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CF8" w:rsidRDefault="00524CF8" w:rsidP="00524C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Write a Java program to allow the user to play a quiz 5 random question game:</w:t>
      </w:r>
    </w:p>
    <w:p w:rsidR="00524CF8" w:rsidRDefault="00524CF8" w:rsidP="00524C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&gt;&gt; To start the game press 1 to exit press 0</w:t>
      </w:r>
    </w:p>
    <w:p w:rsidR="00524CF8" w:rsidRDefault="00524CF8" w:rsidP="00524C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&gt;&gt; 1</w:t>
      </w:r>
    </w:p>
    <w:p w:rsidR="00524CF8" w:rsidRDefault="00524CF8" w:rsidP="00524C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&gt;&gt; Question 1?</w:t>
      </w:r>
    </w:p>
    <w:p w:rsidR="00524CF8" w:rsidRDefault="00524CF8" w:rsidP="00524C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&gt;&gt; 1. X</w:t>
      </w:r>
    </w:p>
    <w:p w:rsidR="00524CF8" w:rsidRDefault="00524CF8" w:rsidP="00524C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&gt;&gt; 2. Y</w:t>
      </w:r>
    </w:p>
    <w:p w:rsidR="00524CF8" w:rsidRDefault="00524CF8" w:rsidP="00524C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&gt;&gt; 3. Z</w:t>
      </w:r>
    </w:p>
    <w:p w:rsidR="00524CF8" w:rsidRDefault="00524CF8" w:rsidP="00524C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</w:p>
    <w:p w:rsidR="00524CF8" w:rsidRDefault="00524CF8" w:rsidP="00524C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&gt;&gt; 3 </w:t>
      </w:r>
    </w:p>
    <w:p w:rsidR="00524CF8" w:rsidRDefault="00524CF8" w:rsidP="00524C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&gt;&gt; Question 2?</w:t>
      </w:r>
    </w:p>
    <w:p w:rsidR="00524CF8" w:rsidRDefault="00524CF8" w:rsidP="00524C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&gt;&gt; 1. X</w:t>
      </w:r>
    </w:p>
    <w:p w:rsidR="00524CF8" w:rsidRDefault="00524CF8" w:rsidP="00524C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&gt;&gt; 2. Y</w:t>
      </w:r>
    </w:p>
    <w:p w:rsidR="00524CF8" w:rsidRDefault="00524CF8" w:rsidP="00524C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&gt;&gt; 3. Z</w:t>
      </w:r>
    </w:p>
    <w:p w:rsidR="00B34ABA" w:rsidRDefault="00B34ABA"/>
    <w:p w:rsidR="00524CF8" w:rsidRDefault="00524CF8" w:rsidP="00524C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Create a Java application to manage a list of Accesses to Museums. </w:t>
      </w:r>
    </w:p>
    <w:p w:rsidR="00524CF8" w:rsidRDefault="00524CF8" w:rsidP="00524C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Each </w:t>
      </w:r>
      <w:r>
        <w:rPr>
          <w:rStyle w:val="Strong"/>
          <w:rFonts w:ascii="Segoe UI" w:hAnsi="Segoe UI" w:cs="Segoe UI"/>
          <w:color w:val="343A40"/>
          <w:sz w:val="23"/>
          <w:szCs w:val="23"/>
        </w:rPr>
        <w:t>Museum</w:t>
      </w:r>
      <w:r>
        <w:rPr>
          <w:rFonts w:ascii="Segoe UI" w:hAnsi="Segoe UI" w:cs="Segoe UI"/>
          <w:color w:val="343A40"/>
          <w:sz w:val="23"/>
          <w:szCs w:val="23"/>
        </w:rPr>
        <w:t> is described by its Name and the City and each </w:t>
      </w:r>
      <w:r>
        <w:rPr>
          <w:rStyle w:val="Strong"/>
          <w:rFonts w:ascii="Segoe UI" w:hAnsi="Segoe UI" w:cs="Segoe UI"/>
          <w:color w:val="343A40"/>
          <w:sz w:val="23"/>
          <w:szCs w:val="23"/>
        </w:rPr>
        <w:t>Access/Ticket</w:t>
      </w:r>
      <w:r>
        <w:rPr>
          <w:rFonts w:ascii="Segoe UI" w:hAnsi="Segoe UI" w:cs="Segoe UI"/>
          <w:color w:val="343A40"/>
          <w:sz w:val="23"/>
          <w:szCs w:val="23"/>
        </w:rPr>
        <w:t> is described by: UserID, Name, Surname, Gender, Date + Hour and Minutes of the access and the cost of the ticket.</w:t>
      </w:r>
    </w:p>
    <w:p w:rsidR="00524CF8" w:rsidRDefault="00524CF8" w:rsidP="00524C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Create a solution to not allow fraud: if there is ticket access for the Antipa Museum in Bucharest on 5/09 10 am then is impossible to have the same ticket for Paris. </w:t>
      </w:r>
    </w:p>
    <w:p w:rsidR="00524CF8" w:rsidRDefault="00524CF8"/>
    <w:p w:rsidR="00524CF8" w:rsidRDefault="00524CF8"/>
    <w:p w:rsidR="00524CF8" w:rsidRDefault="00524CF8"/>
    <w:p w:rsidR="00524CF8" w:rsidRDefault="00524CF8"/>
    <w:p w:rsidR="00524CF8" w:rsidRDefault="00524CF8"/>
    <w:p w:rsidR="00524CF8" w:rsidRDefault="00524CF8"/>
    <w:p w:rsidR="00524CF8" w:rsidRPr="00524CF8" w:rsidRDefault="00524CF8" w:rsidP="00524C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o-RO"/>
        </w:rPr>
      </w:pPr>
      <w:r w:rsidRPr="00524CF8">
        <w:rPr>
          <w:rFonts w:ascii="Segoe UI" w:eastAsia="Times New Roman" w:hAnsi="Segoe UI" w:cs="Segoe UI"/>
          <w:color w:val="343A40"/>
          <w:sz w:val="23"/>
          <w:szCs w:val="23"/>
          <w:lang w:eastAsia="ro-RO"/>
        </w:rPr>
        <w:lastRenderedPageBreak/>
        <w:t>Sa se scrie o aplicatie Java pentru a implementa un Vending Machine App. A se folosi Dependency Injection astfel incat sa putem schimba Furnizorul de produse cu o minima schimbare in cod:</w:t>
      </w:r>
    </w:p>
    <w:p w:rsidR="00524CF8" w:rsidRPr="00524CF8" w:rsidRDefault="00524CF8" w:rsidP="00524C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o-RO"/>
        </w:rPr>
      </w:pPr>
      <w:r w:rsidRPr="00524CF8">
        <w:rPr>
          <w:rFonts w:ascii="Segoe UI" w:eastAsia="Times New Roman" w:hAnsi="Segoe UI" w:cs="Segoe UI"/>
          <w:color w:val="343A40"/>
          <w:sz w:val="23"/>
          <w:szCs w:val="23"/>
          <w:lang w:eastAsia="ro-RO"/>
        </w:rPr>
        <w:t>Furnizor A. -&gt; lista de produse {produs1, produs2, produsn}</w:t>
      </w:r>
    </w:p>
    <w:p w:rsidR="00524CF8" w:rsidRPr="00524CF8" w:rsidRDefault="00524CF8" w:rsidP="00524C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o-RO"/>
        </w:rPr>
      </w:pPr>
      <w:r w:rsidRPr="00524CF8">
        <w:rPr>
          <w:rFonts w:ascii="Segoe UI" w:eastAsia="Times New Roman" w:hAnsi="Segoe UI" w:cs="Segoe UI"/>
          <w:color w:val="343A40"/>
          <w:sz w:val="23"/>
          <w:szCs w:val="23"/>
          <w:lang w:eastAsia="ro-RO"/>
        </w:rPr>
        <w:t>Furnizor B -&gt; lista de produse {produs1, produs2, produsn}</w:t>
      </w:r>
    </w:p>
    <w:p w:rsidR="00524CF8" w:rsidRPr="00524CF8" w:rsidRDefault="00524CF8" w:rsidP="00524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24CF8">
        <w:rPr>
          <w:rFonts w:ascii="Segoe UI" w:eastAsia="Times New Roman" w:hAnsi="Segoe UI" w:cs="Segoe UI"/>
          <w:color w:val="343A40"/>
          <w:sz w:val="23"/>
          <w:szCs w:val="23"/>
          <w:shd w:val="clear" w:color="auto" w:fill="FFFFFF"/>
          <w:lang w:eastAsia="ro-RO"/>
        </w:rPr>
        <w:t>Detalii de functionalitate:</w:t>
      </w:r>
    </w:p>
    <w:p w:rsidR="00524CF8" w:rsidRPr="00524CF8" w:rsidRDefault="00524CF8" w:rsidP="00524C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o-RO"/>
        </w:rPr>
      </w:pPr>
      <w:r w:rsidRPr="00524CF8">
        <w:rPr>
          <w:rFonts w:ascii="Segoe UI" w:eastAsia="Times New Roman" w:hAnsi="Segoe UI" w:cs="Segoe UI"/>
          <w:color w:val="343A40"/>
          <w:sz w:val="23"/>
          <w:szCs w:val="23"/>
          <w:lang w:eastAsia="ro-RO"/>
        </w:rPr>
        <w:t>User interface: sa se creeze un menu de selectie a produselor, inserare banuti si primire rest. (pt usurinta folosim doar 50 bani)</w:t>
      </w:r>
    </w:p>
    <w:p w:rsidR="00524CF8" w:rsidRPr="00524CF8" w:rsidRDefault="00524CF8" w:rsidP="00524C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o-RO"/>
        </w:rPr>
      </w:pPr>
      <w:r w:rsidRPr="00524CF8">
        <w:rPr>
          <w:rFonts w:ascii="Segoe UI" w:eastAsia="Times New Roman" w:hAnsi="Segoe UI" w:cs="Segoe UI"/>
          <w:color w:val="343A40"/>
          <w:sz w:val="23"/>
          <w:szCs w:val="23"/>
          <w:lang w:eastAsia="ro-RO"/>
        </w:rPr>
        <w:t>Logica aparat: modalitate de aprovizionare, sa se verifice ca sunt suficient bani pt rest, verificare stoc produs selectat, eliminare produs selectat din cantitatea totala.</w:t>
      </w:r>
    </w:p>
    <w:p w:rsidR="00524CF8" w:rsidRDefault="00524CF8"/>
    <w:p w:rsidR="00524CF8" w:rsidRDefault="00524CF8"/>
    <w:p w:rsidR="00524CF8" w:rsidRDefault="00524CF8"/>
    <w:p w:rsidR="00524CF8" w:rsidRDefault="00524CF8"/>
    <w:p w:rsidR="00524CF8" w:rsidRDefault="00524CF8" w:rsidP="00524C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Write a Java program to simulate a bank account and the program to test it.</w:t>
      </w:r>
    </w:p>
    <w:p w:rsidR="00524CF8" w:rsidRDefault="00524CF8" w:rsidP="00524C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Account class will include: (instance variables)</w:t>
      </w:r>
    </w:p>
    <w:p w:rsidR="00524CF8" w:rsidRDefault="00524CF8" w:rsidP="00524C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account number</w:t>
      </w:r>
    </w:p>
    <w:p w:rsidR="00524CF8" w:rsidRDefault="00524CF8" w:rsidP="00524C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last name, first Name</w:t>
      </w:r>
    </w:p>
    <w:p w:rsidR="00524CF8" w:rsidRDefault="00524CF8" w:rsidP="00524C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beginning balance</w:t>
      </w:r>
      <w:r>
        <w:rPr>
          <w:rFonts w:ascii="Segoe UI" w:hAnsi="Segoe UI" w:cs="Segoe UI"/>
          <w:color w:val="343A40"/>
          <w:sz w:val="23"/>
          <w:szCs w:val="23"/>
        </w:rPr>
        <w:br/>
        <w:t>end balance</w:t>
      </w:r>
      <w:r>
        <w:rPr>
          <w:rFonts w:ascii="Segoe UI" w:hAnsi="Segoe UI" w:cs="Segoe UI"/>
          <w:color w:val="343A40"/>
          <w:sz w:val="23"/>
          <w:szCs w:val="23"/>
        </w:rPr>
        <w:br/>
        <w:t>total withdrawal</w:t>
      </w:r>
      <w:r>
        <w:rPr>
          <w:rFonts w:ascii="Segoe UI" w:hAnsi="Segoe UI" w:cs="Segoe UI"/>
          <w:color w:val="343A40"/>
          <w:sz w:val="23"/>
          <w:szCs w:val="23"/>
        </w:rPr>
        <w:br/>
        <w:t>total deposit</w:t>
      </w:r>
    </w:p>
    <w:p w:rsidR="00524CF8" w:rsidRDefault="00524CF8" w:rsidP="00524C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</w:p>
    <w:p w:rsidR="00524CF8" w:rsidRDefault="00524CF8" w:rsidP="00524C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Test the program to execute some withdrawal and more deposits. Display the balance of the account at the end.</w:t>
      </w:r>
    </w:p>
    <w:p w:rsidR="00524CF8" w:rsidRDefault="00524CF8"/>
    <w:p w:rsidR="00524CF8" w:rsidRDefault="00524CF8"/>
    <w:p w:rsidR="00524CF8" w:rsidRDefault="00524CF8"/>
    <w:p w:rsidR="00524CF8" w:rsidRDefault="00524CF8"/>
    <w:p w:rsidR="00524CF8" w:rsidRPr="00524CF8" w:rsidRDefault="00524CF8" w:rsidP="00524C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o-RO"/>
        </w:rPr>
      </w:pPr>
      <w:r w:rsidRPr="00524CF8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ro-RO"/>
        </w:rPr>
        <w:lastRenderedPageBreak/>
        <w:t>Write a java program using a doubly linked list to support a music playlist.</w:t>
      </w:r>
    </w:p>
    <w:p w:rsidR="00524CF8" w:rsidRPr="00524CF8" w:rsidRDefault="00524CF8" w:rsidP="00524CF8">
      <w:pPr>
        <w:spacing w:after="0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shd w:val="clear" w:color="auto" w:fill="FFFFFF"/>
          <w:lang w:eastAsia="ro-RO"/>
        </w:rPr>
      </w:pPr>
      <w:r w:rsidRPr="00524CF8">
        <w:rPr>
          <w:rFonts w:ascii="Segoe UI" w:eastAsia="Times New Roman" w:hAnsi="Segoe UI" w:cs="Segoe UI"/>
          <w:b/>
          <w:bCs/>
          <w:color w:val="343A40"/>
          <w:sz w:val="23"/>
          <w:szCs w:val="23"/>
          <w:shd w:val="clear" w:color="auto" w:fill="FFFFFF"/>
          <w:lang w:eastAsia="ro-RO"/>
        </w:rPr>
        <w:br/>
      </w:r>
    </w:p>
    <w:p w:rsidR="00524CF8" w:rsidRPr="00524CF8" w:rsidRDefault="00524CF8" w:rsidP="00524CF8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shd w:val="clear" w:color="auto" w:fill="FFFFFF"/>
          <w:lang w:eastAsia="ro-RO"/>
        </w:rPr>
      </w:pPr>
      <w:r w:rsidRPr="00524CF8">
        <w:rPr>
          <w:rFonts w:ascii="Segoe UI" w:eastAsia="Times New Roman" w:hAnsi="Segoe UI" w:cs="Segoe UI"/>
          <w:b/>
          <w:bCs/>
          <w:color w:val="343A40"/>
          <w:sz w:val="23"/>
          <w:szCs w:val="23"/>
          <w:shd w:val="clear" w:color="auto" w:fill="FFFFFF"/>
          <w:lang w:eastAsia="ro-RO"/>
        </w:rPr>
        <w:t>Skip Back/Forward (because each node in a double linked list has a pointer the previous and next node, it is easy to implement skip forward/backward functionality.)</w:t>
      </w:r>
    </w:p>
    <w:p w:rsidR="00524CF8" w:rsidRPr="00524CF8" w:rsidRDefault="00524CF8" w:rsidP="00524CF8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shd w:val="clear" w:color="auto" w:fill="FFFFFF"/>
          <w:lang w:eastAsia="ro-RO"/>
        </w:rPr>
      </w:pPr>
      <w:r w:rsidRPr="00524CF8">
        <w:rPr>
          <w:rFonts w:ascii="Segoe UI" w:eastAsia="Times New Roman" w:hAnsi="Segoe UI" w:cs="Segoe UI"/>
          <w:b/>
          <w:bCs/>
          <w:color w:val="343A40"/>
          <w:sz w:val="23"/>
          <w:szCs w:val="23"/>
          <w:shd w:val="clear" w:color="auto" w:fill="FFFFFF"/>
          <w:lang w:eastAsia="ro-RO"/>
        </w:rPr>
        <w:t>Play Next Track (the pointer to the next node also makes it quite easy to start the next track when a track is over.)</w:t>
      </w:r>
    </w:p>
    <w:p w:rsidR="00524CF8" w:rsidRPr="00524CF8" w:rsidRDefault="00524CF8" w:rsidP="00524CF8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shd w:val="clear" w:color="auto" w:fill="FFFFFF"/>
          <w:lang w:eastAsia="ro-RO"/>
        </w:rPr>
      </w:pPr>
      <w:r w:rsidRPr="00524CF8">
        <w:rPr>
          <w:rFonts w:ascii="Segoe UI" w:eastAsia="Times New Roman" w:hAnsi="Segoe UI" w:cs="Segoe UI"/>
          <w:b/>
          <w:bCs/>
          <w:color w:val="343A40"/>
          <w:sz w:val="23"/>
          <w:szCs w:val="23"/>
          <w:shd w:val="clear" w:color="auto" w:fill="FFFFFF"/>
          <w:lang w:eastAsia="ro-RO"/>
        </w:rPr>
        <w:t>Append (when you add a new track to a playlist, you tack it on to the end. In a linked list, adding a new element is constant time — O(1) operation.)</w:t>
      </w:r>
    </w:p>
    <w:p w:rsidR="00524CF8" w:rsidRPr="00524CF8" w:rsidRDefault="00524CF8" w:rsidP="00524CF8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shd w:val="clear" w:color="auto" w:fill="FFFFFF"/>
          <w:lang w:eastAsia="ro-RO"/>
        </w:rPr>
      </w:pPr>
      <w:r w:rsidRPr="00524CF8">
        <w:rPr>
          <w:rFonts w:ascii="Segoe UI" w:eastAsia="Times New Roman" w:hAnsi="Segoe UI" w:cs="Segoe UI"/>
          <w:b/>
          <w:bCs/>
          <w:color w:val="343A40"/>
          <w:sz w:val="23"/>
          <w:szCs w:val="23"/>
          <w:shd w:val="clear" w:color="auto" w:fill="FFFFFF"/>
          <w:lang w:eastAsia="ro-RO"/>
        </w:rPr>
        <w:t>Beginning/End (because a linked list has head and tail properties, this provides for an easy way to delineate the beginning and end of a playlist.)</w:t>
      </w:r>
    </w:p>
    <w:p w:rsidR="00524CF8" w:rsidRPr="00524CF8" w:rsidRDefault="00524CF8" w:rsidP="00524CF8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shd w:val="clear" w:color="auto" w:fill="FFFFFF"/>
          <w:lang w:eastAsia="ro-RO"/>
        </w:rPr>
      </w:pPr>
      <w:r w:rsidRPr="00524CF8">
        <w:rPr>
          <w:rFonts w:ascii="Segoe UI" w:eastAsia="Times New Roman" w:hAnsi="Segoe UI" w:cs="Segoe UI"/>
          <w:b/>
          <w:bCs/>
          <w:color w:val="343A40"/>
          <w:sz w:val="23"/>
          <w:szCs w:val="23"/>
          <w:shd w:val="clear" w:color="auto" w:fill="FFFFFF"/>
          <w:lang w:eastAsia="ro-RO"/>
        </w:rPr>
        <w:t>More details in the course file.</w:t>
      </w:r>
    </w:p>
    <w:p w:rsidR="00524CF8" w:rsidRDefault="00524CF8">
      <w:bookmarkStart w:id="0" w:name="_GoBack"/>
      <w:bookmarkEnd w:id="0"/>
    </w:p>
    <w:sectPr w:rsidR="00524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A38F6"/>
    <w:multiLevelType w:val="multilevel"/>
    <w:tmpl w:val="0B08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CF8"/>
    <w:rsid w:val="00524CF8"/>
    <w:rsid w:val="00B3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Strong">
    <w:name w:val="Strong"/>
    <w:basedOn w:val="DefaultParagraphFont"/>
    <w:uiPriority w:val="22"/>
    <w:qFormat/>
    <w:rsid w:val="00524C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Strong">
    <w:name w:val="Strong"/>
    <w:basedOn w:val="DefaultParagraphFont"/>
    <w:uiPriority w:val="22"/>
    <w:qFormat/>
    <w:rsid w:val="00524C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</dc:creator>
  <cp:lastModifiedBy>Florin</cp:lastModifiedBy>
  <cp:revision>1</cp:revision>
  <dcterms:created xsi:type="dcterms:W3CDTF">2020-10-02T13:56:00Z</dcterms:created>
  <dcterms:modified xsi:type="dcterms:W3CDTF">2020-10-02T13:57:00Z</dcterms:modified>
</cp:coreProperties>
</file>