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7D56" w:rsidRDefault="00C0235A">
      <w:r>
        <w:t>2020年9月16日星期三</w:t>
      </w:r>
    </w:p>
    <w:p w:rsidR="00C0235A" w:rsidRDefault="00C0235A">
      <w:r>
        <w:rPr>
          <w:rFonts w:hint="eastAsia"/>
        </w:rPr>
        <w:t>最近一个词总是回响在我的脑海里，out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control，失控</w:t>
      </w:r>
    </w:p>
    <w:p w:rsidR="00C0235A" w:rsidRDefault="00C0235A">
      <w:r>
        <w:rPr>
          <w:rFonts w:hint="eastAsia"/>
        </w:rPr>
        <w:t>对非凡者来说，失控约等于失去自己</w:t>
      </w:r>
    </w:p>
    <w:p w:rsidR="00C0235A" w:rsidRDefault="00C0235A">
      <w:r>
        <w:rPr>
          <w:rFonts w:hint="eastAsia"/>
        </w:rPr>
        <w:t>这么看来，失控确实是在失去自己</w:t>
      </w:r>
    </w:p>
    <w:p w:rsidR="00C0235A" w:rsidRDefault="00C0235A"/>
    <w:p w:rsidR="00C0235A" w:rsidRDefault="00C0235A">
      <w:r>
        <w:rPr>
          <w:rFonts w:hint="eastAsia"/>
        </w:rPr>
        <w:t>有人叫我给他朋友圈点赞，于是我重新打开朋友圈。</w:t>
      </w:r>
    </w:p>
    <w:p w:rsidR="00C0235A" w:rsidRDefault="00C0235A">
      <w:r>
        <w:rPr>
          <w:rFonts w:hint="eastAsia"/>
        </w:rPr>
        <w:t>点完赞后，我下意识划了几页别人的生活。有很多人在朋友圈分享歌曲，有很多人分享得到的可以炫耀的东西，有很多人分享了工作，也有很多人分享了娱乐。</w:t>
      </w:r>
    </w:p>
    <w:p w:rsidR="00C0235A" w:rsidRDefault="00C0235A">
      <w:r>
        <w:rPr>
          <w:rFonts w:hint="eastAsia"/>
        </w:rPr>
        <w:t>里面的内容很多很杂乱，我几乎从来不发朋友圈，我记得我只发过一条，类似贱人之类的话，但我马上就删掉了。具体也记不清了，可能有时候我就是这么不优雅，甚至不堪。</w:t>
      </w:r>
    </w:p>
    <w:p w:rsidR="00C0235A" w:rsidRDefault="00C0235A"/>
    <w:p w:rsidR="00C0235A" w:rsidRDefault="00C0235A">
      <w:r>
        <w:rPr>
          <w:rFonts w:hint="eastAsia"/>
        </w:rPr>
        <w:t>上班有时候很难受，什么也不想做的那种难受。我猜测可能是被吴军宝传染了忧郁症。但这只是戏言，我很长的一段工作生涯里都是如此。也许我早就患上了忧郁症。</w:t>
      </w:r>
    </w:p>
    <w:p w:rsidR="00C0235A" w:rsidRDefault="00C0235A"/>
    <w:p w:rsidR="00C0235A" w:rsidRDefault="00C0235A">
      <w:r>
        <w:rPr>
          <w:rFonts w:hint="eastAsia"/>
        </w:rPr>
        <w:t>所以我觉得自己的生活没什么乐趣，在朋友圈瞥见别人生活的一星半点，我却也没有羡慕。他们也很无聊啊，有意思的事情都远远地躲着他们和我呢。但起码我看上去还在追逐，他们却好像没有什么兴趣了，他们现在就过得很好啦。</w:t>
      </w:r>
    </w:p>
    <w:p w:rsidR="00C0235A" w:rsidRDefault="00C0235A"/>
    <w:p w:rsidR="00C0235A" w:rsidRDefault="00C0235A">
      <w:r>
        <w:rPr>
          <w:rFonts w:hint="eastAsia"/>
        </w:rPr>
        <w:t>所以我在想，以后的一天，我进了我想进的大公司，像</w:t>
      </w:r>
      <w:proofErr w:type="spellStart"/>
      <w:r>
        <w:rPr>
          <w:rFonts w:hint="eastAsia"/>
        </w:rPr>
        <w:t>shopee</w:t>
      </w:r>
      <w:proofErr w:type="spellEnd"/>
      <w:r>
        <w:rPr>
          <w:rFonts w:hint="eastAsia"/>
        </w:rPr>
        <w:t>，我会不会也发一个朋友圈呢，让瞥见的人心里酸酸的，或者</w:t>
      </w:r>
      <w:r w:rsidR="00FC2480">
        <w:rPr>
          <w:rFonts w:hint="eastAsia"/>
        </w:rPr>
        <w:t>羡慕的。好像类似出人头地的感觉我也是会很享受的，但我应该不会发朋友圈吧。我可不是那种辛苦了好久，在朋友圈发获奖感言的类型。</w:t>
      </w:r>
    </w:p>
    <w:p w:rsidR="00FC2480" w:rsidRDefault="00FC2480"/>
    <w:p w:rsidR="00FC2480" w:rsidRDefault="00FC2480">
      <w:r>
        <w:rPr>
          <w:rFonts w:hint="eastAsia"/>
        </w:rPr>
        <w:t>我可能会在群里吹牛逼吧。</w:t>
      </w:r>
    </w:p>
    <w:p w:rsidR="00FC2480" w:rsidRDefault="00FC2480"/>
    <w:p w:rsidR="00FC2480" w:rsidRDefault="00FC2480">
      <w:r>
        <w:rPr>
          <w:rFonts w:hint="eastAsia"/>
        </w:rPr>
        <w:t>但可以成为逍遥自在的生活就远远与我无关了，吴军宝总和我说不要着相不要着相。但其实我应该是相当容易着相的类型，我不想要很多钱，不想要很好的房子和车子，但我会想要别人更多的钱更好的房子和车子，不止如此，我还想比别人更好看，比别人更优秀，甚至比别人更有趣。我真的是十分着相了。</w:t>
      </w:r>
    </w:p>
    <w:p w:rsidR="00FC2480" w:rsidRDefault="00FC2480"/>
    <w:p w:rsidR="00FC2480" w:rsidRDefault="00FC2480">
      <w:r>
        <w:rPr>
          <w:rFonts w:hint="eastAsia"/>
        </w:rPr>
        <w:t>那我好像一辈子都没法快乐了。</w:t>
      </w:r>
    </w:p>
    <w:p w:rsidR="00FC2480" w:rsidRDefault="00FC2480"/>
    <w:p w:rsidR="00FC2480" w:rsidRDefault="00FC2480">
      <w:r>
        <w:rPr>
          <w:rFonts w:hint="eastAsia"/>
        </w:rPr>
        <w:t>但是我真的没法理解</w:t>
      </w:r>
      <w:r w:rsidR="002474B0">
        <w:rPr>
          <w:rFonts w:hint="eastAsia"/>
        </w:rPr>
        <w:t xml:space="preserve">自认不如的人啊，如果要觉得别人比自己强的话，那不就等于对别人说我输了，我不如你嘛。 </w:t>
      </w:r>
    </w:p>
    <w:p w:rsidR="002474B0" w:rsidRDefault="002474B0"/>
    <w:p w:rsidR="002474B0" w:rsidRDefault="002474B0">
      <w:r>
        <w:rPr>
          <w:rFonts w:hint="eastAsia"/>
        </w:rPr>
        <w:t>我却不够聪明，也是一条懒狗。这样却还对别人的长处处处纠结的话，就是不放过自己了。</w:t>
      </w:r>
    </w:p>
    <w:p w:rsidR="002474B0" w:rsidRDefault="002474B0"/>
    <w:p w:rsidR="002474B0" w:rsidRDefault="002474B0">
      <w:pPr>
        <w:rPr>
          <w:rFonts w:hint="eastAsia"/>
        </w:rPr>
      </w:pPr>
      <w:r>
        <w:rPr>
          <w:rFonts w:hint="eastAsia"/>
        </w:rPr>
        <w:t>如果可以勇往直前就好了。</w:t>
      </w:r>
    </w:p>
    <w:sectPr w:rsidR="00247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5A"/>
    <w:rsid w:val="002474B0"/>
    <w:rsid w:val="009F7D56"/>
    <w:rsid w:val="00C0235A"/>
    <w:rsid w:val="00FC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FB8B1"/>
  <w15:chartTrackingRefBased/>
  <w15:docId w15:val="{0F941FE4-E6F9-F54B-A16B-8269518B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0235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02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2020-09-16T13:18:00Z</dcterms:created>
  <dcterms:modified xsi:type="dcterms:W3CDTF">2020-09-16T13:43:00Z</dcterms:modified>
</cp:coreProperties>
</file>