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A0" w:rsidRDefault="007E2649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9759A0" w:rsidRDefault="007E2649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9759A0" w:rsidRDefault="009759A0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7E2649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7E2649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7E264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Курс «Базовые компоненты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7E264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4066"/>
        <w:gridCol w:w="2976"/>
        <w:gridCol w:w="3522"/>
      </w:tblGrid>
      <w:tr w:rsidR="009759A0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A0" w:rsidRPr="002D4624" w:rsidRDefault="007E2649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A0" w:rsidRPr="002D4624" w:rsidRDefault="00975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A0" w:rsidRPr="002D4624" w:rsidRDefault="007E2649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759A0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A0" w:rsidRPr="002D4624" w:rsidRDefault="007E2649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ИУ5-32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A0" w:rsidRPr="002D4624" w:rsidRDefault="00975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A0" w:rsidRPr="002D4624" w:rsidRDefault="007E2649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759A0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A0" w:rsidRPr="002D4624" w:rsidRDefault="007E2649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Ким Р.И.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A0" w:rsidRPr="002D4624" w:rsidRDefault="00975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A0" w:rsidRPr="002D4624" w:rsidRDefault="007E2649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9759A0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A0" w:rsidRPr="002D4624" w:rsidRDefault="007E2649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9759A0" w:rsidRPr="002D4624" w:rsidRDefault="009759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A0" w:rsidRPr="002D4624" w:rsidRDefault="00975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A0" w:rsidRPr="002D4624" w:rsidRDefault="007E2649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bookmarkStart w:id="0" w:name="_GoBack"/>
      <w:bookmarkEnd w:id="0"/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9759A0" w:rsidRDefault="009759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9759A0" w:rsidRDefault="007E264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г. Москва, 2018 г.</w:t>
      </w:r>
      <w:r>
        <w:br w:type="page"/>
      </w:r>
    </w:p>
    <w:p w:rsidR="009759A0" w:rsidRDefault="007E26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9759A0" w:rsidRDefault="009759A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759A0" w:rsidRDefault="007E264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9759A0" w:rsidRDefault="007E2649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 w:rsidR="009759A0" w:rsidRDefault="007E2649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9759A0" w:rsidRDefault="007E2649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9759A0" w:rsidRDefault="007E2649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9759A0" w:rsidRDefault="007E2649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9759A0" w:rsidRDefault="007E2649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r>
        <w:rPr>
          <w:rFonts w:ascii="Times New Roman" w:hAnsi="Times New Roman"/>
          <w:sz w:val="28"/>
          <w:szCs w:val="28"/>
        </w:rPr>
        <w:t>x,y,z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9759A0" w:rsidRDefault="007E2649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(разобранного в пособии). Необходимо добавить в класс методы:</w:t>
      </w:r>
    </w:p>
    <w:p w:rsidR="009759A0" w:rsidRDefault="007E2649">
      <w:pPr>
        <w:pStyle w:val="a7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759A0" w:rsidRDefault="007E2649">
      <w:pPr>
        <w:pStyle w:val="a7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() – чтение с удалением из стека.</w:t>
      </w:r>
    </w:p>
    <w:p w:rsidR="009759A0" w:rsidRDefault="007E26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9759A0" w:rsidRDefault="009759A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9759A0" w:rsidRDefault="009759A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9525">
            <wp:extent cx="5076825" cy="2707640"/>
            <wp:effectExtent l="0" t="0" r="0" b="0"/>
            <wp:docPr id="1" name="Рисунок 2" descr="C:\Users\Antoha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ntoha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A0" w:rsidRDefault="007E26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кст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9759A0" w:rsidRDefault="009759A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sz w:val="19"/>
          <w:szCs w:val="19"/>
          <w:lang w:val="en-US"/>
        </w:rPr>
        <w:lastRenderedPageBreak/>
        <w:t>Program.cs</w:t>
      </w:r>
      <w:proofErr w:type="spellEnd"/>
      <w:r>
        <w:rPr>
          <w:rFonts w:ascii="Consolas" w:hAnsi="Consolas" w:cs="Consolas"/>
          <w:b/>
          <w:sz w:val="19"/>
          <w:szCs w:val="19"/>
          <w:lang w:val="en-US"/>
        </w:rPr>
        <w:t>: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26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264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6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64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5, 4);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nArrrayList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cube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3, 3, 3,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cube[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cube[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1, 1] = square;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cube[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2, 2] = circle;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cube.ToString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Pr="007E2649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9759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IPrint.cs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26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9759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lang w:val="en-US"/>
        </w:rPr>
        <w:t>Figure.cs</w:t>
      </w:r>
      <w:proofErr w:type="spellEnd"/>
      <w:r>
        <w:rPr>
          <w:rFonts w:ascii="Times New Roman" w:hAnsi="Times New Roman" w:cs="Times New Roman"/>
          <w:b/>
          <w:color w:val="000000"/>
          <w:lang w:val="en-US"/>
        </w:rPr>
        <w:t>: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26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26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26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9759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Circle.sc: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radius;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9759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Rectangle.cs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Прямугольник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height;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width;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* Width;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9759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Square.cs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(side, side)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 w:rsidRPr="007E26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7E26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9759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SimpleList.cs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first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last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&gt;(data);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 || n &gt;= Count)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$"Current index: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out of List's range"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current = first;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(n).data;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first;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Count - 1);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low;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 &lt; 0) ++i;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i, j);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high) Sort(i, high);;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ci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9759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SimleListItem.cs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9759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SimpleStack.cs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(Count - 2);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newLast.next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9759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IMatrixCheckEmpty.cs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пустого элемента матрицы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Pr="002D4624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62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46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462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элемент является пустым</w:t>
      </w:r>
    </w:p>
    <w:p w:rsidR="009759A0" w:rsidRPr="002D4624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4624">
        <w:rPr>
          <w:rFonts w:ascii="Consolas" w:hAnsi="Consolas" w:cs="Consolas"/>
          <w:color w:val="808080"/>
          <w:sz w:val="19"/>
          <w:szCs w:val="19"/>
        </w:rPr>
        <w:t>///</w:t>
      </w:r>
      <w:r w:rsidRPr="002D462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D4624">
        <w:rPr>
          <w:rFonts w:ascii="Consolas" w:hAnsi="Consolas" w:cs="Consolas"/>
          <w:color w:val="808080"/>
          <w:sz w:val="19"/>
          <w:szCs w:val="19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2D4624">
        <w:rPr>
          <w:rFonts w:ascii="Consolas" w:hAnsi="Consolas" w:cs="Consolas"/>
          <w:color w:val="808080"/>
          <w:sz w:val="19"/>
          <w:szCs w:val="19"/>
        </w:rPr>
        <w:t>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9759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FigureMatrixCheckEmpty.cs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 качестве пустого элемента возвращается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Pr="002D4624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6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переданный параметр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7E26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26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Pr="007E2649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6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9759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SparseMatrix.cs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_matrix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.checkEmpty.getEmptyElement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key,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"z="</w:t>
      </w:r>
      <w:r>
        <w:rPr>
          <w:rFonts w:ascii="Consolas" w:hAnsi="Consolas" w:cs="Consolas"/>
          <w:color w:val="000000"/>
          <w:sz w:val="19"/>
          <w:szCs w:val="19"/>
        </w:rPr>
        <w:t xml:space="preserve"> + z + </w:t>
      </w:r>
      <w:r>
        <w:rPr>
          <w:rFonts w:ascii="Consolas" w:hAnsi="Consolas" w:cs="Consolas"/>
          <w:color w:val="A31515"/>
          <w:sz w:val="19"/>
          <w:szCs w:val="19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построения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длинных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//Это увеличивает производительность по сравнению с созданием и склеиванием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//большого количества обычных строк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nZ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{k}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checkEmpty.checkEmptyElement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[i, j, k])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[i, j, k].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9A0" w:rsidRPr="002D4624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46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59A0" w:rsidRDefault="009759A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59A0" w:rsidRDefault="007E26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59A0" w:rsidRDefault="007E264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59A0" w:rsidRDefault="009759A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759A0" w:rsidRDefault="007E26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9759A0" w:rsidRDefault="007E2649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>
            <wp:extent cx="3133725" cy="5565140"/>
            <wp:effectExtent l="0" t="0" r="0" b="0"/>
            <wp:docPr id="2" name="Рисунок 3" descr="https://pp.userapi.com/c849324/v849324979/88752/Q9qyN_zVK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s://pp.userapi.com/c849324/v849324979/88752/Q9qyN_zVKM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9525" distL="0" distR="0">
            <wp:extent cx="2533650" cy="3057525"/>
            <wp:effectExtent l="0" t="0" r="0" b="0"/>
            <wp:docPr id="3" name="Рисунок 4" descr="https://pp.userapi.com/c849324/v849324979/88759/B1uOQ0ohR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https://pp.userapi.com/c849324/v849324979/88759/B1uOQ0ohRV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9A0">
      <w:pgSz w:w="11906" w:h="16838"/>
      <w:pgMar w:top="567" w:right="707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F6E"/>
    <w:multiLevelType w:val="multilevel"/>
    <w:tmpl w:val="98B6E7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0D27A28"/>
    <w:multiLevelType w:val="multilevel"/>
    <w:tmpl w:val="3E4E98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9A0"/>
    <w:rsid w:val="002D4624"/>
    <w:rsid w:val="007E2649"/>
    <w:rsid w:val="0097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hAnsi="Times New Roman" w:cs="Times New Roman"/>
      <w:sz w:val="28"/>
    </w:rPr>
  </w:style>
  <w:style w:type="character" w:customStyle="1" w:styleId="ListLabel3">
    <w:name w:val="ListLabel 3"/>
    <w:qFormat/>
    <w:rPr>
      <w:rFonts w:ascii="Times New Roman" w:hAnsi="Times New Roman" w:cs="Times New Roman"/>
      <w:sz w:val="28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1F503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hAnsi="Times New Roman" w:cs="Times New Roman"/>
      <w:sz w:val="28"/>
    </w:rPr>
  </w:style>
  <w:style w:type="character" w:customStyle="1" w:styleId="ListLabel3">
    <w:name w:val="ListLabel 3"/>
    <w:qFormat/>
    <w:rPr>
      <w:rFonts w:ascii="Times New Roman" w:hAnsi="Times New Roman" w:cs="Times New Roman"/>
      <w:sz w:val="28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1F503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60D23-019A-4F0D-A67E-321B2507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2034</Words>
  <Characters>11594</Characters>
  <Application>Microsoft Office Word</Application>
  <DocSecurity>0</DocSecurity>
  <Lines>96</Lines>
  <Paragraphs>27</Paragraphs>
  <ScaleCrop>false</ScaleCrop>
  <Company>CtrlSoft</Company>
  <LinksUpToDate>false</LinksUpToDate>
  <CharactersWithSpaces>13601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dc:description/>
  <cp:lastModifiedBy>Radmir</cp:lastModifiedBy>
  <cp:revision>8</cp:revision>
  <dcterms:created xsi:type="dcterms:W3CDTF">2018-09-10T09:29:00Z</dcterms:created>
  <dcterms:modified xsi:type="dcterms:W3CDTF">2018-12-27T17:12:00Z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