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w:t>
      </w:r>
      <w:proofErr w:type="gramStart"/>
      <w:r w:rsidRPr="00662330">
        <w:rPr>
          <w:rFonts w:ascii="黑体" w:eastAsia="黑体" w:hint="eastAsia"/>
          <w:sz w:val="44"/>
          <w:szCs w:val="44"/>
        </w:rPr>
        <w:t>图像超</w:t>
      </w:r>
      <w:proofErr w:type="gramEnd"/>
      <w:r w:rsidRPr="00662330">
        <w:rPr>
          <w:rFonts w:ascii="黑体" w:eastAsia="黑体" w:hint="eastAsia"/>
          <w:sz w:val="44"/>
          <w:szCs w:val="44"/>
        </w:rPr>
        <w:t>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35274B5F" w:rsidR="004B407B" w:rsidRPr="008D1594" w:rsidRDefault="008D1594" w:rsidP="008D1594">
      <w:pPr>
        <w:adjustRightInd w:val="0"/>
        <w:snapToGrid w:val="0"/>
        <w:spacing w:line="15pt" w:lineRule="auto"/>
        <w:jc w:val="center"/>
        <w:rPr>
          <w:rFonts w:ascii="宋体" w:hAnsi="宋体"/>
          <w:b/>
          <w:sz w:val="36"/>
          <w:szCs w:val="36"/>
        </w:rPr>
      </w:pPr>
      <w:r>
        <w:rPr>
          <w:rFonts w:ascii="宋体" w:hAnsi="宋体" w:hint="eastAsia"/>
          <w:b/>
          <w:sz w:val="36"/>
          <w:szCs w:val="36"/>
        </w:rPr>
        <w:t>刘玉铠</w:t>
      </w: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77777777" w:rsidR="004727D5" w:rsidRDefault="004B407B" w:rsidP="002E3C20">
      <w:pPr>
        <w:adjustRightInd w:val="0"/>
        <w:snapToGrid w:val="0"/>
        <w:jc w:val="center"/>
        <w:rPr>
          <w:rFonts w:hAnsi="宋体"/>
          <w:b/>
          <w:sz w:val="36"/>
          <w:szCs w:val="36"/>
        </w:rP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Pr="006C2719">
        <w:rPr>
          <w:b/>
          <w:sz w:val="36"/>
          <w:szCs w:val="36"/>
        </w:rPr>
        <w:t>6</w:t>
      </w:r>
      <w:r w:rsidRPr="006C2719">
        <w:rPr>
          <w:rFonts w:hAnsi="宋体"/>
          <w:b/>
          <w:sz w:val="36"/>
          <w:szCs w:val="36"/>
        </w:rPr>
        <w:t>月</w:t>
      </w:r>
    </w:p>
    <w:p w14:paraId="0FE25EA0" w14:textId="2670D418" w:rsidR="004B407B" w:rsidRDefault="004B407B" w:rsidP="004B407B">
      <w:pPr>
        <w:adjustRightInd w:val="0"/>
        <w:snapToGrid w:val="0"/>
      </w:pPr>
      <w:r>
        <w:br w:type="page"/>
      </w:r>
      <w:r>
        <w:rPr>
          <w:rFonts w:hint="eastAsia"/>
        </w:rPr>
        <w:lastRenderedPageBreak/>
        <w:t>国内图书分类号：</w:t>
      </w:r>
      <w:r w:rsidR="00594D47">
        <w:rPr>
          <w:rFonts w:hint="eastAsia"/>
        </w:rPr>
        <w:t>TP</w:t>
      </w:r>
      <w:r w:rsidR="00594D47">
        <w:t>39</w:t>
      </w:r>
      <w:r>
        <w:rPr>
          <w:rFonts w:hint="eastAsia"/>
        </w:rPr>
        <w:t xml:space="preserve">                            </w:t>
      </w:r>
      <w:r>
        <w:rPr>
          <w:rFonts w:hint="eastAsia"/>
        </w:rPr>
        <w:t>学校代码：</w:t>
      </w:r>
      <w:r w:rsidR="00AA1EF6" w:rsidRPr="008244EA">
        <w:t>10079</w:t>
      </w:r>
    </w:p>
    <w:p w14:paraId="7A54DEC3" w14:textId="290FBB70" w:rsidR="004B407B" w:rsidRDefault="004B407B" w:rsidP="004B407B">
      <w:pPr>
        <w:adjustRightInd w:val="0"/>
        <w:snapToGrid w:val="0"/>
        <w:spacing w:line="15pt" w:lineRule="auto"/>
        <w:ind w:endChars="-29" w:end="-3.65pt"/>
      </w:pPr>
      <w:r>
        <w:rPr>
          <w:rFonts w:hint="eastAsia"/>
        </w:rPr>
        <w:t>国际图书分类号：</w:t>
      </w:r>
      <w:r w:rsidR="00594D47">
        <w:rPr>
          <w:rFonts w:hint="eastAsia"/>
        </w:rPr>
        <w:t>0</w:t>
      </w:r>
      <w:r w:rsidR="00594D47">
        <w:t>04.9</w:t>
      </w:r>
      <w:r>
        <w:rPr>
          <w:rFonts w:hint="eastAsia"/>
        </w:rPr>
        <w:t xml:space="preserve">                            </w:t>
      </w:r>
      <w:r w:rsidR="00594D47">
        <w:t xml:space="preserve"> </w:t>
      </w:r>
      <w:r>
        <w:rPr>
          <w:rFonts w:hint="eastAsia"/>
        </w:rPr>
        <w:t>密</w:t>
      </w:r>
      <w:r w:rsidR="00720E18">
        <w:rPr>
          <w:rFonts w:hint="eastAsia"/>
        </w:rPr>
        <w:t xml:space="preserve"> </w:t>
      </w:r>
      <w:r w:rsidR="00720E18">
        <w:t xml:space="preserve">   </w:t>
      </w:r>
      <w:r>
        <w:rPr>
          <w:rFonts w:hint="eastAsia"/>
        </w:rPr>
        <w:t>级：公开</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w:t>
      </w:r>
      <w:proofErr w:type="gramStart"/>
      <w:r w:rsidRPr="004217F9">
        <w:rPr>
          <w:rFonts w:ascii="黑体" w:eastAsia="黑体" w:hint="eastAsia"/>
          <w:sz w:val="44"/>
          <w:szCs w:val="44"/>
        </w:rPr>
        <w:t>图像超</w:t>
      </w:r>
      <w:proofErr w:type="gramEnd"/>
      <w:r w:rsidRPr="004217F9">
        <w:rPr>
          <w:rFonts w:ascii="黑体" w:eastAsia="黑体" w:hint="eastAsia"/>
          <w:sz w:val="44"/>
          <w:szCs w:val="44"/>
        </w:rPr>
        <w:t>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5.15pt" w:type="dxa"/>
        <w:jc w:val="center"/>
        <w:tblLayout w:type="fixed"/>
        <w:tblCellMar>
          <w:start w:w="0pt" w:type="dxa"/>
          <w:end w:w="0pt" w:type="dxa"/>
        </w:tblCellMar>
        <w:tblLook w:firstRow="0" w:lastRow="0" w:firstColumn="0" w:lastColumn="0" w:noHBand="0" w:noVBand="0"/>
      </w:tblPr>
      <w:tblGrid>
        <w:gridCol w:w="1806"/>
        <w:gridCol w:w="301"/>
        <w:gridCol w:w="2996"/>
      </w:tblGrid>
      <w:tr w:rsidR="000175FF" w14:paraId="309A2144" w14:textId="77777777" w:rsidTr="00925543">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0BE6CED9" w14:textId="0E76DC39" w:rsidR="000175FF" w:rsidRDefault="008D1594" w:rsidP="000349A4">
            <w:pPr>
              <w:adjustRightInd w:val="0"/>
              <w:spacing w:line="18pt" w:lineRule="auto"/>
              <w:rPr>
                <w:rFonts w:ascii="宋体"/>
                <w:sz w:val="28"/>
              </w:rPr>
            </w:pPr>
            <w:proofErr w:type="gramStart"/>
            <w:r>
              <w:rPr>
                <w:rFonts w:ascii="宋体" w:hint="eastAsia"/>
                <w:sz w:val="28"/>
              </w:rPr>
              <w:t>刘玉铠</w:t>
            </w:r>
            <w:proofErr w:type="gramEnd"/>
          </w:p>
        </w:tc>
      </w:tr>
      <w:tr w:rsidR="000175FF" w14:paraId="30309EA0" w14:textId="77777777" w:rsidTr="00925543">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65E57E71" w14:textId="51C28C4A" w:rsidR="000175FF" w:rsidRDefault="008D1594" w:rsidP="000349A4">
            <w:pPr>
              <w:adjustRightInd w:val="0"/>
              <w:spacing w:line="18pt" w:lineRule="auto"/>
              <w:rPr>
                <w:rFonts w:ascii="宋体"/>
                <w:sz w:val="28"/>
              </w:rPr>
            </w:pPr>
            <w:r>
              <w:rPr>
                <w:rFonts w:ascii="宋体" w:hint="eastAsia"/>
                <w:sz w:val="28"/>
              </w:rPr>
              <w:t>周登文教授</w:t>
            </w:r>
          </w:p>
        </w:tc>
      </w:tr>
      <w:tr w:rsidR="00787A1A" w14:paraId="1FE75E54" w14:textId="77777777" w:rsidTr="00925543">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9.80pt" w:type="dxa"/>
          </w:tcPr>
          <w:p w14:paraId="6147F0A2" w14:textId="0C2EE1F8" w:rsidR="00787A1A" w:rsidRDefault="008D1594" w:rsidP="00DA7A88">
            <w:pPr>
              <w:adjustRightInd w:val="0"/>
              <w:spacing w:line="18pt" w:lineRule="auto"/>
              <w:rPr>
                <w:rFonts w:ascii="宋体"/>
                <w:sz w:val="28"/>
              </w:rPr>
            </w:pPr>
            <w:r w:rsidRPr="003140EF">
              <w:rPr>
                <w:rFonts w:ascii="宋体" w:hint="eastAsia"/>
                <w:sz w:val="28"/>
              </w:rPr>
              <w:t>张海鹏</w:t>
            </w:r>
            <w:r>
              <w:rPr>
                <w:rFonts w:ascii="宋体" w:hint="eastAsia"/>
                <w:sz w:val="28"/>
              </w:rPr>
              <w:t>高级工程师</w:t>
            </w:r>
          </w:p>
        </w:tc>
      </w:tr>
      <w:tr w:rsidR="000175FF" w14:paraId="7A9D835B" w14:textId="77777777" w:rsidTr="00925543">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52E01BF6" w14:textId="5B70233A" w:rsidR="000175FF" w:rsidRDefault="00925543" w:rsidP="000349A4">
            <w:pPr>
              <w:adjustRightInd w:val="0"/>
              <w:spacing w:line="18pt" w:lineRule="auto"/>
              <w:rPr>
                <w:rFonts w:ascii="宋体"/>
                <w:sz w:val="28"/>
              </w:rPr>
            </w:pPr>
            <w:r w:rsidRPr="00925543">
              <w:rPr>
                <w:rFonts w:ascii="宋体" w:hint="eastAsia"/>
                <w:sz w:val="28"/>
              </w:rPr>
              <w:t>电子信息硕士</w:t>
            </w:r>
            <w:r w:rsidR="00E103D6">
              <w:rPr>
                <w:rFonts w:ascii="宋体" w:hint="eastAsia"/>
                <w:sz w:val="28"/>
              </w:rPr>
              <w:t>专业学位</w:t>
            </w:r>
          </w:p>
        </w:tc>
      </w:tr>
      <w:tr w:rsidR="000175FF" w14:paraId="792E3AF1" w14:textId="77777777" w:rsidTr="00925543">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925543">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925543">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925543">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0CD17B77" w14:textId="77777777"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Pr>
                <w:rFonts w:hint="eastAsia"/>
                <w:sz w:val="28"/>
              </w:rPr>
              <w:t>6</w:t>
            </w:r>
            <w:r>
              <w:rPr>
                <w:rFonts w:ascii="宋体" w:hint="eastAsia"/>
                <w:sz w:val="28"/>
              </w:rPr>
              <w:t>月</w:t>
            </w:r>
          </w:p>
        </w:tc>
      </w:tr>
      <w:tr w:rsidR="000175FF" w14:paraId="3AA53EC6" w14:textId="77777777" w:rsidTr="00925543">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19E81C81" w:rsidR="004B407B" w:rsidRDefault="004B407B" w:rsidP="004B407B">
      <w:pPr>
        <w:adjustRightInd w:val="0"/>
      </w:pPr>
      <w:r>
        <w:br w:type="page"/>
      </w:r>
      <w:r>
        <w:rPr>
          <w:rFonts w:hint="eastAsia"/>
        </w:rPr>
        <w:lastRenderedPageBreak/>
        <w:t xml:space="preserve">Classified Index: </w:t>
      </w:r>
      <w:r w:rsidR="00594D47">
        <w:rPr>
          <w:rFonts w:hint="eastAsia"/>
        </w:rPr>
        <w:t>TP</w:t>
      </w:r>
      <w:r w:rsidR="00594D47">
        <w:t>39</w:t>
      </w:r>
    </w:p>
    <w:p w14:paraId="4DA57F71" w14:textId="789A2F77" w:rsidR="004B407B" w:rsidRDefault="004B407B" w:rsidP="004B407B">
      <w:pPr>
        <w:adjustRightInd w:val="0"/>
      </w:pPr>
      <w:r>
        <w:rPr>
          <w:rFonts w:hint="eastAsia"/>
        </w:rPr>
        <w:t>U.D.C:</w:t>
      </w:r>
      <w:r w:rsidRPr="00565279">
        <w:t xml:space="preserve"> </w:t>
      </w:r>
      <w:r w:rsidR="00594D47">
        <w:rPr>
          <w:rFonts w:hint="eastAsia"/>
        </w:rPr>
        <w:t>0</w:t>
      </w:r>
      <w:r w:rsidR="00594D47">
        <w:t>04.9</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26969CA2" w:rsidR="004B407B" w:rsidRPr="004217F9" w:rsidRDefault="008D1594" w:rsidP="009F1CF1">
            <w:pPr>
              <w:adjustRightInd w:val="0"/>
              <w:spacing w:line="18pt" w:lineRule="auto"/>
              <w:rPr>
                <w:sz w:val="44"/>
              </w:rPr>
            </w:pPr>
            <w:bookmarkStart w:id="2" w:name="_Toc161457383"/>
            <w:r w:rsidRPr="009F1CF1">
              <w:rPr>
                <w:sz w:val="28"/>
              </w:rPr>
              <w:t>Liu</w:t>
            </w:r>
            <w:r w:rsidRPr="009F1CF1">
              <w:rPr>
                <w:rFonts w:hint="eastAsia"/>
                <w:sz w:val="28"/>
              </w:rPr>
              <w:t xml:space="preserve"> </w:t>
            </w:r>
            <w:proofErr w:type="spellStart"/>
            <w:r w:rsidRPr="009F1CF1">
              <w:rPr>
                <w:sz w:val="28"/>
              </w:rPr>
              <w:t>Yukai</w:t>
            </w:r>
            <w:bookmarkEnd w:id="2"/>
            <w:proofErr w:type="spellEnd"/>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7FC7B186" w:rsidR="004B407B" w:rsidRDefault="008D1594" w:rsidP="00D61E63">
            <w:pPr>
              <w:adjustRightInd w:val="0"/>
              <w:spacing w:line="18pt" w:lineRule="auto"/>
              <w:rPr>
                <w:rFonts w:eastAsia="黑体"/>
                <w:sz w:val="44"/>
              </w:rPr>
            </w:pPr>
            <w:proofErr w:type="spellStart"/>
            <w:r>
              <w:rPr>
                <w:rFonts w:hint="eastAsia"/>
                <w:sz w:val="28"/>
              </w:rPr>
              <w:t>Prof.Zhou</w:t>
            </w:r>
            <w:proofErr w:type="spellEnd"/>
            <w:r>
              <w:rPr>
                <w:sz w:val="28"/>
              </w:rPr>
              <w:t xml:space="preserve"> </w:t>
            </w:r>
            <w:proofErr w:type="spellStart"/>
            <w:r>
              <w:rPr>
                <w:sz w:val="28"/>
              </w:rPr>
              <w:t>Dengwen</w:t>
            </w:r>
            <w:proofErr w:type="spellEnd"/>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23C051AC" w:rsidR="00CE0451" w:rsidRDefault="008D1594" w:rsidP="00D61E63">
            <w:pPr>
              <w:adjustRightInd w:val="0"/>
              <w:spacing w:line="18pt" w:lineRule="auto"/>
              <w:rPr>
                <w:sz w:val="28"/>
              </w:rPr>
            </w:pPr>
            <w:r w:rsidRPr="008C7C2B">
              <w:rPr>
                <w:sz w:val="28"/>
              </w:rPr>
              <w:t>Senior Engineer</w:t>
            </w:r>
            <w:r>
              <w:rPr>
                <w:sz w:val="28"/>
              </w:rPr>
              <w:t xml:space="preserve"> </w:t>
            </w:r>
            <w:r>
              <w:rPr>
                <w:rFonts w:hint="eastAsia"/>
                <w:sz w:val="28"/>
              </w:rPr>
              <w:t>Zhang</w:t>
            </w:r>
            <w:r>
              <w:rPr>
                <w:sz w:val="28"/>
              </w:rPr>
              <w:t xml:space="preserve"> </w:t>
            </w:r>
            <w:proofErr w:type="spellStart"/>
            <w:r>
              <w:rPr>
                <w:rFonts w:hint="eastAsia"/>
                <w:sz w:val="28"/>
              </w:rPr>
              <w:t>Haipeng</w:t>
            </w:r>
            <w:proofErr w:type="spellEnd"/>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proofErr w:type="spellStart"/>
            <w:r>
              <w:rPr>
                <w:rFonts w:eastAsia="黑体" w:hint="eastAsia"/>
                <w:b/>
                <w:bCs/>
                <w:kern w:val="0"/>
                <w:sz w:val="28"/>
              </w:rPr>
              <w:t>Speciality</w:t>
            </w:r>
            <w:proofErr w:type="spellEnd"/>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 xml:space="preserve">Date of </w:t>
            </w:r>
            <w:proofErr w:type="spellStart"/>
            <w:r>
              <w:rPr>
                <w:rFonts w:eastAsia="黑体" w:hint="eastAsia"/>
                <w:b/>
                <w:bCs/>
                <w:kern w:val="0"/>
                <w:sz w:val="28"/>
              </w:rPr>
              <w:t>Defence</w:t>
            </w:r>
            <w:proofErr w:type="spellEnd"/>
            <w:r>
              <w:rPr>
                <w:rFonts w:eastAsia="黑体" w:hint="eastAsia"/>
                <w:b/>
                <w:bCs/>
                <w:sz w:val="28"/>
              </w:rPr>
              <w:t>：</w:t>
            </w:r>
          </w:p>
        </w:tc>
        <w:tc>
          <w:tcPr>
            <w:tcW w:w="245.55pt" w:type="dxa"/>
          </w:tcPr>
          <w:p w14:paraId="3F425B05" w14:textId="77777777" w:rsidR="004B7BED" w:rsidRDefault="004B7BED" w:rsidP="009F1CF1">
            <w:pPr>
              <w:adjustRightInd w:val="0"/>
              <w:spacing w:line="18pt" w:lineRule="auto"/>
              <w:rPr>
                <w:sz w:val="44"/>
              </w:rPr>
            </w:pPr>
            <w:bookmarkStart w:id="3" w:name="_Toc161457384"/>
            <w:r w:rsidRPr="009F1CF1">
              <w:rPr>
                <w:rFonts w:hint="eastAsia"/>
                <w:sz w:val="28"/>
              </w:rPr>
              <w:t>June, 20</w:t>
            </w:r>
            <w:r w:rsidR="00790BCD" w:rsidRPr="009F1CF1">
              <w:rPr>
                <w:sz w:val="28"/>
              </w:rPr>
              <w:t>2</w:t>
            </w:r>
            <w:r w:rsidR="002E2D13" w:rsidRPr="009F1CF1">
              <w:rPr>
                <w:sz w:val="28"/>
              </w:rPr>
              <w:t>4</w:t>
            </w:r>
            <w:bookmarkEnd w:id="3"/>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lastRenderedPageBreak/>
        <w:t>华北电力大学学位论文原创性声明</w:t>
      </w:r>
    </w:p>
    <w:p w14:paraId="20E8072C" w14:textId="3C3E7DDB"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w:t>
      </w:r>
      <w:r w:rsidR="00701DD8" w:rsidRPr="00701DD8">
        <w:rPr>
          <w:rFonts w:hint="eastAsia"/>
          <w:sz w:val="24"/>
          <w:szCs w:val="24"/>
        </w:rPr>
        <w:t>基于轴向自注意力的图像超分辨率算法研究</w:t>
      </w:r>
      <w:r w:rsidRPr="00F608C0">
        <w:rPr>
          <w:rFonts w:hint="eastAsia"/>
          <w:sz w:val="24"/>
          <w:szCs w:val="24"/>
        </w:rPr>
        <w:t>》，是本人在导师指导下，在华北电力大学攻读学位期间独立进行研究工作所取得的成果。论文中除已</w:t>
      </w:r>
      <w:proofErr w:type="gramStart"/>
      <w:r w:rsidRPr="00F608C0">
        <w:rPr>
          <w:rFonts w:hint="eastAsia"/>
          <w:sz w:val="24"/>
          <w:szCs w:val="24"/>
        </w:rPr>
        <w:t>注明部</w:t>
      </w:r>
      <w:proofErr w:type="gramEnd"/>
      <w:r w:rsidRPr="00F608C0">
        <w:rPr>
          <w:rFonts w:hint="eastAsia"/>
          <w:sz w:val="24"/>
          <w:szCs w:val="24"/>
        </w:rPr>
        <w:t>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15pt" w:lineRule="auto"/>
      </w:pPr>
    </w:p>
    <w:p w14:paraId="2E6F7271" w14:textId="77777777" w:rsidR="00BF52EA" w:rsidRDefault="00BF52EA" w:rsidP="00D61E63">
      <w:pPr>
        <w:pStyle w:val="a9"/>
        <w:adjustRightInd w:val="0"/>
        <w:snapToGrid w:val="0"/>
        <w:spacing w:line="20pt"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77777777" w:rsidR="00BF52EA" w:rsidRPr="00EA725A" w:rsidRDefault="00BF52EA" w:rsidP="004F56AC">
      <w:pPr>
        <w:pStyle w:val="a9"/>
        <w:adjustRightInd w:val="0"/>
        <w:snapToGrid w:val="0"/>
        <w:spacing w:line="20pt" w:lineRule="exact"/>
        <w:ind w:firstLineChars="200" w:firstLine="25pt"/>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20pt" w:lineRule="exact"/>
        <w:ind w:firstLineChars="147" w:firstLine="18.40pt"/>
        <w:rPr>
          <w:sz w:val="24"/>
          <w:szCs w:val="24"/>
        </w:rPr>
      </w:pPr>
    </w:p>
    <w:p w14:paraId="4622998D" w14:textId="77777777" w:rsidR="00BF52EA" w:rsidRDefault="00BF52EA" w:rsidP="004F56AC">
      <w:pPr>
        <w:pStyle w:val="a9"/>
        <w:adjustRightInd w:val="0"/>
        <w:snapToGrid w:val="0"/>
        <w:spacing w:line="20pt" w:lineRule="exact"/>
        <w:ind w:firstLineChars="200" w:firstLine="25pt"/>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77777777" w:rsidR="00790BCD" w:rsidRPr="006170B7" w:rsidRDefault="00790BCD" w:rsidP="0060128B">
      <w:pPr>
        <w:pStyle w:val="1"/>
        <w:rPr>
          <w:b/>
        </w:rPr>
      </w:pPr>
      <w:bookmarkStart w:id="4" w:name="_Toc161457385"/>
      <w:bookmarkStart w:id="5" w:name="_Toc161457988"/>
      <w:bookmarkStart w:id="6" w:name="_Toc161602590"/>
      <w:bookmarkStart w:id="7" w:name="_Toc161792293"/>
      <w:bookmarkStart w:id="8" w:name="_Toc162391735"/>
      <w:bookmarkStart w:id="9" w:name="_Toc162583989"/>
      <w:bookmarkStart w:id="10" w:name="_Toc162875867"/>
      <w:bookmarkStart w:id="11" w:name="_Toc162877278"/>
      <w:bookmarkStart w:id="12" w:name="_Toc162878466"/>
      <w:bookmarkStart w:id="13" w:name="_Toc162948153"/>
      <w:bookmarkStart w:id="14" w:name="_Toc166375096"/>
      <w:bookmarkStart w:id="15" w:name="_Toc166553966"/>
      <w:r w:rsidRPr="006170B7">
        <w:rPr>
          <w:rFonts w:hint="eastAsia"/>
        </w:rPr>
        <w:lastRenderedPageBreak/>
        <w:t>摘</w:t>
      </w:r>
      <w:r w:rsidRPr="006170B7">
        <w:rPr>
          <w:rFonts w:hint="eastAsia"/>
        </w:rPr>
        <w:t xml:space="preserve">    </w:t>
      </w:r>
      <w:r w:rsidRPr="006170B7">
        <w:rPr>
          <w:rFonts w:hint="eastAsia"/>
        </w:rPr>
        <w:t>要</w:t>
      </w:r>
      <w:bookmarkEnd w:id="4"/>
      <w:bookmarkEnd w:id="5"/>
      <w:bookmarkEnd w:id="6"/>
      <w:bookmarkEnd w:id="7"/>
      <w:bookmarkEnd w:id="8"/>
      <w:bookmarkEnd w:id="9"/>
      <w:bookmarkEnd w:id="10"/>
      <w:bookmarkEnd w:id="11"/>
      <w:bookmarkEnd w:id="12"/>
      <w:bookmarkEnd w:id="13"/>
      <w:bookmarkEnd w:id="14"/>
      <w:bookmarkEnd w:id="15"/>
      <w:r w:rsidRPr="006170B7">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0F1E8955" w14:textId="77777777" w:rsidR="00F25C03" w:rsidRPr="00F25C03" w:rsidRDefault="00F25C03" w:rsidP="00F25C03">
      <w:pPr>
        <w:pStyle w:val="a9"/>
        <w:adjustRightInd w:val="0"/>
        <w:snapToGrid w:val="0"/>
        <w:spacing w:line="20pt" w:lineRule="exact"/>
        <w:ind w:firstLineChars="200" w:firstLine="25pt"/>
        <w:rPr>
          <w:sz w:val="24"/>
          <w:szCs w:val="24"/>
        </w:rPr>
      </w:pPr>
      <w:bookmarkStart w:id="16" w:name="_Hlk161174251"/>
    </w:p>
    <w:p w14:paraId="1B0A5A1E" w14:textId="3E99982F" w:rsidR="004217F9" w:rsidRDefault="00F25C03" w:rsidP="00F25C03">
      <w:pPr>
        <w:pStyle w:val="a9"/>
        <w:adjustRightInd w:val="0"/>
        <w:snapToGrid w:val="0"/>
        <w:spacing w:line="20pt" w:lineRule="exact"/>
        <w:ind w:firstLineChars="200" w:firstLine="25pt"/>
        <w:rPr>
          <w:sz w:val="24"/>
          <w:szCs w:val="24"/>
        </w:rPr>
      </w:pPr>
      <w:proofErr w:type="gramStart"/>
      <w:r w:rsidRPr="00F25C03">
        <w:rPr>
          <w:rFonts w:hint="eastAsia"/>
          <w:sz w:val="24"/>
          <w:szCs w:val="24"/>
        </w:rPr>
        <w:t>图像超</w:t>
      </w:r>
      <w:proofErr w:type="gramEnd"/>
      <w:r w:rsidRPr="00F25C03">
        <w:rPr>
          <w:rFonts w:hint="eastAsia"/>
          <w:sz w:val="24"/>
          <w:szCs w:val="24"/>
        </w:rPr>
        <w:t>分辨率是一项基本的图像处理任务，旨在从低分辨率图像重建出对应的高分辨率图像。这个任务因其需要从有限的像素信息中恢复出丰富的细节而极具挑战性，特别是在原始图像存在噪声或质量不佳的情况下更加复杂</w:t>
      </w:r>
      <w:r>
        <w:rPr>
          <w:rFonts w:hint="eastAsia"/>
          <w:sz w:val="24"/>
          <w:szCs w:val="24"/>
        </w:rPr>
        <w:t>。</w:t>
      </w:r>
      <w:r w:rsidR="004217F9" w:rsidRPr="000E0B79">
        <w:rPr>
          <w:rFonts w:hint="eastAsia"/>
          <w:sz w:val="24"/>
          <w:szCs w:val="24"/>
        </w:rPr>
        <w:t>早期的单</w:t>
      </w:r>
      <w:proofErr w:type="gramStart"/>
      <w:r w:rsidR="004217F9" w:rsidRPr="000E0B79">
        <w:rPr>
          <w:rFonts w:hint="eastAsia"/>
          <w:sz w:val="24"/>
          <w:szCs w:val="24"/>
        </w:rPr>
        <w:t>图像超</w:t>
      </w:r>
      <w:proofErr w:type="gramEnd"/>
      <w:r w:rsidR="004217F9" w:rsidRPr="000E0B79">
        <w:rPr>
          <w:rFonts w:hint="eastAsia"/>
          <w:sz w:val="24"/>
          <w:szCs w:val="24"/>
        </w:rPr>
        <w:t>分辨率网络大多是基于卷积网络实现的。然而卷积层因为在长距离像素的建模上仍有一定的限制，这一问题造成了卷积网络在超分辨率的应用上存在一定的限制。</w:t>
      </w:r>
      <w:r w:rsidR="004217F9" w:rsidRPr="001525C3">
        <w:rPr>
          <w:rFonts w:hint="eastAsia"/>
          <w:sz w:val="24"/>
          <w:szCs w:val="24"/>
        </w:rPr>
        <w:t>最近，基于视觉</w:t>
      </w:r>
      <w:r w:rsidR="004217F9" w:rsidRPr="00CB60CD">
        <w:rPr>
          <w:rFonts w:ascii="Times New Roman" w:hAnsi="Times New Roman"/>
          <w:sz w:val="24"/>
          <w:szCs w:val="24"/>
        </w:rPr>
        <w:t>Transformer</w:t>
      </w:r>
      <w:r w:rsidR="004217F9" w:rsidRPr="001525C3">
        <w:rPr>
          <w:rFonts w:hint="eastAsia"/>
          <w:sz w:val="24"/>
          <w:szCs w:val="24"/>
        </w:rPr>
        <w:t>的模型因其自注意力机制在长距离建模方面的优势而在超分辨率领域获得了广泛关注，显示出巨大的潜力。</w:t>
      </w:r>
    </w:p>
    <w:p w14:paraId="772FE233" w14:textId="4F421214" w:rsidR="004217F9" w:rsidRDefault="00F25C03" w:rsidP="004217F9">
      <w:pPr>
        <w:pStyle w:val="a9"/>
        <w:adjustRightInd w:val="0"/>
        <w:snapToGrid w:val="0"/>
        <w:spacing w:line="20pt" w:lineRule="exact"/>
        <w:ind w:firstLineChars="200" w:firstLine="25pt"/>
        <w:rPr>
          <w:sz w:val="24"/>
          <w:szCs w:val="24"/>
        </w:rPr>
      </w:pPr>
      <w:r>
        <w:rPr>
          <w:rFonts w:hint="eastAsia"/>
          <w:sz w:val="24"/>
          <w:szCs w:val="24"/>
        </w:rPr>
        <w:t>现存的基于</w:t>
      </w:r>
      <w:r w:rsidRPr="00F25C03">
        <w:rPr>
          <w:rFonts w:ascii="Times New Roman" w:hAnsi="Times New Roman" w:hint="eastAsia"/>
          <w:sz w:val="24"/>
          <w:szCs w:val="24"/>
        </w:rPr>
        <w:t>Transformer</w:t>
      </w:r>
      <w:r>
        <w:rPr>
          <w:rFonts w:hint="eastAsia"/>
          <w:sz w:val="24"/>
          <w:szCs w:val="24"/>
        </w:rPr>
        <w:t>网络存在感受野有限和激活像素的问题。</w:t>
      </w:r>
      <w:r w:rsidR="004217F9">
        <w:rPr>
          <w:rFonts w:hint="eastAsia"/>
          <w:sz w:val="24"/>
          <w:szCs w:val="24"/>
        </w:rPr>
        <w:t>为了进一步提升</w:t>
      </w:r>
      <w:proofErr w:type="gramStart"/>
      <w:r w:rsidR="004217F9">
        <w:rPr>
          <w:rFonts w:hint="eastAsia"/>
          <w:sz w:val="24"/>
          <w:szCs w:val="24"/>
        </w:rPr>
        <w:t>图像超</w:t>
      </w:r>
      <w:proofErr w:type="gramEnd"/>
      <w:r w:rsidR="004217F9">
        <w:rPr>
          <w:rFonts w:hint="eastAsia"/>
          <w:sz w:val="24"/>
          <w:szCs w:val="24"/>
        </w:rPr>
        <w:t>分辨率性能，本文提出了一种基于轴向自注意力的单</w:t>
      </w:r>
      <w:proofErr w:type="gramStart"/>
      <w:r w:rsidR="004217F9">
        <w:rPr>
          <w:rFonts w:hint="eastAsia"/>
          <w:sz w:val="24"/>
          <w:szCs w:val="24"/>
        </w:rPr>
        <w:t>图像超</w:t>
      </w:r>
      <w:proofErr w:type="gramEnd"/>
      <w:r w:rsidR="004217F9">
        <w:rPr>
          <w:rFonts w:hint="eastAsia"/>
          <w:sz w:val="24"/>
          <w:szCs w:val="24"/>
        </w:rPr>
        <w:t>分辨率网络</w:t>
      </w:r>
      <w:r w:rsidR="004217F9" w:rsidRPr="000E0B79">
        <w:rPr>
          <w:rFonts w:hint="eastAsia"/>
          <w:sz w:val="24"/>
          <w:szCs w:val="24"/>
        </w:rPr>
        <w:t>。</w:t>
      </w:r>
      <w:r w:rsidR="004217F9">
        <w:rPr>
          <w:rFonts w:hint="eastAsia"/>
          <w:sz w:val="24"/>
          <w:szCs w:val="24"/>
        </w:rPr>
        <w:t>该网络使用轴向自注意力来扩大感受野，并且在有限的计算量和参数量下充分发挥网络的性能。此外</w:t>
      </w:r>
      <w:r>
        <w:rPr>
          <w:rFonts w:hint="eastAsia"/>
          <w:sz w:val="24"/>
          <w:szCs w:val="24"/>
        </w:rPr>
        <w:t>为了解决</w:t>
      </w:r>
      <w:r w:rsidR="004217F9">
        <w:rPr>
          <w:rFonts w:hint="eastAsia"/>
          <w:sz w:val="24"/>
          <w:szCs w:val="24"/>
        </w:rPr>
        <w:t>传统</w:t>
      </w:r>
      <w:r w:rsidR="004217F9" w:rsidRPr="00892762">
        <w:rPr>
          <w:rFonts w:ascii="Times New Roman" w:hAnsi="Times New Roman"/>
          <w:sz w:val="24"/>
          <w:szCs w:val="24"/>
        </w:rPr>
        <w:t>Transformer</w:t>
      </w:r>
      <w:r w:rsidR="004217F9">
        <w:rPr>
          <w:rFonts w:hint="eastAsia"/>
          <w:sz w:val="24"/>
          <w:szCs w:val="24"/>
        </w:rPr>
        <w:t>网络中激活像素不足的问题，</w:t>
      </w:r>
      <w:r>
        <w:rPr>
          <w:rFonts w:hint="eastAsia"/>
          <w:sz w:val="24"/>
          <w:szCs w:val="24"/>
        </w:rPr>
        <w:t>本文</w:t>
      </w:r>
      <w:r w:rsidR="004217F9">
        <w:rPr>
          <w:rFonts w:hint="eastAsia"/>
          <w:sz w:val="24"/>
          <w:szCs w:val="24"/>
        </w:rPr>
        <w:t>通过改进</w:t>
      </w:r>
      <w:r w:rsidR="004217F9" w:rsidRPr="00892762">
        <w:rPr>
          <w:rFonts w:ascii="Times New Roman" w:hAnsi="Times New Roman"/>
          <w:sz w:val="24"/>
          <w:szCs w:val="24"/>
        </w:rPr>
        <w:t>Transformer</w:t>
      </w:r>
      <w:r w:rsidR="004217F9">
        <w:rPr>
          <w:rFonts w:hint="eastAsia"/>
          <w:sz w:val="24"/>
          <w:szCs w:val="24"/>
        </w:rPr>
        <w:t>块中多层感知机</w:t>
      </w:r>
      <w:r w:rsidR="00DF5EB1" w:rsidRPr="00DF5EB1">
        <w:rPr>
          <w:rFonts w:ascii="Times New Roman" w:hAnsi="Times New Roman"/>
          <w:sz w:val="24"/>
          <w:szCs w:val="24"/>
        </w:rPr>
        <w:t>(Multilayer Perceptron,</w:t>
      </w:r>
      <w:r w:rsidR="00DF5EB1">
        <w:rPr>
          <w:rFonts w:ascii="Times New Roman" w:hAnsi="Times New Roman"/>
          <w:sz w:val="24"/>
          <w:szCs w:val="24"/>
        </w:rPr>
        <w:t xml:space="preserve"> </w:t>
      </w:r>
      <w:r w:rsidR="00DF5EB1" w:rsidRPr="00DF5EB1">
        <w:rPr>
          <w:rFonts w:ascii="Times New Roman" w:hAnsi="Times New Roman"/>
          <w:sz w:val="24"/>
          <w:szCs w:val="24"/>
        </w:rPr>
        <w:t>MLP)</w:t>
      </w:r>
      <w:r w:rsidR="004217F9">
        <w:rPr>
          <w:rFonts w:hint="eastAsia"/>
          <w:sz w:val="24"/>
          <w:szCs w:val="24"/>
        </w:rPr>
        <w:t>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w:t>
      </w:r>
      <w:proofErr w:type="gramStart"/>
      <w:r w:rsidRPr="001525C3">
        <w:rPr>
          <w:rFonts w:hint="eastAsia"/>
          <w:sz w:val="24"/>
          <w:szCs w:val="24"/>
        </w:rPr>
        <w:t>双路超分辨率</w:t>
      </w:r>
      <w:proofErr w:type="gramEnd"/>
      <w:r w:rsidRPr="001525C3">
        <w:rPr>
          <w:rFonts w:hint="eastAsia"/>
          <w:sz w:val="24"/>
          <w:szCs w:val="24"/>
        </w:rPr>
        <w:t>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w:t>
      </w:r>
      <w:proofErr w:type="gramStart"/>
      <w:r>
        <w:rPr>
          <w:rFonts w:hint="eastAsia"/>
          <w:sz w:val="24"/>
          <w:szCs w:val="24"/>
        </w:rPr>
        <w:t>路特征</w:t>
      </w:r>
      <w:proofErr w:type="gramEnd"/>
      <w:r>
        <w:rPr>
          <w:rFonts w:hint="eastAsia"/>
          <w:sz w:val="24"/>
          <w:szCs w:val="24"/>
        </w:rPr>
        <w:t>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10A2389A"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proofErr w:type="gramStart"/>
      <w:r>
        <w:rPr>
          <w:rFonts w:ascii="Times New Roman" w:hAnsi="Times New Roman" w:hint="eastAsia"/>
          <w:sz w:val="24"/>
          <w:szCs w:val="24"/>
        </w:rPr>
        <w:t>图像超</w:t>
      </w:r>
      <w:proofErr w:type="gramEnd"/>
      <w:r>
        <w:rPr>
          <w:rFonts w:ascii="Times New Roman" w:hAnsi="Times New Roman" w:hint="eastAsia"/>
          <w:sz w:val="24"/>
          <w:szCs w:val="24"/>
        </w:rPr>
        <w:t>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w:t>
      </w:r>
      <w:r w:rsidR="00B51C8E">
        <w:rPr>
          <w:rFonts w:ascii="Times New Roman" w:hAnsi="Times New Roman" w:hint="eastAsia"/>
          <w:sz w:val="24"/>
          <w:szCs w:val="24"/>
        </w:rPr>
        <w:t>自</w:t>
      </w:r>
      <w:r>
        <w:rPr>
          <w:rFonts w:ascii="Times New Roman" w:hAnsi="Times New Roman" w:hint="eastAsia"/>
          <w:sz w:val="24"/>
          <w:szCs w:val="24"/>
        </w:rPr>
        <w:t>注意力</w:t>
      </w:r>
      <w:r w:rsidRPr="009D346B">
        <w:rPr>
          <w:rFonts w:ascii="Times New Roman" w:hAnsi="Times New Roman"/>
          <w:sz w:val="24"/>
          <w:szCs w:val="24"/>
        </w:rPr>
        <w:t>；</w:t>
      </w:r>
      <w:r>
        <w:rPr>
          <w:rFonts w:ascii="Times New Roman" w:hAnsi="Times New Roman" w:hint="eastAsia"/>
          <w:sz w:val="24"/>
          <w:szCs w:val="24"/>
        </w:rPr>
        <w:t>双</w:t>
      </w:r>
      <w:proofErr w:type="gramStart"/>
      <w:r>
        <w:rPr>
          <w:rFonts w:ascii="Times New Roman" w:hAnsi="Times New Roman" w:hint="eastAsia"/>
          <w:sz w:val="24"/>
          <w:szCs w:val="24"/>
        </w:rPr>
        <w:t>路特征</w:t>
      </w:r>
      <w:proofErr w:type="gramEnd"/>
      <w:r>
        <w:rPr>
          <w:rFonts w:ascii="Times New Roman" w:hAnsi="Times New Roman" w:hint="eastAsia"/>
          <w:sz w:val="24"/>
          <w:szCs w:val="24"/>
        </w:rPr>
        <w:t>融合</w:t>
      </w:r>
      <w:bookmarkEnd w:id="16"/>
    </w:p>
    <w:p w14:paraId="4CD1BA3B" w14:textId="77777777" w:rsidR="00141359" w:rsidRPr="00790BCD"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685E42">
          <w:headerReference w:type="even" r:id="rId9"/>
          <w:headerReference w:type="default" r:id="rId10"/>
          <w:footerReference w:type="even" r:id="rId11"/>
          <w:footerReference w:type="default" r:id="rId12"/>
          <w:pgSz w:w="595.30pt" w:h="841.90pt" w:code="9"/>
          <w:pgMar w:top="85.05pt" w:right="85.05pt" w:bottom="76.55pt" w:left="85.05pt" w:header="65.20pt" w:footer="65.20pt" w:gutter="0pt"/>
          <w:pgNumType w:fmt="upperRoman" w:start="1"/>
          <w:cols w:space="21.25pt"/>
          <w:docGrid w:type="linesAndChars" w:linePitch="400" w:charSpace="2072"/>
        </w:sectPr>
      </w:pPr>
    </w:p>
    <w:p w14:paraId="78A28E52" w14:textId="4A30F259" w:rsidR="00966849" w:rsidRPr="0060128B" w:rsidRDefault="00966849" w:rsidP="0060128B">
      <w:pPr>
        <w:pStyle w:val="12"/>
        <w:rPr>
          <w:rFonts w:eastAsia="宋体"/>
          <w:b/>
          <w:bCs w:val="0"/>
        </w:rPr>
      </w:pPr>
      <w:bookmarkStart w:id="17" w:name="_Toc162877279"/>
      <w:bookmarkStart w:id="18" w:name="_Toc162878467"/>
      <w:bookmarkStart w:id="19" w:name="_Toc162948154"/>
      <w:bookmarkStart w:id="20" w:name="_Toc166375097"/>
      <w:bookmarkStart w:id="21" w:name="_Toc166553967"/>
      <w:r w:rsidRPr="0060128B">
        <w:rPr>
          <w:b/>
          <w:bCs w:val="0"/>
        </w:rPr>
        <w:lastRenderedPageBreak/>
        <w:t>Abstract</w:t>
      </w:r>
      <w:bookmarkEnd w:id="17"/>
      <w:bookmarkEnd w:id="18"/>
      <w:bookmarkEnd w:id="19"/>
      <w:bookmarkEnd w:id="20"/>
      <w:bookmarkEnd w:id="21"/>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217CBCF6" w14:textId="77777777" w:rsidR="00F25C03" w:rsidRDefault="00F25C03" w:rsidP="004217F9">
      <w:pPr>
        <w:adjustRightInd w:val="0"/>
        <w:snapToGrid w:val="0"/>
        <w:spacing w:line="15pt" w:lineRule="auto"/>
        <w:ind w:firstLineChars="200" w:firstLine="25pt"/>
        <w:rPr>
          <w:noProof/>
          <w:color w:val="000000"/>
          <w:szCs w:val="32"/>
        </w:rPr>
      </w:pPr>
      <w:bookmarkStart w:id="22" w:name="_Hlk161174295"/>
      <w:r w:rsidRPr="00F25C03">
        <w:rPr>
          <w:noProof/>
          <w:color w:val="000000"/>
          <w:szCs w:val="32"/>
        </w:rPr>
        <w:t>Image super-resolution is a fundamental image processing task aimed at reconstructing high-resolution images from low-resolution ones. This task is particularly challenging as it requires the restoration of rich details from limited pixel information, and becomes even more complex when the original images are noisy or of poor quality. Early single-image super-resolution networks were mostly based on convolutional networks. However, convolutional layers have certain limitations in modeling long-distance pixel relationships, which have restricted their application in super-resolution. Recently, models based on visual Transformers have gained widespread attention in the super-resolution field due to their self-attention mechanisms, which provide advantages in modeling long-distance relationships, demonstrating great potential.</w:t>
      </w:r>
    </w:p>
    <w:p w14:paraId="05026D88" w14:textId="5C1EB7C4"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592D46FF"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w:t>
      </w:r>
      <w:r w:rsidR="00651D04">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etworks</w:t>
      </w:r>
      <w:r w:rsidR="00651D04">
        <w:rPr>
          <w:rFonts w:ascii="Times New Roman" w:hAnsi="Times New Roman"/>
          <w:noProof/>
          <w:sz w:val="24"/>
          <w:szCs w:val="24"/>
        </w:rPr>
        <w:t xml:space="preserve">,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t>n</w:t>
      </w:r>
      <w:r w:rsidRPr="00A12E80">
        <w:rPr>
          <w:rFonts w:ascii="Times New Roman" w:hAnsi="Times New Roman"/>
          <w:noProof/>
          <w:sz w:val="24"/>
          <w:szCs w:val="24"/>
        </w:rPr>
        <w:t>etworks</w:t>
      </w:r>
      <w:r w:rsidR="00651D04">
        <w:rPr>
          <w:rFonts w:ascii="Times New Roman" w:hAnsi="Times New Roman"/>
          <w:noProof/>
          <w:sz w:val="24"/>
          <w:szCs w:val="24"/>
        </w:rPr>
        <w:t xml:space="preserve">,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a</w:t>
      </w:r>
      <w:r w:rsidRPr="00A12E80">
        <w:rPr>
          <w:rFonts w:ascii="Times New Roman" w:hAnsi="Times New Roman"/>
          <w:noProof/>
          <w:sz w:val="24"/>
          <w:szCs w:val="24"/>
        </w:rPr>
        <w:t>ttention</w:t>
      </w:r>
      <w:r w:rsidR="00651D04">
        <w:rPr>
          <w:rFonts w:ascii="Times New Roman" w:hAnsi="Times New Roman"/>
          <w:noProof/>
          <w:sz w:val="24"/>
          <w:szCs w:val="24"/>
        </w:rPr>
        <w:t xml:space="preserve">,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22"/>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685E42">
          <w:pgSz w:w="595.30pt" w:h="841.90pt" w:code="9"/>
          <w:pgMar w:top="85.05pt" w:right="85.05pt" w:bottom="76.55pt" w:left="85.05pt" w:header="65.20pt" w:footer="65.20pt" w:gutter="0pt"/>
          <w:pgNumType w:fmt="upperRoman"/>
          <w:cols w:space="21.25pt"/>
          <w:docGrid w:type="linesAndChars" w:linePitch="400" w:charSpace="2072"/>
        </w:sectPr>
      </w:pPr>
    </w:p>
    <w:p w14:paraId="62A0DB3D" w14:textId="67621564" w:rsidR="00141359" w:rsidRDefault="00141359" w:rsidP="0060128B">
      <w:pPr>
        <w:pStyle w:val="1"/>
        <w:spacing w:before="19.55pt" w:after="9.75pt"/>
      </w:pPr>
      <w:bookmarkStart w:id="23" w:name="_Toc161457387"/>
      <w:bookmarkStart w:id="24" w:name="_Toc161457990"/>
      <w:bookmarkStart w:id="25" w:name="_Toc161602592"/>
      <w:bookmarkStart w:id="26" w:name="_Toc161792295"/>
      <w:bookmarkStart w:id="27" w:name="_Toc162391737"/>
      <w:bookmarkStart w:id="28" w:name="_Toc162583991"/>
      <w:bookmarkStart w:id="29" w:name="_Toc162818550"/>
      <w:bookmarkStart w:id="30" w:name="_Toc162875869"/>
      <w:bookmarkStart w:id="31" w:name="_Toc162877280"/>
      <w:bookmarkStart w:id="32" w:name="_Toc162878468"/>
      <w:bookmarkStart w:id="33" w:name="_Toc162948155"/>
      <w:bookmarkStart w:id="34" w:name="_Toc166375098"/>
      <w:bookmarkStart w:id="35" w:name="_Toc166553968"/>
      <w:r w:rsidRPr="00637986">
        <w:rPr>
          <w:rFonts w:hint="eastAsia"/>
        </w:rPr>
        <w:lastRenderedPageBreak/>
        <w:t>目</w:t>
      </w:r>
      <w:r w:rsidRPr="00637986">
        <w:rPr>
          <w:rFonts w:hint="eastAsia"/>
        </w:rPr>
        <w:t xml:space="preserve">  </w:t>
      </w:r>
      <w:r w:rsidRPr="00637986">
        <w:rPr>
          <w:rFonts w:hint="eastAsia"/>
        </w:rPr>
        <w:t>录</w:t>
      </w:r>
      <w:bookmarkEnd w:id="23"/>
      <w:bookmarkEnd w:id="24"/>
      <w:bookmarkEnd w:id="25"/>
      <w:bookmarkEnd w:id="26"/>
      <w:bookmarkEnd w:id="27"/>
      <w:bookmarkEnd w:id="28"/>
      <w:bookmarkEnd w:id="29"/>
      <w:bookmarkEnd w:id="30"/>
      <w:bookmarkEnd w:id="31"/>
      <w:bookmarkEnd w:id="32"/>
      <w:bookmarkEnd w:id="33"/>
      <w:bookmarkEnd w:id="34"/>
      <w:bookmarkEnd w:id="35"/>
    </w:p>
    <w:p w14:paraId="769140DF" w14:textId="7ACF0AE7" w:rsidR="005D62AA" w:rsidRDefault="005D62AA">
      <w:pPr>
        <w:pStyle w:val="TOC1"/>
        <w:tabs>
          <w:tab w:val="end" w:leader="dot" w:pos="430.35pt"/>
        </w:tabs>
        <w:rPr>
          <w:rFonts w:asciiTheme="minorHAnsi" w:eastAsiaTheme="minorEastAsia" w:hAnsiTheme="minorHAnsi" w:cstheme="minorBidi"/>
          <w:bCs w:val="0"/>
          <w:noProof/>
          <w:sz w:val="21"/>
          <w:szCs w:val="22"/>
        </w:rPr>
      </w:pPr>
      <w:r>
        <w:rPr>
          <w:caps/>
        </w:rPr>
        <w:fldChar w:fldCharType="begin"/>
      </w:r>
      <w:r>
        <w:rPr>
          <w:caps/>
        </w:rPr>
        <w:instrText xml:space="preserve"> TOC \o "1-3" \h \z \u </w:instrText>
      </w:r>
      <w:r>
        <w:rPr>
          <w:caps/>
        </w:rPr>
        <w:fldChar w:fldCharType="separate"/>
      </w:r>
      <w:hyperlink w:anchor="_Toc166553966" w:history="1">
        <w:r w:rsidRPr="00612ADF">
          <w:rPr>
            <w:rStyle w:val="a7"/>
            <w:noProof/>
          </w:rPr>
          <w:t>摘</w:t>
        </w:r>
        <w:r w:rsidRPr="00612ADF">
          <w:rPr>
            <w:rStyle w:val="a7"/>
            <w:noProof/>
          </w:rPr>
          <w:t xml:space="preserve">    </w:t>
        </w:r>
        <w:r w:rsidRPr="00612ADF">
          <w:rPr>
            <w:rStyle w:val="a7"/>
            <w:noProof/>
          </w:rPr>
          <w:t>要</w:t>
        </w:r>
        <w:r>
          <w:rPr>
            <w:noProof/>
            <w:webHidden/>
          </w:rPr>
          <w:tab/>
        </w:r>
        <w:r>
          <w:rPr>
            <w:noProof/>
            <w:webHidden/>
          </w:rPr>
          <w:fldChar w:fldCharType="begin"/>
        </w:r>
        <w:r>
          <w:rPr>
            <w:noProof/>
            <w:webHidden/>
          </w:rPr>
          <w:instrText xml:space="preserve"> PAGEREF _Toc166553966 \h </w:instrText>
        </w:r>
        <w:r>
          <w:rPr>
            <w:noProof/>
            <w:webHidden/>
          </w:rPr>
        </w:r>
        <w:r>
          <w:rPr>
            <w:noProof/>
            <w:webHidden/>
          </w:rPr>
          <w:fldChar w:fldCharType="separate"/>
        </w:r>
        <w:r w:rsidR="00A51B6D">
          <w:rPr>
            <w:noProof/>
            <w:webHidden/>
          </w:rPr>
          <w:t>I</w:t>
        </w:r>
        <w:r>
          <w:rPr>
            <w:noProof/>
            <w:webHidden/>
          </w:rPr>
          <w:fldChar w:fldCharType="end"/>
        </w:r>
      </w:hyperlink>
    </w:p>
    <w:p w14:paraId="3D72A91E" w14:textId="11991226" w:rsidR="005D62AA" w:rsidRDefault="005D62AA">
      <w:pPr>
        <w:pStyle w:val="TOC1"/>
        <w:tabs>
          <w:tab w:val="end" w:leader="dot" w:pos="430.35pt"/>
        </w:tabs>
        <w:rPr>
          <w:rFonts w:asciiTheme="minorHAnsi" w:eastAsiaTheme="minorEastAsia" w:hAnsiTheme="minorHAnsi" w:cstheme="minorBidi"/>
          <w:bCs w:val="0"/>
          <w:noProof/>
          <w:sz w:val="21"/>
          <w:szCs w:val="22"/>
        </w:rPr>
      </w:pPr>
      <w:hyperlink w:anchor="_Toc166553967" w:history="1">
        <w:r w:rsidRPr="00612ADF">
          <w:rPr>
            <w:rStyle w:val="a7"/>
            <w:b/>
            <w:noProof/>
          </w:rPr>
          <w:t>Abstract</w:t>
        </w:r>
        <w:r>
          <w:rPr>
            <w:noProof/>
            <w:webHidden/>
          </w:rPr>
          <w:tab/>
        </w:r>
        <w:r>
          <w:rPr>
            <w:noProof/>
            <w:webHidden/>
          </w:rPr>
          <w:fldChar w:fldCharType="begin"/>
        </w:r>
        <w:r>
          <w:rPr>
            <w:noProof/>
            <w:webHidden/>
          </w:rPr>
          <w:instrText xml:space="preserve"> PAGEREF _Toc166553967 \h </w:instrText>
        </w:r>
        <w:r>
          <w:rPr>
            <w:noProof/>
            <w:webHidden/>
          </w:rPr>
        </w:r>
        <w:r>
          <w:rPr>
            <w:noProof/>
            <w:webHidden/>
          </w:rPr>
          <w:fldChar w:fldCharType="separate"/>
        </w:r>
        <w:r w:rsidR="00A51B6D">
          <w:rPr>
            <w:noProof/>
            <w:webHidden/>
          </w:rPr>
          <w:t>II</w:t>
        </w:r>
        <w:r>
          <w:rPr>
            <w:noProof/>
            <w:webHidden/>
          </w:rPr>
          <w:fldChar w:fldCharType="end"/>
        </w:r>
      </w:hyperlink>
    </w:p>
    <w:p w14:paraId="7E9CE0FC" w14:textId="6D48EE4F" w:rsidR="005D62AA" w:rsidRDefault="005D62AA">
      <w:pPr>
        <w:pStyle w:val="TOC1"/>
        <w:tabs>
          <w:tab w:val="end" w:leader="dot" w:pos="430.35pt"/>
        </w:tabs>
        <w:rPr>
          <w:rFonts w:asciiTheme="minorHAnsi" w:eastAsiaTheme="minorEastAsia" w:hAnsiTheme="minorHAnsi" w:cstheme="minorBidi"/>
          <w:bCs w:val="0"/>
          <w:noProof/>
          <w:sz w:val="21"/>
          <w:szCs w:val="22"/>
        </w:rPr>
      </w:pPr>
      <w:hyperlink w:anchor="_Toc166553969" w:history="1">
        <w:r w:rsidRPr="00612ADF">
          <w:rPr>
            <w:rStyle w:val="a7"/>
            <w:noProof/>
          </w:rPr>
          <w:t>第</w:t>
        </w:r>
        <w:r w:rsidRPr="00612ADF">
          <w:rPr>
            <w:rStyle w:val="a7"/>
            <w:noProof/>
          </w:rPr>
          <w:t>1</w:t>
        </w:r>
        <w:r w:rsidRPr="00612ADF">
          <w:rPr>
            <w:rStyle w:val="a7"/>
            <w:noProof/>
          </w:rPr>
          <w:t>章</w:t>
        </w:r>
        <w:r w:rsidRPr="00612ADF">
          <w:rPr>
            <w:rStyle w:val="a7"/>
            <w:noProof/>
          </w:rPr>
          <w:t xml:space="preserve"> </w:t>
        </w:r>
        <w:r w:rsidRPr="00612ADF">
          <w:rPr>
            <w:rStyle w:val="a7"/>
            <w:noProof/>
          </w:rPr>
          <w:t>绪</w:t>
        </w:r>
        <w:r w:rsidRPr="00612ADF">
          <w:rPr>
            <w:rStyle w:val="a7"/>
            <w:noProof/>
          </w:rPr>
          <w:t xml:space="preserve"> </w:t>
        </w:r>
        <w:r w:rsidRPr="00612ADF">
          <w:rPr>
            <w:rStyle w:val="a7"/>
            <w:noProof/>
          </w:rPr>
          <w:t>论</w:t>
        </w:r>
        <w:r>
          <w:rPr>
            <w:noProof/>
            <w:webHidden/>
          </w:rPr>
          <w:tab/>
        </w:r>
        <w:r>
          <w:rPr>
            <w:noProof/>
            <w:webHidden/>
          </w:rPr>
          <w:fldChar w:fldCharType="begin"/>
        </w:r>
        <w:r>
          <w:rPr>
            <w:noProof/>
            <w:webHidden/>
          </w:rPr>
          <w:instrText xml:space="preserve"> PAGEREF _Toc166553969 \h </w:instrText>
        </w:r>
        <w:r>
          <w:rPr>
            <w:noProof/>
            <w:webHidden/>
          </w:rPr>
        </w:r>
        <w:r>
          <w:rPr>
            <w:noProof/>
            <w:webHidden/>
          </w:rPr>
          <w:fldChar w:fldCharType="separate"/>
        </w:r>
        <w:r w:rsidR="00A51B6D">
          <w:rPr>
            <w:noProof/>
            <w:webHidden/>
          </w:rPr>
          <w:t>1</w:t>
        </w:r>
        <w:r>
          <w:rPr>
            <w:noProof/>
            <w:webHidden/>
          </w:rPr>
          <w:fldChar w:fldCharType="end"/>
        </w:r>
      </w:hyperlink>
    </w:p>
    <w:p w14:paraId="63703009" w14:textId="586868E4" w:rsidR="005D62AA" w:rsidRDefault="005D62AA">
      <w:pPr>
        <w:pStyle w:val="TOC2"/>
        <w:tabs>
          <w:tab w:val="end" w:leader="dot" w:pos="430.35pt"/>
        </w:tabs>
        <w:rPr>
          <w:rFonts w:asciiTheme="minorHAnsi" w:eastAsiaTheme="minorEastAsia" w:hAnsiTheme="minorHAnsi" w:cstheme="minorBidi"/>
          <w:noProof/>
          <w:sz w:val="21"/>
          <w:szCs w:val="22"/>
        </w:rPr>
      </w:pPr>
      <w:hyperlink w:anchor="_Toc166553970" w:history="1">
        <w:r w:rsidRPr="00612ADF">
          <w:rPr>
            <w:rStyle w:val="a7"/>
            <w:noProof/>
          </w:rPr>
          <w:t xml:space="preserve">1.1 </w:t>
        </w:r>
        <w:r w:rsidRPr="00612ADF">
          <w:rPr>
            <w:rStyle w:val="a7"/>
            <w:noProof/>
          </w:rPr>
          <w:t>课题背景及研究意义</w:t>
        </w:r>
        <w:r>
          <w:rPr>
            <w:noProof/>
            <w:webHidden/>
          </w:rPr>
          <w:tab/>
        </w:r>
        <w:r>
          <w:rPr>
            <w:noProof/>
            <w:webHidden/>
          </w:rPr>
          <w:fldChar w:fldCharType="begin"/>
        </w:r>
        <w:r>
          <w:rPr>
            <w:noProof/>
            <w:webHidden/>
          </w:rPr>
          <w:instrText xml:space="preserve"> PAGEREF _Toc166553970 \h </w:instrText>
        </w:r>
        <w:r>
          <w:rPr>
            <w:noProof/>
            <w:webHidden/>
          </w:rPr>
        </w:r>
        <w:r>
          <w:rPr>
            <w:noProof/>
            <w:webHidden/>
          </w:rPr>
          <w:fldChar w:fldCharType="separate"/>
        </w:r>
        <w:r w:rsidR="00A51B6D">
          <w:rPr>
            <w:noProof/>
            <w:webHidden/>
          </w:rPr>
          <w:t>1</w:t>
        </w:r>
        <w:r>
          <w:rPr>
            <w:noProof/>
            <w:webHidden/>
          </w:rPr>
          <w:fldChar w:fldCharType="end"/>
        </w:r>
      </w:hyperlink>
    </w:p>
    <w:p w14:paraId="61EFB949" w14:textId="0F26D02E" w:rsidR="005D62AA" w:rsidRDefault="005D62AA">
      <w:pPr>
        <w:pStyle w:val="TOC2"/>
        <w:tabs>
          <w:tab w:val="end" w:leader="dot" w:pos="430.35pt"/>
        </w:tabs>
        <w:rPr>
          <w:rFonts w:asciiTheme="minorHAnsi" w:eastAsiaTheme="minorEastAsia" w:hAnsiTheme="minorHAnsi" w:cstheme="minorBidi"/>
          <w:noProof/>
          <w:sz w:val="21"/>
          <w:szCs w:val="22"/>
        </w:rPr>
      </w:pPr>
      <w:hyperlink w:anchor="_Toc166553971" w:history="1">
        <w:r w:rsidRPr="00612ADF">
          <w:rPr>
            <w:rStyle w:val="a7"/>
            <w:noProof/>
          </w:rPr>
          <w:t xml:space="preserve">1.2 </w:t>
        </w:r>
        <w:r w:rsidRPr="00612ADF">
          <w:rPr>
            <w:rStyle w:val="a7"/>
            <w:noProof/>
          </w:rPr>
          <w:t>国内外研究现状</w:t>
        </w:r>
        <w:r>
          <w:rPr>
            <w:noProof/>
            <w:webHidden/>
          </w:rPr>
          <w:tab/>
        </w:r>
        <w:r>
          <w:rPr>
            <w:noProof/>
            <w:webHidden/>
          </w:rPr>
          <w:fldChar w:fldCharType="begin"/>
        </w:r>
        <w:r>
          <w:rPr>
            <w:noProof/>
            <w:webHidden/>
          </w:rPr>
          <w:instrText xml:space="preserve"> PAGEREF _Toc166553971 \h </w:instrText>
        </w:r>
        <w:r>
          <w:rPr>
            <w:noProof/>
            <w:webHidden/>
          </w:rPr>
        </w:r>
        <w:r>
          <w:rPr>
            <w:noProof/>
            <w:webHidden/>
          </w:rPr>
          <w:fldChar w:fldCharType="separate"/>
        </w:r>
        <w:r w:rsidR="00A51B6D">
          <w:rPr>
            <w:noProof/>
            <w:webHidden/>
          </w:rPr>
          <w:t>2</w:t>
        </w:r>
        <w:r>
          <w:rPr>
            <w:noProof/>
            <w:webHidden/>
          </w:rPr>
          <w:fldChar w:fldCharType="end"/>
        </w:r>
      </w:hyperlink>
    </w:p>
    <w:p w14:paraId="44A41490" w14:textId="19079160" w:rsidR="005D62AA" w:rsidRDefault="005D62AA">
      <w:pPr>
        <w:pStyle w:val="TOC3"/>
        <w:tabs>
          <w:tab w:val="end" w:leader="dot" w:pos="430.35pt"/>
        </w:tabs>
        <w:rPr>
          <w:rFonts w:asciiTheme="minorHAnsi" w:eastAsiaTheme="minorEastAsia" w:hAnsiTheme="minorHAnsi" w:cstheme="minorBidi"/>
          <w:iCs w:val="0"/>
          <w:noProof/>
          <w:sz w:val="21"/>
          <w:szCs w:val="22"/>
        </w:rPr>
      </w:pPr>
      <w:hyperlink w:anchor="_Toc166553972" w:history="1">
        <w:r w:rsidRPr="00612ADF">
          <w:rPr>
            <w:rStyle w:val="a7"/>
            <w:noProof/>
          </w:rPr>
          <w:t>1.2.1</w:t>
        </w:r>
        <w:r w:rsidRPr="00612ADF">
          <w:rPr>
            <w:rStyle w:val="a7"/>
            <w:noProof/>
          </w:rPr>
          <w:t>基于插值的方法</w:t>
        </w:r>
        <w:r>
          <w:rPr>
            <w:noProof/>
            <w:webHidden/>
          </w:rPr>
          <w:tab/>
        </w:r>
        <w:r>
          <w:rPr>
            <w:noProof/>
            <w:webHidden/>
          </w:rPr>
          <w:fldChar w:fldCharType="begin"/>
        </w:r>
        <w:r>
          <w:rPr>
            <w:noProof/>
            <w:webHidden/>
          </w:rPr>
          <w:instrText xml:space="preserve"> PAGEREF _Toc166553972 \h </w:instrText>
        </w:r>
        <w:r>
          <w:rPr>
            <w:noProof/>
            <w:webHidden/>
          </w:rPr>
        </w:r>
        <w:r>
          <w:rPr>
            <w:noProof/>
            <w:webHidden/>
          </w:rPr>
          <w:fldChar w:fldCharType="separate"/>
        </w:r>
        <w:r w:rsidR="00A51B6D">
          <w:rPr>
            <w:noProof/>
            <w:webHidden/>
          </w:rPr>
          <w:t>2</w:t>
        </w:r>
        <w:r>
          <w:rPr>
            <w:noProof/>
            <w:webHidden/>
          </w:rPr>
          <w:fldChar w:fldCharType="end"/>
        </w:r>
      </w:hyperlink>
    </w:p>
    <w:p w14:paraId="65B5B97E" w14:textId="68B6DCE3" w:rsidR="005D62AA" w:rsidRDefault="005D62AA">
      <w:pPr>
        <w:pStyle w:val="TOC3"/>
        <w:tabs>
          <w:tab w:val="end" w:leader="dot" w:pos="430.35pt"/>
        </w:tabs>
        <w:rPr>
          <w:rFonts w:asciiTheme="minorHAnsi" w:eastAsiaTheme="minorEastAsia" w:hAnsiTheme="minorHAnsi" w:cstheme="minorBidi"/>
          <w:iCs w:val="0"/>
          <w:noProof/>
          <w:sz w:val="21"/>
          <w:szCs w:val="22"/>
        </w:rPr>
      </w:pPr>
      <w:hyperlink w:anchor="_Toc166553973" w:history="1">
        <w:r w:rsidRPr="00612ADF">
          <w:rPr>
            <w:rStyle w:val="a7"/>
            <w:noProof/>
          </w:rPr>
          <w:t>1.2.2</w:t>
        </w:r>
        <w:r w:rsidRPr="00612ADF">
          <w:rPr>
            <w:rStyle w:val="a7"/>
            <w:noProof/>
          </w:rPr>
          <w:t>基于重建的方法</w:t>
        </w:r>
        <w:r>
          <w:rPr>
            <w:noProof/>
            <w:webHidden/>
          </w:rPr>
          <w:tab/>
        </w:r>
        <w:r>
          <w:rPr>
            <w:noProof/>
            <w:webHidden/>
          </w:rPr>
          <w:fldChar w:fldCharType="begin"/>
        </w:r>
        <w:r>
          <w:rPr>
            <w:noProof/>
            <w:webHidden/>
          </w:rPr>
          <w:instrText xml:space="preserve"> PAGEREF _Toc166553973 \h </w:instrText>
        </w:r>
        <w:r>
          <w:rPr>
            <w:noProof/>
            <w:webHidden/>
          </w:rPr>
        </w:r>
        <w:r>
          <w:rPr>
            <w:noProof/>
            <w:webHidden/>
          </w:rPr>
          <w:fldChar w:fldCharType="separate"/>
        </w:r>
        <w:r w:rsidR="00A51B6D">
          <w:rPr>
            <w:noProof/>
            <w:webHidden/>
          </w:rPr>
          <w:t>3</w:t>
        </w:r>
        <w:r>
          <w:rPr>
            <w:noProof/>
            <w:webHidden/>
          </w:rPr>
          <w:fldChar w:fldCharType="end"/>
        </w:r>
      </w:hyperlink>
    </w:p>
    <w:p w14:paraId="079A072B" w14:textId="4E2B6BD3" w:rsidR="005D62AA" w:rsidRDefault="005D62AA">
      <w:pPr>
        <w:pStyle w:val="TOC3"/>
        <w:tabs>
          <w:tab w:val="end" w:leader="dot" w:pos="430.35pt"/>
        </w:tabs>
        <w:rPr>
          <w:rFonts w:asciiTheme="minorHAnsi" w:eastAsiaTheme="minorEastAsia" w:hAnsiTheme="minorHAnsi" w:cstheme="minorBidi"/>
          <w:iCs w:val="0"/>
          <w:noProof/>
          <w:sz w:val="21"/>
          <w:szCs w:val="22"/>
        </w:rPr>
      </w:pPr>
      <w:hyperlink w:anchor="_Toc166553974" w:history="1">
        <w:r w:rsidRPr="00612ADF">
          <w:rPr>
            <w:rStyle w:val="a7"/>
            <w:noProof/>
          </w:rPr>
          <w:t>1.2.3</w:t>
        </w:r>
        <w:r w:rsidRPr="00612ADF">
          <w:rPr>
            <w:rStyle w:val="a7"/>
            <w:noProof/>
          </w:rPr>
          <w:t>基于学习的方法</w:t>
        </w:r>
        <w:r>
          <w:rPr>
            <w:noProof/>
            <w:webHidden/>
          </w:rPr>
          <w:tab/>
        </w:r>
        <w:r>
          <w:rPr>
            <w:noProof/>
            <w:webHidden/>
          </w:rPr>
          <w:fldChar w:fldCharType="begin"/>
        </w:r>
        <w:r>
          <w:rPr>
            <w:noProof/>
            <w:webHidden/>
          </w:rPr>
          <w:instrText xml:space="preserve"> PAGEREF _Toc166553974 \h </w:instrText>
        </w:r>
        <w:r>
          <w:rPr>
            <w:noProof/>
            <w:webHidden/>
          </w:rPr>
        </w:r>
        <w:r>
          <w:rPr>
            <w:noProof/>
            <w:webHidden/>
          </w:rPr>
          <w:fldChar w:fldCharType="separate"/>
        </w:r>
        <w:r w:rsidR="00A51B6D">
          <w:rPr>
            <w:noProof/>
            <w:webHidden/>
          </w:rPr>
          <w:t>4</w:t>
        </w:r>
        <w:r>
          <w:rPr>
            <w:noProof/>
            <w:webHidden/>
          </w:rPr>
          <w:fldChar w:fldCharType="end"/>
        </w:r>
      </w:hyperlink>
    </w:p>
    <w:p w14:paraId="3B11C1C8" w14:textId="569AB50A" w:rsidR="005D62AA" w:rsidRDefault="005D62AA">
      <w:pPr>
        <w:pStyle w:val="TOC2"/>
        <w:tabs>
          <w:tab w:val="end" w:leader="dot" w:pos="430.35pt"/>
        </w:tabs>
        <w:rPr>
          <w:rFonts w:asciiTheme="minorHAnsi" w:eastAsiaTheme="minorEastAsia" w:hAnsiTheme="minorHAnsi" w:cstheme="minorBidi"/>
          <w:noProof/>
          <w:sz w:val="21"/>
          <w:szCs w:val="22"/>
        </w:rPr>
      </w:pPr>
      <w:hyperlink w:anchor="_Toc166553975" w:history="1">
        <w:r w:rsidRPr="00612ADF">
          <w:rPr>
            <w:rStyle w:val="a7"/>
            <w:noProof/>
          </w:rPr>
          <w:t xml:space="preserve">1.3 </w:t>
        </w:r>
        <w:r w:rsidRPr="00612ADF">
          <w:rPr>
            <w:rStyle w:val="a7"/>
            <w:noProof/>
          </w:rPr>
          <w:t>主要研究内容</w:t>
        </w:r>
        <w:r>
          <w:rPr>
            <w:noProof/>
            <w:webHidden/>
          </w:rPr>
          <w:tab/>
        </w:r>
        <w:r>
          <w:rPr>
            <w:noProof/>
            <w:webHidden/>
          </w:rPr>
          <w:fldChar w:fldCharType="begin"/>
        </w:r>
        <w:r>
          <w:rPr>
            <w:noProof/>
            <w:webHidden/>
          </w:rPr>
          <w:instrText xml:space="preserve"> PAGEREF _Toc166553975 \h </w:instrText>
        </w:r>
        <w:r>
          <w:rPr>
            <w:noProof/>
            <w:webHidden/>
          </w:rPr>
        </w:r>
        <w:r>
          <w:rPr>
            <w:noProof/>
            <w:webHidden/>
          </w:rPr>
          <w:fldChar w:fldCharType="separate"/>
        </w:r>
        <w:r w:rsidR="00A51B6D">
          <w:rPr>
            <w:noProof/>
            <w:webHidden/>
          </w:rPr>
          <w:t>6</w:t>
        </w:r>
        <w:r>
          <w:rPr>
            <w:noProof/>
            <w:webHidden/>
          </w:rPr>
          <w:fldChar w:fldCharType="end"/>
        </w:r>
      </w:hyperlink>
    </w:p>
    <w:p w14:paraId="3343E23C" w14:textId="55564697" w:rsidR="005D62AA" w:rsidRDefault="005D62AA">
      <w:pPr>
        <w:pStyle w:val="TOC2"/>
        <w:tabs>
          <w:tab w:val="end" w:leader="dot" w:pos="430.35pt"/>
        </w:tabs>
        <w:rPr>
          <w:rFonts w:asciiTheme="minorHAnsi" w:eastAsiaTheme="minorEastAsia" w:hAnsiTheme="minorHAnsi" w:cstheme="minorBidi"/>
          <w:noProof/>
          <w:sz w:val="21"/>
          <w:szCs w:val="22"/>
        </w:rPr>
      </w:pPr>
      <w:hyperlink w:anchor="_Toc166553976" w:history="1">
        <w:r w:rsidRPr="00612ADF">
          <w:rPr>
            <w:rStyle w:val="a7"/>
            <w:noProof/>
          </w:rPr>
          <w:t xml:space="preserve">1.4 </w:t>
        </w:r>
        <w:r w:rsidRPr="00612ADF">
          <w:rPr>
            <w:rStyle w:val="a7"/>
            <w:noProof/>
          </w:rPr>
          <w:t>本文章节安排</w:t>
        </w:r>
        <w:r>
          <w:rPr>
            <w:noProof/>
            <w:webHidden/>
          </w:rPr>
          <w:tab/>
        </w:r>
        <w:r>
          <w:rPr>
            <w:noProof/>
            <w:webHidden/>
          </w:rPr>
          <w:fldChar w:fldCharType="begin"/>
        </w:r>
        <w:r>
          <w:rPr>
            <w:noProof/>
            <w:webHidden/>
          </w:rPr>
          <w:instrText xml:space="preserve"> PAGEREF _Toc166553976 \h </w:instrText>
        </w:r>
        <w:r>
          <w:rPr>
            <w:noProof/>
            <w:webHidden/>
          </w:rPr>
        </w:r>
        <w:r>
          <w:rPr>
            <w:noProof/>
            <w:webHidden/>
          </w:rPr>
          <w:fldChar w:fldCharType="separate"/>
        </w:r>
        <w:r w:rsidR="00A51B6D">
          <w:rPr>
            <w:noProof/>
            <w:webHidden/>
          </w:rPr>
          <w:t>7</w:t>
        </w:r>
        <w:r>
          <w:rPr>
            <w:noProof/>
            <w:webHidden/>
          </w:rPr>
          <w:fldChar w:fldCharType="end"/>
        </w:r>
      </w:hyperlink>
    </w:p>
    <w:p w14:paraId="4E4AE3B3" w14:textId="28C278A1" w:rsidR="005D62AA" w:rsidRDefault="005D62AA">
      <w:pPr>
        <w:pStyle w:val="TOC1"/>
        <w:tabs>
          <w:tab w:val="end" w:leader="dot" w:pos="430.35pt"/>
        </w:tabs>
        <w:rPr>
          <w:rFonts w:asciiTheme="minorHAnsi" w:eastAsiaTheme="minorEastAsia" w:hAnsiTheme="minorHAnsi" w:cstheme="minorBidi"/>
          <w:bCs w:val="0"/>
          <w:noProof/>
          <w:sz w:val="21"/>
          <w:szCs w:val="22"/>
        </w:rPr>
      </w:pPr>
      <w:hyperlink w:anchor="_Toc166553977" w:history="1">
        <w:r w:rsidRPr="00612ADF">
          <w:rPr>
            <w:rStyle w:val="a7"/>
            <w:noProof/>
          </w:rPr>
          <w:t>第</w:t>
        </w:r>
        <w:r w:rsidRPr="00612ADF">
          <w:rPr>
            <w:rStyle w:val="a7"/>
            <w:noProof/>
          </w:rPr>
          <w:t>2</w:t>
        </w:r>
        <w:r w:rsidRPr="00612ADF">
          <w:rPr>
            <w:rStyle w:val="a7"/>
            <w:noProof/>
          </w:rPr>
          <w:t>章</w:t>
        </w:r>
        <w:r w:rsidRPr="00612ADF">
          <w:rPr>
            <w:rStyle w:val="a7"/>
            <w:noProof/>
          </w:rPr>
          <w:t xml:space="preserve"> </w:t>
        </w:r>
        <w:r w:rsidRPr="00612ADF">
          <w:rPr>
            <w:rStyle w:val="a7"/>
            <w:noProof/>
          </w:rPr>
          <w:t>相关方法综述</w:t>
        </w:r>
        <w:r>
          <w:rPr>
            <w:noProof/>
            <w:webHidden/>
          </w:rPr>
          <w:tab/>
        </w:r>
        <w:r>
          <w:rPr>
            <w:noProof/>
            <w:webHidden/>
          </w:rPr>
          <w:fldChar w:fldCharType="begin"/>
        </w:r>
        <w:r>
          <w:rPr>
            <w:noProof/>
            <w:webHidden/>
          </w:rPr>
          <w:instrText xml:space="preserve"> PAGEREF _Toc166553977 \h </w:instrText>
        </w:r>
        <w:r>
          <w:rPr>
            <w:noProof/>
            <w:webHidden/>
          </w:rPr>
        </w:r>
        <w:r>
          <w:rPr>
            <w:noProof/>
            <w:webHidden/>
          </w:rPr>
          <w:fldChar w:fldCharType="separate"/>
        </w:r>
        <w:r w:rsidR="00A51B6D">
          <w:rPr>
            <w:noProof/>
            <w:webHidden/>
          </w:rPr>
          <w:t>9</w:t>
        </w:r>
        <w:r>
          <w:rPr>
            <w:noProof/>
            <w:webHidden/>
          </w:rPr>
          <w:fldChar w:fldCharType="end"/>
        </w:r>
      </w:hyperlink>
    </w:p>
    <w:p w14:paraId="2A0E23F1" w14:textId="0DA20C93" w:rsidR="005D62AA" w:rsidRDefault="005D62AA">
      <w:pPr>
        <w:pStyle w:val="TOC2"/>
        <w:tabs>
          <w:tab w:val="end" w:leader="dot" w:pos="430.35pt"/>
        </w:tabs>
        <w:rPr>
          <w:rFonts w:asciiTheme="minorHAnsi" w:eastAsiaTheme="minorEastAsia" w:hAnsiTheme="minorHAnsi" w:cstheme="minorBidi"/>
          <w:noProof/>
          <w:sz w:val="21"/>
          <w:szCs w:val="22"/>
        </w:rPr>
      </w:pPr>
      <w:hyperlink w:anchor="_Toc166553978" w:history="1">
        <w:r w:rsidRPr="00612ADF">
          <w:rPr>
            <w:rStyle w:val="a7"/>
            <w:noProof/>
          </w:rPr>
          <w:t>2</w:t>
        </w:r>
        <w:r w:rsidRPr="00612ADF">
          <w:rPr>
            <w:rStyle w:val="a7"/>
            <w:noProof/>
            <w:lang w:val="zh-CN"/>
          </w:rPr>
          <w:t xml:space="preserve">.1 </w:t>
        </w:r>
        <w:r w:rsidRPr="00612ADF">
          <w:rPr>
            <w:rStyle w:val="a7"/>
            <w:noProof/>
            <w:lang w:val="zh-CN"/>
          </w:rPr>
          <w:t>卷积神经网络</w:t>
        </w:r>
        <w:r>
          <w:rPr>
            <w:noProof/>
            <w:webHidden/>
          </w:rPr>
          <w:tab/>
        </w:r>
        <w:r>
          <w:rPr>
            <w:noProof/>
            <w:webHidden/>
          </w:rPr>
          <w:fldChar w:fldCharType="begin"/>
        </w:r>
        <w:r>
          <w:rPr>
            <w:noProof/>
            <w:webHidden/>
          </w:rPr>
          <w:instrText xml:space="preserve"> PAGEREF _Toc166553978 \h </w:instrText>
        </w:r>
        <w:r>
          <w:rPr>
            <w:noProof/>
            <w:webHidden/>
          </w:rPr>
        </w:r>
        <w:r>
          <w:rPr>
            <w:noProof/>
            <w:webHidden/>
          </w:rPr>
          <w:fldChar w:fldCharType="separate"/>
        </w:r>
        <w:r w:rsidR="00A51B6D">
          <w:rPr>
            <w:noProof/>
            <w:webHidden/>
          </w:rPr>
          <w:t>9</w:t>
        </w:r>
        <w:r>
          <w:rPr>
            <w:noProof/>
            <w:webHidden/>
          </w:rPr>
          <w:fldChar w:fldCharType="end"/>
        </w:r>
      </w:hyperlink>
    </w:p>
    <w:p w14:paraId="7B85AD30" w14:textId="68EFCDE0" w:rsidR="005D62AA" w:rsidRDefault="005D62AA">
      <w:pPr>
        <w:pStyle w:val="TOC3"/>
        <w:tabs>
          <w:tab w:val="end" w:leader="dot" w:pos="430.35pt"/>
        </w:tabs>
        <w:rPr>
          <w:rFonts w:asciiTheme="minorHAnsi" w:eastAsiaTheme="minorEastAsia" w:hAnsiTheme="minorHAnsi" w:cstheme="minorBidi"/>
          <w:iCs w:val="0"/>
          <w:noProof/>
          <w:sz w:val="21"/>
          <w:szCs w:val="22"/>
        </w:rPr>
      </w:pPr>
      <w:hyperlink w:anchor="_Toc166553979" w:history="1">
        <w:r w:rsidRPr="00612ADF">
          <w:rPr>
            <w:rStyle w:val="a7"/>
            <w:noProof/>
          </w:rPr>
          <w:t xml:space="preserve">2.1.1 </w:t>
        </w:r>
        <w:r w:rsidRPr="00612ADF">
          <w:rPr>
            <w:rStyle w:val="a7"/>
            <w:noProof/>
          </w:rPr>
          <w:t>卷积核</w:t>
        </w:r>
        <w:r>
          <w:rPr>
            <w:noProof/>
            <w:webHidden/>
          </w:rPr>
          <w:tab/>
        </w:r>
        <w:r>
          <w:rPr>
            <w:noProof/>
            <w:webHidden/>
          </w:rPr>
          <w:fldChar w:fldCharType="begin"/>
        </w:r>
        <w:r>
          <w:rPr>
            <w:noProof/>
            <w:webHidden/>
          </w:rPr>
          <w:instrText xml:space="preserve"> PAGEREF _Toc166553979 \h </w:instrText>
        </w:r>
        <w:r>
          <w:rPr>
            <w:noProof/>
            <w:webHidden/>
          </w:rPr>
        </w:r>
        <w:r>
          <w:rPr>
            <w:noProof/>
            <w:webHidden/>
          </w:rPr>
          <w:fldChar w:fldCharType="separate"/>
        </w:r>
        <w:r w:rsidR="00A51B6D">
          <w:rPr>
            <w:noProof/>
            <w:webHidden/>
          </w:rPr>
          <w:t>9</w:t>
        </w:r>
        <w:r>
          <w:rPr>
            <w:noProof/>
            <w:webHidden/>
          </w:rPr>
          <w:fldChar w:fldCharType="end"/>
        </w:r>
      </w:hyperlink>
    </w:p>
    <w:p w14:paraId="52520612" w14:textId="4285CBDB" w:rsidR="005D62AA" w:rsidRDefault="005D62AA">
      <w:pPr>
        <w:pStyle w:val="TOC3"/>
        <w:tabs>
          <w:tab w:val="end" w:leader="dot" w:pos="430.35pt"/>
        </w:tabs>
        <w:rPr>
          <w:rFonts w:asciiTheme="minorHAnsi" w:eastAsiaTheme="minorEastAsia" w:hAnsiTheme="minorHAnsi" w:cstheme="minorBidi"/>
          <w:iCs w:val="0"/>
          <w:noProof/>
          <w:sz w:val="21"/>
          <w:szCs w:val="22"/>
        </w:rPr>
      </w:pPr>
      <w:hyperlink w:anchor="_Toc166553980" w:history="1">
        <w:r w:rsidRPr="00612ADF">
          <w:rPr>
            <w:rStyle w:val="a7"/>
            <w:noProof/>
          </w:rPr>
          <w:t xml:space="preserve">2.1.2 </w:t>
        </w:r>
        <w:r w:rsidRPr="00612ADF">
          <w:rPr>
            <w:rStyle w:val="a7"/>
            <w:noProof/>
          </w:rPr>
          <w:t>池化层</w:t>
        </w:r>
        <w:r>
          <w:rPr>
            <w:noProof/>
            <w:webHidden/>
          </w:rPr>
          <w:tab/>
        </w:r>
        <w:r>
          <w:rPr>
            <w:noProof/>
            <w:webHidden/>
          </w:rPr>
          <w:fldChar w:fldCharType="begin"/>
        </w:r>
        <w:r>
          <w:rPr>
            <w:noProof/>
            <w:webHidden/>
          </w:rPr>
          <w:instrText xml:space="preserve"> PAGEREF _Toc166553980 \h </w:instrText>
        </w:r>
        <w:r>
          <w:rPr>
            <w:noProof/>
            <w:webHidden/>
          </w:rPr>
        </w:r>
        <w:r>
          <w:rPr>
            <w:noProof/>
            <w:webHidden/>
          </w:rPr>
          <w:fldChar w:fldCharType="separate"/>
        </w:r>
        <w:r w:rsidR="00A51B6D">
          <w:rPr>
            <w:noProof/>
            <w:webHidden/>
          </w:rPr>
          <w:t>10</w:t>
        </w:r>
        <w:r>
          <w:rPr>
            <w:noProof/>
            <w:webHidden/>
          </w:rPr>
          <w:fldChar w:fldCharType="end"/>
        </w:r>
      </w:hyperlink>
    </w:p>
    <w:p w14:paraId="2FBFAF4A" w14:textId="3A484DFC" w:rsidR="005D62AA" w:rsidRDefault="005D62AA">
      <w:pPr>
        <w:pStyle w:val="TOC3"/>
        <w:tabs>
          <w:tab w:val="end" w:leader="dot" w:pos="430.35pt"/>
        </w:tabs>
        <w:rPr>
          <w:rFonts w:asciiTheme="minorHAnsi" w:eastAsiaTheme="minorEastAsia" w:hAnsiTheme="minorHAnsi" w:cstheme="minorBidi"/>
          <w:iCs w:val="0"/>
          <w:noProof/>
          <w:sz w:val="21"/>
          <w:szCs w:val="22"/>
        </w:rPr>
      </w:pPr>
      <w:hyperlink w:anchor="_Toc166553981" w:history="1">
        <w:r w:rsidRPr="00612ADF">
          <w:rPr>
            <w:rStyle w:val="a7"/>
            <w:noProof/>
          </w:rPr>
          <w:t xml:space="preserve">2.1.3 </w:t>
        </w:r>
        <w:r w:rsidRPr="00612ADF">
          <w:rPr>
            <w:rStyle w:val="a7"/>
            <w:noProof/>
          </w:rPr>
          <w:t>激活函数</w:t>
        </w:r>
        <w:r>
          <w:rPr>
            <w:noProof/>
            <w:webHidden/>
          </w:rPr>
          <w:tab/>
        </w:r>
        <w:r>
          <w:rPr>
            <w:noProof/>
            <w:webHidden/>
          </w:rPr>
          <w:fldChar w:fldCharType="begin"/>
        </w:r>
        <w:r>
          <w:rPr>
            <w:noProof/>
            <w:webHidden/>
          </w:rPr>
          <w:instrText xml:space="preserve"> PAGEREF _Toc166553981 \h </w:instrText>
        </w:r>
        <w:r>
          <w:rPr>
            <w:noProof/>
            <w:webHidden/>
          </w:rPr>
        </w:r>
        <w:r>
          <w:rPr>
            <w:noProof/>
            <w:webHidden/>
          </w:rPr>
          <w:fldChar w:fldCharType="separate"/>
        </w:r>
        <w:r w:rsidR="00A51B6D">
          <w:rPr>
            <w:noProof/>
            <w:webHidden/>
          </w:rPr>
          <w:t>10</w:t>
        </w:r>
        <w:r>
          <w:rPr>
            <w:noProof/>
            <w:webHidden/>
          </w:rPr>
          <w:fldChar w:fldCharType="end"/>
        </w:r>
      </w:hyperlink>
    </w:p>
    <w:p w14:paraId="67B4800C" w14:textId="14EEB6B6" w:rsidR="005D62AA" w:rsidRDefault="005D62AA">
      <w:pPr>
        <w:pStyle w:val="TOC2"/>
        <w:tabs>
          <w:tab w:val="end" w:leader="dot" w:pos="430.35pt"/>
        </w:tabs>
        <w:rPr>
          <w:rFonts w:asciiTheme="minorHAnsi" w:eastAsiaTheme="minorEastAsia" w:hAnsiTheme="minorHAnsi" w:cstheme="minorBidi"/>
          <w:noProof/>
          <w:sz w:val="21"/>
          <w:szCs w:val="22"/>
        </w:rPr>
      </w:pPr>
      <w:hyperlink w:anchor="_Toc166553982" w:history="1">
        <w:r w:rsidRPr="00612ADF">
          <w:rPr>
            <w:rStyle w:val="a7"/>
            <w:noProof/>
          </w:rPr>
          <w:t>2.2 Transformer</w:t>
        </w:r>
        <w:r w:rsidRPr="00612ADF">
          <w:rPr>
            <w:rStyle w:val="a7"/>
            <w:noProof/>
          </w:rPr>
          <w:t>网络</w:t>
        </w:r>
        <w:r>
          <w:rPr>
            <w:noProof/>
            <w:webHidden/>
          </w:rPr>
          <w:tab/>
        </w:r>
        <w:r>
          <w:rPr>
            <w:noProof/>
            <w:webHidden/>
          </w:rPr>
          <w:fldChar w:fldCharType="begin"/>
        </w:r>
        <w:r>
          <w:rPr>
            <w:noProof/>
            <w:webHidden/>
          </w:rPr>
          <w:instrText xml:space="preserve"> PAGEREF _Toc166553982 \h </w:instrText>
        </w:r>
        <w:r>
          <w:rPr>
            <w:noProof/>
            <w:webHidden/>
          </w:rPr>
        </w:r>
        <w:r>
          <w:rPr>
            <w:noProof/>
            <w:webHidden/>
          </w:rPr>
          <w:fldChar w:fldCharType="separate"/>
        </w:r>
        <w:r w:rsidR="00A51B6D">
          <w:rPr>
            <w:noProof/>
            <w:webHidden/>
          </w:rPr>
          <w:t>12</w:t>
        </w:r>
        <w:r>
          <w:rPr>
            <w:noProof/>
            <w:webHidden/>
          </w:rPr>
          <w:fldChar w:fldCharType="end"/>
        </w:r>
      </w:hyperlink>
    </w:p>
    <w:p w14:paraId="12A14838" w14:textId="5E613FC5" w:rsidR="005D62AA" w:rsidRDefault="005D62AA">
      <w:pPr>
        <w:pStyle w:val="TOC2"/>
        <w:tabs>
          <w:tab w:val="end" w:leader="dot" w:pos="430.35pt"/>
        </w:tabs>
        <w:rPr>
          <w:rFonts w:asciiTheme="minorHAnsi" w:eastAsiaTheme="minorEastAsia" w:hAnsiTheme="minorHAnsi" w:cstheme="minorBidi"/>
          <w:noProof/>
          <w:sz w:val="21"/>
          <w:szCs w:val="22"/>
        </w:rPr>
      </w:pPr>
      <w:hyperlink w:anchor="_Toc166553983" w:history="1">
        <w:r w:rsidRPr="00612ADF">
          <w:rPr>
            <w:rStyle w:val="a7"/>
            <w:rFonts w:eastAsia="黑体"/>
            <w:noProof/>
            <w:kern w:val="0"/>
          </w:rPr>
          <w:t xml:space="preserve">2.3 </w:t>
        </w:r>
        <w:r w:rsidRPr="00612ADF">
          <w:rPr>
            <w:rStyle w:val="a7"/>
            <w:rFonts w:eastAsia="黑体"/>
            <w:noProof/>
            <w:kern w:val="0"/>
            <w:lang w:val="zh-CN"/>
          </w:rPr>
          <w:t>基于</w:t>
        </w:r>
        <w:r w:rsidRPr="00612ADF">
          <w:rPr>
            <w:rStyle w:val="a7"/>
            <w:rFonts w:eastAsia="黑体"/>
            <w:noProof/>
            <w:kern w:val="0"/>
          </w:rPr>
          <w:t>Transformer</w:t>
        </w:r>
        <w:r w:rsidRPr="00612ADF">
          <w:rPr>
            <w:rStyle w:val="a7"/>
            <w:rFonts w:eastAsia="黑体"/>
            <w:noProof/>
            <w:kern w:val="0"/>
          </w:rPr>
          <w:t>网络架构的超分辨率网络</w:t>
        </w:r>
        <w:r>
          <w:rPr>
            <w:noProof/>
            <w:webHidden/>
          </w:rPr>
          <w:tab/>
        </w:r>
        <w:r>
          <w:rPr>
            <w:noProof/>
            <w:webHidden/>
          </w:rPr>
          <w:fldChar w:fldCharType="begin"/>
        </w:r>
        <w:r>
          <w:rPr>
            <w:noProof/>
            <w:webHidden/>
          </w:rPr>
          <w:instrText xml:space="preserve"> PAGEREF _Toc166553983 \h </w:instrText>
        </w:r>
        <w:r>
          <w:rPr>
            <w:noProof/>
            <w:webHidden/>
          </w:rPr>
        </w:r>
        <w:r>
          <w:rPr>
            <w:noProof/>
            <w:webHidden/>
          </w:rPr>
          <w:fldChar w:fldCharType="separate"/>
        </w:r>
        <w:r w:rsidR="00A51B6D">
          <w:rPr>
            <w:noProof/>
            <w:webHidden/>
          </w:rPr>
          <w:t>13</w:t>
        </w:r>
        <w:r>
          <w:rPr>
            <w:noProof/>
            <w:webHidden/>
          </w:rPr>
          <w:fldChar w:fldCharType="end"/>
        </w:r>
      </w:hyperlink>
    </w:p>
    <w:p w14:paraId="505C497C" w14:textId="2D6C5F71" w:rsidR="005D62AA" w:rsidRDefault="005D62AA">
      <w:pPr>
        <w:pStyle w:val="TOC3"/>
        <w:tabs>
          <w:tab w:val="end" w:leader="dot" w:pos="430.35pt"/>
        </w:tabs>
        <w:rPr>
          <w:rFonts w:asciiTheme="minorHAnsi" w:eastAsiaTheme="minorEastAsia" w:hAnsiTheme="minorHAnsi" w:cstheme="minorBidi"/>
          <w:iCs w:val="0"/>
          <w:noProof/>
          <w:sz w:val="21"/>
          <w:szCs w:val="22"/>
        </w:rPr>
      </w:pPr>
      <w:hyperlink w:anchor="_Toc166553984" w:history="1">
        <w:r w:rsidRPr="00612ADF">
          <w:rPr>
            <w:rStyle w:val="a7"/>
            <w:noProof/>
          </w:rPr>
          <w:t>2.3.1</w:t>
        </w:r>
        <w:r w:rsidRPr="00612ADF">
          <w:rPr>
            <w:rStyle w:val="a7"/>
            <w:noProof/>
          </w:rPr>
          <w:t>基本的</w:t>
        </w:r>
        <w:r w:rsidRPr="00612ADF">
          <w:rPr>
            <w:rStyle w:val="a7"/>
            <w:noProof/>
          </w:rPr>
          <w:t xml:space="preserve"> Transformer </w:t>
        </w:r>
        <w:r w:rsidRPr="00612ADF">
          <w:rPr>
            <w:rStyle w:val="a7"/>
            <w:noProof/>
          </w:rPr>
          <w:t>架构的超分辨率网络算法</w:t>
        </w:r>
        <w:r>
          <w:rPr>
            <w:noProof/>
            <w:webHidden/>
          </w:rPr>
          <w:tab/>
        </w:r>
        <w:r>
          <w:rPr>
            <w:noProof/>
            <w:webHidden/>
          </w:rPr>
          <w:fldChar w:fldCharType="begin"/>
        </w:r>
        <w:r>
          <w:rPr>
            <w:noProof/>
            <w:webHidden/>
          </w:rPr>
          <w:instrText xml:space="preserve"> PAGEREF _Toc166553984 \h </w:instrText>
        </w:r>
        <w:r>
          <w:rPr>
            <w:noProof/>
            <w:webHidden/>
          </w:rPr>
        </w:r>
        <w:r>
          <w:rPr>
            <w:noProof/>
            <w:webHidden/>
          </w:rPr>
          <w:fldChar w:fldCharType="separate"/>
        </w:r>
        <w:r w:rsidR="00A51B6D">
          <w:rPr>
            <w:noProof/>
            <w:webHidden/>
          </w:rPr>
          <w:t>13</w:t>
        </w:r>
        <w:r>
          <w:rPr>
            <w:noProof/>
            <w:webHidden/>
          </w:rPr>
          <w:fldChar w:fldCharType="end"/>
        </w:r>
      </w:hyperlink>
    </w:p>
    <w:p w14:paraId="7F7BFC46" w14:textId="6C662CF5" w:rsidR="005D62AA" w:rsidRDefault="005D62AA">
      <w:pPr>
        <w:pStyle w:val="TOC2"/>
        <w:tabs>
          <w:tab w:val="end" w:leader="dot" w:pos="430.35pt"/>
        </w:tabs>
        <w:rPr>
          <w:rFonts w:asciiTheme="minorHAnsi" w:eastAsiaTheme="minorEastAsia" w:hAnsiTheme="minorHAnsi" w:cstheme="minorBidi"/>
          <w:noProof/>
          <w:sz w:val="21"/>
          <w:szCs w:val="22"/>
        </w:rPr>
      </w:pPr>
      <w:hyperlink w:anchor="_Toc166553985" w:history="1">
        <w:r w:rsidRPr="00612ADF">
          <w:rPr>
            <w:rStyle w:val="a7"/>
            <w:rFonts w:eastAsia="黑体"/>
            <w:noProof/>
            <w:kern w:val="0"/>
          </w:rPr>
          <w:t xml:space="preserve">2.4 </w:t>
        </w:r>
        <w:r w:rsidRPr="00612ADF">
          <w:rPr>
            <w:rStyle w:val="a7"/>
            <w:rFonts w:eastAsia="黑体"/>
            <w:noProof/>
            <w:kern w:val="0"/>
          </w:rPr>
          <w:t>常用的数据集</w:t>
        </w:r>
        <w:r>
          <w:rPr>
            <w:noProof/>
            <w:webHidden/>
          </w:rPr>
          <w:tab/>
        </w:r>
        <w:r>
          <w:rPr>
            <w:noProof/>
            <w:webHidden/>
          </w:rPr>
          <w:fldChar w:fldCharType="begin"/>
        </w:r>
        <w:r>
          <w:rPr>
            <w:noProof/>
            <w:webHidden/>
          </w:rPr>
          <w:instrText xml:space="preserve"> PAGEREF _Toc166553985 \h </w:instrText>
        </w:r>
        <w:r>
          <w:rPr>
            <w:noProof/>
            <w:webHidden/>
          </w:rPr>
        </w:r>
        <w:r>
          <w:rPr>
            <w:noProof/>
            <w:webHidden/>
          </w:rPr>
          <w:fldChar w:fldCharType="separate"/>
        </w:r>
        <w:r w:rsidR="00A51B6D">
          <w:rPr>
            <w:noProof/>
            <w:webHidden/>
          </w:rPr>
          <w:t>17</w:t>
        </w:r>
        <w:r>
          <w:rPr>
            <w:noProof/>
            <w:webHidden/>
          </w:rPr>
          <w:fldChar w:fldCharType="end"/>
        </w:r>
      </w:hyperlink>
    </w:p>
    <w:p w14:paraId="528A0EA7" w14:textId="39148BD5" w:rsidR="005D62AA" w:rsidRDefault="005D62AA">
      <w:pPr>
        <w:pStyle w:val="TOC2"/>
        <w:tabs>
          <w:tab w:val="end" w:leader="dot" w:pos="430.35pt"/>
        </w:tabs>
        <w:rPr>
          <w:rFonts w:asciiTheme="minorHAnsi" w:eastAsiaTheme="minorEastAsia" w:hAnsiTheme="minorHAnsi" w:cstheme="minorBidi"/>
          <w:noProof/>
          <w:sz w:val="21"/>
          <w:szCs w:val="22"/>
        </w:rPr>
      </w:pPr>
      <w:hyperlink w:anchor="_Toc166553986" w:history="1">
        <w:r w:rsidRPr="00612ADF">
          <w:rPr>
            <w:rStyle w:val="a7"/>
            <w:rFonts w:eastAsia="黑体"/>
            <w:noProof/>
            <w:kern w:val="0"/>
          </w:rPr>
          <w:t xml:space="preserve">2.5 </w:t>
        </w:r>
        <w:r w:rsidRPr="00612ADF">
          <w:rPr>
            <w:rStyle w:val="a7"/>
            <w:rFonts w:eastAsia="黑体"/>
            <w:noProof/>
            <w:kern w:val="0"/>
          </w:rPr>
          <w:t>常用的损失函数</w:t>
        </w:r>
        <w:r>
          <w:rPr>
            <w:noProof/>
            <w:webHidden/>
          </w:rPr>
          <w:tab/>
        </w:r>
        <w:r>
          <w:rPr>
            <w:noProof/>
            <w:webHidden/>
          </w:rPr>
          <w:fldChar w:fldCharType="begin"/>
        </w:r>
        <w:r>
          <w:rPr>
            <w:noProof/>
            <w:webHidden/>
          </w:rPr>
          <w:instrText xml:space="preserve"> PAGEREF _Toc166553986 \h </w:instrText>
        </w:r>
        <w:r>
          <w:rPr>
            <w:noProof/>
            <w:webHidden/>
          </w:rPr>
        </w:r>
        <w:r>
          <w:rPr>
            <w:noProof/>
            <w:webHidden/>
          </w:rPr>
          <w:fldChar w:fldCharType="separate"/>
        </w:r>
        <w:r w:rsidR="00A51B6D">
          <w:rPr>
            <w:noProof/>
            <w:webHidden/>
          </w:rPr>
          <w:t>18</w:t>
        </w:r>
        <w:r>
          <w:rPr>
            <w:noProof/>
            <w:webHidden/>
          </w:rPr>
          <w:fldChar w:fldCharType="end"/>
        </w:r>
      </w:hyperlink>
    </w:p>
    <w:p w14:paraId="1560F503" w14:textId="4CD3327E" w:rsidR="005D62AA" w:rsidRDefault="005D62AA">
      <w:pPr>
        <w:pStyle w:val="TOC2"/>
        <w:tabs>
          <w:tab w:val="end" w:leader="dot" w:pos="430.35pt"/>
        </w:tabs>
        <w:rPr>
          <w:rFonts w:asciiTheme="minorHAnsi" w:eastAsiaTheme="minorEastAsia" w:hAnsiTheme="minorHAnsi" w:cstheme="minorBidi"/>
          <w:noProof/>
          <w:sz w:val="21"/>
          <w:szCs w:val="22"/>
        </w:rPr>
      </w:pPr>
      <w:hyperlink w:anchor="_Toc166553987" w:history="1">
        <w:r w:rsidRPr="00612ADF">
          <w:rPr>
            <w:rStyle w:val="a7"/>
            <w:rFonts w:eastAsia="黑体"/>
            <w:noProof/>
            <w:kern w:val="0"/>
          </w:rPr>
          <w:t xml:space="preserve">2.6 </w:t>
        </w:r>
        <w:r w:rsidRPr="00612ADF">
          <w:rPr>
            <w:rStyle w:val="a7"/>
            <w:rFonts w:eastAsia="黑体"/>
            <w:noProof/>
            <w:kern w:val="0"/>
          </w:rPr>
          <w:t>常用的评价指标</w:t>
        </w:r>
        <w:r>
          <w:rPr>
            <w:noProof/>
            <w:webHidden/>
          </w:rPr>
          <w:tab/>
        </w:r>
        <w:r>
          <w:rPr>
            <w:noProof/>
            <w:webHidden/>
          </w:rPr>
          <w:fldChar w:fldCharType="begin"/>
        </w:r>
        <w:r>
          <w:rPr>
            <w:noProof/>
            <w:webHidden/>
          </w:rPr>
          <w:instrText xml:space="preserve"> PAGEREF _Toc166553987 \h </w:instrText>
        </w:r>
        <w:r>
          <w:rPr>
            <w:noProof/>
            <w:webHidden/>
          </w:rPr>
        </w:r>
        <w:r>
          <w:rPr>
            <w:noProof/>
            <w:webHidden/>
          </w:rPr>
          <w:fldChar w:fldCharType="separate"/>
        </w:r>
        <w:r w:rsidR="00A51B6D">
          <w:rPr>
            <w:noProof/>
            <w:webHidden/>
          </w:rPr>
          <w:t>18</w:t>
        </w:r>
        <w:r>
          <w:rPr>
            <w:noProof/>
            <w:webHidden/>
          </w:rPr>
          <w:fldChar w:fldCharType="end"/>
        </w:r>
      </w:hyperlink>
    </w:p>
    <w:p w14:paraId="43A42D7C" w14:textId="3AAD413B" w:rsidR="005D62AA" w:rsidRDefault="005D62AA">
      <w:pPr>
        <w:pStyle w:val="TOC2"/>
        <w:tabs>
          <w:tab w:val="end" w:leader="dot" w:pos="430.35pt"/>
        </w:tabs>
        <w:rPr>
          <w:rFonts w:asciiTheme="minorHAnsi" w:eastAsiaTheme="minorEastAsia" w:hAnsiTheme="minorHAnsi" w:cstheme="minorBidi"/>
          <w:noProof/>
          <w:sz w:val="21"/>
          <w:szCs w:val="22"/>
        </w:rPr>
      </w:pPr>
      <w:hyperlink w:anchor="_Toc166553988" w:history="1">
        <w:r w:rsidRPr="00612ADF">
          <w:rPr>
            <w:rStyle w:val="a7"/>
            <w:rFonts w:eastAsia="黑体"/>
            <w:noProof/>
            <w:kern w:val="0"/>
          </w:rPr>
          <w:t>2.7 LAM</w:t>
        </w:r>
        <w:r w:rsidRPr="00612ADF">
          <w:rPr>
            <w:rStyle w:val="a7"/>
            <w:rFonts w:eastAsia="黑体"/>
            <w:noProof/>
            <w:kern w:val="0"/>
          </w:rPr>
          <w:t>分析</w:t>
        </w:r>
        <w:r>
          <w:rPr>
            <w:noProof/>
            <w:webHidden/>
          </w:rPr>
          <w:tab/>
        </w:r>
        <w:r>
          <w:rPr>
            <w:noProof/>
            <w:webHidden/>
          </w:rPr>
          <w:fldChar w:fldCharType="begin"/>
        </w:r>
        <w:r>
          <w:rPr>
            <w:noProof/>
            <w:webHidden/>
          </w:rPr>
          <w:instrText xml:space="preserve"> PAGEREF _Toc166553988 \h </w:instrText>
        </w:r>
        <w:r>
          <w:rPr>
            <w:noProof/>
            <w:webHidden/>
          </w:rPr>
        </w:r>
        <w:r>
          <w:rPr>
            <w:noProof/>
            <w:webHidden/>
          </w:rPr>
          <w:fldChar w:fldCharType="separate"/>
        </w:r>
        <w:r w:rsidR="00A51B6D">
          <w:rPr>
            <w:noProof/>
            <w:webHidden/>
          </w:rPr>
          <w:t>21</w:t>
        </w:r>
        <w:r>
          <w:rPr>
            <w:noProof/>
            <w:webHidden/>
          </w:rPr>
          <w:fldChar w:fldCharType="end"/>
        </w:r>
      </w:hyperlink>
    </w:p>
    <w:p w14:paraId="0C71CD22" w14:textId="209D6F22" w:rsidR="005D62AA" w:rsidRDefault="005D62AA">
      <w:pPr>
        <w:pStyle w:val="TOC2"/>
        <w:tabs>
          <w:tab w:val="end" w:leader="dot" w:pos="430.35pt"/>
        </w:tabs>
        <w:rPr>
          <w:rFonts w:asciiTheme="minorHAnsi" w:eastAsiaTheme="minorEastAsia" w:hAnsiTheme="minorHAnsi" w:cstheme="minorBidi"/>
          <w:noProof/>
          <w:sz w:val="21"/>
          <w:szCs w:val="22"/>
        </w:rPr>
      </w:pPr>
      <w:hyperlink w:anchor="_Toc166553989" w:history="1">
        <w:r w:rsidRPr="00612ADF">
          <w:rPr>
            <w:rStyle w:val="a7"/>
            <w:noProof/>
          </w:rPr>
          <w:t xml:space="preserve">2.8 </w:t>
        </w:r>
        <w:r w:rsidRPr="00612ADF">
          <w:rPr>
            <w:rStyle w:val="a7"/>
            <w:noProof/>
            <w:lang w:val="zh-CN"/>
          </w:rPr>
          <w:t>本章小结</w:t>
        </w:r>
        <w:r>
          <w:rPr>
            <w:noProof/>
            <w:webHidden/>
          </w:rPr>
          <w:tab/>
        </w:r>
        <w:r>
          <w:rPr>
            <w:noProof/>
            <w:webHidden/>
          </w:rPr>
          <w:fldChar w:fldCharType="begin"/>
        </w:r>
        <w:r>
          <w:rPr>
            <w:noProof/>
            <w:webHidden/>
          </w:rPr>
          <w:instrText xml:space="preserve"> PAGEREF _Toc166553989 \h </w:instrText>
        </w:r>
        <w:r>
          <w:rPr>
            <w:noProof/>
            <w:webHidden/>
          </w:rPr>
        </w:r>
        <w:r>
          <w:rPr>
            <w:noProof/>
            <w:webHidden/>
          </w:rPr>
          <w:fldChar w:fldCharType="separate"/>
        </w:r>
        <w:r w:rsidR="00A51B6D">
          <w:rPr>
            <w:noProof/>
            <w:webHidden/>
          </w:rPr>
          <w:t>21</w:t>
        </w:r>
        <w:r>
          <w:rPr>
            <w:noProof/>
            <w:webHidden/>
          </w:rPr>
          <w:fldChar w:fldCharType="end"/>
        </w:r>
      </w:hyperlink>
    </w:p>
    <w:p w14:paraId="04D75816" w14:textId="4181A112" w:rsidR="005D62AA" w:rsidRDefault="005D62AA">
      <w:pPr>
        <w:pStyle w:val="TOC1"/>
        <w:tabs>
          <w:tab w:val="end" w:leader="dot" w:pos="430.35pt"/>
        </w:tabs>
        <w:rPr>
          <w:rFonts w:asciiTheme="minorHAnsi" w:eastAsiaTheme="minorEastAsia" w:hAnsiTheme="minorHAnsi" w:cstheme="minorBidi"/>
          <w:bCs w:val="0"/>
          <w:noProof/>
          <w:sz w:val="21"/>
          <w:szCs w:val="22"/>
        </w:rPr>
      </w:pPr>
      <w:hyperlink w:anchor="_Toc166553990" w:history="1">
        <w:r w:rsidRPr="00612ADF">
          <w:rPr>
            <w:rStyle w:val="a7"/>
            <w:noProof/>
          </w:rPr>
          <w:t>第</w:t>
        </w:r>
        <w:r w:rsidRPr="00612ADF">
          <w:rPr>
            <w:rStyle w:val="a7"/>
            <w:noProof/>
          </w:rPr>
          <w:t>3</w:t>
        </w:r>
        <w:r w:rsidRPr="00612ADF">
          <w:rPr>
            <w:rStyle w:val="a7"/>
            <w:noProof/>
          </w:rPr>
          <w:t>章</w:t>
        </w:r>
        <w:r w:rsidRPr="00612ADF">
          <w:rPr>
            <w:rStyle w:val="a7"/>
            <w:noProof/>
          </w:rPr>
          <w:t xml:space="preserve"> </w:t>
        </w:r>
        <w:r w:rsidRPr="00612ADF">
          <w:rPr>
            <w:rStyle w:val="a7"/>
            <w:noProof/>
          </w:rPr>
          <w:t>基于轴向自注意力的单图像超分辨网络算法的研究</w:t>
        </w:r>
        <w:r>
          <w:rPr>
            <w:noProof/>
            <w:webHidden/>
          </w:rPr>
          <w:tab/>
        </w:r>
        <w:r>
          <w:rPr>
            <w:noProof/>
            <w:webHidden/>
          </w:rPr>
          <w:fldChar w:fldCharType="begin"/>
        </w:r>
        <w:r>
          <w:rPr>
            <w:noProof/>
            <w:webHidden/>
          </w:rPr>
          <w:instrText xml:space="preserve"> PAGEREF _Toc166553990 \h </w:instrText>
        </w:r>
        <w:r>
          <w:rPr>
            <w:noProof/>
            <w:webHidden/>
          </w:rPr>
        </w:r>
        <w:r>
          <w:rPr>
            <w:noProof/>
            <w:webHidden/>
          </w:rPr>
          <w:fldChar w:fldCharType="separate"/>
        </w:r>
        <w:r w:rsidR="00A51B6D">
          <w:rPr>
            <w:noProof/>
            <w:webHidden/>
          </w:rPr>
          <w:t>23</w:t>
        </w:r>
        <w:r>
          <w:rPr>
            <w:noProof/>
            <w:webHidden/>
          </w:rPr>
          <w:fldChar w:fldCharType="end"/>
        </w:r>
      </w:hyperlink>
    </w:p>
    <w:p w14:paraId="545B0973" w14:textId="7D1CE336" w:rsidR="005D62AA" w:rsidRDefault="005D62AA">
      <w:pPr>
        <w:pStyle w:val="TOC2"/>
        <w:tabs>
          <w:tab w:val="end" w:leader="dot" w:pos="430.35pt"/>
        </w:tabs>
        <w:rPr>
          <w:rFonts w:asciiTheme="minorHAnsi" w:eastAsiaTheme="minorEastAsia" w:hAnsiTheme="minorHAnsi" w:cstheme="minorBidi"/>
          <w:noProof/>
          <w:sz w:val="21"/>
          <w:szCs w:val="22"/>
        </w:rPr>
      </w:pPr>
      <w:hyperlink w:anchor="_Toc166553991" w:history="1">
        <w:r w:rsidRPr="00612ADF">
          <w:rPr>
            <w:rStyle w:val="a7"/>
            <w:noProof/>
          </w:rPr>
          <w:t xml:space="preserve">3.1 </w:t>
        </w:r>
        <w:r w:rsidRPr="00612ADF">
          <w:rPr>
            <w:rStyle w:val="a7"/>
            <w:noProof/>
          </w:rPr>
          <w:t>引言</w:t>
        </w:r>
        <w:r>
          <w:rPr>
            <w:noProof/>
            <w:webHidden/>
          </w:rPr>
          <w:tab/>
        </w:r>
        <w:r>
          <w:rPr>
            <w:noProof/>
            <w:webHidden/>
          </w:rPr>
          <w:fldChar w:fldCharType="begin"/>
        </w:r>
        <w:r>
          <w:rPr>
            <w:noProof/>
            <w:webHidden/>
          </w:rPr>
          <w:instrText xml:space="preserve"> PAGEREF _Toc166553991 \h </w:instrText>
        </w:r>
        <w:r>
          <w:rPr>
            <w:noProof/>
            <w:webHidden/>
          </w:rPr>
        </w:r>
        <w:r>
          <w:rPr>
            <w:noProof/>
            <w:webHidden/>
          </w:rPr>
          <w:fldChar w:fldCharType="separate"/>
        </w:r>
        <w:r w:rsidR="00A51B6D">
          <w:rPr>
            <w:noProof/>
            <w:webHidden/>
          </w:rPr>
          <w:t>23</w:t>
        </w:r>
        <w:r>
          <w:rPr>
            <w:noProof/>
            <w:webHidden/>
          </w:rPr>
          <w:fldChar w:fldCharType="end"/>
        </w:r>
      </w:hyperlink>
    </w:p>
    <w:p w14:paraId="4386693A" w14:textId="0153AB25" w:rsidR="005D62AA" w:rsidRDefault="005D62AA">
      <w:pPr>
        <w:pStyle w:val="TOC2"/>
        <w:tabs>
          <w:tab w:val="end" w:leader="dot" w:pos="430.35pt"/>
        </w:tabs>
        <w:rPr>
          <w:rFonts w:asciiTheme="minorHAnsi" w:eastAsiaTheme="minorEastAsia" w:hAnsiTheme="minorHAnsi" w:cstheme="minorBidi"/>
          <w:noProof/>
          <w:sz w:val="21"/>
          <w:szCs w:val="22"/>
        </w:rPr>
      </w:pPr>
      <w:hyperlink w:anchor="_Toc166553992" w:history="1">
        <w:r w:rsidRPr="00612ADF">
          <w:rPr>
            <w:rStyle w:val="a7"/>
            <w:noProof/>
          </w:rPr>
          <w:t>3</w:t>
        </w:r>
        <w:r w:rsidRPr="00612ADF">
          <w:rPr>
            <w:rStyle w:val="a7"/>
            <w:noProof/>
            <w:lang w:val="zh-CN"/>
          </w:rPr>
          <w:t>.</w:t>
        </w:r>
        <w:r w:rsidRPr="00612ADF">
          <w:rPr>
            <w:rStyle w:val="a7"/>
            <w:noProof/>
          </w:rPr>
          <w:t>2</w:t>
        </w:r>
        <w:r w:rsidRPr="00612ADF">
          <w:rPr>
            <w:rStyle w:val="a7"/>
            <w:noProof/>
            <w:lang w:val="zh-CN"/>
          </w:rPr>
          <w:t xml:space="preserve"> </w:t>
        </w:r>
        <w:r w:rsidRPr="00612ADF">
          <w:rPr>
            <w:rStyle w:val="a7"/>
            <w:noProof/>
            <w:lang w:val="zh-CN"/>
          </w:rPr>
          <w:t>算法总体设计</w:t>
        </w:r>
        <w:r>
          <w:rPr>
            <w:noProof/>
            <w:webHidden/>
          </w:rPr>
          <w:tab/>
        </w:r>
        <w:r>
          <w:rPr>
            <w:noProof/>
            <w:webHidden/>
          </w:rPr>
          <w:fldChar w:fldCharType="begin"/>
        </w:r>
        <w:r>
          <w:rPr>
            <w:noProof/>
            <w:webHidden/>
          </w:rPr>
          <w:instrText xml:space="preserve"> PAGEREF _Toc166553992 \h </w:instrText>
        </w:r>
        <w:r>
          <w:rPr>
            <w:noProof/>
            <w:webHidden/>
          </w:rPr>
        </w:r>
        <w:r>
          <w:rPr>
            <w:noProof/>
            <w:webHidden/>
          </w:rPr>
          <w:fldChar w:fldCharType="separate"/>
        </w:r>
        <w:r w:rsidR="00A51B6D">
          <w:rPr>
            <w:noProof/>
            <w:webHidden/>
          </w:rPr>
          <w:t>26</w:t>
        </w:r>
        <w:r>
          <w:rPr>
            <w:noProof/>
            <w:webHidden/>
          </w:rPr>
          <w:fldChar w:fldCharType="end"/>
        </w:r>
      </w:hyperlink>
    </w:p>
    <w:p w14:paraId="167FB7DB" w14:textId="0931865A" w:rsidR="005D62AA" w:rsidRDefault="005D62AA">
      <w:pPr>
        <w:pStyle w:val="TOC3"/>
        <w:tabs>
          <w:tab w:val="end" w:leader="dot" w:pos="430.35pt"/>
        </w:tabs>
        <w:rPr>
          <w:rFonts w:asciiTheme="minorHAnsi" w:eastAsiaTheme="minorEastAsia" w:hAnsiTheme="minorHAnsi" w:cstheme="minorBidi"/>
          <w:iCs w:val="0"/>
          <w:noProof/>
          <w:sz w:val="21"/>
          <w:szCs w:val="22"/>
        </w:rPr>
      </w:pPr>
      <w:hyperlink w:anchor="_Toc166553993" w:history="1">
        <w:r w:rsidRPr="00612ADF">
          <w:rPr>
            <w:rStyle w:val="a7"/>
            <w:noProof/>
          </w:rPr>
          <w:t>3.2.1 AASR</w:t>
        </w:r>
        <w:r w:rsidRPr="00612ADF">
          <w:rPr>
            <w:rStyle w:val="a7"/>
            <w:noProof/>
          </w:rPr>
          <w:t>网络架构</w:t>
        </w:r>
        <w:r>
          <w:rPr>
            <w:noProof/>
            <w:webHidden/>
          </w:rPr>
          <w:tab/>
        </w:r>
        <w:r>
          <w:rPr>
            <w:noProof/>
            <w:webHidden/>
          </w:rPr>
          <w:fldChar w:fldCharType="begin"/>
        </w:r>
        <w:r>
          <w:rPr>
            <w:noProof/>
            <w:webHidden/>
          </w:rPr>
          <w:instrText xml:space="preserve"> PAGEREF _Toc166553993 \h </w:instrText>
        </w:r>
        <w:r>
          <w:rPr>
            <w:noProof/>
            <w:webHidden/>
          </w:rPr>
        </w:r>
        <w:r>
          <w:rPr>
            <w:noProof/>
            <w:webHidden/>
          </w:rPr>
          <w:fldChar w:fldCharType="separate"/>
        </w:r>
        <w:r w:rsidR="00A51B6D">
          <w:rPr>
            <w:noProof/>
            <w:webHidden/>
          </w:rPr>
          <w:t>26</w:t>
        </w:r>
        <w:r>
          <w:rPr>
            <w:noProof/>
            <w:webHidden/>
          </w:rPr>
          <w:fldChar w:fldCharType="end"/>
        </w:r>
      </w:hyperlink>
    </w:p>
    <w:p w14:paraId="3CBD019C" w14:textId="19689E83" w:rsidR="005D62AA" w:rsidRDefault="005D62AA">
      <w:pPr>
        <w:pStyle w:val="TOC3"/>
        <w:tabs>
          <w:tab w:val="end" w:leader="dot" w:pos="430.35pt"/>
        </w:tabs>
        <w:rPr>
          <w:rFonts w:asciiTheme="minorHAnsi" w:eastAsiaTheme="minorEastAsia" w:hAnsiTheme="minorHAnsi" w:cstheme="minorBidi"/>
          <w:iCs w:val="0"/>
          <w:noProof/>
          <w:sz w:val="21"/>
          <w:szCs w:val="22"/>
        </w:rPr>
      </w:pPr>
      <w:hyperlink w:anchor="_Toc166553994" w:history="1">
        <w:r w:rsidRPr="00612ADF">
          <w:rPr>
            <w:rStyle w:val="a7"/>
            <w:noProof/>
          </w:rPr>
          <w:t xml:space="preserve">3.2.2 </w:t>
        </w:r>
        <w:r w:rsidRPr="00612ADF">
          <w:rPr>
            <w:rStyle w:val="a7"/>
            <w:noProof/>
          </w:rPr>
          <w:t>残差的轴向自注意力块</w:t>
        </w:r>
        <w:r w:rsidRPr="00612ADF">
          <w:rPr>
            <w:rStyle w:val="a7"/>
            <w:noProof/>
          </w:rPr>
          <w:t>(RASAB)</w:t>
        </w:r>
        <w:r>
          <w:rPr>
            <w:noProof/>
            <w:webHidden/>
          </w:rPr>
          <w:tab/>
        </w:r>
        <w:r>
          <w:rPr>
            <w:noProof/>
            <w:webHidden/>
          </w:rPr>
          <w:fldChar w:fldCharType="begin"/>
        </w:r>
        <w:r>
          <w:rPr>
            <w:noProof/>
            <w:webHidden/>
          </w:rPr>
          <w:instrText xml:space="preserve"> PAGEREF _Toc166553994 \h </w:instrText>
        </w:r>
        <w:r>
          <w:rPr>
            <w:noProof/>
            <w:webHidden/>
          </w:rPr>
        </w:r>
        <w:r>
          <w:rPr>
            <w:noProof/>
            <w:webHidden/>
          </w:rPr>
          <w:fldChar w:fldCharType="separate"/>
        </w:r>
        <w:r w:rsidR="00A51B6D">
          <w:rPr>
            <w:noProof/>
            <w:webHidden/>
          </w:rPr>
          <w:t>27</w:t>
        </w:r>
        <w:r>
          <w:rPr>
            <w:noProof/>
            <w:webHidden/>
          </w:rPr>
          <w:fldChar w:fldCharType="end"/>
        </w:r>
      </w:hyperlink>
    </w:p>
    <w:p w14:paraId="39F3883A" w14:textId="582CFF32" w:rsidR="005D62AA" w:rsidRDefault="005D62AA">
      <w:pPr>
        <w:pStyle w:val="TOC3"/>
        <w:tabs>
          <w:tab w:val="end" w:leader="dot" w:pos="430.35pt"/>
        </w:tabs>
        <w:rPr>
          <w:rFonts w:asciiTheme="minorHAnsi" w:eastAsiaTheme="minorEastAsia" w:hAnsiTheme="minorHAnsi" w:cstheme="minorBidi"/>
          <w:iCs w:val="0"/>
          <w:noProof/>
          <w:sz w:val="21"/>
          <w:szCs w:val="22"/>
        </w:rPr>
      </w:pPr>
      <w:hyperlink w:anchor="_Toc166553995" w:history="1">
        <w:r w:rsidRPr="00612ADF">
          <w:rPr>
            <w:rStyle w:val="a7"/>
            <w:noProof/>
          </w:rPr>
          <w:t xml:space="preserve">3.2.3 </w:t>
        </w:r>
        <w:r w:rsidRPr="00612ADF">
          <w:rPr>
            <w:rStyle w:val="a7"/>
            <w:noProof/>
          </w:rPr>
          <w:t>轴向自注意力计算块</w:t>
        </w:r>
        <w:r w:rsidRPr="00612ADF">
          <w:rPr>
            <w:rStyle w:val="a7"/>
            <w:noProof/>
          </w:rPr>
          <w:t>(ASAB)</w:t>
        </w:r>
        <w:r>
          <w:rPr>
            <w:noProof/>
            <w:webHidden/>
          </w:rPr>
          <w:tab/>
        </w:r>
        <w:r>
          <w:rPr>
            <w:noProof/>
            <w:webHidden/>
          </w:rPr>
          <w:fldChar w:fldCharType="begin"/>
        </w:r>
        <w:r>
          <w:rPr>
            <w:noProof/>
            <w:webHidden/>
          </w:rPr>
          <w:instrText xml:space="preserve"> PAGEREF _Toc166553995 \h </w:instrText>
        </w:r>
        <w:r>
          <w:rPr>
            <w:noProof/>
            <w:webHidden/>
          </w:rPr>
        </w:r>
        <w:r>
          <w:rPr>
            <w:noProof/>
            <w:webHidden/>
          </w:rPr>
          <w:fldChar w:fldCharType="separate"/>
        </w:r>
        <w:r w:rsidR="00A51B6D">
          <w:rPr>
            <w:noProof/>
            <w:webHidden/>
          </w:rPr>
          <w:t>27</w:t>
        </w:r>
        <w:r>
          <w:rPr>
            <w:noProof/>
            <w:webHidden/>
          </w:rPr>
          <w:fldChar w:fldCharType="end"/>
        </w:r>
      </w:hyperlink>
    </w:p>
    <w:p w14:paraId="4EBDE8A5" w14:textId="2B7CC283" w:rsidR="005D62AA" w:rsidRDefault="005D62AA">
      <w:pPr>
        <w:pStyle w:val="TOC3"/>
        <w:tabs>
          <w:tab w:val="end" w:leader="dot" w:pos="430.35pt"/>
        </w:tabs>
        <w:rPr>
          <w:rFonts w:asciiTheme="minorHAnsi" w:eastAsiaTheme="minorEastAsia" w:hAnsiTheme="minorHAnsi" w:cstheme="minorBidi"/>
          <w:iCs w:val="0"/>
          <w:noProof/>
          <w:sz w:val="21"/>
          <w:szCs w:val="22"/>
        </w:rPr>
      </w:pPr>
      <w:hyperlink w:anchor="_Toc166553996" w:history="1">
        <w:r w:rsidRPr="00612ADF">
          <w:rPr>
            <w:rStyle w:val="a7"/>
            <w:noProof/>
          </w:rPr>
          <w:t xml:space="preserve">3.2.4 </w:t>
        </w:r>
        <w:r w:rsidRPr="00612ADF">
          <w:rPr>
            <w:rStyle w:val="a7"/>
            <w:noProof/>
          </w:rPr>
          <w:t>轴向自注意力计算层</w:t>
        </w:r>
        <w:r w:rsidRPr="00612ADF">
          <w:rPr>
            <w:rStyle w:val="a7"/>
            <w:noProof/>
          </w:rPr>
          <w:t>(ASAL)</w:t>
        </w:r>
        <w:r>
          <w:rPr>
            <w:noProof/>
            <w:webHidden/>
          </w:rPr>
          <w:tab/>
        </w:r>
        <w:r>
          <w:rPr>
            <w:noProof/>
            <w:webHidden/>
          </w:rPr>
          <w:fldChar w:fldCharType="begin"/>
        </w:r>
        <w:r>
          <w:rPr>
            <w:noProof/>
            <w:webHidden/>
          </w:rPr>
          <w:instrText xml:space="preserve"> PAGEREF _Toc166553996 \h </w:instrText>
        </w:r>
        <w:r>
          <w:rPr>
            <w:noProof/>
            <w:webHidden/>
          </w:rPr>
        </w:r>
        <w:r>
          <w:rPr>
            <w:noProof/>
            <w:webHidden/>
          </w:rPr>
          <w:fldChar w:fldCharType="separate"/>
        </w:r>
        <w:r w:rsidR="00A51B6D">
          <w:rPr>
            <w:noProof/>
            <w:webHidden/>
          </w:rPr>
          <w:t>28</w:t>
        </w:r>
        <w:r>
          <w:rPr>
            <w:noProof/>
            <w:webHidden/>
          </w:rPr>
          <w:fldChar w:fldCharType="end"/>
        </w:r>
      </w:hyperlink>
    </w:p>
    <w:p w14:paraId="6692D808" w14:textId="41EAE1B7" w:rsidR="005D62AA" w:rsidRDefault="005D62AA">
      <w:pPr>
        <w:pStyle w:val="TOC3"/>
        <w:tabs>
          <w:tab w:val="end" w:leader="dot" w:pos="430.35pt"/>
        </w:tabs>
        <w:rPr>
          <w:rFonts w:asciiTheme="minorHAnsi" w:eastAsiaTheme="minorEastAsia" w:hAnsiTheme="minorHAnsi" w:cstheme="minorBidi"/>
          <w:iCs w:val="0"/>
          <w:noProof/>
          <w:sz w:val="21"/>
          <w:szCs w:val="22"/>
        </w:rPr>
      </w:pPr>
      <w:hyperlink w:anchor="_Toc166553997" w:history="1">
        <w:r w:rsidRPr="00612ADF">
          <w:rPr>
            <w:rStyle w:val="a7"/>
            <w:noProof/>
          </w:rPr>
          <w:t xml:space="preserve">3.2.5 </w:t>
        </w:r>
        <w:r w:rsidRPr="00612ADF">
          <w:rPr>
            <w:rStyle w:val="a7"/>
            <w:noProof/>
          </w:rPr>
          <w:t>基于卷积的</w:t>
        </w:r>
        <w:r w:rsidRPr="00612ADF">
          <w:rPr>
            <w:rStyle w:val="a7"/>
            <w:noProof/>
          </w:rPr>
          <w:t>Gated-Dconv</w:t>
        </w:r>
        <w:r w:rsidRPr="00612ADF">
          <w:rPr>
            <w:rStyle w:val="a7"/>
            <w:noProof/>
          </w:rPr>
          <w:t>前馈结构层</w:t>
        </w:r>
        <w:r w:rsidRPr="00612ADF">
          <w:rPr>
            <w:rStyle w:val="a7"/>
            <w:noProof/>
          </w:rPr>
          <w:t>(GDFN)</w:t>
        </w:r>
        <w:r>
          <w:rPr>
            <w:noProof/>
            <w:webHidden/>
          </w:rPr>
          <w:tab/>
        </w:r>
        <w:r>
          <w:rPr>
            <w:noProof/>
            <w:webHidden/>
          </w:rPr>
          <w:fldChar w:fldCharType="begin"/>
        </w:r>
        <w:r>
          <w:rPr>
            <w:noProof/>
            <w:webHidden/>
          </w:rPr>
          <w:instrText xml:space="preserve"> PAGEREF _Toc166553997 \h </w:instrText>
        </w:r>
        <w:r>
          <w:rPr>
            <w:noProof/>
            <w:webHidden/>
          </w:rPr>
        </w:r>
        <w:r>
          <w:rPr>
            <w:noProof/>
            <w:webHidden/>
          </w:rPr>
          <w:fldChar w:fldCharType="separate"/>
        </w:r>
        <w:r w:rsidR="00A51B6D">
          <w:rPr>
            <w:noProof/>
            <w:webHidden/>
          </w:rPr>
          <w:t>29</w:t>
        </w:r>
        <w:r>
          <w:rPr>
            <w:noProof/>
            <w:webHidden/>
          </w:rPr>
          <w:fldChar w:fldCharType="end"/>
        </w:r>
      </w:hyperlink>
    </w:p>
    <w:p w14:paraId="2A769FCC" w14:textId="7E131686" w:rsidR="005D62AA" w:rsidRDefault="005D62AA">
      <w:pPr>
        <w:pStyle w:val="TOC2"/>
        <w:tabs>
          <w:tab w:val="end" w:leader="dot" w:pos="430.35pt"/>
        </w:tabs>
        <w:rPr>
          <w:rFonts w:asciiTheme="minorHAnsi" w:eastAsiaTheme="minorEastAsia" w:hAnsiTheme="minorHAnsi" w:cstheme="minorBidi"/>
          <w:noProof/>
          <w:sz w:val="21"/>
          <w:szCs w:val="22"/>
        </w:rPr>
      </w:pPr>
      <w:hyperlink w:anchor="_Toc166553998" w:history="1">
        <w:r w:rsidRPr="00612ADF">
          <w:rPr>
            <w:rStyle w:val="a7"/>
            <w:noProof/>
          </w:rPr>
          <w:t>3</w:t>
        </w:r>
        <w:r w:rsidRPr="00612ADF">
          <w:rPr>
            <w:rStyle w:val="a7"/>
            <w:noProof/>
            <w:lang w:val="zh-CN"/>
          </w:rPr>
          <w:t>.</w:t>
        </w:r>
        <w:r w:rsidRPr="00612ADF">
          <w:rPr>
            <w:rStyle w:val="a7"/>
            <w:noProof/>
          </w:rPr>
          <w:t>3</w:t>
        </w:r>
        <w:r w:rsidRPr="00612ADF">
          <w:rPr>
            <w:rStyle w:val="a7"/>
            <w:noProof/>
            <w:lang w:val="zh-CN"/>
          </w:rPr>
          <w:t xml:space="preserve"> </w:t>
        </w:r>
        <w:r w:rsidRPr="00612ADF">
          <w:rPr>
            <w:rStyle w:val="a7"/>
            <w:noProof/>
            <w:lang w:val="zh-CN"/>
          </w:rPr>
          <w:t>实验与分析</w:t>
        </w:r>
        <w:r>
          <w:rPr>
            <w:noProof/>
            <w:webHidden/>
          </w:rPr>
          <w:tab/>
        </w:r>
        <w:r>
          <w:rPr>
            <w:noProof/>
            <w:webHidden/>
          </w:rPr>
          <w:fldChar w:fldCharType="begin"/>
        </w:r>
        <w:r>
          <w:rPr>
            <w:noProof/>
            <w:webHidden/>
          </w:rPr>
          <w:instrText xml:space="preserve"> PAGEREF _Toc166553998 \h </w:instrText>
        </w:r>
        <w:r>
          <w:rPr>
            <w:noProof/>
            <w:webHidden/>
          </w:rPr>
        </w:r>
        <w:r>
          <w:rPr>
            <w:noProof/>
            <w:webHidden/>
          </w:rPr>
          <w:fldChar w:fldCharType="separate"/>
        </w:r>
        <w:r w:rsidR="00A51B6D">
          <w:rPr>
            <w:noProof/>
            <w:webHidden/>
          </w:rPr>
          <w:t>30</w:t>
        </w:r>
        <w:r>
          <w:rPr>
            <w:noProof/>
            <w:webHidden/>
          </w:rPr>
          <w:fldChar w:fldCharType="end"/>
        </w:r>
      </w:hyperlink>
    </w:p>
    <w:p w14:paraId="23DD1660" w14:textId="5C2EC7D0" w:rsidR="005D62AA" w:rsidRDefault="005D62AA">
      <w:pPr>
        <w:pStyle w:val="TOC3"/>
        <w:tabs>
          <w:tab w:val="end" w:leader="dot" w:pos="430.35pt"/>
        </w:tabs>
        <w:rPr>
          <w:rFonts w:asciiTheme="minorHAnsi" w:eastAsiaTheme="minorEastAsia" w:hAnsiTheme="minorHAnsi" w:cstheme="minorBidi"/>
          <w:iCs w:val="0"/>
          <w:noProof/>
          <w:sz w:val="21"/>
          <w:szCs w:val="22"/>
        </w:rPr>
      </w:pPr>
      <w:hyperlink w:anchor="_Toc166553999" w:history="1">
        <w:r w:rsidRPr="00612ADF">
          <w:rPr>
            <w:rStyle w:val="a7"/>
            <w:noProof/>
          </w:rPr>
          <w:t xml:space="preserve">3.3.1 </w:t>
        </w:r>
        <w:r w:rsidRPr="00612ADF">
          <w:rPr>
            <w:rStyle w:val="a7"/>
            <w:noProof/>
          </w:rPr>
          <w:t>实验设置</w:t>
        </w:r>
        <w:r>
          <w:rPr>
            <w:noProof/>
            <w:webHidden/>
          </w:rPr>
          <w:tab/>
        </w:r>
        <w:r>
          <w:rPr>
            <w:noProof/>
            <w:webHidden/>
          </w:rPr>
          <w:fldChar w:fldCharType="begin"/>
        </w:r>
        <w:r>
          <w:rPr>
            <w:noProof/>
            <w:webHidden/>
          </w:rPr>
          <w:instrText xml:space="preserve"> PAGEREF _Toc166553999 \h </w:instrText>
        </w:r>
        <w:r>
          <w:rPr>
            <w:noProof/>
            <w:webHidden/>
          </w:rPr>
        </w:r>
        <w:r>
          <w:rPr>
            <w:noProof/>
            <w:webHidden/>
          </w:rPr>
          <w:fldChar w:fldCharType="separate"/>
        </w:r>
        <w:r w:rsidR="00A51B6D">
          <w:rPr>
            <w:noProof/>
            <w:webHidden/>
          </w:rPr>
          <w:t>30</w:t>
        </w:r>
        <w:r>
          <w:rPr>
            <w:noProof/>
            <w:webHidden/>
          </w:rPr>
          <w:fldChar w:fldCharType="end"/>
        </w:r>
      </w:hyperlink>
    </w:p>
    <w:p w14:paraId="73B01C5E" w14:textId="69ECBE01" w:rsidR="005D62AA" w:rsidRDefault="005D62AA">
      <w:pPr>
        <w:pStyle w:val="TOC3"/>
        <w:tabs>
          <w:tab w:val="end" w:leader="dot" w:pos="430.35pt"/>
        </w:tabs>
        <w:rPr>
          <w:rFonts w:asciiTheme="minorHAnsi" w:eastAsiaTheme="minorEastAsia" w:hAnsiTheme="minorHAnsi" w:cstheme="minorBidi"/>
          <w:iCs w:val="0"/>
          <w:noProof/>
          <w:sz w:val="21"/>
          <w:szCs w:val="22"/>
        </w:rPr>
      </w:pPr>
      <w:hyperlink w:anchor="_Toc166554000" w:history="1">
        <w:r w:rsidRPr="00612ADF">
          <w:rPr>
            <w:rStyle w:val="a7"/>
            <w:noProof/>
          </w:rPr>
          <w:t xml:space="preserve">3.3.2 </w:t>
        </w:r>
        <w:r w:rsidRPr="00612ADF">
          <w:rPr>
            <w:rStyle w:val="a7"/>
            <w:noProof/>
          </w:rPr>
          <w:t>消融实验</w:t>
        </w:r>
        <w:r>
          <w:rPr>
            <w:noProof/>
            <w:webHidden/>
          </w:rPr>
          <w:tab/>
        </w:r>
        <w:r>
          <w:rPr>
            <w:noProof/>
            <w:webHidden/>
          </w:rPr>
          <w:fldChar w:fldCharType="begin"/>
        </w:r>
        <w:r>
          <w:rPr>
            <w:noProof/>
            <w:webHidden/>
          </w:rPr>
          <w:instrText xml:space="preserve"> PAGEREF _Toc166554000 \h </w:instrText>
        </w:r>
        <w:r>
          <w:rPr>
            <w:noProof/>
            <w:webHidden/>
          </w:rPr>
        </w:r>
        <w:r>
          <w:rPr>
            <w:noProof/>
            <w:webHidden/>
          </w:rPr>
          <w:fldChar w:fldCharType="separate"/>
        </w:r>
        <w:r w:rsidR="00A51B6D">
          <w:rPr>
            <w:noProof/>
            <w:webHidden/>
          </w:rPr>
          <w:t>30</w:t>
        </w:r>
        <w:r>
          <w:rPr>
            <w:noProof/>
            <w:webHidden/>
          </w:rPr>
          <w:fldChar w:fldCharType="end"/>
        </w:r>
      </w:hyperlink>
    </w:p>
    <w:p w14:paraId="463D2487" w14:textId="152805B5" w:rsidR="005D62AA" w:rsidRDefault="005D62AA">
      <w:pPr>
        <w:pStyle w:val="TOC3"/>
        <w:tabs>
          <w:tab w:val="end" w:leader="dot" w:pos="430.35pt"/>
        </w:tabs>
        <w:rPr>
          <w:rFonts w:asciiTheme="minorHAnsi" w:eastAsiaTheme="minorEastAsia" w:hAnsiTheme="minorHAnsi" w:cstheme="minorBidi"/>
          <w:iCs w:val="0"/>
          <w:noProof/>
          <w:sz w:val="21"/>
          <w:szCs w:val="22"/>
        </w:rPr>
      </w:pPr>
      <w:hyperlink w:anchor="_Toc166554001" w:history="1">
        <w:r w:rsidRPr="00612ADF">
          <w:rPr>
            <w:rStyle w:val="a7"/>
            <w:noProof/>
          </w:rPr>
          <w:t xml:space="preserve">3.3.3 </w:t>
        </w:r>
        <w:r w:rsidRPr="00612ADF">
          <w:rPr>
            <w:rStyle w:val="a7"/>
            <w:noProof/>
          </w:rPr>
          <w:t>实验结果分析</w:t>
        </w:r>
        <w:r>
          <w:rPr>
            <w:noProof/>
            <w:webHidden/>
          </w:rPr>
          <w:tab/>
        </w:r>
        <w:r>
          <w:rPr>
            <w:noProof/>
            <w:webHidden/>
          </w:rPr>
          <w:fldChar w:fldCharType="begin"/>
        </w:r>
        <w:r>
          <w:rPr>
            <w:noProof/>
            <w:webHidden/>
          </w:rPr>
          <w:instrText xml:space="preserve"> PAGEREF _Toc166554001 \h </w:instrText>
        </w:r>
        <w:r>
          <w:rPr>
            <w:noProof/>
            <w:webHidden/>
          </w:rPr>
        </w:r>
        <w:r>
          <w:rPr>
            <w:noProof/>
            <w:webHidden/>
          </w:rPr>
          <w:fldChar w:fldCharType="separate"/>
        </w:r>
        <w:r w:rsidR="00A51B6D">
          <w:rPr>
            <w:noProof/>
            <w:webHidden/>
          </w:rPr>
          <w:t>33</w:t>
        </w:r>
        <w:r>
          <w:rPr>
            <w:noProof/>
            <w:webHidden/>
          </w:rPr>
          <w:fldChar w:fldCharType="end"/>
        </w:r>
      </w:hyperlink>
    </w:p>
    <w:p w14:paraId="32AF3BEA" w14:textId="47214467" w:rsidR="005D62AA" w:rsidRDefault="005D62AA">
      <w:pPr>
        <w:pStyle w:val="TOC2"/>
        <w:tabs>
          <w:tab w:val="end" w:leader="dot" w:pos="430.35pt"/>
        </w:tabs>
        <w:rPr>
          <w:rFonts w:asciiTheme="minorHAnsi" w:eastAsiaTheme="minorEastAsia" w:hAnsiTheme="minorHAnsi" w:cstheme="minorBidi"/>
          <w:noProof/>
          <w:sz w:val="21"/>
          <w:szCs w:val="22"/>
        </w:rPr>
      </w:pPr>
      <w:hyperlink w:anchor="_Toc166554002" w:history="1">
        <w:r w:rsidRPr="00612ADF">
          <w:rPr>
            <w:rStyle w:val="a7"/>
            <w:noProof/>
          </w:rPr>
          <w:t>3</w:t>
        </w:r>
        <w:r w:rsidRPr="00612ADF">
          <w:rPr>
            <w:rStyle w:val="a7"/>
            <w:noProof/>
            <w:lang w:val="zh-CN"/>
          </w:rPr>
          <w:t xml:space="preserve">.4 </w:t>
        </w:r>
        <w:r w:rsidRPr="00612ADF">
          <w:rPr>
            <w:rStyle w:val="a7"/>
            <w:noProof/>
            <w:lang w:val="zh-CN"/>
          </w:rPr>
          <w:t>本章小结</w:t>
        </w:r>
        <w:r>
          <w:rPr>
            <w:noProof/>
            <w:webHidden/>
          </w:rPr>
          <w:tab/>
        </w:r>
        <w:r>
          <w:rPr>
            <w:noProof/>
            <w:webHidden/>
          </w:rPr>
          <w:fldChar w:fldCharType="begin"/>
        </w:r>
        <w:r>
          <w:rPr>
            <w:noProof/>
            <w:webHidden/>
          </w:rPr>
          <w:instrText xml:space="preserve"> PAGEREF _Toc166554002 \h </w:instrText>
        </w:r>
        <w:r>
          <w:rPr>
            <w:noProof/>
            <w:webHidden/>
          </w:rPr>
        </w:r>
        <w:r>
          <w:rPr>
            <w:noProof/>
            <w:webHidden/>
          </w:rPr>
          <w:fldChar w:fldCharType="separate"/>
        </w:r>
        <w:r w:rsidR="00A51B6D">
          <w:rPr>
            <w:noProof/>
            <w:webHidden/>
          </w:rPr>
          <w:t>39</w:t>
        </w:r>
        <w:r>
          <w:rPr>
            <w:noProof/>
            <w:webHidden/>
          </w:rPr>
          <w:fldChar w:fldCharType="end"/>
        </w:r>
      </w:hyperlink>
    </w:p>
    <w:p w14:paraId="079A56EE" w14:textId="4E3A5F7B" w:rsidR="005D62AA" w:rsidRDefault="005D62AA">
      <w:pPr>
        <w:pStyle w:val="TOC1"/>
        <w:tabs>
          <w:tab w:val="end" w:leader="dot" w:pos="430.35pt"/>
        </w:tabs>
        <w:rPr>
          <w:rFonts w:asciiTheme="minorHAnsi" w:eastAsiaTheme="minorEastAsia" w:hAnsiTheme="minorHAnsi" w:cstheme="minorBidi"/>
          <w:bCs w:val="0"/>
          <w:noProof/>
          <w:sz w:val="21"/>
          <w:szCs w:val="22"/>
        </w:rPr>
      </w:pPr>
      <w:hyperlink w:anchor="_Toc166554003" w:history="1">
        <w:r w:rsidRPr="00612ADF">
          <w:rPr>
            <w:rStyle w:val="a7"/>
            <w:noProof/>
          </w:rPr>
          <w:t>第</w:t>
        </w:r>
        <w:r w:rsidRPr="00612ADF">
          <w:rPr>
            <w:rStyle w:val="a7"/>
            <w:noProof/>
          </w:rPr>
          <w:t>4</w:t>
        </w:r>
        <w:r w:rsidRPr="00612ADF">
          <w:rPr>
            <w:rStyle w:val="a7"/>
            <w:noProof/>
          </w:rPr>
          <w:t>章</w:t>
        </w:r>
        <w:r w:rsidRPr="00612ADF">
          <w:rPr>
            <w:rStyle w:val="a7"/>
            <w:noProof/>
          </w:rPr>
          <w:t xml:space="preserve"> </w:t>
        </w:r>
        <w:r w:rsidRPr="00612ADF">
          <w:rPr>
            <w:rStyle w:val="a7"/>
            <w:noProof/>
          </w:rPr>
          <w:t>基于双路的卷积轴向自注意力单图像超分辨率算法的研究</w:t>
        </w:r>
        <w:r>
          <w:rPr>
            <w:noProof/>
            <w:webHidden/>
          </w:rPr>
          <w:tab/>
        </w:r>
        <w:r>
          <w:rPr>
            <w:noProof/>
            <w:webHidden/>
          </w:rPr>
          <w:fldChar w:fldCharType="begin"/>
        </w:r>
        <w:r>
          <w:rPr>
            <w:noProof/>
            <w:webHidden/>
          </w:rPr>
          <w:instrText xml:space="preserve"> PAGEREF _Toc166554003 \h </w:instrText>
        </w:r>
        <w:r>
          <w:rPr>
            <w:noProof/>
            <w:webHidden/>
          </w:rPr>
        </w:r>
        <w:r>
          <w:rPr>
            <w:noProof/>
            <w:webHidden/>
          </w:rPr>
          <w:fldChar w:fldCharType="separate"/>
        </w:r>
        <w:r w:rsidR="00A51B6D">
          <w:rPr>
            <w:noProof/>
            <w:webHidden/>
          </w:rPr>
          <w:t>40</w:t>
        </w:r>
        <w:r>
          <w:rPr>
            <w:noProof/>
            <w:webHidden/>
          </w:rPr>
          <w:fldChar w:fldCharType="end"/>
        </w:r>
      </w:hyperlink>
    </w:p>
    <w:p w14:paraId="4705908C" w14:textId="7FB83EC1" w:rsidR="005D62AA" w:rsidRDefault="005D62AA">
      <w:pPr>
        <w:pStyle w:val="TOC2"/>
        <w:tabs>
          <w:tab w:val="end" w:leader="dot" w:pos="430.35pt"/>
        </w:tabs>
        <w:rPr>
          <w:rFonts w:asciiTheme="minorHAnsi" w:eastAsiaTheme="minorEastAsia" w:hAnsiTheme="minorHAnsi" w:cstheme="minorBidi"/>
          <w:noProof/>
          <w:sz w:val="21"/>
          <w:szCs w:val="22"/>
        </w:rPr>
      </w:pPr>
      <w:hyperlink w:anchor="_Toc166554004" w:history="1">
        <w:r w:rsidRPr="00612ADF">
          <w:rPr>
            <w:rStyle w:val="a7"/>
            <w:noProof/>
          </w:rPr>
          <w:t xml:space="preserve">4.1 </w:t>
        </w:r>
        <w:r w:rsidRPr="00612ADF">
          <w:rPr>
            <w:rStyle w:val="a7"/>
            <w:noProof/>
          </w:rPr>
          <w:t>引言</w:t>
        </w:r>
        <w:r>
          <w:rPr>
            <w:noProof/>
            <w:webHidden/>
          </w:rPr>
          <w:tab/>
        </w:r>
        <w:r>
          <w:rPr>
            <w:noProof/>
            <w:webHidden/>
          </w:rPr>
          <w:fldChar w:fldCharType="begin"/>
        </w:r>
        <w:r>
          <w:rPr>
            <w:noProof/>
            <w:webHidden/>
          </w:rPr>
          <w:instrText xml:space="preserve"> PAGEREF _Toc166554004 \h </w:instrText>
        </w:r>
        <w:r>
          <w:rPr>
            <w:noProof/>
            <w:webHidden/>
          </w:rPr>
        </w:r>
        <w:r>
          <w:rPr>
            <w:noProof/>
            <w:webHidden/>
          </w:rPr>
          <w:fldChar w:fldCharType="separate"/>
        </w:r>
        <w:r w:rsidR="00A51B6D">
          <w:rPr>
            <w:noProof/>
            <w:webHidden/>
          </w:rPr>
          <w:t>40</w:t>
        </w:r>
        <w:r>
          <w:rPr>
            <w:noProof/>
            <w:webHidden/>
          </w:rPr>
          <w:fldChar w:fldCharType="end"/>
        </w:r>
      </w:hyperlink>
    </w:p>
    <w:p w14:paraId="3B872B84" w14:textId="3EF8DF8F" w:rsidR="005D62AA" w:rsidRDefault="005D62AA">
      <w:pPr>
        <w:pStyle w:val="TOC2"/>
        <w:tabs>
          <w:tab w:val="end" w:leader="dot" w:pos="430.35pt"/>
        </w:tabs>
        <w:rPr>
          <w:rFonts w:asciiTheme="minorHAnsi" w:eastAsiaTheme="minorEastAsia" w:hAnsiTheme="minorHAnsi" w:cstheme="minorBidi"/>
          <w:noProof/>
          <w:sz w:val="21"/>
          <w:szCs w:val="22"/>
        </w:rPr>
      </w:pPr>
      <w:hyperlink w:anchor="_Toc166554005" w:history="1">
        <w:r w:rsidRPr="00612ADF">
          <w:rPr>
            <w:rStyle w:val="a7"/>
            <w:noProof/>
          </w:rPr>
          <w:t xml:space="preserve">4.2 </w:t>
        </w:r>
        <w:r w:rsidRPr="00612ADF">
          <w:rPr>
            <w:rStyle w:val="a7"/>
            <w:noProof/>
          </w:rPr>
          <w:t>算法总体设计</w:t>
        </w:r>
        <w:r>
          <w:rPr>
            <w:noProof/>
            <w:webHidden/>
          </w:rPr>
          <w:tab/>
        </w:r>
        <w:r>
          <w:rPr>
            <w:noProof/>
            <w:webHidden/>
          </w:rPr>
          <w:fldChar w:fldCharType="begin"/>
        </w:r>
        <w:r>
          <w:rPr>
            <w:noProof/>
            <w:webHidden/>
          </w:rPr>
          <w:instrText xml:space="preserve"> PAGEREF _Toc166554005 \h </w:instrText>
        </w:r>
        <w:r>
          <w:rPr>
            <w:noProof/>
            <w:webHidden/>
          </w:rPr>
        </w:r>
        <w:r>
          <w:rPr>
            <w:noProof/>
            <w:webHidden/>
          </w:rPr>
          <w:fldChar w:fldCharType="separate"/>
        </w:r>
        <w:r w:rsidR="00A51B6D">
          <w:rPr>
            <w:noProof/>
            <w:webHidden/>
          </w:rPr>
          <w:t>41</w:t>
        </w:r>
        <w:r>
          <w:rPr>
            <w:noProof/>
            <w:webHidden/>
          </w:rPr>
          <w:fldChar w:fldCharType="end"/>
        </w:r>
      </w:hyperlink>
    </w:p>
    <w:p w14:paraId="4B9D4CEE" w14:textId="1BEB1C4A" w:rsidR="005D62AA" w:rsidRDefault="005D62AA">
      <w:pPr>
        <w:pStyle w:val="TOC3"/>
        <w:tabs>
          <w:tab w:val="end" w:leader="dot" w:pos="430.35pt"/>
        </w:tabs>
        <w:rPr>
          <w:rFonts w:asciiTheme="minorHAnsi" w:eastAsiaTheme="minorEastAsia" w:hAnsiTheme="minorHAnsi" w:cstheme="minorBidi"/>
          <w:iCs w:val="0"/>
          <w:noProof/>
          <w:sz w:val="21"/>
          <w:szCs w:val="22"/>
        </w:rPr>
      </w:pPr>
      <w:hyperlink w:anchor="_Toc166554006" w:history="1">
        <w:r w:rsidRPr="00612ADF">
          <w:rPr>
            <w:rStyle w:val="a7"/>
            <w:noProof/>
          </w:rPr>
          <w:t>4.2.1 DCASRN</w:t>
        </w:r>
        <w:r w:rsidRPr="00612ADF">
          <w:rPr>
            <w:rStyle w:val="a7"/>
            <w:noProof/>
          </w:rPr>
          <w:t>网络架构</w:t>
        </w:r>
        <w:r>
          <w:rPr>
            <w:noProof/>
            <w:webHidden/>
          </w:rPr>
          <w:tab/>
        </w:r>
        <w:r>
          <w:rPr>
            <w:noProof/>
            <w:webHidden/>
          </w:rPr>
          <w:fldChar w:fldCharType="begin"/>
        </w:r>
        <w:r>
          <w:rPr>
            <w:noProof/>
            <w:webHidden/>
          </w:rPr>
          <w:instrText xml:space="preserve"> PAGEREF _Toc166554006 \h </w:instrText>
        </w:r>
        <w:r>
          <w:rPr>
            <w:noProof/>
            <w:webHidden/>
          </w:rPr>
        </w:r>
        <w:r>
          <w:rPr>
            <w:noProof/>
            <w:webHidden/>
          </w:rPr>
          <w:fldChar w:fldCharType="separate"/>
        </w:r>
        <w:r w:rsidR="00A51B6D">
          <w:rPr>
            <w:noProof/>
            <w:webHidden/>
          </w:rPr>
          <w:t>41</w:t>
        </w:r>
        <w:r>
          <w:rPr>
            <w:noProof/>
            <w:webHidden/>
          </w:rPr>
          <w:fldChar w:fldCharType="end"/>
        </w:r>
      </w:hyperlink>
    </w:p>
    <w:p w14:paraId="6C9D2877" w14:textId="61E28C58" w:rsidR="005D62AA" w:rsidRDefault="005D62AA">
      <w:pPr>
        <w:pStyle w:val="TOC3"/>
        <w:tabs>
          <w:tab w:val="end" w:leader="dot" w:pos="430.35pt"/>
        </w:tabs>
        <w:rPr>
          <w:rFonts w:asciiTheme="minorHAnsi" w:eastAsiaTheme="minorEastAsia" w:hAnsiTheme="minorHAnsi" w:cstheme="minorBidi"/>
          <w:iCs w:val="0"/>
          <w:noProof/>
          <w:sz w:val="21"/>
          <w:szCs w:val="22"/>
        </w:rPr>
      </w:pPr>
      <w:hyperlink w:anchor="_Toc166554007" w:history="1">
        <w:r w:rsidRPr="00612ADF">
          <w:rPr>
            <w:rStyle w:val="a7"/>
            <w:noProof/>
          </w:rPr>
          <w:t xml:space="preserve">4.4.2 </w:t>
        </w:r>
        <w:r w:rsidRPr="00612ADF">
          <w:rPr>
            <w:rStyle w:val="a7"/>
            <w:noProof/>
          </w:rPr>
          <w:t>增强的卷积特征提取块</w:t>
        </w:r>
        <w:r w:rsidRPr="00612ADF">
          <w:rPr>
            <w:rStyle w:val="a7"/>
            <w:noProof/>
          </w:rPr>
          <w:t>(ECFEB)</w:t>
        </w:r>
        <w:r w:rsidRPr="00612ADF">
          <w:rPr>
            <w:rStyle w:val="a7"/>
            <w:noProof/>
          </w:rPr>
          <w:t>模块设计</w:t>
        </w:r>
        <w:r>
          <w:rPr>
            <w:noProof/>
            <w:webHidden/>
          </w:rPr>
          <w:tab/>
        </w:r>
        <w:r>
          <w:rPr>
            <w:noProof/>
            <w:webHidden/>
          </w:rPr>
          <w:fldChar w:fldCharType="begin"/>
        </w:r>
        <w:r>
          <w:rPr>
            <w:noProof/>
            <w:webHidden/>
          </w:rPr>
          <w:instrText xml:space="preserve"> PAGEREF _Toc166554007 \h </w:instrText>
        </w:r>
        <w:r>
          <w:rPr>
            <w:noProof/>
            <w:webHidden/>
          </w:rPr>
        </w:r>
        <w:r>
          <w:rPr>
            <w:noProof/>
            <w:webHidden/>
          </w:rPr>
          <w:fldChar w:fldCharType="separate"/>
        </w:r>
        <w:r w:rsidR="00A51B6D">
          <w:rPr>
            <w:noProof/>
            <w:webHidden/>
          </w:rPr>
          <w:t>42</w:t>
        </w:r>
        <w:r>
          <w:rPr>
            <w:noProof/>
            <w:webHidden/>
          </w:rPr>
          <w:fldChar w:fldCharType="end"/>
        </w:r>
      </w:hyperlink>
    </w:p>
    <w:p w14:paraId="64264D8C" w14:textId="65EA518D" w:rsidR="005D62AA" w:rsidRDefault="005D62AA">
      <w:pPr>
        <w:pStyle w:val="TOC3"/>
        <w:tabs>
          <w:tab w:val="end" w:leader="dot" w:pos="430.35pt"/>
        </w:tabs>
        <w:rPr>
          <w:rFonts w:asciiTheme="minorHAnsi" w:eastAsiaTheme="minorEastAsia" w:hAnsiTheme="minorHAnsi" w:cstheme="minorBidi"/>
          <w:iCs w:val="0"/>
          <w:noProof/>
          <w:sz w:val="21"/>
          <w:szCs w:val="22"/>
        </w:rPr>
      </w:pPr>
      <w:hyperlink w:anchor="_Toc166554008" w:history="1">
        <w:r w:rsidRPr="00612ADF">
          <w:rPr>
            <w:rStyle w:val="a7"/>
            <w:noProof/>
          </w:rPr>
          <w:t>4.4.3 Transformer</w:t>
        </w:r>
        <w:r w:rsidRPr="00612ADF">
          <w:rPr>
            <w:rStyle w:val="a7"/>
            <w:noProof/>
          </w:rPr>
          <w:t>特征提取块</w:t>
        </w:r>
        <w:r w:rsidRPr="00612ADF">
          <w:rPr>
            <w:rStyle w:val="a7"/>
            <w:noProof/>
          </w:rPr>
          <w:t>(TFEB)</w:t>
        </w:r>
        <w:r w:rsidRPr="00612ADF">
          <w:rPr>
            <w:rStyle w:val="a7"/>
            <w:noProof/>
          </w:rPr>
          <w:t>模块设计</w:t>
        </w:r>
        <w:r>
          <w:rPr>
            <w:noProof/>
            <w:webHidden/>
          </w:rPr>
          <w:tab/>
        </w:r>
        <w:r>
          <w:rPr>
            <w:noProof/>
            <w:webHidden/>
          </w:rPr>
          <w:fldChar w:fldCharType="begin"/>
        </w:r>
        <w:r>
          <w:rPr>
            <w:noProof/>
            <w:webHidden/>
          </w:rPr>
          <w:instrText xml:space="preserve"> PAGEREF _Toc166554008 \h </w:instrText>
        </w:r>
        <w:r>
          <w:rPr>
            <w:noProof/>
            <w:webHidden/>
          </w:rPr>
        </w:r>
        <w:r>
          <w:rPr>
            <w:noProof/>
            <w:webHidden/>
          </w:rPr>
          <w:fldChar w:fldCharType="separate"/>
        </w:r>
        <w:r w:rsidR="00A51B6D">
          <w:rPr>
            <w:noProof/>
            <w:webHidden/>
          </w:rPr>
          <w:t>47</w:t>
        </w:r>
        <w:r>
          <w:rPr>
            <w:noProof/>
            <w:webHidden/>
          </w:rPr>
          <w:fldChar w:fldCharType="end"/>
        </w:r>
      </w:hyperlink>
    </w:p>
    <w:p w14:paraId="2C79D87D" w14:textId="787205CD" w:rsidR="005D62AA" w:rsidRDefault="005D62AA">
      <w:pPr>
        <w:pStyle w:val="TOC3"/>
        <w:tabs>
          <w:tab w:val="end" w:leader="dot" w:pos="430.35pt"/>
        </w:tabs>
        <w:rPr>
          <w:rFonts w:asciiTheme="minorHAnsi" w:eastAsiaTheme="minorEastAsia" w:hAnsiTheme="minorHAnsi" w:cstheme="minorBidi"/>
          <w:iCs w:val="0"/>
          <w:noProof/>
          <w:sz w:val="21"/>
          <w:szCs w:val="22"/>
        </w:rPr>
      </w:pPr>
      <w:hyperlink w:anchor="_Toc166554009" w:history="1">
        <w:r w:rsidRPr="00612ADF">
          <w:rPr>
            <w:rStyle w:val="a7"/>
            <w:noProof/>
          </w:rPr>
          <w:t xml:space="preserve">4.2.4 </w:t>
        </w:r>
        <w:r w:rsidRPr="00612ADF">
          <w:rPr>
            <w:rStyle w:val="a7"/>
            <w:noProof/>
          </w:rPr>
          <w:t>双路特征融合块</w:t>
        </w:r>
        <w:r w:rsidRPr="00612ADF">
          <w:rPr>
            <w:rStyle w:val="a7"/>
            <w:noProof/>
          </w:rPr>
          <w:t>(DFFB)</w:t>
        </w:r>
        <w:r w:rsidRPr="00612ADF">
          <w:rPr>
            <w:rStyle w:val="a7"/>
            <w:noProof/>
          </w:rPr>
          <w:t>模块设计</w:t>
        </w:r>
        <w:r>
          <w:rPr>
            <w:noProof/>
            <w:webHidden/>
          </w:rPr>
          <w:tab/>
        </w:r>
        <w:r>
          <w:rPr>
            <w:noProof/>
            <w:webHidden/>
          </w:rPr>
          <w:fldChar w:fldCharType="begin"/>
        </w:r>
        <w:r>
          <w:rPr>
            <w:noProof/>
            <w:webHidden/>
          </w:rPr>
          <w:instrText xml:space="preserve"> PAGEREF _Toc166554009 \h </w:instrText>
        </w:r>
        <w:r>
          <w:rPr>
            <w:noProof/>
            <w:webHidden/>
          </w:rPr>
        </w:r>
        <w:r>
          <w:rPr>
            <w:noProof/>
            <w:webHidden/>
          </w:rPr>
          <w:fldChar w:fldCharType="separate"/>
        </w:r>
        <w:r w:rsidR="00A51B6D">
          <w:rPr>
            <w:noProof/>
            <w:webHidden/>
          </w:rPr>
          <w:t>48</w:t>
        </w:r>
        <w:r>
          <w:rPr>
            <w:noProof/>
            <w:webHidden/>
          </w:rPr>
          <w:fldChar w:fldCharType="end"/>
        </w:r>
      </w:hyperlink>
    </w:p>
    <w:p w14:paraId="59730B13" w14:textId="72027E6B" w:rsidR="005D62AA" w:rsidRDefault="005D62AA">
      <w:pPr>
        <w:pStyle w:val="TOC3"/>
        <w:tabs>
          <w:tab w:val="end" w:leader="dot" w:pos="430.35pt"/>
        </w:tabs>
        <w:rPr>
          <w:rFonts w:asciiTheme="minorHAnsi" w:eastAsiaTheme="minorEastAsia" w:hAnsiTheme="minorHAnsi" w:cstheme="minorBidi"/>
          <w:iCs w:val="0"/>
          <w:noProof/>
          <w:sz w:val="21"/>
          <w:szCs w:val="22"/>
        </w:rPr>
      </w:pPr>
      <w:hyperlink w:anchor="_Toc166554010" w:history="1">
        <w:r w:rsidRPr="00612ADF">
          <w:rPr>
            <w:rStyle w:val="a7"/>
            <w:noProof/>
          </w:rPr>
          <w:t xml:space="preserve">4.2.5 </w:t>
        </w:r>
        <w:r w:rsidRPr="00612ADF">
          <w:rPr>
            <w:rStyle w:val="a7"/>
            <w:noProof/>
          </w:rPr>
          <w:t>特征后处理块</w:t>
        </w:r>
        <w:r w:rsidRPr="00612ADF">
          <w:rPr>
            <w:rStyle w:val="a7"/>
            <w:noProof/>
          </w:rPr>
          <w:t>(FPB)</w:t>
        </w:r>
        <w:r w:rsidRPr="00612ADF">
          <w:rPr>
            <w:rStyle w:val="a7"/>
            <w:noProof/>
          </w:rPr>
          <w:t>模块设计</w:t>
        </w:r>
        <w:r>
          <w:rPr>
            <w:noProof/>
            <w:webHidden/>
          </w:rPr>
          <w:tab/>
        </w:r>
        <w:r>
          <w:rPr>
            <w:noProof/>
            <w:webHidden/>
          </w:rPr>
          <w:fldChar w:fldCharType="begin"/>
        </w:r>
        <w:r>
          <w:rPr>
            <w:noProof/>
            <w:webHidden/>
          </w:rPr>
          <w:instrText xml:space="preserve"> PAGEREF _Toc166554010 \h </w:instrText>
        </w:r>
        <w:r>
          <w:rPr>
            <w:noProof/>
            <w:webHidden/>
          </w:rPr>
        </w:r>
        <w:r>
          <w:rPr>
            <w:noProof/>
            <w:webHidden/>
          </w:rPr>
          <w:fldChar w:fldCharType="separate"/>
        </w:r>
        <w:r w:rsidR="00A51B6D">
          <w:rPr>
            <w:noProof/>
            <w:webHidden/>
          </w:rPr>
          <w:t>50</w:t>
        </w:r>
        <w:r>
          <w:rPr>
            <w:noProof/>
            <w:webHidden/>
          </w:rPr>
          <w:fldChar w:fldCharType="end"/>
        </w:r>
      </w:hyperlink>
    </w:p>
    <w:p w14:paraId="2D7CC5AC" w14:textId="20320622" w:rsidR="005D62AA" w:rsidRDefault="005D62AA">
      <w:pPr>
        <w:pStyle w:val="TOC2"/>
        <w:tabs>
          <w:tab w:val="end" w:leader="dot" w:pos="430.35pt"/>
        </w:tabs>
        <w:rPr>
          <w:rFonts w:asciiTheme="minorHAnsi" w:eastAsiaTheme="minorEastAsia" w:hAnsiTheme="minorHAnsi" w:cstheme="minorBidi"/>
          <w:noProof/>
          <w:sz w:val="21"/>
          <w:szCs w:val="22"/>
        </w:rPr>
      </w:pPr>
      <w:hyperlink w:anchor="_Toc166554011" w:history="1">
        <w:r w:rsidRPr="00612ADF">
          <w:rPr>
            <w:rStyle w:val="a7"/>
            <w:noProof/>
          </w:rPr>
          <w:t xml:space="preserve">4.3 </w:t>
        </w:r>
        <w:r w:rsidRPr="00612ADF">
          <w:rPr>
            <w:rStyle w:val="a7"/>
            <w:noProof/>
          </w:rPr>
          <w:t>实验与分析</w:t>
        </w:r>
        <w:r>
          <w:rPr>
            <w:noProof/>
            <w:webHidden/>
          </w:rPr>
          <w:tab/>
        </w:r>
        <w:r>
          <w:rPr>
            <w:noProof/>
            <w:webHidden/>
          </w:rPr>
          <w:fldChar w:fldCharType="begin"/>
        </w:r>
        <w:r>
          <w:rPr>
            <w:noProof/>
            <w:webHidden/>
          </w:rPr>
          <w:instrText xml:space="preserve"> PAGEREF _Toc166554011 \h </w:instrText>
        </w:r>
        <w:r>
          <w:rPr>
            <w:noProof/>
            <w:webHidden/>
          </w:rPr>
        </w:r>
        <w:r>
          <w:rPr>
            <w:noProof/>
            <w:webHidden/>
          </w:rPr>
          <w:fldChar w:fldCharType="separate"/>
        </w:r>
        <w:r w:rsidR="00A51B6D">
          <w:rPr>
            <w:noProof/>
            <w:webHidden/>
          </w:rPr>
          <w:t>51</w:t>
        </w:r>
        <w:r>
          <w:rPr>
            <w:noProof/>
            <w:webHidden/>
          </w:rPr>
          <w:fldChar w:fldCharType="end"/>
        </w:r>
      </w:hyperlink>
    </w:p>
    <w:p w14:paraId="26B8354C" w14:textId="46659593" w:rsidR="005D62AA" w:rsidRDefault="005D62AA">
      <w:pPr>
        <w:pStyle w:val="TOC3"/>
        <w:tabs>
          <w:tab w:val="end" w:leader="dot" w:pos="430.35pt"/>
        </w:tabs>
        <w:rPr>
          <w:rFonts w:asciiTheme="minorHAnsi" w:eastAsiaTheme="minorEastAsia" w:hAnsiTheme="minorHAnsi" w:cstheme="minorBidi"/>
          <w:iCs w:val="0"/>
          <w:noProof/>
          <w:sz w:val="21"/>
          <w:szCs w:val="22"/>
        </w:rPr>
      </w:pPr>
      <w:hyperlink w:anchor="_Toc166554012" w:history="1">
        <w:r w:rsidRPr="00612ADF">
          <w:rPr>
            <w:rStyle w:val="a7"/>
            <w:noProof/>
          </w:rPr>
          <w:t xml:space="preserve">4.3.1 </w:t>
        </w:r>
        <w:r w:rsidRPr="00612ADF">
          <w:rPr>
            <w:rStyle w:val="a7"/>
            <w:noProof/>
          </w:rPr>
          <w:t>实验设置</w:t>
        </w:r>
        <w:r>
          <w:rPr>
            <w:noProof/>
            <w:webHidden/>
          </w:rPr>
          <w:tab/>
        </w:r>
        <w:r>
          <w:rPr>
            <w:noProof/>
            <w:webHidden/>
          </w:rPr>
          <w:fldChar w:fldCharType="begin"/>
        </w:r>
        <w:r>
          <w:rPr>
            <w:noProof/>
            <w:webHidden/>
          </w:rPr>
          <w:instrText xml:space="preserve"> PAGEREF _Toc166554012 \h </w:instrText>
        </w:r>
        <w:r>
          <w:rPr>
            <w:noProof/>
            <w:webHidden/>
          </w:rPr>
        </w:r>
        <w:r>
          <w:rPr>
            <w:noProof/>
            <w:webHidden/>
          </w:rPr>
          <w:fldChar w:fldCharType="separate"/>
        </w:r>
        <w:r w:rsidR="00A51B6D">
          <w:rPr>
            <w:noProof/>
            <w:webHidden/>
          </w:rPr>
          <w:t>51</w:t>
        </w:r>
        <w:r>
          <w:rPr>
            <w:noProof/>
            <w:webHidden/>
          </w:rPr>
          <w:fldChar w:fldCharType="end"/>
        </w:r>
      </w:hyperlink>
    </w:p>
    <w:p w14:paraId="03E167F9" w14:textId="11BA4F6B" w:rsidR="005D62AA" w:rsidRDefault="005D62AA">
      <w:pPr>
        <w:pStyle w:val="TOC3"/>
        <w:tabs>
          <w:tab w:val="end" w:leader="dot" w:pos="430.35pt"/>
        </w:tabs>
        <w:rPr>
          <w:rFonts w:asciiTheme="minorHAnsi" w:eastAsiaTheme="minorEastAsia" w:hAnsiTheme="minorHAnsi" w:cstheme="minorBidi"/>
          <w:iCs w:val="0"/>
          <w:noProof/>
          <w:sz w:val="21"/>
          <w:szCs w:val="22"/>
        </w:rPr>
      </w:pPr>
      <w:hyperlink w:anchor="_Toc166554013" w:history="1">
        <w:r w:rsidRPr="00612ADF">
          <w:rPr>
            <w:rStyle w:val="a7"/>
            <w:noProof/>
          </w:rPr>
          <w:t xml:space="preserve">4.3.2 </w:t>
        </w:r>
        <w:r w:rsidRPr="00612ADF">
          <w:rPr>
            <w:rStyle w:val="a7"/>
            <w:noProof/>
          </w:rPr>
          <w:t>消融实验</w:t>
        </w:r>
        <w:r>
          <w:rPr>
            <w:noProof/>
            <w:webHidden/>
          </w:rPr>
          <w:tab/>
        </w:r>
        <w:r>
          <w:rPr>
            <w:noProof/>
            <w:webHidden/>
          </w:rPr>
          <w:fldChar w:fldCharType="begin"/>
        </w:r>
        <w:r>
          <w:rPr>
            <w:noProof/>
            <w:webHidden/>
          </w:rPr>
          <w:instrText xml:space="preserve"> PAGEREF _Toc166554013 \h </w:instrText>
        </w:r>
        <w:r>
          <w:rPr>
            <w:noProof/>
            <w:webHidden/>
          </w:rPr>
        </w:r>
        <w:r>
          <w:rPr>
            <w:noProof/>
            <w:webHidden/>
          </w:rPr>
          <w:fldChar w:fldCharType="separate"/>
        </w:r>
        <w:r w:rsidR="00A51B6D">
          <w:rPr>
            <w:noProof/>
            <w:webHidden/>
          </w:rPr>
          <w:t>52</w:t>
        </w:r>
        <w:r>
          <w:rPr>
            <w:noProof/>
            <w:webHidden/>
          </w:rPr>
          <w:fldChar w:fldCharType="end"/>
        </w:r>
      </w:hyperlink>
    </w:p>
    <w:p w14:paraId="795E7A3E" w14:textId="20AE9F46" w:rsidR="005D62AA" w:rsidRDefault="005D62AA">
      <w:pPr>
        <w:pStyle w:val="TOC3"/>
        <w:tabs>
          <w:tab w:val="end" w:leader="dot" w:pos="430.35pt"/>
        </w:tabs>
        <w:rPr>
          <w:rFonts w:asciiTheme="minorHAnsi" w:eastAsiaTheme="minorEastAsia" w:hAnsiTheme="minorHAnsi" w:cstheme="minorBidi"/>
          <w:iCs w:val="0"/>
          <w:noProof/>
          <w:sz w:val="21"/>
          <w:szCs w:val="22"/>
        </w:rPr>
      </w:pPr>
      <w:hyperlink w:anchor="_Toc166554014" w:history="1">
        <w:r w:rsidRPr="00612ADF">
          <w:rPr>
            <w:rStyle w:val="a7"/>
            <w:noProof/>
          </w:rPr>
          <w:t xml:space="preserve">4.3.3 </w:t>
        </w:r>
        <w:r w:rsidRPr="00612ADF">
          <w:rPr>
            <w:rStyle w:val="a7"/>
            <w:noProof/>
          </w:rPr>
          <w:t>实验结果分析</w:t>
        </w:r>
        <w:r>
          <w:rPr>
            <w:noProof/>
            <w:webHidden/>
          </w:rPr>
          <w:tab/>
        </w:r>
        <w:r>
          <w:rPr>
            <w:noProof/>
            <w:webHidden/>
          </w:rPr>
          <w:fldChar w:fldCharType="begin"/>
        </w:r>
        <w:r>
          <w:rPr>
            <w:noProof/>
            <w:webHidden/>
          </w:rPr>
          <w:instrText xml:space="preserve"> PAGEREF _Toc166554014 \h </w:instrText>
        </w:r>
        <w:r>
          <w:rPr>
            <w:noProof/>
            <w:webHidden/>
          </w:rPr>
        </w:r>
        <w:r>
          <w:rPr>
            <w:noProof/>
            <w:webHidden/>
          </w:rPr>
          <w:fldChar w:fldCharType="separate"/>
        </w:r>
        <w:r w:rsidR="00A51B6D">
          <w:rPr>
            <w:noProof/>
            <w:webHidden/>
          </w:rPr>
          <w:t>53</w:t>
        </w:r>
        <w:r>
          <w:rPr>
            <w:noProof/>
            <w:webHidden/>
          </w:rPr>
          <w:fldChar w:fldCharType="end"/>
        </w:r>
      </w:hyperlink>
    </w:p>
    <w:p w14:paraId="3884A4F8" w14:textId="1C4A99A6" w:rsidR="005D62AA" w:rsidRDefault="005D62AA">
      <w:pPr>
        <w:pStyle w:val="TOC2"/>
        <w:tabs>
          <w:tab w:val="end" w:leader="dot" w:pos="430.35pt"/>
        </w:tabs>
        <w:rPr>
          <w:rFonts w:asciiTheme="minorHAnsi" w:eastAsiaTheme="minorEastAsia" w:hAnsiTheme="minorHAnsi" w:cstheme="minorBidi"/>
          <w:noProof/>
          <w:sz w:val="21"/>
          <w:szCs w:val="22"/>
        </w:rPr>
      </w:pPr>
      <w:hyperlink w:anchor="_Toc166554015" w:history="1">
        <w:r w:rsidRPr="00612ADF">
          <w:rPr>
            <w:rStyle w:val="a7"/>
            <w:noProof/>
          </w:rPr>
          <w:t xml:space="preserve">4.4 </w:t>
        </w:r>
        <w:r w:rsidRPr="00612ADF">
          <w:rPr>
            <w:rStyle w:val="a7"/>
            <w:noProof/>
          </w:rPr>
          <w:t>本章小结</w:t>
        </w:r>
        <w:r>
          <w:rPr>
            <w:noProof/>
            <w:webHidden/>
          </w:rPr>
          <w:tab/>
        </w:r>
        <w:r>
          <w:rPr>
            <w:noProof/>
            <w:webHidden/>
          </w:rPr>
          <w:fldChar w:fldCharType="begin"/>
        </w:r>
        <w:r>
          <w:rPr>
            <w:noProof/>
            <w:webHidden/>
          </w:rPr>
          <w:instrText xml:space="preserve"> PAGEREF _Toc166554015 \h </w:instrText>
        </w:r>
        <w:r>
          <w:rPr>
            <w:noProof/>
            <w:webHidden/>
          </w:rPr>
        </w:r>
        <w:r>
          <w:rPr>
            <w:noProof/>
            <w:webHidden/>
          </w:rPr>
          <w:fldChar w:fldCharType="separate"/>
        </w:r>
        <w:r w:rsidR="00A51B6D">
          <w:rPr>
            <w:noProof/>
            <w:webHidden/>
          </w:rPr>
          <w:t>60</w:t>
        </w:r>
        <w:r>
          <w:rPr>
            <w:noProof/>
            <w:webHidden/>
          </w:rPr>
          <w:fldChar w:fldCharType="end"/>
        </w:r>
      </w:hyperlink>
    </w:p>
    <w:p w14:paraId="53B98F17" w14:textId="7FF8C67C" w:rsidR="005D62AA" w:rsidRDefault="005D62AA">
      <w:pPr>
        <w:pStyle w:val="TOC1"/>
        <w:tabs>
          <w:tab w:val="end" w:leader="dot" w:pos="430.35pt"/>
        </w:tabs>
        <w:rPr>
          <w:rFonts w:asciiTheme="minorHAnsi" w:eastAsiaTheme="minorEastAsia" w:hAnsiTheme="minorHAnsi" w:cstheme="minorBidi"/>
          <w:bCs w:val="0"/>
          <w:noProof/>
          <w:sz w:val="21"/>
          <w:szCs w:val="22"/>
        </w:rPr>
      </w:pPr>
      <w:hyperlink w:anchor="_Toc166554016" w:history="1">
        <w:r w:rsidRPr="00612ADF">
          <w:rPr>
            <w:rStyle w:val="a7"/>
            <w:noProof/>
          </w:rPr>
          <w:t>第</w:t>
        </w:r>
        <w:r w:rsidRPr="00612ADF">
          <w:rPr>
            <w:rStyle w:val="a7"/>
            <w:noProof/>
          </w:rPr>
          <w:t>5</w:t>
        </w:r>
        <w:r w:rsidRPr="00612ADF">
          <w:rPr>
            <w:rStyle w:val="a7"/>
            <w:noProof/>
          </w:rPr>
          <w:t>章</w:t>
        </w:r>
        <w:r w:rsidRPr="00612ADF">
          <w:rPr>
            <w:rStyle w:val="a7"/>
            <w:noProof/>
          </w:rPr>
          <w:t xml:space="preserve"> </w:t>
        </w:r>
        <w:r w:rsidRPr="00612ADF">
          <w:rPr>
            <w:rStyle w:val="a7"/>
            <w:noProof/>
          </w:rPr>
          <w:t>结论与展望</w:t>
        </w:r>
        <w:r>
          <w:rPr>
            <w:noProof/>
            <w:webHidden/>
          </w:rPr>
          <w:tab/>
        </w:r>
        <w:r>
          <w:rPr>
            <w:noProof/>
            <w:webHidden/>
          </w:rPr>
          <w:fldChar w:fldCharType="begin"/>
        </w:r>
        <w:r>
          <w:rPr>
            <w:noProof/>
            <w:webHidden/>
          </w:rPr>
          <w:instrText xml:space="preserve"> PAGEREF _Toc166554016 \h </w:instrText>
        </w:r>
        <w:r>
          <w:rPr>
            <w:noProof/>
            <w:webHidden/>
          </w:rPr>
        </w:r>
        <w:r>
          <w:rPr>
            <w:noProof/>
            <w:webHidden/>
          </w:rPr>
          <w:fldChar w:fldCharType="separate"/>
        </w:r>
        <w:r w:rsidR="00A51B6D">
          <w:rPr>
            <w:noProof/>
            <w:webHidden/>
          </w:rPr>
          <w:t>61</w:t>
        </w:r>
        <w:r>
          <w:rPr>
            <w:noProof/>
            <w:webHidden/>
          </w:rPr>
          <w:fldChar w:fldCharType="end"/>
        </w:r>
      </w:hyperlink>
    </w:p>
    <w:p w14:paraId="10B34CC2" w14:textId="01BC5C32" w:rsidR="005D62AA" w:rsidRDefault="005D62AA">
      <w:pPr>
        <w:pStyle w:val="TOC2"/>
        <w:tabs>
          <w:tab w:val="end" w:leader="dot" w:pos="430.35pt"/>
        </w:tabs>
        <w:rPr>
          <w:rFonts w:asciiTheme="minorHAnsi" w:eastAsiaTheme="minorEastAsia" w:hAnsiTheme="minorHAnsi" w:cstheme="minorBidi"/>
          <w:noProof/>
          <w:sz w:val="21"/>
          <w:szCs w:val="22"/>
        </w:rPr>
      </w:pPr>
      <w:hyperlink w:anchor="_Toc166554017" w:history="1">
        <w:r w:rsidRPr="00612ADF">
          <w:rPr>
            <w:rStyle w:val="a7"/>
            <w:noProof/>
          </w:rPr>
          <w:t xml:space="preserve">5.1 </w:t>
        </w:r>
        <w:r w:rsidRPr="00612ADF">
          <w:rPr>
            <w:rStyle w:val="a7"/>
            <w:noProof/>
          </w:rPr>
          <w:t>论文工作总结</w:t>
        </w:r>
        <w:r>
          <w:rPr>
            <w:noProof/>
            <w:webHidden/>
          </w:rPr>
          <w:tab/>
        </w:r>
        <w:r>
          <w:rPr>
            <w:noProof/>
            <w:webHidden/>
          </w:rPr>
          <w:fldChar w:fldCharType="begin"/>
        </w:r>
        <w:r>
          <w:rPr>
            <w:noProof/>
            <w:webHidden/>
          </w:rPr>
          <w:instrText xml:space="preserve"> PAGEREF _Toc166554017 \h </w:instrText>
        </w:r>
        <w:r>
          <w:rPr>
            <w:noProof/>
            <w:webHidden/>
          </w:rPr>
        </w:r>
        <w:r>
          <w:rPr>
            <w:noProof/>
            <w:webHidden/>
          </w:rPr>
          <w:fldChar w:fldCharType="separate"/>
        </w:r>
        <w:r w:rsidR="00A51B6D">
          <w:rPr>
            <w:noProof/>
            <w:webHidden/>
          </w:rPr>
          <w:t>61</w:t>
        </w:r>
        <w:r>
          <w:rPr>
            <w:noProof/>
            <w:webHidden/>
          </w:rPr>
          <w:fldChar w:fldCharType="end"/>
        </w:r>
      </w:hyperlink>
    </w:p>
    <w:p w14:paraId="49947B6D" w14:textId="7F32E989" w:rsidR="005D62AA" w:rsidRDefault="005D62AA">
      <w:pPr>
        <w:pStyle w:val="TOC2"/>
        <w:tabs>
          <w:tab w:val="end" w:leader="dot" w:pos="430.35pt"/>
        </w:tabs>
        <w:rPr>
          <w:rFonts w:asciiTheme="minorHAnsi" w:eastAsiaTheme="minorEastAsia" w:hAnsiTheme="minorHAnsi" w:cstheme="minorBidi"/>
          <w:noProof/>
          <w:sz w:val="21"/>
          <w:szCs w:val="22"/>
        </w:rPr>
      </w:pPr>
      <w:hyperlink w:anchor="_Toc166554018" w:history="1">
        <w:r w:rsidRPr="00612ADF">
          <w:rPr>
            <w:rStyle w:val="a7"/>
            <w:noProof/>
          </w:rPr>
          <w:t xml:space="preserve">5.2 </w:t>
        </w:r>
        <w:r w:rsidRPr="00612ADF">
          <w:rPr>
            <w:rStyle w:val="a7"/>
            <w:noProof/>
          </w:rPr>
          <w:t>未来工作展望</w:t>
        </w:r>
        <w:r>
          <w:rPr>
            <w:noProof/>
            <w:webHidden/>
          </w:rPr>
          <w:tab/>
        </w:r>
        <w:r>
          <w:rPr>
            <w:noProof/>
            <w:webHidden/>
          </w:rPr>
          <w:fldChar w:fldCharType="begin"/>
        </w:r>
        <w:r>
          <w:rPr>
            <w:noProof/>
            <w:webHidden/>
          </w:rPr>
          <w:instrText xml:space="preserve"> PAGEREF _Toc166554018 \h </w:instrText>
        </w:r>
        <w:r>
          <w:rPr>
            <w:noProof/>
            <w:webHidden/>
          </w:rPr>
        </w:r>
        <w:r>
          <w:rPr>
            <w:noProof/>
            <w:webHidden/>
          </w:rPr>
          <w:fldChar w:fldCharType="separate"/>
        </w:r>
        <w:r w:rsidR="00A51B6D">
          <w:rPr>
            <w:noProof/>
            <w:webHidden/>
          </w:rPr>
          <w:t>62</w:t>
        </w:r>
        <w:r>
          <w:rPr>
            <w:noProof/>
            <w:webHidden/>
          </w:rPr>
          <w:fldChar w:fldCharType="end"/>
        </w:r>
      </w:hyperlink>
    </w:p>
    <w:p w14:paraId="604FF357" w14:textId="3DDDCD64" w:rsidR="005D62AA" w:rsidRDefault="005D62AA">
      <w:pPr>
        <w:pStyle w:val="TOC1"/>
        <w:tabs>
          <w:tab w:val="end" w:leader="dot" w:pos="430.35pt"/>
        </w:tabs>
        <w:rPr>
          <w:rFonts w:asciiTheme="minorHAnsi" w:eastAsiaTheme="minorEastAsia" w:hAnsiTheme="minorHAnsi" w:cstheme="minorBidi"/>
          <w:bCs w:val="0"/>
          <w:noProof/>
          <w:sz w:val="21"/>
          <w:szCs w:val="22"/>
        </w:rPr>
      </w:pPr>
      <w:hyperlink w:anchor="_Toc166554019" w:history="1">
        <w:r w:rsidRPr="00612ADF">
          <w:rPr>
            <w:rStyle w:val="a7"/>
            <w:noProof/>
          </w:rPr>
          <w:t>参考文献</w:t>
        </w:r>
        <w:r>
          <w:rPr>
            <w:noProof/>
            <w:webHidden/>
          </w:rPr>
          <w:tab/>
        </w:r>
        <w:r>
          <w:rPr>
            <w:noProof/>
            <w:webHidden/>
          </w:rPr>
          <w:fldChar w:fldCharType="begin"/>
        </w:r>
        <w:r>
          <w:rPr>
            <w:noProof/>
            <w:webHidden/>
          </w:rPr>
          <w:instrText xml:space="preserve"> PAGEREF _Toc166554019 \h </w:instrText>
        </w:r>
        <w:r>
          <w:rPr>
            <w:noProof/>
            <w:webHidden/>
          </w:rPr>
        </w:r>
        <w:r>
          <w:rPr>
            <w:noProof/>
            <w:webHidden/>
          </w:rPr>
          <w:fldChar w:fldCharType="separate"/>
        </w:r>
        <w:r w:rsidR="00A51B6D">
          <w:rPr>
            <w:noProof/>
            <w:webHidden/>
          </w:rPr>
          <w:t>63</w:t>
        </w:r>
        <w:r>
          <w:rPr>
            <w:noProof/>
            <w:webHidden/>
          </w:rPr>
          <w:fldChar w:fldCharType="end"/>
        </w:r>
      </w:hyperlink>
    </w:p>
    <w:p w14:paraId="76373C46" w14:textId="5DA0C8B6" w:rsidR="005D62AA" w:rsidRDefault="005D62AA">
      <w:pPr>
        <w:pStyle w:val="TOC1"/>
        <w:tabs>
          <w:tab w:val="end" w:leader="dot" w:pos="430.35pt"/>
        </w:tabs>
        <w:rPr>
          <w:rFonts w:asciiTheme="minorHAnsi" w:eastAsiaTheme="minorEastAsia" w:hAnsiTheme="minorHAnsi" w:cstheme="minorBidi"/>
          <w:bCs w:val="0"/>
          <w:noProof/>
          <w:sz w:val="21"/>
          <w:szCs w:val="22"/>
        </w:rPr>
      </w:pPr>
      <w:hyperlink w:anchor="_Toc166554020" w:history="1">
        <w:r w:rsidRPr="00612ADF">
          <w:rPr>
            <w:rStyle w:val="a7"/>
            <w:noProof/>
          </w:rPr>
          <w:t>攻读硕士学位期间发表的论文及其它成果</w:t>
        </w:r>
        <w:r>
          <w:rPr>
            <w:noProof/>
            <w:webHidden/>
          </w:rPr>
          <w:tab/>
        </w:r>
        <w:r>
          <w:rPr>
            <w:noProof/>
            <w:webHidden/>
          </w:rPr>
          <w:fldChar w:fldCharType="begin"/>
        </w:r>
        <w:r>
          <w:rPr>
            <w:noProof/>
            <w:webHidden/>
          </w:rPr>
          <w:instrText xml:space="preserve"> PAGEREF _Toc166554020 \h </w:instrText>
        </w:r>
        <w:r>
          <w:rPr>
            <w:noProof/>
            <w:webHidden/>
          </w:rPr>
        </w:r>
        <w:r>
          <w:rPr>
            <w:noProof/>
            <w:webHidden/>
          </w:rPr>
          <w:fldChar w:fldCharType="separate"/>
        </w:r>
        <w:r w:rsidR="00A51B6D">
          <w:rPr>
            <w:noProof/>
            <w:webHidden/>
          </w:rPr>
          <w:t>71</w:t>
        </w:r>
        <w:r>
          <w:rPr>
            <w:noProof/>
            <w:webHidden/>
          </w:rPr>
          <w:fldChar w:fldCharType="end"/>
        </w:r>
      </w:hyperlink>
    </w:p>
    <w:p w14:paraId="40104A4F" w14:textId="60575031" w:rsidR="005D62AA" w:rsidRDefault="005D62AA">
      <w:pPr>
        <w:pStyle w:val="TOC1"/>
        <w:tabs>
          <w:tab w:val="end" w:leader="dot" w:pos="430.35pt"/>
        </w:tabs>
        <w:rPr>
          <w:rFonts w:asciiTheme="minorHAnsi" w:eastAsiaTheme="minorEastAsia" w:hAnsiTheme="minorHAnsi" w:cstheme="minorBidi"/>
          <w:bCs w:val="0"/>
          <w:noProof/>
          <w:sz w:val="21"/>
          <w:szCs w:val="22"/>
        </w:rPr>
      </w:pPr>
      <w:hyperlink w:anchor="_Toc166554021" w:history="1">
        <w:r w:rsidRPr="00612ADF">
          <w:rPr>
            <w:rStyle w:val="a7"/>
            <w:noProof/>
          </w:rPr>
          <w:t>致</w:t>
        </w:r>
        <w:r w:rsidRPr="00612ADF">
          <w:rPr>
            <w:rStyle w:val="a7"/>
            <w:noProof/>
          </w:rPr>
          <w:t xml:space="preserve">  </w:t>
        </w:r>
        <w:r w:rsidRPr="00612ADF">
          <w:rPr>
            <w:rStyle w:val="a7"/>
            <w:noProof/>
          </w:rPr>
          <w:t>谢</w:t>
        </w:r>
        <w:r>
          <w:rPr>
            <w:noProof/>
            <w:webHidden/>
          </w:rPr>
          <w:tab/>
        </w:r>
        <w:r>
          <w:rPr>
            <w:noProof/>
            <w:webHidden/>
          </w:rPr>
          <w:fldChar w:fldCharType="begin"/>
        </w:r>
        <w:r>
          <w:rPr>
            <w:noProof/>
            <w:webHidden/>
          </w:rPr>
          <w:instrText xml:space="preserve"> PAGEREF _Toc166554021 \h </w:instrText>
        </w:r>
        <w:r>
          <w:rPr>
            <w:noProof/>
            <w:webHidden/>
          </w:rPr>
        </w:r>
        <w:r>
          <w:rPr>
            <w:noProof/>
            <w:webHidden/>
          </w:rPr>
          <w:fldChar w:fldCharType="separate"/>
        </w:r>
        <w:r w:rsidR="00A51B6D">
          <w:rPr>
            <w:noProof/>
            <w:webHidden/>
          </w:rPr>
          <w:t>72</w:t>
        </w:r>
        <w:r>
          <w:rPr>
            <w:noProof/>
            <w:webHidden/>
          </w:rPr>
          <w:fldChar w:fldCharType="end"/>
        </w:r>
      </w:hyperlink>
    </w:p>
    <w:p w14:paraId="35D0A590" w14:textId="4BFF7C5C" w:rsidR="0038005D" w:rsidRPr="0038005D" w:rsidRDefault="005D62AA" w:rsidP="002D5C0F">
      <w:pPr>
        <w:adjustRightInd w:val="0"/>
        <w:spacing w:line="15pt" w:lineRule="auto"/>
        <w:jc w:val="distribute"/>
        <w:rPr>
          <w:rFonts w:eastAsia="黑体"/>
          <w:bCs/>
          <w:caps/>
        </w:rPr>
        <w:sectPr w:rsidR="0038005D" w:rsidRPr="0038005D" w:rsidSect="00685E42">
          <w:footerReference w:type="even" r:id="rId13"/>
          <w:pgSz w:w="595.30pt" w:h="841.90pt" w:code="9"/>
          <w:pgMar w:top="90.70pt" w:right="79.40pt" w:bottom="85.05pt" w:left="85.05pt" w:header="65pt" w:footer="65pt" w:gutter="0pt"/>
          <w:pgNumType w:fmt="upperRoman"/>
          <w:cols w:space="21.25pt"/>
          <w:docGrid w:type="linesAndChars" w:linePitch="391" w:charSpace="1861"/>
        </w:sectPr>
      </w:pPr>
      <w:r>
        <w:rPr>
          <w:rFonts w:eastAsia="黑体"/>
          <w:caps/>
        </w:rPr>
        <w:fldChar w:fldCharType="end"/>
      </w:r>
    </w:p>
    <w:p w14:paraId="5AD4F574" w14:textId="14B4E5C1" w:rsidR="0060726B" w:rsidRPr="0060128B" w:rsidRDefault="0060726B" w:rsidP="0060128B">
      <w:pPr>
        <w:pStyle w:val="1"/>
        <w:spacing w:before="19.55pt" w:after="9.75pt"/>
        <w:rPr>
          <w:rFonts w:eastAsia="宋体"/>
          <w:sz w:val="24"/>
          <w:szCs w:val="24"/>
        </w:rPr>
      </w:pPr>
      <w:bookmarkStart w:id="36" w:name="_Toc77166477"/>
      <w:bookmarkStart w:id="37" w:name="_Toc77239679"/>
      <w:bookmarkStart w:id="38" w:name="_Toc77239774"/>
      <w:bookmarkStart w:id="39" w:name="_Toc77239801"/>
      <w:bookmarkStart w:id="40" w:name="_Toc77260836"/>
      <w:bookmarkStart w:id="41" w:name="_Toc77261018"/>
      <w:bookmarkStart w:id="42" w:name="_Toc77262186"/>
      <w:bookmarkStart w:id="43" w:name="_Toc88830380"/>
      <w:bookmarkStart w:id="44" w:name="_Toc88830493"/>
      <w:bookmarkStart w:id="45" w:name="_Toc161457388"/>
      <w:bookmarkStart w:id="46" w:name="_Toc161457991"/>
      <w:bookmarkStart w:id="47" w:name="_Toc161602593"/>
      <w:bookmarkStart w:id="48" w:name="_Toc161792296"/>
      <w:bookmarkStart w:id="49" w:name="_Toc162391738"/>
      <w:bookmarkStart w:id="50" w:name="_Toc162583992"/>
      <w:bookmarkStart w:id="51" w:name="_Toc162875870"/>
      <w:bookmarkStart w:id="52" w:name="_Toc162877281"/>
      <w:bookmarkStart w:id="53" w:name="_Toc162878469"/>
      <w:bookmarkStart w:id="54" w:name="_Toc162948156"/>
      <w:bookmarkStart w:id="55" w:name="_Toc166375099"/>
      <w:bookmarkStart w:id="56" w:name="_Toc166553969"/>
      <w:r w:rsidRPr="0060128B">
        <w:lastRenderedPageBreak/>
        <w:t>第</w:t>
      </w:r>
      <w:r w:rsidRPr="0060128B">
        <w:t>1</w:t>
      </w:r>
      <w:r w:rsidRPr="0060128B">
        <w:t>章</w:t>
      </w:r>
      <w:r w:rsidRPr="0060128B">
        <w:t xml:space="preserve"> </w:t>
      </w:r>
      <w:r w:rsidRPr="0060128B">
        <w:t>绪</w:t>
      </w:r>
      <w:r w:rsidRPr="0060128B">
        <w:t xml:space="preserve"> </w:t>
      </w:r>
      <w:r w:rsidRPr="0060128B">
        <w:t>论</w:t>
      </w:r>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p>
    <w:p w14:paraId="36D9545C" w14:textId="77777777" w:rsidR="009723DF" w:rsidRPr="00B108A3" w:rsidRDefault="009723DF" w:rsidP="009723DF">
      <w:pPr>
        <w:pStyle w:val="2"/>
        <w:spacing w:before="9.75pt" w:after="9.75pt"/>
      </w:pPr>
      <w:bookmarkStart w:id="57" w:name="_Toc77239680"/>
      <w:bookmarkStart w:id="58" w:name="_Toc77239775"/>
      <w:bookmarkStart w:id="59" w:name="_Toc77239802"/>
      <w:bookmarkStart w:id="60" w:name="_Toc77260837"/>
      <w:bookmarkStart w:id="61" w:name="_Toc77261019"/>
      <w:bookmarkStart w:id="62" w:name="_Toc77262187"/>
      <w:bookmarkStart w:id="63" w:name="_Toc88830381"/>
      <w:bookmarkStart w:id="64" w:name="_Toc88830494"/>
      <w:bookmarkStart w:id="65" w:name="_Toc77166478"/>
      <w:bookmarkStart w:id="66" w:name="_Toc161457389"/>
      <w:bookmarkStart w:id="67" w:name="_Toc161457992"/>
      <w:bookmarkStart w:id="68" w:name="_Toc161602594"/>
      <w:bookmarkStart w:id="69" w:name="_Toc161792297"/>
      <w:bookmarkStart w:id="70" w:name="_Toc162391739"/>
      <w:bookmarkStart w:id="71" w:name="_Toc162583993"/>
      <w:bookmarkStart w:id="72" w:name="_Toc162875871"/>
      <w:bookmarkStart w:id="73" w:name="_Toc162877282"/>
      <w:bookmarkStart w:id="74" w:name="_Toc162878470"/>
      <w:bookmarkStart w:id="75" w:name="_Toc162948157"/>
      <w:bookmarkStart w:id="76" w:name="_Toc166375100"/>
      <w:bookmarkStart w:id="77" w:name="_Toc166553970"/>
      <w:r w:rsidRPr="00E177F4">
        <w:t xml:space="preserve">1.1 </w:t>
      </w:r>
      <w:bookmarkEnd w:id="57"/>
      <w:bookmarkEnd w:id="58"/>
      <w:bookmarkEnd w:id="59"/>
      <w:bookmarkEnd w:id="60"/>
      <w:bookmarkEnd w:id="61"/>
      <w:bookmarkEnd w:id="62"/>
      <w:bookmarkEnd w:id="63"/>
      <w:bookmarkEnd w:id="64"/>
      <w:bookmarkEnd w:id="65"/>
      <w:r>
        <w:rPr>
          <w:rFonts w:hint="eastAsia"/>
        </w:rPr>
        <w:t>课题背景及研究意义</w:t>
      </w:r>
      <w:bookmarkEnd w:id="66"/>
      <w:bookmarkEnd w:id="67"/>
      <w:bookmarkEnd w:id="68"/>
      <w:bookmarkEnd w:id="69"/>
      <w:bookmarkEnd w:id="70"/>
      <w:bookmarkEnd w:id="71"/>
      <w:bookmarkEnd w:id="72"/>
      <w:bookmarkEnd w:id="73"/>
      <w:bookmarkEnd w:id="74"/>
      <w:bookmarkEnd w:id="75"/>
      <w:bookmarkEnd w:id="76"/>
      <w:bookmarkEnd w:id="77"/>
    </w:p>
    <w:p w14:paraId="4A861281" w14:textId="48043974" w:rsidR="009723DF" w:rsidRDefault="009F1CF1" w:rsidP="00CE48FF">
      <w:pPr>
        <w:pStyle w:val="ae"/>
        <w:adjustRightInd w:val="0"/>
        <w:snapToGrid w:val="0"/>
        <w:spacing w:line="15pt" w:lineRule="auto"/>
        <w:ind w:firstLineChars="196" w:firstLine="24.40pt"/>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6769A173" w:rsidR="009723DF" w:rsidRPr="0012240A" w:rsidRDefault="009723DF" w:rsidP="00A46F34">
      <w:pPr>
        <w:pStyle w:val="ae"/>
        <w:rPr>
          <w:noProof/>
        </w:rPr>
      </w:pPr>
      <w:r w:rsidRPr="0012240A">
        <w:rPr>
          <w:rFonts w:hint="eastAsia"/>
          <w:noProof/>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sidRPr="00A46F34">
        <w:rPr>
          <w:noProof/>
        </w:rPr>
        <w:fldChar w:fldCharType="begin"/>
      </w:r>
      <w:r w:rsidR="003C0B30" w:rsidRPr="00A46F34">
        <w:rPr>
          <w:noProof/>
        </w:rPr>
        <w:instrText xml:space="preserve"> ADDIN ZOTERO_ITEM CSL_CITATION {"citationID":"ANGD6AEw","properties":{"formattedCitation":"\\super [1]\\nosupersub{}","plainCitation":"[1]","noteIndex":0},"citationItems":[{"id":832,"uris":["http://zotero.org/users/local/5A8f2ITQ/items/VECSSSBY","http://zotero.org/users/13973222/items/VECSSSBY"],"itemData":{"id":832,"type":"article-journal","container-title":"International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sidRPr="00A46F34">
        <w:rPr>
          <w:noProof/>
        </w:rPr>
        <w:fldChar w:fldCharType="separate"/>
      </w:r>
      <w:r w:rsidR="00F25812" w:rsidRPr="00A46F34">
        <w:rPr>
          <w:kern w:val="0"/>
          <w:vertAlign w:val="superscript"/>
        </w:rPr>
        <w:t>[</w:t>
      </w:r>
      <w:hyperlink w:anchor="Learning_low_level_vision" w:tooltip="[1] Freeman W T, Pasztor E C, Carmichael O T. Learning low-level visio" w:history="1">
        <w:r w:rsidR="00A46F34" w:rsidRPr="00A46F34">
          <w:rPr>
            <w:rStyle w:val="a7"/>
            <w:color w:val="000000"/>
            <w:kern w:val="0"/>
            <w:szCs w:val="24"/>
            <w:u w:val="none"/>
            <w:vertAlign w:val="superscript"/>
          </w:rPr>
          <w:t>1</w:t>
        </w:r>
      </w:hyperlink>
      <w:r w:rsidR="00F25812" w:rsidRPr="00A46F34">
        <w:rPr>
          <w:kern w:val="0"/>
          <w:vertAlign w:val="superscript"/>
        </w:rPr>
        <w:t>]</w:t>
      </w:r>
      <w:r w:rsidR="002D4290" w:rsidRPr="00A46F34">
        <w:rPr>
          <w:noProof/>
        </w:rPr>
        <w:fldChar w:fldCharType="end"/>
      </w:r>
      <w:r w:rsidRPr="0012240A">
        <w:rPr>
          <w:rFonts w:hint="eastAsia"/>
          <w:noProof/>
        </w:rPr>
        <w:t>。这种技术的应用范围非常广泛，包括但不限于卫星图像处理</w:t>
      </w:r>
      <w:r w:rsidR="00DD4BB4" w:rsidRPr="00A46F34">
        <w:rPr>
          <w:noProof/>
          <w:color w:val="000000"/>
        </w:rPr>
        <w:fldChar w:fldCharType="begin"/>
      </w:r>
      <w:r w:rsidR="003C0B30" w:rsidRPr="00A46F34">
        <w:rPr>
          <w:noProof/>
          <w:color w:val="000000"/>
        </w:rPr>
        <w:instrText xml:space="preserve"> ADDIN ZOTERO_ITEM CSL_CITATION {"citationID":"q1RZCOog","properties":{"formattedCitation":"\\super [2,3]\\nosupersub{}","plainCitation":"[2,3]","noteIndex":0},"citationItems":[{"id":836,"uris":["http://zotero.org/users/local/5A8f2ITQ/items/5NKK8R9L","http://zotero.org/users/13973222/items/5NKK8R9L"],"itemData":{"id":836,"type":"article-journal","container-title":"Remote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w:instrText>
      </w:r>
      <w:r w:rsidR="003C0B30" w:rsidRPr="00A46F34">
        <w:rPr>
          <w:rFonts w:hint="eastAsia"/>
          <w:noProof/>
          <w:color w:val="000000"/>
        </w:rPr>
        <w:instrText>["2019"]]}}},{"id":917,"uris":["http://zotero.org/users/local/5A8f2ITQ/items/TDQ7AR53","http://zotero.org/users/13973222/items/TDQ7AR53"],"itemData":{"id":917,"type":"article-journal","abstract":"</w:instrText>
      </w:r>
      <w:r w:rsidR="003C0B30" w:rsidRPr="00A46F34">
        <w:rPr>
          <w:rFonts w:hint="eastAsia"/>
          <w:noProof/>
          <w:color w:val="000000"/>
        </w:rPr>
        <w:instrText>针对遥感图像超分辨率重建效果模糊、重建过程中细节纹理丢失的问题，提出一种适用多尺度任务的遥感图像超分辨率网络模型</w:instrText>
      </w:r>
      <w:r w:rsidR="003C0B30" w:rsidRPr="00A46F34">
        <w:rPr>
          <w:rFonts w:hint="eastAsia"/>
          <w:noProof/>
          <w:color w:val="000000"/>
        </w:rPr>
        <w:instrText>pDDPMSR</w:instrText>
      </w:r>
      <w:r w:rsidR="003C0B30" w:rsidRPr="00A46F34">
        <w:rPr>
          <w:rFonts w:hint="eastAsia"/>
          <w:noProof/>
          <w:color w:val="000000"/>
        </w:rPr>
        <w:instrText>。首先，通过组合移位卷积和串联多注意力机制构建高效像素移位卷积模块</w:instrText>
      </w:r>
      <w:r w:rsidR="003C0B30" w:rsidRPr="00A46F34">
        <w:rPr>
          <w:rFonts w:hint="eastAsia"/>
          <w:noProof/>
          <w:color w:val="000000"/>
        </w:rPr>
        <w:instrText>SCAM</w:instrText>
      </w:r>
      <w:r w:rsidR="003C0B30" w:rsidRPr="00A46F34">
        <w:rPr>
          <w:rFonts w:hint="eastAsia"/>
          <w:noProof/>
          <w:color w:val="000000"/>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3C0B30" w:rsidRPr="00A46F34">
        <w:rPr>
          <w:rFonts w:hint="eastAsia"/>
          <w:noProof/>
          <w:color w:val="000000"/>
        </w:rPr>
        <w:instrText>CA-ASPP</w:instrText>
      </w:r>
      <w:r w:rsidR="003C0B30" w:rsidRPr="00A46F34">
        <w:rPr>
          <w:rFonts w:hint="eastAsia"/>
          <w:noProof/>
          <w:color w:val="000000"/>
        </w:rPr>
        <w:instrText>，以便捕获不同尺度的上下文信息。最后引入去噪扩散概率模型</w:instrText>
      </w:r>
      <w:r w:rsidR="003C0B30" w:rsidRPr="00A46F34">
        <w:rPr>
          <w:rFonts w:hint="eastAsia"/>
          <w:noProof/>
          <w:color w:val="000000"/>
        </w:rPr>
        <w:instrText>DDPM</w:instrText>
      </w:r>
      <w:r w:rsidR="003C0B30" w:rsidRPr="00A46F34">
        <w:rPr>
          <w:rFonts w:hint="eastAsia"/>
          <w:noProof/>
          <w:color w:val="000000"/>
        </w:rPr>
        <w:instrText>生成高分辨率图像，采用跳层采样加速</w:instrText>
      </w:r>
      <w:r w:rsidR="003C0B30" w:rsidRPr="00A46F34">
        <w:rPr>
          <w:rFonts w:hint="eastAsia"/>
          <w:noProof/>
          <w:color w:val="000000"/>
        </w:rPr>
        <w:instrText>DDPM</w:instrText>
      </w:r>
      <w:r w:rsidR="003C0B30" w:rsidRPr="00A46F34">
        <w:rPr>
          <w:rFonts w:hint="eastAsia"/>
          <w:noProof/>
          <w:color w:val="000000"/>
        </w:rPr>
        <w:instrText>图像推理速度。设计非线性噪声调度方案解决</w:instrText>
      </w:r>
      <w:r w:rsidR="003C0B30" w:rsidRPr="00A46F34">
        <w:rPr>
          <w:rFonts w:hint="eastAsia"/>
          <w:noProof/>
          <w:color w:val="000000"/>
        </w:rPr>
        <w:instrText>DDPM</w:instrText>
      </w:r>
      <w:r w:rsidR="003C0B30" w:rsidRPr="00A46F34">
        <w:rPr>
          <w:rFonts w:hint="eastAsia"/>
          <w:noProof/>
          <w:color w:val="000000"/>
        </w:rPr>
        <w:instrText>加噪结束时噪声过大问题。在公开数据集</w:instrText>
      </w:r>
      <w:r w:rsidR="003C0B30" w:rsidRPr="00A46F34">
        <w:rPr>
          <w:rFonts w:hint="eastAsia"/>
          <w:noProof/>
          <w:color w:val="000000"/>
        </w:rPr>
        <w:instrText>RSSCN7</w:instrText>
      </w:r>
      <w:r w:rsidR="003C0B30" w:rsidRPr="00A46F34">
        <w:rPr>
          <w:rFonts w:hint="eastAsia"/>
          <w:noProof/>
          <w:color w:val="000000"/>
        </w:rPr>
        <w:instrText>上的实验结果表明，</w:instrText>
      </w:r>
      <w:r w:rsidR="003C0B30" w:rsidRPr="00A46F34">
        <w:rPr>
          <w:rFonts w:hint="eastAsia"/>
          <w:noProof/>
          <w:color w:val="000000"/>
        </w:rPr>
        <w:instrText>pDDPMSR</w:instrText>
      </w:r>
      <w:r w:rsidR="003C0B30" w:rsidRPr="00A46F34">
        <w:rPr>
          <w:rFonts w:hint="eastAsia"/>
          <w:noProof/>
          <w:color w:val="000000"/>
        </w:rPr>
        <w:instrText>在峰值信噪比</w:instrText>
      </w:r>
      <w:r w:rsidR="003C0B30" w:rsidRPr="00A46F34">
        <w:rPr>
          <w:rFonts w:hint="eastAsia"/>
          <w:noProof/>
          <w:color w:val="000000"/>
        </w:rPr>
        <w:instrText>(PSNR)</w:instrText>
      </w:r>
      <w:r w:rsidR="003C0B30" w:rsidRPr="00A46F34">
        <w:rPr>
          <w:rFonts w:hint="eastAsia"/>
          <w:noProof/>
          <w:color w:val="000000"/>
        </w:rPr>
        <w:instrText>和结构相似度</w:instrText>
      </w:r>
      <w:r w:rsidR="003C0B30" w:rsidRPr="00A46F34">
        <w:rPr>
          <w:rFonts w:hint="eastAsia"/>
          <w:noProof/>
          <w:color w:val="000000"/>
        </w:rPr>
        <w:instrText>(SSIM)</w:instrText>
      </w:r>
      <w:r w:rsidR="003C0B30" w:rsidRPr="00A46F34">
        <w:rPr>
          <w:rFonts w:hint="eastAsia"/>
          <w:noProof/>
          <w:color w:val="000000"/>
        </w:rPr>
        <w:instrText>上较对比算法重建效果更加显著，并且跳层采样方法使扩散模型推理过程加速</w:instrText>
      </w:r>
      <w:r w:rsidR="003C0B30" w:rsidRPr="00A46F34">
        <w:rPr>
          <w:rFonts w:hint="eastAsia"/>
          <w:noProof/>
          <w:color w:val="000000"/>
        </w:rPr>
        <w:instrText>10</w:instrText>
      </w:r>
      <w:r w:rsidR="003C0B30" w:rsidRPr="00A46F34">
        <w:rPr>
          <w:rFonts w:hint="eastAsia"/>
          <w:noProof/>
          <w:color w:val="000000"/>
        </w:rPr>
        <w:instrText>倍。</w:instrText>
      </w:r>
      <w:r w:rsidR="003C0B30" w:rsidRPr="00A46F34">
        <w:rPr>
          <w:rFonts w:hint="eastAsia"/>
          <w:noProof/>
          <w:color w:val="000000"/>
        </w:rPr>
        <w:instrText>","archive_location":"CNKI","container-title":"</w:instrText>
      </w:r>
      <w:r w:rsidR="003C0B30" w:rsidRPr="00A46F34">
        <w:rPr>
          <w:rFonts w:hint="eastAsia"/>
          <w:noProof/>
          <w:color w:val="000000"/>
        </w:rPr>
        <w:instrText>计算机工程与应用</w:instrText>
      </w:r>
      <w:r w:rsidR="003C0B30" w:rsidRPr="00A46F34">
        <w:rPr>
          <w:rFonts w:hint="eastAsia"/>
          <w:noProof/>
          <w:color w:val="000000"/>
        </w:rPr>
        <w:instrText>","note":"ISBN: 1002-8331","page":"1-12","title":"</w:instrText>
      </w:r>
      <w:r w:rsidR="003C0B30" w:rsidRPr="00A46F34">
        <w:rPr>
          <w:rFonts w:hint="eastAsia"/>
          <w:noProof/>
          <w:color w:val="000000"/>
        </w:rPr>
        <w:instrText>融合</w:instrText>
      </w:r>
      <w:r w:rsidR="003C0B30" w:rsidRPr="00A46F34">
        <w:rPr>
          <w:rFonts w:hint="eastAsia"/>
          <w:noProof/>
          <w:color w:val="000000"/>
        </w:rPr>
        <w:instrText>LR</w:instrText>
      </w:r>
      <w:r w:rsidR="003C0B30" w:rsidRPr="00A46F34">
        <w:rPr>
          <w:rFonts w:hint="eastAsia"/>
          <w:noProof/>
          <w:color w:val="000000"/>
        </w:rPr>
        <w:instrText>编码网络和扩散模型的遥感图像超分辨率算法</w:instrText>
      </w:r>
      <w:r w:rsidR="003C0B30" w:rsidRPr="00A46F34">
        <w:rPr>
          <w:rFonts w:hint="eastAsia"/>
          <w:noProof/>
          <w:color w:val="000000"/>
        </w:rPr>
        <w:instrText>","author":[{"family":"</w:instrText>
      </w:r>
      <w:r w:rsidR="003C0B30" w:rsidRPr="00A46F34">
        <w:rPr>
          <w:rFonts w:hint="eastAsia"/>
          <w:noProof/>
          <w:color w:val="000000"/>
        </w:rPr>
        <w:instrText>许晓阳</w:instrText>
      </w:r>
      <w:r w:rsidR="003C0B30" w:rsidRPr="00A46F34">
        <w:rPr>
          <w:rFonts w:hint="eastAsia"/>
          <w:noProof/>
          <w:color w:val="000000"/>
        </w:rPr>
        <w:instrText>","given":""},{"family":"</w:instrText>
      </w:r>
      <w:r w:rsidR="003C0B30" w:rsidRPr="00A46F34">
        <w:rPr>
          <w:rFonts w:hint="eastAsia"/>
          <w:noProof/>
          <w:color w:val="000000"/>
        </w:rPr>
        <w:instrText>张梦飞</w:instrText>
      </w:r>
      <w:r w:rsidR="003C0B30" w:rsidRPr="00A46F34">
        <w:rPr>
          <w:rFonts w:hint="eastAsia"/>
          <w:noProof/>
          <w:color w:val="000000"/>
        </w:rPr>
        <w:instrText xml:space="preserve">","given":""}],"issued":{"date-parts":[["2024"]]}}}],"schema":"https://github.com/citation-style-language/schema/raw/master/csl-citation.json"} </w:instrText>
      </w:r>
      <w:r w:rsidR="00DD4BB4" w:rsidRPr="00A46F34">
        <w:rPr>
          <w:noProof/>
          <w:color w:val="000000"/>
        </w:rPr>
        <w:fldChar w:fldCharType="separate"/>
      </w:r>
      <w:r w:rsidR="00DD4BB4" w:rsidRPr="00A46F34">
        <w:rPr>
          <w:color w:val="000000"/>
          <w:kern w:val="0"/>
          <w:vertAlign w:val="superscript"/>
        </w:rPr>
        <w:t>[</w:t>
      </w:r>
      <w:hyperlink w:anchor="A___LR____________________" w:tooltip="[3] 许晓阳, 张梦飞. 融合LR编码网络和扩散模型的遥感图像超分辨率算法" w:history="1">
        <w:r w:rsidR="00A46F34" w:rsidRPr="00A46F34">
          <w:rPr>
            <w:rStyle w:val="a7"/>
            <w:color w:val="000000"/>
            <w:kern w:val="0"/>
            <w:u w:val="none"/>
            <w:vertAlign w:val="superscript"/>
          </w:rPr>
          <w:t>2,3</w:t>
        </w:r>
      </w:hyperlink>
      <w:r w:rsidR="00DD4BB4" w:rsidRPr="00A46F34">
        <w:rPr>
          <w:color w:val="000000"/>
          <w:kern w:val="0"/>
          <w:vertAlign w:val="superscript"/>
        </w:rPr>
        <w:t>]</w:t>
      </w:r>
      <w:r w:rsidR="00DD4BB4" w:rsidRPr="00A46F34">
        <w:rPr>
          <w:noProof/>
          <w:color w:val="000000"/>
        </w:rPr>
        <w:fldChar w:fldCharType="end"/>
      </w:r>
      <w:r w:rsidRPr="0012240A">
        <w:rPr>
          <w:rFonts w:hint="eastAsia"/>
          <w:noProof/>
        </w:rPr>
        <w:t>、医疗影像提升</w:t>
      </w:r>
      <w:r w:rsidR="005104AC" w:rsidRPr="00A46F34">
        <w:rPr>
          <w:noProof/>
          <w:color w:val="000000"/>
        </w:rPr>
        <w:fldChar w:fldCharType="begin"/>
      </w:r>
      <w:r w:rsidR="003C0B30" w:rsidRPr="00A46F34">
        <w:rPr>
          <w:noProof/>
          <w:color w:val="000000"/>
        </w:rPr>
        <w:instrText xml:space="preserve"> ADDIN ZOTERO_ITEM CSL_CITATION {"citationID":"DHTHqcgq","properties":{"formattedCitation":"\\super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sidRPr="00A46F34">
        <w:rPr>
          <w:noProof/>
          <w:color w:val="000000"/>
        </w:rPr>
        <w:fldChar w:fldCharType="separate"/>
      </w:r>
      <w:r w:rsidR="00DD4BB4" w:rsidRPr="00A46F34">
        <w:rPr>
          <w:color w:val="000000"/>
          <w:kern w:val="0"/>
          <w:vertAlign w:val="superscript"/>
        </w:rPr>
        <w:t>[</w:t>
      </w:r>
      <w:hyperlink w:anchor="Super_resolution_techniques_for_medical_" w:tooltip="[4] Isaac J S, Kulkarni R. Super resolution techniques for medical ima" w:history="1">
        <w:r w:rsidR="00A46F34" w:rsidRPr="00A46F34">
          <w:rPr>
            <w:rStyle w:val="a7"/>
            <w:color w:val="000000"/>
            <w:kern w:val="0"/>
            <w:u w:val="none"/>
            <w:vertAlign w:val="superscript"/>
          </w:rPr>
          <w:t>4</w:t>
        </w:r>
      </w:hyperlink>
      <w:r w:rsidR="00DD4BB4" w:rsidRPr="00A46F34">
        <w:rPr>
          <w:color w:val="000000"/>
          <w:kern w:val="0"/>
          <w:vertAlign w:val="superscript"/>
        </w:rPr>
        <w:t>]</w:t>
      </w:r>
      <w:r w:rsidR="005104AC" w:rsidRPr="00A46F34">
        <w:rPr>
          <w:noProof/>
          <w:color w:val="000000"/>
        </w:rPr>
        <w:fldChar w:fldCharType="end"/>
      </w:r>
      <w:r w:rsidRPr="0012240A">
        <w:rPr>
          <w:rFonts w:hint="eastAsia"/>
          <w:noProof/>
        </w:rPr>
        <w:t>、安防监控</w:t>
      </w:r>
      <w:r w:rsidR="005104AC" w:rsidRPr="00A46F34">
        <w:rPr>
          <w:noProof/>
          <w:color w:val="000000"/>
        </w:rPr>
        <w:fldChar w:fldCharType="begin"/>
      </w:r>
      <w:r w:rsidR="003C0B30" w:rsidRPr="00A46F34">
        <w:rPr>
          <w:noProof/>
          <w:color w:val="000000"/>
        </w:rPr>
        <w:instrText xml:space="preserve"> ADDIN ZOTERO_ITEM CSL_CITATION {"citationID":"pjtK9aSl","properties":{"formattedCitation":"\\super [5]\\nosupersub{}","plainCitation":"[5]","noteIndex":0},"citationItems":[{"id":835,"uris":["http://zotero.org/users/local/5A8f2ITQ/items/F4CVPHE3","http://</w:instrText>
      </w:r>
      <w:r w:rsidR="003C0B30" w:rsidRPr="00A46F34">
        <w:rPr>
          <w:rFonts w:hint="eastAsia"/>
          <w:noProof/>
          <w:color w:val="000000"/>
        </w:rPr>
        <w:instrText>zotero.org/users/13973222/items/F4CVPHE3"],"itemData":{"id":835,"type":"article-journal","abstract":"</w:instrText>
      </w:r>
      <w:r w:rsidR="003C0B30" w:rsidRPr="00A46F34">
        <w:rPr>
          <w:rFonts w:hint="eastAsia"/>
          <w:noProof/>
          <w:color w:val="000000"/>
        </w:rPr>
        <w:instrText>针对安防监控场景中获取的人脸图像质量不佳、细节信息丢失导致的人脸识别准确率低下的问题</w:instrText>
      </w:r>
      <w:r w:rsidR="003C0B30" w:rsidRPr="00A46F34">
        <w:rPr>
          <w:rFonts w:hint="eastAsia"/>
          <w:noProof/>
          <w:color w:val="000000"/>
        </w:rPr>
        <w:instrText>,</w:instrText>
      </w:r>
      <w:r w:rsidR="003C0B30" w:rsidRPr="00A46F34">
        <w:rPr>
          <w:rFonts w:hint="eastAsia"/>
          <w:noProof/>
          <w:color w:val="000000"/>
        </w:rPr>
        <w:instrText>提出一种基于超分辨率重建的低分辨率人脸识别算法。该算法包括超分辨率重建和人脸识别两个子网络</w:instrText>
      </w:r>
      <w:r w:rsidR="003C0B30" w:rsidRPr="00A46F34">
        <w:rPr>
          <w:rFonts w:hint="eastAsia"/>
          <w:noProof/>
          <w:color w:val="000000"/>
        </w:rPr>
        <w:instrText>,</w:instrText>
      </w:r>
      <w:r w:rsidR="003C0B30" w:rsidRPr="00A46F34">
        <w:rPr>
          <w:rFonts w:hint="eastAsia"/>
          <w:noProof/>
          <w:color w:val="000000"/>
        </w:rPr>
        <w:instrText>分别实现低分辨率人脸图像的超分辨率重建和人脸特征的提取。首先通过增加超分辨率重建子网络激活函数前的特征图数量实现广泛激活</w:instrText>
      </w:r>
      <w:r w:rsidR="003C0B30" w:rsidRPr="00A46F34">
        <w:rPr>
          <w:rFonts w:hint="eastAsia"/>
          <w:noProof/>
          <w:color w:val="000000"/>
        </w:rPr>
        <w:instrText>,</w:instrText>
      </w:r>
      <w:r w:rsidR="003C0B30" w:rsidRPr="00A46F34">
        <w:rPr>
          <w:rFonts w:hint="eastAsia"/>
          <w:noProof/>
          <w:color w:val="000000"/>
        </w:rPr>
        <w:instrText>保证信息流的有效传递</w:instrText>
      </w:r>
      <w:r w:rsidR="003C0B30" w:rsidRPr="00A46F34">
        <w:rPr>
          <w:rFonts w:hint="eastAsia"/>
          <w:noProof/>
          <w:color w:val="000000"/>
        </w:rPr>
        <w:instrText>,</w:instrText>
      </w:r>
      <w:r w:rsidR="003C0B30" w:rsidRPr="00A46F34">
        <w:rPr>
          <w:rFonts w:hint="eastAsia"/>
          <w:noProof/>
          <w:color w:val="000000"/>
        </w:rPr>
        <w:instrText>重建出包含更多细节信息的高分辨率人脸图像</w:instrText>
      </w:r>
      <w:r w:rsidR="003C0B30" w:rsidRPr="00A46F34">
        <w:rPr>
          <w:rFonts w:hint="eastAsia"/>
          <w:noProof/>
          <w:color w:val="000000"/>
        </w:rPr>
        <w:instrText>;</w:instrText>
      </w:r>
      <w:r w:rsidR="003C0B30" w:rsidRPr="00A46F34">
        <w:rPr>
          <w:rFonts w:hint="eastAsia"/>
          <w:noProof/>
          <w:color w:val="000000"/>
        </w:rPr>
        <w:instrText>然后在训练时结合图像内容损失和身份损失</w:instrText>
      </w:r>
      <w:r w:rsidR="003C0B30" w:rsidRPr="00A46F34">
        <w:rPr>
          <w:rFonts w:hint="eastAsia"/>
          <w:noProof/>
          <w:color w:val="000000"/>
        </w:rPr>
        <w:instrText>,</w:instrText>
      </w:r>
      <w:r w:rsidR="003C0B30" w:rsidRPr="00A46F34">
        <w:rPr>
          <w:rFonts w:hint="eastAsia"/>
          <w:noProof/>
          <w:color w:val="000000"/>
        </w:rPr>
        <w:instrText>在重建图像的同时保留更多身份信息</w:instrText>
      </w:r>
      <w:r w:rsidR="003C0B30" w:rsidRPr="00A46F34">
        <w:rPr>
          <w:rFonts w:hint="eastAsia"/>
          <w:noProof/>
          <w:color w:val="000000"/>
        </w:rPr>
        <w:instrText>,</w:instrText>
      </w:r>
      <w:r w:rsidR="003C0B30" w:rsidRPr="00A46F34">
        <w:rPr>
          <w:rFonts w:hint="eastAsia"/>
          <w:noProof/>
          <w:color w:val="000000"/>
        </w:rPr>
        <w:instrText>使得提取到的人脸特征具有更强的辨别性。实验结果表明</w:instrText>
      </w:r>
      <w:r w:rsidR="003C0B30" w:rsidRPr="00A46F34">
        <w:rPr>
          <w:rFonts w:hint="eastAsia"/>
          <w:noProof/>
          <w:color w:val="000000"/>
        </w:rPr>
        <w:instrText>,</w:instrText>
      </w:r>
      <w:r w:rsidR="003C0B30" w:rsidRPr="00A46F34">
        <w:rPr>
          <w:rFonts w:hint="eastAsia"/>
          <w:noProof/>
          <w:color w:val="000000"/>
        </w:rPr>
        <w:instrText>该算法提升了低分辨率人脸识别的准确率</w:instrText>
      </w:r>
      <w:r w:rsidR="003C0B30" w:rsidRPr="00A46F34">
        <w:rPr>
          <w:rFonts w:hint="eastAsia"/>
          <w:noProof/>
          <w:color w:val="000000"/>
        </w:rPr>
        <w:instrText>,</w:instrText>
      </w:r>
      <w:r w:rsidR="003C0B30" w:rsidRPr="00A46F34">
        <w:rPr>
          <w:rFonts w:hint="eastAsia"/>
          <w:noProof/>
          <w:color w:val="000000"/>
        </w:rPr>
        <w:instrText>在监控人脸数据集</w:instrText>
      </w:r>
      <w:r w:rsidR="003C0B30" w:rsidRPr="00A46F34">
        <w:rPr>
          <w:rFonts w:hint="eastAsia"/>
          <w:noProof/>
          <w:color w:val="000000"/>
        </w:rPr>
        <w:instrText>QMUL-SurFace</w:instrText>
      </w:r>
      <w:r w:rsidR="003C0B30" w:rsidRPr="00A46F34">
        <w:rPr>
          <w:rFonts w:hint="eastAsia"/>
          <w:noProof/>
          <w:color w:val="000000"/>
        </w:rPr>
        <w:instrText>上的性能优于传统算法。</w:instrText>
      </w:r>
      <w:r w:rsidR="003C0B30" w:rsidRPr="00A46F34">
        <w:rPr>
          <w:rFonts w:hint="eastAsia"/>
          <w:noProof/>
          <w:color w:val="000000"/>
        </w:rPr>
        <w:instrText>","archive_location":"CNKI","container-title":"</w:instrText>
      </w:r>
      <w:r w:rsidR="003C0B30" w:rsidRPr="00A46F34">
        <w:rPr>
          <w:rFonts w:hint="eastAsia"/>
          <w:noProof/>
          <w:color w:val="000000"/>
        </w:rPr>
        <w:instrText>计算机应用研究</w:instrText>
      </w:r>
      <w:r w:rsidR="003C0B30" w:rsidRPr="00A46F34">
        <w:rPr>
          <w:rFonts w:hint="eastAsia"/>
          <w:noProof/>
          <w:color w:val="000000"/>
        </w:rPr>
        <w:instrText>","issue":"04","note":"ISBN: 1001-3695\ntype: 10.19734/j.issn.1001-3695.2020.01.0074","page":"1230-1234","title":"</w:instrText>
      </w:r>
      <w:r w:rsidR="003C0B30" w:rsidRPr="00A46F34">
        <w:rPr>
          <w:rFonts w:hint="eastAsia"/>
          <w:noProof/>
          <w:color w:val="000000"/>
        </w:rPr>
        <w:instrText>面向安防监控场景的低分辨率人脸识别算法研究</w:instrText>
      </w:r>
      <w:r w:rsidR="003C0B30" w:rsidRPr="00A46F34">
        <w:rPr>
          <w:rFonts w:hint="eastAsia"/>
          <w:noProof/>
          <w:color w:val="000000"/>
        </w:rPr>
        <w:instrText>","volume":"38","author":[{"family":"</w:instrText>
      </w:r>
      <w:r w:rsidR="003C0B30" w:rsidRPr="00A46F34">
        <w:rPr>
          <w:rFonts w:hint="eastAsia"/>
          <w:noProof/>
          <w:color w:val="000000"/>
        </w:rPr>
        <w:instrText>卢峰</w:instrText>
      </w:r>
      <w:r w:rsidR="003C0B30" w:rsidRPr="00A46F34">
        <w:rPr>
          <w:rFonts w:hint="eastAsia"/>
          <w:noProof/>
          <w:color w:val="000000"/>
        </w:rPr>
        <w:instrText>","given":""},{"family":"</w:instrText>
      </w:r>
      <w:r w:rsidR="003C0B30" w:rsidRPr="00A46F34">
        <w:rPr>
          <w:rFonts w:hint="eastAsia"/>
          <w:noProof/>
          <w:color w:val="000000"/>
        </w:rPr>
        <w:instrText>周琳</w:instrText>
      </w:r>
      <w:r w:rsidR="003C0B30" w:rsidRPr="00A46F34">
        <w:rPr>
          <w:rFonts w:hint="eastAsia"/>
          <w:noProof/>
          <w:color w:val="000000"/>
        </w:rPr>
        <w:instrText>","given":""},{"family":"</w:instrText>
      </w:r>
      <w:r w:rsidR="003C0B30" w:rsidRPr="00A46F34">
        <w:rPr>
          <w:rFonts w:hint="eastAsia"/>
          <w:noProof/>
          <w:color w:val="000000"/>
        </w:rPr>
        <w:instrText>蔡小辉</w:instrText>
      </w:r>
      <w:r w:rsidR="003C0B30" w:rsidRPr="00A46F34">
        <w:rPr>
          <w:rFonts w:hint="eastAsia"/>
          <w:noProof/>
          <w:color w:val="000000"/>
        </w:rPr>
        <w:instrText>","given":""}],"issued":{"date-parts":[["2021"]]}}}],"schema":"https://github.com/cita</w:instrText>
      </w:r>
      <w:r w:rsidR="003C0B30" w:rsidRPr="00A46F34">
        <w:rPr>
          <w:noProof/>
          <w:color w:val="000000"/>
        </w:rPr>
        <w:instrText xml:space="preserve">tion-style-language/schema/raw/master/csl-citation.json"} </w:instrText>
      </w:r>
      <w:r w:rsidR="005104AC" w:rsidRPr="00A46F34">
        <w:rPr>
          <w:noProof/>
          <w:color w:val="000000"/>
        </w:rPr>
        <w:fldChar w:fldCharType="separate"/>
      </w:r>
      <w:r w:rsidR="00DD4BB4" w:rsidRPr="00A46F34">
        <w:rPr>
          <w:color w:val="000000"/>
          <w:kern w:val="0"/>
          <w:vertAlign w:val="superscript"/>
        </w:rPr>
        <w:t>[</w:t>
      </w:r>
      <w:hyperlink w:anchor="A______________________" w:tooltip="[5] 卢峰, 周琳, 蔡小辉. 面向安防监控场景的低分辨率人脸识别算法研究" w:history="1">
        <w:r w:rsidR="00A46F34" w:rsidRPr="00A46F34">
          <w:rPr>
            <w:rStyle w:val="a7"/>
            <w:color w:val="000000"/>
            <w:kern w:val="0"/>
            <w:u w:val="none"/>
            <w:vertAlign w:val="superscript"/>
          </w:rPr>
          <w:t>5</w:t>
        </w:r>
      </w:hyperlink>
      <w:r w:rsidR="00DD4BB4" w:rsidRPr="00A46F34">
        <w:rPr>
          <w:color w:val="000000"/>
          <w:kern w:val="0"/>
          <w:vertAlign w:val="superscript"/>
        </w:rPr>
        <w:t>]</w:t>
      </w:r>
      <w:r w:rsidR="005104AC" w:rsidRPr="00A46F34">
        <w:rPr>
          <w:noProof/>
          <w:color w:val="000000"/>
        </w:rPr>
        <w:fldChar w:fldCharType="end"/>
      </w:r>
      <w:r w:rsidRPr="0012240A">
        <w:rPr>
          <w:rFonts w:hint="eastAsia"/>
          <w:noProof/>
        </w:rPr>
        <w:t>优化等多个领域。</w:t>
      </w:r>
    </w:p>
    <w:p w14:paraId="2BF243C4"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CE48FF">
      <w:pPr>
        <w:pStyle w:val="ae"/>
        <w:adjustRightInd w:val="0"/>
        <w:snapToGrid w:val="0"/>
        <w:spacing w:line="15pt" w:lineRule="auto"/>
        <w:ind w:firstLineChars="196" w:firstLine="24.40pt"/>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CE48FF">
      <w:pPr>
        <w:pStyle w:val="ae"/>
        <w:adjustRightInd w:val="0"/>
        <w:snapToGrid w:val="0"/>
        <w:spacing w:line="15pt" w:lineRule="auto"/>
        <w:ind w:firstLineChars="196" w:firstLine="24.40pt"/>
        <w:rPr>
          <w:noProof/>
          <w:szCs w:val="24"/>
        </w:rPr>
      </w:pPr>
      <w:bookmarkStart w:id="78" w:name="_Toc77239682"/>
      <w:bookmarkStart w:id="79" w:name="_Toc77239777"/>
      <w:bookmarkStart w:id="80" w:name="_Toc77239804"/>
      <w:bookmarkStart w:id="81" w:name="_Toc77260839"/>
      <w:bookmarkStart w:id="82" w:name="_Toc77261021"/>
      <w:bookmarkStart w:id="83" w:name="_Toc77262189"/>
      <w:bookmarkStart w:id="84" w:name="_Toc88830382"/>
      <w:bookmarkStart w:id="85"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w:t>
      </w:r>
      <w:r w:rsidRPr="0012240A">
        <w:rPr>
          <w:rFonts w:hint="eastAsia"/>
          <w:noProof/>
          <w:szCs w:val="24"/>
        </w:rPr>
        <w:lastRenderedPageBreak/>
        <w:t>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9723DF">
      <w:pPr>
        <w:pStyle w:val="2"/>
        <w:spacing w:before="9.75pt" w:after="9.75pt"/>
      </w:pPr>
      <w:bookmarkStart w:id="86" w:name="_Toc161457390"/>
      <w:bookmarkStart w:id="87" w:name="_Toc161457993"/>
      <w:bookmarkStart w:id="88" w:name="_Toc161602595"/>
      <w:bookmarkStart w:id="89" w:name="_Toc161792298"/>
      <w:bookmarkStart w:id="90" w:name="_Toc162391740"/>
      <w:bookmarkStart w:id="91" w:name="_Toc162583994"/>
      <w:bookmarkStart w:id="92" w:name="_Toc162875872"/>
      <w:bookmarkStart w:id="93" w:name="_Toc162877283"/>
      <w:bookmarkStart w:id="94" w:name="_Toc162878471"/>
      <w:bookmarkStart w:id="95" w:name="_Toc162948158"/>
      <w:bookmarkStart w:id="96" w:name="_Toc166375101"/>
      <w:bookmarkStart w:id="97" w:name="_Toc166553971"/>
      <w:r w:rsidRPr="0060726B">
        <w:rPr>
          <w:rFonts w:hint="eastAsia"/>
        </w:rPr>
        <w:t>1.</w:t>
      </w:r>
      <w:bookmarkEnd w:id="78"/>
      <w:bookmarkEnd w:id="79"/>
      <w:bookmarkEnd w:id="80"/>
      <w:r w:rsidRPr="0060726B">
        <w:rPr>
          <w:rFonts w:hint="eastAsia"/>
        </w:rPr>
        <w:t xml:space="preserve">2 </w:t>
      </w:r>
      <w:bookmarkEnd w:id="81"/>
      <w:bookmarkEnd w:id="82"/>
      <w:bookmarkEnd w:id="83"/>
      <w:bookmarkEnd w:id="84"/>
      <w:bookmarkEnd w:id="85"/>
      <w:r>
        <w:rPr>
          <w:rFonts w:hint="eastAsia"/>
        </w:rPr>
        <w:t>国内外研究现状</w:t>
      </w:r>
      <w:bookmarkEnd w:id="86"/>
      <w:bookmarkEnd w:id="87"/>
      <w:bookmarkEnd w:id="88"/>
      <w:bookmarkEnd w:id="89"/>
      <w:bookmarkEnd w:id="90"/>
      <w:bookmarkEnd w:id="91"/>
      <w:bookmarkEnd w:id="92"/>
      <w:bookmarkEnd w:id="93"/>
      <w:bookmarkEnd w:id="94"/>
      <w:bookmarkEnd w:id="95"/>
      <w:bookmarkEnd w:id="96"/>
      <w:bookmarkEnd w:id="97"/>
    </w:p>
    <w:p w14:paraId="0198F735" w14:textId="05CD43B4" w:rsidR="009723DF" w:rsidRPr="00562D76" w:rsidRDefault="009723DF" w:rsidP="003F6DB1">
      <w:pPr>
        <w:ind w:firstLineChars="196" w:firstLine="24.40pt"/>
        <w:rPr>
          <w:noProof/>
        </w:rPr>
      </w:pPr>
      <w:bookmarkStart w:id="98" w:name="_Toc77260840"/>
      <w:bookmarkStart w:id="99" w:name="_Toc77261022"/>
      <w:bookmarkStart w:id="100" w:name="_Toc77262190"/>
      <w:bookmarkStart w:id="101" w:name="_Toc88830383"/>
      <w:bookmarkStart w:id="102" w:name="_Toc88830496"/>
      <w:r w:rsidRPr="00562D76">
        <w:rPr>
          <w:rFonts w:hint="eastAsia"/>
          <w:noProof/>
        </w:rPr>
        <w:t>在当前的科技领域，单图像超分辨率重建</w:t>
      </w:r>
      <w:r w:rsidR="008803A3">
        <w:rPr>
          <w:rFonts w:hint="eastAsia"/>
          <w:noProof/>
        </w:rPr>
        <w:t>(</w:t>
      </w:r>
      <w:r w:rsidRPr="00562D76">
        <w:rPr>
          <w:rFonts w:hint="eastAsia"/>
          <w:noProof/>
        </w:rPr>
        <w:t>Single Image Super-Resolution, SISR</w:t>
      </w:r>
      <w:r w:rsidR="008803A3">
        <w:rPr>
          <w:rFonts w:hint="eastAsia"/>
          <w:noProof/>
        </w:rPr>
        <w:t>)</w:t>
      </w:r>
      <w:r w:rsidRPr="00562D76">
        <w:rPr>
          <w:rFonts w:hint="eastAsia"/>
          <w:noProof/>
        </w:rPr>
        <w:t>技术正迅速发展，成为图像处理研究中的热点。这项技术旨在通过分析低分辨率</w:t>
      </w:r>
      <w:r w:rsidR="008803A3">
        <w:rPr>
          <w:rFonts w:hint="eastAsia"/>
          <w:noProof/>
        </w:rPr>
        <w:t>(</w:t>
      </w:r>
      <w:r w:rsidRPr="00562D76">
        <w:rPr>
          <w:rFonts w:hint="eastAsia"/>
          <w:noProof/>
        </w:rPr>
        <w:t>Low-Resolution, LR</w:t>
      </w:r>
      <w:r w:rsidR="008803A3">
        <w:rPr>
          <w:rFonts w:hint="eastAsia"/>
          <w:noProof/>
        </w:rPr>
        <w:t>)</w:t>
      </w:r>
      <w:r w:rsidRPr="00562D76">
        <w:rPr>
          <w:rFonts w:hint="eastAsia"/>
          <w:noProof/>
        </w:rPr>
        <w:t>图像，恢复出其高分辨率</w:t>
      </w:r>
      <w:r w:rsidR="008803A3">
        <w:rPr>
          <w:rFonts w:hint="eastAsia"/>
          <w:noProof/>
        </w:rPr>
        <w:t>(</w:t>
      </w:r>
      <w:r w:rsidRPr="00562D76">
        <w:rPr>
          <w:rFonts w:hint="eastAsia"/>
          <w:noProof/>
        </w:rPr>
        <w:t>High-Resolution, HR</w:t>
      </w:r>
      <w:r w:rsidR="008803A3">
        <w:rPr>
          <w:rFonts w:hint="eastAsia"/>
          <w:noProof/>
        </w:rPr>
        <w:t>)</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sidRPr="00A46F34">
        <w:rPr>
          <w:noProof/>
          <w:color w:val="000000"/>
        </w:rPr>
        <w:fldChar w:fldCharType="begin"/>
      </w:r>
      <w:r w:rsidR="003C0B30" w:rsidRPr="00A46F34">
        <w:rPr>
          <w:noProof/>
          <w:color w:val="000000"/>
        </w:rPr>
        <w:instrText xml:space="preserve"> ADDIN ZOTERO_ITEM CSL_CITATION {"citationID":"t512QGXp","properties":{"formattedCitation":"\\super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sidRPr="00A46F34">
        <w:rPr>
          <w:noProof/>
          <w:color w:val="000000"/>
        </w:rPr>
        <w:fldChar w:fldCharType="separate"/>
      </w:r>
      <w:r w:rsidR="00DD4BB4" w:rsidRPr="00A46F34">
        <w:rPr>
          <w:color w:val="000000"/>
          <w:kern w:val="0"/>
          <w:vertAlign w:val="superscript"/>
        </w:rPr>
        <w:t>[</w:t>
      </w:r>
      <w:hyperlink w:anchor="A_novel_approach_to_real_time_bilinear_i" w:tooltip="[6] Gribbon K T, Bailey D G. A novel approach to real-time bilinear in" w:history="1">
        <w:r w:rsidR="00A46F34" w:rsidRPr="00A46F34">
          <w:rPr>
            <w:rStyle w:val="a7"/>
            <w:color w:val="000000"/>
            <w:kern w:val="0"/>
            <w:u w:val="none"/>
            <w:vertAlign w:val="superscript"/>
          </w:rPr>
          <w:t>6</w:t>
        </w:r>
      </w:hyperlink>
      <w:r w:rsidR="00DD4BB4" w:rsidRPr="00A46F34">
        <w:rPr>
          <w:color w:val="000000"/>
          <w:kern w:val="0"/>
          <w:vertAlign w:val="superscript"/>
        </w:rPr>
        <w:t>]</w:t>
      </w:r>
      <w:r w:rsidR="00907AA7" w:rsidRPr="00A46F34">
        <w:rPr>
          <w:noProof/>
          <w:color w:val="000000"/>
        </w:rPr>
        <w:fldChar w:fldCharType="end"/>
      </w:r>
      <w:r w:rsidRPr="00562D76">
        <w:rPr>
          <w:rFonts w:hint="eastAsia"/>
          <w:noProof/>
        </w:rPr>
        <w:t>和双三次插值</w:t>
      </w:r>
      <w:r w:rsidR="00907AA7" w:rsidRPr="00A46F34">
        <w:rPr>
          <w:noProof/>
          <w:color w:val="000000"/>
        </w:rPr>
        <w:fldChar w:fldCharType="begin"/>
      </w:r>
      <w:r w:rsidR="003C0B30" w:rsidRPr="00A46F34">
        <w:rPr>
          <w:noProof/>
          <w:color w:val="000000"/>
        </w:rPr>
        <w:instrText xml:space="preserve"> ADDIN ZOTERO_ITEM CSL_CITATION {"citationID":"Tl0BF5CT","properties":{"formattedCitation":"\\super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sidRPr="00A46F34">
        <w:rPr>
          <w:noProof/>
          <w:color w:val="000000"/>
        </w:rPr>
        <w:fldChar w:fldCharType="separate"/>
      </w:r>
      <w:r w:rsidR="00DD4BB4" w:rsidRPr="00A46F34">
        <w:rPr>
          <w:color w:val="000000"/>
          <w:kern w:val="0"/>
          <w:vertAlign w:val="superscript"/>
        </w:rPr>
        <w:t>[</w:t>
      </w:r>
      <w:hyperlink w:anchor="Cubic_convolution_interpolation_for_digi" w:tooltip="[7] Keys R. Cubic convolution interpolation for digital image processi" w:history="1">
        <w:r w:rsidR="00A46F34" w:rsidRPr="00A46F34">
          <w:rPr>
            <w:rStyle w:val="a7"/>
            <w:color w:val="000000"/>
            <w:kern w:val="0"/>
            <w:u w:val="none"/>
            <w:vertAlign w:val="superscript"/>
          </w:rPr>
          <w:t>7</w:t>
        </w:r>
      </w:hyperlink>
      <w:r w:rsidR="00DD4BB4" w:rsidRPr="00A46F34">
        <w:rPr>
          <w:color w:val="000000"/>
          <w:kern w:val="0"/>
          <w:vertAlign w:val="superscript"/>
        </w:rPr>
        <w:t>]</w:t>
      </w:r>
      <w:r w:rsidR="00907AA7" w:rsidRPr="00A46F34">
        <w:rPr>
          <w:noProof/>
          <w:color w:val="000000"/>
        </w:rPr>
        <w:fldChar w:fldCharType="end"/>
      </w:r>
      <w:r w:rsidRPr="00562D76">
        <w:rPr>
          <w:rFonts w:hint="eastAsia"/>
          <w:noProof/>
        </w:rPr>
        <w:t>等，这些方法虽然操作简便、计算成本低，但在恢复高频细节方面表现不佳。随着时间的推移，基于重建的方法开始流行</w:t>
      </w:r>
      <w:r w:rsidR="001F1796" w:rsidRPr="00A46F34">
        <w:rPr>
          <w:noProof/>
          <w:color w:val="000000"/>
        </w:rPr>
        <w:fldChar w:fldCharType="begin"/>
      </w:r>
      <w:r w:rsidR="003C0B30" w:rsidRPr="00A46F34">
        <w:rPr>
          <w:noProof/>
          <w:color w:val="000000"/>
        </w:rPr>
        <w:instrText xml:space="preserve"> ADDIN ZOTERO_ITEM CSL_CITATION {"citationID":"LGvEPJgG","properties":{"formattedCitation":"\\super [8\\uc0\\u8211{}10]\\nosupersub{}","plainCitation":"[8–10]","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http://zotero.org/users/13973222/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sidRPr="00A46F34">
        <w:rPr>
          <w:noProof/>
          <w:color w:val="000000"/>
        </w:rPr>
        <w:fldChar w:fldCharType="separate"/>
      </w:r>
      <w:r w:rsidR="00DD4BB4" w:rsidRPr="00A46F34">
        <w:rPr>
          <w:color w:val="000000"/>
          <w:kern w:val="0"/>
          <w:vertAlign w:val="superscript"/>
        </w:rPr>
        <w:t>[</w:t>
      </w:r>
      <w:hyperlink w:anchor="Amortised_map_inference_for_image_super_" w:tooltip="[10] Sønderby C K, Caballero J, Theis L, et al. Amortised map inferenc" w:history="1">
        <w:r w:rsidR="00A46F34" w:rsidRPr="00A46F34">
          <w:rPr>
            <w:rStyle w:val="a7"/>
            <w:color w:val="000000"/>
            <w:kern w:val="0"/>
            <w:u w:val="none"/>
            <w:vertAlign w:val="superscript"/>
          </w:rPr>
          <w:t>8–10</w:t>
        </w:r>
      </w:hyperlink>
      <w:r w:rsidR="00DD4BB4" w:rsidRPr="00A46F34">
        <w:rPr>
          <w:color w:val="000000"/>
          <w:kern w:val="0"/>
          <w:vertAlign w:val="superscript"/>
        </w:rPr>
        <w:t>]</w:t>
      </w:r>
      <w:r w:rsidR="001F1796" w:rsidRPr="00A46F34">
        <w:rPr>
          <w:noProof/>
          <w:color w:val="000000"/>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008803A3">
        <w:rPr>
          <w:rFonts w:hint="eastAsia"/>
          <w:noProof/>
        </w:rPr>
        <w:t>(</w:t>
      </w:r>
      <w:r w:rsidRPr="00562D76">
        <w:rPr>
          <w:rFonts w:hint="eastAsia"/>
          <w:noProof/>
        </w:rPr>
        <w:t>Convolutional Neural Network, CNN</w:t>
      </w:r>
      <w:r w:rsidR="008803A3">
        <w:rPr>
          <w:rFonts w:hint="eastAsia"/>
          <w:noProof/>
        </w:rPr>
        <w:t>)</w:t>
      </w:r>
      <w:r w:rsidRPr="00562D76">
        <w:rPr>
          <w:rFonts w:hint="eastAsia"/>
          <w:noProof/>
        </w:rPr>
        <w:t>的引入，使得</w:t>
      </w:r>
      <w:r w:rsidRPr="00562D76">
        <w:rPr>
          <w:rFonts w:hint="eastAsia"/>
          <w:noProof/>
        </w:rPr>
        <w:t>SISR</w:t>
      </w:r>
      <w:r w:rsidRPr="00562D76">
        <w:rPr>
          <w:rFonts w:hint="eastAsia"/>
          <w:noProof/>
        </w:rPr>
        <w:t>技术得到了质的飞跃</w:t>
      </w:r>
      <w:r w:rsidR="000F6A9A" w:rsidRPr="00A46F34">
        <w:rPr>
          <w:noProof/>
          <w:color w:val="000000"/>
        </w:rPr>
        <w:fldChar w:fldCharType="begin"/>
      </w:r>
      <w:r w:rsidR="003C0B30" w:rsidRPr="00A46F34">
        <w:rPr>
          <w:noProof/>
          <w:color w:val="000000"/>
        </w:rPr>
        <w:instrText xml:space="preserve"> ADDIN ZOTERO_ITEM CSL_CITATION {"citationID":"xKWymvDY","properties":{"formattedCitation":"\\super [11\\uc0\\u8211{}13]\\nosupersub{}","plainCitation":"[11–13]","noteIndex":0},"citationItems":[{"id":237,"uris":["http://zotero.org/users/local/5A8f2ITQ/items/UXNLG8K5","http://zotero.org/users/13973222/items/UXNLG8K5"],"itemData":{"id":237,"type":"chapter","abstract":"We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http://zotero.org/users/13973222/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sidRPr="00A46F34">
        <w:rPr>
          <w:noProof/>
          <w:color w:val="000000"/>
        </w:rPr>
        <w:fldChar w:fldCharType="separate"/>
      </w:r>
      <w:r w:rsidR="000F6A9A" w:rsidRPr="00A46F34">
        <w:rPr>
          <w:color w:val="000000"/>
          <w:kern w:val="0"/>
          <w:vertAlign w:val="superscript"/>
        </w:rPr>
        <w:t>[</w:t>
      </w:r>
      <w:hyperlink w:anchor="Efficient_Image_Super_Resolution_Using_P" w:tooltip="[13] Zhao H, Kong X, He J, et al. Efficient Image Super-Resolution Usi" w:history="1">
        <w:r w:rsidR="00A46F34" w:rsidRPr="00A46F34">
          <w:rPr>
            <w:rStyle w:val="a7"/>
            <w:color w:val="000000"/>
            <w:kern w:val="0"/>
            <w:u w:val="none"/>
            <w:vertAlign w:val="superscript"/>
          </w:rPr>
          <w:t>11–13</w:t>
        </w:r>
      </w:hyperlink>
      <w:r w:rsidR="000F6A9A" w:rsidRPr="00A46F34">
        <w:rPr>
          <w:color w:val="000000"/>
          <w:kern w:val="0"/>
          <w:vertAlign w:val="superscript"/>
        </w:rPr>
        <w:t>]</w:t>
      </w:r>
      <w:r w:rsidR="000F6A9A" w:rsidRPr="00A46F34">
        <w:rPr>
          <w:noProof/>
          <w:color w:val="000000"/>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sidRPr="00A46F34">
        <w:rPr>
          <w:noProof/>
          <w:color w:val="000000"/>
        </w:rPr>
        <w:fldChar w:fldCharType="begin"/>
      </w:r>
      <w:r w:rsidR="003C0B30" w:rsidRPr="00A46F34">
        <w:rPr>
          <w:noProof/>
          <w:color w:val="000000"/>
        </w:rPr>
        <w:instrText xml:space="preserve"> ADDIN ZOTERO_ITEM CSL_CITATION {"citationID":"hB6Wwf5B","properties":{"formattedCitation":"\\super [14]\\nosupersub{}","plainCitation":"[14]","noteIndex":0},"citationItems":[{"id":844,"uris":["http://zotero.org/users/local/5A8f2ITQ/items/SAEBXAX5","http://zotero.org/users/13973222/items/SAEBXAX5"],"itemData":{"id":844,"type":"paper-conference","container-title":"Proceedings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sidRPr="00A46F34">
        <w:rPr>
          <w:noProof/>
          <w:color w:val="000000"/>
        </w:rPr>
        <w:fldChar w:fldCharType="separate"/>
      </w:r>
      <w:r w:rsidR="00DD4BB4" w:rsidRPr="00A46F34">
        <w:rPr>
          <w:color w:val="000000"/>
          <w:kern w:val="0"/>
          <w:vertAlign w:val="superscript"/>
        </w:rPr>
        <w:t>[</w:t>
      </w:r>
      <w:hyperlink w:anchor="Residual_local_feature_network_for_effic" w:tooltip="[14] Kong F, Li M, Liu S, et al. Residual local feature network for ef" w:history="1">
        <w:r w:rsidR="00A46F34" w:rsidRPr="00A46F34">
          <w:rPr>
            <w:rStyle w:val="a7"/>
            <w:color w:val="000000"/>
            <w:kern w:val="0"/>
            <w:u w:val="none"/>
            <w:vertAlign w:val="superscript"/>
          </w:rPr>
          <w:t>14</w:t>
        </w:r>
      </w:hyperlink>
      <w:r w:rsidR="00DD4BB4" w:rsidRPr="00A46F34">
        <w:rPr>
          <w:color w:val="000000"/>
          <w:kern w:val="0"/>
          <w:vertAlign w:val="superscript"/>
        </w:rPr>
        <w:t>]</w:t>
      </w:r>
      <w:r w:rsidR="001F1796" w:rsidRPr="00A46F34">
        <w:rPr>
          <w:noProof/>
          <w:color w:val="000000"/>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bookmarkStart w:id="103" w:name="_Toc161457391"/>
      <w:bookmarkStart w:id="104" w:name="_Toc161457994"/>
      <w:bookmarkStart w:id="105" w:name="_Toc161602596"/>
      <w:bookmarkStart w:id="106" w:name="_Toc161792299"/>
      <w:bookmarkStart w:id="107" w:name="_Toc162391741"/>
      <w:bookmarkStart w:id="108" w:name="_Toc162583995"/>
      <w:bookmarkStart w:id="109" w:name="_Toc162875873"/>
      <w:bookmarkStart w:id="110" w:name="_Toc162877284"/>
      <w:bookmarkStart w:id="111" w:name="_Toc162878472"/>
      <w:bookmarkStart w:id="112" w:name="_Toc162948159"/>
      <w:bookmarkStart w:id="113" w:name="_Toc166375102"/>
      <w:bookmarkStart w:id="114" w:name="_Toc166553972"/>
      <w:smartTag w:uri="urn:schemas-microsoft-com:office:smarttags" w:element="chsdate">
        <w:smartTagPr>
          <w:attr w:name="IsROCDate" w:val="False"/>
          <w:attr w:name="IsLunarDate" w:val="False"/>
          <w:attr w:name="Day" w:val="30"/>
          <w:attr w:name="Month" w:val="12"/>
          <w:attr w:name="Year" w:val="1899"/>
        </w:smartTagPr>
        <w:r w:rsidRPr="00064C37">
          <w:t>1.2.1</w:t>
        </w:r>
      </w:smartTag>
      <w:bookmarkEnd w:id="98"/>
      <w:bookmarkEnd w:id="99"/>
      <w:bookmarkEnd w:id="100"/>
      <w:bookmarkEnd w:id="101"/>
      <w:bookmarkEnd w:id="102"/>
      <w:r>
        <w:rPr>
          <w:rFonts w:hint="eastAsia"/>
        </w:rPr>
        <w:t>基于插值的方法</w:t>
      </w:r>
      <w:bookmarkEnd w:id="103"/>
      <w:bookmarkEnd w:id="104"/>
      <w:bookmarkEnd w:id="105"/>
      <w:bookmarkEnd w:id="106"/>
      <w:bookmarkEnd w:id="107"/>
      <w:bookmarkEnd w:id="108"/>
      <w:bookmarkEnd w:id="109"/>
      <w:bookmarkEnd w:id="110"/>
      <w:bookmarkEnd w:id="111"/>
      <w:bookmarkEnd w:id="112"/>
      <w:bookmarkEnd w:id="113"/>
      <w:bookmarkEnd w:id="114"/>
    </w:p>
    <w:p w14:paraId="793C08B3" w14:textId="243A56B7" w:rsidR="009723DF" w:rsidRPr="008051D3" w:rsidRDefault="002335A2" w:rsidP="003F6DB1">
      <w:pPr>
        <w:ind w:firstLineChars="196" w:firstLine="24.40pt"/>
      </w:pPr>
      <w:r>
        <w:rPr>
          <w:rFonts w:hint="eastAsia"/>
        </w:rPr>
        <w:t>基于插值的</w:t>
      </w:r>
      <w:proofErr w:type="gramStart"/>
      <w:r>
        <w:rPr>
          <w:rFonts w:hint="eastAsia"/>
        </w:rPr>
        <w:t>图像超</w:t>
      </w:r>
      <w:proofErr w:type="gramEnd"/>
      <w:r>
        <w:rPr>
          <w:rFonts w:hint="eastAsia"/>
        </w:rPr>
        <w:t>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proofErr w:type="gramStart"/>
      <w:r>
        <w:rPr>
          <w:rFonts w:hint="eastAsia"/>
        </w:rPr>
        <w:t>图像超</w:t>
      </w:r>
      <w:proofErr w:type="gramEnd"/>
      <w:r>
        <w:rPr>
          <w:rFonts w:hint="eastAsia"/>
        </w:rPr>
        <w:t>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rsidRPr="00A46F34">
        <w:rPr>
          <w:color w:val="000000"/>
        </w:rPr>
        <w:fldChar w:fldCharType="begin"/>
      </w:r>
      <w:r w:rsidR="003C0B30" w:rsidRPr="00A46F34">
        <w:rPr>
          <w:color w:val="000000"/>
        </w:rPr>
        <w:instrText xml:space="preserve"> ADDIN ZOTERO_ITEM CSL_CITATION {"citationID":"3nxqIcAy","properties":{"formattedCitation":"\\super [15]\\nosupersub{}","plainCitation":"[15]","noteIndex":0},"citationItems":[{"id":845,"uris":["http://zotero.org/users/local/5A8f2ITQ/items/E52CIZG7","http://zotero.org/users/13973222/items/E52CIZG7"],"itemData":{"id":845,"type":"article-journal","container-title":"arXiv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Nearest_neighbor_value_interpolation" w:tooltip="[15] Rukundo O, Cao H. Nearest neighbor value interpolation" w:history="1">
        <w:r w:rsidR="00A46F34" w:rsidRPr="00A46F34">
          <w:rPr>
            <w:rStyle w:val="a7"/>
            <w:color w:val="000000"/>
            <w:kern w:val="0"/>
            <w:u w:val="none"/>
            <w:vertAlign w:val="superscript"/>
          </w:rPr>
          <w:t>15</w:t>
        </w:r>
      </w:hyperlink>
      <w:r w:rsidR="00DD4BB4" w:rsidRPr="00A46F34">
        <w:rPr>
          <w:color w:val="000000"/>
          <w:kern w:val="0"/>
          <w:vertAlign w:val="superscript"/>
        </w:rPr>
        <w:t>]</w:t>
      </w:r>
      <w:r w:rsidR="00EF7268" w:rsidRPr="00A46F34">
        <w:rPr>
          <w:color w:val="000000"/>
        </w:rPr>
        <w:fldChar w:fldCharType="end"/>
      </w:r>
      <w:r w:rsidR="009723DF" w:rsidRPr="00DF5D33">
        <w:rPr>
          <w:rFonts w:hint="eastAsia"/>
        </w:rPr>
        <w:t>、双线性插值法</w:t>
      </w:r>
      <w:r w:rsidR="00EF7268" w:rsidRPr="00A46F34">
        <w:rPr>
          <w:color w:val="000000"/>
        </w:rPr>
        <w:fldChar w:fldCharType="begin"/>
      </w:r>
      <w:r w:rsidR="003C0B30" w:rsidRPr="00A46F34">
        <w:rPr>
          <w:color w:val="000000"/>
        </w:rPr>
        <w:instrText xml:space="preserve"> ADDIN ZOTERO_ITEM CSL_CITATION {"citationID":"XpIdwMfj","properties":{"formattedCitation":"\\super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A_novel_approach_to_real_time_bilinear_i" w:tooltip="[6] Gribbon K T, Bailey D G. A novel approach to real-time bilinear in" w:history="1">
        <w:r w:rsidR="00A46F34" w:rsidRPr="00A46F34">
          <w:rPr>
            <w:rStyle w:val="a7"/>
            <w:color w:val="000000"/>
            <w:kern w:val="0"/>
            <w:u w:val="none"/>
            <w:vertAlign w:val="superscript"/>
          </w:rPr>
          <w:t>6</w:t>
        </w:r>
      </w:hyperlink>
      <w:r w:rsidR="00DD4BB4" w:rsidRPr="00A46F34">
        <w:rPr>
          <w:color w:val="000000"/>
          <w:kern w:val="0"/>
          <w:vertAlign w:val="superscript"/>
        </w:rPr>
        <w:t>]</w:t>
      </w:r>
      <w:r w:rsidR="00EF7268" w:rsidRPr="00A46F34">
        <w:rPr>
          <w:color w:val="000000"/>
        </w:rPr>
        <w:fldChar w:fldCharType="end"/>
      </w:r>
      <w:r w:rsidR="009723DF" w:rsidRPr="00DF5D33">
        <w:rPr>
          <w:rFonts w:hint="eastAsia"/>
        </w:rPr>
        <w:t>和双三次插值法</w:t>
      </w:r>
      <w:r w:rsidR="00EF7268" w:rsidRPr="00A46F34">
        <w:rPr>
          <w:color w:val="000000"/>
        </w:rPr>
        <w:fldChar w:fldCharType="begin"/>
      </w:r>
      <w:r w:rsidR="003C0B30" w:rsidRPr="00A46F34">
        <w:rPr>
          <w:color w:val="000000"/>
        </w:rPr>
        <w:instrText xml:space="preserve"> ADDIN ZOTERO_ITEM CSL_CITATION {"citationID":"mN7SDjmI","properties":{"formattedCitation":"\\super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Cubic_convolution_interpolation_for_digi" w:tooltip="[7] Keys R. Cubic convolution interpolation for digital image processi" w:history="1">
        <w:r w:rsidR="00A46F34" w:rsidRPr="00A46F34">
          <w:rPr>
            <w:rStyle w:val="a7"/>
            <w:color w:val="000000"/>
            <w:kern w:val="0"/>
            <w:u w:val="none"/>
            <w:vertAlign w:val="superscript"/>
          </w:rPr>
          <w:t>7</w:t>
        </w:r>
      </w:hyperlink>
      <w:r w:rsidR="00DD4BB4" w:rsidRPr="00A46F34">
        <w:rPr>
          <w:color w:val="000000"/>
          <w:kern w:val="0"/>
          <w:vertAlign w:val="superscript"/>
        </w:rPr>
        <w:t>]</w:t>
      </w:r>
      <w:r w:rsidR="00EF7268" w:rsidRPr="00A46F34">
        <w:rPr>
          <w:color w:val="000000"/>
        </w:rPr>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w:t>
      </w:r>
      <w:proofErr w:type="gramStart"/>
      <w:r w:rsidR="009723DF" w:rsidRPr="008051D3">
        <w:rPr>
          <w:rFonts w:hint="eastAsia"/>
        </w:rPr>
        <w:t>像素值</w:t>
      </w:r>
      <w:proofErr w:type="gramEnd"/>
      <w:r w:rsidR="009723DF" w:rsidRPr="008051D3">
        <w:rPr>
          <w:rFonts w:hint="eastAsia"/>
        </w:rPr>
        <w:t>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CE48FF">
      <w:pPr>
        <w:adjustRightInd w:val="0"/>
        <w:snapToGrid w:val="0"/>
        <w:spacing w:line="15pt" w:lineRule="auto"/>
        <w:ind w:firstLineChars="196" w:firstLine="24.40pt"/>
      </w:pPr>
      <w:r w:rsidRPr="00EF7268">
        <w:rPr>
          <w:rFonts w:hint="eastAsia"/>
        </w:rPr>
        <w:t>双线性插值</w:t>
      </w:r>
      <w:proofErr w:type="gramStart"/>
      <w:r w:rsidRPr="00EF7268">
        <w:rPr>
          <w:rFonts w:hint="eastAsia"/>
        </w:rPr>
        <w:t>法相较</w:t>
      </w:r>
      <w:proofErr w:type="gramEnd"/>
      <w:r w:rsidRPr="00EF7268">
        <w:rPr>
          <w:rFonts w:hint="eastAsia"/>
        </w:rPr>
        <w:t>于最近邻插值法，在图像质量上有</w:t>
      </w:r>
      <w:r w:rsidR="002335A2">
        <w:rPr>
          <w:rFonts w:hint="eastAsia"/>
        </w:rPr>
        <w:t>一定</w:t>
      </w:r>
      <w:r w:rsidRPr="00EF7268">
        <w:rPr>
          <w:rFonts w:hint="eastAsia"/>
        </w:rPr>
        <w:t>的提升。它通过对四个最近邻</w:t>
      </w:r>
      <w:proofErr w:type="gramStart"/>
      <w:r w:rsidRPr="00EF7268">
        <w:rPr>
          <w:rFonts w:hint="eastAsia"/>
        </w:rPr>
        <w:t>像素值</w:t>
      </w:r>
      <w:proofErr w:type="gramEnd"/>
      <w:r w:rsidRPr="00EF7268">
        <w:rPr>
          <w:rFonts w:hint="eastAsia"/>
        </w:rPr>
        <w:t>进行加权平均，</w:t>
      </w:r>
      <w:r w:rsidR="002335A2">
        <w:rPr>
          <w:rFonts w:hint="eastAsia"/>
        </w:rPr>
        <w:t>从而预测未知的像素点。这种算法</w:t>
      </w:r>
      <w:r w:rsidRPr="00EF7268">
        <w:rPr>
          <w:rFonts w:hint="eastAsia"/>
        </w:rPr>
        <w:t>能够在一定程度上模拟出更加平滑的过渡效果，减少锯齿现象。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CE48FF">
      <w:pPr>
        <w:adjustRightInd w:val="0"/>
        <w:snapToGrid w:val="0"/>
        <w:spacing w:line="15pt" w:lineRule="auto"/>
        <w:ind w:firstLineChars="196" w:firstLine="24.40pt"/>
      </w:pPr>
      <w:r w:rsidRPr="00EF7268">
        <w:rPr>
          <w:rFonts w:hint="eastAsia"/>
        </w:rPr>
        <w:lastRenderedPageBreak/>
        <w:t>双三次插值法提供了更高级的插值算法，通过考虑更多的邻近像素并使用三次多项式函数进行插值，从而能够更好地保留图像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2922640C" w:rsidR="009723DF" w:rsidRDefault="009723DF" w:rsidP="00A46F34">
      <w:r w:rsidRPr="00EF7268">
        <w:rPr>
          <w:rFonts w:hint="eastAsia"/>
        </w:rPr>
        <w:t>Li</w:t>
      </w:r>
      <w:r w:rsidRPr="00DF5D33">
        <w:rPr>
          <w:rFonts w:hint="eastAsia"/>
        </w:rPr>
        <w:t>等人</w:t>
      </w:r>
      <w:r w:rsidR="00EF7268" w:rsidRPr="00A46F34">
        <w:fldChar w:fldCharType="begin"/>
      </w:r>
      <w:r w:rsidR="003C0B30" w:rsidRPr="00A46F34">
        <w:instrText xml:space="preserve"> ADDIN ZOTERO_ITEM CSL_CITATION {"citationID":"q7YzxLXY","properties":{"formattedCitation":"\\super [16]\\nosupersub{}","plainCitation":"[16]","noteIndex":0},"citationItems":[{"id":847,"uris":["http://zotero.org/users/local/5A8f2ITQ/items/SQBMCHSW","http://zotero.org/users/13973222/items/SQBMCHSW"],"itemData":{"id":847,"type":"article-journal","container-title":"IEEE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rsidRPr="00A46F34">
        <w:fldChar w:fldCharType="separate"/>
      </w:r>
      <w:r w:rsidR="00DD4BB4" w:rsidRPr="00A46F34">
        <w:rPr>
          <w:kern w:val="0"/>
          <w:vertAlign w:val="superscript"/>
        </w:rPr>
        <w:t>[</w:t>
      </w:r>
      <w:hyperlink w:anchor="New_edge_directed_interpolation" w:tooltip="[16] Li X, Orchard M T. New edge-directed interpolation" w:history="1">
        <w:r w:rsidR="00A46F34" w:rsidRPr="00A46F34">
          <w:rPr>
            <w:rStyle w:val="a7"/>
            <w:color w:val="000000"/>
            <w:kern w:val="0"/>
            <w:u w:val="none"/>
            <w:vertAlign w:val="superscript"/>
          </w:rPr>
          <w:t>16</w:t>
        </w:r>
      </w:hyperlink>
      <w:r w:rsidR="00DD4BB4" w:rsidRPr="00A46F34">
        <w:rPr>
          <w:kern w:val="0"/>
          <w:vertAlign w:val="superscript"/>
        </w:rPr>
        <w:t>]</w:t>
      </w:r>
      <w:r w:rsidR="00EF7268" w:rsidRPr="00A46F34">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proofErr w:type="spellStart"/>
      <w:r w:rsidRPr="00EF7268">
        <w:rPr>
          <w:rFonts w:hint="eastAsia"/>
        </w:rPr>
        <w:t>Battiatto</w:t>
      </w:r>
      <w:proofErr w:type="spellEnd"/>
      <w:r w:rsidRPr="00DF5D33">
        <w:rPr>
          <w:rFonts w:hint="eastAsia"/>
        </w:rPr>
        <w:t>等人</w:t>
      </w:r>
      <w:r w:rsidR="00EF7268" w:rsidRPr="00A46F34">
        <w:rPr>
          <w:color w:val="000000"/>
        </w:rPr>
        <w:fldChar w:fldCharType="begin"/>
      </w:r>
      <w:r w:rsidR="003C0B30" w:rsidRPr="00A46F34">
        <w:rPr>
          <w:color w:val="000000"/>
        </w:rPr>
        <w:instrText xml:space="preserve"> ADDIN ZOTERO_ITEM CSL_CITATION {"citationID":"xaxrU3DS","properties":{"formattedCitation":"\\super [17]\\nosupersub{}","plainCitation":"[17]","noteIndex":0},"citationItems":[{"id":848,"uris":["http://zotero.org/users/local/5A8f2ITQ/items/34RW73YK","http://zotero.org/users/13973222/items/34RW73YK"],"itemData":{"id":848,"type":"article-journal","container-title":"Image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A_locally_adaptive_zooming_algorithm_for" w:tooltip="[17] Battiato S, Gallo G, Stanco F. A locally adaptive zooming algorit" w:history="1">
        <w:r w:rsidR="00A46F34" w:rsidRPr="00A46F34">
          <w:rPr>
            <w:rStyle w:val="a7"/>
            <w:color w:val="000000"/>
            <w:kern w:val="0"/>
            <w:u w:val="none"/>
            <w:vertAlign w:val="superscript"/>
          </w:rPr>
          <w:t>17</w:t>
        </w:r>
      </w:hyperlink>
      <w:r w:rsidR="00DD4BB4" w:rsidRPr="00A46F34">
        <w:rPr>
          <w:color w:val="000000"/>
          <w:kern w:val="0"/>
          <w:vertAlign w:val="superscript"/>
        </w:rPr>
        <w:t>]</w:t>
      </w:r>
      <w:r w:rsidR="00EF7268" w:rsidRPr="00A46F34">
        <w:rPr>
          <w:color w:val="000000"/>
        </w:rPr>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CE48FF">
      <w:pPr>
        <w:adjustRightInd w:val="0"/>
        <w:snapToGrid w:val="0"/>
        <w:spacing w:line="15pt" w:lineRule="auto"/>
        <w:ind w:firstLineChars="196" w:firstLine="24.40pt"/>
      </w:pPr>
      <w:r>
        <w:rPr>
          <w:rFonts w:hint="eastAsia"/>
        </w:rPr>
        <w:t>虽然基于插值的</w:t>
      </w:r>
      <w:proofErr w:type="gramStart"/>
      <w:r>
        <w:rPr>
          <w:rFonts w:hint="eastAsia"/>
        </w:rPr>
        <w:t>图像超</w:t>
      </w:r>
      <w:proofErr w:type="gramEnd"/>
      <w:r>
        <w:rPr>
          <w:rFonts w:hint="eastAsia"/>
        </w:rPr>
        <w:t>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9.75pt" w:after="9.75pt"/>
      </w:pPr>
      <w:bookmarkStart w:id="115" w:name="_Toc161457392"/>
      <w:bookmarkStart w:id="116" w:name="_Toc161457995"/>
      <w:bookmarkStart w:id="117" w:name="_Toc161602597"/>
      <w:bookmarkStart w:id="118" w:name="_Toc161792300"/>
      <w:bookmarkStart w:id="119" w:name="_Toc162391742"/>
      <w:bookmarkStart w:id="120" w:name="_Toc162583996"/>
      <w:bookmarkStart w:id="121" w:name="_Toc162875874"/>
      <w:bookmarkStart w:id="122" w:name="_Toc162877285"/>
      <w:bookmarkStart w:id="123" w:name="_Toc162878473"/>
      <w:bookmarkStart w:id="124" w:name="_Toc162948160"/>
      <w:bookmarkStart w:id="125" w:name="_Toc166375103"/>
      <w:bookmarkStart w:id="126" w:name="_Toc166553973"/>
      <w:r w:rsidRPr="00A256F9">
        <w:rPr>
          <w:rFonts w:hint="eastAsia"/>
        </w:rPr>
        <w:t>1.2.</w:t>
      </w:r>
      <w:r>
        <w:rPr>
          <w:lang w:val="en-US"/>
        </w:rPr>
        <w:t>2</w:t>
      </w:r>
      <w:r>
        <w:rPr>
          <w:rFonts w:hint="eastAsia"/>
        </w:rPr>
        <w:t>基于重建的方法</w:t>
      </w:r>
      <w:bookmarkEnd w:id="115"/>
      <w:bookmarkEnd w:id="116"/>
      <w:bookmarkEnd w:id="117"/>
      <w:bookmarkEnd w:id="118"/>
      <w:bookmarkEnd w:id="119"/>
      <w:bookmarkEnd w:id="120"/>
      <w:bookmarkEnd w:id="121"/>
      <w:bookmarkEnd w:id="122"/>
      <w:bookmarkEnd w:id="123"/>
      <w:bookmarkEnd w:id="124"/>
      <w:bookmarkEnd w:id="125"/>
      <w:bookmarkEnd w:id="126"/>
    </w:p>
    <w:p w14:paraId="08A4F02F" w14:textId="2F9483C0" w:rsidR="009723DF" w:rsidRDefault="009723DF" w:rsidP="003F6DB1">
      <w:pPr>
        <w:ind w:firstLineChars="196" w:firstLine="24.40pt"/>
      </w:pPr>
      <w:r w:rsidRPr="00077F98">
        <w:rPr>
          <w:rFonts w:hint="eastAsia"/>
        </w:rPr>
        <w:t>基于重建的方法通过利用图像内部已有的先验知识来预测高分辨率图像，它通过模拟从高分辨率</w:t>
      </w:r>
      <w:r w:rsidR="008803A3">
        <w:rPr>
          <w:rFonts w:hint="eastAsia"/>
        </w:rPr>
        <w:t>(</w:t>
      </w:r>
      <w:r w:rsidRPr="00077F98">
        <w:rPr>
          <w:rFonts w:hint="eastAsia"/>
        </w:rPr>
        <w:t>HR</w:t>
      </w:r>
      <w:r w:rsidR="008803A3">
        <w:rPr>
          <w:rFonts w:hint="eastAsia"/>
        </w:rPr>
        <w:t>)</w:t>
      </w:r>
      <w:r w:rsidRPr="00077F98">
        <w:rPr>
          <w:rFonts w:hint="eastAsia"/>
        </w:rPr>
        <w:t>图像到低分辨率</w:t>
      </w:r>
      <w:r w:rsidR="008803A3">
        <w:rPr>
          <w:rFonts w:hint="eastAsia"/>
        </w:rPr>
        <w:t>(</w:t>
      </w:r>
      <w:r w:rsidRPr="00077F98">
        <w:rPr>
          <w:rFonts w:hint="eastAsia"/>
        </w:rPr>
        <w:t>LR</w:t>
      </w:r>
      <w:r w:rsidR="008803A3">
        <w:rPr>
          <w:rFonts w:hint="eastAsia"/>
        </w:rPr>
        <w:t>)</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rsidRPr="00A46F34">
        <w:fldChar w:fldCharType="begin"/>
      </w:r>
      <w:r w:rsidR="003C0B30" w:rsidRPr="00A46F34">
        <w:instrText xml:space="preserve"> ADDIN ZOTERO_ITEM CSL_CITATION {"citationID":"aCNwAWLM","properties":{"formattedCitation":"\\super [8]\\nosupersub{}","plainCitation":"[8]","noteIndex":0},"citationItems":[{"id":840,"uris":["http://zotero.org/users/local/5A8f2ITQ/items/IFWRSBYX","http://zotero.org/users/13973222/items/IFWRSBYX"],"itemData":{"id":840,"type":"article-journal","container-title":"Applied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rsidRPr="00A46F34">
        <w:fldChar w:fldCharType="separate"/>
      </w:r>
      <w:r w:rsidR="00DD4BB4" w:rsidRPr="00A46F34">
        <w:rPr>
          <w:kern w:val="0"/>
          <w:vertAlign w:val="superscript"/>
        </w:rPr>
        <w:t>[</w:t>
      </w:r>
      <w:hyperlink w:anchor="Image_reconstruction_for_thin_observatio" w:tooltip="[8] Nitta K, Shogenji R, Miyatake S, et al. Image reconstruction for t" w:history="1">
        <w:r w:rsidR="00A46F34" w:rsidRPr="00A46F34">
          <w:rPr>
            <w:rStyle w:val="a7"/>
            <w:color w:val="000000"/>
            <w:kern w:val="0"/>
            <w:u w:val="none"/>
            <w:vertAlign w:val="superscript"/>
          </w:rPr>
          <w:t>8</w:t>
        </w:r>
      </w:hyperlink>
      <w:r w:rsidR="00DD4BB4" w:rsidRPr="00A46F34">
        <w:rPr>
          <w:kern w:val="0"/>
          <w:vertAlign w:val="superscript"/>
        </w:rPr>
        <w:t>]</w:t>
      </w:r>
      <w:r w:rsidR="00EF7268" w:rsidRPr="00A46F34">
        <w:fldChar w:fldCharType="end"/>
      </w:r>
      <w:r w:rsidRPr="00077F98">
        <w:rPr>
          <w:rFonts w:hint="eastAsia"/>
        </w:rPr>
        <w:t>、</w:t>
      </w:r>
      <w:proofErr w:type="gramStart"/>
      <w:r w:rsidRPr="00F338B9">
        <w:rPr>
          <w:rFonts w:hint="eastAsia"/>
        </w:rPr>
        <w:t>多帧超分辨率</w:t>
      </w:r>
      <w:proofErr w:type="gramEnd"/>
      <w:r>
        <w:rPr>
          <w:rFonts w:hint="eastAsia"/>
        </w:rPr>
        <w:t>法</w:t>
      </w:r>
      <w:r w:rsidR="001168CC" w:rsidRPr="00A46F34">
        <w:rPr>
          <w:color w:val="000000"/>
        </w:rPr>
        <w:fldChar w:fldCharType="begin"/>
      </w:r>
      <w:r w:rsidR="003C0B30" w:rsidRPr="00A46F34">
        <w:rPr>
          <w:color w:val="000000"/>
        </w:rPr>
        <w:instrText xml:space="preserve"> ADDIN ZOTERO_ITEM CSL_CITATION {"citationID":"2c4fCjXo","properties":{"formattedCitation":"\\super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rsidRPr="00A46F34">
        <w:rPr>
          <w:color w:val="000000"/>
        </w:rPr>
        <w:fldChar w:fldCharType="separate"/>
      </w:r>
      <w:r w:rsidR="00DD4BB4" w:rsidRPr="00A46F34">
        <w:rPr>
          <w:color w:val="000000"/>
          <w:kern w:val="0"/>
          <w:vertAlign w:val="superscript"/>
        </w:rPr>
        <w:t>[</w:t>
      </w:r>
      <w:hyperlink w:anchor="Multiframe_image_restoration_and_registr" w:tooltip="[18] Tsai R Y, Huang T S. Multiframe image restoration and registratio" w:history="1">
        <w:r w:rsidR="00A46F34" w:rsidRPr="00A46F34">
          <w:rPr>
            <w:rStyle w:val="a7"/>
            <w:color w:val="000000"/>
            <w:kern w:val="0"/>
            <w:u w:val="none"/>
            <w:vertAlign w:val="superscript"/>
          </w:rPr>
          <w:t>18</w:t>
        </w:r>
      </w:hyperlink>
      <w:r w:rsidR="00DD4BB4" w:rsidRPr="00A46F34">
        <w:rPr>
          <w:color w:val="000000"/>
          <w:kern w:val="0"/>
          <w:vertAlign w:val="superscript"/>
        </w:rPr>
        <w:t>]</w:t>
      </w:r>
      <w:r w:rsidR="001168CC" w:rsidRPr="00A46F34">
        <w:rPr>
          <w:color w:val="000000"/>
        </w:rPr>
        <w:fldChar w:fldCharType="end"/>
      </w:r>
      <w:r w:rsidRPr="00077F98">
        <w:rPr>
          <w:rFonts w:hint="eastAsia"/>
        </w:rPr>
        <w:t>和最大后验概率法</w:t>
      </w:r>
      <w:r w:rsidR="001168CC" w:rsidRPr="00A46F34">
        <w:rPr>
          <w:color w:val="000000"/>
        </w:rPr>
        <w:fldChar w:fldCharType="begin"/>
      </w:r>
      <w:r w:rsidR="003C0B30" w:rsidRPr="00A46F34">
        <w:rPr>
          <w:color w:val="000000"/>
        </w:rPr>
        <w:instrText xml:space="preserve"> ADDIN ZOTERO_ITEM CSL_CITATION {"citationID":"ID8o1HTE","properties":{"formattedCitation":"\\super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rsidRPr="00A46F34">
        <w:rPr>
          <w:color w:val="000000"/>
        </w:rPr>
        <w:fldChar w:fldCharType="separate"/>
      </w:r>
      <w:r w:rsidR="00DD4BB4" w:rsidRPr="00A46F34">
        <w:rPr>
          <w:color w:val="000000"/>
          <w:kern w:val="0"/>
          <w:vertAlign w:val="superscript"/>
        </w:rPr>
        <w:t>[</w:t>
      </w:r>
      <w:hyperlink w:anchor="Amortised_map_inference_for_image_super_" w:tooltip="[10] Sønderby C K, Caballero J, Theis L, et al. Amortised map inferenc" w:history="1">
        <w:r w:rsidR="00A46F34" w:rsidRPr="00A46F34">
          <w:rPr>
            <w:rStyle w:val="a7"/>
            <w:color w:val="000000"/>
            <w:kern w:val="0"/>
            <w:u w:val="none"/>
            <w:vertAlign w:val="superscript"/>
          </w:rPr>
          <w:t>10</w:t>
        </w:r>
      </w:hyperlink>
      <w:r w:rsidR="00DD4BB4" w:rsidRPr="00A46F34">
        <w:rPr>
          <w:color w:val="000000"/>
          <w:kern w:val="0"/>
          <w:vertAlign w:val="superscript"/>
        </w:rPr>
        <w:t>]</w:t>
      </w:r>
      <w:r w:rsidR="001168CC" w:rsidRPr="00A46F34">
        <w:rPr>
          <w:color w:val="000000"/>
        </w:rPr>
        <w:fldChar w:fldCharType="end"/>
      </w:r>
      <w:r w:rsidRPr="00077F98">
        <w:rPr>
          <w:rFonts w:hint="eastAsia"/>
        </w:rPr>
        <w:t>。</w:t>
      </w:r>
    </w:p>
    <w:p w14:paraId="3A9F039B" w14:textId="29829993" w:rsidR="009723DF" w:rsidRDefault="009723DF" w:rsidP="00CE48FF">
      <w:pPr>
        <w:adjustRightInd w:val="0"/>
        <w:snapToGrid w:val="0"/>
        <w:spacing w:line="15pt" w:lineRule="auto"/>
        <w:ind w:firstLineChars="196" w:firstLine="24.40pt"/>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w:t>
      </w:r>
      <w:r w:rsidRPr="007807DE">
        <w:rPr>
          <w:rFonts w:hint="eastAsia"/>
        </w:rPr>
        <w:lastRenderedPageBreak/>
        <w:t>差。此外，算法对初始估计的要求较高，对噪声</w:t>
      </w:r>
      <w:r w:rsidR="00446BFD">
        <w:rPr>
          <w:rFonts w:hint="eastAsia"/>
        </w:rPr>
        <w:t>也比较敏感</w:t>
      </w:r>
      <w:r w:rsidRPr="007807DE">
        <w:rPr>
          <w:rFonts w:hint="eastAsia"/>
        </w:rPr>
        <w:t>，</w:t>
      </w:r>
      <w:r w:rsidR="00446BFD">
        <w:rPr>
          <w:rFonts w:hint="eastAsia"/>
        </w:rPr>
        <w:t>同时多次迭代会导致图像生成速度相对较慢，所以这些问题限制了其在图像恢复领域中的应用</w:t>
      </w:r>
      <w:r w:rsidRPr="007807DE">
        <w:rPr>
          <w:rFonts w:hint="eastAsia"/>
        </w:rPr>
        <w:t>。</w:t>
      </w:r>
    </w:p>
    <w:p w14:paraId="015A248F" w14:textId="54B20543" w:rsidR="009723DF" w:rsidRDefault="009723DF" w:rsidP="00A46F34">
      <w:r w:rsidRPr="00584D69">
        <w:rPr>
          <w:rFonts w:hint="eastAsia"/>
        </w:rPr>
        <w:t>Tsai</w:t>
      </w:r>
      <w:r w:rsidRPr="00584D69">
        <w:rPr>
          <w:rFonts w:hint="eastAsia"/>
        </w:rPr>
        <w:t>等人</w:t>
      </w:r>
      <w:r w:rsidR="001168CC" w:rsidRPr="00A46F34">
        <w:rPr>
          <w:color w:val="000000"/>
        </w:rPr>
        <w:fldChar w:fldCharType="begin"/>
      </w:r>
      <w:r w:rsidR="003C0B30" w:rsidRPr="00A46F34">
        <w:rPr>
          <w:color w:val="000000"/>
        </w:rPr>
        <w:instrText xml:space="preserve"> ADDIN ZOTERO_ITEM CSL_CITATION {"citationID":"2rptCzZZ","properties":{"formattedCitation":"\\super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rsidRPr="00A46F34">
        <w:rPr>
          <w:color w:val="000000"/>
        </w:rPr>
        <w:fldChar w:fldCharType="separate"/>
      </w:r>
      <w:r w:rsidR="00DD4BB4" w:rsidRPr="00A46F34">
        <w:rPr>
          <w:color w:val="000000"/>
          <w:kern w:val="0"/>
          <w:vertAlign w:val="superscript"/>
        </w:rPr>
        <w:t>[</w:t>
      </w:r>
      <w:hyperlink w:anchor="Multiframe_image_restoration_and_registr" w:tooltip="[18] Tsai R Y, Huang T S. Multiframe image restoration and registratio" w:history="1">
        <w:r w:rsidR="00A46F34" w:rsidRPr="00A46F34">
          <w:rPr>
            <w:rStyle w:val="a7"/>
            <w:color w:val="000000"/>
            <w:kern w:val="0"/>
            <w:u w:val="none"/>
            <w:vertAlign w:val="superscript"/>
          </w:rPr>
          <w:t>18</w:t>
        </w:r>
      </w:hyperlink>
      <w:r w:rsidR="00DD4BB4" w:rsidRPr="00A46F34">
        <w:rPr>
          <w:color w:val="000000"/>
          <w:kern w:val="0"/>
          <w:vertAlign w:val="superscript"/>
        </w:rPr>
        <w:t>]</w:t>
      </w:r>
      <w:r w:rsidR="001168CC" w:rsidRPr="00A46F34">
        <w:rPr>
          <w:color w:val="000000"/>
        </w:rPr>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061B518A" w:rsidR="009723DF" w:rsidRPr="001C41AB" w:rsidRDefault="009723DF" w:rsidP="003F6DB1">
      <w:pPr>
        <w:ind w:firstLineChars="196" w:firstLine="24.40pt"/>
      </w:pPr>
      <w:r w:rsidRPr="00F338B9">
        <w:rPr>
          <w:rFonts w:hint="eastAsia"/>
        </w:rPr>
        <w:t>最大后验概率估计方法</w:t>
      </w:r>
      <w:r w:rsidR="00543CFD" w:rsidRPr="00A46F34">
        <w:rPr>
          <w:color w:val="000000"/>
        </w:rPr>
        <w:fldChar w:fldCharType="begin"/>
      </w:r>
      <w:r w:rsidR="003C0B30" w:rsidRPr="00A46F34">
        <w:rPr>
          <w:color w:val="000000"/>
        </w:rPr>
        <w:instrText xml:space="preserve"> ADDIN ZOTERO_ITEM CSL_CITATION {"citationID":"n0Aq53l5","properties":{"formattedCitation":"\\super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rsidRPr="00A46F34">
        <w:rPr>
          <w:color w:val="000000"/>
        </w:rPr>
        <w:fldChar w:fldCharType="separate"/>
      </w:r>
      <w:r w:rsidR="00DD4BB4" w:rsidRPr="00A46F34">
        <w:rPr>
          <w:color w:val="000000"/>
          <w:kern w:val="0"/>
          <w:vertAlign w:val="superscript"/>
        </w:rPr>
        <w:t>[</w:t>
      </w:r>
      <w:hyperlink w:anchor="Amortised_map_inference_for_image_super_" w:tooltip="[10] Sønderby C K, Caballero J, Theis L, et al. Amortised map inferenc" w:history="1">
        <w:r w:rsidR="00A46F34" w:rsidRPr="00A46F34">
          <w:rPr>
            <w:rStyle w:val="a7"/>
            <w:color w:val="000000"/>
            <w:kern w:val="0"/>
            <w:u w:val="none"/>
            <w:vertAlign w:val="superscript"/>
          </w:rPr>
          <w:t>10</w:t>
        </w:r>
      </w:hyperlink>
      <w:r w:rsidR="00DD4BB4" w:rsidRPr="00A46F34">
        <w:rPr>
          <w:color w:val="000000"/>
          <w:kern w:val="0"/>
          <w:vertAlign w:val="superscript"/>
        </w:rPr>
        <w:t>]</w:t>
      </w:r>
      <w:r w:rsidR="00543CFD" w:rsidRPr="00A46F34">
        <w:rPr>
          <w:color w:val="000000"/>
        </w:rPr>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bookmarkStart w:id="127" w:name="_Toc161457393"/>
      <w:bookmarkStart w:id="128" w:name="_Toc161457996"/>
      <w:bookmarkStart w:id="129" w:name="_Toc161602598"/>
      <w:bookmarkStart w:id="130" w:name="_Toc161792301"/>
      <w:bookmarkStart w:id="131" w:name="_Toc162391743"/>
      <w:bookmarkStart w:id="132" w:name="_Toc162583997"/>
      <w:bookmarkStart w:id="133" w:name="_Toc162875875"/>
      <w:bookmarkStart w:id="134" w:name="_Toc162877286"/>
      <w:bookmarkStart w:id="135" w:name="_Toc162878474"/>
      <w:bookmarkStart w:id="136" w:name="_Toc162948161"/>
      <w:bookmarkStart w:id="137" w:name="_Toc166375104"/>
      <w:bookmarkStart w:id="138" w:name="_Toc166553974"/>
      <w:r w:rsidRPr="00A256F9">
        <w:rPr>
          <w:rFonts w:hint="eastAsia"/>
        </w:rPr>
        <w:t>1.2.</w:t>
      </w:r>
      <w:r>
        <w:t>3</w:t>
      </w:r>
      <w:r>
        <w:rPr>
          <w:rFonts w:hint="eastAsia"/>
        </w:rPr>
        <w:t>基于学习的方法</w:t>
      </w:r>
      <w:bookmarkEnd w:id="127"/>
      <w:bookmarkEnd w:id="128"/>
      <w:bookmarkEnd w:id="129"/>
      <w:bookmarkEnd w:id="130"/>
      <w:bookmarkEnd w:id="131"/>
      <w:bookmarkEnd w:id="132"/>
      <w:bookmarkEnd w:id="133"/>
      <w:bookmarkEnd w:id="134"/>
      <w:bookmarkEnd w:id="135"/>
      <w:bookmarkEnd w:id="136"/>
      <w:bookmarkEnd w:id="137"/>
      <w:bookmarkEnd w:id="138"/>
    </w:p>
    <w:p w14:paraId="04BC3D1E" w14:textId="11C2653A" w:rsidR="009723DF" w:rsidRDefault="009723DF" w:rsidP="003F6DB1">
      <w:pPr>
        <w:ind w:firstLineChars="196" w:firstLine="24.40pt"/>
      </w:pPr>
      <w:r w:rsidRPr="008E6C3D">
        <w:rPr>
          <w:rFonts w:hint="eastAsia"/>
        </w:rPr>
        <w:t>早期基于学习的方法主要包括基于邻域嵌入的方法</w:t>
      </w:r>
      <w:r w:rsidR="00543CFD" w:rsidRPr="00A46F34">
        <w:fldChar w:fldCharType="begin"/>
      </w:r>
      <w:r w:rsidR="003C0B30" w:rsidRPr="00A46F34">
        <w:instrText xml:space="preserve"> ADDIN ZOTERO_ITEM CSL_CITATION {"citationID":"qYxJW9pC","properties":{"formattedCitation":"\\super [19]\\nosupersub{}","plainCitation":"[19]","noteIndex":0},"citationItems":[{"id":851,"uris":["http://zotero.org/users/local/5A8f2ITQ/items/VH24UD8R","http://zotero.org/users/13973222/items/VH24UD8R"],"itemData":{"id":851,"type":"paper-conference","container-title":"Proceedings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rsidRPr="00A46F34">
        <w:fldChar w:fldCharType="separate"/>
      </w:r>
      <w:r w:rsidR="00DD4BB4" w:rsidRPr="00A46F34">
        <w:rPr>
          <w:kern w:val="0"/>
          <w:vertAlign w:val="superscript"/>
        </w:rPr>
        <w:t>[</w:t>
      </w:r>
      <w:hyperlink w:anchor="Super_resolution_through_neighbor_embedd" w:tooltip="[19] Chang H, Yeung D Y, Xiong Y. Super-resolution through neighbor em" w:history="1">
        <w:r w:rsidR="00A46F34" w:rsidRPr="00A46F34">
          <w:rPr>
            <w:rStyle w:val="a7"/>
            <w:color w:val="000000"/>
            <w:kern w:val="0"/>
            <w:u w:val="none"/>
            <w:vertAlign w:val="superscript"/>
          </w:rPr>
          <w:t>19</w:t>
        </w:r>
      </w:hyperlink>
      <w:r w:rsidR="00DD4BB4" w:rsidRPr="00A46F34">
        <w:rPr>
          <w:kern w:val="0"/>
          <w:vertAlign w:val="superscript"/>
        </w:rPr>
        <w:t>]</w:t>
      </w:r>
      <w:r w:rsidR="00543CFD" w:rsidRPr="00A46F34">
        <w:fldChar w:fldCharType="end"/>
      </w:r>
      <w:r w:rsidRPr="008E6C3D">
        <w:rPr>
          <w:rFonts w:hint="eastAsia"/>
        </w:rPr>
        <w:t>和基于稀疏编码的方法</w:t>
      </w:r>
      <w:r w:rsidR="00543CFD" w:rsidRPr="00A46F34">
        <w:rPr>
          <w:color w:val="000000"/>
        </w:rPr>
        <w:fldChar w:fldCharType="begin"/>
      </w:r>
      <w:r w:rsidR="003C0B30" w:rsidRPr="00A46F34">
        <w:rPr>
          <w:color w:val="000000"/>
        </w:rPr>
        <w:instrText xml:space="preserve"> ADDIN ZOTERO_ITEM CSL_CITATION {"citationID":"ExcwpYa1","properties":{"formattedCitation":"\\super [20]\\nosupersub{}","plainCitation":"[20]","noteIndex":0},"citationItems":[{"id":852,"uris":["http://zotero.org/users/local/5A8f2ITQ/items/XGC64RCP","http://zotero.org/users/13973222/items/XGC64RCP"],"itemData":{"id":852,"type":"article-journal","container-title":"IEEE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rsidRPr="00A46F34">
        <w:rPr>
          <w:color w:val="000000"/>
        </w:rPr>
        <w:fldChar w:fldCharType="separate"/>
      </w:r>
      <w:r w:rsidR="00DD4BB4" w:rsidRPr="00A46F34">
        <w:rPr>
          <w:color w:val="000000"/>
          <w:kern w:val="0"/>
          <w:vertAlign w:val="superscript"/>
        </w:rPr>
        <w:t>[</w:t>
      </w:r>
      <w:hyperlink w:anchor="Image_super_resolution_via_sparse_repres" w:tooltip="[20] Yang J, Wright J, Huang T S, et al. Image super-resolution via sp" w:history="1">
        <w:r w:rsidR="00A46F34" w:rsidRPr="00A46F34">
          <w:rPr>
            <w:rStyle w:val="a7"/>
            <w:color w:val="000000"/>
            <w:kern w:val="0"/>
            <w:u w:val="none"/>
            <w:vertAlign w:val="superscript"/>
          </w:rPr>
          <w:t>20</w:t>
        </w:r>
      </w:hyperlink>
      <w:r w:rsidR="00DD4BB4" w:rsidRPr="00A46F34">
        <w:rPr>
          <w:color w:val="000000"/>
          <w:kern w:val="0"/>
          <w:vertAlign w:val="superscript"/>
        </w:rPr>
        <w:t>]</w:t>
      </w:r>
      <w:r w:rsidR="00543CFD" w:rsidRPr="00A46F34">
        <w:rPr>
          <w:color w:val="000000"/>
        </w:rPr>
        <w:fldChar w:fldCharType="end"/>
      </w:r>
      <w:r w:rsidRPr="008E6C3D">
        <w:rPr>
          <w:rFonts w:hint="eastAsia"/>
        </w:rPr>
        <w:t>。基于邻域嵌入的算法通过考虑图像块之间的局部结构相似性，实现了从低分辨率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w:t>
      </w:r>
      <w:proofErr w:type="gramStart"/>
      <w:r w:rsidRPr="008E6C3D">
        <w:rPr>
          <w:rFonts w:hint="eastAsia"/>
        </w:rPr>
        <w:t>库需要</w:t>
      </w:r>
      <w:proofErr w:type="gramEnd"/>
      <w:r w:rsidRPr="008E6C3D">
        <w:rPr>
          <w:rFonts w:hint="eastAsia"/>
        </w:rPr>
        <w:t>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w:t>
      </w:r>
      <w:proofErr w:type="gramStart"/>
      <w:r w:rsidRPr="008E6C3D">
        <w:rPr>
          <w:rFonts w:hint="eastAsia"/>
        </w:rPr>
        <w:t>图像超</w:t>
      </w:r>
      <w:proofErr w:type="gramEnd"/>
      <w:r w:rsidRPr="008E6C3D">
        <w:rPr>
          <w:rFonts w:hint="eastAsia"/>
        </w:rPr>
        <w:t>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28AE719B" w:rsidR="009723DF" w:rsidRDefault="009723DF" w:rsidP="003F6DB1">
      <w:pPr>
        <w:ind w:firstLineChars="196" w:firstLine="24.40pt"/>
      </w:pPr>
      <w:r>
        <w:rPr>
          <w:rFonts w:hint="eastAsia"/>
        </w:rPr>
        <w:t>随着深度学习领域发展，基于学习的超分辨率方法通常使用深度学习方法，涉及到使用卷积神经网络</w:t>
      </w:r>
      <w:r w:rsidR="00543CFD" w:rsidRPr="00A46F34">
        <w:fldChar w:fldCharType="begin"/>
      </w:r>
      <w:r w:rsidR="003C0B30" w:rsidRPr="00A46F34">
        <w:instrText xml:space="preserve"> ADDIN ZOTERO_ITEM CSL_CITATION {"citationID":"1TYSrX25","properties":{"formattedCitation":"\\super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543CFD" w:rsidRPr="00A46F34">
        <w:fldChar w:fldCharType="end"/>
      </w:r>
      <w:r>
        <w:rPr>
          <w:rFonts w:hint="eastAsia"/>
        </w:rPr>
        <w:t>、生成对抗网络</w:t>
      </w:r>
      <w:r w:rsidR="00543CFD" w:rsidRPr="00A46F34">
        <w:rPr>
          <w:color w:val="000000"/>
        </w:rPr>
        <w:fldChar w:fldCharType="begin"/>
      </w:r>
      <w:r w:rsidR="003C0B30" w:rsidRPr="00A46F34">
        <w:rPr>
          <w:color w:val="000000"/>
        </w:rPr>
        <w:instrText xml:space="preserve"> ADDIN ZOTERO_ITEM CSL_CITATION {"citationID":"yq3tlFde","properties":{"formattedCitation":"\\super [21]\\nosupersub{}","plainCitation":"[21]","noteIndex":0},"citationItems":[{"id":853,"uris":["http://zotero.org/users/local/5A8f2ITQ/items/58Q6JA3I","http://zotero.org/users/13973222/items/58Q6JA3I"],"itemData":{"id":853,"type":"paper-conference","container-title":"Proceedings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rsidRPr="00A46F34">
        <w:rPr>
          <w:color w:val="000000"/>
        </w:rPr>
        <w:fldChar w:fldCharType="separate"/>
      </w:r>
      <w:r w:rsidR="000F6A9A" w:rsidRPr="00A46F34">
        <w:rPr>
          <w:color w:val="000000"/>
          <w:kern w:val="0"/>
          <w:vertAlign w:val="superscript"/>
        </w:rPr>
        <w:t>[</w:t>
      </w:r>
      <w:hyperlink w:anchor="Esrgan__Enhanced_super_resolution_genera" w:tooltip="[21] Wang X, Yu K, Wu S, et al. Esrgan: Enhanced super-resolution gene" w:history="1">
        <w:r w:rsidR="00A46F34" w:rsidRPr="00A46F34">
          <w:rPr>
            <w:rStyle w:val="a7"/>
            <w:color w:val="000000"/>
            <w:kern w:val="0"/>
            <w:u w:val="none"/>
            <w:vertAlign w:val="superscript"/>
          </w:rPr>
          <w:t>21</w:t>
        </w:r>
      </w:hyperlink>
      <w:r w:rsidR="000F6A9A" w:rsidRPr="00A46F34">
        <w:rPr>
          <w:color w:val="000000"/>
          <w:kern w:val="0"/>
          <w:vertAlign w:val="superscript"/>
        </w:rPr>
        <w:t>]</w:t>
      </w:r>
      <w:r w:rsidR="00543CFD" w:rsidRPr="00A46F34">
        <w:rPr>
          <w:color w:val="000000"/>
        </w:rPr>
        <w:fldChar w:fldCharType="end"/>
      </w:r>
      <w:r>
        <w:rPr>
          <w:rFonts w:hint="eastAsia"/>
        </w:rPr>
        <w:t>、深度扩散模型</w:t>
      </w:r>
      <w:r w:rsidR="00543CFD" w:rsidRPr="00A46F34">
        <w:rPr>
          <w:color w:val="000000"/>
        </w:rPr>
        <w:fldChar w:fldCharType="begin"/>
      </w:r>
      <w:r w:rsidR="003C0B30" w:rsidRPr="00A46F34">
        <w:rPr>
          <w:color w:val="000000"/>
        </w:rPr>
        <w:instrText xml:space="preserve"> ADDIN ZOTERO_ITEM CSL_CITATION {"citationID":"kkRS6xSe","properties":{"formattedCitation":"\\super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rsidRPr="00A46F34">
        <w:rPr>
          <w:color w:val="000000"/>
        </w:rPr>
        <w:fldChar w:fldCharType="separate"/>
      </w:r>
      <w:r w:rsidR="000F6A9A" w:rsidRPr="00A46F34">
        <w:rPr>
          <w:color w:val="000000"/>
          <w:kern w:val="0"/>
          <w:vertAlign w:val="superscript"/>
        </w:rPr>
        <w:t>[</w:t>
      </w:r>
      <w:hyperlink w:anchor="Image_super_resolution_via_iterative_ref" w:tooltip="[22] Saharia C, Ho J, Chan W, et al. Image super-resolution via iterat" w:history="1">
        <w:r w:rsidR="00A46F34" w:rsidRPr="00A46F34">
          <w:rPr>
            <w:rStyle w:val="a7"/>
            <w:color w:val="000000"/>
            <w:kern w:val="0"/>
            <w:u w:val="none"/>
            <w:vertAlign w:val="superscript"/>
          </w:rPr>
          <w:t>22</w:t>
        </w:r>
      </w:hyperlink>
      <w:r w:rsidR="000F6A9A" w:rsidRPr="00A46F34">
        <w:rPr>
          <w:color w:val="000000"/>
          <w:kern w:val="0"/>
          <w:vertAlign w:val="superscript"/>
        </w:rPr>
        <w:t>]</w:t>
      </w:r>
      <w:r w:rsidR="00543CFD" w:rsidRPr="00A46F34">
        <w:rPr>
          <w:color w:val="000000"/>
        </w:rPr>
        <w:fldChar w:fldCharType="end"/>
      </w:r>
      <w:r>
        <w:rPr>
          <w:rFonts w:hint="eastAsia"/>
        </w:rPr>
        <w:t>和</w:t>
      </w:r>
      <w:r>
        <w:rPr>
          <w:rFonts w:hint="eastAsia"/>
        </w:rPr>
        <w:t>Transformer</w:t>
      </w:r>
      <w:r>
        <w:rPr>
          <w:rFonts w:hint="eastAsia"/>
        </w:rPr>
        <w:t>模型</w:t>
      </w:r>
      <w:r w:rsidR="00543CFD" w:rsidRPr="00A46F34">
        <w:rPr>
          <w:color w:val="000000"/>
        </w:rPr>
        <w:fldChar w:fldCharType="begin"/>
      </w:r>
      <w:r w:rsidR="003C0B30" w:rsidRPr="00A46F34">
        <w:rPr>
          <w:color w:val="000000"/>
        </w:rPr>
        <w:instrText xml:space="preserve"> ADDIN ZOTERO_ITEM CSL_CITATION {"citationID":"PhTDiubP","properties":{"formattedCitation":"\\super [23,24]\\nosupersub{}","plainCitation":"[23,24]","noteIndex":0},"citationItems":[{"id":383,"uris":["http://zotero.org/users/local/5A8f2ITQ/items/NIWHS3XY","http://zotero.org/users/13973222/items/NIWHS3XY"],"itemData":{"id":383,"type":"paper-conference","container-title":"2021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23,24</w:t>
        </w:r>
      </w:hyperlink>
      <w:r w:rsidR="000F6A9A" w:rsidRPr="00A46F34">
        <w:rPr>
          <w:color w:val="000000"/>
          <w:kern w:val="0"/>
          <w:vertAlign w:val="superscript"/>
        </w:rPr>
        <w:t>]</w:t>
      </w:r>
      <w:r w:rsidR="00543CFD" w:rsidRPr="00A46F34">
        <w:rPr>
          <w:color w:val="000000"/>
        </w:rPr>
        <w:fldChar w:fldCharType="end"/>
      </w:r>
      <w:r>
        <w:rPr>
          <w:rFonts w:hint="eastAsia"/>
        </w:rPr>
        <w:t>等方法。</w:t>
      </w:r>
    </w:p>
    <w:p w14:paraId="30D7CC58" w14:textId="6227B4E4" w:rsidR="009723DF" w:rsidRDefault="009723DF" w:rsidP="003F6DB1">
      <w:pPr>
        <w:ind w:firstLineChars="196" w:firstLine="24.40pt"/>
      </w:pPr>
      <w:r>
        <w:rPr>
          <w:rFonts w:hint="eastAsia"/>
        </w:rPr>
        <w:t>基于卷积神经网络的典型算法是由</w:t>
      </w:r>
      <w:r>
        <w:rPr>
          <w:rFonts w:hint="eastAsia"/>
        </w:rPr>
        <w:t>Dong</w:t>
      </w:r>
      <w:r w:rsidR="00543CFD" w:rsidRPr="00A46F34">
        <w:fldChar w:fldCharType="begin"/>
      </w:r>
      <w:r w:rsidR="003C0B30" w:rsidRPr="00A46F34">
        <w:instrText xml:space="preserve"> ADDIN ZOTERO_ITEM CSL_CITATION {"citationID":"OYT9PGkL","properties":{"formattedCitation":"\\super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543CFD" w:rsidRPr="00A46F34">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w:t>
      </w:r>
      <w:r w:rsidRPr="00DB48AD">
        <w:rPr>
          <w:rFonts w:hint="eastAsia"/>
        </w:rPr>
        <w:lastRenderedPageBreak/>
        <w:t>型通过</w:t>
      </w:r>
      <w:r>
        <w:rPr>
          <w:rFonts w:hint="eastAsia"/>
        </w:rPr>
        <w:t>端到端的方式</w:t>
      </w:r>
      <w:r w:rsidRPr="00DB48AD">
        <w:rPr>
          <w:rFonts w:hint="eastAsia"/>
        </w:rPr>
        <w:t>学习低分辨率到高分辨率图像之间的非线性映射关系，实现图像的超分辨率重建。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w:t>
      </w:r>
      <w:r w:rsidR="004F04A6" w:rsidRPr="00DB48AD">
        <w:rPr>
          <w:rFonts w:hint="eastAsia"/>
        </w:rPr>
        <w:t>进一步</w:t>
      </w:r>
      <w:r w:rsidRPr="00DB48AD">
        <w:rPr>
          <w:rFonts w:hint="eastAsia"/>
        </w:rPr>
        <w:t>通过卷积层进行映射和转换；最后，通过卷积层重建出高分辨率图像。这个过程允许网络自动学习图像的</w:t>
      </w:r>
      <w:r w:rsidR="004F04A6">
        <w:rPr>
          <w:rFonts w:hint="eastAsia"/>
        </w:rPr>
        <w:t>超分辨率映射</w:t>
      </w:r>
      <w:r w:rsidRPr="00DB48AD">
        <w:rPr>
          <w:rFonts w:hint="eastAsia"/>
        </w:rPr>
        <w:t>，从而生成更加清晰、细节丰富的高分辨率图像。</w:t>
      </w:r>
      <w:r w:rsidRPr="00DB48AD">
        <w:rPr>
          <w:rFonts w:hint="eastAsia"/>
        </w:rPr>
        <w:t>SRCNN</w:t>
      </w:r>
      <w:r w:rsidRPr="00DB48AD">
        <w:rPr>
          <w:rFonts w:hint="eastAsia"/>
        </w:rPr>
        <w:t>的创新之处在于将深度学习技术首次成功应用于</w:t>
      </w:r>
      <w:proofErr w:type="gramStart"/>
      <w:r w:rsidRPr="00DB48AD">
        <w:rPr>
          <w:rFonts w:hint="eastAsia"/>
        </w:rPr>
        <w:t>图像超</w:t>
      </w:r>
      <w:proofErr w:type="gramEnd"/>
      <w:r w:rsidRPr="00DB48AD">
        <w:rPr>
          <w:rFonts w:hint="eastAsia"/>
        </w:rPr>
        <w:t>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proofErr w:type="spellStart"/>
      <w:r w:rsidRPr="0018506B">
        <w:rPr>
          <w:rFonts w:hint="eastAsia"/>
        </w:rPr>
        <w:t>ResNet</w:t>
      </w:r>
      <w:proofErr w:type="spellEnd"/>
      <w:r w:rsidR="00DF2D7C" w:rsidRPr="00A46F34">
        <w:rPr>
          <w:color w:val="000000"/>
        </w:rPr>
        <w:fldChar w:fldCharType="begin"/>
      </w:r>
      <w:r w:rsidR="003C0B30" w:rsidRPr="00A46F34">
        <w:rPr>
          <w:color w:val="000000"/>
        </w:rPr>
        <w:instrText xml:space="preserve"> ADDIN ZOTERO_ITEM CSL_CITATION {"citationID":"iAlY3bpz","properties":{"formattedCitation":"\\super [25]\\nosupersub{}","plainCitation":"[25]","noteIndex":0},"citationItems":[{"id":855,"uris":["http://zotero.org/users/local/5A8f2ITQ/items/DQRB4NRJ","http://zotero.org/users/13973222/items/DQRB4NRJ"],"itemData":{"id":855,"type":"paper-conference","container-title":"Proceedings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Deep_residual_learning_for_image_recogni" w:tooltip="[25] He K, Zhang X, Ren S, et al. Deep residual learning for image rec" w:history="1">
        <w:r w:rsidR="00A46F34" w:rsidRPr="00A46F34">
          <w:rPr>
            <w:rStyle w:val="a7"/>
            <w:color w:val="000000"/>
            <w:kern w:val="0"/>
            <w:u w:val="none"/>
            <w:vertAlign w:val="superscript"/>
          </w:rPr>
          <w:t>25</w:t>
        </w:r>
      </w:hyperlink>
      <w:r w:rsidR="000F6A9A" w:rsidRPr="00A46F34">
        <w:rPr>
          <w:color w:val="000000"/>
          <w:kern w:val="0"/>
          <w:vertAlign w:val="superscript"/>
        </w:rPr>
        <w:t>]</w:t>
      </w:r>
      <w:r w:rsidR="00DF2D7C" w:rsidRPr="00A46F34">
        <w:rPr>
          <w:color w:val="000000"/>
        </w:rPr>
        <w:fldChar w:fldCharType="end"/>
      </w:r>
      <w:r w:rsidRPr="0018506B">
        <w:rPr>
          <w:rFonts w:hint="eastAsia"/>
        </w:rPr>
        <w:t>首次将深度残差网络引入到</w:t>
      </w:r>
      <w:r w:rsidR="00B14059">
        <w:rPr>
          <w:rFonts w:hint="eastAsia"/>
        </w:rPr>
        <w:t>图像识别</w:t>
      </w:r>
      <w:r w:rsidRPr="0018506B">
        <w:rPr>
          <w:rFonts w:hint="eastAsia"/>
        </w:rPr>
        <w:t>任务中，并对后续的</w:t>
      </w:r>
      <w:proofErr w:type="gramStart"/>
      <w:r w:rsidRPr="0018506B">
        <w:rPr>
          <w:rFonts w:hint="eastAsia"/>
        </w:rPr>
        <w:t>图像超</w:t>
      </w:r>
      <w:proofErr w:type="gramEnd"/>
      <w:r w:rsidRPr="0018506B">
        <w:rPr>
          <w:rFonts w:hint="eastAsia"/>
        </w:rPr>
        <w:t>分辨率研究产生了深远的影响。</w:t>
      </w:r>
      <w:proofErr w:type="spellStart"/>
      <w:r w:rsidRPr="0018506B">
        <w:rPr>
          <w:rFonts w:hint="eastAsia"/>
        </w:rPr>
        <w:t>ResNet</w:t>
      </w:r>
      <w:proofErr w:type="spellEnd"/>
      <w:r w:rsidRPr="0018506B">
        <w:rPr>
          <w:rFonts w:hint="eastAsia"/>
        </w:rPr>
        <w:t>通过引入残差连接来解决深度网络训练过程中可能出现的梯度消失或爆炸问题，</w:t>
      </w:r>
      <w:r w:rsidR="00B14059">
        <w:rPr>
          <w:rFonts w:hint="eastAsia"/>
        </w:rPr>
        <w:t>在构建更深的网络的同时</w:t>
      </w:r>
      <w:r w:rsidRPr="0018506B">
        <w:rPr>
          <w:rFonts w:hint="eastAsia"/>
        </w:rPr>
        <w:t>能够学习到更加复杂和深层的特征表示。在</w:t>
      </w:r>
      <w:proofErr w:type="spellStart"/>
      <w:r w:rsidRPr="0018506B">
        <w:rPr>
          <w:rFonts w:hint="eastAsia"/>
        </w:rPr>
        <w:t>ResNet</w:t>
      </w:r>
      <w:proofErr w:type="spellEnd"/>
      <w:r w:rsidRPr="0018506B">
        <w:rPr>
          <w:rFonts w:hint="eastAsia"/>
        </w:rPr>
        <w:t>的基础上，</w:t>
      </w:r>
      <w:r w:rsidRPr="0018506B">
        <w:rPr>
          <w:rFonts w:hint="eastAsia"/>
        </w:rPr>
        <w:t>VDSR</w:t>
      </w:r>
      <w:r w:rsidR="00DF2D7C" w:rsidRPr="00A46F34">
        <w:rPr>
          <w:color w:val="000000"/>
        </w:rPr>
        <w:fldChar w:fldCharType="begin"/>
      </w:r>
      <w:r w:rsidR="003C0B30" w:rsidRPr="00A46F34">
        <w:rPr>
          <w:color w:val="000000"/>
        </w:rPr>
        <w:instrText xml:space="preserve"> ADDIN ZOTERO_ITEM CSL_CITATION {"citationID":"m93FmTrj","properties":{"formattedCitation":"\\super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0F6A9A" w:rsidRPr="00A46F34">
        <w:rPr>
          <w:color w:val="000000"/>
          <w:kern w:val="0"/>
          <w:vertAlign w:val="superscript"/>
        </w:rPr>
        <w:t>]</w:t>
      </w:r>
      <w:r w:rsidR="00DF2D7C" w:rsidRPr="00A46F34">
        <w:rPr>
          <w:color w:val="000000"/>
        </w:rPr>
        <w:fldChar w:fldCharType="end"/>
      </w:r>
      <w:r w:rsidRPr="0018506B">
        <w:rPr>
          <w:rFonts w:hint="eastAsia"/>
        </w:rPr>
        <w:t>模型通过采用残差学习的方式，显著增加了网络层数，不仅提高了单</w:t>
      </w:r>
      <w:proofErr w:type="gramStart"/>
      <w:r w:rsidRPr="0018506B">
        <w:rPr>
          <w:rFonts w:hint="eastAsia"/>
        </w:rPr>
        <w:t>图像超</w:t>
      </w:r>
      <w:proofErr w:type="gramEnd"/>
      <w:r w:rsidRPr="0018506B">
        <w:rPr>
          <w:rFonts w:hint="eastAsia"/>
        </w:rPr>
        <w:t>分辨率的性能，而且通过全局残差学习和带</w:t>
      </w:r>
      <w:r w:rsidR="00B14059">
        <w:rPr>
          <w:rFonts w:hint="eastAsia"/>
        </w:rPr>
        <w:t>填充</w:t>
      </w:r>
      <w:r w:rsidR="00B14059">
        <w:rPr>
          <w:rFonts w:hint="eastAsia"/>
        </w:rPr>
        <w:t>(</w:t>
      </w:r>
      <w:r w:rsidRPr="0018506B">
        <w:rPr>
          <w:rFonts w:hint="eastAsia"/>
        </w:rPr>
        <w:t>padding</w:t>
      </w:r>
      <w:r w:rsidR="00B14059">
        <w:t>)</w:t>
      </w:r>
      <w:r w:rsidRPr="0018506B">
        <w:rPr>
          <w:rFonts w:hint="eastAsia"/>
        </w:rPr>
        <w:t>的卷积层设计，解决了图像在连续卷积操作中逐渐缩小的问题，并使得网络模型能够更快地收敛。然而，这些方法的缺陷在于随着网络深度的增加，模型的参数量和计算量也随之增大，这对计算资源提出了更高的要求，同时也增加了训练的难度。</w:t>
      </w:r>
    </w:p>
    <w:p w14:paraId="61C70AAF" w14:textId="2367B4C4" w:rsidR="009723DF" w:rsidRDefault="009723DF" w:rsidP="003F6DB1">
      <w:pPr>
        <w:ind w:firstLineChars="196" w:firstLine="24.40pt"/>
      </w:pPr>
      <w:r w:rsidRPr="00F9636B">
        <w:rPr>
          <w:rFonts w:hint="eastAsia"/>
        </w:rPr>
        <w:t>生成对抗网络</w:t>
      </w:r>
      <w:r w:rsidR="008803A3">
        <w:rPr>
          <w:rFonts w:hint="eastAsia"/>
        </w:rPr>
        <w:t>(</w:t>
      </w:r>
      <w:r w:rsidR="00792FF2" w:rsidRPr="00792FF2">
        <w:t>Generative Adversarial Network</w:t>
      </w:r>
      <w:r w:rsidR="00792FF2">
        <w:t>, GAN</w:t>
      </w:r>
      <w:r w:rsidR="008803A3">
        <w:rPr>
          <w:rFonts w:hint="eastAsia"/>
        </w:rPr>
        <w:t>)</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rsidRPr="00A46F34">
        <w:fldChar w:fldCharType="begin"/>
      </w:r>
      <w:r w:rsidR="003C0B30" w:rsidRPr="00A46F34">
        <w:instrText xml:space="preserve"> ADDIN ZOTERO_ITEM CSL_CITATION {"citationID":"SIvRkBMI","properties":{"formattedCitation":"\\super [27]\\nosupersub{}","plainCitation":"[27]","noteIndex":0},"citationItems":[{"id":857,"uris":["http://zotero.org/users/local/5A8f2ITQ/items/23CQV3NL","http://zotero.org/users/13973222/items/23CQV3NL"],"itemData":{"id":857,"type":"article-journal","container-title":"Communications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rsidRPr="00A46F34">
        <w:fldChar w:fldCharType="separate"/>
      </w:r>
      <w:r w:rsidR="000F6A9A" w:rsidRPr="00A46F34">
        <w:rPr>
          <w:kern w:val="0"/>
          <w:vertAlign w:val="superscript"/>
        </w:rPr>
        <w:t>[</w:t>
      </w:r>
      <w:hyperlink w:anchor="Generative_adversarial_networks" w:tooltip="[21] Wang X, Yu K, Wu S, et al. Esrgan: Enhanced super-resolution gene" w:history="1">
        <w:r w:rsidR="00A46F34" w:rsidRPr="00A46F34">
          <w:rPr>
            <w:rStyle w:val="a7"/>
            <w:color w:val="000000"/>
            <w:kern w:val="0"/>
            <w:u w:val="none"/>
            <w:vertAlign w:val="superscript"/>
          </w:rPr>
          <w:t>27</w:t>
        </w:r>
      </w:hyperlink>
      <w:r w:rsidR="000F6A9A" w:rsidRPr="00A46F34">
        <w:rPr>
          <w:kern w:val="0"/>
          <w:vertAlign w:val="superscript"/>
        </w:rPr>
        <w:t>]</w:t>
      </w:r>
      <w:r w:rsidR="00DF2D7C" w:rsidRPr="00A46F34">
        <w:fldChar w:fldCharType="end"/>
      </w:r>
      <w:r w:rsidRPr="00F9636B">
        <w:rPr>
          <w:rFonts w:hint="eastAsia"/>
        </w:rPr>
        <w:t>提出以来，在</w:t>
      </w:r>
      <w:proofErr w:type="gramStart"/>
      <w:r w:rsidRPr="00F9636B">
        <w:rPr>
          <w:rFonts w:hint="eastAsia"/>
        </w:rPr>
        <w:t>图像超</w:t>
      </w:r>
      <w:proofErr w:type="gramEnd"/>
      <w:r w:rsidRPr="00F9636B">
        <w:rPr>
          <w:rFonts w:hint="eastAsia"/>
        </w:rPr>
        <w:t>分辨率</w:t>
      </w:r>
      <w:r w:rsidR="008803A3">
        <w:rPr>
          <w:rFonts w:hint="eastAsia"/>
        </w:rPr>
        <w:t>(</w:t>
      </w:r>
      <w:r w:rsidRPr="00F9636B">
        <w:rPr>
          <w:rFonts w:hint="eastAsia"/>
        </w:rPr>
        <w:t>SR</w:t>
      </w:r>
      <w:r w:rsidR="008803A3">
        <w:rPr>
          <w:rFonts w:hint="eastAsia"/>
        </w:rPr>
        <w:t>)</w:t>
      </w:r>
      <w:r w:rsidRPr="00F9636B">
        <w:rPr>
          <w:rFonts w:hint="eastAsia"/>
        </w:rPr>
        <w:t>领域得到了广泛的应用。</w:t>
      </w:r>
      <w:r w:rsidRPr="00F9636B">
        <w:rPr>
          <w:rFonts w:hint="eastAsia"/>
        </w:rPr>
        <w:t>GANs</w:t>
      </w:r>
      <w:r w:rsidRPr="00F9636B">
        <w:rPr>
          <w:rFonts w:hint="eastAsia"/>
        </w:rPr>
        <w:t>由生成器</w:t>
      </w:r>
      <w:r w:rsidR="008803A3">
        <w:rPr>
          <w:rFonts w:hint="eastAsia"/>
        </w:rPr>
        <w:t>(</w:t>
      </w:r>
      <w:r w:rsidRPr="00F9636B">
        <w:rPr>
          <w:rFonts w:hint="eastAsia"/>
        </w:rPr>
        <w:t>Generator</w:t>
      </w:r>
      <w:r w:rsidR="008803A3">
        <w:rPr>
          <w:rFonts w:hint="eastAsia"/>
        </w:rPr>
        <w:t>)</w:t>
      </w:r>
      <w:r w:rsidRPr="00F9636B">
        <w:rPr>
          <w:rFonts w:hint="eastAsia"/>
        </w:rPr>
        <w:t>和</w:t>
      </w:r>
      <w:proofErr w:type="gramStart"/>
      <w:r w:rsidRPr="00F9636B">
        <w:rPr>
          <w:rFonts w:hint="eastAsia"/>
        </w:rPr>
        <w:t>判别器</w:t>
      </w:r>
      <w:proofErr w:type="gramEnd"/>
      <w:r w:rsidR="008803A3">
        <w:rPr>
          <w:rFonts w:hint="eastAsia"/>
        </w:rPr>
        <w:t>(</w:t>
      </w:r>
      <w:r w:rsidRPr="00F9636B">
        <w:rPr>
          <w:rFonts w:hint="eastAsia"/>
        </w:rPr>
        <w:t>Discriminator</w:t>
      </w:r>
      <w:r w:rsidR="008803A3">
        <w:rPr>
          <w:rFonts w:hint="eastAsia"/>
        </w:rPr>
        <w:t>)</w:t>
      </w:r>
      <w:r w:rsidRPr="00F9636B">
        <w:rPr>
          <w:rFonts w:hint="eastAsia"/>
        </w:rPr>
        <w:t>两部分组成。生成器用于生成需要的图像，判别器用于按照预设的条件对生成的图片进行判别以帮助生成器更好的学习图像的特征。在</w:t>
      </w:r>
      <w:proofErr w:type="gramStart"/>
      <w:r w:rsidRPr="00F9636B">
        <w:rPr>
          <w:rFonts w:hint="eastAsia"/>
        </w:rPr>
        <w:t>图像超</w:t>
      </w:r>
      <w:proofErr w:type="gramEnd"/>
      <w:r w:rsidRPr="00F9636B">
        <w:rPr>
          <w:rFonts w:hint="eastAsia"/>
        </w:rPr>
        <w:t>分辨率领域，使用</w:t>
      </w:r>
      <w:r w:rsidR="00B14059">
        <w:t>GAN</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rsidRPr="00A46F34">
        <w:rPr>
          <w:color w:val="000000"/>
        </w:rPr>
        <w:fldChar w:fldCharType="begin"/>
      </w:r>
      <w:r w:rsidR="003C0B30" w:rsidRPr="00A46F34">
        <w:rPr>
          <w:color w:val="000000"/>
        </w:rPr>
        <w:instrText xml:space="preserve"> ADDIN ZOTERO_ITEM CSL_CITATION {"citationID":"cr0P9P2T","properties":{"formattedCitation":"\\super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Photo_realistic_single_image_super_resol" w:tooltip="[28] Ledig C, Theis L, Huszár F, et al. Photo-realistic single image s" w:history="1">
        <w:r w:rsidR="00A46F34" w:rsidRPr="00A46F34">
          <w:rPr>
            <w:rStyle w:val="a7"/>
            <w:color w:val="000000"/>
            <w:kern w:val="0"/>
            <w:u w:val="none"/>
            <w:vertAlign w:val="superscript"/>
          </w:rPr>
          <w:t>28</w:t>
        </w:r>
      </w:hyperlink>
      <w:r w:rsidR="000F6A9A" w:rsidRPr="00A46F34">
        <w:rPr>
          <w:color w:val="000000"/>
          <w:kern w:val="0"/>
          <w:vertAlign w:val="superscript"/>
        </w:rPr>
        <w:t>]</w:t>
      </w:r>
      <w:r w:rsidR="00DF2D7C" w:rsidRPr="00A46F34">
        <w:rPr>
          <w:color w:val="000000"/>
        </w:rPr>
        <w:fldChar w:fldCharType="end"/>
      </w:r>
      <w:r w:rsidRPr="00F9636B">
        <w:rPr>
          <w:rFonts w:hint="eastAsia"/>
        </w:rPr>
        <w:t>，它是专门为了</w:t>
      </w:r>
      <w:proofErr w:type="gramStart"/>
      <w:r w:rsidRPr="00F9636B">
        <w:rPr>
          <w:rFonts w:hint="eastAsia"/>
        </w:rPr>
        <w:t>提升低</w:t>
      </w:r>
      <w:proofErr w:type="gramEnd"/>
      <w:r w:rsidRPr="00F9636B">
        <w:rPr>
          <w:rFonts w:hint="eastAsia"/>
        </w:rPr>
        <w:t>分辨率图像到高分辨率图像转换的质量而设计的。</w:t>
      </w:r>
      <w:r w:rsidRPr="00F9636B">
        <w:rPr>
          <w:rFonts w:hint="eastAsia"/>
        </w:rPr>
        <w:t>SRGAN</w:t>
      </w:r>
      <w:r w:rsidRPr="00F9636B">
        <w:rPr>
          <w:rFonts w:hint="eastAsia"/>
        </w:rPr>
        <w:t>通过训练生成器生成高分辨率图像，并通过</w:t>
      </w:r>
      <w:proofErr w:type="gramStart"/>
      <w:r w:rsidRPr="00F9636B">
        <w:rPr>
          <w:rFonts w:hint="eastAsia"/>
        </w:rPr>
        <w:t>判别器</w:t>
      </w:r>
      <w:proofErr w:type="gramEnd"/>
      <w:r w:rsidRPr="00F9636B">
        <w:rPr>
          <w:rFonts w:hint="eastAsia"/>
        </w:rPr>
        <w:t>来评估生成图像的真实性，从而在训练过程中逐渐提升生成图像的质量。虽然</w:t>
      </w:r>
      <w:r w:rsidRPr="00F9636B">
        <w:rPr>
          <w:rFonts w:hint="eastAsia"/>
        </w:rPr>
        <w:t>GAN</w:t>
      </w:r>
      <w:r w:rsidRPr="00F9636B">
        <w:rPr>
          <w:rFonts w:hint="eastAsia"/>
        </w:rPr>
        <w:t>在</w:t>
      </w:r>
      <w:proofErr w:type="gramStart"/>
      <w:r w:rsidRPr="00F9636B">
        <w:rPr>
          <w:rFonts w:hint="eastAsia"/>
        </w:rPr>
        <w:t>图像超</w:t>
      </w:r>
      <w:proofErr w:type="gramEnd"/>
      <w:r w:rsidRPr="00F9636B">
        <w:rPr>
          <w:rFonts w:hint="eastAsia"/>
        </w:rPr>
        <w:t>分辨率领域取得了显著成效，但也面临着一些挑战和缺陷，例如训练过程的稳定性问题、模型收敛速度慢以及可能产生不真实的纹理或伪影等问题。</w:t>
      </w:r>
    </w:p>
    <w:p w14:paraId="2BF1B6B0" w14:textId="130E9FA3" w:rsidR="009723DF" w:rsidRDefault="009723DF" w:rsidP="003F6DB1">
      <w:pPr>
        <w:ind w:firstLineChars="196" w:firstLine="24.40pt"/>
      </w:pPr>
      <w:r>
        <w:rPr>
          <w:rFonts w:hint="eastAsia"/>
        </w:rPr>
        <w:t>深度扩散模型在</w:t>
      </w:r>
      <w:proofErr w:type="gramStart"/>
      <w:r>
        <w:rPr>
          <w:rFonts w:hint="eastAsia"/>
        </w:rPr>
        <w:t>图像超</w:t>
      </w:r>
      <w:proofErr w:type="gramEnd"/>
      <w:r>
        <w:rPr>
          <w:rFonts w:hint="eastAsia"/>
        </w:rPr>
        <w:t>分辨率领域的应用确实取得了令人瞩目的成就。</w:t>
      </w:r>
      <w:r>
        <w:rPr>
          <w:rFonts w:hint="eastAsia"/>
        </w:rPr>
        <w:t>SR3</w:t>
      </w:r>
      <w:r w:rsidR="00DF2D7C" w:rsidRPr="00A46F34">
        <w:rPr>
          <w:color w:val="000000"/>
        </w:rPr>
        <w:fldChar w:fldCharType="begin"/>
      </w:r>
      <w:r w:rsidR="003C0B30" w:rsidRPr="00A46F34">
        <w:rPr>
          <w:color w:val="000000"/>
        </w:rPr>
        <w:instrText xml:space="preserve"> ADDIN ZOTERO_ITEM CSL_CITATION {"citationID":"2ACaElB2","properties":{"formattedCitation":"\\super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Image_super_resolution_via_iterative_ref" w:tooltip="[22] Saharia C, Ho J, Chan W, et al. Image super-resolution via iterat" w:history="1">
        <w:r w:rsidR="00A46F34" w:rsidRPr="00A46F34">
          <w:rPr>
            <w:rStyle w:val="a7"/>
            <w:color w:val="000000"/>
            <w:kern w:val="0"/>
            <w:u w:val="none"/>
            <w:vertAlign w:val="superscript"/>
          </w:rPr>
          <w:t>22</w:t>
        </w:r>
      </w:hyperlink>
      <w:r w:rsidR="000F6A9A" w:rsidRPr="00A46F34">
        <w:rPr>
          <w:color w:val="000000"/>
          <w:kern w:val="0"/>
          <w:vertAlign w:val="superscript"/>
        </w:rPr>
        <w:t>]</w:t>
      </w:r>
      <w:r w:rsidR="00DF2D7C" w:rsidRPr="00A46F34">
        <w:rPr>
          <w:color w:val="000000"/>
        </w:rPr>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w:t>
      </w:r>
      <w:r>
        <w:rPr>
          <w:rFonts w:hint="eastAsia"/>
        </w:rPr>
        <w:lastRenderedPageBreak/>
        <w:t>次，模型的参数量大，计算成本高，这意味着需要较为强大的硬件支持才能有效运行这些模型，这对于资源有限的环境是一个不小的挑战。</w:t>
      </w:r>
    </w:p>
    <w:p w14:paraId="72FA52FA" w14:textId="01D604D1" w:rsidR="009723DF" w:rsidRDefault="009723DF" w:rsidP="003F6DB1">
      <w:pPr>
        <w:ind w:firstLineChars="196" w:firstLine="24.40pt"/>
      </w:pPr>
      <w:proofErr w:type="spellStart"/>
      <w:r w:rsidRPr="004C695B">
        <w:rPr>
          <w:rFonts w:hint="eastAsia"/>
        </w:rPr>
        <w:t>SwinIR</w:t>
      </w:r>
      <w:proofErr w:type="spellEnd"/>
      <w:r w:rsidR="00DF2D7C" w:rsidRPr="00A46F34">
        <w:fldChar w:fldCharType="begin"/>
      </w:r>
      <w:r w:rsidR="003C0B30" w:rsidRPr="00A46F34">
        <w:instrText xml:space="preserve"> ADDIN ZOTERO_ITEM CSL_CITATION {"citationID":"axyZQvSx","properties":{"formattedCitation":"\\super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rsidRPr="00A46F34">
        <w:fldChar w:fldCharType="separate"/>
      </w:r>
      <w:r w:rsidR="000F6A9A" w:rsidRPr="00A46F34">
        <w:rPr>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kern w:val="0"/>
          <w:vertAlign w:val="superscript"/>
        </w:rPr>
        <w:t>]</w:t>
      </w:r>
      <w:r w:rsidR="00DF2D7C" w:rsidRPr="00A46F34">
        <w:fldChar w:fldCharType="end"/>
      </w:r>
      <w:r w:rsidRPr="004C695B">
        <w:rPr>
          <w:rFonts w:hint="eastAsia"/>
        </w:rPr>
        <w:t>作为一种基于</w:t>
      </w:r>
      <w:r w:rsidRPr="004C695B">
        <w:rPr>
          <w:rFonts w:hint="eastAsia"/>
        </w:rPr>
        <w:t>Transformer</w:t>
      </w:r>
      <w:r w:rsidRPr="004C695B">
        <w:rPr>
          <w:rFonts w:hint="eastAsia"/>
        </w:rPr>
        <w:t>的低级视觉重建模型，在</w:t>
      </w:r>
      <w:proofErr w:type="gramStart"/>
      <w:r w:rsidRPr="004C695B">
        <w:rPr>
          <w:rFonts w:hint="eastAsia"/>
        </w:rPr>
        <w:t>图像超</w:t>
      </w:r>
      <w:proofErr w:type="gramEnd"/>
      <w:r w:rsidRPr="004C695B">
        <w:rPr>
          <w:rFonts w:hint="eastAsia"/>
        </w:rPr>
        <w:t>分辨率领域中展现出了显著的优势。它通过将传统的卷积神经网络与</w:t>
      </w:r>
      <w:r w:rsidRPr="004C695B">
        <w:rPr>
          <w:rFonts w:hint="eastAsia"/>
        </w:rPr>
        <w:t>Transformer</w:t>
      </w:r>
      <w:r w:rsidRPr="004C695B">
        <w:rPr>
          <w:rFonts w:hint="eastAsia"/>
        </w:rPr>
        <w:t>结构相结合，克服了</w:t>
      </w:r>
      <w:r w:rsidR="00744479" w:rsidRPr="004C695B">
        <w:rPr>
          <w:rFonts w:hint="eastAsia"/>
        </w:rPr>
        <w:t>卷积神经网络</w:t>
      </w:r>
      <w:r w:rsidRPr="004C695B">
        <w:rPr>
          <w:rFonts w:hint="eastAsia"/>
        </w:rPr>
        <w:t>在感受野大小</w:t>
      </w:r>
      <w:r w:rsidR="00744479">
        <w:rPr>
          <w:rFonts w:hint="eastAsia"/>
        </w:rPr>
        <w:t>上的</w:t>
      </w:r>
      <w:r w:rsidRPr="004C695B">
        <w:rPr>
          <w:rFonts w:hint="eastAsia"/>
        </w:rPr>
        <w:t>限制</w:t>
      </w:r>
      <w:r w:rsidR="00744479">
        <w:rPr>
          <w:rFonts w:hint="eastAsia"/>
        </w:rPr>
        <w:t>以及</w:t>
      </w:r>
      <w:r w:rsidRPr="004C695B">
        <w:rPr>
          <w:rFonts w:hint="eastAsia"/>
        </w:rPr>
        <w:t>GAN</w:t>
      </w:r>
      <w:r w:rsidRPr="004C695B">
        <w:rPr>
          <w:rFonts w:hint="eastAsia"/>
        </w:rPr>
        <w:t>网络训练稳定性方面的不足，同时也避免了深度扩散模型在计算成本上的高昂开销。</w:t>
      </w:r>
      <w:proofErr w:type="spellStart"/>
      <w:r w:rsidRPr="004C695B">
        <w:rPr>
          <w:rFonts w:hint="eastAsia"/>
        </w:rPr>
        <w:t>SwinIR</w:t>
      </w:r>
      <w:proofErr w:type="spellEnd"/>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proofErr w:type="spellStart"/>
      <w:r w:rsidRPr="004C695B">
        <w:rPr>
          <w:rFonts w:hint="eastAsia"/>
        </w:rPr>
        <w:t>Swin</w:t>
      </w:r>
      <w:proofErr w:type="spellEnd"/>
      <w:r w:rsidRPr="004C695B">
        <w:rPr>
          <w:rFonts w:hint="eastAsia"/>
        </w:rPr>
        <w:t xml:space="preserve"> Transformer</w:t>
      </w:r>
      <w:r w:rsidR="00DF2D7C" w:rsidRPr="00A46F34">
        <w:rPr>
          <w:color w:val="000000"/>
        </w:rPr>
        <w:fldChar w:fldCharType="begin"/>
      </w:r>
      <w:r w:rsidR="003C0B30" w:rsidRPr="00A46F34">
        <w:rPr>
          <w:color w:val="000000"/>
        </w:rPr>
        <w:instrText xml:space="preserve"> ADDIN ZOTERO_ITEM CSL_CITATION {"citationID":"0Tz1ndQq","properties":{"formattedCitation":"\\super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Swin_transformer__Hierarchical_vision_tr" w:tooltip="[29] Liu Z, Lin Y, Cao Y, et al. Swin transformer: Hierarchical vision" w:history="1">
        <w:r w:rsidR="00A46F34" w:rsidRPr="00A46F34">
          <w:rPr>
            <w:rStyle w:val="a7"/>
            <w:color w:val="000000"/>
            <w:kern w:val="0"/>
            <w:u w:val="none"/>
            <w:vertAlign w:val="superscript"/>
          </w:rPr>
          <w:t>29</w:t>
        </w:r>
      </w:hyperlink>
      <w:r w:rsidR="000F6A9A" w:rsidRPr="00A46F34">
        <w:rPr>
          <w:color w:val="000000"/>
          <w:kern w:val="0"/>
          <w:vertAlign w:val="superscript"/>
        </w:rPr>
        <w:t>]</w:t>
      </w:r>
      <w:r w:rsidR="00DF2D7C" w:rsidRPr="00A46F34">
        <w:rPr>
          <w:color w:val="000000"/>
        </w:rPr>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proofErr w:type="spellStart"/>
      <w:r w:rsidRPr="004C695B">
        <w:rPr>
          <w:rFonts w:hint="eastAsia"/>
        </w:rPr>
        <w:t>SwinIR</w:t>
      </w:r>
      <w:proofErr w:type="spellEnd"/>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9723DF">
      <w:pPr>
        <w:pStyle w:val="2"/>
        <w:spacing w:before="9.75pt" w:after="9.75pt"/>
      </w:pPr>
      <w:bookmarkStart w:id="139" w:name="_Toc161457394"/>
      <w:bookmarkStart w:id="140" w:name="_Toc161457997"/>
      <w:bookmarkStart w:id="141" w:name="_Toc161602599"/>
      <w:bookmarkStart w:id="142" w:name="_Toc161792302"/>
      <w:bookmarkStart w:id="143" w:name="_Toc162391744"/>
      <w:bookmarkStart w:id="144" w:name="_Toc162583998"/>
      <w:bookmarkStart w:id="145" w:name="_Toc162875876"/>
      <w:bookmarkStart w:id="146" w:name="_Toc162877287"/>
      <w:bookmarkStart w:id="147" w:name="_Toc162878475"/>
      <w:bookmarkStart w:id="148" w:name="_Toc162948162"/>
      <w:bookmarkStart w:id="149" w:name="_Toc166375105"/>
      <w:bookmarkStart w:id="150" w:name="_Toc166553975"/>
      <w:r w:rsidRPr="0060726B">
        <w:rPr>
          <w:rFonts w:hint="eastAsia"/>
        </w:rPr>
        <w:t>1.</w:t>
      </w:r>
      <w:r>
        <w:t>3</w:t>
      </w:r>
      <w:r w:rsidRPr="0060726B">
        <w:rPr>
          <w:rFonts w:hint="eastAsia"/>
        </w:rPr>
        <w:t xml:space="preserve"> </w:t>
      </w:r>
      <w:r>
        <w:rPr>
          <w:rFonts w:hint="eastAsia"/>
        </w:rPr>
        <w:t>主要研究内容</w:t>
      </w:r>
      <w:bookmarkEnd w:id="139"/>
      <w:bookmarkEnd w:id="140"/>
      <w:bookmarkEnd w:id="141"/>
      <w:bookmarkEnd w:id="142"/>
      <w:bookmarkEnd w:id="143"/>
      <w:bookmarkEnd w:id="144"/>
      <w:bookmarkEnd w:id="145"/>
      <w:bookmarkEnd w:id="146"/>
      <w:bookmarkEnd w:id="147"/>
      <w:bookmarkEnd w:id="148"/>
      <w:bookmarkEnd w:id="149"/>
      <w:bookmarkEnd w:id="150"/>
    </w:p>
    <w:p w14:paraId="3E0FEA45" w14:textId="410AEB41" w:rsidR="009723DF" w:rsidRDefault="009723DF" w:rsidP="003F6DB1">
      <w:pPr>
        <w:ind w:firstLineChars="196" w:firstLine="24.40pt"/>
      </w:pPr>
      <w:r>
        <w:rPr>
          <w:rFonts w:hint="eastAsia"/>
        </w:rPr>
        <w:t>近年来，随着深度学习技术的不断进步，基于</w:t>
      </w:r>
      <w:r>
        <w:rPr>
          <w:rFonts w:hint="eastAsia"/>
        </w:rPr>
        <w:t>Transformer</w:t>
      </w:r>
      <w:r>
        <w:rPr>
          <w:rFonts w:hint="eastAsia"/>
        </w:rPr>
        <w:t>架构的网络在单</w:t>
      </w:r>
      <w:proofErr w:type="gramStart"/>
      <w:r>
        <w:rPr>
          <w:rFonts w:hint="eastAsia"/>
        </w:rPr>
        <w:t>图像超</w:t>
      </w:r>
      <w:proofErr w:type="gramEnd"/>
      <w:r>
        <w:rPr>
          <w:rFonts w:hint="eastAsia"/>
        </w:rPr>
        <w:t>分辨率领域得到了广泛的研究和应用。与传统的卷积神经网络相比，</w:t>
      </w:r>
      <w:r>
        <w:rPr>
          <w:rFonts w:hint="eastAsia"/>
        </w:rPr>
        <w:t>Transformer</w:t>
      </w:r>
      <w:r>
        <w:rPr>
          <w:rFonts w:hint="eastAsia"/>
        </w:rPr>
        <w:t>网络引入的自注意力机制</w:t>
      </w:r>
      <w:r w:rsidR="001C24F5" w:rsidRPr="00A46F34">
        <w:fldChar w:fldCharType="begin"/>
      </w:r>
      <w:r w:rsidR="003C0B30" w:rsidRPr="00A46F34">
        <w:instrText xml:space="preserve"> ADDIN ZOTERO_ITEM CSL_CITATION {"citationID":"ara09YGp","properties":{"formattedCitation":"\\super [30]\\nosupersub{}","plainCitation":"[30]","noteIndex":0},"citationItems":[{"id":860,"uris":["http://zotero.org/users/local/5A8f2ITQ/items/U3WSYR6Y","http://zotero.org/users/13973222/items/U3WSYR6Y"],"itemData":{"id":860,"type":"article-journal","container-title":"Advances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rsidRPr="00A46F34">
        <w:fldChar w:fldCharType="separate"/>
      </w:r>
      <w:r w:rsidR="000F6A9A" w:rsidRPr="00A46F34">
        <w:rPr>
          <w:kern w:val="0"/>
          <w:vertAlign w:val="superscript"/>
        </w:rPr>
        <w:t>[</w:t>
      </w:r>
      <w:hyperlink w:anchor="Attention_is_all_you_need" w:tooltip="[30] Vaswani A, Shazeer N, Parmar N, et al. Attention is all you need" w:history="1">
        <w:r w:rsidR="00A46F34" w:rsidRPr="00A46F34">
          <w:rPr>
            <w:rStyle w:val="a7"/>
            <w:color w:val="000000"/>
            <w:kern w:val="0"/>
            <w:u w:val="none"/>
            <w:vertAlign w:val="superscript"/>
          </w:rPr>
          <w:t>30</w:t>
        </w:r>
      </w:hyperlink>
      <w:r w:rsidR="000F6A9A" w:rsidRPr="00A46F34">
        <w:rPr>
          <w:kern w:val="0"/>
          <w:vertAlign w:val="superscript"/>
        </w:rPr>
        <w:t>]</w:t>
      </w:r>
      <w:r w:rsidR="001C24F5" w:rsidRPr="00A46F34">
        <w:fldChar w:fldCharType="end"/>
      </w:r>
      <w:r>
        <w:rPr>
          <w:rFonts w:hint="eastAsia"/>
        </w:rPr>
        <w:t>在特征提取和信息融合方面展现出了独特的优势。自注意力机制能够有效地捕捉图像中不同区域之间的</w:t>
      </w:r>
      <w:r w:rsidR="003E4CE2">
        <w:rPr>
          <w:rFonts w:hint="eastAsia"/>
        </w:rPr>
        <w:t>长距离</w:t>
      </w:r>
      <w:r>
        <w:rPr>
          <w:rFonts w:hint="eastAsia"/>
        </w:rPr>
        <w:t>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w:t>
      </w:r>
      <w:r w:rsidR="00240C1F">
        <w:rPr>
          <w:rFonts w:hint="eastAsia"/>
        </w:rPr>
        <w:t>像素之间的联系</w:t>
      </w:r>
      <w:r>
        <w:rPr>
          <w:rFonts w:hint="eastAsia"/>
        </w:rPr>
        <w:t>，而忽略了远距离像素间的联系。基于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rsidRPr="00A46F34">
        <w:rPr>
          <w:color w:val="000000"/>
        </w:rPr>
        <w:fldChar w:fldCharType="begin"/>
      </w:r>
      <w:r w:rsidR="003C0B30" w:rsidRPr="00A46F34">
        <w:rPr>
          <w:color w:val="000000"/>
        </w:rPr>
        <w:instrText xml:space="preserve"> ADDIN ZOTERO_ITEM CSL_CITATION {"citationID":"vJiPPfjV","properties":{"formattedCitation":"\\super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Cswin_transformer__A_general_vision_tran" w:tooltip="[31] Dong X, Bao J, Chen D, et al. Cswin transformer: A general vision" w:history="1">
        <w:r w:rsidR="00A46F34" w:rsidRPr="00A46F34">
          <w:rPr>
            <w:rStyle w:val="a7"/>
            <w:color w:val="000000"/>
            <w:kern w:val="0"/>
            <w:u w:val="none"/>
            <w:vertAlign w:val="superscript"/>
          </w:rPr>
          <w:t>31</w:t>
        </w:r>
      </w:hyperlink>
      <w:r w:rsidR="000F6A9A" w:rsidRPr="00A46F34">
        <w:rPr>
          <w:color w:val="000000"/>
          <w:kern w:val="0"/>
          <w:vertAlign w:val="superscript"/>
        </w:rPr>
        <w:t>]</w:t>
      </w:r>
      <w:r w:rsidR="001C24F5" w:rsidRPr="00A46F34">
        <w:rPr>
          <w:color w:val="000000"/>
        </w:rPr>
        <w:fldChar w:fldCharType="end"/>
      </w:r>
      <w:r>
        <w:rPr>
          <w:rFonts w:hint="eastAsia"/>
        </w:rPr>
        <w:t>的单</w:t>
      </w:r>
      <w:proofErr w:type="gramStart"/>
      <w:r>
        <w:rPr>
          <w:rFonts w:hint="eastAsia"/>
        </w:rPr>
        <w:t>图像超</w:t>
      </w:r>
      <w:proofErr w:type="gramEnd"/>
      <w:r>
        <w:rPr>
          <w:rFonts w:hint="eastAsia"/>
        </w:rPr>
        <w:t>分辨率网络，具体研究内容如下：</w:t>
      </w:r>
    </w:p>
    <w:p w14:paraId="039B1D41" w14:textId="362A783B" w:rsidR="009723DF" w:rsidRDefault="009723DF" w:rsidP="003F6DB1">
      <w:pPr>
        <w:ind w:firstLineChars="196" w:firstLine="24.40pt"/>
      </w:pPr>
      <w:r>
        <w:rPr>
          <w:rFonts w:hint="eastAsia"/>
        </w:rPr>
        <w:t>本文提出了一种基于</w:t>
      </w:r>
      <w:r>
        <w:rPr>
          <w:rFonts w:hint="eastAsia"/>
        </w:rPr>
        <w:t>Transformer</w:t>
      </w:r>
      <w:r>
        <w:rPr>
          <w:rFonts w:hint="eastAsia"/>
        </w:rPr>
        <w:t>架构的单</w:t>
      </w:r>
      <w:proofErr w:type="gramStart"/>
      <w:r>
        <w:rPr>
          <w:rFonts w:hint="eastAsia"/>
        </w:rPr>
        <w:t>图像超</w:t>
      </w:r>
      <w:proofErr w:type="gramEnd"/>
      <w:r>
        <w:rPr>
          <w:rFonts w:hint="eastAsia"/>
        </w:rPr>
        <w:t>分辨率</w:t>
      </w:r>
      <w:r w:rsidR="008803A3">
        <w:rPr>
          <w:rFonts w:hint="eastAsia"/>
        </w:rPr>
        <w:t>(</w:t>
      </w:r>
      <w:r>
        <w:rPr>
          <w:rFonts w:hint="eastAsia"/>
        </w:rPr>
        <w:t>SISR</w:t>
      </w:r>
      <w:r w:rsidR="008803A3">
        <w:rPr>
          <w:rFonts w:hint="eastAsia"/>
        </w:rPr>
        <w:t>)</w:t>
      </w:r>
      <w:r>
        <w:rPr>
          <w:rFonts w:hint="eastAsia"/>
        </w:rPr>
        <w:t>网络，核心是基于轴向</w:t>
      </w:r>
      <w:r w:rsidR="00B51C8E">
        <w:rPr>
          <w:rFonts w:hint="eastAsia"/>
        </w:rPr>
        <w:t>自</w:t>
      </w:r>
      <w:r>
        <w:rPr>
          <w:rFonts w:hint="eastAsia"/>
        </w:rPr>
        <w:t>注意力的</w:t>
      </w:r>
      <w:r>
        <w:rPr>
          <w:rFonts w:hint="eastAsia"/>
        </w:rPr>
        <w:t>SISR</w:t>
      </w:r>
      <w:r>
        <w:rPr>
          <w:rFonts w:hint="eastAsia"/>
        </w:rPr>
        <w:t>网络</w:t>
      </w:r>
      <w:r w:rsidR="008803A3">
        <w:rPr>
          <w:rFonts w:hint="eastAsia"/>
        </w:rPr>
        <w:t>(</w:t>
      </w:r>
      <w:r w:rsidR="00240C1F">
        <w:t>A</w:t>
      </w:r>
      <w:r w:rsidRPr="00604DA3">
        <w:t xml:space="preserve">xial </w:t>
      </w:r>
      <w:r w:rsidR="00B51C8E">
        <w:t>self A</w:t>
      </w:r>
      <w:r w:rsidR="00B51C8E" w:rsidRPr="00604DA3">
        <w:t>ttention</w:t>
      </w:r>
      <w:r>
        <w:t xml:space="preserve"> </w:t>
      </w:r>
      <w:r w:rsidR="00240C1F">
        <w:t>single image S</w:t>
      </w:r>
      <w:r>
        <w:rPr>
          <w:rFonts w:hint="eastAsia"/>
        </w:rPr>
        <w:t>uper</w:t>
      </w:r>
      <w:r w:rsidR="00240C1F">
        <w:t>-R</w:t>
      </w:r>
      <w:r>
        <w:rPr>
          <w:rFonts w:hint="eastAsia"/>
        </w:rPr>
        <w:t>esolution</w:t>
      </w:r>
      <w:r>
        <w:rPr>
          <w:rFonts w:hint="eastAsia"/>
        </w:rPr>
        <w:t>，</w:t>
      </w:r>
      <w:r>
        <w:rPr>
          <w:rFonts w:hint="eastAsia"/>
        </w:rPr>
        <w:t>AASR</w:t>
      </w:r>
      <w:r w:rsidR="008803A3">
        <w:rPr>
          <w:rFonts w:hint="eastAsia"/>
        </w:rPr>
        <w:t>)</w:t>
      </w:r>
      <w:r>
        <w:rPr>
          <w:rFonts w:hint="eastAsia"/>
        </w:rPr>
        <w:t>，结合了基于</w:t>
      </w:r>
      <w:r w:rsidR="00240C1F">
        <w:rPr>
          <w:rFonts w:hint="eastAsia"/>
        </w:rPr>
        <w:t>门控</w:t>
      </w:r>
      <w:r>
        <w:rPr>
          <w:rFonts w:hint="eastAsia"/>
        </w:rPr>
        <w:t>卷积</w:t>
      </w:r>
      <w:r w:rsidR="00240C1F">
        <w:rPr>
          <w:rFonts w:hint="eastAsia"/>
        </w:rPr>
        <w:t>(</w:t>
      </w:r>
      <w:r>
        <w:rPr>
          <w:rFonts w:hint="eastAsia"/>
        </w:rPr>
        <w:t>Gated-</w:t>
      </w:r>
      <w:proofErr w:type="spellStart"/>
      <w:r>
        <w:rPr>
          <w:rFonts w:hint="eastAsia"/>
        </w:rPr>
        <w:t>Dconv</w:t>
      </w:r>
      <w:proofErr w:type="spellEnd"/>
      <w:r w:rsidR="00240C1F">
        <w:t>)</w:t>
      </w:r>
      <w:r w:rsidR="00240C1F">
        <w:rPr>
          <w:rFonts w:hint="eastAsia"/>
        </w:rPr>
        <w:t>的</w:t>
      </w:r>
      <w:r>
        <w:rPr>
          <w:rFonts w:hint="eastAsia"/>
        </w:rPr>
        <w:t>前馈结构层</w:t>
      </w:r>
      <w:r w:rsidR="008803A3">
        <w:rPr>
          <w:rFonts w:hint="eastAsia"/>
        </w:rPr>
        <w:t>(</w:t>
      </w:r>
      <w:r w:rsidR="00240C1F">
        <w:rPr>
          <w:rFonts w:hint="eastAsia"/>
        </w:rPr>
        <w:t>Gated-</w:t>
      </w:r>
      <w:proofErr w:type="spellStart"/>
      <w:r w:rsidR="00240C1F">
        <w:rPr>
          <w:rFonts w:hint="eastAsia"/>
        </w:rPr>
        <w:t>Dconv</w:t>
      </w:r>
      <w:proofErr w:type="spellEnd"/>
      <w:r w:rsidR="00240C1F">
        <w:t xml:space="preserve"> </w:t>
      </w:r>
      <w:r w:rsidR="00240C1F" w:rsidRPr="00240C1F">
        <w:t>Feedforward Network</w:t>
      </w:r>
      <w:r w:rsidR="00240C1F">
        <w:rPr>
          <w:rFonts w:hint="eastAsia"/>
        </w:rPr>
        <w:t>,</w:t>
      </w:r>
      <w:r w:rsidR="00240C1F">
        <w:t xml:space="preserve"> GDFN</w:t>
      </w:r>
      <w:r w:rsidR="008803A3">
        <w:rPr>
          <w:rFonts w:hint="eastAsia"/>
        </w:rPr>
        <w:t>)</w:t>
      </w:r>
      <w:r>
        <w:rPr>
          <w:rFonts w:hint="eastAsia"/>
        </w:rPr>
        <w:t>。</w:t>
      </w:r>
      <w:r>
        <w:rPr>
          <w:rFonts w:hint="eastAsia"/>
        </w:rPr>
        <w:t>AASR</w:t>
      </w:r>
      <w:r>
        <w:rPr>
          <w:rFonts w:hint="eastAsia"/>
        </w:rPr>
        <w:t>网络利用轴向</w:t>
      </w:r>
      <w:r w:rsidR="00B51C8E">
        <w:rPr>
          <w:rFonts w:hint="eastAsia"/>
        </w:rPr>
        <w:t>自</w:t>
      </w:r>
      <w:r>
        <w:rPr>
          <w:rFonts w:hint="eastAsia"/>
        </w:rPr>
        <w:t>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rsidRPr="00A46F34">
        <w:rPr>
          <w:color w:val="000000"/>
        </w:rPr>
        <w:fldChar w:fldCharType="begin"/>
      </w:r>
      <w:r w:rsidR="003C0B30" w:rsidRPr="00A46F34">
        <w:rPr>
          <w:color w:val="000000"/>
        </w:rPr>
        <w:instrText xml:space="preserve"> ADDIN ZOTERO_ITEM CSL_CITATION {"citationID":"ZGllANCo","properties":{"formattedCitation":"\\super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Xception__Deep_learning_with_depthwise_s" w:tooltip="[32] Chollet F. Xception: Deep learning with depthwise separable convo" w:history="1">
        <w:r w:rsidR="00A46F34" w:rsidRPr="00A46F34">
          <w:rPr>
            <w:rStyle w:val="a7"/>
            <w:color w:val="000000"/>
            <w:kern w:val="0"/>
            <w:u w:val="none"/>
            <w:vertAlign w:val="superscript"/>
          </w:rPr>
          <w:t>32</w:t>
        </w:r>
      </w:hyperlink>
      <w:r w:rsidR="000F6A9A" w:rsidRPr="00A46F34">
        <w:rPr>
          <w:color w:val="000000"/>
          <w:kern w:val="0"/>
          <w:vertAlign w:val="superscript"/>
        </w:rPr>
        <w:t>]</w:t>
      </w:r>
      <w:r w:rsidR="001C24F5" w:rsidRPr="00A46F34">
        <w:rPr>
          <w:color w:val="000000"/>
        </w:rPr>
        <w:fldChar w:fldCharType="end"/>
      </w:r>
      <w:r>
        <w:rPr>
          <w:rFonts w:hint="eastAsia"/>
        </w:rPr>
        <w:t>和门控机制</w:t>
      </w:r>
      <w:r w:rsidR="001C24F5" w:rsidRPr="00A46F34">
        <w:rPr>
          <w:color w:val="000000"/>
        </w:rPr>
        <w:fldChar w:fldCharType="begin"/>
      </w:r>
      <w:r w:rsidR="003C0B30" w:rsidRPr="00A46F34">
        <w:rPr>
          <w:color w:val="000000"/>
        </w:rPr>
        <w:instrText xml:space="preserve"> ADDIN ZOTERO_ITEM CSL_CITATION {"citationID":"gZo5U0d0","properties":{"formattedCitation":"\\super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color w:val="000000"/>
          <w:kern w:val="0"/>
          <w:vertAlign w:val="superscript"/>
        </w:rPr>
        <w:t>]</w:t>
      </w:r>
      <w:r w:rsidR="001C24F5" w:rsidRPr="00A46F34">
        <w:rPr>
          <w:color w:val="000000"/>
        </w:rPr>
        <w:fldChar w:fldCharType="end"/>
      </w:r>
      <w:r>
        <w:rPr>
          <w:rFonts w:hint="eastAsia"/>
        </w:rPr>
        <w:t>，取代了传统</w:t>
      </w:r>
      <w:r>
        <w:rPr>
          <w:rFonts w:hint="eastAsia"/>
        </w:rPr>
        <w:t>Transformer</w:t>
      </w:r>
      <w:r>
        <w:rPr>
          <w:rFonts w:hint="eastAsia"/>
        </w:rPr>
        <w:t>块中的多层感知机</w:t>
      </w:r>
      <w:r w:rsidR="00654D0C" w:rsidRPr="00A46F34">
        <w:rPr>
          <w:color w:val="000000"/>
        </w:rPr>
        <w:fldChar w:fldCharType="begin"/>
      </w:r>
      <w:r w:rsidR="003C0B30" w:rsidRPr="00A46F34">
        <w:rPr>
          <w:color w:val="000000"/>
        </w:rPr>
        <w:instrText xml:space="preserve"> ADDIN ZOTERO_ITEM CSL_CITATION {"citationID":"F3G7sayd","properties":{"formattedCitation":"\\super [34]\\nosupersub{}","plainCitation":"[34]","noteIndex":0},"citationItems":[{"id":864,"uris":["http://zotero.org/users/local/5A8f2ITQ/items/M99XAZXG","http://zotero.org/users/13973222/items/M99XAZXG"],"itemData":{"id":864,"type":"article-journal","container-title":"Implications for","title":"Parallel distributed processing","author":[{"family":"Morris","given":"R. G. M."}],"issued":{"date-parts":[["1989"]]}}}],"schema":"https://github.com/citation-style-language/schema/raw/master/csl-citation.json"} </w:instrText>
      </w:r>
      <w:r w:rsidR="00654D0C" w:rsidRPr="00A46F34">
        <w:rPr>
          <w:color w:val="000000"/>
        </w:rPr>
        <w:fldChar w:fldCharType="separate"/>
      </w:r>
      <w:r w:rsidR="000F6A9A" w:rsidRPr="00A46F34">
        <w:rPr>
          <w:color w:val="000000"/>
          <w:kern w:val="0"/>
          <w:vertAlign w:val="superscript"/>
        </w:rPr>
        <w:t>[</w:t>
      </w:r>
      <w:hyperlink w:anchor="Parallel_distributed_processing" w:tooltip="[34] Morris R G M. Parallel distributed processing" w:history="1">
        <w:r w:rsidR="00A46F34" w:rsidRPr="00A46F34">
          <w:rPr>
            <w:rStyle w:val="a7"/>
            <w:color w:val="000000"/>
            <w:kern w:val="0"/>
            <w:u w:val="none"/>
            <w:vertAlign w:val="superscript"/>
          </w:rPr>
          <w:t>34</w:t>
        </w:r>
      </w:hyperlink>
      <w:r w:rsidR="000F6A9A" w:rsidRPr="00A46F34">
        <w:rPr>
          <w:color w:val="000000"/>
          <w:kern w:val="0"/>
          <w:vertAlign w:val="superscript"/>
        </w:rPr>
        <w:t>]</w:t>
      </w:r>
      <w:r w:rsidR="00654D0C" w:rsidRPr="00A46F34">
        <w:rPr>
          <w:color w:val="000000"/>
        </w:rPr>
        <w:fldChar w:fldCharType="end"/>
      </w:r>
      <w:r>
        <w:rPr>
          <w:rFonts w:hint="eastAsia"/>
        </w:rPr>
        <w:t>，从而增强了网络处理图像细节的能力。</w:t>
      </w:r>
      <w:r>
        <w:rPr>
          <w:rFonts w:hint="eastAsia"/>
        </w:rPr>
        <w:t>GDFN</w:t>
      </w:r>
      <w:r>
        <w:rPr>
          <w:rFonts w:hint="eastAsia"/>
        </w:rPr>
        <w:t>具有两个分支，一个是通过深度可分离卷积</w:t>
      </w:r>
      <w:r>
        <w:rPr>
          <w:rFonts w:hint="eastAsia"/>
        </w:rPr>
        <w:lastRenderedPageBreak/>
        <w:t>处理输入特征的分支，另一个是在此基础上加入非线性激活函数</w:t>
      </w:r>
      <w:r>
        <w:rPr>
          <w:rFonts w:hint="eastAsia"/>
        </w:rPr>
        <w:t>GELU</w:t>
      </w:r>
      <w:r>
        <w:rPr>
          <w:rFonts w:hint="eastAsia"/>
        </w:rPr>
        <w:t>的分支。这两个分支的输出经过逐元素求积，再与原始输入特征相加，形成最终的输出。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w:t>
      </w:r>
      <w:r w:rsidR="00B51C8E">
        <w:rPr>
          <w:rFonts w:hint="eastAsia"/>
        </w:rPr>
        <w:t>自</w:t>
      </w:r>
      <w:r w:rsidRPr="00755CBB">
        <w:rPr>
          <w:rFonts w:hint="eastAsia"/>
        </w:rPr>
        <w:t>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w:t>
      </w:r>
      <w:proofErr w:type="gramStart"/>
      <w:r w:rsidRPr="00755CBB">
        <w:rPr>
          <w:rFonts w:hint="eastAsia"/>
        </w:rPr>
        <w:t>应用自</w:t>
      </w:r>
      <w:proofErr w:type="gramEnd"/>
      <w:r w:rsidRPr="00755CBB">
        <w:rPr>
          <w:rFonts w:hint="eastAsia"/>
        </w:rPr>
        <w:t>注意力，使得网络能够更加灵活地处理图像的全局信息</w:t>
      </w:r>
      <w:r>
        <w:rPr>
          <w:rFonts w:hint="eastAsia"/>
        </w:rPr>
        <w:t>，提高</w:t>
      </w:r>
      <w:r w:rsidRPr="00755CBB">
        <w:rPr>
          <w:rFonts w:hint="eastAsia"/>
        </w:rPr>
        <w:t>超分辨率图像的质量。</w:t>
      </w:r>
    </w:p>
    <w:p w14:paraId="70BE0553" w14:textId="2F86FF5D" w:rsidR="009723DF" w:rsidRDefault="009723DF" w:rsidP="003F6DB1">
      <w:pPr>
        <w:ind w:firstLineChars="196" w:firstLine="24.40pt"/>
      </w:pPr>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w:t>
      </w:r>
      <w:r>
        <w:rPr>
          <w:rFonts w:hint="eastAsia"/>
        </w:rPr>
        <w:t>架构的</w:t>
      </w:r>
      <w:r w:rsidRPr="001B6A39">
        <w:rPr>
          <w:rFonts w:hint="eastAsia"/>
        </w:rPr>
        <w:t>超分辨率网络。</w:t>
      </w:r>
      <w:r w:rsidR="00240C1F">
        <w:rPr>
          <w:rFonts w:hint="eastAsia"/>
        </w:rPr>
        <w:t>该网络</w:t>
      </w:r>
      <w:r w:rsidRPr="001B6A39">
        <w:rPr>
          <w:rFonts w:hint="eastAsia"/>
        </w:rPr>
        <w:t>通过</w:t>
      </w:r>
      <w:r w:rsidRPr="001B6A39">
        <w:rPr>
          <w:rFonts w:hint="eastAsia"/>
        </w:rPr>
        <w:t>Transformer</w:t>
      </w:r>
      <w:r w:rsidRPr="001B6A39">
        <w:rPr>
          <w:rFonts w:hint="eastAsia"/>
        </w:rPr>
        <w:t>分支提取</w:t>
      </w:r>
      <w:r>
        <w:rPr>
          <w:rFonts w:hint="eastAsia"/>
        </w:rPr>
        <w:t>图像</w:t>
      </w:r>
      <w:r w:rsidRPr="001B6A39">
        <w:rPr>
          <w:rFonts w:hint="eastAsia"/>
        </w:rPr>
        <w:t>局部特征，</w:t>
      </w:r>
      <w:r w:rsidR="00240C1F">
        <w:rPr>
          <w:rFonts w:hint="eastAsia"/>
        </w:rPr>
        <w:t>通过卷积神经网络</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w:t>
      </w:r>
      <w:r w:rsidR="00B51C8E">
        <w:rPr>
          <w:rFonts w:hint="eastAsia"/>
        </w:rPr>
        <w:t>自</w:t>
      </w:r>
      <w:r w:rsidRPr="001B6A39">
        <w:rPr>
          <w:rFonts w:hint="eastAsia"/>
        </w:rPr>
        <w:t>注意力机制来增强</w:t>
      </w:r>
      <w:r>
        <w:rPr>
          <w:rFonts w:hint="eastAsia"/>
        </w:rPr>
        <w:t>图像局部</w:t>
      </w:r>
      <w:r w:rsidRPr="001B6A39">
        <w:rPr>
          <w:rFonts w:hint="eastAsia"/>
        </w:rPr>
        <w:t>细节恢复，</w:t>
      </w:r>
      <w:r w:rsidR="00240C1F">
        <w:rPr>
          <w:rFonts w:hint="eastAsia"/>
        </w:rPr>
        <w:t>而在</w:t>
      </w:r>
      <w:r w:rsidRPr="001B6A39">
        <w:rPr>
          <w:rFonts w:hint="eastAsia"/>
        </w:rPr>
        <w:t>卷积分支</w:t>
      </w:r>
      <w:r w:rsidR="00240C1F">
        <w:rPr>
          <w:rFonts w:hint="eastAsia"/>
        </w:rPr>
        <w:t>中利用卷积计算的高效性</w:t>
      </w:r>
      <w:r w:rsidRPr="001B6A39">
        <w:rPr>
          <w:rFonts w:hint="eastAsia"/>
        </w:rPr>
        <w:t>提取</w:t>
      </w:r>
      <w:r w:rsidR="00240C1F">
        <w:rPr>
          <w:rFonts w:hint="eastAsia"/>
        </w:rPr>
        <w:t>图像的</w:t>
      </w:r>
      <w:r w:rsidRPr="001B6A39">
        <w:rPr>
          <w:rFonts w:hint="eastAsia"/>
        </w:rPr>
        <w:t>全局特征。</w:t>
      </w:r>
      <w:r>
        <w:rPr>
          <w:rFonts w:hint="eastAsia"/>
        </w:rPr>
        <w:t>为了能够更好的提取图像的全局信息，增强图像细节的恢复，本文设计了一款特殊的卷积网络</w:t>
      </w:r>
      <w:r w:rsidR="00B51C8E">
        <w:rPr>
          <w:rFonts w:hint="eastAsia"/>
        </w:rPr>
        <w:t>模块</w:t>
      </w:r>
      <w:r>
        <w:rPr>
          <w:rFonts w:hint="eastAsia"/>
        </w:rPr>
        <w:t>，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rsidRPr="00A46F34">
        <w:rPr>
          <w:color w:val="000000"/>
        </w:rPr>
        <w:fldChar w:fldCharType="begin"/>
      </w:r>
      <w:r w:rsidR="003C0B30" w:rsidRPr="00A46F34">
        <w:rPr>
          <w:color w:val="000000"/>
        </w:rPr>
        <w:instrText xml:space="preserve"> ADDIN ZOTERO_ITEM CSL_CITATION {"citationID":"qA0KEjhQ","properties":{"formattedCitation":"\\super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color w:val="000000"/>
          <w:kern w:val="0"/>
          <w:vertAlign w:val="superscript"/>
        </w:rPr>
        <w:t>]</w:t>
      </w:r>
      <w:r w:rsidR="001C24F5" w:rsidRPr="00A46F34">
        <w:rPr>
          <w:color w:val="000000"/>
        </w:rPr>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rsidRPr="00A46F34">
        <w:rPr>
          <w:color w:val="000000"/>
        </w:rPr>
        <w:fldChar w:fldCharType="begin"/>
      </w:r>
      <w:r w:rsidR="003C0B30" w:rsidRPr="00A46F34">
        <w:rPr>
          <w:color w:val="000000"/>
        </w:rPr>
        <w:instrText xml:space="preserve"> ADDIN ZOTERO_ITEM CSL_CITATION {"citationID":"LZo6WsGo","properties":{"formattedCitation":"\\super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rsidRPr="00A46F34">
        <w:rPr>
          <w:color w:val="000000"/>
        </w:rPr>
        <w:fldChar w:fldCharType="separate"/>
      </w:r>
      <w:r w:rsidR="000F6A9A" w:rsidRPr="00A46F34">
        <w:rPr>
          <w:color w:val="000000"/>
          <w:kern w:val="0"/>
          <w:vertAlign w:val="superscript"/>
        </w:rPr>
        <w:t>[</w:t>
      </w:r>
      <w:hyperlink w:anchor="Residual_feature_aggregation_network_for" w:tooltip="[35] Liu J, Zhang W, Tang Y, et al. Residual feature aggregation netwo" w:history="1">
        <w:r w:rsidR="00A46F34" w:rsidRPr="00A46F34">
          <w:rPr>
            <w:rStyle w:val="a7"/>
            <w:color w:val="000000"/>
            <w:kern w:val="0"/>
            <w:u w:val="none"/>
            <w:vertAlign w:val="superscript"/>
          </w:rPr>
          <w:t>35</w:t>
        </w:r>
      </w:hyperlink>
      <w:r w:rsidR="000F6A9A" w:rsidRPr="00A46F34">
        <w:rPr>
          <w:color w:val="000000"/>
          <w:kern w:val="0"/>
          <w:vertAlign w:val="superscript"/>
        </w:rPr>
        <w:t>]</w:t>
      </w:r>
      <w:r w:rsidR="00C42198" w:rsidRPr="00A46F34">
        <w:rPr>
          <w:color w:val="000000"/>
        </w:rPr>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来进一步提高卷积分支的感受野，增强卷积分支全局信息的获取能力</w:t>
      </w:r>
      <w:r w:rsidR="00B51C8E">
        <w:rPr>
          <w:rFonts w:hint="eastAsia"/>
        </w:rPr>
        <w:t>从而提取图像粗粒度的全局信息</w:t>
      </w:r>
      <w:r>
        <w:rPr>
          <w:rFonts w:hint="eastAsia"/>
        </w:rPr>
        <w:t>。实验证明，我们的方法能够有效融合全局和局部信息，在平衡计算量和参数量的情况下提高超分辨率图像的质量。</w:t>
      </w:r>
    </w:p>
    <w:p w14:paraId="44DF42A1" w14:textId="77777777" w:rsidR="009723DF" w:rsidRPr="00524B8C" w:rsidRDefault="009723DF" w:rsidP="009723DF">
      <w:pPr>
        <w:pStyle w:val="2"/>
        <w:spacing w:before="9.75pt" w:after="9.75pt"/>
      </w:pPr>
      <w:bookmarkStart w:id="151" w:name="_Toc161457395"/>
      <w:bookmarkStart w:id="152" w:name="_Toc161457998"/>
      <w:bookmarkStart w:id="153" w:name="_Toc161602600"/>
      <w:bookmarkStart w:id="154" w:name="_Toc161792303"/>
      <w:bookmarkStart w:id="155" w:name="_Toc162391745"/>
      <w:bookmarkStart w:id="156" w:name="_Toc162583999"/>
      <w:bookmarkStart w:id="157" w:name="_Toc162875877"/>
      <w:bookmarkStart w:id="158" w:name="_Toc162877288"/>
      <w:bookmarkStart w:id="159" w:name="_Toc162878476"/>
      <w:bookmarkStart w:id="160" w:name="_Toc162948163"/>
      <w:bookmarkStart w:id="161" w:name="_Toc166375106"/>
      <w:bookmarkStart w:id="162" w:name="_Toc166553976"/>
      <w:r w:rsidRPr="0060726B">
        <w:rPr>
          <w:rFonts w:hint="eastAsia"/>
        </w:rPr>
        <w:t>1.</w:t>
      </w:r>
      <w:r>
        <w:t>4</w:t>
      </w:r>
      <w:r w:rsidRPr="0060726B">
        <w:rPr>
          <w:rFonts w:hint="eastAsia"/>
        </w:rPr>
        <w:t xml:space="preserve"> </w:t>
      </w:r>
      <w:r>
        <w:rPr>
          <w:rFonts w:hint="eastAsia"/>
        </w:rPr>
        <w:t>本文章节安排</w:t>
      </w:r>
      <w:bookmarkEnd w:id="151"/>
      <w:bookmarkEnd w:id="152"/>
      <w:bookmarkEnd w:id="153"/>
      <w:bookmarkEnd w:id="154"/>
      <w:bookmarkEnd w:id="155"/>
      <w:bookmarkEnd w:id="156"/>
      <w:bookmarkEnd w:id="157"/>
      <w:bookmarkEnd w:id="158"/>
      <w:bookmarkEnd w:id="159"/>
      <w:bookmarkEnd w:id="160"/>
      <w:bookmarkEnd w:id="161"/>
      <w:bookmarkEnd w:id="162"/>
    </w:p>
    <w:p w14:paraId="440BEF88" w14:textId="77777777" w:rsidR="009723DF" w:rsidRDefault="009723DF" w:rsidP="00CE48FF">
      <w:pPr>
        <w:adjustRightInd w:val="0"/>
        <w:snapToGrid w:val="0"/>
        <w:spacing w:line="15pt" w:lineRule="auto"/>
        <w:ind w:firstLineChars="196" w:firstLine="24.40pt"/>
      </w:pPr>
      <w:r>
        <w:rPr>
          <w:rFonts w:hint="eastAsia"/>
        </w:rPr>
        <w:t>本文的主要内容如下：</w:t>
      </w:r>
    </w:p>
    <w:p w14:paraId="18F11478" w14:textId="77777777" w:rsidR="009723DF" w:rsidRDefault="009723DF" w:rsidP="00CE48FF">
      <w:pPr>
        <w:adjustRightInd w:val="0"/>
        <w:snapToGrid w:val="0"/>
        <w:spacing w:line="15pt" w:lineRule="auto"/>
        <w:ind w:firstLineChars="196" w:firstLine="24.4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CE48FF">
      <w:pPr>
        <w:adjustRightInd w:val="0"/>
        <w:snapToGrid w:val="0"/>
        <w:spacing w:line="15pt" w:lineRule="auto"/>
        <w:ind w:firstLineChars="196" w:firstLine="24.4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w:t>
      </w:r>
      <w:proofErr w:type="gramStart"/>
      <w:r>
        <w:rPr>
          <w:rFonts w:hint="eastAsia"/>
        </w:rPr>
        <w:t>图像超</w:t>
      </w:r>
      <w:proofErr w:type="gramEnd"/>
      <w:r>
        <w:rPr>
          <w:rFonts w:hint="eastAsia"/>
        </w:rPr>
        <w:t>分辨率领域中常用的数据集、损失函数以及各种评价指标。</w:t>
      </w:r>
    </w:p>
    <w:p w14:paraId="7F729443" w14:textId="77777777" w:rsidR="009723DF" w:rsidRDefault="009723DF" w:rsidP="00CE48FF">
      <w:pPr>
        <w:adjustRightInd w:val="0"/>
        <w:snapToGrid w:val="0"/>
        <w:spacing w:line="15pt" w:lineRule="auto"/>
        <w:ind w:firstLineChars="196" w:firstLine="24.4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w:t>
      </w:r>
      <w:r w:rsidRPr="00845F90">
        <w:rPr>
          <w:rFonts w:hint="eastAsia"/>
        </w:rPr>
        <w:lastRenderedPageBreak/>
        <w:t>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05DB0FC1" w:rsidR="009723DF" w:rsidRDefault="009723DF" w:rsidP="00CE48FF">
      <w:pPr>
        <w:adjustRightInd w:val="0"/>
        <w:snapToGrid w:val="0"/>
        <w:spacing w:line="15pt" w:lineRule="auto"/>
        <w:ind w:firstLineChars="196" w:firstLine="24.40pt"/>
      </w:pPr>
      <w:r w:rsidRPr="00845F90">
        <w:rPr>
          <w:rFonts w:hint="eastAsia"/>
        </w:rPr>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了一种双路径网络，该网络融合了轴向自注意力的</w:t>
      </w:r>
      <w:r w:rsidRPr="00845F90">
        <w:rPr>
          <w:rFonts w:hint="eastAsia"/>
        </w:rPr>
        <w:t>Transformer</w:t>
      </w:r>
      <w:r w:rsidRPr="00845F90">
        <w:rPr>
          <w:rFonts w:hint="eastAsia"/>
        </w:rPr>
        <w:t>和卷积神经网络的优势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CE48FF">
      <w:pPr>
        <w:adjustRightInd w:val="0"/>
        <w:snapToGrid w:val="0"/>
        <w:spacing w:line="15pt" w:lineRule="auto"/>
        <w:ind w:firstLineChars="196" w:firstLine="24.40pt"/>
      </w:pPr>
      <w:bookmarkStart w:id="163"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685E42">
          <w:pgSz w:w="595.30pt" w:h="841.90pt" w:code="9"/>
          <w:pgMar w:top="90.70pt" w:right="79.40pt" w:bottom="85.05pt" w:left="85.05pt" w:header="65pt" w:footer="65pt" w:gutter="0pt"/>
          <w:pgNumType w:start="1"/>
          <w:cols w:space="21.25pt"/>
          <w:docGrid w:type="linesAndChars" w:linePitch="391" w:charSpace="1861"/>
        </w:sectPr>
      </w:pPr>
    </w:p>
    <w:p w14:paraId="67AC5342" w14:textId="12CE1ACE" w:rsidR="009723DF" w:rsidRPr="001E0758" w:rsidRDefault="009723DF" w:rsidP="0060128B">
      <w:pPr>
        <w:pStyle w:val="1"/>
        <w:spacing w:before="19.55pt" w:after="9.75pt"/>
      </w:pPr>
      <w:bookmarkStart w:id="164" w:name="_Toc161457396"/>
      <w:bookmarkStart w:id="165" w:name="_Toc161457999"/>
      <w:bookmarkStart w:id="166" w:name="_Toc161602601"/>
      <w:bookmarkStart w:id="167" w:name="_Toc161792304"/>
      <w:bookmarkStart w:id="168" w:name="_Toc162391746"/>
      <w:bookmarkStart w:id="169" w:name="_Toc162584000"/>
      <w:bookmarkStart w:id="170" w:name="_Toc162875878"/>
      <w:bookmarkStart w:id="171" w:name="_Toc162877289"/>
      <w:bookmarkStart w:id="172" w:name="_Toc162878477"/>
      <w:bookmarkStart w:id="173" w:name="_Toc162948164"/>
      <w:bookmarkStart w:id="174" w:name="_Toc166375107"/>
      <w:bookmarkStart w:id="175" w:name="_Toc166553977"/>
      <w:r w:rsidRPr="001E0758">
        <w:rPr>
          <w:rFonts w:hint="eastAsia"/>
        </w:rPr>
        <w:lastRenderedPageBreak/>
        <w:t>第</w:t>
      </w:r>
      <w:r>
        <w:t>2</w:t>
      </w:r>
      <w:r w:rsidRPr="001E0758">
        <w:rPr>
          <w:rFonts w:hint="eastAsia"/>
        </w:rPr>
        <w:t>章</w:t>
      </w:r>
      <w:r w:rsidRPr="001E0758">
        <w:rPr>
          <w:rFonts w:hint="eastAsia"/>
        </w:rPr>
        <w:t xml:space="preserve"> </w:t>
      </w:r>
      <w:r>
        <w:rPr>
          <w:rFonts w:hint="eastAsia"/>
        </w:rPr>
        <w:t>相关方法综述</w:t>
      </w:r>
      <w:bookmarkEnd w:id="164"/>
      <w:bookmarkEnd w:id="165"/>
      <w:bookmarkEnd w:id="166"/>
      <w:bookmarkEnd w:id="167"/>
      <w:bookmarkEnd w:id="168"/>
      <w:bookmarkEnd w:id="169"/>
      <w:bookmarkEnd w:id="170"/>
      <w:bookmarkEnd w:id="171"/>
      <w:bookmarkEnd w:id="172"/>
      <w:bookmarkEnd w:id="173"/>
      <w:bookmarkEnd w:id="174"/>
      <w:bookmarkEnd w:id="175"/>
    </w:p>
    <w:p w14:paraId="5902EA22" w14:textId="77777777" w:rsidR="009723DF" w:rsidRPr="001E0758" w:rsidRDefault="009723DF" w:rsidP="002D5C0F">
      <w:pPr>
        <w:pStyle w:val="2"/>
        <w:spacing w:before="9.75pt" w:after="9.75pt"/>
        <w:rPr>
          <w:lang w:val="zh-CN"/>
        </w:rPr>
      </w:pPr>
      <w:bookmarkStart w:id="176" w:name="_Toc161457397"/>
      <w:bookmarkStart w:id="177" w:name="_Toc161458000"/>
      <w:bookmarkStart w:id="178" w:name="_Toc161602602"/>
      <w:bookmarkStart w:id="179" w:name="_Toc161792305"/>
      <w:bookmarkStart w:id="180" w:name="_Toc162391747"/>
      <w:bookmarkStart w:id="181" w:name="_Toc162584001"/>
      <w:bookmarkStart w:id="182" w:name="_Toc162875879"/>
      <w:bookmarkStart w:id="183" w:name="_Toc162877290"/>
      <w:bookmarkStart w:id="184" w:name="_Toc162878478"/>
      <w:bookmarkStart w:id="185" w:name="_Toc162948165"/>
      <w:bookmarkStart w:id="186" w:name="_Toc166375108"/>
      <w:bookmarkStart w:id="187" w:name="_Hlk160595637"/>
      <w:bookmarkStart w:id="188" w:name="_Toc166553978"/>
      <w:r w:rsidRPr="002D5C0F">
        <w:rPr>
          <w:rFonts w:ascii="Times New Roman" w:hAnsi="Times New Roman"/>
        </w:rPr>
        <w:t>2</w:t>
      </w:r>
      <w:r w:rsidRPr="002D5C0F">
        <w:rPr>
          <w:rFonts w:ascii="Times New Roman" w:hAnsi="Times New Roman"/>
          <w:lang w:val="zh-CN"/>
        </w:rPr>
        <w:t>.1</w:t>
      </w:r>
      <w:r w:rsidRPr="001E0758">
        <w:rPr>
          <w:rFonts w:hint="eastAsia"/>
          <w:lang w:val="zh-CN"/>
        </w:rPr>
        <w:t xml:space="preserve"> </w:t>
      </w:r>
      <w:r>
        <w:rPr>
          <w:rFonts w:hint="eastAsia"/>
          <w:lang w:val="zh-CN"/>
        </w:rPr>
        <w:t>卷积神经网络</w:t>
      </w:r>
      <w:bookmarkEnd w:id="176"/>
      <w:bookmarkEnd w:id="177"/>
      <w:bookmarkEnd w:id="178"/>
      <w:bookmarkEnd w:id="179"/>
      <w:bookmarkEnd w:id="180"/>
      <w:bookmarkEnd w:id="181"/>
      <w:bookmarkEnd w:id="182"/>
      <w:bookmarkEnd w:id="183"/>
      <w:bookmarkEnd w:id="184"/>
      <w:bookmarkEnd w:id="185"/>
      <w:bookmarkEnd w:id="186"/>
      <w:bookmarkEnd w:id="188"/>
    </w:p>
    <w:bookmarkEnd w:id="187"/>
    <w:p w14:paraId="5FDD0E6A" w14:textId="407543F6" w:rsidR="009723DF" w:rsidRDefault="009F1CF1" w:rsidP="00B33FEE">
      <w:pPr>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723DF" w:rsidRPr="009959A5">
        <w:rPr>
          <w:rFonts w:hint="eastAsia"/>
        </w:rPr>
        <w:t>卷积神经网络是由卷积</w:t>
      </w:r>
      <w:proofErr w:type="gramStart"/>
      <w:r w:rsidR="009723DF" w:rsidRPr="009959A5">
        <w:rPr>
          <w:rFonts w:hint="eastAsia"/>
        </w:rPr>
        <w:t>核构成</w:t>
      </w:r>
      <w:proofErr w:type="gramEnd"/>
      <w:r w:rsidR="009723DF" w:rsidRPr="009959A5">
        <w:rPr>
          <w:rFonts w:hint="eastAsia"/>
        </w:rPr>
        <w:t>的一种前馈神经网络，主要应用于图像和视频识别、图像分类、图像分割以及机器人技术等领域。这种网络通过卷积层的卷积核对输入的数据进行特征提取，每个卷积核负责捕捉输入数据的不同特征。随后，</w:t>
      </w:r>
      <w:proofErr w:type="gramStart"/>
      <w:r w:rsidR="009723DF" w:rsidRPr="009959A5">
        <w:rPr>
          <w:rFonts w:hint="eastAsia"/>
        </w:rPr>
        <w:t>池化层</w:t>
      </w:r>
      <w:proofErr w:type="gramEnd"/>
      <w:r w:rsidR="008803A3">
        <w:rPr>
          <w:rFonts w:hint="eastAsia"/>
        </w:rPr>
        <w:t>(</w:t>
      </w:r>
      <w:r w:rsidR="009723DF" w:rsidRPr="009959A5">
        <w:rPr>
          <w:rFonts w:hint="eastAsia"/>
        </w:rPr>
        <w:t>也称为下采样层</w:t>
      </w:r>
      <w:r w:rsidR="008803A3">
        <w:rPr>
          <w:rFonts w:hint="eastAsia"/>
        </w:rPr>
        <w:t>)</w:t>
      </w:r>
      <w:r w:rsidR="009723DF" w:rsidRPr="009959A5">
        <w:rPr>
          <w:rFonts w:hint="eastAsia"/>
        </w:rPr>
        <w:t>会减少数据的维度，同时保留最重要的信息。激活函数如</w:t>
      </w:r>
      <w:proofErr w:type="spellStart"/>
      <w:r w:rsidR="009723DF" w:rsidRPr="009959A5">
        <w:rPr>
          <w:rFonts w:hint="eastAsia"/>
        </w:rPr>
        <w:t>ReLU</w:t>
      </w:r>
      <w:proofErr w:type="spellEnd"/>
      <w:r w:rsidR="00654D0C" w:rsidRPr="00A46F34">
        <w:rPr>
          <w:color w:val="000000"/>
        </w:rPr>
        <w:fldChar w:fldCharType="begin"/>
      </w:r>
      <w:r w:rsidR="003C0B30" w:rsidRPr="00A46F34">
        <w:rPr>
          <w:color w:val="000000"/>
        </w:rPr>
        <w:instrText xml:space="preserve"> ADDIN ZOTERO_ITEM CSL_CITATION {"citationID":"kj8br7Dt","properties":{"formattedCitation":"\\super [36]\\nosupersub{}","plainCitation":"[36]","noteIndex":0},"citationItems":[{"id":865,"uris":["http://zotero.org/users/local/5A8f2ITQ/items/R9TC4SQG","http://zotero.org/users/13973222/items/R9TC4SQG"],"itemData":{"id":865,"type":"paper-conference","container-title":"Proceedings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sidRPr="00A46F34">
        <w:rPr>
          <w:color w:val="000000"/>
        </w:rPr>
        <w:fldChar w:fldCharType="separate"/>
      </w:r>
      <w:r w:rsidR="000F6A9A" w:rsidRPr="00A46F34">
        <w:rPr>
          <w:color w:val="000000"/>
          <w:kern w:val="0"/>
          <w:vertAlign w:val="superscript"/>
        </w:rPr>
        <w:t>[</w:t>
      </w:r>
      <w:hyperlink w:anchor="Deep_sparse_rectifier_neural_networks" w:tooltip="[36] Glorot X, Bordes A, Bengio Y. Deep sparse rectifier neural networ" w:history="1">
        <w:r w:rsidR="00A46F34" w:rsidRPr="00A46F34">
          <w:rPr>
            <w:rStyle w:val="a7"/>
            <w:color w:val="000000"/>
            <w:kern w:val="0"/>
            <w:u w:val="none"/>
            <w:vertAlign w:val="superscript"/>
          </w:rPr>
          <w:t>36</w:t>
        </w:r>
      </w:hyperlink>
      <w:r w:rsidR="000F6A9A" w:rsidRPr="00A46F34">
        <w:rPr>
          <w:color w:val="000000"/>
          <w:kern w:val="0"/>
          <w:vertAlign w:val="superscript"/>
        </w:rPr>
        <w:t>]</w:t>
      </w:r>
      <w:r w:rsidR="00654D0C" w:rsidRPr="00A46F34">
        <w:rPr>
          <w:color w:val="000000"/>
        </w:rPr>
        <w:fldChar w:fldCharType="end"/>
      </w:r>
      <w:r w:rsidR="009723DF" w:rsidRPr="009959A5">
        <w:rPr>
          <w:rFonts w:hint="eastAsia"/>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w:t>
      </w:r>
      <w:proofErr w:type="gramStart"/>
      <w:r w:rsidR="009723DF" w:rsidRPr="009959A5">
        <w:rPr>
          <w:rFonts w:hint="eastAsia"/>
        </w:rPr>
        <w:t>图像超</w:t>
      </w:r>
      <w:proofErr w:type="gramEnd"/>
      <w:r w:rsidR="009723DF" w:rsidRPr="009959A5">
        <w:rPr>
          <w:rFonts w:hint="eastAsia"/>
        </w:rPr>
        <w:t>分辨率领域中的应用极为广泛，并且通过创新性的网络架构设计，如</w:t>
      </w:r>
      <w:r w:rsidR="0048043E">
        <w:rPr>
          <w:rFonts w:hint="eastAsia"/>
        </w:rPr>
        <w:t>重参数化</w:t>
      </w:r>
      <w:r w:rsidR="0048043E" w:rsidRPr="00A46F34">
        <w:rPr>
          <w:color w:val="000000"/>
        </w:rPr>
        <w:fldChar w:fldCharType="begin"/>
      </w:r>
      <w:r w:rsidR="00B50B2A">
        <w:rPr>
          <w:color w:val="000000"/>
        </w:rPr>
        <w:instrText xml:space="preserve"> ADDIN ZOTERO_ITEM CSL_CITATION {"citationID":"8ZvjqbYQ","properties":{"formattedCitation":"\\super [37]\\nosupersub{}","plainCitation":"[37]","noteIndex":0},"citationItems":[{"id":"7RamUPfo/pVYzsX0H","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sidRPr="00A46F34">
        <w:rPr>
          <w:color w:val="000000"/>
        </w:rPr>
        <w:fldChar w:fldCharType="separate"/>
      </w:r>
      <w:r w:rsidR="000F6A9A" w:rsidRPr="00A46F34">
        <w:rPr>
          <w:color w:val="000000"/>
          <w:kern w:val="0"/>
          <w:vertAlign w:val="superscript"/>
        </w:rPr>
        <w:t>[</w:t>
      </w:r>
      <w:hyperlink w:anchor="Fast_and_memory_efficient_network_toward" w:tooltip="[37] Du Z, Liu D, Liu J, et al. Fast and memory-efficient network towa" w:history="1">
        <w:r w:rsidR="00A46F34" w:rsidRPr="00A46F34">
          <w:rPr>
            <w:rStyle w:val="a7"/>
            <w:color w:val="000000"/>
            <w:kern w:val="0"/>
            <w:u w:val="none"/>
            <w:vertAlign w:val="superscript"/>
          </w:rPr>
          <w:t>37</w:t>
        </w:r>
      </w:hyperlink>
      <w:r w:rsidR="000F6A9A" w:rsidRPr="00A46F34">
        <w:rPr>
          <w:color w:val="000000"/>
          <w:kern w:val="0"/>
          <w:vertAlign w:val="superscript"/>
        </w:rPr>
        <w:t>]</w:t>
      </w:r>
      <w:r w:rsidR="0048043E" w:rsidRPr="00A46F34">
        <w:rPr>
          <w:color w:val="000000"/>
        </w:rPr>
        <w:fldChar w:fldCharType="end"/>
      </w:r>
      <w:r w:rsidR="009723DF" w:rsidRPr="009959A5">
        <w:rPr>
          <w:rFonts w:hint="eastAsia"/>
        </w:rPr>
        <w:t>和多尺度卷积</w:t>
      </w:r>
      <w:r w:rsidR="00654D0C" w:rsidRPr="00A46F34">
        <w:rPr>
          <w:color w:val="000000"/>
        </w:rPr>
        <w:fldChar w:fldCharType="begin"/>
      </w:r>
      <w:r w:rsidR="003C0B30" w:rsidRPr="00A46F34">
        <w:rPr>
          <w:color w:val="000000"/>
        </w:rPr>
        <w:instrText xml:space="preserve"> ADDIN ZOTERO_ITEM CSL_CITATION {"citationID":"j1rBXjzV","properties":{"formattedCitation":"\\super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sidRPr="00A46F34">
        <w:rPr>
          <w:color w:val="000000"/>
        </w:rPr>
        <w:fldChar w:fldCharType="separate"/>
      </w:r>
      <w:r w:rsidR="000F6A9A"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0F6A9A" w:rsidRPr="00A46F34">
        <w:rPr>
          <w:color w:val="000000"/>
          <w:kern w:val="0"/>
          <w:vertAlign w:val="superscript"/>
        </w:rPr>
        <w:t>]</w:t>
      </w:r>
      <w:r w:rsidR="00654D0C" w:rsidRPr="00A46F34">
        <w:rPr>
          <w:color w:val="000000"/>
        </w:rPr>
        <w:fldChar w:fldCharType="end"/>
      </w:r>
      <w:r w:rsidR="009723DF" w:rsidRPr="009959A5">
        <w:rPr>
          <w:rFonts w:hint="eastAsia"/>
        </w:rPr>
        <w:t>等方法，可以极大地提升模型对</w:t>
      </w:r>
      <w:proofErr w:type="gramStart"/>
      <w:r w:rsidR="009723DF" w:rsidRPr="009959A5">
        <w:rPr>
          <w:rFonts w:hint="eastAsia"/>
        </w:rPr>
        <w:t>图像超</w:t>
      </w:r>
      <w:proofErr w:type="gramEnd"/>
      <w:r w:rsidR="009723DF" w:rsidRPr="009959A5">
        <w:rPr>
          <w:rFonts w:hint="eastAsia"/>
        </w:rPr>
        <w:t>分辨率的性能。</w:t>
      </w:r>
    </w:p>
    <w:p w14:paraId="3E7EE036" w14:textId="77777777" w:rsidR="009723DF" w:rsidRPr="009959A5" w:rsidRDefault="009723DF" w:rsidP="002D5C0F">
      <w:pPr>
        <w:pStyle w:val="3"/>
        <w:spacing w:before="9.75pt" w:after="9.75pt"/>
      </w:pPr>
      <w:bookmarkStart w:id="189" w:name="_Toc161457398"/>
      <w:bookmarkStart w:id="190" w:name="_Toc161458001"/>
      <w:bookmarkStart w:id="191" w:name="_Toc161602603"/>
      <w:bookmarkStart w:id="192" w:name="_Toc161792306"/>
      <w:bookmarkStart w:id="193" w:name="_Toc162391748"/>
      <w:bookmarkStart w:id="194" w:name="_Toc162584002"/>
      <w:bookmarkStart w:id="195" w:name="_Toc162875880"/>
      <w:bookmarkStart w:id="196" w:name="_Toc162877291"/>
      <w:bookmarkStart w:id="197" w:name="_Toc162878479"/>
      <w:bookmarkStart w:id="198" w:name="_Toc162948166"/>
      <w:bookmarkStart w:id="199" w:name="_Toc166375109"/>
      <w:bookmarkStart w:id="200" w:name="_Toc166553979"/>
      <w:r>
        <w:t>2</w:t>
      </w:r>
      <w:r w:rsidRPr="001E0758">
        <w:t>.</w:t>
      </w:r>
      <w:r>
        <w:t>1</w:t>
      </w:r>
      <w:r w:rsidRPr="001E0758">
        <w:t>.</w:t>
      </w:r>
      <w:r>
        <w:t>1</w:t>
      </w:r>
      <w:r w:rsidRPr="001E0758">
        <w:rPr>
          <w:rFonts w:hint="eastAsia"/>
        </w:rPr>
        <w:t xml:space="preserve"> </w:t>
      </w:r>
      <w:r>
        <w:rPr>
          <w:rFonts w:hint="eastAsia"/>
        </w:rPr>
        <w:t>卷积核</w:t>
      </w:r>
      <w:bookmarkEnd w:id="189"/>
      <w:bookmarkEnd w:id="190"/>
      <w:bookmarkEnd w:id="191"/>
      <w:bookmarkEnd w:id="192"/>
      <w:bookmarkEnd w:id="193"/>
      <w:bookmarkEnd w:id="194"/>
      <w:bookmarkEnd w:id="195"/>
      <w:bookmarkEnd w:id="196"/>
      <w:bookmarkEnd w:id="197"/>
      <w:bookmarkEnd w:id="198"/>
      <w:bookmarkEnd w:id="199"/>
      <w:bookmarkEnd w:id="200"/>
    </w:p>
    <w:p w14:paraId="246C3A15" w14:textId="151994A4" w:rsidR="009723DF" w:rsidRPr="004D65FE" w:rsidRDefault="009723DF" w:rsidP="00CE48FF">
      <w:pPr>
        <w:adjustRightInd w:val="0"/>
        <w:snapToGrid w:val="0"/>
        <w:spacing w:line="15pt" w:lineRule="auto"/>
        <w:ind w:firstLineChars="196" w:firstLine="24.4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008803A3">
        <w:rPr>
          <w:rFonts w:hint="eastAsia"/>
          <w:szCs w:val="20"/>
        </w:rPr>
        <w:t>(</w:t>
      </w:r>
      <w:r w:rsidRPr="004D65FE">
        <w:rPr>
          <w:rFonts w:hint="eastAsia"/>
          <w:szCs w:val="20"/>
        </w:rPr>
        <w:t>Padding</w:t>
      </w:r>
      <w:r w:rsidR="008803A3">
        <w:rPr>
          <w:rFonts w:hint="eastAsia"/>
          <w:szCs w:val="20"/>
        </w:rPr>
        <w:t>)</w:t>
      </w:r>
      <w:r w:rsidRPr="004D65FE">
        <w:rPr>
          <w:rFonts w:hint="eastAsia"/>
          <w:szCs w:val="20"/>
        </w:rPr>
        <w:t>是一种常用的技术，通过在图像边缘添加额外的像素来保持图像尺寸的一致性，这样可以使得边缘信息得到更好的处理。步幅</w:t>
      </w:r>
      <w:r w:rsidR="008803A3">
        <w:rPr>
          <w:rFonts w:hint="eastAsia"/>
          <w:szCs w:val="20"/>
        </w:rPr>
        <w:t>(</w:t>
      </w:r>
      <w:r w:rsidRPr="004D65FE">
        <w:rPr>
          <w:rFonts w:hint="eastAsia"/>
          <w:szCs w:val="20"/>
        </w:rPr>
        <w:t>Stride</w:t>
      </w:r>
      <w:r w:rsidR="008803A3">
        <w:rPr>
          <w:rFonts w:hint="eastAsia"/>
          <w:szCs w:val="20"/>
        </w:rPr>
        <w:t>)</w:t>
      </w:r>
      <w:r w:rsidRPr="004D65FE">
        <w:rPr>
          <w:rFonts w:hint="eastAsia"/>
          <w:szCs w:val="20"/>
        </w:rPr>
        <w:t>是卷积核在图像上移动时的距离，它决定了特征图的大小，较大的步幅会减少特征图的维度。空洞率系数</w:t>
      </w:r>
      <w:r w:rsidR="008803A3">
        <w:rPr>
          <w:rFonts w:hint="eastAsia"/>
          <w:szCs w:val="20"/>
        </w:rPr>
        <w:t>(</w:t>
      </w:r>
      <w:r w:rsidRPr="004D65FE">
        <w:rPr>
          <w:rFonts w:hint="eastAsia"/>
          <w:szCs w:val="20"/>
        </w:rPr>
        <w:t>Dilation</w:t>
      </w:r>
      <w:r w:rsidR="008803A3">
        <w:rPr>
          <w:rFonts w:hint="eastAsia"/>
          <w:szCs w:val="20"/>
        </w:rPr>
        <w:t>)</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9.75pt" w:after="9.75pt"/>
      </w:pPr>
      <w:bookmarkStart w:id="201" w:name="_Toc161457399"/>
      <w:bookmarkStart w:id="202" w:name="_Toc161458002"/>
      <w:bookmarkStart w:id="203" w:name="_Toc161602604"/>
      <w:bookmarkStart w:id="204" w:name="_Toc161792307"/>
      <w:bookmarkStart w:id="205" w:name="_Toc162391749"/>
      <w:bookmarkStart w:id="206" w:name="_Toc162584003"/>
      <w:bookmarkStart w:id="207" w:name="_Toc162875881"/>
      <w:bookmarkStart w:id="208" w:name="_Toc162877292"/>
      <w:bookmarkStart w:id="209" w:name="_Toc162878480"/>
      <w:bookmarkStart w:id="210" w:name="_Toc162948167"/>
      <w:bookmarkStart w:id="211" w:name="_Toc166375110"/>
      <w:bookmarkStart w:id="212" w:name="_Toc166553980"/>
      <w:r>
        <w:lastRenderedPageBreak/>
        <w:t>2</w:t>
      </w:r>
      <w:r w:rsidRPr="001E0758">
        <w:t>.</w:t>
      </w:r>
      <w:r>
        <w:t>1</w:t>
      </w:r>
      <w:r w:rsidRPr="001E0758">
        <w:t>.</w:t>
      </w:r>
      <w:r>
        <w:t>2</w:t>
      </w:r>
      <w:r w:rsidRPr="001E0758">
        <w:rPr>
          <w:rFonts w:hint="eastAsia"/>
        </w:rPr>
        <w:t xml:space="preserve"> </w:t>
      </w:r>
      <w:proofErr w:type="gramStart"/>
      <w:r>
        <w:rPr>
          <w:rFonts w:hint="eastAsia"/>
        </w:rPr>
        <w:t>池化层</w:t>
      </w:r>
      <w:bookmarkEnd w:id="201"/>
      <w:bookmarkEnd w:id="202"/>
      <w:bookmarkEnd w:id="203"/>
      <w:bookmarkEnd w:id="204"/>
      <w:bookmarkEnd w:id="205"/>
      <w:bookmarkEnd w:id="206"/>
      <w:bookmarkEnd w:id="207"/>
      <w:bookmarkEnd w:id="208"/>
      <w:bookmarkEnd w:id="209"/>
      <w:bookmarkEnd w:id="210"/>
      <w:bookmarkEnd w:id="211"/>
      <w:bookmarkEnd w:id="212"/>
      <w:proofErr w:type="gramEnd"/>
    </w:p>
    <w:p w14:paraId="107DD4DA" w14:textId="3F1A5B8E" w:rsidR="009723DF" w:rsidRDefault="009723DF" w:rsidP="00CE48FF">
      <w:pPr>
        <w:adjustRightInd w:val="0"/>
        <w:snapToGrid w:val="0"/>
        <w:spacing w:line="15pt" w:lineRule="auto"/>
        <w:ind w:firstLineChars="196" w:firstLine="24.40pt"/>
        <w:rPr>
          <w:szCs w:val="20"/>
        </w:rPr>
      </w:pPr>
      <w:r w:rsidRPr="00965A52">
        <w:rPr>
          <w:rFonts w:hint="eastAsia"/>
          <w:szCs w:val="20"/>
        </w:rPr>
        <w:t>在卷积神经网络的架构中，</w:t>
      </w:r>
      <w:proofErr w:type="gramStart"/>
      <w:r w:rsidRPr="00965A52">
        <w:rPr>
          <w:rFonts w:hint="eastAsia"/>
          <w:szCs w:val="20"/>
        </w:rPr>
        <w:t>池化层</w:t>
      </w:r>
      <w:proofErr w:type="gramEnd"/>
      <w:r w:rsidRPr="00965A52">
        <w:rPr>
          <w:rFonts w:hint="eastAsia"/>
          <w:szCs w:val="20"/>
        </w:rPr>
        <w:t>扮演着至关重要的角色。作为一种标准的降采样技术，</w:t>
      </w:r>
      <w:proofErr w:type="gramStart"/>
      <w:r w:rsidRPr="00965A52">
        <w:rPr>
          <w:rFonts w:hint="eastAsia"/>
          <w:szCs w:val="20"/>
        </w:rPr>
        <w:t>池化层</w:t>
      </w:r>
      <w:proofErr w:type="gramEnd"/>
      <w:r w:rsidRPr="00965A52">
        <w:rPr>
          <w:rFonts w:hint="eastAsia"/>
          <w:szCs w:val="20"/>
        </w:rPr>
        <w:t>的主要目的是通过减少数据维度和复杂性来提升计算效率，同时保持关键特征信息的完整性。在大多数情况下，</w:t>
      </w:r>
      <w:proofErr w:type="gramStart"/>
      <w:r w:rsidRPr="00965A52">
        <w:rPr>
          <w:rFonts w:hint="eastAsia"/>
          <w:szCs w:val="20"/>
        </w:rPr>
        <w:t>池化层</w:t>
      </w:r>
      <w:proofErr w:type="gramEnd"/>
      <w:r w:rsidRPr="00965A52">
        <w:rPr>
          <w:rFonts w:hint="eastAsia"/>
          <w:szCs w:val="20"/>
        </w:rPr>
        <w:t>紧随卷积层之后，对其输出进行空间上的下采样处理。这种处理不仅有助于显著降低网络模型中的参数数量和计算负担，还可以有效减轻过拟合问题，增强模型对新数据的泛化能力。</w:t>
      </w:r>
      <w:proofErr w:type="gramStart"/>
      <w:r w:rsidRPr="00965A52">
        <w:rPr>
          <w:rFonts w:hint="eastAsia"/>
          <w:szCs w:val="20"/>
        </w:rPr>
        <w:t>池化操作</w:t>
      </w:r>
      <w:proofErr w:type="gramEnd"/>
      <w:r w:rsidRPr="00965A52">
        <w:rPr>
          <w:rFonts w:hint="eastAsia"/>
          <w:szCs w:val="20"/>
        </w:rPr>
        <w:t>主要分为两种类型：</w:t>
      </w:r>
      <w:proofErr w:type="gramStart"/>
      <w:r w:rsidRPr="00965A52">
        <w:rPr>
          <w:rFonts w:hint="eastAsia"/>
          <w:szCs w:val="20"/>
        </w:rPr>
        <w:t>最大池化</w:t>
      </w:r>
      <w:proofErr w:type="gramEnd"/>
      <w:r w:rsidR="008803A3">
        <w:rPr>
          <w:rFonts w:hint="eastAsia"/>
          <w:szCs w:val="20"/>
        </w:rPr>
        <w:t>(</w:t>
      </w:r>
      <w:r>
        <w:rPr>
          <w:rFonts w:hint="eastAsia"/>
          <w:szCs w:val="20"/>
        </w:rPr>
        <w:t>Max</w:t>
      </w:r>
      <w:r w:rsidR="0048043E">
        <w:rPr>
          <w:szCs w:val="20"/>
        </w:rPr>
        <w:t xml:space="preserve"> </w:t>
      </w:r>
      <w:r>
        <w:rPr>
          <w:rFonts w:hint="eastAsia"/>
          <w:szCs w:val="20"/>
        </w:rPr>
        <w:t>Pooling</w:t>
      </w:r>
      <w:r w:rsidR="008803A3">
        <w:rPr>
          <w:rFonts w:hint="eastAsia"/>
          <w:szCs w:val="20"/>
        </w:rPr>
        <w:t>)</w:t>
      </w:r>
      <w:r w:rsidRPr="00965A52">
        <w:rPr>
          <w:rFonts w:hint="eastAsia"/>
          <w:szCs w:val="20"/>
        </w:rPr>
        <w:t>和</w:t>
      </w:r>
      <w:proofErr w:type="gramStart"/>
      <w:r w:rsidRPr="00965A52">
        <w:rPr>
          <w:rFonts w:hint="eastAsia"/>
          <w:szCs w:val="20"/>
        </w:rPr>
        <w:t>平均池化</w:t>
      </w:r>
      <w:proofErr w:type="gramEnd"/>
      <w:r w:rsidR="008803A3">
        <w:rPr>
          <w:rFonts w:hint="eastAsia"/>
          <w:szCs w:val="20"/>
        </w:rPr>
        <w:t>(</w:t>
      </w:r>
      <w:r>
        <w:rPr>
          <w:rFonts w:hint="eastAsia"/>
          <w:szCs w:val="20"/>
        </w:rPr>
        <w:t>Average</w:t>
      </w:r>
      <w:r>
        <w:rPr>
          <w:szCs w:val="20"/>
        </w:rPr>
        <w:t xml:space="preserve"> </w:t>
      </w:r>
      <w:r>
        <w:rPr>
          <w:rFonts w:hint="eastAsia"/>
          <w:szCs w:val="20"/>
        </w:rPr>
        <w:t>Pooling</w:t>
      </w:r>
      <w:r w:rsidR="008803A3">
        <w:rPr>
          <w:rFonts w:hint="eastAsia"/>
          <w:szCs w:val="20"/>
        </w:rPr>
        <w:t>)</w:t>
      </w:r>
      <w:r w:rsidRPr="00965A52">
        <w:rPr>
          <w:rFonts w:hint="eastAsia"/>
          <w:szCs w:val="20"/>
        </w:rPr>
        <w:t>。</w:t>
      </w:r>
      <w:proofErr w:type="gramStart"/>
      <w:r w:rsidRPr="00965A52">
        <w:rPr>
          <w:rFonts w:hint="eastAsia"/>
          <w:szCs w:val="20"/>
        </w:rPr>
        <w:t>最大池化操作</w:t>
      </w:r>
      <w:proofErr w:type="gramEnd"/>
      <w:r w:rsidRPr="00965A52">
        <w:rPr>
          <w:rFonts w:hint="eastAsia"/>
          <w:szCs w:val="20"/>
        </w:rPr>
        <w:t>通过提取特定窗口内的最大值来代表整个窗口区域，这种方式极好地保留了窗口中最显著的特征信号。相对地，</w:t>
      </w:r>
      <w:proofErr w:type="gramStart"/>
      <w:r w:rsidRPr="00965A52">
        <w:rPr>
          <w:rFonts w:hint="eastAsia"/>
          <w:szCs w:val="20"/>
        </w:rPr>
        <w:t>平均池化则</w:t>
      </w:r>
      <w:proofErr w:type="gramEnd"/>
      <w:r w:rsidRPr="00965A52">
        <w:rPr>
          <w:rFonts w:hint="eastAsia"/>
          <w:szCs w:val="20"/>
        </w:rPr>
        <w:t>通过计算窗口内所有元素的平均值来反映该窗口区域的一般特征强度。这</w:t>
      </w:r>
      <w:proofErr w:type="gramStart"/>
      <w:r w:rsidRPr="00965A52">
        <w:rPr>
          <w:rFonts w:hint="eastAsia"/>
          <w:szCs w:val="20"/>
        </w:rPr>
        <w:t>两种池化策略</w:t>
      </w:r>
      <w:proofErr w:type="gramEnd"/>
      <w:r w:rsidRPr="00965A52">
        <w:rPr>
          <w:rFonts w:hint="eastAsia"/>
          <w:szCs w:val="20"/>
        </w:rPr>
        <w:t>都使得网络结构对于输入数据中的微小变动具有一定的不变性，如图像中物体的轻微移动，从而增强了模型对实际应用场景的适应性和鲁棒性。总体而言，</w:t>
      </w:r>
      <w:proofErr w:type="gramStart"/>
      <w:r w:rsidRPr="00965A52">
        <w:rPr>
          <w:rFonts w:hint="eastAsia"/>
          <w:szCs w:val="20"/>
        </w:rPr>
        <w:t>池化层</w:t>
      </w:r>
      <w:proofErr w:type="gramEnd"/>
      <w:r w:rsidRPr="00965A52">
        <w:rPr>
          <w:rFonts w:hint="eastAsia"/>
          <w:szCs w:val="20"/>
        </w:rPr>
        <w:t>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9.75pt" w:after="9.75pt"/>
      </w:pPr>
      <w:bookmarkStart w:id="213" w:name="_Toc161457400"/>
      <w:bookmarkStart w:id="214" w:name="_Toc161458003"/>
      <w:bookmarkStart w:id="215" w:name="_Toc161602605"/>
      <w:bookmarkStart w:id="216" w:name="_Toc161792308"/>
      <w:bookmarkStart w:id="217" w:name="_Toc162391750"/>
      <w:bookmarkStart w:id="218" w:name="_Toc162584004"/>
      <w:bookmarkStart w:id="219" w:name="_Toc162875882"/>
      <w:bookmarkStart w:id="220" w:name="_Toc162877293"/>
      <w:bookmarkStart w:id="221" w:name="_Toc162878481"/>
      <w:bookmarkStart w:id="222" w:name="_Toc162948168"/>
      <w:bookmarkStart w:id="223" w:name="_Toc166375111"/>
      <w:bookmarkStart w:id="224" w:name="_Toc166553981"/>
      <w:r>
        <w:t>2</w:t>
      </w:r>
      <w:r w:rsidRPr="001E0758">
        <w:t>.</w:t>
      </w:r>
      <w:r>
        <w:t>1</w:t>
      </w:r>
      <w:r w:rsidRPr="001E0758">
        <w:t>.</w:t>
      </w:r>
      <w:r>
        <w:t>3</w:t>
      </w:r>
      <w:r w:rsidRPr="001E0758">
        <w:rPr>
          <w:rFonts w:hint="eastAsia"/>
        </w:rPr>
        <w:t xml:space="preserve"> </w:t>
      </w:r>
      <w:r>
        <w:rPr>
          <w:rFonts w:hint="eastAsia"/>
        </w:rPr>
        <w:t>激活函数</w:t>
      </w:r>
      <w:bookmarkEnd w:id="213"/>
      <w:bookmarkEnd w:id="214"/>
      <w:bookmarkEnd w:id="215"/>
      <w:bookmarkEnd w:id="216"/>
      <w:bookmarkEnd w:id="217"/>
      <w:bookmarkEnd w:id="218"/>
      <w:bookmarkEnd w:id="219"/>
      <w:bookmarkEnd w:id="220"/>
      <w:bookmarkEnd w:id="221"/>
      <w:bookmarkEnd w:id="222"/>
      <w:bookmarkEnd w:id="223"/>
      <w:bookmarkEnd w:id="224"/>
    </w:p>
    <w:p w14:paraId="3EA26717" w14:textId="0E39ED84" w:rsidR="009723DF" w:rsidRDefault="007849C5" w:rsidP="00CE48FF">
      <w:pPr>
        <w:adjustRightInd w:val="0"/>
        <w:snapToGrid w:val="0"/>
        <w:spacing w:line="15pt" w:lineRule="auto"/>
        <w:ind w:firstLineChars="196" w:firstLine="24.40pt"/>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4"/>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5"/>
                    <a:stretch>
                      <a:fillRect/>
                    </a:stretch>
                  </pic:blipFill>
                  <pic:spPr>
                    <a:xfrm>
                      <a:off x="0" y="0"/>
                      <a:ext cx="2637790" cy="1977390"/>
                    </a:xfrm>
                    <a:prstGeom prst="rect">
                      <a:avLst/>
                    </a:prstGeom>
                  </pic:spPr>
                </pic:pic>
              </a:graphicData>
            </a:graphic>
          </wp:inline>
        </w:drawing>
      </w:r>
    </w:p>
    <w:p w14:paraId="405B3712" w14:textId="4C9533E6" w:rsidR="009723DF" w:rsidRPr="009F1219" w:rsidRDefault="009723DF" w:rsidP="009723DF">
      <w:pPr>
        <w:adjustRightInd w:val="0"/>
        <w:snapToGrid w:val="0"/>
        <w:spacing w:line="15pt" w:lineRule="auto"/>
        <w:ind w:firstLineChars="500" w:firstLine="54.75pt"/>
        <w:rPr>
          <w:szCs w:val="20"/>
        </w:rPr>
      </w:pPr>
      <w:r w:rsidRPr="00F95837">
        <w:rPr>
          <w:sz w:val="21"/>
          <w:szCs w:val="21"/>
        </w:rPr>
        <w:t xml:space="preserve">a) </w:t>
      </w:r>
      <w:r w:rsidRPr="00F95837">
        <w:rPr>
          <w:rFonts w:hint="eastAsia"/>
          <w:sz w:val="21"/>
          <w:szCs w:val="21"/>
        </w:rPr>
        <w:t>Sigmoid</w:t>
      </w:r>
      <w:r w:rsidRPr="00F95837">
        <w:rPr>
          <w:rFonts w:hint="eastAsia"/>
          <w:sz w:val="21"/>
          <w:szCs w:val="21"/>
        </w:rPr>
        <w:t>激活函数</w:t>
      </w:r>
      <w:r w:rsidRPr="00F95837">
        <w:rPr>
          <w:rFonts w:hint="eastAsia"/>
          <w:sz w:val="21"/>
          <w:szCs w:val="21"/>
        </w:rPr>
        <w:t xml:space="preserve"> </w:t>
      </w:r>
      <w:r w:rsidRPr="009F1219">
        <w:rPr>
          <w:szCs w:val="20"/>
        </w:rPr>
        <w:t xml:space="preserve">            </w:t>
      </w:r>
      <w:r w:rsidRPr="00F95837">
        <w:rPr>
          <w:sz w:val="21"/>
          <w:szCs w:val="21"/>
        </w:rPr>
        <w:t xml:space="preserve">    </w:t>
      </w:r>
      <w:r w:rsidR="00F95837">
        <w:rPr>
          <w:sz w:val="21"/>
          <w:szCs w:val="21"/>
        </w:rPr>
        <w:t xml:space="preserve">    </w:t>
      </w:r>
      <w:r w:rsidRPr="00F95837">
        <w:rPr>
          <w:rFonts w:hint="eastAsia"/>
          <w:sz w:val="21"/>
          <w:szCs w:val="21"/>
        </w:rPr>
        <w:t>b)</w:t>
      </w:r>
      <w:r w:rsidRPr="00F95837">
        <w:rPr>
          <w:sz w:val="21"/>
          <w:szCs w:val="21"/>
        </w:rPr>
        <w:t xml:space="preserve"> ELU</w:t>
      </w:r>
      <w:r w:rsidRPr="00F95837">
        <w:rPr>
          <w:rFonts w:hint="eastAsia"/>
          <w:sz w:val="21"/>
          <w:szCs w:val="21"/>
        </w:rPr>
        <w:t>激活函数</w:t>
      </w:r>
    </w:p>
    <w:p w14:paraId="065C85F5" w14:textId="0C72ABBE" w:rsidR="009723DF" w:rsidRDefault="00164599" w:rsidP="009723DF">
      <w:pPr>
        <w:adjustRightInd w:val="0"/>
        <w:snapToGrid w:val="0"/>
        <w:spacing w:line="15pt" w:lineRule="auto"/>
        <w:rPr>
          <w:szCs w:val="20"/>
        </w:rPr>
      </w:pPr>
      <w:r w:rsidRPr="009723DF">
        <w:rPr>
          <w:noProof/>
          <w:szCs w:val="20"/>
        </w:rPr>
        <w:lastRenderedPageBreak/>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6"/>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17"/>
                    <a:stretch>
                      <a:fillRect/>
                    </a:stretch>
                  </pic:blipFill>
                  <pic:spPr>
                    <a:xfrm>
                      <a:off x="0" y="0"/>
                      <a:ext cx="2637790" cy="1977390"/>
                    </a:xfrm>
                    <a:prstGeom prst="rect">
                      <a:avLst/>
                    </a:prstGeom>
                  </pic:spPr>
                </pic:pic>
              </a:graphicData>
            </a:graphic>
          </wp:inline>
        </w:drawing>
      </w:r>
    </w:p>
    <w:p w14:paraId="268BC85F" w14:textId="77777777" w:rsidR="009723DF" w:rsidRDefault="009723DF" w:rsidP="00F95837">
      <w:pPr>
        <w:adjustRightInd w:val="0"/>
        <w:snapToGrid w:val="0"/>
        <w:spacing w:line="15pt" w:lineRule="auto"/>
        <w:ind w:firstLineChars="600" w:firstLine="65.75pt"/>
        <w:rPr>
          <w:szCs w:val="20"/>
        </w:rPr>
      </w:pPr>
      <w:r w:rsidRPr="00F95837">
        <w:rPr>
          <w:sz w:val="21"/>
          <w:szCs w:val="21"/>
        </w:rPr>
        <w:t xml:space="preserve">c) </w:t>
      </w:r>
      <w:proofErr w:type="spellStart"/>
      <w:r w:rsidRPr="00F95837">
        <w:rPr>
          <w:sz w:val="21"/>
          <w:szCs w:val="21"/>
        </w:rPr>
        <w:t>ReLU</w:t>
      </w:r>
      <w:proofErr w:type="spellEnd"/>
      <w:r w:rsidRPr="00F95837">
        <w:rPr>
          <w:rFonts w:hint="eastAsia"/>
          <w:sz w:val="21"/>
          <w:szCs w:val="21"/>
        </w:rPr>
        <w:t>激活函数</w:t>
      </w:r>
      <w:r w:rsidRPr="009F1219">
        <w:rPr>
          <w:rFonts w:hint="eastAsia"/>
          <w:szCs w:val="20"/>
        </w:rPr>
        <w:t xml:space="preserve"> </w:t>
      </w:r>
      <w:r w:rsidRPr="009F1219">
        <w:rPr>
          <w:szCs w:val="20"/>
        </w:rPr>
        <w:t xml:space="preserve">               </w:t>
      </w:r>
      <w:r w:rsidRPr="00F95837">
        <w:rPr>
          <w:sz w:val="21"/>
          <w:szCs w:val="21"/>
        </w:rPr>
        <w:t xml:space="preserve"> d</w:t>
      </w:r>
      <w:r w:rsidRPr="00F95837">
        <w:rPr>
          <w:rFonts w:hint="eastAsia"/>
          <w:sz w:val="21"/>
          <w:szCs w:val="21"/>
        </w:rPr>
        <w:t>)</w:t>
      </w:r>
      <w:r w:rsidRPr="00F95837">
        <w:rPr>
          <w:sz w:val="21"/>
          <w:szCs w:val="21"/>
        </w:rPr>
        <w:t xml:space="preserve"> Leaky </w:t>
      </w:r>
      <w:proofErr w:type="spellStart"/>
      <w:r w:rsidRPr="00F95837">
        <w:rPr>
          <w:sz w:val="21"/>
          <w:szCs w:val="21"/>
        </w:rPr>
        <w:t>ReLU</w:t>
      </w:r>
      <w:proofErr w:type="spellEnd"/>
      <w:r w:rsidRPr="00F95837">
        <w:rPr>
          <w:rFonts w:hint="eastAsia"/>
          <w:sz w:val="21"/>
          <w:szCs w:val="21"/>
        </w:rPr>
        <w:t>激活函数</w:t>
      </w:r>
    </w:p>
    <w:p w14:paraId="5B92991C" w14:textId="77777777" w:rsidR="009723DF" w:rsidRPr="00590B27" w:rsidRDefault="009723DF" w:rsidP="009723DF">
      <w:pPr>
        <w:adjustRightInd w:val="0"/>
        <w:snapToGrid w:val="0"/>
        <w:spacing w:line="15pt" w:lineRule="auto"/>
        <w:jc w:val="center"/>
        <w:rPr>
          <w:sz w:val="21"/>
          <w:szCs w:val="21"/>
        </w:rPr>
      </w:pPr>
      <w:r w:rsidRPr="00590B27">
        <w:rPr>
          <w:rFonts w:hint="eastAsia"/>
          <w:sz w:val="21"/>
          <w:szCs w:val="21"/>
        </w:rPr>
        <w:t>图</w:t>
      </w:r>
      <w:r w:rsidRPr="00590B27">
        <w:rPr>
          <w:sz w:val="21"/>
          <w:szCs w:val="21"/>
        </w:rPr>
        <w:t xml:space="preserve">2-1 </w:t>
      </w:r>
      <w:r w:rsidRPr="00590B27">
        <w:rPr>
          <w:rFonts w:hint="eastAsia"/>
          <w:sz w:val="21"/>
          <w:szCs w:val="21"/>
        </w:rPr>
        <w:t>常见的激活函数</w:t>
      </w:r>
    </w:p>
    <w:p w14:paraId="2208B4A5" w14:textId="6C9D721E" w:rsidR="009723DF" w:rsidRDefault="009723DF" w:rsidP="003F6DB1">
      <w:pPr>
        <w:pStyle w:val="af4"/>
        <w:numPr>
          <w:ilvl w:val="0"/>
          <w:numId w:val="34"/>
        </w:numPr>
        <w:ind w:firstLineChars="0"/>
      </w:pPr>
      <w:r w:rsidRPr="0040660D">
        <w:t>Sigmoid</w:t>
      </w:r>
      <w:r>
        <w:rPr>
          <w:rFonts w:hint="eastAsia"/>
        </w:rPr>
        <w:t>激活函数</w:t>
      </w:r>
      <w:r w:rsidR="0048043E" w:rsidRPr="003F6DB1">
        <w:rPr>
          <w:color w:val="000000"/>
        </w:rPr>
        <w:fldChar w:fldCharType="begin"/>
      </w:r>
      <w:r w:rsidR="003C0B30" w:rsidRPr="003F6DB1">
        <w:rPr>
          <w:color w:val="000000"/>
        </w:rPr>
        <w:instrText xml:space="preserve"> ADDIN ZOTERO_ITEM CSL_CITATION {"citationID":"upRqpSTX","properties":{"formattedCitation":"\\super [39]\\nosupersub{}","plainCitation":"[39]","noteIndex":0},"citationItems":[{"id":868,"uris":["http://zotero.org/users/local/5A8f2ITQ/items/6WTYHDWU","http://zotero.org/users/13973222/items/6WTYHDWU"],"itemData":{"id":868,"type":"paper-conference","container-title":"International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sidRPr="003F6DB1">
        <w:rPr>
          <w:color w:val="000000"/>
        </w:rPr>
        <w:fldChar w:fldCharType="separate"/>
      </w:r>
      <w:r w:rsidR="000F6A9A" w:rsidRPr="003F6DB1">
        <w:rPr>
          <w:color w:val="000000"/>
          <w:kern w:val="0"/>
          <w:vertAlign w:val="superscript"/>
        </w:rPr>
        <w:t>[</w:t>
      </w:r>
      <w:hyperlink w:anchor="The_influence_of_the_sigmoid_function_pa" w:tooltip="[39] Han J, Moraga C. The influence of the sigmoid function parameters" w:history="1">
        <w:r w:rsidR="00A46F34" w:rsidRPr="003F6DB1">
          <w:rPr>
            <w:rStyle w:val="a7"/>
            <w:color w:val="000000"/>
            <w:kern w:val="0"/>
            <w:u w:val="none"/>
            <w:vertAlign w:val="superscript"/>
          </w:rPr>
          <w:t>39</w:t>
        </w:r>
      </w:hyperlink>
      <w:r w:rsidR="000F6A9A" w:rsidRPr="003F6DB1">
        <w:rPr>
          <w:color w:val="000000"/>
          <w:kern w:val="0"/>
          <w:vertAlign w:val="superscript"/>
        </w:rPr>
        <w:t>]</w:t>
      </w:r>
      <w:r w:rsidR="0048043E" w:rsidRPr="003F6DB1">
        <w:rPr>
          <w:color w:val="000000"/>
        </w:rPr>
        <w:fldChar w:fldCharType="end"/>
      </w:r>
      <w:r>
        <w:rPr>
          <w:rFonts w:hint="eastAsia"/>
        </w:rPr>
        <w:t>：</w:t>
      </w:r>
    </w:p>
    <w:p w14:paraId="4306DFE1" w14:textId="6E606AB9"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sidR="008803A3">
        <w:rPr>
          <w:rFonts w:hint="eastAsia"/>
          <w:szCs w:val="20"/>
        </w:rPr>
        <w:t>(</w:t>
      </w:r>
      <w:r>
        <w:rPr>
          <w:rFonts w:hint="eastAsia"/>
          <w:szCs w:val="20"/>
        </w:rPr>
        <w:t>2</w:t>
      </w:r>
      <w:r>
        <w:rPr>
          <w:szCs w:val="20"/>
        </w:rPr>
        <w:t>-1</w:t>
      </w:r>
      <w:r w:rsidR="008803A3">
        <w:rPr>
          <w:rFonts w:hint="eastAsia"/>
          <w:szCs w:val="20"/>
        </w:rPr>
        <w:t>)</w:t>
      </w:r>
      <w:r>
        <w:rPr>
          <w:rFonts w:hint="eastAsia"/>
          <w:szCs w:val="20"/>
        </w:rPr>
        <w:t>所示：</w:t>
      </w:r>
    </w:p>
    <w:p w14:paraId="79C78E94" w14:textId="40D598B5" w:rsidR="009723DF" w:rsidRDefault="009723DF" w:rsidP="00CB32A0">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9.1pt;height:32.25pt" o:ole="">
                <v:imagedata r:id="rId18" o:title=""/>
              </v:shape>
              <o:OLEObject Type="Embed" ProgID="Equation.DSMT4" ShapeID="_x0000_i1025" DrawAspect="Content" ObjectID="_1777171423" r:id="rId19"/>
            </w:object>
          </mc:Choice>
          <mc:Fallback>
            <w:object>
              <w:drawing>
                <wp:inline distT="0" distB="0" distL="0" distR="0" wp14:anchorId="37CAC79C" wp14:editId="432F56B0">
                  <wp:extent cx="877570" cy="409575"/>
                  <wp:effectExtent l="0" t="0" r="0" b="9525"/>
                  <wp:docPr id="1" name="对象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777171423" isActiveX="0" linkType=""/>
                              </a:ext>
                            </a:extLst>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77570" cy="409575"/>
                          </a:xfrm>
                          <a:prstGeom prst="rect">
                            <a:avLst/>
                          </a:prstGeom>
                          <a:noFill/>
                          <a:ln>
                            <a:noFill/>
                          </a:ln>
                        </pic:spPr>
                      </pic:pic>
                    </a:graphicData>
                  </a:graphic>
                </wp:inline>
              </w:drawing>
              <w:objectEmbed w:drawAspect="content" r:id="rId1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2</w:instrText>
        </w:r>
      </w:fldSimple>
      <w:r w:rsidR="00DC3500">
        <w:instrText>-</w:instrText>
      </w:r>
      <w:fldSimple w:instr=" SEQ MTEqn \c \* Arabic \* MERGEFORMAT ">
        <w:r w:rsidR="00A51B6D">
          <w:rPr>
            <w:noProof/>
          </w:rPr>
          <w:instrText>1</w:instrText>
        </w:r>
      </w:fldSimple>
      <w:r w:rsidR="00DC3500">
        <w:instrText>)</w:instrText>
      </w:r>
      <w:r w:rsidR="00DC3500">
        <w:fldChar w:fldCharType="end"/>
      </w:r>
    </w:p>
    <w:p w14:paraId="77B5CDC8" w14:textId="153F8DF9" w:rsidR="009723DF" w:rsidRDefault="009723DF" w:rsidP="003F6DB1">
      <w:pPr>
        <w:pStyle w:val="af4"/>
        <w:numPr>
          <w:ilvl w:val="0"/>
          <w:numId w:val="34"/>
        </w:numPr>
        <w:ind w:firstLineChars="0"/>
      </w:pPr>
      <w:r>
        <w:rPr>
          <w:rFonts w:hint="eastAsia"/>
        </w:rPr>
        <w:t>E</w:t>
      </w:r>
      <w:r>
        <w:t>LU</w:t>
      </w:r>
      <w:r w:rsidRPr="009F1BD2">
        <w:rPr>
          <w:rFonts w:hint="eastAsia"/>
        </w:rPr>
        <w:t>激活函数</w:t>
      </w:r>
      <w:r w:rsidR="00A87987" w:rsidRPr="003F6DB1">
        <w:rPr>
          <w:color w:val="000000"/>
        </w:rPr>
        <w:fldChar w:fldCharType="begin"/>
      </w:r>
      <w:r w:rsidR="003C0B30" w:rsidRPr="003F6DB1">
        <w:rPr>
          <w:color w:val="000000"/>
        </w:rPr>
        <w:instrText xml:space="preserve"> ADDIN ZOTERO_ITEM CSL_CITATION {"citationID":"Bdjz4by0","properties":{"formattedCitation":"\\super [40]\\nosupersub{}","plainCitation":"[40]","noteIndex":0},"citationItems":[{"id":871,"uris":["http://zotero.org/users/local/5A8f2ITQ/items/QGGATGLV","http://zotero.org/users/13973222/items/QGGATGLV"],"itemData":{"id":871,"type":"article-journal","container-title":"arXiv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sidRPr="003F6DB1">
        <w:rPr>
          <w:color w:val="000000"/>
        </w:rPr>
        <w:fldChar w:fldCharType="separate"/>
      </w:r>
      <w:r w:rsidR="000F6A9A" w:rsidRPr="003F6DB1">
        <w:rPr>
          <w:color w:val="000000"/>
          <w:kern w:val="0"/>
          <w:vertAlign w:val="superscript"/>
        </w:rPr>
        <w:t>[</w:t>
      </w:r>
      <w:hyperlink w:anchor="Fast_and_accurate_deep_network_learning_" w:tooltip="[40] Clevert D A, Unterthiner T, Hochreiter S. Fast and accurate deep " w:history="1">
        <w:r w:rsidR="00A46F34" w:rsidRPr="003F6DB1">
          <w:rPr>
            <w:rStyle w:val="a7"/>
            <w:color w:val="000000"/>
            <w:kern w:val="0"/>
            <w:u w:val="none"/>
            <w:vertAlign w:val="superscript"/>
          </w:rPr>
          <w:t>40</w:t>
        </w:r>
      </w:hyperlink>
      <w:r w:rsidR="000F6A9A" w:rsidRPr="003F6DB1">
        <w:rPr>
          <w:color w:val="000000"/>
          <w:kern w:val="0"/>
          <w:vertAlign w:val="superscript"/>
        </w:rPr>
        <w:t>]</w:t>
      </w:r>
      <w:r w:rsidR="00A87987" w:rsidRPr="003F6DB1">
        <w:rPr>
          <w:color w:val="000000"/>
        </w:rPr>
        <w:fldChar w:fldCharType="end"/>
      </w:r>
      <w:r>
        <w:rPr>
          <w:rFonts w:hint="eastAsia"/>
        </w:rPr>
        <w:t>：</w:t>
      </w:r>
    </w:p>
    <w:p w14:paraId="14A461FA" w14:textId="6FDA9957"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proofErr w:type="spellStart"/>
      <w:r w:rsidRPr="00A56B3C">
        <w:rPr>
          <w:rFonts w:hint="eastAsia"/>
          <w:szCs w:val="20"/>
        </w:rPr>
        <w:t>ReLU</w:t>
      </w:r>
      <w:proofErr w:type="spellEnd"/>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008803A3">
        <w:rPr>
          <w:rFonts w:hint="eastAsia"/>
          <w:szCs w:val="20"/>
        </w:rPr>
        <w:t>(</w:t>
      </w:r>
      <w:r w:rsidRPr="00F84EBC">
        <w:rPr>
          <w:rFonts w:hint="eastAsia"/>
          <w:szCs w:val="20"/>
        </w:rPr>
        <w:t>2-</w:t>
      </w:r>
      <w:r>
        <w:rPr>
          <w:szCs w:val="20"/>
        </w:rPr>
        <w:t>2</w:t>
      </w:r>
      <w:r w:rsidR="008803A3">
        <w:rPr>
          <w:rFonts w:hint="eastAsia"/>
          <w:szCs w:val="20"/>
        </w:rPr>
        <w:t>)</w:t>
      </w:r>
      <w:r w:rsidRPr="00F84EBC">
        <w:rPr>
          <w:rFonts w:hint="eastAsia"/>
          <w:szCs w:val="20"/>
        </w:rPr>
        <w:t>所示</w:t>
      </w:r>
      <w:r>
        <w:rPr>
          <w:rFonts w:hint="eastAsia"/>
          <w:szCs w:val="20"/>
        </w:rPr>
        <w:t>：</w:t>
      </w:r>
    </w:p>
    <w:p w14:paraId="014F7217" w14:textId="69AAF18D" w:rsidR="009723DF" w:rsidRPr="00B56602" w:rsidRDefault="009723DF" w:rsidP="00CB32A0">
      <w:pPr>
        <w:pStyle w:val="MTDisplayEquation"/>
      </w:pPr>
      <w:r>
        <w:tab/>
      </w:r>
      <w:r w:rsidRPr="00A56B3C">
        <w:rPr>
          <w:position w:val="-30"/>
        </w:rPr>
        <mc:AlternateContent>
          <mc:Choice Requires="v">
            <w:object w:dxaOrig="131pt" w:dyaOrig="36pt" w14:anchorId="16E80386">
              <v:shape id="_x0000_i1026" type="#_x0000_t75" style="width:131.9pt;height:36.3pt" o:ole="">
                <v:imagedata r:id="rId21" o:title=""/>
              </v:shape>
              <o:OLEObject Type="Embed" ProgID="Equation.DSMT4" ShapeID="_x0000_i1026" DrawAspect="Content" ObjectID="_1777171424" r:id="rId22"/>
            </w:object>
          </mc:Choice>
          <mc:Fallback>
            <w:object>
              <w:drawing>
                <wp:inline distT="0" distB="0" distL="0" distR="0" wp14:anchorId="071A2A08" wp14:editId="12D373EE">
                  <wp:extent cx="1675130" cy="461010"/>
                  <wp:effectExtent l="0" t="0" r="1270" b="0"/>
                  <wp:docPr id="1" name="对象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
                          <pic:cNvPicPr>
                            <a:picLocks noChangeAspect="1" noChangeArrowheads="1"/>
                            <a:extLst>
                              <a:ext uri="{837473B0-CC2E-450a-ABE3-18F120FF3D37}">
                                <a15:objectPr xmlns:a15="http://schemas.microsoft.com/office/drawing/2012/main" objectId="_1777171424" isActiveX="0" linkType=""/>
                              </a:ext>
                            </a:extLst>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75130" cy="461010"/>
                          </a:xfrm>
                          <a:prstGeom prst="rect">
                            <a:avLst/>
                          </a:prstGeom>
                          <a:noFill/>
                          <a:ln>
                            <a:noFill/>
                          </a:ln>
                        </pic:spPr>
                      </pic:pic>
                    </a:graphicData>
                  </a:graphic>
                </wp:inline>
              </w:drawing>
              <w:objectEmbed w:drawAspect="content" r:id="rId22"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2</w:instrText>
        </w:r>
      </w:fldSimple>
      <w:r w:rsidR="00DC3500">
        <w:instrText>-</w:instrText>
      </w:r>
      <w:fldSimple w:instr=" SEQ MTEqn \c \* Arabic \* MERGEFORMAT ">
        <w:r w:rsidR="00A51B6D">
          <w:rPr>
            <w:noProof/>
          </w:rPr>
          <w:instrText>2</w:instrText>
        </w:r>
      </w:fldSimple>
      <w:r w:rsidR="00DC3500">
        <w:instrText>)</w:instrText>
      </w:r>
      <w:r w:rsidR="00DC3500">
        <w:fldChar w:fldCharType="end"/>
      </w:r>
    </w:p>
    <w:p w14:paraId="5FD88DA8" w14:textId="77777777" w:rsidR="009723DF" w:rsidRPr="003F6DB1" w:rsidRDefault="009723DF" w:rsidP="003F6DB1">
      <w:pPr>
        <w:pStyle w:val="af4"/>
        <w:numPr>
          <w:ilvl w:val="0"/>
          <w:numId w:val="34"/>
        </w:numPr>
        <w:adjustRightInd w:val="0"/>
        <w:snapToGrid w:val="0"/>
        <w:spacing w:line="15pt" w:lineRule="auto"/>
        <w:ind w:firstLineChars="0"/>
        <w:rPr>
          <w:szCs w:val="20"/>
        </w:rPr>
      </w:pPr>
      <w:proofErr w:type="spellStart"/>
      <w:r w:rsidRPr="003F6DB1">
        <w:rPr>
          <w:szCs w:val="20"/>
        </w:rPr>
        <w:t>ReLU</w:t>
      </w:r>
      <w:proofErr w:type="spellEnd"/>
      <w:r w:rsidRPr="003F6DB1">
        <w:rPr>
          <w:rFonts w:hint="eastAsia"/>
          <w:szCs w:val="20"/>
        </w:rPr>
        <w:t>激活函数：</w:t>
      </w:r>
    </w:p>
    <w:p w14:paraId="11BF53CE" w14:textId="2C6BEA16"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c)</w:t>
      </w:r>
      <w:r>
        <w:rPr>
          <w:rFonts w:hint="eastAsia"/>
          <w:szCs w:val="20"/>
        </w:rPr>
        <w:t>所示，</w:t>
      </w:r>
      <w:proofErr w:type="spellStart"/>
      <w:r w:rsidRPr="00F84EBC">
        <w:rPr>
          <w:rFonts w:hint="eastAsia"/>
          <w:szCs w:val="20"/>
        </w:rPr>
        <w:t>ReLU</w:t>
      </w:r>
      <w:proofErr w:type="spellEnd"/>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proofErr w:type="spellStart"/>
      <w:r w:rsidRPr="00F84EBC">
        <w:rPr>
          <w:rFonts w:hint="eastAsia"/>
          <w:szCs w:val="20"/>
        </w:rPr>
        <w:t>ReLU</w:t>
      </w:r>
      <w:proofErr w:type="spellEnd"/>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008803A3">
        <w:rPr>
          <w:rFonts w:hint="eastAsia"/>
          <w:szCs w:val="20"/>
        </w:rPr>
        <w:t>(</w:t>
      </w:r>
      <w:r w:rsidRPr="00F84EBC">
        <w:rPr>
          <w:rFonts w:hint="eastAsia"/>
          <w:szCs w:val="20"/>
        </w:rPr>
        <w:t>2-</w:t>
      </w:r>
      <w:r>
        <w:rPr>
          <w:szCs w:val="20"/>
        </w:rPr>
        <w:t>3</w:t>
      </w:r>
      <w:r w:rsidR="008803A3">
        <w:rPr>
          <w:rFonts w:hint="eastAsia"/>
          <w:szCs w:val="20"/>
        </w:rPr>
        <w:t>)</w:t>
      </w:r>
      <w:r w:rsidRPr="00F84EBC">
        <w:rPr>
          <w:rFonts w:hint="eastAsia"/>
          <w:szCs w:val="20"/>
        </w:rPr>
        <w:t>所示</w:t>
      </w:r>
      <w:r>
        <w:rPr>
          <w:rFonts w:hint="eastAsia"/>
          <w:szCs w:val="20"/>
        </w:rPr>
        <w:t>：</w:t>
      </w:r>
    </w:p>
    <w:p w14:paraId="73FEC8BE" w14:textId="475C9ECF" w:rsidR="009723DF" w:rsidRDefault="009723DF" w:rsidP="00CB32A0">
      <w:pPr>
        <w:pStyle w:val="MTDisplayEquation"/>
      </w:pPr>
      <w:r>
        <w:tab/>
      </w:r>
      <w:r w:rsidRPr="001257EF">
        <w:rPr>
          <w:position w:val="-10"/>
        </w:rPr>
        <mc:AlternateContent>
          <mc:Choice Requires="v">
            <w:object w:dxaOrig="84pt" w:dyaOrig="16pt" w14:anchorId="5DDBD9E9">
              <v:shape id="_x0000_i1027" type="#_x0000_t75" style="width:82.95pt;height:17.3pt" o:ole="">
                <v:imagedata r:id="rId24" o:title=""/>
              </v:shape>
              <o:OLEObject Type="Embed" ProgID="Equation.DSMT4" ShapeID="_x0000_i1027" DrawAspect="Content" ObjectID="_1777171425" r:id="rId25"/>
            </w:object>
          </mc:Choice>
          <mc:Fallback>
            <w:object>
              <w:drawing>
                <wp:inline distT="0" distB="0" distL="0" distR="0" wp14:anchorId="117BE738" wp14:editId="48E08824">
                  <wp:extent cx="1053465" cy="219710"/>
                  <wp:effectExtent l="0" t="0" r="0" b="8890"/>
                  <wp:docPr id="1" name="对象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
                          <pic:cNvPicPr>
                            <a:picLocks noChangeAspect="1" noChangeArrowheads="1"/>
                            <a:extLst>
                              <a:ext uri="{837473B0-CC2E-450a-ABE3-18F120FF3D37}">
                                <a15:objectPr xmlns:a15="http://schemas.microsoft.com/office/drawing/2012/main" objectId="_1777171425" isActiveX="0" linkType=""/>
                              </a:ext>
                            </a:extLst>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53465" cy="219710"/>
                          </a:xfrm>
                          <a:prstGeom prst="rect">
                            <a:avLst/>
                          </a:prstGeom>
                          <a:noFill/>
                          <a:ln>
                            <a:noFill/>
                          </a:ln>
                        </pic:spPr>
                      </pic:pic>
                    </a:graphicData>
                  </a:graphic>
                </wp:inline>
              </w:drawing>
              <w:objectEmbed w:drawAspect="content" r:id="rId25"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2</w:instrText>
        </w:r>
      </w:fldSimple>
      <w:r w:rsidR="00DC3500">
        <w:instrText>-</w:instrText>
      </w:r>
      <w:fldSimple w:instr=" SEQ MTEqn \c \* Arabic \* MERGEFORMAT ">
        <w:r w:rsidR="00A51B6D">
          <w:rPr>
            <w:noProof/>
          </w:rPr>
          <w:instrText>3</w:instrText>
        </w:r>
      </w:fldSimple>
      <w:r w:rsidR="00DC3500">
        <w:instrText>)</w:instrText>
      </w:r>
      <w:r w:rsidR="00DC3500">
        <w:fldChar w:fldCharType="end"/>
      </w:r>
    </w:p>
    <w:p w14:paraId="10682919" w14:textId="60FD5A60" w:rsidR="009723DF" w:rsidRDefault="009723DF" w:rsidP="003F6DB1">
      <w:pPr>
        <w:pStyle w:val="af4"/>
        <w:numPr>
          <w:ilvl w:val="0"/>
          <w:numId w:val="34"/>
        </w:numPr>
        <w:ind w:firstLineChars="0"/>
      </w:pPr>
      <w:r w:rsidRPr="0040660D">
        <w:t xml:space="preserve">Leaky </w:t>
      </w:r>
      <w:proofErr w:type="spellStart"/>
      <w:r w:rsidRPr="0040660D">
        <w:t>ReLU</w:t>
      </w:r>
      <w:proofErr w:type="spellEnd"/>
      <w:r>
        <w:rPr>
          <w:rFonts w:hint="eastAsia"/>
        </w:rPr>
        <w:t>激活函数</w:t>
      </w:r>
      <w:r w:rsidR="00A87987" w:rsidRPr="003F6DB1">
        <w:rPr>
          <w:color w:val="000000"/>
        </w:rPr>
        <w:fldChar w:fldCharType="begin"/>
      </w:r>
      <w:r w:rsidR="003C0B30" w:rsidRPr="003F6DB1">
        <w:rPr>
          <w:color w:val="000000"/>
        </w:rPr>
        <w:instrText xml:space="preserve"> ADDIN ZOTERO_ITEM CSL_CITATION {"citationID":"1iS5tAGn","properties":{"formattedCitation":"\\super [41]\\nosupersub{}","plainCitation":"[41]","noteIndex":0},"citationItems":[{"id":869,"uris":["http://zotero.org/users/local/5A8f2ITQ/items/ILG8LLZ6","http://zotero.org/users/13973222/items/ILG8LLZ6"],"itemData":{"id":869,"type":"paper-conference","container-title":"Proc.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sidRPr="003F6DB1">
        <w:rPr>
          <w:color w:val="000000"/>
        </w:rPr>
        <w:fldChar w:fldCharType="separate"/>
      </w:r>
      <w:r w:rsidR="000F6A9A" w:rsidRPr="003F6DB1">
        <w:rPr>
          <w:color w:val="000000"/>
          <w:kern w:val="0"/>
          <w:vertAlign w:val="superscript"/>
        </w:rPr>
        <w:t>[</w:t>
      </w:r>
      <w:hyperlink w:anchor="Rectifier_nonlinearities_improve_neural_" w:tooltip="[41] Maas A L, Hannun A Y, Ng A Y. Rectifier nonlinearities improve ne" w:history="1">
        <w:r w:rsidR="00A46F34" w:rsidRPr="003F6DB1">
          <w:rPr>
            <w:rStyle w:val="a7"/>
            <w:color w:val="000000"/>
            <w:kern w:val="0"/>
            <w:u w:val="none"/>
            <w:vertAlign w:val="superscript"/>
          </w:rPr>
          <w:t>41</w:t>
        </w:r>
      </w:hyperlink>
      <w:r w:rsidR="000F6A9A" w:rsidRPr="003F6DB1">
        <w:rPr>
          <w:color w:val="000000"/>
          <w:kern w:val="0"/>
          <w:vertAlign w:val="superscript"/>
        </w:rPr>
        <w:t>]</w:t>
      </w:r>
      <w:r w:rsidR="00A87987" w:rsidRPr="003F6DB1">
        <w:rPr>
          <w:color w:val="000000"/>
        </w:rPr>
        <w:fldChar w:fldCharType="end"/>
      </w:r>
      <w:r>
        <w:rPr>
          <w:rFonts w:hint="eastAsia"/>
        </w:rPr>
        <w:t>：</w:t>
      </w:r>
    </w:p>
    <w:p w14:paraId="06FD522B" w14:textId="4FEF47D4" w:rsidR="009723DF" w:rsidRPr="00F84EBC" w:rsidRDefault="009723DF" w:rsidP="00CE48FF">
      <w:pPr>
        <w:adjustRightInd w:val="0"/>
        <w:snapToGrid w:val="0"/>
        <w:spacing w:line="15pt" w:lineRule="auto"/>
        <w:ind w:firstLineChars="196" w:firstLine="24.40pt"/>
        <w:rPr>
          <w:szCs w:val="20"/>
        </w:rPr>
      </w:pPr>
      <w:r w:rsidRPr="00F84EBC">
        <w:rPr>
          <w:rFonts w:hint="eastAsia"/>
          <w:szCs w:val="20"/>
        </w:rPr>
        <w:lastRenderedPageBreak/>
        <w:t xml:space="preserve">Leaky </w:t>
      </w:r>
      <w:proofErr w:type="spellStart"/>
      <w:r w:rsidRPr="00F84EBC">
        <w:rPr>
          <w:rFonts w:hint="eastAsia"/>
          <w:szCs w:val="20"/>
        </w:rPr>
        <w:t>ReLU</w:t>
      </w:r>
      <w:proofErr w:type="spellEnd"/>
      <w:r w:rsidRPr="00F84EBC">
        <w:rPr>
          <w:rFonts w:hint="eastAsia"/>
          <w:szCs w:val="20"/>
        </w:rPr>
        <w:t>是</w:t>
      </w:r>
      <w:proofErr w:type="spellStart"/>
      <w:r w:rsidRPr="00F84EBC">
        <w:rPr>
          <w:rFonts w:hint="eastAsia"/>
          <w:szCs w:val="20"/>
        </w:rPr>
        <w:t>ReLU</w:t>
      </w:r>
      <w:proofErr w:type="spellEnd"/>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w:t>
      </w:r>
      <w:proofErr w:type="gramStart"/>
      <w:r w:rsidRPr="00F84EBC">
        <w:rPr>
          <w:rFonts w:hint="eastAsia"/>
          <w:szCs w:val="20"/>
        </w:rPr>
        <w:t>一个非零的</w:t>
      </w:r>
      <w:proofErr w:type="gramEnd"/>
      <w:r w:rsidRPr="00F84EBC">
        <w:rPr>
          <w:rFonts w:hint="eastAsia"/>
          <w:szCs w:val="20"/>
        </w:rPr>
        <w:t>输出</w:t>
      </w:r>
      <w:r w:rsidR="008803A3">
        <w:rPr>
          <w:rFonts w:hint="eastAsia"/>
          <w:szCs w:val="20"/>
        </w:rPr>
        <w:t>(</w:t>
      </w:r>
      <w:r w:rsidRPr="00F84EBC">
        <w:rPr>
          <w:rFonts w:hint="eastAsia"/>
          <w:szCs w:val="20"/>
        </w:rPr>
        <w:t>即“</w:t>
      </w:r>
      <w:r w:rsidRPr="00F84EBC">
        <w:rPr>
          <w:rFonts w:hint="eastAsia"/>
          <w:szCs w:val="20"/>
        </w:rPr>
        <w:t>leak</w:t>
      </w:r>
      <w:r w:rsidRPr="00F84EBC">
        <w:rPr>
          <w:rFonts w:hint="eastAsia"/>
          <w:szCs w:val="20"/>
        </w:rPr>
        <w:t>”</w:t>
      </w:r>
      <w:r w:rsidR="008803A3">
        <w:rPr>
          <w:rFonts w:hint="eastAsia"/>
          <w:szCs w:val="20"/>
        </w:rPr>
        <w:t>)</w:t>
      </w:r>
      <w:r w:rsidRPr="00F84EBC">
        <w:rPr>
          <w:rFonts w:hint="eastAsia"/>
          <w:szCs w:val="20"/>
        </w:rPr>
        <w:t>，这个小斜率确保即使在输入值为负时梯度也不会完全消失。这有助于解决</w:t>
      </w:r>
      <w:proofErr w:type="spellStart"/>
      <w:r w:rsidRPr="00F84EBC">
        <w:rPr>
          <w:rFonts w:hint="eastAsia"/>
          <w:szCs w:val="20"/>
        </w:rPr>
        <w:t>ReLU</w:t>
      </w:r>
      <w:proofErr w:type="spellEnd"/>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 xml:space="preserve">Leaky </w:t>
      </w:r>
      <w:proofErr w:type="spellStart"/>
      <w:r w:rsidRPr="00F84EBC">
        <w:rPr>
          <w:rFonts w:hint="eastAsia"/>
          <w:szCs w:val="20"/>
        </w:rPr>
        <w:t>ReLU</w:t>
      </w:r>
      <w:proofErr w:type="spellEnd"/>
      <w:r w:rsidRPr="00F84EBC">
        <w:rPr>
          <w:rFonts w:hint="eastAsia"/>
          <w:szCs w:val="20"/>
        </w:rPr>
        <w:t>保持了</w:t>
      </w:r>
      <w:proofErr w:type="spellStart"/>
      <w:r w:rsidRPr="00F84EBC">
        <w:rPr>
          <w:rFonts w:hint="eastAsia"/>
          <w:szCs w:val="20"/>
        </w:rPr>
        <w:t>ReLU</w:t>
      </w:r>
      <w:proofErr w:type="spellEnd"/>
      <w:r w:rsidRPr="00F84EBC">
        <w:rPr>
          <w:rFonts w:hint="eastAsia"/>
          <w:szCs w:val="20"/>
        </w:rPr>
        <w:t>的一些优点，同时试图提供更好的性能。其数学表达式</w:t>
      </w:r>
      <w:r>
        <w:rPr>
          <w:rFonts w:hint="eastAsia"/>
          <w:szCs w:val="20"/>
        </w:rPr>
        <w:t>如公式</w:t>
      </w:r>
      <w:r w:rsidR="008803A3">
        <w:rPr>
          <w:rFonts w:hint="eastAsia"/>
          <w:szCs w:val="20"/>
        </w:rPr>
        <w:t>(</w:t>
      </w:r>
      <w:r w:rsidRPr="00F84EBC">
        <w:rPr>
          <w:rFonts w:hint="eastAsia"/>
          <w:szCs w:val="20"/>
        </w:rPr>
        <w:t>2-</w:t>
      </w:r>
      <w:r>
        <w:rPr>
          <w:szCs w:val="20"/>
        </w:rPr>
        <w:t>4</w:t>
      </w:r>
      <w:r w:rsidR="008803A3">
        <w:rPr>
          <w:rFonts w:hint="eastAsia"/>
          <w:szCs w:val="20"/>
        </w:rPr>
        <w:t>)</w:t>
      </w:r>
      <w:r w:rsidRPr="00F84EBC">
        <w:rPr>
          <w:rFonts w:hint="eastAsia"/>
          <w:szCs w:val="20"/>
        </w:rPr>
        <w:t>所示</w:t>
      </w:r>
      <w:r>
        <w:rPr>
          <w:rFonts w:hint="eastAsia"/>
          <w:szCs w:val="20"/>
        </w:rPr>
        <w:t>：</w:t>
      </w:r>
    </w:p>
    <w:p w14:paraId="3F45E3EF" w14:textId="6260ADE2" w:rsidR="009723DF" w:rsidRDefault="009723DF" w:rsidP="00CB32A0">
      <w:pPr>
        <w:pStyle w:val="MTDisplayEquation"/>
      </w:pPr>
      <w:r>
        <w:tab/>
      </w:r>
      <w:r w:rsidRPr="001257EF">
        <w:rPr>
          <w:position w:val="-30"/>
        </w:rPr>
        <mc:AlternateContent>
          <mc:Choice Requires="v">
            <w:object w:dxaOrig="103.95pt" w:dyaOrig="36pt" w14:anchorId="56439C41">
              <v:shape id="_x0000_i1028" type="#_x0000_t75" style="width:104.25pt;height:36.85pt" o:ole="">
                <v:imagedata r:id="rId27" o:title=""/>
              </v:shape>
              <o:OLEObject Type="Embed" ProgID="Equation.DSMT4" ShapeID="_x0000_i1028" DrawAspect="Content" ObjectID="_1777171426" r:id="rId28"/>
            </w:object>
          </mc:Choice>
          <mc:Fallback>
            <w:object>
              <w:drawing>
                <wp:inline distT="0" distB="0" distL="0" distR="0" wp14:anchorId="35823CAF" wp14:editId="3F96EC3B">
                  <wp:extent cx="1323975" cy="467995"/>
                  <wp:effectExtent l="0" t="0" r="9525" b="8255"/>
                  <wp:docPr id="1" name="对象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
                          <pic:cNvPicPr>
                            <a:picLocks noChangeAspect="1" noChangeArrowheads="1"/>
                            <a:extLst>
                              <a:ext uri="{837473B0-CC2E-450a-ABE3-18F120FF3D37}">
                                <a15:objectPr xmlns:a15="http://schemas.microsoft.com/office/drawing/2012/main" objectId="_1777171426" isActiveX="0" linkType=""/>
                              </a:ext>
                            </a:extLst>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23975" cy="467995"/>
                          </a:xfrm>
                          <a:prstGeom prst="rect">
                            <a:avLst/>
                          </a:prstGeom>
                          <a:noFill/>
                          <a:ln>
                            <a:noFill/>
                          </a:ln>
                        </pic:spPr>
                      </pic:pic>
                    </a:graphicData>
                  </a:graphic>
                </wp:inline>
              </w:drawing>
              <w:objectEmbed w:drawAspect="content" r:id="rId28"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2</w:instrText>
        </w:r>
      </w:fldSimple>
      <w:r w:rsidR="00DC3500">
        <w:instrText>-</w:instrText>
      </w:r>
      <w:fldSimple w:instr=" SEQ MTEqn \c \* Arabic \* MERGEFORMAT ">
        <w:r w:rsidR="00A51B6D">
          <w:rPr>
            <w:noProof/>
          </w:rPr>
          <w:instrText>4</w:instrText>
        </w:r>
      </w:fldSimple>
      <w:r w:rsidR="00DC3500">
        <w:instrText>)</w:instrText>
      </w:r>
      <w:r w:rsidR="00DC3500">
        <w:fldChar w:fldCharType="end"/>
      </w:r>
    </w:p>
    <w:p w14:paraId="77461705" w14:textId="77777777" w:rsidR="009723DF" w:rsidRPr="001257EF" w:rsidRDefault="009723DF" w:rsidP="00CB32A0">
      <w:pPr>
        <w:adjustRightInd w:val="0"/>
        <w:snapToGrid w:val="0"/>
        <w:spacing w:line="15pt" w:lineRule="auto"/>
      </w:pPr>
      <w:r>
        <w:rPr>
          <w:rFonts w:hint="eastAsia"/>
        </w:rPr>
        <w:t>在上述公式中，</w:t>
      </w:r>
      <w:r w:rsidRPr="001257EF">
        <w:rPr>
          <w:position w:val="-6"/>
        </w:rPr>
        <mc:AlternateContent>
          <mc:Choice Requires="v">
            <w:object w:dxaOrig="12pt" w:dyaOrig="11pt" w14:anchorId="7ACE56EE">
              <v:shape id="_x0000_i1029" type="#_x0000_t75" style="width:12.1pt;height:12.1pt" o:ole="">
                <v:imagedata r:id="rId30" o:title=""/>
              </v:shape>
              <o:OLEObject Type="Embed" ProgID="Equation.DSMT4" ShapeID="_x0000_i1029" DrawAspect="Content" ObjectID="_1777171427" r:id="rId31"/>
            </w:object>
          </mc:Choice>
          <mc:Fallback>
            <w:object>
              <w:drawing>
                <wp:inline distT="0" distB="0" distL="0" distR="0" wp14:anchorId="6BCB25B0" wp14:editId="05917AD8">
                  <wp:extent cx="153670" cy="153670"/>
                  <wp:effectExtent l="0" t="0" r="0" b="0"/>
                  <wp:docPr id="1" name="对象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
                          <pic:cNvPicPr>
                            <a:picLocks noChangeAspect="1" noChangeArrowheads="1"/>
                            <a:extLst>
                              <a:ext uri="{837473B0-CC2E-450a-ABE3-18F120FF3D37}">
                                <a15:objectPr xmlns:a15="http://schemas.microsoft.com/office/drawing/2012/main" objectId="_1777171427" isActiveX="0" linkType=""/>
                              </a:ext>
                            </a:extLst>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53670" cy="153670"/>
                          </a:xfrm>
                          <a:prstGeom prst="rect">
                            <a:avLst/>
                          </a:prstGeom>
                          <a:noFill/>
                          <a:ln>
                            <a:noFill/>
                          </a:ln>
                        </pic:spPr>
                      </pic:pic>
                    </a:graphicData>
                  </a:graphic>
                </wp:inline>
              </w:drawing>
              <w:objectEmbed w:drawAspect="content" r:id="rId31" w:progId="Equation.DSMT4" w:shapeId="1"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2D5C0F">
      <w:pPr>
        <w:pStyle w:val="2"/>
        <w:spacing w:before="9.75pt" w:after="9.75pt"/>
      </w:pPr>
      <w:bookmarkStart w:id="225" w:name="_Toc161457401"/>
      <w:bookmarkStart w:id="226" w:name="_Toc161458004"/>
      <w:bookmarkStart w:id="227" w:name="_Toc161602606"/>
      <w:bookmarkStart w:id="228" w:name="_Toc161792309"/>
      <w:bookmarkStart w:id="229" w:name="_Toc162391751"/>
      <w:bookmarkStart w:id="230" w:name="_Toc162584005"/>
      <w:bookmarkStart w:id="231" w:name="_Toc162875883"/>
      <w:bookmarkStart w:id="232" w:name="_Toc162877294"/>
      <w:bookmarkStart w:id="233" w:name="_Toc162878482"/>
      <w:bookmarkStart w:id="234" w:name="_Toc162948169"/>
      <w:bookmarkStart w:id="235" w:name="_Toc166375112"/>
      <w:bookmarkStart w:id="236" w:name="_Toc166553982"/>
      <w:r w:rsidRPr="002D5C0F">
        <w:rPr>
          <w:rFonts w:ascii="Times New Roman" w:hAnsi="Times New Roman"/>
        </w:rPr>
        <w:t>2.2</w:t>
      </w:r>
      <w:r w:rsidRPr="00430DFF">
        <w:rPr>
          <w:rFonts w:hint="eastAsia"/>
        </w:rPr>
        <w:t xml:space="preserve"> </w:t>
      </w:r>
      <w:r w:rsidRPr="00792FF2">
        <w:rPr>
          <w:rFonts w:ascii="Times New Roman" w:hAnsi="Times New Roman"/>
        </w:rPr>
        <w:t>Transformer</w:t>
      </w:r>
      <w:r w:rsidRPr="00430DFF">
        <w:rPr>
          <w:rFonts w:hint="eastAsia"/>
        </w:rPr>
        <w:t>网络</w:t>
      </w:r>
      <w:bookmarkEnd w:id="225"/>
      <w:bookmarkEnd w:id="226"/>
      <w:bookmarkEnd w:id="227"/>
      <w:bookmarkEnd w:id="228"/>
      <w:bookmarkEnd w:id="229"/>
      <w:bookmarkEnd w:id="230"/>
      <w:bookmarkEnd w:id="231"/>
      <w:bookmarkEnd w:id="232"/>
      <w:bookmarkEnd w:id="233"/>
      <w:bookmarkEnd w:id="234"/>
      <w:bookmarkEnd w:id="235"/>
      <w:bookmarkEnd w:id="236"/>
    </w:p>
    <w:p w14:paraId="0786C0E1" w14:textId="12D0A802" w:rsidR="009723DF" w:rsidRDefault="009723DF" w:rsidP="00B33FEE">
      <w:pPr>
        <w:ind w:firstLineChars="196" w:firstLine="24.40pt"/>
      </w:pPr>
      <w:r>
        <w:rPr>
          <w:rFonts w:hint="eastAsia"/>
        </w:rPr>
        <w:t>Transforme</w:t>
      </w:r>
      <w:r w:rsidRPr="00BC1E3E">
        <w:rPr>
          <w:rFonts w:hint="eastAsia"/>
        </w:rPr>
        <w:t>r</w:t>
      </w:r>
      <w:r w:rsidRPr="00BC1E3E">
        <w:rPr>
          <w:rFonts w:hint="eastAsia"/>
        </w:rPr>
        <w:t>架构</w:t>
      </w:r>
      <w:r w:rsidR="00BC1E3E" w:rsidRPr="00A46F34">
        <w:rPr>
          <w:color w:val="000000"/>
        </w:rPr>
        <w:fldChar w:fldCharType="begin"/>
      </w:r>
      <w:r w:rsidR="003C0B30" w:rsidRPr="00A46F34">
        <w:rPr>
          <w:color w:val="000000"/>
        </w:rPr>
        <w:instrText xml:space="preserve"> ADDIN ZOTERO_ITEM CSL_CITATION {"citationID":"Y5wI9D9A","properties":{"formattedCitation":"\\super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00BC1E3E" w:rsidRPr="00A46F34">
        <w:rPr>
          <w:color w:val="000000"/>
        </w:rPr>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7BFD2DF5" w:rsidR="009723DF" w:rsidRDefault="00230730" w:rsidP="00A87987">
      <w:pPr>
        <w:tabs>
          <w:tab w:val="start" w:pos="58.65pt"/>
        </w:tabs>
        <w:adjustRightInd w:val="0"/>
        <w:snapToGrid w:val="0"/>
        <w:spacing w:line="15pt" w:lineRule="auto"/>
        <w:ind w:firstLineChars="200" w:firstLine="24.90pt"/>
        <w:jc w:val="center"/>
      </w:pPr>
      <w:r>
        <w:rPr>
          <w:noProof/>
        </w:rPr>
        <w:drawing>
          <wp:inline distT="0" distB="0" distL="0" distR="0" wp14:anchorId="3AD919CC" wp14:editId="77D40508">
            <wp:extent cx="4664558" cy="1328400"/>
            <wp:effectExtent l="0" t="0" r="3175" b="5715"/>
            <wp:docPr id="16" name="图片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 name="图片 16"/>
                    <pic:cNvPicPr/>
                  </pic:nvPicPr>
                  <pic:blipFill>
                    <a:blip r:embed="rId33">
                      <a:extLst>
                        <a:ext uri="{28A0092B-C50C-407E-A947-70E740481C1C}">
                          <a14:useLocalDpi xmlns:a14="http://schemas.microsoft.com/office/drawing/2010/main" val="0"/>
                        </a:ext>
                      </a:extLst>
                    </a:blip>
                    <a:stretch>
                      <a:fillRect/>
                    </a:stretch>
                  </pic:blipFill>
                  <pic:spPr>
                    <a:xfrm>
                      <a:off x="0" y="0"/>
                      <a:ext cx="4664558" cy="1328400"/>
                    </a:xfrm>
                    <a:prstGeom prst="rect">
                      <a:avLst/>
                    </a:prstGeom>
                  </pic:spPr>
                </pic:pic>
              </a:graphicData>
            </a:graphic>
          </wp:inline>
        </w:drawing>
      </w:r>
    </w:p>
    <w:p w14:paraId="0529BA18" w14:textId="77777777" w:rsidR="009723DF" w:rsidRPr="00C8269D" w:rsidRDefault="009723DF" w:rsidP="00C8269D">
      <w:pPr>
        <w:adjustRightInd w:val="0"/>
        <w:snapToGrid w:val="0"/>
        <w:spacing w:line="15pt" w:lineRule="auto"/>
        <w:jc w:val="center"/>
        <w:rPr>
          <w:sz w:val="21"/>
          <w:szCs w:val="21"/>
        </w:rPr>
      </w:pPr>
      <w:r w:rsidRPr="00C8269D">
        <w:rPr>
          <w:rFonts w:hint="eastAsia"/>
          <w:sz w:val="21"/>
          <w:szCs w:val="21"/>
        </w:rPr>
        <w:t>图</w:t>
      </w:r>
      <w:r w:rsidRPr="00C8269D">
        <w:rPr>
          <w:sz w:val="21"/>
          <w:szCs w:val="21"/>
        </w:rPr>
        <w:t xml:space="preserve">2-2 </w:t>
      </w:r>
      <w:r w:rsidRPr="00C8269D">
        <w:rPr>
          <w:rFonts w:hint="eastAsia"/>
          <w:sz w:val="21"/>
          <w:szCs w:val="21"/>
        </w:rPr>
        <w:t>Transformer</w:t>
      </w:r>
      <w:proofErr w:type="gramStart"/>
      <w:r w:rsidRPr="00C8269D">
        <w:rPr>
          <w:rFonts w:hint="eastAsia"/>
          <w:sz w:val="21"/>
          <w:szCs w:val="21"/>
        </w:rPr>
        <w:t>块内部</w:t>
      </w:r>
      <w:proofErr w:type="gramEnd"/>
      <w:r w:rsidRPr="00C8269D">
        <w:rPr>
          <w:rFonts w:hint="eastAsia"/>
          <w:sz w:val="21"/>
          <w:szCs w:val="21"/>
        </w:rPr>
        <w:t>结构</w:t>
      </w:r>
    </w:p>
    <w:p w14:paraId="2CD4DAAD" w14:textId="25094901" w:rsidR="009723DF" w:rsidRDefault="009723DF" w:rsidP="00A46F34">
      <w:r>
        <w:rPr>
          <w:rFonts w:hint="eastAsia"/>
        </w:rPr>
        <w:t>首先将输入的图像向量化为</w:t>
      </w:r>
      <w:r w:rsidRPr="00226FA8">
        <w:rPr>
          <w:position w:val="-4"/>
        </w:rPr>
        <mc:AlternateContent>
          <mc:Choice Requires="v">
            <w:object w:dxaOrig="13.95pt" w:dyaOrig="13pt" w14:anchorId="20A3B2AD">
              <v:shape id="_x0000_i1030" type="#_x0000_t75" style="width:15pt;height:10.95pt" o:ole="">
                <v:imagedata r:id="rId34" o:title=""/>
              </v:shape>
              <o:OLEObject Type="Embed" ProgID="Equation.DSMT4" ShapeID="_x0000_i1030" DrawAspect="Content" ObjectID="_1777171428" r:id="rId35"/>
            </w:object>
          </mc:Choice>
          <mc:Fallback>
            <w:object>
              <w:drawing>
                <wp:inline distT="0" distB="0" distL="0" distR="0" wp14:anchorId="04A38818" wp14:editId="10415887">
                  <wp:extent cx="190500" cy="139065"/>
                  <wp:effectExtent l="0" t="0" r="0" b="0"/>
                  <wp:docPr id="1" name="对象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
                          <pic:cNvPicPr>
                            <a:picLocks noChangeAspect="1" noChangeArrowheads="1"/>
                            <a:extLst>
                              <a:ext uri="{837473B0-CC2E-450a-ABE3-18F120FF3D37}">
                                <a15:objectPr xmlns:a15="http://schemas.microsoft.com/office/drawing/2012/main" objectId="_1777171428" isActiveX="0" linkType=""/>
                              </a:ext>
                            </a:extLst>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0500" cy="139065"/>
                          </a:xfrm>
                          <a:prstGeom prst="rect">
                            <a:avLst/>
                          </a:prstGeom>
                          <a:noFill/>
                          <a:ln>
                            <a:noFill/>
                          </a:ln>
                        </pic:spPr>
                      </pic:pic>
                    </a:graphicData>
                  </a:graphic>
                </wp:inline>
              </w:drawing>
              <w:objectEmbed w:drawAspect="content" r:id="rId35" w:progId="Equation.DSMT4" w:shapeId="1" w:fieldCodes=""/>
            </w:object>
          </mc:Fallback>
        </mc:AlternateContent>
      </w:r>
      <w:r>
        <w:rPr>
          <w:rFonts w:hint="eastAsia"/>
        </w:rPr>
        <w:t>，</w:t>
      </w:r>
      <w:r w:rsidRPr="009113E4">
        <w:rPr>
          <w:rFonts w:hint="eastAsia"/>
        </w:rPr>
        <w:t>在进入多头自注意力机制</w:t>
      </w:r>
      <w:r w:rsidR="008803A3">
        <w:rPr>
          <w:rFonts w:hint="eastAsia"/>
        </w:rPr>
        <w:t>(</w:t>
      </w:r>
      <w:r w:rsidRPr="009113E4">
        <w:rPr>
          <w:rFonts w:hint="eastAsia"/>
        </w:rPr>
        <w:t>MHSA</w:t>
      </w:r>
      <w:r w:rsidR="008803A3">
        <w:rPr>
          <w:rFonts w:hint="eastAsia"/>
        </w:rPr>
        <w:t>)</w:t>
      </w:r>
      <w:r w:rsidRPr="009113E4">
        <w:rPr>
          <w:rFonts w:hint="eastAsia"/>
        </w:rPr>
        <w:t>之前，向量</w:t>
      </w:r>
      <w:r w:rsidRPr="009113E4">
        <w:rPr>
          <w:position w:val="-4"/>
        </w:rPr>
        <mc:AlternateContent>
          <mc:Choice Requires="v">
            <w:object w:dxaOrig="13.95pt" w:dyaOrig="13pt" w14:anchorId="430A6154">
              <v:shape id="_x0000_i1031" type="#_x0000_t75" style="width:15pt;height:10.95pt" o:ole="">
                <v:imagedata r:id="rId37" o:title=""/>
              </v:shape>
              <o:OLEObject Type="Embed" ProgID="Equation.DSMT4" ShapeID="_x0000_i1031" DrawAspect="Content" ObjectID="_1777171429" r:id="rId38"/>
            </w:object>
          </mc:Choice>
          <mc:Fallback>
            <w:object>
              <w:drawing>
                <wp:inline distT="0" distB="0" distL="0" distR="0" wp14:anchorId="6D04D881" wp14:editId="194C2994">
                  <wp:extent cx="190500" cy="139065"/>
                  <wp:effectExtent l="0" t="0" r="0" b="0"/>
                  <wp:docPr id="7" name="对象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
                          <pic:cNvPicPr>
                            <a:picLocks noChangeAspect="1" noChangeArrowheads="1"/>
                            <a:extLst>
                              <a:ext uri="{837473B0-CC2E-450a-ABE3-18F120FF3D37}">
                                <a15:objectPr xmlns:a15="http://schemas.microsoft.com/office/drawing/2012/main" objectId="_1777171429" isActiveX="0" linkType=""/>
                              </a:ext>
                            </a:extLst>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90500" cy="139065"/>
                          </a:xfrm>
                          <a:prstGeom prst="rect">
                            <a:avLst/>
                          </a:prstGeom>
                          <a:noFill/>
                          <a:ln>
                            <a:noFill/>
                          </a:ln>
                        </pic:spPr>
                      </pic:pic>
                    </a:graphicData>
                  </a:graphic>
                </wp:inline>
              </w:drawing>
              <w:objectEmbed w:drawAspect="content" r:id="rId38" w:progId="Equation.DSMT4" w:shapeId="7" w:fieldCodes=""/>
            </w:object>
          </mc:Fallback>
        </mc:AlternateContent>
      </w:r>
      <w:r w:rsidRPr="009113E4">
        <w:rPr>
          <w:rFonts w:hint="eastAsia"/>
        </w:rPr>
        <w:t>首先通过层归一化</w:t>
      </w:r>
      <w:r w:rsidR="008803A3">
        <w:rPr>
          <w:rFonts w:hint="eastAsia"/>
        </w:rPr>
        <w:t>(</w:t>
      </w:r>
      <w:r w:rsidRPr="009113E4">
        <w:rPr>
          <w:rFonts w:hint="eastAsia"/>
        </w:rPr>
        <w:t>LN</w:t>
      </w:r>
      <w:r w:rsidR="008803A3">
        <w:rPr>
          <w:rFonts w:hint="eastAsia"/>
        </w:rPr>
        <w:t>)</w:t>
      </w:r>
      <w:r w:rsidR="00BB0118" w:rsidRPr="00A46F34">
        <w:rPr>
          <w:color w:val="000000"/>
        </w:rPr>
        <w:fldChar w:fldCharType="begin"/>
      </w:r>
      <w:r w:rsidR="003C0B30" w:rsidRPr="00A46F34">
        <w:rPr>
          <w:color w:val="000000"/>
        </w:rPr>
        <w:instrText xml:space="preserve"> ADDIN ZOTERO_ITEM CSL_CITATION {"citationID":"MwEse1rH","properties":{"formattedCitation":"\\super [42]\\nosupersub{}","plainCitation":"[42]","noteIndex":0},"citationItems":[{"id":872,"uris":["http://zotero.org/users/local/5A8f2ITQ/items/N9PFR6G3","http://zotero.org/users/13973222/items/N9PFR6G3"],"itemData":{"id":872,"type":"article-journal","container-title":"arXiv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rsidRPr="00A46F34">
        <w:rPr>
          <w:color w:val="000000"/>
        </w:rPr>
        <w:fldChar w:fldCharType="separate"/>
      </w:r>
      <w:r w:rsidR="000F6A9A" w:rsidRPr="00A46F34">
        <w:rPr>
          <w:color w:val="000000"/>
          <w:kern w:val="0"/>
          <w:vertAlign w:val="superscript"/>
        </w:rPr>
        <w:t>[</w:t>
      </w:r>
      <w:hyperlink w:anchor="Layer_normalization" w:tooltip="[42] Ba J L, Kiros J R, Hinton G E. Layer normalization" w:history="1">
        <w:r w:rsidR="00A46F34" w:rsidRPr="00A46F34">
          <w:rPr>
            <w:rStyle w:val="a7"/>
            <w:color w:val="000000"/>
            <w:kern w:val="0"/>
            <w:u w:val="none"/>
            <w:vertAlign w:val="superscript"/>
          </w:rPr>
          <w:t>42</w:t>
        </w:r>
      </w:hyperlink>
      <w:r w:rsidR="000F6A9A" w:rsidRPr="00A46F34">
        <w:rPr>
          <w:color w:val="000000"/>
          <w:kern w:val="0"/>
          <w:vertAlign w:val="superscript"/>
        </w:rPr>
        <w:t>]</w:t>
      </w:r>
      <w:r w:rsidR="00BB0118" w:rsidRPr="00A46F34">
        <w:rPr>
          <w:color w:val="000000"/>
        </w:rPr>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sidR="008803A3">
        <w:rPr>
          <w:rFonts w:hint="eastAsia"/>
        </w:rPr>
        <w:t>(</w:t>
      </w:r>
      <w:r>
        <w:rPr>
          <w:rFonts w:hint="eastAsia"/>
        </w:rPr>
        <w:t>2</w:t>
      </w:r>
      <w:r>
        <w:t>-5</w:t>
      </w:r>
      <w:r w:rsidR="008803A3">
        <w:rPr>
          <w:rFonts w:hint="eastAsia"/>
        </w:rPr>
        <w:t>)</w:t>
      </w:r>
      <w:r>
        <w:rPr>
          <w:rFonts w:hint="eastAsia"/>
        </w:rPr>
        <w:t>所示</w:t>
      </w:r>
      <w:r w:rsidRPr="009113E4">
        <w:rPr>
          <w:rFonts w:hint="eastAsia"/>
        </w:rPr>
        <w:t>：</w:t>
      </w:r>
    </w:p>
    <w:p w14:paraId="7CD5DBE9" w14:textId="7B7D1D2A" w:rsidR="009723DF" w:rsidRDefault="009723DF" w:rsidP="00A87987">
      <w:pPr>
        <w:pStyle w:val="MTDisplayEquation"/>
        <w:ind w:firstLineChars="200" w:firstLine="24.90pt"/>
      </w:pPr>
      <w:r>
        <w:tab/>
      </w:r>
      <w:r w:rsidR="00CB32A0" w:rsidRPr="009113E4">
        <w:rPr>
          <w:position w:val="-32"/>
        </w:rPr>
        <mc:AlternateContent>
          <mc:Choice Requires="v">
            <w:object w:dxaOrig="124pt" w:dyaOrig="38pt" w14:anchorId="00449C20">
              <v:shape id="_x0000_i1032" type="#_x0000_t75" style="width:123.85pt;height:39.15pt" o:ole="">
                <v:imagedata r:id="rId40" o:title=""/>
              </v:shape>
              <o:OLEObject Type="Embed" ProgID="Equation.DSMT4" ShapeID="_x0000_i1032" DrawAspect="Content" ObjectID="_1777171430" r:id="rId41"/>
            </w:object>
          </mc:Choice>
          <mc:Fallback>
            <w:object>
              <w:drawing>
                <wp:inline distT="0" distB="0" distL="0" distR="0" wp14:anchorId="53F2012C" wp14:editId="6EB580FF">
                  <wp:extent cx="1572895" cy="497205"/>
                  <wp:effectExtent l="0" t="0" r="8255" b="0"/>
                  <wp:docPr id="8" name="对象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
                          <pic:cNvPicPr>
                            <a:picLocks noChangeAspect="1" noChangeArrowheads="1"/>
                            <a:extLst>
                              <a:ext uri="{837473B0-CC2E-450a-ABE3-18F120FF3D37}">
                                <a15:objectPr xmlns:a15="http://schemas.microsoft.com/office/drawing/2012/main" objectId="_1777171430" isActiveX="0" linkType=""/>
                              </a:ext>
                            </a:extLst>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572895" cy="497205"/>
                          </a:xfrm>
                          <a:prstGeom prst="rect">
                            <a:avLst/>
                          </a:prstGeom>
                          <a:noFill/>
                          <a:ln>
                            <a:noFill/>
                          </a:ln>
                        </pic:spPr>
                      </pic:pic>
                    </a:graphicData>
                  </a:graphic>
                </wp:inline>
              </w:drawing>
              <w:objectEmbed w:drawAspect="content" r:id="rId41" w:progId="Equation.DSMT4" w:shapeId="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2</w:instrText>
        </w:r>
      </w:fldSimple>
      <w:r w:rsidR="00DC3500">
        <w:instrText>-</w:instrText>
      </w:r>
      <w:fldSimple w:instr=" SEQ MTEqn \c \* Arabic \* MERGEFORMAT ">
        <w:r w:rsidR="00A51B6D">
          <w:rPr>
            <w:noProof/>
          </w:rPr>
          <w:instrText>5</w:instrText>
        </w:r>
      </w:fldSimple>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1033" type="#_x0000_t75" style="width:15pt;height:10.95pt" o:ole="">
                <v:imagedata r:id="rId43" o:title=""/>
              </v:shape>
              <o:OLEObject Type="Embed" ProgID="Equation.DSMT4" ShapeID="_x0000_i1033" DrawAspect="Content" ObjectID="_1777171431" r:id="rId44"/>
            </w:object>
          </mc:Choice>
          <mc:Fallback>
            <w:object>
              <w:drawing>
                <wp:inline distT="0" distB="0" distL="0" distR="0" wp14:anchorId="3D7D0D62" wp14:editId="39A9A055">
                  <wp:extent cx="190500" cy="139065"/>
                  <wp:effectExtent l="0" t="0" r="0" b="0"/>
                  <wp:docPr id="9" name="对象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
                          <pic:cNvPicPr>
                            <a:picLocks noChangeAspect="1" noChangeArrowheads="1"/>
                            <a:extLst>
                              <a:ext uri="{837473B0-CC2E-450a-ABE3-18F120FF3D37}">
                                <a15:objectPr xmlns:a15="http://schemas.microsoft.com/office/drawing/2012/main" objectId="_1777171431" isActiveX="0" linkType=""/>
                              </a:ext>
                            </a:extLst>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90500" cy="139065"/>
                          </a:xfrm>
                          <a:prstGeom prst="rect">
                            <a:avLst/>
                          </a:prstGeom>
                          <a:noFill/>
                          <a:ln>
                            <a:noFill/>
                          </a:ln>
                        </pic:spPr>
                      </pic:pic>
                    </a:graphicData>
                  </a:graphic>
                </wp:inline>
              </w:drawing>
              <w:objectEmbed w:drawAspect="content" r:id="rId44" w:progId="Equation.DSMT4" w:shapeId="9" w:fieldCodes=""/>
            </w:object>
          </mc:Fallback>
        </mc:AlternateContent>
      </w:r>
      <w:r>
        <w:rPr>
          <w:rFonts w:hint="eastAsia"/>
        </w:rPr>
        <w:t>是输入图像，</w:t>
      </w:r>
      <w:r w:rsidRPr="00A87987">
        <w:rPr>
          <w:position w:val="-10"/>
        </w:rPr>
        <mc:AlternateContent>
          <mc:Choice Requires="v">
            <w:object w:dxaOrig="12pt" w:dyaOrig="13pt" w14:anchorId="4A5EB579">
              <v:shape id="_x0000_i1034" type="#_x0000_t75" style="width:12.1pt;height:10.95pt" o:ole="">
                <v:imagedata r:id="rId46" o:title=""/>
              </v:shape>
              <o:OLEObject Type="Embed" ProgID="Equation.DSMT4" ShapeID="_x0000_i1034" DrawAspect="Content" ObjectID="_1777171432" r:id="rId47"/>
            </w:object>
          </mc:Choice>
          <mc:Fallback>
            <w:object>
              <w:drawing>
                <wp:inline distT="0" distB="0" distL="0" distR="0" wp14:anchorId="3ABB0215" wp14:editId="73685C61">
                  <wp:extent cx="153670" cy="139065"/>
                  <wp:effectExtent l="0" t="0" r="0" b="0"/>
                  <wp:docPr id="10" name="对象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
                          <pic:cNvPicPr>
                            <a:picLocks noChangeAspect="1" noChangeArrowheads="1"/>
                            <a:extLst>
                              <a:ext uri="{837473B0-CC2E-450a-ABE3-18F120FF3D37}">
                                <a15:objectPr xmlns:a15="http://schemas.microsoft.com/office/drawing/2012/main" objectId="_1777171432" isActiveX="0" linkType=""/>
                              </a:ext>
                            </a:extLst>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53670" cy="139065"/>
                          </a:xfrm>
                          <a:prstGeom prst="rect">
                            <a:avLst/>
                          </a:prstGeom>
                          <a:noFill/>
                          <a:ln>
                            <a:noFill/>
                          </a:ln>
                        </pic:spPr>
                      </pic:pic>
                    </a:graphicData>
                  </a:graphic>
                </wp:inline>
              </w:drawing>
              <w:objectEmbed w:drawAspect="content" r:id="rId47" w:progId="Equation.DSMT4" w:shapeId="10" w:fieldCodes=""/>
            </w:object>
          </mc:Fallback>
        </mc:AlternateContent>
      </w:r>
      <w:r>
        <w:rPr>
          <w:rFonts w:hint="eastAsia"/>
        </w:rPr>
        <w:t>、</w:t>
      </w:r>
      <w:r w:rsidRPr="00A87987">
        <w:rPr>
          <w:position w:val="-6"/>
        </w:rPr>
        <mc:AlternateContent>
          <mc:Choice Requires="v">
            <w:object w:dxaOrig="12pt" w:dyaOrig="11pt" w14:anchorId="2E64B621">
              <v:shape id="_x0000_i1035" type="#_x0000_t75" style="width:12.1pt;height:12.1pt" o:ole="">
                <v:imagedata r:id="rId49" o:title=""/>
              </v:shape>
              <o:OLEObject Type="Embed" ProgID="Equation.DSMT4" ShapeID="_x0000_i1035" DrawAspect="Content" ObjectID="_1777171433" r:id="rId50"/>
            </w:object>
          </mc:Choice>
          <mc:Fallback>
            <w:object>
              <w:drawing>
                <wp:inline distT="0" distB="0" distL="0" distR="0" wp14:anchorId="6859928F" wp14:editId="349DE5A1">
                  <wp:extent cx="153670" cy="153670"/>
                  <wp:effectExtent l="0" t="0" r="0" b="0"/>
                  <wp:docPr id="11" name="对象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
                          <pic:cNvPicPr>
                            <a:picLocks noChangeAspect="1" noChangeArrowheads="1"/>
                            <a:extLst>
                              <a:ext uri="{837473B0-CC2E-450a-ABE3-18F120FF3D37}">
                                <a15:objectPr xmlns:a15="http://schemas.microsoft.com/office/drawing/2012/main" objectId="_1777171433" isActiveX="0" linkType=""/>
                              </a:ext>
                            </a:extLst>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53670" cy="153670"/>
                          </a:xfrm>
                          <a:prstGeom prst="rect">
                            <a:avLst/>
                          </a:prstGeom>
                          <a:noFill/>
                          <a:ln>
                            <a:noFill/>
                          </a:ln>
                        </pic:spPr>
                      </pic:pic>
                    </a:graphicData>
                  </a:graphic>
                </wp:inline>
              </w:drawing>
              <w:objectEmbed w:drawAspect="content" r:id="rId50" w:progId="Equation.DSMT4" w:shapeId="11" w:fieldCodes=""/>
            </w:object>
          </mc:Fallback>
        </mc:AlternateContent>
      </w:r>
      <w:r>
        <w:rPr>
          <w:rFonts w:hint="eastAsia"/>
        </w:rPr>
        <w:t>、</w:t>
      </w:r>
      <w:r w:rsidRPr="00A87987">
        <w:rPr>
          <w:position w:val="-10"/>
        </w:rPr>
        <mc:AlternateContent>
          <mc:Choice Requires="v">
            <w:object w:dxaOrig="10pt" w:dyaOrig="13pt" w14:anchorId="68ABDB4A">
              <v:shape id="_x0000_i1036" type="#_x0000_t75" style="width:12.1pt;height:10.95pt" o:ole="">
                <v:imagedata r:id="rId52" o:title=""/>
              </v:shape>
              <o:OLEObject Type="Embed" ProgID="Equation.DSMT4" ShapeID="_x0000_i1036" DrawAspect="Content" ObjectID="_1777171434" r:id="rId53"/>
            </w:object>
          </mc:Choice>
          <mc:Fallback>
            <w:object>
              <w:drawing>
                <wp:inline distT="0" distB="0" distL="0" distR="0" wp14:anchorId="6A113B74" wp14:editId="10B22D7B">
                  <wp:extent cx="153670" cy="139065"/>
                  <wp:effectExtent l="0" t="0" r="0" b="0"/>
                  <wp:docPr id="12" name="对象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
                          <pic:cNvPicPr>
                            <a:picLocks noChangeAspect="1" noChangeArrowheads="1"/>
                            <a:extLst>
                              <a:ext uri="{837473B0-CC2E-450a-ABE3-18F120FF3D37}">
                                <a15:objectPr xmlns:a15="http://schemas.microsoft.com/office/drawing/2012/main" objectId="_1777171434" isActiveX="0" linkType=""/>
                              </a:ext>
                            </a:extLst>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53670" cy="139065"/>
                          </a:xfrm>
                          <a:prstGeom prst="rect">
                            <a:avLst/>
                          </a:prstGeom>
                          <a:noFill/>
                          <a:ln>
                            <a:noFill/>
                          </a:ln>
                        </pic:spPr>
                      </pic:pic>
                    </a:graphicData>
                  </a:graphic>
                </wp:inline>
              </w:drawing>
              <w:objectEmbed w:drawAspect="content" r:id="rId53" w:progId="Equation.DSMT4" w:shapeId="12" w:fieldCodes=""/>
            </w:object>
          </mc:Fallback>
        </mc:AlternateContent>
      </w:r>
      <w:r>
        <w:rPr>
          <w:rFonts w:hint="eastAsia"/>
        </w:rPr>
        <w:t>、</w:t>
      </w:r>
      <w:r w:rsidRPr="00A87987">
        <w:rPr>
          <w:position w:val="-4"/>
        </w:rPr>
        <mc:AlternateContent>
          <mc:Choice Requires="v">
            <w:object w:dxaOrig="8pt" w:dyaOrig="10pt" w14:anchorId="240894C7">
              <v:shape id="_x0000_i1037" type="#_x0000_t75" style="width:8.05pt;height:12.1pt" o:ole="">
                <v:imagedata r:id="rId55" o:title=""/>
              </v:shape>
              <o:OLEObject Type="Embed" ProgID="Equation.DSMT4" ShapeID="_x0000_i1037" DrawAspect="Content" ObjectID="_1777171435" r:id="rId56"/>
            </w:object>
          </mc:Choice>
          <mc:Fallback>
            <w:object>
              <w:drawing>
                <wp:inline distT="0" distB="0" distL="0" distR="0" wp14:anchorId="062DF2B7" wp14:editId="3E441064">
                  <wp:extent cx="102235" cy="153670"/>
                  <wp:effectExtent l="0" t="0" r="0" b="0"/>
                  <wp:docPr id="13" name="对象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
                          <pic:cNvPicPr>
                            <a:picLocks noChangeAspect="1" noChangeArrowheads="1"/>
                            <a:extLst>
                              <a:ext uri="{837473B0-CC2E-450a-ABE3-18F120FF3D37}">
                                <a15:objectPr xmlns:a15="http://schemas.microsoft.com/office/drawing/2012/main" objectId="_1777171435" isActiveX="0" linkType=""/>
                              </a:ext>
                            </a:extLst>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02235" cy="153670"/>
                          </a:xfrm>
                          <a:prstGeom prst="rect">
                            <a:avLst/>
                          </a:prstGeom>
                          <a:noFill/>
                          <a:ln>
                            <a:noFill/>
                          </a:ln>
                        </pic:spPr>
                      </pic:pic>
                    </a:graphicData>
                  </a:graphic>
                </wp:inline>
              </w:drawing>
              <w:objectEmbed w:drawAspect="content" r:id="rId56" w:progId="Equation.DSMT4" w:shapeId="13" w:fieldCodes=""/>
            </w:object>
          </mc:Fallback>
        </mc:AlternateContent>
      </w:r>
      <w:r>
        <w:rPr>
          <w:rFonts w:hint="eastAsia"/>
        </w:rPr>
        <w:t>和</w:t>
      </w:r>
      <w:r w:rsidRPr="001F06F2">
        <w:rPr>
          <w:position w:val="-10"/>
        </w:rPr>
        <mc:AlternateContent>
          <mc:Choice Requires="v">
            <w:object w:dxaOrig="12pt" w:dyaOrig="16pt" w14:anchorId="78406989">
              <v:shape id="_x0000_i1038" type="#_x0000_t75" style="width:12.1pt;height:15pt" o:ole="">
                <v:imagedata r:id="rId58" o:title=""/>
              </v:shape>
              <o:OLEObject Type="Embed" ProgID="Equation.DSMT4" ShapeID="_x0000_i1038" DrawAspect="Content" ObjectID="_1777171436" r:id="rId59"/>
            </w:object>
          </mc:Choice>
          <mc:Fallback>
            <w:object>
              <w:drawing>
                <wp:inline distT="0" distB="0" distL="0" distR="0" wp14:anchorId="0484A75D" wp14:editId="716DDE4B">
                  <wp:extent cx="153670" cy="190500"/>
                  <wp:effectExtent l="0" t="0" r="0" b="0"/>
                  <wp:docPr id="14" name="对象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
                          <pic:cNvPicPr>
                            <a:picLocks noChangeAspect="1" noChangeArrowheads="1"/>
                            <a:extLst>
                              <a:ext uri="{837473B0-CC2E-450a-ABE3-18F120FF3D37}">
                                <a15:objectPr xmlns:a15="http://schemas.microsoft.com/office/drawing/2012/main" objectId="_1777171436" isActiveX="0" linkType=""/>
                              </a:ext>
                            </a:extLst>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53670" cy="190500"/>
                          </a:xfrm>
                          <a:prstGeom prst="rect">
                            <a:avLst/>
                          </a:prstGeom>
                          <a:noFill/>
                          <a:ln>
                            <a:noFill/>
                          </a:ln>
                        </pic:spPr>
                      </pic:pic>
                    </a:graphicData>
                  </a:graphic>
                </wp:inline>
              </w:drawing>
              <w:objectEmbed w:drawAspect="content" r:id="rId59" w:progId="Equation.DSMT4" w:shapeId="14" w:fieldCodes=""/>
            </w:object>
          </mc:Fallback>
        </mc:AlternateContent>
      </w:r>
      <w:r w:rsidR="00125073">
        <w:rPr>
          <w:rFonts w:hint="eastAsia"/>
        </w:rPr>
        <w:t>是层归一化的参数。</w:t>
      </w:r>
    </w:p>
    <w:p w14:paraId="641FE932" w14:textId="62CCB596"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8803A3">
        <w:rPr>
          <w:rFonts w:hint="eastAsia"/>
        </w:rPr>
        <w:t>(</w:t>
      </w:r>
      <w:r w:rsidR="009723DF">
        <w:rPr>
          <w:rFonts w:hint="eastAsia"/>
        </w:rPr>
        <w:t>2</w:t>
      </w:r>
      <w:r w:rsidR="009723DF">
        <w:t>-6</w:t>
      </w:r>
      <w:r w:rsidR="008803A3">
        <w:rPr>
          <w:rFonts w:hint="eastAsia"/>
        </w:rPr>
        <w:t>)</w:t>
      </w:r>
      <w:r w:rsidR="009723DF">
        <w:rPr>
          <w:rFonts w:hint="eastAsia"/>
        </w:rPr>
        <w:t>所示：</w:t>
      </w:r>
    </w:p>
    <w:p w14:paraId="374208EB" w14:textId="1C3B75C9" w:rsidR="009723DF" w:rsidRDefault="009723DF" w:rsidP="00A87987">
      <w:pPr>
        <w:pStyle w:val="MTDisplayEquation"/>
        <w:ind w:firstLineChars="200" w:firstLine="24.90pt"/>
      </w:pPr>
      <w:r>
        <w:tab/>
      </w:r>
      <w:r w:rsidR="00CB32A0" w:rsidRPr="00174D34">
        <w:rPr>
          <w:position w:val="-32"/>
        </w:rPr>
        <mc:AlternateContent>
          <mc:Choice Requires="v">
            <w:object w:dxaOrig="237pt" w:dyaOrig="38pt" w14:anchorId="5A1DA567">
              <v:shape id="_x0000_i1039" type="#_x0000_t75" style="width:236.75pt;height:39.15pt" o:ole="">
                <v:imagedata r:id="rId61" o:title=""/>
              </v:shape>
              <o:OLEObject Type="Embed" ProgID="Equation.DSMT4" ShapeID="_x0000_i1039" DrawAspect="Content" ObjectID="_1777171437" r:id="rId62"/>
            </w:object>
          </mc:Choice>
          <mc:Fallback>
            <w:object>
              <w:drawing>
                <wp:inline distT="0" distB="0" distL="0" distR="0" wp14:anchorId="45CD8BEC" wp14:editId="13B2A5D0">
                  <wp:extent cx="3006725" cy="497205"/>
                  <wp:effectExtent l="0" t="0" r="3175" b="0"/>
                  <wp:docPr id="15" name="对象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
                          <pic:cNvPicPr>
                            <a:picLocks noChangeAspect="1" noChangeArrowheads="1"/>
                            <a:extLst>
                              <a:ext uri="{837473B0-CC2E-450a-ABE3-18F120FF3D37}">
                                <a15:objectPr xmlns:a15="http://schemas.microsoft.com/office/drawing/2012/main" objectId="_1777171437" isActiveX="0" linkType=""/>
                              </a:ext>
                            </a:extLst>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06725" cy="497205"/>
                          </a:xfrm>
                          <a:prstGeom prst="rect">
                            <a:avLst/>
                          </a:prstGeom>
                          <a:noFill/>
                          <a:ln>
                            <a:noFill/>
                          </a:ln>
                        </pic:spPr>
                      </pic:pic>
                    </a:graphicData>
                  </a:graphic>
                </wp:inline>
              </w:drawing>
              <w:objectEmbed w:drawAspect="content" r:id="rId62" w:progId="Equation.DSMT4" w:shapeId="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2</w:instrText>
        </w:r>
      </w:fldSimple>
      <w:r w:rsidR="00DC3500">
        <w:instrText>-</w:instrText>
      </w:r>
      <w:fldSimple w:instr=" SEQ MTEqn \c \* Arabic \* MERGEFORMAT ">
        <w:r w:rsidR="00A51B6D">
          <w:rPr>
            <w:noProof/>
          </w:rPr>
          <w:instrText>6</w:instrText>
        </w:r>
      </w:fldSimple>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1040" type="#_x0000_t75" style="width:67.4pt;height:17.3pt" o:ole="">
                <v:imagedata r:id="rId64" o:title=""/>
              </v:shape>
              <o:OLEObject Type="Embed" ProgID="Equation.DSMT4" ShapeID="_x0000_i1040" DrawAspect="Content" ObjectID="_1777171438" r:id="rId65"/>
            </w:object>
          </mc:Choice>
          <mc:Fallback>
            <w:object>
              <w:drawing>
                <wp:inline distT="0" distB="0" distL="0" distR="0" wp14:anchorId="0BB776AC" wp14:editId="13709B32">
                  <wp:extent cx="855980" cy="219710"/>
                  <wp:effectExtent l="0" t="0" r="1270" b="8890"/>
                  <wp:docPr id="1" name="对象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
                          <pic:cNvPicPr>
                            <a:picLocks noChangeAspect="1" noChangeArrowheads="1"/>
                            <a:extLst>
                              <a:ext uri="{837473B0-CC2E-450a-ABE3-18F120FF3D37}">
                                <a15:objectPr xmlns:a15="http://schemas.microsoft.com/office/drawing/2012/main" objectId="_1777171438" isActiveX="0" linkType=""/>
                              </a:ext>
                            </a:extLst>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855980" cy="219710"/>
                          </a:xfrm>
                          <a:prstGeom prst="rect">
                            <a:avLst/>
                          </a:prstGeom>
                          <a:noFill/>
                          <a:ln>
                            <a:noFill/>
                          </a:ln>
                        </pic:spPr>
                      </pic:pic>
                    </a:graphicData>
                  </a:graphic>
                </wp:inline>
              </w:drawing>
              <w:objectEmbed w:drawAspect="content" r:id="rId65" w:progId="Equation.DSMT4" w:shapeId="1"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1041" type="#_x0000_t75" style="width:32.25pt;height:19pt" o:ole="">
                <v:imagedata r:id="rId67" o:title=""/>
              </v:shape>
              <o:OLEObject Type="Embed" ProgID="Equation.DSMT4" ShapeID="_x0000_i1041" DrawAspect="Content" ObjectID="_1777171439" r:id="rId68"/>
            </w:object>
          </mc:Choice>
          <mc:Fallback>
            <w:object>
              <w:drawing>
                <wp:inline distT="0" distB="0" distL="0" distR="0" wp14:anchorId="1968CEF7" wp14:editId="1B0FC6B8">
                  <wp:extent cx="409575" cy="241300"/>
                  <wp:effectExtent l="0" t="0" r="9525" b="6350"/>
                  <wp:docPr id="17" name="对象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
                          <pic:cNvPicPr>
                            <a:picLocks noChangeAspect="1" noChangeArrowheads="1"/>
                            <a:extLst>
                              <a:ext uri="{837473B0-CC2E-450a-ABE3-18F120FF3D37}">
                                <a15:objectPr xmlns:a15="http://schemas.microsoft.com/office/drawing/2012/main" objectId="_1777171439" isActiveX="0" linkType=""/>
                              </a:ext>
                            </a:extLst>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9575" cy="241300"/>
                          </a:xfrm>
                          <a:prstGeom prst="rect">
                            <a:avLst/>
                          </a:prstGeom>
                          <a:noFill/>
                          <a:ln>
                            <a:noFill/>
                          </a:ln>
                        </pic:spPr>
                      </pic:pic>
                    </a:graphicData>
                  </a:graphic>
                </wp:inline>
              </w:drawing>
              <w:objectEmbed w:drawAspect="content" r:id="rId68" w:progId="Equation.DSMT4" w:shapeId="17"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1042" type="#_x0000_t75" style="width:61.05pt;height:17.3pt" o:ole="">
                <v:imagedata r:id="rId70" o:title=""/>
              </v:shape>
              <o:OLEObject Type="Embed" ProgID="Equation.DSMT4" ShapeID="_x0000_i1042" DrawAspect="Content" ObjectID="_1777171440" r:id="rId71"/>
            </w:object>
          </mc:Choice>
          <mc:Fallback>
            <w:object>
              <w:drawing>
                <wp:inline distT="0" distB="0" distL="0" distR="0" wp14:anchorId="4F982DDA" wp14:editId="6A5CB65E">
                  <wp:extent cx="775335" cy="219710"/>
                  <wp:effectExtent l="0" t="0" r="5715" b="8890"/>
                  <wp:docPr id="18" name="对象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
                          <pic:cNvPicPr>
                            <a:picLocks noChangeAspect="1" noChangeArrowheads="1"/>
                            <a:extLst>
                              <a:ext uri="{837473B0-CC2E-450a-ABE3-18F120FF3D37}">
                                <a15:objectPr xmlns:a15="http://schemas.microsoft.com/office/drawing/2012/main" objectId="_1777171440" isActiveX="0" linkType=""/>
                              </a:ext>
                            </a:extLst>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775335" cy="219710"/>
                          </a:xfrm>
                          <a:prstGeom prst="rect">
                            <a:avLst/>
                          </a:prstGeom>
                          <a:noFill/>
                          <a:ln>
                            <a:noFill/>
                          </a:ln>
                        </pic:spPr>
                      </pic:pic>
                    </a:graphicData>
                  </a:graphic>
                </wp:inline>
              </w:drawing>
              <w:objectEmbed w:drawAspect="content" r:id="rId71" w:progId="Equation.DSMT4" w:shapeId="18" w:fieldCodes=""/>
            </w:object>
          </mc:Fallback>
        </mc:AlternateContent>
      </w:r>
      <w:r>
        <w:rPr>
          <w:rFonts w:hint="eastAsia"/>
        </w:rPr>
        <w:t>的计算过程如</w:t>
      </w:r>
      <w:r w:rsidRPr="00A87987">
        <w:rPr>
          <w:rFonts w:hint="eastAsia"/>
        </w:rPr>
        <w:t>下：</w:t>
      </w:r>
    </w:p>
    <w:p w14:paraId="36E8B446" w14:textId="1FAA30ED" w:rsidR="009723DF" w:rsidRDefault="009723DF" w:rsidP="00A87987">
      <w:pPr>
        <w:adjustRightInd w:val="0"/>
        <w:snapToGrid w:val="0"/>
        <w:spacing w:line="15pt" w:lineRule="auto"/>
      </w:pPr>
      <w:r w:rsidRPr="00A87987">
        <w:rPr>
          <w:rFonts w:hint="eastAsia"/>
        </w:rPr>
        <w:t>首先，</w:t>
      </w:r>
      <w:r>
        <w:rPr>
          <w:rFonts w:hint="eastAsia"/>
        </w:rPr>
        <w:t>将</w:t>
      </w:r>
      <w:r w:rsidRPr="00C458CE">
        <w:rPr>
          <w:rFonts w:hint="eastAsia"/>
        </w:rPr>
        <w:t>输入</w:t>
      </w:r>
      <w:r>
        <w:rPr>
          <w:rFonts w:hint="eastAsia"/>
        </w:rPr>
        <w:t>图像转换成一系列向量</w:t>
      </w:r>
      <w:r w:rsidRPr="00C458CE">
        <w:rPr>
          <w:rFonts w:hint="eastAsia"/>
        </w:rPr>
        <w:t>，即查询</w:t>
      </w:r>
      <w:r w:rsidR="008803A3">
        <w:rPr>
          <w:rFonts w:hint="eastAsia"/>
        </w:rPr>
        <w:t>(</w:t>
      </w:r>
      <w:r w:rsidRPr="00C458CE">
        <w:rPr>
          <w:rFonts w:hint="eastAsia"/>
        </w:rPr>
        <w:t xml:space="preserve">Query, </w:t>
      </w:r>
      <w:r w:rsidRPr="00375876">
        <w:rPr>
          <w:position w:val="-10"/>
        </w:rPr>
        <mc:AlternateContent>
          <mc:Choice Requires="v">
            <w:object w:dxaOrig="12pt" w:dyaOrig="16pt" w14:anchorId="7FEA5D1E">
              <v:shape id="_x0000_i1043" type="#_x0000_t75" style="width:12.1pt;height:15pt" o:ole="">
                <v:imagedata r:id="rId73" o:title=""/>
              </v:shape>
              <o:OLEObject Type="Embed" ProgID="Equation.DSMT4" ShapeID="_x0000_i1043" DrawAspect="Content" ObjectID="_1777171441" r:id="rId74"/>
            </w:object>
          </mc:Choice>
          <mc:Fallback>
            <w:object>
              <w:drawing>
                <wp:inline distT="0" distB="0" distL="0" distR="0" wp14:anchorId="65774198" wp14:editId="3FAF9792">
                  <wp:extent cx="153670" cy="190500"/>
                  <wp:effectExtent l="0" t="0" r="0" b="0"/>
                  <wp:docPr id="19" name="对象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
                          <pic:cNvPicPr>
                            <a:picLocks noChangeAspect="1" noChangeArrowheads="1"/>
                            <a:extLst>
                              <a:ext uri="{837473B0-CC2E-450a-ABE3-18F120FF3D37}">
                                <a15:objectPr xmlns:a15="http://schemas.microsoft.com/office/drawing/2012/main" objectId="_1777171441" isActiveX="0" linkType=""/>
                              </a:ext>
                            </a:extLst>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53670" cy="190500"/>
                          </a:xfrm>
                          <a:prstGeom prst="rect">
                            <a:avLst/>
                          </a:prstGeom>
                          <a:noFill/>
                          <a:ln>
                            <a:noFill/>
                          </a:ln>
                        </pic:spPr>
                      </pic:pic>
                    </a:graphicData>
                  </a:graphic>
                </wp:inline>
              </w:drawing>
              <w:objectEmbed w:drawAspect="content" r:id="rId74" w:progId="Equation.DSMT4" w:shapeId="19" w:fieldCodes=""/>
            </w:object>
          </mc:Fallback>
        </mc:AlternateContent>
      </w:r>
      <w:r w:rsidR="008803A3">
        <w:rPr>
          <w:rFonts w:hint="eastAsia"/>
        </w:rPr>
        <w:t>)</w:t>
      </w:r>
      <w:r w:rsidRPr="00C458CE">
        <w:rPr>
          <w:rFonts w:hint="eastAsia"/>
        </w:rPr>
        <w:t>、键</w:t>
      </w:r>
      <w:r w:rsidR="008803A3">
        <w:rPr>
          <w:rFonts w:hint="eastAsia"/>
        </w:rPr>
        <w:t>(</w:t>
      </w:r>
      <w:r w:rsidRPr="00C458CE">
        <w:rPr>
          <w:rFonts w:hint="eastAsia"/>
        </w:rPr>
        <w:t xml:space="preserve">Key, </w:t>
      </w:r>
      <w:r w:rsidRPr="00375876">
        <w:rPr>
          <w:position w:val="-4"/>
        </w:rPr>
        <mc:AlternateContent>
          <mc:Choice Requires="v">
            <w:object w:dxaOrig="13pt" w:dyaOrig="13pt" w14:anchorId="5D033CB6">
              <v:shape id="_x0000_i1044" type="#_x0000_t75" style="width:10.95pt;height:10.95pt" o:ole="">
                <v:imagedata r:id="rId76" o:title=""/>
              </v:shape>
              <o:OLEObject Type="Embed" ProgID="Equation.DSMT4" ShapeID="_x0000_i1044" DrawAspect="Content" ObjectID="_1777171442" r:id="rId77"/>
            </w:object>
          </mc:Choice>
          <mc:Fallback>
            <w:object>
              <w:drawing>
                <wp:inline distT="0" distB="0" distL="0" distR="0" wp14:anchorId="7DB2FACA" wp14:editId="1C15F183">
                  <wp:extent cx="139065" cy="139065"/>
                  <wp:effectExtent l="0" t="0" r="0" b="0"/>
                  <wp:docPr id="20" name="对象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
                          <pic:cNvPicPr>
                            <a:picLocks noChangeAspect="1" noChangeArrowheads="1"/>
                            <a:extLst>
                              <a:ext uri="{837473B0-CC2E-450a-ABE3-18F120FF3D37}">
                                <a15:objectPr xmlns:a15="http://schemas.microsoft.com/office/drawing/2012/main" objectId="_1777171442" isActiveX="0" linkType=""/>
                              </a:ext>
                            </a:extLst>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39065" cy="139065"/>
                          </a:xfrm>
                          <a:prstGeom prst="rect">
                            <a:avLst/>
                          </a:prstGeom>
                          <a:noFill/>
                          <a:ln>
                            <a:noFill/>
                          </a:ln>
                        </pic:spPr>
                      </pic:pic>
                    </a:graphicData>
                  </a:graphic>
                </wp:inline>
              </w:drawing>
              <w:objectEmbed w:drawAspect="content" r:id="rId77" w:progId="Equation.DSMT4" w:shapeId="20" w:fieldCodes=""/>
            </w:object>
          </mc:Fallback>
        </mc:AlternateContent>
      </w:r>
      <w:r w:rsidR="008803A3">
        <w:rPr>
          <w:rFonts w:hint="eastAsia"/>
        </w:rPr>
        <w:t>)</w:t>
      </w:r>
      <w:r w:rsidRPr="00C458CE">
        <w:rPr>
          <w:rFonts w:hint="eastAsia"/>
        </w:rPr>
        <w:t>和值</w:t>
      </w:r>
      <w:r w:rsidR="008803A3">
        <w:rPr>
          <w:rFonts w:hint="eastAsia"/>
        </w:rPr>
        <w:t>(</w:t>
      </w:r>
      <w:r w:rsidRPr="00C458CE">
        <w:rPr>
          <w:rFonts w:hint="eastAsia"/>
        </w:rPr>
        <w:t xml:space="preserve">Value, </w:t>
      </w:r>
      <w:r w:rsidRPr="00375876">
        <w:rPr>
          <w:position w:val="-6"/>
        </w:rPr>
        <mc:AlternateContent>
          <mc:Choice Requires="v">
            <w:object w:dxaOrig="12pt" w:dyaOrig="13.95pt" w14:anchorId="603CF2D9">
              <v:shape id="_x0000_i1045" type="#_x0000_t75" style="width:12.1pt;height:15pt" o:ole="">
                <v:imagedata r:id="rId79" o:title=""/>
              </v:shape>
              <o:OLEObject Type="Embed" ProgID="Equation.DSMT4" ShapeID="_x0000_i1045" DrawAspect="Content" ObjectID="_1777171443" r:id="rId80"/>
            </w:object>
          </mc:Choice>
          <mc:Fallback>
            <w:object>
              <w:drawing>
                <wp:inline distT="0" distB="0" distL="0" distR="0" wp14:anchorId="2A305714" wp14:editId="3241D04C">
                  <wp:extent cx="153670" cy="190500"/>
                  <wp:effectExtent l="0" t="0" r="0" b="0"/>
                  <wp:docPr id="21" name="对象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
                          <pic:cNvPicPr>
                            <a:picLocks noChangeAspect="1" noChangeArrowheads="1"/>
                            <a:extLst>
                              <a:ext uri="{837473B0-CC2E-450a-ABE3-18F120FF3D37}">
                                <a15:objectPr xmlns:a15="http://schemas.microsoft.com/office/drawing/2012/main" objectId="_1777171443" isActiveX="0" linkType=""/>
                              </a:ext>
                            </a:extLst>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53670" cy="190500"/>
                          </a:xfrm>
                          <a:prstGeom prst="rect">
                            <a:avLst/>
                          </a:prstGeom>
                          <a:noFill/>
                          <a:ln>
                            <a:noFill/>
                          </a:ln>
                        </pic:spPr>
                      </pic:pic>
                    </a:graphicData>
                  </a:graphic>
                </wp:inline>
              </w:drawing>
              <w:objectEmbed w:drawAspect="content" r:id="rId80" w:progId="Equation.DSMT4" w:shapeId="21" w:fieldCodes=""/>
            </w:object>
          </mc:Fallback>
        </mc:AlternateContent>
      </w:r>
      <w:r w:rsidR="008803A3">
        <w:rPr>
          <w:rFonts w:hint="eastAsia"/>
        </w:rPr>
        <w:t>)</w:t>
      </w:r>
      <w:r w:rsidRPr="00C458CE">
        <w:rPr>
          <w:rFonts w:hint="eastAsia"/>
        </w:rPr>
        <w:t>。这些向量是通过将输入向量与权重矩阵相乘得到的</w:t>
      </w:r>
      <w:r>
        <w:rPr>
          <w:rFonts w:hint="eastAsia"/>
        </w:rPr>
        <w:t>，</w:t>
      </w:r>
      <w:r>
        <w:rPr>
          <w:rFonts w:hint="eastAsia"/>
          <w:szCs w:val="20"/>
        </w:rPr>
        <w:t>如公式</w:t>
      </w:r>
      <w:r w:rsidR="008803A3">
        <w:rPr>
          <w:rFonts w:hint="eastAsia"/>
        </w:rPr>
        <w:t>(</w:t>
      </w:r>
      <w:r>
        <w:rPr>
          <w:rFonts w:hint="eastAsia"/>
        </w:rPr>
        <w:t>2</w:t>
      </w:r>
      <w:r>
        <w:t>-7</w:t>
      </w:r>
      <w:r w:rsidR="008803A3">
        <w:rPr>
          <w:rFonts w:hint="eastAsia"/>
        </w:rPr>
        <w:t>)</w:t>
      </w:r>
      <w:r>
        <w:rPr>
          <w:rFonts w:hint="eastAsia"/>
        </w:rPr>
        <w:t>所示：</w:t>
      </w:r>
    </w:p>
    <w:p w14:paraId="1858C4DD" w14:textId="31F33E16" w:rsidR="009723DF" w:rsidRPr="00C458CE" w:rsidRDefault="009723DF" w:rsidP="00A87987">
      <w:pPr>
        <w:pStyle w:val="MTDisplayEquation"/>
        <w:ind w:firstLineChars="200" w:firstLine="24.90pt"/>
      </w:pPr>
      <w:r>
        <w:tab/>
      </w:r>
      <w:r w:rsidRPr="00F318E4">
        <w:rPr>
          <w:position w:val="-10"/>
        </w:rPr>
        <mc:AlternateContent>
          <mc:Choice Requires="v">
            <w:object w:dxaOrig="154pt" w:dyaOrig="18pt" w14:anchorId="1D3D5BC8">
              <v:shape id="_x0000_i1046" type="#_x0000_t75" style="width:153.8pt;height:19pt" o:ole="">
                <v:imagedata r:id="rId82" o:title=""/>
              </v:shape>
              <o:OLEObject Type="Embed" ProgID="Equation.DSMT4" ShapeID="_x0000_i1046" DrawAspect="Content" ObjectID="_1777171444" r:id="rId83"/>
            </w:object>
          </mc:Choice>
          <mc:Fallback>
            <w:object>
              <w:drawing>
                <wp:inline distT="0" distB="0" distL="0" distR="0" wp14:anchorId="7EAE147A" wp14:editId="00322065">
                  <wp:extent cx="1953260" cy="241300"/>
                  <wp:effectExtent l="0" t="0" r="8890" b="6350"/>
                  <wp:docPr id="22" name="对象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
                          <pic:cNvPicPr>
                            <a:picLocks noChangeAspect="1" noChangeArrowheads="1"/>
                            <a:extLst>
                              <a:ext uri="{837473B0-CC2E-450a-ABE3-18F120FF3D37}">
                                <a15:objectPr xmlns:a15="http://schemas.microsoft.com/office/drawing/2012/main" objectId="_1777171444" isActiveX="0" linkType=""/>
                              </a:ext>
                            </a:extLst>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953260" cy="241300"/>
                          </a:xfrm>
                          <a:prstGeom prst="rect">
                            <a:avLst/>
                          </a:prstGeom>
                          <a:noFill/>
                          <a:ln>
                            <a:noFill/>
                          </a:ln>
                        </pic:spPr>
                      </pic:pic>
                    </a:graphicData>
                  </a:graphic>
                </wp:inline>
              </w:drawing>
              <w:objectEmbed w:drawAspect="content" r:id="rId83" w:progId="Equation.DSMT4" w:shapeId="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2</w:instrText>
        </w:r>
      </w:fldSimple>
      <w:r w:rsidR="00DC3500">
        <w:instrText>-</w:instrText>
      </w:r>
      <w:fldSimple w:instr=" SEQ MTEqn \c \* Arabic \* MERGEFORMAT ">
        <w:r w:rsidR="00A51B6D">
          <w:rPr>
            <w:noProof/>
          </w:rPr>
          <w:instrText>7</w:instrText>
        </w:r>
      </w:fldSimple>
      <w:r w:rsidR="00DC3500">
        <w:instrText>)</w:instrText>
      </w:r>
      <w:r w:rsidR="00DC3500">
        <w:fldChar w:fldCharType="end"/>
      </w:r>
    </w:p>
    <w:p w14:paraId="20850730" w14:textId="7A2D728A" w:rsidR="009723DF" w:rsidRDefault="009723DF" w:rsidP="00CE48FF">
      <w:pPr>
        <w:adjustRightInd w:val="0"/>
        <w:snapToGrid w:val="0"/>
        <w:spacing w:line="15pt" w:lineRule="auto"/>
        <w:ind w:firstLineChars="196" w:firstLine="24.40pt"/>
      </w:pPr>
      <w:r>
        <w:rPr>
          <w:rFonts w:hint="eastAsia"/>
        </w:rPr>
        <w:t>其中</w:t>
      </w:r>
      <w:r w:rsidRPr="00C458CE">
        <w:rPr>
          <w:position w:val="-4"/>
        </w:rPr>
        <mc:AlternateContent>
          <mc:Choice Requires="v">
            <w:object w:dxaOrig="13.95pt" w:dyaOrig="13pt" w14:anchorId="55F6BF2D">
              <v:shape id="_x0000_i1047" type="#_x0000_t75" style="width:15pt;height:10.95pt" o:ole="">
                <v:imagedata r:id="rId85" o:title=""/>
              </v:shape>
              <o:OLEObject Type="Embed" ProgID="Equation.DSMT4" ShapeID="_x0000_i1047" DrawAspect="Content" ObjectID="_1777171445" r:id="rId86"/>
            </w:object>
          </mc:Choice>
          <mc:Fallback>
            <w:object>
              <w:drawing>
                <wp:inline distT="0" distB="0" distL="0" distR="0" wp14:anchorId="3738DFBA" wp14:editId="41CA1307">
                  <wp:extent cx="190500" cy="139065"/>
                  <wp:effectExtent l="0" t="0" r="0" b="0"/>
                  <wp:docPr id="23" name="对象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
                          <pic:cNvPicPr>
                            <a:picLocks noChangeAspect="1" noChangeArrowheads="1"/>
                            <a:extLst>
                              <a:ext uri="{837473B0-CC2E-450a-ABE3-18F120FF3D37}">
                                <a15:objectPr xmlns:a15="http://schemas.microsoft.com/office/drawing/2012/main" objectId="_1777171445" isActiveX="0" linkType=""/>
                              </a:ext>
                            </a:extLst>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90500" cy="139065"/>
                          </a:xfrm>
                          <a:prstGeom prst="rect">
                            <a:avLst/>
                          </a:prstGeom>
                          <a:noFill/>
                          <a:ln>
                            <a:noFill/>
                          </a:ln>
                        </pic:spPr>
                      </pic:pic>
                    </a:graphicData>
                  </a:graphic>
                </wp:inline>
              </w:drawing>
              <w:objectEmbed w:drawAspect="content" r:id="rId86" w:progId="Equation.DSMT4" w:shapeId="23" w:fieldCodes=""/>
            </w:object>
          </mc:Fallback>
        </mc:AlternateContent>
      </w:r>
      <w:r>
        <w:rPr>
          <w:rFonts w:hint="eastAsia"/>
        </w:rPr>
        <w:t>是输入向量，</w:t>
      </w:r>
      <w:r w:rsidRPr="00C458CE">
        <w:rPr>
          <w:position w:val="-6"/>
        </w:rPr>
        <mc:AlternateContent>
          <mc:Choice Requires="v">
            <w:object w:dxaOrig="20pt" w:dyaOrig="16pt" w14:anchorId="76111209">
              <v:shape id="_x0000_i1048" type="#_x0000_t75" style="width:20.15pt;height:17.3pt" o:ole="">
                <v:imagedata r:id="rId88" o:title=""/>
              </v:shape>
              <o:OLEObject Type="Embed" ProgID="Equation.DSMT4" ShapeID="_x0000_i1048" DrawAspect="Content" ObjectID="_1777171446" r:id="rId89"/>
            </w:object>
          </mc:Choice>
          <mc:Fallback>
            <w:object>
              <w:drawing>
                <wp:inline distT="0" distB="0" distL="0" distR="0" wp14:anchorId="77BEAF73" wp14:editId="19A902D8">
                  <wp:extent cx="255905" cy="219710"/>
                  <wp:effectExtent l="0" t="0" r="0" b="8890"/>
                  <wp:docPr id="24" name="对象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
                          <pic:cNvPicPr>
                            <a:picLocks noChangeAspect="1" noChangeArrowheads="1"/>
                            <a:extLst>
                              <a:ext uri="{837473B0-CC2E-450a-ABE3-18F120FF3D37}">
                                <a15:objectPr xmlns:a15="http://schemas.microsoft.com/office/drawing/2012/main" objectId="_1777171446" isActiveX="0" linkType=""/>
                              </a:ext>
                            </a:extLst>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5905" cy="219710"/>
                          </a:xfrm>
                          <a:prstGeom prst="rect">
                            <a:avLst/>
                          </a:prstGeom>
                          <a:noFill/>
                          <a:ln>
                            <a:noFill/>
                          </a:ln>
                        </pic:spPr>
                      </pic:pic>
                    </a:graphicData>
                  </a:graphic>
                </wp:inline>
              </w:drawing>
              <w:objectEmbed w:drawAspect="content" r:id="rId89" w:progId="Equation.DSMT4" w:shapeId="24" w:fieldCodes=""/>
            </w:object>
          </mc:Fallback>
        </mc:AlternateContent>
      </w:r>
      <w:r>
        <w:rPr>
          <w:rFonts w:hint="eastAsia"/>
        </w:rPr>
        <w:t>、</w:t>
      </w:r>
      <w:r w:rsidRPr="0078078A">
        <w:rPr>
          <w:position w:val="-6"/>
        </w:rPr>
        <mc:AlternateContent>
          <mc:Choice Requires="v">
            <w:object w:dxaOrig="21pt" w:dyaOrig="16pt" w14:anchorId="07EDEAAB">
              <v:shape id="_x0000_i1049" type="#_x0000_t75" style="width:20.15pt;height:17.3pt" o:ole="">
                <v:imagedata r:id="rId91" o:title=""/>
              </v:shape>
              <o:OLEObject Type="Embed" ProgID="Equation.DSMT4" ShapeID="_x0000_i1049" DrawAspect="Content" ObjectID="_1777171447" r:id="rId92"/>
            </w:object>
          </mc:Choice>
          <mc:Fallback>
            <w:object>
              <w:drawing>
                <wp:inline distT="0" distB="0" distL="0" distR="0" wp14:anchorId="5060F991" wp14:editId="2EDCEE7B">
                  <wp:extent cx="255905" cy="219710"/>
                  <wp:effectExtent l="0" t="0" r="0" b="8890"/>
                  <wp:docPr id="25" name="对象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
                          <pic:cNvPicPr>
                            <a:picLocks noChangeAspect="1" noChangeArrowheads="1"/>
                            <a:extLst>
                              <a:ext uri="{837473B0-CC2E-450a-ABE3-18F120FF3D37}">
                                <a15:objectPr xmlns:a15="http://schemas.microsoft.com/office/drawing/2012/main" objectId="_1777171447" isActiveX="0" linkType=""/>
                              </a:ext>
                            </a:extLst>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55905" cy="219710"/>
                          </a:xfrm>
                          <a:prstGeom prst="rect">
                            <a:avLst/>
                          </a:prstGeom>
                          <a:noFill/>
                          <a:ln>
                            <a:noFill/>
                          </a:ln>
                        </pic:spPr>
                      </pic:pic>
                    </a:graphicData>
                  </a:graphic>
                </wp:inline>
              </w:drawing>
              <w:objectEmbed w:drawAspect="content" r:id="rId92" w:progId="Equation.DSMT4" w:shapeId="25" w:fieldCodes=""/>
            </w:object>
          </mc:Fallback>
        </mc:AlternateContent>
      </w:r>
      <w:r>
        <w:rPr>
          <w:rFonts w:hint="eastAsia"/>
        </w:rPr>
        <w:t>和</w:t>
      </w:r>
      <w:r w:rsidRPr="0078078A">
        <w:rPr>
          <w:position w:val="-6"/>
        </w:rPr>
        <mc:AlternateContent>
          <mc:Choice Requires="v">
            <w:object w:dxaOrig="20pt" w:dyaOrig="16pt" w14:anchorId="4D505E4A">
              <v:shape id="_x0000_i1050" type="#_x0000_t75" style="width:20.15pt;height:17.3pt" o:ole="">
                <v:imagedata r:id="rId94" o:title=""/>
              </v:shape>
              <o:OLEObject Type="Embed" ProgID="Equation.DSMT4" ShapeID="_x0000_i1050" DrawAspect="Content" ObjectID="_1777171448" r:id="rId95"/>
            </w:object>
          </mc:Choice>
          <mc:Fallback>
            <w:object>
              <w:drawing>
                <wp:inline distT="0" distB="0" distL="0" distR="0" wp14:anchorId="19B0BB1F" wp14:editId="3AF3F641">
                  <wp:extent cx="255905" cy="219710"/>
                  <wp:effectExtent l="0" t="0" r="0" b="8890"/>
                  <wp:docPr id="26" name="对象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
                          <pic:cNvPicPr>
                            <a:picLocks noChangeAspect="1" noChangeArrowheads="1"/>
                            <a:extLst>
                              <a:ext uri="{837473B0-CC2E-450a-ABE3-18F120FF3D37}">
                                <a15:objectPr xmlns:a15="http://schemas.microsoft.com/office/drawing/2012/main" objectId="_1777171448" isActiveX="0" linkType=""/>
                              </a:ext>
                            </a:extLst>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55905" cy="219710"/>
                          </a:xfrm>
                          <a:prstGeom prst="rect">
                            <a:avLst/>
                          </a:prstGeom>
                          <a:noFill/>
                          <a:ln>
                            <a:noFill/>
                          </a:ln>
                        </pic:spPr>
                      </pic:pic>
                    </a:graphicData>
                  </a:graphic>
                </wp:inline>
              </w:drawing>
              <w:objectEmbed w:drawAspect="content" r:id="rId95" w:progId="Equation.DSMT4" w:shapeId="26"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sidR="008803A3">
        <w:rPr>
          <w:rFonts w:hint="eastAsia"/>
        </w:rPr>
        <w:t>(</w:t>
      </w:r>
      <w:r>
        <w:rPr>
          <w:rFonts w:hint="eastAsia"/>
        </w:rPr>
        <w:t>2</w:t>
      </w:r>
      <w:r>
        <w:t>-8</w:t>
      </w:r>
      <w:r w:rsidR="008803A3">
        <w:rPr>
          <w:rFonts w:hint="eastAsia"/>
        </w:rPr>
        <w:t>)</w:t>
      </w:r>
      <w:r>
        <w:rPr>
          <w:rFonts w:hint="eastAsia"/>
        </w:rPr>
        <w:t>所示：</w:t>
      </w:r>
    </w:p>
    <w:p w14:paraId="2A71790E" w14:textId="73AD08D7" w:rsidR="009723DF" w:rsidRPr="00C458CE" w:rsidRDefault="009723DF" w:rsidP="00A87987">
      <w:pPr>
        <w:pStyle w:val="MTDisplayEquation"/>
        <w:ind w:firstLineChars="200" w:firstLine="24.90pt"/>
      </w:pPr>
      <w:r>
        <w:tab/>
      </w:r>
      <w:r w:rsidR="00CB32A0" w:rsidRPr="00C91FEE">
        <w:rPr>
          <w:position w:val="-36"/>
        </w:rPr>
        <mc:AlternateContent>
          <mc:Choice Requires="v">
            <w:object w:dxaOrig="185pt" w:dyaOrig="42pt" w14:anchorId="1F3E1141">
              <v:shape id="_x0000_i1051" type="#_x0000_t75" style="width:185.45pt;height:42.05pt" o:ole="">
                <v:imagedata r:id="rId97" o:title=""/>
              </v:shape>
              <o:OLEObject Type="Embed" ProgID="Equation.DSMT4" ShapeID="_x0000_i1051" DrawAspect="Content" ObjectID="_1777171449" r:id="rId98"/>
            </w:object>
          </mc:Choice>
          <mc:Fallback>
            <w:object>
              <w:drawing>
                <wp:inline distT="0" distB="0" distL="0" distR="0" wp14:anchorId="56F00597" wp14:editId="421B269E">
                  <wp:extent cx="2355215" cy="534035"/>
                  <wp:effectExtent l="0" t="0" r="6985" b="0"/>
                  <wp:docPr id="27" name="对象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
                          <pic:cNvPicPr>
                            <a:picLocks noChangeAspect="1" noChangeArrowheads="1"/>
                            <a:extLst>
                              <a:ext uri="{837473B0-CC2E-450a-ABE3-18F120FF3D37}">
                                <a15:objectPr xmlns:a15="http://schemas.microsoft.com/office/drawing/2012/main" objectId="_1777171449" isActiveX="0" linkType=""/>
                              </a:ext>
                            </a:extLst>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355215" cy="534035"/>
                          </a:xfrm>
                          <a:prstGeom prst="rect">
                            <a:avLst/>
                          </a:prstGeom>
                          <a:noFill/>
                          <a:ln>
                            <a:noFill/>
                          </a:ln>
                        </pic:spPr>
                      </pic:pic>
                    </a:graphicData>
                  </a:graphic>
                </wp:inline>
              </w:drawing>
              <w:objectEmbed w:drawAspect="content" r:id="rId98" w:progId="Equation.DSMT4" w:shapeId="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2</w:instrText>
        </w:r>
      </w:fldSimple>
      <w:r w:rsidR="00DC3500">
        <w:instrText>-</w:instrText>
      </w:r>
      <w:fldSimple w:instr=" SEQ MTEqn \c \* Arabic \* MERGEFORMAT ">
        <w:r w:rsidR="00A51B6D">
          <w:rPr>
            <w:noProof/>
          </w:rPr>
          <w:instrText>8</w:instrText>
        </w:r>
      </w:fldSimple>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1052" type="#_x0000_t75" style="width:54.7pt;height:15pt" o:ole="">
                <v:imagedata r:id="rId100" o:title=""/>
              </v:shape>
              <o:OLEObject Type="Embed" ProgID="Equation.DSMT4" ShapeID="_x0000_i1052" DrawAspect="Content" ObjectID="_1777171450" r:id="rId101"/>
            </w:object>
          </mc:Choice>
          <mc:Fallback>
            <w:object>
              <w:drawing>
                <wp:inline distT="0" distB="0" distL="0" distR="0" wp14:anchorId="44B360AB" wp14:editId="0B7F3067">
                  <wp:extent cx="694690" cy="190500"/>
                  <wp:effectExtent l="0" t="0" r="0" b="0"/>
                  <wp:docPr id="28" name="对象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
                          <pic:cNvPicPr>
                            <a:picLocks noChangeAspect="1" noChangeArrowheads="1"/>
                            <a:extLst>
                              <a:ext uri="{837473B0-CC2E-450a-ABE3-18F120FF3D37}">
                                <a15:objectPr xmlns:a15="http://schemas.microsoft.com/office/drawing/2012/main" objectId="_1777171450" isActiveX="0" linkType=""/>
                              </a:ext>
                            </a:extLst>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694690" cy="190500"/>
                          </a:xfrm>
                          <a:prstGeom prst="rect">
                            <a:avLst/>
                          </a:prstGeom>
                          <a:noFill/>
                          <a:ln>
                            <a:noFill/>
                          </a:ln>
                        </pic:spPr>
                      </pic:pic>
                    </a:graphicData>
                  </a:graphic>
                </wp:inline>
              </w:drawing>
              <w:objectEmbed w:drawAspect="content" r:id="rId101" w:progId="Equation.DSMT4" w:shapeId="28" w:fieldCodes=""/>
            </w:object>
          </mc:Fallback>
        </mc:AlternateContent>
      </w:r>
      <w:r>
        <w:rPr>
          <w:rFonts w:hint="eastAsia"/>
        </w:rPr>
        <w:t>表示</w:t>
      </w:r>
      <w:proofErr w:type="spellStart"/>
      <w:r>
        <w:rPr>
          <w:rFonts w:hint="eastAsia"/>
        </w:rPr>
        <w:t>softmax</w:t>
      </w:r>
      <w:proofErr w:type="spellEnd"/>
      <w:r>
        <w:rPr>
          <w:rFonts w:hint="eastAsia"/>
        </w:rPr>
        <w:t>函数。</w:t>
      </w:r>
      <w:r w:rsidR="009723DF" w:rsidRPr="00C91FEE">
        <w:rPr>
          <w:rFonts w:hint="eastAsia"/>
        </w:rPr>
        <w:t>自注意力机制在处理图像任务时，可以被视为一种允许模型在处理每个像素点时考虑到图像中所有其他像素</w:t>
      </w:r>
      <w:proofErr w:type="gramStart"/>
      <w:r w:rsidR="009723DF" w:rsidRPr="00C91FEE">
        <w:rPr>
          <w:rFonts w:hint="eastAsia"/>
        </w:rPr>
        <w:t>点信息</w:t>
      </w:r>
      <w:proofErr w:type="gramEnd"/>
      <w:r w:rsidR="009723DF" w:rsidRPr="00C91FEE">
        <w:rPr>
          <w:rFonts w:hint="eastAsia"/>
        </w:rPr>
        <w:t>的机制</w:t>
      </w:r>
      <w:r w:rsidR="009723DF">
        <w:rPr>
          <w:rFonts w:hint="eastAsia"/>
        </w:rPr>
        <w:t>。在这里，</w:t>
      </w:r>
      <w:r w:rsidR="009723DF" w:rsidRPr="00650D68">
        <w:rPr>
          <w:position w:val="-10"/>
        </w:rPr>
        <mc:AlternateContent>
          <mc:Choice Requires="v">
            <w:object w:dxaOrig="26pt" w:dyaOrig="18pt" w14:anchorId="534DC71C">
              <v:shape id="_x0000_i1053" type="#_x0000_t75" style="width:24.75pt;height:19pt" o:ole="">
                <v:imagedata r:id="rId103" o:title=""/>
              </v:shape>
              <o:OLEObject Type="Embed" ProgID="Equation.DSMT4" ShapeID="_x0000_i1053" DrawAspect="Content" ObjectID="_1777171451" r:id="rId104"/>
            </w:object>
          </mc:Choice>
          <mc:Fallback>
            <w:object>
              <w:drawing>
                <wp:inline distT="0" distB="0" distL="0" distR="0" wp14:anchorId="2FAF46E5" wp14:editId="3515D978">
                  <wp:extent cx="314325" cy="241300"/>
                  <wp:effectExtent l="0" t="0" r="9525" b="6350"/>
                  <wp:docPr id="29" name="对象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
                          <pic:cNvPicPr>
                            <a:picLocks noChangeAspect="1" noChangeArrowheads="1"/>
                            <a:extLst>
                              <a:ext uri="{837473B0-CC2E-450a-ABE3-18F120FF3D37}">
                                <a15:objectPr xmlns:a15="http://schemas.microsoft.com/office/drawing/2012/main" objectId="_1777171451" isActiveX="0" linkType=""/>
                              </a:ext>
                            </a:extLst>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14325" cy="241300"/>
                          </a:xfrm>
                          <a:prstGeom prst="rect">
                            <a:avLst/>
                          </a:prstGeom>
                          <a:noFill/>
                          <a:ln>
                            <a:noFill/>
                          </a:ln>
                        </pic:spPr>
                      </pic:pic>
                    </a:graphicData>
                  </a:graphic>
                </wp:inline>
              </w:drawing>
              <w:objectEmbed w:drawAspect="content" r:id="rId104" w:progId="Equation.DSMT4" w:shapeId="29" w:fieldCodes=""/>
            </w:object>
          </mc:Fallback>
        </mc:AlternateContent>
      </w:r>
      <w:r w:rsidR="009723DF" w:rsidRPr="00650D68">
        <w:rPr>
          <w:rFonts w:hint="eastAsia"/>
        </w:rPr>
        <w:t>表示查询和</w:t>
      </w:r>
      <w:proofErr w:type="gramStart"/>
      <w:r w:rsidR="009723DF" w:rsidRPr="00650D68">
        <w:rPr>
          <w:rFonts w:hint="eastAsia"/>
        </w:rPr>
        <w:t>键的</w:t>
      </w:r>
      <w:proofErr w:type="gramEnd"/>
      <w:r w:rsidR="009723DF" w:rsidRPr="00650D68">
        <w:rPr>
          <w:rFonts w:hint="eastAsia"/>
        </w:rPr>
        <w:t>点积，用于衡量它们之间的相似度。然后，将</w:t>
      </w:r>
      <w:r w:rsidR="00BC1E3E">
        <w:rPr>
          <w:rFonts w:hint="eastAsia"/>
        </w:rPr>
        <w:t>计算得到的</w:t>
      </w:r>
      <w:proofErr w:type="gramStart"/>
      <w:r w:rsidR="00BC1E3E" w:rsidRPr="00650D68">
        <w:rPr>
          <w:rFonts w:hint="eastAsia"/>
        </w:rPr>
        <w:t>相似度</w:t>
      </w:r>
      <w:r w:rsidR="009723DF" w:rsidRPr="00650D68">
        <w:rPr>
          <w:rFonts w:hint="eastAsia"/>
        </w:rPr>
        <w:t>积除以</w:t>
      </w:r>
      <w:proofErr w:type="gramEnd"/>
      <w:r w:rsidR="009723DF" w:rsidRPr="00650D68">
        <w:rPr>
          <w:position w:val="-14"/>
        </w:rPr>
        <mc:AlternateContent>
          <mc:Choice Requires="v">
            <w:object w:dxaOrig="24pt" w:dyaOrig="21pt" w14:anchorId="69DC5669">
              <v:shape id="_x0000_i1054" type="#_x0000_t75" style="width:24.2pt;height:20.15pt" o:ole="">
                <v:imagedata r:id="rId106" o:title=""/>
              </v:shape>
              <o:OLEObject Type="Embed" ProgID="Equation.DSMT4" ShapeID="_x0000_i1054" DrawAspect="Content" ObjectID="_1777171452" r:id="rId107"/>
            </w:object>
          </mc:Choice>
          <mc:Fallback>
            <w:object>
              <w:drawing>
                <wp:inline distT="0" distB="0" distL="0" distR="0" wp14:anchorId="644DCC3C" wp14:editId="7E1E68FD">
                  <wp:extent cx="307340" cy="255905"/>
                  <wp:effectExtent l="0" t="0" r="0" b="0"/>
                  <wp:docPr id="30" name="对象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
                          <pic:cNvPicPr>
                            <a:picLocks noChangeAspect="1" noChangeArrowheads="1"/>
                            <a:extLst>
                              <a:ext uri="{837473B0-CC2E-450a-ABE3-18F120FF3D37}">
                                <a15:objectPr xmlns:a15="http://schemas.microsoft.com/office/drawing/2012/main" objectId="_1777171452" isActiveX="0" linkType=""/>
                              </a:ext>
                            </a:extLst>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07340" cy="255905"/>
                          </a:xfrm>
                          <a:prstGeom prst="rect">
                            <a:avLst/>
                          </a:prstGeom>
                          <a:noFill/>
                          <a:ln>
                            <a:noFill/>
                          </a:ln>
                        </pic:spPr>
                      </pic:pic>
                    </a:graphicData>
                  </a:graphic>
                </wp:inline>
              </w:drawing>
              <w:objectEmbed w:drawAspect="content" r:id="rId107" w:progId="Equation.DSMT4" w:shapeId="30"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1055" type="#_x0000_t75" style="width:15pt;height:19pt" o:ole="">
                <v:imagedata r:id="rId109" o:title=""/>
              </v:shape>
              <o:OLEObject Type="Embed" ProgID="Equation.DSMT4" ShapeID="_x0000_i1055" DrawAspect="Content" ObjectID="_1777171453" r:id="rId110"/>
            </w:object>
          </mc:Choice>
          <mc:Fallback>
            <w:object>
              <w:drawing>
                <wp:inline distT="0" distB="0" distL="0" distR="0" wp14:anchorId="65763A55" wp14:editId="765BC809">
                  <wp:extent cx="190500" cy="241300"/>
                  <wp:effectExtent l="0" t="0" r="0" b="6350"/>
                  <wp:docPr id="31" name="对象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
                          <pic:cNvPicPr>
                            <a:picLocks noChangeAspect="1" noChangeArrowheads="1"/>
                            <a:extLst>
                              <a:ext uri="{837473B0-CC2E-450a-ABE3-18F120FF3D37}">
                                <a15:objectPr xmlns:a15="http://schemas.microsoft.com/office/drawing/2012/main" objectId="_1777171453" isActiveX="0" linkType=""/>
                              </a:ext>
                            </a:extLst>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190500" cy="241300"/>
                          </a:xfrm>
                          <a:prstGeom prst="rect">
                            <a:avLst/>
                          </a:prstGeom>
                          <a:noFill/>
                          <a:ln>
                            <a:noFill/>
                          </a:ln>
                        </pic:spPr>
                      </pic:pic>
                    </a:graphicData>
                  </a:graphic>
                </wp:inline>
              </w:drawing>
              <w:objectEmbed w:drawAspect="content" r:id="rId110" w:progId="Equation.DSMT4" w:shapeId="31" w:fieldCodes=""/>
            </w:object>
          </mc:Fallback>
        </mc:AlternateContent>
      </w:r>
      <w:r w:rsidR="009723DF">
        <w:rPr>
          <w:rFonts w:hint="eastAsia"/>
        </w:rPr>
        <w:t>是键向量的维度，这样做是为了控制点积得分的量级，避免过大的得分导致</w:t>
      </w:r>
      <w:proofErr w:type="spellStart"/>
      <w:r w:rsidR="009723DF" w:rsidRPr="00CA22AC">
        <w:rPr>
          <w:rFonts w:hint="eastAsia"/>
        </w:rPr>
        <w:t>s</w:t>
      </w:r>
      <w:r w:rsidR="009723DF" w:rsidRPr="00CA22AC">
        <w:t>oftmax</w:t>
      </w:r>
      <w:proofErr w:type="spellEnd"/>
      <w:r w:rsidR="009723DF">
        <w:rPr>
          <w:rFonts w:hint="eastAsia"/>
        </w:rPr>
        <w:t>函数进入梯度很小的区域，从而影响梯度下降的效率。接下来，应用</w:t>
      </w:r>
      <w:proofErr w:type="spellStart"/>
      <w:r w:rsidR="009723DF" w:rsidRPr="00CA22AC">
        <w:rPr>
          <w:rFonts w:hint="eastAsia"/>
        </w:rPr>
        <w:t>s</w:t>
      </w:r>
      <w:r w:rsidR="009723DF" w:rsidRPr="00CA22AC">
        <w:t>oftmax</w:t>
      </w:r>
      <w:proofErr w:type="spellEnd"/>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proofErr w:type="spellStart"/>
      <w:r w:rsidR="009723DF" w:rsidRPr="00CA22AC">
        <w:rPr>
          <w:rFonts w:hint="eastAsia"/>
        </w:rPr>
        <w:t>s</w:t>
      </w:r>
      <w:r w:rsidR="009723DF" w:rsidRPr="00CA22AC">
        <w:t>oftmax</w:t>
      </w:r>
      <w:proofErr w:type="spellEnd"/>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proofErr w:type="spellStart"/>
      <w:r w:rsidR="009723DF" w:rsidRPr="00CA22AC">
        <w:rPr>
          <w:rFonts w:hint="eastAsia"/>
        </w:rPr>
        <w:t>s</w:t>
      </w:r>
      <w:r w:rsidR="009723DF" w:rsidRPr="00CA22AC">
        <w:t>oftmax</w:t>
      </w:r>
      <w:proofErr w:type="spellEnd"/>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2A56256A" w:rsidR="009723DF" w:rsidRDefault="009723DF" w:rsidP="00CE48FF">
      <w:pPr>
        <w:adjustRightInd w:val="0"/>
        <w:snapToGrid w:val="0"/>
        <w:spacing w:line="15pt" w:lineRule="auto"/>
        <w:ind w:firstLineChars="196" w:firstLine="24.40pt"/>
      </w:pPr>
      <w:r w:rsidRPr="005B13B6">
        <w:rPr>
          <w:rFonts w:hint="eastAsia"/>
        </w:rPr>
        <w:t>在</w:t>
      </w:r>
      <w:r w:rsidRPr="005B13B6">
        <w:rPr>
          <w:rFonts w:hint="eastAsia"/>
        </w:rPr>
        <w:t>MHSA</w:t>
      </w:r>
      <w:r w:rsidRPr="005B13B6">
        <w:rPr>
          <w:rFonts w:hint="eastAsia"/>
        </w:rPr>
        <w:t>之后，有另一个层归一化步骤，随后是多层感知机</w:t>
      </w:r>
      <w:r w:rsidR="008803A3">
        <w:rPr>
          <w:rFonts w:hint="eastAsia"/>
        </w:rPr>
        <w:t>(</w:t>
      </w:r>
      <w:r w:rsidRPr="005B13B6">
        <w:rPr>
          <w:rFonts w:hint="eastAsia"/>
        </w:rPr>
        <w:t>MLP</w:t>
      </w:r>
      <w:r w:rsidR="008803A3">
        <w:rPr>
          <w:rFonts w:hint="eastAsia"/>
        </w:rPr>
        <w:t>)</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proofErr w:type="spellStart"/>
      <w:r w:rsidRPr="005B13B6">
        <w:rPr>
          <w:rFonts w:hint="eastAsia"/>
        </w:rPr>
        <w:t>ReLU</w:t>
      </w:r>
      <w:proofErr w:type="spellEnd"/>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sidR="008803A3">
        <w:rPr>
          <w:rFonts w:hint="eastAsia"/>
          <w:szCs w:val="20"/>
        </w:rPr>
        <w:t>(</w:t>
      </w:r>
      <w:r>
        <w:rPr>
          <w:rFonts w:hint="eastAsia"/>
          <w:szCs w:val="20"/>
        </w:rPr>
        <w:t>2</w:t>
      </w:r>
      <w:r>
        <w:rPr>
          <w:szCs w:val="20"/>
        </w:rPr>
        <w:t>-9</w:t>
      </w:r>
      <w:r w:rsidR="008803A3">
        <w:rPr>
          <w:rFonts w:hint="eastAsia"/>
          <w:szCs w:val="20"/>
        </w:rPr>
        <w:t>)</w:t>
      </w:r>
      <w:r>
        <w:rPr>
          <w:rFonts w:hint="eastAsia"/>
          <w:szCs w:val="20"/>
        </w:rPr>
        <w:t>所示</w:t>
      </w:r>
      <w:r w:rsidRPr="005B13B6">
        <w:rPr>
          <w:rFonts w:hint="eastAsia"/>
        </w:rPr>
        <w:t>：</w:t>
      </w:r>
    </w:p>
    <w:p w14:paraId="120F73E9" w14:textId="1A9D773A" w:rsidR="009723DF" w:rsidRDefault="009723DF" w:rsidP="00A87987">
      <w:pPr>
        <w:pStyle w:val="MTDisplayEquation"/>
        <w:ind w:firstLineChars="200" w:firstLine="24.90pt"/>
      </w:pPr>
      <w:r>
        <w:tab/>
      </w:r>
      <w:r w:rsidR="00CB32A0" w:rsidRPr="005B13B6">
        <w:rPr>
          <w:position w:val="-12"/>
        </w:rPr>
        <mc:AlternateContent>
          <mc:Choice Requires="v">
            <w:object w:dxaOrig="168pt" w:dyaOrig="18pt" w14:anchorId="281BC61B">
              <v:shape id="_x0000_i1056" type="#_x0000_t75" style="width:167.05pt;height:19pt" o:ole="">
                <v:imagedata r:id="rId112" o:title=""/>
              </v:shape>
              <o:OLEObject Type="Embed" ProgID="Equation.DSMT4" ShapeID="_x0000_i1056" DrawAspect="Content" ObjectID="_1777171454" r:id="rId113"/>
            </w:object>
          </mc:Choice>
          <mc:Fallback>
            <w:object>
              <w:drawing>
                <wp:inline distT="0" distB="0" distL="0" distR="0" wp14:anchorId="34B699BD" wp14:editId="3B52B855">
                  <wp:extent cx="2121535" cy="241300"/>
                  <wp:effectExtent l="0" t="0" r="0" b="6350"/>
                  <wp:docPr id="32" name="对象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
                          <pic:cNvPicPr>
                            <a:picLocks noChangeAspect="1" noChangeArrowheads="1"/>
                            <a:extLst>
                              <a:ext uri="{837473B0-CC2E-450a-ABE3-18F120FF3D37}">
                                <a15:objectPr xmlns:a15="http://schemas.microsoft.com/office/drawing/2012/main" objectId="_1777171454" isActiveX="0" linkType=""/>
                              </a:ext>
                            </a:extLst>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2121535" cy="241300"/>
                          </a:xfrm>
                          <a:prstGeom prst="rect">
                            <a:avLst/>
                          </a:prstGeom>
                          <a:noFill/>
                          <a:ln>
                            <a:noFill/>
                          </a:ln>
                        </pic:spPr>
                      </pic:pic>
                    </a:graphicData>
                  </a:graphic>
                </wp:inline>
              </w:drawing>
              <w:objectEmbed w:drawAspect="content" r:id="rId113" w:progId="Equation.DSMT4" w:shapeId="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2</w:instrText>
        </w:r>
      </w:fldSimple>
      <w:r w:rsidR="00DC3500">
        <w:instrText>-</w:instrText>
      </w:r>
      <w:fldSimple w:instr=" SEQ MTEqn \c \* Arabic \* MERGEFORMAT ">
        <w:r w:rsidR="00A51B6D">
          <w:rPr>
            <w:noProof/>
          </w:rPr>
          <w:instrText>9</w:instrText>
        </w:r>
      </w:fldSimple>
      <w:r w:rsidR="00DC3500">
        <w:instrText>)</w:instrText>
      </w:r>
      <w:r w:rsidR="00DC3500">
        <w:fldChar w:fldCharType="end"/>
      </w:r>
    </w:p>
    <w:p w14:paraId="75DE75C0" w14:textId="77777777" w:rsidR="009723DF" w:rsidRPr="005B13B6" w:rsidRDefault="009723DF" w:rsidP="003E6D10">
      <w:pPr>
        <w:adjustRightInd w:val="0"/>
        <w:snapToGrid w:val="0"/>
        <w:spacing w:line="15pt" w:lineRule="auto"/>
      </w:pPr>
      <w:r>
        <w:rPr>
          <w:rFonts w:hint="eastAsia"/>
        </w:rPr>
        <w:t>其中</w:t>
      </w:r>
      <w:r w:rsidRPr="005B13B6">
        <w:rPr>
          <w:position w:val="-12"/>
        </w:rPr>
        <mc:AlternateContent>
          <mc:Choice Requires="v">
            <w:object w:dxaOrig="15pt" w:dyaOrig="18pt" w14:anchorId="4C8BC509">
              <v:shape id="_x0000_i1057" type="#_x0000_t75" style="width:15pt;height:19pt" o:ole="">
                <v:imagedata r:id="rId115" o:title=""/>
              </v:shape>
              <o:OLEObject Type="Embed" ProgID="Equation.DSMT4" ShapeID="_x0000_i1057" DrawAspect="Content" ObjectID="_1777171455" r:id="rId116"/>
            </w:object>
          </mc:Choice>
          <mc:Fallback>
            <w:object>
              <w:drawing>
                <wp:inline distT="0" distB="0" distL="0" distR="0" wp14:anchorId="1B02AF02" wp14:editId="29F76E64">
                  <wp:extent cx="190500" cy="241300"/>
                  <wp:effectExtent l="0" t="0" r="0" b="6350"/>
                  <wp:docPr id="33" name="对象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
                          <pic:cNvPicPr>
                            <a:picLocks noChangeAspect="1" noChangeArrowheads="1"/>
                            <a:extLst>
                              <a:ext uri="{837473B0-CC2E-450a-ABE3-18F120FF3D37}">
                                <a15:objectPr xmlns:a15="http://schemas.microsoft.com/office/drawing/2012/main" objectId="_1777171455" isActiveX="0" linkType=""/>
                              </a:ext>
                            </a:extLst>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190500" cy="241300"/>
                          </a:xfrm>
                          <a:prstGeom prst="rect">
                            <a:avLst/>
                          </a:prstGeom>
                          <a:noFill/>
                          <a:ln>
                            <a:noFill/>
                          </a:ln>
                        </pic:spPr>
                      </pic:pic>
                    </a:graphicData>
                  </a:graphic>
                </wp:inline>
              </w:drawing>
              <w:objectEmbed w:drawAspect="content" r:id="rId116" w:progId="Equation.DSMT4" w:shapeId="33" w:fieldCodes=""/>
            </w:object>
          </mc:Fallback>
        </mc:AlternateContent>
      </w:r>
      <w:r>
        <w:rPr>
          <w:rFonts w:hint="eastAsia"/>
        </w:rPr>
        <w:t>和</w:t>
      </w:r>
      <w:r w:rsidRPr="005B13B6">
        <w:rPr>
          <w:position w:val="-12"/>
        </w:rPr>
        <mc:AlternateContent>
          <mc:Choice Requires="v">
            <w:object w:dxaOrig="16pt" w:dyaOrig="18pt" w14:anchorId="2912D232">
              <v:shape id="_x0000_i1058" type="#_x0000_t75" style="width:15pt;height:19pt" o:ole="">
                <v:imagedata r:id="rId118" o:title=""/>
              </v:shape>
              <o:OLEObject Type="Embed" ProgID="Equation.DSMT4" ShapeID="_x0000_i1058" DrawAspect="Content" ObjectID="_1777171456" r:id="rId119"/>
            </w:object>
          </mc:Choice>
          <mc:Fallback>
            <w:object>
              <w:drawing>
                <wp:inline distT="0" distB="0" distL="0" distR="0" wp14:anchorId="73F1CCD7" wp14:editId="0ED94855">
                  <wp:extent cx="190500" cy="241300"/>
                  <wp:effectExtent l="0" t="0" r="0" b="6350"/>
                  <wp:docPr id="34" name="对象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
                          <pic:cNvPicPr>
                            <a:picLocks noChangeAspect="1" noChangeArrowheads="1"/>
                            <a:extLst>
                              <a:ext uri="{837473B0-CC2E-450a-ABE3-18F120FF3D37}">
                                <a15:objectPr xmlns:a15="http://schemas.microsoft.com/office/drawing/2012/main" objectId="_1777171456" isActiveX="0" linkType=""/>
                              </a:ext>
                            </a:extLst>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190500" cy="241300"/>
                          </a:xfrm>
                          <a:prstGeom prst="rect">
                            <a:avLst/>
                          </a:prstGeom>
                          <a:noFill/>
                          <a:ln>
                            <a:noFill/>
                          </a:ln>
                        </pic:spPr>
                      </pic:pic>
                    </a:graphicData>
                  </a:graphic>
                </wp:inline>
              </w:drawing>
              <w:objectEmbed w:drawAspect="content" r:id="rId119" w:progId="Equation.DSMT4" w:shapeId="34"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1059" type="#_x0000_t75" style="width:12.1pt;height:19pt" o:ole="">
                <v:imagedata r:id="rId121" o:title=""/>
              </v:shape>
              <o:OLEObject Type="Embed" ProgID="Equation.DSMT4" ShapeID="_x0000_i1059" DrawAspect="Content" ObjectID="_1777171457" r:id="rId122"/>
            </w:object>
          </mc:Choice>
          <mc:Fallback>
            <w:object>
              <w:drawing>
                <wp:inline distT="0" distB="0" distL="0" distR="0" wp14:anchorId="0D6C67F6" wp14:editId="4D5579F7">
                  <wp:extent cx="153670" cy="241300"/>
                  <wp:effectExtent l="0" t="0" r="0" b="6350"/>
                  <wp:docPr id="35" name="对象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
                          <pic:cNvPicPr>
                            <a:picLocks noChangeAspect="1" noChangeArrowheads="1"/>
                            <a:extLst>
                              <a:ext uri="{837473B0-CC2E-450a-ABE3-18F120FF3D37}">
                                <a15:objectPr xmlns:a15="http://schemas.microsoft.com/office/drawing/2012/main" objectId="_1777171457" isActiveX="0" linkType=""/>
                              </a:ext>
                            </a:extLst>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153670" cy="241300"/>
                          </a:xfrm>
                          <a:prstGeom prst="rect">
                            <a:avLst/>
                          </a:prstGeom>
                          <a:noFill/>
                          <a:ln>
                            <a:noFill/>
                          </a:ln>
                        </pic:spPr>
                      </pic:pic>
                    </a:graphicData>
                  </a:graphic>
                </wp:inline>
              </w:drawing>
              <w:objectEmbed w:drawAspect="content" r:id="rId122" w:progId="Equation.DSMT4" w:shapeId="35" w:fieldCodes=""/>
            </w:object>
          </mc:Fallback>
        </mc:AlternateContent>
      </w:r>
      <w:r>
        <w:rPr>
          <w:rFonts w:hint="eastAsia"/>
        </w:rPr>
        <w:t>和</w:t>
      </w:r>
      <w:r w:rsidRPr="005B13B6">
        <w:rPr>
          <w:position w:val="-12"/>
        </w:rPr>
        <mc:AlternateContent>
          <mc:Choice Requires="v">
            <w:object w:dxaOrig="12pt" w:dyaOrig="18pt" w14:anchorId="48F2F64D">
              <v:shape id="_x0000_i1060" type="#_x0000_t75" style="width:12.1pt;height:19pt" o:ole="">
                <v:imagedata r:id="rId124" o:title=""/>
              </v:shape>
              <o:OLEObject Type="Embed" ProgID="Equation.DSMT4" ShapeID="_x0000_i1060" DrawAspect="Content" ObjectID="_1777171458" r:id="rId125"/>
            </w:object>
          </mc:Choice>
          <mc:Fallback>
            <w:object>
              <w:drawing>
                <wp:inline distT="0" distB="0" distL="0" distR="0" wp14:anchorId="2153698A" wp14:editId="60EDE676">
                  <wp:extent cx="153670" cy="241300"/>
                  <wp:effectExtent l="0" t="0" r="0" b="6350"/>
                  <wp:docPr id="36" name="对象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6"/>
                          <pic:cNvPicPr>
                            <a:picLocks noChangeAspect="1" noChangeArrowheads="1"/>
                            <a:extLst>
                              <a:ext uri="{837473B0-CC2E-450a-ABE3-18F120FF3D37}">
                                <a15:objectPr xmlns:a15="http://schemas.microsoft.com/office/drawing/2012/main" objectId="_1777171458" isActiveX="0" linkType=""/>
                              </a:ext>
                            </a:extLst>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153670" cy="241300"/>
                          </a:xfrm>
                          <a:prstGeom prst="rect">
                            <a:avLst/>
                          </a:prstGeom>
                          <a:noFill/>
                          <a:ln>
                            <a:noFill/>
                          </a:ln>
                        </pic:spPr>
                      </pic:pic>
                    </a:graphicData>
                  </a:graphic>
                </wp:inline>
              </w:drawing>
              <w:objectEmbed w:drawAspect="content" r:id="rId125" w:progId="Equation.DSMT4" w:shapeId="36" w:fieldCodes=""/>
            </w:object>
          </mc:Fallback>
        </mc:AlternateContent>
      </w:r>
      <w:r>
        <w:rPr>
          <w:rFonts w:hint="eastAsia"/>
        </w:rPr>
        <w:t>是是偏置参数。</w:t>
      </w:r>
    </w:p>
    <w:p w14:paraId="72584B38" w14:textId="553A4923" w:rsidR="009723DF" w:rsidRDefault="009723DF" w:rsidP="009723DF">
      <w:pPr>
        <w:keepNext/>
        <w:keepLines/>
        <w:adjustRightInd w:val="0"/>
        <w:snapToGrid w:val="0"/>
        <w:spacing w:beforeLines="50" w:before="9.75pt" w:afterLines="50" w:after="9.75pt" w:line="16.20pt" w:lineRule="auto"/>
        <w:outlineLvl w:val="1"/>
        <w:rPr>
          <w:rFonts w:eastAsia="黑体"/>
          <w:kern w:val="0"/>
          <w:sz w:val="30"/>
          <w:szCs w:val="30"/>
        </w:rPr>
      </w:pPr>
      <w:bookmarkStart w:id="237" w:name="_Toc161457402"/>
      <w:bookmarkStart w:id="238" w:name="_Toc161458005"/>
      <w:bookmarkStart w:id="239" w:name="_Toc161602607"/>
      <w:bookmarkStart w:id="240" w:name="_Toc161792310"/>
      <w:bookmarkStart w:id="241" w:name="_Toc162391752"/>
      <w:bookmarkStart w:id="242" w:name="_Toc162584006"/>
      <w:bookmarkStart w:id="243" w:name="_Toc162875884"/>
      <w:bookmarkStart w:id="244" w:name="_Toc162877295"/>
      <w:bookmarkStart w:id="245" w:name="_Toc162878483"/>
      <w:bookmarkStart w:id="246" w:name="_Toc162948170"/>
      <w:bookmarkStart w:id="247" w:name="_Toc166375113"/>
      <w:bookmarkStart w:id="248" w:name="_Toc166553983"/>
      <w:r w:rsidRPr="00430DFF">
        <w:rPr>
          <w:rFonts w:eastAsia="黑体"/>
          <w:kern w:val="0"/>
          <w:sz w:val="30"/>
          <w:szCs w:val="30"/>
        </w:rPr>
        <w:t>2.3</w:t>
      </w:r>
      <w:r w:rsidR="00627101">
        <w:rPr>
          <w:rFonts w:eastAsia="黑体"/>
          <w:kern w:val="0"/>
          <w:sz w:val="30"/>
          <w:szCs w:val="30"/>
        </w:rPr>
        <w:t xml:space="preserve"> </w:t>
      </w:r>
      <w:r w:rsidRPr="00430DFF">
        <w:rPr>
          <w:rFonts w:eastAsia="黑体" w:hint="eastAsia"/>
          <w:kern w:val="0"/>
          <w:sz w:val="30"/>
          <w:szCs w:val="30"/>
          <w:lang w:val="zh-CN"/>
        </w:rPr>
        <w:t>基于</w:t>
      </w:r>
      <w:r w:rsidRPr="00430DFF">
        <w:rPr>
          <w:rFonts w:eastAsia="黑体" w:hint="eastAsia"/>
          <w:kern w:val="0"/>
          <w:sz w:val="30"/>
          <w:szCs w:val="30"/>
        </w:rPr>
        <w:t>Transformer</w:t>
      </w:r>
      <w:r w:rsidRPr="00430DFF">
        <w:rPr>
          <w:rFonts w:eastAsia="黑体" w:hint="eastAsia"/>
          <w:kern w:val="0"/>
          <w:sz w:val="30"/>
          <w:szCs w:val="30"/>
        </w:rPr>
        <w:t>网络架构的超分辨率</w:t>
      </w:r>
      <w:r>
        <w:rPr>
          <w:rFonts w:eastAsia="黑体" w:hint="eastAsia"/>
          <w:kern w:val="0"/>
          <w:sz w:val="30"/>
          <w:szCs w:val="30"/>
        </w:rPr>
        <w:t>网络</w:t>
      </w:r>
      <w:bookmarkEnd w:id="237"/>
      <w:bookmarkEnd w:id="238"/>
      <w:bookmarkEnd w:id="239"/>
      <w:bookmarkEnd w:id="240"/>
      <w:bookmarkEnd w:id="241"/>
      <w:bookmarkEnd w:id="242"/>
      <w:bookmarkEnd w:id="243"/>
      <w:bookmarkEnd w:id="244"/>
      <w:bookmarkEnd w:id="245"/>
      <w:bookmarkEnd w:id="246"/>
      <w:bookmarkEnd w:id="247"/>
      <w:bookmarkEnd w:id="248"/>
    </w:p>
    <w:p w14:paraId="43401E16" w14:textId="69CE72E8" w:rsidR="00627101" w:rsidRPr="00627101" w:rsidRDefault="00627101" w:rsidP="00627101">
      <w:pPr>
        <w:pStyle w:val="3"/>
        <w:spacing w:before="9.75pt" w:after="9.75pt"/>
      </w:pPr>
      <w:bookmarkStart w:id="249" w:name="_Toc166375114"/>
      <w:bookmarkStart w:id="250" w:name="_Toc166553984"/>
      <w:r w:rsidRPr="00627101">
        <w:rPr>
          <w:rFonts w:hint="eastAsia"/>
        </w:rPr>
        <w:t>2</w:t>
      </w:r>
      <w:r w:rsidRPr="00627101">
        <w:t>.3.1</w:t>
      </w:r>
      <w:r w:rsidRPr="00627101">
        <w:rPr>
          <w:rFonts w:hint="eastAsia"/>
        </w:rPr>
        <w:t>基本的</w:t>
      </w:r>
      <w:r w:rsidRPr="00627101">
        <w:rPr>
          <w:rFonts w:hint="eastAsia"/>
        </w:rPr>
        <w:t xml:space="preserve"> Transformer </w:t>
      </w:r>
      <w:r w:rsidRPr="00627101">
        <w:rPr>
          <w:rFonts w:hint="eastAsia"/>
        </w:rPr>
        <w:t>架构的超分辨率网络算法</w:t>
      </w:r>
      <w:bookmarkEnd w:id="249"/>
      <w:bookmarkEnd w:id="250"/>
      <w:r w:rsidRPr="00627101">
        <w:t xml:space="preserve"> </w:t>
      </w:r>
    </w:p>
    <w:p w14:paraId="0B3FFA4C" w14:textId="29A259B1" w:rsidR="009723DF" w:rsidRDefault="009723DF" w:rsidP="009723DF">
      <w:pPr>
        <w:adjustRightInd w:val="0"/>
        <w:snapToGrid w:val="0"/>
        <w:spacing w:line="15pt" w:lineRule="auto"/>
        <w:rPr>
          <w:rFonts w:eastAsia="黑体"/>
        </w:rPr>
      </w:pPr>
      <w:r>
        <w:rPr>
          <w:rFonts w:eastAsia="黑体"/>
        </w:rPr>
        <w:t>2.3.</w:t>
      </w:r>
      <w:r w:rsidR="00627101">
        <w:rPr>
          <w:rFonts w:eastAsia="黑体"/>
        </w:rPr>
        <w:t>1.</w:t>
      </w:r>
      <w:r>
        <w:rPr>
          <w:rFonts w:eastAsia="黑体"/>
        </w:rPr>
        <w:t>1</w:t>
      </w:r>
      <w:r w:rsidRPr="00064C37">
        <w:rPr>
          <w:rFonts w:eastAsia="黑体"/>
        </w:rPr>
        <w:t xml:space="preserve"> </w:t>
      </w:r>
      <w:r>
        <w:rPr>
          <w:rFonts w:eastAsia="黑体" w:hint="eastAsia"/>
        </w:rPr>
        <w:t>IPT</w:t>
      </w:r>
    </w:p>
    <w:p w14:paraId="3071F9CC" w14:textId="2A859418" w:rsidR="00593CAE" w:rsidRDefault="00164599" w:rsidP="003C3C9E">
      <w:pPr>
        <w:adjustRightInd w:val="0"/>
        <w:snapToGrid w:val="0"/>
        <w:spacing w:line="15pt" w:lineRule="auto"/>
        <w:ind w:firstLineChars="200" w:firstLine="24.90pt"/>
        <w:jc w:val="center"/>
      </w:pPr>
      <w:r w:rsidRPr="004B3546">
        <w:rPr>
          <w:noProof/>
        </w:rPr>
        <w:lastRenderedPageBreak/>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75807CAF" w:rsidR="00593CAE" w:rsidRDefault="00593CAE" w:rsidP="00627101">
      <w:pPr>
        <w:jc w:val="center"/>
      </w:pPr>
      <w:r w:rsidRPr="00C8269D">
        <w:rPr>
          <w:rFonts w:hint="eastAsia"/>
          <w:sz w:val="21"/>
          <w:szCs w:val="21"/>
        </w:rPr>
        <w:t>图</w:t>
      </w:r>
      <w:r w:rsidRPr="00C8269D">
        <w:rPr>
          <w:sz w:val="21"/>
          <w:szCs w:val="21"/>
        </w:rPr>
        <w:t xml:space="preserve">2-3 </w:t>
      </w:r>
      <w:r w:rsidRPr="00C8269D">
        <w:rPr>
          <w:rFonts w:hint="eastAsia"/>
          <w:sz w:val="21"/>
          <w:szCs w:val="21"/>
        </w:rPr>
        <w:t>IPT</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{"citationID":"V2BLZqhP","properties":{"formattedCitation":"\\super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w:t>
        </w:r>
        <w:r w:rsidR="00A46F34" w:rsidRPr="00A46F34">
          <w:rPr>
            <w:rStyle w:val="a7"/>
            <w:color w:val="000000"/>
            <w:kern w:val="0"/>
            <w:u w:val="none"/>
            <w:vertAlign w:val="superscript"/>
          </w:rPr>
          <w:t>3</w:t>
        </w:r>
      </w:hyperlink>
      <w:r w:rsidR="000F6A9A" w:rsidRPr="00A46F34">
        <w:rPr>
          <w:color w:val="000000"/>
          <w:kern w:val="0"/>
          <w:vertAlign w:val="superscript"/>
        </w:rPr>
        <w:t>]</w:t>
      </w:r>
      <w:r w:rsidR="00FB5A9F" w:rsidRPr="00A46F34">
        <w:rPr>
          <w:color w:val="000000"/>
        </w:rPr>
        <w:fldChar w:fldCharType="end"/>
      </w:r>
    </w:p>
    <w:p w14:paraId="5D1A0AC4" w14:textId="2846BDCB" w:rsidR="009723DF" w:rsidRPr="00900126" w:rsidRDefault="00593CAE" w:rsidP="00627101">
      <w:pPr>
        <w:ind w:firstLineChars="196" w:firstLine="24.40pt"/>
      </w:pPr>
      <w:r>
        <w:rPr>
          <w:rFonts w:hint="eastAsia"/>
        </w:rPr>
        <w:t>C</w:t>
      </w:r>
      <w:r>
        <w:t>hen</w:t>
      </w:r>
      <w:r>
        <w:rPr>
          <w:rFonts w:hint="eastAsia"/>
        </w:rPr>
        <w:t>等人提出的</w:t>
      </w:r>
      <w:r>
        <w:rPr>
          <w:rFonts w:hint="eastAsia"/>
        </w:rPr>
        <w:t>IPT</w:t>
      </w:r>
      <w:r>
        <w:rPr>
          <w:rFonts w:hint="eastAsia"/>
        </w:rPr>
        <w:t>网络</w:t>
      </w:r>
      <w:r w:rsidRPr="00A46F34">
        <w:rPr>
          <w:color w:val="000000"/>
        </w:rPr>
        <w:fldChar w:fldCharType="begin"/>
      </w:r>
      <w:r w:rsidR="003C0B30" w:rsidRPr="00A46F34">
        <w:rPr>
          <w:color w:val="000000"/>
        </w:rPr>
        <w:instrText xml:space="preserve"> ADDIN ZOTERO_ITEM CSL_CITATION {"citationID":"G4kc7UZS","properties":{"formattedCitation":"\\super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Pr="00A46F34">
        <w:rPr>
          <w:color w:val="000000"/>
        </w:rP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w:t>
      </w:r>
      <w:r w:rsidR="008803A3">
        <w:rPr>
          <w:rFonts w:hint="eastAsia"/>
        </w:rPr>
        <w:t>(</w:t>
      </w:r>
      <w:r w:rsidR="009723DF" w:rsidRPr="00900126">
        <w:rPr>
          <w:rFonts w:hint="eastAsia"/>
        </w:rPr>
        <w:t>如超分辨率、</w:t>
      </w:r>
      <w:r w:rsidR="00BC1E3E">
        <w:rPr>
          <w:rFonts w:hint="eastAsia"/>
        </w:rPr>
        <w:t>噪声去除</w:t>
      </w:r>
      <w:proofErr w:type="gramStart"/>
      <w:r w:rsidR="009723DF" w:rsidRPr="00900126">
        <w:rPr>
          <w:rFonts w:hint="eastAsia"/>
        </w:rPr>
        <w:t>和去雨</w:t>
      </w:r>
      <w:proofErr w:type="gramEnd"/>
      <w:r w:rsidR="008803A3">
        <w:rPr>
          <w:rFonts w:hint="eastAsia"/>
        </w:rPr>
        <w:t>)</w:t>
      </w:r>
      <w:r w:rsidR="009723DF" w:rsidRPr="00900126">
        <w:rPr>
          <w:rFonts w:hint="eastAsia"/>
        </w:rPr>
        <w:t>的</w:t>
      </w:r>
      <w:proofErr w:type="gramStart"/>
      <w:r w:rsidR="009723DF" w:rsidRPr="00900126">
        <w:rPr>
          <w:rFonts w:hint="eastAsia"/>
        </w:rPr>
        <w:t>预训练</w:t>
      </w:r>
      <w:proofErr w:type="gramEnd"/>
      <w:r w:rsidR="009723DF" w:rsidRPr="00900126">
        <w:rPr>
          <w:rFonts w:hint="eastAsia"/>
        </w:rPr>
        <w:t>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proofErr w:type="gramStart"/>
      <w:r w:rsidR="009723DF" w:rsidRPr="00900126">
        <w:rPr>
          <w:rFonts w:hint="eastAsia"/>
        </w:rPr>
        <w:t>预训练</w:t>
      </w:r>
      <w:proofErr w:type="gramEnd"/>
      <w:r w:rsidR="009723DF" w:rsidRPr="00900126">
        <w:rPr>
          <w:rFonts w:hint="eastAsia"/>
        </w:rPr>
        <w:t>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1CDBE7D8" w:rsidR="009723DF" w:rsidRDefault="009723DF" w:rsidP="009723DF">
      <w:pPr>
        <w:adjustRightInd w:val="0"/>
        <w:snapToGrid w:val="0"/>
        <w:spacing w:line="15pt" w:lineRule="auto"/>
        <w:rPr>
          <w:rFonts w:eastAsia="黑体"/>
        </w:rPr>
      </w:pPr>
      <w:r>
        <w:rPr>
          <w:rFonts w:eastAsia="黑体" w:hint="eastAsia"/>
        </w:rPr>
        <w:t>2</w:t>
      </w:r>
      <w:r>
        <w:rPr>
          <w:rFonts w:eastAsia="黑体"/>
        </w:rPr>
        <w:t>.3</w:t>
      </w:r>
      <w:r w:rsidR="00627101">
        <w:rPr>
          <w:rFonts w:eastAsia="黑体"/>
        </w:rPr>
        <w:t>.1</w:t>
      </w:r>
      <w:r>
        <w:rPr>
          <w:rFonts w:eastAsia="黑体"/>
        </w:rPr>
        <w:t xml:space="preserve">.2 </w:t>
      </w:r>
      <w:proofErr w:type="spellStart"/>
      <w:r>
        <w:rPr>
          <w:rFonts w:eastAsia="黑体" w:hint="eastAsia"/>
        </w:rPr>
        <w:t>SwinIR</w:t>
      </w:r>
      <w:proofErr w:type="spellEnd"/>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56AA74B9" w:rsidR="009723DF" w:rsidRPr="001547AA" w:rsidRDefault="009723DF" w:rsidP="00627101">
      <w:pPr>
        <w:jc w:val="center"/>
      </w:pPr>
      <w:bookmarkStart w:id="251" w:name="_Hlk160486242"/>
      <w:r w:rsidRPr="00C8269D">
        <w:rPr>
          <w:rFonts w:hint="eastAsia"/>
          <w:sz w:val="21"/>
          <w:szCs w:val="21"/>
        </w:rPr>
        <w:t>图</w:t>
      </w:r>
      <w:r w:rsidRPr="00C8269D">
        <w:rPr>
          <w:sz w:val="21"/>
          <w:szCs w:val="21"/>
        </w:rPr>
        <w:t xml:space="preserve">2-4 </w:t>
      </w:r>
      <w:proofErr w:type="spellStart"/>
      <w:r w:rsidRPr="00C8269D">
        <w:rPr>
          <w:rFonts w:hint="eastAsia"/>
          <w:sz w:val="21"/>
          <w:szCs w:val="21"/>
        </w:rPr>
        <w:t>SwinIR</w:t>
      </w:r>
      <w:proofErr w:type="spellEnd"/>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{"citationID":"FoizRO5Q","properties":{"formattedCitation":"\\super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FB5A9F" w:rsidRPr="00A46F34">
        <w:rPr>
          <w:color w:val="000000"/>
        </w:rPr>
        <w:fldChar w:fldCharType="end"/>
      </w:r>
    </w:p>
    <w:bookmarkEnd w:id="251"/>
    <w:p w14:paraId="4BD60DD6" w14:textId="04F75AA8" w:rsidR="009723DF" w:rsidRPr="00900126" w:rsidRDefault="009723DF" w:rsidP="00627101">
      <w:pPr>
        <w:ind w:firstLineChars="200" w:firstLine="24.90pt"/>
      </w:pPr>
      <w:r w:rsidRPr="00686C2A">
        <w:t>Liang</w:t>
      </w:r>
      <w:r>
        <w:rPr>
          <w:rFonts w:hint="eastAsia"/>
        </w:rPr>
        <w:t>等人提出的</w:t>
      </w:r>
      <w:proofErr w:type="spellStart"/>
      <w:r>
        <w:rPr>
          <w:rFonts w:hint="eastAsia"/>
        </w:rPr>
        <w:t>SwinIR</w:t>
      </w:r>
      <w:proofErr w:type="spellEnd"/>
      <w:r w:rsidR="00593CAE" w:rsidRPr="00A46F34">
        <w:rPr>
          <w:color w:val="000000"/>
        </w:rPr>
        <w:fldChar w:fldCharType="begin"/>
      </w:r>
      <w:r w:rsidR="003C0B30" w:rsidRPr="00A46F34">
        <w:rPr>
          <w:color w:val="000000"/>
        </w:rPr>
        <w:instrText xml:space="preserve"> ADDIN ZOTERO_ITEM CSL_CITATION {"citationID":"1bppYCeX","properties":{"formattedCitation":"\\super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593CAE" w:rsidRPr="00A46F34">
        <w:rPr>
          <w:color w:val="000000"/>
        </w:rPr>
        <w:fldChar w:fldCharType="end"/>
      </w:r>
      <w:r>
        <w:rPr>
          <w:rFonts w:hint="eastAsia"/>
        </w:rPr>
        <w:t>是基于</w:t>
      </w:r>
      <w:proofErr w:type="spellStart"/>
      <w:r>
        <w:rPr>
          <w:rFonts w:hint="eastAsia"/>
        </w:rPr>
        <w:t>Swin</w:t>
      </w:r>
      <w:proofErr w:type="spellEnd"/>
      <w:r>
        <w:rPr>
          <w:rFonts w:hint="eastAsia"/>
        </w:rPr>
        <w:t xml:space="preserve"> Transformer</w:t>
      </w:r>
      <w:r>
        <w:rPr>
          <w:rFonts w:hint="eastAsia"/>
        </w:rPr>
        <w:t>的图像恢复模型。该模型由浅层特征提取、深层特征提取和高质量图像重建三个模块组成。该模型在多个图像恢复任务上，包括</w:t>
      </w:r>
      <w:proofErr w:type="gramStart"/>
      <w:r>
        <w:rPr>
          <w:rFonts w:hint="eastAsia"/>
        </w:rPr>
        <w:t>图像超</w:t>
      </w:r>
      <w:proofErr w:type="gramEnd"/>
      <w:r>
        <w:rPr>
          <w:rFonts w:hint="eastAsia"/>
        </w:rPr>
        <w:t>分辨率、去噪、以及</w:t>
      </w:r>
      <w:r>
        <w:rPr>
          <w:rFonts w:hint="eastAsia"/>
        </w:rPr>
        <w:t>JPEG</w:t>
      </w:r>
      <w:r>
        <w:rPr>
          <w:rFonts w:hint="eastAsia"/>
        </w:rPr>
        <w:t>压缩去伪影等任务展现出优于此前最先进方法的性能，同时显著减少了参数数量。</w:t>
      </w:r>
      <w:proofErr w:type="spellStart"/>
      <w:r>
        <w:rPr>
          <w:rFonts w:hint="eastAsia"/>
        </w:rPr>
        <w:t>SwinIR</w:t>
      </w:r>
      <w:proofErr w:type="spellEnd"/>
      <w:r>
        <w:rPr>
          <w:rFonts w:hint="eastAsia"/>
        </w:rPr>
        <w:t>的核心是</w:t>
      </w:r>
      <w:r>
        <w:rPr>
          <w:rFonts w:hint="eastAsia"/>
        </w:rPr>
        <w:lastRenderedPageBreak/>
        <w:t>利用滑动窗口</w:t>
      </w:r>
      <w:r w:rsidR="008803A3">
        <w:rPr>
          <w:rFonts w:hint="eastAsia"/>
        </w:rPr>
        <w:t>(</w:t>
      </w:r>
      <w:r w:rsidR="0015127B">
        <w:t>S</w:t>
      </w:r>
      <w:r>
        <w:rPr>
          <w:rFonts w:hint="eastAsia"/>
        </w:rPr>
        <w:t>hift</w:t>
      </w:r>
      <w:r w:rsidR="0015127B">
        <w:t>ed</w:t>
      </w:r>
      <w:r>
        <w:t xml:space="preserve"> </w:t>
      </w:r>
      <w:r w:rsidR="0015127B">
        <w:t>W</w:t>
      </w:r>
      <w:r>
        <w:rPr>
          <w:rFonts w:hint="eastAsia"/>
        </w:rPr>
        <w:t>indow</w:t>
      </w:r>
      <w:r w:rsidR="0015127B">
        <w:rPr>
          <w:rFonts w:hint="eastAsia"/>
        </w:rPr>
        <w:t>s</w:t>
      </w:r>
      <w:r w:rsidR="008803A3">
        <w:rPr>
          <w:rFonts w:hint="eastAsia"/>
        </w:rPr>
        <w:t>)</w:t>
      </w:r>
      <w:r>
        <w:rPr>
          <w:rFonts w:hint="eastAsia"/>
        </w:rPr>
        <w:t>机制解决了</w:t>
      </w:r>
      <w:r>
        <w:rPr>
          <w:rFonts w:hint="eastAsia"/>
        </w:rPr>
        <w:t>IPT</w:t>
      </w:r>
      <w:r>
        <w:rPr>
          <w:rFonts w:hint="eastAsia"/>
        </w:rPr>
        <w:t>中全局计算注意力造成计算量过大的问题。其深层特征提取模块，由多个残差</w:t>
      </w:r>
      <w:proofErr w:type="spellStart"/>
      <w:r>
        <w:rPr>
          <w:rFonts w:hint="eastAsia"/>
        </w:rPr>
        <w:t>Swin</w:t>
      </w:r>
      <w:proofErr w:type="spellEnd"/>
      <w:r>
        <w:rPr>
          <w:rFonts w:hint="eastAsia"/>
        </w:rPr>
        <w:t xml:space="preserve"> Transformer</w:t>
      </w:r>
      <w:r>
        <w:rPr>
          <w:rFonts w:hint="eastAsia"/>
        </w:rPr>
        <w:t>块</w:t>
      </w:r>
      <w:r w:rsidR="008803A3">
        <w:rPr>
          <w:rFonts w:hint="eastAsia"/>
        </w:rPr>
        <w:t>(</w:t>
      </w:r>
      <w:r>
        <w:rPr>
          <w:rFonts w:hint="eastAsia"/>
        </w:rPr>
        <w:t>RSTB</w:t>
      </w:r>
      <w:r w:rsidR="008803A3">
        <w:rPr>
          <w:rFonts w:hint="eastAsia"/>
        </w:rPr>
        <w:t>)</w:t>
      </w:r>
      <w:r>
        <w:rPr>
          <w:rFonts w:hint="eastAsia"/>
        </w:rPr>
        <w:t>组成，每个</w:t>
      </w:r>
      <w:r>
        <w:rPr>
          <w:rFonts w:hint="eastAsia"/>
        </w:rPr>
        <w:t>RSTB</w:t>
      </w:r>
      <w:r>
        <w:rPr>
          <w:rFonts w:hint="eastAsia"/>
        </w:rPr>
        <w:t>包含多层</w:t>
      </w:r>
      <w:proofErr w:type="spellStart"/>
      <w:r>
        <w:rPr>
          <w:rFonts w:hint="eastAsia"/>
        </w:rPr>
        <w:t>Swin</w:t>
      </w:r>
      <w:proofErr w:type="spellEnd"/>
      <w:r>
        <w:rPr>
          <w:rFonts w:hint="eastAsia"/>
        </w:rPr>
        <w:t xml:space="preserve"> Transformer</w:t>
      </w:r>
      <w:r>
        <w:rPr>
          <w:rFonts w:hint="eastAsia"/>
        </w:rPr>
        <w:t>层，用于局部注意力和窗口间交互，加上卷积层以增强特征并通过残差连接实现特征聚合。实验结果证明</w:t>
      </w:r>
      <w:proofErr w:type="spellStart"/>
      <w:r>
        <w:t>SwinIR</w:t>
      </w:r>
      <w:proofErr w:type="spellEnd"/>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07971296" w:rsidR="009723DF" w:rsidRDefault="009723DF" w:rsidP="009723DF">
      <w:pPr>
        <w:adjustRightInd w:val="0"/>
        <w:snapToGrid w:val="0"/>
        <w:spacing w:line="15pt" w:lineRule="auto"/>
        <w:rPr>
          <w:rFonts w:eastAsia="黑体"/>
        </w:rPr>
      </w:pPr>
      <w:r>
        <w:rPr>
          <w:rFonts w:eastAsia="黑体" w:hint="eastAsia"/>
        </w:rPr>
        <w:t>2</w:t>
      </w:r>
      <w:r>
        <w:rPr>
          <w:rFonts w:eastAsia="黑体"/>
        </w:rPr>
        <w:t>.3</w:t>
      </w:r>
      <w:r w:rsidR="00627101">
        <w:rPr>
          <w:rFonts w:eastAsia="黑体"/>
        </w:rPr>
        <w:t>.1</w:t>
      </w:r>
      <w:r>
        <w:rPr>
          <w:rFonts w:eastAsia="黑体"/>
        </w:rPr>
        <w:t xml:space="preserve">.3 </w:t>
      </w:r>
      <w:r>
        <w:rPr>
          <w:rFonts w:eastAsia="黑体" w:hint="eastAsia"/>
        </w:rPr>
        <w:t>HAT</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53981ABC" w:rsidR="009723DF" w:rsidRPr="00AE1981" w:rsidRDefault="009723DF" w:rsidP="00627101">
      <w:pPr>
        <w:jc w:val="center"/>
      </w:pPr>
      <w:r w:rsidRPr="00C8269D">
        <w:rPr>
          <w:rFonts w:hint="eastAsia"/>
          <w:sz w:val="21"/>
          <w:szCs w:val="21"/>
        </w:rPr>
        <w:t>图</w:t>
      </w:r>
      <w:r w:rsidRPr="00C8269D">
        <w:rPr>
          <w:sz w:val="21"/>
          <w:szCs w:val="21"/>
        </w:rPr>
        <w:t xml:space="preserve">2-5 </w:t>
      </w:r>
      <w:r w:rsidRPr="00C8269D">
        <w:rPr>
          <w:rFonts w:hint="eastAsia"/>
          <w:sz w:val="21"/>
          <w:szCs w:val="21"/>
        </w:rPr>
        <w:t>HAT</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{"citationID":"e0iqdUzI","properties":{"formattedCitation":"\\super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Activating_more_pixels_in_image_super_re" w:tooltip="[43] Chen X, Wang X, Zhou J, et al. Activating more pixels in image su" w:history="1">
        <w:r w:rsidR="00A46F34" w:rsidRPr="00A46F34">
          <w:rPr>
            <w:rStyle w:val="a7"/>
            <w:color w:val="000000"/>
            <w:kern w:val="0"/>
            <w:u w:val="none"/>
            <w:vertAlign w:val="superscript"/>
          </w:rPr>
          <w:t>43</w:t>
        </w:r>
      </w:hyperlink>
      <w:r w:rsidR="000F6A9A" w:rsidRPr="00A46F34">
        <w:rPr>
          <w:color w:val="000000"/>
          <w:kern w:val="0"/>
          <w:vertAlign w:val="superscript"/>
        </w:rPr>
        <w:t>]</w:t>
      </w:r>
      <w:r w:rsidR="00FB5A9F" w:rsidRPr="00A46F34">
        <w:rPr>
          <w:color w:val="000000"/>
        </w:rPr>
        <w:fldChar w:fldCharType="end"/>
      </w:r>
    </w:p>
    <w:p w14:paraId="206C0F0C" w14:textId="1BE3AD5F" w:rsidR="009723DF" w:rsidRPr="00AE1981" w:rsidRDefault="009723DF" w:rsidP="00627101">
      <w:pPr>
        <w:ind w:firstLineChars="196" w:firstLine="24.40pt"/>
      </w:pPr>
      <w:r>
        <w:t>Chen</w:t>
      </w:r>
      <w:r>
        <w:rPr>
          <w:rFonts w:hint="eastAsia"/>
        </w:rPr>
        <w:t>等人</w:t>
      </w:r>
      <w:r w:rsidRPr="00AD79C0">
        <w:rPr>
          <w:rFonts w:hint="eastAsia"/>
        </w:rPr>
        <w:t>提出了一种新型的</w:t>
      </w:r>
      <w:proofErr w:type="gramStart"/>
      <w:r w:rsidRPr="00AD79C0">
        <w:rPr>
          <w:rFonts w:hint="eastAsia"/>
        </w:rPr>
        <w:t>图像超</w:t>
      </w:r>
      <w:proofErr w:type="gramEnd"/>
      <w:r w:rsidRPr="00AD79C0">
        <w:rPr>
          <w:rFonts w:hint="eastAsia"/>
        </w:rPr>
        <w:t>分辨率方法，名为</w:t>
      </w:r>
      <w:r>
        <w:rPr>
          <w:rFonts w:hint="eastAsia"/>
        </w:rPr>
        <w:t>H</w:t>
      </w:r>
      <w:r>
        <w:t>AT</w:t>
      </w:r>
      <w:r>
        <w:rPr>
          <w:rFonts w:hint="eastAsia"/>
        </w:rPr>
        <w:t>网络</w:t>
      </w:r>
      <w:r w:rsidR="00FB5A9F" w:rsidRPr="00A46F34">
        <w:rPr>
          <w:color w:val="000000"/>
        </w:rPr>
        <w:fldChar w:fldCharType="begin"/>
      </w:r>
      <w:r w:rsidR="003C0B30" w:rsidRPr="00A46F34">
        <w:rPr>
          <w:color w:val="000000"/>
        </w:rPr>
        <w:instrText xml:space="preserve"> ADDIN ZOTERO_ITEM CSL_CITATION {"citationID":"4tjYol2t","properties":{"formattedCitation":"\\super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Activating_more_pixels_in_image_super_re" w:tooltip="[43] Chen X, Wang X, Zhou J, et al. Activating more pixels in image su" w:history="1">
        <w:r w:rsidR="00A46F34" w:rsidRPr="00A46F34">
          <w:rPr>
            <w:rStyle w:val="a7"/>
            <w:color w:val="000000"/>
            <w:kern w:val="0"/>
            <w:u w:val="none"/>
            <w:vertAlign w:val="superscript"/>
          </w:rPr>
          <w:t>43</w:t>
        </w:r>
      </w:hyperlink>
      <w:r w:rsidR="000F6A9A" w:rsidRPr="00A46F34">
        <w:rPr>
          <w:color w:val="000000"/>
          <w:kern w:val="0"/>
          <w:vertAlign w:val="superscript"/>
        </w:rPr>
        <w:t>]</w:t>
      </w:r>
      <w:r w:rsidR="00FB5A9F" w:rsidRPr="00A46F34">
        <w:rPr>
          <w:color w:val="000000"/>
        </w:rPr>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w:t>
      </w:r>
      <w:r w:rsidR="008803A3">
        <w:rPr>
          <w:rFonts w:hint="eastAsia"/>
        </w:rPr>
        <w:t>(</w:t>
      </w:r>
      <w:r>
        <w:rPr>
          <w:rFonts w:hint="eastAsia"/>
        </w:rPr>
        <w:t>作者使用的是</w:t>
      </w:r>
      <w:r w:rsidRPr="00686C2A">
        <w:t>ImageNet</w:t>
      </w:r>
      <w:r>
        <w:rPr>
          <w:rFonts w:hint="eastAsia"/>
        </w:rPr>
        <w:t>数据集</w:t>
      </w:r>
      <w:r w:rsidR="008803A3">
        <w:rPr>
          <w:rFonts w:hint="eastAsia"/>
        </w:rPr>
        <w:t>)</w:t>
      </w:r>
      <w:r>
        <w:rPr>
          <w:rFonts w:hint="eastAsia"/>
        </w:rPr>
        <w:t>上</w:t>
      </w:r>
      <w:proofErr w:type="gramStart"/>
      <w:r>
        <w:rPr>
          <w:rFonts w:hint="eastAsia"/>
        </w:rPr>
        <w:t>做</w:t>
      </w:r>
      <w:r w:rsidRPr="00AD79C0">
        <w:rPr>
          <w:rFonts w:hint="eastAsia"/>
        </w:rPr>
        <w:t>预训练</w:t>
      </w:r>
      <w:proofErr w:type="gramEnd"/>
      <w:r>
        <w:rPr>
          <w:rFonts w:hint="eastAsia"/>
        </w:rPr>
        <w:t>然后再在特定数据集训练</w:t>
      </w:r>
      <w:r w:rsidR="008803A3">
        <w:rPr>
          <w:rFonts w:hint="eastAsia"/>
        </w:rPr>
        <w:t>(</w:t>
      </w:r>
      <w:r>
        <w:rPr>
          <w:rFonts w:hint="eastAsia"/>
        </w:rPr>
        <w:t>作者使用的是</w:t>
      </w:r>
      <w:r w:rsidRPr="00686C2A">
        <w:t>DF2K</w:t>
      </w:r>
      <w:r>
        <w:rPr>
          <w:rFonts w:hint="eastAsia"/>
        </w:rPr>
        <w:t>数据集</w:t>
      </w:r>
      <w:r w:rsidR="008803A3">
        <w:rPr>
          <w:rFonts w:hint="eastAsia"/>
        </w:rPr>
        <w:t>)</w:t>
      </w:r>
      <w:r>
        <w:rPr>
          <w:rFonts w:hint="eastAsia"/>
        </w:rPr>
        <w:t>的</w:t>
      </w:r>
      <w:r w:rsidRPr="00AD79C0">
        <w:rPr>
          <w:rFonts w:hint="eastAsia"/>
        </w:rPr>
        <w:t>策略以进一步激发模型潜能。</w:t>
      </w:r>
      <w:r w:rsidR="00F17271">
        <w:rPr>
          <w:rFonts w:hint="eastAsia"/>
        </w:rPr>
        <w:t>此外，作者使用了一种结合</w:t>
      </w:r>
      <w:r w:rsidR="00F17271">
        <w:rPr>
          <w:rFonts w:hint="eastAsia"/>
        </w:rPr>
        <w:t>Transformer</w:t>
      </w:r>
      <w:r w:rsidR="00F17271">
        <w:rPr>
          <w:rFonts w:hint="eastAsia"/>
        </w:rPr>
        <w:t>和通道注意力网络的混合注意力模块，通过在</w:t>
      </w:r>
      <w:r w:rsidR="00F17271">
        <w:rPr>
          <w:rFonts w:hint="eastAsia"/>
        </w:rPr>
        <w:t>Transformer</w:t>
      </w:r>
      <w:r w:rsidR="00F17271">
        <w:rPr>
          <w:rFonts w:hint="eastAsia"/>
        </w:rPr>
        <w:t>分支中提取的特征加入通道注意力的特征，可以激活更多的像素，从而增加</w:t>
      </w:r>
      <w:proofErr w:type="gramStart"/>
      <w:r w:rsidR="00F17271">
        <w:rPr>
          <w:rFonts w:hint="eastAsia"/>
        </w:rPr>
        <w:t>图像超</w:t>
      </w:r>
      <w:proofErr w:type="gramEnd"/>
      <w:r w:rsidR="00F17271">
        <w:rPr>
          <w:rFonts w:hint="eastAsia"/>
        </w:rPr>
        <w:t>分辨率的性能。</w:t>
      </w:r>
      <w:r w:rsidRPr="00AD79C0">
        <w:rPr>
          <w:rFonts w:hint="eastAsia"/>
        </w:rPr>
        <w:t>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49B0CC33" w:rsidR="009723DF" w:rsidRDefault="009723DF" w:rsidP="009723DF">
      <w:pPr>
        <w:adjustRightInd w:val="0"/>
        <w:snapToGrid w:val="0"/>
        <w:spacing w:line="15pt" w:lineRule="auto"/>
        <w:rPr>
          <w:rFonts w:eastAsia="黑体"/>
        </w:rPr>
      </w:pPr>
      <w:r>
        <w:rPr>
          <w:rFonts w:eastAsia="黑体" w:hint="eastAsia"/>
        </w:rPr>
        <w:t>2</w:t>
      </w:r>
      <w:r>
        <w:rPr>
          <w:rFonts w:eastAsia="黑体"/>
        </w:rPr>
        <w:t>.3</w:t>
      </w:r>
      <w:r w:rsidR="00627101">
        <w:rPr>
          <w:rFonts w:eastAsia="黑体"/>
        </w:rPr>
        <w:t>.1</w:t>
      </w:r>
      <w:r>
        <w:rPr>
          <w:rFonts w:eastAsia="黑体"/>
        </w:rPr>
        <w:t xml:space="preserve">.4 </w:t>
      </w:r>
      <w:r>
        <w:rPr>
          <w:rFonts w:eastAsia="黑体" w:hint="eastAsia"/>
        </w:rPr>
        <w:t>ACT</w:t>
      </w:r>
    </w:p>
    <w:p w14:paraId="076E9CCB" w14:textId="3542F44E" w:rsidR="009723DF" w:rsidRDefault="00164599" w:rsidP="009723DF">
      <w:pPr>
        <w:adjustRightInd w:val="0"/>
        <w:snapToGrid w:val="0"/>
        <w:spacing w:line="15pt" w:lineRule="auto"/>
        <w:jc w:val="center"/>
      </w:pPr>
      <w:r w:rsidRPr="004B3546">
        <w:rPr>
          <w:noProof/>
        </w:rPr>
        <w:lastRenderedPageBreak/>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56E284BF" w:rsidR="009723DF" w:rsidRPr="00AE1981" w:rsidRDefault="009723DF" w:rsidP="00627101">
      <w:pPr>
        <w:jc w:val="center"/>
      </w:pPr>
      <w:r w:rsidRPr="00C8269D">
        <w:rPr>
          <w:rFonts w:hint="eastAsia"/>
          <w:sz w:val="21"/>
          <w:szCs w:val="21"/>
        </w:rPr>
        <w:t>图</w:t>
      </w:r>
      <w:r w:rsidRPr="00C8269D">
        <w:rPr>
          <w:sz w:val="21"/>
          <w:szCs w:val="21"/>
        </w:rPr>
        <w:t xml:space="preserve">2-6 </w:t>
      </w:r>
      <w:r w:rsidRPr="00C8269D">
        <w:rPr>
          <w:rFonts w:hint="eastAsia"/>
          <w:sz w:val="21"/>
          <w:szCs w:val="21"/>
        </w:rPr>
        <w:t>ACT</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{"citationID":"5LL9vh2a","properties":{"formattedCitation":"\\super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Enriched_cnn_transformer_feature_aggrega" w:tooltip="[44] Yoo J, Kim T, Lee S, et al. Enriched cnn-transformer feature aggr" w:history="1">
        <w:r w:rsidR="00A46F34" w:rsidRPr="00A46F34">
          <w:rPr>
            <w:rStyle w:val="a7"/>
            <w:color w:val="000000"/>
            <w:kern w:val="0"/>
            <w:u w:val="none"/>
            <w:vertAlign w:val="superscript"/>
          </w:rPr>
          <w:t>4</w:t>
        </w:r>
        <w:r w:rsidR="00A46F34" w:rsidRPr="00A46F34">
          <w:rPr>
            <w:rStyle w:val="a7"/>
            <w:color w:val="000000"/>
            <w:kern w:val="0"/>
            <w:u w:val="none"/>
            <w:vertAlign w:val="superscript"/>
          </w:rPr>
          <w:t>4</w:t>
        </w:r>
      </w:hyperlink>
      <w:r w:rsidR="000F6A9A" w:rsidRPr="00A46F34">
        <w:rPr>
          <w:color w:val="000000"/>
          <w:kern w:val="0"/>
          <w:vertAlign w:val="superscript"/>
        </w:rPr>
        <w:t>]</w:t>
      </w:r>
      <w:r w:rsidR="00FB5A9F" w:rsidRPr="00A46F34">
        <w:rPr>
          <w:color w:val="000000"/>
        </w:rPr>
        <w:fldChar w:fldCharType="end"/>
      </w:r>
    </w:p>
    <w:p w14:paraId="4113B5C3" w14:textId="7BCD19CE" w:rsidR="009723DF" w:rsidRPr="00900126" w:rsidRDefault="009723DF" w:rsidP="00627101">
      <w:pPr>
        <w:ind w:firstLineChars="196" w:firstLine="24.40pt"/>
      </w:pPr>
      <w:proofErr w:type="spellStart"/>
      <w:r w:rsidRPr="00686C2A">
        <w:t>Yoo</w:t>
      </w:r>
      <w:proofErr w:type="spellEnd"/>
      <w:r w:rsidRPr="00686C2A">
        <w:rPr>
          <w:rFonts w:hint="eastAsia"/>
        </w:rPr>
        <w:t xml:space="preserve"> </w:t>
      </w:r>
      <w:r>
        <w:rPr>
          <w:rFonts w:hint="eastAsia"/>
        </w:rPr>
        <w:t>等人提出的</w:t>
      </w:r>
      <w:r>
        <w:rPr>
          <w:rFonts w:hint="eastAsia"/>
        </w:rPr>
        <w:t>ACT</w:t>
      </w:r>
      <w:r w:rsidR="00FB5A9F" w:rsidRPr="00A46F34">
        <w:fldChar w:fldCharType="begin"/>
      </w:r>
      <w:r w:rsidR="003C0B30" w:rsidRPr="00A46F34">
        <w:instrText xml:space="preserve"> ADDIN ZOTERO_ITEM CSL_CITATION {"citationID":"aT5VI3Cg","properties":{"formattedCitation":"\\super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rsidRPr="00A46F34">
        <w:fldChar w:fldCharType="separate"/>
      </w:r>
      <w:r w:rsidR="000F6A9A" w:rsidRPr="00A46F34">
        <w:rPr>
          <w:kern w:val="0"/>
          <w:vertAlign w:val="superscript"/>
        </w:rPr>
        <w:t>[</w:t>
      </w:r>
      <w:hyperlink w:anchor="Enriched_cnn_transformer_feature_aggrega" w:tooltip="[44] Yoo J, Kim T, Lee S, et al. Enriched cnn-transformer feature aggr" w:history="1">
        <w:r w:rsidR="00A46F34" w:rsidRPr="00A46F34">
          <w:rPr>
            <w:rStyle w:val="a7"/>
            <w:color w:val="000000"/>
            <w:kern w:val="0"/>
            <w:u w:val="none"/>
            <w:vertAlign w:val="superscript"/>
          </w:rPr>
          <w:t>44</w:t>
        </w:r>
      </w:hyperlink>
      <w:r w:rsidR="000F6A9A" w:rsidRPr="00A46F34">
        <w:rPr>
          <w:kern w:val="0"/>
          <w:vertAlign w:val="superscript"/>
        </w:rPr>
        <w:t>]</w:t>
      </w:r>
      <w:r w:rsidR="00FB5A9F" w:rsidRPr="00A46F34">
        <w:fldChar w:fldCharType="end"/>
      </w:r>
      <w:r>
        <w:rPr>
          <w:rFonts w:hint="eastAsia"/>
        </w:rPr>
        <w:t>方法采用了</w:t>
      </w:r>
      <w:r>
        <w:rPr>
          <w:rFonts w:hint="eastAsia"/>
        </w:rPr>
        <w:t>CNNs</w:t>
      </w:r>
      <w:r>
        <w:rPr>
          <w:rFonts w:hint="eastAsia"/>
        </w:rPr>
        <w:t>和</w:t>
      </w:r>
      <w:r>
        <w:rPr>
          <w:rFonts w:hint="eastAsia"/>
        </w:rPr>
        <w:t>Vision Transformer (</w:t>
      </w:r>
      <w:proofErr w:type="spellStart"/>
      <w:r>
        <w:rPr>
          <w:rFonts w:hint="eastAsia"/>
        </w:rPr>
        <w:t>ViTs</w:t>
      </w:r>
      <w:proofErr w:type="spellEnd"/>
      <w:r>
        <w:rPr>
          <w:rFonts w:hint="eastAsia"/>
        </w:rPr>
        <w:t>)</w:t>
      </w:r>
      <w:r w:rsidR="00B50B2A">
        <w:fldChar w:fldCharType="begin"/>
      </w:r>
      <w:r w:rsidR="00B50B2A">
        <w:instrText xml:space="preserve"> ADDIN ZOTERO_ITEM CSL_CITATION {"citationID":"0Q4SAZfO","properties":{"formattedCitation":"\\super [45]\\nosupersub{}","plainCitation":"[45]","noteIndex":0},"citationItems":[{"id":939,"uris":["http://zotero.org/users/13973222/items/USYPQMLM"],"itemData":{"id":939,"type":"paper-conference","container-title":"International Conference on Learning Representations","title":"An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issued":{"date-parts":[["2020"]]}}}],"schema":"https://github.com/citation-style-language/schema/raw/master/csl-citation.json"} </w:instrText>
      </w:r>
      <w:r w:rsidR="00B50B2A">
        <w:fldChar w:fldCharType="separate"/>
      </w:r>
      <w:r w:rsidR="00B50B2A" w:rsidRPr="00B50B2A">
        <w:rPr>
          <w:kern w:val="0"/>
          <w:vertAlign w:val="superscript"/>
        </w:rPr>
        <w:t>[45]</w:t>
      </w:r>
      <w:r w:rsidR="00B50B2A">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proofErr w:type="spellStart"/>
      <w:r>
        <w:rPr>
          <w:rFonts w:hint="eastAsia"/>
        </w:rPr>
        <w:t>ViTs</w:t>
      </w:r>
      <w:proofErr w:type="spellEnd"/>
      <w:r>
        <w:rPr>
          <w:rFonts w:hint="eastAsia"/>
        </w:rPr>
        <w:t>捕获的长距离依赖的特征。引入的跨尺度令牌注意力</w:t>
      </w:r>
      <w:r w:rsidR="008803A3">
        <w:rPr>
          <w:rFonts w:hint="eastAsia"/>
        </w:rPr>
        <w:t>(</w:t>
      </w:r>
      <w:r w:rsidRPr="00686C2A">
        <w:t>cross-scale token attention</w:t>
      </w:r>
      <w:r>
        <w:t xml:space="preserve">, </w:t>
      </w:r>
      <w:r>
        <w:rPr>
          <w:rFonts w:hint="eastAsia"/>
        </w:rPr>
        <w:t>CSTA</w:t>
      </w:r>
      <w:r w:rsidR="008803A3">
        <w:rPr>
          <w:rFonts w:hint="eastAsia"/>
        </w:rPr>
        <w:t>)</w:t>
      </w:r>
      <w:r>
        <w:rPr>
          <w:rFonts w:hint="eastAsia"/>
        </w:rPr>
        <w:t>模块，允许有效地利用不同尺度间令牌</w:t>
      </w:r>
      <w:r w:rsidR="008803A3">
        <w:rPr>
          <w:rFonts w:hint="eastAsia"/>
        </w:rPr>
        <w:t>(</w:t>
      </w:r>
      <w:r>
        <w:rPr>
          <w:rFonts w:hint="eastAsia"/>
        </w:rPr>
        <w:t>tokens</w:t>
      </w:r>
      <w:r w:rsidR="008803A3">
        <w:rPr>
          <w:rFonts w:hint="eastAsia"/>
        </w:rPr>
        <w:t>)</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w:t>
      </w:r>
      <w:proofErr w:type="gramStart"/>
      <w:r>
        <w:rPr>
          <w:rFonts w:hint="eastAsia"/>
        </w:rPr>
        <w:t>图像超</w:t>
      </w:r>
      <w:proofErr w:type="gramEnd"/>
      <w:r>
        <w:rPr>
          <w:rFonts w:hint="eastAsia"/>
        </w:rPr>
        <w:t>分辨率任务的好处。其网络结构如图</w:t>
      </w:r>
      <w:r>
        <w:rPr>
          <w:rFonts w:hint="eastAsia"/>
        </w:rPr>
        <w:t>2</w:t>
      </w:r>
      <w:r>
        <w:t>-6</w:t>
      </w:r>
      <w:r>
        <w:rPr>
          <w:rFonts w:hint="eastAsia"/>
        </w:rPr>
        <w:t>所示。</w:t>
      </w:r>
    </w:p>
    <w:p w14:paraId="2C30CFEF" w14:textId="1E9693DA" w:rsidR="009723DF" w:rsidRDefault="009723DF" w:rsidP="009723DF">
      <w:pPr>
        <w:adjustRightInd w:val="0"/>
        <w:snapToGrid w:val="0"/>
        <w:spacing w:line="15pt" w:lineRule="auto"/>
        <w:rPr>
          <w:rFonts w:eastAsia="黑体"/>
        </w:rPr>
      </w:pPr>
      <w:r>
        <w:rPr>
          <w:rFonts w:eastAsia="黑体" w:hint="eastAsia"/>
        </w:rPr>
        <w:t>2</w:t>
      </w:r>
      <w:r>
        <w:rPr>
          <w:rFonts w:eastAsia="黑体"/>
        </w:rPr>
        <w:t>.3</w:t>
      </w:r>
      <w:r w:rsidR="00627101">
        <w:rPr>
          <w:rFonts w:eastAsia="黑体"/>
        </w:rPr>
        <w:t>.1</w:t>
      </w:r>
      <w:r>
        <w:rPr>
          <w:rFonts w:eastAsia="黑体"/>
        </w:rPr>
        <w:t xml:space="preserve">.5 </w:t>
      </w:r>
      <w:proofErr w:type="spellStart"/>
      <w:r w:rsidRPr="00430DFF">
        <w:rPr>
          <w:rFonts w:eastAsia="黑体"/>
        </w:rPr>
        <w:t>Restormer</w:t>
      </w:r>
      <w:proofErr w:type="spellEnd"/>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7F8E534D" w:rsidR="009723DF" w:rsidRDefault="009723DF" w:rsidP="00627101">
      <w:pPr>
        <w:jc w:val="center"/>
      </w:pPr>
      <w:r w:rsidRPr="00C8269D">
        <w:rPr>
          <w:rFonts w:hint="eastAsia"/>
          <w:sz w:val="21"/>
          <w:szCs w:val="21"/>
        </w:rPr>
        <w:t>图</w:t>
      </w:r>
      <w:r w:rsidRPr="00C8269D">
        <w:rPr>
          <w:sz w:val="21"/>
          <w:szCs w:val="21"/>
        </w:rPr>
        <w:t xml:space="preserve">2-7 </w:t>
      </w:r>
      <w:proofErr w:type="spellStart"/>
      <w:r w:rsidRPr="00C8269D">
        <w:rPr>
          <w:sz w:val="21"/>
          <w:szCs w:val="21"/>
        </w:rPr>
        <w:t>Restormer</w:t>
      </w:r>
      <w:proofErr w:type="spellEnd"/>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{"citationID":"oX73JcH9","properties":{"formattedCitation":"\\super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color w:val="000000"/>
          <w:kern w:val="0"/>
          <w:vertAlign w:val="superscript"/>
        </w:rPr>
        <w:t>]</w:t>
      </w:r>
      <w:r w:rsidR="00FB5A9F" w:rsidRPr="00A46F34">
        <w:rPr>
          <w:color w:val="000000"/>
        </w:rPr>
        <w:fldChar w:fldCharType="end"/>
      </w:r>
    </w:p>
    <w:p w14:paraId="5403A3DC" w14:textId="48EF0D53" w:rsidR="009723DF" w:rsidRDefault="009723DF" w:rsidP="00627101">
      <w:pPr>
        <w:ind w:firstLineChars="196" w:firstLine="24.40pt"/>
      </w:pPr>
      <w:r w:rsidRPr="009B66FF">
        <w:t>Zamir</w:t>
      </w:r>
      <w:r w:rsidRPr="009B66FF">
        <w:rPr>
          <w:rFonts w:hint="eastAsia"/>
        </w:rPr>
        <w:t xml:space="preserve"> </w:t>
      </w:r>
      <w:r>
        <w:rPr>
          <w:rFonts w:hint="eastAsia"/>
        </w:rPr>
        <w:t>等人提出的</w:t>
      </w:r>
      <w:proofErr w:type="spellStart"/>
      <w:r>
        <w:rPr>
          <w:rFonts w:hint="eastAsia"/>
        </w:rPr>
        <w:t>Restormer</w:t>
      </w:r>
      <w:proofErr w:type="spellEnd"/>
      <w:r>
        <w:rPr>
          <w:rFonts w:hint="eastAsia"/>
        </w:rPr>
        <w:t xml:space="preserve"> </w:t>
      </w:r>
      <w:r w:rsidR="00FB5A9F" w:rsidRPr="00A46F34">
        <w:rPr>
          <w:color w:val="000000"/>
        </w:rPr>
        <w:fldChar w:fldCharType="begin"/>
      </w:r>
      <w:r w:rsidR="003C0B30" w:rsidRPr="00A46F34">
        <w:rPr>
          <w:color w:val="000000"/>
        </w:rPr>
        <w:instrText xml:space="preserve"> ADDIN ZOTERO_ITEM CSL_CITATION {"citationID":"5IBTo4LH","properties":{"formattedCitation":"\\super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color w:val="000000"/>
          <w:kern w:val="0"/>
          <w:vertAlign w:val="superscript"/>
        </w:rPr>
        <w:t>]</w:t>
      </w:r>
      <w:r w:rsidR="00FB5A9F" w:rsidRPr="00A46F34">
        <w:rPr>
          <w:color w:val="000000"/>
        </w:rPr>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proofErr w:type="spellStart"/>
      <w:r w:rsidRPr="00D23023">
        <w:rPr>
          <w:rFonts w:hint="eastAsia"/>
        </w:rPr>
        <w:t>Dconv</w:t>
      </w:r>
      <w:proofErr w:type="spellEnd"/>
      <w:r w:rsidRPr="00D23023">
        <w:rPr>
          <w:rFonts w:hint="eastAsia"/>
        </w:rPr>
        <w:t>头反向注意力</w:t>
      </w:r>
      <w:r w:rsidR="008803A3">
        <w:rPr>
          <w:rFonts w:hint="eastAsia"/>
        </w:rPr>
        <w:t>(</w:t>
      </w:r>
      <w:r w:rsidRPr="00D23023">
        <w:t>multi-</w:t>
      </w:r>
      <w:proofErr w:type="spellStart"/>
      <w:r w:rsidRPr="00D23023">
        <w:t>dconv</w:t>
      </w:r>
      <w:proofErr w:type="spellEnd"/>
      <w:r w:rsidRPr="00D23023">
        <w:t xml:space="preserve"> head ‘transposed’ attention</w:t>
      </w:r>
      <w:r>
        <w:t xml:space="preserve">, </w:t>
      </w:r>
      <w:r w:rsidRPr="00D23023">
        <w:t>MDTA</w:t>
      </w:r>
      <w:r w:rsidR="008803A3">
        <w:rPr>
          <w:rFonts w:hint="eastAsia"/>
        </w:rPr>
        <w:t>)</w:t>
      </w:r>
      <w:r>
        <w:rPr>
          <w:rFonts w:hint="eastAsia"/>
        </w:rPr>
        <w:t>使得</w:t>
      </w:r>
      <w:proofErr w:type="spellStart"/>
      <w:r>
        <w:rPr>
          <w:rFonts w:hint="eastAsia"/>
        </w:rPr>
        <w:t>Restormer</w:t>
      </w:r>
      <w:proofErr w:type="spellEnd"/>
      <w:r>
        <w:rPr>
          <w:rFonts w:hint="eastAsia"/>
        </w:rPr>
        <w:t>能够处理大图像的同时保持计算效率。这些技术改进使</w:t>
      </w:r>
      <w:proofErr w:type="spellStart"/>
      <w:r>
        <w:rPr>
          <w:rFonts w:hint="eastAsia"/>
        </w:rPr>
        <w:t>Restormer</w:t>
      </w:r>
      <w:proofErr w:type="spellEnd"/>
      <w:r>
        <w:rPr>
          <w:rFonts w:hint="eastAsia"/>
        </w:rPr>
        <w:t>在包括去雨、去模糊及</w:t>
      </w:r>
      <w:proofErr w:type="gramStart"/>
      <w:r>
        <w:rPr>
          <w:rFonts w:hint="eastAsia"/>
        </w:rPr>
        <w:t>去噪等</w:t>
      </w:r>
      <w:proofErr w:type="gramEnd"/>
      <w:r>
        <w:rPr>
          <w:rFonts w:hint="eastAsia"/>
        </w:rPr>
        <w:t>多个图像恢复任务上取得了此前最先进的结果。此外，文章还展示了</w:t>
      </w:r>
      <w:proofErr w:type="spellStart"/>
      <w:r>
        <w:rPr>
          <w:rFonts w:hint="eastAsia"/>
        </w:rPr>
        <w:t>Restormer</w:t>
      </w:r>
      <w:proofErr w:type="spellEnd"/>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28CD05D" w14:textId="11B2C513" w:rsidR="009A6D6F" w:rsidRDefault="009A6D6F" w:rsidP="009A6D6F">
      <w:pPr>
        <w:adjustRightInd w:val="0"/>
        <w:snapToGrid w:val="0"/>
        <w:spacing w:line="15pt" w:lineRule="auto"/>
        <w:rPr>
          <w:rFonts w:eastAsia="黑体"/>
        </w:rPr>
      </w:pPr>
      <w:r>
        <w:rPr>
          <w:rFonts w:eastAsia="黑体" w:hint="eastAsia"/>
        </w:rPr>
        <w:lastRenderedPageBreak/>
        <w:t>2</w:t>
      </w:r>
      <w:r>
        <w:rPr>
          <w:rFonts w:eastAsia="黑体"/>
        </w:rPr>
        <w:t>.3</w:t>
      </w:r>
      <w:r w:rsidR="00627101">
        <w:rPr>
          <w:rFonts w:eastAsia="黑体"/>
        </w:rPr>
        <w:t>.1</w:t>
      </w:r>
      <w:r>
        <w:rPr>
          <w:rFonts w:eastAsia="黑体"/>
        </w:rPr>
        <w:t>.</w:t>
      </w:r>
      <w:r w:rsidR="00627101">
        <w:rPr>
          <w:rFonts w:eastAsia="黑体"/>
        </w:rPr>
        <w:t>6</w:t>
      </w:r>
      <w:r>
        <w:rPr>
          <w:rFonts w:eastAsia="黑体"/>
        </w:rPr>
        <w:t xml:space="preserve"> EDT</w:t>
      </w:r>
    </w:p>
    <w:p w14:paraId="0D41F77E" w14:textId="6960471E" w:rsidR="009A6D6F" w:rsidRDefault="009A6D6F" w:rsidP="009A6D6F">
      <w:pPr>
        <w:adjustRightInd w:val="0"/>
        <w:snapToGrid w:val="0"/>
        <w:spacing w:line="15pt" w:lineRule="auto"/>
        <w:rPr>
          <w:rFonts w:eastAsia="黑体"/>
        </w:rPr>
      </w:pPr>
      <w:r>
        <w:rPr>
          <w:noProof/>
        </w:rPr>
        <w:drawing>
          <wp:inline distT="0" distB="0" distL="0" distR="0" wp14:anchorId="2D95296F" wp14:editId="716B76CB">
            <wp:extent cx="5713175" cy="2314575"/>
            <wp:effectExtent l="0" t="0" r="1905" b="0"/>
            <wp:docPr id="13"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2"/>
                    <a:stretch>
                      <a:fillRect/>
                    </a:stretch>
                  </pic:blipFill>
                  <pic:spPr>
                    <a:xfrm>
                      <a:off x="0" y="0"/>
                      <a:ext cx="5714969" cy="2315302"/>
                    </a:xfrm>
                    <a:prstGeom prst="rect">
                      <a:avLst/>
                    </a:prstGeom>
                  </pic:spPr>
                </pic:pic>
              </a:graphicData>
            </a:graphic>
          </wp:inline>
        </w:drawing>
      </w:r>
    </w:p>
    <w:p w14:paraId="662362C0" w14:textId="1156EC85" w:rsidR="009A6D6F" w:rsidRPr="00F95837" w:rsidRDefault="009A6D6F" w:rsidP="00627101">
      <w:pPr>
        <w:jc w:val="center"/>
        <w:rPr>
          <w:sz w:val="21"/>
          <w:szCs w:val="21"/>
        </w:rPr>
      </w:pPr>
      <w:r w:rsidRPr="00F95837">
        <w:rPr>
          <w:rFonts w:hint="eastAsia"/>
          <w:sz w:val="21"/>
          <w:szCs w:val="21"/>
        </w:rPr>
        <w:t>图</w:t>
      </w:r>
      <w:r w:rsidRPr="00F95837">
        <w:rPr>
          <w:sz w:val="21"/>
          <w:szCs w:val="21"/>
        </w:rPr>
        <w:t>2-8 EDT</w:t>
      </w:r>
      <w:r w:rsidRPr="00F95837">
        <w:rPr>
          <w:rFonts w:hint="eastAsia"/>
          <w:sz w:val="21"/>
          <w:szCs w:val="21"/>
        </w:rPr>
        <w:t>网络结构图</w:t>
      </w:r>
      <w:r w:rsidRPr="00F95837">
        <w:rPr>
          <w:color w:val="000000"/>
          <w:sz w:val="21"/>
          <w:szCs w:val="21"/>
        </w:rPr>
        <w:fldChar w:fldCharType="begin"/>
      </w:r>
      <w:r w:rsidR="003C0B30" w:rsidRPr="00F95837">
        <w:rPr>
          <w:color w:val="000000"/>
          <w:sz w:val="21"/>
          <w:szCs w:val="21"/>
        </w:rPr>
        <w:instrText xml:space="preserve"> ADDIN ZOTERO_ITEM CSL_CITATION {"citationID":"G9kWHxpu","properties":{"formattedCitation":"\\super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sidRPr="00F95837">
        <w:rPr>
          <w:color w:val="000000"/>
          <w:sz w:val="21"/>
          <w:szCs w:val="21"/>
        </w:rPr>
        <w:fldChar w:fldCharType="separate"/>
      </w:r>
      <w:r w:rsidRPr="00F95837">
        <w:rPr>
          <w:color w:val="000000"/>
          <w:kern w:val="0"/>
          <w:sz w:val="21"/>
          <w:szCs w:val="21"/>
          <w:vertAlign w:val="superscript"/>
        </w:rPr>
        <w:t>[</w:t>
      </w:r>
      <w:hyperlink w:anchor="On_efficient_transformer_based_image_pre" w:tooltip="[46] Li W, Lu X, Qian S, et al. On efficient transformer-based image p" w:history="1">
        <w:r w:rsidR="00A46F34" w:rsidRPr="00F95837">
          <w:rPr>
            <w:rStyle w:val="a7"/>
            <w:color w:val="000000"/>
            <w:kern w:val="0"/>
            <w:sz w:val="21"/>
            <w:szCs w:val="21"/>
            <w:u w:val="none"/>
            <w:vertAlign w:val="superscript"/>
          </w:rPr>
          <w:t>46</w:t>
        </w:r>
      </w:hyperlink>
      <w:r w:rsidRPr="00F95837">
        <w:rPr>
          <w:color w:val="000000"/>
          <w:kern w:val="0"/>
          <w:sz w:val="21"/>
          <w:szCs w:val="21"/>
          <w:vertAlign w:val="superscript"/>
        </w:rPr>
        <w:t>]</w:t>
      </w:r>
      <w:r w:rsidRPr="00F95837">
        <w:rPr>
          <w:color w:val="000000"/>
          <w:sz w:val="21"/>
          <w:szCs w:val="21"/>
        </w:rPr>
        <w:fldChar w:fldCharType="end"/>
      </w:r>
    </w:p>
    <w:p w14:paraId="386A5F5B" w14:textId="4B86F4A1" w:rsidR="00EE3A07" w:rsidRPr="00EE3A07" w:rsidRDefault="009A6D6F" w:rsidP="00B57126">
      <w:pPr>
        <w:ind w:firstLineChars="196" w:firstLine="24.40pt"/>
        <w:rPr>
          <w:rFonts w:hint="eastAsia"/>
        </w:rPr>
      </w:pPr>
      <w:r w:rsidRPr="009A6D6F">
        <w:t>Li</w:t>
      </w:r>
      <w:r>
        <w:rPr>
          <w:rFonts w:hint="eastAsia"/>
        </w:rPr>
        <w:t>等人</w:t>
      </w:r>
      <w:r w:rsidRPr="009A6D6F">
        <w:rPr>
          <w:rFonts w:hint="eastAsia"/>
        </w:rPr>
        <w:t>提出的</w:t>
      </w:r>
      <w:r>
        <w:rPr>
          <w:rFonts w:hint="eastAsia"/>
        </w:rPr>
        <w:t>EDT</w:t>
      </w:r>
      <w:r w:rsidRPr="00A46F34">
        <w:rPr>
          <w:color w:val="000000"/>
        </w:rPr>
        <w:fldChar w:fldCharType="begin"/>
      </w:r>
      <w:r w:rsidR="003C0B30" w:rsidRPr="00A46F34">
        <w:rPr>
          <w:color w:val="000000"/>
        </w:rPr>
        <w:instrText xml:space="preserve"> ADDIN ZOTERO_ITEM CSL_CITATION {"citationID":"qq8Je7Vp","properties":{"formattedCitation":"\\super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sidRPr="00A46F34">
        <w:rPr>
          <w:color w:val="000000"/>
        </w:rPr>
        <w:fldChar w:fldCharType="separate"/>
      </w:r>
      <w:r w:rsidRPr="00A46F34">
        <w:rPr>
          <w:color w:val="000000"/>
          <w:kern w:val="0"/>
          <w:vertAlign w:val="superscript"/>
        </w:rPr>
        <w:t>[</w:t>
      </w:r>
      <w:hyperlink w:anchor="On_efficient_transformer_based_image_pre" w:tooltip="[46] Li W, Lu X, Qian S, et al. On efficient transformer-based image p" w:history="1">
        <w:r w:rsidR="00A46F34" w:rsidRPr="00A46F34">
          <w:rPr>
            <w:rStyle w:val="a7"/>
            <w:color w:val="000000"/>
            <w:kern w:val="0"/>
            <w:u w:val="none"/>
            <w:vertAlign w:val="superscript"/>
          </w:rPr>
          <w:t>46</w:t>
        </w:r>
      </w:hyperlink>
      <w:r w:rsidRPr="00A46F34">
        <w:rPr>
          <w:color w:val="000000"/>
          <w:kern w:val="0"/>
          <w:vertAlign w:val="superscript"/>
        </w:rPr>
        <w:t>]</w:t>
      </w:r>
      <w:r w:rsidRPr="00A46F34">
        <w:rPr>
          <w:color w:val="000000"/>
        </w:rPr>
        <w:fldChar w:fldCharType="end"/>
      </w:r>
      <w:r>
        <w:rPr>
          <w:rFonts w:hint="eastAsia"/>
        </w:rPr>
        <w:t>是一种基于</w:t>
      </w:r>
      <w:r w:rsidR="005861E3">
        <w:rPr>
          <w:rFonts w:hint="eastAsia"/>
        </w:rPr>
        <w:t>编解码器</w:t>
      </w:r>
      <w:r>
        <w:rPr>
          <w:rFonts w:hint="eastAsia"/>
        </w:rPr>
        <w:t>的</w:t>
      </w:r>
      <w:r w:rsidR="00EE3A07">
        <w:rPr>
          <w:rFonts w:hint="eastAsia"/>
        </w:rPr>
        <w:t>低级视觉网络，该论文研究了多种低级视觉任务</w:t>
      </w:r>
      <w:r w:rsidR="008803A3">
        <w:rPr>
          <w:rFonts w:hint="eastAsia"/>
        </w:rPr>
        <w:t>(</w:t>
      </w:r>
      <w:r w:rsidR="00EE3A07">
        <w:rPr>
          <w:rFonts w:hint="eastAsia"/>
        </w:rPr>
        <w:t>超分辨率，去噪声和</w:t>
      </w:r>
      <w:proofErr w:type="gramStart"/>
      <w:r w:rsidR="00EE3A07">
        <w:rPr>
          <w:rFonts w:hint="eastAsia"/>
        </w:rPr>
        <w:t>图像去雨</w:t>
      </w:r>
      <w:proofErr w:type="gramEnd"/>
      <w:r w:rsidR="008803A3">
        <w:rPr>
          <w:rFonts w:hint="eastAsia"/>
        </w:rPr>
        <w:t>)</w:t>
      </w:r>
      <w:r w:rsidR="00EE3A07">
        <w:rPr>
          <w:rFonts w:hint="eastAsia"/>
        </w:rPr>
        <w:t>在该模型</w:t>
      </w:r>
      <w:r w:rsidR="0067450D" w:rsidRPr="0067450D">
        <w:rPr>
          <w:rFonts w:hint="eastAsia"/>
        </w:rPr>
        <w:t>使用</w:t>
      </w:r>
      <w:proofErr w:type="gramStart"/>
      <w:r w:rsidR="0067450D" w:rsidRPr="0067450D">
        <w:rPr>
          <w:rFonts w:hint="eastAsia"/>
        </w:rPr>
        <w:t>预训练</w:t>
      </w:r>
      <w:proofErr w:type="gramEnd"/>
      <w:r w:rsidR="0067450D" w:rsidRPr="0067450D">
        <w:rPr>
          <w:rFonts w:hint="eastAsia"/>
        </w:rPr>
        <w:t>技术的效果</w:t>
      </w:r>
      <w:r w:rsidR="00EE3A07">
        <w:rPr>
          <w:rFonts w:hint="eastAsia"/>
        </w:rPr>
        <w:t>。</w:t>
      </w:r>
      <w:r w:rsidR="0067450D">
        <w:rPr>
          <w:rFonts w:hint="eastAsia"/>
        </w:rPr>
        <w:t>本文</w:t>
      </w:r>
      <w:r w:rsidR="00D14A67">
        <w:rPr>
          <w:rFonts w:hint="eastAsia"/>
        </w:rPr>
        <w:t>发现</w:t>
      </w:r>
      <w:proofErr w:type="gramStart"/>
      <w:r w:rsidR="00E904C3" w:rsidRPr="00E904C3">
        <w:rPr>
          <w:rFonts w:hint="eastAsia"/>
        </w:rPr>
        <w:t>预训练</w:t>
      </w:r>
      <w:proofErr w:type="gramEnd"/>
      <w:r w:rsidR="00E904C3" w:rsidRPr="00E904C3">
        <w:rPr>
          <w:rFonts w:hint="eastAsia"/>
        </w:rPr>
        <w:t>在低级任务中起到的作用截然不同。例如，在超分辨率</w:t>
      </w:r>
      <w:r w:rsidR="008803A3">
        <w:rPr>
          <w:rFonts w:hint="eastAsia"/>
        </w:rPr>
        <w:t>(</w:t>
      </w:r>
      <w:r w:rsidR="00E904C3" w:rsidRPr="00E904C3">
        <w:rPr>
          <w:rFonts w:hint="eastAsia"/>
        </w:rPr>
        <w:t>SR</w:t>
      </w:r>
      <w:r w:rsidR="008803A3">
        <w:rPr>
          <w:rFonts w:hint="eastAsia"/>
        </w:rPr>
        <w:t>)</w:t>
      </w:r>
      <w:r w:rsidR="00E904C3" w:rsidRPr="00E904C3">
        <w:rPr>
          <w:rFonts w:hint="eastAsia"/>
        </w:rPr>
        <w:t>任务中，</w:t>
      </w:r>
      <w:proofErr w:type="gramStart"/>
      <w:r w:rsidR="00E904C3" w:rsidRPr="00E904C3">
        <w:rPr>
          <w:rFonts w:hint="eastAsia"/>
        </w:rPr>
        <w:t>预训练</w:t>
      </w:r>
      <w:proofErr w:type="gramEnd"/>
      <w:r w:rsidR="00E904C3" w:rsidRPr="00E904C3">
        <w:rPr>
          <w:rFonts w:hint="eastAsia"/>
        </w:rPr>
        <w:t>将更多的局部信息引入到更高的层中，从而显著提升性能，而在</w:t>
      </w:r>
      <w:proofErr w:type="gramStart"/>
      <w:r w:rsidR="00E904C3" w:rsidRPr="00E904C3">
        <w:rPr>
          <w:rFonts w:hint="eastAsia"/>
        </w:rPr>
        <w:t>去噪任务</w:t>
      </w:r>
      <w:proofErr w:type="gramEnd"/>
      <w:r w:rsidR="00E904C3" w:rsidRPr="00E904C3">
        <w:rPr>
          <w:rFonts w:hint="eastAsia"/>
        </w:rPr>
        <w:t>中，</w:t>
      </w:r>
      <w:proofErr w:type="gramStart"/>
      <w:r w:rsidR="00E904C3" w:rsidRPr="00E904C3">
        <w:rPr>
          <w:rFonts w:hint="eastAsia"/>
        </w:rPr>
        <w:t>预训练</w:t>
      </w:r>
      <w:proofErr w:type="gramEnd"/>
      <w:r w:rsidR="00E904C3" w:rsidRPr="00E904C3">
        <w:rPr>
          <w:rFonts w:hint="eastAsia"/>
        </w:rPr>
        <w:t>几乎不影响内部特征表示，导致改进有限。</w:t>
      </w:r>
      <w:r w:rsidR="0067450D">
        <w:rPr>
          <w:rFonts w:hint="eastAsia"/>
        </w:rPr>
        <w:t>。此外，本文的</w:t>
      </w:r>
      <w:r w:rsidR="0067450D">
        <w:rPr>
          <w:rFonts w:hint="eastAsia"/>
        </w:rPr>
        <w:t>EDT</w:t>
      </w:r>
      <w:r w:rsidR="0067450D">
        <w:rPr>
          <w:rFonts w:hint="eastAsia"/>
        </w:rPr>
        <w:t>架构结合了编码器—解码器架构和</w:t>
      </w:r>
      <w:r w:rsidR="0067450D">
        <w:rPr>
          <w:rFonts w:hint="eastAsia"/>
        </w:rPr>
        <w:t>Transformer</w:t>
      </w:r>
      <w:r w:rsidR="0067450D">
        <w:rPr>
          <w:rFonts w:hint="eastAsia"/>
        </w:rPr>
        <w:t>模型的优势，在多个低级视觉任务中取得了显著的性能改进。</w:t>
      </w:r>
    </w:p>
    <w:p w14:paraId="2AB2114E" w14:textId="577FDE98" w:rsidR="009723DF" w:rsidRPr="00627101" w:rsidRDefault="009723DF" w:rsidP="00627101">
      <w:pPr>
        <w:keepNext/>
        <w:keepLines/>
        <w:adjustRightInd w:val="0"/>
        <w:snapToGrid w:val="0"/>
        <w:spacing w:beforeLines="50" w:before="9.75pt" w:afterLines="50" w:after="9.75pt" w:line="16.20pt" w:lineRule="auto"/>
        <w:outlineLvl w:val="1"/>
        <w:rPr>
          <w:rFonts w:eastAsia="黑体"/>
          <w:kern w:val="0"/>
          <w:sz w:val="30"/>
          <w:szCs w:val="30"/>
        </w:rPr>
      </w:pPr>
      <w:bookmarkStart w:id="252" w:name="_Toc161457404"/>
      <w:bookmarkStart w:id="253" w:name="_Toc161458007"/>
      <w:bookmarkStart w:id="254" w:name="_Toc161602609"/>
      <w:bookmarkStart w:id="255" w:name="_Toc161792312"/>
      <w:bookmarkStart w:id="256" w:name="_Toc162391754"/>
      <w:bookmarkStart w:id="257" w:name="_Toc162584008"/>
      <w:bookmarkStart w:id="258" w:name="_Toc162875886"/>
      <w:bookmarkStart w:id="259" w:name="_Toc162877297"/>
      <w:bookmarkStart w:id="260" w:name="_Toc162878485"/>
      <w:bookmarkStart w:id="261" w:name="_Toc162948172"/>
      <w:bookmarkStart w:id="262" w:name="_Toc166375115"/>
      <w:bookmarkStart w:id="263" w:name="_Toc166553985"/>
      <w:r w:rsidRPr="00627101">
        <w:rPr>
          <w:rFonts w:eastAsia="黑体"/>
          <w:kern w:val="0"/>
          <w:sz w:val="30"/>
          <w:szCs w:val="30"/>
        </w:rPr>
        <w:t>2.</w:t>
      </w:r>
      <w:r w:rsidR="00627101" w:rsidRPr="00627101">
        <w:rPr>
          <w:rFonts w:eastAsia="黑体"/>
          <w:kern w:val="0"/>
          <w:sz w:val="30"/>
          <w:szCs w:val="30"/>
        </w:rPr>
        <w:t>4</w:t>
      </w:r>
      <w:r w:rsidRPr="00627101">
        <w:rPr>
          <w:rFonts w:eastAsia="黑体" w:hint="eastAsia"/>
          <w:kern w:val="0"/>
          <w:sz w:val="30"/>
          <w:szCs w:val="30"/>
        </w:rPr>
        <w:t xml:space="preserve"> </w:t>
      </w:r>
      <w:r w:rsidRPr="00627101">
        <w:rPr>
          <w:rFonts w:eastAsia="黑体" w:hint="eastAsia"/>
          <w:kern w:val="0"/>
          <w:sz w:val="30"/>
          <w:szCs w:val="30"/>
        </w:rPr>
        <w:t>常用的数据集</w:t>
      </w:r>
      <w:bookmarkEnd w:id="252"/>
      <w:bookmarkEnd w:id="253"/>
      <w:bookmarkEnd w:id="254"/>
      <w:bookmarkEnd w:id="255"/>
      <w:bookmarkEnd w:id="256"/>
      <w:bookmarkEnd w:id="257"/>
      <w:bookmarkEnd w:id="258"/>
      <w:bookmarkEnd w:id="259"/>
      <w:bookmarkEnd w:id="260"/>
      <w:bookmarkEnd w:id="261"/>
      <w:bookmarkEnd w:id="262"/>
      <w:bookmarkEnd w:id="263"/>
    </w:p>
    <w:p w14:paraId="0C4EA3C6" w14:textId="7B4B956C" w:rsidR="009723DF" w:rsidRDefault="009723DF" w:rsidP="00627101">
      <w:pPr>
        <w:ind w:firstLineChars="196" w:firstLine="24.40pt"/>
      </w:pPr>
      <w:r>
        <w:rPr>
          <w:rFonts w:hint="eastAsia"/>
        </w:rPr>
        <w:t>在超分辨率图像重建的研究领域中，为了训练高效且准确的模型，研究者们通常会采用一些标准的数据集。其中，</w:t>
      </w:r>
      <w:r>
        <w:rPr>
          <w:rFonts w:hint="eastAsia"/>
        </w:rPr>
        <w:t>DIV2K</w:t>
      </w:r>
      <w:r w:rsidR="00F835C4" w:rsidRPr="00A46F34">
        <w:fldChar w:fldCharType="begin"/>
      </w:r>
      <w:r w:rsidR="00B50B2A">
        <w:instrText xml:space="preserve"> ADDIN ZOTERO_ITEM CSL_CITATION {"citationID":"2oQQsqCW","properties":{"formattedCitation":"\\super [47]\\nosupersub{}","plainCitation":"[47]","noteIndex":0},"citationItems":[{"id":879,"uris":["http://zotero.org/users/local/5A8f2ITQ/items/3K9SDLVB","http://zotero.org/users/13973222/items/3K9SDLVB"],"itemData":{"id":879,"type":"paper-conference","container-title":"Proceedings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rsidRPr="00A46F34">
        <w:fldChar w:fldCharType="separate"/>
      </w:r>
      <w:r w:rsidR="00B50B2A" w:rsidRPr="00B50B2A">
        <w:rPr>
          <w:kern w:val="0"/>
          <w:vertAlign w:val="superscript"/>
        </w:rPr>
        <w:t>[47]</w:t>
      </w:r>
      <w:r w:rsidR="00F835C4" w:rsidRPr="00A46F34">
        <w:fldChar w:fldCharType="end"/>
      </w:r>
      <w:r>
        <w:rPr>
          <w:rFonts w:hint="eastAsia"/>
        </w:rPr>
        <w:t>和</w:t>
      </w:r>
      <w:r>
        <w:rPr>
          <w:rFonts w:hint="eastAsia"/>
        </w:rPr>
        <w:t>Flickr2K</w:t>
      </w:r>
      <w:r w:rsidR="00FB5A9F" w:rsidRPr="00A46F34">
        <w:rPr>
          <w:color w:val="000000"/>
        </w:rPr>
        <w:fldChar w:fldCharType="begin"/>
      </w:r>
      <w:r w:rsidR="00B50B2A">
        <w:rPr>
          <w:color w:val="000000"/>
        </w:rPr>
        <w:instrText xml:space="preserve"> ADDIN ZOTERO_ITEM CSL_CITATION {"citationID":"G2wkTuvg","properties":{"formattedCitation":"\\super [48]\\nosupersub{}","plainCitation":"[48]","noteIndex":0},"citationItems":[{"id":878,"uris":["http://zotero.org/users/local/5A8f2ITQ/items/6V9CQGMK","http://zotero.org/users/13973222/items/6V9CQGMK"],"itemData":{"id":878,"type":"paper-conference","container-title":"Proceedings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rsidRPr="00A46F34">
        <w:rPr>
          <w:color w:val="000000"/>
        </w:rPr>
        <w:fldChar w:fldCharType="separate"/>
      </w:r>
      <w:r w:rsidR="00B50B2A" w:rsidRPr="00B50B2A">
        <w:rPr>
          <w:kern w:val="0"/>
          <w:vertAlign w:val="superscript"/>
        </w:rPr>
        <w:t>[48]</w:t>
      </w:r>
      <w:r w:rsidR="00FB5A9F" w:rsidRPr="00A46F34">
        <w:rPr>
          <w:color w:val="000000"/>
        </w:rPr>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7F591116" w:rsidR="009723DF" w:rsidRDefault="009723DF" w:rsidP="00627101">
      <w:pPr>
        <w:ind w:firstLineChars="196" w:firstLine="24.40pt"/>
      </w:pPr>
      <w:r>
        <w:rPr>
          <w:rFonts w:hint="eastAsia"/>
        </w:rPr>
        <w:t>在评估超分辨率模型的性能时，研究者们通常会使用特定的测试集来进行验证。</w:t>
      </w:r>
      <w:r>
        <w:rPr>
          <w:rFonts w:hint="eastAsia"/>
        </w:rPr>
        <w:t>Set5</w:t>
      </w:r>
      <w:r w:rsidR="00F835C4" w:rsidRPr="00A46F34">
        <w:fldChar w:fldCharType="begin"/>
      </w:r>
      <w:r w:rsidR="00B50B2A">
        <w:instrText xml:space="preserve"> ADDIN ZOTERO_ITEM CSL_CITATION {"citationID":"r7laHBlX","properties":{"formattedCitation":"\\super [49]\\nosupersub{}","plainCitation":"[49]","noteIndex":0},"citationItems":[{"id":880,"uris":["http://zotero.org/users/local/5A8f2ITQ/items/MAL9VDNT","http://zotero.org/users/13973222/items/MAL9VDNT"],"itemData":{"id":880,"type":"article-journal","note":"ISBN: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rsidRPr="00A46F34">
        <w:fldChar w:fldCharType="separate"/>
      </w:r>
      <w:r w:rsidR="00B50B2A" w:rsidRPr="00B50B2A">
        <w:rPr>
          <w:kern w:val="0"/>
          <w:vertAlign w:val="superscript"/>
        </w:rPr>
        <w:t>[49]</w:t>
      </w:r>
      <w:r w:rsidR="00F835C4" w:rsidRPr="00A46F34">
        <w:fldChar w:fldCharType="end"/>
      </w:r>
      <w:r>
        <w:rPr>
          <w:rFonts w:hint="eastAsia"/>
        </w:rPr>
        <w:t>、</w:t>
      </w:r>
      <w:r>
        <w:rPr>
          <w:rFonts w:hint="eastAsia"/>
        </w:rPr>
        <w:t>Set14</w:t>
      </w:r>
      <w:r w:rsidR="00F835C4" w:rsidRPr="00A46F34">
        <w:rPr>
          <w:color w:val="000000"/>
        </w:rPr>
        <w:fldChar w:fldCharType="begin"/>
      </w:r>
      <w:r w:rsidR="00B50B2A">
        <w:rPr>
          <w:color w:val="000000"/>
        </w:rPr>
        <w:instrText xml:space="preserve"> ADDIN ZOTERO_ITEM CSL_CITATION {"citationID":"3ZdiTuOm","properties":{"formattedCitation":"\\super [50]\\nosupersub{}","plainCitation":"[50]","noteIndex":0},"citationItems":[{"id":881,"uris":["http://zotero.org/users/local/5A8f2ITQ/items/52MVCVFG","http://zotero.org/users/13973222/items/52MVCVFG"],"itemData":{"id":881,"type":"paper-conference","container-title":"Curves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rsidRPr="00A46F34">
        <w:rPr>
          <w:color w:val="000000"/>
        </w:rPr>
        <w:fldChar w:fldCharType="separate"/>
      </w:r>
      <w:r w:rsidR="00B50B2A" w:rsidRPr="00B50B2A">
        <w:rPr>
          <w:kern w:val="0"/>
          <w:vertAlign w:val="superscript"/>
        </w:rPr>
        <w:t>[50]</w:t>
      </w:r>
      <w:r w:rsidR="00F835C4" w:rsidRPr="00A46F34">
        <w:rPr>
          <w:color w:val="000000"/>
        </w:rPr>
        <w:fldChar w:fldCharType="end"/>
      </w:r>
      <w:r>
        <w:rPr>
          <w:rFonts w:hint="eastAsia"/>
        </w:rPr>
        <w:t>、</w:t>
      </w:r>
      <w:r>
        <w:rPr>
          <w:rFonts w:hint="eastAsia"/>
        </w:rPr>
        <w:t>BSD100</w:t>
      </w:r>
      <w:r w:rsidR="00F835C4" w:rsidRPr="00A46F34">
        <w:rPr>
          <w:color w:val="000000"/>
        </w:rPr>
        <w:fldChar w:fldCharType="begin"/>
      </w:r>
      <w:r w:rsidR="00B50B2A">
        <w:rPr>
          <w:color w:val="000000"/>
        </w:rPr>
        <w:instrText xml:space="preserve"> ADDIN ZOTERO_ITEM CSL_CITATION {"citationID":"Db8OrmZ6","properties":{"formattedCitation":"\\super [51]\\nosupersub{}","plainCitation":"[51]","noteIndex":0},"citationItems":[{"id":882,"uris":["http://zotero.org/users/local/5A8f2ITQ/items/APILXI3Q","http://zotero.org/users/13973222/items/APILXI3Q"],"itemData":{"id":882,"type":"paper-conference","container-title":"Proceedings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rsidRPr="00A46F34">
        <w:rPr>
          <w:color w:val="000000"/>
        </w:rPr>
        <w:fldChar w:fldCharType="separate"/>
      </w:r>
      <w:r w:rsidR="00B50B2A" w:rsidRPr="00B50B2A">
        <w:rPr>
          <w:kern w:val="0"/>
          <w:vertAlign w:val="superscript"/>
        </w:rPr>
        <w:t>[51]</w:t>
      </w:r>
      <w:r w:rsidR="00F835C4" w:rsidRPr="00A46F34">
        <w:rPr>
          <w:color w:val="000000"/>
        </w:rPr>
        <w:fldChar w:fldCharType="end"/>
      </w:r>
      <w:r>
        <w:rPr>
          <w:rFonts w:hint="eastAsia"/>
        </w:rPr>
        <w:t>、</w:t>
      </w:r>
      <w:r>
        <w:rPr>
          <w:rFonts w:hint="eastAsia"/>
        </w:rPr>
        <w:t>Urban100</w:t>
      </w:r>
      <w:r w:rsidR="00F835C4" w:rsidRPr="00A46F34">
        <w:rPr>
          <w:color w:val="000000"/>
        </w:rPr>
        <w:fldChar w:fldCharType="begin"/>
      </w:r>
      <w:r w:rsidR="00B50B2A">
        <w:rPr>
          <w:color w:val="000000"/>
        </w:rPr>
        <w:instrText xml:space="preserve"> ADDIN ZOTERO_ITEM CSL_CITATION {"citationID":"ColhmxPw","properties":{"formattedCitation":"\\super [52]\\nosupersub{}","plainCitation":"[52]","noteIndex":0},"citationItems":[{"id":883,"uris":["http://zotero.org/users/local/5A8f2ITQ/items/695R87L3","http://zotero.org/users/13973222/items/695R87L3"],"itemData":{"id":883,"type":"paper-conference","container-title":"Proceedings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rsidRPr="00A46F34">
        <w:rPr>
          <w:color w:val="000000"/>
        </w:rPr>
        <w:fldChar w:fldCharType="separate"/>
      </w:r>
      <w:r w:rsidR="00B50B2A" w:rsidRPr="00B50B2A">
        <w:rPr>
          <w:kern w:val="0"/>
          <w:vertAlign w:val="superscript"/>
        </w:rPr>
        <w:t>[52]</w:t>
      </w:r>
      <w:r w:rsidR="00F835C4" w:rsidRPr="00A46F34">
        <w:rPr>
          <w:color w:val="000000"/>
        </w:rPr>
        <w:fldChar w:fldCharType="end"/>
      </w:r>
      <w:r>
        <w:rPr>
          <w:rFonts w:hint="eastAsia"/>
        </w:rPr>
        <w:t>和</w:t>
      </w:r>
      <w:r>
        <w:rPr>
          <w:rFonts w:hint="eastAsia"/>
        </w:rPr>
        <w:t>Manga109</w:t>
      </w:r>
      <w:r w:rsidR="00F835C4" w:rsidRPr="00A46F34">
        <w:rPr>
          <w:color w:val="000000"/>
        </w:rPr>
        <w:fldChar w:fldCharType="begin"/>
      </w:r>
      <w:r w:rsidR="00B50B2A">
        <w:rPr>
          <w:color w:val="000000"/>
        </w:rPr>
        <w:instrText xml:space="preserve"> ADDIN ZOTERO_ITEM CSL_CITATION {"citationID":"5M64C6Tj","properties":{"formattedCitation":"\\super [53]\\nosupersub{}","plainCitation":"[53]","noteIndex":0},"citationItems":[{"id":884,"uris":["http://zotero.org/users/local/5A8f2ITQ/items/GSLU7P37","http://zotero.org/users/13973222/items/GSLU7P37"],"itemData":{"id":884,"type":"article-journal","container-title":"Multimedia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rsidRPr="00A46F34">
        <w:rPr>
          <w:color w:val="000000"/>
        </w:rPr>
        <w:fldChar w:fldCharType="separate"/>
      </w:r>
      <w:r w:rsidR="00B50B2A" w:rsidRPr="00B50B2A">
        <w:rPr>
          <w:kern w:val="0"/>
          <w:vertAlign w:val="superscript"/>
        </w:rPr>
        <w:t>[53]</w:t>
      </w:r>
      <w:r w:rsidR="00F835C4" w:rsidRPr="00A46F34">
        <w:rPr>
          <w:color w:val="000000"/>
        </w:rPr>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w:t>
      </w:r>
      <w:r>
        <w:rPr>
          <w:rFonts w:hint="eastAsia"/>
        </w:rPr>
        <w:lastRenderedPageBreak/>
        <w:t>高，非常适合用来测试模型在处理线条和纹理上的能力。</w:t>
      </w:r>
    </w:p>
    <w:p w14:paraId="17347687" w14:textId="64A9FA2C" w:rsidR="009723DF" w:rsidRPr="00627101" w:rsidRDefault="009723DF" w:rsidP="00627101">
      <w:pPr>
        <w:keepNext/>
        <w:keepLines/>
        <w:adjustRightInd w:val="0"/>
        <w:snapToGrid w:val="0"/>
        <w:spacing w:beforeLines="50" w:before="9.75pt" w:afterLines="50" w:after="9.75pt" w:line="16.20pt" w:lineRule="auto"/>
        <w:outlineLvl w:val="1"/>
        <w:rPr>
          <w:rFonts w:eastAsia="黑体"/>
          <w:kern w:val="0"/>
          <w:sz w:val="30"/>
          <w:szCs w:val="30"/>
        </w:rPr>
      </w:pPr>
      <w:bookmarkStart w:id="264" w:name="_Toc161457405"/>
      <w:bookmarkStart w:id="265" w:name="_Toc161458008"/>
      <w:bookmarkStart w:id="266" w:name="_Toc161602610"/>
      <w:bookmarkStart w:id="267" w:name="_Toc161792313"/>
      <w:bookmarkStart w:id="268" w:name="_Toc162391755"/>
      <w:bookmarkStart w:id="269" w:name="_Toc162584009"/>
      <w:bookmarkStart w:id="270" w:name="_Toc162875887"/>
      <w:bookmarkStart w:id="271" w:name="_Toc162877298"/>
      <w:bookmarkStart w:id="272" w:name="_Toc162878486"/>
      <w:bookmarkStart w:id="273" w:name="_Toc162948173"/>
      <w:bookmarkStart w:id="274" w:name="_Toc166375116"/>
      <w:bookmarkStart w:id="275" w:name="_Toc166553986"/>
      <w:r w:rsidRPr="00627101">
        <w:rPr>
          <w:rFonts w:eastAsia="黑体"/>
          <w:kern w:val="0"/>
          <w:sz w:val="30"/>
          <w:szCs w:val="30"/>
        </w:rPr>
        <w:t>2.</w:t>
      </w:r>
      <w:r w:rsidR="00627101" w:rsidRPr="00627101">
        <w:rPr>
          <w:rFonts w:eastAsia="黑体"/>
          <w:kern w:val="0"/>
          <w:sz w:val="30"/>
          <w:szCs w:val="30"/>
        </w:rPr>
        <w:t>5</w:t>
      </w:r>
      <w:r w:rsidRPr="00627101">
        <w:rPr>
          <w:rFonts w:eastAsia="黑体" w:hint="eastAsia"/>
          <w:kern w:val="0"/>
          <w:sz w:val="30"/>
          <w:szCs w:val="30"/>
        </w:rPr>
        <w:t xml:space="preserve"> </w:t>
      </w:r>
      <w:r w:rsidRPr="00627101">
        <w:rPr>
          <w:rFonts w:eastAsia="黑体" w:hint="eastAsia"/>
          <w:kern w:val="0"/>
          <w:sz w:val="30"/>
          <w:szCs w:val="30"/>
        </w:rPr>
        <w:t>常用的损失函数</w:t>
      </w:r>
      <w:bookmarkEnd w:id="264"/>
      <w:bookmarkEnd w:id="265"/>
      <w:bookmarkEnd w:id="266"/>
      <w:bookmarkEnd w:id="267"/>
      <w:bookmarkEnd w:id="268"/>
      <w:bookmarkEnd w:id="269"/>
      <w:bookmarkEnd w:id="270"/>
      <w:bookmarkEnd w:id="271"/>
      <w:bookmarkEnd w:id="272"/>
      <w:bookmarkEnd w:id="273"/>
      <w:bookmarkEnd w:id="274"/>
      <w:bookmarkEnd w:id="275"/>
    </w:p>
    <w:p w14:paraId="52B3D2F6" w14:textId="77777777" w:rsidR="009723DF" w:rsidRDefault="009723DF" w:rsidP="00F17271">
      <w:pPr>
        <w:adjustRightInd w:val="0"/>
        <w:snapToGrid w:val="0"/>
        <w:spacing w:line="15pt" w:lineRule="auto"/>
        <w:ind w:firstLineChars="196" w:firstLine="24.4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2978AB6F" w:rsidR="009723DF" w:rsidRDefault="009723DF" w:rsidP="00F17271">
      <w:pPr>
        <w:adjustRightInd w:val="0"/>
        <w:snapToGrid w:val="0"/>
        <w:spacing w:line="15pt" w:lineRule="auto"/>
        <w:ind w:firstLineChars="196" w:firstLine="24.40pt"/>
      </w:pPr>
      <w:r w:rsidRPr="00D62E34">
        <w:rPr>
          <w:rFonts w:hint="eastAsia"/>
        </w:rPr>
        <w:t>L1</w:t>
      </w:r>
      <w:r w:rsidRPr="00D62E34">
        <w:rPr>
          <w:rFonts w:hint="eastAsia"/>
        </w:rPr>
        <w:t>损失函数：也称为平均绝对误差</w:t>
      </w:r>
      <w:r w:rsidR="008803A3">
        <w:rPr>
          <w:rFonts w:hint="eastAsia"/>
        </w:rPr>
        <w:t>(</w:t>
      </w:r>
      <w:r w:rsidRPr="00D62E34">
        <w:rPr>
          <w:rFonts w:hint="eastAsia"/>
        </w:rPr>
        <w:t>Mean Absolute Error, MAE</w:t>
      </w:r>
      <w:r w:rsidR="008803A3">
        <w:rPr>
          <w:rFonts w:hint="eastAsia"/>
        </w:rPr>
        <w:t>)</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sidR="008803A3">
        <w:rPr>
          <w:rFonts w:hint="eastAsia"/>
        </w:rPr>
        <w:t>(</w:t>
      </w:r>
      <w:r>
        <w:rPr>
          <w:rFonts w:hint="eastAsia"/>
        </w:rPr>
        <w:t>2</w:t>
      </w:r>
      <w:r>
        <w:t>-</w:t>
      </w:r>
      <w:r w:rsidR="00EA7C61">
        <w:t>10</w:t>
      </w:r>
      <w:r w:rsidR="008803A3">
        <w:rPr>
          <w:rFonts w:hint="eastAsia"/>
        </w:rPr>
        <w:t>)</w:t>
      </w:r>
      <w:r>
        <w:rPr>
          <w:rFonts w:hint="eastAsia"/>
        </w:rPr>
        <w:t>所示</w:t>
      </w:r>
      <w:r w:rsidRPr="00D62E34">
        <w:rPr>
          <w:rFonts w:hint="eastAsia"/>
        </w:rPr>
        <w:t>：</w:t>
      </w:r>
    </w:p>
    <w:p w14:paraId="3EE0E4E6" w14:textId="0D5D5026" w:rsidR="009723DF" w:rsidRDefault="009723DF" w:rsidP="009723DF">
      <w:pPr>
        <w:pStyle w:val="MTDisplayEquation"/>
        <w:ind w:firstLineChars="200" w:firstLine="24.90pt"/>
      </w:pPr>
      <w:r>
        <w:tab/>
      </w:r>
      <w:r w:rsidRPr="00D62E34">
        <w:rPr>
          <w:position w:val="-28"/>
        </w:rPr>
        <mc:AlternateContent>
          <mc:Choice Requires="v">
            <w:object w:dxaOrig="101pt" w:dyaOrig="34pt" w14:anchorId="0E447C07">
              <v:shape id="_x0000_i1061" type="#_x0000_t75" style="width:101.4pt;height:34.55pt" o:ole="">
                <v:imagedata r:id="rId133" o:title=""/>
              </v:shape>
              <o:OLEObject Type="Embed" ProgID="Equation.DSMT4" ShapeID="_x0000_i1061" DrawAspect="Content" ObjectID="_1777171459" r:id="rId134"/>
            </w:object>
          </mc:Choice>
          <mc:Fallback>
            <w:object>
              <w:drawing>
                <wp:inline distT="0" distB="0" distL="0" distR="0" wp14:anchorId="5A30412B" wp14:editId="2BD0640D">
                  <wp:extent cx="1287780" cy="438785"/>
                  <wp:effectExtent l="0" t="0" r="7620" b="0"/>
                  <wp:docPr id="37" name="对象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7"/>
                          <pic:cNvPicPr>
                            <a:picLocks noChangeAspect="1" noChangeArrowheads="1"/>
                            <a:extLst>
                              <a:ext uri="{837473B0-CC2E-450a-ABE3-18F120FF3D37}">
                                <a15:objectPr xmlns:a15="http://schemas.microsoft.com/office/drawing/2012/main" objectId="_1777171459" isActiveX="0" linkType=""/>
                              </a:ext>
                            </a:extLst>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1287780" cy="438785"/>
                          </a:xfrm>
                          <a:prstGeom prst="rect">
                            <a:avLst/>
                          </a:prstGeom>
                          <a:noFill/>
                          <a:ln>
                            <a:noFill/>
                          </a:ln>
                        </pic:spPr>
                      </pic:pic>
                    </a:graphicData>
                  </a:graphic>
                </wp:inline>
              </w:drawing>
              <w:objectEmbed w:drawAspect="content" r:id="rId134" w:progId="Equation.DSMT4" w:shapeId="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2</w:instrText>
        </w:r>
      </w:fldSimple>
      <w:r w:rsidR="00DC3500">
        <w:instrText>-</w:instrText>
      </w:r>
      <w:fldSimple w:instr=" SEQ MTEqn \c \* Arabic \* MERGEFORMAT ">
        <w:r w:rsidR="00A51B6D">
          <w:rPr>
            <w:noProof/>
          </w:rPr>
          <w:instrText>10</w:instrText>
        </w:r>
      </w:fldSimple>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1062" type="#_x0000_t75" style="width:15pt;height:15pt" o:ole="">
                <v:imagedata r:id="rId136" o:title=""/>
              </v:shape>
              <o:OLEObject Type="Embed" ProgID="Equation.DSMT4" ShapeID="_x0000_i1062" DrawAspect="Content" ObjectID="_1777171460" r:id="rId137"/>
            </w:object>
          </mc:Choice>
          <mc:Fallback>
            <w:object>
              <w:drawing>
                <wp:inline distT="0" distB="0" distL="0" distR="0" wp14:anchorId="2CA19E8A" wp14:editId="07E8F35D">
                  <wp:extent cx="190500" cy="190500"/>
                  <wp:effectExtent l="0" t="0" r="0" b="0"/>
                  <wp:docPr id="38" name="对象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8"/>
                          <pic:cNvPicPr>
                            <a:picLocks noChangeAspect="1" noChangeArrowheads="1"/>
                            <a:extLst>
                              <a:ext uri="{837473B0-CC2E-450a-ABE3-18F120FF3D37}">
                                <a15:objectPr xmlns:a15="http://schemas.microsoft.com/office/drawing/2012/main" objectId="_1777171460" isActiveX="0" linkType=""/>
                              </a:ext>
                            </a:extLst>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objectEmbed w:drawAspect="content" r:id="rId137" w:progId="Equation.DSMT4" w:shapeId="38"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1063" type="#_x0000_t75" style="width:12.1pt;height:19pt" o:ole="">
                <v:imagedata r:id="rId139" o:title=""/>
              </v:shape>
              <o:OLEObject Type="Embed" ProgID="Equation.DSMT4" ShapeID="_x0000_i1063" DrawAspect="Content" ObjectID="_1777171461" r:id="rId140"/>
            </w:object>
          </mc:Choice>
          <mc:Fallback>
            <w:object>
              <w:drawing>
                <wp:inline distT="0" distB="0" distL="0" distR="0" wp14:anchorId="1F72E8DE" wp14:editId="79840F03">
                  <wp:extent cx="153670" cy="241300"/>
                  <wp:effectExtent l="0" t="0" r="0" b="6350"/>
                  <wp:docPr id="39" name="对象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9"/>
                          <pic:cNvPicPr>
                            <a:picLocks noChangeAspect="1" noChangeArrowheads="1"/>
                            <a:extLst>
                              <a:ext uri="{837473B0-CC2E-450a-ABE3-18F120FF3D37}">
                                <a15:objectPr xmlns:a15="http://schemas.microsoft.com/office/drawing/2012/main" objectId="_1777171461" isActiveX="0" linkType=""/>
                              </a:ext>
                            </a:extLst>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153670" cy="241300"/>
                          </a:xfrm>
                          <a:prstGeom prst="rect">
                            <a:avLst/>
                          </a:prstGeom>
                          <a:noFill/>
                          <a:ln>
                            <a:noFill/>
                          </a:ln>
                        </pic:spPr>
                      </pic:pic>
                    </a:graphicData>
                  </a:graphic>
                </wp:inline>
              </w:drawing>
              <w:objectEmbed w:drawAspect="content" r:id="rId140" w:progId="Equation.DSMT4" w:shapeId="39" w:fieldCodes=""/>
            </w:object>
          </mc:Fallback>
        </mc:AlternateContent>
      </w:r>
      <w:r>
        <w:rPr>
          <w:rFonts w:hint="eastAsia"/>
        </w:rPr>
        <w:t>表示输入图像，</w:t>
      </w:r>
      <w:r w:rsidRPr="00D62E34">
        <w:rPr>
          <w:position w:val="-12"/>
        </w:rPr>
        <mc:AlternateContent>
          <mc:Choice Requires="v">
            <w:object w:dxaOrig="12pt" w:dyaOrig="18pt" w14:anchorId="5DAC371E">
              <v:shape id="_x0000_i1064" type="#_x0000_t75" style="width:12.1pt;height:19pt" o:ole="">
                <v:imagedata r:id="rId142" o:title=""/>
              </v:shape>
              <o:OLEObject Type="Embed" ProgID="Equation.DSMT4" ShapeID="_x0000_i1064" DrawAspect="Content" ObjectID="_1777171462" r:id="rId143"/>
            </w:object>
          </mc:Choice>
          <mc:Fallback>
            <w:object>
              <w:drawing>
                <wp:inline distT="0" distB="0" distL="0" distR="0" wp14:anchorId="37BE80EF" wp14:editId="0483E3D3">
                  <wp:extent cx="153670" cy="241300"/>
                  <wp:effectExtent l="0" t="0" r="0" b="6350"/>
                  <wp:docPr id="40" name="对象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0"/>
                          <pic:cNvPicPr>
                            <a:picLocks noChangeAspect="1" noChangeArrowheads="1"/>
                            <a:extLst>
                              <a:ext uri="{837473B0-CC2E-450a-ABE3-18F120FF3D37}">
                                <a15:objectPr xmlns:a15="http://schemas.microsoft.com/office/drawing/2012/main" objectId="_1777171462" isActiveX="0" linkType=""/>
                              </a:ext>
                            </a:extLst>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153670" cy="241300"/>
                          </a:xfrm>
                          <a:prstGeom prst="rect">
                            <a:avLst/>
                          </a:prstGeom>
                          <a:noFill/>
                          <a:ln>
                            <a:noFill/>
                          </a:ln>
                        </pic:spPr>
                      </pic:pic>
                    </a:graphicData>
                  </a:graphic>
                </wp:inline>
              </w:drawing>
              <w:objectEmbed w:drawAspect="content" r:id="rId143" w:progId="Equation.DSMT4" w:shapeId="40" w:fieldCodes=""/>
            </w:object>
          </mc:Fallback>
        </mc:AlternateContent>
      </w:r>
      <w:r>
        <w:rPr>
          <w:rFonts w:hint="eastAsia"/>
        </w:rPr>
        <w:t>表示生成图像。</w:t>
      </w:r>
    </w:p>
    <w:p w14:paraId="01902405" w14:textId="6252BB57" w:rsidR="009723DF" w:rsidRDefault="009723DF" w:rsidP="00F17271">
      <w:pPr>
        <w:adjustRightInd w:val="0"/>
        <w:snapToGrid w:val="0"/>
        <w:spacing w:line="15pt" w:lineRule="auto"/>
        <w:ind w:firstLineChars="196" w:firstLine="24.40pt"/>
      </w:pPr>
      <w:r w:rsidRPr="00D62E34">
        <w:rPr>
          <w:rFonts w:hint="eastAsia"/>
        </w:rPr>
        <w:t>L2</w:t>
      </w:r>
      <w:r w:rsidRPr="00D62E34">
        <w:rPr>
          <w:rFonts w:hint="eastAsia"/>
        </w:rPr>
        <w:t>损失函数：也称为均方误差</w:t>
      </w:r>
      <w:r w:rsidR="008803A3">
        <w:rPr>
          <w:rFonts w:hint="eastAsia"/>
        </w:rPr>
        <w:t>(</w:t>
      </w:r>
      <w:r w:rsidRPr="00D62E34">
        <w:rPr>
          <w:rFonts w:hint="eastAsia"/>
        </w:rPr>
        <w:t>Mean Squared Error, MSE</w:t>
      </w:r>
      <w:r w:rsidR="008803A3">
        <w:rPr>
          <w:rFonts w:hint="eastAsia"/>
        </w:rPr>
        <w:t>)</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008803A3">
        <w:rPr>
          <w:rFonts w:hint="eastAsia"/>
        </w:rPr>
        <w:t>(</w:t>
      </w:r>
      <w:r w:rsidRPr="00D62E34">
        <w:rPr>
          <w:rFonts w:hint="eastAsia"/>
        </w:rPr>
        <w:t>PSNR</w:t>
      </w:r>
      <w:r w:rsidR="008803A3">
        <w:rPr>
          <w:rFonts w:hint="eastAsia"/>
        </w:rPr>
        <w:t>)</w:t>
      </w:r>
      <w:r w:rsidRPr="00D62E34">
        <w:rPr>
          <w:rFonts w:hint="eastAsia"/>
        </w:rPr>
        <w:t>性能。</w:t>
      </w:r>
      <w:r w:rsidRPr="00D62E34">
        <w:rPr>
          <w:rFonts w:hint="eastAsia"/>
        </w:rPr>
        <w:t>L2</w:t>
      </w:r>
      <w:r w:rsidRPr="00D62E34">
        <w:rPr>
          <w:rFonts w:hint="eastAsia"/>
        </w:rPr>
        <w:t>损失的计算公式</w:t>
      </w:r>
      <w:r>
        <w:rPr>
          <w:rFonts w:hint="eastAsia"/>
        </w:rPr>
        <w:t>如式</w:t>
      </w:r>
      <w:r w:rsidR="008803A3">
        <w:rPr>
          <w:rFonts w:hint="eastAsia"/>
        </w:rPr>
        <w:t>(</w:t>
      </w:r>
      <w:r>
        <w:rPr>
          <w:rFonts w:hint="eastAsia"/>
        </w:rPr>
        <w:t>2</w:t>
      </w:r>
      <w:r>
        <w:t>-</w:t>
      </w:r>
      <w:r w:rsidR="00EA7C61">
        <w:t>11</w:t>
      </w:r>
      <w:r w:rsidR="008803A3">
        <w:rPr>
          <w:rFonts w:hint="eastAsia"/>
        </w:rPr>
        <w:t>)</w:t>
      </w:r>
      <w:r>
        <w:rPr>
          <w:rFonts w:hint="eastAsia"/>
        </w:rPr>
        <w:t>所示</w:t>
      </w:r>
      <w:r w:rsidRPr="00D62E34">
        <w:rPr>
          <w:rFonts w:hint="eastAsia"/>
        </w:rPr>
        <w:t>：</w:t>
      </w:r>
    </w:p>
    <w:p w14:paraId="11C27217" w14:textId="6DC532F9" w:rsidR="009723DF" w:rsidRDefault="009723DF" w:rsidP="009723DF">
      <w:pPr>
        <w:pStyle w:val="MTDisplayEquation"/>
        <w:ind w:firstLineChars="200" w:firstLine="24.90pt"/>
      </w:pPr>
      <w:r>
        <w:tab/>
      </w:r>
      <w:r w:rsidRPr="00D62E34">
        <w:rPr>
          <w:position w:val="-28"/>
        </w:rPr>
        <mc:AlternateContent>
          <mc:Choice Requires="v">
            <w:object w:dxaOrig="110pt" w:dyaOrig="34pt" w14:anchorId="32CB64E6">
              <v:shape id="_x0000_i1065" type="#_x0000_t75" style="width:112.3pt;height:34.55pt" o:ole="">
                <v:imagedata r:id="rId145" o:title=""/>
              </v:shape>
              <o:OLEObject Type="Embed" ProgID="Equation.DSMT4" ShapeID="_x0000_i1065" DrawAspect="Content" ObjectID="_1777171463" r:id="rId146"/>
            </w:object>
          </mc:Choice>
          <mc:Fallback>
            <w:object>
              <w:drawing>
                <wp:inline distT="0" distB="0" distL="0" distR="0" wp14:anchorId="3DDEA341" wp14:editId="2869C343">
                  <wp:extent cx="1426210" cy="438785"/>
                  <wp:effectExtent l="0" t="0" r="0" b="0"/>
                  <wp:docPr id="41" name="对象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1"/>
                          <pic:cNvPicPr>
                            <a:picLocks noChangeAspect="1" noChangeArrowheads="1"/>
                            <a:extLst>
                              <a:ext uri="{837473B0-CC2E-450a-ABE3-18F120FF3D37}">
                                <a15:objectPr xmlns:a15="http://schemas.microsoft.com/office/drawing/2012/main" objectId="_1777171463" isActiveX="0" linkType=""/>
                              </a:ext>
                            </a:extLst>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1426210" cy="438785"/>
                          </a:xfrm>
                          <a:prstGeom prst="rect">
                            <a:avLst/>
                          </a:prstGeom>
                          <a:noFill/>
                          <a:ln>
                            <a:noFill/>
                          </a:ln>
                        </pic:spPr>
                      </pic:pic>
                    </a:graphicData>
                  </a:graphic>
                </wp:inline>
              </w:drawing>
              <w:objectEmbed w:drawAspect="content" r:id="rId146" w:progId="Equation.DSMT4" w:shapeId="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2</w:instrText>
        </w:r>
      </w:fldSimple>
      <w:r w:rsidR="00DC3500">
        <w:instrText>-</w:instrText>
      </w:r>
      <w:fldSimple w:instr=" SEQ MTEqn \c \* Arabic \* MERGEFORMAT ">
        <w:r w:rsidR="00A51B6D">
          <w:rPr>
            <w:noProof/>
          </w:rPr>
          <w:instrText>11</w:instrText>
        </w:r>
      </w:fldSimple>
      <w:r w:rsidR="00DC3500">
        <w:instrText>)</w:instrText>
      </w:r>
      <w:r w:rsidR="00DC3500">
        <w:fldChar w:fldCharType="end"/>
      </w:r>
    </w:p>
    <w:p w14:paraId="6B9F9E84" w14:textId="5088F21A" w:rsidR="009723DF" w:rsidRDefault="009723DF" w:rsidP="00A46F34">
      <w:r w:rsidRPr="00D62E34">
        <w:rPr>
          <w:rFonts w:hint="eastAsia"/>
        </w:rPr>
        <w:t>感知损失</w:t>
      </w:r>
      <w:r w:rsidR="00C93BA5" w:rsidRPr="00A46F34">
        <w:rPr>
          <w:color w:val="000000"/>
        </w:rPr>
        <w:fldChar w:fldCharType="begin"/>
      </w:r>
      <w:r w:rsidR="003C0B30" w:rsidRPr="00A46F34">
        <w:rPr>
          <w:color w:val="000000"/>
        </w:rPr>
        <w:instrText xml:space="preserve"> ADDIN ZOTERO_ITEM CSL_CITATION {"citationID":"fAzdBaGp","properties":{"formattedCitation":"\\super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Photo_realistic_single_image_super_resol" w:tooltip="[28] Ledig C, Theis L, Huszár F, et al. Photo-realistic single image s" w:history="1">
        <w:r w:rsidR="00A46F34" w:rsidRPr="00A46F34">
          <w:rPr>
            <w:rStyle w:val="a7"/>
            <w:color w:val="000000"/>
            <w:kern w:val="0"/>
            <w:u w:val="none"/>
            <w:vertAlign w:val="superscript"/>
          </w:rPr>
          <w:t>28</w:t>
        </w:r>
      </w:hyperlink>
      <w:r w:rsidR="000F6A9A" w:rsidRPr="00A46F34">
        <w:rPr>
          <w:color w:val="000000"/>
          <w:kern w:val="0"/>
          <w:vertAlign w:val="superscript"/>
        </w:rPr>
        <w:t>]</w:t>
      </w:r>
      <w:r w:rsidR="00C93BA5" w:rsidRPr="00A46F34">
        <w:rPr>
          <w:color w:val="000000"/>
        </w:rPr>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w:t>
      </w:r>
      <w:proofErr w:type="gramStart"/>
      <w:r w:rsidRPr="00D62E34">
        <w:rPr>
          <w:rFonts w:hint="eastAsia"/>
        </w:rPr>
        <w:t>像素级</w:t>
      </w:r>
      <w:proofErr w:type="gramEnd"/>
      <w:r w:rsidRPr="00D62E34">
        <w:rPr>
          <w:rFonts w:hint="eastAsia"/>
        </w:rPr>
        <w:t>差异来计算的。它通过</w:t>
      </w:r>
      <w:proofErr w:type="gramStart"/>
      <w:r w:rsidRPr="00D62E34">
        <w:rPr>
          <w:rFonts w:hint="eastAsia"/>
        </w:rPr>
        <w:t>预训练</w:t>
      </w:r>
      <w:proofErr w:type="gramEnd"/>
      <w:r w:rsidRPr="00D62E34">
        <w:rPr>
          <w:rFonts w:hint="eastAsia"/>
        </w:rPr>
        <w:t>的深度神经网络</w:t>
      </w:r>
      <w:r w:rsidR="008803A3">
        <w:rPr>
          <w:rFonts w:hint="eastAsia"/>
        </w:rPr>
        <w:t>(</w:t>
      </w:r>
      <w:r w:rsidRPr="00D62E34">
        <w:rPr>
          <w:rFonts w:hint="eastAsia"/>
        </w:rPr>
        <w:t>如</w:t>
      </w:r>
      <w:r w:rsidRPr="00D62E34">
        <w:rPr>
          <w:rFonts w:hint="eastAsia"/>
        </w:rPr>
        <w:t>VGG</w:t>
      </w:r>
      <w:r w:rsidRPr="00D62E34">
        <w:rPr>
          <w:rFonts w:hint="eastAsia"/>
        </w:rPr>
        <w:t>网络</w:t>
      </w:r>
      <w:r w:rsidR="008803A3">
        <w:rPr>
          <w:rFonts w:hint="eastAsia"/>
        </w:rPr>
        <w:t>)</w:t>
      </w:r>
      <w:r w:rsidRPr="00D62E34">
        <w:rPr>
          <w:rFonts w:hint="eastAsia"/>
        </w:rPr>
        <w:t>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sidR="008803A3">
        <w:rPr>
          <w:rFonts w:hint="eastAsia"/>
        </w:rPr>
        <w:t>(</w:t>
      </w:r>
      <w:r>
        <w:rPr>
          <w:rFonts w:hint="eastAsia"/>
        </w:rPr>
        <w:t>2</w:t>
      </w:r>
      <w:r>
        <w:t>-1</w:t>
      </w:r>
      <w:r w:rsidR="00EA7C61">
        <w:t>2</w:t>
      </w:r>
      <w:r w:rsidR="008803A3">
        <w:rPr>
          <w:rFonts w:hint="eastAsia"/>
        </w:rPr>
        <w:t>)</w:t>
      </w:r>
      <w:r>
        <w:rPr>
          <w:rFonts w:hint="eastAsia"/>
        </w:rPr>
        <w:t>所示</w:t>
      </w:r>
      <w:r w:rsidRPr="00D62E34">
        <w:rPr>
          <w:rFonts w:hint="eastAsia"/>
        </w:rPr>
        <w:t>：</w:t>
      </w:r>
    </w:p>
    <w:p w14:paraId="65912234" w14:textId="3399FC98" w:rsidR="009723DF" w:rsidRDefault="009723DF" w:rsidP="009723DF">
      <w:pPr>
        <w:pStyle w:val="MTDisplayEquation"/>
        <w:ind w:firstLineChars="200" w:firstLine="24.90pt"/>
      </w:pPr>
      <w:r>
        <w:tab/>
      </w:r>
      <w:r w:rsidRPr="00D62E34">
        <w:rPr>
          <w:position w:val="-28"/>
        </w:rPr>
        <mc:AlternateContent>
          <mc:Choice Requires="v">
            <w:object w:dxaOrig="138pt" w:dyaOrig="34pt" w14:anchorId="3FEA8DB7">
              <v:shape id="_x0000_i1066" type="#_x0000_t75" style="width:137.1pt;height:34.55pt" o:ole="">
                <v:imagedata r:id="rId148" o:title=""/>
              </v:shape>
              <o:OLEObject Type="Embed" ProgID="Equation.DSMT4" ShapeID="_x0000_i1066" DrawAspect="Content" ObjectID="_1777171464" r:id="rId149"/>
            </w:object>
          </mc:Choice>
          <mc:Fallback>
            <w:object>
              <w:drawing>
                <wp:inline distT="0" distB="0" distL="0" distR="0" wp14:anchorId="22ED81C5" wp14:editId="74202A5F">
                  <wp:extent cx="1741170" cy="438785"/>
                  <wp:effectExtent l="0" t="0" r="0" b="0"/>
                  <wp:docPr id="42" name="对象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2"/>
                          <pic:cNvPicPr>
                            <a:picLocks noChangeAspect="1" noChangeArrowheads="1"/>
                            <a:extLst>
                              <a:ext uri="{837473B0-CC2E-450a-ABE3-18F120FF3D37}">
                                <a15:objectPr xmlns:a15="http://schemas.microsoft.com/office/drawing/2012/main" objectId="_1777171464" isActiveX="0" linkType=""/>
                              </a:ext>
                            </a:extLst>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1741170" cy="438785"/>
                          </a:xfrm>
                          <a:prstGeom prst="rect">
                            <a:avLst/>
                          </a:prstGeom>
                          <a:noFill/>
                          <a:ln>
                            <a:noFill/>
                          </a:ln>
                        </pic:spPr>
                      </pic:pic>
                    </a:graphicData>
                  </a:graphic>
                </wp:inline>
              </w:drawing>
              <w:objectEmbed w:drawAspect="content" r:id="rId149" w:progId="Equation.DSMT4" w:shapeId="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2</w:instrText>
        </w:r>
      </w:fldSimple>
      <w:r w:rsidR="00DC3500">
        <w:instrText>-</w:instrText>
      </w:r>
      <w:fldSimple w:instr=" SEQ MTEqn \c \* Arabic \* MERGEFORMAT ">
        <w:r w:rsidR="00A51B6D">
          <w:rPr>
            <w:noProof/>
          </w:rPr>
          <w:instrText>12</w:instrText>
        </w:r>
      </w:fldSimple>
      <w:r w:rsidR="00DC3500">
        <w:instrText>)</w:instrText>
      </w:r>
      <w:r w:rsidR="00DC3500">
        <w:fldChar w:fldCharType="end"/>
      </w:r>
    </w:p>
    <w:p w14:paraId="0BDA0ADF" w14:textId="486633FC"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1067" type="#_x0000_t75" style="width:21.9pt;height:17.3pt" o:ole="">
                <v:imagedata r:id="rId151" o:title=""/>
              </v:shape>
              <o:OLEObject Type="Embed" ProgID="Equation.DSMT4" ShapeID="_x0000_i1067" DrawAspect="Content" ObjectID="_1777171465" r:id="rId152"/>
            </w:object>
          </mc:Choice>
          <mc:Fallback>
            <w:object>
              <w:drawing>
                <wp:inline distT="0" distB="0" distL="0" distR="0" wp14:anchorId="2B4D8CCF" wp14:editId="23A69164">
                  <wp:extent cx="278130" cy="219710"/>
                  <wp:effectExtent l="0" t="0" r="0" b="8890"/>
                  <wp:docPr id="1" name="对象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
                          <pic:cNvPicPr>
                            <a:picLocks noChangeAspect="1" noChangeArrowheads="1"/>
                            <a:extLst>
                              <a:ext uri="{837473B0-CC2E-450a-ABE3-18F120FF3D37}">
                                <a15:objectPr xmlns:a15="http://schemas.microsoft.com/office/drawing/2012/main" objectId="_1777171465" isActiveX="0" linkType=""/>
                              </a:ext>
                            </a:extLst>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278130" cy="219710"/>
                          </a:xfrm>
                          <a:prstGeom prst="rect">
                            <a:avLst/>
                          </a:prstGeom>
                          <a:noFill/>
                          <a:ln>
                            <a:noFill/>
                          </a:ln>
                        </pic:spPr>
                      </pic:pic>
                    </a:graphicData>
                  </a:graphic>
                </wp:inline>
              </w:drawing>
              <w:objectEmbed w:drawAspect="content" r:id="rId152" w:progId="Equation.DSMT4" w:shapeId="1" w:fieldCodes=""/>
            </w:object>
          </mc:Fallback>
        </mc:AlternateContent>
      </w:r>
      <w:r w:rsidRPr="00D62E34">
        <w:rPr>
          <w:rFonts w:hint="eastAsia"/>
        </w:rPr>
        <w:t>表示通过某个</w:t>
      </w:r>
      <w:proofErr w:type="gramStart"/>
      <w:r w:rsidRPr="00D62E34">
        <w:rPr>
          <w:rFonts w:hint="eastAsia"/>
        </w:rPr>
        <w:t>预训练</w:t>
      </w:r>
      <w:proofErr w:type="gramEnd"/>
      <w:r>
        <w:rPr>
          <w:rFonts w:hint="eastAsia"/>
        </w:rPr>
        <w:t>的深度神经</w:t>
      </w:r>
      <w:r w:rsidRPr="00D62E34">
        <w:rPr>
          <w:rFonts w:hint="eastAsia"/>
        </w:rPr>
        <w:t>网络</w:t>
      </w:r>
      <w:r w:rsidR="008803A3">
        <w:rPr>
          <w:rFonts w:hint="eastAsia"/>
        </w:rPr>
        <w:t>(</w:t>
      </w:r>
      <w:r w:rsidRPr="00D62E34">
        <w:rPr>
          <w:rFonts w:hint="eastAsia"/>
        </w:rPr>
        <w:t>例如</w:t>
      </w:r>
      <w:r w:rsidRPr="00D62E34">
        <w:rPr>
          <w:rFonts w:hint="eastAsia"/>
        </w:rPr>
        <w:t>VGG</w:t>
      </w:r>
      <w:r w:rsidRPr="00D62E34">
        <w:rPr>
          <w:rFonts w:hint="eastAsia"/>
        </w:rPr>
        <w:t>网络</w:t>
      </w:r>
      <w:r w:rsidR="008803A3">
        <w:rPr>
          <w:rFonts w:hint="eastAsia"/>
        </w:rPr>
        <w:t>)</w:t>
      </w:r>
      <w:r w:rsidRPr="00D62E34">
        <w:rPr>
          <w:rFonts w:hint="eastAsia"/>
        </w:rPr>
        <w:t>提取的特征表示函数</w:t>
      </w:r>
      <w:r>
        <w:rPr>
          <w:rFonts w:hint="eastAsia"/>
        </w:rPr>
        <w:t>。</w:t>
      </w:r>
    </w:p>
    <w:p w14:paraId="46DFC8A8" w14:textId="2726F63A" w:rsidR="009723DF" w:rsidRPr="00627101" w:rsidRDefault="009723DF" w:rsidP="00627101">
      <w:pPr>
        <w:keepNext/>
        <w:keepLines/>
        <w:adjustRightInd w:val="0"/>
        <w:snapToGrid w:val="0"/>
        <w:spacing w:beforeLines="50" w:before="9.75pt" w:afterLines="50" w:after="9.75pt" w:line="16.20pt" w:lineRule="auto"/>
        <w:outlineLvl w:val="1"/>
        <w:rPr>
          <w:rFonts w:eastAsia="黑体"/>
          <w:kern w:val="0"/>
          <w:sz w:val="30"/>
          <w:szCs w:val="30"/>
        </w:rPr>
      </w:pPr>
      <w:bookmarkStart w:id="276" w:name="_Toc161457406"/>
      <w:bookmarkStart w:id="277" w:name="_Toc161458009"/>
      <w:bookmarkStart w:id="278" w:name="_Toc161602611"/>
      <w:bookmarkStart w:id="279" w:name="_Toc161792314"/>
      <w:bookmarkStart w:id="280" w:name="_Toc162391756"/>
      <w:bookmarkStart w:id="281" w:name="_Toc162584010"/>
      <w:bookmarkStart w:id="282" w:name="_Toc162875888"/>
      <w:bookmarkStart w:id="283" w:name="_Toc162877299"/>
      <w:bookmarkStart w:id="284" w:name="_Toc162878487"/>
      <w:bookmarkStart w:id="285" w:name="_Toc162948174"/>
      <w:bookmarkStart w:id="286" w:name="_Toc166375117"/>
      <w:bookmarkStart w:id="287" w:name="_Toc166553987"/>
      <w:r w:rsidRPr="00627101">
        <w:rPr>
          <w:rFonts w:eastAsia="黑体"/>
          <w:kern w:val="0"/>
          <w:sz w:val="30"/>
          <w:szCs w:val="30"/>
        </w:rPr>
        <w:t>2.</w:t>
      </w:r>
      <w:r w:rsidR="00627101" w:rsidRPr="00627101">
        <w:rPr>
          <w:rFonts w:eastAsia="黑体"/>
          <w:kern w:val="0"/>
          <w:sz w:val="30"/>
          <w:szCs w:val="30"/>
        </w:rPr>
        <w:t>6</w:t>
      </w:r>
      <w:r w:rsidRPr="00627101">
        <w:rPr>
          <w:rFonts w:eastAsia="黑体" w:hint="eastAsia"/>
          <w:kern w:val="0"/>
          <w:sz w:val="30"/>
          <w:szCs w:val="30"/>
        </w:rPr>
        <w:t xml:space="preserve"> </w:t>
      </w:r>
      <w:r w:rsidRPr="00627101">
        <w:rPr>
          <w:rFonts w:eastAsia="黑体" w:hint="eastAsia"/>
          <w:kern w:val="0"/>
          <w:sz w:val="30"/>
          <w:szCs w:val="30"/>
        </w:rPr>
        <w:t>常用的评价指标</w:t>
      </w:r>
      <w:bookmarkEnd w:id="276"/>
      <w:bookmarkEnd w:id="277"/>
      <w:bookmarkEnd w:id="278"/>
      <w:bookmarkEnd w:id="279"/>
      <w:bookmarkEnd w:id="280"/>
      <w:bookmarkEnd w:id="281"/>
      <w:bookmarkEnd w:id="282"/>
      <w:bookmarkEnd w:id="283"/>
      <w:bookmarkEnd w:id="284"/>
      <w:bookmarkEnd w:id="285"/>
      <w:bookmarkEnd w:id="286"/>
      <w:bookmarkEnd w:id="287"/>
    </w:p>
    <w:p w14:paraId="12219EFD" w14:textId="7C95601B" w:rsidR="009723DF" w:rsidRPr="001E0758" w:rsidRDefault="009723DF" w:rsidP="003F6DB1">
      <w:pPr>
        <w:ind w:firstLineChars="196" w:firstLine="24.40pt"/>
      </w:pPr>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008803A3">
        <w:rPr>
          <w:rFonts w:hint="eastAsia"/>
        </w:rPr>
        <w:t>(</w:t>
      </w:r>
      <w:r w:rsidR="008C0C1C" w:rsidRPr="008C0C1C">
        <w:t>Peak Signal-to-Noise Ratio</w:t>
      </w:r>
      <w:r w:rsidR="008C0C1C">
        <w:t xml:space="preserve">, </w:t>
      </w:r>
      <w:r w:rsidRPr="0001780D">
        <w:rPr>
          <w:rFonts w:hint="eastAsia"/>
        </w:rPr>
        <w:t>PSNR</w:t>
      </w:r>
      <w:r w:rsidR="008803A3">
        <w:rPr>
          <w:rFonts w:hint="eastAsia"/>
        </w:rPr>
        <w:t>)</w:t>
      </w:r>
      <w:r w:rsidR="00C93BA5" w:rsidRPr="00A46F34">
        <w:fldChar w:fldCharType="begin"/>
      </w:r>
      <w:r w:rsidR="00B50B2A">
        <w:instrText xml:space="preserve"> ADDIN ZOTERO_ITEM CSL_CITATION {"citationID":"ITby6UDJ","properties":{"formattedCitation":"\\super [54]\\nosupersub{}","plainCitation":"[54]","noteIndex":0},"citationItems":[{"id":886,"uris":["http://zotero.org/users/local/5A8f2ITQ/items/YEYNYGG6","http://zotero.org/users/13973222/items/YEYNYGG6"],"itemData":{"id":886,"type":"article-journal","container-title":"IEEE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rsidRPr="00A46F34">
        <w:fldChar w:fldCharType="separate"/>
      </w:r>
      <w:r w:rsidR="00B50B2A" w:rsidRPr="00B50B2A">
        <w:rPr>
          <w:kern w:val="0"/>
          <w:vertAlign w:val="superscript"/>
        </w:rPr>
        <w:t>[54]</w:t>
      </w:r>
      <w:r w:rsidR="00C93BA5" w:rsidRPr="00A46F34">
        <w:fldChar w:fldCharType="end"/>
      </w:r>
      <w:r w:rsidRPr="0001780D">
        <w:rPr>
          <w:rFonts w:hint="eastAsia"/>
        </w:rPr>
        <w:t>、结构相似性</w:t>
      </w:r>
      <w:r w:rsidR="003F6DB1">
        <w:rPr>
          <w:rFonts w:hint="eastAsia"/>
        </w:rPr>
        <w:t>指标</w:t>
      </w:r>
      <w:r w:rsidR="008803A3">
        <w:rPr>
          <w:rFonts w:hint="eastAsia"/>
        </w:rPr>
        <w:t>(</w:t>
      </w:r>
      <w:r w:rsidR="008C0C1C" w:rsidRPr="008C0C1C">
        <w:t>Structural Similarity Index Measure</w:t>
      </w:r>
      <w:r w:rsidR="008C0C1C">
        <w:t xml:space="preserve">, </w:t>
      </w:r>
      <w:r w:rsidRPr="0001780D">
        <w:rPr>
          <w:rFonts w:hint="eastAsia"/>
        </w:rPr>
        <w:t>SSIM</w:t>
      </w:r>
      <w:r w:rsidR="008803A3">
        <w:rPr>
          <w:rFonts w:hint="eastAsia"/>
        </w:rPr>
        <w:t>)</w:t>
      </w:r>
      <w:r w:rsidR="00C93BA5" w:rsidRPr="00A46F34">
        <w:rPr>
          <w:color w:val="000000"/>
        </w:rPr>
        <w:fldChar w:fldCharType="begin"/>
      </w:r>
      <w:r w:rsidR="00B50B2A">
        <w:rPr>
          <w:color w:val="000000"/>
        </w:rPr>
        <w:instrText xml:space="preserve"> ADDIN ZOTERO_ITEM CSL_CITATION {"citationID":"c0qS2iVK","properties":{"formattedCitation":"\\super [54]\\nosupersub{}","plainCitation":"[54]","noteIndex":0},"citationItems":[{"id":886,"uris":["http://zotero.org/users/local/5A8f2ITQ/items/YEYNYGG6","http://zotero.org/users/13973222/items/YEYNYGG6"],"itemData":{"id":886,"type":"article-journal","container-title":"IEEE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rsidRPr="00A46F34">
        <w:rPr>
          <w:color w:val="000000"/>
        </w:rPr>
        <w:fldChar w:fldCharType="separate"/>
      </w:r>
      <w:r w:rsidR="00B50B2A" w:rsidRPr="00B50B2A">
        <w:rPr>
          <w:kern w:val="0"/>
          <w:vertAlign w:val="superscript"/>
        </w:rPr>
        <w:t>[54]</w:t>
      </w:r>
      <w:r w:rsidR="00C93BA5" w:rsidRPr="00A46F34">
        <w:rPr>
          <w:color w:val="000000"/>
        </w:rPr>
        <w:fldChar w:fldCharType="end"/>
      </w:r>
      <w:r w:rsidR="00084E99">
        <w:rPr>
          <w:rFonts w:hint="eastAsia"/>
        </w:rPr>
        <w:t>、</w:t>
      </w:r>
      <w:r w:rsidRPr="00AF5262">
        <w:rPr>
          <w:rFonts w:hint="eastAsia"/>
        </w:rPr>
        <w:t>学习感知图像块相似度</w:t>
      </w:r>
      <w:r w:rsidR="008803A3">
        <w:rPr>
          <w:rFonts w:hint="eastAsia"/>
        </w:rPr>
        <w:t>(</w:t>
      </w:r>
      <w:r w:rsidR="008C0C1C" w:rsidRPr="008C0C1C">
        <w:t>Learned Perceptual Image Patch Similarity</w:t>
      </w:r>
      <w:r w:rsidR="008C0C1C">
        <w:t xml:space="preserve">, </w:t>
      </w:r>
      <w:r w:rsidRPr="0001780D">
        <w:rPr>
          <w:rFonts w:hint="eastAsia"/>
        </w:rPr>
        <w:lastRenderedPageBreak/>
        <w:t>LPIPS</w:t>
      </w:r>
      <w:r w:rsidR="008803A3">
        <w:rPr>
          <w:rFonts w:hint="eastAsia"/>
        </w:rPr>
        <w:t>)</w:t>
      </w:r>
      <w:r w:rsidR="00C93BA5" w:rsidRPr="00A46F34">
        <w:rPr>
          <w:color w:val="000000"/>
        </w:rPr>
        <w:fldChar w:fldCharType="begin"/>
      </w:r>
      <w:r w:rsidR="00B50B2A">
        <w:rPr>
          <w:color w:val="000000"/>
        </w:rPr>
        <w:instrText xml:space="preserve"> ADDIN ZOTERO_ITEM CSL_CITATION {"citationID":"KnQOSKcu","properties":{"formattedCitation":"\\super [55]\\nosupersub{}","plainCitation":"[55]","noteIndex":0},"citationItems":[{"id":885,"uris":["http://zotero.org/users/local/5A8f2ITQ/items/B7CZUNNV","http://zotero.org/users/13973222/items/B7CZUNNV"],"itemData":{"id":885,"type":"paper-conference","container-title":"Proceedings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rsidRPr="00A46F34">
        <w:rPr>
          <w:color w:val="000000"/>
        </w:rPr>
        <w:fldChar w:fldCharType="separate"/>
      </w:r>
      <w:r w:rsidR="00B50B2A" w:rsidRPr="00B50B2A">
        <w:rPr>
          <w:kern w:val="0"/>
          <w:vertAlign w:val="superscript"/>
        </w:rPr>
        <w:t>[55]</w:t>
      </w:r>
      <w:r w:rsidR="00C93BA5" w:rsidRPr="00A46F34">
        <w:rPr>
          <w:color w:val="000000"/>
        </w:rPr>
        <w:fldChar w:fldCharType="end"/>
      </w:r>
      <w:r w:rsidR="00084E99">
        <w:rPr>
          <w:rFonts w:hint="eastAsia"/>
        </w:rPr>
        <w:t>和</w:t>
      </w:r>
      <w:r w:rsidR="00084E99" w:rsidRPr="00084E99">
        <w:rPr>
          <w:rFonts w:hint="eastAsia"/>
        </w:rPr>
        <w:t>无参考图像质量评估指标</w:t>
      </w:r>
      <w:r w:rsidR="008803A3">
        <w:rPr>
          <w:rFonts w:hint="eastAsia"/>
        </w:rPr>
        <w:t>(</w:t>
      </w:r>
      <w:r w:rsidR="008C0C1C" w:rsidRPr="008C0C1C">
        <w:t>Natural Image Quality Evaluator</w:t>
      </w:r>
      <w:r w:rsidR="008C0C1C">
        <w:t xml:space="preserve">, </w:t>
      </w:r>
      <w:r w:rsidR="00084E99">
        <w:rPr>
          <w:rFonts w:hint="eastAsia"/>
        </w:rPr>
        <w:t>NIQE</w:t>
      </w:r>
      <w:r w:rsidR="008803A3">
        <w:rPr>
          <w:rFonts w:hint="eastAsia"/>
        </w:rPr>
        <w:t>)</w:t>
      </w:r>
      <w:r w:rsidR="0079353F" w:rsidRPr="00A46F34">
        <w:rPr>
          <w:color w:val="000000"/>
        </w:rPr>
        <w:fldChar w:fldCharType="begin"/>
      </w:r>
      <w:r w:rsidR="00B50B2A">
        <w:rPr>
          <w:color w:val="000000"/>
        </w:rPr>
        <w:instrText xml:space="preserve"> ADDIN ZOTERO_ITEM CSL_CITATION {"citationID":"aVkpYpkR","properties":{"formattedCitation":"\\super [56]\\nosupersub{}","plainCitation":"[56]","noteIndex":0},"citationItems":[{"id":919,"uris":["http://zotero.org/users/local/5A8f2ITQ/items/NNJER9Z3","http://zotero.org/users/13973222/items/NNJER9Z3"],"itemData":{"id":919,"type":"article-journal","container-title":"IEEE Signal processing letters","issue":"3","note":"ISBN: 1070-9908\npublisher: IEEE","page":"209-212","title":"Making a “completely blind” image quality analyzer","volume":"20","author":[{"family":"Mittal","given":"Anish"},{"family":"Soundararajan","given":"Rajiv"},{"family":"Bovik","given":"Alan C."}],"issued":{"date-parts":[["2012"]]}}}],"schema":"https://github.com/citation-style-language/schema/raw/master/csl-citation.json"} </w:instrText>
      </w:r>
      <w:r w:rsidR="0079353F" w:rsidRPr="00A46F34">
        <w:rPr>
          <w:color w:val="000000"/>
        </w:rPr>
        <w:fldChar w:fldCharType="separate"/>
      </w:r>
      <w:r w:rsidR="00B50B2A" w:rsidRPr="00B50B2A">
        <w:rPr>
          <w:kern w:val="0"/>
          <w:vertAlign w:val="superscript"/>
        </w:rPr>
        <w:t>[56]</w:t>
      </w:r>
      <w:r w:rsidR="0079353F" w:rsidRPr="00A46F34">
        <w:rPr>
          <w:color w:val="000000"/>
        </w:rPr>
        <w:fldChar w:fldCharType="end"/>
      </w:r>
      <w:r w:rsidRPr="0001780D">
        <w:rPr>
          <w:rFonts w:hint="eastAsia"/>
        </w:rPr>
        <w:t>。这些指标各自从不同的角度评估图像恢复的质量。</w:t>
      </w:r>
      <w:r>
        <w:rPr>
          <w:rFonts w:hint="eastAsia"/>
        </w:rPr>
        <w:t>本小结分别介绍这</w:t>
      </w:r>
      <w:r w:rsidR="008C0C1C">
        <w:rPr>
          <w:rFonts w:hint="eastAsia"/>
        </w:rPr>
        <w:t>四</w:t>
      </w:r>
      <w:r>
        <w:rPr>
          <w:rFonts w:hint="eastAsia"/>
        </w:rPr>
        <w:t>个指标：</w:t>
      </w:r>
    </w:p>
    <w:p w14:paraId="2EDD0E1A" w14:textId="31EB2CC0" w:rsidR="009723DF" w:rsidRDefault="009723DF" w:rsidP="00F17271">
      <w:pPr>
        <w:adjustRightInd w:val="0"/>
        <w:snapToGrid w:val="0"/>
        <w:spacing w:line="15pt" w:lineRule="auto"/>
        <w:ind w:firstLineChars="196" w:firstLine="24.4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008803A3">
        <w:rPr>
          <w:rFonts w:hint="eastAsia"/>
        </w:rPr>
        <w:t>(</w:t>
      </w:r>
      <w:r w:rsidRPr="00AF5262">
        <w:rPr>
          <w:rFonts w:hint="eastAsia"/>
        </w:rPr>
        <w:t>MSE</w:t>
      </w:r>
      <w:r w:rsidR="008803A3">
        <w:rPr>
          <w:rFonts w:hint="eastAsia"/>
        </w:rPr>
        <w:t>)</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w:t>
      </w:r>
      <w:proofErr w:type="gramStart"/>
      <w:r w:rsidRPr="00AF5262">
        <w:rPr>
          <w:rFonts w:hint="eastAsia"/>
        </w:rPr>
        <w:t>像素级</w:t>
      </w:r>
      <w:proofErr w:type="gramEnd"/>
      <w:r w:rsidRPr="00AF5262">
        <w:rPr>
          <w:rFonts w:hint="eastAsia"/>
        </w:rPr>
        <w:t>的差异，而忽略了图像的视觉结构和内容。</w:t>
      </w:r>
      <w:r>
        <w:rPr>
          <w:rFonts w:hint="eastAsia"/>
        </w:rPr>
        <w:t>PSNR</w:t>
      </w:r>
      <w:r>
        <w:rPr>
          <w:rFonts w:hint="eastAsia"/>
        </w:rPr>
        <w:t>的计算公式如式</w:t>
      </w:r>
      <w:r w:rsidR="008803A3">
        <w:rPr>
          <w:rFonts w:hint="eastAsia"/>
        </w:rPr>
        <w:t>(</w:t>
      </w:r>
      <w:r>
        <w:rPr>
          <w:rFonts w:hint="eastAsia"/>
        </w:rPr>
        <w:t>2</w:t>
      </w:r>
      <w:r>
        <w:t>-1</w:t>
      </w:r>
      <w:r w:rsidR="00EA7C61">
        <w:t>3</w:t>
      </w:r>
      <w:r w:rsidR="008803A3">
        <w:rPr>
          <w:rFonts w:hint="eastAsia"/>
        </w:rPr>
        <w:t>)</w:t>
      </w:r>
      <w:r>
        <w:rPr>
          <w:rFonts w:hint="eastAsia"/>
        </w:rPr>
        <w:t>：</w:t>
      </w:r>
    </w:p>
    <w:p w14:paraId="7172CC24" w14:textId="6E4C71D9" w:rsidR="009723DF" w:rsidRDefault="009723DF" w:rsidP="009723DF">
      <w:pPr>
        <w:pStyle w:val="MTDisplayEquation"/>
        <w:ind w:firstLineChars="200" w:firstLine="24.90pt"/>
      </w:pPr>
      <w:r>
        <w:tab/>
      </w:r>
      <w:r w:rsidR="00CB32A0" w:rsidRPr="00B34EF0">
        <w:rPr>
          <w:position w:val="-32"/>
        </w:rPr>
        <mc:AlternateContent>
          <mc:Choice Requires="v">
            <w:object w:dxaOrig="134pt" w:dyaOrig="38pt" w14:anchorId="019C44BB">
              <v:shape id="_x0000_i1068" type="#_x0000_t75" style="width:134.2pt;height:39.15pt" o:ole="">
                <v:imagedata r:id="rId154" o:title=""/>
              </v:shape>
              <o:OLEObject Type="Embed" ProgID="Equation.DSMT4" ShapeID="_x0000_i1068" DrawAspect="Content" ObjectID="_1777171466" r:id="rId155"/>
            </w:object>
          </mc:Choice>
          <mc:Fallback>
            <w:object>
              <w:drawing>
                <wp:inline distT="0" distB="0" distL="0" distR="0" wp14:anchorId="117ACB4F" wp14:editId="3A7A57ED">
                  <wp:extent cx="1704340" cy="497205"/>
                  <wp:effectExtent l="0" t="0" r="0" b="0"/>
                  <wp:docPr id="1" name="对象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4"/>
                          <pic:cNvPicPr>
                            <a:picLocks noChangeAspect="1" noChangeArrowheads="1"/>
                            <a:extLst>
                              <a:ext uri="{837473B0-CC2E-450a-ABE3-18F120FF3D37}">
                                <a15:objectPr xmlns:a15="http://schemas.microsoft.com/office/drawing/2012/main" objectId="_1777171466" isActiveX="0" linkType=""/>
                              </a:ext>
                            </a:extLst>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1704340" cy="497205"/>
                          </a:xfrm>
                          <a:prstGeom prst="rect">
                            <a:avLst/>
                          </a:prstGeom>
                          <a:noFill/>
                          <a:ln>
                            <a:noFill/>
                          </a:ln>
                        </pic:spPr>
                      </pic:pic>
                    </a:graphicData>
                  </a:graphic>
                </wp:inline>
              </w:drawing>
              <w:objectEmbed w:drawAspect="content" r:id="rId155"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2</w:instrText>
        </w:r>
      </w:fldSimple>
      <w:r w:rsidR="00DC3500">
        <w:instrText>-</w:instrText>
      </w:r>
      <w:fldSimple w:instr=" SEQ MTEqn \c \* Arabic \* MERGEFORMAT ">
        <w:r w:rsidR="00A51B6D">
          <w:rPr>
            <w:noProof/>
          </w:rPr>
          <w:instrText>13</w:instrText>
        </w:r>
      </w:fldSimple>
      <w:r w:rsidR="00DC3500">
        <w:instrText>)</w:instrText>
      </w:r>
      <w:r w:rsidR="00DC3500">
        <w:fldChar w:fldCharType="end"/>
      </w:r>
    </w:p>
    <w:p w14:paraId="5C0E72F8" w14:textId="4A1DB720" w:rsidR="009723DF" w:rsidRDefault="009723DF" w:rsidP="002D07FB">
      <w:pPr>
        <w:adjustRightInd w:val="0"/>
        <w:snapToGrid w:val="0"/>
        <w:spacing w:line="15pt" w:lineRule="auto"/>
      </w:pPr>
      <w:r>
        <w:rPr>
          <w:rFonts w:hint="eastAsia"/>
        </w:rPr>
        <w:t>其中：</w:t>
      </w:r>
      <w:r w:rsidRPr="00B34EF0">
        <w:rPr>
          <w:position w:val="-12"/>
        </w:rPr>
        <mc:AlternateContent>
          <mc:Choice Requires="v">
            <w:object w:dxaOrig="36pt" w:dyaOrig="18pt" w14:anchorId="63055E7F">
              <v:shape id="_x0000_i1069" type="#_x0000_t75" style="width:36.85pt;height:19pt" o:ole="">
                <v:imagedata r:id="rId157" o:title=""/>
              </v:shape>
              <o:OLEObject Type="Embed" ProgID="Equation.DSMT4" ShapeID="_x0000_i1069" DrawAspect="Content" ObjectID="_1777171467" r:id="rId158"/>
            </w:object>
          </mc:Choice>
          <mc:Fallback>
            <w:object>
              <w:drawing>
                <wp:inline distT="0" distB="0" distL="0" distR="0" wp14:anchorId="0B5D6297" wp14:editId="2E46D4F9">
                  <wp:extent cx="467995" cy="241300"/>
                  <wp:effectExtent l="0" t="0" r="8255" b="6350"/>
                  <wp:docPr id="1" name="对象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5"/>
                          <pic:cNvPicPr>
                            <a:picLocks noChangeAspect="1" noChangeArrowheads="1"/>
                            <a:extLst>
                              <a:ext uri="{837473B0-CC2E-450a-ABE3-18F120FF3D37}">
                                <a15:objectPr xmlns:a15="http://schemas.microsoft.com/office/drawing/2012/main" objectId="_1777171467" isActiveX="0" linkType=""/>
                              </a:ext>
                            </a:extLst>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467995" cy="241300"/>
                          </a:xfrm>
                          <a:prstGeom prst="rect">
                            <a:avLst/>
                          </a:prstGeom>
                          <a:noFill/>
                          <a:ln>
                            <a:noFill/>
                          </a:ln>
                        </pic:spPr>
                      </pic:pic>
                    </a:graphicData>
                  </a:graphic>
                </wp:inline>
              </w:drawing>
              <w:objectEmbed w:drawAspect="content" r:id="rId158" w:progId="Equation.DSMT4" w:shapeId="1" w:fieldCodes=""/>
            </w:object>
          </mc:Fallback>
        </mc:AlternateContent>
      </w:r>
      <w:r w:rsidRPr="00B34EF0">
        <w:rPr>
          <w:rFonts w:hint="eastAsia"/>
        </w:rPr>
        <w:t>表示图像可能的最大</w:t>
      </w:r>
      <w:proofErr w:type="gramStart"/>
      <w:r w:rsidRPr="00B34EF0">
        <w:rPr>
          <w:rFonts w:hint="eastAsia"/>
        </w:rPr>
        <w:t>像素值</w:t>
      </w:r>
      <w:proofErr w:type="gramEnd"/>
      <w:r w:rsidR="008803A3">
        <w:rPr>
          <w:rFonts w:hint="eastAsia"/>
        </w:rPr>
        <w:t>(</w:t>
      </w:r>
      <w:r w:rsidRPr="00B34EF0">
        <w:rPr>
          <w:rFonts w:hint="eastAsia"/>
        </w:rPr>
        <w:t>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1070" type="#_x0000_t75" style="width:68.55pt;height:19pt" o:ole="">
                <v:imagedata r:id="rId160" o:title=""/>
              </v:shape>
              <o:OLEObject Type="Embed" ProgID="Equation.DSMT4" ShapeID="_x0000_i1070" DrawAspect="Content" ObjectID="_1777171468" r:id="rId161"/>
            </w:object>
          </mc:Choice>
          <mc:Fallback>
            <w:object>
              <w:drawing>
                <wp:inline distT="0" distB="0" distL="0" distR="0" wp14:anchorId="498DDA17" wp14:editId="5A9A330E">
                  <wp:extent cx="870585" cy="241300"/>
                  <wp:effectExtent l="0" t="0" r="5715" b="6350"/>
                  <wp:docPr id="1" name="对象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6"/>
                          <pic:cNvPicPr>
                            <a:picLocks noChangeAspect="1" noChangeArrowheads="1"/>
                            <a:extLst>
                              <a:ext uri="{837473B0-CC2E-450a-ABE3-18F120FF3D37}">
                                <a15:objectPr xmlns:a15="http://schemas.microsoft.com/office/drawing/2012/main" objectId="_1777171468" isActiveX="0" linkType=""/>
                              </a:ext>
                            </a:extLst>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870585" cy="241300"/>
                          </a:xfrm>
                          <a:prstGeom prst="rect">
                            <a:avLst/>
                          </a:prstGeom>
                          <a:noFill/>
                          <a:ln>
                            <a:noFill/>
                          </a:ln>
                        </pic:spPr>
                      </pic:pic>
                    </a:graphicData>
                  </a:graphic>
                </wp:inline>
              </w:drawing>
              <w:objectEmbed w:drawAspect="content" r:id="rId161" w:progId="Equation.DSMT4" w:shapeId="1" w:fieldCodes=""/>
            </w:object>
          </mc:Fallback>
        </mc:AlternateContent>
      </w:r>
      <w:r w:rsidR="008803A3">
        <w:rPr>
          <w:rFonts w:hint="eastAsia"/>
        </w:rPr>
        <w:t>)</w:t>
      </w:r>
      <w:r>
        <w:rPr>
          <w:rFonts w:hint="eastAsia"/>
        </w:rPr>
        <w:t>。</w:t>
      </w:r>
      <w:r w:rsidRPr="00B34EF0">
        <w:rPr>
          <w:position w:val="-6"/>
        </w:rPr>
        <mc:AlternateContent>
          <mc:Choice Requires="v">
            <w:object w:dxaOrig="29pt" w:dyaOrig="13.95pt" w14:anchorId="0C78B48A">
              <v:shape id="_x0000_i1071" type="#_x0000_t75" style="width:29.4pt;height:15pt" o:ole="">
                <v:imagedata r:id="rId163" o:title=""/>
              </v:shape>
              <o:OLEObject Type="Embed" ProgID="Equation.DSMT4" ShapeID="_x0000_i1071" DrawAspect="Content" ObjectID="_1777171469" r:id="rId164"/>
            </w:object>
          </mc:Choice>
          <mc:Fallback>
            <w:object>
              <w:drawing>
                <wp:inline distT="0" distB="0" distL="0" distR="0" wp14:anchorId="0C22DD8F" wp14:editId="0AE598AC">
                  <wp:extent cx="373380" cy="190500"/>
                  <wp:effectExtent l="0" t="0" r="7620" b="0"/>
                  <wp:docPr id="1" name="对象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7"/>
                          <pic:cNvPicPr>
                            <a:picLocks noChangeAspect="1" noChangeArrowheads="1"/>
                            <a:extLst>
                              <a:ext uri="{837473B0-CC2E-450a-ABE3-18F120FF3D37}">
                                <a15:objectPr xmlns:a15="http://schemas.microsoft.com/office/drawing/2012/main" objectId="_1777171469" isActiveX="0" linkType=""/>
                              </a:ext>
                            </a:extLst>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373380" cy="190500"/>
                          </a:xfrm>
                          <a:prstGeom prst="rect">
                            <a:avLst/>
                          </a:prstGeom>
                          <a:noFill/>
                          <a:ln>
                            <a:noFill/>
                          </a:ln>
                        </pic:spPr>
                      </pic:pic>
                    </a:graphicData>
                  </a:graphic>
                </wp:inline>
              </w:drawing>
              <w:objectEmbed w:drawAspect="content" r:id="rId164" w:progId="Equation.DSMT4" w:shapeId="1" w:fieldCodes=""/>
            </w:object>
          </mc:Fallback>
        </mc:AlternateContent>
      </w:r>
      <w:r w:rsidRPr="00B34EF0">
        <w:rPr>
          <w:rFonts w:hint="eastAsia"/>
        </w:rPr>
        <w:t>表示均方误差，其计算公式</w:t>
      </w:r>
      <w:r>
        <w:rPr>
          <w:rFonts w:hint="eastAsia"/>
        </w:rPr>
        <w:t>如式</w:t>
      </w:r>
      <w:r w:rsidR="008803A3">
        <w:rPr>
          <w:rFonts w:hint="eastAsia"/>
        </w:rPr>
        <w:t>(</w:t>
      </w:r>
      <w:r>
        <w:rPr>
          <w:rFonts w:hint="eastAsia"/>
        </w:rPr>
        <w:t>2</w:t>
      </w:r>
      <w:r>
        <w:t>-1</w:t>
      </w:r>
      <w:r w:rsidR="00EA7C61">
        <w:t>4</w:t>
      </w:r>
      <w:r w:rsidR="008803A3">
        <w:rPr>
          <w:rFonts w:hint="eastAsia"/>
        </w:rPr>
        <w:t>)</w:t>
      </w:r>
      <w:r>
        <w:rPr>
          <w:rFonts w:hint="eastAsia"/>
        </w:rPr>
        <w:t>所示</w:t>
      </w:r>
      <w:r w:rsidRPr="00B34EF0">
        <w:rPr>
          <w:rFonts w:hint="eastAsia"/>
        </w:rPr>
        <w:t>：</w:t>
      </w:r>
    </w:p>
    <w:p w14:paraId="315D7188" w14:textId="48A6705A" w:rsidR="009723DF" w:rsidRDefault="009723DF" w:rsidP="009723DF">
      <w:pPr>
        <w:pStyle w:val="MTDisplayEquation"/>
        <w:ind w:firstLineChars="200" w:firstLine="24.90pt"/>
      </w:pPr>
      <w:r>
        <w:tab/>
      </w:r>
      <w:r w:rsidR="00CB32A0" w:rsidRPr="00B34EF0">
        <w:rPr>
          <w:position w:val="-30"/>
        </w:rPr>
        <mc:AlternateContent>
          <mc:Choice Requires="v">
            <w:object w:dxaOrig="162pt" w:dyaOrig="35pt" w14:anchorId="0DB2DA84">
              <v:shape id="_x0000_i1072" type="#_x0000_t75" style="width:163pt;height:35.15pt" o:ole="">
                <v:imagedata r:id="rId166" o:title=""/>
              </v:shape>
              <o:OLEObject Type="Embed" ProgID="Equation.DSMT4" ShapeID="_x0000_i1072" DrawAspect="Content" ObjectID="_1777171470" r:id="rId167"/>
            </w:object>
          </mc:Choice>
          <mc:Fallback>
            <w:object>
              <w:drawing>
                <wp:inline distT="0" distB="0" distL="0" distR="0" wp14:anchorId="1AE56F0C" wp14:editId="3D76BDF4">
                  <wp:extent cx="2070100" cy="446405"/>
                  <wp:effectExtent l="0" t="0" r="0" b="0"/>
                  <wp:docPr id="48" name="对象 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8"/>
                          <pic:cNvPicPr>
                            <a:picLocks noChangeAspect="1" noChangeArrowheads="1"/>
                            <a:extLst>
                              <a:ext uri="{837473B0-CC2E-450a-ABE3-18F120FF3D37}">
                                <a15:objectPr xmlns:a15="http://schemas.microsoft.com/office/drawing/2012/main" objectId="_1777171470" isActiveX="0" linkType=""/>
                              </a:ext>
                            </a:extLst>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2070100" cy="446405"/>
                          </a:xfrm>
                          <a:prstGeom prst="rect">
                            <a:avLst/>
                          </a:prstGeom>
                          <a:noFill/>
                          <a:ln>
                            <a:noFill/>
                          </a:ln>
                        </pic:spPr>
                      </pic:pic>
                    </a:graphicData>
                  </a:graphic>
                </wp:inline>
              </w:drawing>
              <w:objectEmbed w:drawAspect="content" r:id="rId167" w:progId="Equation.DSMT4" w:shapeId="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2</w:instrText>
        </w:r>
      </w:fldSimple>
      <w:r w:rsidR="00DC3500">
        <w:instrText>-</w:instrText>
      </w:r>
      <w:fldSimple w:instr=" SEQ MTEqn \c \* Arabic \* MERGEFORMAT ">
        <w:r w:rsidR="00A51B6D">
          <w:rPr>
            <w:noProof/>
          </w:rPr>
          <w:instrText>14</w:instrText>
        </w:r>
      </w:fldSimple>
      <w:r w:rsidR="00DC3500">
        <w:instrText>)</w:instrText>
      </w:r>
      <w:r w:rsidR="00DC3500">
        <w:fldChar w:fldCharType="end"/>
      </w:r>
    </w:p>
    <w:p w14:paraId="68D93549" w14:textId="77777777" w:rsidR="009723DF" w:rsidRDefault="009723DF" w:rsidP="002D07FB">
      <w:pPr>
        <w:adjustRightInd w:val="0"/>
        <w:snapToGrid w:val="0"/>
        <w:spacing w:line="15pt" w:lineRule="auto"/>
      </w:pPr>
      <w:r>
        <w:rPr>
          <w:rFonts w:hint="eastAsia"/>
        </w:rPr>
        <w:t>其中</w:t>
      </w:r>
      <w:r w:rsidRPr="00B34EF0">
        <w:rPr>
          <w:position w:val="-10"/>
        </w:rPr>
        <mc:AlternateContent>
          <mc:Choice Requires="v">
            <w:object w:dxaOrig="31.95pt" w:dyaOrig="16pt" w14:anchorId="2175BF44">
              <v:shape id="_x0000_i1073" type="#_x0000_t75" style="width:32.25pt;height:17.3pt" o:ole="">
                <v:imagedata r:id="rId169" o:title=""/>
              </v:shape>
              <o:OLEObject Type="Embed" ProgID="Equation.DSMT4" ShapeID="_x0000_i1073" DrawAspect="Content" ObjectID="_1777171471" r:id="rId170"/>
            </w:object>
          </mc:Choice>
          <mc:Fallback>
            <w:object>
              <w:drawing>
                <wp:inline distT="0" distB="0" distL="0" distR="0" wp14:anchorId="536BCBD2" wp14:editId="558B1593">
                  <wp:extent cx="409575" cy="219710"/>
                  <wp:effectExtent l="0" t="0" r="9525" b="8890"/>
                  <wp:docPr id="49" name="对象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9"/>
                          <pic:cNvPicPr>
                            <a:picLocks noChangeAspect="1" noChangeArrowheads="1"/>
                            <a:extLst>
                              <a:ext uri="{837473B0-CC2E-450a-ABE3-18F120FF3D37}">
                                <a15:objectPr xmlns:a15="http://schemas.microsoft.com/office/drawing/2012/main" objectId="_1777171471" isActiveX="0" linkType=""/>
                              </a:ext>
                            </a:extLst>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409575" cy="219710"/>
                          </a:xfrm>
                          <a:prstGeom prst="rect">
                            <a:avLst/>
                          </a:prstGeom>
                          <a:noFill/>
                          <a:ln>
                            <a:noFill/>
                          </a:ln>
                        </pic:spPr>
                      </pic:pic>
                    </a:graphicData>
                  </a:graphic>
                </wp:inline>
              </w:drawing>
              <w:objectEmbed w:drawAspect="content" r:id="rId170" w:progId="Equation.DSMT4" w:shapeId="49"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1074" type="#_x0000_t75" style="width:24.75pt;height:17.3pt" o:ole="">
                <v:imagedata r:id="rId172" o:title=""/>
              </v:shape>
              <o:OLEObject Type="Embed" ProgID="Equation.DSMT4" ShapeID="_x0000_i1074" DrawAspect="Content" ObjectID="_1777171472" r:id="rId173"/>
            </w:object>
          </mc:Choice>
          <mc:Fallback>
            <w:object>
              <w:drawing>
                <wp:inline distT="0" distB="0" distL="0" distR="0" wp14:anchorId="4D7FC7C6" wp14:editId="6D7D1790">
                  <wp:extent cx="314325" cy="219710"/>
                  <wp:effectExtent l="0" t="0" r="9525" b="8890"/>
                  <wp:docPr id="50" name="对象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0"/>
                          <pic:cNvPicPr>
                            <a:picLocks noChangeAspect="1" noChangeArrowheads="1"/>
                            <a:extLst>
                              <a:ext uri="{837473B0-CC2E-450a-ABE3-18F120FF3D37}">
                                <a15:objectPr xmlns:a15="http://schemas.microsoft.com/office/drawing/2012/main" objectId="_1777171472" isActiveX="0" linkType=""/>
                              </a:ext>
                            </a:extLst>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314325" cy="219710"/>
                          </a:xfrm>
                          <a:prstGeom prst="rect">
                            <a:avLst/>
                          </a:prstGeom>
                          <a:noFill/>
                          <a:ln>
                            <a:noFill/>
                          </a:ln>
                        </pic:spPr>
                      </pic:pic>
                    </a:graphicData>
                  </a:graphic>
                </wp:inline>
              </w:drawing>
              <w:objectEmbed w:drawAspect="content" r:id="rId173" w:progId="Equation.DSMT4" w:shapeId="50"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1075" type="#_x0000_t75" style="width:36.85pt;height:17.3pt" o:ole="">
                <v:imagedata r:id="rId175" o:title=""/>
              </v:shape>
              <o:OLEObject Type="Embed" ProgID="Equation.DSMT4" ShapeID="_x0000_i1075" DrawAspect="Content" ObjectID="_1777171473" r:id="rId176"/>
            </w:object>
          </mc:Choice>
          <mc:Fallback>
            <w:object>
              <w:drawing>
                <wp:inline distT="0" distB="0" distL="0" distR="0" wp14:anchorId="2D138AC1" wp14:editId="623C815C">
                  <wp:extent cx="467995" cy="219710"/>
                  <wp:effectExtent l="0" t="0" r="8255" b="8890"/>
                  <wp:docPr id="51" name="对象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1"/>
                          <pic:cNvPicPr>
                            <a:picLocks noChangeAspect="1" noChangeArrowheads="1"/>
                            <a:extLst>
                              <a:ext uri="{837473B0-CC2E-450a-ABE3-18F120FF3D37}">
                                <a15:objectPr xmlns:a15="http://schemas.microsoft.com/office/drawing/2012/main" objectId="_1777171473" isActiveX="0" linkType=""/>
                              </a:ext>
                            </a:extLst>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467995" cy="219710"/>
                          </a:xfrm>
                          <a:prstGeom prst="rect">
                            <a:avLst/>
                          </a:prstGeom>
                          <a:noFill/>
                          <a:ln>
                            <a:noFill/>
                          </a:ln>
                        </pic:spPr>
                      </pic:pic>
                    </a:graphicData>
                  </a:graphic>
                </wp:inline>
              </w:drawing>
              <w:objectEmbed w:drawAspect="content" r:id="rId176" w:progId="Equation.DSMT4" w:shapeId="51"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1076" type="#_x0000_t75" style="width:24.75pt;height:17.3pt" o:ole="">
                <v:imagedata r:id="rId172" o:title=""/>
              </v:shape>
              <o:OLEObject Type="Embed" ProgID="Equation.DSMT4" ShapeID="_x0000_i1076" DrawAspect="Content" ObjectID="_1777171474" r:id="rId178"/>
            </w:object>
          </mc:Choice>
          <mc:Fallback>
            <w:object>
              <w:drawing>
                <wp:inline distT="0" distB="0" distL="0" distR="0" wp14:anchorId="75CAECBB" wp14:editId="5BC41B73">
                  <wp:extent cx="314325" cy="219710"/>
                  <wp:effectExtent l="0" t="0" r="9525" b="8890"/>
                  <wp:docPr id="52" name="对象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2"/>
                          <pic:cNvPicPr>
                            <a:picLocks noChangeAspect="1" noChangeArrowheads="1"/>
                            <a:extLst>
                              <a:ext uri="{837473B0-CC2E-450a-ABE3-18F120FF3D37}">
                                <a15:objectPr xmlns:a15="http://schemas.microsoft.com/office/drawing/2012/main" objectId="_1777171474" isActiveX="0" linkType=""/>
                              </a:ext>
                            </a:extLst>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314325" cy="219710"/>
                          </a:xfrm>
                          <a:prstGeom prst="rect">
                            <a:avLst/>
                          </a:prstGeom>
                          <a:noFill/>
                          <a:ln>
                            <a:noFill/>
                          </a:ln>
                        </pic:spPr>
                      </pic:pic>
                    </a:graphicData>
                  </a:graphic>
                </wp:inline>
              </w:drawing>
              <w:objectEmbed w:drawAspect="content" r:id="rId178" w:progId="Equation.DSMT4" w:shapeId="52"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1077" type="#_x0000_t75" style="width:10.95pt;height:12.1pt" o:ole="">
                <v:imagedata r:id="rId179" o:title=""/>
              </v:shape>
              <o:OLEObject Type="Embed" ProgID="Equation.DSMT4" ShapeID="_x0000_i1077" DrawAspect="Content" ObjectID="_1777171475" r:id="rId180"/>
            </w:object>
          </mc:Choice>
          <mc:Fallback>
            <w:object>
              <w:drawing>
                <wp:inline distT="0" distB="0" distL="0" distR="0" wp14:anchorId="0DDC31EE" wp14:editId="6E1A24F7">
                  <wp:extent cx="139065" cy="153670"/>
                  <wp:effectExtent l="0" t="0" r="0" b="0"/>
                  <wp:docPr id="53" name="对象 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3"/>
                          <pic:cNvPicPr>
                            <a:picLocks noChangeAspect="1" noChangeArrowheads="1"/>
                            <a:extLst>
                              <a:ext uri="{837473B0-CC2E-450a-ABE3-18F120FF3D37}">
                                <a15:objectPr xmlns:a15="http://schemas.microsoft.com/office/drawing/2012/main" objectId="_1777171475" isActiveX="0" linkType=""/>
                              </a:ext>
                            </a:extLst>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139065" cy="153670"/>
                          </a:xfrm>
                          <a:prstGeom prst="rect">
                            <a:avLst/>
                          </a:prstGeom>
                          <a:noFill/>
                          <a:ln>
                            <a:noFill/>
                          </a:ln>
                        </pic:spPr>
                      </pic:pic>
                    </a:graphicData>
                  </a:graphic>
                </wp:inline>
              </w:drawing>
              <w:objectEmbed w:drawAspect="content" r:id="rId180" w:progId="Equation.DSMT4" w:shapeId="53" w:fieldCodes=""/>
            </w:object>
          </mc:Fallback>
        </mc:AlternateContent>
      </w:r>
      <w:r>
        <w:rPr>
          <w:rFonts w:hint="eastAsia"/>
        </w:rPr>
        <w:t>和</w:t>
      </w:r>
      <w:r w:rsidRPr="00B34EF0">
        <w:rPr>
          <w:position w:val="-6"/>
        </w:rPr>
        <mc:AlternateContent>
          <mc:Choice Requires="v">
            <w:object w:dxaOrig="10pt" w:dyaOrig="11pt" w14:anchorId="60807F92">
              <v:shape id="_x0000_i1078" type="#_x0000_t75" style="width:12.1pt;height:12.1pt" o:ole="">
                <v:imagedata r:id="rId182" o:title=""/>
              </v:shape>
              <o:OLEObject Type="Embed" ProgID="Equation.DSMT4" ShapeID="_x0000_i1078" DrawAspect="Content" ObjectID="_1777171476" r:id="rId183"/>
            </w:object>
          </mc:Choice>
          <mc:Fallback>
            <w:object>
              <w:drawing>
                <wp:inline distT="0" distB="0" distL="0" distR="0" wp14:anchorId="3F08200F" wp14:editId="000032BE">
                  <wp:extent cx="153670" cy="153670"/>
                  <wp:effectExtent l="0" t="0" r="0" b="0"/>
                  <wp:docPr id="54" name="对象 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4"/>
                          <pic:cNvPicPr>
                            <a:picLocks noChangeAspect="1" noChangeArrowheads="1"/>
                            <a:extLst>
                              <a:ext uri="{837473B0-CC2E-450a-ABE3-18F120FF3D37}">
                                <a15:objectPr xmlns:a15="http://schemas.microsoft.com/office/drawing/2012/main" objectId="_1777171476" isActiveX="0" linkType=""/>
                              </a:ext>
                            </a:extLst>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153670" cy="153670"/>
                          </a:xfrm>
                          <a:prstGeom prst="rect">
                            <a:avLst/>
                          </a:prstGeom>
                          <a:noFill/>
                          <a:ln>
                            <a:noFill/>
                          </a:ln>
                        </pic:spPr>
                      </pic:pic>
                    </a:graphicData>
                  </a:graphic>
                </wp:inline>
              </w:drawing>
              <w:objectEmbed w:drawAspect="content" r:id="rId183" w:progId="Equation.DSMT4" w:shapeId="54" w:fieldCodes=""/>
            </w:object>
          </mc:Fallback>
        </mc:AlternateContent>
      </w:r>
      <w:r w:rsidRPr="00B34EF0">
        <w:rPr>
          <w:rFonts w:hint="eastAsia"/>
        </w:rPr>
        <w:t>分别是图像的行数和列数。</w:t>
      </w:r>
    </w:p>
    <w:p w14:paraId="6FDE2B47" w14:textId="390AEBB0" w:rsidR="009723DF" w:rsidRDefault="009723DF" w:rsidP="00F17271">
      <w:pPr>
        <w:adjustRightInd w:val="0"/>
        <w:snapToGrid w:val="0"/>
        <w:spacing w:line="15pt" w:lineRule="auto"/>
        <w:ind w:firstLineChars="196" w:firstLine="24.4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更能准确地评估图像质量，尤其是在视觉相似性方面。其计算公式</w:t>
      </w:r>
      <w:r>
        <w:rPr>
          <w:rFonts w:hint="eastAsia"/>
        </w:rPr>
        <w:t>如式</w:t>
      </w:r>
      <w:r w:rsidR="008803A3">
        <w:rPr>
          <w:rFonts w:hint="eastAsia"/>
        </w:rPr>
        <w:t>(</w:t>
      </w:r>
      <w:r>
        <w:rPr>
          <w:rFonts w:hint="eastAsia"/>
        </w:rPr>
        <w:t>2</w:t>
      </w:r>
      <w:r>
        <w:t>-1</w:t>
      </w:r>
      <w:r w:rsidR="00EA7C61">
        <w:t>5</w:t>
      </w:r>
      <w:r w:rsidR="008803A3">
        <w:rPr>
          <w:rFonts w:hint="eastAsia"/>
        </w:rPr>
        <w:t>)</w:t>
      </w:r>
      <w:r w:rsidRPr="00B34EF0">
        <w:rPr>
          <w:rFonts w:hint="eastAsia"/>
        </w:rPr>
        <w:t>：</w:t>
      </w:r>
    </w:p>
    <w:p w14:paraId="392F2300" w14:textId="0DE264A1" w:rsidR="009723DF" w:rsidRDefault="009723DF" w:rsidP="009723DF">
      <w:pPr>
        <w:pStyle w:val="MTDisplayEquation"/>
        <w:ind w:firstLineChars="200" w:firstLine="24.90pt"/>
      </w:pPr>
      <w:r>
        <w:tab/>
      </w:r>
      <w:r w:rsidR="00641BC0" w:rsidRPr="00985D4B">
        <w:rPr>
          <w:position w:val="-32"/>
        </w:rPr>
        <mc:AlternateContent>
          <mc:Choice Requires="v">
            <w:object w:dxaOrig="200pt" w:dyaOrig="37pt" w14:anchorId="3CAAFCC0">
              <v:shape id="_x0000_i1079" type="#_x0000_t75" style="width:201pt;height:36.85pt" o:ole="">
                <v:imagedata r:id="rId185" o:title=""/>
              </v:shape>
              <o:OLEObject Type="Embed" ProgID="Equation.DSMT4" ShapeID="_x0000_i1079" DrawAspect="Content" ObjectID="_1777171477" r:id="rId186"/>
            </w:object>
          </mc:Choice>
          <mc:Fallback>
            <w:object>
              <w:drawing>
                <wp:inline distT="0" distB="0" distL="0" distR="0" wp14:anchorId="152EEADF" wp14:editId="7C795732">
                  <wp:extent cx="2552700" cy="467995"/>
                  <wp:effectExtent l="0" t="0" r="0" b="8255"/>
                  <wp:docPr id="55" name="对象 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5"/>
                          <pic:cNvPicPr>
                            <a:picLocks noChangeAspect="1" noChangeArrowheads="1"/>
                            <a:extLst>
                              <a:ext uri="{837473B0-CC2E-450a-ABE3-18F120FF3D37}">
                                <a15:objectPr xmlns:a15="http://schemas.microsoft.com/office/drawing/2012/main" objectId="_1777171477" isActiveX="0" linkType=""/>
                              </a:ext>
                            </a:extLst>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2552700" cy="467995"/>
                          </a:xfrm>
                          <a:prstGeom prst="rect">
                            <a:avLst/>
                          </a:prstGeom>
                          <a:noFill/>
                          <a:ln>
                            <a:noFill/>
                          </a:ln>
                        </pic:spPr>
                      </pic:pic>
                    </a:graphicData>
                  </a:graphic>
                </wp:inline>
              </w:drawing>
              <w:objectEmbed w:drawAspect="content" r:id="rId186" w:progId="Equation.DSMT4" w:shapeId="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2</w:instrText>
        </w:r>
      </w:fldSimple>
      <w:r w:rsidR="00DC3500">
        <w:instrText>-</w:instrText>
      </w:r>
      <w:fldSimple w:instr=" SEQ MTEqn \c \* Arabic \* MERGEFORMAT ">
        <w:r w:rsidR="00A51B6D">
          <w:rPr>
            <w:noProof/>
          </w:rPr>
          <w:instrText>15</w:instrText>
        </w:r>
      </w:fldSimple>
      <w:r w:rsidR="00DC3500">
        <w:instrText>)</w:instrText>
      </w:r>
      <w:r w:rsidR="00DC3500">
        <w:fldChar w:fldCharType="end"/>
      </w:r>
    </w:p>
    <w:p w14:paraId="605E9987" w14:textId="77777777"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15pt" w:dyaOrig="18pt" w14:anchorId="06AF1D22">
              <v:shape id="_x0000_i1080" type="#_x0000_t75" style="width:15pt;height:19pt" o:ole="">
                <v:imagedata r:id="rId188" o:title=""/>
              </v:shape>
              <o:OLEObject Type="Embed" ProgID="Equation.DSMT4" ShapeID="_x0000_i1080" DrawAspect="Content" ObjectID="_1777171478" r:id="rId189"/>
            </w:object>
          </mc:Choice>
          <mc:Fallback>
            <w:object>
              <w:drawing>
                <wp:inline distT="0" distB="0" distL="0" distR="0" wp14:anchorId="45BF2E60" wp14:editId="737A63B6">
                  <wp:extent cx="190500" cy="241300"/>
                  <wp:effectExtent l="0" t="0" r="0" b="6350"/>
                  <wp:docPr id="56" name="对象 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6"/>
                          <pic:cNvPicPr>
                            <a:picLocks noChangeAspect="1" noChangeArrowheads="1"/>
                            <a:extLst>
                              <a:ext uri="{837473B0-CC2E-450a-ABE3-18F120FF3D37}">
                                <a15:objectPr xmlns:a15="http://schemas.microsoft.com/office/drawing/2012/main" objectId="_1777171478" isActiveX="0" linkType=""/>
                              </a:ext>
                            </a:extLst>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190500" cy="241300"/>
                          </a:xfrm>
                          <a:prstGeom prst="rect">
                            <a:avLst/>
                          </a:prstGeom>
                          <a:noFill/>
                          <a:ln>
                            <a:noFill/>
                          </a:ln>
                        </pic:spPr>
                      </pic:pic>
                    </a:graphicData>
                  </a:graphic>
                </wp:inline>
              </w:drawing>
              <w:objectEmbed w:drawAspect="content" r:id="rId189" w:progId="Equation.DSMT4" w:shapeId="56" w:fieldCodes=""/>
            </w:object>
          </mc:Fallback>
        </mc:AlternateContent>
      </w:r>
      <w:r>
        <w:rPr>
          <w:rFonts w:hint="eastAsia"/>
        </w:rPr>
        <w:t>和</w:t>
      </w:r>
      <w:r w:rsidRPr="00985D4B">
        <w:rPr>
          <w:position w:val="-14"/>
        </w:rPr>
        <mc:AlternateContent>
          <mc:Choice Requires="v">
            <w:object w:dxaOrig="15pt" w:dyaOrig="19pt" w14:anchorId="06FD4A7E">
              <v:shape id="_x0000_i1081" type="#_x0000_t75" style="width:15pt;height:19pt" o:ole="">
                <v:imagedata r:id="rId191" o:title=""/>
              </v:shape>
              <o:OLEObject Type="Embed" ProgID="Equation.DSMT4" ShapeID="_x0000_i1081" DrawAspect="Content" ObjectID="_1777171479" r:id="rId192"/>
            </w:object>
          </mc:Choice>
          <mc:Fallback>
            <w:object>
              <w:drawing>
                <wp:inline distT="0" distB="0" distL="0" distR="0" wp14:anchorId="5A13EA34" wp14:editId="24F7FD6E">
                  <wp:extent cx="190500" cy="241300"/>
                  <wp:effectExtent l="0" t="0" r="0" b="6350"/>
                  <wp:docPr id="57" name="对象 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
                          <pic:cNvPicPr>
                            <a:picLocks noChangeAspect="1" noChangeArrowheads="1"/>
                            <a:extLst>
                              <a:ext uri="{837473B0-CC2E-450a-ABE3-18F120FF3D37}">
                                <a15:objectPr xmlns:a15="http://schemas.microsoft.com/office/drawing/2012/main" objectId="_1777171479" isActiveX="0" linkType=""/>
                              </a:ext>
                            </a:extLst>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190500" cy="241300"/>
                          </a:xfrm>
                          <a:prstGeom prst="rect">
                            <a:avLst/>
                          </a:prstGeom>
                          <a:noFill/>
                          <a:ln>
                            <a:noFill/>
                          </a:ln>
                        </pic:spPr>
                      </pic:pic>
                    </a:graphicData>
                  </a:graphic>
                </wp:inline>
              </w:drawing>
              <w:objectEmbed w:drawAspect="content" r:id="rId192" w:progId="Equation.DSMT4" w:shapeId="57" w:fieldCodes=""/>
            </w:object>
          </mc:Fallback>
        </mc:AlternateContent>
      </w:r>
      <w:r>
        <w:rPr>
          <w:rFonts w:hint="eastAsia"/>
        </w:rPr>
        <w:t>分别是图像</w:t>
      </w:r>
      <w:r w:rsidRPr="00985D4B">
        <w:rPr>
          <w:position w:val="-6"/>
        </w:rPr>
        <mc:AlternateContent>
          <mc:Choice Requires="v">
            <w:object w:dxaOrig="10pt" w:dyaOrig="11pt" w14:anchorId="3E1F6C89">
              <v:shape id="_x0000_i1082" type="#_x0000_t75" style="width:12.1pt;height:12.1pt" o:ole="">
                <v:imagedata r:id="rId194" o:title=""/>
              </v:shape>
              <o:OLEObject Type="Embed" ProgID="Equation.DSMT4" ShapeID="_x0000_i1082" DrawAspect="Content" ObjectID="_1777171480" r:id="rId195"/>
            </w:object>
          </mc:Choice>
          <mc:Fallback>
            <w:object>
              <w:drawing>
                <wp:inline distT="0" distB="0" distL="0" distR="0" wp14:anchorId="3E831FF0" wp14:editId="40608043">
                  <wp:extent cx="153670" cy="153670"/>
                  <wp:effectExtent l="0" t="0" r="0" b="0"/>
                  <wp:docPr id="58" name="对象 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
                          <pic:cNvPicPr>
                            <a:picLocks noChangeAspect="1" noChangeArrowheads="1"/>
                            <a:extLst>
                              <a:ext uri="{837473B0-CC2E-450a-ABE3-18F120FF3D37}">
                                <a15:objectPr xmlns:a15="http://schemas.microsoft.com/office/drawing/2012/main" objectId="_1777171480" isActiveX="0" linkType=""/>
                              </a:ext>
                            </a:extLst>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153670" cy="153670"/>
                          </a:xfrm>
                          <a:prstGeom prst="rect">
                            <a:avLst/>
                          </a:prstGeom>
                          <a:noFill/>
                          <a:ln>
                            <a:noFill/>
                          </a:ln>
                        </pic:spPr>
                      </pic:pic>
                    </a:graphicData>
                  </a:graphic>
                </wp:inline>
              </w:drawing>
              <w:objectEmbed w:drawAspect="content" r:id="rId195" w:progId="Equation.DSMT4" w:shapeId="58" w:fieldCodes=""/>
            </w:object>
          </mc:Fallback>
        </mc:AlternateContent>
      </w:r>
      <w:r>
        <w:rPr>
          <w:rFonts w:hint="eastAsia"/>
        </w:rPr>
        <w:t>和</w:t>
      </w:r>
      <w:r w:rsidRPr="00985D4B">
        <w:rPr>
          <w:position w:val="-10"/>
        </w:rPr>
        <mc:AlternateContent>
          <mc:Choice Requires="v">
            <w:object w:dxaOrig="11pt" w:dyaOrig="13pt" w14:anchorId="5693966A">
              <v:shape id="_x0000_i1083" type="#_x0000_t75" style="width:12.1pt;height:10.95pt" o:ole="">
                <v:imagedata r:id="rId197" o:title=""/>
              </v:shape>
              <o:OLEObject Type="Embed" ProgID="Equation.DSMT4" ShapeID="_x0000_i1083" DrawAspect="Content" ObjectID="_1777171481" r:id="rId198"/>
            </w:object>
          </mc:Choice>
          <mc:Fallback>
            <w:object>
              <w:drawing>
                <wp:inline distT="0" distB="0" distL="0" distR="0" wp14:anchorId="3550AA81" wp14:editId="2236B44B">
                  <wp:extent cx="153670" cy="139065"/>
                  <wp:effectExtent l="0" t="0" r="0" b="0"/>
                  <wp:docPr id="59" name="对象 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
                          <pic:cNvPicPr>
                            <a:picLocks noChangeAspect="1" noChangeArrowheads="1"/>
                            <a:extLst>
                              <a:ext uri="{837473B0-CC2E-450a-ABE3-18F120FF3D37}">
                                <a15:objectPr xmlns:a15="http://schemas.microsoft.com/office/drawing/2012/main" objectId="_1777171481"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53670" cy="139065"/>
                          </a:xfrm>
                          <a:prstGeom prst="rect">
                            <a:avLst/>
                          </a:prstGeom>
                          <a:noFill/>
                          <a:ln>
                            <a:noFill/>
                          </a:ln>
                        </pic:spPr>
                      </pic:pic>
                    </a:graphicData>
                  </a:graphic>
                </wp:inline>
              </w:drawing>
              <w:objectEmbed w:drawAspect="content" r:id="rId198" w:progId="Equation.DSMT4" w:shapeId="59" w:fieldCodes=""/>
            </w:object>
          </mc:Fallback>
        </mc:AlternateContent>
      </w:r>
      <w:r>
        <w:rPr>
          <w:rFonts w:hint="eastAsia"/>
        </w:rPr>
        <w:t>的平均宽度；</w:t>
      </w:r>
      <w:r w:rsidRPr="00985D4B">
        <w:rPr>
          <w:position w:val="-12"/>
        </w:rPr>
        <mc:AlternateContent>
          <mc:Choice Requires="v">
            <w:object w:dxaOrig="16pt" w:dyaOrig="19pt" w14:anchorId="76FE47C2">
              <v:shape id="_x0000_i1084" type="#_x0000_t75" style="width:17.3pt;height:19pt" o:ole="">
                <v:imagedata r:id="rId200" o:title=""/>
              </v:shape>
              <o:OLEObject Type="Embed" ProgID="Equation.DSMT4" ShapeID="_x0000_i1084" DrawAspect="Content" ObjectID="_1777171482" r:id="rId201"/>
            </w:object>
          </mc:Choice>
          <mc:Fallback>
            <w:object>
              <w:drawing>
                <wp:inline distT="0" distB="0" distL="0" distR="0" wp14:anchorId="3CB3A904" wp14:editId="4E28FCCA">
                  <wp:extent cx="219710" cy="241300"/>
                  <wp:effectExtent l="0" t="0" r="8890" b="6350"/>
                  <wp:docPr id="60" name="对象 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
                          <pic:cNvPicPr>
                            <a:picLocks noChangeAspect="1" noChangeArrowheads="1"/>
                            <a:extLst>
                              <a:ext uri="{837473B0-CC2E-450a-ABE3-18F120FF3D37}">
                                <a15:objectPr xmlns:a15="http://schemas.microsoft.com/office/drawing/2012/main" objectId="_1777171482" isActiveX="0" linkType=""/>
                              </a:ext>
                            </a:extLst>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219710" cy="241300"/>
                          </a:xfrm>
                          <a:prstGeom prst="rect">
                            <a:avLst/>
                          </a:prstGeom>
                          <a:noFill/>
                          <a:ln>
                            <a:noFill/>
                          </a:ln>
                        </pic:spPr>
                      </pic:pic>
                    </a:graphicData>
                  </a:graphic>
                </wp:inline>
              </w:drawing>
              <w:objectEmbed w:drawAspect="content" r:id="rId201" w:progId="Equation.DSMT4" w:shapeId="60" w:fieldCodes=""/>
            </w:object>
          </mc:Fallback>
        </mc:AlternateContent>
      </w:r>
      <w:r>
        <w:rPr>
          <w:rFonts w:hint="eastAsia"/>
        </w:rPr>
        <w:t>和</w:t>
      </w:r>
      <w:r w:rsidRPr="00985D4B">
        <w:rPr>
          <w:position w:val="-14"/>
        </w:rPr>
        <mc:AlternateContent>
          <mc:Choice Requires="v">
            <w:object w:dxaOrig="16pt" w:dyaOrig="20pt" w14:anchorId="1413C2DC">
              <v:shape id="_x0000_i1085" type="#_x0000_t75" style="width:17.3pt;height:19.6pt" o:ole="">
                <v:imagedata r:id="rId203" o:title=""/>
              </v:shape>
              <o:OLEObject Type="Embed" ProgID="Equation.DSMT4" ShapeID="_x0000_i1085" DrawAspect="Content" ObjectID="_1777171483" r:id="rId204"/>
            </w:object>
          </mc:Choice>
          <mc:Fallback>
            <w:object>
              <w:drawing>
                <wp:inline distT="0" distB="0" distL="0" distR="0" wp14:anchorId="5F217449" wp14:editId="24687357">
                  <wp:extent cx="219710" cy="248920"/>
                  <wp:effectExtent l="0" t="0" r="8890" b="0"/>
                  <wp:docPr id="61" name="对象 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
                          <pic:cNvPicPr>
                            <a:picLocks noChangeAspect="1" noChangeArrowheads="1"/>
                            <a:extLst>
                              <a:ext uri="{837473B0-CC2E-450a-ABE3-18F120FF3D37}">
                                <a15:objectPr xmlns:a15="http://schemas.microsoft.com/office/drawing/2012/main" objectId="_1777171483" isActiveX="0" linkType=""/>
                              </a:ext>
                            </a:extLst>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219710" cy="248920"/>
                          </a:xfrm>
                          <a:prstGeom prst="rect">
                            <a:avLst/>
                          </a:prstGeom>
                          <a:noFill/>
                          <a:ln>
                            <a:noFill/>
                          </a:ln>
                        </pic:spPr>
                      </pic:pic>
                    </a:graphicData>
                  </a:graphic>
                </wp:inline>
              </w:drawing>
              <w:objectEmbed w:drawAspect="content" r:id="rId204" w:progId="Equation.DSMT4" w:shapeId="61" w:fieldCodes=""/>
            </w:object>
          </mc:Fallback>
        </mc:AlternateContent>
      </w:r>
      <w:r>
        <w:rPr>
          <w:rFonts w:hint="eastAsia"/>
        </w:rPr>
        <w:t>分别是图像</w:t>
      </w:r>
      <w:r w:rsidRPr="00985D4B">
        <w:rPr>
          <w:position w:val="-6"/>
        </w:rPr>
        <mc:AlternateContent>
          <mc:Choice Requires="v">
            <w:object w:dxaOrig="10pt" w:dyaOrig="11pt" w14:anchorId="55271C41">
              <v:shape id="_x0000_i1086" type="#_x0000_t75" style="width:12.1pt;height:12.1pt" o:ole="">
                <v:imagedata r:id="rId194" o:title=""/>
              </v:shape>
              <o:OLEObject Type="Embed" ProgID="Equation.DSMT4" ShapeID="_x0000_i1086" DrawAspect="Content" ObjectID="_1777171484" r:id="rId206"/>
            </w:object>
          </mc:Choice>
          <mc:Fallback>
            <w:object>
              <w:drawing>
                <wp:inline distT="0" distB="0" distL="0" distR="0" wp14:anchorId="79C3666C" wp14:editId="790EDB2B">
                  <wp:extent cx="153670" cy="153670"/>
                  <wp:effectExtent l="0" t="0" r="0" b="0"/>
                  <wp:docPr id="62" name="对象 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2"/>
                          <pic:cNvPicPr>
                            <a:picLocks noChangeAspect="1" noChangeArrowheads="1"/>
                            <a:extLst>
                              <a:ext uri="{837473B0-CC2E-450a-ABE3-18F120FF3D37}">
                                <a15:objectPr xmlns:a15="http://schemas.microsoft.com/office/drawing/2012/main" objectId="_1777171484" isActiveX="0" linkType=""/>
                              </a:ext>
                            </a:extLst>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153670" cy="153670"/>
                          </a:xfrm>
                          <a:prstGeom prst="rect">
                            <a:avLst/>
                          </a:prstGeom>
                          <a:noFill/>
                          <a:ln>
                            <a:noFill/>
                          </a:ln>
                        </pic:spPr>
                      </pic:pic>
                    </a:graphicData>
                  </a:graphic>
                </wp:inline>
              </w:drawing>
              <w:objectEmbed w:drawAspect="content" r:id="rId206" w:progId="Equation.DSMT4" w:shapeId="62" w:fieldCodes=""/>
            </w:object>
          </mc:Fallback>
        </mc:AlternateContent>
      </w:r>
      <w:r>
        <w:rPr>
          <w:rFonts w:hint="eastAsia"/>
        </w:rPr>
        <w:t>和</w:t>
      </w:r>
      <w:r w:rsidRPr="00985D4B">
        <w:rPr>
          <w:position w:val="-10"/>
        </w:rPr>
        <mc:AlternateContent>
          <mc:Choice Requires="v">
            <w:object w:dxaOrig="11pt" w:dyaOrig="13pt" w14:anchorId="5873DB81">
              <v:shape id="_x0000_i1087" type="#_x0000_t75" style="width:12.1pt;height:10.95pt" o:ole="">
                <v:imagedata r:id="rId197" o:title=""/>
              </v:shape>
              <o:OLEObject Type="Embed" ProgID="Equation.DSMT4" ShapeID="_x0000_i1087" DrawAspect="Content" ObjectID="_1777171485" r:id="rId207"/>
            </w:object>
          </mc:Choice>
          <mc:Fallback>
            <w:object>
              <w:drawing>
                <wp:inline distT="0" distB="0" distL="0" distR="0" wp14:anchorId="18C49F55" wp14:editId="52E37384">
                  <wp:extent cx="153670" cy="139065"/>
                  <wp:effectExtent l="0" t="0" r="0" b="0"/>
                  <wp:docPr id="63" name="对象 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3"/>
                          <pic:cNvPicPr>
                            <a:picLocks noChangeAspect="1" noChangeArrowheads="1"/>
                            <a:extLst>
                              <a:ext uri="{837473B0-CC2E-450a-ABE3-18F120FF3D37}">
                                <a15:objectPr xmlns:a15="http://schemas.microsoft.com/office/drawing/2012/main" objectId="_1777171485"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53670" cy="139065"/>
                          </a:xfrm>
                          <a:prstGeom prst="rect">
                            <a:avLst/>
                          </a:prstGeom>
                          <a:noFill/>
                          <a:ln>
                            <a:noFill/>
                          </a:ln>
                        </pic:spPr>
                      </pic:pic>
                    </a:graphicData>
                  </a:graphic>
                </wp:inline>
              </w:drawing>
              <w:objectEmbed w:drawAspect="content" r:id="rId207" w:progId="Equation.DSMT4" w:shapeId="63" w:fieldCodes=""/>
            </w:object>
          </mc:Fallback>
        </mc:AlternateContent>
      </w:r>
      <w:r>
        <w:rPr>
          <w:rFonts w:hint="eastAsia"/>
        </w:rPr>
        <w:t>的方差；</w:t>
      </w:r>
      <w:r w:rsidRPr="00985D4B">
        <w:rPr>
          <w:position w:val="-14"/>
        </w:rPr>
        <mc:AlternateContent>
          <mc:Choice Requires="v">
            <w:object w:dxaOrig="18pt" w:dyaOrig="19pt" w14:anchorId="6FB8C14C">
              <v:shape id="_x0000_i1088" type="#_x0000_t75" style="width:19pt;height:19pt" o:ole="">
                <v:imagedata r:id="rId208" o:title=""/>
              </v:shape>
              <o:OLEObject Type="Embed" ProgID="Equation.DSMT4" ShapeID="_x0000_i1088" DrawAspect="Content" ObjectID="_1777171486" r:id="rId209"/>
            </w:object>
          </mc:Choice>
          <mc:Fallback>
            <w:object>
              <w:drawing>
                <wp:inline distT="0" distB="0" distL="0" distR="0" wp14:anchorId="0956BBFC" wp14:editId="454AB507">
                  <wp:extent cx="241300" cy="241300"/>
                  <wp:effectExtent l="0" t="0" r="6350" b="6350"/>
                  <wp:docPr id="64" name="对象 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4"/>
                          <pic:cNvPicPr>
                            <a:picLocks noChangeAspect="1" noChangeArrowheads="1"/>
                            <a:extLst>
                              <a:ext uri="{837473B0-CC2E-450a-ABE3-18F120FF3D37}">
                                <a15:objectPr xmlns:a15="http://schemas.microsoft.com/office/drawing/2012/main" objectId="_1777171486" isActiveX="0" linkType=""/>
                              </a:ext>
                            </a:extLst>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241300" cy="241300"/>
                          </a:xfrm>
                          <a:prstGeom prst="rect">
                            <a:avLst/>
                          </a:prstGeom>
                          <a:noFill/>
                          <a:ln>
                            <a:noFill/>
                          </a:ln>
                        </pic:spPr>
                      </pic:pic>
                    </a:graphicData>
                  </a:graphic>
                </wp:inline>
              </w:drawing>
              <w:objectEmbed w:drawAspect="content" r:id="rId209" w:progId="Equation.DSMT4" w:shapeId="64" w:fieldCodes=""/>
            </w:object>
          </mc:Fallback>
        </mc:AlternateContent>
      </w:r>
      <w:r>
        <w:rPr>
          <w:rFonts w:hint="eastAsia"/>
        </w:rPr>
        <w:t>是图像</w:t>
      </w:r>
      <w:r w:rsidRPr="00985D4B">
        <w:rPr>
          <w:position w:val="-6"/>
        </w:rPr>
        <mc:AlternateContent>
          <mc:Choice Requires="v">
            <w:object w:dxaOrig="10pt" w:dyaOrig="11pt" w14:anchorId="1DDC6DDB">
              <v:shape id="_x0000_i1089" type="#_x0000_t75" style="width:12.1pt;height:12.1pt" o:ole="">
                <v:imagedata r:id="rId194" o:title=""/>
              </v:shape>
              <o:OLEObject Type="Embed" ProgID="Equation.DSMT4" ShapeID="_x0000_i1089" DrawAspect="Content" ObjectID="_1777171487" r:id="rId211"/>
            </w:object>
          </mc:Choice>
          <mc:Fallback>
            <w:object>
              <w:drawing>
                <wp:inline distT="0" distB="0" distL="0" distR="0" wp14:anchorId="59DDF81C" wp14:editId="791331DA">
                  <wp:extent cx="153670" cy="153670"/>
                  <wp:effectExtent l="0" t="0" r="0" b="0"/>
                  <wp:docPr id="65" name="对象 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5"/>
                          <pic:cNvPicPr>
                            <a:picLocks noChangeAspect="1" noChangeArrowheads="1"/>
                            <a:extLst>
                              <a:ext uri="{837473B0-CC2E-450a-ABE3-18F120FF3D37}">
                                <a15:objectPr xmlns:a15="http://schemas.microsoft.com/office/drawing/2012/main" objectId="_1777171487" isActiveX="0" linkType=""/>
                              </a:ext>
                            </a:extLst>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153670" cy="153670"/>
                          </a:xfrm>
                          <a:prstGeom prst="rect">
                            <a:avLst/>
                          </a:prstGeom>
                          <a:noFill/>
                          <a:ln>
                            <a:noFill/>
                          </a:ln>
                        </pic:spPr>
                      </pic:pic>
                    </a:graphicData>
                  </a:graphic>
                </wp:inline>
              </w:drawing>
              <w:objectEmbed w:drawAspect="content" r:id="rId211" w:progId="Equation.DSMT4" w:shapeId="65" w:fieldCodes=""/>
            </w:object>
          </mc:Fallback>
        </mc:AlternateContent>
      </w:r>
      <w:r>
        <w:rPr>
          <w:rFonts w:hint="eastAsia"/>
        </w:rPr>
        <w:t>和</w:t>
      </w:r>
      <w:r w:rsidRPr="00985D4B">
        <w:rPr>
          <w:position w:val="-10"/>
        </w:rPr>
        <mc:AlternateContent>
          <mc:Choice Requires="v">
            <w:object w:dxaOrig="11pt" w:dyaOrig="13pt" w14:anchorId="2C6F3E1B">
              <v:shape id="_x0000_i1090" type="#_x0000_t75" style="width:12.1pt;height:10.95pt" o:ole="">
                <v:imagedata r:id="rId197" o:title=""/>
              </v:shape>
              <o:OLEObject Type="Embed" ProgID="Equation.DSMT4" ShapeID="_x0000_i1090" DrawAspect="Content" ObjectID="_1777171488" r:id="rId212"/>
            </w:object>
          </mc:Choice>
          <mc:Fallback>
            <w:object>
              <w:drawing>
                <wp:inline distT="0" distB="0" distL="0" distR="0" wp14:anchorId="66819394" wp14:editId="4CF67F13">
                  <wp:extent cx="153670" cy="139065"/>
                  <wp:effectExtent l="0" t="0" r="0" b="0"/>
                  <wp:docPr id="66" name="对象 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
                          <pic:cNvPicPr>
                            <a:picLocks noChangeAspect="1" noChangeArrowheads="1"/>
                            <a:extLst>
                              <a:ext uri="{837473B0-CC2E-450a-ABE3-18F120FF3D37}">
                                <a15:objectPr xmlns:a15="http://schemas.microsoft.com/office/drawing/2012/main" objectId="_1777171488"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53670" cy="139065"/>
                          </a:xfrm>
                          <a:prstGeom prst="rect">
                            <a:avLst/>
                          </a:prstGeom>
                          <a:noFill/>
                          <a:ln>
                            <a:noFill/>
                          </a:ln>
                        </pic:spPr>
                      </pic:pic>
                    </a:graphicData>
                  </a:graphic>
                </wp:inline>
              </w:drawing>
              <w:objectEmbed w:drawAspect="content" r:id="rId212" w:progId="Equation.DSMT4" w:shapeId="66" w:fieldCodes=""/>
            </w:object>
          </mc:Fallback>
        </mc:AlternateContent>
      </w:r>
      <w:r>
        <w:rPr>
          <w:rFonts w:hint="eastAsia"/>
        </w:rPr>
        <w:t>的协方差；</w:t>
      </w:r>
      <w:r w:rsidRPr="00985D4B">
        <w:rPr>
          <w:position w:val="-12"/>
        </w:rPr>
        <mc:AlternateContent>
          <mc:Choice Requires="v">
            <w:object w:dxaOrig="13.95pt" w:dyaOrig="18pt" w14:anchorId="42AE5997">
              <v:shape id="_x0000_i1091" type="#_x0000_t75" style="width:15pt;height:19pt" o:ole="">
                <v:imagedata r:id="rId213" o:title=""/>
              </v:shape>
              <o:OLEObject Type="Embed" ProgID="Equation.DSMT4" ShapeID="_x0000_i1091" DrawAspect="Content" ObjectID="_1777171489" r:id="rId214"/>
            </w:object>
          </mc:Choice>
          <mc:Fallback>
            <w:object>
              <w:drawing>
                <wp:inline distT="0" distB="0" distL="0" distR="0" wp14:anchorId="7B144EB9" wp14:editId="586E5891">
                  <wp:extent cx="190500" cy="241300"/>
                  <wp:effectExtent l="0" t="0" r="0" b="6350"/>
                  <wp:docPr id="67" name="对象 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
                          <pic:cNvPicPr>
                            <a:picLocks noChangeAspect="1" noChangeArrowheads="1"/>
                            <a:extLst>
                              <a:ext uri="{837473B0-CC2E-450a-ABE3-18F120FF3D37}">
                                <a15:objectPr xmlns:a15="http://schemas.microsoft.com/office/drawing/2012/main" objectId="_1777171489" isActiveX="0" linkType=""/>
                              </a:ext>
                            </a:extLst>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190500" cy="241300"/>
                          </a:xfrm>
                          <a:prstGeom prst="rect">
                            <a:avLst/>
                          </a:prstGeom>
                          <a:noFill/>
                          <a:ln>
                            <a:noFill/>
                          </a:ln>
                        </pic:spPr>
                      </pic:pic>
                    </a:graphicData>
                  </a:graphic>
                </wp:inline>
              </w:drawing>
              <w:objectEmbed w:drawAspect="content" r:id="rId214" w:progId="Equation.DSMT4" w:shapeId="67" w:fieldCodes=""/>
            </w:object>
          </mc:Fallback>
        </mc:AlternateContent>
      </w:r>
      <w:r>
        <w:rPr>
          <w:rFonts w:hint="eastAsia"/>
        </w:rPr>
        <w:t>和</w:t>
      </w:r>
      <w:r w:rsidRPr="00985D4B">
        <w:rPr>
          <w:position w:val="-12"/>
        </w:rPr>
        <mc:AlternateContent>
          <mc:Choice Requires="v">
            <w:object w:dxaOrig="15pt" w:dyaOrig="18pt" w14:anchorId="35AFD025">
              <v:shape id="_x0000_i1092" type="#_x0000_t75" style="width:15pt;height:19pt" o:ole="">
                <v:imagedata r:id="rId216" o:title=""/>
              </v:shape>
              <o:OLEObject Type="Embed" ProgID="Equation.DSMT4" ShapeID="_x0000_i1092" DrawAspect="Content" ObjectID="_1777171490" r:id="rId217"/>
            </w:object>
          </mc:Choice>
          <mc:Fallback>
            <w:object>
              <w:drawing>
                <wp:inline distT="0" distB="0" distL="0" distR="0" wp14:anchorId="134F6CBD" wp14:editId="31FF0948">
                  <wp:extent cx="190500" cy="241300"/>
                  <wp:effectExtent l="0" t="0" r="0" b="6350"/>
                  <wp:docPr id="68" name="对象 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
                          <pic:cNvPicPr>
                            <a:picLocks noChangeAspect="1" noChangeArrowheads="1"/>
                            <a:extLst>
                              <a:ext uri="{837473B0-CC2E-450a-ABE3-18F120FF3D37}">
                                <a15:objectPr xmlns:a15="http://schemas.microsoft.com/office/drawing/2012/main" objectId="_1777171490" isActiveX="0" linkType=""/>
                              </a:ext>
                            </a:extLst>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190500" cy="241300"/>
                          </a:xfrm>
                          <a:prstGeom prst="rect">
                            <a:avLst/>
                          </a:prstGeom>
                          <a:noFill/>
                          <a:ln>
                            <a:noFill/>
                          </a:ln>
                        </pic:spPr>
                      </pic:pic>
                    </a:graphicData>
                  </a:graphic>
                </wp:inline>
              </w:drawing>
              <w:objectEmbed w:drawAspect="content" r:id="rId217" w:progId="Equation.DSMT4" w:shapeId="68" w:fieldCodes=""/>
            </w:object>
          </mc:Fallback>
        </mc:AlternateContent>
      </w:r>
      <w:r w:rsidRPr="00985D4B">
        <w:rPr>
          <w:rFonts w:hint="eastAsia"/>
        </w:rPr>
        <w:t>是为了避免分母为零而加入的小常数。</w:t>
      </w:r>
    </w:p>
    <w:p w14:paraId="2834CAC7" w14:textId="77777777" w:rsidR="009723DF" w:rsidRPr="00B34EF0" w:rsidRDefault="009723DF" w:rsidP="00F17271">
      <w:pPr>
        <w:adjustRightInd w:val="0"/>
        <w:snapToGrid w:val="0"/>
        <w:spacing w:line="15pt" w:lineRule="auto"/>
        <w:ind w:firstLineChars="196" w:firstLine="24.40pt"/>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w:t>
      </w:r>
      <w:proofErr w:type="gramStart"/>
      <w:r w:rsidRPr="00B34EF0">
        <w:rPr>
          <w:rFonts w:hint="eastAsia"/>
        </w:rPr>
        <w:t>像素级</w:t>
      </w:r>
      <w:proofErr w:type="gramEnd"/>
      <w:r w:rsidRPr="00B34EF0">
        <w:rPr>
          <w:rFonts w:hint="eastAsia"/>
        </w:rPr>
        <w:t>的差异。因此，它通常能更准确地反映出图像质量的感知差异，尤其是在超分辨率等复杂图像处理任务中。</w:t>
      </w:r>
    </w:p>
    <w:p w14:paraId="0C53FC01" w14:textId="78BE1E4A" w:rsidR="009723DF" w:rsidRDefault="009723DF" w:rsidP="00F17271">
      <w:pPr>
        <w:adjustRightInd w:val="0"/>
        <w:snapToGrid w:val="0"/>
        <w:spacing w:line="15pt" w:lineRule="auto"/>
        <w:ind w:firstLineChars="196" w:firstLine="24.40pt"/>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sidR="008803A3">
        <w:rPr>
          <w:rFonts w:hint="eastAsia"/>
        </w:rPr>
        <w:t>(</w:t>
      </w:r>
      <w:r>
        <w:rPr>
          <w:rFonts w:hint="eastAsia"/>
        </w:rPr>
        <w:t>2</w:t>
      </w:r>
      <w:r>
        <w:t>-1</w:t>
      </w:r>
      <w:r w:rsidR="00EA7C61">
        <w:t>6</w:t>
      </w:r>
      <w:r w:rsidR="008803A3">
        <w:rPr>
          <w:rFonts w:hint="eastAsia"/>
        </w:rPr>
        <w:t>)</w:t>
      </w:r>
      <w:r w:rsidRPr="00A41149">
        <w:rPr>
          <w:rFonts w:hint="eastAsia"/>
        </w:rPr>
        <w:t>所示：</w:t>
      </w:r>
    </w:p>
    <w:p w14:paraId="0CF75F53" w14:textId="4400A2B3" w:rsidR="009723DF" w:rsidRDefault="009723DF" w:rsidP="009723DF">
      <w:pPr>
        <w:pStyle w:val="MTDisplayEquation"/>
        <w:ind w:firstLineChars="200" w:firstLine="24.90pt"/>
      </w:pPr>
      <w:r>
        <w:tab/>
      </w:r>
      <w:r w:rsidR="00641BC0" w:rsidRPr="00985D4B">
        <w:rPr>
          <w:position w:val="-30"/>
        </w:rPr>
        <mc:AlternateContent>
          <mc:Choice Requires="v">
            <w:object w:dxaOrig="221pt" w:dyaOrig="36pt" w14:anchorId="34D0F090">
              <v:shape id="_x0000_i1093" type="#_x0000_t75" style="width:221.2pt;height:36.85pt" o:ole="">
                <v:imagedata r:id="rId219" o:title=""/>
              </v:shape>
              <o:OLEObject Type="Embed" ProgID="Equation.DSMT4" ShapeID="_x0000_i1093" DrawAspect="Content" ObjectID="_1777171491" r:id="rId220"/>
            </w:object>
          </mc:Choice>
          <mc:Fallback>
            <w:object>
              <w:drawing>
                <wp:inline distT="0" distB="0" distL="0" distR="0" wp14:anchorId="5C250299" wp14:editId="7FFD28D3">
                  <wp:extent cx="2809240" cy="467995"/>
                  <wp:effectExtent l="0" t="0" r="0" b="8255"/>
                  <wp:docPr id="69" name="对象 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
                          <pic:cNvPicPr>
                            <a:picLocks noChangeAspect="1" noChangeArrowheads="1"/>
                            <a:extLst>
                              <a:ext uri="{837473B0-CC2E-450a-ABE3-18F120FF3D37}">
                                <a15:objectPr xmlns:a15="http://schemas.microsoft.com/office/drawing/2012/main" objectId="_1777171491" isActiveX="0" linkType=""/>
                              </a:ext>
                            </a:extLst>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2809240" cy="467995"/>
                          </a:xfrm>
                          <a:prstGeom prst="rect">
                            <a:avLst/>
                          </a:prstGeom>
                          <a:noFill/>
                          <a:ln>
                            <a:noFill/>
                          </a:ln>
                        </pic:spPr>
                      </pic:pic>
                    </a:graphicData>
                  </a:graphic>
                </wp:inline>
              </w:drawing>
              <w:objectEmbed w:drawAspect="content" r:id="rId220" w:progId="Equation.DSMT4" w:shapeId="6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2</w:instrText>
        </w:r>
      </w:fldSimple>
      <w:r w:rsidR="00DC3500">
        <w:instrText>-</w:instrText>
      </w:r>
      <w:fldSimple w:instr=" SEQ MTEqn \c \* Arabic \* MERGEFORMAT ">
        <w:r w:rsidR="00A51B6D">
          <w:rPr>
            <w:noProof/>
          </w:rPr>
          <w:instrText>16</w:instrText>
        </w:r>
      </w:fldSimple>
      <w:r w:rsidR="00DC3500">
        <w:instrText>)</w:instrText>
      </w:r>
      <w:r w:rsidR="00DC3500">
        <w:fldChar w:fldCharType="end"/>
      </w:r>
    </w:p>
    <w:p w14:paraId="0910A608" w14:textId="7486D70B" w:rsidR="009723DF" w:rsidRDefault="009723DF" w:rsidP="002D07FB">
      <w:pPr>
        <w:adjustRightInd w:val="0"/>
        <w:snapToGrid w:val="0"/>
        <w:spacing w:line="15pt" w:lineRule="auto"/>
      </w:pPr>
      <w:r>
        <w:rPr>
          <w:rFonts w:hint="eastAsia"/>
        </w:rPr>
        <w:lastRenderedPageBreak/>
        <w:t>其中：</w:t>
      </w:r>
      <w:r w:rsidRPr="00985D4B">
        <w:rPr>
          <w:position w:val="-12"/>
        </w:rPr>
        <mc:AlternateContent>
          <mc:Choice Requires="v">
            <w:object w:dxaOrig="27pt" w:dyaOrig="18pt" w14:anchorId="4EA984FA">
              <v:shape id="_x0000_i1094" type="#_x0000_t75" style="width:27.05pt;height:19pt" o:ole="">
                <v:imagedata r:id="rId222" o:title=""/>
              </v:shape>
              <o:OLEObject Type="Embed" ProgID="Equation.DSMT4" ShapeID="_x0000_i1094" DrawAspect="Content" ObjectID="_1777171492" r:id="rId223"/>
            </w:object>
          </mc:Choice>
          <mc:Fallback>
            <w:object>
              <w:drawing>
                <wp:inline distT="0" distB="0" distL="0" distR="0" wp14:anchorId="3763D882" wp14:editId="299F2C2E">
                  <wp:extent cx="343535" cy="241300"/>
                  <wp:effectExtent l="0" t="0" r="0" b="6350"/>
                  <wp:docPr id="70" name="对象 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0"/>
                          <pic:cNvPicPr>
                            <a:picLocks noChangeAspect="1" noChangeArrowheads="1"/>
                            <a:extLst>
                              <a:ext uri="{837473B0-CC2E-450a-ABE3-18F120FF3D37}">
                                <a15:objectPr xmlns:a15="http://schemas.microsoft.com/office/drawing/2012/main" objectId="_1777171492" isActiveX="0" linkType=""/>
                              </a:ext>
                            </a:extLst>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343535" cy="241300"/>
                          </a:xfrm>
                          <a:prstGeom prst="rect">
                            <a:avLst/>
                          </a:prstGeom>
                          <a:noFill/>
                          <a:ln>
                            <a:noFill/>
                          </a:ln>
                        </pic:spPr>
                      </pic:pic>
                    </a:graphicData>
                  </a:graphic>
                </wp:inline>
              </w:drawing>
              <w:objectEmbed w:drawAspect="content" r:id="rId223" w:progId="Equation.DSMT4" w:shapeId="70" w:fieldCodes=""/>
            </w:object>
          </mc:Fallback>
        </mc:AlternateContent>
      </w:r>
      <w:r>
        <w:rPr>
          <w:rFonts w:hint="eastAsia"/>
        </w:rPr>
        <w:t>和</w:t>
      </w:r>
      <w:r w:rsidRPr="00985D4B">
        <w:rPr>
          <w:position w:val="-12"/>
        </w:rPr>
        <mc:AlternateContent>
          <mc:Choice Requires="v">
            <w:object w:dxaOrig="28pt" w:dyaOrig="18pt" w14:anchorId="585F3B4B">
              <v:shape id="_x0000_i1095" type="#_x0000_t75" style="width:28.8pt;height:19pt" o:ole="">
                <v:imagedata r:id="rId225" o:title=""/>
              </v:shape>
              <o:OLEObject Type="Embed" ProgID="Equation.DSMT4" ShapeID="_x0000_i1095" DrawAspect="Content" ObjectID="_1777171493" r:id="rId226"/>
            </w:object>
          </mc:Choice>
          <mc:Fallback>
            <w:object>
              <w:drawing>
                <wp:inline distT="0" distB="0" distL="0" distR="0" wp14:anchorId="53B01676" wp14:editId="6DCCC500">
                  <wp:extent cx="365760" cy="241300"/>
                  <wp:effectExtent l="0" t="0" r="0" b="6350"/>
                  <wp:docPr id="71" name="对象 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1"/>
                          <pic:cNvPicPr>
                            <a:picLocks noChangeAspect="1" noChangeArrowheads="1"/>
                            <a:extLst>
                              <a:ext uri="{837473B0-CC2E-450a-ABE3-18F120FF3D37}">
                                <a15:objectPr xmlns:a15="http://schemas.microsoft.com/office/drawing/2012/main" objectId="_1777171493" isActiveX="0" linkType=""/>
                              </a:ext>
                            </a:extLst>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365760" cy="241300"/>
                          </a:xfrm>
                          <a:prstGeom prst="rect">
                            <a:avLst/>
                          </a:prstGeom>
                          <a:noFill/>
                          <a:ln>
                            <a:noFill/>
                          </a:ln>
                        </pic:spPr>
                      </pic:pic>
                    </a:graphicData>
                  </a:graphic>
                </wp:inline>
              </w:drawing>
              <w:objectEmbed w:drawAspect="content" r:id="rId226" w:progId="Equation.DSMT4" w:shapeId="71" w:fieldCodes=""/>
            </w:object>
          </mc:Fallback>
        </mc:AlternateContent>
      </w:r>
      <w:r>
        <w:rPr>
          <w:rFonts w:hint="eastAsia"/>
        </w:rPr>
        <w:t>分别表示图像</w:t>
      </w:r>
      <w:r w:rsidRPr="00985D4B">
        <w:rPr>
          <w:position w:val="-6"/>
        </w:rPr>
        <mc:AlternateContent>
          <mc:Choice Requires="v">
            <w:object w:dxaOrig="10pt" w:dyaOrig="11pt" w14:anchorId="5872893B">
              <v:shape id="_x0000_i1096" type="#_x0000_t75" style="width:12.1pt;height:12.1pt" o:ole="">
                <v:imagedata r:id="rId194" o:title=""/>
              </v:shape>
              <o:OLEObject Type="Embed" ProgID="Equation.DSMT4" ShapeID="_x0000_i1096" DrawAspect="Content" ObjectID="_1777171494" r:id="rId228"/>
            </w:object>
          </mc:Choice>
          <mc:Fallback>
            <w:object>
              <w:drawing>
                <wp:inline distT="0" distB="0" distL="0" distR="0" wp14:anchorId="0D5FFBC8" wp14:editId="0EF8616C">
                  <wp:extent cx="153670" cy="153670"/>
                  <wp:effectExtent l="0" t="0" r="0" b="0"/>
                  <wp:docPr id="72" name="对象 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2"/>
                          <pic:cNvPicPr>
                            <a:picLocks noChangeAspect="1" noChangeArrowheads="1"/>
                            <a:extLst>
                              <a:ext uri="{837473B0-CC2E-450a-ABE3-18F120FF3D37}">
                                <a15:objectPr xmlns:a15="http://schemas.microsoft.com/office/drawing/2012/main" objectId="_1777171494" isActiveX="0" linkType=""/>
                              </a:ext>
                            </a:extLst>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153670" cy="153670"/>
                          </a:xfrm>
                          <a:prstGeom prst="rect">
                            <a:avLst/>
                          </a:prstGeom>
                          <a:noFill/>
                          <a:ln>
                            <a:noFill/>
                          </a:ln>
                        </pic:spPr>
                      </pic:pic>
                    </a:graphicData>
                  </a:graphic>
                </wp:inline>
              </w:drawing>
              <w:objectEmbed w:drawAspect="content" r:id="rId228" w:progId="Equation.DSMT4" w:shapeId="72" w:fieldCodes=""/>
            </w:object>
          </mc:Fallback>
        </mc:AlternateContent>
      </w:r>
      <w:r>
        <w:rPr>
          <w:rFonts w:hint="eastAsia"/>
        </w:rPr>
        <w:t>和</w:t>
      </w:r>
      <w:r w:rsidRPr="00985D4B">
        <w:rPr>
          <w:position w:val="-10"/>
        </w:rPr>
        <mc:AlternateContent>
          <mc:Choice Requires="v">
            <w:object w:dxaOrig="11pt" w:dyaOrig="13pt" w14:anchorId="3D07863C">
              <v:shape id="_x0000_i1097" type="#_x0000_t75" style="width:12.1pt;height:10.95pt" o:ole="">
                <v:imagedata r:id="rId197" o:title=""/>
              </v:shape>
              <o:OLEObject Type="Embed" ProgID="Equation.DSMT4" ShapeID="_x0000_i1097" DrawAspect="Content" ObjectID="_1777171495" r:id="rId229"/>
            </w:object>
          </mc:Choice>
          <mc:Fallback>
            <w:object>
              <w:drawing>
                <wp:inline distT="0" distB="0" distL="0" distR="0" wp14:anchorId="642987B8" wp14:editId="19AC6411">
                  <wp:extent cx="153670" cy="139065"/>
                  <wp:effectExtent l="0" t="0" r="0" b="0"/>
                  <wp:docPr id="73" name="对象 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3"/>
                          <pic:cNvPicPr>
                            <a:picLocks noChangeAspect="1" noChangeArrowheads="1"/>
                            <a:extLst>
                              <a:ext uri="{837473B0-CC2E-450a-ABE3-18F120FF3D37}">
                                <a15:objectPr xmlns:a15="http://schemas.microsoft.com/office/drawing/2012/main" objectId="_1777171495"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53670" cy="139065"/>
                          </a:xfrm>
                          <a:prstGeom prst="rect">
                            <a:avLst/>
                          </a:prstGeom>
                          <a:noFill/>
                          <a:ln>
                            <a:noFill/>
                          </a:ln>
                        </pic:spPr>
                      </pic:pic>
                    </a:graphicData>
                  </a:graphic>
                </wp:inline>
              </w:drawing>
              <w:objectEmbed w:drawAspect="content" r:id="rId229" w:progId="Equation.DSMT4" w:shapeId="73" w:fieldCodes=""/>
            </w:object>
          </mc:Fallback>
        </mc:AlternateContent>
      </w:r>
      <w:r>
        <w:rPr>
          <w:rFonts w:hint="eastAsia"/>
        </w:rPr>
        <w:t>的</w:t>
      </w:r>
      <w:r w:rsidRPr="00985D4B">
        <w:rPr>
          <w:rFonts w:hint="eastAsia"/>
        </w:rPr>
        <w:t>在深度网络中第</w:t>
      </w:r>
      <w:r w:rsidRPr="00985D4B">
        <w:rPr>
          <w:position w:val="-6"/>
        </w:rPr>
        <mc:AlternateContent>
          <mc:Choice Requires="v">
            <w:object w:dxaOrig="6.95pt" w:dyaOrig="13.95pt" w14:anchorId="64B5718E">
              <v:shape id="_x0000_i1098" type="#_x0000_t75" style="width:7.5pt;height:15pt" o:ole="">
                <v:imagedata r:id="rId230" o:title=""/>
              </v:shape>
              <o:OLEObject Type="Embed" ProgID="Equation.DSMT4" ShapeID="_x0000_i1098" DrawAspect="Content" ObjectID="_1777171496" r:id="rId231"/>
            </w:object>
          </mc:Choice>
          <mc:Fallback>
            <w:object>
              <w:drawing>
                <wp:inline distT="0" distB="0" distL="0" distR="0" wp14:anchorId="112241A5" wp14:editId="646A28E3">
                  <wp:extent cx="95250" cy="190500"/>
                  <wp:effectExtent l="0" t="0" r="0" b="0"/>
                  <wp:docPr id="74" name="对象 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4"/>
                          <pic:cNvPicPr>
                            <a:picLocks noChangeAspect="1" noChangeArrowheads="1"/>
                            <a:extLst>
                              <a:ext uri="{837473B0-CC2E-450a-ABE3-18F120FF3D37}">
                                <a15:objectPr xmlns:a15="http://schemas.microsoft.com/office/drawing/2012/main" objectId="_1777171496" isActiveX="0" linkType=""/>
                              </a:ext>
                            </a:extLst>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95250" cy="190500"/>
                          </a:xfrm>
                          <a:prstGeom prst="rect">
                            <a:avLst/>
                          </a:prstGeom>
                          <a:noFill/>
                          <a:ln>
                            <a:noFill/>
                          </a:ln>
                        </pic:spPr>
                      </pic:pic>
                    </a:graphicData>
                  </a:graphic>
                </wp:inline>
              </w:drawing>
              <w:objectEmbed w:drawAspect="content" r:id="rId231" w:progId="Equation.DSMT4" w:shapeId="74" w:fieldCodes=""/>
            </w:object>
          </mc:Fallback>
        </mc:AlternateContent>
      </w:r>
      <w:r w:rsidRPr="00985D4B">
        <w:rPr>
          <w:rFonts w:hint="eastAsia"/>
        </w:rPr>
        <w:t>层的特征表示。</w:t>
      </w:r>
      <w:r w:rsidRPr="00985D4B">
        <w:rPr>
          <w:position w:val="-12"/>
        </w:rPr>
        <mc:AlternateContent>
          <mc:Choice Requires="v">
            <w:object w:dxaOrig="16pt" w:dyaOrig="18pt" w14:anchorId="1FD2328C">
              <v:shape id="_x0000_i1099" type="#_x0000_t75" style="width:17.3pt;height:19pt" o:ole="">
                <v:imagedata r:id="rId233" o:title=""/>
              </v:shape>
              <o:OLEObject Type="Embed" ProgID="Equation.DSMT4" ShapeID="_x0000_i1099" DrawAspect="Content" ObjectID="_1777171497" r:id="rId234"/>
            </w:object>
          </mc:Choice>
          <mc:Fallback>
            <w:object>
              <w:drawing>
                <wp:inline distT="0" distB="0" distL="0" distR="0" wp14:anchorId="6E01E962" wp14:editId="0ACDE7CD">
                  <wp:extent cx="219710" cy="241300"/>
                  <wp:effectExtent l="0" t="0" r="8890" b="6350"/>
                  <wp:docPr id="75" name="对象 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5"/>
                          <pic:cNvPicPr>
                            <a:picLocks noChangeAspect="1" noChangeArrowheads="1"/>
                            <a:extLst>
                              <a:ext uri="{837473B0-CC2E-450a-ABE3-18F120FF3D37}">
                                <a15:objectPr xmlns:a15="http://schemas.microsoft.com/office/drawing/2012/main" objectId="_1777171497" isActiveX="0" linkType=""/>
                              </a:ext>
                            </a:extLst>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219710" cy="241300"/>
                          </a:xfrm>
                          <a:prstGeom prst="rect">
                            <a:avLst/>
                          </a:prstGeom>
                          <a:noFill/>
                          <a:ln>
                            <a:noFill/>
                          </a:ln>
                        </pic:spPr>
                      </pic:pic>
                    </a:graphicData>
                  </a:graphic>
                </wp:inline>
              </w:drawing>
              <w:objectEmbed w:drawAspect="content" r:id="rId234" w:progId="Equation.DSMT4" w:shapeId="75" w:fieldCodes=""/>
            </w:object>
          </mc:Fallback>
        </mc:AlternateContent>
      </w:r>
      <w:r>
        <w:rPr>
          <w:rFonts w:hint="eastAsia"/>
        </w:rPr>
        <w:t>和</w:t>
      </w:r>
      <w:r w:rsidRPr="00985D4B">
        <w:rPr>
          <w:position w:val="-12"/>
        </w:rPr>
        <mc:AlternateContent>
          <mc:Choice Requires="v">
            <w:object w:dxaOrig="15pt" w:dyaOrig="18pt" w14:anchorId="5DE9F628">
              <v:shape id="_x0000_i1100" type="#_x0000_t75" style="width:15pt;height:19pt" o:ole="">
                <v:imagedata r:id="rId236" o:title=""/>
              </v:shape>
              <o:OLEObject Type="Embed" ProgID="Equation.DSMT4" ShapeID="_x0000_i1100" DrawAspect="Content" ObjectID="_1777171498" r:id="rId237"/>
            </w:object>
          </mc:Choice>
          <mc:Fallback>
            <w:object>
              <w:drawing>
                <wp:inline distT="0" distB="0" distL="0" distR="0" wp14:anchorId="4178FBC9" wp14:editId="32115F34">
                  <wp:extent cx="190500" cy="241300"/>
                  <wp:effectExtent l="0" t="0" r="0" b="6350"/>
                  <wp:docPr id="76" name="对象 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6"/>
                          <pic:cNvPicPr>
                            <a:picLocks noChangeAspect="1" noChangeArrowheads="1"/>
                            <a:extLst>
                              <a:ext uri="{837473B0-CC2E-450a-ABE3-18F120FF3D37}">
                                <a15:objectPr xmlns:a15="http://schemas.microsoft.com/office/drawing/2012/main" objectId="_1777171498" isActiveX="0" linkType=""/>
                              </a:ext>
                            </a:extLst>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190500" cy="241300"/>
                          </a:xfrm>
                          <a:prstGeom prst="rect">
                            <a:avLst/>
                          </a:prstGeom>
                          <a:noFill/>
                          <a:ln>
                            <a:noFill/>
                          </a:ln>
                        </pic:spPr>
                      </pic:pic>
                    </a:graphicData>
                  </a:graphic>
                </wp:inline>
              </w:drawing>
              <w:objectEmbed w:drawAspect="content" r:id="rId237" w:progId="Equation.DSMT4" w:shapeId="76" w:fieldCodes=""/>
            </w:object>
          </mc:Fallback>
        </mc:AlternateContent>
      </w:r>
      <w:r>
        <w:rPr>
          <w:rFonts w:hint="eastAsia"/>
        </w:rPr>
        <w:t>分别表示</w:t>
      </w:r>
      <w:r w:rsidRPr="00985D4B">
        <w:rPr>
          <w:rFonts w:hint="eastAsia"/>
        </w:rPr>
        <w:t>第</w:t>
      </w:r>
      <w:r w:rsidRPr="00985D4B">
        <w:rPr>
          <w:position w:val="-6"/>
        </w:rPr>
        <mc:AlternateContent>
          <mc:Choice Requires="v">
            <w:object w:dxaOrig="6.95pt" w:dyaOrig="13.95pt" w14:anchorId="73953971">
              <v:shape id="_x0000_i1101" type="#_x0000_t75" style="width:7.5pt;height:15pt" o:ole="">
                <v:imagedata r:id="rId230" o:title=""/>
              </v:shape>
              <o:OLEObject Type="Embed" ProgID="Equation.DSMT4" ShapeID="_x0000_i1101" DrawAspect="Content" ObjectID="_1777171499" r:id="rId239"/>
            </w:object>
          </mc:Choice>
          <mc:Fallback>
            <w:object>
              <w:drawing>
                <wp:inline distT="0" distB="0" distL="0" distR="0" wp14:anchorId="37475C40" wp14:editId="497CD805">
                  <wp:extent cx="95250" cy="190500"/>
                  <wp:effectExtent l="0" t="0" r="0" b="0"/>
                  <wp:docPr id="77" name="对象 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7"/>
                          <pic:cNvPicPr>
                            <a:picLocks noChangeAspect="1" noChangeArrowheads="1"/>
                            <a:extLst>
                              <a:ext uri="{837473B0-CC2E-450a-ABE3-18F120FF3D37}">
                                <a15:objectPr xmlns:a15="http://schemas.microsoft.com/office/drawing/2012/main" objectId="_1777171499" isActiveX="0" linkType=""/>
                              </a:ext>
                            </a:extLst>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95250" cy="190500"/>
                          </a:xfrm>
                          <a:prstGeom prst="rect">
                            <a:avLst/>
                          </a:prstGeom>
                          <a:noFill/>
                          <a:ln>
                            <a:noFill/>
                          </a:ln>
                        </pic:spPr>
                      </pic:pic>
                    </a:graphicData>
                  </a:graphic>
                </wp:inline>
              </w:drawing>
              <w:objectEmbed w:drawAspect="content" r:id="rId239" w:progId="Equation.DSMT4" w:shapeId="77" w:fieldCodes=""/>
            </w:object>
          </mc:Fallback>
        </mc:AlternateContent>
      </w:r>
      <w:proofErr w:type="gramStart"/>
      <w:r w:rsidRPr="00985D4B">
        <w:rPr>
          <w:rFonts w:hint="eastAsia"/>
        </w:rPr>
        <w:t>层特征</w:t>
      </w:r>
      <w:proofErr w:type="gramEnd"/>
      <w:r w:rsidRPr="00985D4B">
        <w:rPr>
          <w:rFonts w:hint="eastAsia"/>
        </w:rPr>
        <w:t>表示的高度和宽度。</w:t>
      </w:r>
      <w:r w:rsidRPr="00985D4B">
        <w:rPr>
          <w:position w:val="-6"/>
        </w:rPr>
        <mc:AlternateContent>
          <mc:Choice Requires="v">
            <w:object w:dxaOrig="10pt" w:dyaOrig="13.95pt" w14:anchorId="3EC986E2">
              <v:shape id="_x0000_i1102" type="#_x0000_t75" style="width:12.1pt;height:15pt" o:ole="">
                <v:imagedata r:id="rId240" o:title=""/>
              </v:shape>
              <o:OLEObject Type="Embed" ProgID="Equation.DSMT4" ShapeID="_x0000_i1102" DrawAspect="Content" ObjectID="_1777171500" r:id="rId241"/>
            </w:object>
          </mc:Choice>
          <mc:Fallback>
            <w:object>
              <w:drawing>
                <wp:inline distT="0" distB="0" distL="0" distR="0" wp14:anchorId="2D7BA0E4" wp14:editId="0F6860C3">
                  <wp:extent cx="153670" cy="190500"/>
                  <wp:effectExtent l="0" t="0" r="0" b="0"/>
                  <wp:docPr id="78" name="对象 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8"/>
                          <pic:cNvPicPr>
                            <a:picLocks noChangeAspect="1" noChangeArrowheads="1"/>
                            <a:extLst>
                              <a:ext uri="{837473B0-CC2E-450a-ABE3-18F120FF3D37}">
                                <a15:objectPr xmlns:a15="http://schemas.microsoft.com/office/drawing/2012/main" objectId="_1777171500" isActiveX="0" linkType=""/>
                              </a:ext>
                            </a:extLst>
                          </pic:cNvPicPr>
                        </pic:nvPicPr>
                        <pic:blipFill>
                          <a:blip r:embed="rId242">
                            <a:extLst>
                              <a:ext uri="{28A0092B-C50C-407E-A947-70E740481C1C}">
                                <a14:useLocalDpi xmlns:a14="http://schemas.microsoft.com/office/drawing/2010/main" val="0"/>
                              </a:ext>
                            </a:extLst>
                          </a:blip>
                          <a:srcRect/>
                          <a:stretch>
                            <a:fillRect/>
                          </a:stretch>
                        </pic:blipFill>
                        <pic:spPr bwMode="auto">
                          <a:xfrm>
                            <a:off x="0" y="0"/>
                            <a:ext cx="153670" cy="190500"/>
                          </a:xfrm>
                          <a:prstGeom prst="rect">
                            <a:avLst/>
                          </a:prstGeom>
                          <a:noFill/>
                          <a:ln>
                            <a:noFill/>
                          </a:ln>
                        </pic:spPr>
                      </pic:pic>
                    </a:graphicData>
                  </a:graphic>
                </wp:inline>
              </w:drawing>
              <w:objectEmbed w:drawAspect="content" r:id="rId241" w:progId="Equation.DSMT4" w:shapeId="78" w:fieldCodes=""/>
            </w:object>
          </mc:Fallback>
        </mc:AlternateContent>
      </w:r>
      <w:r>
        <w:rPr>
          <w:rFonts w:hint="eastAsia"/>
        </w:rPr>
        <w:t>和</w:t>
      </w:r>
      <w:r w:rsidRPr="00985D4B">
        <w:rPr>
          <w:position w:val="-6"/>
        </w:rPr>
        <mc:AlternateContent>
          <mc:Choice Requires="v">
            <w:object w:dxaOrig="12pt" w:dyaOrig="11pt" w14:anchorId="5448560E">
              <v:shape id="_x0000_i1103" type="#_x0000_t75" style="width:12.1pt;height:12.1pt" o:ole="">
                <v:imagedata r:id="rId243" o:title=""/>
              </v:shape>
              <o:OLEObject Type="Embed" ProgID="Equation.DSMT4" ShapeID="_x0000_i1103" DrawAspect="Content" ObjectID="_1777171501" r:id="rId244"/>
            </w:object>
          </mc:Choice>
          <mc:Fallback>
            <w:object>
              <w:drawing>
                <wp:inline distT="0" distB="0" distL="0" distR="0" wp14:anchorId="4C312C4F" wp14:editId="36799FC1">
                  <wp:extent cx="153670" cy="153670"/>
                  <wp:effectExtent l="0" t="0" r="0" b="0"/>
                  <wp:docPr id="79" name="对象 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9"/>
                          <pic:cNvPicPr>
                            <a:picLocks noChangeAspect="1" noChangeArrowheads="1"/>
                            <a:extLst>
                              <a:ext uri="{837473B0-CC2E-450a-ABE3-18F120FF3D37}">
                                <a15:objectPr xmlns:a15="http://schemas.microsoft.com/office/drawing/2012/main" objectId="_1777171501" isActiveX="0" linkType=""/>
                              </a:ext>
                            </a:extLst>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153670" cy="153670"/>
                          </a:xfrm>
                          <a:prstGeom prst="rect">
                            <a:avLst/>
                          </a:prstGeom>
                          <a:noFill/>
                          <a:ln>
                            <a:noFill/>
                          </a:ln>
                        </pic:spPr>
                      </pic:pic>
                    </a:graphicData>
                  </a:graphic>
                </wp:inline>
              </w:drawing>
              <w:objectEmbed w:drawAspect="content" r:id="rId244" w:progId="Equation.DSMT4" w:shapeId="79" w:fieldCodes=""/>
            </w:object>
          </mc:Fallback>
        </mc:AlternateContent>
      </w:r>
      <w:r w:rsidRPr="00985D4B">
        <w:rPr>
          <w:rFonts w:hint="eastAsia"/>
        </w:rPr>
        <w:t>是特征表示中的位置索引。</w:t>
      </w:r>
      <w:r w:rsidRPr="00985D4B">
        <w:rPr>
          <w:position w:val="-14"/>
        </w:rPr>
        <mc:AlternateContent>
          <mc:Choice Requires="v">
            <w:object w:dxaOrig="17pt" w:dyaOrig="22pt" w14:anchorId="761A3BA3">
              <v:shape id="_x0000_i1104" type="#_x0000_t75" style="width:19pt;height:21.9pt" o:ole="">
                <v:imagedata r:id="rId246" o:title=""/>
              </v:shape>
              <o:OLEObject Type="Embed" ProgID="Equation.DSMT4" ShapeID="_x0000_i1104" DrawAspect="Content" ObjectID="_1777171502" r:id="rId247"/>
            </w:object>
          </mc:Choice>
          <mc:Fallback>
            <w:object>
              <w:drawing>
                <wp:inline distT="0" distB="0" distL="0" distR="0" wp14:anchorId="6FEE53D6" wp14:editId="3B0E02DA">
                  <wp:extent cx="241300" cy="278130"/>
                  <wp:effectExtent l="0" t="0" r="6350" b="7620"/>
                  <wp:docPr id="80" name="对象 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0"/>
                          <pic:cNvPicPr>
                            <a:picLocks noChangeAspect="1" noChangeArrowheads="1"/>
                            <a:extLst>
                              <a:ext uri="{837473B0-CC2E-450a-ABE3-18F120FF3D37}">
                                <a15:objectPr xmlns:a15="http://schemas.microsoft.com/office/drawing/2012/main" objectId="_1777171502" isActiveX="0" linkType=""/>
                              </a:ext>
                            </a:extLst>
                          </pic:cNvPicPr>
                        </pic:nvPicPr>
                        <pic:blipFill>
                          <a:blip r:embed="rId248">
                            <a:extLst>
                              <a:ext uri="{28A0092B-C50C-407E-A947-70E740481C1C}">
                                <a14:useLocalDpi xmlns:a14="http://schemas.microsoft.com/office/drawing/2010/main" val="0"/>
                              </a:ext>
                            </a:extLst>
                          </a:blip>
                          <a:srcRect/>
                          <a:stretch>
                            <a:fillRect/>
                          </a:stretch>
                        </pic:blipFill>
                        <pic:spPr bwMode="auto">
                          <a:xfrm>
                            <a:off x="0" y="0"/>
                            <a:ext cx="241300" cy="278130"/>
                          </a:xfrm>
                          <a:prstGeom prst="rect">
                            <a:avLst/>
                          </a:prstGeom>
                          <a:noFill/>
                          <a:ln>
                            <a:noFill/>
                          </a:ln>
                        </pic:spPr>
                      </pic:pic>
                    </a:graphicData>
                  </a:graphic>
                </wp:inline>
              </w:drawing>
              <w:objectEmbed w:drawAspect="content" r:id="rId247" w:progId="Equation.DSMT4" w:shapeId="80" w:fieldCodes=""/>
            </w:object>
          </mc:Fallback>
        </mc:AlternateContent>
      </w:r>
      <w:r w:rsidRPr="00985D4B">
        <w:rPr>
          <w:rFonts w:hint="eastAsia"/>
        </w:rPr>
        <w:t>表示欧几里</w:t>
      </w:r>
      <w:proofErr w:type="gramStart"/>
      <w:r w:rsidRPr="00985D4B">
        <w:rPr>
          <w:rFonts w:hint="eastAsia"/>
        </w:rPr>
        <w:t>得距离</w:t>
      </w:r>
      <w:proofErr w:type="gramEnd"/>
      <w:r w:rsidRPr="00985D4B">
        <w:rPr>
          <w:rFonts w:hint="eastAsia"/>
        </w:rPr>
        <w:t>的平方。</w:t>
      </w:r>
    </w:p>
    <w:p w14:paraId="5122DA36" w14:textId="508CEEE1" w:rsidR="008C0C1C" w:rsidRPr="008C0C1C" w:rsidRDefault="008C0C1C" w:rsidP="00F17271">
      <w:pPr>
        <w:adjustRightInd w:val="0"/>
        <w:snapToGrid w:val="0"/>
        <w:spacing w:line="15pt" w:lineRule="auto"/>
        <w:ind w:firstLineChars="196" w:firstLine="24.40pt"/>
      </w:pPr>
      <w:r>
        <w:rPr>
          <w:rFonts w:hint="eastAsia"/>
        </w:rPr>
        <w:t>NIQE</w:t>
      </w:r>
      <w:r>
        <w:rPr>
          <w:rFonts w:hint="eastAsia"/>
        </w:rPr>
        <w:t>是一种无参考图像质量评估指标，用于评估图像的视觉质量，而不需要任何参考图像。它是</w:t>
      </w:r>
      <w:proofErr w:type="gramStart"/>
      <w:r>
        <w:rPr>
          <w:rFonts w:hint="eastAsia"/>
        </w:rPr>
        <w:t>基于从</w:t>
      </w:r>
      <w:proofErr w:type="gramEnd"/>
      <w:r>
        <w:rPr>
          <w:rFonts w:hint="eastAsia"/>
        </w:rPr>
        <w:t>自然无失真图像中提取的统计特性来预测图像质量的。</w:t>
      </w:r>
      <w:r>
        <w:rPr>
          <w:rFonts w:hint="eastAsia"/>
        </w:rPr>
        <w:t>NIQE</w:t>
      </w:r>
      <w:r>
        <w:rPr>
          <w:rFonts w:hint="eastAsia"/>
        </w:rPr>
        <w:t>的核心思想是，自然图像的统计特性可以被特定的模型捕获，而失真的图像会在这些统计特性上表现出显著的偏差。</w:t>
      </w:r>
      <w:r>
        <w:rPr>
          <w:rFonts w:hint="eastAsia"/>
        </w:rPr>
        <w:t>NIQE</w:t>
      </w:r>
      <w:r>
        <w:rPr>
          <w:rFonts w:hint="eastAsia"/>
        </w:rPr>
        <w:t>的计算可以分为以下几个步骤：</w:t>
      </w:r>
    </w:p>
    <w:p w14:paraId="23D4A569" w14:textId="77C658DF" w:rsidR="008C0C1C" w:rsidRDefault="008803A3" w:rsidP="002D07FB">
      <w:pPr>
        <w:adjustRightInd w:val="0"/>
        <w:snapToGrid w:val="0"/>
        <w:spacing w:line="15pt" w:lineRule="auto"/>
      </w:pPr>
      <w:r>
        <w:rPr>
          <w:rFonts w:hint="eastAsia"/>
        </w:rPr>
        <w:t>(</w:t>
      </w:r>
      <w:r w:rsidR="008C0C1C">
        <w:rPr>
          <w:rFonts w:hint="eastAsia"/>
        </w:rPr>
        <w:t>1</w:t>
      </w:r>
      <w:r>
        <w:rPr>
          <w:rFonts w:hint="eastAsia"/>
        </w:rPr>
        <w:t>)</w:t>
      </w:r>
      <w:r w:rsidR="008C0C1C">
        <w:rPr>
          <w:rFonts w:hint="eastAsia"/>
        </w:rPr>
        <w:t xml:space="preserve"> </w:t>
      </w:r>
      <w:r w:rsidR="008C0C1C">
        <w:rPr>
          <w:rFonts w:hint="eastAsia"/>
        </w:rPr>
        <w:t>特征提取：首先，从图像中提取一组特征，这些特征反映了图像的自然性。这通常涉及到从图像的局部区域中提取特定的统计量。</w:t>
      </w:r>
    </w:p>
    <w:p w14:paraId="68F2D756" w14:textId="4AE04328" w:rsidR="008C0C1C" w:rsidRDefault="008803A3" w:rsidP="002D07FB">
      <w:pPr>
        <w:adjustRightInd w:val="0"/>
        <w:snapToGrid w:val="0"/>
        <w:spacing w:line="15pt" w:lineRule="auto"/>
      </w:pPr>
      <w:r>
        <w:rPr>
          <w:rFonts w:hint="eastAsia"/>
        </w:rPr>
        <w:t>(</w:t>
      </w:r>
      <w:r w:rsidR="008C0C1C">
        <w:rPr>
          <w:rFonts w:hint="eastAsia"/>
        </w:rPr>
        <w:t>2</w:t>
      </w:r>
      <w:r>
        <w:rPr>
          <w:rFonts w:hint="eastAsia"/>
        </w:rPr>
        <w:t>)</w:t>
      </w:r>
      <w:r w:rsidR="008C0C1C">
        <w:rPr>
          <w:rFonts w:hint="eastAsia"/>
        </w:rPr>
        <w:t>模型构建：</w:t>
      </w:r>
      <w:proofErr w:type="gramStart"/>
      <w:r w:rsidR="008C0C1C">
        <w:rPr>
          <w:rFonts w:hint="eastAsia"/>
        </w:rPr>
        <w:t>基于从</w:t>
      </w:r>
      <w:proofErr w:type="gramEnd"/>
      <w:r w:rsidR="008C0C1C">
        <w:rPr>
          <w:rFonts w:hint="eastAsia"/>
        </w:rPr>
        <w:t>一组无失真自然图像中提取的特征，构建一个模型来捕获这些图像的统计特性。这个模型通常以高斯混合模型</w:t>
      </w:r>
      <w:r>
        <w:rPr>
          <w:rFonts w:hint="eastAsia"/>
        </w:rPr>
        <w:t>(</w:t>
      </w:r>
      <w:r w:rsidR="008C0C1C" w:rsidRPr="008C0C1C">
        <w:t>Gaussian Mixture Model</w:t>
      </w:r>
      <w:r w:rsidR="008C0C1C">
        <w:t xml:space="preserve">, </w:t>
      </w:r>
      <w:r w:rsidR="008C0C1C">
        <w:rPr>
          <w:rFonts w:hint="eastAsia"/>
        </w:rPr>
        <w:t>GMM</w:t>
      </w:r>
      <w:r>
        <w:rPr>
          <w:rFonts w:hint="eastAsia"/>
        </w:rPr>
        <w:t>)</w:t>
      </w:r>
      <w:r w:rsidR="008C0C1C">
        <w:rPr>
          <w:rFonts w:hint="eastAsia"/>
        </w:rPr>
        <w:t>的形式出现。</w:t>
      </w:r>
    </w:p>
    <w:p w14:paraId="5F787CCE" w14:textId="1458AF27" w:rsidR="008C0C1C" w:rsidRDefault="008803A3" w:rsidP="002D07FB">
      <w:pPr>
        <w:adjustRightInd w:val="0"/>
        <w:snapToGrid w:val="0"/>
        <w:spacing w:line="15pt" w:lineRule="auto"/>
      </w:pPr>
      <w:r>
        <w:rPr>
          <w:rFonts w:hint="eastAsia"/>
        </w:rPr>
        <w:t>(</w:t>
      </w:r>
      <w:r w:rsidR="008C0C1C">
        <w:rPr>
          <w:rFonts w:hint="eastAsia"/>
        </w:rPr>
        <w:t>3</w:t>
      </w:r>
      <w:r>
        <w:rPr>
          <w:rFonts w:hint="eastAsia"/>
        </w:rPr>
        <w:t>)</w:t>
      </w:r>
      <w:r w:rsidR="008C0C1C">
        <w:rPr>
          <w:rFonts w:hint="eastAsia"/>
        </w:rPr>
        <w:t xml:space="preserve"> </w:t>
      </w:r>
      <w:r w:rsidR="008C0C1C">
        <w:rPr>
          <w:rFonts w:hint="eastAsia"/>
        </w:rPr>
        <w:t>质量评估：对于待评估的图像，同样提取特征，并计算这些特征与模型之间的距离。这个距离用于表示图像质量，距离越小，</w:t>
      </w:r>
      <w:r w:rsidR="00DC3A69">
        <w:rPr>
          <w:rFonts w:hint="eastAsia"/>
        </w:rPr>
        <w:t>则</w:t>
      </w:r>
      <w:r w:rsidR="008C0C1C">
        <w:rPr>
          <w:rFonts w:hint="eastAsia"/>
        </w:rPr>
        <w:t>表示图像的质量越高。</w:t>
      </w:r>
    </w:p>
    <w:p w14:paraId="62DDBE92" w14:textId="66DBAF40" w:rsidR="008C0C1C" w:rsidRDefault="008C0C1C" w:rsidP="002D07FB">
      <w:pPr>
        <w:adjustRightInd w:val="0"/>
        <w:snapToGrid w:val="0"/>
        <w:spacing w:line="15pt" w:lineRule="auto"/>
      </w:pPr>
      <w:r>
        <w:rPr>
          <w:rFonts w:hint="eastAsia"/>
        </w:rPr>
        <w:t>NIQE</w:t>
      </w:r>
      <w:r>
        <w:rPr>
          <w:rFonts w:hint="eastAsia"/>
        </w:rPr>
        <w:t>的具体公式</w:t>
      </w:r>
      <w:r w:rsidR="00EA7C61">
        <w:rPr>
          <w:rFonts w:hint="eastAsia"/>
        </w:rPr>
        <w:t>如式</w:t>
      </w:r>
      <w:r w:rsidR="00EA7C61">
        <w:rPr>
          <w:rFonts w:hint="eastAsia"/>
        </w:rPr>
        <w:t>(2</w:t>
      </w:r>
      <w:r w:rsidR="00EA7C61">
        <w:t>-17</w:t>
      </w:r>
      <w:r w:rsidR="00EA7C61">
        <w:rPr>
          <w:rFonts w:hint="eastAsia"/>
        </w:rPr>
        <w:t>)</w:t>
      </w:r>
      <w:r w:rsidR="00EA7C61" w:rsidRPr="00A41149">
        <w:rPr>
          <w:rFonts w:hint="eastAsia"/>
        </w:rPr>
        <w:t>所示</w:t>
      </w:r>
      <w:r>
        <w:rPr>
          <w:rFonts w:hint="eastAsia"/>
        </w:rPr>
        <w:t>：</w:t>
      </w:r>
    </w:p>
    <w:p w14:paraId="650DE8C0" w14:textId="0C46225F" w:rsidR="008C0C1C" w:rsidRDefault="008C0C1C" w:rsidP="008C0C1C">
      <w:pPr>
        <w:pStyle w:val="MTDisplayEquation"/>
      </w:pPr>
      <w:r>
        <w:tab/>
      </w:r>
      <w:r w:rsidR="00641BC0" w:rsidRPr="008C0C1C">
        <w:rPr>
          <w:position w:val="-16"/>
        </w:rPr>
        <mc:AlternateContent>
          <mc:Choice Requires="v">
            <w:object w:dxaOrig="156pt" w:dyaOrig="26pt" w14:anchorId="0DE15322">
              <v:shape id="_x0000_i1105" type="#_x0000_t75" style="width:156.1pt;height:24.75pt" o:ole="">
                <v:imagedata r:id="rId249" o:title=""/>
              </v:shape>
              <o:OLEObject Type="Embed" ProgID="Equation.DSMT4" ShapeID="_x0000_i1105" DrawAspect="Content" ObjectID="_1777171503" r:id="rId250"/>
            </w:object>
          </mc:Choice>
          <mc:Fallback>
            <w:object>
              <w:drawing>
                <wp:inline distT="0" distB="0" distL="0" distR="0" wp14:anchorId="01E51AEA" wp14:editId="3F8632E8">
                  <wp:extent cx="1982470" cy="314325"/>
                  <wp:effectExtent l="0" t="0" r="0" b="9525"/>
                  <wp:docPr id="81" name="对象 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1"/>
                          <pic:cNvPicPr>
                            <a:picLocks noChangeAspect="1" noChangeArrowheads="1"/>
                            <a:extLst>
                              <a:ext uri="{837473B0-CC2E-450a-ABE3-18F120FF3D37}">
                                <a15:objectPr xmlns:a15="http://schemas.microsoft.com/office/drawing/2012/main" objectId="_1777171503" isActiveX="0" linkType=""/>
                              </a:ext>
                            </a:extLst>
                          </pic:cNvPicPr>
                        </pic:nvPicPr>
                        <pic:blipFill>
                          <a:blip r:embed="rId251">
                            <a:extLst>
                              <a:ext uri="{28A0092B-C50C-407E-A947-70E740481C1C}">
                                <a14:useLocalDpi xmlns:a14="http://schemas.microsoft.com/office/drawing/2010/main" val="0"/>
                              </a:ext>
                            </a:extLst>
                          </a:blip>
                          <a:srcRect/>
                          <a:stretch>
                            <a:fillRect/>
                          </a:stretch>
                        </pic:blipFill>
                        <pic:spPr bwMode="auto">
                          <a:xfrm>
                            <a:off x="0" y="0"/>
                            <a:ext cx="1982470" cy="314325"/>
                          </a:xfrm>
                          <a:prstGeom prst="rect">
                            <a:avLst/>
                          </a:prstGeom>
                          <a:noFill/>
                          <a:ln>
                            <a:noFill/>
                          </a:ln>
                        </pic:spPr>
                      </pic:pic>
                    </a:graphicData>
                  </a:graphic>
                </wp:inline>
              </w:drawing>
              <w:objectEmbed w:drawAspect="content" r:id="rId250" w:progId="Equation.DSMT4" w:shapeId="8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51B6D">
          <w:rPr>
            <w:noProof/>
          </w:rPr>
          <w:instrText>2</w:instrText>
        </w:r>
      </w:fldSimple>
      <w:r>
        <w:instrText>-</w:instrText>
      </w:r>
      <w:fldSimple w:instr=" SEQ MTEqn \c \* Arabic \* MERGEFORMAT ">
        <w:r w:rsidR="00A51B6D">
          <w:rPr>
            <w:noProof/>
          </w:rPr>
          <w:instrText>17</w:instrText>
        </w:r>
      </w:fldSimple>
      <w:r>
        <w:instrText>)</w:instrText>
      </w:r>
      <w:r>
        <w:fldChar w:fldCharType="end"/>
      </w:r>
    </w:p>
    <w:p w14:paraId="49047A1A" w14:textId="1C2F1741" w:rsidR="008C0C1C" w:rsidRDefault="008C0C1C" w:rsidP="002D07FB">
      <w:pPr>
        <w:adjustRightInd w:val="0"/>
        <w:snapToGrid w:val="0"/>
        <w:spacing w:line="15pt" w:lineRule="auto"/>
      </w:pPr>
      <w:r>
        <w:rPr>
          <w:rFonts w:hint="eastAsia"/>
        </w:rPr>
        <w:t>其中，</w:t>
      </w:r>
      <w:r w:rsidRPr="008C0C1C">
        <w:rPr>
          <w:position w:val="-4"/>
        </w:rPr>
        <mc:AlternateContent>
          <mc:Choice Requires="v">
            <w:object w:dxaOrig="13.95pt" w:dyaOrig="13pt" w14:anchorId="76C877EB">
              <v:shape id="_x0000_i1106" type="#_x0000_t75" style="width:14.4pt;height:14.4pt" o:ole="">
                <v:imagedata r:id="rId252" o:title=""/>
              </v:shape>
              <o:OLEObject Type="Embed" ProgID="Equation.DSMT4" ShapeID="_x0000_i1106" DrawAspect="Content" ObjectID="_1777171504" r:id="rId253"/>
            </w:object>
          </mc:Choice>
          <mc:Fallback>
            <w:object>
              <w:drawing>
                <wp:inline distT="0" distB="0" distL="0" distR="0" wp14:anchorId="7B081FAE" wp14:editId="71C28CC4">
                  <wp:extent cx="182880" cy="182880"/>
                  <wp:effectExtent l="0" t="0" r="7620" b="7620"/>
                  <wp:docPr id="82" name="对象 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2"/>
                          <pic:cNvPicPr>
                            <a:picLocks noChangeAspect="1" noChangeArrowheads="1"/>
                            <a:extLst>
                              <a:ext uri="{837473B0-CC2E-450a-ABE3-18F120FF3D37}">
                                <a15:objectPr xmlns:a15="http://schemas.microsoft.com/office/drawing/2012/main" objectId="_1777171504" isActiveX="0" linkType=""/>
                              </a:ext>
                            </a:extLst>
                          </pic:cNvPicPr>
                        </pic:nvPicPr>
                        <pic:blipFill>
                          <a:blip r:embed="rId254">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253" w:progId="Equation.DSMT4" w:shapeId="82" w:fieldCodes=""/>
            </w:object>
          </mc:Fallback>
        </mc:AlternateContent>
      </w:r>
      <w:r>
        <w:rPr>
          <w:rFonts w:hint="eastAsia"/>
        </w:rPr>
        <w:t>是待评估的图像，</w:t>
      </w:r>
      <w:r w:rsidRPr="008C0C1C">
        <w:rPr>
          <w:position w:val="-6"/>
        </w:rPr>
        <mc:AlternateContent>
          <mc:Choice Requires="v">
            <w:object w:dxaOrig="10pt" w:dyaOrig="13.95pt" w14:anchorId="55B3A935">
              <v:shape id="_x0000_i1107" type="#_x0000_t75" style="width:9.8pt;height:14.4pt" o:ole="">
                <v:imagedata r:id="rId255" o:title=""/>
              </v:shape>
              <o:OLEObject Type="Embed" ProgID="Equation.DSMT4" ShapeID="_x0000_i1107" DrawAspect="Content" ObjectID="_1777171505" r:id="rId256"/>
            </w:object>
          </mc:Choice>
          <mc:Fallback>
            <w:object>
              <w:drawing>
                <wp:inline distT="0" distB="0" distL="0" distR="0" wp14:anchorId="66A3B367" wp14:editId="4D4867F9">
                  <wp:extent cx="124460" cy="182880"/>
                  <wp:effectExtent l="0" t="0" r="8890" b="7620"/>
                  <wp:docPr id="83" name="对象 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3"/>
                          <pic:cNvPicPr>
                            <a:picLocks noChangeAspect="1" noChangeArrowheads="1"/>
                            <a:extLst>
                              <a:ext uri="{837473B0-CC2E-450a-ABE3-18F120FF3D37}">
                                <a15:objectPr xmlns:a15="http://schemas.microsoft.com/office/drawing/2012/main" objectId="_1777171505" isActiveX="0" linkType=""/>
                              </a:ext>
                            </a:extLst>
                          </pic:cNvPicPr>
                        </pic:nvPicPr>
                        <pic:blipFill>
                          <a:blip r:embed="rId257">
                            <a:extLst>
                              <a:ext uri="{28A0092B-C50C-407E-A947-70E740481C1C}">
                                <a14:useLocalDpi xmlns:a14="http://schemas.microsoft.com/office/drawing/2010/main" val="0"/>
                              </a:ext>
                            </a:extLst>
                          </a:blip>
                          <a:srcRect/>
                          <a:stretch>
                            <a:fillRect/>
                          </a:stretch>
                        </pic:blipFill>
                        <pic:spPr bwMode="auto">
                          <a:xfrm>
                            <a:off x="0" y="0"/>
                            <a:ext cx="124460" cy="182880"/>
                          </a:xfrm>
                          <a:prstGeom prst="rect">
                            <a:avLst/>
                          </a:prstGeom>
                          <a:noFill/>
                          <a:ln>
                            <a:noFill/>
                          </a:ln>
                        </pic:spPr>
                      </pic:pic>
                    </a:graphicData>
                  </a:graphic>
                </wp:inline>
              </w:drawing>
              <w:objectEmbed w:drawAspect="content" r:id="rId256" w:progId="Equation.DSMT4" w:shapeId="83" w:fieldCodes=""/>
            </w:object>
          </mc:Fallback>
        </mc:AlternateContent>
      </w:r>
      <w:r>
        <w:rPr>
          <w:rFonts w:hint="eastAsia"/>
        </w:rPr>
        <w:t>是从图像</w:t>
      </w:r>
      <w:r w:rsidRPr="008C0C1C">
        <w:rPr>
          <w:position w:val="-4"/>
        </w:rPr>
        <mc:AlternateContent>
          <mc:Choice Requires="v">
            <w:object w:dxaOrig="13.95pt" w:dyaOrig="13pt" w14:anchorId="0C23D419">
              <v:shape id="_x0000_i1108" type="#_x0000_t75" style="width:14.4pt;height:14.4pt" o:ole="">
                <v:imagedata r:id="rId258" o:title=""/>
              </v:shape>
              <o:OLEObject Type="Embed" ProgID="Equation.DSMT4" ShapeID="_x0000_i1108" DrawAspect="Content" ObjectID="_1777171506" r:id="rId259"/>
            </w:object>
          </mc:Choice>
          <mc:Fallback>
            <w:object>
              <w:drawing>
                <wp:inline distT="0" distB="0" distL="0" distR="0" wp14:anchorId="26D3A0B7" wp14:editId="6848EF68">
                  <wp:extent cx="182880" cy="182880"/>
                  <wp:effectExtent l="0" t="0" r="7620" b="7620"/>
                  <wp:docPr id="84" name="对象 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
                          <pic:cNvPicPr>
                            <a:picLocks noChangeAspect="1" noChangeArrowheads="1"/>
                            <a:extLst>
                              <a:ext uri="{837473B0-CC2E-450a-ABE3-18F120FF3D37}">
                                <a15:objectPr xmlns:a15="http://schemas.microsoft.com/office/drawing/2012/main" objectId="_1777171506" isActiveX="0" linkType=""/>
                              </a:ext>
                            </a:extLst>
                          </pic:cNvPicPr>
                        </pic:nvPicPr>
                        <pic:blipFill>
                          <a:blip r:embed="rId260">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259" w:progId="Equation.DSMT4" w:shapeId="84" w:fieldCodes=""/>
            </w:object>
          </mc:Fallback>
        </mc:AlternateContent>
      </w:r>
      <w:r>
        <w:rPr>
          <w:rFonts w:hint="eastAsia"/>
        </w:rPr>
        <w:t>中提取的特征向量，</w:t>
      </w:r>
      <w:r w:rsidRPr="000349DD">
        <w:rPr>
          <w:position w:val="-10"/>
        </w:rPr>
        <mc:AlternateContent>
          <mc:Choice Requires="v">
            <w:object w:dxaOrig="12pt" w:dyaOrig="16pt" w14:anchorId="3314E0E6">
              <v:shape id="_x0000_i1109" type="#_x0000_t75" style="width:12.1pt;height:15.55pt" o:ole="">
                <v:imagedata r:id="rId261" o:title=""/>
              </v:shape>
              <o:OLEObject Type="Embed" ProgID="Equation.DSMT4" ShapeID="_x0000_i1109" DrawAspect="Content" ObjectID="_1777171507" r:id="rId262"/>
            </w:object>
          </mc:Choice>
          <mc:Fallback>
            <w:object>
              <w:drawing>
                <wp:inline distT="0" distB="0" distL="0" distR="0" wp14:anchorId="7285B3B9" wp14:editId="1707D1B3">
                  <wp:extent cx="153670" cy="197485"/>
                  <wp:effectExtent l="0" t="0" r="0" b="0"/>
                  <wp:docPr id="85" name="对象 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5"/>
                          <pic:cNvPicPr>
                            <a:picLocks noChangeAspect="1" noChangeArrowheads="1"/>
                            <a:extLst>
                              <a:ext uri="{837473B0-CC2E-450a-ABE3-18F120FF3D37}">
                                <a15:objectPr xmlns:a15="http://schemas.microsoft.com/office/drawing/2012/main" objectId="_1777171507" isActiveX="0" linkType=""/>
                              </a:ext>
                            </a:extLst>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153670" cy="197485"/>
                          </a:xfrm>
                          <a:prstGeom prst="rect">
                            <a:avLst/>
                          </a:prstGeom>
                          <a:noFill/>
                          <a:ln>
                            <a:noFill/>
                          </a:ln>
                        </pic:spPr>
                      </pic:pic>
                    </a:graphicData>
                  </a:graphic>
                </wp:inline>
              </w:drawing>
              <w:objectEmbed w:drawAspect="content" r:id="rId262" w:progId="Equation.DSMT4" w:shapeId="85" w:fieldCodes=""/>
            </w:object>
          </mc:Fallback>
        </mc:AlternateContent>
      </w:r>
      <w:r>
        <w:rPr>
          <w:rFonts w:hint="eastAsia"/>
        </w:rPr>
        <w:t>是从一组</w:t>
      </w:r>
      <w:r w:rsidRPr="008C0C1C">
        <w:rPr>
          <w:rFonts w:hint="eastAsia"/>
        </w:rPr>
        <w:t>训练图像中提取的特征向量的均值</w:t>
      </w:r>
      <w:r>
        <w:rPr>
          <w:rFonts w:hint="eastAsia"/>
        </w:rPr>
        <w:t>，</w:t>
      </w:r>
      <w:r w:rsidRPr="008C0C1C">
        <w:rPr>
          <w:position w:val="-4"/>
        </w:rPr>
        <mc:AlternateContent>
          <mc:Choice Requires="v">
            <w:object w:dxaOrig="11pt" w:dyaOrig="12pt" w14:anchorId="1FD71F2E">
              <v:shape id="_x0000_i1110" type="#_x0000_t75" style="width:12.1pt;height:12.1pt" o:ole="">
                <v:imagedata r:id="rId264" o:title=""/>
              </v:shape>
              <o:OLEObject Type="Embed" ProgID="Equation.DSMT4" ShapeID="_x0000_i1110" DrawAspect="Content" ObjectID="_1777171508" r:id="rId265"/>
            </w:object>
          </mc:Choice>
          <mc:Fallback>
            <w:object>
              <w:drawing>
                <wp:inline distT="0" distB="0" distL="0" distR="0" wp14:anchorId="4EA6065D" wp14:editId="1A9E7076">
                  <wp:extent cx="153670" cy="153670"/>
                  <wp:effectExtent l="0" t="0" r="0" b="0"/>
                  <wp:docPr id="86" name="对象 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6"/>
                          <pic:cNvPicPr>
                            <a:picLocks noChangeAspect="1" noChangeArrowheads="1"/>
                            <a:extLst>
                              <a:ext uri="{837473B0-CC2E-450a-ABE3-18F120FF3D37}">
                                <a15:objectPr xmlns:a15="http://schemas.microsoft.com/office/drawing/2012/main" objectId="_1777171508" isActiveX="0" linkType=""/>
                              </a:ext>
                            </a:extLst>
                          </pic:cNvPicPr>
                        </pic:nvPicPr>
                        <pic:blipFill>
                          <a:blip r:embed="rId266">
                            <a:extLst>
                              <a:ext uri="{28A0092B-C50C-407E-A947-70E740481C1C}">
                                <a14:useLocalDpi xmlns:a14="http://schemas.microsoft.com/office/drawing/2010/main" val="0"/>
                              </a:ext>
                            </a:extLst>
                          </a:blip>
                          <a:srcRect/>
                          <a:stretch>
                            <a:fillRect/>
                          </a:stretch>
                        </pic:blipFill>
                        <pic:spPr bwMode="auto">
                          <a:xfrm>
                            <a:off x="0" y="0"/>
                            <a:ext cx="153670" cy="153670"/>
                          </a:xfrm>
                          <a:prstGeom prst="rect">
                            <a:avLst/>
                          </a:prstGeom>
                          <a:noFill/>
                          <a:ln>
                            <a:noFill/>
                          </a:ln>
                        </pic:spPr>
                      </pic:pic>
                    </a:graphicData>
                  </a:graphic>
                </wp:inline>
              </w:drawing>
              <w:objectEmbed w:drawAspect="content" r:id="rId265" w:progId="Equation.DSMT4" w:shapeId="86" w:fieldCodes=""/>
            </w:object>
          </mc:Fallback>
        </mc:AlternateContent>
      </w:r>
      <w:r w:rsidRPr="008C0C1C">
        <w:rPr>
          <w:rFonts w:hint="eastAsia"/>
        </w:rPr>
        <w:t>是协方差矩阵。</w:t>
      </w:r>
      <w:r w:rsidRPr="008C0C1C">
        <w:rPr>
          <w:rFonts w:hint="eastAsia"/>
        </w:rPr>
        <w:t>NIQE</w:t>
      </w:r>
      <w:r w:rsidRPr="008C0C1C">
        <w:rPr>
          <w:rFonts w:hint="eastAsia"/>
        </w:rPr>
        <w:t>分数越低</w:t>
      </w:r>
      <w:r w:rsidR="00DC3A69">
        <w:rPr>
          <w:rFonts w:hint="eastAsia"/>
        </w:rPr>
        <w:t>则</w:t>
      </w:r>
      <w:r w:rsidRPr="008C0C1C">
        <w:rPr>
          <w:rFonts w:hint="eastAsia"/>
        </w:rPr>
        <w:t>表示图像质量越好。</w:t>
      </w:r>
    </w:p>
    <w:p w14:paraId="4DD8A827" w14:textId="525DF153" w:rsidR="008C0C1C" w:rsidRPr="008C0C1C" w:rsidRDefault="008C0C1C" w:rsidP="00F17271">
      <w:pPr>
        <w:adjustRightInd w:val="0"/>
        <w:snapToGrid w:val="0"/>
        <w:spacing w:line="15pt" w:lineRule="auto"/>
        <w:ind w:firstLineChars="196" w:firstLine="24.40pt"/>
      </w:pPr>
      <w:r w:rsidRPr="008C0C1C">
        <w:rPr>
          <w:rFonts w:hint="eastAsia"/>
        </w:rPr>
        <w:t>NIQE</w:t>
      </w:r>
      <w:r w:rsidRPr="008C0C1C">
        <w:rPr>
          <w:rFonts w:hint="eastAsia"/>
        </w:rPr>
        <w:t>作为一种无参考质量评估方法，在实际应用中</w:t>
      </w:r>
      <w:r w:rsidR="00DC3A69">
        <w:rPr>
          <w:rFonts w:hint="eastAsia"/>
        </w:rPr>
        <w:t>有着广泛的应用</w:t>
      </w:r>
      <w:r w:rsidRPr="008C0C1C">
        <w:rPr>
          <w:rFonts w:hint="eastAsia"/>
        </w:rPr>
        <w:t>，尤其是在没有理想参考图像可用的情况下。</w:t>
      </w:r>
      <w:r w:rsidR="00DC3A69" w:rsidRPr="00DC3A69">
        <w:t>NIQE</w:t>
      </w:r>
      <w:r w:rsidRPr="008C0C1C">
        <w:rPr>
          <w:rFonts w:hint="eastAsia"/>
        </w:rPr>
        <w:t>广泛应用于图像处理、视频</w:t>
      </w:r>
      <w:r w:rsidR="00DC3A69">
        <w:rPr>
          <w:rFonts w:hint="eastAsia"/>
        </w:rPr>
        <w:t>处理</w:t>
      </w:r>
      <w:r w:rsidRPr="008C0C1C">
        <w:rPr>
          <w:rFonts w:hint="eastAsia"/>
        </w:rPr>
        <w:t>以</w:t>
      </w:r>
      <w:r w:rsidR="00DC3A69">
        <w:rPr>
          <w:rFonts w:hint="eastAsia"/>
        </w:rPr>
        <w:t>等领域</w:t>
      </w:r>
      <w:r w:rsidRPr="008C0C1C">
        <w:rPr>
          <w:rFonts w:hint="eastAsia"/>
        </w:rPr>
        <w:t>，用于</w:t>
      </w:r>
      <w:r w:rsidR="00DC3A69">
        <w:rPr>
          <w:rFonts w:hint="eastAsia"/>
        </w:rPr>
        <w:t>在无参照的情况下</w:t>
      </w:r>
      <w:r w:rsidRPr="008C0C1C">
        <w:rPr>
          <w:rFonts w:hint="eastAsia"/>
        </w:rPr>
        <w:t>评估图像或视频的视觉质量。</w:t>
      </w:r>
    </w:p>
    <w:p w14:paraId="7572EFDD" w14:textId="04D60180" w:rsidR="0089016A" w:rsidRPr="00627101" w:rsidRDefault="0089016A" w:rsidP="00627101">
      <w:pPr>
        <w:keepNext/>
        <w:keepLines/>
        <w:adjustRightInd w:val="0"/>
        <w:snapToGrid w:val="0"/>
        <w:spacing w:beforeLines="50" w:before="9.75pt" w:afterLines="50" w:after="9.75pt" w:line="16.20pt" w:lineRule="auto"/>
        <w:outlineLvl w:val="1"/>
        <w:rPr>
          <w:rFonts w:eastAsia="黑体"/>
          <w:kern w:val="0"/>
          <w:sz w:val="30"/>
          <w:szCs w:val="30"/>
        </w:rPr>
      </w:pPr>
      <w:bookmarkStart w:id="288" w:name="_Toc161792315"/>
      <w:bookmarkStart w:id="289" w:name="_Toc162391757"/>
      <w:bookmarkStart w:id="290" w:name="_Toc162584011"/>
      <w:bookmarkStart w:id="291" w:name="_Toc162875889"/>
      <w:bookmarkStart w:id="292" w:name="_Toc162877300"/>
      <w:bookmarkStart w:id="293" w:name="_Toc162878488"/>
      <w:bookmarkStart w:id="294" w:name="_Toc162948175"/>
      <w:bookmarkStart w:id="295" w:name="_Toc166375118"/>
      <w:bookmarkStart w:id="296" w:name="_Toc166553988"/>
      <w:r w:rsidRPr="00627101">
        <w:rPr>
          <w:rFonts w:eastAsia="黑体"/>
          <w:kern w:val="0"/>
          <w:sz w:val="30"/>
          <w:szCs w:val="30"/>
        </w:rPr>
        <w:lastRenderedPageBreak/>
        <w:t>2.</w:t>
      </w:r>
      <w:r w:rsidR="00627101" w:rsidRPr="00627101">
        <w:rPr>
          <w:rFonts w:eastAsia="黑体"/>
          <w:kern w:val="0"/>
          <w:sz w:val="30"/>
          <w:szCs w:val="30"/>
        </w:rPr>
        <w:t>7</w:t>
      </w:r>
      <w:r w:rsidRPr="00627101">
        <w:rPr>
          <w:rFonts w:eastAsia="黑体" w:hint="eastAsia"/>
          <w:kern w:val="0"/>
          <w:sz w:val="30"/>
          <w:szCs w:val="30"/>
        </w:rPr>
        <w:t xml:space="preserve"> L</w:t>
      </w:r>
      <w:r w:rsidRPr="00627101">
        <w:rPr>
          <w:rFonts w:eastAsia="黑体"/>
          <w:kern w:val="0"/>
          <w:sz w:val="30"/>
          <w:szCs w:val="30"/>
        </w:rPr>
        <w:t>AM</w:t>
      </w:r>
      <w:r w:rsidRPr="00627101">
        <w:rPr>
          <w:rFonts w:eastAsia="黑体" w:hint="eastAsia"/>
          <w:kern w:val="0"/>
          <w:sz w:val="30"/>
          <w:szCs w:val="30"/>
        </w:rPr>
        <w:t>分析</w:t>
      </w:r>
      <w:bookmarkEnd w:id="288"/>
      <w:bookmarkEnd w:id="289"/>
      <w:bookmarkEnd w:id="290"/>
      <w:bookmarkEnd w:id="291"/>
      <w:bookmarkEnd w:id="292"/>
      <w:bookmarkEnd w:id="293"/>
      <w:bookmarkEnd w:id="294"/>
      <w:bookmarkEnd w:id="295"/>
      <w:bookmarkEnd w:id="296"/>
    </w:p>
    <w:p w14:paraId="04444D24" w14:textId="48681979" w:rsidR="00084E99" w:rsidRDefault="00084E99" w:rsidP="00084E99">
      <w:pPr>
        <w:ind w:firstLineChars="200" w:firstLine="24.90pt"/>
        <w:jc w:val="center"/>
      </w:pPr>
      <w:r>
        <w:rPr>
          <w:noProof/>
        </w:rPr>
        <w:drawing>
          <wp:inline distT="0" distB="0" distL="0" distR="0" wp14:anchorId="043BAAE2" wp14:editId="5AB3BB84">
            <wp:extent cx="4994427" cy="3448050"/>
            <wp:effectExtent l="0" t="0" r="0" b="0"/>
            <wp:docPr id="15" name="图片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67"/>
                    <a:stretch>
                      <a:fillRect/>
                    </a:stretch>
                  </pic:blipFill>
                  <pic:spPr>
                    <a:xfrm>
                      <a:off x="0" y="0"/>
                      <a:ext cx="5001013" cy="3452597"/>
                    </a:xfrm>
                    <a:prstGeom prst="rect">
                      <a:avLst/>
                    </a:prstGeom>
                  </pic:spPr>
                </pic:pic>
              </a:graphicData>
            </a:graphic>
          </wp:inline>
        </w:drawing>
      </w:r>
    </w:p>
    <w:p w14:paraId="5CA61DAF" w14:textId="776659EC" w:rsidR="00084E99" w:rsidRPr="00F95837" w:rsidRDefault="00084E99" w:rsidP="00F95837">
      <w:pPr>
        <w:jc w:val="center"/>
        <w:rPr>
          <w:sz w:val="21"/>
          <w:szCs w:val="21"/>
        </w:rPr>
      </w:pPr>
      <w:r w:rsidRPr="00F95837">
        <w:rPr>
          <w:rFonts w:hint="eastAsia"/>
          <w:sz w:val="21"/>
          <w:szCs w:val="21"/>
        </w:rPr>
        <w:t>图</w:t>
      </w:r>
      <w:r w:rsidRPr="00F95837">
        <w:rPr>
          <w:sz w:val="21"/>
          <w:szCs w:val="21"/>
        </w:rPr>
        <w:t>2-10 LAM</w:t>
      </w:r>
      <w:r w:rsidRPr="00F95837">
        <w:rPr>
          <w:rFonts w:hint="eastAsia"/>
          <w:sz w:val="21"/>
          <w:szCs w:val="21"/>
        </w:rPr>
        <w:t>图示例</w:t>
      </w:r>
      <w:r w:rsidRPr="00F95837">
        <w:rPr>
          <w:color w:val="000000"/>
          <w:sz w:val="21"/>
          <w:szCs w:val="21"/>
        </w:rPr>
        <w:fldChar w:fldCharType="begin"/>
      </w:r>
      <w:r w:rsidR="00B50B2A" w:rsidRPr="00F95837">
        <w:rPr>
          <w:color w:val="000000"/>
          <w:sz w:val="21"/>
          <w:szCs w:val="21"/>
        </w:rPr>
        <w:instrText xml:space="preserve"> ADDIN ZOTERO_ITEM CSL_CITATION {"citationID":"3KYOxTsL","properties":{"formattedCitation":"\\super [57]\\nosupersub{}","plainCitation":"[57]","noteIndex":0},"citationItems":[{"id":381,"uris":["http://zotero.org/users/local/5A8f2ITQ/items/5KVDW6UL","http://zotero.org/users/13973222/items/5KVDW6UL"],"itemData":{"id":381,"type":"paper-conference","abstract":"Image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Pr="00F95837">
        <w:rPr>
          <w:color w:val="000000"/>
          <w:sz w:val="21"/>
          <w:szCs w:val="21"/>
        </w:rPr>
        <w:fldChar w:fldCharType="separate"/>
      </w:r>
      <w:r w:rsidR="00B50B2A" w:rsidRPr="00F95837">
        <w:rPr>
          <w:kern w:val="0"/>
          <w:sz w:val="21"/>
          <w:szCs w:val="21"/>
          <w:vertAlign w:val="superscript"/>
        </w:rPr>
        <w:t>[57]</w:t>
      </w:r>
      <w:r w:rsidRPr="00F95837">
        <w:rPr>
          <w:color w:val="000000"/>
          <w:sz w:val="21"/>
          <w:szCs w:val="21"/>
        </w:rPr>
        <w:fldChar w:fldCharType="end"/>
      </w:r>
    </w:p>
    <w:p w14:paraId="20E63BAF" w14:textId="02BE7D37" w:rsidR="0089016A" w:rsidRDefault="003A078F" w:rsidP="00F95837">
      <w:pPr>
        <w:ind w:firstLineChars="196" w:firstLine="24.40pt"/>
      </w:pPr>
      <w:r>
        <w:rPr>
          <w:rFonts w:hint="eastAsia"/>
        </w:rPr>
        <w:t>局部属性图</w:t>
      </w:r>
      <w:r w:rsidR="008803A3">
        <w:rPr>
          <w:rFonts w:hint="eastAsia"/>
        </w:rPr>
        <w:t>(</w:t>
      </w:r>
      <w:r w:rsidRPr="003A078F">
        <w:rPr>
          <w:rFonts w:hint="eastAsia"/>
        </w:rPr>
        <w:t>Local Attribution Map</w:t>
      </w:r>
      <w:r>
        <w:t xml:space="preserve">, </w:t>
      </w:r>
      <w:r w:rsidRPr="003A078F">
        <w:rPr>
          <w:rFonts w:hint="eastAsia"/>
        </w:rPr>
        <w:t>LAM</w:t>
      </w:r>
      <w:r w:rsidR="008803A3">
        <w:rPr>
          <w:rFonts w:hint="eastAsia"/>
        </w:rPr>
        <w:t>)</w:t>
      </w:r>
      <w:r>
        <w:rPr>
          <w:rFonts w:hint="eastAsia"/>
        </w:rPr>
        <w:t>是</w:t>
      </w:r>
      <w:r>
        <w:rPr>
          <w:rFonts w:hint="eastAsia"/>
        </w:rPr>
        <w:t>Gu</w:t>
      </w:r>
      <w:r>
        <w:rPr>
          <w:rFonts w:hint="eastAsia"/>
        </w:rPr>
        <w:t>等人</w:t>
      </w:r>
      <w:r w:rsidRPr="00A46F34">
        <w:fldChar w:fldCharType="begin"/>
      </w:r>
      <w:r w:rsidR="00B50B2A">
        <w:instrText xml:space="preserve"> ADDIN ZOTERO_ITEM CSL_CITATION {"citationID":"K5iA3XaR","properties":{"formattedCitation":"\\super [57]\\nosupersub{}","plainCitation":"[57]","noteIndex":0},"citationItems":[{"id":381,"uris":["http://zotero.org/users/local/5A8f2ITQ/items/5KVDW6UL","http://zotero.org/users/13973222/items/5KVDW6UL"],"itemData":{"id":381,"type":"paper-conference","abstract":"Image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Pr="00A46F34">
        <w:fldChar w:fldCharType="separate"/>
      </w:r>
      <w:r w:rsidR="00B50B2A" w:rsidRPr="00B50B2A">
        <w:rPr>
          <w:kern w:val="0"/>
          <w:vertAlign w:val="superscript"/>
        </w:rPr>
        <w:t>[57]</w:t>
      </w:r>
      <w:r w:rsidRPr="00A46F34">
        <w:fldChar w:fldCharType="end"/>
      </w:r>
      <w:r>
        <w:t xml:space="preserve"> </w:t>
      </w:r>
      <w:r>
        <w:rPr>
          <w:rFonts w:hint="eastAsia"/>
        </w:rPr>
        <w:t>提出的一种寻找</w:t>
      </w:r>
      <w:r w:rsidRPr="003A078F">
        <w:rPr>
          <w:rFonts w:hint="eastAsia"/>
        </w:rPr>
        <w:t>对超分辨率结果产生强烈影响的输入像素</w:t>
      </w:r>
      <w:r>
        <w:rPr>
          <w:rFonts w:hint="eastAsia"/>
        </w:rPr>
        <w:t>的方法，最初用于对超分辨率模型进行解释。后来在</w:t>
      </w:r>
      <w:r>
        <w:rPr>
          <w:rFonts w:hint="eastAsia"/>
        </w:rPr>
        <w:t>HAT</w:t>
      </w:r>
      <w:r w:rsidRPr="00A46F34">
        <w:rPr>
          <w:color w:val="000000"/>
        </w:rPr>
        <w:fldChar w:fldCharType="begin"/>
      </w:r>
      <w:r w:rsidR="003C0B30" w:rsidRPr="00A46F34">
        <w:rPr>
          <w:color w:val="000000"/>
        </w:rPr>
        <w:instrText xml:space="preserve"> ADDIN ZOTERO_ITEM CSL_CITATION {"citationID":"4Bvpriz9","properties":{"formattedCitation":"\\super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Pr="00A46F34">
        <w:rPr>
          <w:color w:val="000000"/>
        </w:rPr>
        <w:fldChar w:fldCharType="separate"/>
      </w:r>
      <w:r w:rsidRPr="00A46F34">
        <w:rPr>
          <w:color w:val="000000"/>
          <w:kern w:val="0"/>
          <w:vertAlign w:val="superscript"/>
        </w:rPr>
        <w:t>[</w:t>
      </w:r>
      <w:hyperlink w:anchor="Activating_more_pixels_in_image_super_re" w:tooltip="[43] Chen X, Wang X, Zhou J, et al. Activating more pixels in image su" w:history="1">
        <w:r w:rsidR="00A46F34" w:rsidRPr="00A46F34">
          <w:rPr>
            <w:rStyle w:val="a7"/>
            <w:color w:val="000000"/>
            <w:kern w:val="0"/>
            <w:u w:val="none"/>
            <w:vertAlign w:val="superscript"/>
          </w:rPr>
          <w:t>43</w:t>
        </w:r>
      </w:hyperlink>
      <w:r w:rsidRPr="00A46F34">
        <w:rPr>
          <w:color w:val="000000"/>
          <w:kern w:val="0"/>
          <w:vertAlign w:val="superscript"/>
        </w:rPr>
        <w:t>]</w:t>
      </w:r>
      <w:r w:rsidRPr="00A46F34">
        <w:rPr>
          <w:color w:val="000000"/>
        </w:rPr>
        <w:fldChar w:fldCharType="end"/>
      </w:r>
      <w:r>
        <w:rPr>
          <w:rFonts w:hint="eastAsia"/>
        </w:rPr>
        <w:t>中用于解释提出的模型能够有效激活更多的像素，从而增强了超分辨率模型的性能。在</w:t>
      </w:r>
      <w:r>
        <w:rPr>
          <w:rFonts w:hint="eastAsia"/>
        </w:rPr>
        <w:t>LAM</w:t>
      </w:r>
      <w:r>
        <w:rPr>
          <w:rFonts w:hint="eastAsia"/>
        </w:rPr>
        <w:t>中</w:t>
      </w:r>
      <w:r w:rsidRPr="003A078F">
        <w:rPr>
          <w:rFonts w:hint="eastAsia"/>
        </w:rPr>
        <w:t>使用模糊图像作为基准输入和采用逐渐模糊的函数作为路径函数，</w:t>
      </w:r>
      <w:r w:rsidRPr="003A078F">
        <w:rPr>
          <w:rFonts w:hint="eastAsia"/>
        </w:rPr>
        <w:t>LAM</w:t>
      </w:r>
      <w:r w:rsidRPr="003A078F">
        <w:rPr>
          <w:rFonts w:hint="eastAsia"/>
        </w:rPr>
        <w:t>方法能够对超分辨率网络进行归因分析。通过</w:t>
      </w:r>
      <w:r w:rsidRPr="003A078F">
        <w:rPr>
          <w:rFonts w:hint="eastAsia"/>
        </w:rPr>
        <w:t>LAM</w:t>
      </w:r>
      <w:r w:rsidRPr="003A078F">
        <w:rPr>
          <w:rFonts w:hint="eastAsia"/>
        </w:rPr>
        <w:t>方法，研究人员观察到：</w:t>
      </w:r>
      <w:r w:rsidR="008803A3">
        <w:rPr>
          <w:rFonts w:hint="eastAsia"/>
        </w:rPr>
        <w:t>(</w:t>
      </w:r>
      <w:r w:rsidRPr="003A078F">
        <w:rPr>
          <w:rFonts w:hint="eastAsia"/>
        </w:rPr>
        <w:t>1</w:t>
      </w:r>
      <w:r w:rsidR="008803A3">
        <w:rPr>
          <w:rFonts w:hint="eastAsia"/>
        </w:rPr>
        <w:t>)</w:t>
      </w:r>
      <w:r w:rsidRPr="003A078F">
        <w:rPr>
          <w:rFonts w:hint="eastAsia"/>
        </w:rPr>
        <w:t>参与超分辨率过程的像素范围对最终的超分辨率性能具有显著影响，具有更广泛像素范围的超分辨率网络可以实现更好的性能；</w:t>
      </w:r>
      <w:r w:rsidR="008803A3">
        <w:rPr>
          <w:rFonts w:hint="eastAsia"/>
        </w:rPr>
        <w:t>(</w:t>
      </w:r>
      <w:r w:rsidRPr="003A078F">
        <w:rPr>
          <w:rFonts w:hint="eastAsia"/>
        </w:rPr>
        <w:t>2</w:t>
      </w:r>
      <w:r w:rsidR="008803A3">
        <w:rPr>
          <w:rFonts w:hint="eastAsia"/>
        </w:rPr>
        <w:t>)</w:t>
      </w:r>
      <w:r>
        <w:rPr>
          <w:rFonts w:hint="eastAsia"/>
        </w:rPr>
        <w:t>自</w:t>
      </w:r>
      <w:r w:rsidRPr="003A078F">
        <w:rPr>
          <w:rFonts w:hint="eastAsia"/>
        </w:rPr>
        <w:t>注意力和非局部机制</w:t>
      </w:r>
      <w:r>
        <w:rPr>
          <w:rFonts w:hint="eastAsia"/>
        </w:rPr>
        <w:t>，尤其是能够进行长距离建模的模型，</w:t>
      </w:r>
      <w:r w:rsidRPr="003A078F">
        <w:rPr>
          <w:rFonts w:hint="eastAsia"/>
        </w:rPr>
        <w:t>可以帮助超分辨率网络从更广泛的输入像素中提取特征；</w:t>
      </w:r>
      <w:r w:rsidR="008803A3">
        <w:rPr>
          <w:rFonts w:hint="eastAsia"/>
        </w:rPr>
        <w:t>(</w:t>
      </w:r>
      <w:r w:rsidRPr="003A078F">
        <w:rPr>
          <w:rFonts w:hint="eastAsia"/>
        </w:rPr>
        <w:t>3</w:t>
      </w:r>
      <w:r w:rsidR="008803A3">
        <w:rPr>
          <w:rFonts w:hint="eastAsia"/>
        </w:rPr>
        <w:t>)</w:t>
      </w:r>
      <w:r w:rsidRPr="003A078F">
        <w:rPr>
          <w:rFonts w:hint="eastAsia"/>
        </w:rPr>
        <w:t>对于大多数</w:t>
      </w:r>
      <w:r>
        <w:rPr>
          <w:rFonts w:hint="eastAsia"/>
        </w:rPr>
        <w:t>深度学习的</w:t>
      </w:r>
      <w:r w:rsidRPr="003A078F">
        <w:rPr>
          <w:rFonts w:hint="eastAsia"/>
        </w:rPr>
        <w:t>网络来说，</w:t>
      </w:r>
      <w:r w:rsidR="00902638">
        <w:rPr>
          <w:rFonts w:hint="eastAsia"/>
        </w:rPr>
        <w:t>感受野大多已经足够大</w:t>
      </w:r>
      <w:r w:rsidR="008803A3">
        <w:rPr>
          <w:rFonts w:hint="eastAsia"/>
        </w:rPr>
        <w:t>(</w:t>
      </w:r>
      <w:r w:rsidRPr="003A078F">
        <w:rPr>
          <w:rFonts w:hint="eastAsia"/>
        </w:rPr>
        <w:t>4</w:t>
      </w:r>
      <w:r w:rsidR="008803A3">
        <w:rPr>
          <w:rFonts w:hint="eastAsia"/>
        </w:rPr>
        <w:t>)</w:t>
      </w:r>
      <w:r w:rsidRPr="003A078F">
        <w:rPr>
          <w:rFonts w:hint="eastAsia"/>
        </w:rPr>
        <w:t>对于现有的超分辨率网络，具有规则条纹或网格纹理的图像更容易被提取，</w:t>
      </w:r>
      <w:r w:rsidR="00902638">
        <w:rPr>
          <w:rFonts w:hint="eastAsia"/>
        </w:rPr>
        <w:t>但</w:t>
      </w:r>
      <w:r w:rsidRPr="003A078F">
        <w:rPr>
          <w:rFonts w:hint="eastAsia"/>
        </w:rPr>
        <w:t>复杂的语义难以被提取和利用。该研究为超分辨率网络的设计和解释低级视觉深度</w:t>
      </w:r>
      <w:r w:rsidR="00902638">
        <w:rPr>
          <w:rFonts w:hint="eastAsia"/>
        </w:rPr>
        <w:t>学习</w:t>
      </w:r>
      <w:r w:rsidRPr="003A078F">
        <w:rPr>
          <w:rFonts w:hint="eastAsia"/>
        </w:rPr>
        <w:t>模型开辟了新的方向，并对超分辨率</w:t>
      </w:r>
      <w:r w:rsidR="00902638">
        <w:rPr>
          <w:rFonts w:hint="eastAsia"/>
        </w:rPr>
        <w:t>的</w:t>
      </w:r>
      <w:r w:rsidRPr="003A078F">
        <w:rPr>
          <w:rFonts w:hint="eastAsia"/>
        </w:rPr>
        <w:t>研究具有实践上的益处。</w:t>
      </w:r>
    </w:p>
    <w:p w14:paraId="5EBE4131" w14:textId="743AC087" w:rsidR="00F82AE1" w:rsidRPr="00430DFF" w:rsidRDefault="00F82AE1" w:rsidP="002D5C0F">
      <w:pPr>
        <w:pStyle w:val="2"/>
        <w:spacing w:before="9.75pt" w:after="9.75pt"/>
      </w:pPr>
      <w:bookmarkStart w:id="297" w:name="_Toc161457407"/>
      <w:bookmarkStart w:id="298" w:name="_Toc161458010"/>
      <w:bookmarkStart w:id="299" w:name="_Toc161602612"/>
      <w:bookmarkStart w:id="300" w:name="_Toc161792316"/>
      <w:bookmarkStart w:id="301" w:name="_Toc162391758"/>
      <w:bookmarkStart w:id="302" w:name="_Toc162584012"/>
      <w:bookmarkStart w:id="303" w:name="_Toc162875890"/>
      <w:bookmarkStart w:id="304" w:name="_Toc162877301"/>
      <w:bookmarkStart w:id="305" w:name="_Toc162878489"/>
      <w:bookmarkStart w:id="306" w:name="_Toc162948176"/>
      <w:bookmarkStart w:id="307" w:name="_Toc166375119"/>
      <w:bookmarkStart w:id="308" w:name="_Toc166553989"/>
      <w:r w:rsidRPr="002D5C0F">
        <w:rPr>
          <w:rFonts w:ascii="Times New Roman" w:hAnsi="Times New Roman"/>
        </w:rPr>
        <w:t>2.</w:t>
      </w:r>
      <w:r w:rsidR="00627101">
        <w:rPr>
          <w:rFonts w:ascii="Times New Roman" w:hAnsi="Times New Roman"/>
        </w:rPr>
        <w:t>8</w:t>
      </w:r>
      <w:r w:rsidRPr="00430DFF">
        <w:rPr>
          <w:rFonts w:hint="eastAsia"/>
        </w:rPr>
        <w:t xml:space="preserve"> </w:t>
      </w:r>
      <w:r>
        <w:rPr>
          <w:rFonts w:hint="eastAsia"/>
          <w:lang w:val="zh-CN"/>
        </w:rPr>
        <w:t>本章小结</w:t>
      </w:r>
      <w:bookmarkEnd w:id="297"/>
      <w:bookmarkEnd w:id="298"/>
      <w:bookmarkEnd w:id="299"/>
      <w:bookmarkEnd w:id="300"/>
      <w:bookmarkEnd w:id="301"/>
      <w:bookmarkEnd w:id="302"/>
      <w:bookmarkEnd w:id="303"/>
      <w:bookmarkEnd w:id="304"/>
      <w:bookmarkEnd w:id="305"/>
      <w:bookmarkEnd w:id="306"/>
      <w:bookmarkEnd w:id="307"/>
      <w:bookmarkEnd w:id="308"/>
    </w:p>
    <w:p w14:paraId="43D7EF29" w14:textId="5CCA9E03" w:rsidR="00F82AE1" w:rsidRDefault="00F82AE1" w:rsidP="00F17271">
      <w:pPr>
        <w:adjustRightInd w:val="0"/>
        <w:snapToGrid w:val="0"/>
        <w:spacing w:line="15pt" w:lineRule="auto"/>
        <w:ind w:firstLineChars="196" w:firstLine="24.40pt"/>
      </w:pPr>
      <w:r w:rsidRPr="006758E2">
        <w:rPr>
          <w:rFonts w:hint="eastAsia"/>
        </w:rPr>
        <w:t>本章</w:t>
      </w:r>
      <w:r>
        <w:rPr>
          <w:rFonts w:hint="eastAsia"/>
        </w:rPr>
        <w:t>介绍</w:t>
      </w:r>
      <w:r w:rsidRPr="006758E2">
        <w:rPr>
          <w:rFonts w:hint="eastAsia"/>
        </w:rPr>
        <w:t>了</w:t>
      </w:r>
      <w:proofErr w:type="gramStart"/>
      <w:r w:rsidRPr="006758E2">
        <w:rPr>
          <w:rFonts w:hint="eastAsia"/>
        </w:rPr>
        <w:t>图像超</w:t>
      </w:r>
      <w:proofErr w:type="gramEnd"/>
      <w:r w:rsidRPr="006758E2">
        <w:rPr>
          <w:rFonts w:hint="eastAsia"/>
        </w:rPr>
        <w:t>分辨率技术中卷积神经网络</w:t>
      </w:r>
      <w:r w:rsidR="008803A3">
        <w:rPr>
          <w:rFonts w:hint="eastAsia"/>
        </w:rPr>
        <w:t>(</w:t>
      </w:r>
      <w:r w:rsidRPr="006758E2">
        <w:rPr>
          <w:rFonts w:hint="eastAsia"/>
        </w:rPr>
        <w:t>CNN</w:t>
      </w:r>
      <w:r w:rsidR="008803A3">
        <w:rPr>
          <w:rFonts w:hint="eastAsia"/>
        </w:rPr>
        <w:t>)</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lastRenderedPageBreak/>
        <w:t>的基础组件和</w:t>
      </w:r>
      <w:r w:rsidRPr="006758E2">
        <w:rPr>
          <w:rFonts w:hint="eastAsia"/>
        </w:rPr>
        <w:t>Transformer</w:t>
      </w:r>
      <w:r w:rsidRPr="006758E2">
        <w:rPr>
          <w:rFonts w:hint="eastAsia"/>
        </w:rPr>
        <w:t>网络的自注意力机制，展示了它们如何有效地提取图像特征以及通过网络架构创新显著提高</w:t>
      </w:r>
      <w:proofErr w:type="gramStart"/>
      <w:r w:rsidRPr="006758E2">
        <w:rPr>
          <w:rFonts w:hint="eastAsia"/>
        </w:rPr>
        <w:t>图像超</w:t>
      </w:r>
      <w:proofErr w:type="gramEnd"/>
      <w:r w:rsidRPr="006758E2">
        <w:rPr>
          <w:rFonts w:hint="eastAsia"/>
        </w:rPr>
        <w:t>分辨率的性能。此外，还介绍了相关的数据集、损失函数和评价指标，为深入理解和进一步研究</w:t>
      </w:r>
      <w:proofErr w:type="gramStart"/>
      <w:r w:rsidRPr="006758E2">
        <w:rPr>
          <w:rFonts w:hint="eastAsia"/>
        </w:rPr>
        <w:t>图像超</w:t>
      </w:r>
      <w:proofErr w:type="gramEnd"/>
      <w:r w:rsidRPr="006758E2">
        <w:rPr>
          <w:rFonts w:hint="eastAsia"/>
        </w:rPr>
        <w:t>分辨率领域提供了全面的视角。</w:t>
      </w:r>
    </w:p>
    <w:p w14:paraId="4DFEC31F" w14:textId="77777777" w:rsidR="00F82AE1" w:rsidRDefault="00F82AE1" w:rsidP="00F17271">
      <w:pPr>
        <w:ind w:firstLineChars="196" w:firstLine="24.40pt"/>
        <w:sectPr w:rsidR="00F82AE1" w:rsidSect="00685E42">
          <w:pgSz w:w="595.30pt" w:h="841.90pt" w:code="9"/>
          <w:pgMar w:top="90.70pt" w:right="79.40pt" w:bottom="85.05pt" w:left="85.05pt" w:header="65pt" w:footer="65pt" w:gutter="0pt"/>
          <w:cols w:space="21.25pt"/>
          <w:docGrid w:type="linesAndChars" w:linePitch="391" w:charSpace="1861"/>
        </w:sectPr>
      </w:pPr>
    </w:p>
    <w:p w14:paraId="41906430" w14:textId="3594A2AF" w:rsidR="009B1057" w:rsidRDefault="009B1057" w:rsidP="0060128B">
      <w:pPr>
        <w:pStyle w:val="1"/>
        <w:spacing w:before="19.55pt" w:after="9.75pt"/>
      </w:pPr>
      <w:r>
        <w:lastRenderedPageBreak/>
        <w:tab/>
      </w:r>
      <w:bookmarkStart w:id="309" w:name="_Toc161348863"/>
      <w:bookmarkStart w:id="310" w:name="_Toc161457408"/>
      <w:bookmarkStart w:id="311" w:name="_Toc161458011"/>
      <w:bookmarkStart w:id="312" w:name="_Toc161602613"/>
      <w:bookmarkStart w:id="313" w:name="_Toc161792317"/>
      <w:bookmarkStart w:id="314" w:name="_Toc162391759"/>
      <w:bookmarkStart w:id="315" w:name="_Toc162584013"/>
      <w:bookmarkStart w:id="316" w:name="_Toc162875891"/>
      <w:bookmarkStart w:id="317" w:name="_Toc162877302"/>
      <w:bookmarkStart w:id="318" w:name="_Toc162878490"/>
      <w:bookmarkStart w:id="319" w:name="_Toc162948177"/>
      <w:bookmarkStart w:id="320" w:name="_Toc166375120"/>
      <w:bookmarkStart w:id="321" w:name="_Toc166553990"/>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309"/>
      <w:bookmarkEnd w:id="310"/>
      <w:bookmarkEnd w:id="311"/>
      <w:bookmarkEnd w:id="312"/>
      <w:bookmarkEnd w:id="313"/>
      <w:bookmarkEnd w:id="314"/>
      <w:bookmarkEnd w:id="315"/>
      <w:bookmarkEnd w:id="316"/>
      <w:bookmarkEnd w:id="317"/>
      <w:bookmarkEnd w:id="318"/>
      <w:bookmarkEnd w:id="319"/>
      <w:bookmarkEnd w:id="320"/>
      <w:bookmarkEnd w:id="321"/>
    </w:p>
    <w:p w14:paraId="5B605CCD" w14:textId="77777777" w:rsidR="009B1057" w:rsidRPr="00C458CE" w:rsidRDefault="009B1057" w:rsidP="009B1057">
      <w:pPr>
        <w:pStyle w:val="2"/>
        <w:spacing w:before="9.75pt" w:after="9.75pt"/>
      </w:pPr>
      <w:bookmarkStart w:id="322" w:name="_Toc161457409"/>
      <w:bookmarkStart w:id="323" w:name="_Toc161458012"/>
      <w:bookmarkStart w:id="324" w:name="_Toc161602614"/>
      <w:bookmarkStart w:id="325" w:name="_Toc161792318"/>
      <w:bookmarkStart w:id="326" w:name="_Toc162391760"/>
      <w:bookmarkStart w:id="327" w:name="_Toc162584014"/>
      <w:bookmarkStart w:id="328" w:name="_Toc162875892"/>
      <w:bookmarkStart w:id="329" w:name="_Toc162877303"/>
      <w:bookmarkStart w:id="330" w:name="_Toc162878491"/>
      <w:bookmarkStart w:id="331" w:name="_Toc162948178"/>
      <w:bookmarkStart w:id="332" w:name="_Toc166375121"/>
      <w:bookmarkStart w:id="333" w:name="_Toc166553991"/>
      <w:r w:rsidRPr="002D5C0F">
        <w:rPr>
          <w:rFonts w:ascii="Times New Roman" w:hAnsi="Times New Roman"/>
        </w:rPr>
        <w:t>3.1</w:t>
      </w:r>
      <w:r w:rsidRPr="00C458CE">
        <w:rPr>
          <w:rFonts w:hint="eastAsia"/>
        </w:rPr>
        <w:t xml:space="preserve"> </w:t>
      </w:r>
      <w:r>
        <w:rPr>
          <w:rFonts w:hint="eastAsia"/>
        </w:rPr>
        <w:t>引言</w:t>
      </w:r>
      <w:bookmarkEnd w:id="322"/>
      <w:bookmarkEnd w:id="323"/>
      <w:bookmarkEnd w:id="324"/>
      <w:bookmarkEnd w:id="325"/>
      <w:bookmarkEnd w:id="326"/>
      <w:bookmarkEnd w:id="327"/>
      <w:bookmarkEnd w:id="328"/>
      <w:bookmarkEnd w:id="329"/>
      <w:bookmarkEnd w:id="330"/>
      <w:bookmarkEnd w:id="331"/>
      <w:bookmarkEnd w:id="332"/>
      <w:bookmarkEnd w:id="333"/>
    </w:p>
    <w:p w14:paraId="1AD51CBC" w14:textId="7D5186F3" w:rsidR="009B1057" w:rsidRDefault="009F1CF1" w:rsidP="003F6DB1">
      <w:pPr>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w:t>
      </w:r>
      <w:proofErr w:type="gramStart"/>
      <w:r w:rsidR="009B1057">
        <w:rPr>
          <w:rFonts w:hint="eastAsia"/>
        </w:rPr>
        <w:t>图像超</w:t>
      </w:r>
      <w:proofErr w:type="gramEnd"/>
      <w:r w:rsidR="009B1057">
        <w:rPr>
          <w:rFonts w:hint="eastAsia"/>
        </w:rPr>
        <w:t>分辨率是一项基本的视觉任务，该任务旨在从已知的低分辨率图像中恢复其对应的高分辨率的图像。超分辨率任务目前被广泛应用于视频监控</w:t>
      </w:r>
      <w:r w:rsidR="00C93BA5" w:rsidRPr="00A46F34">
        <w:rPr>
          <w:color w:val="000000"/>
        </w:rPr>
        <w:fldChar w:fldCharType="begin"/>
      </w:r>
      <w:r w:rsidR="003C0B30" w:rsidRPr="00A46F34">
        <w:rPr>
          <w:color w:val="000000"/>
        </w:rPr>
        <w:instrText xml:space="preserve"> ADDIN ZOTERO_ITEM CSL_CITATION {"citationID":"0mFbEMhw","properties":{"formattedCitation":"\\super [5]\\nosupersub{}","plainCitation":"[5]","noteIndex":0},"citationItems":[{"id":835,"uris":["http://zotero.org/users/local/5A8f2ITQ/items/F4CVPHE3","http://</w:instrText>
      </w:r>
      <w:r w:rsidR="003C0B30" w:rsidRPr="00A46F34">
        <w:rPr>
          <w:rFonts w:hint="eastAsia"/>
          <w:color w:val="000000"/>
        </w:rPr>
        <w:instrText>zotero.org/users/13973222/items/F4CVPHE3"],"itemData":{"id":835,"type":"article-journal","abstract":"</w:instrText>
      </w:r>
      <w:r w:rsidR="003C0B30" w:rsidRPr="00A46F34">
        <w:rPr>
          <w:rFonts w:hint="eastAsia"/>
          <w:color w:val="000000"/>
        </w:rPr>
        <w:instrText>针对安防监控场景中获取的人脸图像质量不佳、细节信息丢失导致的人脸识别准确率低下的问题</w:instrText>
      </w:r>
      <w:r w:rsidR="003C0B30" w:rsidRPr="00A46F34">
        <w:rPr>
          <w:rFonts w:hint="eastAsia"/>
          <w:color w:val="000000"/>
        </w:rPr>
        <w:instrText>,</w:instrText>
      </w:r>
      <w:r w:rsidR="003C0B30" w:rsidRPr="00A46F34">
        <w:rPr>
          <w:rFonts w:hint="eastAsia"/>
          <w:color w:val="000000"/>
        </w:rPr>
        <w:instrText>提出一种基于超分辨率重建的低分辨率人脸识别算法。该算法包括超分辨率重建和人脸识别两个子网络</w:instrText>
      </w:r>
      <w:r w:rsidR="003C0B30" w:rsidRPr="00A46F34">
        <w:rPr>
          <w:rFonts w:hint="eastAsia"/>
          <w:color w:val="000000"/>
        </w:rPr>
        <w:instrText>,</w:instrText>
      </w:r>
      <w:r w:rsidR="003C0B30" w:rsidRPr="00A46F34">
        <w:rPr>
          <w:rFonts w:hint="eastAsia"/>
          <w:color w:val="000000"/>
        </w:rPr>
        <w:instrText>分别实现低分辨率人脸图像的超分辨率重建和人脸特征的提取。首先通过增加超分辨率重建子网络激活函数前的特征图数量实现广泛激活</w:instrText>
      </w:r>
      <w:r w:rsidR="003C0B30" w:rsidRPr="00A46F34">
        <w:rPr>
          <w:rFonts w:hint="eastAsia"/>
          <w:color w:val="000000"/>
        </w:rPr>
        <w:instrText>,</w:instrText>
      </w:r>
      <w:r w:rsidR="003C0B30" w:rsidRPr="00A46F34">
        <w:rPr>
          <w:rFonts w:hint="eastAsia"/>
          <w:color w:val="000000"/>
        </w:rPr>
        <w:instrText>保证信息流的有效传递</w:instrText>
      </w:r>
      <w:r w:rsidR="003C0B30" w:rsidRPr="00A46F34">
        <w:rPr>
          <w:rFonts w:hint="eastAsia"/>
          <w:color w:val="000000"/>
        </w:rPr>
        <w:instrText>,</w:instrText>
      </w:r>
      <w:r w:rsidR="003C0B30" w:rsidRPr="00A46F34">
        <w:rPr>
          <w:rFonts w:hint="eastAsia"/>
          <w:color w:val="000000"/>
        </w:rPr>
        <w:instrText>重建出包含更多细节信息的高分辨率人脸图像</w:instrText>
      </w:r>
      <w:r w:rsidR="003C0B30" w:rsidRPr="00A46F34">
        <w:rPr>
          <w:rFonts w:hint="eastAsia"/>
          <w:color w:val="000000"/>
        </w:rPr>
        <w:instrText>;</w:instrText>
      </w:r>
      <w:r w:rsidR="003C0B30" w:rsidRPr="00A46F34">
        <w:rPr>
          <w:rFonts w:hint="eastAsia"/>
          <w:color w:val="000000"/>
        </w:rPr>
        <w:instrText>然后在训练时结合图像内容损失和身份损失</w:instrText>
      </w:r>
      <w:r w:rsidR="003C0B30" w:rsidRPr="00A46F34">
        <w:rPr>
          <w:rFonts w:hint="eastAsia"/>
          <w:color w:val="000000"/>
        </w:rPr>
        <w:instrText>,</w:instrText>
      </w:r>
      <w:r w:rsidR="003C0B30" w:rsidRPr="00A46F34">
        <w:rPr>
          <w:rFonts w:hint="eastAsia"/>
          <w:color w:val="000000"/>
        </w:rPr>
        <w:instrText>在重建图像的同时保留更多身份信息</w:instrText>
      </w:r>
      <w:r w:rsidR="003C0B30" w:rsidRPr="00A46F34">
        <w:rPr>
          <w:rFonts w:hint="eastAsia"/>
          <w:color w:val="000000"/>
        </w:rPr>
        <w:instrText>,</w:instrText>
      </w:r>
      <w:r w:rsidR="003C0B30" w:rsidRPr="00A46F34">
        <w:rPr>
          <w:rFonts w:hint="eastAsia"/>
          <w:color w:val="000000"/>
        </w:rPr>
        <w:instrText>使得提取到的人脸特征具有更强的辨别性。实验结果表明</w:instrText>
      </w:r>
      <w:r w:rsidR="003C0B30" w:rsidRPr="00A46F34">
        <w:rPr>
          <w:rFonts w:hint="eastAsia"/>
          <w:color w:val="000000"/>
        </w:rPr>
        <w:instrText>,</w:instrText>
      </w:r>
      <w:r w:rsidR="003C0B30" w:rsidRPr="00A46F34">
        <w:rPr>
          <w:rFonts w:hint="eastAsia"/>
          <w:color w:val="000000"/>
        </w:rPr>
        <w:instrText>该算法提升了低分辨率人脸识别的准确率</w:instrText>
      </w:r>
      <w:r w:rsidR="003C0B30" w:rsidRPr="00A46F34">
        <w:rPr>
          <w:rFonts w:hint="eastAsia"/>
          <w:color w:val="000000"/>
        </w:rPr>
        <w:instrText>,</w:instrText>
      </w:r>
      <w:r w:rsidR="003C0B30" w:rsidRPr="00A46F34">
        <w:rPr>
          <w:rFonts w:hint="eastAsia"/>
          <w:color w:val="000000"/>
        </w:rPr>
        <w:instrText>在监控人脸数据集</w:instrText>
      </w:r>
      <w:r w:rsidR="003C0B30" w:rsidRPr="00A46F34">
        <w:rPr>
          <w:rFonts w:hint="eastAsia"/>
          <w:color w:val="000000"/>
        </w:rPr>
        <w:instrText>QMUL-SurFace</w:instrText>
      </w:r>
      <w:r w:rsidR="003C0B30" w:rsidRPr="00A46F34">
        <w:rPr>
          <w:rFonts w:hint="eastAsia"/>
          <w:color w:val="000000"/>
        </w:rPr>
        <w:instrText>上的性能优于传统算法。</w:instrText>
      </w:r>
      <w:r w:rsidR="003C0B30" w:rsidRPr="00A46F34">
        <w:rPr>
          <w:rFonts w:hint="eastAsia"/>
          <w:color w:val="000000"/>
        </w:rPr>
        <w:instrText>","archive_location":"CNKI","container-title":"</w:instrText>
      </w:r>
      <w:r w:rsidR="003C0B30" w:rsidRPr="00A46F34">
        <w:rPr>
          <w:rFonts w:hint="eastAsia"/>
          <w:color w:val="000000"/>
        </w:rPr>
        <w:instrText>计算机应用研究</w:instrText>
      </w:r>
      <w:r w:rsidR="003C0B30" w:rsidRPr="00A46F34">
        <w:rPr>
          <w:rFonts w:hint="eastAsia"/>
          <w:color w:val="000000"/>
        </w:rPr>
        <w:instrText>","issue":"04","note":"ISBN: 1001-3695\ntype: 10.19734/j.issn.1001-3695.2020.01.0074","page":"1230-1234","title":"</w:instrText>
      </w:r>
      <w:r w:rsidR="003C0B30" w:rsidRPr="00A46F34">
        <w:rPr>
          <w:rFonts w:hint="eastAsia"/>
          <w:color w:val="000000"/>
        </w:rPr>
        <w:instrText>面向安防监控场景的低分辨率人脸识别算法研究</w:instrText>
      </w:r>
      <w:r w:rsidR="003C0B30" w:rsidRPr="00A46F34">
        <w:rPr>
          <w:rFonts w:hint="eastAsia"/>
          <w:color w:val="000000"/>
        </w:rPr>
        <w:instrText>","volume":"38","author":[{"family":"</w:instrText>
      </w:r>
      <w:r w:rsidR="003C0B30" w:rsidRPr="00A46F34">
        <w:rPr>
          <w:rFonts w:hint="eastAsia"/>
          <w:color w:val="000000"/>
        </w:rPr>
        <w:instrText>卢峰</w:instrText>
      </w:r>
      <w:r w:rsidR="003C0B30" w:rsidRPr="00A46F34">
        <w:rPr>
          <w:rFonts w:hint="eastAsia"/>
          <w:color w:val="000000"/>
        </w:rPr>
        <w:instrText>","given":""},{"family":"</w:instrText>
      </w:r>
      <w:r w:rsidR="003C0B30" w:rsidRPr="00A46F34">
        <w:rPr>
          <w:rFonts w:hint="eastAsia"/>
          <w:color w:val="000000"/>
        </w:rPr>
        <w:instrText>周琳</w:instrText>
      </w:r>
      <w:r w:rsidR="003C0B30" w:rsidRPr="00A46F34">
        <w:rPr>
          <w:rFonts w:hint="eastAsia"/>
          <w:color w:val="000000"/>
        </w:rPr>
        <w:instrText>","given":""},{"family":"</w:instrText>
      </w:r>
      <w:r w:rsidR="003C0B30" w:rsidRPr="00A46F34">
        <w:rPr>
          <w:rFonts w:hint="eastAsia"/>
          <w:color w:val="000000"/>
        </w:rPr>
        <w:instrText>蔡小辉</w:instrText>
      </w:r>
      <w:r w:rsidR="003C0B30" w:rsidRPr="00A46F34">
        <w:rPr>
          <w:rFonts w:hint="eastAsia"/>
          <w:color w:val="000000"/>
        </w:rPr>
        <w:instrText>","given":""}],"issued":{"date-parts":[["2021"]]}}}],"schema":"https://github.com/cita</w:instrText>
      </w:r>
      <w:r w:rsidR="003C0B30" w:rsidRPr="00A46F34">
        <w:rPr>
          <w:color w:val="000000"/>
        </w:rPr>
        <w:instrText xml:space="preserve">tion-style-language/schema/raw/master/csl-citation.json"} </w:instrText>
      </w:r>
      <w:r w:rsidR="00C93BA5" w:rsidRPr="00A46F34">
        <w:rPr>
          <w:color w:val="000000"/>
        </w:rPr>
        <w:fldChar w:fldCharType="separate"/>
      </w:r>
      <w:r w:rsidR="00DD4BB4" w:rsidRPr="00A46F34">
        <w:rPr>
          <w:color w:val="000000"/>
          <w:kern w:val="0"/>
          <w:vertAlign w:val="superscript"/>
        </w:rPr>
        <w:t>[</w:t>
      </w:r>
      <w:hyperlink w:anchor="A______________________" w:tooltip="[5] 卢峰, 周琳, 蔡小辉. 面向安防监控场景的低分辨率人脸识别算法研究" w:history="1">
        <w:r w:rsidR="00A46F34" w:rsidRPr="00A46F34">
          <w:rPr>
            <w:rStyle w:val="a7"/>
            <w:color w:val="000000"/>
            <w:kern w:val="0"/>
            <w:u w:val="none"/>
            <w:vertAlign w:val="superscript"/>
          </w:rPr>
          <w:t>5</w:t>
        </w:r>
      </w:hyperlink>
      <w:r w:rsidR="00DD4BB4" w:rsidRPr="00A46F34">
        <w:rPr>
          <w:color w:val="000000"/>
          <w:kern w:val="0"/>
          <w:vertAlign w:val="superscript"/>
        </w:rPr>
        <w:t>]</w:t>
      </w:r>
      <w:r w:rsidR="00C93BA5" w:rsidRPr="00A46F34">
        <w:rPr>
          <w:color w:val="000000"/>
        </w:rPr>
        <w:fldChar w:fldCharType="end"/>
      </w:r>
      <w:r w:rsidR="009B1057">
        <w:rPr>
          <w:rFonts w:hint="eastAsia"/>
        </w:rPr>
        <w:t>，遥感医学</w:t>
      </w:r>
      <w:r w:rsidR="00C93BA5" w:rsidRPr="00A46F34">
        <w:rPr>
          <w:color w:val="000000"/>
        </w:rPr>
        <w:fldChar w:fldCharType="begin"/>
      </w:r>
      <w:r w:rsidR="003C0B30" w:rsidRPr="00A46F34">
        <w:rPr>
          <w:color w:val="000000"/>
        </w:rPr>
        <w:instrText xml:space="preserve"> ADDIN ZOTERO_ITEM CSL_CITATION {"citationID":"2In7ZSOp","properties":{"formattedCitation":"\\super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rsidRPr="00A46F34">
        <w:rPr>
          <w:color w:val="000000"/>
        </w:rPr>
        <w:fldChar w:fldCharType="separate"/>
      </w:r>
      <w:r w:rsidR="00DD4BB4" w:rsidRPr="00A46F34">
        <w:rPr>
          <w:color w:val="000000"/>
          <w:kern w:val="0"/>
          <w:vertAlign w:val="superscript"/>
        </w:rPr>
        <w:t>[</w:t>
      </w:r>
      <w:hyperlink w:anchor="Super_resolution_techniques_for_medical_" w:tooltip="[4] Isaac J S, Kulkarni R. Super resolution techniques for medical ima" w:history="1">
        <w:r w:rsidR="00A46F34" w:rsidRPr="00A46F34">
          <w:rPr>
            <w:rStyle w:val="a7"/>
            <w:color w:val="000000"/>
            <w:kern w:val="0"/>
            <w:u w:val="none"/>
            <w:vertAlign w:val="superscript"/>
          </w:rPr>
          <w:t>4</w:t>
        </w:r>
      </w:hyperlink>
      <w:r w:rsidR="00DD4BB4" w:rsidRPr="00A46F34">
        <w:rPr>
          <w:color w:val="000000"/>
          <w:kern w:val="0"/>
          <w:vertAlign w:val="superscript"/>
        </w:rPr>
        <w:t>]</w:t>
      </w:r>
      <w:r w:rsidR="00C93BA5" w:rsidRPr="00A46F34">
        <w:rPr>
          <w:color w:val="000000"/>
        </w:rPr>
        <w:fldChar w:fldCharType="end"/>
      </w:r>
      <w:r w:rsidR="009B1057">
        <w:rPr>
          <w:rFonts w:hint="eastAsia"/>
        </w:rPr>
        <w:t>成像等多个领域。然而单</w:t>
      </w:r>
      <w:proofErr w:type="gramStart"/>
      <w:r w:rsidR="009B1057">
        <w:rPr>
          <w:rFonts w:hint="eastAsia"/>
        </w:rPr>
        <w:t>图像超</w:t>
      </w:r>
      <w:proofErr w:type="gramEnd"/>
      <w:r w:rsidR="009B1057">
        <w:rPr>
          <w:rFonts w:hint="eastAsia"/>
        </w:rPr>
        <w:t>分辨率是一个逆病态问题</w:t>
      </w:r>
      <w:r w:rsidR="00CD4146" w:rsidRPr="00CD4146">
        <w:t>(</w:t>
      </w:r>
      <w:r w:rsidR="00CD4146">
        <w:t>I</w:t>
      </w:r>
      <w:r w:rsidR="00CD4146" w:rsidRPr="00CD4146">
        <w:t>ll-Posed Problem)</w:t>
      </w:r>
      <w:r w:rsidR="009B1057">
        <w:rPr>
          <w:rFonts w:hint="eastAsia"/>
        </w:rPr>
        <w:t>，因为一个低分辨率图像可以对应多种高分辨率图像，所以需要假设图像的退化过程等先验知识。</w:t>
      </w:r>
    </w:p>
    <w:p w14:paraId="7CBC203A" w14:textId="7A733C78" w:rsidR="009B1057" w:rsidRDefault="009B1057" w:rsidP="003F6DB1">
      <w:pPr>
        <w:ind w:firstLineChars="196" w:firstLine="24.40pt"/>
      </w:pPr>
      <w:r>
        <w:rPr>
          <w:rFonts w:hint="eastAsia"/>
        </w:rPr>
        <w:t>早期图像的超分辨率的研究大多是基于卷积网络的架构，如</w:t>
      </w:r>
      <w:r>
        <w:rPr>
          <w:rFonts w:hint="eastAsia"/>
        </w:rPr>
        <w:t xml:space="preserve"> SRCNN</w:t>
      </w:r>
      <w:r w:rsidR="00C93BA5" w:rsidRPr="00A46F34">
        <w:fldChar w:fldCharType="begin"/>
      </w:r>
      <w:r w:rsidR="003C0B30" w:rsidRPr="00A46F34">
        <w:instrText xml:space="preserve"> ADDIN ZOTERO_ITEM CSL_CITATION {"citationID":"pNBfcYLE","properties":{"formattedCitation":"\\super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C93BA5" w:rsidRPr="00A46F34">
        <w:fldChar w:fldCharType="end"/>
      </w:r>
      <w:r>
        <w:rPr>
          <w:rFonts w:hint="eastAsia"/>
        </w:rPr>
        <w:t>，</w:t>
      </w:r>
      <w:r>
        <w:rPr>
          <w:rFonts w:hint="eastAsia"/>
        </w:rPr>
        <w:t>EDSR</w:t>
      </w:r>
      <w:r w:rsidR="00C93BA5" w:rsidRPr="00A46F34">
        <w:rPr>
          <w:color w:val="000000"/>
        </w:rPr>
        <w:fldChar w:fldCharType="begin"/>
      </w:r>
      <w:r w:rsidR="003C0B30" w:rsidRPr="00A46F34">
        <w:rPr>
          <w:color w:val="000000"/>
        </w:rPr>
        <w:instrText xml:space="preserve"> ADDIN ZOTERO_ITEM CSL_CITATION {"citationID":"MSnXjP02","properties":{"formattedCitation":"\\super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0F6A9A" w:rsidRPr="00A46F34">
        <w:rPr>
          <w:color w:val="000000"/>
          <w:kern w:val="0"/>
          <w:vertAlign w:val="superscript"/>
        </w:rPr>
        <w:t>]</w:t>
      </w:r>
      <w:r w:rsidR="00C93BA5" w:rsidRPr="00A46F34">
        <w:rPr>
          <w:color w:val="000000"/>
        </w:rPr>
        <w:fldChar w:fldCharType="end"/>
      </w:r>
      <w:r>
        <w:rPr>
          <w:rFonts w:hint="eastAsia"/>
        </w:rPr>
        <w:t>，</w:t>
      </w:r>
      <w:r>
        <w:rPr>
          <w:rFonts w:hint="eastAsia"/>
        </w:rPr>
        <w:t>VDSR</w:t>
      </w:r>
      <w:r w:rsidR="00C93BA5" w:rsidRPr="00A46F34">
        <w:rPr>
          <w:color w:val="000000"/>
        </w:rPr>
        <w:fldChar w:fldCharType="begin"/>
      </w:r>
      <w:r w:rsidR="003C0B30" w:rsidRPr="00A46F34">
        <w:rPr>
          <w:color w:val="000000"/>
        </w:rPr>
        <w:instrText xml:space="preserve"> ADDIN ZOTERO_ITEM CSL_CITATION {"citationID":"Qcg6Cxdu","properties":{"formattedCitation":"\\super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0F6A9A" w:rsidRPr="00A46F34">
        <w:rPr>
          <w:color w:val="000000"/>
          <w:kern w:val="0"/>
          <w:vertAlign w:val="superscript"/>
        </w:rPr>
        <w:t>]</w:t>
      </w:r>
      <w:r w:rsidR="00C93BA5" w:rsidRPr="00A46F34">
        <w:rPr>
          <w:color w:val="000000"/>
        </w:rPr>
        <w:fldChar w:fldCharType="end"/>
      </w:r>
      <w:r>
        <w:rPr>
          <w:rFonts w:hint="eastAsia"/>
        </w:rPr>
        <w:t>，</w:t>
      </w:r>
      <w:r>
        <w:rPr>
          <w:rFonts w:hint="eastAsia"/>
        </w:rPr>
        <w:t>RCAN</w:t>
      </w:r>
      <w:r w:rsidR="00C93BA5" w:rsidRPr="00A46F34">
        <w:rPr>
          <w:color w:val="000000"/>
        </w:rPr>
        <w:fldChar w:fldCharType="begin"/>
      </w:r>
      <w:r w:rsidR="003C0B30" w:rsidRPr="00A46F34">
        <w:rPr>
          <w:color w:val="000000"/>
        </w:rPr>
        <w:instrText xml:space="preserve"> ADDIN ZOTERO_ITEM CSL_CITATION {"citationID":"XAdFbXIN","properties":{"formattedCitation":"\\super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color w:val="000000"/>
          <w:kern w:val="0"/>
          <w:vertAlign w:val="superscript"/>
        </w:rPr>
        <w:t>]</w:t>
      </w:r>
      <w:r w:rsidR="00C93BA5" w:rsidRPr="00A46F34">
        <w:rPr>
          <w:color w:val="000000"/>
        </w:rPr>
        <w:fldChar w:fldCharType="end"/>
      </w:r>
      <w:r>
        <w:rPr>
          <w:rFonts w:hint="eastAsia"/>
        </w:rPr>
        <w:t>等模型在超分辨率领域都达到了相对不错的性能。卷积神经网络在学习局部信息时具有很强的泛化性能，但是由于卷积</w:t>
      </w:r>
      <w:proofErr w:type="gramStart"/>
      <w:r>
        <w:rPr>
          <w:rFonts w:hint="eastAsia"/>
        </w:rPr>
        <w:t>层本身</w:t>
      </w:r>
      <w:proofErr w:type="gramEnd"/>
      <w:r>
        <w:rPr>
          <w:rFonts w:hint="eastAsia"/>
        </w:rPr>
        <w:t>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proofErr w:type="spellStart"/>
      <w:r>
        <w:rPr>
          <w:rFonts w:hint="eastAsia"/>
        </w:rPr>
        <w:t>ViT</w:t>
      </w:r>
      <w:proofErr w:type="spellEnd"/>
      <w:r w:rsidR="00B50B2A">
        <w:fldChar w:fldCharType="begin"/>
      </w:r>
      <w:r w:rsidR="00B50B2A">
        <w:instrText xml:space="preserve"> ADDIN ZOTERO_ITEM CSL_CITATION {"citationID":"QEGyTAXA","properties":{"formattedCitation":"\\super [45]\\nosupersub{}","plainCitation":"[45]","noteIndex":0},"citationItems":[{"id":939,"uris":["http://zotero.org/users/13973222/items/USYPQMLM"],"itemData":{"id":939,"type":"paper-conference","container-title":"International Conference on Learning Representations","title":"An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issued":{"date-parts":[["2020"]]}}}],"schema":"https://github.com/citation-style-language/schema/raw/master/csl-citation.json"} </w:instrText>
      </w:r>
      <w:r w:rsidR="00B50B2A">
        <w:fldChar w:fldCharType="separate"/>
      </w:r>
      <w:r w:rsidR="00B50B2A" w:rsidRPr="00B50B2A">
        <w:rPr>
          <w:kern w:val="0"/>
          <w:vertAlign w:val="superscript"/>
        </w:rPr>
        <w:t>[45]</w:t>
      </w:r>
      <w:r w:rsidR="00B50B2A">
        <w:fldChar w:fldCharType="end"/>
      </w:r>
      <w:r>
        <w:rPr>
          <w:rFonts w:hint="eastAsia"/>
        </w:rPr>
        <w:t>和</w:t>
      </w:r>
      <w:r>
        <w:rPr>
          <w:rFonts w:hint="eastAsia"/>
        </w:rPr>
        <w:t>IPT</w:t>
      </w:r>
      <w:r w:rsidR="00C93BA5" w:rsidRPr="00A46F34">
        <w:rPr>
          <w:color w:val="000000"/>
        </w:rPr>
        <w:fldChar w:fldCharType="begin"/>
      </w:r>
      <w:r w:rsidR="003C0B30" w:rsidRPr="00A46F34">
        <w:rPr>
          <w:color w:val="000000"/>
        </w:rPr>
        <w:instrText xml:space="preserve"> ADDIN ZOTERO_ITEM CSL_CITATION {"citationID":"ysTSAQYQ","properties":{"formattedCitation":"\\super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00C93BA5" w:rsidRPr="00A46F34">
        <w:rPr>
          <w:color w:val="000000"/>
        </w:rPr>
        <w:fldChar w:fldCharType="end"/>
      </w:r>
      <w:r>
        <w:rPr>
          <w:rFonts w:hint="eastAsia"/>
        </w:rPr>
        <w:t>等网络采用的是全局自注意力</w:t>
      </w:r>
      <w:r w:rsidR="008803A3">
        <w:rPr>
          <w:rFonts w:hint="eastAsia"/>
        </w:rPr>
        <w:t>(</w:t>
      </w:r>
      <w:r>
        <w:rPr>
          <w:rFonts w:hint="eastAsia"/>
        </w:rPr>
        <w:t>Global Attention</w:t>
      </w:r>
      <w:r w:rsidR="008803A3">
        <w:rPr>
          <w:rFonts w:hint="eastAsia"/>
        </w:rPr>
        <w:t>)</w:t>
      </w:r>
      <w:r>
        <w:rPr>
          <w:rFonts w:hint="eastAsia"/>
        </w:rPr>
        <w:t>的方案，即计算自注意力的区域是整个输入图像，</w:t>
      </w:r>
      <w:r w:rsidR="008D46B7">
        <w:rPr>
          <w:rFonts w:hint="eastAsia"/>
        </w:rPr>
        <w:t>其</w:t>
      </w:r>
      <w:r>
        <w:rPr>
          <w:rFonts w:hint="eastAsia"/>
        </w:rPr>
        <w:t>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sidR="008803A3">
        <w:rPr>
          <w:rFonts w:hint="eastAsia"/>
        </w:rPr>
        <w:t>(</w:t>
      </w:r>
      <w:r>
        <w:rPr>
          <w:rFonts w:hint="eastAsia"/>
        </w:rPr>
        <w:t>Local Attention</w:t>
      </w:r>
      <w:r w:rsidR="008803A3">
        <w:rPr>
          <w:rFonts w:hint="eastAsia"/>
        </w:rPr>
        <w:t>)</w:t>
      </w:r>
      <w:r>
        <w:rPr>
          <w:rFonts w:hint="eastAsia"/>
        </w:rPr>
        <w:t>的网络如</w:t>
      </w:r>
      <w:proofErr w:type="spellStart"/>
      <w:r>
        <w:rPr>
          <w:rFonts w:hint="eastAsia"/>
        </w:rPr>
        <w:t>Swin</w:t>
      </w:r>
      <w:proofErr w:type="spellEnd"/>
      <w:r>
        <w:rPr>
          <w:rFonts w:hint="eastAsia"/>
        </w:rPr>
        <w:t xml:space="preserve"> Transformer</w:t>
      </w:r>
      <w:r w:rsidR="00C93BA5" w:rsidRPr="00A46F34">
        <w:rPr>
          <w:color w:val="000000"/>
        </w:rPr>
        <w:fldChar w:fldCharType="begin"/>
      </w:r>
      <w:r w:rsidR="003C0B30" w:rsidRPr="00A46F34">
        <w:rPr>
          <w:color w:val="000000"/>
        </w:rPr>
        <w:instrText xml:space="preserve"> ADDIN ZOTERO_ITEM CSL_CITATION {"citationID":"q0YQLdA5","properties":{"formattedCitation":"\\super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Swin_transformer__Hierarchical_vision_tr" w:tooltip="[29] Liu Z, Lin Y, Cao Y, et al. Swin transformer: Hierarchical vision" w:history="1">
        <w:r w:rsidR="00A46F34" w:rsidRPr="00A46F34">
          <w:rPr>
            <w:rStyle w:val="a7"/>
            <w:color w:val="000000"/>
            <w:kern w:val="0"/>
            <w:u w:val="none"/>
            <w:vertAlign w:val="superscript"/>
          </w:rPr>
          <w:t>29</w:t>
        </w:r>
      </w:hyperlink>
      <w:r w:rsidR="000F6A9A" w:rsidRPr="00A46F34">
        <w:rPr>
          <w:color w:val="000000"/>
          <w:kern w:val="0"/>
          <w:vertAlign w:val="superscript"/>
        </w:rPr>
        <w:t>]</w:t>
      </w:r>
      <w:r w:rsidR="00C93BA5" w:rsidRPr="00A46F34">
        <w:rPr>
          <w:color w:val="000000"/>
        </w:rPr>
        <w:fldChar w:fldCharType="end"/>
      </w:r>
      <w:r>
        <w:rPr>
          <w:rFonts w:hint="eastAsia"/>
        </w:rPr>
        <w:t>、</w:t>
      </w:r>
      <w:proofErr w:type="spellStart"/>
      <w:r>
        <w:rPr>
          <w:rFonts w:hint="eastAsia"/>
        </w:rPr>
        <w:t>SwinIR</w:t>
      </w:r>
      <w:proofErr w:type="spellEnd"/>
      <w:r w:rsidR="00C93BA5" w:rsidRPr="00A46F34">
        <w:rPr>
          <w:color w:val="000000"/>
        </w:rPr>
        <w:fldChar w:fldCharType="begin"/>
      </w:r>
      <w:r w:rsidR="003C0B30" w:rsidRPr="00A46F34">
        <w:rPr>
          <w:color w:val="000000"/>
        </w:rPr>
        <w:instrText xml:space="preserve"> ADDIN ZOTERO_ITEM CSL_CITATION {"citationID":"5JmRlzJe","properties":{"formattedCitation":"\\super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C93BA5" w:rsidRPr="00A46F34">
        <w:rPr>
          <w:color w:val="000000"/>
        </w:rPr>
        <w:fldChar w:fldCharType="end"/>
      </w:r>
      <w:r>
        <w:rPr>
          <w:rFonts w:hint="eastAsia"/>
        </w:rPr>
        <w:t>以及</w:t>
      </w:r>
      <w:proofErr w:type="spellStart"/>
      <w:r>
        <w:rPr>
          <w:rFonts w:hint="eastAsia"/>
        </w:rPr>
        <w:t>Uformer</w:t>
      </w:r>
      <w:proofErr w:type="spellEnd"/>
      <w:r w:rsidR="00C93BA5" w:rsidRPr="00A46F34">
        <w:rPr>
          <w:color w:val="000000"/>
        </w:rPr>
        <w:fldChar w:fldCharType="begin"/>
      </w:r>
      <w:r w:rsidR="00B50B2A">
        <w:rPr>
          <w:color w:val="000000"/>
        </w:rPr>
        <w:instrText xml:space="preserve"> ADDIN ZOTERO_ITEM CSL_CITATION {"citationID":"zCl1Rj0i","properties":{"formattedCitation":"\\super [58]\\nosupersub{}","plainCitation":"[58]","noteIndex":0},"citationItems":[{"id":887,"uris":["http://zotero.org/users/local/5A8f2ITQ/items/GLQFE2VC","http://zotero.org/users/13973222/items/GLQFE2VC"],"itemData":{"id":887,"type":"paper-conference","container-title":"Proceedings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rsidRPr="00A46F34">
        <w:rPr>
          <w:color w:val="000000"/>
        </w:rPr>
        <w:fldChar w:fldCharType="separate"/>
      </w:r>
      <w:r w:rsidR="00B50B2A" w:rsidRPr="00B50B2A">
        <w:rPr>
          <w:kern w:val="0"/>
          <w:vertAlign w:val="superscript"/>
        </w:rPr>
        <w:t>[58]</w:t>
      </w:r>
      <w:r w:rsidR="00C93BA5" w:rsidRPr="00A46F34">
        <w:rPr>
          <w:color w:val="000000"/>
        </w:rPr>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proofErr w:type="spellStart"/>
      <w:r>
        <w:rPr>
          <w:rFonts w:hint="eastAsia"/>
        </w:rPr>
        <w:t>Swin</w:t>
      </w:r>
      <w:proofErr w:type="spellEnd"/>
      <w:r>
        <w:rPr>
          <w:rFonts w:hint="eastAsia"/>
        </w:rPr>
        <w:t xml:space="preserve"> Transformer</w:t>
      </w:r>
      <w:r>
        <w:rPr>
          <w:rFonts w:hint="eastAsia"/>
        </w:rPr>
        <w:t>在计算自注意力时通过</w:t>
      </w:r>
      <w:r w:rsidR="0015127B">
        <w:rPr>
          <w:rFonts w:hint="eastAsia"/>
        </w:rPr>
        <w:t>滑动</w:t>
      </w:r>
      <w:r>
        <w:rPr>
          <w:rFonts w:hint="eastAsia"/>
        </w:rPr>
        <w:t>窗口</w:t>
      </w:r>
      <w:r w:rsidR="008803A3">
        <w:rPr>
          <w:rFonts w:hint="eastAsia"/>
        </w:rPr>
        <w:t>(</w:t>
      </w:r>
      <w:r w:rsidR="008D46B7">
        <w:rPr>
          <w:rFonts w:hint="eastAsia"/>
        </w:rPr>
        <w:t>S</w:t>
      </w:r>
      <w:r>
        <w:rPr>
          <w:rFonts w:hint="eastAsia"/>
        </w:rPr>
        <w:t xml:space="preserve">hifted </w:t>
      </w:r>
      <w:r w:rsidR="008D46B7">
        <w:rPr>
          <w:rFonts w:hint="eastAsia"/>
        </w:rPr>
        <w:t>W</w:t>
      </w:r>
      <w:r>
        <w:rPr>
          <w:rFonts w:hint="eastAsia"/>
        </w:rPr>
        <w:t>indow</w:t>
      </w:r>
      <w:r w:rsidR="0015127B">
        <w:t>s</w:t>
      </w:r>
      <w:r w:rsidR="008803A3">
        <w:rPr>
          <w:rFonts w:hint="eastAsia"/>
        </w:rPr>
        <w:t>)</w:t>
      </w:r>
      <w:r>
        <w:rPr>
          <w:rFonts w:hint="eastAsia"/>
        </w:rPr>
        <w:t>操作，使得输入的不同窗口之间能够建立联系，进而补充由于被划分窗口丢失的</w:t>
      </w:r>
      <w:r w:rsidR="008D46B7">
        <w:rPr>
          <w:rFonts w:hint="eastAsia"/>
        </w:rPr>
        <w:t>部分</w:t>
      </w:r>
      <w:r>
        <w:rPr>
          <w:rFonts w:hint="eastAsia"/>
        </w:rPr>
        <w:t>特征信息从而提升网络的性能。</w:t>
      </w:r>
      <w:r>
        <w:rPr>
          <w:rFonts w:hint="eastAsia"/>
        </w:rPr>
        <w:t>Focal Self-attention</w:t>
      </w:r>
      <w:r w:rsidR="00C93BA5" w:rsidRPr="00A46F34">
        <w:rPr>
          <w:color w:val="000000"/>
        </w:rPr>
        <w:fldChar w:fldCharType="begin"/>
      </w:r>
      <w:r w:rsidR="00B50B2A">
        <w:rPr>
          <w:color w:val="000000"/>
        </w:rPr>
        <w:instrText xml:space="preserve"> ADDIN ZOTERO_ITEM CSL_CITATION {"citationID":"bgZENWtv","properties":{"formattedCitation":"\\super [59]\\nosupersub{}","plainCitation":"[59]","noteIndex":0},"citationItems":[{"id":888,"uris":["http://zotero.org/users/local/5A8f2ITQ/items/KBUNN85L","http://zotero.org/users/13973222/items/KBUNN85L"],"itemData":{"id":888,"type":"document","note":"_eprint: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rsidRPr="00A46F34">
        <w:rPr>
          <w:color w:val="000000"/>
        </w:rPr>
        <w:fldChar w:fldCharType="separate"/>
      </w:r>
      <w:r w:rsidR="00B50B2A" w:rsidRPr="00B50B2A">
        <w:rPr>
          <w:kern w:val="0"/>
          <w:vertAlign w:val="superscript"/>
        </w:rPr>
        <w:t>[59]</w:t>
      </w:r>
      <w:r w:rsidR="00C93BA5" w:rsidRPr="00A46F34">
        <w:rPr>
          <w:color w:val="000000"/>
        </w:rPr>
        <w:fldChar w:fldCharType="end"/>
      </w:r>
      <w:r>
        <w:rPr>
          <w:rFonts w:hint="eastAsia"/>
        </w:rPr>
        <w:t>和</w:t>
      </w:r>
      <w:proofErr w:type="spellStart"/>
      <w:r>
        <w:rPr>
          <w:rFonts w:hint="eastAsia"/>
        </w:rPr>
        <w:t>Swin</w:t>
      </w:r>
      <w:proofErr w:type="spellEnd"/>
      <w:r>
        <w:rPr>
          <w:rFonts w:hint="eastAsia"/>
        </w:rPr>
        <w:t xml:space="preserve"> Transformer</w:t>
      </w:r>
      <w:r>
        <w:rPr>
          <w:rFonts w:hint="eastAsia"/>
        </w:rPr>
        <w:t>一样也是局部自注意力计算，但与</w:t>
      </w:r>
      <w:proofErr w:type="spellStart"/>
      <w:r>
        <w:rPr>
          <w:rFonts w:hint="eastAsia"/>
        </w:rPr>
        <w:t>Swin</w:t>
      </w:r>
      <w:proofErr w:type="spellEnd"/>
      <w:r>
        <w:rPr>
          <w:rFonts w:hint="eastAsia"/>
        </w:rPr>
        <w:t xml:space="preserve"> Transformer</w:t>
      </w:r>
      <w:r>
        <w:rPr>
          <w:rFonts w:hint="eastAsia"/>
        </w:rPr>
        <w:t>不同的是，</w:t>
      </w:r>
      <w:r>
        <w:rPr>
          <w:rFonts w:hint="eastAsia"/>
        </w:rPr>
        <w:t>Focal Self-attention</w:t>
      </w:r>
      <w:r>
        <w:rPr>
          <w:rFonts w:hint="eastAsia"/>
        </w:rPr>
        <w:t>根据</w:t>
      </w:r>
      <w:proofErr w:type="gramStart"/>
      <w:r>
        <w:rPr>
          <w:rFonts w:hint="eastAsia"/>
        </w:rPr>
        <w:t>池化层</w:t>
      </w:r>
      <w:proofErr w:type="gramEnd"/>
      <w:r>
        <w:rPr>
          <w:rFonts w:hint="eastAsia"/>
        </w:rPr>
        <w:t>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意力对输入的特征进行计算。虽然这些</w:t>
      </w:r>
      <w:r w:rsidR="008D46B7">
        <w:rPr>
          <w:rFonts w:hint="eastAsia"/>
        </w:rPr>
        <w:t>方法在一定程</w:t>
      </w:r>
      <w:r w:rsidR="008D46B7">
        <w:rPr>
          <w:rFonts w:hint="eastAsia"/>
        </w:rPr>
        <w:lastRenderedPageBreak/>
        <w:t>度上缓解了局部自注意力由于窗口划分导致的信息丢失的问题，但窗口划分这一</w:t>
      </w:r>
    </w:p>
    <w:p w14:paraId="582D394B" w14:textId="1C7041FC" w:rsidR="009B1057" w:rsidRDefault="00164599" w:rsidP="009B1057">
      <w:pPr>
        <w:jc w:val="center"/>
        <w:rPr>
          <w:noProof/>
        </w:rPr>
      </w:pPr>
      <w:r w:rsidRPr="00F207E1">
        <w:rPr>
          <w:noProof/>
        </w:rPr>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68"/>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69"/>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70"/>
                    <a:stretch>
                      <a:fillRect/>
                    </a:stretch>
                  </pic:blipFill>
                  <pic:spPr>
                    <a:xfrm>
                      <a:off x="0" y="0"/>
                      <a:ext cx="878205" cy="878205"/>
                    </a:xfrm>
                    <a:prstGeom prst="rect">
                      <a:avLst/>
                    </a:prstGeom>
                  </pic:spPr>
                </pic:pic>
              </a:graphicData>
            </a:graphic>
          </wp:inline>
        </w:drawing>
      </w:r>
    </w:p>
    <w:p w14:paraId="59FBE58F" w14:textId="61027AA3" w:rsidR="009B1057" w:rsidRPr="00286FCB" w:rsidRDefault="009B1057" w:rsidP="009B1057">
      <w:pPr>
        <w:pStyle w:val="af4"/>
        <w:numPr>
          <w:ilvl w:val="0"/>
          <w:numId w:val="18"/>
        </w:numPr>
        <w:ind w:firstLineChars="0"/>
        <w:jc w:val="start"/>
        <w:rPr>
          <w:sz w:val="21"/>
          <w:szCs w:val="21"/>
        </w:rPr>
      </w:pPr>
      <w:r w:rsidRPr="00286FCB">
        <w:rPr>
          <w:rFonts w:hint="eastAsia"/>
          <w:sz w:val="21"/>
          <w:szCs w:val="21"/>
        </w:rPr>
        <w:t>I</w:t>
      </w:r>
      <w:r w:rsidRPr="00286FCB">
        <w:rPr>
          <w:sz w:val="21"/>
          <w:szCs w:val="21"/>
        </w:rPr>
        <w:t xml:space="preserve">PT           </w:t>
      </w:r>
      <w:r w:rsidR="00286FCB">
        <w:rPr>
          <w:sz w:val="21"/>
          <w:szCs w:val="21"/>
        </w:rPr>
        <w:t xml:space="preserve">  </w:t>
      </w:r>
      <w:r w:rsidRPr="00286FCB">
        <w:rPr>
          <w:sz w:val="21"/>
          <w:szCs w:val="21"/>
        </w:rPr>
        <w:t xml:space="preserve">b) </w:t>
      </w:r>
      <w:proofErr w:type="spellStart"/>
      <w:r w:rsidRPr="00286FCB">
        <w:rPr>
          <w:sz w:val="21"/>
          <w:szCs w:val="21"/>
        </w:rPr>
        <w:t>SwinIR</w:t>
      </w:r>
      <w:proofErr w:type="spellEnd"/>
      <w:r w:rsidRPr="00286FCB">
        <w:rPr>
          <w:sz w:val="21"/>
          <w:szCs w:val="21"/>
        </w:rPr>
        <w:t xml:space="preserve">        </w:t>
      </w:r>
      <w:r w:rsidR="00286FCB">
        <w:rPr>
          <w:sz w:val="21"/>
          <w:szCs w:val="21"/>
        </w:rPr>
        <w:t xml:space="preserve">   </w:t>
      </w:r>
      <w:r w:rsidRPr="00286FCB">
        <w:rPr>
          <w:sz w:val="21"/>
          <w:szCs w:val="21"/>
        </w:rPr>
        <w:t>c) AASR</w:t>
      </w:r>
      <w:r w:rsidR="00230153" w:rsidRPr="00286FCB">
        <w:rPr>
          <w:sz w:val="21"/>
          <w:szCs w:val="21"/>
        </w:rPr>
        <w:t xml:space="preserve"> </w:t>
      </w:r>
      <w:r w:rsidRPr="00286FCB">
        <w:rPr>
          <w:sz w:val="21"/>
          <w:szCs w:val="21"/>
        </w:rPr>
        <w:t>(ours)</w:t>
      </w:r>
    </w:p>
    <w:p w14:paraId="2FA28DB2"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-1 </w:t>
      </w:r>
      <w:r w:rsidRPr="00C8269D">
        <w:rPr>
          <w:rFonts w:hint="eastAsia"/>
          <w:sz w:val="21"/>
          <w:szCs w:val="21"/>
        </w:rPr>
        <w:t>IPT</w:t>
      </w:r>
      <w:r w:rsidRPr="00C8269D">
        <w:rPr>
          <w:rFonts w:hint="eastAsia"/>
          <w:sz w:val="21"/>
          <w:szCs w:val="21"/>
        </w:rPr>
        <w:t>、</w:t>
      </w:r>
      <w:proofErr w:type="spellStart"/>
      <w:r w:rsidRPr="00C8269D">
        <w:rPr>
          <w:rFonts w:hint="eastAsia"/>
          <w:sz w:val="21"/>
          <w:szCs w:val="21"/>
        </w:rPr>
        <w:t>SwinIR</w:t>
      </w:r>
      <w:proofErr w:type="spellEnd"/>
      <w:r w:rsidRPr="00C8269D">
        <w:rPr>
          <w:rFonts w:hint="eastAsia"/>
          <w:sz w:val="21"/>
          <w:szCs w:val="21"/>
        </w:rPr>
        <w:t>和</w:t>
      </w:r>
      <w:r w:rsidRPr="00C8269D">
        <w:rPr>
          <w:rFonts w:hint="eastAsia"/>
          <w:sz w:val="21"/>
          <w:szCs w:val="21"/>
        </w:rPr>
        <w:t>AASR</w:t>
      </w:r>
      <w:r w:rsidRPr="00C8269D">
        <w:rPr>
          <w:rFonts w:hint="eastAsia"/>
          <w:sz w:val="21"/>
          <w:szCs w:val="21"/>
        </w:rPr>
        <w:t>感受野比较</w:t>
      </w:r>
    </w:p>
    <w:p w14:paraId="0A22AAFA" w14:textId="36C04BB2" w:rsidR="009B1057" w:rsidRDefault="0071506B" w:rsidP="003E6D10">
      <w:pPr>
        <w:adjustRightInd w:val="0"/>
        <w:snapToGrid w:val="0"/>
        <w:spacing w:line="15pt" w:lineRule="auto"/>
      </w:pPr>
      <w:r>
        <w:rPr>
          <w:rFonts w:hint="eastAsia"/>
        </w:rPr>
        <w:t>操</w:t>
      </w:r>
      <w:r w:rsidR="008D46B7">
        <w:rPr>
          <w:rFonts w:hint="eastAsia"/>
        </w:rPr>
        <w:t>作本身破坏了自注</w:t>
      </w:r>
      <w:r w:rsidR="009B1057">
        <w:rPr>
          <w:rFonts w:hint="eastAsia"/>
        </w:rPr>
        <w:t>意力的长距离建模的特性，从而限制了</w:t>
      </w:r>
      <w:r w:rsidR="009B1057">
        <w:rPr>
          <w:rFonts w:hint="eastAsia"/>
        </w:rPr>
        <w:t>Transformer</w:t>
      </w:r>
      <w:r w:rsidR="009B1057">
        <w:rPr>
          <w:rFonts w:hint="eastAsia"/>
        </w:rPr>
        <w:t>网络在超分辨率上的应用。</w:t>
      </w:r>
    </w:p>
    <w:p w14:paraId="6F05ECF8" w14:textId="6168913F" w:rsidR="009B1057" w:rsidRDefault="009B1057" w:rsidP="003F6DB1">
      <w:pPr>
        <w:ind w:firstLineChars="196" w:firstLine="24.40pt"/>
      </w:pPr>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proofErr w:type="spellStart"/>
      <w:r>
        <w:rPr>
          <w:rFonts w:hint="eastAsia"/>
        </w:rPr>
        <w:t>CSwin</w:t>
      </w:r>
      <w:proofErr w:type="spellEnd"/>
      <w:r>
        <w:rPr>
          <w:rFonts w:hint="eastAsia"/>
        </w:rPr>
        <w:t xml:space="preserve"> Transformer</w:t>
      </w:r>
      <w:r w:rsidR="00230153" w:rsidRPr="00A46F34">
        <w:fldChar w:fldCharType="begin"/>
      </w:r>
      <w:r w:rsidR="003C0B30" w:rsidRPr="00A46F34">
        <w:instrText xml:space="preserve"> ADDIN ZOTERO_ITEM CSL_CITATION {"citationID":"gK2cJ3hp","properties":{"formattedCitation":"\\super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rsidRPr="00A46F34">
        <w:fldChar w:fldCharType="separate"/>
      </w:r>
      <w:r w:rsidR="000F6A9A" w:rsidRPr="00A46F34">
        <w:rPr>
          <w:kern w:val="0"/>
          <w:vertAlign w:val="superscript"/>
        </w:rPr>
        <w:t>[</w:t>
      </w:r>
      <w:hyperlink w:anchor="Cswin_transformer__A_general_vision_tran" w:tooltip="[31] Dong X, Bao J, Chen D, et al. Cswin transformer: A general vision" w:history="1">
        <w:r w:rsidR="00A46F34" w:rsidRPr="00A46F34">
          <w:rPr>
            <w:rStyle w:val="a7"/>
            <w:color w:val="000000"/>
            <w:kern w:val="0"/>
            <w:u w:val="none"/>
            <w:vertAlign w:val="superscript"/>
          </w:rPr>
          <w:t>31</w:t>
        </w:r>
      </w:hyperlink>
      <w:r w:rsidR="000F6A9A" w:rsidRPr="00A46F34">
        <w:rPr>
          <w:kern w:val="0"/>
          <w:vertAlign w:val="superscript"/>
        </w:rPr>
        <w:t>]</w:t>
      </w:r>
      <w:r w:rsidR="00230153" w:rsidRPr="00A46F34">
        <w:fldChar w:fldCharType="end"/>
      </w:r>
      <w:r>
        <w:rPr>
          <w:rFonts w:hint="eastAsia"/>
        </w:rPr>
        <w:t>的启发，采用基于轴向自注意力方案</w:t>
      </w:r>
      <w:r w:rsidR="00230153" w:rsidRPr="00A46F34">
        <w:rPr>
          <w:color w:val="000000"/>
        </w:rPr>
        <w:fldChar w:fldCharType="begin"/>
      </w:r>
      <w:r w:rsidR="00B50B2A">
        <w:rPr>
          <w:color w:val="000000"/>
        </w:rPr>
        <w:instrText xml:space="preserve"> ADDIN ZOTERO_ITEM CSL_CITATION {"citationID":"NNvBJNw5","properties":{"formattedCitation":"\\super [60]\\nosupersub{}","plainCitation":"[60]","noteIndex":0},"citationItems":[{"id":731,"uris":["http://zotero.org/users/local/5A8f2ITQ/items/BVJF2HFG","http://zotero.org/users/13973222/items/BVJF2HFG"],"itemData":{"id":731,"type":"article-journal","abstract":"Transformers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rsidRPr="00A46F34">
        <w:rPr>
          <w:color w:val="000000"/>
        </w:rPr>
        <w:fldChar w:fldCharType="separate"/>
      </w:r>
      <w:r w:rsidR="00B50B2A" w:rsidRPr="00B50B2A">
        <w:rPr>
          <w:kern w:val="0"/>
          <w:vertAlign w:val="superscript"/>
        </w:rPr>
        <w:t>[60]</w:t>
      </w:r>
      <w:r w:rsidR="00230153" w:rsidRPr="00A46F34">
        <w:rPr>
          <w:color w:val="000000"/>
        </w:rPr>
        <w:fldChar w:fldCharType="end"/>
      </w:r>
      <w:r w:rsidRPr="00FE1058">
        <w:rPr>
          <w:rFonts w:hint="eastAsia"/>
        </w:rPr>
        <w:t>，如图</w:t>
      </w:r>
      <w:r w:rsidRPr="00FE1058">
        <w:rPr>
          <w:rFonts w:hint="eastAsia"/>
        </w:rPr>
        <w:t>1</w:t>
      </w:r>
      <w:r w:rsidRPr="00FE1058">
        <w:rPr>
          <w:rFonts w:hint="eastAsia"/>
        </w:rPr>
        <w:t>所示。</w:t>
      </w:r>
      <w:r w:rsidRPr="00FE1058">
        <w:rPr>
          <w:rFonts w:hint="eastAsia"/>
        </w:rPr>
        <w:t>A</w:t>
      </w:r>
      <w:r>
        <w:rPr>
          <w:rFonts w:hint="eastAsia"/>
        </w:rPr>
        <w:t>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sidR="008803A3">
        <w:rPr>
          <w:rFonts w:hint="eastAsia"/>
        </w:rPr>
        <w:t>)</w:t>
      </w:r>
      <w:r>
        <w:rPr>
          <w:rFonts w:hint="eastAsia"/>
        </w:rPr>
        <w:t>与全局自注意力相比，我们的网络并不是将整个输入图像作为特征计算自注意力的，它会将输入的特征切割成若干个等宽的矩形条纹，然后在这个矩形条纹中计算自注意力，</w:t>
      </w:r>
      <w:r w:rsidR="005E0DDF" w:rsidRPr="005E0DDF">
        <w:rPr>
          <w:rFonts w:hint="eastAsia"/>
        </w:rPr>
        <w:t>这样做的好处在于，它避免了进行全局自注意力计算，从而减少了大量的计算量</w:t>
      </w:r>
      <w:r>
        <w:rPr>
          <w:rFonts w:hint="eastAsia"/>
        </w:rPr>
        <w:t>。</w:t>
      </w:r>
      <w:r>
        <w:rPr>
          <w:rFonts w:hint="eastAsia"/>
        </w:rPr>
        <w:t>2</w:t>
      </w:r>
      <w:r w:rsidR="008803A3">
        <w:rPr>
          <w:rFonts w:hint="eastAsia"/>
        </w:rPr>
        <w:t>)</w:t>
      </w:r>
      <w:r>
        <w:rPr>
          <w:rFonts w:hint="eastAsia"/>
        </w:rPr>
        <w:t>与局部自注意力相比，轴向自注意力提供了比局部自注意力更大的感受野，</w:t>
      </w:r>
      <w:r w:rsidR="00DF5EB1" w:rsidRPr="00DF5EB1">
        <w:rPr>
          <w:rFonts w:hint="eastAsia"/>
        </w:rPr>
        <w:t>局部自注意力通常采用的是将输入切割成等</w:t>
      </w:r>
      <w:r w:rsidR="00DF5EB1">
        <w:rPr>
          <w:rFonts w:hint="eastAsia"/>
        </w:rPr>
        <w:t>大小的</w:t>
      </w:r>
      <w:r w:rsidR="00DF5EB1" w:rsidRPr="00DF5EB1">
        <w:rPr>
          <w:rFonts w:hint="eastAsia"/>
        </w:rPr>
        <w:t>矩形区域的方法</w:t>
      </w:r>
      <w:r w:rsidR="00781FFD">
        <w:rPr>
          <w:rFonts w:hint="eastAsia"/>
        </w:rPr>
        <w:t>。</w:t>
      </w:r>
      <w:r>
        <w:rPr>
          <w:rFonts w:hint="eastAsia"/>
        </w:rPr>
        <w:t>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7FA8E8C7" w14:textId="0F3440A5" w:rsidR="00ED6BB1" w:rsidRDefault="009B1057" w:rsidP="003F6DB1">
      <w:pPr>
        <w:ind w:firstLineChars="196" w:firstLine="24.40pt"/>
      </w:pPr>
      <w:r>
        <w:rPr>
          <w:rFonts w:hint="eastAsia"/>
        </w:rPr>
        <w:t>受最近的工作</w:t>
      </w:r>
      <w:proofErr w:type="spellStart"/>
      <w:r>
        <w:rPr>
          <w:rFonts w:hint="eastAsia"/>
        </w:rPr>
        <w:t>Restormer</w:t>
      </w:r>
      <w:proofErr w:type="spellEnd"/>
      <w:r w:rsidR="00230153" w:rsidRPr="00A46F34">
        <w:fldChar w:fldCharType="begin"/>
      </w:r>
      <w:r w:rsidR="003C0B30" w:rsidRPr="00A46F34">
        <w:instrText xml:space="preserve"> ADDIN ZOTERO_ITEM CSL_CITATION {"citationID":"BY30dQ6y","properties":{"formattedCitation":"\\super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rsidRPr="00A46F34">
        <w:fldChar w:fldCharType="separate"/>
      </w:r>
      <w:r w:rsidR="000F6A9A" w:rsidRPr="00A46F34">
        <w:rPr>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kern w:val="0"/>
          <w:vertAlign w:val="superscript"/>
        </w:rPr>
        <w:t>]</w:t>
      </w:r>
      <w:r w:rsidR="00230153" w:rsidRPr="00A46F34">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块中的多层感知机网络改进成一种基于卷积的</w:t>
      </w:r>
      <w:r>
        <w:rPr>
          <w:rFonts w:hint="eastAsia"/>
        </w:rPr>
        <w:t>Gated-</w:t>
      </w:r>
      <w:proofErr w:type="spellStart"/>
      <w:r>
        <w:rPr>
          <w:rFonts w:hint="eastAsia"/>
        </w:rPr>
        <w:t>Dconv</w:t>
      </w:r>
      <w:proofErr w:type="spellEnd"/>
      <w:r>
        <w:rPr>
          <w:rFonts w:hint="eastAsia"/>
        </w:rPr>
        <w:t>前馈结构</w:t>
      </w:r>
      <w:r w:rsidR="00985D1E">
        <w:rPr>
          <w:rFonts w:hint="eastAsia"/>
        </w:rPr>
        <w:t>，</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rsidRPr="00A46F34">
        <w:rPr>
          <w:color w:val="000000"/>
        </w:rPr>
        <w:fldChar w:fldCharType="begin"/>
      </w:r>
      <w:r w:rsidR="00B50B2A">
        <w:rPr>
          <w:color w:val="000000"/>
        </w:rPr>
        <w:instrText xml:space="preserve"> ADDIN ZOTERO_ITEM CSL_CITATION {"citationID":"taFdAxIS","properties":{"formattedCitation":"\\super [57]\\nosupersub{}","plainCitation":"[57]","noteIndex":0},"citationItems":[{"id":381,"uris":["http://zotero.org/users/local/5A8f2ITQ/items/5KVDW6UL","http://zotero.org/users/13973222/items/5KVDW6UL"],"itemData":{"id":381,"type":"paper-conference","abstract":"Image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rsidRPr="00A46F34">
        <w:rPr>
          <w:color w:val="000000"/>
        </w:rPr>
        <w:fldChar w:fldCharType="separate"/>
      </w:r>
      <w:r w:rsidR="00B50B2A" w:rsidRPr="00B50B2A">
        <w:rPr>
          <w:kern w:val="0"/>
          <w:vertAlign w:val="superscript"/>
        </w:rPr>
        <w:t>[57]</w:t>
      </w:r>
      <w:r w:rsidR="00230153" w:rsidRPr="00A46F34">
        <w:rPr>
          <w:color w:val="000000"/>
        </w:rPr>
        <w:fldChar w:fldCharType="end"/>
      </w:r>
      <w:r>
        <w:rPr>
          <w:rFonts w:hint="eastAsia"/>
        </w:rPr>
        <w:t>分析可知。</w:t>
      </w:r>
      <w:proofErr w:type="spellStart"/>
      <w:r>
        <w:rPr>
          <w:rFonts w:hint="eastAsia"/>
        </w:rPr>
        <w:t>SwinIR</w:t>
      </w:r>
      <w:proofErr w:type="spellEnd"/>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proofErr w:type="spellStart"/>
      <w:r>
        <w:rPr>
          <w:rFonts w:hint="eastAsia"/>
        </w:rPr>
        <w:t>SwinIR</w:t>
      </w:r>
      <w:proofErr w:type="spellEnd"/>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w:t>
      </w:r>
      <w:r w:rsidR="00230153">
        <w:rPr>
          <w:rFonts w:hint="eastAsia"/>
        </w:rPr>
        <w:t>点</w:t>
      </w:r>
      <w:r>
        <w:rPr>
          <w:rFonts w:hint="eastAsia"/>
        </w:rPr>
        <w:t>也是有限的，最终导致图像</w:t>
      </w:r>
      <w:r w:rsidR="00996EA1" w:rsidRPr="00996EA1">
        <w:rPr>
          <w:rFonts w:hint="eastAsia"/>
        </w:rPr>
        <w:t>的恢复受到了限制。</w:t>
      </w:r>
      <w:r w:rsidR="00B84EFB" w:rsidRPr="00B84EFB">
        <w:rPr>
          <w:rFonts w:hint="eastAsia"/>
        </w:rPr>
        <w:t>因此，为了进一步提升图像的恢复效果，我们引入的</w:t>
      </w:r>
      <w:r w:rsidR="00B84EFB" w:rsidRPr="00B84EFB">
        <w:rPr>
          <w:rFonts w:hint="eastAsia"/>
        </w:rPr>
        <w:t>GDFN</w:t>
      </w:r>
      <w:r w:rsidR="00B84EFB" w:rsidRPr="00B84EFB">
        <w:rPr>
          <w:rFonts w:hint="eastAsia"/>
        </w:rPr>
        <w:t>前馈层能够激活更多的像</w:t>
      </w:r>
    </w:p>
    <w:p w14:paraId="3F9708CB" w14:textId="0AC817F0" w:rsidR="00ED6BB1" w:rsidRPr="00ED6BB1" w:rsidRDefault="00ED6BB1" w:rsidP="00ED6BB1">
      <w:pPr>
        <w:adjustRightInd w:val="0"/>
        <w:snapToGrid w:val="0"/>
        <w:spacing w:line="15pt" w:lineRule="auto"/>
        <w:jc w:val="center"/>
        <w:rPr>
          <w:sz w:val="21"/>
          <w:szCs w:val="21"/>
        </w:rPr>
      </w:pPr>
      <w:r w:rsidRPr="00C8269D">
        <w:rPr>
          <w:noProof/>
          <w:sz w:val="21"/>
          <w:szCs w:val="21"/>
        </w:rPr>
        <w:lastRenderedPageBreak/>
        <w:drawing>
          <wp:anchor distT="0" distB="0" distL="114300" distR="114300" simplePos="0" relativeHeight="251659264" behindDoc="0" locked="0" layoutInCell="1" allowOverlap="1" wp14:anchorId="49E1EFCC" wp14:editId="7BB93235">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71"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8269D">
        <w:rPr>
          <w:rFonts w:hint="eastAsia"/>
          <w:sz w:val="21"/>
          <w:szCs w:val="21"/>
        </w:rPr>
        <w:t>图</w:t>
      </w:r>
      <w:r w:rsidRPr="00C8269D">
        <w:rPr>
          <w:rFonts w:hint="eastAsia"/>
          <w:sz w:val="21"/>
          <w:szCs w:val="21"/>
        </w:rPr>
        <w:t>3</w:t>
      </w:r>
      <w:r w:rsidRPr="00C8269D">
        <w:rPr>
          <w:sz w:val="21"/>
          <w:szCs w:val="21"/>
        </w:rPr>
        <w:t>-</w:t>
      </w:r>
      <w:r w:rsidRPr="00C8269D">
        <w:rPr>
          <w:rFonts w:hint="eastAsia"/>
          <w:sz w:val="21"/>
          <w:szCs w:val="21"/>
        </w:rPr>
        <w:t>2</w:t>
      </w:r>
      <w:r w:rsidRPr="00C8269D">
        <w:rPr>
          <w:sz w:val="21"/>
          <w:szCs w:val="21"/>
        </w:rPr>
        <w:t xml:space="preserve"> </w:t>
      </w:r>
      <w:r w:rsidRPr="00C8269D">
        <w:rPr>
          <w:rFonts w:hint="eastAsia"/>
          <w:sz w:val="21"/>
          <w:szCs w:val="21"/>
        </w:rPr>
        <w:t>在</w:t>
      </w:r>
      <w:r w:rsidRPr="00C8269D">
        <w:rPr>
          <w:rFonts w:hint="eastAsia"/>
          <w:sz w:val="21"/>
          <w:szCs w:val="21"/>
        </w:rPr>
        <w:t xml:space="preserve">Urban100 img_012 </w:t>
      </w:r>
      <w:r w:rsidRPr="00C8269D">
        <w:rPr>
          <w:rFonts w:hint="eastAsia"/>
          <w:sz w:val="21"/>
          <w:szCs w:val="21"/>
        </w:rPr>
        <w:t>上的</w:t>
      </w:r>
      <w:r w:rsidRPr="00C8269D">
        <w:rPr>
          <w:rFonts w:hint="eastAsia"/>
          <w:sz w:val="21"/>
          <w:szCs w:val="21"/>
        </w:rPr>
        <w:t>LAM</w:t>
      </w:r>
      <w:r w:rsidRPr="00C8269D">
        <w:rPr>
          <w:rFonts w:hint="eastAsia"/>
          <w:sz w:val="21"/>
          <w:szCs w:val="21"/>
        </w:rPr>
        <w:t>分析结果</w:t>
      </w:r>
    </w:p>
    <w:p w14:paraId="259BB90B" w14:textId="019B584C" w:rsidR="00B84EFB" w:rsidRDefault="00B84EFB" w:rsidP="00ED6BB1">
      <w:pPr>
        <w:adjustRightInd w:val="0"/>
        <w:snapToGrid w:val="0"/>
        <w:spacing w:line="15pt" w:lineRule="auto"/>
      </w:pPr>
      <w:r w:rsidRPr="00B84EFB">
        <w:rPr>
          <w:rFonts w:hint="eastAsia"/>
        </w:rPr>
        <w:t>素点。如图</w:t>
      </w:r>
      <w:r w:rsidRPr="00B84EFB">
        <w:rPr>
          <w:rFonts w:hint="eastAsia"/>
        </w:rPr>
        <w:t>3-2</w:t>
      </w:r>
      <w:r w:rsidRPr="00B84EFB">
        <w:rPr>
          <w:rFonts w:hint="eastAsia"/>
        </w:rPr>
        <w:t>中所示，</w:t>
      </w:r>
      <w:r>
        <w:rPr>
          <w:rFonts w:hint="eastAsia"/>
        </w:rPr>
        <w:t>在</w:t>
      </w:r>
      <w:r w:rsidRPr="00B84EFB">
        <w:rPr>
          <w:rFonts w:hint="eastAsia"/>
        </w:rPr>
        <w:t>AASR</w:t>
      </w:r>
      <w:r>
        <w:rPr>
          <w:rFonts w:hint="eastAsia"/>
        </w:rPr>
        <w:t>中</w:t>
      </w:r>
      <w:r w:rsidRPr="00B84EFB">
        <w:rPr>
          <w:rFonts w:hint="eastAsia"/>
        </w:rPr>
        <w:t>的结果表明，通过使用</w:t>
      </w:r>
      <w:r w:rsidRPr="00B84EFB">
        <w:rPr>
          <w:rFonts w:hint="eastAsia"/>
        </w:rPr>
        <w:t>GDFN</w:t>
      </w:r>
      <w:r w:rsidRPr="00B84EFB">
        <w:rPr>
          <w:rFonts w:hint="eastAsia"/>
        </w:rPr>
        <w:t>，模型的</w:t>
      </w:r>
    </w:p>
    <w:p w14:paraId="123BEAC9" w14:textId="02E87F0D" w:rsidR="009B1057" w:rsidRDefault="00B84EFB" w:rsidP="00A46F34">
      <w:r w:rsidRPr="00B84EFB">
        <w:rPr>
          <w:rFonts w:hint="eastAsia"/>
        </w:rPr>
        <w:t>DI</w:t>
      </w:r>
      <w:r w:rsidRPr="00B84EFB">
        <w:rPr>
          <w:rFonts w:hint="eastAsia"/>
        </w:rPr>
        <w:t>值</w:t>
      </w:r>
      <w:r>
        <w:rPr>
          <w:rFonts w:hint="eastAsia"/>
        </w:rPr>
        <w:t>能</w:t>
      </w:r>
      <w:r w:rsidRPr="00B84EFB">
        <w:rPr>
          <w:rFonts w:hint="eastAsia"/>
        </w:rPr>
        <w:t>显著提升</w:t>
      </w:r>
      <w:r>
        <w:rPr>
          <w:rFonts w:hint="eastAsia"/>
        </w:rPr>
        <w:t>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proofErr w:type="spellStart"/>
      <w:r w:rsidR="009B1057">
        <w:rPr>
          <w:rFonts w:hint="eastAsia"/>
        </w:rPr>
        <w:t>Restormer</w:t>
      </w:r>
      <w:proofErr w:type="spellEnd"/>
      <w:r w:rsidR="009B1057">
        <w:rPr>
          <w:rFonts w:hint="eastAsia"/>
        </w:rPr>
        <w:t>不同的是</w:t>
      </w:r>
      <w:proofErr w:type="spellStart"/>
      <w:r w:rsidR="009B1057">
        <w:rPr>
          <w:rFonts w:hint="eastAsia"/>
        </w:rPr>
        <w:t>Restormer</w:t>
      </w:r>
      <w:proofErr w:type="spellEnd"/>
      <w:r w:rsidR="009B1057">
        <w:rPr>
          <w:rFonts w:hint="eastAsia"/>
        </w:rPr>
        <w:t>采用的是一种线性的自注意力的计算，</w:t>
      </w:r>
      <w:r w:rsidR="00F83912">
        <w:rPr>
          <w:rFonts w:hint="eastAsia"/>
        </w:rPr>
        <w:t>这种线性的自注意力</w:t>
      </w:r>
      <w:r w:rsidR="009B1057">
        <w:rPr>
          <w:rFonts w:hint="eastAsia"/>
        </w:rPr>
        <w:t>与前文提到的自注意力不同的是：前文提到的自注意力都是在空间维度进行自注意力的计算，而</w:t>
      </w:r>
      <w:proofErr w:type="spellStart"/>
      <w:r w:rsidR="009B1057">
        <w:rPr>
          <w:rFonts w:hint="eastAsia"/>
        </w:rPr>
        <w:t>Restormer</w:t>
      </w:r>
      <w:proofErr w:type="spellEnd"/>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proofErr w:type="spellStart"/>
      <w:r w:rsidR="009B1057">
        <w:rPr>
          <w:rFonts w:hint="eastAsia"/>
        </w:rPr>
        <w:t>Uformer</w:t>
      </w:r>
      <w:proofErr w:type="spellEnd"/>
      <w:r w:rsidR="009B1057">
        <w:rPr>
          <w:rFonts w:hint="eastAsia"/>
        </w:rPr>
        <w:t>采用的是基于空间维度的自注意力计算，而与</w:t>
      </w:r>
      <w:proofErr w:type="spellStart"/>
      <w:r w:rsidR="009B1057">
        <w:rPr>
          <w:rFonts w:hint="eastAsia"/>
        </w:rPr>
        <w:t>Uformer</w:t>
      </w:r>
      <w:proofErr w:type="spellEnd"/>
      <w:r w:rsidR="009B1057">
        <w:rPr>
          <w:rFonts w:hint="eastAsia"/>
        </w:rPr>
        <w:t>采用同样架构的</w:t>
      </w:r>
      <w:proofErr w:type="spellStart"/>
      <w:r w:rsidR="009B1057">
        <w:rPr>
          <w:rFonts w:hint="eastAsia"/>
        </w:rPr>
        <w:t>Restormer</w:t>
      </w:r>
      <w:proofErr w:type="spellEnd"/>
      <w:r w:rsidR="008803A3">
        <w:rPr>
          <w:rFonts w:hint="eastAsia"/>
        </w:rPr>
        <w:t>(</w:t>
      </w:r>
      <w:r w:rsidR="00F83912">
        <w:rPr>
          <w:rFonts w:hint="eastAsia"/>
        </w:rPr>
        <w:t>两个网络</w:t>
      </w:r>
      <w:r w:rsidR="009B1057">
        <w:rPr>
          <w:rFonts w:hint="eastAsia"/>
        </w:rPr>
        <w:t>都是基于</w:t>
      </w:r>
      <w:r w:rsidR="009B1057">
        <w:rPr>
          <w:rFonts w:hint="eastAsia"/>
        </w:rPr>
        <w:t>U-Net</w:t>
      </w:r>
      <w:r w:rsidR="00230153" w:rsidRPr="00A46F34">
        <w:rPr>
          <w:color w:val="000000"/>
        </w:rPr>
        <w:fldChar w:fldCharType="begin"/>
      </w:r>
      <w:r w:rsidR="00B50B2A">
        <w:rPr>
          <w:color w:val="000000"/>
        </w:rPr>
        <w:instrText xml:space="preserve"> ADDIN ZOTERO_ITEM CSL_CITATION {"citationID":"XUDo0UY2","properties":{"formattedCitation":"\\super [61]\\nosupersub{}","plainCitation":"[61]","noteIndex":0},"citationItems":[{"id":891,"uris":["http://zotero.org/users/local/5A8f2ITQ/items/MSTG7PG7","http://zotero.org/users/13973222/items/MSTG7PG7"],"itemData":{"id":891,"type":"paper-conference","container-title":"Medical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rsidRPr="00A46F34">
        <w:rPr>
          <w:color w:val="000000"/>
        </w:rPr>
        <w:fldChar w:fldCharType="separate"/>
      </w:r>
      <w:r w:rsidR="00B50B2A" w:rsidRPr="00B50B2A">
        <w:rPr>
          <w:kern w:val="0"/>
          <w:vertAlign w:val="superscript"/>
        </w:rPr>
        <w:t>[61]</w:t>
      </w:r>
      <w:r w:rsidR="00230153" w:rsidRPr="00A46F34">
        <w:rPr>
          <w:color w:val="000000"/>
        </w:rPr>
        <w:fldChar w:fldCharType="end"/>
      </w:r>
      <w:r w:rsidR="009B1057">
        <w:rPr>
          <w:rFonts w:hint="eastAsia"/>
        </w:rPr>
        <w:t>架构</w:t>
      </w:r>
      <w:r w:rsidR="008803A3">
        <w:rPr>
          <w:rFonts w:hint="eastAsia"/>
        </w:rPr>
        <w:t>)</w:t>
      </w:r>
      <w:r w:rsidR="009B1057">
        <w:rPr>
          <w:rFonts w:hint="eastAsia"/>
        </w:rPr>
        <w:t>的参数量比</w:t>
      </w:r>
      <w:proofErr w:type="spellStart"/>
      <w:r w:rsidR="009B1057">
        <w:rPr>
          <w:rFonts w:hint="eastAsia"/>
        </w:rPr>
        <w:t>Uformer</w:t>
      </w:r>
      <w:proofErr w:type="spellEnd"/>
      <w:r w:rsidR="009B1057">
        <w:rPr>
          <w:rFonts w:hint="eastAsia"/>
        </w:rPr>
        <w:t>高约</w:t>
      </w:r>
      <w:r w:rsidR="009B1057">
        <w:rPr>
          <w:rFonts w:hint="eastAsia"/>
        </w:rPr>
        <w:t>22.7 %</w:t>
      </w:r>
      <w:r w:rsidR="008803A3">
        <w:rPr>
          <w:rFonts w:hint="eastAsia"/>
        </w:rPr>
        <w:t>(</w:t>
      </w:r>
      <w:r w:rsidR="009B1057">
        <w:rPr>
          <w:rFonts w:hint="eastAsia"/>
        </w:rPr>
        <w:t>真实</w:t>
      </w:r>
      <w:r w:rsidR="00A74F96">
        <w:rPr>
          <w:rFonts w:hint="eastAsia"/>
        </w:rPr>
        <w:t>场景下</w:t>
      </w:r>
      <w:proofErr w:type="gramStart"/>
      <w:r w:rsidR="009B1057">
        <w:rPr>
          <w:rFonts w:hint="eastAsia"/>
        </w:rPr>
        <w:t>图像去噪实验</w:t>
      </w:r>
      <w:proofErr w:type="gramEnd"/>
      <w:r w:rsidR="009B1057">
        <w:rPr>
          <w:rFonts w:hint="eastAsia"/>
        </w:rPr>
        <w:t>中</w:t>
      </w:r>
      <w:proofErr w:type="spellStart"/>
      <w:r w:rsidR="009B1057">
        <w:rPr>
          <w:rFonts w:hint="eastAsia"/>
        </w:rPr>
        <w:t>Uformer</w:t>
      </w:r>
      <w:proofErr w:type="spellEnd"/>
      <w:r w:rsidR="009B1057">
        <w:rPr>
          <w:rFonts w:hint="eastAsia"/>
        </w:rPr>
        <w:t>-S</w:t>
      </w:r>
      <w:r w:rsidR="009B1057">
        <w:rPr>
          <w:rFonts w:hint="eastAsia"/>
        </w:rPr>
        <w:t>参数量为</w:t>
      </w:r>
      <w:r w:rsidR="009B1057">
        <w:rPr>
          <w:rFonts w:hint="eastAsia"/>
        </w:rPr>
        <w:t>20.63M</w:t>
      </w:r>
      <w:r w:rsidR="009B1057">
        <w:rPr>
          <w:rFonts w:hint="eastAsia"/>
        </w:rPr>
        <w:t>而</w:t>
      </w:r>
      <w:proofErr w:type="spellStart"/>
      <w:r w:rsidR="009B1057">
        <w:rPr>
          <w:rFonts w:hint="eastAsia"/>
        </w:rPr>
        <w:t>Restormer</w:t>
      </w:r>
      <w:proofErr w:type="spellEnd"/>
      <w:r w:rsidR="009B1057">
        <w:rPr>
          <w:rFonts w:hint="eastAsia"/>
        </w:rPr>
        <w:t>的参数量为</w:t>
      </w:r>
      <w:r w:rsidR="009B1057">
        <w:rPr>
          <w:rFonts w:hint="eastAsia"/>
        </w:rPr>
        <w:t>25.31M</w:t>
      </w:r>
      <w:r w:rsidR="008803A3">
        <w:rPr>
          <w:rFonts w:hint="eastAsia"/>
        </w:rPr>
        <w:t>)</w:t>
      </w:r>
      <w:r w:rsidR="009B1057">
        <w:rPr>
          <w:rFonts w:hint="eastAsia"/>
        </w:rPr>
        <w:t>。此外，</w:t>
      </w:r>
      <w:proofErr w:type="spellStart"/>
      <w:r w:rsidR="009B1057">
        <w:rPr>
          <w:rFonts w:hint="eastAsia"/>
        </w:rPr>
        <w:t>Restormer</w:t>
      </w:r>
      <w:proofErr w:type="spellEnd"/>
      <w:r w:rsidR="009B1057">
        <w:rPr>
          <w:rFonts w:hint="eastAsia"/>
        </w:rPr>
        <w:t>对通道空间的建模依赖可能会牺牲一些有用的纹理和结构的空间信息，这对恢复高分辨率图像是不利的</w:t>
      </w:r>
      <w:r w:rsidR="00230153" w:rsidRPr="00A46F34">
        <w:rPr>
          <w:color w:val="000000"/>
        </w:rPr>
        <w:fldChar w:fldCharType="begin"/>
      </w:r>
      <w:r w:rsidR="00B50B2A">
        <w:rPr>
          <w:color w:val="000000"/>
        </w:rPr>
        <w:instrText xml:space="preserve"> ADDIN ZOTERO_ITEM CSL_CITATION {"citationID":"yhGuxzpH","properties":{"formattedCitation":"\\super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rsidRPr="00A46F34">
        <w:rPr>
          <w:color w:val="000000"/>
        </w:rPr>
        <w:fldChar w:fldCharType="separate"/>
      </w:r>
      <w:r w:rsidR="00B50B2A" w:rsidRPr="00B50B2A">
        <w:rPr>
          <w:kern w:val="0"/>
          <w:vertAlign w:val="superscript"/>
        </w:rPr>
        <w:t>[62]</w:t>
      </w:r>
      <w:r w:rsidR="00230153" w:rsidRPr="00A46F34">
        <w:rPr>
          <w:color w:val="000000"/>
        </w:rPr>
        <w:fldChar w:fldCharType="end"/>
      </w:r>
      <w:r w:rsidR="009B1057">
        <w:rPr>
          <w:rFonts w:hint="eastAsia"/>
        </w:rPr>
        <w:t>。基于以上原因，我们的</w:t>
      </w:r>
      <w:r w:rsidR="009B1057">
        <w:rPr>
          <w:rFonts w:hint="eastAsia"/>
        </w:rPr>
        <w:t>AASR</w:t>
      </w:r>
      <w:r w:rsidR="009B1057">
        <w:rPr>
          <w:rFonts w:hint="eastAsia"/>
        </w:rPr>
        <w:t>不像</w:t>
      </w:r>
      <w:proofErr w:type="spellStart"/>
      <w:r w:rsidR="009B1057">
        <w:rPr>
          <w:rFonts w:hint="eastAsia"/>
        </w:rPr>
        <w:t>Restormer</w:t>
      </w:r>
      <w:proofErr w:type="spellEnd"/>
      <w:r w:rsidR="009B1057">
        <w:rPr>
          <w:rFonts w:hint="eastAsia"/>
        </w:rPr>
        <w:t>采用基于通道的自注意力计算而是采用基于空间的自注意力计算以保证模型的表达能力。</w:t>
      </w:r>
    </w:p>
    <w:p w14:paraId="1FAAC8F5" w14:textId="02D310B5" w:rsidR="009B1057" w:rsidRDefault="009B1057" w:rsidP="00F17271">
      <w:pPr>
        <w:adjustRightInd w:val="0"/>
        <w:snapToGrid w:val="0"/>
        <w:spacing w:line="15pt" w:lineRule="auto"/>
        <w:ind w:firstLineChars="196" w:firstLine="24.40pt"/>
      </w:pPr>
      <w:r>
        <w:rPr>
          <w:rFonts w:hint="eastAsia"/>
        </w:rPr>
        <w:t>我们工作的主要贡献包括：</w:t>
      </w:r>
      <w:r w:rsidR="008803A3">
        <w:rPr>
          <w:rFonts w:hint="eastAsia"/>
        </w:rPr>
        <w:t>(</w:t>
      </w:r>
      <w:r>
        <w:rPr>
          <w:rFonts w:hint="eastAsia"/>
        </w:rPr>
        <w:t>1</w:t>
      </w:r>
      <w:r w:rsidR="008803A3">
        <w:rPr>
          <w:rFonts w:hint="eastAsia"/>
        </w:rPr>
        <w:t>)</w:t>
      </w:r>
      <w:r>
        <w:rPr>
          <w:rFonts w:hint="eastAsia"/>
        </w:rPr>
        <w:t>采用基于轴向自注意力模型来设计并构建</w:t>
      </w:r>
    </w:p>
    <w:p w14:paraId="75EC31B9" w14:textId="286DDA98" w:rsidR="009B1057" w:rsidRDefault="00164599" w:rsidP="009B1057">
      <w:r w:rsidRPr="00F207E1">
        <w:rPr>
          <w:noProof/>
        </w:rPr>
        <w:lastRenderedPageBreak/>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72"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58D044F3" w:rsidR="009B1057"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-3 </w:t>
      </w:r>
      <w:r w:rsidRPr="00C8269D">
        <w:rPr>
          <w:rFonts w:hint="eastAsia"/>
          <w:sz w:val="21"/>
          <w:szCs w:val="21"/>
        </w:rPr>
        <w:t>AASR</w:t>
      </w:r>
      <w:r w:rsidRPr="00C8269D">
        <w:rPr>
          <w:rFonts w:hint="eastAsia"/>
          <w:sz w:val="21"/>
          <w:szCs w:val="21"/>
        </w:rPr>
        <w:t>网络架构图</w:t>
      </w:r>
    </w:p>
    <w:p w14:paraId="48F2157D" w14:textId="77777777" w:rsidR="00C8269D" w:rsidRPr="00C8269D" w:rsidRDefault="00C8269D" w:rsidP="00C8269D">
      <w:pPr>
        <w:adjustRightInd w:val="0"/>
        <w:snapToGrid w:val="0"/>
        <w:spacing w:line="15pt" w:lineRule="auto"/>
        <w:jc w:val="center"/>
        <w:rPr>
          <w:sz w:val="21"/>
          <w:szCs w:val="21"/>
        </w:rPr>
      </w:pPr>
    </w:p>
    <w:p w14:paraId="074B5AEF" w14:textId="5EADE74B" w:rsidR="009B1057" w:rsidRDefault="00230153" w:rsidP="00D13F36">
      <w:pPr>
        <w:adjustRightInd w:val="0"/>
        <w:snapToGrid w:val="0"/>
        <w:spacing w:line="15pt" w:lineRule="auto"/>
      </w:pPr>
      <w:r>
        <w:rPr>
          <w:rFonts w:hint="eastAsia"/>
        </w:rPr>
        <w:t>超分辨率模型。</w:t>
      </w:r>
      <w:r w:rsidR="008803A3">
        <w:rPr>
          <w:rFonts w:hint="eastAsia"/>
        </w:rPr>
        <w:t>(</w:t>
      </w:r>
      <w:r>
        <w:rPr>
          <w:rFonts w:hint="eastAsia"/>
        </w:rPr>
        <w:t>2</w:t>
      </w:r>
      <w:r w:rsidR="008803A3">
        <w:rPr>
          <w:rFonts w:hint="eastAsia"/>
        </w:rPr>
        <w:t>)</w:t>
      </w:r>
      <w:r>
        <w:rPr>
          <w:rFonts w:hint="eastAsia"/>
        </w:rPr>
        <w:t>我们提出了一种</w:t>
      </w:r>
      <w:r w:rsidR="00F83912" w:rsidRPr="00F83912">
        <w:rPr>
          <w:rFonts w:hint="eastAsia"/>
        </w:rPr>
        <w:t>残差的轴向自注意力块</w:t>
      </w:r>
      <w:r w:rsidR="008803A3">
        <w:rPr>
          <w:rFonts w:hint="eastAsia"/>
        </w:rPr>
        <w:t>(</w:t>
      </w:r>
      <w:r w:rsidR="00F83912" w:rsidRPr="00F83912">
        <w:t>Residual Axial Self-Attention Block,</w:t>
      </w:r>
      <w:r w:rsidR="00F83912">
        <w:t xml:space="preserve"> </w:t>
      </w:r>
      <w:r>
        <w:rPr>
          <w:rFonts w:hint="eastAsia"/>
        </w:rPr>
        <w:t>RASAB</w:t>
      </w:r>
      <w:r w:rsidR="008803A3">
        <w:rPr>
          <w:rFonts w:hint="eastAsia"/>
        </w:rPr>
        <w:t>)</w:t>
      </w:r>
      <w:r>
        <w:rPr>
          <w:rFonts w:hint="eastAsia"/>
        </w:rPr>
        <w:t>，并采用</w:t>
      </w:r>
      <w:r>
        <w:rPr>
          <w:rFonts w:hint="eastAsia"/>
        </w:rPr>
        <w:t>Gated-</w:t>
      </w:r>
      <w:proofErr w:type="spellStart"/>
      <w:r>
        <w:rPr>
          <w:rFonts w:hint="eastAsia"/>
        </w:rPr>
        <w:t>Dconv</w:t>
      </w:r>
      <w:proofErr w:type="spellEnd"/>
      <w:r>
        <w:rPr>
          <w:rFonts w:hint="eastAsia"/>
        </w:rPr>
        <w:t>前馈结构来进一步增强模型的表达能力。</w:t>
      </w:r>
      <w:r w:rsidR="008803A3">
        <w:rPr>
          <w:rFonts w:hint="eastAsia"/>
        </w:rPr>
        <w:t>(</w:t>
      </w:r>
      <w:r>
        <w:rPr>
          <w:rFonts w:hint="eastAsia"/>
        </w:rPr>
        <w:t>3</w:t>
      </w:r>
      <w:r w:rsidR="008803A3">
        <w:rPr>
          <w:rFonts w:hint="eastAsia"/>
        </w:rPr>
        <w:t>)</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2D5C0F">
      <w:pPr>
        <w:pStyle w:val="2"/>
        <w:spacing w:before="9.75pt" w:after="9.75pt"/>
      </w:pPr>
      <w:bookmarkStart w:id="334" w:name="_Toc161457410"/>
      <w:bookmarkStart w:id="335" w:name="_Toc161458013"/>
      <w:bookmarkStart w:id="336" w:name="_Toc161602615"/>
      <w:bookmarkStart w:id="337" w:name="_Toc161792319"/>
      <w:bookmarkStart w:id="338" w:name="_Toc162391761"/>
      <w:bookmarkStart w:id="339" w:name="_Toc162584015"/>
      <w:bookmarkStart w:id="340" w:name="_Toc162875893"/>
      <w:bookmarkStart w:id="341" w:name="_Toc162877304"/>
      <w:bookmarkStart w:id="342" w:name="_Toc162878492"/>
      <w:bookmarkStart w:id="343" w:name="_Toc162948179"/>
      <w:bookmarkStart w:id="344" w:name="_Toc166375122"/>
      <w:bookmarkStart w:id="345" w:name="_Toc166553992"/>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2</w:t>
      </w:r>
      <w:r w:rsidRPr="001E0758">
        <w:rPr>
          <w:rFonts w:hint="eastAsia"/>
          <w:lang w:val="zh-CN"/>
        </w:rPr>
        <w:t xml:space="preserve"> </w:t>
      </w:r>
      <w:r>
        <w:rPr>
          <w:rFonts w:hint="eastAsia"/>
          <w:lang w:val="zh-CN"/>
        </w:rPr>
        <w:t>算法总体设计</w:t>
      </w:r>
      <w:bookmarkEnd w:id="334"/>
      <w:bookmarkEnd w:id="335"/>
      <w:bookmarkEnd w:id="336"/>
      <w:bookmarkEnd w:id="337"/>
      <w:bookmarkEnd w:id="338"/>
      <w:bookmarkEnd w:id="339"/>
      <w:bookmarkEnd w:id="340"/>
      <w:bookmarkEnd w:id="341"/>
      <w:bookmarkEnd w:id="342"/>
      <w:bookmarkEnd w:id="343"/>
      <w:bookmarkEnd w:id="344"/>
      <w:bookmarkEnd w:id="345"/>
    </w:p>
    <w:p w14:paraId="30A42861" w14:textId="77777777" w:rsidR="009B1057" w:rsidRPr="009959A5" w:rsidRDefault="009B1057" w:rsidP="002D5C0F">
      <w:pPr>
        <w:pStyle w:val="3"/>
        <w:spacing w:before="9.75pt" w:after="9.75pt"/>
      </w:pPr>
      <w:bookmarkStart w:id="346" w:name="_Toc161457411"/>
      <w:bookmarkStart w:id="347" w:name="_Toc161458014"/>
      <w:bookmarkStart w:id="348" w:name="_Toc161602616"/>
      <w:bookmarkStart w:id="349" w:name="_Toc161792320"/>
      <w:bookmarkStart w:id="350" w:name="_Toc162391762"/>
      <w:bookmarkStart w:id="351" w:name="_Toc162584016"/>
      <w:bookmarkStart w:id="352" w:name="_Toc162875894"/>
      <w:bookmarkStart w:id="353" w:name="_Toc162877305"/>
      <w:bookmarkStart w:id="354" w:name="_Toc162878493"/>
      <w:bookmarkStart w:id="355" w:name="_Toc162948180"/>
      <w:bookmarkStart w:id="356" w:name="_Toc166375123"/>
      <w:bookmarkStart w:id="357" w:name="_Toc166553993"/>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346"/>
      <w:bookmarkEnd w:id="347"/>
      <w:bookmarkEnd w:id="348"/>
      <w:bookmarkEnd w:id="349"/>
      <w:bookmarkEnd w:id="350"/>
      <w:bookmarkEnd w:id="351"/>
      <w:bookmarkEnd w:id="352"/>
      <w:bookmarkEnd w:id="353"/>
      <w:bookmarkEnd w:id="354"/>
      <w:bookmarkEnd w:id="355"/>
      <w:bookmarkEnd w:id="356"/>
      <w:bookmarkEnd w:id="357"/>
    </w:p>
    <w:p w14:paraId="24ADED54" w14:textId="215E3650" w:rsidR="009B1057" w:rsidRDefault="009B1057" w:rsidP="00F17271">
      <w:pPr>
        <w:adjustRightInd w:val="0"/>
        <w:snapToGrid w:val="0"/>
        <w:spacing w:line="15pt" w:lineRule="auto"/>
        <w:ind w:firstLineChars="196" w:firstLine="24.40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00F83912" w:rsidRPr="00F83912">
        <w:rPr>
          <w:szCs w:val="20"/>
        </w:rPr>
        <w:t>RASAB</w:t>
      </w:r>
      <w:r w:rsidR="00F83912">
        <w:rPr>
          <w:rFonts w:hint="eastAsia"/>
          <w:szCs w:val="20"/>
        </w:rPr>
        <w:t>块</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345F03AF" w:rsidR="009B1057" w:rsidRPr="00706687" w:rsidRDefault="009B1057" w:rsidP="00F17271">
      <w:pPr>
        <w:adjustRightInd w:val="0"/>
        <w:snapToGrid w:val="0"/>
        <w:spacing w:line="15pt" w:lineRule="auto"/>
        <w:ind w:firstLineChars="196" w:firstLine="24.40pt"/>
        <w:rPr>
          <w:szCs w:val="20"/>
        </w:rPr>
      </w:pPr>
      <w:r w:rsidRPr="00706687">
        <w:rPr>
          <w:szCs w:val="20"/>
        </w:rPr>
        <w:t>假定输入的</w:t>
      </w:r>
      <w:r>
        <w:rPr>
          <w:rFonts w:hint="eastAsia"/>
          <w:szCs w:val="20"/>
        </w:rPr>
        <w:t>低分辨率</w:t>
      </w:r>
      <w:r w:rsidRPr="00706687">
        <w:rPr>
          <w:szCs w:val="20"/>
        </w:rPr>
        <w:t>图像为</w:t>
      </w:r>
      <w:r w:rsidR="00D13F36" w:rsidRPr="00D13F36">
        <w:rPr>
          <w:position w:val="-12"/>
        </w:rPr>
        <mc:AlternateContent>
          <mc:Choice Requires="v">
            <w:object w:dxaOrig="18pt" w:dyaOrig="18pt" w14:anchorId="41CC817D">
              <v:shape id="_x0000_i1111" type="#_x0000_t75" style="width:21.3pt;height:21.3pt" o:ole="">
                <v:imagedata r:id="rId273" o:title=""/>
              </v:shape>
              <o:OLEObject Type="Embed" ProgID="Equation.DSMT4" ShapeID="_x0000_i1111" DrawAspect="Content" ObjectID="_1777171509" r:id="rId274"/>
            </w:object>
          </mc:Choice>
          <mc:Fallback>
            <w:object>
              <w:drawing>
                <wp:inline distT="0" distB="0" distL="0" distR="0" wp14:anchorId="686E5930" wp14:editId="4691D21F">
                  <wp:extent cx="270510" cy="270510"/>
                  <wp:effectExtent l="0" t="0" r="0" b="0"/>
                  <wp:docPr id="87" name="对象 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7"/>
                          <pic:cNvPicPr>
                            <a:picLocks noChangeAspect="1" noChangeArrowheads="1"/>
                            <a:extLst>
                              <a:ext uri="{837473B0-CC2E-450a-ABE3-18F120FF3D37}">
                                <a15:objectPr xmlns:a15="http://schemas.microsoft.com/office/drawing/2012/main" objectId="_1777171509" isActiveX="0" linkType=""/>
                              </a:ext>
                            </a:extLst>
                          </pic:cNvPicPr>
                        </pic:nvPicPr>
                        <pic:blipFill>
                          <a:blip r:embed="rId275">
                            <a:extLst>
                              <a:ext uri="{28A0092B-C50C-407E-A947-70E740481C1C}">
                                <a14:useLocalDpi xmlns:a14="http://schemas.microsoft.com/office/drawing/2010/main" val="0"/>
                              </a:ext>
                            </a:extLst>
                          </a:blip>
                          <a:srcRect/>
                          <a:stretch>
                            <a:fillRect/>
                          </a:stretch>
                        </pic:blipFill>
                        <pic:spPr bwMode="auto">
                          <a:xfrm>
                            <a:off x="0" y="0"/>
                            <a:ext cx="270510" cy="270510"/>
                          </a:xfrm>
                          <a:prstGeom prst="rect">
                            <a:avLst/>
                          </a:prstGeom>
                          <a:noFill/>
                          <a:ln>
                            <a:noFill/>
                          </a:ln>
                        </pic:spPr>
                      </pic:pic>
                    </a:graphicData>
                  </a:graphic>
                </wp:inline>
              </w:drawing>
              <w:objectEmbed w:drawAspect="content" r:id="rId274" w:progId="Equation.DSMT4" w:shapeId="87" w:fieldCodes=""/>
            </w:object>
          </mc:Fallback>
        </mc:AlternateContent>
      </w:r>
      <w:r w:rsidRPr="00706687">
        <w:rPr>
          <w:szCs w:val="20"/>
        </w:rPr>
        <w:t>,</w:t>
      </w:r>
      <w:r w:rsidR="00D13F36" w:rsidRPr="00D13F36">
        <w:rPr>
          <w:position w:val="-12"/>
        </w:rPr>
        <mc:AlternateContent>
          <mc:Choice Requires="v">
            <w:object w:dxaOrig="18pt" w:dyaOrig="18pt" w14:anchorId="6AD1690A">
              <v:shape id="_x0000_i1112" type="#_x0000_t75" style="width:21.3pt;height:21.3pt" o:ole="">
                <v:imagedata r:id="rId276" o:title=""/>
              </v:shape>
              <o:OLEObject Type="Embed" ProgID="Equation.DSMT4" ShapeID="_x0000_i1112" DrawAspect="Content" ObjectID="_1777171510" r:id="rId277"/>
            </w:object>
          </mc:Choice>
          <mc:Fallback>
            <w:object>
              <w:drawing>
                <wp:inline distT="0" distB="0" distL="0" distR="0" wp14:anchorId="1EE77B08" wp14:editId="4EFB630A">
                  <wp:extent cx="270510" cy="270510"/>
                  <wp:effectExtent l="0" t="0" r="0" b="0"/>
                  <wp:docPr id="88" name="对象 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8"/>
                          <pic:cNvPicPr>
                            <a:picLocks noChangeAspect="1" noChangeArrowheads="1"/>
                            <a:extLst>
                              <a:ext uri="{837473B0-CC2E-450a-ABE3-18F120FF3D37}">
                                <a15:objectPr xmlns:a15="http://schemas.microsoft.com/office/drawing/2012/main" objectId="_1777171510" isActiveX="0" linkType=""/>
                              </a:ext>
                            </a:extLst>
                          </pic:cNvPicPr>
                        </pic:nvPicPr>
                        <pic:blipFill>
                          <a:blip r:embed="rId278">
                            <a:extLst>
                              <a:ext uri="{28A0092B-C50C-407E-A947-70E740481C1C}">
                                <a14:useLocalDpi xmlns:a14="http://schemas.microsoft.com/office/drawing/2010/main" val="0"/>
                              </a:ext>
                            </a:extLst>
                          </a:blip>
                          <a:srcRect/>
                          <a:stretch>
                            <a:fillRect/>
                          </a:stretch>
                        </pic:blipFill>
                        <pic:spPr bwMode="auto">
                          <a:xfrm>
                            <a:off x="0" y="0"/>
                            <a:ext cx="270510" cy="270510"/>
                          </a:xfrm>
                          <a:prstGeom prst="rect">
                            <a:avLst/>
                          </a:prstGeom>
                          <a:noFill/>
                          <a:ln>
                            <a:noFill/>
                          </a:ln>
                        </pic:spPr>
                      </pic:pic>
                    </a:graphicData>
                  </a:graphic>
                </wp:inline>
              </w:drawing>
              <w:objectEmbed w:drawAspect="content" r:id="rId277" w:progId="Equation.DSMT4" w:shapeId="88" w:fieldCodes=""/>
            </w:object>
          </mc:Fallback>
        </mc:AlternateContent>
      </w:r>
      <w:r w:rsidRPr="00706687">
        <w:rPr>
          <w:szCs w:val="20"/>
        </w:rPr>
        <w:t>首先通过一个</w:t>
      </w:r>
      <w:r w:rsidR="00D13F36" w:rsidRPr="00D13F36">
        <w:rPr>
          <w:position w:val="-6"/>
        </w:rPr>
        <mc:AlternateContent>
          <mc:Choice Requires="v">
            <w:object w:dxaOrig="24pt" w:dyaOrig="13.95pt" w14:anchorId="655FB2F4">
              <v:shape id="_x0000_i1113" type="#_x0000_t75" style="width:21.3pt;height:14.4pt" o:ole="">
                <v:imagedata r:id="rId279" o:title=""/>
              </v:shape>
              <o:OLEObject Type="Embed" ProgID="Equation.DSMT4" ShapeID="_x0000_i1113" DrawAspect="Content" ObjectID="_1777171511" r:id="rId280"/>
            </w:object>
          </mc:Choice>
          <mc:Fallback>
            <w:object>
              <w:drawing>
                <wp:inline distT="0" distB="0" distL="0" distR="0" wp14:anchorId="7AA0C87B" wp14:editId="11260129">
                  <wp:extent cx="270510" cy="182880"/>
                  <wp:effectExtent l="0" t="0" r="0" b="7620"/>
                  <wp:docPr id="89" name="对象 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9"/>
                          <pic:cNvPicPr>
                            <a:picLocks noChangeAspect="1" noChangeArrowheads="1"/>
                            <a:extLst>
                              <a:ext uri="{837473B0-CC2E-450a-ABE3-18F120FF3D37}">
                                <a15:objectPr xmlns:a15="http://schemas.microsoft.com/office/drawing/2012/main" objectId="_1777171511" isActiveX="0" linkType=""/>
                              </a:ext>
                            </a:extLst>
                          </pic:cNvPicPr>
                        </pic:nvPicPr>
                        <pic:blipFill>
                          <a:blip r:embed="rId281">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280" w:progId="Equation.DSMT4" w:shapeId="89" w:fieldCodes=""/>
            </w:object>
          </mc:Fallback>
        </mc:AlternateContent>
      </w:r>
      <w:r w:rsidRPr="00706687">
        <w:rPr>
          <w:szCs w:val="20"/>
        </w:rPr>
        <w:t>的卷积层提取浅层</w:t>
      </w:r>
      <w:r w:rsidRPr="00601B3E">
        <w:rPr>
          <w:szCs w:val="20"/>
        </w:rPr>
        <w:t>特征</w:t>
      </w:r>
      <w:r>
        <w:rPr>
          <w:rFonts w:hint="eastAsia"/>
          <w:szCs w:val="20"/>
        </w:rPr>
        <w:t>，如公式</w:t>
      </w:r>
      <w:r w:rsidR="008803A3">
        <w:rPr>
          <w:rFonts w:hint="eastAsia"/>
          <w:szCs w:val="20"/>
        </w:rPr>
        <w:t>(</w:t>
      </w:r>
      <w:r>
        <w:rPr>
          <w:rFonts w:hint="eastAsia"/>
          <w:szCs w:val="20"/>
        </w:rPr>
        <w:t>3</w:t>
      </w:r>
      <w:r>
        <w:rPr>
          <w:szCs w:val="20"/>
        </w:rPr>
        <w:t>-1</w:t>
      </w:r>
      <w:r w:rsidR="008803A3">
        <w:rPr>
          <w:rFonts w:hint="eastAsia"/>
          <w:szCs w:val="20"/>
        </w:rPr>
        <w:t>)</w:t>
      </w:r>
      <w:r>
        <w:rPr>
          <w:rFonts w:hint="eastAsia"/>
          <w:szCs w:val="20"/>
        </w:rPr>
        <w:t>所示</w:t>
      </w:r>
      <w:r w:rsidRPr="00601B3E">
        <w:rPr>
          <w:szCs w:val="20"/>
        </w:rPr>
        <w:t>:</w:t>
      </w:r>
    </w:p>
    <w:p w14:paraId="3D1C4C4C" w14:textId="1E84589C" w:rsidR="009B1057" w:rsidRPr="00EA56B9" w:rsidRDefault="009B1057" w:rsidP="009B1057">
      <w:pPr>
        <w:pStyle w:val="MTDisplayEquation"/>
      </w:pPr>
      <w:bookmarkStart w:id="358" w:name="_Hlk92663244"/>
      <w:bookmarkStart w:id="359" w:name="_Hlk92665723"/>
      <w:r>
        <w:tab/>
      </w:r>
      <w:r w:rsidR="00D13F36" w:rsidRPr="00D13F36">
        <w:rPr>
          <w:position w:val="-14"/>
        </w:rPr>
        <mc:AlternateContent>
          <mc:Choice Requires="v">
            <w:object w:dxaOrig="90pt" w:dyaOrig="20pt" w14:anchorId="30BF25D8">
              <v:shape id="_x0000_i1114" type="#_x0000_t75" style="width:93.3pt;height:21.3pt" o:ole="">
                <v:imagedata r:id="rId282" o:title=""/>
              </v:shape>
              <o:OLEObject Type="Embed" ProgID="Equation.DSMT4" ShapeID="_x0000_i1114" DrawAspect="Content" ObjectID="_1777171512" r:id="rId283"/>
            </w:object>
          </mc:Choice>
          <mc:Fallback>
            <w:object>
              <w:drawing>
                <wp:inline distT="0" distB="0" distL="0" distR="0" wp14:anchorId="7A4BAA40" wp14:editId="1AE5225B">
                  <wp:extent cx="1184910" cy="270510"/>
                  <wp:effectExtent l="0" t="0" r="0" b="0"/>
                  <wp:docPr id="90" name="对象 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0"/>
                          <pic:cNvPicPr>
                            <a:picLocks noChangeAspect="1" noChangeArrowheads="1"/>
                            <a:extLst>
                              <a:ext uri="{837473B0-CC2E-450a-ABE3-18F120FF3D37}">
                                <a15:objectPr xmlns:a15="http://schemas.microsoft.com/office/drawing/2012/main" objectId="_1777171512" isActiveX="0" linkType=""/>
                              </a:ext>
                            </a:extLst>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1184910" cy="270510"/>
                          </a:xfrm>
                          <a:prstGeom prst="rect">
                            <a:avLst/>
                          </a:prstGeom>
                          <a:noFill/>
                          <a:ln>
                            <a:noFill/>
                          </a:ln>
                        </pic:spPr>
                      </pic:pic>
                    </a:graphicData>
                  </a:graphic>
                </wp:inline>
              </w:drawing>
              <w:objectEmbed w:drawAspect="content" r:id="rId283" w:progId="Equation.DSMT4" w:shapeId="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3</w:instrText>
        </w:r>
      </w:fldSimple>
      <w:r w:rsidR="00DC3500">
        <w:instrText>-</w:instrText>
      </w:r>
      <w:fldSimple w:instr=" SEQ MTEqn \c \* Arabic \* MERGEFORMAT ">
        <w:r w:rsidR="00A51B6D">
          <w:rPr>
            <w:noProof/>
          </w:rPr>
          <w:instrText>1</w:instrText>
        </w:r>
      </w:fldSimple>
      <w:r w:rsidR="00DC3500">
        <w:instrText>)</w:instrText>
      </w:r>
      <w:r w:rsidR="00DC3500">
        <w:fldChar w:fldCharType="end"/>
      </w:r>
    </w:p>
    <w:bookmarkEnd w:id="358"/>
    <w:p w14:paraId="01A7D914" w14:textId="3C963E2E" w:rsidR="009B1057" w:rsidRDefault="00D13F36" w:rsidP="00D13F36">
      <w:pPr>
        <w:adjustRightInd w:val="0"/>
        <w:snapToGrid w:val="0"/>
        <w:spacing w:line="15pt" w:lineRule="auto"/>
        <w:rPr>
          <w:szCs w:val="20"/>
        </w:rPr>
      </w:pPr>
      <w:r w:rsidRPr="00D13F36">
        <w:rPr>
          <w:position w:val="-14"/>
        </w:rPr>
        <mc:AlternateContent>
          <mc:Choice Requires="v">
            <w:object w:dxaOrig="51pt" w:dyaOrig="20pt" w14:anchorId="10A86D83">
              <v:shape id="_x0000_i1115" type="#_x0000_t75" style="width:50.7pt;height:21.3pt" o:ole="">
                <v:imagedata r:id="rId285" o:title=""/>
              </v:shape>
              <o:OLEObject Type="Embed" ProgID="Equation.DSMT4" ShapeID="_x0000_i1115" DrawAspect="Content" ObjectID="_1777171513" r:id="rId286"/>
            </w:object>
          </mc:Choice>
          <mc:Fallback>
            <w:object>
              <w:drawing>
                <wp:inline distT="0" distB="0" distL="0" distR="0" wp14:anchorId="005FE5CC" wp14:editId="71671FA0">
                  <wp:extent cx="643890" cy="270510"/>
                  <wp:effectExtent l="0" t="0" r="3810" b="0"/>
                  <wp:docPr id="91" name="对象 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1"/>
                          <pic:cNvPicPr>
                            <a:picLocks noChangeAspect="1" noChangeArrowheads="1"/>
                            <a:extLst>
                              <a:ext uri="{837473B0-CC2E-450a-ABE3-18F120FF3D37}">
                                <a15:objectPr xmlns:a15="http://schemas.microsoft.com/office/drawing/2012/main" objectId="_1777171513" isActiveX="0" linkType=""/>
                              </a:ext>
                            </a:extLst>
                          </pic:cNvPicPr>
                        </pic:nvPicPr>
                        <pic:blipFill>
                          <a:blip r:embed="rId287">
                            <a:extLst>
                              <a:ext uri="{28A0092B-C50C-407E-A947-70E740481C1C}">
                                <a14:useLocalDpi xmlns:a14="http://schemas.microsoft.com/office/drawing/2010/main" val="0"/>
                              </a:ext>
                            </a:extLst>
                          </a:blip>
                          <a:srcRect/>
                          <a:stretch>
                            <a:fillRect/>
                          </a:stretch>
                        </pic:blipFill>
                        <pic:spPr bwMode="auto">
                          <a:xfrm>
                            <a:off x="0" y="0"/>
                            <a:ext cx="643890" cy="270510"/>
                          </a:xfrm>
                          <a:prstGeom prst="rect">
                            <a:avLst/>
                          </a:prstGeom>
                          <a:noFill/>
                          <a:ln>
                            <a:noFill/>
                          </a:ln>
                        </pic:spPr>
                      </pic:pic>
                    </a:graphicData>
                  </a:graphic>
                </wp:inline>
              </w:drawing>
              <w:objectEmbed w:drawAspect="content" r:id="rId286" w:progId="Equation.DSMT4" w:shapeId="91" w:fieldCodes=""/>
            </w:object>
          </mc:Fallback>
        </mc:AlternateContent>
      </w:r>
      <w:r w:rsidR="009B1057" w:rsidRPr="00706687">
        <w:rPr>
          <w:szCs w:val="20"/>
        </w:rPr>
        <w:t>是</w:t>
      </w:r>
      <w:r w:rsidR="009B1057">
        <w:rPr>
          <w:rFonts w:hint="eastAsia"/>
          <w:szCs w:val="20"/>
        </w:rPr>
        <w:t>卷积核大小为</w:t>
      </w:r>
      <w:bookmarkStart w:id="360" w:name="MTBlankEqn"/>
      <w:r w:rsidRPr="00D13F36">
        <w:rPr>
          <w:position w:val="-6"/>
        </w:rPr>
        <mc:AlternateContent>
          <mc:Choice Requires="v">
            <w:object w:dxaOrig="24pt" w:dyaOrig="13.95pt" w14:anchorId="2232A34E">
              <v:shape id="_x0000_i1116" type="#_x0000_t75" style="width:21.3pt;height:14.4pt" o:ole="">
                <v:imagedata r:id="rId288" o:title=""/>
              </v:shape>
              <o:OLEObject Type="Embed" ProgID="Equation.DSMT4" ShapeID="_x0000_i1116" DrawAspect="Content" ObjectID="_1777171514" r:id="rId289"/>
            </w:object>
          </mc:Choice>
          <mc:Fallback>
            <w:object>
              <w:drawing>
                <wp:inline distT="0" distB="0" distL="0" distR="0" wp14:anchorId="0EB792F6" wp14:editId="2CE893EE">
                  <wp:extent cx="270510" cy="182880"/>
                  <wp:effectExtent l="0" t="0" r="0" b="7620"/>
                  <wp:docPr id="1" name="对象 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2"/>
                          <pic:cNvPicPr>
                            <a:picLocks noChangeAspect="1" noChangeArrowheads="1"/>
                            <a:extLst>
                              <a:ext uri="{837473B0-CC2E-450a-ABE3-18F120FF3D37}">
                                <a15:objectPr xmlns:a15="http://schemas.microsoft.com/office/drawing/2012/main" objectId="_1777171514" isActiveX="0" linkType=""/>
                              </a:ext>
                            </a:extLst>
                          </pic:cNvPicPr>
                        </pic:nvPicPr>
                        <pic:blipFill>
                          <a:blip r:embed="rId290">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289" w:progId="Equation.DSMT4" w:shapeId="1" w:fieldCodes=""/>
            </w:object>
          </mc:Fallback>
        </mc:AlternateContent>
      </w:r>
      <w:bookmarkEnd w:id="360"/>
      <w:r w:rsidR="009B1057" w:rsidRPr="00706687">
        <w:rPr>
          <w:szCs w:val="20"/>
        </w:rPr>
        <w:t>的卷积</w:t>
      </w:r>
      <w:bookmarkEnd w:id="359"/>
      <w:r w:rsidR="009B1057">
        <w:rPr>
          <w:rFonts w:hint="eastAsia"/>
          <w:szCs w:val="20"/>
        </w:rPr>
        <w:t>层</w:t>
      </w:r>
      <w:r w:rsidR="009B1057">
        <w:rPr>
          <w:szCs w:val="20"/>
        </w:rPr>
        <w:t>，</w:t>
      </w:r>
      <w:r w:rsidRPr="00D13F36">
        <w:rPr>
          <w:position w:val="-12"/>
        </w:rPr>
        <mc:AlternateContent>
          <mc:Choice Requires="v">
            <w:object w:dxaOrig="13.95pt" w:dyaOrig="18pt" w14:anchorId="09A98F4A">
              <v:shape id="_x0000_i1117" type="#_x0000_t75" style="width:14.4pt;height:21.3pt" o:ole="">
                <v:imagedata r:id="rId291" o:title=""/>
              </v:shape>
              <o:OLEObject Type="Embed" ProgID="Equation.DSMT4" ShapeID="_x0000_i1117" DrawAspect="Content" ObjectID="_1777171515" r:id="rId292"/>
            </w:object>
          </mc:Choice>
          <mc:Fallback>
            <w:object>
              <w:drawing>
                <wp:inline distT="0" distB="0" distL="0" distR="0" wp14:anchorId="79E303EE" wp14:editId="24BF45D6">
                  <wp:extent cx="182880" cy="270510"/>
                  <wp:effectExtent l="0" t="0" r="7620" b="0"/>
                  <wp:docPr id="1" name="对象 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3"/>
                          <pic:cNvPicPr>
                            <a:picLocks noChangeAspect="1" noChangeArrowheads="1"/>
                            <a:extLst>
                              <a:ext uri="{837473B0-CC2E-450a-ABE3-18F120FF3D37}">
                                <a15:objectPr xmlns:a15="http://schemas.microsoft.com/office/drawing/2012/main" objectId="_1777171515" isActiveX="0" linkType=""/>
                              </a:ext>
                            </a:extLst>
                          </pic:cNvPicPr>
                        </pic:nvPicPr>
                        <pic:blipFill>
                          <a:blip r:embed="rId293">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292" w:progId="Equation.DSMT4" w:shapeId="1" w:fieldCodes=""/>
            </w:object>
          </mc:Fallback>
        </mc:AlternateContent>
      </w:r>
      <w:r w:rsidR="009B1057" w:rsidRPr="00706687">
        <w:rPr>
          <w:szCs w:val="20"/>
        </w:rPr>
        <w:t>是其输出的特征信息</w:t>
      </w:r>
      <w:r w:rsidR="009B1057">
        <w:rPr>
          <w:szCs w:val="20"/>
        </w:rPr>
        <w:t>。</w:t>
      </w:r>
      <w:r w:rsidRPr="00D13F36">
        <w:rPr>
          <w:position w:val="-12"/>
        </w:rPr>
        <mc:AlternateContent>
          <mc:Choice Requires="v">
            <w:object w:dxaOrig="13.95pt" w:dyaOrig="18pt" w14:anchorId="4F2EE6E3">
              <v:shape id="_x0000_i1118" type="#_x0000_t75" style="width:14.4pt;height:21.3pt" o:ole="">
                <v:imagedata r:id="rId294" o:title=""/>
              </v:shape>
              <o:OLEObject Type="Embed" ProgID="Equation.DSMT4" ShapeID="_x0000_i1118" DrawAspect="Content" ObjectID="_1777171516" r:id="rId295"/>
            </w:object>
          </mc:Choice>
          <mc:Fallback>
            <w:object>
              <w:drawing>
                <wp:inline distT="0" distB="0" distL="0" distR="0" wp14:anchorId="5344626E" wp14:editId="49817100">
                  <wp:extent cx="182880" cy="270510"/>
                  <wp:effectExtent l="0" t="0" r="7620" b="0"/>
                  <wp:docPr id="1" name="对象 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4"/>
                          <pic:cNvPicPr>
                            <a:picLocks noChangeAspect="1" noChangeArrowheads="1"/>
                            <a:extLst>
                              <a:ext uri="{837473B0-CC2E-450a-ABE3-18F120FF3D37}">
                                <a15:objectPr xmlns:a15="http://schemas.microsoft.com/office/drawing/2012/main" objectId="_1777171516" isActiveX="0" linkType=""/>
                              </a:ext>
                            </a:extLst>
                          </pic:cNvPicPr>
                        </pic:nvPicPr>
                        <pic:blipFill>
                          <a:blip r:embed="rId296">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295" w:progId="Equation.DSMT4" w:shapeId="1" w:fieldCodes=""/>
            </w:object>
          </mc:Fallback>
        </mc:AlternateContent>
      </w:r>
      <w:r w:rsidR="009B1057">
        <w:rPr>
          <w:rFonts w:hint="eastAsia"/>
          <w:szCs w:val="20"/>
        </w:rPr>
        <w:t>再经过若干个</w:t>
      </w:r>
      <w:r w:rsidR="009B1057">
        <w:rPr>
          <w:rFonts w:hint="eastAsia"/>
          <w:szCs w:val="20"/>
        </w:rPr>
        <w:t>RASAB</w:t>
      </w:r>
      <w:r w:rsidR="009B1057">
        <w:rPr>
          <w:rFonts w:hint="eastAsia"/>
          <w:szCs w:val="20"/>
        </w:rPr>
        <w:t>块进行深层特征提取，</w:t>
      </w:r>
      <w:bookmarkStart w:id="361" w:name="MTToggleEnd"/>
      <w:bookmarkEnd w:id="361"/>
      <w:r w:rsidR="009B1057">
        <w:rPr>
          <w:rFonts w:hint="eastAsia"/>
          <w:szCs w:val="20"/>
        </w:rPr>
        <w:t>其过程如公式</w:t>
      </w:r>
      <w:r w:rsidR="008803A3">
        <w:rPr>
          <w:rFonts w:hint="eastAsia"/>
          <w:szCs w:val="20"/>
        </w:rPr>
        <w:t>(</w:t>
      </w:r>
      <w:r w:rsidR="009B1057">
        <w:rPr>
          <w:rFonts w:hint="eastAsia"/>
          <w:szCs w:val="20"/>
        </w:rPr>
        <w:t>3</w:t>
      </w:r>
      <w:r w:rsidR="009B1057">
        <w:rPr>
          <w:szCs w:val="20"/>
        </w:rPr>
        <w:t>-2</w:t>
      </w:r>
      <w:r w:rsidR="008803A3">
        <w:rPr>
          <w:rFonts w:hint="eastAsia"/>
          <w:szCs w:val="20"/>
        </w:rPr>
        <w:t>)</w:t>
      </w:r>
      <w:r w:rsidR="009B1057">
        <w:rPr>
          <w:rFonts w:hint="eastAsia"/>
          <w:szCs w:val="20"/>
        </w:rPr>
        <w:t>所示：</w:t>
      </w:r>
    </w:p>
    <w:p w14:paraId="1F3F8319" w14:textId="7AE0FE39" w:rsidR="009B1057" w:rsidRPr="00F8404B" w:rsidRDefault="009B1057" w:rsidP="009B1057">
      <w:pPr>
        <w:pStyle w:val="MTDisplayEquation"/>
      </w:pPr>
      <w:r>
        <w:tab/>
      </w:r>
      <w:r w:rsidR="00EB2339" w:rsidRPr="00D13F36">
        <w:rPr>
          <w:position w:val="-14"/>
        </w:rPr>
        <mc:AlternateContent>
          <mc:Choice Requires="v">
            <w:object w:dxaOrig="147pt" w:dyaOrig="20pt" w14:anchorId="5494D6C5">
              <v:shape id="_x0000_i1119" type="#_x0000_t75" style="width:2in;height:21.3pt" o:ole="">
                <v:imagedata r:id="rId297" o:title=""/>
              </v:shape>
              <o:OLEObject Type="Embed" ProgID="Equation.DSMT4" ShapeID="_x0000_i1119" DrawAspect="Content" ObjectID="_1777171517" r:id="rId298"/>
            </w:object>
          </mc:Choice>
          <mc:Fallback>
            <w:object>
              <w:drawing>
                <wp:inline distT="0" distB="0" distL="0" distR="0" wp14:anchorId="0DADB560" wp14:editId="6DC955C9">
                  <wp:extent cx="1828800" cy="270510"/>
                  <wp:effectExtent l="0" t="0" r="0" b="0"/>
                  <wp:docPr id="1" name="对象 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5"/>
                          <pic:cNvPicPr>
                            <a:picLocks noChangeAspect="1" noChangeArrowheads="1"/>
                            <a:extLst>
                              <a:ext uri="{837473B0-CC2E-450a-ABE3-18F120FF3D37}">
                                <a15:objectPr xmlns:a15="http://schemas.microsoft.com/office/drawing/2012/main" objectId="_1777171517" isActiveX="0" linkType=""/>
                              </a:ext>
                            </a:extLst>
                          </pic:cNvPicPr>
                        </pic:nvPicPr>
                        <pic:blipFill>
                          <a:blip r:embed="rId299">
                            <a:extLst>
                              <a:ext uri="{28A0092B-C50C-407E-A947-70E740481C1C}">
                                <a14:useLocalDpi xmlns:a14="http://schemas.microsoft.com/office/drawing/2010/main" val="0"/>
                              </a:ext>
                            </a:extLst>
                          </a:blip>
                          <a:srcRect/>
                          <a:stretch>
                            <a:fillRect/>
                          </a:stretch>
                        </pic:blipFill>
                        <pic:spPr bwMode="auto">
                          <a:xfrm>
                            <a:off x="0" y="0"/>
                            <a:ext cx="1828800" cy="270510"/>
                          </a:xfrm>
                          <a:prstGeom prst="rect">
                            <a:avLst/>
                          </a:prstGeom>
                          <a:noFill/>
                          <a:ln>
                            <a:noFill/>
                          </a:ln>
                        </pic:spPr>
                      </pic:pic>
                    </a:graphicData>
                  </a:graphic>
                </wp:inline>
              </w:drawing>
              <w:objectEmbed w:drawAspect="content" r:id="rId298"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3</w:instrText>
        </w:r>
      </w:fldSimple>
      <w:r w:rsidR="00DC3500">
        <w:instrText>-</w:instrText>
      </w:r>
      <w:fldSimple w:instr=" SEQ MTEqn \c \* Arabic \* MERGEFORMAT ">
        <w:r w:rsidR="00A51B6D">
          <w:rPr>
            <w:noProof/>
          </w:rPr>
          <w:instrText>2</w:instrText>
        </w:r>
      </w:fldSimple>
      <w:r w:rsidR="00DC3500">
        <w:instrText>)</w:instrText>
      </w:r>
      <w:r w:rsidR="00DC3500">
        <w:fldChar w:fldCharType="end"/>
      </w:r>
    </w:p>
    <w:p w14:paraId="62951DB6" w14:textId="5FB75954" w:rsidR="009B1057" w:rsidRDefault="00EB2339" w:rsidP="00A46F34">
      <w:r w:rsidRPr="00D13F36">
        <w:rPr>
          <w:position w:val="-12"/>
        </w:rPr>
        <mc:AlternateContent>
          <mc:Choice Requires="v">
            <w:object w:dxaOrig="42.95pt" w:dyaOrig="18pt" w14:anchorId="4DE0C92A">
              <v:shape id="_x0000_i1120" type="#_x0000_t75" style="width:43.2pt;height:21.3pt" o:ole="">
                <v:imagedata r:id="rId300" o:title=""/>
              </v:shape>
              <o:OLEObject Type="Embed" ProgID="Equation.DSMT4" ShapeID="_x0000_i1120" DrawAspect="Content" ObjectID="_1777171518" r:id="rId301"/>
            </w:object>
          </mc:Choice>
          <mc:Fallback>
            <w:object>
              <w:drawing>
                <wp:inline distT="0" distB="0" distL="0" distR="0" wp14:anchorId="50C04CB6" wp14:editId="69A20391">
                  <wp:extent cx="548640" cy="270510"/>
                  <wp:effectExtent l="0" t="0" r="3810" b="0"/>
                  <wp:docPr id="96" name="对象 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6"/>
                          <pic:cNvPicPr>
                            <a:picLocks noChangeAspect="1" noChangeArrowheads="1"/>
                            <a:extLst>
                              <a:ext uri="{837473B0-CC2E-450a-ABE3-18F120FF3D37}">
                                <a15:objectPr xmlns:a15="http://schemas.microsoft.com/office/drawing/2012/main" objectId="_1777171518" isActiveX="0" linkType=""/>
                              </a:ext>
                            </a:extLst>
                          </pic:cNvPicPr>
                        </pic:nvPicPr>
                        <pic:blipFill>
                          <a:blip r:embed="rId302">
                            <a:extLst>
                              <a:ext uri="{28A0092B-C50C-407E-A947-70E740481C1C}">
                                <a14:useLocalDpi xmlns:a14="http://schemas.microsoft.com/office/drawing/2010/main" val="0"/>
                              </a:ext>
                            </a:extLst>
                          </a:blip>
                          <a:srcRect/>
                          <a:stretch>
                            <a:fillRect/>
                          </a:stretch>
                        </pic:blipFill>
                        <pic:spPr bwMode="auto">
                          <a:xfrm>
                            <a:off x="0" y="0"/>
                            <a:ext cx="548640" cy="270510"/>
                          </a:xfrm>
                          <a:prstGeom prst="rect">
                            <a:avLst/>
                          </a:prstGeom>
                          <a:noFill/>
                          <a:ln>
                            <a:noFill/>
                          </a:ln>
                        </pic:spPr>
                      </pic:pic>
                    </a:graphicData>
                  </a:graphic>
                </wp:inline>
              </w:drawing>
              <w:objectEmbed w:drawAspect="content" r:id="rId301" w:progId="Equation.DSMT4" w:shapeId="96" w:fieldCodes=""/>
            </w:object>
          </mc:Fallback>
        </mc:AlternateContent>
      </w:r>
      <w:r w:rsidR="009B1057">
        <w:rPr>
          <w:rFonts w:hint="eastAsia"/>
        </w:rPr>
        <w:t>是第</w:t>
      </w:r>
      <w:r w:rsidR="00D13F36" w:rsidRPr="00025957">
        <w:rPr>
          <w:position w:val="-4"/>
        </w:rPr>
        <mc:AlternateContent>
          <mc:Choice Requires="v">
            <w:object w:dxaOrig="10pt" w:dyaOrig="10pt" w14:anchorId="6076977C">
              <v:shape id="_x0000_i1121" type="#_x0000_t75" style="width:6.9pt;height:6.9pt" o:ole="">
                <v:imagedata r:id="rId303" o:title=""/>
              </v:shape>
              <o:OLEObject Type="Embed" ProgID="Equation.DSMT4" ShapeID="_x0000_i1121" DrawAspect="Content" ObjectID="_1777171519" r:id="rId304"/>
            </w:object>
          </mc:Choice>
          <mc:Fallback>
            <w:object>
              <w:drawing>
                <wp:inline distT="0" distB="0" distL="0" distR="0" wp14:anchorId="61C644ED" wp14:editId="3A4DEFC4">
                  <wp:extent cx="87630" cy="87630"/>
                  <wp:effectExtent l="0" t="0" r="7620" b="7620"/>
                  <wp:docPr id="97" name="对象 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7"/>
                          <pic:cNvPicPr>
                            <a:picLocks noChangeAspect="1" noChangeArrowheads="1"/>
                            <a:extLst>
                              <a:ext uri="{837473B0-CC2E-450a-ABE3-18F120FF3D37}">
                                <a15:objectPr xmlns:a15="http://schemas.microsoft.com/office/drawing/2012/main" objectId="_1777171519" isActiveX="0" linkType=""/>
                              </a:ext>
                            </a:extLst>
                          </pic:cNvPicPr>
                        </pic:nvPicPr>
                        <pic:blipFill>
                          <a:blip r:embed="rId305">
                            <a:extLst>
                              <a:ext uri="{28A0092B-C50C-407E-A947-70E740481C1C}">
                                <a14:useLocalDpi xmlns:a14="http://schemas.microsoft.com/office/drawing/2010/main" val="0"/>
                              </a:ext>
                            </a:extLst>
                          </a:blip>
                          <a:srcRect/>
                          <a:stretch>
                            <a:fillRect/>
                          </a:stretch>
                        </pic:blipFill>
                        <pic:spPr bwMode="auto">
                          <a:xfrm>
                            <a:off x="0" y="0"/>
                            <a:ext cx="87630" cy="87630"/>
                          </a:xfrm>
                          <a:prstGeom prst="rect">
                            <a:avLst/>
                          </a:prstGeom>
                          <a:noFill/>
                          <a:ln>
                            <a:noFill/>
                          </a:ln>
                        </pic:spPr>
                      </pic:pic>
                    </a:graphicData>
                  </a:graphic>
                </wp:inline>
              </w:drawing>
              <w:objectEmbed w:drawAspect="content" r:id="rId304" w:progId="Equation.DSMT4" w:shapeId="97" w:fieldCodes=""/>
            </w:object>
          </mc:Fallback>
        </mc:AlternateContent>
      </w:r>
      <w:proofErr w:type="gramStart"/>
      <w:r w:rsidR="009B1057">
        <w:rPr>
          <w:rFonts w:hint="eastAsia"/>
        </w:rPr>
        <w:t>个</w:t>
      </w:r>
      <w:proofErr w:type="gramEnd"/>
      <w:r w:rsidR="009B1057">
        <w:rPr>
          <w:rFonts w:hint="eastAsia"/>
        </w:rPr>
        <w:t>RASAB</w:t>
      </w:r>
      <w:r w:rsidR="009B1057">
        <w:rPr>
          <w:rFonts w:hint="eastAsia"/>
        </w:rPr>
        <w:t>块函数，</w:t>
      </w:r>
      <w:r w:rsidR="00D13F36" w:rsidRPr="00D13F36">
        <w:rPr>
          <w:position w:val="-12"/>
        </w:rPr>
        <mc:AlternateContent>
          <mc:Choice Requires="v">
            <w:object w:dxaOrig="21pt" w:dyaOrig="18pt" w14:anchorId="23E5A4C5">
              <v:shape id="_x0000_i1122" type="#_x0000_t75" style="width:21.3pt;height:21.3pt" o:ole="">
                <v:imagedata r:id="rId306" o:title=""/>
              </v:shape>
              <o:OLEObject Type="Embed" ProgID="Equation.DSMT4" ShapeID="_x0000_i1122" DrawAspect="Content" ObjectID="_1777171520" r:id="rId307"/>
            </w:object>
          </mc:Choice>
          <mc:Fallback>
            <w:object>
              <w:drawing>
                <wp:inline distT="0" distB="0" distL="0" distR="0" wp14:anchorId="41FE858C" wp14:editId="0BCBC39E">
                  <wp:extent cx="270510" cy="270510"/>
                  <wp:effectExtent l="0" t="0" r="0" b="0"/>
                  <wp:docPr id="98" name="对象 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8"/>
                          <pic:cNvPicPr>
                            <a:picLocks noChangeAspect="1" noChangeArrowheads="1"/>
                            <a:extLst>
                              <a:ext uri="{837473B0-CC2E-450a-ABE3-18F120FF3D37}">
                                <a15:objectPr xmlns:a15="http://schemas.microsoft.com/office/drawing/2012/main" objectId="_1777171520" isActiveX="0" linkType=""/>
                              </a:ext>
                            </a:extLst>
                          </pic:cNvPicPr>
                        </pic:nvPicPr>
                        <pic:blipFill>
                          <a:blip r:embed="rId308">
                            <a:extLst>
                              <a:ext uri="{28A0092B-C50C-407E-A947-70E740481C1C}">
                                <a14:useLocalDpi xmlns:a14="http://schemas.microsoft.com/office/drawing/2010/main" val="0"/>
                              </a:ext>
                            </a:extLst>
                          </a:blip>
                          <a:srcRect/>
                          <a:stretch>
                            <a:fillRect/>
                          </a:stretch>
                        </pic:blipFill>
                        <pic:spPr bwMode="auto">
                          <a:xfrm>
                            <a:off x="0" y="0"/>
                            <a:ext cx="270510" cy="270510"/>
                          </a:xfrm>
                          <a:prstGeom prst="rect">
                            <a:avLst/>
                          </a:prstGeom>
                          <a:noFill/>
                          <a:ln>
                            <a:noFill/>
                          </a:ln>
                        </pic:spPr>
                      </pic:pic>
                    </a:graphicData>
                  </a:graphic>
                </wp:inline>
              </w:drawing>
              <w:objectEmbed w:drawAspect="content" r:id="rId307" w:progId="Equation.DSMT4" w:shapeId="98" w:fieldCodes=""/>
            </w:object>
          </mc:Fallback>
        </mc:AlternateContent>
      </w:r>
      <w:r w:rsidR="009B1057">
        <w:rPr>
          <w:rFonts w:hint="eastAsia"/>
        </w:rPr>
        <w:t>是输入至</w:t>
      </w:r>
      <w:r w:rsidR="009B1057">
        <w:rPr>
          <w:rFonts w:hint="eastAsia"/>
        </w:rPr>
        <w:t>RASAB</w:t>
      </w:r>
      <w:r w:rsidR="009B1057">
        <w:rPr>
          <w:rFonts w:hint="eastAsia"/>
        </w:rPr>
        <w:t>块的特征，</w:t>
      </w:r>
      <w:r w:rsidR="00D13F36" w:rsidRPr="00D13F36">
        <w:rPr>
          <w:position w:val="-12"/>
        </w:rPr>
        <mc:AlternateContent>
          <mc:Choice Requires="v">
            <w:object w:dxaOrig="13.95pt" w:dyaOrig="18pt" w14:anchorId="3EDE67A4">
              <v:shape id="_x0000_i1123" type="#_x0000_t75" style="width:14.4pt;height:21.3pt" o:ole="">
                <v:imagedata r:id="rId309" o:title=""/>
              </v:shape>
              <o:OLEObject Type="Embed" ProgID="Equation.DSMT4" ShapeID="_x0000_i1123" DrawAspect="Content" ObjectID="_1777171521" r:id="rId310"/>
            </w:object>
          </mc:Choice>
          <mc:Fallback>
            <w:object>
              <w:drawing>
                <wp:inline distT="0" distB="0" distL="0" distR="0" wp14:anchorId="259AC062" wp14:editId="31FC8CFD">
                  <wp:extent cx="182880" cy="270510"/>
                  <wp:effectExtent l="0" t="0" r="7620" b="0"/>
                  <wp:docPr id="99" name="对象 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9"/>
                          <pic:cNvPicPr>
                            <a:picLocks noChangeAspect="1" noChangeArrowheads="1"/>
                            <a:extLst>
                              <a:ext uri="{837473B0-CC2E-450a-ABE3-18F120FF3D37}">
                                <a15:objectPr xmlns:a15="http://schemas.microsoft.com/office/drawing/2012/main" objectId="_1777171521" isActiveX="0" linkType=""/>
                              </a:ext>
                            </a:extLst>
                          </pic:cNvPicPr>
                        </pic:nvPicPr>
                        <pic:blipFill>
                          <a:blip r:embed="rId311">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310" w:progId="Equation.DSMT4" w:shapeId="99" w:fieldCodes=""/>
            </w:object>
          </mc:Fallback>
        </mc:AlternateContent>
      </w:r>
      <w:r w:rsidR="009B1057">
        <w:rPr>
          <w:rFonts w:hint="eastAsia"/>
        </w:rPr>
        <w:t>是</w:t>
      </w:r>
      <w:r w:rsidR="009B1057">
        <w:rPr>
          <w:rFonts w:hint="eastAsia"/>
        </w:rPr>
        <w:t>RASAB</w:t>
      </w:r>
      <w:r w:rsidR="009B1057">
        <w:rPr>
          <w:rFonts w:hint="eastAsia"/>
        </w:rPr>
        <w:t>块输出的特征。经过多个</w:t>
      </w:r>
      <w:r>
        <w:rPr>
          <w:rFonts w:hint="eastAsia"/>
        </w:rPr>
        <w:t>RASAB</w:t>
      </w:r>
      <w:r w:rsidR="009B1057">
        <w:rPr>
          <w:rFonts w:hint="eastAsia"/>
        </w:rPr>
        <w:t>块处理之后，将与浅层特征提取的特征求和并</w:t>
      </w:r>
      <w:r w:rsidR="009B1057">
        <w:rPr>
          <w:rFonts w:hint="eastAsia"/>
        </w:rPr>
        <w:lastRenderedPageBreak/>
        <w:t>进行特征融合和上采样处理。这里特征融合使用的是一个卷积核大小为</w:t>
      </w:r>
      <w:r w:rsidR="009B1057" w:rsidRPr="00C305A1">
        <w:rPr>
          <w:position w:val="-6"/>
        </w:rPr>
        <mc:AlternateContent>
          <mc:Choice Requires="v">
            <w:object w:dxaOrig="24pt" w:dyaOrig="13.95pt" w14:anchorId="0D8D60F8">
              <v:shape id="_x0000_i1124" type="#_x0000_t75" style="width:21.3pt;height:14.4pt" o:ole="">
                <v:imagedata r:id="rId312" o:title=""/>
              </v:shape>
              <o:OLEObject Type="Embed" ProgID="Equation.DSMT4" ShapeID="_x0000_i1124" DrawAspect="Content" ObjectID="_1777171522" r:id="rId313"/>
            </w:object>
          </mc:Choice>
          <mc:Fallback>
            <w:object>
              <w:drawing>
                <wp:inline distT="0" distB="0" distL="0" distR="0" wp14:anchorId="094395C3" wp14:editId="56C0A9C4">
                  <wp:extent cx="270510" cy="182880"/>
                  <wp:effectExtent l="0" t="0" r="0" b="7620"/>
                  <wp:docPr id="100" name="对象 1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0"/>
                          <pic:cNvPicPr>
                            <a:picLocks noChangeAspect="1" noChangeArrowheads="1"/>
                            <a:extLst>
                              <a:ext uri="{837473B0-CC2E-450a-ABE3-18F120FF3D37}">
                                <a15:objectPr xmlns:a15="http://schemas.microsoft.com/office/drawing/2012/main" objectId="_1777171522" isActiveX="0" linkType=""/>
                              </a:ext>
                            </a:extLst>
                          </pic:cNvPicPr>
                        </pic:nvPicPr>
                        <pic:blipFill>
                          <a:blip r:embed="rId314">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313" w:progId="Equation.DSMT4" w:shapeId="100" w:fieldCodes=""/>
            </w:object>
          </mc:Fallback>
        </mc:AlternateContent>
      </w:r>
      <w:r w:rsidR="009B1057">
        <w:rPr>
          <w:rFonts w:hint="eastAsia"/>
        </w:rPr>
        <w:t>的卷积层，上采样是通过亚像素卷积</w:t>
      </w:r>
      <w:r w:rsidR="00A74F96" w:rsidRPr="00A46F34">
        <w:rPr>
          <w:color w:val="000000"/>
        </w:rPr>
        <w:fldChar w:fldCharType="begin"/>
      </w:r>
      <w:r w:rsidR="00B50B2A">
        <w:rPr>
          <w:color w:val="000000"/>
        </w:rPr>
        <w:instrText xml:space="preserve"> ADDIN ZOTERO_ITEM CSL_CITATION {"citationID":"qZAV0Usz","properties":{"formattedCitation":"\\super [63]\\nosupersub{}","plainCitation":"[63]","noteIndex":0},"citationItems":[{"id":893,"uris":["http://zotero.org/users/local/5A8f2ITQ/items/3H6XA8LA","http:</w:instrText>
      </w:r>
      <w:r w:rsidR="00B50B2A">
        <w:rPr>
          <w:rFonts w:hint="eastAsia"/>
          <w:color w:val="000000"/>
        </w:rPr>
        <w:instrText>//zotero.org/users/13973222/items/3H6XA8LA"],"itemData":{"id":893,"type":"article-journal","container-title":"International Journal of Remote Sensing","issue":"3","note":"ISBN: 0143-1161\npublisher: Taylor &amp; Francis","page":"473-491","title":"Sub</w:instrText>
      </w:r>
      <w:r w:rsidR="00B50B2A">
        <w:rPr>
          <w:rFonts w:hint="eastAsia"/>
          <w:color w:val="000000"/>
        </w:rPr>
        <w:instrText>‐</w:instrText>
      </w:r>
      <w:r w:rsidR="00B50B2A">
        <w:rPr>
          <w:rFonts w:hint="eastAsia"/>
          <w:color w:val="000000"/>
        </w:rPr>
        <w:instrText>pixel mapping of rural land cover objects from fine spatial resolution satellite sensor imagery using super</w:instrText>
      </w:r>
      <w:r w:rsidR="00B50B2A">
        <w:rPr>
          <w:rFonts w:hint="eastAsia"/>
          <w:color w:val="000000"/>
        </w:rPr>
        <w:instrText>‐</w:instrText>
      </w:r>
      <w:r w:rsidR="00B50B2A">
        <w:rPr>
          <w:rFonts w:hint="eastAsia"/>
          <w:color w:val="000000"/>
        </w:rPr>
        <w:instrText>resolution pixel</w:instrText>
      </w:r>
      <w:r w:rsidR="00B50B2A">
        <w:rPr>
          <w:rFonts w:hint="eastAsia"/>
          <w:color w:val="000000"/>
        </w:rPr>
        <w:instrText>‐</w:instrText>
      </w:r>
      <w:r w:rsidR="00B50B2A">
        <w:rPr>
          <w:rFonts w:hint="eastAsia"/>
          <w:color w:val="000000"/>
        </w:rPr>
        <w:instrText>swapping","volume":"27","author":[{"family":"Thornton","given":"Matt W."},{"family":"Atkinson","given":"Peter M."},{"family":"Holland","gi</w:instrText>
      </w:r>
      <w:r w:rsidR="00B50B2A">
        <w:rPr>
          <w:color w:val="000000"/>
        </w:rPr>
        <w:instrText xml:space="preserve">ven":"D. A."}],"issued":{"date-parts":[["2006"]]}}}],"schema":"https://github.com/citation-style-language/schema/raw/master/csl-citation.json"} </w:instrText>
      </w:r>
      <w:r w:rsidR="00A74F96" w:rsidRPr="00A46F34">
        <w:rPr>
          <w:color w:val="000000"/>
        </w:rPr>
        <w:fldChar w:fldCharType="separate"/>
      </w:r>
      <w:r w:rsidR="00B50B2A" w:rsidRPr="00B50B2A">
        <w:rPr>
          <w:kern w:val="0"/>
          <w:vertAlign w:val="superscript"/>
        </w:rPr>
        <w:t>[63]</w:t>
      </w:r>
      <w:r w:rsidR="00A74F96" w:rsidRPr="00A46F34">
        <w:rPr>
          <w:color w:val="000000"/>
        </w:rPr>
        <w:fldChar w:fldCharType="end"/>
      </w:r>
      <w:r w:rsidR="009B1057">
        <w:rPr>
          <w:rFonts w:hint="eastAsia"/>
        </w:rPr>
        <w:t>实现的，其过程</w:t>
      </w:r>
      <w:r w:rsidR="009B1057" w:rsidRPr="00601B3E">
        <w:rPr>
          <w:rFonts w:hint="eastAsia"/>
        </w:rPr>
        <w:t>如公式</w:t>
      </w:r>
      <w:r w:rsidR="008803A3">
        <w:rPr>
          <w:rFonts w:hint="eastAsia"/>
        </w:rPr>
        <w:t>(</w:t>
      </w:r>
      <w:r w:rsidR="009B1057" w:rsidRPr="00601B3E">
        <w:rPr>
          <w:rFonts w:hint="eastAsia"/>
        </w:rPr>
        <w:t>3-</w:t>
      </w:r>
      <w:r w:rsidR="009B1057">
        <w:t>3</w:t>
      </w:r>
      <w:r w:rsidR="008803A3">
        <w:rPr>
          <w:rFonts w:hint="eastAsia"/>
        </w:rPr>
        <w:t>)</w:t>
      </w:r>
      <w:r w:rsidR="009B1057">
        <w:rPr>
          <w:rFonts w:hint="eastAsia"/>
        </w:rPr>
        <w:t>和公式</w:t>
      </w:r>
      <w:r w:rsidR="008803A3">
        <w:rPr>
          <w:rFonts w:hint="eastAsia"/>
        </w:rPr>
        <w:t>(</w:t>
      </w:r>
      <w:r w:rsidR="009B1057">
        <w:rPr>
          <w:rFonts w:hint="eastAsia"/>
        </w:rPr>
        <w:t>3</w:t>
      </w:r>
      <w:r w:rsidR="009B1057">
        <w:t>-4</w:t>
      </w:r>
      <w:r w:rsidR="008803A3">
        <w:rPr>
          <w:rFonts w:hint="eastAsia"/>
        </w:rPr>
        <w:t>)</w:t>
      </w:r>
      <w:r w:rsidR="009B1057" w:rsidRPr="00601B3E">
        <w:rPr>
          <w:rFonts w:hint="eastAsia"/>
        </w:rPr>
        <w:t>所示</w:t>
      </w:r>
      <w:r w:rsidR="009B1057">
        <w:rPr>
          <w:rFonts w:hint="eastAsia"/>
        </w:rPr>
        <w:t>：</w:t>
      </w:r>
    </w:p>
    <w:p w14:paraId="0DA1CD56" w14:textId="7AA1F25F" w:rsidR="009B1057" w:rsidRDefault="009B1057" w:rsidP="009B1057">
      <w:pPr>
        <w:pStyle w:val="MTDisplayEquation"/>
      </w:pPr>
      <w:r>
        <w:tab/>
      </w:r>
      <w:r w:rsidRPr="00116DDF">
        <w:rPr>
          <w:position w:val="-12"/>
        </w:rPr>
        <mc:AlternateContent>
          <mc:Choice Requires="v">
            <w:object w:dxaOrig="57pt" w:dyaOrig="18pt" w14:anchorId="03CDD434">
              <v:shape id="_x0000_i1125" type="#_x0000_t75" style="width:57.6pt;height:21.3pt" o:ole="">
                <v:imagedata r:id="rId315" o:title=""/>
              </v:shape>
              <o:OLEObject Type="Embed" ProgID="Equation.DSMT4" ShapeID="_x0000_i1125" DrawAspect="Content" ObjectID="_1777171523" r:id="rId316"/>
            </w:object>
          </mc:Choice>
          <mc:Fallback>
            <w:object>
              <w:drawing>
                <wp:inline distT="0" distB="0" distL="0" distR="0" wp14:anchorId="5633832B" wp14:editId="12A07911">
                  <wp:extent cx="731520" cy="270510"/>
                  <wp:effectExtent l="0" t="0" r="0" b="0"/>
                  <wp:docPr id="101" name="对象 1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1"/>
                          <pic:cNvPicPr>
                            <a:picLocks noChangeAspect="1" noChangeArrowheads="1"/>
                            <a:extLst>
                              <a:ext uri="{837473B0-CC2E-450a-ABE3-18F120FF3D37}">
                                <a15:objectPr xmlns:a15="http://schemas.microsoft.com/office/drawing/2012/main" objectId="_1777171523" isActiveX="0" linkType=""/>
                              </a:ext>
                            </a:extLst>
                          </pic:cNvPicPr>
                        </pic:nvPicPr>
                        <pic:blipFill>
                          <a:blip r:embed="rId317">
                            <a:extLst>
                              <a:ext uri="{28A0092B-C50C-407E-A947-70E740481C1C}">
                                <a14:useLocalDpi xmlns:a14="http://schemas.microsoft.com/office/drawing/2010/main" val="0"/>
                              </a:ext>
                            </a:extLst>
                          </a:blip>
                          <a:srcRect/>
                          <a:stretch>
                            <a:fillRect/>
                          </a:stretch>
                        </pic:blipFill>
                        <pic:spPr bwMode="auto">
                          <a:xfrm>
                            <a:off x="0" y="0"/>
                            <a:ext cx="731520" cy="270510"/>
                          </a:xfrm>
                          <a:prstGeom prst="rect">
                            <a:avLst/>
                          </a:prstGeom>
                          <a:noFill/>
                          <a:ln>
                            <a:noFill/>
                          </a:ln>
                        </pic:spPr>
                      </pic:pic>
                    </a:graphicData>
                  </a:graphic>
                </wp:inline>
              </w:drawing>
              <w:objectEmbed w:drawAspect="content" r:id="rId316" w:progId="Equation.DSMT4" w:shapeId="1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3</w:instrText>
        </w:r>
      </w:fldSimple>
      <w:r w:rsidR="00DC3500">
        <w:instrText>-</w:instrText>
      </w:r>
      <w:fldSimple w:instr=" SEQ MTEqn \c \* Arabic \* MERGEFORMAT ">
        <w:r w:rsidR="00A51B6D">
          <w:rPr>
            <w:noProof/>
          </w:rPr>
          <w:instrText>3</w:instrText>
        </w:r>
      </w:fldSimple>
      <w:r w:rsidR="00DC3500">
        <w:instrText>)</w:instrText>
      </w:r>
      <w:r w:rsidR="00DC3500">
        <w:fldChar w:fldCharType="end"/>
      </w:r>
    </w:p>
    <w:p w14:paraId="134F21EE" w14:textId="4AA99607" w:rsidR="009B1057" w:rsidRPr="001D3C17" w:rsidRDefault="009B1057" w:rsidP="009B1057">
      <w:pPr>
        <w:pStyle w:val="MTDisplayEquation"/>
      </w:pPr>
      <w:r>
        <w:tab/>
      </w:r>
      <w:r w:rsidRPr="00116DDF">
        <w:rPr>
          <w:position w:val="-14"/>
        </w:rPr>
        <mc:AlternateContent>
          <mc:Choice Requires="v">
            <w:object w:dxaOrig="155pt" w:dyaOrig="20pt" w14:anchorId="0A5274A8">
              <v:shape id="_x0000_i1126" type="#_x0000_t75" style="width:150.9pt;height:21.3pt" o:ole="">
                <v:imagedata r:id="rId318" o:title=""/>
              </v:shape>
              <o:OLEObject Type="Embed" ProgID="Equation.DSMT4" ShapeID="_x0000_i1126" DrawAspect="Content" ObjectID="_1777171524" r:id="rId319"/>
            </w:object>
          </mc:Choice>
          <mc:Fallback>
            <w:object>
              <w:drawing>
                <wp:inline distT="0" distB="0" distL="0" distR="0" wp14:anchorId="7ECAFFB0" wp14:editId="1F55E439">
                  <wp:extent cx="1916430" cy="270510"/>
                  <wp:effectExtent l="0" t="0" r="0" b="0"/>
                  <wp:docPr id="102" name="对象 1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2"/>
                          <pic:cNvPicPr>
                            <a:picLocks noChangeAspect="1" noChangeArrowheads="1"/>
                            <a:extLst>
                              <a:ext uri="{837473B0-CC2E-450a-ABE3-18F120FF3D37}">
                                <a15:objectPr xmlns:a15="http://schemas.microsoft.com/office/drawing/2012/main" objectId="_1777171524" isActiveX="0" linkType=""/>
                              </a:ext>
                            </a:extLst>
                          </pic:cNvPicPr>
                        </pic:nvPicPr>
                        <pic:blipFill>
                          <a:blip r:embed="rId320">
                            <a:extLst>
                              <a:ext uri="{28A0092B-C50C-407E-A947-70E740481C1C}">
                                <a14:useLocalDpi xmlns:a14="http://schemas.microsoft.com/office/drawing/2010/main" val="0"/>
                              </a:ext>
                            </a:extLst>
                          </a:blip>
                          <a:srcRect/>
                          <a:stretch>
                            <a:fillRect/>
                          </a:stretch>
                        </pic:blipFill>
                        <pic:spPr bwMode="auto">
                          <a:xfrm>
                            <a:off x="0" y="0"/>
                            <a:ext cx="1916430" cy="270510"/>
                          </a:xfrm>
                          <a:prstGeom prst="rect">
                            <a:avLst/>
                          </a:prstGeom>
                          <a:noFill/>
                          <a:ln>
                            <a:noFill/>
                          </a:ln>
                        </pic:spPr>
                      </pic:pic>
                    </a:graphicData>
                  </a:graphic>
                </wp:inline>
              </w:drawing>
              <w:objectEmbed w:drawAspect="content" r:id="rId319" w:progId="Equation.DSMT4" w:shapeId="1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3</w:instrText>
        </w:r>
      </w:fldSimple>
      <w:r w:rsidR="00DC3500">
        <w:instrText>-</w:instrText>
      </w:r>
      <w:fldSimple w:instr=" SEQ MTEqn \c \* Arabic \* MERGEFORMAT ">
        <w:r w:rsidR="00A51B6D">
          <w:rPr>
            <w:noProof/>
          </w:rPr>
          <w:instrText>4</w:instrText>
        </w:r>
      </w:fldSimple>
      <w:r w:rsidR="00DC3500">
        <w:instrText>)</w:instrText>
      </w:r>
      <w:r w:rsidR="00DC3500">
        <w:fldChar w:fldCharType="end"/>
      </w:r>
    </w:p>
    <w:p w14:paraId="5DD55817" w14:textId="03664D84" w:rsidR="009B1057" w:rsidRDefault="009B1057" w:rsidP="009B1057">
      <w:pPr>
        <w:tabs>
          <w:tab w:val="start" w:pos="58.65pt"/>
        </w:tabs>
        <w:adjustRightInd w:val="0"/>
        <w:snapToGrid w:val="0"/>
        <w:spacing w:line="15pt" w:lineRule="auto"/>
      </w:pPr>
      <w:r w:rsidRPr="00D575CB">
        <w:rPr>
          <w:position w:val="-4"/>
        </w:rPr>
        <mc:AlternateContent>
          <mc:Choice Requires="v">
            <w:object w:dxaOrig="13pt" w:dyaOrig="13pt" w14:anchorId="1852197D">
              <v:shape id="_x0000_i1127" type="#_x0000_t75" style="width:14.4pt;height:14.4pt" o:ole="">
                <v:imagedata r:id="rId321" o:title=""/>
              </v:shape>
              <o:OLEObject Type="Embed" ProgID="Equation.DSMT4" ShapeID="_x0000_i1127" DrawAspect="Content" ObjectID="_1777171525" r:id="rId322"/>
            </w:object>
          </mc:Choice>
          <mc:Fallback>
            <w:object>
              <w:drawing>
                <wp:inline distT="0" distB="0" distL="0" distR="0" wp14:anchorId="3D724B74" wp14:editId="5B39C0E0">
                  <wp:extent cx="182880" cy="182880"/>
                  <wp:effectExtent l="0" t="0" r="7620" b="7620"/>
                  <wp:docPr id="103" name="对象 1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3"/>
                          <pic:cNvPicPr>
                            <a:picLocks noChangeAspect="1" noChangeArrowheads="1"/>
                            <a:extLst>
                              <a:ext uri="{837473B0-CC2E-450a-ABE3-18F120FF3D37}">
                                <a15:objectPr xmlns:a15="http://schemas.microsoft.com/office/drawing/2012/main" objectId="_1777171525" isActiveX="0" linkType=""/>
                              </a:ext>
                            </a:extLst>
                          </pic:cNvPicPr>
                        </pic:nvPicPr>
                        <pic:blipFill>
                          <a:blip r:embed="rId323">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22" w:progId="Equation.DSMT4" w:shapeId="103" w:fieldCodes=""/>
            </w:object>
          </mc:Fallback>
        </mc:AlternateContent>
      </w:r>
      <w:r>
        <w:rPr>
          <w:rFonts w:hint="eastAsia"/>
        </w:rPr>
        <w:t>是浅层特征与深层特征的残差连接之和，</w:t>
      </w:r>
      <w:r w:rsidRPr="003520E4">
        <w:rPr>
          <w:position w:val="-14"/>
        </w:rPr>
        <mc:AlternateContent>
          <mc:Choice Requires="v">
            <w:object w:dxaOrig="75pt" w:dyaOrig="20pt" w14:anchorId="20A89CB0">
              <v:shape id="_x0000_i1128" type="#_x0000_t75" style="width:1in;height:21.3pt" o:ole="">
                <v:imagedata r:id="rId324" o:title=""/>
              </v:shape>
              <o:OLEObject Type="Embed" ProgID="Equation.DSMT4" ShapeID="_x0000_i1128" DrawAspect="Content" ObjectID="_1777171526" r:id="rId325"/>
            </w:object>
          </mc:Choice>
          <mc:Fallback>
            <w:object>
              <w:drawing>
                <wp:inline distT="0" distB="0" distL="0" distR="0" wp14:anchorId="57825F61" wp14:editId="2F33048A">
                  <wp:extent cx="914400" cy="270510"/>
                  <wp:effectExtent l="0" t="0" r="0" b="0"/>
                  <wp:docPr id="104" name="对象 1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4"/>
                          <pic:cNvPicPr>
                            <a:picLocks noChangeAspect="1" noChangeArrowheads="1"/>
                            <a:extLst>
                              <a:ext uri="{837473B0-CC2E-450a-ABE3-18F120FF3D37}">
                                <a15:objectPr xmlns:a15="http://schemas.microsoft.com/office/drawing/2012/main" objectId="_1777171526" isActiveX="0" linkType=""/>
                              </a:ext>
                            </a:extLst>
                          </pic:cNvPicPr>
                        </pic:nvPicPr>
                        <pic:blipFill>
                          <a:blip r:embed="rId326">
                            <a:extLst>
                              <a:ext uri="{28A0092B-C50C-407E-A947-70E740481C1C}">
                                <a14:useLocalDpi xmlns:a14="http://schemas.microsoft.com/office/drawing/2010/main" val="0"/>
                              </a:ext>
                            </a:extLst>
                          </a:blip>
                          <a:srcRect/>
                          <a:stretch>
                            <a:fillRect/>
                          </a:stretch>
                        </pic:blipFill>
                        <pic:spPr bwMode="auto">
                          <a:xfrm>
                            <a:off x="0" y="0"/>
                            <a:ext cx="914400" cy="270510"/>
                          </a:xfrm>
                          <a:prstGeom prst="rect">
                            <a:avLst/>
                          </a:prstGeom>
                          <a:noFill/>
                          <a:ln>
                            <a:noFill/>
                          </a:ln>
                        </pic:spPr>
                      </pic:pic>
                    </a:graphicData>
                  </a:graphic>
                </wp:inline>
              </w:drawing>
              <w:objectEmbed w:drawAspect="content" r:id="rId325" w:progId="Equation.DSMT4" w:shapeId="104" w:fieldCodes=""/>
            </w:object>
          </mc:Fallback>
        </mc:AlternateContent>
      </w:r>
      <w:r>
        <w:rPr>
          <w:rFonts w:hint="eastAsia"/>
        </w:rPr>
        <w:t>是亚像素卷积层，</w:t>
      </w:r>
      <w:r w:rsidR="00EB2339" w:rsidRPr="00EB2339">
        <w:rPr>
          <w:position w:val="-12"/>
        </w:rPr>
        <mc:AlternateContent>
          <mc:Choice Requires="v">
            <w:object w:dxaOrig="17pt" w:dyaOrig="18pt" w14:anchorId="33583CCF">
              <v:shape id="_x0000_i1129" type="#_x0000_t75" style="width:14.4pt;height:21.3pt" o:ole="">
                <v:imagedata r:id="rId327" o:title=""/>
              </v:shape>
              <o:OLEObject Type="Embed" ProgID="Equation.DSMT4" ShapeID="_x0000_i1129" DrawAspect="Content" ObjectID="_1777171527" r:id="rId328"/>
            </w:object>
          </mc:Choice>
          <mc:Fallback>
            <w:object>
              <w:drawing>
                <wp:inline distT="0" distB="0" distL="0" distR="0" wp14:anchorId="1E7D1A65" wp14:editId="4AC1A49F">
                  <wp:extent cx="182880" cy="270510"/>
                  <wp:effectExtent l="0" t="0" r="7620" b="0"/>
                  <wp:docPr id="105" name="对象 1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5"/>
                          <pic:cNvPicPr>
                            <a:picLocks noChangeAspect="1" noChangeArrowheads="1"/>
                            <a:extLst>
                              <a:ext uri="{837473B0-CC2E-450a-ABE3-18F120FF3D37}">
                                <a15:objectPr xmlns:a15="http://schemas.microsoft.com/office/drawing/2012/main" objectId="_1777171527" isActiveX="0" linkType=""/>
                              </a:ext>
                            </a:extLst>
                          </pic:cNvPicPr>
                        </pic:nvPicPr>
                        <pic:blipFill>
                          <a:blip r:embed="rId329">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328" w:progId="Equation.DSMT4" w:shapeId="105" w:fieldCodes=""/>
            </w:object>
          </mc:Fallback>
        </mc:AlternateContent>
      </w:r>
      <w:r>
        <w:rPr>
          <w:rFonts w:hint="eastAsia"/>
        </w:rPr>
        <w:t>是最终输出的超分辨率图像。</w:t>
      </w:r>
    </w:p>
    <w:p w14:paraId="5CA13FC6" w14:textId="77777777" w:rsidR="009B1057" w:rsidRPr="009959A5" w:rsidRDefault="009B1057" w:rsidP="002D5C0F">
      <w:pPr>
        <w:pStyle w:val="3"/>
        <w:spacing w:before="9.75pt" w:after="9.75pt"/>
      </w:pPr>
      <w:bookmarkStart w:id="362" w:name="_Toc161457412"/>
      <w:bookmarkStart w:id="363" w:name="_Toc161458015"/>
      <w:bookmarkStart w:id="364" w:name="_Toc161602617"/>
      <w:bookmarkStart w:id="365" w:name="_Toc161792321"/>
      <w:bookmarkStart w:id="366" w:name="_Toc162391763"/>
      <w:bookmarkStart w:id="367" w:name="_Toc162584017"/>
      <w:bookmarkStart w:id="368" w:name="_Toc162875895"/>
      <w:bookmarkStart w:id="369" w:name="_Toc162877306"/>
      <w:bookmarkStart w:id="370" w:name="_Toc162878494"/>
      <w:bookmarkStart w:id="371" w:name="_Toc162948181"/>
      <w:bookmarkStart w:id="372" w:name="_Toc166375124"/>
      <w:bookmarkStart w:id="373" w:name="_Toc166553994"/>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362"/>
      <w:bookmarkEnd w:id="363"/>
      <w:bookmarkEnd w:id="364"/>
      <w:bookmarkEnd w:id="365"/>
      <w:bookmarkEnd w:id="366"/>
      <w:bookmarkEnd w:id="367"/>
      <w:bookmarkEnd w:id="368"/>
      <w:bookmarkEnd w:id="369"/>
      <w:bookmarkEnd w:id="370"/>
      <w:bookmarkEnd w:id="371"/>
      <w:bookmarkEnd w:id="372"/>
      <w:bookmarkEnd w:id="373"/>
    </w:p>
    <w:p w14:paraId="31186B78" w14:textId="3744E8F5" w:rsidR="009B1057" w:rsidRDefault="009B1057" w:rsidP="00F17271">
      <w:pPr>
        <w:adjustRightInd w:val="0"/>
        <w:snapToGrid w:val="0"/>
        <w:spacing w:line="15pt" w:lineRule="auto"/>
        <w:ind w:firstLineChars="196" w:firstLine="24.40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w:t>
      </w:r>
      <w:r w:rsidR="00EB2339">
        <w:rPr>
          <w:rFonts w:hint="eastAsia"/>
          <w:szCs w:val="20"/>
        </w:rPr>
        <w:t>个</w:t>
      </w:r>
      <w:r w:rsidRPr="00AC7917">
        <w:rPr>
          <w:rFonts w:hint="eastAsia"/>
          <w:szCs w:val="20"/>
        </w:rPr>
        <w:t>轴向自注意力</w:t>
      </w:r>
      <w:r w:rsidR="00EB2339">
        <w:rPr>
          <w:rFonts w:hint="eastAsia"/>
          <w:szCs w:val="20"/>
        </w:rPr>
        <w:t>计算</w:t>
      </w:r>
      <w:r>
        <w:rPr>
          <w:rFonts w:hint="eastAsia"/>
          <w:szCs w:val="20"/>
        </w:rPr>
        <w:t>块</w:t>
      </w:r>
      <w:r w:rsidR="00EB2339" w:rsidRPr="00EB2339">
        <w:rPr>
          <w:szCs w:val="20"/>
        </w:rPr>
        <w:t>(Axial Self-Attention Block, ASAB)</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sidR="008803A3">
        <w:rPr>
          <w:rFonts w:hint="eastAsia"/>
          <w:szCs w:val="20"/>
        </w:rPr>
        <w:t>(</w:t>
      </w:r>
      <w:r>
        <w:rPr>
          <w:rFonts w:hint="eastAsia"/>
          <w:szCs w:val="20"/>
        </w:rPr>
        <w:t>3</w:t>
      </w:r>
      <w:r>
        <w:rPr>
          <w:szCs w:val="20"/>
        </w:rPr>
        <w:t>-5</w:t>
      </w:r>
      <w:r w:rsidR="008803A3">
        <w:rPr>
          <w:rFonts w:hint="eastAsia"/>
          <w:szCs w:val="20"/>
        </w:rPr>
        <w:t>)</w:t>
      </w:r>
      <w:r>
        <w:rPr>
          <w:rFonts w:hint="eastAsia"/>
          <w:szCs w:val="20"/>
        </w:rPr>
        <w:t>和公式</w:t>
      </w:r>
      <w:r w:rsidR="008803A3">
        <w:rPr>
          <w:rFonts w:hint="eastAsia"/>
          <w:szCs w:val="20"/>
        </w:rPr>
        <w:t>(</w:t>
      </w:r>
      <w:r>
        <w:rPr>
          <w:rFonts w:hint="eastAsia"/>
          <w:szCs w:val="20"/>
        </w:rPr>
        <w:t>3</w:t>
      </w:r>
      <w:r>
        <w:rPr>
          <w:szCs w:val="20"/>
        </w:rPr>
        <w:t>-6</w:t>
      </w:r>
      <w:r w:rsidR="008803A3">
        <w:rPr>
          <w:rFonts w:hint="eastAsia"/>
          <w:szCs w:val="20"/>
        </w:rPr>
        <w:t>)</w:t>
      </w:r>
      <w:r>
        <w:rPr>
          <w:rFonts w:hint="eastAsia"/>
          <w:szCs w:val="20"/>
        </w:rPr>
        <w:t>所示</w:t>
      </w:r>
      <w:r w:rsidRPr="00EB6975">
        <w:rPr>
          <w:rFonts w:hint="eastAsia"/>
          <w:szCs w:val="20"/>
        </w:rPr>
        <w:t>：</w:t>
      </w:r>
    </w:p>
    <w:p w14:paraId="10DF9A96" w14:textId="7EF43B0A" w:rsidR="009B1057" w:rsidRDefault="009B1057" w:rsidP="009B1057">
      <w:pPr>
        <w:pStyle w:val="MTDisplayEquation"/>
      </w:pPr>
      <w:r>
        <w:tab/>
      </w:r>
      <w:r w:rsidR="00EB2339" w:rsidRPr="00116DDF">
        <w:rPr>
          <w:position w:val="-14"/>
        </w:rPr>
        <mc:AlternateContent>
          <mc:Choice Requires="v">
            <w:object w:dxaOrig="153pt" w:dyaOrig="20pt" w14:anchorId="4DEA9AEA">
              <v:shape id="_x0000_i1130" type="#_x0000_t75" style="width:150.9pt;height:21.3pt" o:ole="">
                <v:imagedata r:id="rId330" o:title=""/>
              </v:shape>
              <o:OLEObject Type="Embed" ProgID="Equation.DSMT4" ShapeID="_x0000_i1130" DrawAspect="Content" ObjectID="_1777171528" r:id="rId331"/>
            </w:object>
          </mc:Choice>
          <mc:Fallback>
            <w:object>
              <w:drawing>
                <wp:inline distT="0" distB="0" distL="0" distR="0" wp14:anchorId="6A266122" wp14:editId="3EEDA92F">
                  <wp:extent cx="1916430" cy="270510"/>
                  <wp:effectExtent l="0" t="0" r="7620" b="0"/>
                  <wp:docPr id="106" name="对象 1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6"/>
                          <pic:cNvPicPr>
                            <a:picLocks noChangeAspect="1" noChangeArrowheads="1"/>
                            <a:extLst>
                              <a:ext uri="{837473B0-CC2E-450a-ABE3-18F120FF3D37}">
                                <a15:objectPr xmlns:a15="http://schemas.microsoft.com/office/drawing/2012/main" objectId="_1777171528" isActiveX="0" linkType=""/>
                              </a:ext>
                            </a:extLst>
                          </pic:cNvPicPr>
                        </pic:nvPicPr>
                        <pic:blipFill>
                          <a:blip r:embed="rId332">
                            <a:extLst>
                              <a:ext uri="{28A0092B-C50C-407E-A947-70E740481C1C}">
                                <a14:useLocalDpi xmlns:a14="http://schemas.microsoft.com/office/drawing/2010/main" val="0"/>
                              </a:ext>
                            </a:extLst>
                          </a:blip>
                          <a:srcRect/>
                          <a:stretch>
                            <a:fillRect/>
                          </a:stretch>
                        </pic:blipFill>
                        <pic:spPr bwMode="auto">
                          <a:xfrm>
                            <a:off x="0" y="0"/>
                            <a:ext cx="1916430" cy="270510"/>
                          </a:xfrm>
                          <a:prstGeom prst="rect">
                            <a:avLst/>
                          </a:prstGeom>
                          <a:noFill/>
                          <a:ln>
                            <a:noFill/>
                          </a:ln>
                        </pic:spPr>
                      </pic:pic>
                    </a:graphicData>
                  </a:graphic>
                </wp:inline>
              </w:drawing>
              <w:objectEmbed w:drawAspect="content" r:id="rId331" w:progId="Equation.DSMT4" w:shapeId="10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3</w:instrText>
        </w:r>
      </w:fldSimple>
      <w:r w:rsidR="00DC3500">
        <w:instrText>-</w:instrText>
      </w:r>
      <w:fldSimple w:instr=" SEQ MTEqn \c \* Arabic \* MERGEFORMAT ">
        <w:r w:rsidR="00A51B6D">
          <w:rPr>
            <w:noProof/>
          </w:rPr>
          <w:instrText>5</w:instrText>
        </w:r>
      </w:fldSimple>
      <w:r w:rsidR="00DC3500">
        <w:instrText>)</w:instrText>
      </w:r>
      <w:r w:rsidR="00DC3500">
        <w:fldChar w:fldCharType="end"/>
      </w:r>
    </w:p>
    <w:p w14:paraId="6D3A249C" w14:textId="14031F82" w:rsidR="009B1057" w:rsidRPr="001D3C17" w:rsidRDefault="009B1057" w:rsidP="009B1057">
      <w:pPr>
        <w:pStyle w:val="MTDisplayEquation"/>
      </w:pPr>
      <w:r>
        <w:tab/>
      </w:r>
      <w:r w:rsidRPr="00116DDF">
        <w:rPr>
          <w:position w:val="-14"/>
        </w:rPr>
        <mc:AlternateContent>
          <mc:Choice Requires="v">
            <w:object w:dxaOrig="114pt" w:dyaOrig="20pt" w14:anchorId="3C45DA26">
              <v:shape id="_x0000_i1131" type="#_x0000_t75" style="width:115.2pt;height:21.3pt" o:ole="">
                <v:imagedata r:id="rId333" o:title=""/>
              </v:shape>
              <o:OLEObject Type="Embed" ProgID="Equation.DSMT4" ShapeID="_x0000_i1131" DrawAspect="Content" ObjectID="_1777171529" r:id="rId334"/>
            </w:object>
          </mc:Choice>
          <mc:Fallback>
            <w:object>
              <w:drawing>
                <wp:inline distT="0" distB="0" distL="0" distR="0" wp14:anchorId="63DFE590" wp14:editId="5977A5D9">
                  <wp:extent cx="1463040" cy="270510"/>
                  <wp:effectExtent l="0" t="0" r="3810" b="0"/>
                  <wp:docPr id="107" name="对象 1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7"/>
                          <pic:cNvPicPr>
                            <a:picLocks noChangeAspect="1" noChangeArrowheads="1"/>
                            <a:extLst>
                              <a:ext uri="{837473B0-CC2E-450a-ABE3-18F120FF3D37}">
                                <a15:objectPr xmlns:a15="http://schemas.microsoft.com/office/drawing/2012/main" objectId="_1777171529" isActiveX="0" linkType=""/>
                              </a:ext>
                            </a:extLst>
                          </pic:cNvPicPr>
                        </pic:nvPicPr>
                        <pic:blipFill>
                          <a:blip r:embed="rId335">
                            <a:extLst>
                              <a:ext uri="{28A0092B-C50C-407E-A947-70E740481C1C}">
                                <a14:useLocalDpi xmlns:a14="http://schemas.microsoft.com/office/drawing/2010/main" val="0"/>
                              </a:ext>
                            </a:extLst>
                          </a:blip>
                          <a:srcRect/>
                          <a:stretch>
                            <a:fillRect/>
                          </a:stretch>
                        </pic:blipFill>
                        <pic:spPr bwMode="auto">
                          <a:xfrm>
                            <a:off x="0" y="0"/>
                            <a:ext cx="1463040" cy="270510"/>
                          </a:xfrm>
                          <a:prstGeom prst="rect">
                            <a:avLst/>
                          </a:prstGeom>
                          <a:noFill/>
                          <a:ln>
                            <a:noFill/>
                          </a:ln>
                        </pic:spPr>
                      </pic:pic>
                    </a:graphicData>
                  </a:graphic>
                </wp:inline>
              </w:drawing>
              <w:objectEmbed w:drawAspect="content" r:id="rId334" w:progId="Equation.DSMT4" w:shapeId="1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3</w:instrText>
        </w:r>
      </w:fldSimple>
      <w:r w:rsidR="00DC3500">
        <w:instrText>-</w:instrText>
      </w:r>
      <w:fldSimple w:instr=" SEQ MTEqn \c \* Arabic \* MERGEFORMAT ">
        <w:r w:rsidR="00A51B6D">
          <w:rPr>
            <w:noProof/>
          </w:rPr>
          <w:instrText>6</w:instrText>
        </w:r>
      </w:fldSimple>
      <w:r w:rsidR="00DC3500">
        <w:instrText>)</w:instrText>
      </w:r>
      <w:r w:rsidR="00DC3500">
        <w:fldChar w:fldCharType="end"/>
      </w:r>
    </w:p>
    <w:p w14:paraId="6A9B76BF" w14:textId="4DD23DEA" w:rsidR="009B1057" w:rsidRPr="003D6800" w:rsidRDefault="00EB2339" w:rsidP="00C70A98">
      <w:pPr>
        <w:adjustRightInd w:val="0"/>
        <w:snapToGrid w:val="0"/>
        <w:spacing w:line="15pt" w:lineRule="auto"/>
      </w:pPr>
      <w:r w:rsidRPr="00C70A98">
        <w:rPr>
          <w:position w:val="-12"/>
        </w:rPr>
        <mc:AlternateContent>
          <mc:Choice Requires="v">
            <w:object w:dxaOrig="38pt" w:dyaOrig="18pt" w14:anchorId="77C78E6E">
              <v:shape id="_x0000_i1132" type="#_x0000_t75" style="width:35.7pt;height:21.3pt" o:ole="">
                <v:imagedata r:id="rId336" o:title=""/>
              </v:shape>
              <o:OLEObject Type="Embed" ProgID="Equation.DSMT4" ShapeID="_x0000_i1132" DrawAspect="Content" ObjectID="_1777171530" r:id="rId337"/>
            </w:object>
          </mc:Choice>
          <mc:Fallback>
            <w:object>
              <w:drawing>
                <wp:inline distT="0" distB="0" distL="0" distR="0" wp14:anchorId="5F9985F2" wp14:editId="524C9566">
                  <wp:extent cx="453390" cy="270510"/>
                  <wp:effectExtent l="0" t="0" r="3810" b="0"/>
                  <wp:docPr id="108" name="对象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8"/>
                          <pic:cNvPicPr>
                            <a:picLocks noChangeAspect="1" noChangeArrowheads="1"/>
                            <a:extLst>
                              <a:ext uri="{837473B0-CC2E-450a-ABE3-18F120FF3D37}">
                                <a15:objectPr xmlns:a15="http://schemas.microsoft.com/office/drawing/2012/main" objectId="_1777171530" isActiveX="0" linkType=""/>
                              </a:ext>
                            </a:extLst>
                          </pic:cNvPicPr>
                        </pic:nvPicPr>
                        <pic:blipFill>
                          <a:blip r:embed="rId338">
                            <a:extLst>
                              <a:ext uri="{28A0092B-C50C-407E-A947-70E740481C1C}">
                                <a14:useLocalDpi xmlns:a14="http://schemas.microsoft.com/office/drawing/2010/main" val="0"/>
                              </a:ext>
                            </a:extLst>
                          </a:blip>
                          <a:srcRect/>
                          <a:stretch>
                            <a:fillRect/>
                          </a:stretch>
                        </pic:blipFill>
                        <pic:spPr bwMode="auto">
                          <a:xfrm>
                            <a:off x="0" y="0"/>
                            <a:ext cx="453390" cy="270510"/>
                          </a:xfrm>
                          <a:prstGeom prst="rect">
                            <a:avLst/>
                          </a:prstGeom>
                          <a:noFill/>
                          <a:ln>
                            <a:noFill/>
                          </a:ln>
                        </pic:spPr>
                      </pic:pic>
                    </a:graphicData>
                  </a:graphic>
                </wp:inline>
              </w:drawing>
              <w:objectEmbed w:drawAspect="content" r:id="rId337" w:progId="Equation.DSMT4" w:shapeId="108" w:fieldCodes=""/>
            </w:object>
          </mc:Fallback>
        </mc:AlternateContent>
      </w:r>
      <w:r w:rsidR="009B1057">
        <w:rPr>
          <w:rFonts w:hint="eastAsia"/>
        </w:rPr>
        <w:t>是第</w:t>
      </w:r>
      <w:r w:rsidR="00C70A98" w:rsidRPr="00C70A98">
        <w:rPr>
          <w:position w:val="-6"/>
        </w:rPr>
        <mc:AlternateContent>
          <mc:Choice Requires="v">
            <w:object w:dxaOrig="13pt" w:dyaOrig="11pt" w14:anchorId="7E06F37C">
              <v:shape id="_x0000_i1133" type="#_x0000_t75" style="width:14.4pt;height:14.4pt" o:ole="">
                <v:imagedata r:id="rId339" o:title=""/>
              </v:shape>
              <o:OLEObject Type="Embed" ProgID="Equation.DSMT4" ShapeID="_x0000_i1133" DrawAspect="Content" ObjectID="_1777171531" r:id="rId340"/>
            </w:object>
          </mc:Choice>
          <mc:Fallback>
            <w:object>
              <w:drawing>
                <wp:inline distT="0" distB="0" distL="0" distR="0" wp14:anchorId="64B4221B" wp14:editId="674FDDFF">
                  <wp:extent cx="182880" cy="182880"/>
                  <wp:effectExtent l="0" t="0" r="7620" b="0"/>
                  <wp:docPr id="109" name="对象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9"/>
                          <pic:cNvPicPr>
                            <a:picLocks noChangeAspect="1" noChangeArrowheads="1"/>
                            <a:extLst>
                              <a:ext uri="{837473B0-CC2E-450a-ABE3-18F120FF3D37}">
                                <a15:objectPr xmlns:a15="http://schemas.microsoft.com/office/drawing/2012/main" objectId="_1777171531" isActiveX="0" linkType=""/>
                              </a:ext>
                            </a:extLst>
                          </pic:cNvPicPr>
                        </pic:nvPicPr>
                        <pic:blipFill>
                          <a:blip r:embed="rId34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40" w:progId="Equation.DSMT4" w:shapeId="109" w:fieldCodes=""/>
            </w:object>
          </mc:Fallback>
        </mc:AlternateContent>
      </w:r>
      <w:proofErr w:type="gramStart"/>
      <w:r w:rsidR="009B1057">
        <w:rPr>
          <w:rFonts w:hint="eastAsia"/>
        </w:rPr>
        <w:t>个</w:t>
      </w:r>
      <w:proofErr w:type="gramEnd"/>
      <w:r w:rsidR="009B1057">
        <w:rPr>
          <w:rFonts w:hint="eastAsia"/>
        </w:rPr>
        <w:t>A</w:t>
      </w:r>
      <w:r>
        <w:t>S</w:t>
      </w:r>
      <w:r w:rsidR="009B1057">
        <w:rPr>
          <w:rFonts w:hint="eastAsia"/>
        </w:rPr>
        <w:t>AB</w:t>
      </w:r>
      <w:r w:rsidR="009B1057">
        <w:rPr>
          <w:rFonts w:hint="eastAsia"/>
        </w:rPr>
        <w:t>块，</w:t>
      </w:r>
      <w:r w:rsidR="00C70A98" w:rsidRPr="00C70A98">
        <w:rPr>
          <w:position w:val="-12"/>
        </w:rPr>
        <mc:AlternateContent>
          <mc:Choice Requires="v">
            <w:object w:dxaOrig="26pt" w:dyaOrig="18pt" w14:anchorId="63BF69DE">
              <v:shape id="_x0000_i1134" type="#_x0000_t75" style="width:28.8pt;height:21.3pt" o:ole="">
                <v:imagedata r:id="rId342" o:title=""/>
              </v:shape>
              <o:OLEObject Type="Embed" ProgID="Equation.DSMT4" ShapeID="_x0000_i1134" DrawAspect="Content" ObjectID="_1777171532" r:id="rId343"/>
            </w:object>
          </mc:Choice>
          <mc:Fallback>
            <w:object>
              <w:drawing>
                <wp:inline distT="0" distB="0" distL="0" distR="0" wp14:anchorId="09C24342" wp14:editId="7FEF4FF6">
                  <wp:extent cx="365760" cy="270510"/>
                  <wp:effectExtent l="0" t="0" r="0" b="0"/>
                  <wp:docPr id="110" name="对象 1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0"/>
                          <pic:cNvPicPr>
                            <a:picLocks noChangeAspect="1" noChangeArrowheads="1"/>
                            <a:extLst>
                              <a:ext uri="{837473B0-CC2E-450a-ABE3-18F120FF3D37}">
                                <a15:objectPr xmlns:a15="http://schemas.microsoft.com/office/drawing/2012/main" objectId="_1777171532" isActiveX="0" linkType=""/>
                              </a:ext>
                            </a:extLst>
                          </pic:cNvPicPr>
                        </pic:nvPicPr>
                        <pic:blipFill>
                          <a:blip r:embed="rId344">
                            <a:extLst>
                              <a:ext uri="{28A0092B-C50C-407E-A947-70E740481C1C}">
                                <a14:useLocalDpi xmlns:a14="http://schemas.microsoft.com/office/drawing/2010/main" val="0"/>
                              </a:ext>
                            </a:extLst>
                          </a:blip>
                          <a:srcRect/>
                          <a:stretch>
                            <a:fillRect/>
                          </a:stretch>
                        </pic:blipFill>
                        <pic:spPr bwMode="auto">
                          <a:xfrm>
                            <a:off x="0" y="0"/>
                            <a:ext cx="365760" cy="270510"/>
                          </a:xfrm>
                          <a:prstGeom prst="rect">
                            <a:avLst/>
                          </a:prstGeom>
                          <a:noFill/>
                          <a:ln>
                            <a:noFill/>
                          </a:ln>
                        </pic:spPr>
                      </pic:pic>
                    </a:graphicData>
                  </a:graphic>
                </wp:inline>
              </w:drawing>
              <w:objectEmbed w:drawAspect="content" r:id="rId343" w:progId="Equation.DSMT4" w:shapeId="110" w:fieldCodes=""/>
            </w:object>
          </mc:Fallback>
        </mc:AlternateContent>
      </w:r>
      <w:r w:rsidR="009B1057">
        <w:rPr>
          <w:rFonts w:hint="eastAsia"/>
        </w:rPr>
        <w:t>是输入至</w:t>
      </w:r>
      <w:r w:rsidR="009B1057">
        <w:rPr>
          <w:rFonts w:hint="eastAsia"/>
        </w:rPr>
        <w:t>A</w:t>
      </w:r>
      <w:r>
        <w:t>S</w:t>
      </w:r>
      <w:r w:rsidR="009B1057">
        <w:rPr>
          <w:rFonts w:hint="eastAsia"/>
        </w:rPr>
        <w:t>AB</w:t>
      </w:r>
      <w:r w:rsidR="009B1057">
        <w:rPr>
          <w:rFonts w:hint="eastAsia"/>
        </w:rPr>
        <w:t>块的特征，经过多个</w:t>
      </w:r>
      <w:r>
        <w:rPr>
          <w:rFonts w:hint="eastAsia"/>
        </w:rPr>
        <w:t>A</w:t>
      </w:r>
      <w:r>
        <w:t>S</w:t>
      </w:r>
      <w:r>
        <w:rPr>
          <w:rFonts w:hint="eastAsia"/>
        </w:rPr>
        <w:t>AB</w:t>
      </w:r>
      <w:r w:rsidR="009B1057">
        <w:rPr>
          <w:rFonts w:hint="eastAsia"/>
        </w:rPr>
        <w:t>块处理之后将输出的特征</w:t>
      </w:r>
      <w:r w:rsidR="00C70A98" w:rsidRPr="00C70A98">
        <w:rPr>
          <w:position w:val="-12"/>
        </w:rPr>
        <mc:AlternateContent>
          <mc:Choice Requires="v">
            <w:object w:dxaOrig="19pt" w:dyaOrig="18pt" w14:anchorId="4CD79D24">
              <v:shape id="_x0000_i1135" type="#_x0000_t75" style="width:21.3pt;height:21.3pt" o:ole="">
                <v:imagedata r:id="rId345" o:title=""/>
              </v:shape>
              <o:OLEObject Type="Embed" ProgID="Equation.DSMT4" ShapeID="_x0000_i1135" DrawAspect="Content" ObjectID="_1777171533" r:id="rId346"/>
            </w:object>
          </mc:Choice>
          <mc:Fallback>
            <w:object>
              <w:drawing>
                <wp:inline distT="0" distB="0" distL="0" distR="0" wp14:anchorId="41DBD22C" wp14:editId="03187736">
                  <wp:extent cx="270510" cy="270510"/>
                  <wp:effectExtent l="0" t="0" r="0" b="0"/>
                  <wp:docPr id="111" name="对象 1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1"/>
                          <pic:cNvPicPr>
                            <a:picLocks noChangeAspect="1" noChangeArrowheads="1"/>
                            <a:extLst>
                              <a:ext uri="{837473B0-CC2E-450a-ABE3-18F120FF3D37}">
                                <a15:objectPr xmlns:a15="http://schemas.microsoft.com/office/drawing/2012/main" objectId="_1777171533" isActiveX="0" linkType=""/>
                              </a:ext>
                            </a:extLst>
                          </pic:cNvPicPr>
                        </pic:nvPicPr>
                        <pic:blipFill>
                          <a:blip r:embed="rId347">
                            <a:extLst>
                              <a:ext uri="{28A0092B-C50C-407E-A947-70E740481C1C}">
                                <a14:useLocalDpi xmlns:a14="http://schemas.microsoft.com/office/drawing/2010/main" val="0"/>
                              </a:ext>
                            </a:extLst>
                          </a:blip>
                          <a:srcRect/>
                          <a:stretch>
                            <a:fillRect/>
                          </a:stretch>
                        </pic:blipFill>
                        <pic:spPr bwMode="auto">
                          <a:xfrm>
                            <a:off x="0" y="0"/>
                            <a:ext cx="270510" cy="270510"/>
                          </a:xfrm>
                          <a:prstGeom prst="rect">
                            <a:avLst/>
                          </a:prstGeom>
                          <a:noFill/>
                          <a:ln>
                            <a:noFill/>
                          </a:ln>
                        </pic:spPr>
                      </pic:pic>
                    </a:graphicData>
                  </a:graphic>
                </wp:inline>
              </w:drawing>
              <w:objectEmbed w:drawAspect="content" r:id="rId346" w:progId="Equation.DSMT4" w:shapeId="111" w:fieldCodes=""/>
            </w:object>
          </mc:Fallback>
        </mc:AlternateContent>
      </w:r>
      <w:r w:rsidR="009B1057">
        <w:rPr>
          <w:rFonts w:hint="eastAsia"/>
        </w:rPr>
        <w:t>输入到</w:t>
      </w:r>
      <w:r w:rsidR="00C70A98" w:rsidRPr="00C70A98">
        <w:rPr>
          <w:position w:val="-6"/>
        </w:rPr>
        <mc:AlternateContent>
          <mc:Choice Requires="v">
            <w:object w:dxaOrig="24pt" w:dyaOrig="13.95pt" w14:anchorId="26B2838C">
              <v:shape id="_x0000_i1136" type="#_x0000_t75" style="width:21.3pt;height:14.4pt" o:ole="">
                <v:imagedata r:id="rId348" o:title=""/>
              </v:shape>
              <o:OLEObject Type="Embed" ProgID="Equation.DSMT4" ShapeID="_x0000_i1136" DrawAspect="Content" ObjectID="_1777171534" r:id="rId349"/>
            </w:object>
          </mc:Choice>
          <mc:Fallback>
            <w:object>
              <w:drawing>
                <wp:inline distT="0" distB="0" distL="0" distR="0" wp14:anchorId="72BCEB1D" wp14:editId="63401991">
                  <wp:extent cx="270510" cy="182880"/>
                  <wp:effectExtent l="0" t="0" r="0" b="7620"/>
                  <wp:docPr id="112" name="对象 1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2"/>
                          <pic:cNvPicPr>
                            <a:picLocks noChangeAspect="1" noChangeArrowheads="1"/>
                            <a:extLst>
                              <a:ext uri="{837473B0-CC2E-450a-ABE3-18F120FF3D37}">
                                <a15:objectPr xmlns:a15="http://schemas.microsoft.com/office/drawing/2012/main" objectId="_1777171534" isActiveX="0" linkType=""/>
                              </a:ext>
                            </a:extLst>
                          </pic:cNvPicPr>
                        </pic:nvPicPr>
                        <pic:blipFill>
                          <a:blip r:embed="rId350">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349" w:progId="Equation.DSMT4" w:shapeId="112" w:fieldCodes=""/>
            </w:object>
          </mc:Fallback>
        </mc:AlternateContent>
      </w:r>
      <w:r w:rsidR="009B1057">
        <w:rPr>
          <w:rFonts w:hint="eastAsia"/>
        </w:rPr>
        <w:t>的卷积层中，然后再与输入至</w:t>
      </w:r>
      <w:r w:rsidR="009B1057">
        <w:rPr>
          <w:rFonts w:hint="eastAsia"/>
        </w:rPr>
        <w:t>RASAB</w:t>
      </w:r>
      <w:r w:rsidR="009B1057">
        <w:rPr>
          <w:rFonts w:hint="eastAsia"/>
        </w:rPr>
        <w:t>的原始特征</w:t>
      </w:r>
      <w:r w:rsidR="00C70A98" w:rsidRPr="00C70A98">
        <w:rPr>
          <w:position w:val="-12"/>
        </w:rPr>
        <mc:AlternateContent>
          <mc:Choice Requires="v">
            <w:object w:dxaOrig="17pt" w:dyaOrig="18pt" w14:anchorId="56E55A69">
              <v:shape id="_x0000_i1137" type="#_x0000_t75" style="width:14.4pt;height:21.3pt" o:ole="">
                <v:imagedata r:id="rId351" o:title=""/>
              </v:shape>
              <o:OLEObject Type="Embed" ProgID="Equation.DSMT4" ShapeID="_x0000_i1137" DrawAspect="Content" ObjectID="_1777171535" r:id="rId352"/>
            </w:object>
          </mc:Choice>
          <mc:Fallback>
            <w:object>
              <w:drawing>
                <wp:inline distT="0" distB="0" distL="0" distR="0" wp14:anchorId="0B27ECF3" wp14:editId="2BAAA243">
                  <wp:extent cx="182880" cy="270510"/>
                  <wp:effectExtent l="0" t="0" r="7620" b="0"/>
                  <wp:docPr id="113" name="对象 1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3"/>
                          <pic:cNvPicPr>
                            <a:picLocks noChangeAspect="1" noChangeArrowheads="1"/>
                            <a:extLst>
                              <a:ext uri="{837473B0-CC2E-450a-ABE3-18F120FF3D37}">
                                <a15:objectPr xmlns:a15="http://schemas.microsoft.com/office/drawing/2012/main" objectId="_1777171535" isActiveX="0" linkType=""/>
                              </a:ext>
                            </a:extLst>
                          </pic:cNvPicPr>
                        </pic:nvPicPr>
                        <pic:blipFill>
                          <a:blip r:embed="rId353">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352" w:progId="Equation.DSMT4" w:shapeId="113" w:fieldCodes=""/>
            </w:object>
          </mc:Fallback>
        </mc:AlternateContent>
      </w:r>
      <w:r w:rsidR="009B1057">
        <w:rPr>
          <w:rFonts w:hint="eastAsia"/>
        </w:rPr>
        <w:t>求和得到</w:t>
      </w:r>
      <w:r w:rsidR="009B1057">
        <w:rPr>
          <w:rFonts w:hint="eastAsia"/>
        </w:rPr>
        <w:t>RASAB</w:t>
      </w:r>
      <w:proofErr w:type="gramStart"/>
      <w:r w:rsidR="009B1057">
        <w:rPr>
          <w:rFonts w:hint="eastAsia"/>
        </w:rPr>
        <w:t>块最终</w:t>
      </w:r>
      <w:proofErr w:type="gramEnd"/>
      <w:r w:rsidR="009B1057">
        <w:rPr>
          <w:rFonts w:hint="eastAsia"/>
        </w:rPr>
        <w:t>的输出。</w:t>
      </w:r>
    </w:p>
    <w:p w14:paraId="692763D0" w14:textId="7840FE77" w:rsidR="009B1057" w:rsidRPr="009959A5" w:rsidRDefault="009B1057" w:rsidP="002D5C0F">
      <w:pPr>
        <w:pStyle w:val="3"/>
        <w:spacing w:before="9.75pt" w:after="9.75pt"/>
      </w:pPr>
      <w:bookmarkStart w:id="374" w:name="_Toc161457413"/>
      <w:bookmarkStart w:id="375" w:name="_Toc161458016"/>
      <w:bookmarkStart w:id="376" w:name="_Toc161602618"/>
      <w:bookmarkStart w:id="377" w:name="_Toc161792322"/>
      <w:bookmarkStart w:id="378" w:name="_Toc162391764"/>
      <w:bookmarkStart w:id="379" w:name="_Toc162584018"/>
      <w:bookmarkStart w:id="380" w:name="_Toc162875896"/>
      <w:bookmarkStart w:id="381" w:name="_Toc162877307"/>
      <w:bookmarkStart w:id="382" w:name="_Toc162878495"/>
      <w:bookmarkStart w:id="383" w:name="_Toc162948182"/>
      <w:bookmarkStart w:id="384" w:name="_Toc166375125"/>
      <w:bookmarkStart w:id="385" w:name="_Toc166553995"/>
      <w:r>
        <w:t>3</w:t>
      </w:r>
      <w:r w:rsidRPr="001E0758">
        <w:t>.</w:t>
      </w:r>
      <w:r>
        <w:t>2</w:t>
      </w:r>
      <w:r w:rsidRPr="001E0758">
        <w:t>.</w:t>
      </w:r>
      <w:r>
        <w:t>3</w:t>
      </w:r>
      <w:r w:rsidRPr="001E0758">
        <w:rPr>
          <w:rFonts w:hint="eastAsia"/>
        </w:rPr>
        <w:t xml:space="preserve"> </w:t>
      </w:r>
      <w:r w:rsidRPr="008D5E65">
        <w:rPr>
          <w:rFonts w:hint="eastAsia"/>
        </w:rPr>
        <w:t>轴向自注意力计算块</w:t>
      </w:r>
      <w:r w:rsidR="008803A3">
        <w:rPr>
          <w:rFonts w:hint="eastAsia"/>
        </w:rPr>
        <w:t>(</w:t>
      </w:r>
      <w:r w:rsidRPr="008D5E65">
        <w:rPr>
          <w:rFonts w:hint="eastAsia"/>
        </w:rPr>
        <w:t>A</w:t>
      </w:r>
      <w:r w:rsidR="00EB2339">
        <w:rPr>
          <w:lang w:val="en-US"/>
        </w:rPr>
        <w:t>S</w:t>
      </w:r>
      <w:r w:rsidRPr="008D5E65">
        <w:rPr>
          <w:rFonts w:hint="eastAsia"/>
        </w:rPr>
        <w:t>AB</w:t>
      </w:r>
      <w:r w:rsidR="008803A3">
        <w:rPr>
          <w:rFonts w:hint="eastAsia"/>
        </w:rPr>
        <w:t>)</w:t>
      </w:r>
      <w:bookmarkEnd w:id="374"/>
      <w:bookmarkEnd w:id="375"/>
      <w:bookmarkEnd w:id="376"/>
      <w:bookmarkEnd w:id="377"/>
      <w:bookmarkEnd w:id="378"/>
      <w:bookmarkEnd w:id="379"/>
      <w:bookmarkEnd w:id="380"/>
      <w:bookmarkEnd w:id="381"/>
      <w:bookmarkEnd w:id="382"/>
      <w:bookmarkEnd w:id="383"/>
      <w:bookmarkEnd w:id="384"/>
      <w:bookmarkEnd w:id="385"/>
    </w:p>
    <w:p w14:paraId="272D0804" w14:textId="171DCC0D" w:rsidR="009B1057" w:rsidRDefault="00EB2339" w:rsidP="00F17271">
      <w:pPr>
        <w:adjustRightInd w:val="0"/>
        <w:snapToGrid w:val="0"/>
        <w:spacing w:line="15pt" w:lineRule="auto"/>
        <w:ind w:firstLineChars="196" w:firstLine="24.40pt"/>
        <w:rPr>
          <w:position w:val="-12"/>
        </w:rPr>
      </w:pPr>
      <w:r>
        <w:rPr>
          <w:rFonts w:hint="eastAsia"/>
          <w:position w:val="-12"/>
        </w:rPr>
        <w:t>A</w:t>
      </w:r>
      <w:r>
        <w:rPr>
          <w:position w:val="-12"/>
        </w:rPr>
        <w:t>SAB</w:t>
      </w:r>
      <w:r w:rsidR="009B1057">
        <w:rPr>
          <w:rFonts w:hint="eastAsia"/>
          <w:position w:val="-12"/>
        </w:rPr>
        <w:t>的基本结构如图</w:t>
      </w:r>
      <w:r w:rsidR="009B1057">
        <w:rPr>
          <w:rFonts w:hint="eastAsia"/>
          <w:position w:val="-12"/>
        </w:rPr>
        <w:t>3</w:t>
      </w:r>
      <w:r w:rsidR="009B1057">
        <w:rPr>
          <w:position w:val="-12"/>
        </w:rPr>
        <w:t>-3 c)</w:t>
      </w:r>
      <w:r w:rsidR="009B1057">
        <w:rPr>
          <w:rFonts w:hint="eastAsia"/>
          <w:position w:val="-12"/>
        </w:rPr>
        <w:t>所示，整个</w:t>
      </w:r>
      <w:r>
        <w:rPr>
          <w:rFonts w:hint="eastAsia"/>
          <w:position w:val="-12"/>
        </w:rPr>
        <w:t>A</w:t>
      </w:r>
      <w:r>
        <w:rPr>
          <w:position w:val="-12"/>
        </w:rPr>
        <w:t>SAB</w:t>
      </w:r>
      <w:r w:rsidR="009B1057">
        <w:rPr>
          <w:rFonts w:hint="eastAsia"/>
          <w:position w:val="-12"/>
        </w:rPr>
        <w:t>的工作流程如公式</w:t>
      </w:r>
      <w:r w:rsidR="008803A3">
        <w:rPr>
          <w:rFonts w:hint="eastAsia"/>
          <w:position w:val="-12"/>
        </w:rPr>
        <w:t>(</w:t>
      </w:r>
      <w:r w:rsidR="009B1057">
        <w:rPr>
          <w:rFonts w:hint="eastAsia"/>
          <w:position w:val="-12"/>
        </w:rPr>
        <w:t>3</w:t>
      </w:r>
      <w:r w:rsidR="009B1057">
        <w:rPr>
          <w:position w:val="-12"/>
        </w:rPr>
        <w:t>-7</w:t>
      </w:r>
      <w:r w:rsidR="008803A3">
        <w:rPr>
          <w:rFonts w:hint="eastAsia"/>
          <w:position w:val="-12"/>
        </w:rPr>
        <w:t>)</w:t>
      </w:r>
      <w:r w:rsidR="009B1057">
        <w:rPr>
          <w:rFonts w:hint="eastAsia"/>
          <w:position w:val="-12"/>
        </w:rPr>
        <w:t>和公式</w:t>
      </w:r>
      <w:r w:rsidR="008803A3">
        <w:rPr>
          <w:rFonts w:hint="eastAsia"/>
          <w:position w:val="-12"/>
        </w:rPr>
        <w:t>(</w:t>
      </w:r>
      <w:r w:rsidR="009B1057">
        <w:rPr>
          <w:rFonts w:hint="eastAsia"/>
          <w:position w:val="-12"/>
        </w:rPr>
        <w:t>3</w:t>
      </w:r>
      <w:r w:rsidR="009B1057">
        <w:rPr>
          <w:position w:val="-12"/>
        </w:rPr>
        <w:t>-8</w:t>
      </w:r>
      <w:r w:rsidR="008803A3">
        <w:rPr>
          <w:rFonts w:hint="eastAsia"/>
          <w:position w:val="-12"/>
        </w:rPr>
        <w:t>)</w:t>
      </w:r>
      <w:r w:rsidR="009B1057">
        <w:rPr>
          <w:rFonts w:hint="eastAsia"/>
          <w:position w:val="-12"/>
        </w:rPr>
        <w:t>所示：</w:t>
      </w:r>
    </w:p>
    <w:p w14:paraId="0599590C" w14:textId="1700CCA3" w:rsidR="009B1057" w:rsidRDefault="009B1057" w:rsidP="009B1057">
      <w:pPr>
        <w:pStyle w:val="MTDisplayEquation"/>
      </w:pPr>
      <w:r>
        <w:tab/>
      </w:r>
      <w:r w:rsidRPr="00116DDF">
        <w:rPr>
          <w:position w:val="-14"/>
        </w:rPr>
        <mc:AlternateContent>
          <mc:Choice Requires="v">
            <w:object w:dxaOrig="127pt" w:dyaOrig="20pt" w14:anchorId="2BE7E3E1">
              <v:shape id="_x0000_i1138" type="#_x0000_t75" style="width:129.6pt;height:21.3pt" o:ole="">
                <v:imagedata r:id="rId354" o:title=""/>
              </v:shape>
              <o:OLEObject Type="Embed" ProgID="Equation.DSMT4" ShapeID="_x0000_i1138" DrawAspect="Content" ObjectID="_1777171536" r:id="rId355"/>
            </w:object>
          </mc:Choice>
          <mc:Fallback>
            <w:object>
              <w:drawing>
                <wp:inline distT="0" distB="0" distL="0" distR="0" wp14:anchorId="5516F15C" wp14:editId="7420F894">
                  <wp:extent cx="1645920" cy="270510"/>
                  <wp:effectExtent l="0" t="0" r="0" b="0"/>
                  <wp:docPr id="114" name="对象 1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4"/>
                          <pic:cNvPicPr>
                            <a:picLocks noChangeAspect="1" noChangeArrowheads="1"/>
                            <a:extLst>
                              <a:ext uri="{837473B0-CC2E-450a-ABE3-18F120FF3D37}">
                                <a15:objectPr xmlns:a15="http://schemas.microsoft.com/office/drawing/2012/main" objectId="_1777171536" isActiveX="0" linkType=""/>
                              </a:ext>
                            </a:extLst>
                          </pic:cNvPicPr>
                        </pic:nvPicPr>
                        <pic:blipFill>
                          <a:blip r:embed="rId356">
                            <a:extLst>
                              <a:ext uri="{28A0092B-C50C-407E-A947-70E740481C1C}">
                                <a14:useLocalDpi xmlns:a14="http://schemas.microsoft.com/office/drawing/2010/main" val="0"/>
                              </a:ext>
                            </a:extLst>
                          </a:blip>
                          <a:srcRect/>
                          <a:stretch>
                            <a:fillRect/>
                          </a:stretch>
                        </pic:blipFill>
                        <pic:spPr bwMode="auto">
                          <a:xfrm>
                            <a:off x="0" y="0"/>
                            <a:ext cx="1645920" cy="270510"/>
                          </a:xfrm>
                          <a:prstGeom prst="rect">
                            <a:avLst/>
                          </a:prstGeom>
                          <a:noFill/>
                          <a:ln>
                            <a:noFill/>
                          </a:ln>
                        </pic:spPr>
                      </pic:pic>
                    </a:graphicData>
                  </a:graphic>
                </wp:inline>
              </w:drawing>
              <w:objectEmbed w:drawAspect="content" r:id="rId355" w:progId="Equation.DSMT4" w:shapeId="11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3</w:instrText>
        </w:r>
      </w:fldSimple>
      <w:r w:rsidR="00DC3500">
        <w:instrText>-</w:instrText>
      </w:r>
      <w:fldSimple w:instr=" SEQ MTEqn \c \* Arabic \* MERGEFORMAT ">
        <w:r w:rsidR="00A51B6D">
          <w:rPr>
            <w:noProof/>
          </w:rPr>
          <w:instrText>7</w:instrText>
        </w:r>
      </w:fldSimple>
      <w:r w:rsidR="00DC3500">
        <w:instrText>)</w:instrText>
      </w:r>
      <w:r w:rsidR="00DC3500">
        <w:fldChar w:fldCharType="end"/>
      </w:r>
    </w:p>
    <w:p w14:paraId="66F9E1CC" w14:textId="1204F62F" w:rsidR="009B1057" w:rsidRPr="001D3C17" w:rsidRDefault="009B1057" w:rsidP="009B1057">
      <w:pPr>
        <w:pStyle w:val="MTDisplayEquation"/>
      </w:pPr>
      <w:r>
        <w:tab/>
      </w:r>
      <w:r w:rsidRPr="00116DDF">
        <w:rPr>
          <w:position w:val="-18"/>
        </w:rPr>
        <mc:AlternateContent>
          <mc:Choice Requires="v">
            <w:object w:dxaOrig="135pt" w:dyaOrig="24pt" w14:anchorId="7A1DF10C">
              <v:shape id="_x0000_i1139" type="#_x0000_t75" style="width:137.1pt;height:21.3pt" o:ole="">
                <v:imagedata r:id="rId357" o:title=""/>
              </v:shape>
              <o:OLEObject Type="Embed" ProgID="Equation.DSMT4" ShapeID="_x0000_i1139" DrawAspect="Content" ObjectID="_1777171537" r:id="rId358"/>
            </w:object>
          </mc:Choice>
          <mc:Fallback>
            <w:object>
              <w:drawing>
                <wp:inline distT="0" distB="0" distL="0" distR="0" wp14:anchorId="717D0708" wp14:editId="160CBB68">
                  <wp:extent cx="1741170" cy="270510"/>
                  <wp:effectExtent l="0" t="0" r="0" b="0"/>
                  <wp:docPr id="115" name="对象 1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5"/>
                          <pic:cNvPicPr>
                            <a:picLocks noChangeAspect="1" noChangeArrowheads="1"/>
                            <a:extLst>
                              <a:ext uri="{837473B0-CC2E-450a-ABE3-18F120FF3D37}">
                                <a15:objectPr xmlns:a15="http://schemas.microsoft.com/office/drawing/2012/main" objectId="_1777171537" isActiveX="0" linkType=""/>
                              </a:ext>
                            </a:extLst>
                          </pic:cNvPicPr>
                        </pic:nvPicPr>
                        <pic:blipFill>
                          <a:blip r:embed="rId359">
                            <a:extLst>
                              <a:ext uri="{28A0092B-C50C-407E-A947-70E740481C1C}">
                                <a14:useLocalDpi xmlns:a14="http://schemas.microsoft.com/office/drawing/2010/main" val="0"/>
                              </a:ext>
                            </a:extLst>
                          </a:blip>
                          <a:srcRect/>
                          <a:stretch>
                            <a:fillRect/>
                          </a:stretch>
                        </pic:blipFill>
                        <pic:spPr bwMode="auto">
                          <a:xfrm>
                            <a:off x="0" y="0"/>
                            <a:ext cx="1741170" cy="270510"/>
                          </a:xfrm>
                          <a:prstGeom prst="rect">
                            <a:avLst/>
                          </a:prstGeom>
                          <a:noFill/>
                          <a:ln>
                            <a:noFill/>
                          </a:ln>
                        </pic:spPr>
                      </pic:pic>
                    </a:graphicData>
                  </a:graphic>
                </wp:inline>
              </w:drawing>
              <w:objectEmbed w:drawAspect="content" r:id="rId358" w:progId="Equation.DSMT4" w:shapeId="1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3</w:instrText>
        </w:r>
      </w:fldSimple>
      <w:r w:rsidR="00DC3500">
        <w:instrText>-</w:instrText>
      </w:r>
      <w:fldSimple w:instr=" SEQ MTEqn \c \* Arabic \* MERGEFORMAT ">
        <w:r w:rsidR="00A51B6D">
          <w:rPr>
            <w:noProof/>
          </w:rPr>
          <w:instrText>8</w:instrText>
        </w:r>
      </w:fldSimple>
      <w:r w:rsidR="00DC3500">
        <w:instrText>)</w:instrText>
      </w:r>
      <w:r w:rsidR="00DC3500">
        <w:fldChar w:fldCharType="end"/>
      </w:r>
    </w:p>
    <w:p w14:paraId="1B58310B" w14:textId="488D6721" w:rsidR="009B1057" w:rsidRDefault="009B1057" w:rsidP="00C70A98">
      <w:pPr>
        <w:tabs>
          <w:tab w:val="start" w:pos="58.65pt"/>
        </w:tabs>
        <w:adjustRightInd w:val="0"/>
        <w:snapToGrid w:val="0"/>
        <w:spacing w:line="15pt" w:lineRule="auto"/>
      </w:pPr>
      <w:r>
        <w:rPr>
          <w:rFonts w:hint="eastAsia"/>
        </w:rPr>
        <w:t>假设输入到</w:t>
      </w:r>
      <w:r w:rsidR="00F34C66">
        <w:rPr>
          <w:rFonts w:hint="eastAsia"/>
        </w:rPr>
        <w:t>A</w:t>
      </w:r>
      <w:r w:rsidR="00F34C66">
        <w:t>SAB</w:t>
      </w:r>
      <w:r w:rsidR="00F34C66">
        <w:rPr>
          <w:rFonts w:hint="eastAsia"/>
        </w:rPr>
        <w:t>块</w:t>
      </w:r>
      <w:r>
        <w:rPr>
          <w:rFonts w:hint="eastAsia"/>
        </w:rPr>
        <w:t>的特征为</w:t>
      </w:r>
      <w:r w:rsidR="00C70A98" w:rsidRPr="00025957">
        <w:rPr>
          <w:position w:val="-4"/>
        </w:rPr>
        <mc:AlternateContent>
          <mc:Choice Requires="v">
            <w:object w:dxaOrig="13.95pt" w:dyaOrig="13pt" w14:anchorId="777201B3">
              <v:shape id="_x0000_i1140" type="#_x0000_t75" style="width:14.4pt;height:14.4pt" o:ole="">
                <v:imagedata r:id="rId360" o:title=""/>
              </v:shape>
              <o:OLEObject Type="Embed" ProgID="Equation.DSMT4" ShapeID="_x0000_i1140" DrawAspect="Content" ObjectID="_1777171538" r:id="rId361"/>
            </w:object>
          </mc:Choice>
          <mc:Fallback>
            <w:object>
              <w:drawing>
                <wp:inline distT="0" distB="0" distL="0" distR="0" wp14:anchorId="1D0E3EA3" wp14:editId="5643CCC3">
                  <wp:extent cx="182880" cy="182880"/>
                  <wp:effectExtent l="0" t="0" r="7620" b="7620"/>
                  <wp:docPr id="116" name="对象 1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6"/>
                          <pic:cNvPicPr>
                            <a:picLocks noChangeAspect="1" noChangeArrowheads="1"/>
                            <a:extLst>
                              <a:ext uri="{837473B0-CC2E-450a-ABE3-18F120FF3D37}">
                                <a15:objectPr xmlns:a15="http://schemas.microsoft.com/office/drawing/2012/main" objectId="_1777171538" isActiveX="0" linkType=""/>
                              </a:ext>
                            </a:extLst>
                          </pic:cNvPicPr>
                        </pic:nvPicPr>
                        <pic:blipFill>
                          <a:blip r:embed="rId36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61" w:progId="Equation.DSMT4" w:shapeId="116" w:fieldCodes=""/>
            </w:object>
          </mc:Fallback>
        </mc:AlternateContent>
      </w:r>
      <w:r>
        <w:rPr>
          <w:rFonts w:hint="eastAsia"/>
        </w:rPr>
        <w:t>，</w:t>
      </w:r>
      <w:r w:rsidR="00C70A98" w:rsidRPr="00C70A98">
        <w:rPr>
          <w:position w:val="-14"/>
        </w:rPr>
        <mc:AlternateContent>
          <mc:Choice Requires="v">
            <w:object w:dxaOrig="33pt" w:dyaOrig="20pt" w14:anchorId="78850FA2">
              <v:shape id="_x0000_i1141" type="#_x0000_t75" style="width:36.3pt;height:21.3pt" o:ole="">
                <v:imagedata r:id="rId363" o:title=""/>
              </v:shape>
              <o:OLEObject Type="Embed" ProgID="Equation.DSMT4" ShapeID="_x0000_i1141" DrawAspect="Content" ObjectID="_1777171539" r:id="rId364"/>
            </w:object>
          </mc:Choice>
          <mc:Fallback>
            <w:object>
              <w:drawing>
                <wp:inline distT="0" distB="0" distL="0" distR="0" wp14:anchorId="4529519F" wp14:editId="59DB11EC">
                  <wp:extent cx="461010" cy="270510"/>
                  <wp:effectExtent l="0" t="0" r="0" b="0"/>
                  <wp:docPr id="117" name="对象 1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7"/>
                          <pic:cNvPicPr>
                            <a:picLocks noChangeAspect="1" noChangeArrowheads="1"/>
                            <a:extLst>
                              <a:ext uri="{837473B0-CC2E-450a-ABE3-18F120FF3D37}">
                                <a15:objectPr xmlns:a15="http://schemas.microsoft.com/office/drawing/2012/main" objectId="_1777171539" isActiveX="0" linkType=""/>
                              </a:ext>
                            </a:extLst>
                          </pic:cNvPicPr>
                        </pic:nvPicPr>
                        <pic:blipFill>
                          <a:blip r:embed="rId365">
                            <a:extLst>
                              <a:ext uri="{28A0092B-C50C-407E-A947-70E740481C1C}">
                                <a14:useLocalDpi xmlns:a14="http://schemas.microsoft.com/office/drawing/2010/main" val="0"/>
                              </a:ext>
                            </a:extLst>
                          </a:blip>
                          <a:srcRect/>
                          <a:stretch>
                            <a:fillRect/>
                          </a:stretch>
                        </pic:blipFill>
                        <pic:spPr bwMode="auto">
                          <a:xfrm>
                            <a:off x="0" y="0"/>
                            <a:ext cx="461010" cy="270510"/>
                          </a:xfrm>
                          <a:prstGeom prst="rect">
                            <a:avLst/>
                          </a:prstGeom>
                          <a:noFill/>
                          <a:ln>
                            <a:noFill/>
                          </a:ln>
                        </pic:spPr>
                      </pic:pic>
                    </a:graphicData>
                  </a:graphic>
                </wp:inline>
              </w:drawing>
              <w:objectEmbed w:drawAspect="content" r:id="rId364" w:progId="Equation.DSMT4" w:shapeId="117" w:fieldCodes=""/>
            </w:object>
          </mc:Fallback>
        </mc:AlternateContent>
      </w:r>
      <w:r>
        <w:rPr>
          <w:rFonts w:hint="eastAsia"/>
        </w:rPr>
        <w:t>是层归一化；</w:t>
      </w:r>
      <w:r w:rsidR="00C70A98" w:rsidRPr="00C70A98">
        <w:rPr>
          <w:position w:val="-14"/>
        </w:rPr>
        <mc:AlternateContent>
          <mc:Choice Requires="v">
            <w:object w:dxaOrig="45pt" w:dyaOrig="20pt" w14:anchorId="69430439">
              <v:shape id="_x0000_i1142" type="#_x0000_t75" style="width:43.2pt;height:21.3pt" o:ole="">
                <v:imagedata r:id="rId366" o:title=""/>
              </v:shape>
              <o:OLEObject Type="Embed" ProgID="Equation.DSMT4" ShapeID="_x0000_i1142" DrawAspect="Content" ObjectID="_1777171540" r:id="rId367"/>
            </w:object>
          </mc:Choice>
          <mc:Fallback>
            <w:object>
              <w:drawing>
                <wp:inline distT="0" distB="0" distL="0" distR="0" wp14:anchorId="0B5D2DC9" wp14:editId="74097DF6">
                  <wp:extent cx="548640" cy="270510"/>
                  <wp:effectExtent l="0" t="0" r="3810" b="0"/>
                  <wp:docPr id="118" name="对象 1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8"/>
                          <pic:cNvPicPr>
                            <a:picLocks noChangeAspect="1" noChangeArrowheads="1"/>
                            <a:extLst>
                              <a:ext uri="{837473B0-CC2E-450a-ABE3-18F120FF3D37}">
                                <a15:objectPr xmlns:a15="http://schemas.microsoft.com/office/drawing/2012/main" objectId="_1777171540" isActiveX="0" linkType=""/>
                              </a:ext>
                            </a:extLst>
                          </pic:cNvPicPr>
                        </pic:nvPicPr>
                        <pic:blipFill>
                          <a:blip r:embed="rId368">
                            <a:extLst>
                              <a:ext uri="{28A0092B-C50C-407E-A947-70E740481C1C}">
                                <a14:useLocalDpi xmlns:a14="http://schemas.microsoft.com/office/drawing/2010/main" val="0"/>
                              </a:ext>
                            </a:extLst>
                          </a:blip>
                          <a:srcRect/>
                          <a:stretch>
                            <a:fillRect/>
                          </a:stretch>
                        </pic:blipFill>
                        <pic:spPr bwMode="auto">
                          <a:xfrm>
                            <a:off x="0" y="0"/>
                            <a:ext cx="548640" cy="270510"/>
                          </a:xfrm>
                          <a:prstGeom prst="rect">
                            <a:avLst/>
                          </a:prstGeom>
                          <a:noFill/>
                          <a:ln>
                            <a:noFill/>
                          </a:ln>
                        </pic:spPr>
                      </pic:pic>
                    </a:graphicData>
                  </a:graphic>
                </wp:inline>
              </w:drawing>
              <w:objectEmbed w:drawAspect="content" r:id="rId367" w:progId="Equation.DSMT4" w:shapeId="118" w:fieldCodes=""/>
            </w:object>
          </mc:Fallback>
        </mc:AlternateContent>
      </w:r>
      <w:r>
        <w:rPr>
          <w:rFonts w:hint="eastAsia"/>
        </w:rPr>
        <w:t>是轴向自注意力计算层</w:t>
      </w:r>
      <w:r w:rsidR="00F34C66" w:rsidRPr="00F34C66">
        <w:t>(Axial Self-Attention Layer, ASAL)</w:t>
      </w:r>
      <w:r>
        <w:rPr>
          <w:rFonts w:hint="eastAsia"/>
        </w:rPr>
        <w:t>；</w:t>
      </w:r>
      <w:r w:rsidR="00C70A98" w:rsidRPr="00C70A98">
        <w:rPr>
          <w:position w:val="-14"/>
        </w:rPr>
        <mc:AlternateContent>
          <mc:Choice Requires="v">
            <w:object w:dxaOrig="49.95pt" w:dyaOrig="20pt" w14:anchorId="14EAEECB">
              <v:shape id="_x0000_i1143" type="#_x0000_t75" style="width:50.7pt;height:21.3pt" o:ole="">
                <v:imagedata r:id="rId369" o:title=""/>
              </v:shape>
              <o:OLEObject Type="Embed" ProgID="Equation.DSMT4" ShapeID="_x0000_i1143" DrawAspect="Content" ObjectID="_1777171541" r:id="rId370"/>
            </w:object>
          </mc:Choice>
          <mc:Fallback>
            <w:object>
              <w:drawing>
                <wp:inline distT="0" distB="0" distL="0" distR="0" wp14:anchorId="2F9B36B3" wp14:editId="36C25BF8">
                  <wp:extent cx="643890" cy="270510"/>
                  <wp:effectExtent l="0" t="0" r="3810" b="0"/>
                  <wp:docPr id="119" name="对象 1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9"/>
                          <pic:cNvPicPr>
                            <a:picLocks noChangeAspect="1" noChangeArrowheads="1"/>
                            <a:extLst>
                              <a:ext uri="{837473B0-CC2E-450a-ABE3-18F120FF3D37}">
                                <a15:objectPr xmlns:a15="http://schemas.microsoft.com/office/drawing/2012/main" objectId="_1777171541" isActiveX="0" linkType=""/>
                              </a:ext>
                            </a:extLst>
                          </pic:cNvPicPr>
                        </pic:nvPicPr>
                        <pic:blipFill>
                          <a:blip r:embed="rId371">
                            <a:extLst>
                              <a:ext uri="{28A0092B-C50C-407E-A947-70E740481C1C}">
                                <a14:useLocalDpi xmlns:a14="http://schemas.microsoft.com/office/drawing/2010/main" val="0"/>
                              </a:ext>
                            </a:extLst>
                          </a:blip>
                          <a:srcRect/>
                          <a:stretch>
                            <a:fillRect/>
                          </a:stretch>
                        </pic:blipFill>
                        <pic:spPr bwMode="auto">
                          <a:xfrm>
                            <a:off x="0" y="0"/>
                            <a:ext cx="643890" cy="270510"/>
                          </a:xfrm>
                          <a:prstGeom prst="rect">
                            <a:avLst/>
                          </a:prstGeom>
                          <a:noFill/>
                          <a:ln>
                            <a:noFill/>
                          </a:ln>
                        </pic:spPr>
                      </pic:pic>
                    </a:graphicData>
                  </a:graphic>
                </wp:inline>
              </w:drawing>
              <w:objectEmbed w:drawAspect="content" r:id="rId370" w:progId="Equation.DSMT4" w:shapeId="119" w:fieldCodes=""/>
            </w:object>
          </mc:Fallback>
        </mc:AlternateContent>
      </w:r>
      <w:r>
        <w:rPr>
          <w:rFonts w:hint="eastAsia"/>
        </w:rPr>
        <w:t>是</w:t>
      </w:r>
      <w:r w:rsidRPr="00BF41B9">
        <w:rPr>
          <w:rFonts w:hint="eastAsia"/>
        </w:rPr>
        <w:t>基于卷积的</w:t>
      </w:r>
      <w:r w:rsidRPr="00BF41B9">
        <w:rPr>
          <w:rFonts w:hint="eastAsia"/>
        </w:rPr>
        <w:t>Gated-</w:t>
      </w:r>
      <w:proofErr w:type="spellStart"/>
      <w:r w:rsidRPr="00BF41B9">
        <w:rPr>
          <w:rFonts w:hint="eastAsia"/>
        </w:rPr>
        <w:t>Dconv</w:t>
      </w:r>
      <w:proofErr w:type="spellEnd"/>
      <w:r w:rsidRPr="00BF41B9">
        <w:rPr>
          <w:rFonts w:hint="eastAsia"/>
        </w:rPr>
        <w:t>前馈结构层</w:t>
      </w:r>
      <w:r w:rsidR="008803A3">
        <w:rPr>
          <w:rFonts w:hint="eastAsia"/>
        </w:rPr>
        <w:t>(</w:t>
      </w:r>
      <w:r w:rsidRPr="00BF41B9">
        <w:rPr>
          <w:rFonts w:hint="eastAsia"/>
        </w:rPr>
        <w:t>GDFN</w:t>
      </w:r>
      <w:r w:rsidR="008803A3">
        <w:rPr>
          <w:rFonts w:hint="eastAsia"/>
        </w:rPr>
        <w:t>)</w:t>
      </w:r>
      <w:r>
        <w:rPr>
          <w:rFonts w:hint="eastAsia"/>
        </w:rPr>
        <w:t>。首先该特征</w:t>
      </w:r>
      <w:r w:rsidR="00C70A98" w:rsidRPr="00025957">
        <w:rPr>
          <w:position w:val="-4"/>
        </w:rPr>
        <mc:AlternateContent>
          <mc:Choice Requires="v">
            <w:object w:dxaOrig="13.95pt" w:dyaOrig="13pt" w14:anchorId="654373C9">
              <v:shape id="_x0000_i1144" type="#_x0000_t75" style="width:14.4pt;height:14.4pt" o:ole="">
                <v:imagedata r:id="rId372" o:title=""/>
              </v:shape>
              <o:OLEObject Type="Embed" ProgID="Equation.DSMT4" ShapeID="_x0000_i1144" DrawAspect="Content" ObjectID="_1777171542" r:id="rId373"/>
            </w:object>
          </mc:Choice>
          <mc:Fallback>
            <w:object>
              <w:drawing>
                <wp:inline distT="0" distB="0" distL="0" distR="0" wp14:anchorId="6F73A7E5" wp14:editId="0F7413BE">
                  <wp:extent cx="182880" cy="182880"/>
                  <wp:effectExtent l="0" t="0" r="7620" b="7620"/>
                  <wp:docPr id="120" name="对象 1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0"/>
                          <pic:cNvPicPr>
                            <a:picLocks noChangeAspect="1" noChangeArrowheads="1"/>
                            <a:extLst>
                              <a:ext uri="{837473B0-CC2E-450a-ABE3-18F120FF3D37}">
                                <a15:objectPr xmlns:a15="http://schemas.microsoft.com/office/drawing/2012/main" objectId="_1777171542" isActiveX="0" linkType=""/>
                              </a:ext>
                            </a:extLst>
                          </pic:cNvPicPr>
                        </pic:nvPicPr>
                        <pic:blipFill>
                          <a:blip r:embed="rId374">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73" w:progId="Equation.DSMT4" w:shapeId="120" w:fieldCodes=""/>
            </w:object>
          </mc:Fallback>
        </mc:AlternateContent>
      </w:r>
      <w:r>
        <w:rPr>
          <w:rFonts w:hint="eastAsia"/>
        </w:rPr>
        <w:t>先经过层归一化</w:t>
      </w:r>
      <w:r w:rsidR="00C70A98" w:rsidRPr="00C70A98">
        <w:rPr>
          <w:position w:val="-14"/>
        </w:rPr>
        <mc:AlternateContent>
          <mc:Choice Requires="v">
            <w:object w:dxaOrig="33pt" w:dyaOrig="20pt" w14:anchorId="78FA1376">
              <v:shape id="_x0000_i1145" type="#_x0000_t75" style="width:36.3pt;height:21.3pt" o:ole="">
                <v:imagedata r:id="rId375" o:title=""/>
              </v:shape>
              <o:OLEObject Type="Embed" ProgID="Equation.DSMT4" ShapeID="_x0000_i1145" DrawAspect="Content" ObjectID="_1777171543" r:id="rId376"/>
            </w:object>
          </mc:Choice>
          <mc:Fallback>
            <w:object>
              <w:drawing>
                <wp:inline distT="0" distB="0" distL="0" distR="0" wp14:anchorId="6133324D" wp14:editId="515B43FA">
                  <wp:extent cx="461010" cy="270510"/>
                  <wp:effectExtent l="0" t="0" r="0" b="0"/>
                  <wp:docPr id="121" name="对象 1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1"/>
                          <pic:cNvPicPr>
                            <a:picLocks noChangeAspect="1" noChangeArrowheads="1"/>
                            <a:extLst>
                              <a:ext uri="{837473B0-CC2E-450a-ABE3-18F120FF3D37}">
                                <a15:objectPr xmlns:a15="http://schemas.microsoft.com/office/drawing/2012/main" objectId="_1777171543" isActiveX="0" linkType=""/>
                              </a:ext>
                            </a:extLst>
                          </pic:cNvPicPr>
                        </pic:nvPicPr>
                        <pic:blipFill>
                          <a:blip r:embed="rId377">
                            <a:extLst>
                              <a:ext uri="{28A0092B-C50C-407E-A947-70E740481C1C}">
                                <a14:useLocalDpi xmlns:a14="http://schemas.microsoft.com/office/drawing/2010/main" val="0"/>
                              </a:ext>
                            </a:extLst>
                          </a:blip>
                          <a:srcRect/>
                          <a:stretch>
                            <a:fillRect/>
                          </a:stretch>
                        </pic:blipFill>
                        <pic:spPr bwMode="auto">
                          <a:xfrm>
                            <a:off x="0" y="0"/>
                            <a:ext cx="461010" cy="270510"/>
                          </a:xfrm>
                          <a:prstGeom prst="rect">
                            <a:avLst/>
                          </a:prstGeom>
                          <a:noFill/>
                          <a:ln>
                            <a:noFill/>
                          </a:ln>
                        </pic:spPr>
                      </pic:pic>
                    </a:graphicData>
                  </a:graphic>
                </wp:inline>
              </w:drawing>
              <w:objectEmbed w:drawAspect="content" r:id="rId376" w:progId="Equation.DSMT4" w:shapeId="121" w:fieldCodes=""/>
            </w:object>
          </mc:Fallback>
        </mc:AlternateContent>
      </w:r>
      <w:r>
        <w:rPr>
          <w:rFonts w:hint="eastAsia"/>
        </w:rPr>
        <w:t>处理，之后将处理得到的特征再经过</w:t>
      </w:r>
      <w:r w:rsidR="00C70A98" w:rsidRPr="00C70A98">
        <w:rPr>
          <w:position w:val="-14"/>
        </w:rPr>
        <mc:AlternateContent>
          <mc:Choice Requires="v">
            <w:object w:dxaOrig="45pt" w:dyaOrig="20pt" w14:anchorId="22E78B77">
              <v:shape id="_x0000_i1146" type="#_x0000_t75" style="width:43.2pt;height:21.3pt" o:ole="">
                <v:imagedata r:id="rId378" o:title=""/>
              </v:shape>
              <o:OLEObject Type="Embed" ProgID="Equation.DSMT4" ShapeID="_x0000_i1146" DrawAspect="Content" ObjectID="_1777171544" r:id="rId379"/>
            </w:object>
          </mc:Choice>
          <mc:Fallback>
            <w:object>
              <w:drawing>
                <wp:inline distT="0" distB="0" distL="0" distR="0" wp14:anchorId="3FB48EE3" wp14:editId="5304C892">
                  <wp:extent cx="548640" cy="270510"/>
                  <wp:effectExtent l="0" t="0" r="3810" b="0"/>
                  <wp:docPr id="122" name="对象 1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2"/>
                          <pic:cNvPicPr>
                            <a:picLocks noChangeAspect="1" noChangeArrowheads="1"/>
                            <a:extLst>
                              <a:ext uri="{837473B0-CC2E-450a-ABE3-18F120FF3D37}">
                                <a15:objectPr xmlns:a15="http://schemas.microsoft.com/office/drawing/2012/main" objectId="_1777171544" isActiveX="0" linkType=""/>
                              </a:ext>
                            </a:extLst>
                          </pic:cNvPicPr>
                        </pic:nvPicPr>
                        <pic:blipFill>
                          <a:blip r:embed="rId380">
                            <a:extLst>
                              <a:ext uri="{28A0092B-C50C-407E-A947-70E740481C1C}">
                                <a14:useLocalDpi xmlns:a14="http://schemas.microsoft.com/office/drawing/2010/main" val="0"/>
                              </a:ext>
                            </a:extLst>
                          </a:blip>
                          <a:srcRect/>
                          <a:stretch>
                            <a:fillRect/>
                          </a:stretch>
                        </pic:blipFill>
                        <pic:spPr bwMode="auto">
                          <a:xfrm>
                            <a:off x="0" y="0"/>
                            <a:ext cx="548640" cy="270510"/>
                          </a:xfrm>
                          <a:prstGeom prst="rect">
                            <a:avLst/>
                          </a:prstGeom>
                          <a:noFill/>
                          <a:ln>
                            <a:noFill/>
                          </a:ln>
                        </pic:spPr>
                      </pic:pic>
                    </a:graphicData>
                  </a:graphic>
                </wp:inline>
              </w:drawing>
              <w:objectEmbed w:drawAspect="content" r:id="rId379" w:progId="Equation.DSMT4" w:shapeId="122" w:fieldCodes=""/>
            </w:object>
          </mc:Fallback>
        </mc:AlternateContent>
      </w:r>
      <w:r>
        <w:rPr>
          <w:rFonts w:hint="eastAsia"/>
        </w:rPr>
        <w:t>进行计算，将计算输出的结果与输入特征</w:t>
      </w:r>
      <w:r w:rsidR="00C70A98" w:rsidRPr="00025957">
        <w:rPr>
          <w:position w:val="-4"/>
        </w:rPr>
        <mc:AlternateContent>
          <mc:Choice Requires="v">
            <w:object w:dxaOrig="13.95pt" w:dyaOrig="13pt" w14:anchorId="3B614703">
              <v:shape id="_x0000_i1147" type="#_x0000_t75" style="width:14.4pt;height:14.4pt" o:ole="">
                <v:imagedata r:id="rId381" o:title=""/>
              </v:shape>
              <o:OLEObject Type="Embed" ProgID="Equation.DSMT4" ShapeID="_x0000_i1147" DrawAspect="Content" ObjectID="_1777171545" r:id="rId382"/>
            </w:object>
          </mc:Choice>
          <mc:Fallback>
            <w:object>
              <w:drawing>
                <wp:inline distT="0" distB="0" distL="0" distR="0" wp14:anchorId="7D12ECE9" wp14:editId="6A1E9881">
                  <wp:extent cx="182880" cy="182880"/>
                  <wp:effectExtent l="0" t="0" r="7620" b="7620"/>
                  <wp:docPr id="123" name="对象 1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3"/>
                          <pic:cNvPicPr>
                            <a:picLocks noChangeAspect="1" noChangeArrowheads="1"/>
                            <a:extLst>
                              <a:ext uri="{837473B0-CC2E-450a-ABE3-18F120FF3D37}">
                                <a15:objectPr xmlns:a15="http://schemas.microsoft.com/office/drawing/2012/main" objectId="_1777171545" isActiveX="0" linkType=""/>
                              </a:ext>
                            </a:extLst>
                          </pic:cNvPicPr>
                        </pic:nvPicPr>
                        <pic:blipFill>
                          <a:blip r:embed="rId383">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82" w:progId="Equation.DSMT4" w:shapeId="123" w:fieldCodes=""/>
            </w:object>
          </mc:Fallback>
        </mc:AlternateContent>
      </w:r>
      <w:r>
        <w:rPr>
          <w:rFonts w:hint="eastAsia"/>
        </w:rPr>
        <w:t>求和得到新的特征</w:t>
      </w:r>
      <w:r w:rsidR="00C70A98" w:rsidRPr="00025957">
        <w:rPr>
          <w:position w:val="-4"/>
        </w:rPr>
        <mc:AlternateContent>
          <mc:Choice Requires="v">
            <w:object w:dxaOrig="16pt" w:dyaOrig="15pt" w14:anchorId="05A8D468">
              <v:shape id="_x0000_i1148" type="#_x0000_t75" style="width:14.4pt;height:14.4pt" o:ole="">
                <v:imagedata r:id="rId384" o:title=""/>
              </v:shape>
              <o:OLEObject Type="Embed" ProgID="Equation.DSMT4" ShapeID="_x0000_i1148" DrawAspect="Content" ObjectID="_1777171546" r:id="rId385"/>
            </w:object>
          </mc:Choice>
          <mc:Fallback>
            <w:object>
              <w:drawing>
                <wp:inline distT="0" distB="0" distL="0" distR="0" wp14:anchorId="6DE0A299" wp14:editId="4383A7E8">
                  <wp:extent cx="182880" cy="182880"/>
                  <wp:effectExtent l="0" t="0" r="7620" b="7620"/>
                  <wp:docPr id="124" name="对象 1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4"/>
                          <pic:cNvPicPr>
                            <a:picLocks noChangeAspect="1" noChangeArrowheads="1"/>
                            <a:extLst>
                              <a:ext uri="{837473B0-CC2E-450a-ABE3-18F120FF3D37}">
                                <a15:objectPr xmlns:a15="http://schemas.microsoft.com/office/drawing/2012/main" objectId="_1777171546" isActiveX="0" linkType=""/>
                              </a:ext>
                            </a:extLst>
                          </pic:cNvPicPr>
                        </pic:nvPicPr>
                        <pic:blipFill>
                          <a:blip r:embed="rId386">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85" w:progId="Equation.DSMT4" w:shapeId="124" w:fieldCodes=""/>
            </w:object>
          </mc:Fallback>
        </mc:AlternateContent>
      </w:r>
      <w:r>
        <w:rPr>
          <w:rFonts w:hint="eastAsia"/>
        </w:rPr>
        <w:t>。之后再将该特征</w:t>
      </w:r>
      <w:r w:rsidR="00C70A98" w:rsidRPr="00025957">
        <w:rPr>
          <w:position w:val="-4"/>
        </w:rPr>
        <mc:AlternateContent>
          <mc:Choice Requires="v">
            <w:object w:dxaOrig="16pt" w:dyaOrig="15pt" w14:anchorId="10580AC6">
              <v:shape id="_x0000_i1149" type="#_x0000_t75" style="width:14.4pt;height:14.4pt" o:ole="">
                <v:imagedata r:id="rId384" o:title=""/>
              </v:shape>
              <o:OLEObject Type="Embed" ProgID="Equation.DSMT4" ShapeID="_x0000_i1149" DrawAspect="Content" ObjectID="_1777171547" r:id="rId387"/>
            </w:object>
          </mc:Choice>
          <mc:Fallback>
            <w:object>
              <w:drawing>
                <wp:inline distT="0" distB="0" distL="0" distR="0" wp14:anchorId="5D6AE1B5" wp14:editId="6801B360">
                  <wp:extent cx="182880" cy="182880"/>
                  <wp:effectExtent l="0" t="0" r="7620" b="7620"/>
                  <wp:docPr id="125" name="对象 1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5"/>
                          <pic:cNvPicPr>
                            <a:picLocks noChangeAspect="1" noChangeArrowheads="1"/>
                            <a:extLst>
                              <a:ext uri="{837473B0-CC2E-450a-ABE3-18F120FF3D37}">
                                <a15:objectPr xmlns:a15="http://schemas.microsoft.com/office/drawing/2012/main" objectId="_1777171547" isActiveX="0" linkType=""/>
                              </a:ext>
                            </a:extLst>
                          </pic:cNvPicPr>
                        </pic:nvPicPr>
                        <pic:blipFill>
                          <a:blip r:embed="rId386">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87" w:progId="Equation.DSMT4" w:shapeId="125" w:fieldCodes=""/>
            </w:object>
          </mc:Fallback>
        </mc:AlternateContent>
      </w:r>
      <w:r>
        <w:rPr>
          <w:rFonts w:hint="eastAsia"/>
        </w:rPr>
        <w:t>进行层归一化，然后经由</w:t>
      </w:r>
      <w:r w:rsidR="00C70A98" w:rsidRPr="00C70A98">
        <w:rPr>
          <w:position w:val="-14"/>
        </w:rPr>
        <mc:AlternateContent>
          <mc:Choice Requires="v">
            <w:object w:dxaOrig="49.95pt" w:dyaOrig="20pt" w14:anchorId="4679AE17">
              <v:shape id="_x0000_i1150" type="#_x0000_t75" style="width:50.7pt;height:21.3pt" o:ole="">
                <v:imagedata r:id="rId388" o:title=""/>
              </v:shape>
              <o:OLEObject Type="Embed" ProgID="Equation.DSMT4" ShapeID="_x0000_i1150" DrawAspect="Content" ObjectID="_1777171548" r:id="rId389"/>
            </w:object>
          </mc:Choice>
          <mc:Fallback>
            <w:object>
              <w:drawing>
                <wp:inline distT="0" distB="0" distL="0" distR="0" wp14:anchorId="24E833E4" wp14:editId="4B0A1E5C">
                  <wp:extent cx="643890" cy="270510"/>
                  <wp:effectExtent l="0" t="0" r="3810" b="0"/>
                  <wp:docPr id="126" name="对象 1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6"/>
                          <pic:cNvPicPr>
                            <a:picLocks noChangeAspect="1" noChangeArrowheads="1"/>
                            <a:extLst>
                              <a:ext uri="{837473B0-CC2E-450a-ABE3-18F120FF3D37}">
                                <a15:objectPr xmlns:a15="http://schemas.microsoft.com/office/drawing/2012/main" objectId="_1777171548" isActiveX="0" linkType=""/>
                              </a:ext>
                            </a:extLst>
                          </pic:cNvPicPr>
                        </pic:nvPicPr>
                        <pic:blipFill>
                          <a:blip r:embed="rId390">
                            <a:extLst>
                              <a:ext uri="{28A0092B-C50C-407E-A947-70E740481C1C}">
                                <a14:useLocalDpi xmlns:a14="http://schemas.microsoft.com/office/drawing/2010/main" val="0"/>
                              </a:ext>
                            </a:extLst>
                          </a:blip>
                          <a:srcRect/>
                          <a:stretch>
                            <a:fillRect/>
                          </a:stretch>
                        </pic:blipFill>
                        <pic:spPr bwMode="auto">
                          <a:xfrm>
                            <a:off x="0" y="0"/>
                            <a:ext cx="643890" cy="270510"/>
                          </a:xfrm>
                          <a:prstGeom prst="rect">
                            <a:avLst/>
                          </a:prstGeom>
                          <a:noFill/>
                          <a:ln>
                            <a:noFill/>
                          </a:ln>
                        </pic:spPr>
                      </pic:pic>
                    </a:graphicData>
                  </a:graphic>
                </wp:inline>
              </w:drawing>
              <w:objectEmbed w:drawAspect="content" r:id="rId389" w:progId="Equation.DSMT4" w:shapeId="126" w:fieldCodes=""/>
            </w:object>
          </mc:Fallback>
        </mc:AlternateContent>
      </w:r>
      <w:r>
        <w:rPr>
          <w:rFonts w:hint="eastAsia"/>
        </w:rPr>
        <w:t>处理，再把处理得到的特征与</w:t>
      </w:r>
      <w:r w:rsidR="00C70A98" w:rsidRPr="00025957">
        <w:rPr>
          <w:position w:val="-4"/>
        </w:rPr>
        <mc:AlternateContent>
          <mc:Choice Requires="v">
            <w:object w:dxaOrig="16pt" w:dyaOrig="15pt" w14:anchorId="39DAD996">
              <v:shape id="_x0000_i1151" type="#_x0000_t75" style="width:14.4pt;height:14.4pt" o:ole="">
                <v:imagedata r:id="rId391" o:title=""/>
              </v:shape>
              <o:OLEObject Type="Embed" ProgID="Equation.DSMT4" ShapeID="_x0000_i1151" DrawAspect="Content" ObjectID="_1777171549" r:id="rId392"/>
            </w:object>
          </mc:Choice>
          <mc:Fallback>
            <w:object>
              <w:drawing>
                <wp:inline distT="0" distB="0" distL="0" distR="0" wp14:anchorId="787D2652" wp14:editId="4807C8F3">
                  <wp:extent cx="182880" cy="182880"/>
                  <wp:effectExtent l="0" t="0" r="7620" b="7620"/>
                  <wp:docPr id="127" name="对象 1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7"/>
                          <pic:cNvPicPr>
                            <a:picLocks noChangeAspect="1" noChangeArrowheads="1"/>
                            <a:extLst>
                              <a:ext uri="{837473B0-CC2E-450a-ABE3-18F120FF3D37}">
                                <a15:objectPr xmlns:a15="http://schemas.microsoft.com/office/drawing/2012/main" objectId="_1777171549" isActiveX="0" linkType=""/>
                              </a:ext>
                            </a:extLst>
                          </pic:cNvPicPr>
                        </pic:nvPicPr>
                        <pic:blipFill>
                          <a:blip r:embed="rId393">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392" w:progId="Equation.DSMT4" w:shapeId="127" w:fieldCodes=""/>
            </w:object>
          </mc:Fallback>
        </mc:AlternateContent>
      </w:r>
      <w:r>
        <w:rPr>
          <w:rFonts w:hint="eastAsia"/>
        </w:rPr>
        <w:t>相加求和得到</w:t>
      </w:r>
      <w:r w:rsidR="00F34C66">
        <w:rPr>
          <w:rFonts w:hint="eastAsia"/>
        </w:rPr>
        <w:t>ASAB</w:t>
      </w:r>
      <w:r>
        <w:rPr>
          <w:rFonts w:hint="eastAsia"/>
        </w:rPr>
        <w:t>最终的输出。</w:t>
      </w:r>
    </w:p>
    <w:p w14:paraId="215E35FC" w14:textId="6CDF55BC" w:rsidR="009B1057" w:rsidRPr="009959A5" w:rsidRDefault="009B1057" w:rsidP="002D5C0F">
      <w:pPr>
        <w:pStyle w:val="3"/>
        <w:spacing w:before="9.75pt" w:after="9.75pt"/>
      </w:pPr>
      <w:bookmarkStart w:id="386" w:name="_Toc161457414"/>
      <w:bookmarkStart w:id="387" w:name="_Toc161458017"/>
      <w:bookmarkStart w:id="388" w:name="_Toc161602619"/>
      <w:bookmarkStart w:id="389" w:name="_Toc161792323"/>
      <w:bookmarkStart w:id="390" w:name="_Toc162391765"/>
      <w:bookmarkStart w:id="391" w:name="_Toc162584019"/>
      <w:bookmarkStart w:id="392" w:name="_Toc162875897"/>
      <w:bookmarkStart w:id="393" w:name="_Toc162877308"/>
      <w:bookmarkStart w:id="394" w:name="_Toc162878496"/>
      <w:bookmarkStart w:id="395" w:name="_Toc162948183"/>
      <w:bookmarkStart w:id="396" w:name="_Toc166375126"/>
      <w:bookmarkStart w:id="397" w:name="_Toc166553996"/>
      <w:r>
        <w:lastRenderedPageBreak/>
        <w:t>3</w:t>
      </w:r>
      <w:r w:rsidRPr="001E0758">
        <w:t>.</w:t>
      </w:r>
      <w:r>
        <w:t>2</w:t>
      </w:r>
      <w:r w:rsidRPr="001E0758">
        <w:t>.</w:t>
      </w:r>
      <w:r>
        <w:t>4</w:t>
      </w:r>
      <w:r w:rsidRPr="001E0758">
        <w:rPr>
          <w:rFonts w:hint="eastAsia"/>
        </w:rPr>
        <w:t xml:space="preserve"> </w:t>
      </w:r>
      <w:r w:rsidRPr="008D5E65">
        <w:rPr>
          <w:rFonts w:hint="eastAsia"/>
        </w:rPr>
        <w:t>轴向自注意力计算层</w:t>
      </w:r>
      <w:r w:rsidR="008803A3">
        <w:rPr>
          <w:rFonts w:hint="eastAsia"/>
        </w:rPr>
        <w:t>(</w:t>
      </w:r>
      <w:r w:rsidRPr="008D5E65">
        <w:rPr>
          <w:rFonts w:hint="eastAsia"/>
        </w:rPr>
        <w:t>ASAL</w:t>
      </w:r>
      <w:r w:rsidR="008803A3">
        <w:rPr>
          <w:rFonts w:hint="eastAsia"/>
        </w:rPr>
        <w:t>)</w:t>
      </w:r>
      <w:bookmarkEnd w:id="386"/>
      <w:bookmarkEnd w:id="387"/>
      <w:bookmarkEnd w:id="388"/>
      <w:bookmarkEnd w:id="389"/>
      <w:bookmarkEnd w:id="390"/>
      <w:bookmarkEnd w:id="391"/>
      <w:bookmarkEnd w:id="392"/>
      <w:bookmarkEnd w:id="393"/>
      <w:bookmarkEnd w:id="394"/>
      <w:bookmarkEnd w:id="395"/>
      <w:bookmarkEnd w:id="396"/>
      <w:bookmarkEnd w:id="397"/>
    </w:p>
    <w:p w14:paraId="475EB63F" w14:textId="15C25AD3" w:rsidR="009B1057" w:rsidRDefault="00164599" w:rsidP="009B1057">
      <w:pPr>
        <w:spacing w:before="9pt" w:after="9pt"/>
        <w:ind w:firstLineChars="200" w:firstLine="24.90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94"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1BDB9D7" w14:textId="5E1C54CB" w:rsidR="00C8269D"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4</w:t>
      </w:r>
      <w:r w:rsidRPr="00C8269D">
        <w:rPr>
          <w:rFonts w:hint="eastAsia"/>
          <w:sz w:val="21"/>
          <w:szCs w:val="21"/>
        </w:rPr>
        <w:t xml:space="preserve"> </w:t>
      </w:r>
      <w:r w:rsidRPr="00C8269D">
        <w:rPr>
          <w:rFonts w:hint="eastAsia"/>
          <w:sz w:val="21"/>
          <w:szCs w:val="21"/>
        </w:rPr>
        <w:t>轴向自注意力计算层</w:t>
      </w:r>
      <w:r w:rsidR="008803A3">
        <w:rPr>
          <w:rFonts w:hint="eastAsia"/>
          <w:sz w:val="21"/>
          <w:szCs w:val="21"/>
        </w:rPr>
        <w:t>(</w:t>
      </w:r>
      <w:r w:rsidRPr="00C8269D">
        <w:rPr>
          <w:rFonts w:hint="eastAsia"/>
          <w:sz w:val="21"/>
          <w:szCs w:val="21"/>
        </w:rPr>
        <w:t>ASAL</w:t>
      </w:r>
      <w:r w:rsidR="008803A3">
        <w:rPr>
          <w:rFonts w:hint="eastAsia"/>
          <w:sz w:val="21"/>
          <w:szCs w:val="21"/>
        </w:rPr>
        <w:t>)</w:t>
      </w:r>
      <w:r w:rsidRPr="00C8269D">
        <w:rPr>
          <w:rFonts w:hint="eastAsia"/>
          <w:sz w:val="21"/>
          <w:szCs w:val="21"/>
        </w:rPr>
        <w:t>计算过程</w:t>
      </w:r>
    </w:p>
    <w:p w14:paraId="7F5A8BDD" w14:textId="6EE78792" w:rsidR="009B1057" w:rsidRPr="008960C2" w:rsidRDefault="001F0335" w:rsidP="001F0335">
      <w:pPr>
        <w:adjustRightInd w:val="0"/>
        <w:snapToGrid w:val="0"/>
        <w:spacing w:line="15pt" w:lineRule="auto"/>
        <w:ind w:firstLineChars="196" w:firstLine="24.40pt"/>
      </w:pPr>
      <w:r>
        <w:t>ASAL</w:t>
      </w:r>
      <w:r w:rsidRPr="001F0335">
        <w:rPr>
          <w:rFonts w:hint="eastAsia"/>
        </w:rPr>
        <w:t>的计算过程大致如图</w:t>
      </w:r>
      <w:r w:rsidRPr="001F0335">
        <w:rPr>
          <w:rFonts w:hint="eastAsia"/>
        </w:rPr>
        <w:t>3-4</w:t>
      </w:r>
      <w:r w:rsidRPr="001F0335">
        <w:rPr>
          <w:rFonts w:hint="eastAsia"/>
        </w:rPr>
        <w:t>所示。假设输入特征的尺寸为</w:t>
      </w:r>
      <w:r w:rsidR="009B1057" w:rsidRPr="00116DDF">
        <w:rPr>
          <w:position w:val="-6"/>
        </w:rPr>
        <mc:AlternateContent>
          <mc:Choice Requires="v">
            <w:object w:dxaOrig="52pt" w:dyaOrig="13.95pt" w14:anchorId="2F5B2984">
              <v:shape id="_x0000_i1152" type="#_x0000_t75" style="width:50.7pt;height:14.4pt" o:ole="">
                <v:imagedata r:id="rId395" o:title=""/>
              </v:shape>
              <o:OLEObject Type="Embed" ProgID="Equation.DSMT4" ShapeID="_x0000_i1152" DrawAspect="Content" ObjectID="_1777171550" r:id="rId396"/>
            </w:object>
          </mc:Choice>
          <mc:Fallback>
            <w:object>
              <w:drawing>
                <wp:inline distT="0" distB="0" distL="0" distR="0" wp14:anchorId="0DE85A62" wp14:editId="3828406B">
                  <wp:extent cx="643890" cy="182880"/>
                  <wp:effectExtent l="0" t="0" r="3810" b="7620"/>
                  <wp:docPr id="128" name="对象 1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8"/>
                          <pic:cNvPicPr>
                            <a:picLocks noChangeAspect="1" noChangeArrowheads="1"/>
                            <a:extLst>
                              <a:ext uri="{837473B0-CC2E-450a-ABE3-18F120FF3D37}">
                                <a15:objectPr xmlns:a15="http://schemas.microsoft.com/office/drawing/2012/main" objectId="_1777171550" isActiveX="0" linkType=""/>
                              </a:ext>
                            </a:extLst>
                          </pic:cNvPicPr>
                        </pic:nvPicPr>
                        <pic:blipFill>
                          <a:blip r:embed="rId397">
                            <a:extLst>
                              <a:ext uri="{28A0092B-C50C-407E-A947-70E740481C1C}">
                                <a14:useLocalDpi xmlns:a14="http://schemas.microsoft.com/office/drawing/2010/main" val="0"/>
                              </a:ext>
                            </a:extLst>
                          </a:blip>
                          <a:srcRect/>
                          <a:stretch>
                            <a:fillRect/>
                          </a:stretch>
                        </pic:blipFill>
                        <pic:spPr bwMode="auto">
                          <a:xfrm>
                            <a:off x="0" y="0"/>
                            <a:ext cx="643890" cy="182880"/>
                          </a:xfrm>
                          <a:prstGeom prst="rect">
                            <a:avLst/>
                          </a:prstGeom>
                          <a:noFill/>
                          <a:ln>
                            <a:noFill/>
                          </a:ln>
                        </pic:spPr>
                      </pic:pic>
                    </a:graphicData>
                  </a:graphic>
                </wp:inline>
              </w:drawing>
              <w:objectEmbed w:drawAspect="content" r:id="rId396" w:progId="Equation.DSMT4" w:shapeId="128" w:fieldCodes=""/>
            </w:object>
          </mc:Fallback>
        </mc:AlternateContent>
      </w:r>
      <w:r w:rsidR="009B1057">
        <w:rPr>
          <w:rFonts w:hint="eastAsia"/>
        </w:rPr>
        <w:t>，即</w:t>
      </w:r>
      <w:r w:rsidR="009B1057" w:rsidRPr="00025957">
        <w:rPr>
          <w:position w:val="-4"/>
        </w:rPr>
        <mc:AlternateContent>
          <mc:Choice Requires="v">
            <w:object w:dxaOrig="66pt" w:dyaOrig="15pt" w14:anchorId="57547ABB">
              <v:shape id="_x0000_i1153" type="#_x0000_t75" style="width:65.1pt;height:14.4pt" o:ole="">
                <v:imagedata r:id="rId398" o:title=""/>
              </v:shape>
              <o:OLEObject Type="Embed" ProgID="Equation.DSMT4" ShapeID="_x0000_i1153" DrawAspect="Content" ObjectID="_1777171551" r:id="rId399"/>
            </w:object>
          </mc:Choice>
          <mc:Fallback>
            <w:object>
              <w:drawing>
                <wp:inline distT="0" distB="0" distL="0" distR="0" wp14:anchorId="0B619A87" wp14:editId="4A398506">
                  <wp:extent cx="826770" cy="182880"/>
                  <wp:effectExtent l="0" t="0" r="0" b="7620"/>
                  <wp:docPr id="129" name="对象 1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
                          <pic:cNvPicPr>
                            <a:picLocks noChangeAspect="1" noChangeArrowheads="1"/>
                            <a:extLst>
                              <a:ext uri="{837473B0-CC2E-450a-ABE3-18F120FF3D37}">
                                <a15:objectPr xmlns:a15="http://schemas.microsoft.com/office/drawing/2012/main" objectId="_1777171551" isActiveX="0" linkType=""/>
                              </a:ext>
                            </a:extLst>
                          </pic:cNvPicPr>
                        </pic:nvPicPr>
                        <pic:blipFill>
                          <a:blip r:embed="rId400">
                            <a:extLst>
                              <a:ext uri="{28A0092B-C50C-407E-A947-70E740481C1C}">
                                <a14:useLocalDpi xmlns:a14="http://schemas.microsoft.com/office/drawing/2010/main" val="0"/>
                              </a:ext>
                            </a:extLst>
                          </a:blip>
                          <a:srcRect/>
                          <a:stretch>
                            <a:fillRect/>
                          </a:stretch>
                        </pic:blipFill>
                        <pic:spPr bwMode="auto">
                          <a:xfrm>
                            <a:off x="0" y="0"/>
                            <a:ext cx="826770" cy="182880"/>
                          </a:xfrm>
                          <a:prstGeom prst="rect">
                            <a:avLst/>
                          </a:prstGeom>
                          <a:noFill/>
                          <a:ln>
                            <a:noFill/>
                          </a:ln>
                        </pic:spPr>
                      </pic:pic>
                    </a:graphicData>
                  </a:graphic>
                </wp:inline>
              </w:drawing>
              <w:objectEmbed w:drawAspect="content" r:id="rId399" w:progId="Equation.DSMT4" w:shapeId="129" w:fieldCodes=""/>
            </w:object>
          </mc:Fallback>
        </mc:AlternateContent>
      </w:r>
      <w:r w:rsidR="009B1057">
        <w:rPr>
          <w:rFonts w:hint="eastAsia"/>
        </w:rPr>
        <w:t>，根据多头自注意力的机制，我们首先将输入特征映射至</w:t>
      </w:r>
      <w:r w:rsidR="009B1057" w:rsidRPr="00025957">
        <w:rPr>
          <w:position w:val="-4"/>
        </w:rPr>
        <mc:AlternateContent>
          <mc:Choice Requires="v">
            <w:object w:dxaOrig="13pt" w:dyaOrig="13pt" w14:anchorId="5EF5373E">
              <v:shape id="_x0000_i1154" type="#_x0000_t75" style="width:14.4pt;height:14.4pt" o:ole="">
                <v:imagedata r:id="rId401" o:title=""/>
              </v:shape>
              <o:OLEObject Type="Embed" ProgID="Equation.DSMT4" ShapeID="_x0000_i1154" DrawAspect="Content" ObjectID="_1777171552" r:id="rId402"/>
            </w:object>
          </mc:Choice>
          <mc:Fallback>
            <w:object>
              <w:drawing>
                <wp:inline distT="0" distB="0" distL="0" distR="0" wp14:anchorId="153A7E37" wp14:editId="7E2DF773">
                  <wp:extent cx="182880" cy="182880"/>
                  <wp:effectExtent l="0" t="0" r="7620" b="7620"/>
                  <wp:docPr id="130" name="对象 1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0"/>
                          <pic:cNvPicPr>
                            <a:picLocks noChangeAspect="1" noChangeArrowheads="1"/>
                            <a:extLst>
                              <a:ext uri="{837473B0-CC2E-450a-ABE3-18F120FF3D37}">
                                <a15:objectPr xmlns:a15="http://schemas.microsoft.com/office/drawing/2012/main" objectId="_1777171552" isActiveX="0" linkType=""/>
                              </a:ext>
                            </a:extLst>
                          </pic:cNvPicPr>
                        </pic:nvPicPr>
                        <pic:blipFill>
                          <a:blip r:embed="rId403">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02" w:progId="Equation.DSMT4" w:shapeId="130" w:fieldCodes=""/>
            </w:object>
          </mc:Fallback>
        </mc:AlternateContent>
      </w:r>
      <w:r w:rsidR="009B1057">
        <w:rPr>
          <w:rFonts w:hint="eastAsia"/>
        </w:rPr>
        <w:t>个头上，然后将这</w:t>
      </w:r>
      <w:r w:rsidR="009B1057" w:rsidRPr="00025957">
        <w:rPr>
          <w:position w:val="-4"/>
        </w:rPr>
        <mc:AlternateContent>
          <mc:Choice Requires="v">
            <w:object w:dxaOrig="13pt" w:dyaOrig="13pt" w14:anchorId="0055212A">
              <v:shape id="_x0000_i1155" type="#_x0000_t75" style="width:14.4pt;height:14.4pt" o:ole="">
                <v:imagedata r:id="rId401" o:title=""/>
              </v:shape>
              <o:OLEObject Type="Embed" ProgID="Equation.DSMT4" ShapeID="_x0000_i1155" DrawAspect="Content" ObjectID="_1777171553" r:id="rId404"/>
            </w:object>
          </mc:Choice>
          <mc:Fallback>
            <w:object>
              <w:drawing>
                <wp:inline distT="0" distB="0" distL="0" distR="0" wp14:anchorId="52D0E60A" wp14:editId="59287A98">
                  <wp:extent cx="182880" cy="182880"/>
                  <wp:effectExtent l="0" t="0" r="7620" b="7620"/>
                  <wp:docPr id="131" name="对象 1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1"/>
                          <pic:cNvPicPr>
                            <a:picLocks noChangeAspect="1" noChangeArrowheads="1"/>
                            <a:extLst>
                              <a:ext uri="{837473B0-CC2E-450a-ABE3-18F120FF3D37}">
                                <a15:objectPr xmlns:a15="http://schemas.microsoft.com/office/drawing/2012/main" objectId="_1777171553" isActiveX="0" linkType=""/>
                              </a:ext>
                            </a:extLst>
                          </pic:cNvPicPr>
                        </pic:nvPicPr>
                        <pic:blipFill>
                          <a:blip r:embed="rId403">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04" w:progId="Equation.DSMT4" w:shapeId="131" w:fieldCodes=""/>
            </w:object>
          </mc:Fallback>
        </mc:AlternateContent>
      </w:r>
      <w:r w:rsidR="009B1057">
        <w:rPr>
          <w:rFonts w:hint="eastAsia"/>
        </w:rPr>
        <w:t>个头分成两组，一组执行水平方向的自注意力，另一组执行垂直方向的自注意力。</w:t>
      </w:r>
    </w:p>
    <w:p w14:paraId="4FB488A8" w14:textId="2A9AEF52" w:rsidR="009B1057" w:rsidRDefault="009B1057" w:rsidP="00F17271">
      <w:pPr>
        <w:adjustRightInd w:val="0"/>
        <w:snapToGrid w:val="0"/>
        <w:spacing w:line="15pt" w:lineRule="auto"/>
        <w:ind w:firstLineChars="196" w:firstLine="24.40pt"/>
        <w:jc w:val="start"/>
      </w:pPr>
      <w:r>
        <w:rPr>
          <w:rFonts w:hint="eastAsia"/>
        </w:rPr>
        <w:t>对于前</w:t>
      </w:r>
      <w:r w:rsidR="00BC1E3E" w:rsidRPr="00025957">
        <w:rPr>
          <w:position w:val="-4"/>
        </w:rPr>
        <mc:AlternateContent>
          <mc:Choice Requires="v">
            <w:object w:dxaOrig="13pt" w:dyaOrig="13pt" w14:anchorId="7ECEC344">
              <v:shape id="_x0000_i1156" type="#_x0000_t75" style="width:14.4pt;height:14.4pt" o:ole="">
                <v:imagedata r:id="rId405" o:title=""/>
              </v:shape>
              <o:OLEObject Type="Embed" ProgID="Equation.DSMT4" ShapeID="_x0000_i1156" DrawAspect="Content" ObjectID="_1777171554" r:id="rId406"/>
            </w:object>
          </mc:Choice>
          <mc:Fallback>
            <w:object>
              <w:drawing>
                <wp:inline distT="0" distB="0" distL="0" distR="0" wp14:anchorId="77B19612" wp14:editId="18AF9EDE">
                  <wp:extent cx="182880" cy="182880"/>
                  <wp:effectExtent l="0" t="0" r="7620" b="7620"/>
                  <wp:docPr id="132" name="对象 1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2"/>
                          <pic:cNvPicPr>
                            <a:picLocks noChangeAspect="1" noChangeArrowheads="1"/>
                            <a:extLst>
                              <a:ext uri="{837473B0-CC2E-450a-ABE3-18F120FF3D37}">
                                <a15:objectPr xmlns:a15="http://schemas.microsoft.com/office/drawing/2012/main" objectId="_1777171554" isActiveX="0" linkType=""/>
                              </a:ext>
                            </a:extLst>
                          </pic:cNvPicPr>
                        </pic:nvPicPr>
                        <pic:blipFill>
                          <a:blip r:embed="rId407">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06" w:progId="Equation.DSMT4" w:shapeId="132" w:fieldCodes=""/>
            </w:object>
          </mc:Fallback>
        </mc:AlternateContent>
      </w:r>
      <w:r>
        <w:rPr>
          <w:rFonts w:hint="eastAsia"/>
        </w:rPr>
        <w:t>组在水平方向上的自注意力的计算过程如公式</w:t>
      </w:r>
      <w:r w:rsidR="008803A3">
        <w:rPr>
          <w:rFonts w:hint="eastAsia"/>
        </w:rPr>
        <w:t>(</w:t>
      </w:r>
      <w:r>
        <w:rPr>
          <w:rFonts w:hint="eastAsia"/>
        </w:rPr>
        <w:t>3</w:t>
      </w:r>
      <w:r>
        <w:t>-9</w:t>
      </w:r>
      <w:r w:rsidR="008803A3">
        <w:rPr>
          <w:rFonts w:hint="eastAsia"/>
        </w:rPr>
        <w:t>)</w:t>
      </w:r>
      <w:r>
        <w:rPr>
          <w:rFonts w:hint="eastAsia"/>
        </w:rPr>
        <w:t>、公式</w:t>
      </w:r>
      <w:r w:rsidR="008803A3">
        <w:rPr>
          <w:rFonts w:hint="eastAsia"/>
        </w:rPr>
        <w:t>(</w:t>
      </w:r>
      <w:r>
        <w:rPr>
          <w:rFonts w:hint="eastAsia"/>
        </w:rPr>
        <w:t>3</w:t>
      </w:r>
      <w:r>
        <w:t>-10</w:t>
      </w:r>
      <w:r w:rsidR="008803A3">
        <w:rPr>
          <w:rFonts w:hint="eastAsia"/>
        </w:rPr>
        <w:t>)</w:t>
      </w:r>
      <w:r>
        <w:rPr>
          <w:rFonts w:hint="eastAsia"/>
        </w:rPr>
        <w:t>和公式</w:t>
      </w:r>
      <w:r w:rsidR="008803A3">
        <w:rPr>
          <w:rFonts w:hint="eastAsia"/>
        </w:rPr>
        <w:t>(</w:t>
      </w:r>
      <w:r>
        <w:rPr>
          <w:rFonts w:hint="eastAsia"/>
        </w:rPr>
        <w:t>3</w:t>
      </w:r>
      <w:r>
        <w:t>-11</w:t>
      </w:r>
      <w:r w:rsidR="008803A3">
        <w:rPr>
          <w:rFonts w:hint="eastAsia"/>
        </w:rPr>
        <w:t>)</w:t>
      </w:r>
      <w:r>
        <w:rPr>
          <w:rFonts w:hint="eastAsia"/>
        </w:rPr>
        <w:t>所示：</w:t>
      </w:r>
    </w:p>
    <w:p w14:paraId="5BEB7A1C" w14:textId="346998FA" w:rsidR="009B1057" w:rsidRDefault="009B1057" w:rsidP="009B1057">
      <w:pPr>
        <w:pStyle w:val="MTDisplayEquation"/>
      </w:pPr>
      <w:r>
        <w:tab/>
      </w:r>
      <w:r w:rsidR="001F0335" w:rsidRPr="001F0335">
        <w:rPr>
          <w:position w:val="-16"/>
        </w:rPr>
        <mc:AlternateContent>
          <mc:Choice Requires="v">
            <w:object w:dxaOrig="279pt" w:dyaOrig="22pt" w14:anchorId="5D2613AB">
              <v:shape id="_x0000_i1157" type="#_x0000_t75" style="width:280.5pt;height:21.3pt" o:ole="">
                <v:imagedata r:id="rId408" o:title=""/>
              </v:shape>
              <o:OLEObject Type="Embed" ProgID="Equation.DSMT4" ShapeID="_x0000_i1157" DrawAspect="Content" ObjectID="_1777171555" r:id="rId409"/>
            </w:object>
          </mc:Choice>
          <mc:Fallback>
            <w:object>
              <w:drawing>
                <wp:inline distT="0" distB="0" distL="0" distR="0" wp14:anchorId="1B037309" wp14:editId="23C52D06">
                  <wp:extent cx="3562350" cy="270510"/>
                  <wp:effectExtent l="0" t="0" r="0" b="0"/>
                  <wp:docPr id="133" name="对象 1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3"/>
                          <pic:cNvPicPr>
                            <a:picLocks noChangeAspect="1" noChangeArrowheads="1"/>
                            <a:extLst>
                              <a:ext uri="{837473B0-CC2E-450a-ABE3-18F120FF3D37}">
                                <a15:objectPr xmlns:a15="http://schemas.microsoft.com/office/drawing/2012/main" objectId="_1777171555" isActiveX="0" linkType=""/>
                              </a:ext>
                            </a:extLst>
                          </pic:cNvPicPr>
                        </pic:nvPicPr>
                        <pic:blipFill>
                          <a:blip r:embed="rId410">
                            <a:extLst>
                              <a:ext uri="{28A0092B-C50C-407E-A947-70E740481C1C}">
                                <a14:useLocalDpi xmlns:a14="http://schemas.microsoft.com/office/drawing/2010/main" val="0"/>
                              </a:ext>
                            </a:extLst>
                          </a:blip>
                          <a:srcRect/>
                          <a:stretch>
                            <a:fillRect/>
                          </a:stretch>
                        </pic:blipFill>
                        <pic:spPr bwMode="auto">
                          <a:xfrm>
                            <a:off x="0" y="0"/>
                            <a:ext cx="3562350" cy="270510"/>
                          </a:xfrm>
                          <a:prstGeom prst="rect">
                            <a:avLst/>
                          </a:prstGeom>
                          <a:noFill/>
                          <a:ln>
                            <a:noFill/>
                          </a:ln>
                        </pic:spPr>
                      </pic:pic>
                    </a:graphicData>
                  </a:graphic>
                </wp:inline>
              </w:drawing>
              <w:objectEmbed w:drawAspect="content" r:id="rId409" w:progId="Equation.DSMT4" w:shapeId="13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3</w:instrText>
        </w:r>
      </w:fldSimple>
      <w:r w:rsidR="00DC3500">
        <w:instrText>-</w:instrText>
      </w:r>
      <w:fldSimple w:instr=" SEQ MTEqn \c \* Arabic \* MERGEFORMAT ">
        <w:r w:rsidR="00A51B6D">
          <w:rPr>
            <w:noProof/>
          </w:rPr>
          <w:instrText>9</w:instrText>
        </w:r>
      </w:fldSimple>
      <w:r w:rsidR="00DC3500">
        <w:instrText>)</w:instrText>
      </w:r>
      <w:r w:rsidR="00DC3500">
        <w:fldChar w:fldCharType="end"/>
      </w:r>
    </w:p>
    <w:p w14:paraId="73B85F48" w14:textId="22BCA908" w:rsidR="009B1057" w:rsidRDefault="009B1057" w:rsidP="009B1057">
      <w:pPr>
        <w:pStyle w:val="MTDisplayEquation"/>
      </w:pPr>
      <w:r>
        <w:tab/>
      </w:r>
      <w:r w:rsidR="001F0335" w:rsidRPr="00BC1E3E">
        <w:rPr>
          <w:position w:val="-16"/>
        </w:rPr>
        <mc:AlternateContent>
          <mc:Choice Requires="v">
            <w:object w:dxaOrig="263pt" w:dyaOrig="22pt" w14:anchorId="18CD6CA7">
              <v:shape id="_x0000_i1158" type="#_x0000_t75" style="width:266.1pt;height:21.3pt" o:ole="">
                <v:imagedata r:id="rId411" o:title=""/>
              </v:shape>
              <o:OLEObject Type="Embed" ProgID="Equation.DSMT4" ShapeID="_x0000_i1158" DrawAspect="Content" ObjectID="_1777171556" r:id="rId412"/>
            </w:object>
          </mc:Choice>
          <mc:Fallback>
            <w:object>
              <w:drawing>
                <wp:inline distT="0" distB="0" distL="0" distR="0" wp14:anchorId="193DB18D" wp14:editId="4B277255">
                  <wp:extent cx="3379470" cy="270510"/>
                  <wp:effectExtent l="0" t="0" r="0" b="0"/>
                  <wp:docPr id="134" name="对象 1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4"/>
                          <pic:cNvPicPr>
                            <a:picLocks noChangeAspect="1" noChangeArrowheads="1"/>
                            <a:extLst>
                              <a:ext uri="{837473B0-CC2E-450a-ABE3-18F120FF3D37}">
                                <a15:objectPr xmlns:a15="http://schemas.microsoft.com/office/drawing/2012/main" objectId="_1777171556" isActiveX="0" linkType=""/>
                              </a:ext>
                            </a:extLst>
                          </pic:cNvPicPr>
                        </pic:nvPicPr>
                        <pic:blipFill>
                          <a:blip r:embed="rId413">
                            <a:extLst>
                              <a:ext uri="{28A0092B-C50C-407E-A947-70E740481C1C}">
                                <a14:useLocalDpi xmlns:a14="http://schemas.microsoft.com/office/drawing/2010/main" val="0"/>
                              </a:ext>
                            </a:extLst>
                          </a:blip>
                          <a:srcRect/>
                          <a:stretch>
                            <a:fillRect/>
                          </a:stretch>
                        </pic:blipFill>
                        <pic:spPr bwMode="auto">
                          <a:xfrm>
                            <a:off x="0" y="0"/>
                            <a:ext cx="3379470" cy="270510"/>
                          </a:xfrm>
                          <a:prstGeom prst="rect">
                            <a:avLst/>
                          </a:prstGeom>
                          <a:noFill/>
                          <a:ln>
                            <a:noFill/>
                          </a:ln>
                        </pic:spPr>
                      </pic:pic>
                    </a:graphicData>
                  </a:graphic>
                </wp:inline>
              </w:drawing>
              <w:objectEmbed w:drawAspect="content" r:id="rId412" w:progId="Equation.DSMT4" w:shapeId="13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3</w:instrText>
        </w:r>
      </w:fldSimple>
      <w:r w:rsidR="00DC3500">
        <w:instrText>-</w:instrText>
      </w:r>
      <w:fldSimple w:instr=" SEQ MTEqn \c \* Arabic \* MERGEFORMAT ">
        <w:r w:rsidR="00A51B6D">
          <w:rPr>
            <w:noProof/>
          </w:rPr>
          <w:instrText>10</w:instrText>
        </w:r>
      </w:fldSimple>
      <w:r w:rsidR="00DC3500">
        <w:instrText>)</w:instrText>
      </w:r>
      <w:r w:rsidR="00DC3500">
        <w:fldChar w:fldCharType="end"/>
      </w:r>
    </w:p>
    <w:p w14:paraId="032C4891" w14:textId="3C0B177B" w:rsidR="009B1057" w:rsidRDefault="009B1057" w:rsidP="009B1057">
      <w:pPr>
        <w:pStyle w:val="MTDisplayEquation"/>
      </w:pPr>
      <w:r>
        <w:tab/>
      </w:r>
      <w:r w:rsidR="00BC1E3E" w:rsidRPr="00BC1E3E">
        <w:rPr>
          <w:position w:val="-16"/>
        </w:rPr>
        <mc:AlternateContent>
          <mc:Choice Requires="v">
            <w:object w:dxaOrig="161pt" w:dyaOrig="22pt" w14:anchorId="1BCDFADE">
              <v:shape id="_x0000_i1159" type="#_x0000_t75" style="width:158.4pt;height:21.3pt" o:ole="">
                <v:imagedata r:id="rId414" o:title=""/>
              </v:shape>
              <o:OLEObject Type="Embed" ProgID="Equation.DSMT4" ShapeID="_x0000_i1159" DrawAspect="Content" ObjectID="_1777171557" r:id="rId415"/>
            </w:object>
          </mc:Choice>
          <mc:Fallback>
            <w:object>
              <w:drawing>
                <wp:inline distT="0" distB="0" distL="0" distR="0" wp14:anchorId="6573F78A" wp14:editId="240248C0">
                  <wp:extent cx="2011680" cy="270510"/>
                  <wp:effectExtent l="0" t="0" r="7620" b="0"/>
                  <wp:docPr id="1" name="对象 1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5"/>
                          <pic:cNvPicPr>
                            <a:picLocks noChangeAspect="1" noChangeArrowheads="1"/>
                            <a:extLst>
                              <a:ext uri="{837473B0-CC2E-450a-ABE3-18F120FF3D37}">
                                <a15:objectPr xmlns:a15="http://schemas.microsoft.com/office/drawing/2012/main" objectId="_1777171557" isActiveX="0" linkType=""/>
                              </a:ext>
                            </a:extLst>
                          </pic:cNvPicPr>
                        </pic:nvPicPr>
                        <pic:blipFill>
                          <a:blip r:embed="rId416">
                            <a:extLst>
                              <a:ext uri="{28A0092B-C50C-407E-A947-70E740481C1C}">
                                <a14:useLocalDpi xmlns:a14="http://schemas.microsoft.com/office/drawing/2010/main" val="0"/>
                              </a:ext>
                            </a:extLst>
                          </a:blip>
                          <a:srcRect/>
                          <a:stretch>
                            <a:fillRect/>
                          </a:stretch>
                        </pic:blipFill>
                        <pic:spPr bwMode="auto">
                          <a:xfrm>
                            <a:off x="0" y="0"/>
                            <a:ext cx="2011680" cy="270510"/>
                          </a:xfrm>
                          <a:prstGeom prst="rect">
                            <a:avLst/>
                          </a:prstGeom>
                          <a:noFill/>
                          <a:ln>
                            <a:noFill/>
                          </a:ln>
                        </pic:spPr>
                      </pic:pic>
                    </a:graphicData>
                  </a:graphic>
                </wp:inline>
              </w:drawing>
              <w:objectEmbed w:drawAspect="content" r:id="rId415"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3</w:instrText>
        </w:r>
      </w:fldSimple>
      <w:r w:rsidR="00DC3500">
        <w:instrText>-</w:instrText>
      </w:r>
      <w:fldSimple w:instr=" SEQ MTEqn \c \* Arabic \* MERGEFORMAT ">
        <w:r w:rsidR="00A51B6D">
          <w:rPr>
            <w:noProof/>
          </w:rPr>
          <w:instrText>11</w:instrText>
        </w:r>
      </w:fldSimple>
      <w:r w:rsidR="00DC3500">
        <w:instrText>)</w:instrText>
      </w:r>
      <w:r w:rsidR="00DC3500">
        <w:fldChar w:fldCharType="end"/>
      </w:r>
    </w:p>
    <w:p w14:paraId="54E89C72" w14:textId="1B153CA7" w:rsidR="009B1057" w:rsidRDefault="009B1057" w:rsidP="00C70A98">
      <w:pPr>
        <w:adjustRightInd w:val="0"/>
        <w:snapToGrid w:val="0"/>
        <w:spacing w:line="15pt" w:lineRule="auto"/>
      </w:pPr>
      <w:r>
        <w:rPr>
          <w:rFonts w:hint="eastAsia"/>
        </w:rPr>
        <w:t>其中</w:t>
      </w:r>
      <w:r w:rsidR="00C70A98" w:rsidRPr="00C70A98">
        <w:rPr>
          <w:position w:val="-12"/>
        </w:rPr>
        <mc:AlternateContent>
          <mc:Choice Requires="v">
            <w:object w:dxaOrig="23pt" w:dyaOrig="19pt" w14:anchorId="7794FBC9">
              <v:shape id="_x0000_i1160" type="#_x0000_t75" style="width:21.3pt;height:21.3pt" o:ole="">
                <v:imagedata r:id="rId417" o:title=""/>
              </v:shape>
              <o:OLEObject Type="Embed" ProgID="Equation.DSMT4" ShapeID="_x0000_i1160" DrawAspect="Content" ObjectID="_1777171558" r:id="rId418"/>
            </w:object>
          </mc:Choice>
          <mc:Fallback>
            <w:object>
              <w:drawing>
                <wp:inline distT="0" distB="0" distL="0" distR="0" wp14:anchorId="5C1397CF" wp14:editId="165FEDAF">
                  <wp:extent cx="270510" cy="270510"/>
                  <wp:effectExtent l="0" t="0" r="0" b="0"/>
                  <wp:docPr id="136" name="对象 1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6"/>
                          <pic:cNvPicPr>
                            <a:picLocks noChangeAspect="1" noChangeArrowheads="1"/>
                            <a:extLst>
                              <a:ext uri="{837473B0-CC2E-450a-ABE3-18F120FF3D37}">
                                <a15:objectPr xmlns:a15="http://schemas.microsoft.com/office/drawing/2012/main" objectId="_1777171558" isActiveX="0" linkType=""/>
                              </a:ext>
                            </a:extLst>
                          </pic:cNvPicPr>
                        </pic:nvPicPr>
                        <pic:blipFill>
                          <a:blip r:embed="rId419">
                            <a:extLst>
                              <a:ext uri="{28A0092B-C50C-407E-A947-70E740481C1C}">
                                <a14:useLocalDpi xmlns:a14="http://schemas.microsoft.com/office/drawing/2010/main" val="0"/>
                              </a:ext>
                            </a:extLst>
                          </a:blip>
                          <a:srcRect/>
                          <a:stretch>
                            <a:fillRect/>
                          </a:stretch>
                        </pic:blipFill>
                        <pic:spPr bwMode="auto">
                          <a:xfrm>
                            <a:off x="0" y="0"/>
                            <a:ext cx="270510" cy="270510"/>
                          </a:xfrm>
                          <a:prstGeom prst="rect">
                            <a:avLst/>
                          </a:prstGeom>
                          <a:noFill/>
                          <a:ln>
                            <a:noFill/>
                          </a:ln>
                        </pic:spPr>
                      </pic:pic>
                    </a:graphicData>
                  </a:graphic>
                </wp:inline>
              </w:drawing>
              <w:objectEmbed w:drawAspect="content" r:id="rId418" w:progId="Equation.DSMT4" w:shapeId="136" w:fieldCodes=""/>
            </w:object>
          </mc:Fallback>
        </mc:AlternateContent>
      </w:r>
      <w:r>
        <w:rPr>
          <w:rFonts w:hint="eastAsia"/>
        </w:rPr>
        <w:t>表示切割的水平条纹</w:t>
      </w:r>
      <w:r w:rsidR="008803A3">
        <w:rPr>
          <w:rFonts w:hint="eastAsia"/>
        </w:rPr>
        <w:t>(</w:t>
      </w:r>
      <w:r>
        <w:rPr>
          <w:rFonts w:hint="eastAsia"/>
        </w:rPr>
        <w:t>切割的条纹互不重叠，如若不能均匀切割则</w:t>
      </w:r>
      <w:r w:rsidR="001F0335">
        <w:rPr>
          <w:rFonts w:hint="eastAsia"/>
        </w:rPr>
        <w:t>在</w:t>
      </w:r>
      <w:r>
        <w:rPr>
          <w:rFonts w:hint="eastAsia"/>
        </w:rPr>
        <w:t>特征</w:t>
      </w:r>
      <w:proofErr w:type="gramStart"/>
      <w:r w:rsidR="001F0335">
        <w:rPr>
          <w:rFonts w:hint="eastAsia"/>
        </w:rPr>
        <w:t>图</w:t>
      </w:r>
      <w:r>
        <w:rPr>
          <w:rFonts w:hint="eastAsia"/>
        </w:rPr>
        <w:t>周围</w:t>
      </w:r>
      <w:proofErr w:type="gramEnd"/>
      <w:r>
        <w:rPr>
          <w:rFonts w:hint="eastAsia"/>
        </w:rPr>
        <w:t>进行零填充以保证可以均匀切割</w:t>
      </w:r>
      <w:r w:rsidR="008803A3">
        <w:rPr>
          <w:rFonts w:hint="eastAsia"/>
        </w:rPr>
        <w:t>)</w:t>
      </w:r>
      <w:r>
        <w:rPr>
          <w:rFonts w:hint="eastAsia"/>
        </w:rPr>
        <w:t>，其大小为</w:t>
      </w:r>
      <w:r w:rsidR="00C70A98" w:rsidRPr="00C70A98">
        <w:rPr>
          <w:position w:val="-12"/>
        </w:rPr>
        <mc:AlternateContent>
          <mc:Choice Requires="v">
            <w:object w:dxaOrig="36pt" w:dyaOrig="18pt" w14:anchorId="7AB6B40B">
              <v:shape id="_x0000_i1161" type="#_x0000_t75" style="width:36.3pt;height:21.3pt" o:ole="">
                <v:imagedata r:id="rId420" o:title=""/>
              </v:shape>
              <o:OLEObject Type="Embed" ProgID="Equation.DSMT4" ShapeID="_x0000_i1161" DrawAspect="Content" ObjectID="_1777171559" r:id="rId421"/>
            </w:object>
          </mc:Choice>
          <mc:Fallback>
            <w:object>
              <w:drawing>
                <wp:inline distT="0" distB="0" distL="0" distR="0" wp14:anchorId="7C926DDF" wp14:editId="5F01FABD">
                  <wp:extent cx="461010" cy="270510"/>
                  <wp:effectExtent l="0" t="0" r="0" b="0"/>
                  <wp:docPr id="1" name="对象 1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7"/>
                          <pic:cNvPicPr>
                            <a:picLocks noChangeAspect="1" noChangeArrowheads="1"/>
                            <a:extLst>
                              <a:ext uri="{837473B0-CC2E-450a-ABE3-18F120FF3D37}">
                                <a15:objectPr xmlns:a15="http://schemas.microsoft.com/office/drawing/2012/main" objectId="_1777171559" isActiveX="0" linkType=""/>
                              </a:ext>
                            </a:extLst>
                          </pic:cNvPicPr>
                        </pic:nvPicPr>
                        <pic:blipFill>
                          <a:blip r:embed="rId422">
                            <a:extLst>
                              <a:ext uri="{28A0092B-C50C-407E-A947-70E740481C1C}">
                                <a14:useLocalDpi xmlns:a14="http://schemas.microsoft.com/office/drawing/2010/main" val="0"/>
                              </a:ext>
                            </a:extLst>
                          </a:blip>
                          <a:srcRect/>
                          <a:stretch>
                            <a:fillRect/>
                          </a:stretch>
                        </pic:blipFill>
                        <pic:spPr bwMode="auto">
                          <a:xfrm>
                            <a:off x="0" y="0"/>
                            <a:ext cx="461010" cy="270510"/>
                          </a:xfrm>
                          <a:prstGeom prst="rect">
                            <a:avLst/>
                          </a:prstGeom>
                          <a:noFill/>
                          <a:ln>
                            <a:noFill/>
                          </a:ln>
                        </pic:spPr>
                      </pic:pic>
                    </a:graphicData>
                  </a:graphic>
                </wp:inline>
              </w:drawing>
              <w:objectEmbed w:drawAspect="content" r:id="rId421" w:progId="Equation.DSMT4" w:shapeId="1" w:fieldCodes=""/>
            </w:object>
          </mc:Fallback>
        </mc:AlternateContent>
      </w:r>
      <w:r>
        <w:rPr>
          <w:rFonts w:hint="eastAsia"/>
        </w:rPr>
        <w:t>，</w:t>
      </w:r>
      <w:r w:rsidR="00C70A98" w:rsidRPr="00C70A98">
        <w:rPr>
          <w:position w:val="-14"/>
        </w:rPr>
        <mc:AlternateContent>
          <mc:Choice Requires="v">
            <w:object w:dxaOrig="13pt" w:dyaOrig="20pt" w14:anchorId="08E682C5">
              <v:shape id="_x0000_i1162" type="#_x0000_t75" style="width:14.4pt;height:21.3pt" o:ole="">
                <v:imagedata r:id="rId423" o:title=""/>
              </v:shape>
              <o:OLEObject Type="Embed" ProgID="Equation.DSMT4" ShapeID="_x0000_i1162" DrawAspect="Content" ObjectID="_1777171560" r:id="rId424"/>
            </w:object>
          </mc:Choice>
          <mc:Fallback>
            <w:object>
              <w:drawing>
                <wp:inline distT="0" distB="0" distL="0" distR="0" wp14:anchorId="15960B10" wp14:editId="683EF202">
                  <wp:extent cx="182880" cy="270510"/>
                  <wp:effectExtent l="0" t="0" r="7620" b="0"/>
                  <wp:docPr id="138" name="对象 1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
                          <pic:cNvPicPr>
                            <a:picLocks noChangeAspect="1" noChangeArrowheads="1"/>
                            <a:extLst>
                              <a:ext uri="{837473B0-CC2E-450a-ABE3-18F120FF3D37}">
                                <a15:objectPr xmlns:a15="http://schemas.microsoft.com/office/drawing/2012/main" objectId="_1777171560" isActiveX="0" linkType=""/>
                              </a:ext>
                            </a:extLst>
                          </pic:cNvPicPr>
                        </pic:nvPicPr>
                        <pic:blipFill>
                          <a:blip r:embed="rId425">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424" w:progId="Equation.DSMT4" w:shapeId="138" w:fieldCodes=""/>
            </w:object>
          </mc:Fallback>
        </mc:AlternateContent>
      </w:r>
      <w:r>
        <w:rPr>
          <w:rFonts w:hint="eastAsia"/>
        </w:rPr>
        <w:t>表示通道拼接的操作，</w:t>
      </w:r>
      <w:r w:rsidR="00C70A98" w:rsidRPr="00C70A98">
        <w:rPr>
          <w:position w:val="-14"/>
        </w:rPr>
        <mc:AlternateContent>
          <mc:Choice Requires="v">
            <w:object w:dxaOrig="62pt" w:dyaOrig="20pt" w14:anchorId="6A9B1A99">
              <v:shape id="_x0000_i1163" type="#_x0000_t75" style="width:65.1pt;height:21.3pt" o:ole="">
                <v:imagedata r:id="rId426" o:title=""/>
              </v:shape>
              <o:OLEObject Type="Embed" ProgID="Equation.DSMT4" ShapeID="_x0000_i1163" DrawAspect="Content" ObjectID="_1777171561" r:id="rId427"/>
            </w:object>
          </mc:Choice>
          <mc:Fallback>
            <w:object>
              <w:drawing>
                <wp:inline distT="0" distB="0" distL="0" distR="0" wp14:anchorId="6BB4A8B9" wp14:editId="3403F674">
                  <wp:extent cx="826770" cy="270510"/>
                  <wp:effectExtent l="0" t="0" r="0" b="0"/>
                  <wp:docPr id="139" name="对象 1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
                          <pic:cNvPicPr>
                            <a:picLocks noChangeAspect="1" noChangeArrowheads="1"/>
                            <a:extLst>
                              <a:ext uri="{837473B0-CC2E-450a-ABE3-18F120FF3D37}">
                                <a15:objectPr xmlns:a15="http://schemas.microsoft.com/office/drawing/2012/main" objectId="_1777171561" isActiveX="0" linkType=""/>
                              </a:ext>
                            </a:extLst>
                          </pic:cNvPicPr>
                        </pic:nvPicPr>
                        <pic:blipFill>
                          <a:blip r:embed="rId428">
                            <a:extLst>
                              <a:ext uri="{28A0092B-C50C-407E-A947-70E740481C1C}">
                                <a14:useLocalDpi xmlns:a14="http://schemas.microsoft.com/office/drawing/2010/main" val="0"/>
                              </a:ext>
                            </a:extLst>
                          </a:blip>
                          <a:srcRect/>
                          <a:stretch>
                            <a:fillRect/>
                          </a:stretch>
                        </pic:blipFill>
                        <pic:spPr bwMode="auto">
                          <a:xfrm>
                            <a:off x="0" y="0"/>
                            <a:ext cx="826770" cy="270510"/>
                          </a:xfrm>
                          <a:prstGeom prst="rect">
                            <a:avLst/>
                          </a:prstGeom>
                          <a:noFill/>
                          <a:ln>
                            <a:noFill/>
                          </a:ln>
                        </pic:spPr>
                      </pic:pic>
                    </a:graphicData>
                  </a:graphic>
                </wp:inline>
              </w:drawing>
              <w:objectEmbed w:drawAspect="content" r:id="rId427" w:progId="Equation.DSMT4" w:shapeId="139" w:fieldCodes=""/>
            </w:object>
          </mc:Fallback>
        </mc:AlternateContent>
      </w:r>
      <w:r>
        <w:rPr>
          <w:rFonts w:hint="eastAsia"/>
        </w:rPr>
        <w:t>表示自注意力的计算，</w:t>
      </w:r>
      <w:r w:rsidR="00C70A98" w:rsidRPr="00C70A98">
        <w:rPr>
          <w:position w:val="-14"/>
        </w:rPr>
        <mc:AlternateContent>
          <mc:Choice Requires="v">
            <w:object w:dxaOrig="63pt" w:dyaOrig="20pt" w14:anchorId="30E7D284">
              <v:shape id="_x0000_i1164" type="#_x0000_t75" style="width:65.1pt;height:21.3pt" o:ole="">
                <v:imagedata r:id="rId429" o:title=""/>
              </v:shape>
              <o:OLEObject Type="Embed" ProgID="Equation.DSMT4" ShapeID="_x0000_i1164" DrawAspect="Content" ObjectID="_1777171562" r:id="rId430"/>
            </w:object>
          </mc:Choice>
          <mc:Fallback>
            <w:object>
              <w:drawing>
                <wp:inline distT="0" distB="0" distL="0" distR="0" wp14:anchorId="3F7B4BB1" wp14:editId="12E67811">
                  <wp:extent cx="826770" cy="270510"/>
                  <wp:effectExtent l="0" t="0" r="0" b="0"/>
                  <wp:docPr id="140" name="对象 1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
                          <pic:cNvPicPr>
                            <a:picLocks noChangeAspect="1" noChangeArrowheads="1"/>
                            <a:extLst>
                              <a:ext uri="{837473B0-CC2E-450a-ABE3-18F120FF3D37}">
                                <a15:objectPr xmlns:a15="http://schemas.microsoft.com/office/drawing/2012/main" objectId="_1777171562" isActiveX="0" linkType=""/>
                              </a:ext>
                            </a:extLst>
                          </pic:cNvPicPr>
                        </pic:nvPicPr>
                        <pic:blipFill>
                          <a:blip r:embed="rId431">
                            <a:extLst>
                              <a:ext uri="{28A0092B-C50C-407E-A947-70E740481C1C}">
                                <a14:useLocalDpi xmlns:a14="http://schemas.microsoft.com/office/drawing/2010/main" val="0"/>
                              </a:ext>
                            </a:extLst>
                          </a:blip>
                          <a:srcRect/>
                          <a:stretch>
                            <a:fillRect/>
                          </a:stretch>
                        </pic:blipFill>
                        <pic:spPr bwMode="auto">
                          <a:xfrm>
                            <a:off x="0" y="0"/>
                            <a:ext cx="826770" cy="270510"/>
                          </a:xfrm>
                          <a:prstGeom prst="rect">
                            <a:avLst/>
                          </a:prstGeom>
                          <a:noFill/>
                          <a:ln>
                            <a:noFill/>
                          </a:ln>
                        </pic:spPr>
                      </pic:pic>
                    </a:graphicData>
                  </a:graphic>
                </wp:inline>
              </w:drawing>
              <w:objectEmbed w:drawAspect="content" r:id="rId430" w:progId="Equation.DSMT4" w:shapeId="140" w:fieldCodes=""/>
            </w:object>
          </mc:Fallback>
        </mc:AlternateContent>
      </w:r>
      <w:r>
        <w:rPr>
          <w:rFonts w:hint="eastAsia"/>
        </w:rPr>
        <w:t>表示第</w:t>
      </w:r>
      <w:r w:rsidR="00C70A98" w:rsidRPr="00025957">
        <w:rPr>
          <w:position w:val="-4"/>
        </w:rPr>
        <mc:AlternateContent>
          <mc:Choice Requires="v">
            <w:object w:dxaOrig="13pt" w:dyaOrig="13pt" w14:anchorId="3A09683D">
              <v:shape id="_x0000_i1165" type="#_x0000_t75" style="width:14.4pt;height:14.4pt" o:ole="">
                <v:imagedata r:id="rId432" o:title=""/>
              </v:shape>
              <o:OLEObject Type="Embed" ProgID="Equation.DSMT4" ShapeID="_x0000_i1165" DrawAspect="Content" ObjectID="_1777171563" r:id="rId433"/>
            </w:object>
          </mc:Choice>
          <mc:Fallback>
            <w:object>
              <w:drawing>
                <wp:inline distT="0" distB="0" distL="0" distR="0" wp14:anchorId="65CC1A42" wp14:editId="3D75F5D5">
                  <wp:extent cx="182880" cy="182880"/>
                  <wp:effectExtent l="0" t="0" r="7620" b="7620"/>
                  <wp:docPr id="141" name="对象 1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
                          <pic:cNvPicPr>
                            <a:picLocks noChangeAspect="1" noChangeArrowheads="1"/>
                            <a:extLst>
                              <a:ext uri="{837473B0-CC2E-450a-ABE3-18F120FF3D37}">
                                <a15:objectPr xmlns:a15="http://schemas.microsoft.com/office/drawing/2012/main" objectId="_1777171563" isActiveX="0" linkType=""/>
                              </a:ext>
                            </a:extLst>
                          </pic:cNvPicPr>
                        </pic:nvPicPr>
                        <pic:blipFill>
                          <a:blip r:embed="rId434">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33" w:progId="Equation.DSMT4" w:shapeId="141" w:fieldCodes=""/>
            </w:object>
          </mc:Fallback>
        </mc:AlternateContent>
      </w:r>
      <w:r>
        <w:rPr>
          <w:rFonts w:hint="eastAsia"/>
        </w:rPr>
        <w:t>个头的输入特征在水平方向的自注意力计算函数。</w:t>
      </w:r>
      <w:r w:rsidR="00C70A98" w:rsidRPr="00C70A98">
        <w:rPr>
          <w:position w:val="-12"/>
        </w:rPr>
        <mc:AlternateContent>
          <mc:Choice Requires="v">
            <w:object w:dxaOrig="134pt" w:dyaOrig="19pt" w14:anchorId="2460171D">
              <v:shape id="_x0000_i1166" type="#_x0000_t75" style="width:137.1pt;height:21.3pt" o:ole="">
                <v:imagedata r:id="rId435" o:title=""/>
              </v:shape>
              <o:OLEObject Type="Embed" ProgID="Equation.DSMT4" ShapeID="_x0000_i1166" DrawAspect="Content" ObjectID="_1777171564" r:id="rId436"/>
            </w:object>
          </mc:Choice>
          <mc:Fallback>
            <w:object>
              <w:drawing>
                <wp:inline distT="0" distB="0" distL="0" distR="0" wp14:anchorId="4A9FE954" wp14:editId="404C5A19">
                  <wp:extent cx="1741170" cy="270510"/>
                  <wp:effectExtent l="0" t="0" r="0" b="0"/>
                  <wp:docPr id="142" name="对象 1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
                          <pic:cNvPicPr>
                            <a:picLocks noChangeAspect="1" noChangeArrowheads="1"/>
                            <a:extLst>
                              <a:ext uri="{837473B0-CC2E-450a-ABE3-18F120FF3D37}">
                                <a15:objectPr xmlns:a15="http://schemas.microsoft.com/office/drawing/2012/main" objectId="_1777171564" isActiveX="0" linkType=""/>
                              </a:ext>
                            </a:extLst>
                          </pic:cNvPicPr>
                        </pic:nvPicPr>
                        <pic:blipFill>
                          <a:blip r:embed="rId437">
                            <a:extLst>
                              <a:ext uri="{28A0092B-C50C-407E-A947-70E740481C1C}">
                                <a14:useLocalDpi xmlns:a14="http://schemas.microsoft.com/office/drawing/2010/main" val="0"/>
                              </a:ext>
                            </a:extLst>
                          </a:blip>
                          <a:srcRect/>
                          <a:stretch>
                            <a:fillRect/>
                          </a:stretch>
                        </pic:blipFill>
                        <pic:spPr bwMode="auto">
                          <a:xfrm>
                            <a:off x="0" y="0"/>
                            <a:ext cx="1741170" cy="270510"/>
                          </a:xfrm>
                          <a:prstGeom prst="rect">
                            <a:avLst/>
                          </a:prstGeom>
                          <a:noFill/>
                          <a:ln>
                            <a:noFill/>
                          </a:ln>
                        </pic:spPr>
                      </pic:pic>
                    </a:graphicData>
                  </a:graphic>
                </wp:inline>
              </w:drawing>
              <w:objectEmbed w:drawAspect="content" r:id="rId436" w:progId="Equation.DSMT4" w:shapeId="142"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C70A98" w:rsidRPr="00C70A98">
        <w:rPr>
          <w:position w:val="-6"/>
        </w:rPr>
        <mc:AlternateContent>
          <mc:Choice Requires="v">
            <w:object w:dxaOrig="10pt" w:dyaOrig="13.95pt" w14:anchorId="3D37EAD9">
              <v:shape id="_x0000_i1167" type="#_x0000_t75" style="width:6.9pt;height:14.4pt" o:ole="">
                <v:imagedata r:id="rId438" o:title=""/>
              </v:shape>
              <o:OLEObject Type="Embed" ProgID="Equation.DSMT4" ShapeID="_x0000_i1167" DrawAspect="Content" ObjectID="_1777171565" r:id="rId439"/>
            </w:object>
          </mc:Choice>
          <mc:Fallback>
            <w:object>
              <w:drawing>
                <wp:inline distT="0" distB="0" distL="0" distR="0" wp14:anchorId="0C4B0613" wp14:editId="43DEEF39">
                  <wp:extent cx="87630" cy="182880"/>
                  <wp:effectExtent l="0" t="0" r="7620" b="7620"/>
                  <wp:docPr id="143" name="对象 1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3"/>
                          <pic:cNvPicPr>
                            <a:picLocks noChangeAspect="1" noChangeArrowheads="1"/>
                            <a:extLst>
                              <a:ext uri="{837473B0-CC2E-450a-ABE3-18F120FF3D37}">
                                <a15:objectPr xmlns:a15="http://schemas.microsoft.com/office/drawing/2012/main" objectId="_1777171565" isActiveX="0" linkType=""/>
                              </a:ext>
                            </a:extLst>
                          </pic:cNvPicPr>
                        </pic:nvPicPr>
                        <pic:blipFill>
                          <a:blip r:embed="rId440">
                            <a:extLst>
                              <a:ext uri="{28A0092B-C50C-407E-A947-70E740481C1C}">
                                <a14:useLocalDpi xmlns:a14="http://schemas.microsoft.com/office/drawing/2010/main" val="0"/>
                              </a:ext>
                            </a:extLst>
                          </a:blip>
                          <a:srcRect/>
                          <a:stretch>
                            <a:fillRect/>
                          </a:stretch>
                        </pic:blipFill>
                        <pic:spPr bwMode="auto">
                          <a:xfrm>
                            <a:off x="0" y="0"/>
                            <a:ext cx="87630" cy="182880"/>
                          </a:xfrm>
                          <a:prstGeom prst="rect">
                            <a:avLst/>
                          </a:prstGeom>
                          <a:noFill/>
                          <a:ln>
                            <a:noFill/>
                          </a:ln>
                        </pic:spPr>
                      </pic:pic>
                    </a:graphicData>
                  </a:graphic>
                </wp:inline>
              </w:drawing>
              <w:objectEmbed w:drawAspect="content" r:id="rId439" w:progId="Equation.DSMT4" w:shapeId="143" w:fieldCodes=""/>
            </w:object>
          </mc:Fallback>
        </mc:AlternateContent>
      </w:r>
      <w:r>
        <w:rPr>
          <w:rFonts w:hint="eastAsia"/>
        </w:rPr>
        <w:t>个头上的参数矩阵。</w:t>
      </w:r>
      <w:r w:rsidR="00125A6A">
        <w:rPr>
          <w:rFonts w:hint="eastAsia"/>
        </w:rPr>
        <w:t>后续的</w:t>
      </w:r>
      <w:r w:rsidR="00C70A98" w:rsidRPr="00025957">
        <w:rPr>
          <w:position w:val="-4"/>
        </w:rPr>
        <mc:AlternateContent>
          <mc:Choice Requires="v">
            <w:object w:dxaOrig="13pt" w:dyaOrig="13pt" w14:anchorId="47F9F12B">
              <v:shape id="_x0000_i1168" type="#_x0000_t75" style="width:14.4pt;height:14.4pt" o:ole="">
                <v:imagedata r:id="rId432" o:title=""/>
              </v:shape>
              <o:OLEObject Type="Embed" ProgID="Equation.DSMT4" ShapeID="_x0000_i1168" DrawAspect="Content" ObjectID="_1777171566" r:id="rId441"/>
            </w:object>
          </mc:Choice>
          <mc:Fallback>
            <w:object>
              <w:drawing>
                <wp:inline distT="0" distB="0" distL="0" distR="0" wp14:anchorId="409094FA" wp14:editId="357ED455">
                  <wp:extent cx="182880" cy="182880"/>
                  <wp:effectExtent l="0" t="0" r="7620" b="7620"/>
                  <wp:docPr id="144" name="对象 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4"/>
                          <pic:cNvPicPr>
                            <a:picLocks noChangeAspect="1" noChangeArrowheads="1"/>
                            <a:extLst>
                              <a:ext uri="{837473B0-CC2E-450a-ABE3-18F120FF3D37}">
                                <a15:objectPr xmlns:a15="http://schemas.microsoft.com/office/drawing/2012/main" objectId="_1777171566" isActiveX="0" linkType=""/>
                              </a:ext>
                            </a:extLst>
                          </pic:cNvPicPr>
                        </pic:nvPicPr>
                        <pic:blipFill>
                          <a:blip r:embed="rId434">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41" w:progId="Equation.DSMT4" w:shapeId="144" w:fieldCodes=""/>
            </w:object>
          </mc:Fallback>
        </mc:AlternateContent>
      </w:r>
      <w:r>
        <w:rPr>
          <w:rFonts w:hint="eastAsia"/>
        </w:rPr>
        <w:t>组</w:t>
      </w:r>
      <w:r w:rsidR="00125A6A" w:rsidRPr="00125A6A">
        <w:rPr>
          <w:rFonts w:hint="eastAsia"/>
        </w:rPr>
        <w:t>在执行垂直方向上的自注意力计算时，其过程与前</w:t>
      </w:r>
      <w:r w:rsidR="00125A6A" w:rsidRPr="00125A6A">
        <w:rPr>
          <w:position w:val="-4"/>
        </w:rPr>
        <mc:AlternateContent>
          <mc:Choice Requires="v">
            <w:object w:dxaOrig="13pt" w:dyaOrig="13pt" w14:anchorId="013B4A4B">
              <v:shape id="_x0000_i1169" type="#_x0000_t75" style="width:14.4pt;height:14.4pt" o:ole="">
                <v:imagedata r:id="rId442" o:title=""/>
              </v:shape>
              <o:OLEObject Type="Embed" ProgID="Equation.DSMT4" ShapeID="_x0000_i1169" DrawAspect="Content" ObjectID="_1777171567" r:id="rId443"/>
            </w:object>
          </mc:Choice>
          <mc:Fallback>
            <w:object>
              <w:drawing>
                <wp:inline distT="0" distB="0" distL="0" distR="0" wp14:anchorId="787B4256" wp14:editId="26EE45E7">
                  <wp:extent cx="182880" cy="182880"/>
                  <wp:effectExtent l="0" t="0" r="7620" b="7620"/>
                  <wp:docPr id="145" name="对象 1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5"/>
                          <pic:cNvPicPr>
                            <a:picLocks noChangeAspect="1" noChangeArrowheads="1"/>
                            <a:extLst>
                              <a:ext uri="{837473B0-CC2E-450a-ABE3-18F120FF3D37}">
                                <a15:objectPr xmlns:a15="http://schemas.microsoft.com/office/drawing/2012/main" objectId="_1777171567" isActiveX="0" linkType=""/>
                              </a:ext>
                            </a:extLst>
                          </pic:cNvPicPr>
                        </pic:nvPicPr>
                        <pic:blipFill>
                          <a:blip r:embed="rId444">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43" w:progId="Equation.DSMT4" w:shapeId="145" w:fieldCodes=""/>
            </w:object>
          </mc:Fallback>
        </mc:AlternateContent>
      </w:r>
      <w:r w:rsidR="00125A6A" w:rsidRPr="00125A6A">
        <w:rPr>
          <w:rFonts w:hint="eastAsia"/>
        </w:rPr>
        <w:t>组类似。</w:t>
      </w:r>
      <w:r w:rsidR="00125A6A">
        <w:rPr>
          <w:rFonts w:hint="eastAsia"/>
        </w:rPr>
        <w:t>不同之处在于，</w:t>
      </w:r>
      <w:r>
        <w:rPr>
          <w:rFonts w:hint="eastAsia"/>
        </w:rPr>
        <w:t>其垂直切割的条纹大小为</w:t>
      </w:r>
      <w:r w:rsidR="00C70A98" w:rsidRPr="00C70A98">
        <w:rPr>
          <w:position w:val="-12"/>
        </w:rPr>
        <mc:AlternateContent>
          <mc:Choice Requires="v">
            <w:object w:dxaOrig="35pt" w:dyaOrig="18pt" w14:anchorId="58E71CDA">
              <v:shape id="_x0000_i1170" type="#_x0000_t75" style="width:36.3pt;height:21.3pt" o:ole="">
                <v:imagedata r:id="rId445" o:title=""/>
              </v:shape>
              <o:OLEObject Type="Embed" ProgID="Equation.DSMT4" ShapeID="_x0000_i1170" DrawAspect="Content" ObjectID="_1777171568" r:id="rId446"/>
            </w:object>
          </mc:Choice>
          <mc:Fallback>
            <w:object>
              <w:drawing>
                <wp:inline distT="0" distB="0" distL="0" distR="0" wp14:anchorId="50CD0940" wp14:editId="33F663C3">
                  <wp:extent cx="461010" cy="270510"/>
                  <wp:effectExtent l="0" t="0" r="0" b="0"/>
                  <wp:docPr id="146" name="对象 1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6"/>
                          <pic:cNvPicPr>
                            <a:picLocks noChangeAspect="1" noChangeArrowheads="1"/>
                            <a:extLst>
                              <a:ext uri="{837473B0-CC2E-450a-ABE3-18F120FF3D37}">
                                <a15:objectPr xmlns:a15="http://schemas.microsoft.com/office/drawing/2012/main" objectId="_1777171568" isActiveX="0" linkType=""/>
                              </a:ext>
                            </a:extLst>
                          </pic:cNvPicPr>
                        </pic:nvPicPr>
                        <pic:blipFill>
                          <a:blip r:embed="rId447">
                            <a:extLst>
                              <a:ext uri="{28A0092B-C50C-407E-A947-70E740481C1C}">
                                <a14:useLocalDpi xmlns:a14="http://schemas.microsoft.com/office/drawing/2010/main" val="0"/>
                              </a:ext>
                            </a:extLst>
                          </a:blip>
                          <a:srcRect/>
                          <a:stretch>
                            <a:fillRect/>
                          </a:stretch>
                        </pic:blipFill>
                        <pic:spPr bwMode="auto">
                          <a:xfrm>
                            <a:off x="0" y="0"/>
                            <a:ext cx="461010" cy="270510"/>
                          </a:xfrm>
                          <a:prstGeom prst="rect">
                            <a:avLst/>
                          </a:prstGeom>
                          <a:noFill/>
                          <a:ln>
                            <a:noFill/>
                          </a:ln>
                        </pic:spPr>
                      </pic:pic>
                    </a:graphicData>
                  </a:graphic>
                </wp:inline>
              </w:drawing>
              <w:objectEmbed w:drawAspect="content" r:id="rId446" w:progId="Equation.DSMT4" w:shapeId="146" w:fieldCodes=""/>
            </w:object>
          </mc:Fallback>
        </mc:AlternateContent>
      </w:r>
      <w:r>
        <w:rPr>
          <w:rFonts w:hint="eastAsia"/>
        </w:rPr>
        <w:t>。我们用</w:t>
      </w:r>
      <w:r w:rsidR="00C70A98" w:rsidRPr="00C70A98">
        <w:rPr>
          <w:position w:val="-14"/>
        </w:rPr>
        <mc:AlternateContent>
          <mc:Choice Requires="v">
            <w:object w:dxaOrig="60.95pt" w:dyaOrig="20pt" w14:anchorId="5BAEFA4F">
              <v:shape id="_x0000_i1171" type="#_x0000_t75" style="width:57.6pt;height:21.3pt" o:ole="">
                <v:imagedata r:id="rId448" o:title=""/>
              </v:shape>
              <o:OLEObject Type="Embed" ProgID="Equation.DSMT4" ShapeID="_x0000_i1171" DrawAspect="Content" ObjectID="_1777171569" r:id="rId449"/>
            </w:object>
          </mc:Choice>
          <mc:Fallback>
            <w:object>
              <w:drawing>
                <wp:inline distT="0" distB="0" distL="0" distR="0" wp14:anchorId="1BC67359" wp14:editId="2019FAA6">
                  <wp:extent cx="731520" cy="270510"/>
                  <wp:effectExtent l="0" t="0" r="0" b="0"/>
                  <wp:docPr id="147" name="对象 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7"/>
                          <pic:cNvPicPr>
                            <a:picLocks noChangeAspect="1" noChangeArrowheads="1"/>
                            <a:extLst>
                              <a:ext uri="{837473B0-CC2E-450a-ABE3-18F120FF3D37}">
                                <a15:objectPr xmlns:a15="http://schemas.microsoft.com/office/drawing/2012/main" objectId="_1777171569" isActiveX="0" linkType=""/>
                              </a:ext>
                            </a:extLst>
                          </pic:cNvPicPr>
                        </pic:nvPicPr>
                        <pic:blipFill>
                          <a:blip r:embed="rId450">
                            <a:extLst>
                              <a:ext uri="{28A0092B-C50C-407E-A947-70E740481C1C}">
                                <a14:useLocalDpi xmlns:a14="http://schemas.microsoft.com/office/drawing/2010/main" val="0"/>
                              </a:ext>
                            </a:extLst>
                          </a:blip>
                          <a:srcRect/>
                          <a:stretch>
                            <a:fillRect/>
                          </a:stretch>
                        </pic:blipFill>
                        <pic:spPr bwMode="auto">
                          <a:xfrm>
                            <a:off x="0" y="0"/>
                            <a:ext cx="731520" cy="270510"/>
                          </a:xfrm>
                          <a:prstGeom prst="rect">
                            <a:avLst/>
                          </a:prstGeom>
                          <a:noFill/>
                          <a:ln>
                            <a:noFill/>
                          </a:ln>
                        </pic:spPr>
                      </pic:pic>
                    </a:graphicData>
                  </a:graphic>
                </wp:inline>
              </w:drawing>
              <w:objectEmbed w:drawAspect="content" r:id="rId449" w:progId="Equation.DSMT4" w:shapeId="147" w:fieldCodes=""/>
            </w:object>
          </mc:Fallback>
        </mc:AlternateContent>
      </w:r>
      <w:r>
        <w:rPr>
          <w:rFonts w:hint="eastAsia"/>
        </w:rPr>
        <w:t>表示第</w:t>
      </w:r>
      <w:r w:rsidR="00C70A98" w:rsidRPr="00025957">
        <w:rPr>
          <w:position w:val="-4"/>
        </w:rPr>
        <mc:AlternateContent>
          <mc:Choice Requires="v">
            <w:object w:dxaOrig="13pt" w:dyaOrig="13pt" w14:anchorId="42D963FB">
              <v:shape id="_x0000_i1172" type="#_x0000_t75" style="width:14.4pt;height:14.4pt" o:ole="">
                <v:imagedata r:id="rId432" o:title=""/>
              </v:shape>
              <o:OLEObject Type="Embed" ProgID="Equation.DSMT4" ShapeID="_x0000_i1172" DrawAspect="Content" ObjectID="_1777171570" r:id="rId451"/>
            </w:object>
          </mc:Choice>
          <mc:Fallback>
            <w:object>
              <w:drawing>
                <wp:inline distT="0" distB="0" distL="0" distR="0" wp14:anchorId="04A01AB8" wp14:editId="793FC5AA">
                  <wp:extent cx="182880" cy="182880"/>
                  <wp:effectExtent l="0" t="0" r="7620" b="7620"/>
                  <wp:docPr id="148" name="对象 1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8"/>
                          <pic:cNvPicPr>
                            <a:picLocks noChangeAspect="1" noChangeArrowheads="1"/>
                            <a:extLst>
                              <a:ext uri="{837473B0-CC2E-450a-ABE3-18F120FF3D37}">
                                <a15:objectPr xmlns:a15="http://schemas.microsoft.com/office/drawing/2012/main" objectId="_1777171570" isActiveX="0" linkType=""/>
                              </a:ext>
                            </a:extLst>
                          </pic:cNvPicPr>
                        </pic:nvPicPr>
                        <pic:blipFill>
                          <a:blip r:embed="rId434">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51" w:progId="Equation.DSMT4" w:shapeId="148" w:fieldCodes=""/>
            </w:object>
          </mc:Fallback>
        </mc:AlternateContent>
      </w:r>
      <w:r>
        <w:rPr>
          <w:rFonts w:hint="eastAsia"/>
        </w:rPr>
        <w:t>个头的输入特征在垂直方向的自注意力计算函数。综上所述，整个</w:t>
      </w:r>
      <w:r w:rsidR="00125A6A" w:rsidRPr="00125A6A">
        <w:t>ASAL</w:t>
      </w:r>
      <w:r>
        <w:rPr>
          <w:rFonts w:hint="eastAsia"/>
        </w:rPr>
        <w:t>的输出如公式</w:t>
      </w:r>
      <w:r w:rsidR="008803A3">
        <w:rPr>
          <w:rFonts w:hint="eastAsia"/>
        </w:rPr>
        <w:t>(</w:t>
      </w:r>
      <w:r>
        <w:rPr>
          <w:rFonts w:hint="eastAsia"/>
        </w:rPr>
        <w:t>3</w:t>
      </w:r>
      <w:r>
        <w:t>-12</w:t>
      </w:r>
      <w:r w:rsidR="008803A3">
        <w:rPr>
          <w:rFonts w:hint="eastAsia"/>
        </w:rPr>
        <w:t>)</w:t>
      </w:r>
      <w:r>
        <w:rPr>
          <w:rFonts w:hint="eastAsia"/>
        </w:rPr>
        <w:t>所示：</w:t>
      </w:r>
    </w:p>
    <w:p w14:paraId="7AC69CFA" w14:textId="7214A647" w:rsidR="009B1057" w:rsidRDefault="009B1057" w:rsidP="009B1057">
      <w:pPr>
        <w:pStyle w:val="MTDisplayEquation"/>
      </w:pPr>
      <w:r>
        <w:tab/>
      </w:r>
      <w:r w:rsidR="00125A6A" w:rsidRPr="00116DDF">
        <w:rPr>
          <w:position w:val="-14"/>
        </w:rPr>
        <mc:AlternateContent>
          <mc:Choice Requires="v">
            <w:object w:dxaOrig="201pt" w:dyaOrig="20pt" w14:anchorId="350C8D29">
              <v:shape id="_x0000_i1173" type="#_x0000_t75" style="width:201.6pt;height:21.3pt" o:ole="">
                <v:imagedata r:id="rId452" o:title=""/>
              </v:shape>
              <o:OLEObject Type="Embed" ProgID="Equation.DSMT4" ShapeID="_x0000_i1173" DrawAspect="Content" ObjectID="_1777171571" r:id="rId453"/>
            </w:object>
          </mc:Choice>
          <mc:Fallback>
            <w:object>
              <w:drawing>
                <wp:inline distT="0" distB="0" distL="0" distR="0" wp14:anchorId="4FE1702C" wp14:editId="2566C7CF">
                  <wp:extent cx="2560320" cy="270510"/>
                  <wp:effectExtent l="0" t="0" r="0" b="0"/>
                  <wp:docPr id="149" name="对象 1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9"/>
                          <pic:cNvPicPr>
                            <a:picLocks noChangeAspect="1" noChangeArrowheads="1"/>
                            <a:extLst>
                              <a:ext uri="{837473B0-CC2E-450a-ABE3-18F120FF3D37}">
                                <a15:objectPr xmlns:a15="http://schemas.microsoft.com/office/drawing/2012/main" objectId="_1777171571" isActiveX="0" linkType=""/>
                              </a:ext>
                            </a:extLst>
                          </pic:cNvPicPr>
                        </pic:nvPicPr>
                        <pic:blipFill>
                          <a:blip r:embed="rId454">
                            <a:extLst>
                              <a:ext uri="{28A0092B-C50C-407E-A947-70E740481C1C}">
                                <a14:useLocalDpi xmlns:a14="http://schemas.microsoft.com/office/drawing/2010/main" val="0"/>
                              </a:ext>
                            </a:extLst>
                          </a:blip>
                          <a:srcRect/>
                          <a:stretch>
                            <a:fillRect/>
                          </a:stretch>
                        </pic:blipFill>
                        <pic:spPr bwMode="auto">
                          <a:xfrm>
                            <a:off x="0" y="0"/>
                            <a:ext cx="2560320" cy="270510"/>
                          </a:xfrm>
                          <a:prstGeom prst="rect">
                            <a:avLst/>
                          </a:prstGeom>
                          <a:noFill/>
                          <a:ln>
                            <a:noFill/>
                          </a:ln>
                        </pic:spPr>
                      </pic:pic>
                    </a:graphicData>
                  </a:graphic>
                </wp:inline>
              </w:drawing>
              <w:objectEmbed w:drawAspect="content" r:id="rId453" w:progId="Equation.DSMT4" w:shapeId="14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3</w:instrText>
        </w:r>
      </w:fldSimple>
      <w:r w:rsidR="00DC3500">
        <w:instrText>-</w:instrText>
      </w:r>
      <w:fldSimple w:instr=" SEQ MTEqn \c \* Arabic \* MERGEFORMAT ">
        <w:r w:rsidR="00A51B6D">
          <w:rPr>
            <w:noProof/>
          </w:rPr>
          <w:instrText>12</w:instrText>
        </w:r>
      </w:fldSimple>
      <w:r w:rsidR="00DC3500">
        <w:instrText>)</w:instrText>
      </w:r>
      <w:r w:rsidR="00DC3500">
        <w:fldChar w:fldCharType="end"/>
      </w:r>
    </w:p>
    <w:p w14:paraId="30811251" w14:textId="593A41AD" w:rsidR="009B1057" w:rsidRDefault="009B1057" w:rsidP="00C70A98">
      <w:pPr>
        <w:adjustRightInd w:val="0"/>
        <w:snapToGrid w:val="0"/>
        <w:spacing w:line="15pt" w:lineRule="auto"/>
      </w:pPr>
      <w:r>
        <w:rPr>
          <w:rFonts w:hint="eastAsia"/>
        </w:rPr>
        <w:lastRenderedPageBreak/>
        <w:t>其中</w:t>
      </w:r>
      <w:r w:rsidR="00125A6A" w:rsidRPr="00125A6A">
        <w:rPr>
          <w:position w:val="-12"/>
        </w:rPr>
        <mc:AlternateContent>
          <mc:Choice Requires="v">
            <w:object w:dxaOrig="30pt" w:dyaOrig="18pt" w14:anchorId="2A259A10">
              <v:shape id="_x0000_i1174" type="#_x0000_t75" style="width:28.8pt;height:21.3pt" o:ole="">
                <v:imagedata r:id="rId455" o:title=""/>
              </v:shape>
              <o:OLEObject Type="Embed" ProgID="Equation.DSMT4" ShapeID="_x0000_i1174" DrawAspect="Content" ObjectID="_1777171572" r:id="rId456"/>
            </w:object>
          </mc:Choice>
          <mc:Fallback>
            <w:object>
              <w:drawing>
                <wp:inline distT="0" distB="0" distL="0" distR="0" wp14:anchorId="6F0C9325" wp14:editId="3778B2F7">
                  <wp:extent cx="365760" cy="270510"/>
                  <wp:effectExtent l="0" t="0" r="0" b="0"/>
                  <wp:docPr id="150" name="对象 1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0"/>
                          <pic:cNvPicPr>
                            <a:picLocks noChangeAspect="1" noChangeArrowheads="1"/>
                            <a:extLst>
                              <a:ext uri="{837473B0-CC2E-450a-ABE3-18F120FF3D37}">
                                <a15:objectPr xmlns:a15="http://schemas.microsoft.com/office/drawing/2012/main" objectId="_1777171572" isActiveX="0" linkType=""/>
                              </a:ext>
                            </a:extLst>
                          </pic:cNvPicPr>
                        </pic:nvPicPr>
                        <pic:blipFill>
                          <a:blip r:embed="rId457">
                            <a:extLst>
                              <a:ext uri="{28A0092B-C50C-407E-A947-70E740481C1C}">
                                <a14:useLocalDpi xmlns:a14="http://schemas.microsoft.com/office/drawing/2010/main" val="0"/>
                              </a:ext>
                            </a:extLst>
                          </a:blip>
                          <a:srcRect/>
                          <a:stretch>
                            <a:fillRect/>
                          </a:stretch>
                        </pic:blipFill>
                        <pic:spPr bwMode="auto">
                          <a:xfrm>
                            <a:off x="0" y="0"/>
                            <a:ext cx="365760" cy="270510"/>
                          </a:xfrm>
                          <a:prstGeom prst="rect">
                            <a:avLst/>
                          </a:prstGeom>
                          <a:noFill/>
                          <a:ln>
                            <a:noFill/>
                          </a:ln>
                        </pic:spPr>
                      </pic:pic>
                    </a:graphicData>
                  </a:graphic>
                </wp:inline>
              </w:drawing>
              <w:objectEmbed w:drawAspect="content" r:id="rId456" w:progId="Equation.DSMT4" w:shapeId="150" w:fieldCodes=""/>
            </w:object>
          </mc:Fallback>
        </mc:AlternateContent>
      </w:r>
      <w:r>
        <w:rPr>
          <w:rFonts w:hint="eastAsia"/>
        </w:rPr>
        <w:t>为：</w:t>
      </w:r>
    </w:p>
    <w:p w14:paraId="62A86BB0" w14:textId="6013FDE3" w:rsidR="009B1057" w:rsidRDefault="009B1057" w:rsidP="009B1057">
      <w:pPr>
        <w:pStyle w:val="MTDisplayEquation"/>
      </w:pPr>
      <w:r>
        <w:tab/>
      </w:r>
      <w:r w:rsidR="00125A6A" w:rsidRPr="00116DDF">
        <w:rPr>
          <w:position w:val="-34"/>
        </w:rPr>
        <mc:AlternateContent>
          <mc:Choice Requires="v">
            <w:object w:dxaOrig="193pt" w:dyaOrig="40pt" w14:anchorId="61357347">
              <v:shape id="_x0000_i1175" type="#_x0000_t75" style="width:187.2pt;height:43.2pt" o:ole="">
                <v:imagedata r:id="rId458" o:title=""/>
              </v:shape>
              <o:OLEObject Type="Embed" ProgID="Equation.DSMT4" ShapeID="_x0000_i1175" DrawAspect="Content" ObjectID="_1777171573" r:id="rId459"/>
            </w:object>
          </mc:Choice>
          <mc:Fallback>
            <w:object>
              <w:drawing>
                <wp:inline distT="0" distB="0" distL="0" distR="0" wp14:anchorId="04D0E5CA" wp14:editId="2433CBD8">
                  <wp:extent cx="2377440" cy="548640"/>
                  <wp:effectExtent l="0" t="0" r="3810" b="3810"/>
                  <wp:docPr id="151" name="对象 1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1"/>
                          <pic:cNvPicPr>
                            <a:picLocks noChangeAspect="1" noChangeArrowheads="1"/>
                            <a:extLst>
                              <a:ext uri="{837473B0-CC2E-450a-ABE3-18F120FF3D37}">
                                <a15:objectPr xmlns:a15="http://schemas.microsoft.com/office/drawing/2012/main" objectId="_1777171573" isActiveX="0" linkType=""/>
                              </a:ext>
                            </a:extLst>
                          </pic:cNvPicPr>
                        </pic:nvPicPr>
                        <pic:blipFill>
                          <a:blip r:embed="rId460">
                            <a:extLst>
                              <a:ext uri="{28A0092B-C50C-407E-A947-70E740481C1C}">
                                <a14:useLocalDpi xmlns:a14="http://schemas.microsoft.com/office/drawing/2010/main" val="0"/>
                              </a:ext>
                            </a:extLst>
                          </a:blip>
                          <a:srcRect/>
                          <a:stretch>
                            <a:fillRect/>
                          </a:stretch>
                        </pic:blipFill>
                        <pic:spPr bwMode="auto">
                          <a:xfrm>
                            <a:off x="0" y="0"/>
                            <a:ext cx="2377440" cy="548640"/>
                          </a:xfrm>
                          <a:prstGeom prst="rect">
                            <a:avLst/>
                          </a:prstGeom>
                          <a:noFill/>
                          <a:ln>
                            <a:noFill/>
                          </a:ln>
                        </pic:spPr>
                      </pic:pic>
                    </a:graphicData>
                  </a:graphic>
                </wp:inline>
              </w:drawing>
              <w:objectEmbed w:drawAspect="content" r:id="rId459" w:progId="Equation.DSMT4" w:shapeId="15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3</w:instrText>
        </w:r>
      </w:fldSimple>
      <w:r w:rsidR="00DC3500">
        <w:instrText>-</w:instrText>
      </w:r>
      <w:fldSimple w:instr=" SEQ MTEqn \c \* Arabic \* MERGEFORMAT ">
        <w:r w:rsidR="00A51B6D">
          <w:rPr>
            <w:noProof/>
          </w:rPr>
          <w:instrText>13</w:instrText>
        </w:r>
      </w:fldSimple>
      <w:r w:rsidR="00DC3500">
        <w:instrText>)</w:instrText>
      </w:r>
      <w:r w:rsidR="00DC3500">
        <w:fldChar w:fldCharType="end"/>
      </w:r>
    </w:p>
    <w:p w14:paraId="72383CF7" w14:textId="5AF3553B" w:rsidR="009B1057" w:rsidRDefault="009B1057" w:rsidP="00C70A98">
      <w:pPr>
        <w:adjustRightInd w:val="0"/>
        <w:snapToGrid w:val="0"/>
        <w:spacing w:line="15pt" w:lineRule="auto"/>
      </w:pPr>
      <w:r>
        <w:rPr>
          <w:rFonts w:hint="eastAsia"/>
        </w:rPr>
        <w:t>最后，</w:t>
      </w:r>
      <w:r w:rsidR="00125A6A">
        <w:rPr>
          <w:rFonts w:hint="eastAsia"/>
        </w:rPr>
        <w:t>为了</w:t>
      </w:r>
      <w:r>
        <w:rPr>
          <w:rFonts w:hint="eastAsia"/>
        </w:rPr>
        <w:t>能够在自注意力的计算中引入位置信息，我们和</w:t>
      </w:r>
      <w:proofErr w:type="spellStart"/>
      <w:r>
        <w:rPr>
          <w:rFonts w:hint="eastAsia"/>
        </w:rPr>
        <w:t>CSwin</w:t>
      </w:r>
      <w:proofErr w:type="spellEnd"/>
      <w:r>
        <w:t xml:space="preserve"> </w:t>
      </w:r>
      <w:r>
        <w:rPr>
          <w:rFonts w:hint="eastAsia"/>
        </w:rPr>
        <w:t>Transformer</w:t>
      </w:r>
      <w:r>
        <w:rPr>
          <w:rFonts w:hint="eastAsia"/>
        </w:rPr>
        <w:t>一样采用</w:t>
      </w:r>
      <w:bookmarkStart w:id="398" w:name="_Hlk162581526"/>
      <w:r w:rsidRPr="00E466C3">
        <w:rPr>
          <w:rFonts w:hint="eastAsia"/>
        </w:rPr>
        <w:t>局部增强位置编码</w:t>
      </w:r>
      <w:bookmarkEnd w:id="398"/>
      <w:r w:rsidR="008803A3">
        <w:rPr>
          <w:rFonts w:hint="eastAsia"/>
        </w:rPr>
        <w:t>(</w:t>
      </w:r>
      <w:r w:rsidRPr="00E466C3">
        <w:t>Locally-Enhanced Positional Encoding</w:t>
      </w:r>
      <w:r>
        <w:t xml:space="preserve">, </w:t>
      </w:r>
      <w:proofErr w:type="spellStart"/>
      <w:r>
        <w:rPr>
          <w:rFonts w:hint="eastAsia"/>
        </w:rPr>
        <w:t>LePE</w:t>
      </w:r>
      <w:proofErr w:type="spellEnd"/>
      <w:r w:rsidR="008803A3">
        <w:rPr>
          <w:rFonts w:hint="eastAsia"/>
        </w:rPr>
        <w:t>)</w:t>
      </w:r>
      <w:r w:rsidR="00125A6A">
        <w:rPr>
          <w:rFonts w:hint="eastAsia"/>
        </w:rPr>
        <w:t>。整个</w:t>
      </w:r>
      <w:r w:rsidR="00125A6A">
        <w:rPr>
          <w:rFonts w:hint="eastAsia"/>
        </w:rPr>
        <w:t>ASAL</w:t>
      </w:r>
      <w:r w:rsidR="00125A6A">
        <w:rPr>
          <w:rFonts w:hint="eastAsia"/>
        </w:rPr>
        <w:t>的输出</w:t>
      </w:r>
      <w:r>
        <w:rPr>
          <w:rFonts w:hint="eastAsia"/>
        </w:rPr>
        <w:t>如公式</w:t>
      </w:r>
      <w:r w:rsidR="008803A3">
        <w:rPr>
          <w:rFonts w:hint="eastAsia"/>
        </w:rPr>
        <w:t>(</w:t>
      </w:r>
      <w:r>
        <w:rPr>
          <w:rFonts w:hint="eastAsia"/>
        </w:rPr>
        <w:t>3</w:t>
      </w:r>
      <w:r>
        <w:t>-14</w:t>
      </w:r>
      <w:r w:rsidR="008803A3">
        <w:rPr>
          <w:rFonts w:hint="eastAsia"/>
        </w:rPr>
        <w:t>)</w:t>
      </w:r>
      <w:r>
        <w:rPr>
          <w:rFonts w:hint="eastAsia"/>
        </w:rPr>
        <w:t>所示：</w:t>
      </w:r>
    </w:p>
    <w:p w14:paraId="7287BD7F" w14:textId="3FF34E90" w:rsidR="009B1057" w:rsidRDefault="009B1057" w:rsidP="009B1057">
      <w:pPr>
        <w:pStyle w:val="MTDisplayEquation"/>
      </w:pPr>
      <w:r>
        <w:tab/>
      </w:r>
      <w:r w:rsidRPr="00116DDF">
        <w:rPr>
          <w:position w:val="-32"/>
        </w:rPr>
        <mc:AlternateContent>
          <mc:Choice Requires="v">
            <w:object w:dxaOrig="261pt" w:dyaOrig="38pt" w14:anchorId="5A944EAC">
              <v:shape id="_x0000_i1176" type="#_x0000_t75" style="width:258.6pt;height:35.7pt" o:ole="">
                <v:imagedata r:id="rId461" o:title=""/>
              </v:shape>
              <o:OLEObject Type="Embed" ProgID="Equation.DSMT4" ShapeID="_x0000_i1176" DrawAspect="Content" ObjectID="_1777171574" r:id="rId462"/>
            </w:object>
          </mc:Choice>
          <mc:Fallback>
            <w:object>
              <w:drawing>
                <wp:inline distT="0" distB="0" distL="0" distR="0" wp14:anchorId="45FCE463" wp14:editId="301834DC">
                  <wp:extent cx="3284220" cy="453390"/>
                  <wp:effectExtent l="0" t="0" r="0" b="3810"/>
                  <wp:docPr id="152" name="对象 1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2"/>
                          <pic:cNvPicPr>
                            <a:picLocks noChangeAspect="1" noChangeArrowheads="1"/>
                            <a:extLst>
                              <a:ext uri="{837473B0-CC2E-450a-ABE3-18F120FF3D37}">
                                <a15:objectPr xmlns:a15="http://schemas.microsoft.com/office/drawing/2012/main" objectId="_1777171574" isActiveX="0" linkType=""/>
                              </a:ext>
                            </a:extLst>
                          </pic:cNvPicPr>
                        </pic:nvPicPr>
                        <pic:blipFill>
                          <a:blip r:embed="rId463">
                            <a:extLst>
                              <a:ext uri="{28A0092B-C50C-407E-A947-70E740481C1C}">
                                <a14:useLocalDpi xmlns:a14="http://schemas.microsoft.com/office/drawing/2010/main" val="0"/>
                              </a:ext>
                            </a:extLst>
                          </a:blip>
                          <a:srcRect/>
                          <a:stretch>
                            <a:fillRect/>
                          </a:stretch>
                        </pic:blipFill>
                        <pic:spPr bwMode="auto">
                          <a:xfrm>
                            <a:off x="0" y="0"/>
                            <a:ext cx="3284220" cy="453390"/>
                          </a:xfrm>
                          <a:prstGeom prst="rect">
                            <a:avLst/>
                          </a:prstGeom>
                          <a:noFill/>
                          <a:ln>
                            <a:noFill/>
                          </a:ln>
                        </pic:spPr>
                      </pic:pic>
                    </a:graphicData>
                  </a:graphic>
                </wp:inline>
              </w:drawing>
              <w:objectEmbed w:drawAspect="content" r:id="rId462" w:progId="Equation.DSMT4" w:shapeId="15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3</w:instrText>
        </w:r>
      </w:fldSimple>
      <w:r w:rsidR="00DC3500">
        <w:instrText>-</w:instrText>
      </w:r>
      <w:fldSimple w:instr=" SEQ MTEqn \c \* Arabic \* MERGEFORMAT ">
        <w:r w:rsidR="00A51B6D">
          <w:rPr>
            <w:noProof/>
          </w:rPr>
          <w:instrText>14</w:instrText>
        </w:r>
      </w:fldSimple>
      <w:r w:rsidR="00DC3500">
        <w:instrText>)</w:instrText>
      </w:r>
      <w:r w:rsidR="00DC3500">
        <w:fldChar w:fldCharType="end"/>
      </w:r>
    </w:p>
    <w:p w14:paraId="5C7DB562" w14:textId="16EBB87B" w:rsidR="009B1057" w:rsidRDefault="009B1057" w:rsidP="00C70A98">
      <w:pPr>
        <w:adjustRightInd w:val="0"/>
        <w:snapToGrid w:val="0"/>
        <w:spacing w:line="15pt" w:lineRule="auto"/>
      </w:pPr>
      <w:r>
        <w:rPr>
          <w:rFonts w:hint="eastAsia"/>
        </w:rPr>
        <w:t>其中</w:t>
      </w:r>
      <w:r w:rsidR="00125A6A" w:rsidRPr="00125A6A">
        <w:rPr>
          <w:rFonts w:hint="eastAsia"/>
        </w:rPr>
        <w:t>局部增强位置编码</w:t>
      </w:r>
      <w:r>
        <w:rPr>
          <w:rFonts w:hint="eastAsia"/>
        </w:rPr>
        <w:t>如公式</w:t>
      </w:r>
      <w:r w:rsidR="008803A3">
        <w:rPr>
          <w:rFonts w:hint="eastAsia"/>
        </w:rPr>
        <w:t>(</w:t>
      </w:r>
      <w:r>
        <w:rPr>
          <w:rFonts w:hint="eastAsia"/>
        </w:rPr>
        <w:t>3</w:t>
      </w:r>
      <w:r>
        <w:t>-15</w:t>
      </w:r>
      <w:r w:rsidR="008803A3">
        <w:rPr>
          <w:rFonts w:hint="eastAsia"/>
        </w:rPr>
        <w:t>)</w:t>
      </w:r>
      <w:r>
        <w:rPr>
          <w:rFonts w:hint="eastAsia"/>
        </w:rPr>
        <w:t>所示：</w:t>
      </w:r>
    </w:p>
    <w:p w14:paraId="5DA4615E" w14:textId="2008CD2F" w:rsidR="009B1057" w:rsidRDefault="009B1057" w:rsidP="009B1057">
      <w:pPr>
        <w:pStyle w:val="MTDisplayEquation"/>
      </w:pPr>
      <w:r>
        <w:tab/>
      </w:r>
      <w:r w:rsidRPr="00116DDF">
        <w:rPr>
          <w:position w:val="-14"/>
        </w:rPr>
        <mc:AlternateContent>
          <mc:Choice Requires="v">
            <w:object w:dxaOrig="137pt" w:dyaOrig="20pt" w14:anchorId="069AFB33">
              <v:shape id="_x0000_i1177" type="#_x0000_t75" style="width:137.1pt;height:21.3pt" o:ole="">
                <v:imagedata r:id="rId464" o:title=""/>
              </v:shape>
              <o:OLEObject Type="Embed" ProgID="Equation.DSMT4" ShapeID="_x0000_i1177" DrawAspect="Content" ObjectID="_1777171575" r:id="rId465"/>
            </w:object>
          </mc:Choice>
          <mc:Fallback>
            <w:object>
              <w:drawing>
                <wp:inline distT="0" distB="0" distL="0" distR="0" wp14:anchorId="14B7E159" wp14:editId="2FBC7BB4">
                  <wp:extent cx="1741170" cy="270510"/>
                  <wp:effectExtent l="0" t="0" r="0" b="0"/>
                  <wp:docPr id="153" name="对象 1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3"/>
                          <pic:cNvPicPr>
                            <a:picLocks noChangeAspect="1" noChangeArrowheads="1"/>
                            <a:extLst>
                              <a:ext uri="{837473B0-CC2E-450a-ABE3-18F120FF3D37}">
                                <a15:objectPr xmlns:a15="http://schemas.microsoft.com/office/drawing/2012/main" objectId="_1777171575" isActiveX="0" linkType=""/>
                              </a:ext>
                            </a:extLst>
                          </pic:cNvPicPr>
                        </pic:nvPicPr>
                        <pic:blipFill>
                          <a:blip r:embed="rId466">
                            <a:extLst>
                              <a:ext uri="{28A0092B-C50C-407E-A947-70E740481C1C}">
                                <a14:useLocalDpi xmlns:a14="http://schemas.microsoft.com/office/drawing/2010/main" val="0"/>
                              </a:ext>
                            </a:extLst>
                          </a:blip>
                          <a:srcRect/>
                          <a:stretch>
                            <a:fillRect/>
                          </a:stretch>
                        </pic:blipFill>
                        <pic:spPr bwMode="auto">
                          <a:xfrm>
                            <a:off x="0" y="0"/>
                            <a:ext cx="1741170" cy="270510"/>
                          </a:xfrm>
                          <a:prstGeom prst="rect">
                            <a:avLst/>
                          </a:prstGeom>
                          <a:noFill/>
                          <a:ln>
                            <a:noFill/>
                          </a:ln>
                        </pic:spPr>
                      </pic:pic>
                    </a:graphicData>
                  </a:graphic>
                </wp:inline>
              </w:drawing>
              <w:objectEmbed w:drawAspect="content" r:id="rId465" w:progId="Equation.DSMT4" w:shapeId="15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3</w:instrText>
        </w:r>
      </w:fldSimple>
      <w:r w:rsidR="00DC3500">
        <w:instrText>-</w:instrText>
      </w:r>
      <w:fldSimple w:instr=" SEQ MTEqn \c \* Arabic \* MERGEFORMAT ">
        <w:r w:rsidR="00A51B6D">
          <w:rPr>
            <w:noProof/>
          </w:rPr>
          <w:instrText>15</w:instrText>
        </w:r>
      </w:fldSimple>
      <w:r w:rsidR="00DC3500">
        <w:instrText>)</w:instrText>
      </w:r>
      <w:r w:rsidR="00DC3500">
        <w:fldChar w:fldCharType="end"/>
      </w:r>
    </w:p>
    <w:p w14:paraId="06383B27" w14:textId="32CCFFF5" w:rsidR="009B1057" w:rsidRPr="001C16C2" w:rsidRDefault="009B1057" w:rsidP="00C70A98">
      <w:pPr>
        <w:adjustRightInd w:val="0"/>
        <w:snapToGrid w:val="0"/>
        <w:spacing w:line="15pt" w:lineRule="auto"/>
        <w:jc w:val="start"/>
        <w:textAlignment w:val="center"/>
        <w:rPr>
          <w:sz w:val="18"/>
          <w:szCs w:val="18"/>
        </w:rPr>
      </w:pPr>
      <w:r>
        <w:rPr>
          <w:rFonts w:hint="eastAsia"/>
        </w:rPr>
        <w:t>上述公式中，</w:t>
      </w:r>
      <w:r w:rsidRPr="000B2CC1">
        <w:t xml:space="preserve"> </w:t>
      </w:r>
      <w:r w:rsidR="00125A6A" w:rsidRPr="00025957">
        <w:rPr>
          <w:position w:val="-4"/>
        </w:rPr>
        <mc:AlternateContent>
          <mc:Choice Requires="v">
            <w:object w:dxaOrig="39pt" w:dyaOrig="16pt" w14:anchorId="27DE011C">
              <v:shape id="_x0000_i1178" type="#_x0000_t75" style="width:35.7pt;height:14.4pt" o:ole="">
                <v:imagedata r:id="rId467" o:title=""/>
              </v:shape>
              <o:OLEObject Type="Embed" ProgID="Equation.DSMT4" ShapeID="_x0000_i1178" DrawAspect="Content" ObjectID="_1777171576" r:id="rId468"/>
            </w:object>
          </mc:Choice>
          <mc:Fallback>
            <w:object>
              <w:drawing>
                <wp:inline distT="0" distB="0" distL="0" distR="0" wp14:anchorId="65581D9B" wp14:editId="0A1C666D">
                  <wp:extent cx="453390" cy="182880"/>
                  <wp:effectExtent l="0" t="0" r="3810" b="7620"/>
                  <wp:docPr id="154" name="对象 1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4"/>
                          <pic:cNvPicPr>
                            <a:picLocks noChangeAspect="1" noChangeArrowheads="1"/>
                            <a:extLst>
                              <a:ext uri="{837473B0-CC2E-450a-ABE3-18F120FF3D37}">
                                <a15:objectPr xmlns:a15="http://schemas.microsoft.com/office/drawing/2012/main" objectId="_1777171576" isActiveX="0" linkType=""/>
                              </a:ext>
                            </a:extLst>
                          </pic:cNvPicPr>
                        </pic:nvPicPr>
                        <pic:blipFill>
                          <a:blip r:embed="rId469">
                            <a:extLst>
                              <a:ext uri="{28A0092B-C50C-407E-A947-70E740481C1C}">
                                <a14:useLocalDpi xmlns:a14="http://schemas.microsoft.com/office/drawing/2010/main" val="0"/>
                              </a:ext>
                            </a:extLst>
                          </a:blip>
                          <a:srcRect/>
                          <a:stretch>
                            <a:fillRect/>
                          </a:stretch>
                        </pic:blipFill>
                        <pic:spPr bwMode="auto">
                          <a:xfrm>
                            <a:off x="0" y="0"/>
                            <a:ext cx="453390" cy="182880"/>
                          </a:xfrm>
                          <a:prstGeom prst="rect">
                            <a:avLst/>
                          </a:prstGeom>
                          <a:noFill/>
                          <a:ln>
                            <a:noFill/>
                          </a:ln>
                        </pic:spPr>
                      </pic:pic>
                    </a:graphicData>
                  </a:graphic>
                </wp:inline>
              </w:drawing>
              <w:objectEmbed w:drawAspect="content" r:id="rId468" w:progId="Equation.DSMT4" w:shapeId="154" w:fieldCodes=""/>
            </w:object>
          </mc:Fallback>
        </mc:AlternateContent>
      </w:r>
      <w:r>
        <w:rPr>
          <w:rFonts w:hint="eastAsia"/>
        </w:rPr>
        <w:t>为输入的查询，键和值，</w:t>
      </w:r>
      <w:r w:rsidR="00125A6A" w:rsidRPr="00025957">
        <w:rPr>
          <w:position w:val="-4"/>
        </w:rPr>
        <mc:AlternateContent>
          <mc:Choice Requires="v">
            <w:object w:dxaOrig="11pt" w:dyaOrig="13.95pt" w14:anchorId="6E59BEB6">
              <v:shape id="_x0000_i1179" type="#_x0000_t75" style="width:14.4pt;height:14.4pt" o:ole="">
                <v:imagedata r:id="rId470" o:title=""/>
              </v:shape>
              <o:OLEObject Type="Embed" ProgID="Equation.DSMT4" ShapeID="_x0000_i1179" DrawAspect="Content" ObjectID="_1777171577" r:id="rId471"/>
            </w:object>
          </mc:Choice>
          <mc:Fallback>
            <w:object>
              <w:drawing>
                <wp:inline distT="0" distB="0" distL="0" distR="0" wp14:anchorId="72CA106D" wp14:editId="1C1F8D49">
                  <wp:extent cx="182880" cy="182880"/>
                  <wp:effectExtent l="0" t="0" r="7620" b="7620"/>
                  <wp:docPr id="155" name="对象 1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5"/>
                          <pic:cNvPicPr>
                            <a:picLocks noChangeAspect="1" noChangeArrowheads="1"/>
                            <a:extLst>
                              <a:ext uri="{837473B0-CC2E-450a-ABE3-18F120FF3D37}">
                                <a15:objectPr xmlns:a15="http://schemas.microsoft.com/office/drawing/2012/main" objectId="_1777171577" isActiveX="0" linkType=""/>
                              </a:ext>
                            </a:extLst>
                          </pic:cNvPicPr>
                        </pic:nvPicPr>
                        <pic:blipFill>
                          <a:blip r:embed="rId47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71" w:progId="Equation.DSMT4" w:shapeId="155" w:fieldCodes=""/>
            </w:object>
          </mc:Fallback>
        </mc:AlternateContent>
      </w:r>
      <w:r>
        <w:rPr>
          <w:rFonts w:hint="eastAsia"/>
        </w:rPr>
        <w:t>与</w:t>
      </w:r>
      <w:r w:rsidR="00125A6A" w:rsidRPr="00025957">
        <w:rPr>
          <w:position w:val="-4"/>
        </w:rPr>
        <mc:AlternateContent>
          <mc:Choice Requires="v">
            <w:object w:dxaOrig="39pt" w:dyaOrig="16pt" w14:anchorId="7EF7D3AA">
              <v:shape id="_x0000_i1180" type="#_x0000_t75" style="width:35.7pt;height:14.4pt" o:ole="">
                <v:imagedata r:id="rId473" o:title=""/>
              </v:shape>
              <o:OLEObject Type="Embed" ProgID="Equation.DSMT4" ShapeID="_x0000_i1180" DrawAspect="Content" ObjectID="_1777171578" r:id="rId474"/>
            </w:object>
          </mc:Choice>
          <mc:Fallback>
            <w:object>
              <w:drawing>
                <wp:inline distT="0" distB="0" distL="0" distR="0" wp14:anchorId="416C1506" wp14:editId="05CDC00D">
                  <wp:extent cx="453390" cy="182880"/>
                  <wp:effectExtent l="0" t="0" r="3810" b="7620"/>
                  <wp:docPr id="156" name="对象 1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6"/>
                          <pic:cNvPicPr>
                            <a:picLocks noChangeAspect="1" noChangeArrowheads="1"/>
                            <a:extLst>
                              <a:ext uri="{837473B0-CC2E-450a-ABE3-18F120FF3D37}">
                                <a15:objectPr xmlns:a15="http://schemas.microsoft.com/office/drawing/2012/main" objectId="_1777171578" isActiveX="0" linkType=""/>
                              </a:ext>
                            </a:extLst>
                          </pic:cNvPicPr>
                        </pic:nvPicPr>
                        <pic:blipFill>
                          <a:blip r:embed="rId475">
                            <a:extLst>
                              <a:ext uri="{28A0092B-C50C-407E-A947-70E740481C1C}">
                                <a14:useLocalDpi xmlns:a14="http://schemas.microsoft.com/office/drawing/2010/main" val="0"/>
                              </a:ext>
                            </a:extLst>
                          </a:blip>
                          <a:srcRect/>
                          <a:stretch>
                            <a:fillRect/>
                          </a:stretch>
                        </pic:blipFill>
                        <pic:spPr bwMode="auto">
                          <a:xfrm>
                            <a:off x="0" y="0"/>
                            <a:ext cx="453390" cy="182880"/>
                          </a:xfrm>
                          <a:prstGeom prst="rect">
                            <a:avLst/>
                          </a:prstGeom>
                          <a:noFill/>
                          <a:ln>
                            <a:noFill/>
                          </a:ln>
                        </pic:spPr>
                      </pic:pic>
                    </a:graphicData>
                  </a:graphic>
                </wp:inline>
              </w:drawing>
              <w:objectEmbed w:drawAspect="content" r:id="rId474" w:progId="Equation.DSMT4" w:shapeId="156" w:fieldCodes=""/>
            </w:object>
          </mc:Fallback>
        </mc:AlternateContent>
      </w:r>
      <w:r>
        <w:rPr>
          <w:rFonts w:hint="eastAsia"/>
        </w:rPr>
        <w:t>通道维度相同，</w:t>
      </w:r>
      <w:r w:rsidR="00125A6A" w:rsidRPr="00025957">
        <w:rPr>
          <w:position w:val="-4"/>
        </w:rPr>
        <mc:AlternateContent>
          <mc:Choice Requires="v">
            <w:object w:dxaOrig="44pt" w:dyaOrig="20pt" w14:anchorId="7A941059">
              <v:shape id="_x0000_i1181" type="#_x0000_t75" style="width:43.2pt;height:21.3pt" o:ole="">
                <v:imagedata r:id="rId476" o:title=""/>
              </v:shape>
              <o:OLEObject Type="Embed" ProgID="Equation.DSMT4" ShapeID="_x0000_i1181" DrawAspect="Content" ObjectID="_1777171579" r:id="rId477"/>
            </w:object>
          </mc:Choice>
          <mc:Fallback>
            <w:object>
              <w:drawing>
                <wp:inline distT="0" distB="0" distL="0" distR="0" wp14:anchorId="1FD2B1BB" wp14:editId="19F34368">
                  <wp:extent cx="548640" cy="270510"/>
                  <wp:effectExtent l="0" t="0" r="3810" b="0"/>
                  <wp:docPr id="157" name="对象 1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7"/>
                          <pic:cNvPicPr>
                            <a:picLocks noChangeAspect="1" noChangeArrowheads="1"/>
                            <a:extLst>
                              <a:ext uri="{837473B0-CC2E-450a-ABE3-18F120FF3D37}">
                                <a15:objectPr xmlns:a15="http://schemas.microsoft.com/office/drawing/2012/main" objectId="_1777171579" isActiveX="0" linkType=""/>
                              </a:ext>
                            </a:extLst>
                          </pic:cNvPicPr>
                        </pic:nvPicPr>
                        <pic:blipFill>
                          <a:blip r:embed="rId478">
                            <a:extLst>
                              <a:ext uri="{28A0092B-C50C-407E-A947-70E740481C1C}">
                                <a14:useLocalDpi xmlns:a14="http://schemas.microsoft.com/office/drawing/2010/main" val="0"/>
                              </a:ext>
                            </a:extLst>
                          </a:blip>
                          <a:srcRect/>
                          <a:stretch>
                            <a:fillRect/>
                          </a:stretch>
                        </pic:blipFill>
                        <pic:spPr bwMode="auto">
                          <a:xfrm>
                            <a:off x="0" y="0"/>
                            <a:ext cx="548640" cy="270510"/>
                          </a:xfrm>
                          <a:prstGeom prst="rect">
                            <a:avLst/>
                          </a:prstGeom>
                          <a:noFill/>
                          <a:ln>
                            <a:noFill/>
                          </a:ln>
                        </pic:spPr>
                      </pic:pic>
                    </a:graphicData>
                  </a:graphic>
                </wp:inline>
              </w:drawing>
              <w:objectEmbed w:drawAspect="content" r:id="rId477" w:progId="Equation.DSMT4" w:shapeId="157" w:fieldCodes=""/>
            </w:object>
          </mc:Fallback>
        </mc:AlternateContent>
      </w:r>
      <w:r>
        <w:rPr>
          <w:rFonts w:hint="eastAsia"/>
        </w:rPr>
        <w:t>是位置编码函数，</w:t>
      </w:r>
      <w:r w:rsidR="00125A6A" w:rsidRPr="00025957">
        <w:rPr>
          <w:position w:val="-4"/>
        </w:rPr>
        <mc:AlternateContent>
          <mc:Choice Requires="v">
            <w:object w:dxaOrig="73pt" w:dyaOrig="20pt" w14:anchorId="1C582781">
              <v:shape id="_x0000_i1182" type="#_x0000_t75" style="width:1in;height:21.3pt" o:ole="">
                <v:imagedata r:id="rId479" o:title=""/>
              </v:shape>
              <o:OLEObject Type="Embed" ProgID="Equation.DSMT4" ShapeID="_x0000_i1182" DrawAspect="Content" ObjectID="_1777171580" r:id="rId480"/>
            </w:object>
          </mc:Choice>
          <mc:Fallback>
            <w:object>
              <w:drawing>
                <wp:inline distT="0" distB="0" distL="0" distR="0" wp14:anchorId="0D68433C" wp14:editId="3E384759">
                  <wp:extent cx="914400" cy="270510"/>
                  <wp:effectExtent l="0" t="0" r="0" b="0"/>
                  <wp:docPr id="158" name="对象 1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8"/>
                          <pic:cNvPicPr>
                            <a:picLocks noChangeAspect="1" noChangeArrowheads="1"/>
                            <a:extLst>
                              <a:ext uri="{837473B0-CC2E-450a-ABE3-18F120FF3D37}">
                                <a15:objectPr xmlns:a15="http://schemas.microsoft.com/office/drawing/2012/main" objectId="_1777171580" isActiveX="0" linkType=""/>
                              </a:ext>
                            </a:extLst>
                          </pic:cNvPicPr>
                        </pic:nvPicPr>
                        <pic:blipFill>
                          <a:blip r:embed="rId481">
                            <a:extLst>
                              <a:ext uri="{28A0092B-C50C-407E-A947-70E740481C1C}">
                                <a14:useLocalDpi xmlns:a14="http://schemas.microsoft.com/office/drawing/2010/main" val="0"/>
                              </a:ext>
                            </a:extLst>
                          </a:blip>
                          <a:srcRect/>
                          <a:stretch>
                            <a:fillRect/>
                          </a:stretch>
                        </pic:blipFill>
                        <pic:spPr bwMode="auto">
                          <a:xfrm>
                            <a:off x="0" y="0"/>
                            <a:ext cx="914400" cy="270510"/>
                          </a:xfrm>
                          <a:prstGeom prst="rect">
                            <a:avLst/>
                          </a:prstGeom>
                          <a:noFill/>
                          <a:ln>
                            <a:noFill/>
                          </a:ln>
                        </pic:spPr>
                      </pic:pic>
                    </a:graphicData>
                  </a:graphic>
                </wp:inline>
              </w:drawing>
              <w:objectEmbed w:drawAspect="content" r:id="rId480" w:progId="Equation.DSMT4" w:shapeId="158" w:fieldCodes=""/>
            </w:object>
          </mc:Fallback>
        </mc:AlternateContent>
      </w:r>
      <w:r>
        <w:rPr>
          <w:rFonts w:hint="eastAsia"/>
        </w:rPr>
        <w:t>使用的是卷积核大小为</w:t>
      </w:r>
      <w:r w:rsidR="00125A6A" w:rsidRPr="00025957">
        <w:rPr>
          <w:position w:val="-4"/>
        </w:rPr>
        <mc:AlternateContent>
          <mc:Choice Requires="v">
            <w:object w:dxaOrig="24pt" w:dyaOrig="13.95pt" w14:anchorId="5E510C72">
              <v:shape id="_x0000_i1183" type="#_x0000_t75" style="width:21.3pt;height:14.4pt" o:ole="">
                <v:imagedata r:id="rId482" o:title=""/>
              </v:shape>
              <o:OLEObject Type="Embed" ProgID="Equation.DSMT4" ShapeID="_x0000_i1183" DrawAspect="Content" ObjectID="_1777171581" r:id="rId483"/>
            </w:object>
          </mc:Choice>
          <mc:Fallback>
            <w:object>
              <w:drawing>
                <wp:inline distT="0" distB="0" distL="0" distR="0" wp14:anchorId="6710853D" wp14:editId="5DB09CEF">
                  <wp:extent cx="270510" cy="182880"/>
                  <wp:effectExtent l="0" t="0" r="0" b="7620"/>
                  <wp:docPr id="159" name="对象 1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9"/>
                          <pic:cNvPicPr>
                            <a:picLocks noChangeAspect="1" noChangeArrowheads="1"/>
                            <a:extLst>
                              <a:ext uri="{837473B0-CC2E-450a-ABE3-18F120FF3D37}">
                                <a15:objectPr xmlns:a15="http://schemas.microsoft.com/office/drawing/2012/main" objectId="_1777171581" isActiveX="0" linkType=""/>
                              </a:ext>
                            </a:extLst>
                          </pic:cNvPicPr>
                        </pic:nvPicPr>
                        <pic:blipFill>
                          <a:blip r:embed="rId484">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483" w:progId="Equation.DSMT4" w:shapeId="159" w:fieldCodes=""/>
            </w:object>
          </mc:Fallback>
        </mc:AlternateContent>
      </w:r>
      <w:r>
        <w:rPr>
          <w:rFonts w:hint="eastAsia"/>
        </w:rPr>
        <w:t>通道可分离卷积，我们使用通道可分离卷积提取的特征作为自注意力的位置信息，这样可以提升网络的表达能力。</w:t>
      </w:r>
    </w:p>
    <w:p w14:paraId="3641FF24" w14:textId="1EE84CB7" w:rsidR="009B1057" w:rsidRPr="009959A5" w:rsidRDefault="009B1057" w:rsidP="002D5C0F">
      <w:pPr>
        <w:pStyle w:val="3"/>
        <w:spacing w:before="9.75pt" w:after="9.75pt"/>
      </w:pPr>
      <w:bookmarkStart w:id="399" w:name="_Toc161457415"/>
      <w:bookmarkStart w:id="400" w:name="_Toc161458018"/>
      <w:bookmarkStart w:id="401" w:name="_Toc161602620"/>
      <w:bookmarkStart w:id="402" w:name="_Toc161792324"/>
      <w:bookmarkStart w:id="403" w:name="_Toc162391766"/>
      <w:bookmarkStart w:id="404" w:name="_Toc162584020"/>
      <w:bookmarkStart w:id="405" w:name="_Toc162875898"/>
      <w:bookmarkStart w:id="406" w:name="_Toc162877309"/>
      <w:bookmarkStart w:id="407" w:name="_Toc162878497"/>
      <w:bookmarkStart w:id="408" w:name="_Toc162948184"/>
      <w:bookmarkStart w:id="409" w:name="_Toc166375127"/>
      <w:bookmarkStart w:id="410" w:name="_Toc166553997"/>
      <w:r w:rsidRPr="003D6800">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008803A3">
        <w:rPr>
          <w:rFonts w:hint="eastAsia"/>
        </w:rPr>
        <w:t>(</w:t>
      </w:r>
      <w:r w:rsidRPr="003D6800">
        <w:rPr>
          <w:rFonts w:hint="eastAsia"/>
        </w:rPr>
        <w:t>GDFN</w:t>
      </w:r>
      <w:r w:rsidR="008803A3">
        <w:rPr>
          <w:rFonts w:hint="eastAsia"/>
        </w:rPr>
        <w:t>)</w:t>
      </w:r>
      <w:bookmarkEnd w:id="399"/>
      <w:bookmarkEnd w:id="400"/>
      <w:bookmarkEnd w:id="401"/>
      <w:bookmarkEnd w:id="402"/>
      <w:bookmarkEnd w:id="403"/>
      <w:bookmarkEnd w:id="404"/>
      <w:bookmarkEnd w:id="405"/>
      <w:bookmarkEnd w:id="406"/>
      <w:bookmarkEnd w:id="407"/>
      <w:bookmarkEnd w:id="408"/>
      <w:bookmarkEnd w:id="409"/>
      <w:bookmarkEnd w:id="410"/>
    </w:p>
    <w:p w14:paraId="1CE5D5DB" w14:textId="6A9133DD" w:rsidR="009B1057" w:rsidRDefault="00EC7976" w:rsidP="009B1057">
      <w:pPr>
        <w:spacing w:before="9pt" w:after="9pt"/>
        <w:jc w:val="center"/>
      </w:pPr>
      <w:r>
        <w:rPr>
          <w:noProof/>
        </w:rPr>
        <w:drawing>
          <wp:inline distT="0" distB="0" distL="0" distR="0" wp14:anchorId="5F7FA676" wp14:editId="5E60BFBC">
            <wp:extent cx="3112454" cy="1843200"/>
            <wp:effectExtent l="0" t="0" r="0" b="5080"/>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485">
                      <a:extLst>
                        <a:ext uri="{28A0092B-C50C-407E-A947-70E740481C1C}">
                          <a14:useLocalDpi xmlns:a14="http://schemas.microsoft.com/office/drawing/2010/main" val="0"/>
                        </a:ext>
                      </a:extLst>
                    </a:blip>
                    <a:stretch>
                      <a:fillRect/>
                    </a:stretch>
                  </pic:blipFill>
                  <pic:spPr>
                    <a:xfrm>
                      <a:off x="0" y="0"/>
                      <a:ext cx="3112454" cy="1843200"/>
                    </a:xfrm>
                    <a:prstGeom prst="rect">
                      <a:avLst/>
                    </a:prstGeom>
                  </pic:spPr>
                </pic:pic>
              </a:graphicData>
            </a:graphic>
          </wp:inline>
        </w:drawing>
      </w:r>
    </w:p>
    <w:p w14:paraId="3849FADD"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5</w:t>
      </w:r>
      <w:r w:rsidRPr="00C8269D">
        <w:rPr>
          <w:rFonts w:hint="eastAsia"/>
          <w:sz w:val="21"/>
          <w:szCs w:val="21"/>
        </w:rPr>
        <w:t xml:space="preserve"> </w:t>
      </w:r>
      <w:r w:rsidRPr="00C8269D">
        <w:rPr>
          <w:sz w:val="21"/>
          <w:szCs w:val="21"/>
        </w:rPr>
        <w:t>GDFN</w:t>
      </w:r>
      <w:r w:rsidRPr="00C8269D">
        <w:rPr>
          <w:rFonts w:hint="eastAsia"/>
          <w:sz w:val="21"/>
          <w:szCs w:val="21"/>
        </w:rPr>
        <w:t>结构图</w:t>
      </w:r>
    </w:p>
    <w:p w14:paraId="0929D4FE" w14:textId="00A8FEDB" w:rsidR="009B1057" w:rsidRDefault="009B1057" w:rsidP="00F17271">
      <w:pPr>
        <w:adjustRightInd w:val="0"/>
        <w:snapToGrid w:val="0"/>
        <w:spacing w:before="9pt" w:after="9pt" w:line="15pt" w:lineRule="auto"/>
        <w:ind w:firstLineChars="196" w:firstLine="24.4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sidR="008803A3">
        <w:rPr>
          <w:rFonts w:hint="eastAsia"/>
        </w:rPr>
        <w:t>(</w:t>
      </w:r>
      <w:r>
        <w:rPr>
          <w:rFonts w:hint="eastAsia"/>
        </w:rPr>
        <w:t>MLP</w:t>
      </w:r>
      <w:r w:rsidR="008803A3">
        <w:rPr>
          <w:rFonts w:hint="eastAsia"/>
        </w:rPr>
        <w:t>)</w:t>
      </w:r>
      <w:r>
        <w:rPr>
          <w:rFonts w:hint="eastAsia"/>
        </w:rPr>
        <w:t>改为了基于卷积的</w:t>
      </w:r>
      <w:r w:rsidRPr="00CE70E4">
        <w:rPr>
          <w:rFonts w:hint="eastAsia"/>
        </w:rPr>
        <w:t>Gated-</w:t>
      </w:r>
      <w:proofErr w:type="spellStart"/>
      <w:r w:rsidRPr="00CE70E4">
        <w:rPr>
          <w:rFonts w:hint="eastAsia"/>
        </w:rPr>
        <w:t>Dconv</w:t>
      </w:r>
      <w:proofErr w:type="spellEnd"/>
      <w:r w:rsidRPr="00CE70E4">
        <w:rPr>
          <w:rFonts w:hint="eastAsia"/>
        </w:rPr>
        <w:t>前馈结构层</w:t>
      </w:r>
      <w:r w:rsidR="008803A3">
        <w:rPr>
          <w:rFonts w:hint="eastAsia"/>
        </w:rPr>
        <w:t>(</w:t>
      </w:r>
      <w:r w:rsidRPr="00CE70E4">
        <w:rPr>
          <w:rFonts w:hint="eastAsia"/>
        </w:rPr>
        <w:t>GDFN</w:t>
      </w:r>
      <w:r w:rsidR="008803A3">
        <w:rPr>
          <w:rFonts w:hint="eastAsia"/>
        </w:rPr>
        <w:t>)</w:t>
      </w:r>
      <w:r>
        <w:rPr>
          <w:rFonts w:hint="eastAsia"/>
        </w:rPr>
        <w:t>，</w:t>
      </w:r>
      <w:r>
        <w:rPr>
          <w:rFonts w:hint="eastAsia"/>
        </w:rPr>
        <w:t>GDFN</w:t>
      </w:r>
      <w:r>
        <w:rPr>
          <w:rFonts w:hint="eastAsia"/>
        </w:rPr>
        <w:t>的计算过程</w:t>
      </w:r>
      <w:r w:rsidRPr="00133A14">
        <w:rPr>
          <w:rFonts w:hint="eastAsia"/>
        </w:rPr>
        <w:t>如公式</w:t>
      </w:r>
      <w:r w:rsidR="008803A3">
        <w:rPr>
          <w:rFonts w:hint="eastAsia"/>
        </w:rPr>
        <w:t>(</w:t>
      </w:r>
      <w:r w:rsidRPr="00133A14">
        <w:rPr>
          <w:rFonts w:hint="eastAsia"/>
        </w:rPr>
        <w:t>3-1</w:t>
      </w:r>
      <w:r>
        <w:t>6</w:t>
      </w:r>
      <w:r w:rsidR="008803A3">
        <w:rPr>
          <w:rFonts w:hint="eastAsia"/>
        </w:rPr>
        <w:t>)</w:t>
      </w:r>
      <w:r w:rsidRPr="00133A14">
        <w:rPr>
          <w:rFonts w:hint="eastAsia"/>
        </w:rPr>
        <w:t>所示</w:t>
      </w:r>
      <w:r>
        <w:rPr>
          <w:rFonts w:hint="eastAsia"/>
        </w:rPr>
        <w:t>：</w:t>
      </w:r>
    </w:p>
    <w:p w14:paraId="24DCCC8C" w14:textId="16B46D09" w:rsidR="009B1057" w:rsidRDefault="009B1057" w:rsidP="009B1057">
      <w:pPr>
        <w:pStyle w:val="MTDisplayEquation"/>
      </w:pPr>
      <w:r>
        <w:tab/>
      </w:r>
      <w:r w:rsidRPr="009F74FA">
        <w:rPr>
          <w:position w:val="-14"/>
        </w:rPr>
        <mc:AlternateContent>
          <mc:Choice Requires="v">
            <w:object w:dxaOrig="106pt" w:dyaOrig="20pt" w14:anchorId="27A955C4">
              <v:shape id="_x0000_i1184" type="#_x0000_t75" style="width:108.3pt;height:21.3pt" o:ole="">
                <v:imagedata r:id="rId486" o:title=""/>
              </v:shape>
              <o:OLEObject Type="Embed" ProgID="Equation.DSMT4" ShapeID="_x0000_i1184" DrawAspect="Content" ObjectID="_1777171582" r:id="rId487"/>
            </w:object>
          </mc:Choice>
          <mc:Fallback>
            <w:object>
              <w:drawing>
                <wp:inline distT="0" distB="0" distL="0" distR="0" wp14:anchorId="4F17CF7E" wp14:editId="6990AB19">
                  <wp:extent cx="1375410" cy="270510"/>
                  <wp:effectExtent l="0" t="0" r="0" b="0"/>
                  <wp:docPr id="160" name="对象 1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0"/>
                          <pic:cNvPicPr>
                            <a:picLocks noChangeAspect="1" noChangeArrowheads="1"/>
                            <a:extLst>
                              <a:ext uri="{837473B0-CC2E-450a-ABE3-18F120FF3D37}">
                                <a15:objectPr xmlns:a15="http://schemas.microsoft.com/office/drawing/2012/main" objectId="_1777171582" isActiveX="0" linkType=""/>
                              </a:ext>
                            </a:extLst>
                          </pic:cNvPicPr>
                        </pic:nvPicPr>
                        <pic:blipFill>
                          <a:blip r:embed="rId488">
                            <a:extLst>
                              <a:ext uri="{28A0092B-C50C-407E-A947-70E740481C1C}">
                                <a14:useLocalDpi xmlns:a14="http://schemas.microsoft.com/office/drawing/2010/main" val="0"/>
                              </a:ext>
                            </a:extLst>
                          </a:blip>
                          <a:srcRect/>
                          <a:stretch>
                            <a:fillRect/>
                          </a:stretch>
                        </pic:blipFill>
                        <pic:spPr bwMode="auto">
                          <a:xfrm>
                            <a:off x="0" y="0"/>
                            <a:ext cx="1375410" cy="270510"/>
                          </a:xfrm>
                          <a:prstGeom prst="rect">
                            <a:avLst/>
                          </a:prstGeom>
                          <a:noFill/>
                          <a:ln>
                            <a:noFill/>
                          </a:ln>
                        </pic:spPr>
                      </pic:pic>
                    </a:graphicData>
                  </a:graphic>
                </wp:inline>
              </w:drawing>
              <w:objectEmbed w:drawAspect="content" r:id="rId487" w:progId="Equation.DSMT4" w:shapeId="16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3</w:instrText>
        </w:r>
      </w:fldSimple>
      <w:r w:rsidR="00DC3500">
        <w:instrText>-</w:instrText>
      </w:r>
      <w:fldSimple w:instr=" SEQ MTEqn \c \* Arabic \* MERGEFORMAT ">
        <w:r w:rsidR="00A51B6D">
          <w:rPr>
            <w:noProof/>
          </w:rPr>
          <w:instrText>16</w:instrText>
        </w:r>
      </w:fldSimple>
      <w:r w:rsidR="00DC3500">
        <w:instrText>)</w:instrText>
      </w:r>
      <w:r w:rsidR="00DC3500">
        <w:fldChar w:fldCharType="end"/>
      </w:r>
    </w:p>
    <w:p w14:paraId="459FDA25" w14:textId="297C6A5C" w:rsidR="009B1057" w:rsidRDefault="009B1057" w:rsidP="009B1057">
      <w:pPr>
        <w:pStyle w:val="MTDisplayEquation"/>
      </w:pPr>
      <w:r>
        <w:tab/>
      </w:r>
      <w:r w:rsidRPr="009F74FA">
        <w:rPr>
          <w:position w:val="-14"/>
        </w:rPr>
        <mc:AlternateContent>
          <mc:Choice Requires="v">
            <w:object w:dxaOrig="126pt" w:dyaOrig="20pt" w14:anchorId="264C0A62">
              <v:shape id="_x0000_i1185" type="#_x0000_t75" style="width:129.6pt;height:21.3pt" o:ole="">
                <v:imagedata r:id="rId489" o:title=""/>
              </v:shape>
              <o:OLEObject Type="Embed" ProgID="Equation.DSMT4" ShapeID="_x0000_i1185" DrawAspect="Content" ObjectID="_1777171583" r:id="rId490"/>
            </w:object>
          </mc:Choice>
          <mc:Fallback>
            <w:object>
              <w:drawing>
                <wp:inline distT="0" distB="0" distL="0" distR="0" wp14:anchorId="5EE62EED" wp14:editId="09213341">
                  <wp:extent cx="1645920" cy="270510"/>
                  <wp:effectExtent l="0" t="0" r="0" b="0"/>
                  <wp:docPr id="161" name="对象 1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1"/>
                          <pic:cNvPicPr>
                            <a:picLocks noChangeAspect="1" noChangeArrowheads="1"/>
                            <a:extLst>
                              <a:ext uri="{837473B0-CC2E-450a-ABE3-18F120FF3D37}">
                                <a15:objectPr xmlns:a15="http://schemas.microsoft.com/office/drawing/2012/main" objectId="_1777171583" isActiveX="0" linkType=""/>
                              </a:ext>
                            </a:extLst>
                          </pic:cNvPicPr>
                        </pic:nvPicPr>
                        <pic:blipFill>
                          <a:blip r:embed="rId491">
                            <a:extLst>
                              <a:ext uri="{28A0092B-C50C-407E-A947-70E740481C1C}">
                                <a14:useLocalDpi xmlns:a14="http://schemas.microsoft.com/office/drawing/2010/main" val="0"/>
                              </a:ext>
                            </a:extLst>
                          </a:blip>
                          <a:srcRect/>
                          <a:stretch>
                            <a:fillRect/>
                          </a:stretch>
                        </pic:blipFill>
                        <pic:spPr bwMode="auto">
                          <a:xfrm>
                            <a:off x="0" y="0"/>
                            <a:ext cx="1645920" cy="270510"/>
                          </a:xfrm>
                          <a:prstGeom prst="rect">
                            <a:avLst/>
                          </a:prstGeom>
                          <a:noFill/>
                          <a:ln>
                            <a:noFill/>
                          </a:ln>
                        </pic:spPr>
                      </pic:pic>
                    </a:graphicData>
                  </a:graphic>
                </wp:inline>
              </w:drawing>
              <w:objectEmbed w:drawAspect="content" r:id="rId490" w:progId="Equation.DSMT4" w:shapeId="16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3</w:instrText>
        </w:r>
      </w:fldSimple>
      <w:r w:rsidR="00DC3500">
        <w:instrText>-</w:instrText>
      </w:r>
      <w:fldSimple w:instr=" SEQ MTEqn \c \* Arabic \* MERGEFORMAT ">
        <w:r w:rsidR="00A51B6D">
          <w:rPr>
            <w:noProof/>
          </w:rPr>
          <w:instrText>17</w:instrText>
        </w:r>
      </w:fldSimple>
      <w:r w:rsidR="00DC3500">
        <w:instrText>)</w:instrText>
      </w:r>
      <w:r w:rsidR="00DC3500">
        <w:fldChar w:fldCharType="end"/>
      </w:r>
    </w:p>
    <w:p w14:paraId="20809BA1" w14:textId="756EF1E4" w:rsidR="009B1057" w:rsidRDefault="009B1057" w:rsidP="009B1057">
      <w:pPr>
        <w:pStyle w:val="MTDisplayEquation"/>
      </w:pPr>
      <w:r>
        <w:lastRenderedPageBreak/>
        <w:tab/>
      </w:r>
      <w:r w:rsidR="00125A6A" w:rsidRPr="009F74FA">
        <w:rPr>
          <w:position w:val="-14"/>
        </w:rPr>
        <mc:AlternateContent>
          <mc:Choice Requires="v">
            <w:object w:dxaOrig="112pt" w:dyaOrig="20pt" w14:anchorId="4E3724B2">
              <v:shape id="_x0000_i1186" type="#_x0000_t75" style="width:115.2pt;height:21.3pt" o:ole="">
                <v:imagedata r:id="rId492" o:title=""/>
              </v:shape>
              <o:OLEObject Type="Embed" ProgID="Equation.DSMT4" ShapeID="_x0000_i1186" DrawAspect="Content" ObjectID="_1777171584" r:id="rId493"/>
            </w:object>
          </mc:Choice>
          <mc:Fallback>
            <w:object>
              <w:drawing>
                <wp:inline distT="0" distB="0" distL="0" distR="0" wp14:anchorId="60D22DFE" wp14:editId="5E328D6B">
                  <wp:extent cx="1463040" cy="270510"/>
                  <wp:effectExtent l="0" t="0" r="3810" b="0"/>
                  <wp:docPr id="162" name="对象 1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2"/>
                          <pic:cNvPicPr>
                            <a:picLocks noChangeAspect="1" noChangeArrowheads="1"/>
                            <a:extLst>
                              <a:ext uri="{837473B0-CC2E-450a-ABE3-18F120FF3D37}">
                                <a15:objectPr xmlns:a15="http://schemas.microsoft.com/office/drawing/2012/main" objectId="_1777171584" isActiveX="0" linkType=""/>
                              </a:ext>
                            </a:extLst>
                          </pic:cNvPicPr>
                        </pic:nvPicPr>
                        <pic:blipFill>
                          <a:blip r:embed="rId494">
                            <a:extLst>
                              <a:ext uri="{28A0092B-C50C-407E-A947-70E740481C1C}">
                                <a14:useLocalDpi xmlns:a14="http://schemas.microsoft.com/office/drawing/2010/main" val="0"/>
                              </a:ext>
                            </a:extLst>
                          </a:blip>
                          <a:srcRect/>
                          <a:stretch>
                            <a:fillRect/>
                          </a:stretch>
                        </pic:blipFill>
                        <pic:spPr bwMode="auto">
                          <a:xfrm>
                            <a:off x="0" y="0"/>
                            <a:ext cx="1463040" cy="270510"/>
                          </a:xfrm>
                          <a:prstGeom prst="rect">
                            <a:avLst/>
                          </a:prstGeom>
                          <a:noFill/>
                          <a:ln>
                            <a:noFill/>
                          </a:ln>
                        </pic:spPr>
                      </pic:pic>
                    </a:graphicData>
                  </a:graphic>
                </wp:inline>
              </w:drawing>
              <w:objectEmbed w:drawAspect="content" r:id="rId493" w:progId="Equation.DSMT4" w:shapeId="16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3</w:instrText>
        </w:r>
      </w:fldSimple>
      <w:r w:rsidR="00DC3500">
        <w:instrText>-</w:instrText>
      </w:r>
      <w:fldSimple w:instr=" SEQ MTEqn \c \* Arabic \* MERGEFORMAT ">
        <w:r w:rsidR="00A51B6D">
          <w:rPr>
            <w:noProof/>
          </w:rPr>
          <w:instrText>18</w:instrText>
        </w:r>
      </w:fldSimple>
      <w:r w:rsidR="00DC3500">
        <w:instrText>)</w:instrText>
      </w:r>
      <w:r w:rsidR="00DC3500">
        <w:fldChar w:fldCharType="end"/>
      </w:r>
    </w:p>
    <w:p w14:paraId="00DF2F55" w14:textId="6AA47BB9" w:rsidR="009B1057" w:rsidRDefault="00125A6A" w:rsidP="00A46F34">
      <w:r>
        <w:rPr>
          <w:rFonts w:hint="eastAsia"/>
        </w:rPr>
        <w:t>其中</w:t>
      </w:r>
      <w:r w:rsidR="009B1057" w:rsidRPr="00025957">
        <w:rPr>
          <w:position w:val="-4"/>
        </w:rPr>
        <mc:AlternateContent>
          <mc:Choice Requires="v">
            <w:object w:dxaOrig="13.95pt" w:dyaOrig="13pt" w14:anchorId="3487AB5D">
              <v:shape id="_x0000_i1187" type="#_x0000_t75" style="width:14.4pt;height:14.4pt" o:ole="">
                <v:imagedata r:id="rId495" o:title=""/>
              </v:shape>
              <o:OLEObject Type="Embed" ProgID="Equation.DSMT4" ShapeID="_x0000_i1187" DrawAspect="Content" ObjectID="_1777171585" r:id="rId496"/>
            </w:object>
          </mc:Choice>
          <mc:Fallback>
            <w:object>
              <w:drawing>
                <wp:inline distT="0" distB="0" distL="0" distR="0" wp14:anchorId="7A86E190" wp14:editId="60D74A9A">
                  <wp:extent cx="182880" cy="182880"/>
                  <wp:effectExtent l="0" t="0" r="7620" b="7620"/>
                  <wp:docPr id="163" name="对象 1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3"/>
                          <pic:cNvPicPr>
                            <a:picLocks noChangeAspect="1" noChangeArrowheads="1"/>
                            <a:extLst>
                              <a:ext uri="{837473B0-CC2E-450a-ABE3-18F120FF3D37}">
                                <a15:objectPr xmlns:a15="http://schemas.microsoft.com/office/drawing/2012/main" objectId="_1777171585" isActiveX="0" linkType=""/>
                              </a:ext>
                            </a:extLst>
                          </pic:cNvPicPr>
                        </pic:nvPicPr>
                        <pic:blipFill>
                          <a:blip r:embed="rId497">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96" w:progId="Equation.DSMT4" w:shapeId="163" w:fieldCodes=""/>
            </w:object>
          </mc:Fallback>
        </mc:AlternateContent>
      </w:r>
      <w:r w:rsidR="009B1057">
        <w:rPr>
          <w:rFonts w:hint="eastAsia"/>
        </w:rPr>
        <w:t>是输入特征，</w:t>
      </w:r>
      <w:r w:rsidR="009B1057" w:rsidRPr="009F74FA">
        <w:rPr>
          <w:position w:val="-14"/>
        </w:rPr>
        <mc:AlternateContent>
          <mc:Choice Requires="v">
            <w:object w:dxaOrig="51pt" w:dyaOrig="20pt" w14:anchorId="53C5DB70">
              <v:shape id="_x0000_i1188" type="#_x0000_t75" style="width:50.7pt;height:21.3pt" o:ole="">
                <v:imagedata r:id="rId498" o:title=""/>
              </v:shape>
              <o:OLEObject Type="Embed" ProgID="Equation.DSMT4" ShapeID="_x0000_i1188" DrawAspect="Content" ObjectID="_1777171586" r:id="rId499"/>
            </w:object>
          </mc:Choice>
          <mc:Fallback>
            <w:object>
              <w:drawing>
                <wp:inline distT="0" distB="0" distL="0" distR="0" wp14:anchorId="6EA7C220" wp14:editId="61AE69A8">
                  <wp:extent cx="643890" cy="270510"/>
                  <wp:effectExtent l="0" t="0" r="3810" b="0"/>
                  <wp:docPr id="164" name="对象 1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4"/>
                          <pic:cNvPicPr>
                            <a:picLocks noChangeAspect="1" noChangeArrowheads="1"/>
                            <a:extLst>
                              <a:ext uri="{837473B0-CC2E-450a-ABE3-18F120FF3D37}">
                                <a15:objectPr xmlns:a15="http://schemas.microsoft.com/office/drawing/2012/main" objectId="_1777171586" isActiveX="0" linkType=""/>
                              </a:ext>
                            </a:extLst>
                          </pic:cNvPicPr>
                        </pic:nvPicPr>
                        <pic:blipFill>
                          <a:blip r:embed="rId500">
                            <a:extLst>
                              <a:ext uri="{28A0092B-C50C-407E-A947-70E740481C1C}">
                                <a14:useLocalDpi xmlns:a14="http://schemas.microsoft.com/office/drawing/2010/main" val="0"/>
                              </a:ext>
                            </a:extLst>
                          </a:blip>
                          <a:srcRect/>
                          <a:stretch>
                            <a:fillRect/>
                          </a:stretch>
                        </pic:blipFill>
                        <pic:spPr bwMode="auto">
                          <a:xfrm>
                            <a:off x="0" y="0"/>
                            <a:ext cx="643890" cy="270510"/>
                          </a:xfrm>
                          <a:prstGeom prst="rect">
                            <a:avLst/>
                          </a:prstGeom>
                          <a:noFill/>
                          <a:ln>
                            <a:noFill/>
                          </a:ln>
                        </pic:spPr>
                      </pic:pic>
                    </a:graphicData>
                  </a:graphic>
                </wp:inline>
              </w:drawing>
              <w:objectEmbed w:drawAspect="content" r:id="rId499" w:progId="Equation.DSMT4" w:shapeId="164" w:fieldCodes=""/>
            </w:object>
          </mc:Fallback>
        </mc:AlternateContent>
      </w:r>
      <w:r w:rsidR="009B1057">
        <w:rPr>
          <w:rFonts w:hint="eastAsia"/>
        </w:rPr>
        <w:t>是卷积核大小为</w:t>
      </w:r>
      <w:r w:rsidR="009B1057" w:rsidRPr="00025957">
        <w:rPr>
          <w:position w:val="-4"/>
        </w:rPr>
        <mc:AlternateContent>
          <mc:Choice Requires="v">
            <w:object w:dxaOrig="21pt" w:dyaOrig="13pt" w14:anchorId="68802A8E">
              <v:shape id="_x0000_i1189" type="#_x0000_t75" style="width:21.3pt;height:14.4pt" o:ole="">
                <v:imagedata r:id="rId501" o:title=""/>
              </v:shape>
              <o:OLEObject Type="Embed" ProgID="Equation.DSMT4" ShapeID="_x0000_i1189" DrawAspect="Content" ObjectID="_1777171587" r:id="rId502"/>
            </w:object>
          </mc:Choice>
          <mc:Fallback>
            <w:object>
              <w:drawing>
                <wp:inline distT="0" distB="0" distL="0" distR="0" wp14:anchorId="58D09CFD" wp14:editId="202CD003">
                  <wp:extent cx="270510" cy="182880"/>
                  <wp:effectExtent l="0" t="0" r="0" b="7620"/>
                  <wp:docPr id="165" name="对象 1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5"/>
                          <pic:cNvPicPr>
                            <a:picLocks noChangeAspect="1" noChangeArrowheads="1"/>
                            <a:extLst>
                              <a:ext uri="{837473B0-CC2E-450a-ABE3-18F120FF3D37}">
                                <a15:objectPr xmlns:a15="http://schemas.microsoft.com/office/drawing/2012/main" objectId="_1777171587" isActiveX="0" linkType=""/>
                              </a:ext>
                            </a:extLst>
                          </pic:cNvPicPr>
                        </pic:nvPicPr>
                        <pic:blipFill>
                          <a:blip r:embed="rId503">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502" w:progId="Equation.DSMT4" w:shapeId="165" w:fieldCodes=""/>
            </w:object>
          </mc:Fallback>
        </mc:AlternateContent>
      </w:r>
      <w:r w:rsidR="009B1057">
        <w:rPr>
          <w:rFonts w:hint="eastAsia"/>
        </w:rPr>
        <w:t>的卷积层，</w:t>
      </w:r>
      <w:r w:rsidR="009B1057" w:rsidRPr="009F74FA">
        <w:rPr>
          <w:position w:val="-14"/>
        </w:rPr>
        <mc:AlternateContent>
          <mc:Choice Requires="v">
            <w:object w:dxaOrig="24.95pt" w:dyaOrig="20pt" w14:anchorId="17ED85BF">
              <v:shape id="_x0000_i1190" type="#_x0000_t75" style="width:28.8pt;height:21.3pt" o:ole="">
                <v:imagedata r:id="rId504" o:title=""/>
              </v:shape>
              <o:OLEObject Type="Embed" ProgID="Equation.DSMT4" ShapeID="_x0000_i1190" DrawAspect="Content" ObjectID="_1777171588" r:id="rId505"/>
            </w:object>
          </mc:Choice>
          <mc:Fallback>
            <w:object>
              <w:drawing>
                <wp:inline distT="0" distB="0" distL="0" distR="0" wp14:anchorId="027CFCF5" wp14:editId="488BA02F">
                  <wp:extent cx="365760" cy="270510"/>
                  <wp:effectExtent l="0" t="0" r="0" b="0"/>
                  <wp:docPr id="166" name="对象 1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6"/>
                          <pic:cNvPicPr>
                            <a:picLocks noChangeAspect="1" noChangeArrowheads="1"/>
                            <a:extLst>
                              <a:ext uri="{837473B0-CC2E-450a-ABE3-18F120FF3D37}">
                                <a15:objectPr xmlns:a15="http://schemas.microsoft.com/office/drawing/2012/main" objectId="_1777171588" isActiveX="0" linkType=""/>
                              </a:ext>
                            </a:extLst>
                          </pic:cNvPicPr>
                        </pic:nvPicPr>
                        <pic:blipFill>
                          <a:blip r:embed="rId506">
                            <a:extLst>
                              <a:ext uri="{28A0092B-C50C-407E-A947-70E740481C1C}">
                                <a14:useLocalDpi xmlns:a14="http://schemas.microsoft.com/office/drawing/2010/main" val="0"/>
                              </a:ext>
                            </a:extLst>
                          </a:blip>
                          <a:srcRect/>
                          <a:stretch>
                            <a:fillRect/>
                          </a:stretch>
                        </pic:blipFill>
                        <pic:spPr bwMode="auto">
                          <a:xfrm>
                            <a:off x="0" y="0"/>
                            <a:ext cx="365760" cy="270510"/>
                          </a:xfrm>
                          <a:prstGeom prst="rect">
                            <a:avLst/>
                          </a:prstGeom>
                          <a:noFill/>
                          <a:ln>
                            <a:noFill/>
                          </a:ln>
                        </pic:spPr>
                      </pic:pic>
                    </a:graphicData>
                  </a:graphic>
                </wp:inline>
              </w:drawing>
              <w:objectEmbed w:drawAspect="content" r:id="rId505" w:progId="Equation.DSMT4" w:shapeId="166" w:fieldCodes=""/>
            </w:object>
          </mc:Fallback>
        </mc:AlternateContent>
      </w:r>
      <w:r w:rsidR="009B1057">
        <w:rPr>
          <w:rFonts w:hint="eastAsia"/>
        </w:rPr>
        <w:t>是非线性激活函数，这里用的是</w:t>
      </w:r>
      <w:r w:rsidR="009B1057">
        <w:rPr>
          <w:rFonts w:hint="eastAsia"/>
        </w:rPr>
        <w:t>G</w:t>
      </w:r>
      <w:r w:rsidR="009B1057">
        <w:t>ELU</w:t>
      </w:r>
      <w:r w:rsidR="009B1057">
        <w:rPr>
          <w:rFonts w:hint="eastAsia"/>
        </w:rPr>
        <w:t>函数</w:t>
      </w:r>
      <w:r w:rsidR="00563EF1" w:rsidRPr="00A46F34">
        <w:rPr>
          <w:color w:val="000000"/>
        </w:rPr>
        <w:fldChar w:fldCharType="begin"/>
      </w:r>
      <w:r w:rsidR="00B50B2A">
        <w:rPr>
          <w:color w:val="000000"/>
        </w:rPr>
        <w:instrText xml:space="preserve"> ADDIN ZOTERO_ITEM CSL_CITATION {"citationID":"7TC2oK0B","properties":{"formattedCitation":"\\super [64]\\nosupersub{}","plainCitation":"[64]","noteIndex":0},"citationItems":[{"id":921,"uris":["http://zotero.org/users/local/5A8f2ITQ/items/AEMH2QS3","http://zotero.org/users/13973222/items/AEMH2QS3"],"itemData":{"id":921,"type":"article-journal","container-title":"arXiv preprint arXiv:1606.08415","title":"Gaussian error linear units (gelus)","author":[{"family":"Hendrycks","given":"Dan"},{"family":"Gimpel","given":"Kevin"}],"issued":{"date-parts":[["2016"]]}}}],"schema":"https://github.com/citation-style-language/schema/raw/master/csl-citation.json"} </w:instrText>
      </w:r>
      <w:r w:rsidR="00563EF1" w:rsidRPr="00A46F34">
        <w:rPr>
          <w:color w:val="000000"/>
        </w:rPr>
        <w:fldChar w:fldCharType="separate"/>
      </w:r>
      <w:r w:rsidR="00B50B2A" w:rsidRPr="00B50B2A">
        <w:rPr>
          <w:kern w:val="0"/>
          <w:vertAlign w:val="superscript"/>
        </w:rPr>
        <w:t>[64]</w:t>
      </w:r>
      <w:r w:rsidR="00563EF1" w:rsidRPr="00A46F34">
        <w:rPr>
          <w:color w:val="000000"/>
        </w:rPr>
        <w:fldChar w:fldCharType="end"/>
      </w:r>
      <w:r w:rsidR="009B1057">
        <w:rPr>
          <w:rFonts w:hint="eastAsia"/>
        </w:rPr>
        <w:t>。该模块分成两个分支：第一个分支首先将输入的特征</w:t>
      </w:r>
      <w:r w:rsidR="009B1057" w:rsidRPr="00025957">
        <w:rPr>
          <w:position w:val="-4"/>
        </w:rPr>
        <mc:AlternateContent>
          <mc:Choice Requires="v">
            <w:object w:dxaOrig="13.95pt" w:dyaOrig="13pt" w14:anchorId="0E30A30B">
              <v:shape id="_x0000_i1191" type="#_x0000_t75" style="width:14.4pt;height:14.4pt" o:ole="">
                <v:imagedata r:id="rId507" o:title=""/>
              </v:shape>
              <o:OLEObject Type="Embed" ProgID="Equation.DSMT4" ShapeID="_x0000_i1191" DrawAspect="Content" ObjectID="_1777171589" r:id="rId508"/>
            </w:object>
          </mc:Choice>
          <mc:Fallback>
            <w:object>
              <w:drawing>
                <wp:inline distT="0" distB="0" distL="0" distR="0" wp14:anchorId="09091966" wp14:editId="45F6FF41">
                  <wp:extent cx="182880" cy="182880"/>
                  <wp:effectExtent l="0" t="0" r="7620" b="7620"/>
                  <wp:docPr id="167" name="对象 1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7"/>
                          <pic:cNvPicPr>
                            <a:picLocks noChangeAspect="1" noChangeArrowheads="1"/>
                            <a:extLst>
                              <a:ext uri="{837473B0-CC2E-450a-ABE3-18F120FF3D37}">
                                <a15:objectPr xmlns:a15="http://schemas.microsoft.com/office/drawing/2012/main" objectId="_1777171589" isActiveX="0" linkType=""/>
                              </a:ext>
                            </a:extLst>
                          </pic:cNvPicPr>
                        </pic:nvPicPr>
                        <pic:blipFill>
                          <a:blip r:embed="rId50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508" w:progId="Equation.DSMT4" w:shapeId="167" w:fieldCodes=""/>
            </w:object>
          </mc:Fallback>
        </mc:AlternateContent>
      </w:r>
      <w:r w:rsidR="009B1057">
        <w:rPr>
          <w:rFonts w:hint="eastAsia"/>
        </w:rPr>
        <w:t>经过一个卷积核大小为</w:t>
      </w:r>
      <w:r w:rsidR="009B1057" w:rsidRPr="009F74FA">
        <w:rPr>
          <w:position w:val="-6"/>
        </w:rPr>
        <mc:AlternateContent>
          <mc:Choice Requires="v">
            <w:object w:dxaOrig="24pt" w:dyaOrig="13.95pt" w14:anchorId="7AEB8860">
              <v:shape id="_x0000_i1192" type="#_x0000_t75" style="width:21.3pt;height:14.4pt" o:ole="">
                <v:imagedata r:id="rId510" o:title=""/>
              </v:shape>
              <o:OLEObject Type="Embed" ProgID="Equation.DSMT4" ShapeID="_x0000_i1192" DrawAspect="Content" ObjectID="_1777171590" r:id="rId511"/>
            </w:object>
          </mc:Choice>
          <mc:Fallback>
            <w:object>
              <w:drawing>
                <wp:inline distT="0" distB="0" distL="0" distR="0" wp14:anchorId="0044FA0F" wp14:editId="2693F08C">
                  <wp:extent cx="270510" cy="182880"/>
                  <wp:effectExtent l="0" t="0" r="0" b="7620"/>
                  <wp:docPr id="168" name="对象 1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8"/>
                          <pic:cNvPicPr>
                            <a:picLocks noChangeAspect="1" noChangeArrowheads="1"/>
                            <a:extLst>
                              <a:ext uri="{837473B0-CC2E-450a-ABE3-18F120FF3D37}">
                                <a15:objectPr xmlns:a15="http://schemas.microsoft.com/office/drawing/2012/main" objectId="_1777171590" isActiveX="0" linkType=""/>
                              </a:ext>
                            </a:extLst>
                          </pic:cNvPicPr>
                        </pic:nvPicPr>
                        <pic:blipFill>
                          <a:blip r:embed="rId512">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511" w:progId="Equation.DSMT4" w:shapeId="168" w:fieldCodes=""/>
            </w:object>
          </mc:Fallback>
        </mc:AlternateContent>
      </w:r>
      <w:r w:rsidR="009B1057">
        <w:rPr>
          <w:rFonts w:hint="eastAsia"/>
        </w:rPr>
        <w:t>的深度可分离卷积层，再经过一个卷积核大小为</w:t>
      </w:r>
      <w:r w:rsidR="009B1057" w:rsidRPr="00025957">
        <w:rPr>
          <w:position w:val="-4"/>
        </w:rPr>
        <mc:AlternateContent>
          <mc:Choice Requires="v">
            <w:object w:dxaOrig="21pt" w:dyaOrig="13pt" w14:anchorId="38DBD199">
              <v:shape id="_x0000_i1193" type="#_x0000_t75" style="width:21.3pt;height:14.4pt" o:ole="">
                <v:imagedata r:id="rId513" o:title=""/>
              </v:shape>
              <o:OLEObject Type="Embed" ProgID="Equation.DSMT4" ShapeID="_x0000_i1193" DrawAspect="Content" ObjectID="_1777171591" r:id="rId514"/>
            </w:object>
          </mc:Choice>
          <mc:Fallback>
            <w:object>
              <w:drawing>
                <wp:inline distT="0" distB="0" distL="0" distR="0" wp14:anchorId="25968B29" wp14:editId="569A4DDB">
                  <wp:extent cx="270510" cy="182880"/>
                  <wp:effectExtent l="0" t="0" r="0" b="7620"/>
                  <wp:docPr id="169" name="对象 1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9"/>
                          <pic:cNvPicPr>
                            <a:picLocks noChangeAspect="1" noChangeArrowheads="1"/>
                            <a:extLst>
                              <a:ext uri="{837473B0-CC2E-450a-ABE3-18F120FF3D37}">
                                <a15:objectPr xmlns:a15="http://schemas.microsoft.com/office/drawing/2012/main" objectId="_1777171591" isActiveX="0" linkType=""/>
                              </a:ext>
                            </a:extLst>
                          </pic:cNvPicPr>
                        </pic:nvPicPr>
                        <pic:blipFill>
                          <a:blip r:embed="rId515">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514" w:progId="Equation.DSMT4" w:shapeId="169" w:fieldCodes=""/>
            </w:object>
          </mc:Fallback>
        </mc:AlternateContent>
      </w:r>
      <w:r w:rsidR="009B1057">
        <w:rPr>
          <w:rFonts w:hint="eastAsia"/>
        </w:rPr>
        <w:t>的普通卷积层，最后得到输出特征</w:t>
      </w:r>
      <w:r w:rsidR="009B1057" w:rsidRPr="009F74FA">
        <w:rPr>
          <w:position w:val="-12"/>
        </w:rPr>
        <mc:AlternateContent>
          <mc:Choice Requires="v">
            <w:object w:dxaOrig="16pt" w:dyaOrig="18pt" w14:anchorId="6404A4D6">
              <v:shape id="_x0000_i1194" type="#_x0000_t75" style="width:14.4pt;height:21.3pt" o:ole="">
                <v:imagedata r:id="rId516" o:title=""/>
              </v:shape>
              <o:OLEObject Type="Embed" ProgID="Equation.DSMT4" ShapeID="_x0000_i1194" DrawAspect="Content" ObjectID="_1777171592" r:id="rId517"/>
            </w:object>
          </mc:Choice>
          <mc:Fallback>
            <w:object>
              <w:drawing>
                <wp:inline distT="0" distB="0" distL="0" distR="0" wp14:anchorId="06BB158D" wp14:editId="39EC0B53">
                  <wp:extent cx="182880" cy="270510"/>
                  <wp:effectExtent l="0" t="0" r="7620" b="0"/>
                  <wp:docPr id="170" name="对象 1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0"/>
                          <pic:cNvPicPr>
                            <a:picLocks noChangeAspect="1" noChangeArrowheads="1"/>
                            <a:extLst>
                              <a:ext uri="{837473B0-CC2E-450a-ABE3-18F120FF3D37}">
                                <a15:objectPr xmlns:a15="http://schemas.microsoft.com/office/drawing/2012/main" objectId="_1777171592" isActiveX="0" linkType=""/>
                              </a:ext>
                            </a:extLst>
                          </pic:cNvPicPr>
                        </pic:nvPicPr>
                        <pic:blipFill>
                          <a:blip r:embed="rId518">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517" w:progId="Equation.DSMT4" w:shapeId="170" w:fieldCodes=""/>
            </w:object>
          </mc:Fallback>
        </mc:AlternateContent>
      </w:r>
      <w:r w:rsidR="009B1057">
        <w:rPr>
          <w:rFonts w:hint="eastAsia"/>
        </w:rPr>
        <w:t>；而第二个分支相对第一个分支，在最后</w:t>
      </w:r>
      <w:r w:rsidR="009B1057" w:rsidRPr="00025957">
        <w:rPr>
          <w:position w:val="-4"/>
        </w:rPr>
        <mc:AlternateContent>
          <mc:Choice Requires="v">
            <w:object w:dxaOrig="21pt" w:dyaOrig="13pt" w14:anchorId="21347FCF">
              <v:shape id="_x0000_i1195" type="#_x0000_t75" style="width:21.3pt;height:14.4pt" o:ole="">
                <v:imagedata r:id="rId519" o:title=""/>
              </v:shape>
              <o:OLEObject Type="Embed" ProgID="Equation.DSMT4" ShapeID="_x0000_i1195" DrawAspect="Content" ObjectID="_1777171593" r:id="rId520"/>
            </w:object>
          </mc:Choice>
          <mc:Fallback>
            <w:object>
              <w:drawing>
                <wp:inline distT="0" distB="0" distL="0" distR="0" wp14:anchorId="46AF3FF3" wp14:editId="74A1AE96">
                  <wp:extent cx="270510" cy="182880"/>
                  <wp:effectExtent l="0" t="0" r="0" b="7620"/>
                  <wp:docPr id="171" name="对象 1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1"/>
                          <pic:cNvPicPr>
                            <a:picLocks noChangeAspect="1" noChangeArrowheads="1"/>
                            <a:extLst>
                              <a:ext uri="{837473B0-CC2E-450a-ABE3-18F120FF3D37}">
                                <a15:objectPr xmlns:a15="http://schemas.microsoft.com/office/drawing/2012/main" objectId="_1777171593" isActiveX="0" linkType=""/>
                              </a:ext>
                            </a:extLst>
                          </pic:cNvPicPr>
                        </pic:nvPicPr>
                        <pic:blipFill>
                          <a:blip r:embed="rId521">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520" w:progId="Equation.DSMT4" w:shapeId="171" w:fieldCodes=""/>
            </w:object>
          </mc:Fallback>
        </mc:AlternateContent>
      </w:r>
      <w:r w:rsidR="009B1057">
        <w:rPr>
          <w:rFonts w:hint="eastAsia"/>
        </w:rPr>
        <w:t>卷积层的基础上又多了个非线性激活函数操作，第二个输出的特征为</w:t>
      </w:r>
      <w:r w:rsidR="009B1057" w:rsidRPr="009F74FA">
        <w:rPr>
          <w:position w:val="-12"/>
        </w:rPr>
        <mc:AlternateContent>
          <mc:Choice Requires="v">
            <w:object w:dxaOrig="17pt" w:dyaOrig="18pt" w14:anchorId="7617E869">
              <v:shape id="_x0000_i1196" type="#_x0000_t75" style="width:14.4pt;height:21.3pt" o:ole="">
                <v:imagedata r:id="rId522" o:title=""/>
              </v:shape>
              <o:OLEObject Type="Embed" ProgID="Equation.DSMT4" ShapeID="_x0000_i1196" DrawAspect="Content" ObjectID="_1777171594" r:id="rId523"/>
            </w:object>
          </mc:Choice>
          <mc:Fallback>
            <w:object>
              <w:drawing>
                <wp:inline distT="0" distB="0" distL="0" distR="0" wp14:anchorId="7A8B338B" wp14:editId="51FFDAFF">
                  <wp:extent cx="182880" cy="270510"/>
                  <wp:effectExtent l="0" t="0" r="7620" b="0"/>
                  <wp:docPr id="172" name="对象 1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2"/>
                          <pic:cNvPicPr>
                            <a:picLocks noChangeAspect="1" noChangeArrowheads="1"/>
                            <a:extLst>
                              <a:ext uri="{837473B0-CC2E-450a-ABE3-18F120FF3D37}">
                                <a15:objectPr xmlns:a15="http://schemas.microsoft.com/office/drawing/2012/main" objectId="_1777171594" isActiveX="0" linkType=""/>
                              </a:ext>
                            </a:extLst>
                          </pic:cNvPicPr>
                        </pic:nvPicPr>
                        <pic:blipFill>
                          <a:blip r:embed="rId524">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523" w:progId="Equation.DSMT4" w:shapeId="172" w:fieldCodes=""/>
            </w:object>
          </mc:Fallback>
        </mc:AlternateContent>
      </w:r>
      <w:r w:rsidR="009B1057">
        <w:rPr>
          <w:rFonts w:hint="eastAsia"/>
        </w:rPr>
        <w:t>。然后将输出的两个特征</w:t>
      </w:r>
      <w:r w:rsidR="009B1057" w:rsidRPr="009F74FA">
        <w:rPr>
          <w:position w:val="-12"/>
        </w:rPr>
        <mc:AlternateContent>
          <mc:Choice Requires="v">
            <w:object w:dxaOrig="16pt" w:dyaOrig="18pt" w14:anchorId="0E3BF78A">
              <v:shape id="_x0000_i1197" type="#_x0000_t75" style="width:14.4pt;height:21.3pt" o:ole="">
                <v:imagedata r:id="rId516" o:title=""/>
              </v:shape>
              <o:OLEObject Type="Embed" ProgID="Equation.DSMT4" ShapeID="_x0000_i1197" DrawAspect="Content" ObjectID="_1777171595" r:id="rId525"/>
            </w:object>
          </mc:Choice>
          <mc:Fallback>
            <w:object>
              <w:drawing>
                <wp:inline distT="0" distB="0" distL="0" distR="0" wp14:anchorId="1A0563DB" wp14:editId="412952BF">
                  <wp:extent cx="182880" cy="270510"/>
                  <wp:effectExtent l="0" t="0" r="7620" b="0"/>
                  <wp:docPr id="173" name="对象 1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3"/>
                          <pic:cNvPicPr>
                            <a:picLocks noChangeAspect="1" noChangeArrowheads="1"/>
                            <a:extLst>
                              <a:ext uri="{837473B0-CC2E-450a-ABE3-18F120FF3D37}">
                                <a15:objectPr xmlns:a15="http://schemas.microsoft.com/office/drawing/2012/main" objectId="_1777171595" isActiveX="0" linkType=""/>
                              </a:ext>
                            </a:extLst>
                          </pic:cNvPicPr>
                        </pic:nvPicPr>
                        <pic:blipFill>
                          <a:blip r:embed="rId518">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525" w:progId="Equation.DSMT4" w:shapeId="173" w:fieldCodes=""/>
            </w:object>
          </mc:Fallback>
        </mc:AlternateContent>
      </w:r>
      <w:r w:rsidR="009B1057">
        <w:rPr>
          <w:rFonts w:hint="eastAsia"/>
        </w:rPr>
        <w:t>和</w:t>
      </w:r>
      <w:r w:rsidR="009B1057" w:rsidRPr="009F74FA">
        <w:rPr>
          <w:position w:val="-12"/>
        </w:rPr>
        <mc:AlternateContent>
          <mc:Choice Requires="v">
            <w:object w:dxaOrig="17pt" w:dyaOrig="18pt" w14:anchorId="2D94121F">
              <v:shape id="_x0000_i1198" type="#_x0000_t75" style="width:14.4pt;height:21.3pt" o:ole="">
                <v:imagedata r:id="rId522" o:title=""/>
              </v:shape>
              <o:OLEObject Type="Embed" ProgID="Equation.DSMT4" ShapeID="_x0000_i1198" DrawAspect="Content" ObjectID="_1777171596" r:id="rId526"/>
            </w:object>
          </mc:Choice>
          <mc:Fallback>
            <w:object>
              <w:drawing>
                <wp:inline distT="0" distB="0" distL="0" distR="0" wp14:anchorId="1412E4FE" wp14:editId="57332E99">
                  <wp:extent cx="182880" cy="270510"/>
                  <wp:effectExtent l="0" t="0" r="7620" b="0"/>
                  <wp:docPr id="174" name="对象 1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4"/>
                          <pic:cNvPicPr>
                            <a:picLocks noChangeAspect="1" noChangeArrowheads="1"/>
                            <a:extLst>
                              <a:ext uri="{837473B0-CC2E-450a-ABE3-18F120FF3D37}">
                                <a15:objectPr xmlns:a15="http://schemas.microsoft.com/office/drawing/2012/main" objectId="_1777171596" isActiveX="0" linkType=""/>
                              </a:ext>
                            </a:extLst>
                          </pic:cNvPicPr>
                        </pic:nvPicPr>
                        <pic:blipFill>
                          <a:blip r:embed="rId524">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526" w:progId="Equation.DSMT4" w:shapeId="174" w:fieldCodes=""/>
            </w:object>
          </mc:Fallback>
        </mc:AlternateContent>
      </w:r>
      <w:r w:rsidR="009B1057">
        <w:rPr>
          <w:rFonts w:hint="eastAsia"/>
        </w:rPr>
        <w:t>进行逐元素求积操作</w:t>
      </w:r>
      <w:r w:rsidR="008803A3">
        <w:rPr>
          <w:rFonts w:hint="eastAsia"/>
        </w:rPr>
        <w:t>(</w:t>
      </w:r>
      <w:r w:rsidR="009B1057">
        <w:rPr>
          <w:rFonts w:hint="eastAsia"/>
        </w:rPr>
        <w:t>对应公式</w:t>
      </w:r>
      <w:r w:rsidR="008803A3">
        <w:rPr>
          <w:rFonts w:hint="eastAsia"/>
        </w:rPr>
        <w:t>(</w:t>
      </w:r>
      <w:r w:rsidR="009B1057">
        <w:rPr>
          <w:rFonts w:hint="eastAsia"/>
        </w:rPr>
        <w:t>3</w:t>
      </w:r>
      <w:r w:rsidR="009B1057">
        <w:t>-18</w:t>
      </w:r>
      <w:r w:rsidR="008803A3">
        <w:rPr>
          <w:rFonts w:hint="eastAsia"/>
        </w:rPr>
        <w:t>)</w:t>
      </w:r>
      <w:r w:rsidR="009B1057">
        <w:rPr>
          <w:rFonts w:hint="eastAsia"/>
        </w:rPr>
        <w:t>的</w:t>
      </w:r>
      <w:r w:rsidR="009B1057" w:rsidRPr="009F74FA">
        <w:rPr>
          <w:position w:val="-8"/>
        </w:rPr>
        <mc:AlternateContent>
          <mc:Choice Requires="v">
            <w:object w:dxaOrig="13pt" w:dyaOrig="13.95pt" w14:anchorId="2487F074">
              <v:shape id="_x0000_i1199" type="#_x0000_t75" style="width:14.4pt;height:14.4pt" o:ole="">
                <v:imagedata r:id="rId527" o:title=""/>
              </v:shape>
              <o:OLEObject Type="Embed" ProgID="Equation.DSMT4" ShapeID="_x0000_i1199" DrawAspect="Content" ObjectID="_1777171597" r:id="rId528"/>
            </w:object>
          </mc:Choice>
          <mc:Fallback>
            <w:object>
              <w:drawing>
                <wp:inline distT="0" distB="0" distL="0" distR="0" wp14:anchorId="469A4C1D" wp14:editId="7317C5DD">
                  <wp:extent cx="182880" cy="182880"/>
                  <wp:effectExtent l="0" t="0" r="0" b="7620"/>
                  <wp:docPr id="175" name="对象 1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5"/>
                          <pic:cNvPicPr>
                            <a:picLocks noChangeAspect="1" noChangeArrowheads="1"/>
                            <a:extLst>
                              <a:ext uri="{837473B0-CC2E-450a-ABE3-18F120FF3D37}">
                                <a15:objectPr xmlns:a15="http://schemas.microsoft.com/office/drawing/2012/main" objectId="_1777171597" isActiveX="0" linkType=""/>
                              </a:ext>
                            </a:extLst>
                          </pic:cNvPicPr>
                        </pic:nvPicPr>
                        <pic:blipFill>
                          <a:blip r:embed="rId52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528" w:progId="Equation.DSMT4" w:shapeId="175" w:fieldCodes=""/>
            </w:object>
          </mc:Fallback>
        </mc:AlternateContent>
      </w:r>
      <w:r w:rsidR="009B1057">
        <w:rPr>
          <w:rFonts w:hint="eastAsia"/>
        </w:rPr>
        <w:t>符号</w:t>
      </w:r>
      <w:r w:rsidR="008803A3">
        <w:rPr>
          <w:rFonts w:hint="eastAsia"/>
        </w:rPr>
        <w:t>)</w:t>
      </w:r>
      <w:r w:rsidR="009B1057">
        <w:rPr>
          <w:rFonts w:hint="eastAsia"/>
        </w:rPr>
        <w:t>，得到最终</w:t>
      </w:r>
      <w:r w:rsidR="00563EF1">
        <w:rPr>
          <w:rFonts w:hint="eastAsia"/>
        </w:rPr>
        <w:t>GDFN</w:t>
      </w:r>
      <w:r w:rsidR="009B1057">
        <w:rPr>
          <w:rFonts w:hint="eastAsia"/>
        </w:rPr>
        <w:t>的输出结果。</w:t>
      </w:r>
    </w:p>
    <w:p w14:paraId="64A705B0" w14:textId="77777777" w:rsidR="00B0057F" w:rsidRPr="002A1A2F" w:rsidRDefault="00B0057F" w:rsidP="00C70A98">
      <w:pPr>
        <w:adjustRightInd w:val="0"/>
        <w:snapToGrid w:val="0"/>
        <w:spacing w:line="15pt" w:lineRule="auto"/>
      </w:pPr>
    </w:p>
    <w:p w14:paraId="0D277A11" w14:textId="77777777" w:rsidR="009B1057" w:rsidRPr="001E0758" w:rsidRDefault="009B1057" w:rsidP="002D5C0F">
      <w:pPr>
        <w:pStyle w:val="2"/>
        <w:spacing w:before="9.75pt" w:after="9.75pt"/>
        <w:rPr>
          <w:lang w:val="zh-CN"/>
        </w:rPr>
      </w:pPr>
      <w:bookmarkStart w:id="411" w:name="_Toc161457416"/>
      <w:bookmarkStart w:id="412" w:name="_Toc161458019"/>
      <w:bookmarkStart w:id="413" w:name="_Toc161602621"/>
      <w:bookmarkStart w:id="414" w:name="_Toc161792325"/>
      <w:bookmarkStart w:id="415" w:name="_Toc162391767"/>
      <w:bookmarkStart w:id="416" w:name="_Toc162584021"/>
      <w:bookmarkStart w:id="417" w:name="_Toc162875899"/>
      <w:bookmarkStart w:id="418" w:name="_Toc162877310"/>
      <w:bookmarkStart w:id="419" w:name="_Toc162878498"/>
      <w:bookmarkStart w:id="420" w:name="_Toc162948185"/>
      <w:bookmarkStart w:id="421" w:name="_Toc166375128"/>
      <w:bookmarkStart w:id="422" w:name="_Toc166553998"/>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3</w:t>
      </w:r>
      <w:r w:rsidRPr="001E0758">
        <w:rPr>
          <w:rFonts w:hint="eastAsia"/>
          <w:lang w:val="zh-CN"/>
        </w:rPr>
        <w:t xml:space="preserve"> </w:t>
      </w:r>
      <w:r>
        <w:rPr>
          <w:rFonts w:hint="eastAsia"/>
          <w:lang w:val="zh-CN"/>
        </w:rPr>
        <w:t>实验与分析</w:t>
      </w:r>
      <w:bookmarkEnd w:id="411"/>
      <w:bookmarkEnd w:id="412"/>
      <w:bookmarkEnd w:id="413"/>
      <w:bookmarkEnd w:id="414"/>
      <w:bookmarkEnd w:id="415"/>
      <w:bookmarkEnd w:id="416"/>
      <w:bookmarkEnd w:id="417"/>
      <w:bookmarkEnd w:id="418"/>
      <w:bookmarkEnd w:id="419"/>
      <w:bookmarkEnd w:id="420"/>
      <w:bookmarkEnd w:id="421"/>
      <w:bookmarkEnd w:id="422"/>
    </w:p>
    <w:p w14:paraId="3E829BC5" w14:textId="77777777" w:rsidR="009B1057" w:rsidRPr="009959A5" w:rsidRDefault="009B1057" w:rsidP="002D5C0F">
      <w:pPr>
        <w:pStyle w:val="3"/>
        <w:spacing w:before="9.75pt" w:after="9.75pt"/>
      </w:pPr>
      <w:bookmarkStart w:id="423" w:name="_Toc161457417"/>
      <w:bookmarkStart w:id="424" w:name="_Toc161458020"/>
      <w:bookmarkStart w:id="425" w:name="_Toc161602622"/>
      <w:bookmarkStart w:id="426" w:name="_Toc161792326"/>
      <w:bookmarkStart w:id="427" w:name="_Toc162391768"/>
      <w:bookmarkStart w:id="428" w:name="_Toc162584022"/>
      <w:bookmarkStart w:id="429" w:name="_Toc162875900"/>
      <w:bookmarkStart w:id="430" w:name="_Toc162877311"/>
      <w:bookmarkStart w:id="431" w:name="_Toc162878499"/>
      <w:bookmarkStart w:id="432" w:name="_Toc162948186"/>
      <w:bookmarkStart w:id="433" w:name="_Toc166375129"/>
      <w:bookmarkStart w:id="434" w:name="_Toc166553999"/>
      <w:r>
        <w:t>3</w:t>
      </w:r>
      <w:r w:rsidRPr="001E0758">
        <w:t>.</w:t>
      </w:r>
      <w:r>
        <w:t>3</w:t>
      </w:r>
      <w:r w:rsidRPr="001E0758">
        <w:t>.</w:t>
      </w:r>
      <w:r>
        <w:t>1</w:t>
      </w:r>
      <w:r w:rsidRPr="001E0758">
        <w:rPr>
          <w:rFonts w:hint="eastAsia"/>
        </w:rPr>
        <w:t xml:space="preserve"> </w:t>
      </w:r>
      <w:r>
        <w:rPr>
          <w:rFonts w:hint="eastAsia"/>
        </w:rPr>
        <w:t>实验设置</w:t>
      </w:r>
      <w:bookmarkEnd w:id="423"/>
      <w:bookmarkEnd w:id="424"/>
      <w:bookmarkEnd w:id="425"/>
      <w:bookmarkEnd w:id="426"/>
      <w:bookmarkEnd w:id="427"/>
      <w:bookmarkEnd w:id="428"/>
      <w:bookmarkEnd w:id="429"/>
      <w:bookmarkEnd w:id="430"/>
      <w:bookmarkEnd w:id="431"/>
      <w:bookmarkEnd w:id="432"/>
      <w:bookmarkEnd w:id="433"/>
      <w:bookmarkEnd w:id="434"/>
    </w:p>
    <w:p w14:paraId="339E9F62" w14:textId="2BC8B3D2" w:rsidR="009B1057" w:rsidRDefault="009B1057" w:rsidP="00D015B2">
      <w:pPr>
        <w:ind w:firstLineChars="196" w:firstLine="24.4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w:t>
      </w:r>
      <w:r w:rsidR="008803A3">
        <w:rPr>
          <w:rFonts w:hint="eastAsia"/>
        </w:rPr>
        <w:t>(</w:t>
      </w:r>
      <w:r>
        <w:rPr>
          <w:rFonts w:hint="eastAsia"/>
        </w:rPr>
        <w:t>后面简称为</w:t>
      </w:r>
      <w:r>
        <w:rPr>
          <w:rFonts w:hint="eastAsia"/>
        </w:rPr>
        <w:t>DIV2K_5</w:t>
      </w:r>
      <w:r w:rsidR="008803A3">
        <w:rPr>
          <w:rFonts w:hint="eastAsia"/>
        </w:rPr>
        <w:t>)</w:t>
      </w:r>
      <w:r>
        <w:rPr>
          <w:rFonts w:hint="eastAsia"/>
        </w:rPr>
        <w:t>。</w:t>
      </w:r>
      <w:r w:rsidR="00E30044" w:rsidRPr="00E30044">
        <w:rPr>
          <w:rFonts w:hint="eastAsia"/>
        </w:rPr>
        <w:t>此外，我们还采用了五个广泛使用的超分辨率测试集</w:t>
      </w:r>
      <w:r>
        <w:rPr>
          <w:rFonts w:hint="eastAsia"/>
        </w:rPr>
        <w:t>Set5</w:t>
      </w:r>
      <w:r w:rsidR="00A74F96" w:rsidRPr="00A46F34">
        <w:fldChar w:fldCharType="begin"/>
      </w:r>
      <w:r w:rsidR="00B50B2A">
        <w:instrText xml:space="preserve"> ADDIN ZOTERO_ITEM CSL_CITATION {"citationID":"0vyy1YmM","properties":{"formattedCitation":"\\super [49]\\nosupersub{}","plainCitation":"[49]","noteIndex":0},"citationItems":[{"id":880,"uris":["http://zotero.org/users/local/5A8f2ITQ/items/MAL9VDNT","http://zotero.org/users/13973222/items/MAL9VDNT"],"itemData":{"id":880,"type":"article-journal","note":"ISBN: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rsidRPr="00A46F34">
        <w:fldChar w:fldCharType="separate"/>
      </w:r>
      <w:r w:rsidR="00B50B2A" w:rsidRPr="00B50B2A">
        <w:rPr>
          <w:kern w:val="0"/>
          <w:vertAlign w:val="superscript"/>
        </w:rPr>
        <w:t>[49]</w:t>
      </w:r>
      <w:r w:rsidR="00A74F96" w:rsidRPr="00A46F34">
        <w:fldChar w:fldCharType="end"/>
      </w:r>
      <w:r>
        <w:rPr>
          <w:rFonts w:hint="eastAsia"/>
        </w:rPr>
        <w:t>、</w:t>
      </w:r>
      <w:r>
        <w:rPr>
          <w:rFonts w:hint="eastAsia"/>
        </w:rPr>
        <w:t>Set14</w:t>
      </w:r>
      <w:r w:rsidR="00A74F96" w:rsidRPr="00A46F34">
        <w:rPr>
          <w:color w:val="000000"/>
        </w:rPr>
        <w:fldChar w:fldCharType="begin"/>
      </w:r>
      <w:r w:rsidR="00B50B2A">
        <w:rPr>
          <w:color w:val="000000"/>
        </w:rPr>
        <w:instrText xml:space="preserve"> ADDIN ZOTERO_ITEM CSL_CITATION {"citationID":"dFe7XkXf","properties":{"formattedCitation":"\\super [50]\\nosupersub{}","plainCitation":"[50]","noteIndex":0},"citationItems":[{"id":881,"uris":["http://zotero.org/users/local/5A8f2ITQ/items/52MVCVFG","http://zotero.org/users/13973222/items/52MVCVFG"],"itemData":{"id":881,"type":"paper-conference","container-title":"Curves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rsidRPr="00A46F34">
        <w:rPr>
          <w:color w:val="000000"/>
        </w:rPr>
        <w:fldChar w:fldCharType="separate"/>
      </w:r>
      <w:r w:rsidR="00B50B2A" w:rsidRPr="00B50B2A">
        <w:rPr>
          <w:kern w:val="0"/>
          <w:vertAlign w:val="superscript"/>
        </w:rPr>
        <w:t>[50]</w:t>
      </w:r>
      <w:r w:rsidR="00A74F96" w:rsidRPr="00A46F34">
        <w:rPr>
          <w:color w:val="000000"/>
        </w:rPr>
        <w:fldChar w:fldCharType="end"/>
      </w:r>
      <w:r>
        <w:rPr>
          <w:rFonts w:hint="eastAsia"/>
        </w:rPr>
        <w:t>、</w:t>
      </w:r>
      <w:r>
        <w:rPr>
          <w:rFonts w:hint="eastAsia"/>
        </w:rPr>
        <w:t>BSD100</w:t>
      </w:r>
      <w:r w:rsidR="00A74F96" w:rsidRPr="00A46F34">
        <w:rPr>
          <w:color w:val="000000"/>
        </w:rPr>
        <w:fldChar w:fldCharType="begin"/>
      </w:r>
      <w:r w:rsidR="00B50B2A">
        <w:rPr>
          <w:color w:val="000000"/>
        </w:rPr>
        <w:instrText xml:space="preserve"> ADDIN ZOTERO_ITEM CSL_CITATION {"citationID":"tzWj1e38","properties":{"formattedCitation":"\\super [51]\\nosupersub{}","plainCitation":"[51]","noteIndex":0},"citationItems":[{"id":882,"uris":["http://zotero.org/users/local/5A8f2ITQ/items/APILXI3Q","http://zotero.org/users/13973222/items/APILXI3Q"],"itemData":{"id":882,"type":"paper-conference","container-title":"Proceedings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rsidRPr="00A46F34">
        <w:rPr>
          <w:color w:val="000000"/>
        </w:rPr>
        <w:fldChar w:fldCharType="separate"/>
      </w:r>
      <w:r w:rsidR="00B50B2A" w:rsidRPr="00B50B2A">
        <w:rPr>
          <w:kern w:val="0"/>
          <w:vertAlign w:val="superscript"/>
        </w:rPr>
        <w:t>[51]</w:t>
      </w:r>
      <w:r w:rsidR="00A74F96" w:rsidRPr="00A46F34">
        <w:rPr>
          <w:color w:val="000000"/>
        </w:rPr>
        <w:fldChar w:fldCharType="end"/>
      </w:r>
      <w:r>
        <w:rPr>
          <w:rFonts w:hint="eastAsia"/>
        </w:rPr>
        <w:t>、</w:t>
      </w:r>
      <w:r>
        <w:rPr>
          <w:rFonts w:hint="eastAsia"/>
        </w:rPr>
        <w:t>Urban100</w:t>
      </w:r>
      <w:r w:rsidR="00A74F96" w:rsidRPr="00A46F34">
        <w:rPr>
          <w:color w:val="000000"/>
        </w:rPr>
        <w:fldChar w:fldCharType="begin"/>
      </w:r>
      <w:r w:rsidR="00B50B2A">
        <w:rPr>
          <w:color w:val="000000"/>
        </w:rPr>
        <w:instrText xml:space="preserve"> ADDIN ZOTERO_ITEM CSL_CITATION {"citationID":"qw6frQVm","properties":{"formattedCitation":"\\super [52]\\nosupersub{}","plainCitation":"[52]","noteIndex":0},"citationItems":[{"id":883,"uris":["http://zotero.org/users/local/5A8f2ITQ/items/695R87L3","http://zotero.org/users/13973222/items/695R87L3"],"itemData":{"id":883,"type":"paper-conference","container-title":"Proceedings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rsidRPr="00A46F34">
        <w:rPr>
          <w:color w:val="000000"/>
        </w:rPr>
        <w:fldChar w:fldCharType="separate"/>
      </w:r>
      <w:r w:rsidR="00B50B2A" w:rsidRPr="00B50B2A">
        <w:rPr>
          <w:kern w:val="0"/>
          <w:vertAlign w:val="superscript"/>
        </w:rPr>
        <w:t>[52]</w:t>
      </w:r>
      <w:r w:rsidR="00A74F96" w:rsidRPr="00A46F34">
        <w:rPr>
          <w:color w:val="000000"/>
        </w:rPr>
        <w:fldChar w:fldCharType="end"/>
      </w:r>
      <w:r>
        <w:rPr>
          <w:rFonts w:hint="eastAsia"/>
        </w:rPr>
        <w:t>和</w:t>
      </w:r>
      <w:r>
        <w:rPr>
          <w:rFonts w:hint="eastAsia"/>
        </w:rPr>
        <w:t>Manga109</w:t>
      </w:r>
      <w:r w:rsidR="00A74F96" w:rsidRPr="00A46F34">
        <w:rPr>
          <w:color w:val="000000"/>
        </w:rPr>
        <w:fldChar w:fldCharType="begin"/>
      </w:r>
      <w:r w:rsidR="00B50B2A">
        <w:rPr>
          <w:color w:val="000000"/>
        </w:rPr>
        <w:instrText xml:space="preserve"> ADDIN ZOTERO_ITEM CSL_CITATION {"citationID":"AgXmOspA","properties":{"formattedCitation":"\\super [53]\\nosupersub{}","plainCitation":"[53]","noteIndex":0},"citationItems":[{"id":884,"uris":["http://zotero.org/users/local/5A8f2ITQ/items/GSLU7P37","http://zotero.org/users/13973222/items/GSLU7P37"],"itemData":{"id":884,"type":"article-journal","container-title":"Multimedia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rsidRPr="00A46F34">
        <w:rPr>
          <w:color w:val="000000"/>
        </w:rPr>
        <w:fldChar w:fldCharType="separate"/>
      </w:r>
      <w:r w:rsidR="00B50B2A" w:rsidRPr="00B50B2A">
        <w:rPr>
          <w:kern w:val="0"/>
          <w:vertAlign w:val="superscript"/>
        </w:rPr>
        <w:t>[53]</w:t>
      </w:r>
      <w:r w:rsidR="00A74F96" w:rsidRPr="00A46F34">
        <w:rPr>
          <w:color w:val="000000"/>
        </w:rPr>
        <w:fldChar w:fldCharType="end"/>
      </w:r>
      <w:r w:rsidR="00E30044" w:rsidRPr="00E30044">
        <w:rPr>
          <w:rFonts w:hint="eastAsia"/>
        </w:rPr>
        <w:t xml:space="preserve"> </w:t>
      </w:r>
      <w:r w:rsidR="00E30044" w:rsidRPr="00E30044">
        <w:rPr>
          <w:rFonts w:hint="eastAsia"/>
        </w:rPr>
        <w:t>来评估我们模型的性能</w:t>
      </w:r>
      <w:r>
        <w:rPr>
          <w:rFonts w:hint="eastAsia"/>
        </w:rPr>
        <w:t>。为了公平的比较，我们测试</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A74F96" w:rsidRPr="00A46F34">
        <w:rPr>
          <w:color w:val="000000"/>
        </w:rPr>
        <w:fldChar w:fldCharType="begin"/>
      </w:r>
      <w:r w:rsidR="003C0B30" w:rsidRPr="00A46F34">
        <w:rPr>
          <w:color w:val="000000"/>
        </w:rPr>
        <w:instrText xml:space="preserve"> ADDIN ZOTERO_ITEM CSL_CITATION {"citationID":"ufZCytx7","properties":{"formattedCitation":"\\super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rsidRPr="00A46F34">
        <w:rPr>
          <w:color w:val="000000"/>
        </w:rPr>
        <w:fldChar w:fldCharType="separate"/>
      </w:r>
      <w:r w:rsidR="000F6A9A" w:rsidRPr="00A46F34">
        <w:rPr>
          <w:color w:val="000000"/>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color w:val="000000"/>
          <w:kern w:val="0"/>
          <w:vertAlign w:val="superscript"/>
        </w:rPr>
        <w:t>]</w:t>
      </w:r>
      <w:r w:rsidR="00A74F96" w:rsidRPr="00A46F34">
        <w:rPr>
          <w:color w:val="000000"/>
        </w:rPr>
        <w:fldChar w:fldCharType="end"/>
      </w:r>
      <w:r>
        <w:rPr>
          <w:rFonts w:hint="eastAsia"/>
        </w:rPr>
        <w:t>中</w:t>
      </w:r>
      <w:r>
        <w:rPr>
          <w:rFonts w:hint="eastAsia"/>
        </w:rPr>
        <w:t>Y</w:t>
      </w:r>
      <w:r>
        <w:rPr>
          <w:rFonts w:hint="eastAsia"/>
        </w:rPr>
        <w:t>通道上结果的作为评估的指标。训练时的</w:t>
      </w:r>
      <w:proofErr w:type="spellStart"/>
      <w:r>
        <w:rPr>
          <w:rFonts w:hint="eastAsia"/>
        </w:rPr>
        <w:t>batchsize</w:t>
      </w:r>
      <w:proofErr w:type="spellEnd"/>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1200" type="#_x0000_t75" style="width:43.2pt;height:14.4pt" o:ole="">
                <v:imagedata r:id="rId530" o:title=""/>
              </v:shape>
              <o:OLEObject Type="Embed" ProgID="Equation.DSMT4" ShapeID="_x0000_i1200" DrawAspect="Content" ObjectID="_1777171598" r:id="rId531"/>
            </w:object>
          </mc:Choice>
          <mc:Fallback>
            <w:object>
              <w:drawing>
                <wp:inline distT="0" distB="0" distL="0" distR="0" wp14:anchorId="2CAC88A6" wp14:editId="790B96D1">
                  <wp:extent cx="548640" cy="182880"/>
                  <wp:effectExtent l="0" t="0" r="3810" b="7620"/>
                  <wp:docPr id="176" name="对象 1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6"/>
                          <pic:cNvPicPr>
                            <a:picLocks noChangeAspect="1" noChangeArrowheads="1"/>
                            <a:extLst>
                              <a:ext uri="{837473B0-CC2E-450a-ABE3-18F120FF3D37}">
                                <a15:objectPr xmlns:a15="http://schemas.microsoft.com/office/drawing/2012/main" objectId="_1777171598" isActiveX="0" linkType=""/>
                              </a:ext>
                            </a:extLst>
                          </pic:cNvPicPr>
                        </pic:nvPicPr>
                        <pic:blipFill>
                          <a:blip r:embed="rId532">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531" w:progId="Equation.DSMT4" w:shapeId="176" w:fieldCodes=""/>
            </w:object>
          </mc:Fallback>
        </mc:AlternateContent>
      </w:r>
      <w:r>
        <w:rPr>
          <w:rFonts w:hint="eastAsia"/>
        </w:rPr>
        <w:t>。我们使用</w:t>
      </w:r>
      <w:r>
        <w:rPr>
          <w:rFonts w:hint="eastAsia"/>
        </w:rPr>
        <w:t>Adam</w:t>
      </w:r>
      <w:r>
        <w:rPr>
          <w:rFonts w:hint="eastAsia"/>
        </w:rPr>
        <w:t>优化器</w:t>
      </w:r>
      <w:r w:rsidR="00B50B2A">
        <w:fldChar w:fldCharType="begin"/>
      </w:r>
      <w:r w:rsidR="00B50B2A">
        <w:instrText xml:space="preserve"> ADDIN ZOTERO_ITEM CSL_CITATION {"citationID":"UFz9YrOH","properties":{"formattedCitation":"\\super [65]\\nosupersub{}","plainCitation":"[65]","noteIndex":0},"citationItems":[{"id":940,"uris":["http://zotero.org/users/13973222/items/DHVJ7GS5"],"itemData":{"id":940,"type":"article-journal","container-title":"arXiv preprint arXiv:1412.6980","title":"Adam: A method for stochastic optimization","author":[{"family":"Kingma","given":"Diederik P."},{"family":"Ba","given":"Jimmy"}],"issued":{"date-parts":[["2014"]]}}}],"schema":"https://github.com/citation-style-language/schema/raw/master/csl-citation.json"} </w:instrText>
      </w:r>
      <w:r w:rsidR="00B50B2A">
        <w:fldChar w:fldCharType="separate"/>
      </w:r>
      <w:r w:rsidR="00B50B2A" w:rsidRPr="00B50B2A">
        <w:rPr>
          <w:kern w:val="0"/>
          <w:vertAlign w:val="superscript"/>
        </w:rPr>
        <w:t>[65]</w:t>
      </w:r>
      <w:r w:rsidR="00B50B2A">
        <w:fldChar w:fldCharType="end"/>
      </w:r>
      <w:r>
        <w:rPr>
          <w:rFonts w:hint="eastAsia"/>
        </w:rPr>
        <w:t>进行参数优化，其中初始学习率为</w:t>
      </w:r>
      <w:r w:rsidRPr="005E2E31">
        <w:rPr>
          <w:position w:val="-6"/>
        </w:rPr>
        <mc:AlternateContent>
          <mc:Choice Requires="v">
            <w:object w:dxaOrig="38pt" w:dyaOrig="16pt" w14:anchorId="4F4CA666">
              <v:shape id="_x0000_i1201" type="#_x0000_t75" style="width:35.7pt;height:14.4pt" o:ole="">
                <v:imagedata r:id="rId533" o:title=""/>
              </v:shape>
              <o:OLEObject Type="Embed" ProgID="Equation.DSMT4" ShapeID="_x0000_i1201" DrawAspect="Content" ObjectID="_1777171599" r:id="rId534"/>
            </w:object>
          </mc:Choice>
          <mc:Fallback>
            <w:object>
              <w:drawing>
                <wp:inline distT="0" distB="0" distL="0" distR="0" wp14:anchorId="5F0A7CF9" wp14:editId="006949A8">
                  <wp:extent cx="453390" cy="182880"/>
                  <wp:effectExtent l="0" t="0" r="3810" b="7620"/>
                  <wp:docPr id="177" name="对象 1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7"/>
                          <pic:cNvPicPr>
                            <a:picLocks noChangeAspect="1" noChangeArrowheads="1"/>
                            <a:extLst>
                              <a:ext uri="{837473B0-CC2E-450a-ABE3-18F120FF3D37}">
                                <a15:objectPr xmlns:a15="http://schemas.microsoft.com/office/drawing/2012/main" objectId="_1777171599" isActiveX="0" linkType=""/>
                              </a:ext>
                            </a:extLst>
                          </pic:cNvPicPr>
                        </pic:nvPicPr>
                        <pic:blipFill>
                          <a:blip r:embed="rId535">
                            <a:extLst>
                              <a:ext uri="{28A0092B-C50C-407E-A947-70E740481C1C}">
                                <a14:useLocalDpi xmlns:a14="http://schemas.microsoft.com/office/drawing/2010/main" val="0"/>
                              </a:ext>
                            </a:extLst>
                          </a:blip>
                          <a:srcRect/>
                          <a:stretch>
                            <a:fillRect/>
                          </a:stretch>
                        </pic:blipFill>
                        <pic:spPr bwMode="auto">
                          <a:xfrm>
                            <a:off x="0" y="0"/>
                            <a:ext cx="453390" cy="182880"/>
                          </a:xfrm>
                          <a:prstGeom prst="rect">
                            <a:avLst/>
                          </a:prstGeom>
                          <a:noFill/>
                          <a:ln>
                            <a:noFill/>
                          </a:ln>
                        </pic:spPr>
                      </pic:pic>
                    </a:graphicData>
                  </a:graphic>
                </wp:inline>
              </w:drawing>
              <w:objectEmbed w:drawAspect="content" r:id="rId534" w:progId="Equation.DSMT4" w:shapeId="177"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4317EA64" w:rsidR="009B1057" w:rsidRDefault="009B1057" w:rsidP="00F17271">
      <w:pPr>
        <w:tabs>
          <w:tab w:val="start" w:pos="24.90pt"/>
        </w:tabs>
        <w:adjustRightInd w:val="0"/>
        <w:snapToGrid w:val="0"/>
        <w:spacing w:line="15pt" w:lineRule="auto"/>
        <w:ind w:firstLineChars="196" w:firstLine="24.4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w:t>
      </w:r>
      <w:r w:rsidR="00E30044">
        <w:t>S</w:t>
      </w:r>
      <w:r>
        <w:rPr>
          <w:rFonts w:hint="eastAsia"/>
        </w:rPr>
        <w:t>AB</w:t>
      </w:r>
      <w:r w:rsidR="00E30044">
        <w:rPr>
          <w:rFonts w:hint="eastAsia"/>
        </w:rPr>
        <w:t>块数</w:t>
      </w:r>
      <w:r>
        <w:rPr>
          <w:rFonts w:hint="eastAsia"/>
        </w:rPr>
        <w:t>设为</w:t>
      </w:r>
      <w:r>
        <w:rPr>
          <w:rFonts w:hint="eastAsia"/>
        </w:rPr>
        <w:t>6</w:t>
      </w:r>
      <w:r>
        <w:rPr>
          <w:rFonts w:hint="eastAsia"/>
        </w:rPr>
        <w:t>，</w:t>
      </w:r>
      <w:r w:rsidR="00E30044">
        <w:rPr>
          <w:rFonts w:hint="eastAsia"/>
        </w:rPr>
        <w:t>ASAL</w:t>
      </w:r>
      <w:r>
        <w:rPr>
          <w:rFonts w:hint="eastAsia"/>
        </w:rPr>
        <w:t>中的切割宽度</w:t>
      </w:r>
      <w:r w:rsidR="00E30044" w:rsidRPr="00E30044">
        <w:rPr>
          <w:position w:val="-12"/>
        </w:rPr>
        <mc:AlternateContent>
          <mc:Choice Requires="v">
            <w:object w:dxaOrig="15pt" w:dyaOrig="18pt" w14:anchorId="26548AEF">
              <v:shape id="_x0000_i1202" type="#_x0000_t75" style="width:14.4pt;height:21.3pt" o:ole="">
                <v:imagedata r:id="rId536" o:title=""/>
              </v:shape>
              <o:OLEObject Type="Embed" ProgID="Equation.DSMT4" ShapeID="_x0000_i1202" DrawAspect="Content" ObjectID="_1777171600" r:id="rId537"/>
            </w:object>
          </mc:Choice>
          <mc:Fallback>
            <w:object>
              <w:drawing>
                <wp:inline distT="0" distB="0" distL="0" distR="0" wp14:anchorId="4FF02F5B" wp14:editId="074748ED">
                  <wp:extent cx="182880" cy="270510"/>
                  <wp:effectExtent l="0" t="0" r="7620" b="0"/>
                  <wp:docPr id="178" name="对象 1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8"/>
                          <pic:cNvPicPr>
                            <a:picLocks noChangeAspect="1" noChangeArrowheads="1"/>
                            <a:extLst>
                              <a:ext uri="{837473B0-CC2E-450a-ABE3-18F120FF3D37}">
                                <a15:objectPr xmlns:a15="http://schemas.microsoft.com/office/drawing/2012/main" objectId="_1777171600" isActiveX="0" linkType=""/>
                              </a:ext>
                            </a:extLst>
                          </pic:cNvPicPr>
                        </pic:nvPicPr>
                        <pic:blipFill>
                          <a:blip r:embed="rId538">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537" w:progId="Equation.DSMT4" w:shapeId="178" w:fieldCodes=""/>
            </w:object>
          </mc:Fallback>
        </mc:AlternateContent>
      </w:r>
      <w:r>
        <w:rPr>
          <w:rFonts w:hint="eastAsia"/>
        </w:rPr>
        <w:t>参数设为</w:t>
      </w:r>
      <w:r>
        <w:rPr>
          <w:rFonts w:hint="eastAsia"/>
        </w:rPr>
        <w:t>3</w:t>
      </w:r>
      <w:r>
        <w:rPr>
          <w:rFonts w:hint="eastAsia"/>
        </w:rPr>
        <w:t>，模型的中间特征通道数</w:t>
      </w:r>
      <w:r w:rsidR="00E30044" w:rsidRPr="00E30044">
        <w:rPr>
          <w:position w:val="-6"/>
        </w:rPr>
        <mc:AlternateContent>
          <mc:Choice Requires="v">
            <w:object w:dxaOrig="12pt" w:dyaOrig="13.95pt" w14:anchorId="1707D2B6">
              <v:shape id="_x0000_i1203" type="#_x0000_t75" style="width:14.4pt;height:14.4pt" o:ole="">
                <v:imagedata r:id="rId539" o:title=""/>
              </v:shape>
              <o:OLEObject Type="Embed" ProgID="Equation.DSMT4" ShapeID="_x0000_i1203" DrawAspect="Content" ObjectID="_1777171601" r:id="rId540"/>
            </w:object>
          </mc:Choice>
          <mc:Fallback>
            <w:object>
              <w:drawing>
                <wp:inline distT="0" distB="0" distL="0" distR="0" wp14:anchorId="01BD8D0D" wp14:editId="631D54A3">
                  <wp:extent cx="182880" cy="182880"/>
                  <wp:effectExtent l="0" t="0" r="7620" b="7620"/>
                  <wp:docPr id="179" name="对象 1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
                          <pic:cNvPicPr>
                            <a:picLocks noChangeAspect="1" noChangeArrowheads="1"/>
                            <a:extLst>
                              <a:ext uri="{837473B0-CC2E-450a-ABE3-18F120FF3D37}">
                                <a15:objectPr xmlns:a15="http://schemas.microsoft.com/office/drawing/2012/main" objectId="_1777171601" isActiveX="0" linkType=""/>
                              </a:ext>
                            </a:extLst>
                          </pic:cNvPicPr>
                        </pic:nvPicPr>
                        <pic:blipFill>
                          <a:blip r:embed="rId54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540" w:progId="Equation.DSMT4" w:shapeId="179" w:fieldCodes=""/>
            </w:object>
          </mc:Fallback>
        </mc:AlternateContent>
      </w:r>
      <w:r>
        <w:rPr>
          <w:rFonts w:hint="eastAsia"/>
        </w:rPr>
        <w:t>设为</w:t>
      </w:r>
      <w:r>
        <w:rPr>
          <w:rFonts w:hint="eastAsia"/>
        </w:rPr>
        <w:t>60</w:t>
      </w:r>
      <w:r>
        <w:rPr>
          <w:rFonts w:hint="eastAsia"/>
        </w:rPr>
        <w:t>，多头自注意力的头数设为</w:t>
      </w:r>
      <w:r>
        <w:rPr>
          <w:rFonts w:hint="eastAsia"/>
        </w:rPr>
        <w:t>6</w:t>
      </w:r>
      <w:r>
        <w:rPr>
          <w:rFonts w:hint="eastAsia"/>
        </w:rPr>
        <w:t>。其余参数配置与</w:t>
      </w:r>
      <w:proofErr w:type="spellStart"/>
      <w:r>
        <w:rPr>
          <w:rFonts w:hint="eastAsia"/>
        </w:rPr>
        <w:t>SwinIR</w:t>
      </w:r>
      <w:proofErr w:type="spellEnd"/>
      <w:r>
        <w:rPr>
          <w:rFonts w:hint="eastAsia"/>
        </w:rPr>
        <w:t>一样。后续的消融实验均在</w:t>
      </w:r>
      <w:r w:rsidRPr="005E2E31">
        <w:rPr>
          <w:position w:val="-4"/>
        </w:rPr>
        <mc:AlternateContent>
          <mc:Choice Requires="v">
            <w:object w:dxaOrig="16pt" w:dyaOrig="13pt" w14:anchorId="543B7DDB">
              <v:shape id="_x0000_i1204" type="#_x0000_t75" style="width:14.4pt;height:14.4pt" o:ole="">
                <v:imagedata r:id="rId542" o:title=""/>
              </v:shape>
              <o:OLEObject Type="Embed" ProgID="Equation.DSMT4" ShapeID="_x0000_i1204" DrawAspect="Content" ObjectID="_1777171602" r:id="rId543"/>
            </w:object>
          </mc:Choice>
          <mc:Fallback>
            <w:object>
              <w:drawing>
                <wp:inline distT="0" distB="0" distL="0" distR="0" wp14:anchorId="077E6435" wp14:editId="04EBD81F">
                  <wp:extent cx="182880" cy="182880"/>
                  <wp:effectExtent l="0" t="0" r="7620" b="7620"/>
                  <wp:docPr id="180" name="对象 1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
                          <pic:cNvPicPr>
                            <a:picLocks noChangeAspect="1" noChangeArrowheads="1"/>
                            <a:extLst>
                              <a:ext uri="{837473B0-CC2E-450a-ABE3-18F120FF3D37}">
                                <a15:objectPr xmlns:a15="http://schemas.microsoft.com/office/drawing/2012/main" objectId="_1777171602" isActiveX="0" linkType=""/>
                              </a:ext>
                            </a:extLst>
                          </pic:cNvPicPr>
                        </pic:nvPicPr>
                        <pic:blipFill>
                          <a:blip r:embed="rId544">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543" w:progId="Equation.DSMT4" w:shapeId="180" w:fieldCodes=""/>
            </w:object>
          </mc:Fallback>
        </mc:AlternateContent>
      </w:r>
      <w:r w:rsidR="00E30044" w:rsidRPr="00E30044">
        <w:rPr>
          <w:rFonts w:hint="eastAsia"/>
        </w:rPr>
        <w:t>超分辨率条件下进行</w:t>
      </w:r>
      <w:r>
        <w:rPr>
          <w:rFonts w:hint="eastAsia"/>
        </w:rPr>
        <w:t>。</w:t>
      </w:r>
    </w:p>
    <w:p w14:paraId="0787C7B0" w14:textId="77777777" w:rsidR="00B0057F" w:rsidRDefault="00B0057F" w:rsidP="00F17271">
      <w:pPr>
        <w:tabs>
          <w:tab w:val="start" w:pos="24.90pt"/>
        </w:tabs>
        <w:adjustRightInd w:val="0"/>
        <w:snapToGrid w:val="0"/>
        <w:spacing w:line="15pt" w:lineRule="auto"/>
        <w:ind w:firstLineChars="196" w:firstLine="24.40pt"/>
      </w:pPr>
    </w:p>
    <w:p w14:paraId="4DA1C563" w14:textId="77777777" w:rsidR="009B1057" w:rsidRPr="009959A5" w:rsidRDefault="009B1057" w:rsidP="002D5C0F">
      <w:pPr>
        <w:pStyle w:val="3"/>
        <w:spacing w:before="9.75pt" w:after="9.75pt"/>
      </w:pPr>
      <w:bookmarkStart w:id="435" w:name="_Toc161457418"/>
      <w:bookmarkStart w:id="436" w:name="_Toc161458021"/>
      <w:bookmarkStart w:id="437" w:name="_Toc161602623"/>
      <w:bookmarkStart w:id="438" w:name="_Toc161792327"/>
      <w:bookmarkStart w:id="439" w:name="_Toc162391769"/>
      <w:bookmarkStart w:id="440" w:name="_Toc162584023"/>
      <w:bookmarkStart w:id="441" w:name="_Toc162875901"/>
      <w:bookmarkStart w:id="442" w:name="_Toc162877312"/>
      <w:bookmarkStart w:id="443" w:name="_Toc162878500"/>
      <w:bookmarkStart w:id="444" w:name="_Toc162948187"/>
      <w:bookmarkStart w:id="445" w:name="_Toc166375130"/>
      <w:bookmarkStart w:id="446" w:name="_Toc166554000"/>
      <w:r>
        <w:t>3</w:t>
      </w:r>
      <w:r w:rsidRPr="001E0758">
        <w:t>.</w:t>
      </w:r>
      <w:r>
        <w:t>3</w:t>
      </w:r>
      <w:r w:rsidRPr="001E0758">
        <w:t>.</w:t>
      </w:r>
      <w:r>
        <w:t>2</w:t>
      </w:r>
      <w:r w:rsidRPr="001E0758">
        <w:rPr>
          <w:rFonts w:hint="eastAsia"/>
        </w:rPr>
        <w:t xml:space="preserve"> </w:t>
      </w:r>
      <w:r>
        <w:rPr>
          <w:rFonts w:hint="eastAsia"/>
        </w:rPr>
        <w:t>消融实验</w:t>
      </w:r>
      <w:bookmarkEnd w:id="435"/>
      <w:bookmarkEnd w:id="436"/>
      <w:bookmarkEnd w:id="437"/>
      <w:bookmarkEnd w:id="438"/>
      <w:bookmarkEnd w:id="439"/>
      <w:bookmarkEnd w:id="440"/>
      <w:bookmarkEnd w:id="441"/>
      <w:bookmarkEnd w:id="442"/>
      <w:bookmarkEnd w:id="443"/>
      <w:bookmarkEnd w:id="444"/>
      <w:bookmarkEnd w:id="445"/>
      <w:bookmarkEnd w:id="446"/>
    </w:p>
    <w:p w14:paraId="521E47EC" w14:textId="77777777"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mc:AlternateContent>
          <mc:Choice Requires="v">
            <w:object w:dxaOrig="15pt" w:dyaOrig="18pt" w14:anchorId="095818F9">
              <v:shape id="_x0000_i1205" type="#_x0000_t75" style="width:14.4pt;height:21.3pt" o:ole="">
                <v:imagedata r:id="rId545" o:title=""/>
              </v:shape>
              <o:OLEObject Type="Embed" ProgID="Equation.DSMT4" ShapeID="_x0000_i1205" DrawAspect="Content" ObjectID="_1777171603" r:id="rId546"/>
            </w:object>
          </mc:Choice>
          <mc:Fallback>
            <w:object>
              <w:drawing>
                <wp:inline distT="0" distB="0" distL="0" distR="0" wp14:anchorId="5E3B0E61" wp14:editId="3EF8BB35">
                  <wp:extent cx="182880" cy="270510"/>
                  <wp:effectExtent l="0" t="0" r="7620" b="0"/>
                  <wp:docPr id="181" name="对象 1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
                          <pic:cNvPicPr>
                            <a:picLocks noChangeAspect="1" noChangeArrowheads="1"/>
                            <a:extLst>
                              <a:ext uri="{837473B0-CC2E-450a-ABE3-18F120FF3D37}">
                                <a15:objectPr xmlns:a15="http://schemas.microsoft.com/office/drawing/2012/main" objectId="_1777171603" isActiveX="0" linkType=""/>
                              </a:ext>
                            </a:extLst>
                          </pic:cNvPicPr>
                        </pic:nvPicPr>
                        <pic:blipFill>
                          <a:blip r:embed="rId547">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546" w:progId="Equation.DSMT4" w:shapeId="181" w:fieldCodes=""/>
            </w:object>
          </mc:Fallback>
        </mc:AlternateContent>
      </w:r>
      <w:r w:rsidRPr="00056CC7">
        <w:rPr>
          <w:rFonts w:eastAsia="黑体" w:hint="eastAsia"/>
        </w:rPr>
        <w:t>对网络的影响</w:t>
      </w:r>
    </w:p>
    <w:p w14:paraId="326D3674" w14:textId="77C8F764" w:rsidR="0071506B" w:rsidRPr="00E30044" w:rsidRDefault="00B0057F" w:rsidP="00B0057F">
      <w:pPr>
        <w:tabs>
          <w:tab w:val="start" w:pos="24.90pt"/>
        </w:tabs>
        <w:adjustRightInd w:val="0"/>
        <w:snapToGrid w:val="0"/>
        <w:spacing w:line="15pt" w:lineRule="auto"/>
        <w:ind w:firstLineChars="200" w:firstLine="24.90pt"/>
      </w:pPr>
      <w:r w:rsidRPr="0052274D">
        <w:rPr>
          <w:rFonts w:hint="eastAsia"/>
        </w:rPr>
        <w:lastRenderedPageBreak/>
        <w:t>为了验证切割宽度</w:t>
      </w:r>
      <w:r w:rsidRPr="00685E42">
        <w:rPr>
          <w:position w:val="-12"/>
        </w:rPr>
        <mc:AlternateContent>
          <mc:Choice Requires="v">
            <w:object w:dxaOrig="15pt" w:dyaOrig="18pt" w14:anchorId="6BF2C5A8">
              <v:shape id="_x0000_i1206" type="#_x0000_t75" style="width:14.4pt;height:21.3pt" o:ole="">
                <v:imagedata r:id="rId548" o:title=""/>
              </v:shape>
              <o:OLEObject Type="Embed" ProgID="Equation.DSMT4" ShapeID="_x0000_i1206" DrawAspect="Content" ObjectID="_1777171604" r:id="rId549"/>
            </w:object>
          </mc:Choice>
          <mc:Fallback>
            <w:object>
              <w:drawing>
                <wp:inline distT="0" distB="0" distL="0" distR="0" wp14:anchorId="5D20C776" wp14:editId="518A56F0">
                  <wp:extent cx="182880" cy="270510"/>
                  <wp:effectExtent l="0" t="0" r="7620" b="0"/>
                  <wp:docPr id="182" name="对象 1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
                          <pic:cNvPicPr>
                            <a:picLocks noChangeAspect="1" noChangeArrowheads="1"/>
                            <a:extLst>
                              <a:ext uri="{837473B0-CC2E-450a-ABE3-18F120FF3D37}">
                                <a15:objectPr xmlns:a15="http://schemas.microsoft.com/office/drawing/2012/main" objectId="_1777171604" isActiveX="0" linkType=""/>
                              </a:ext>
                            </a:extLst>
                          </pic:cNvPicPr>
                        </pic:nvPicPr>
                        <pic:blipFill>
                          <a:blip r:embed="rId550">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549" w:progId="Equation.DSMT4" w:shapeId="182" w:fieldCodes=""/>
            </w:object>
          </mc:Fallback>
        </mc:AlternateContent>
      </w:r>
      <w:r w:rsidRPr="0052274D">
        <w:rPr>
          <w:rFonts w:hint="eastAsia"/>
        </w:rPr>
        <w:t>对网络的影响，我们通过不断调整切割宽度</w:t>
      </w:r>
      <w:r w:rsidRPr="00685E42">
        <w:rPr>
          <w:position w:val="-12"/>
        </w:rPr>
        <mc:AlternateContent>
          <mc:Choice Requires="v">
            <w:object w:dxaOrig="15pt" w:dyaOrig="18pt" w14:anchorId="5B95AA14">
              <v:shape id="_x0000_i1207" type="#_x0000_t75" style="width:14.4pt;height:21.3pt" o:ole="">
                <v:imagedata r:id="rId548" o:title=""/>
              </v:shape>
              <o:OLEObject Type="Embed" ProgID="Equation.DSMT4" ShapeID="_x0000_i1207" DrawAspect="Content" ObjectID="_1777171605" r:id="rId551"/>
            </w:object>
          </mc:Choice>
          <mc:Fallback>
            <w:object>
              <w:drawing>
                <wp:inline distT="0" distB="0" distL="0" distR="0" wp14:anchorId="12F678C6" wp14:editId="6F2E88E0">
                  <wp:extent cx="182880" cy="270510"/>
                  <wp:effectExtent l="0" t="0" r="7620" b="0"/>
                  <wp:docPr id="183" name="对象 1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3"/>
                          <pic:cNvPicPr>
                            <a:picLocks noChangeAspect="1" noChangeArrowheads="1"/>
                            <a:extLst>
                              <a:ext uri="{837473B0-CC2E-450a-ABE3-18F120FF3D37}">
                                <a15:objectPr xmlns:a15="http://schemas.microsoft.com/office/drawing/2012/main" objectId="_1777171605" isActiveX="0" linkType=""/>
                              </a:ext>
                            </a:extLst>
                          </pic:cNvPicPr>
                        </pic:nvPicPr>
                        <pic:blipFill>
                          <a:blip r:embed="rId550">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551" w:progId="Equation.DSMT4" w:shapeId="183" w:fieldCodes=""/>
            </w:object>
          </mc:Fallback>
        </mc:AlternateContent>
      </w:r>
      <w:r w:rsidRPr="0052274D">
        <w:rPr>
          <w:rFonts w:hint="eastAsia"/>
        </w:rPr>
        <w:t>的大小来观察网络</w:t>
      </w:r>
      <w:r>
        <w:rPr>
          <w:rFonts w:hint="eastAsia"/>
        </w:rPr>
        <w:t>在不同数据集上</w:t>
      </w:r>
      <w:r>
        <w:rPr>
          <w:rFonts w:hint="eastAsia"/>
        </w:rPr>
        <w:t>PSNR</w:t>
      </w:r>
      <w:r w:rsidRPr="0052274D">
        <w:rPr>
          <w:rFonts w:hint="eastAsia"/>
        </w:rPr>
        <w:t>的性能</w:t>
      </w:r>
      <w:r>
        <w:rPr>
          <w:rFonts w:hint="eastAsia"/>
        </w:rPr>
        <w:t>、时间和参数量的影响</w:t>
      </w:r>
      <w:r w:rsidRPr="0052274D">
        <w:rPr>
          <w:rFonts w:hint="eastAsia"/>
        </w:rPr>
        <w:t>。</w:t>
      </w:r>
      <w:r>
        <w:rPr>
          <w:rFonts w:hint="eastAsia"/>
        </w:rPr>
        <w:t>从</w:t>
      </w:r>
      <w:r w:rsidRPr="000657AC">
        <w:rPr>
          <w:rFonts w:ascii="宋体" w:hAnsi="宋体" w:hint="eastAsia"/>
        </w:rPr>
        <w:t>表3</w:t>
      </w:r>
      <w:r w:rsidRPr="000657AC">
        <w:rPr>
          <w:rFonts w:ascii="宋体" w:hAnsi="宋体"/>
        </w:rPr>
        <w:t>-1</w:t>
      </w:r>
      <w:r>
        <w:rPr>
          <w:rFonts w:ascii="宋体" w:hAnsi="宋体" w:hint="eastAsia"/>
        </w:rPr>
        <w:t>的</w:t>
      </w:r>
      <w:r w:rsidRPr="0052274D">
        <w:rPr>
          <w:rFonts w:hint="eastAsia"/>
        </w:rPr>
        <w:t>实</w:t>
      </w:r>
    </w:p>
    <w:tbl>
      <w:tblPr>
        <w:tblpPr w:leftFromText="180" w:rightFromText="180" w:vertAnchor="text" w:horzAnchor="margin" w:tblpXSpec="center" w:tblpY="478"/>
        <w:tblOverlap w:val="never"/>
        <w:tblW w:w="418.95pt" w:type="dxa"/>
        <w:tblBorders>
          <w:bottom w:val="single" w:sz="12" w:space="0" w:color="auto"/>
        </w:tblBorders>
        <w:tblLook w:firstRow="1" w:lastRow="0" w:firstColumn="1" w:lastColumn="0" w:noHBand="0" w:noVBand="1"/>
      </w:tblPr>
      <w:tblGrid>
        <w:gridCol w:w="937"/>
        <w:gridCol w:w="712"/>
        <w:gridCol w:w="718"/>
        <w:gridCol w:w="712"/>
        <w:gridCol w:w="1093"/>
        <w:gridCol w:w="1151"/>
        <w:gridCol w:w="1088"/>
        <w:gridCol w:w="906"/>
        <w:gridCol w:w="1202"/>
      </w:tblGrid>
      <w:tr w:rsidR="00685E42" w:rsidRPr="00A74F96" w14:paraId="3C48591F" w14:textId="77777777" w:rsidTr="0071506B">
        <w:tc>
          <w:tcPr>
            <w:tcW w:w="39.85pt" w:type="dxa"/>
            <w:tcBorders>
              <w:top w:val="single" w:sz="12" w:space="0" w:color="auto"/>
              <w:start w:val="nil"/>
              <w:bottom w:val="single" w:sz="4" w:space="0" w:color="auto"/>
              <w:end w:val="nil"/>
            </w:tcBorders>
            <w:shd w:val="clear" w:color="auto" w:fill="auto"/>
          </w:tcPr>
          <w:p w14:paraId="288D58EB" w14:textId="77777777" w:rsidR="00685E42" w:rsidRPr="00A74F96" w:rsidRDefault="00685E42" w:rsidP="00F0237D">
            <w:pPr>
              <w:jc w:val="center"/>
              <w:rPr>
                <w:sz w:val="21"/>
                <w:szCs w:val="21"/>
              </w:rPr>
            </w:pPr>
            <w:r w:rsidRPr="00A74F96">
              <w:rPr>
                <w:position w:val="-12"/>
                <w:sz w:val="21"/>
                <w:szCs w:val="21"/>
              </w:rPr>
              <mc:AlternateContent>
                <mc:Choice Requires="v">
                  <w:object w:dxaOrig="15pt" w:dyaOrig="18pt" w14:anchorId="6397AF27">
                    <v:shape id="_x0000_i1208" type="#_x0000_t75" style="width:6.9pt;height:14.4pt" o:ole="">
                      <v:imagedata r:id="rId552" o:title=""/>
                    </v:shape>
                    <o:OLEObject Type="Embed" ProgID="Equation.DSMT4" ShapeID="_x0000_i1208" DrawAspect="Content" ObjectID="_1777171606" r:id="rId553"/>
                  </w:object>
                </mc:Choice>
                <mc:Fallback>
                  <w:object>
                    <w:drawing>
                      <wp:inline distT="0" distB="0" distL="0" distR="0" wp14:anchorId="23A1DB83" wp14:editId="5D1E4128">
                        <wp:extent cx="87630" cy="182880"/>
                        <wp:effectExtent l="0" t="0" r="7620" b="7620"/>
                        <wp:docPr id="184" name="对象 1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4"/>
                                <pic:cNvPicPr>
                                  <a:picLocks noChangeAspect="1" noChangeArrowheads="1"/>
                                  <a:extLst>
                                    <a:ext uri="{837473B0-CC2E-450a-ABE3-18F120FF3D37}">
                                      <a15:objectPr xmlns:a15="http://schemas.microsoft.com/office/drawing/2012/main" objectId="_1777171606" isActiveX="0" linkType=""/>
                                    </a:ext>
                                  </a:extLst>
                                </pic:cNvPicPr>
                              </pic:nvPicPr>
                              <pic:blipFill>
                                <a:blip r:embed="rId554">
                                  <a:extLst>
                                    <a:ext uri="{28A0092B-C50C-407E-A947-70E740481C1C}">
                                      <a14:useLocalDpi xmlns:a14="http://schemas.microsoft.com/office/drawing/2010/main" val="0"/>
                                    </a:ext>
                                  </a:extLst>
                                </a:blip>
                                <a:srcRect/>
                                <a:stretch>
                                  <a:fillRect/>
                                </a:stretch>
                              </pic:blipFill>
                              <pic:spPr bwMode="auto">
                                <a:xfrm>
                                  <a:off x="0" y="0"/>
                                  <a:ext cx="87630" cy="182880"/>
                                </a:xfrm>
                                <a:prstGeom prst="rect">
                                  <a:avLst/>
                                </a:prstGeom>
                                <a:noFill/>
                                <a:ln>
                                  <a:noFill/>
                                </a:ln>
                              </pic:spPr>
                            </pic:pic>
                          </a:graphicData>
                        </a:graphic>
                      </wp:inline>
                    </w:drawing>
                    <w:objectEmbed w:drawAspect="content" r:id="rId553" w:progId="Equation.DSMT4" w:shapeId="184" w:fieldCodes=""/>
                  </w:object>
                </mc:Fallback>
              </mc:AlternateContent>
            </w:r>
          </w:p>
        </w:tc>
        <w:tc>
          <w:tcPr>
            <w:tcW w:w="35.60pt" w:type="dxa"/>
            <w:tcBorders>
              <w:top w:val="single" w:sz="12" w:space="0" w:color="auto"/>
              <w:start w:val="nil"/>
              <w:bottom w:val="single" w:sz="4" w:space="0" w:color="auto"/>
              <w:end w:val="nil"/>
            </w:tcBorders>
            <w:shd w:val="clear" w:color="auto" w:fill="auto"/>
          </w:tcPr>
          <w:p w14:paraId="5199046A" w14:textId="77777777" w:rsidR="00685E42" w:rsidRPr="00A74F96" w:rsidRDefault="00685E42" w:rsidP="00F0237D">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tcPr>
          <w:p w14:paraId="764B3690" w14:textId="77777777" w:rsidR="00685E42" w:rsidRPr="00A74F96" w:rsidRDefault="00685E42" w:rsidP="00F0237D">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tcPr>
          <w:p w14:paraId="3E792D45" w14:textId="77777777" w:rsidR="00685E42" w:rsidRPr="00A74F96" w:rsidRDefault="00685E42" w:rsidP="00F0237D">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tcPr>
          <w:p w14:paraId="49CA8CC1" w14:textId="77777777" w:rsidR="00685E42" w:rsidRPr="00A74F96" w:rsidRDefault="00685E42" w:rsidP="00F0237D">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tcPr>
          <w:p w14:paraId="7A869609" w14:textId="77777777" w:rsidR="00685E42" w:rsidRPr="00A74F96" w:rsidRDefault="00685E42" w:rsidP="00F0237D">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tcPr>
          <w:p w14:paraId="1836D3E1" w14:textId="77777777" w:rsidR="00685E42" w:rsidRPr="00A74F96" w:rsidRDefault="00685E42" w:rsidP="00F0237D">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tcPr>
          <w:p w14:paraId="0A6B14EA" w14:textId="77777777" w:rsidR="00685E42" w:rsidRPr="00A74F96" w:rsidRDefault="00685E42" w:rsidP="00F0237D">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tcPr>
          <w:p w14:paraId="490E14FF" w14:textId="77777777" w:rsidR="00685E42" w:rsidRPr="00A74F96" w:rsidRDefault="00685E42" w:rsidP="00F0237D">
            <w:pPr>
              <w:jc w:val="center"/>
              <w:rPr>
                <w:sz w:val="21"/>
                <w:szCs w:val="21"/>
              </w:rPr>
            </w:pPr>
            <w:r w:rsidRPr="00A74F96">
              <w:rPr>
                <w:rFonts w:hint="eastAsia"/>
                <w:sz w:val="21"/>
                <w:szCs w:val="21"/>
              </w:rPr>
              <w:t>P</w:t>
            </w:r>
            <w:r w:rsidRPr="00A74F96">
              <w:rPr>
                <w:sz w:val="21"/>
                <w:szCs w:val="21"/>
              </w:rPr>
              <w:t>arams(M)</w:t>
            </w:r>
          </w:p>
        </w:tc>
      </w:tr>
      <w:tr w:rsidR="00685E42" w:rsidRPr="00A74F96" w14:paraId="1B5D4D42" w14:textId="77777777" w:rsidTr="0071506B">
        <w:tc>
          <w:tcPr>
            <w:tcW w:w="39.85pt" w:type="dxa"/>
            <w:tcBorders>
              <w:top w:val="single" w:sz="4" w:space="0" w:color="auto"/>
              <w:bottom w:val="nil"/>
            </w:tcBorders>
            <w:shd w:val="clear" w:color="auto" w:fill="auto"/>
          </w:tcPr>
          <w:p w14:paraId="3E8FD5F9" w14:textId="67BC82E8" w:rsidR="00685E42" w:rsidRPr="00A74F96" w:rsidRDefault="00B0057F" w:rsidP="00F0237D">
            <w:pPr>
              <w:jc w:val="center"/>
              <w:rPr>
                <w:sz w:val="21"/>
                <w:szCs w:val="21"/>
              </w:rPr>
            </w:pPr>
            <w:r w:rsidRPr="00B0057F">
              <w:rPr>
                <w:position w:val="-12"/>
              </w:rPr>
              <mc:AlternateContent>
                <mc:Choice Requires="v">
                  <w:object w:dxaOrig="31.95pt" w:dyaOrig="18pt" w14:anchorId="48E59433">
                    <v:shape id="_x0000_i1209" type="#_x0000_t75" style="width:28.8pt;height:21.3pt" o:ole="">
                      <v:imagedata r:id="rId555" o:title=""/>
                    </v:shape>
                    <o:OLEObject Type="Embed" ProgID="Equation.DSMT4" ShapeID="_x0000_i1209" DrawAspect="Content" ObjectID="_1777171607" r:id="rId556"/>
                  </w:object>
                </mc:Choice>
                <mc:Fallback>
                  <w:object>
                    <w:drawing>
                      <wp:inline distT="0" distB="0" distL="0" distR="0" wp14:anchorId="1501F94D" wp14:editId="5F3C823A">
                        <wp:extent cx="365760" cy="270510"/>
                        <wp:effectExtent l="0" t="0" r="0" b="0"/>
                        <wp:docPr id="185" name="对象 1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
                                <pic:cNvPicPr>
                                  <a:picLocks noChangeAspect="1" noChangeArrowheads="1"/>
                                  <a:extLst>
                                    <a:ext uri="{837473B0-CC2E-450a-ABE3-18F120FF3D37}">
                                      <a15:objectPr xmlns:a15="http://schemas.microsoft.com/office/drawing/2012/main" objectId="_1777171607" isActiveX="0" linkType=""/>
                                    </a:ext>
                                  </a:extLst>
                                </pic:cNvPicPr>
                              </pic:nvPicPr>
                              <pic:blipFill>
                                <a:blip r:embed="rId557">
                                  <a:extLst>
                                    <a:ext uri="{28A0092B-C50C-407E-A947-70E740481C1C}">
                                      <a14:useLocalDpi xmlns:a14="http://schemas.microsoft.com/office/drawing/2010/main" val="0"/>
                                    </a:ext>
                                  </a:extLst>
                                </a:blip>
                                <a:srcRect/>
                                <a:stretch>
                                  <a:fillRect/>
                                </a:stretch>
                              </pic:blipFill>
                              <pic:spPr bwMode="auto">
                                <a:xfrm>
                                  <a:off x="0" y="0"/>
                                  <a:ext cx="365760" cy="270510"/>
                                </a:xfrm>
                                <a:prstGeom prst="rect">
                                  <a:avLst/>
                                </a:prstGeom>
                                <a:noFill/>
                                <a:ln>
                                  <a:noFill/>
                                </a:ln>
                              </pic:spPr>
                            </pic:pic>
                          </a:graphicData>
                        </a:graphic>
                      </wp:inline>
                    </w:drawing>
                    <w:objectEmbed w:drawAspect="content" r:id="rId556" w:progId="Equation.DSMT4" w:shapeId="185" w:fieldCodes=""/>
                  </w:object>
                </mc:Fallback>
              </mc:AlternateContent>
            </w:r>
          </w:p>
        </w:tc>
        <w:tc>
          <w:tcPr>
            <w:tcW w:w="35.60pt" w:type="dxa"/>
            <w:tcBorders>
              <w:top w:val="single" w:sz="4" w:space="0" w:color="auto"/>
              <w:bottom w:val="nil"/>
            </w:tcBorders>
            <w:shd w:val="clear" w:color="auto" w:fill="auto"/>
          </w:tcPr>
          <w:p w14:paraId="2F1097E3" w14:textId="77777777" w:rsidR="00685E42" w:rsidRPr="00A74F96" w:rsidRDefault="00685E42" w:rsidP="00F0237D">
            <w:pPr>
              <w:jc w:val="center"/>
              <w:rPr>
                <w:sz w:val="21"/>
                <w:szCs w:val="21"/>
              </w:rPr>
            </w:pPr>
            <w:r w:rsidRPr="00A74F96">
              <w:rPr>
                <w:sz w:val="21"/>
                <w:szCs w:val="21"/>
              </w:rPr>
              <w:t>32.48</w:t>
            </w:r>
          </w:p>
        </w:tc>
        <w:tc>
          <w:tcPr>
            <w:tcW w:w="35.90pt" w:type="dxa"/>
            <w:tcBorders>
              <w:top w:val="single" w:sz="4" w:space="0" w:color="auto"/>
              <w:bottom w:val="nil"/>
            </w:tcBorders>
            <w:shd w:val="clear" w:color="auto" w:fill="auto"/>
          </w:tcPr>
          <w:p w14:paraId="2A9F9E8E" w14:textId="77777777" w:rsidR="00685E42" w:rsidRPr="00A74F96" w:rsidRDefault="00685E42" w:rsidP="00F0237D">
            <w:pPr>
              <w:jc w:val="center"/>
              <w:rPr>
                <w:sz w:val="21"/>
                <w:szCs w:val="21"/>
              </w:rPr>
            </w:pPr>
            <w:r w:rsidRPr="00A74F96">
              <w:rPr>
                <w:sz w:val="21"/>
                <w:szCs w:val="21"/>
              </w:rPr>
              <w:t>28.76</w:t>
            </w:r>
          </w:p>
        </w:tc>
        <w:tc>
          <w:tcPr>
            <w:tcW w:w="35.60pt" w:type="dxa"/>
            <w:tcBorders>
              <w:top w:val="single" w:sz="4" w:space="0" w:color="auto"/>
              <w:bottom w:val="nil"/>
            </w:tcBorders>
            <w:shd w:val="clear" w:color="auto" w:fill="auto"/>
          </w:tcPr>
          <w:p w14:paraId="4892852D" w14:textId="77777777" w:rsidR="00685E42" w:rsidRPr="00A74F96" w:rsidRDefault="00685E42" w:rsidP="00F0237D">
            <w:pPr>
              <w:jc w:val="center"/>
              <w:rPr>
                <w:sz w:val="21"/>
                <w:szCs w:val="21"/>
              </w:rPr>
            </w:pPr>
            <w:r w:rsidRPr="00A74F96">
              <w:rPr>
                <w:sz w:val="21"/>
                <w:szCs w:val="21"/>
              </w:rPr>
              <w:t>27.67</w:t>
            </w:r>
          </w:p>
        </w:tc>
        <w:tc>
          <w:tcPr>
            <w:tcW w:w="54.65pt" w:type="dxa"/>
            <w:tcBorders>
              <w:top w:val="single" w:sz="4" w:space="0" w:color="auto"/>
              <w:bottom w:val="nil"/>
            </w:tcBorders>
            <w:shd w:val="clear" w:color="auto" w:fill="auto"/>
          </w:tcPr>
          <w:p w14:paraId="380BF626" w14:textId="77777777" w:rsidR="00685E42" w:rsidRPr="00A74F96" w:rsidRDefault="00685E42" w:rsidP="00F0237D">
            <w:pPr>
              <w:jc w:val="center"/>
              <w:rPr>
                <w:sz w:val="21"/>
                <w:szCs w:val="21"/>
              </w:rPr>
            </w:pPr>
            <w:r w:rsidRPr="00A74F96">
              <w:rPr>
                <w:sz w:val="21"/>
                <w:szCs w:val="21"/>
              </w:rPr>
              <w:t>26.47</w:t>
            </w:r>
          </w:p>
        </w:tc>
        <w:tc>
          <w:tcPr>
            <w:tcW w:w="57.55pt" w:type="dxa"/>
            <w:tcBorders>
              <w:top w:val="single" w:sz="4" w:space="0" w:color="auto"/>
              <w:bottom w:val="nil"/>
            </w:tcBorders>
            <w:shd w:val="clear" w:color="auto" w:fill="auto"/>
          </w:tcPr>
          <w:p w14:paraId="3DEEF1BD" w14:textId="77777777" w:rsidR="00685E42" w:rsidRPr="00A74F96" w:rsidRDefault="00685E42" w:rsidP="00F0237D">
            <w:pPr>
              <w:jc w:val="center"/>
              <w:rPr>
                <w:sz w:val="21"/>
                <w:szCs w:val="21"/>
              </w:rPr>
            </w:pPr>
            <w:r w:rsidRPr="00A74F96">
              <w:rPr>
                <w:sz w:val="21"/>
                <w:szCs w:val="21"/>
              </w:rPr>
              <w:t>31.00</w:t>
            </w:r>
          </w:p>
        </w:tc>
        <w:tc>
          <w:tcPr>
            <w:tcW w:w="54.40pt" w:type="dxa"/>
            <w:tcBorders>
              <w:top w:val="single" w:sz="4" w:space="0" w:color="auto"/>
              <w:bottom w:val="nil"/>
            </w:tcBorders>
            <w:shd w:val="clear" w:color="auto" w:fill="auto"/>
          </w:tcPr>
          <w:p w14:paraId="12BCA2A6" w14:textId="77777777" w:rsidR="00685E42" w:rsidRPr="00A74F96" w:rsidRDefault="00685E42" w:rsidP="00F0237D">
            <w:pPr>
              <w:jc w:val="center"/>
              <w:rPr>
                <w:sz w:val="21"/>
                <w:szCs w:val="21"/>
              </w:rPr>
            </w:pPr>
            <w:r w:rsidRPr="00A74F96">
              <w:rPr>
                <w:sz w:val="21"/>
                <w:szCs w:val="21"/>
              </w:rPr>
              <w:t>33.98</w:t>
            </w:r>
          </w:p>
        </w:tc>
        <w:tc>
          <w:tcPr>
            <w:tcW w:w="45.30pt" w:type="dxa"/>
            <w:tcBorders>
              <w:top w:val="single" w:sz="4" w:space="0" w:color="auto"/>
              <w:bottom w:val="nil"/>
            </w:tcBorders>
            <w:shd w:val="clear" w:color="auto" w:fill="auto"/>
          </w:tcPr>
          <w:p w14:paraId="69B87C9D" w14:textId="77777777" w:rsidR="00685E42" w:rsidRPr="00A74F96" w:rsidRDefault="00685E42" w:rsidP="00F0237D">
            <w:pPr>
              <w:jc w:val="center"/>
              <w:rPr>
                <w:sz w:val="21"/>
                <w:szCs w:val="21"/>
              </w:rPr>
            </w:pPr>
            <w:r w:rsidRPr="00A74F96">
              <w:rPr>
                <w:sz w:val="21"/>
                <w:szCs w:val="21"/>
              </w:rPr>
              <w:t>0.30</w:t>
            </w:r>
          </w:p>
        </w:tc>
        <w:tc>
          <w:tcPr>
            <w:tcW w:w="60.10pt" w:type="dxa"/>
            <w:tcBorders>
              <w:top w:val="single" w:sz="4" w:space="0" w:color="auto"/>
              <w:bottom w:val="nil"/>
            </w:tcBorders>
            <w:shd w:val="clear" w:color="auto" w:fill="auto"/>
          </w:tcPr>
          <w:p w14:paraId="659189B8" w14:textId="77777777" w:rsidR="00685E42" w:rsidRPr="00A74F96" w:rsidRDefault="00685E42" w:rsidP="00F0237D">
            <w:pPr>
              <w:jc w:val="center"/>
              <w:rPr>
                <w:sz w:val="21"/>
                <w:szCs w:val="21"/>
              </w:rPr>
            </w:pPr>
            <w:r w:rsidRPr="00A74F96">
              <w:rPr>
                <w:sz w:val="21"/>
                <w:szCs w:val="21"/>
              </w:rPr>
              <w:t>1.14</w:t>
            </w:r>
          </w:p>
        </w:tc>
      </w:tr>
      <w:tr w:rsidR="00685E42" w:rsidRPr="00A74F96" w14:paraId="0BFF699E" w14:textId="77777777" w:rsidTr="0071506B">
        <w:tc>
          <w:tcPr>
            <w:tcW w:w="39.85pt" w:type="dxa"/>
            <w:tcBorders>
              <w:top w:val="nil"/>
            </w:tcBorders>
            <w:shd w:val="clear" w:color="auto" w:fill="auto"/>
          </w:tcPr>
          <w:p w14:paraId="6569A8A7" w14:textId="257EE15A" w:rsidR="00685E42" w:rsidRPr="00A74F96" w:rsidRDefault="00B0057F" w:rsidP="00F0237D">
            <w:pPr>
              <w:jc w:val="center"/>
              <w:rPr>
                <w:sz w:val="21"/>
                <w:szCs w:val="21"/>
              </w:rPr>
            </w:pPr>
            <w:r w:rsidRPr="00B0057F">
              <w:rPr>
                <w:position w:val="-12"/>
              </w:rPr>
              <mc:AlternateContent>
                <mc:Choice Requires="v">
                  <w:object w:dxaOrig="34pt" w:dyaOrig="18pt" w14:anchorId="4E89994B">
                    <v:shape id="_x0000_i1210" type="#_x0000_t75" style="width:36.3pt;height:21.3pt" o:ole="">
                      <v:imagedata r:id="rId558" o:title=""/>
                    </v:shape>
                    <o:OLEObject Type="Embed" ProgID="Equation.DSMT4" ShapeID="_x0000_i1210" DrawAspect="Content" ObjectID="_1777171608" r:id="rId559"/>
                  </w:object>
                </mc:Choice>
                <mc:Fallback>
                  <w:object>
                    <w:drawing>
                      <wp:inline distT="0" distB="0" distL="0" distR="0" wp14:anchorId="626BDCC7" wp14:editId="189EADEC">
                        <wp:extent cx="461010" cy="270510"/>
                        <wp:effectExtent l="0" t="0" r="0" b="0"/>
                        <wp:docPr id="186" name="对象 1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
                                <pic:cNvPicPr>
                                  <a:picLocks noChangeAspect="1" noChangeArrowheads="1"/>
                                  <a:extLst>
                                    <a:ext uri="{837473B0-CC2E-450a-ABE3-18F120FF3D37}">
                                      <a15:objectPr xmlns:a15="http://schemas.microsoft.com/office/drawing/2012/main" objectId="_1777171608" isActiveX="0" linkType=""/>
                                    </a:ext>
                                  </a:extLst>
                                </pic:cNvPicPr>
                              </pic:nvPicPr>
                              <pic:blipFill>
                                <a:blip r:embed="rId560">
                                  <a:extLst>
                                    <a:ext uri="{28A0092B-C50C-407E-A947-70E740481C1C}">
                                      <a14:useLocalDpi xmlns:a14="http://schemas.microsoft.com/office/drawing/2010/main" val="0"/>
                                    </a:ext>
                                  </a:extLst>
                                </a:blip>
                                <a:srcRect/>
                                <a:stretch>
                                  <a:fillRect/>
                                </a:stretch>
                              </pic:blipFill>
                              <pic:spPr bwMode="auto">
                                <a:xfrm>
                                  <a:off x="0" y="0"/>
                                  <a:ext cx="461010" cy="270510"/>
                                </a:xfrm>
                                <a:prstGeom prst="rect">
                                  <a:avLst/>
                                </a:prstGeom>
                                <a:noFill/>
                                <a:ln>
                                  <a:noFill/>
                                </a:ln>
                              </pic:spPr>
                            </pic:pic>
                          </a:graphicData>
                        </a:graphic>
                      </wp:inline>
                    </w:drawing>
                    <w:objectEmbed w:drawAspect="content" r:id="rId559" w:progId="Equation.DSMT4" w:shapeId="186" w:fieldCodes=""/>
                  </w:object>
                </mc:Fallback>
              </mc:AlternateContent>
            </w:r>
          </w:p>
        </w:tc>
        <w:tc>
          <w:tcPr>
            <w:tcW w:w="35.60pt" w:type="dxa"/>
            <w:tcBorders>
              <w:top w:val="nil"/>
            </w:tcBorders>
            <w:shd w:val="clear" w:color="auto" w:fill="auto"/>
          </w:tcPr>
          <w:p w14:paraId="2177FA0B" w14:textId="77777777" w:rsidR="00685E42" w:rsidRPr="00A74F96" w:rsidRDefault="00685E42" w:rsidP="00F0237D">
            <w:pPr>
              <w:jc w:val="center"/>
              <w:rPr>
                <w:sz w:val="21"/>
                <w:szCs w:val="21"/>
              </w:rPr>
            </w:pPr>
            <w:r w:rsidRPr="00A74F96">
              <w:rPr>
                <w:sz w:val="21"/>
                <w:szCs w:val="21"/>
              </w:rPr>
              <w:t>32.58</w:t>
            </w:r>
          </w:p>
        </w:tc>
        <w:tc>
          <w:tcPr>
            <w:tcW w:w="35.90pt" w:type="dxa"/>
            <w:tcBorders>
              <w:top w:val="nil"/>
            </w:tcBorders>
            <w:shd w:val="clear" w:color="auto" w:fill="auto"/>
          </w:tcPr>
          <w:p w14:paraId="12C036A4" w14:textId="77777777" w:rsidR="00685E42" w:rsidRPr="00A74F96" w:rsidRDefault="00685E42" w:rsidP="00F0237D">
            <w:pPr>
              <w:jc w:val="center"/>
              <w:rPr>
                <w:sz w:val="21"/>
                <w:szCs w:val="21"/>
              </w:rPr>
            </w:pPr>
            <w:r w:rsidRPr="00A74F96">
              <w:rPr>
                <w:sz w:val="21"/>
                <w:szCs w:val="21"/>
              </w:rPr>
              <w:t>28.78</w:t>
            </w:r>
          </w:p>
        </w:tc>
        <w:tc>
          <w:tcPr>
            <w:tcW w:w="35.60pt" w:type="dxa"/>
            <w:tcBorders>
              <w:top w:val="nil"/>
            </w:tcBorders>
            <w:shd w:val="clear" w:color="auto" w:fill="auto"/>
          </w:tcPr>
          <w:p w14:paraId="72FCDF5B" w14:textId="77777777" w:rsidR="00685E42" w:rsidRPr="00A74F96" w:rsidRDefault="00685E42" w:rsidP="00F0237D">
            <w:pPr>
              <w:jc w:val="center"/>
              <w:rPr>
                <w:sz w:val="21"/>
                <w:szCs w:val="21"/>
              </w:rPr>
            </w:pPr>
            <w:r w:rsidRPr="00A74F96">
              <w:rPr>
                <w:sz w:val="21"/>
                <w:szCs w:val="21"/>
              </w:rPr>
              <w:t>27.68</w:t>
            </w:r>
          </w:p>
        </w:tc>
        <w:tc>
          <w:tcPr>
            <w:tcW w:w="54.65pt" w:type="dxa"/>
            <w:tcBorders>
              <w:top w:val="nil"/>
            </w:tcBorders>
            <w:shd w:val="clear" w:color="auto" w:fill="auto"/>
          </w:tcPr>
          <w:p w14:paraId="6A11A596" w14:textId="77777777" w:rsidR="00685E42" w:rsidRPr="00A74F96" w:rsidRDefault="00685E42" w:rsidP="00F0237D">
            <w:pPr>
              <w:jc w:val="center"/>
              <w:rPr>
                <w:sz w:val="21"/>
                <w:szCs w:val="21"/>
              </w:rPr>
            </w:pPr>
            <w:r w:rsidRPr="00A74F96">
              <w:rPr>
                <w:sz w:val="21"/>
                <w:szCs w:val="21"/>
              </w:rPr>
              <w:t>26.54</w:t>
            </w:r>
          </w:p>
        </w:tc>
        <w:tc>
          <w:tcPr>
            <w:tcW w:w="57.55pt" w:type="dxa"/>
            <w:tcBorders>
              <w:top w:val="nil"/>
            </w:tcBorders>
            <w:shd w:val="clear" w:color="auto" w:fill="auto"/>
          </w:tcPr>
          <w:p w14:paraId="420A4B53" w14:textId="77777777" w:rsidR="00685E42" w:rsidRPr="00A74F96" w:rsidRDefault="00685E42" w:rsidP="00F0237D">
            <w:pPr>
              <w:jc w:val="center"/>
              <w:rPr>
                <w:sz w:val="21"/>
                <w:szCs w:val="21"/>
              </w:rPr>
            </w:pPr>
            <w:r w:rsidRPr="00A74F96">
              <w:rPr>
                <w:sz w:val="21"/>
                <w:szCs w:val="21"/>
              </w:rPr>
              <w:t>31.06</w:t>
            </w:r>
          </w:p>
        </w:tc>
        <w:tc>
          <w:tcPr>
            <w:tcW w:w="54.40pt" w:type="dxa"/>
            <w:tcBorders>
              <w:top w:val="nil"/>
            </w:tcBorders>
            <w:shd w:val="clear" w:color="auto" w:fill="auto"/>
          </w:tcPr>
          <w:p w14:paraId="1FF89535" w14:textId="77777777" w:rsidR="00685E42" w:rsidRPr="00A74F96" w:rsidRDefault="00685E42" w:rsidP="00F0237D">
            <w:pPr>
              <w:jc w:val="center"/>
              <w:rPr>
                <w:sz w:val="21"/>
                <w:szCs w:val="21"/>
              </w:rPr>
            </w:pPr>
            <w:r w:rsidRPr="00A74F96">
              <w:rPr>
                <w:sz w:val="21"/>
                <w:szCs w:val="21"/>
              </w:rPr>
              <w:t>34.01</w:t>
            </w:r>
          </w:p>
        </w:tc>
        <w:tc>
          <w:tcPr>
            <w:tcW w:w="45.30pt" w:type="dxa"/>
            <w:tcBorders>
              <w:top w:val="nil"/>
            </w:tcBorders>
            <w:shd w:val="clear" w:color="auto" w:fill="auto"/>
          </w:tcPr>
          <w:p w14:paraId="1E80D4DE" w14:textId="77777777" w:rsidR="00685E42" w:rsidRPr="00A74F96" w:rsidRDefault="00685E42" w:rsidP="00F0237D">
            <w:pPr>
              <w:jc w:val="center"/>
              <w:rPr>
                <w:sz w:val="21"/>
                <w:szCs w:val="21"/>
              </w:rPr>
            </w:pPr>
            <w:r w:rsidRPr="00A74F96">
              <w:rPr>
                <w:sz w:val="21"/>
                <w:szCs w:val="21"/>
              </w:rPr>
              <w:t>0.33</w:t>
            </w:r>
          </w:p>
        </w:tc>
        <w:tc>
          <w:tcPr>
            <w:tcW w:w="60.10pt" w:type="dxa"/>
            <w:tcBorders>
              <w:top w:val="nil"/>
            </w:tcBorders>
            <w:shd w:val="clear" w:color="auto" w:fill="auto"/>
          </w:tcPr>
          <w:p w14:paraId="4F730E7B" w14:textId="77777777" w:rsidR="00685E42" w:rsidRPr="00A74F96" w:rsidRDefault="00685E42" w:rsidP="00F0237D">
            <w:pPr>
              <w:jc w:val="center"/>
              <w:rPr>
                <w:sz w:val="21"/>
                <w:szCs w:val="21"/>
              </w:rPr>
            </w:pPr>
            <w:r w:rsidRPr="00A74F96">
              <w:rPr>
                <w:sz w:val="21"/>
                <w:szCs w:val="21"/>
              </w:rPr>
              <w:t>1.14</w:t>
            </w:r>
          </w:p>
        </w:tc>
      </w:tr>
      <w:tr w:rsidR="00685E42" w:rsidRPr="00A74F96" w14:paraId="4259B6B5" w14:textId="77777777" w:rsidTr="0071506B">
        <w:tc>
          <w:tcPr>
            <w:tcW w:w="39.85pt" w:type="dxa"/>
            <w:shd w:val="clear" w:color="auto" w:fill="auto"/>
          </w:tcPr>
          <w:p w14:paraId="60837936" w14:textId="2675B84C" w:rsidR="00685E42" w:rsidRPr="00A74F96" w:rsidRDefault="00B0057F" w:rsidP="00F0237D">
            <w:pPr>
              <w:jc w:val="center"/>
              <w:rPr>
                <w:sz w:val="21"/>
                <w:szCs w:val="21"/>
              </w:rPr>
            </w:pPr>
            <w:r w:rsidRPr="00B0057F">
              <w:rPr>
                <w:position w:val="-12"/>
              </w:rPr>
              <mc:AlternateContent>
                <mc:Choice Requires="v">
                  <w:object w:dxaOrig="34pt" w:dyaOrig="18pt" w14:anchorId="70C0EDA0">
                    <v:shape id="_x0000_i1211" type="#_x0000_t75" style="width:36.3pt;height:21.3pt" o:ole="">
                      <v:imagedata r:id="rId561" o:title=""/>
                    </v:shape>
                    <o:OLEObject Type="Embed" ProgID="Equation.DSMT4" ShapeID="_x0000_i1211" DrawAspect="Content" ObjectID="_1777171609" r:id="rId562"/>
                  </w:object>
                </mc:Choice>
                <mc:Fallback>
                  <w:object>
                    <w:drawing>
                      <wp:inline distT="0" distB="0" distL="0" distR="0" wp14:anchorId="140CEC2A" wp14:editId="422FF11C">
                        <wp:extent cx="461010" cy="270510"/>
                        <wp:effectExtent l="0" t="0" r="0" b="0"/>
                        <wp:docPr id="187" name="对象 1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
                                <pic:cNvPicPr>
                                  <a:picLocks noChangeAspect="1" noChangeArrowheads="1"/>
                                  <a:extLst>
                                    <a:ext uri="{837473B0-CC2E-450a-ABE3-18F120FF3D37}">
                                      <a15:objectPr xmlns:a15="http://schemas.microsoft.com/office/drawing/2012/main" objectId="_1777171609" isActiveX="0" linkType=""/>
                                    </a:ext>
                                  </a:extLst>
                                </pic:cNvPicPr>
                              </pic:nvPicPr>
                              <pic:blipFill>
                                <a:blip r:embed="rId563">
                                  <a:extLst>
                                    <a:ext uri="{28A0092B-C50C-407E-A947-70E740481C1C}">
                                      <a14:useLocalDpi xmlns:a14="http://schemas.microsoft.com/office/drawing/2010/main" val="0"/>
                                    </a:ext>
                                  </a:extLst>
                                </a:blip>
                                <a:srcRect/>
                                <a:stretch>
                                  <a:fillRect/>
                                </a:stretch>
                              </pic:blipFill>
                              <pic:spPr bwMode="auto">
                                <a:xfrm>
                                  <a:off x="0" y="0"/>
                                  <a:ext cx="461010" cy="270510"/>
                                </a:xfrm>
                                <a:prstGeom prst="rect">
                                  <a:avLst/>
                                </a:prstGeom>
                                <a:noFill/>
                                <a:ln>
                                  <a:noFill/>
                                </a:ln>
                              </pic:spPr>
                            </pic:pic>
                          </a:graphicData>
                        </a:graphic>
                      </wp:inline>
                    </w:drawing>
                    <w:objectEmbed w:drawAspect="content" r:id="rId562" w:progId="Equation.DSMT4" w:shapeId="187" w:fieldCodes=""/>
                  </w:object>
                </mc:Fallback>
              </mc:AlternateContent>
            </w:r>
          </w:p>
        </w:tc>
        <w:tc>
          <w:tcPr>
            <w:tcW w:w="35.60pt" w:type="dxa"/>
            <w:shd w:val="clear" w:color="auto" w:fill="auto"/>
          </w:tcPr>
          <w:p w14:paraId="2ECDE9E7" w14:textId="77777777" w:rsidR="00685E42" w:rsidRPr="00A74F96" w:rsidRDefault="00685E42" w:rsidP="00F0237D">
            <w:pPr>
              <w:jc w:val="center"/>
              <w:rPr>
                <w:sz w:val="21"/>
                <w:szCs w:val="21"/>
              </w:rPr>
            </w:pPr>
            <w:r w:rsidRPr="00A74F96">
              <w:rPr>
                <w:sz w:val="21"/>
                <w:szCs w:val="21"/>
              </w:rPr>
              <w:t>32.65</w:t>
            </w:r>
          </w:p>
        </w:tc>
        <w:tc>
          <w:tcPr>
            <w:tcW w:w="35.90pt" w:type="dxa"/>
            <w:shd w:val="clear" w:color="auto" w:fill="auto"/>
          </w:tcPr>
          <w:p w14:paraId="2C93223A" w14:textId="77777777" w:rsidR="00685E42" w:rsidRPr="00A74F96" w:rsidRDefault="00685E42" w:rsidP="00F0237D">
            <w:pPr>
              <w:jc w:val="center"/>
              <w:rPr>
                <w:sz w:val="21"/>
                <w:szCs w:val="21"/>
              </w:rPr>
            </w:pPr>
            <w:r w:rsidRPr="00A74F96">
              <w:rPr>
                <w:sz w:val="21"/>
                <w:szCs w:val="21"/>
              </w:rPr>
              <w:t>28.87</w:t>
            </w:r>
          </w:p>
        </w:tc>
        <w:tc>
          <w:tcPr>
            <w:tcW w:w="35.60pt" w:type="dxa"/>
            <w:shd w:val="clear" w:color="auto" w:fill="auto"/>
          </w:tcPr>
          <w:p w14:paraId="2394E6B6" w14:textId="77777777" w:rsidR="00685E42" w:rsidRPr="00A74F96" w:rsidRDefault="00685E42" w:rsidP="00F0237D">
            <w:pPr>
              <w:jc w:val="center"/>
              <w:rPr>
                <w:sz w:val="21"/>
                <w:szCs w:val="21"/>
              </w:rPr>
            </w:pPr>
            <w:r w:rsidRPr="00A74F96">
              <w:rPr>
                <w:sz w:val="21"/>
                <w:szCs w:val="21"/>
              </w:rPr>
              <w:t>27.73</w:t>
            </w:r>
          </w:p>
        </w:tc>
        <w:tc>
          <w:tcPr>
            <w:tcW w:w="54.65pt" w:type="dxa"/>
            <w:shd w:val="clear" w:color="auto" w:fill="auto"/>
          </w:tcPr>
          <w:p w14:paraId="22638D37" w14:textId="77777777" w:rsidR="00685E42" w:rsidRPr="00A74F96" w:rsidRDefault="00685E42" w:rsidP="00F0237D">
            <w:pPr>
              <w:jc w:val="center"/>
              <w:rPr>
                <w:sz w:val="21"/>
                <w:szCs w:val="21"/>
              </w:rPr>
            </w:pPr>
            <w:r w:rsidRPr="00A74F96">
              <w:rPr>
                <w:sz w:val="21"/>
                <w:szCs w:val="21"/>
              </w:rPr>
              <w:t>26.67</w:t>
            </w:r>
          </w:p>
        </w:tc>
        <w:tc>
          <w:tcPr>
            <w:tcW w:w="57.55pt" w:type="dxa"/>
            <w:shd w:val="clear" w:color="auto" w:fill="auto"/>
          </w:tcPr>
          <w:p w14:paraId="602D3A31" w14:textId="77777777" w:rsidR="00685E42" w:rsidRPr="00A74F96" w:rsidRDefault="00685E42" w:rsidP="00F0237D">
            <w:pPr>
              <w:jc w:val="center"/>
              <w:rPr>
                <w:sz w:val="21"/>
                <w:szCs w:val="21"/>
              </w:rPr>
            </w:pPr>
            <w:r w:rsidRPr="00A74F96">
              <w:rPr>
                <w:sz w:val="21"/>
                <w:szCs w:val="21"/>
              </w:rPr>
              <w:t>31.22</w:t>
            </w:r>
          </w:p>
        </w:tc>
        <w:tc>
          <w:tcPr>
            <w:tcW w:w="54.40pt" w:type="dxa"/>
            <w:shd w:val="clear" w:color="auto" w:fill="auto"/>
          </w:tcPr>
          <w:p w14:paraId="421E4104" w14:textId="77777777" w:rsidR="00685E42" w:rsidRPr="00A74F96" w:rsidRDefault="00685E42" w:rsidP="00F0237D">
            <w:pPr>
              <w:jc w:val="center"/>
              <w:rPr>
                <w:sz w:val="21"/>
                <w:szCs w:val="21"/>
              </w:rPr>
            </w:pPr>
            <w:r w:rsidRPr="00A74F96">
              <w:rPr>
                <w:sz w:val="21"/>
                <w:szCs w:val="21"/>
              </w:rPr>
              <w:t>34.06</w:t>
            </w:r>
          </w:p>
        </w:tc>
        <w:tc>
          <w:tcPr>
            <w:tcW w:w="45.30pt" w:type="dxa"/>
            <w:shd w:val="clear" w:color="auto" w:fill="auto"/>
          </w:tcPr>
          <w:p w14:paraId="1DB120C7" w14:textId="77777777" w:rsidR="00685E42" w:rsidRPr="00A74F96" w:rsidRDefault="00685E42" w:rsidP="00F0237D">
            <w:pPr>
              <w:jc w:val="center"/>
              <w:rPr>
                <w:sz w:val="21"/>
                <w:szCs w:val="21"/>
              </w:rPr>
            </w:pPr>
            <w:r w:rsidRPr="00A74F96">
              <w:rPr>
                <w:sz w:val="21"/>
                <w:szCs w:val="21"/>
              </w:rPr>
              <w:t>0.37</w:t>
            </w:r>
          </w:p>
        </w:tc>
        <w:tc>
          <w:tcPr>
            <w:tcW w:w="60.10pt" w:type="dxa"/>
            <w:shd w:val="clear" w:color="auto" w:fill="auto"/>
          </w:tcPr>
          <w:p w14:paraId="2F434278" w14:textId="77777777" w:rsidR="00685E42" w:rsidRPr="00A74F96" w:rsidRDefault="00685E42" w:rsidP="00F0237D">
            <w:pPr>
              <w:jc w:val="center"/>
              <w:rPr>
                <w:sz w:val="21"/>
                <w:szCs w:val="21"/>
              </w:rPr>
            </w:pPr>
            <w:r w:rsidRPr="00A74F96">
              <w:rPr>
                <w:sz w:val="21"/>
                <w:szCs w:val="21"/>
              </w:rPr>
              <w:t>1.14</w:t>
            </w:r>
          </w:p>
        </w:tc>
      </w:tr>
      <w:tr w:rsidR="00685E42" w:rsidRPr="00A74F96" w14:paraId="4E170056" w14:textId="77777777" w:rsidTr="0071506B">
        <w:tc>
          <w:tcPr>
            <w:tcW w:w="39.85pt" w:type="dxa"/>
            <w:shd w:val="clear" w:color="auto" w:fill="auto"/>
          </w:tcPr>
          <w:p w14:paraId="06C311AD" w14:textId="7FC840C5" w:rsidR="00685E42" w:rsidRPr="00A74F96" w:rsidRDefault="00B0057F" w:rsidP="00F0237D">
            <w:pPr>
              <w:jc w:val="center"/>
              <w:rPr>
                <w:sz w:val="21"/>
                <w:szCs w:val="21"/>
              </w:rPr>
            </w:pPr>
            <w:r w:rsidRPr="00B0057F">
              <w:rPr>
                <w:position w:val="-12"/>
              </w:rPr>
              <mc:AlternateContent>
                <mc:Choice Requires="v">
                  <w:object w:dxaOrig="34pt" w:dyaOrig="18pt" w14:anchorId="741EBD76">
                    <v:shape id="_x0000_i1212" type="#_x0000_t75" style="width:36.3pt;height:21.3pt" o:ole="">
                      <v:imagedata r:id="rId564" o:title=""/>
                    </v:shape>
                    <o:OLEObject Type="Embed" ProgID="Equation.DSMT4" ShapeID="_x0000_i1212" DrawAspect="Content" ObjectID="_1777171610" r:id="rId565"/>
                  </w:object>
                </mc:Choice>
                <mc:Fallback>
                  <w:object>
                    <w:drawing>
                      <wp:inline distT="0" distB="0" distL="0" distR="0" wp14:anchorId="18D42C97" wp14:editId="22084C29">
                        <wp:extent cx="461010" cy="270510"/>
                        <wp:effectExtent l="0" t="0" r="0" b="0"/>
                        <wp:docPr id="188" name="对象 1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8"/>
                                <pic:cNvPicPr>
                                  <a:picLocks noChangeAspect="1" noChangeArrowheads="1"/>
                                  <a:extLst>
                                    <a:ext uri="{837473B0-CC2E-450a-ABE3-18F120FF3D37}">
                                      <a15:objectPr xmlns:a15="http://schemas.microsoft.com/office/drawing/2012/main" objectId="_1777171610" isActiveX="0" linkType=""/>
                                    </a:ext>
                                  </a:extLst>
                                </pic:cNvPicPr>
                              </pic:nvPicPr>
                              <pic:blipFill>
                                <a:blip r:embed="rId566">
                                  <a:extLst>
                                    <a:ext uri="{28A0092B-C50C-407E-A947-70E740481C1C}">
                                      <a14:useLocalDpi xmlns:a14="http://schemas.microsoft.com/office/drawing/2010/main" val="0"/>
                                    </a:ext>
                                  </a:extLst>
                                </a:blip>
                                <a:srcRect/>
                                <a:stretch>
                                  <a:fillRect/>
                                </a:stretch>
                              </pic:blipFill>
                              <pic:spPr bwMode="auto">
                                <a:xfrm>
                                  <a:off x="0" y="0"/>
                                  <a:ext cx="461010" cy="270510"/>
                                </a:xfrm>
                                <a:prstGeom prst="rect">
                                  <a:avLst/>
                                </a:prstGeom>
                                <a:noFill/>
                                <a:ln>
                                  <a:noFill/>
                                </a:ln>
                              </pic:spPr>
                            </pic:pic>
                          </a:graphicData>
                        </a:graphic>
                      </wp:inline>
                    </w:drawing>
                    <w:objectEmbed w:drawAspect="content" r:id="rId565" w:progId="Equation.DSMT4" w:shapeId="188" w:fieldCodes=""/>
                  </w:object>
                </mc:Fallback>
              </mc:AlternateContent>
            </w:r>
          </w:p>
        </w:tc>
        <w:tc>
          <w:tcPr>
            <w:tcW w:w="35.60pt" w:type="dxa"/>
            <w:shd w:val="clear" w:color="auto" w:fill="auto"/>
          </w:tcPr>
          <w:p w14:paraId="0489DE1C" w14:textId="77777777" w:rsidR="00685E42" w:rsidRPr="00A74F96" w:rsidRDefault="00685E42" w:rsidP="00F0237D">
            <w:pPr>
              <w:jc w:val="center"/>
              <w:rPr>
                <w:sz w:val="21"/>
                <w:szCs w:val="21"/>
              </w:rPr>
            </w:pPr>
            <w:r w:rsidRPr="00A74F96">
              <w:rPr>
                <w:sz w:val="21"/>
                <w:szCs w:val="21"/>
              </w:rPr>
              <w:t>32.67</w:t>
            </w:r>
          </w:p>
        </w:tc>
        <w:tc>
          <w:tcPr>
            <w:tcW w:w="35.90pt" w:type="dxa"/>
            <w:shd w:val="clear" w:color="auto" w:fill="auto"/>
          </w:tcPr>
          <w:p w14:paraId="381A9DDB" w14:textId="77777777" w:rsidR="00685E42" w:rsidRPr="00A74F96" w:rsidRDefault="00685E42" w:rsidP="00F0237D">
            <w:pPr>
              <w:jc w:val="center"/>
              <w:rPr>
                <w:sz w:val="21"/>
                <w:szCs w:val="21"/>
              </w:rPr>
            </w:pPr>
            <w:r w:rsidRPr="00A74F96">
              <w:rPr>
                <w:sz w:val="21"/>
                <w:szCs w:val="21"/>
              </w:rPr>
              <w:t>28.89</w:t>
            </w:r>
          </w:p>
        </w:tc>
        <w:tc>
          <w:tcPr>
            <w:tcW w:w="35.60pt" w:type="dxa"/>
            <w:shd w:val="clear" w:color="auto" w:fill="auto"/>
          </w:tcPr>
          <w:p w14:paraId="7026B18C" w14:textId="77777777" w:rsidR="00685E42" w:rsidRPr="00A74F96" w:rsidRDefault="00685E42" w:rsidP="00F0237D">
            <w:pPr>
              <w:jc w:val="center"/>
              <w:rPr>
                <w:sz w:val="21"/>
                <w:szCs w:val="21"/>
              </w:rPr>
            </w:pPr>
            <w:r w:rsidRPr="00A74F96">
              <w:rPr>
                <w:sz w:val="21"/>
                <w:szCs w:val="21"/>
              </w:rPr>
              <w:t>27.74</w:t>
            </w:r>
          </w:p>
        </w:tc>
        <w:tc>
          <w:tcPr>
            <w:tcW w:w="54.65pt" w:type="dxa"/>
            <w:shd w:val="clear" w:color="auto" w:fill="auto"/>
          </w:tcPr>
          <w:p w14:paraId="177643A5" w14:textId="77777777" w:rsidR="00685E42" w:rsidRPr="00A74F96" w:rsidRDefault="00685E42" w:rsidP="00F0237D">
            <w:pPr>
              <w:jc w:val="center"/>
              <w:rPr>
                <w:sz w:val="21"/>
                <w:szCs w:val="21"/>
              </w:rPr>
            </w:pPr>
            <w:r w:rsidRPr="00A74F96">
              <w:rPr>
                <w:sz w:val="21"/>
                <w:szCs w:val="21"/>
              </w:rPr>
              <w:t>26.72</w:t>
            </w:r>
          </w:p>
        </w:tc>
        <w:tc>
          <w:tcPr>
            <w:tcW w:w="57.55pt" w:type="dxa"/>
            <w:shd w:val="clear" w:color="auto" w:fill="auto"/>
          </w:tcPr>
          <w:p w14:paraId="2F0DC71E" w14:textId="77777777" w:rsidR="00685E42" w:rsidRPr="00A74F96" w:rsidRDefault="00685E42" w:rsidP="00F0237D">
            <w:pPr>
              <w:jc w:val="center"/>
              <w:rPr>
                <w:sz w:val="21"/>
                <w:szCs w:val="21"/>
              </w:rPr>
            </w:pPr>
            <w:r w:rsidRPr="00A74F96">
              <w:rPr>
                <w:sz w:val="21"/>
                <w:szCs w:val="21"/>
              </w:rPr>
              <w:t>31.30</w:t>
            </w:r>
          </w:p>
        </w:tc>
        <w:tc>
          <w:tcPr>
            <w:tcW w:w="54.40pt" w:type="dxa"/>
            <w:shd w:val="clear" w:color="auto" w:fill="auto"/>
          </w:tcPr>
          <w:p w14:paraId="3E9C89E3" w14:textId="77777777" w:rsidR="00685E42" w:rsidRPr="00A74F96" w:rsidRDefault="00685E42" w:rsidP="00F0237D">
            <w:pPr>
              <w:jc w:val="center"/>
              <w:rPr>
                <w:sz w:val="21"/>
                <w:szCs w:val="21"/>
              </w:rPr>
            </w:pPr>
            <w:r w:rsidRPr="00A74F96">
              <w:rPr>
                <w:sz w:val="21"/>
                <w:szCs w:val="21"/>
              </w:rPr>
              <w:t>34.08</w:t>
            </w:r>
          </w:p>
        </w:tc>
        <w:tc>
          <w:tcPr>
            <w:tcW w:w="45.30pt" w:type="dxa"/>
            <w:shd w:val="clear" w:color="auto" w:fill="auto"/>
          </w:tcPr>
          <w:p w14:paraId="1662A7F4" w14:textId="77777777" w:rsidR="00685E42" w:rsidRPr="00A74F96" w:rsidRDefault="00685E42" w:rsidP="00F0237D">
            <w:pPr>
              <w:jc w:val="center"/>
              <w:rPr>
                <w:sz w:val="21"/>
                <w:szCs w:val="21"/>
              </w:rPr>
            </w:pPr>
            <w:r w:rsidRPr="00A74F96">
              <w:rPr>
                <w:sz w:val="21"/>
                <w:szCs w:val="21"/>
              </w:rPr>
              <w:t>0.41</w:t>
            </w:r>
          </w:p>
        </w:tc>
        <w:tc>
          <w:tcPr>
            <w:tcW w:w="60.10pt" w:type="dxa"/>
            <w:shd w:val="clear" w:color="auto" w:fill="auto"/>
          </w:tcPr>
          <w:p w14:paraId="61D1F0FD" w14:textId="77777777" w:rsidR="00685E42" w:rsidRPr="00A74F96" w:rsidRDefault="00685E42" w:rsidP="00F0237D">
            <w:pPr>
              <w:jc w:val="center"/>
              <w:rPr>
                <w:sz w:val="21"/>
                <w:szCs w:val="21"/>
              </w:rPr>
            </w:pPr>
            <w:r w:rsidRPr="00A74F96">
              <w:rPr>
                <w:sz w:val="21"/>
                <w:szCs w:val="21"/>
              </w:rPr>
              <w:t>1.14</w:t>
            </w:r>
          </w:p>
        </w:tc>
      </w:tr>
    </w:tbl>
    <w:p w14:paraId="714309BF" w14:textId="77777777" w:rsidR="0071506B" w:rsidRPr="00685E42" w:rsidRDefault="0071506B" w:rsidP="0071506B">
      <w:pPr>
        <w:tabs>
          <w:tab w:val="start" w:pos="24.90pt"/>
        </w:tabs>
        <w:adjustRightInd w:val="0"/>
        <w:snapToGrid w:val="0"/>
        <w:spacing w:line="15pt" w:lineRule="auto"/>
        <w:ind w:firstLineChars="200" w:firstLine="21.90pt"/>
        <w:jc w:val="center"/>
        <w:rPr>
          <w:sz w:val="21"/>
          <w:szCs w:val="21"/>
        </w:rPr>
      </w:pPr>
      <w:r w:rsidRPr="00685E42">
        <w:rPr>
          <w:rFonts w:hint="eastAsia"/>
          <w:sz w:val="21"/>
          <w:szCs w:val="21"/>
        </w:rPr>
        <w:t>表</w:t>
      </w:r>
      <w:r w:rsidRPr="00685E42">
        <w:rPr>
          <w:rFonts w:hint="eastAsia"/>
          <w:sz w:val="21"/>
          <w:szCs w:val="21"/>
        </w:rPr>
        <w:t>3</w:t>
      </w:r>
      <w:r w:rsidRPr="00685E42">
        <w:rPr>
          <w:sz w:val="21"/>
          <w:szCs w:val="21"/>
        </w:rPr>
        <w:t xml:space="preserve">-1 </w:t>
      </w:r>
      <w:r w:rsidRPr="00685E42">
        <w:rPr>
          <w:rFonts w:hint="eastAsia"/>
          <w:sz w:val="21"/>
          <w:szCs w:val="21"/>
        </w:rPr>
        <w:t>不同</w:t>
      </w:r>
      <w:r w:rsidRPr="00685E42">
        <w:rPr>
          <w:position w:val="-12"/>
        </w:rPr>
        <mc:AlternateContent>
          <mc:Choice Requires="v">
            <w:object w:dxaOrig="15pt" w:dyaOrig="18pt" w14:anchorId="22CEC407">
              <v:shape id="_x0000_i1213" type="#_x0000_t75" style="width:14.4pt;height:21.3pt" o:ole="">
                <v:imagedata r:id="rId567" o:title=""/>
              </v:shape>
              <o:OLEObject Type="Embed" ProgID="Equation.DSMT4" ShapeID="_x0000_i1213" DrawAspect="Content" ObjectID="_1777171611" r:id="rId568"/>
            </w:object>
          </mc:Choice>
          <mc:Fallback>
            <w:object>
              <w:drawing>
                <wp:inline distT="0" distB="0" distL="0" distR="0" wp14:anchorId="3FD554E4" wp14:editId="014A513C">
                  <wp:extent cx="182880" cy="270510"/>
                  <wp:effectExtent l="0" t="0" r="7620" b="0"/>
                  <wp:docPr id="189" name="对象 1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9"/>
                          <pic:cNvPicPr>
                            <a:picLocks noChangeAspect="1" noChangeArrowheads="1"/>
                            <a:extLst>
                              <a:ext uri="{837473B0-CC2E-450a-ABE3-18F120FF3D37}">
                                <a15:objectPr xmlns:a15="http://schemas.microsoft.com/office/drawing/2012/main" objectId="_1777171611" isActiveX="0" linkType=""/>
                              </a:ext>
                            </a:extLst>
                          </pic:cNvPicPr>
                        </pic:nvPicPr>
                        <pic:blipFill>
                          <a:blip r:embed="rId569">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568" w:progId="Equation.DSMT4" w:shapeId="189" w:fieldCodes=""/>
            </w:object>
          </mc:Fallback>
        </mc:AlternateContent>
      </w:r>
      <w:r w:rsidRPr="00E30044">
        <w:rPr>
          <w:rFonts w:hint="eastAsia"/>
          <w:sz w:val="21"/>
          <w:szCs w:val="21"/>
        </w:rPr>
        <w:t>设置</w:t>
      </w:r>
      <w:proofErr w:type="gramStart"/>
      <w:r w:rsidRPr="00E30044">
        <w:rPr>
          <w:rFonts w:hint="eastAsia"/>
          <w:sz w:val="21"/>
          <w:szCs w:val="21"/>
        </w:rPr>
        <w:t>下网络</w:t>
      </w:r>
      <w:proofErr w:type="gramEnd"/>
      <w:r w:rsidRPr="00E30044">
        <w:rPr>
          <w:rFonts w:hint="eastAsia"/>
          <w:sz w:val="21"/>
          <w:szCs w:val="21"/>
        </w:rPr>
        <w:t>在各数据集上的</w:t>
      </w:r>
      <w:r w:rsidRPr="00E30044">
        <w:rPr>
          <w:rFonts w:hint="eastAsia"/>
          <w:sz w:val="21"/>
          <w:szCs w:val="21"/>
        </w:rPr>
        <w:t>PSNR</w:t>
      </w:r>
      <w:r w:rsidRPr="00E30044">
        <w:rPr>
          <w:rFonts w:hint="eastAsia"/>
          <w:sz w:val="21"/>
          <w:szCs w:val="21"/>
        </w:rPr>
        <w:t>、运行时间和参数量比较</w:t>
      </w:r>
    </w:p>
    <w:p w14:paraId="60C4098C" w14:textId="77777777" w:rsidR="00E30044" w:rsidRDefault="00E30044" w:rsidP="0071506B">
      <w:pPr>
        <w:tabs>
          <w:tab w:val="start" w:pos="24.90pt"/>
        </w:tabs>
        <w:adjustRightInd w:val="0"/>
        <w:snapToGrid w:val="0"/>
        <w:spacing w:line="15pt" w:lineRule="auto"/>
      </w:pPr>
    </w:p>
    <w:p w14:paraId="0D2B9E24" w14:textId="130667CE" w:rsidR="009B1057" w:rsidRDefault="00B0057F" w:rsidP="00B0057F">
      <w:pPr>
        <w:tabs>
          <w:tab w:val="start" w:pos="24.90pt"/>
        </w:tabs>
        <w:adjustRightInd w:val="0"/>
        <w:snapToGrid w:val="0"/>
        <w:spacing w:line="15pt" w:lineRule="auto"/>
      </w:pPr>
      <w:proofErr w:type="gramStart"/>
      <w:r w:rsidRPr="0052274D">
        <w:rPr>
          <w:rFonts w:hint="eastAsia"/>
        </w:rPr>
        <w:t>验</w:t>
      </w:r>
      <w:proofErr w:type="gramEnd"/>
      <w:r w:rsidRPr="0052274D">
        <w:rPr>
          <w:rFonts w:hint="eastAsia"/>
        </w:rPr>
        <w:t>结果</w:t>
      </w:r>
      <w:r>
        <w:rPr>
          <w:rFonts w:hint="eastAsia"/>
        </w:rPr>
        <w:t>可以看出</w:t>
      </w:r>
      <w:r w:rsidRPr="0052274D">
        <w:rPr>
          <w:rFonts w:hint="eastAsia"/>
        </w:rPr>
        <w:t>，</w:t>
      </w:r>
      <w:r w:rsidR="009B1057" w:rsidRPr="0052274D">
        <w:rPr>
          <w:rFonts w:hint="eastAsia"/>
        </w:rPr>
        <w:t>随着</w:t>
      </w:r>
      <w:r w:rsidR="00685E42" w:rsidRPr="00685E42">
        <w:rPr>
          <w:position w:val="-12"/>
        </w:rPr>
        <mc:AlternateContent>
          <mc:Choice Requires="v">
            <w:object w:dxaOrig="15pt" w:dyaOrig="18pt" w14:anchorId="3B527001">
              <v:shape id="_x0000_i1214" type="#_x0000_t75" style="width:14.4pt;height:21.3pt" o:ole="">
                <v:imagedata r:id="rId548" o:title=""/>
              </v:shape>
              <o:OLEObject Type="Embed" ProgID="Equation.DSMT4" ShapeID="_x0000_i1214" DrawAspect="Content" ObjectID="_1777171612" r:id="rId570"/>
            </w:object>
          </mc:Choice>
          <mc:Fallback>
            <w:object>
              <w:drawing>
                <wp:inline distT="0" distB="0" distL="0" distR="0" wp14:anchorId="4F88DD9A" wp14:editId="03DE840F">
                  <wp:extent cx="182880" cy="270510"/>
                  <wp:effectExtent l="0" t="0" r="7620" b="0"/>
                  <wp:docPr id="190" name="对象 1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0"/>
                          <pic:cNvPicPr>
                            <a:picLocks noChangeAspect="1" noChangeArrowheads="1"/>
                            <a:extLst>
                              <a:ext uri="{837473B0-CC2E-450a-ABE3-18F120FF3D37}">
                                <a15:objectPr xmlns:a15="http://schemas.microsoft.com/office/drawing/2012/main" objectId="_1777171612" isActiveX="0" linkType=""/>
                              </a:ext>
                            </a:extLst>
                          </pic:cNvPicPr>
                        </pic:nvPicPr>
                        <pic:blipFill>
                          <a:blip r:embed="rId550">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570" w:progId="Equation.DSMT4" w:shapeId="190"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Pr>
          <w:rFonts w:hint="eastAsia"/>
        </w:rPr>
        <w:t>切割宽度</w:t>
      </w:r>
      <w:r w:rsidR="00685E42" w:rsidRPr="00685E42">
        <w:rPr>
          <w:position w:val="-12"/>
        </w:rPr>
        <mc:AlternateContent>
          <mc:Choice Requires="v">
            <w:object w:dxaOrig="15pt" w:dyaOrig="18pt" w14:anchorId="24D53A15">
              <v:shape id="_x0000_i1215" type="#_x0000_t75" style="width:14.4pt;height:21.3pt" o:ole="">
                <v:imagedata r:id="rId571" o:title=""/>
              </v:shape>
              <o:OLEObject Type="Embed" ProgID="Equation.DSMT4" ShapeID="_x0000_i1215" DrawAspect="Content" ObjectID="_1777171613" r:id="rId572"/>
            </w:object>
          </mc:Choice>
          <mc:Fallback>
            <w:object>
              <w:drawing>
                <wp:inline distT="0" distB="0" distL="0" distR="0" wp14:anchorId="6F9CE006" wp14:editId="35AFF20A">
                  <wp:extent cx="182880" cy="270510"/>
                  <wp:effectExtent l="0" t="0" r="7620" b="0"/>
                  <wp:docPr id="191" name="对象 1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1"/>
                          <pic:cNvPicPr>
                            <a:picLocks noChangeAspect="1" noChangeArrowheads="1"/>
                            <a:extLst>
                              <a:ext uri="{837473B0-CC2E-450a-ABE3-18F120FF3D37}">
                                <a15:objectPr xmlns:a15="http://schemas.microsoft.com/office/drawing/2012/main" objectId="_1777171613" isActiveX="0" linkType=""/>
                              </a:ext>
                            </a:extLst>
                          </pic:cNvPicPr>
                        </pic:nvPicPr>
                        <pic:blipFill>
                          <a:blip r:embed="rId573">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572" w:progId="Equation.DSMT4" w:shapeId="191" w:fieldCodes=""/>
            </w:object>
          </mc:Fallback>
        </mc:AlternateContent>
      </w:r>
      <w:r w:rsidR="009B1057">
        <w:rPr>
          <w:rFonts w:hint="eastAsia"/>
        </w:rPr>
        <w:t>的提高而增强</w:t>
      </w:r>
      <w:r w:rsidR="009B1057" w:rsidRPr="0052274D">
        <w:rPr>
          <w:rFonts w:hint="eastAsia"/>
        </w:rPr>
        <w:t>，但其推理时间也会随之加长。为了平衡模型的表达能力与推理时间，我们将模型的默认切割宽度</w:t>
      </w:r>
      <w:r w:rsidR="00E30044" w:rsidRPr="00E30044">
        <w:rPr>
          <w:position w:val="-12"/>
        </w:rPr>
        <mc:AlternateContent>
          <mc:Choice Requires="v">
            <w:object w:dxaOrig="15pt" w:dyaOrig="18pt" w14:anchorId="55427B69">
              <v:shape id="_x0000_i1216" type="#_x0000_t75" style="width:14.4pt;height:21.3pt" o:ole="">
                <v:imagedata r:id="rId574" o:title=""/>
              </v:shape>
              <o:OLEObject Type="Embed" ProgID="Equation.DSMT4" ShapeID="_x0000_i1216" DrawAspect="Content" ObjectID="_1777171614" r:id="rId575"/>
            </w:object>
          </mc:Choice>
          <mc:Fallback>
            <w:object>
              <w:drawing>
                <wp:inline distT="0" distB="0" distL="0" distR="0" wp14:anchorId="2045DE52" wp14:editId="0118A25E">
                  <wp:extent cx="182880" cy="270510"/>
                  <wp:effectExtent l="0" t="0" r="7620" b="0"/>
                  <wp:docPr id="192" name="对象 1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2"/>
                          <pic:cNvPicPr>
                            <a:picLocks noChangeAspect="1" noChangeArrowheads="1"/>
                            <a:extLst>
                              <a:ext uri="{837473B0-CC2E-450a-ABE3-18F120FF3D37}">
                                <a15:objectPr xmlns:a15="http://schemas.microsoft.com/office/drawing/2012/main" objectId="_1777171614" isActiveX="0" linkType=""/>
                              </a:ext>
                            </a:extLst>
                          </pic:cNvPicPr>
                        </pic:nvPicPr>
                        <pic:blipFill>
                          <a:blip r:embed="rId576">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575" w:progId="Equation.DSMT4" w:shapeId="192" w:fieldCodes=""/>
            </w:object>
          </mc:Fallback>
        </mc:AlternateContent>
      </w:r>
      <w:r w:rsidR="009B1057" w:rsidRPr="0052274D">
        <w:rPr>
          <w:rFonts w:hint="eastAsia"/>
        </w:rPr>
        <w:t>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5B0FD810"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-2 </w:t>
      </w:r>
      <w:r w:rsidR="00E30044" w:rsidRPr="00E30044">
        <w:rPr>
          <w:rFonts w:hint="eastAsia"/>
          <w:sz w:val="21"/>
          <w:szCs w:val="21"/>
        </w:rPr>
        <w:t>不同</w:t>
      </w:r>
      <w:r w:rsidR="00E30044" w:rsidRPr="00E30044">
        <w:rPr>
          <w:rFonts w:hint="eastAsia"/>
          <w:sz w:val="21"/>
          <w:szCs w:val="21"/>
        </w:rPr>
        <w:t>RASAB</w:t>
      </w:r>
      <w:r w:rsidR="00E30044" w:rsidRPr="00E30044">
        <w:rPr>
          <w:rFonts w:hint="eastAsia"/>
          <w:sz w:val="21"/>
          <w:szCs w:val="21"/>
        </w:rPr>
        <w:t>块数对各数据集上</w:t>
      </w:r>
      <w:r w:rsidR="00E30044" w:rsidRPr="00E30044">
        <w:rPr>
          <w:rFonts w:hint="eastAsia"/>
          <w:sz w:val="21"/>
          <w:szCs w:val="21"/>
        </w:rPr>
        <w:t>PSNR</w:t>
      </w:r>
      <w:r w:rsidR="00E30044" w:rsidRPr="00E30044">
        <w:rPr>
          <w:rFonts w:hint="eastAsia"/>
          <w:sz w:val="21"/>
          <w:szCs w:val="21"/>
        </w:rPr>
        <w:t>、运行时间和参数量的影响</w:t>
      </w:r>
    </w:p>
    <w:tbl>
      <w:tblPr>
        <w:tblW w:w="426.05pt" w:type="dxa"/>
        <w:jc w:val="center"/>
        <w:tblBorders>
          <w:bottom w:val="single" w:sz="12" w:space="0" w:color="auto"/>
        </w:tblBorders>
        <w:tblLook w:firstRow="1" w:lastRow="0" w:firstColumn="1" w:lastColumn="0" w:noHBand="0" w:noVBand="1"/>
      </w:tblPr>
      <w:tblGrid>
        <w:gridCol w:w="939"/>
        <w:gridCol w:w="712"/>
        <w:gridCol w:w="718"/>
        <w:gridCol w:w="712"/>
        <w:gridCol w:w="1093"/>
        <w:gridCol w:w="1151"/>
        <w:gridCol w:w="1088"/>
        <w:gridCol w:w="906"/>
        <w:gridCol w:w="1202"/>
      </w:tblGrid>
      <w:tr w:rsidR="009B1057" w:rsidRPr="00A74F96" w14:paraId="75AA3378" w14:textId="77777777" w:rsidTr="00FB57BB">
        <w:trPr>
          <w:jc w:val="center"/>
        </w:trPr>
        <w:tc>
          <w:tcPr>
            <w:tcW w:w="46.95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35.6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3B71E0">
        <w:trPr>
          <w:trHeight w:val="957"/>
          <w:jc w:val="center"/>
        </w:trPr>
        <w:tc>
          <w:tcPr>
            <w:tcW w:w="46.95pt" w:type="dxa"/>
            <w:shd w:val="clear" w:color="auto" w:fill="auto"/>
            <w:vAlign w:val="center"/>
          </w:tcPr>
          <w:p w14:paraId="1D858007" w14:textId="3183CF4B" w:rsidR="009B1057" w:rsidRPr="00A74F96" w:rsidRDefault="009B1057" w:rsidP="00023FB4">
            <w:pPr>
              <w:jc w:val="center"/>
              <w:rPr>
                <w:sz w:val="21"/>
                <w:szCs w:val="21"/>
              </w:rPr>
            </w:pPr>
            <w:r w:rsidRPr="00A74F96">
              <w:rPr>
                <w:sz w:val="21"/>
                <w:szCs w:val="21"/>
              </w:rPr>
              <w:t>1</w:t>
            </w:r>
          </w:p>
        </w:tc>
        <w:tc>
          <w:tcPr>
            <w:tcW w:w="35.6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35.9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35.6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54.65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57.55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54.4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45.3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60.1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r w:rsidR="00821900" w:rsidRPr="00A74F96" w14:paraId="23AB0BBF" w14:textId="77777777" w:rsidTr="003B71E0">
        <w:trPr>
          <w:trHeight w:val="957"/>
          <w:jc w:val="center"/>
        </w:trPr>
        <w:tc>
          <w:tcPr>
            <w:tcW w:w="46.95pt" w:type="dxa"/>
            <w:shd w:val="clear" w:color="auto" w:fill="auto"/>
            <w:vAlign w:val="center"/>
          </w:tcPr>
          <w:p w14:paraId="1D496218" w14:textId="32629561" w:rsidR="00821900" w:rsidRPr="00A74F96" w:rsidRDefault="00821900" w:rsidP="00821900">
            <w:pPr>
              <w:jc w:val="center"/>
              <w:rPr>
                <w:sz w:val="21"/>
                <w:szCs w:val="21"/>
              </w:rPr>
            </w:pPr>
            <w:r w:rsidRPr="00A74F96">
              <w:rPr>
                <w:sz w:val="21"/>
                <w:szCs w:val="21"/>
              </w:rPr>
              <w:t>2</w:t>
            </w:r>
          </w:p>
        </w:tc>
        <w:tc>
          <w:tcPr>
            <w:tcW w:w="35.60pt" w:type="dxa"/>
            <w:shd w:val="clear" w:color="auto" w:fill="auto"/>
            <w:vAlign w:val="center"/>
          </w:tcPr>
          <w:p w14:paraId="2344E66C" w14:textId="0B098AC0" w:rsidR="00821900" w:rsidRPr="00A74F96" w:rsidRDefault="00821900" w:rsidP="00821900">
            <w:pPr>
              <w:jc w:val="center"/>
              <w:rPr>
                <w:sz w:val="21"/>
                <w:szCs w:val="21"/>
              </w:rPr>
            </w:pPr>
            <w:r w:rsidRPr="00A74F96">
              <w:rPr>
                <w:sz w:val="21"/>
                <w:szCs w:val="21"/>
              </w:rPr>
              <w:t>32.40</w:t>
            </w:r>
          </w:p>
        </w:tc>
        <w:tc>
          <w:tcPr>
            <w:tcW w:w="35.90pt" w:type="dxa"/>
            <w:shd w:val="clear" w:color="auto" w:fill="auto"/>
            <w:vAlign w:val="center"/>
          </w:tcPr>
          <w:p w14:paraId="25487D73" w14:textId="081C996E" w:rsidR="00821900" w:rsidRPr="00A74F96" w:rsidRDefault="00821900" w:rsidP="00821900">
            <w:pPr>
              <w:jc w:val="center"/>
              <w:rPr>
                <w:sz w:val="21"/>
                <w:szCs w:val="21"/>
              </w:rPr>
            </w:pPr>
            <w:r w:rsidRPr="00A74F96">
              <w:rPr>
                <w:sz w:val="21"/>
                <w:szCs w:val="21"/>
              </w:rPr>
              <w:t>28.72</w:t>
            </w:r>
          </w:p>
        </w:tc>
        <w:tc>
          <w:tcPr>
            <w:tcW w:w="35.60pt" w:type="dxa"/>
            <w:shd w:val="clear" w:color="auto" w:fill="auto"/>
            <w:vAlign w:val="center"/>
          </w:tcPr>
          <w:p w14:paraId="690171CD" w14:textId="4C36D4D8" w:rsidR="00821900" w:rsidRPr="00A74F96" w:rsidRDefault="00821900" w:rsidP="00821900">
            <w:pPr>
              <w:jc w:val="center"/>
              <w:rPr>
                <w:sz w:val="21"/>
                <w:szCs w:val="21"/>
              </w:rPr>
            </w:pPr>
            <w:r w:rsidRPr="00A74F96">
              <w:rPr>
                <w:sz w:val="21"/>
                <w:szCs w:val="21"/>
              </w:rPr>
              <w:t>27.64</w:t>
            </w:r>
          </w:p>
        </w:tc>
        <w:tc>
          <w:tcPr>
            <w:tcW w:w="54.65pt" w:type="dxa"/>
            <w:shd w:val="clear" w:color="auto" w:fill="auto"/>
            <w:vAlign w:val="center"/>
          </w:tcPr>
          <w:p w14:paraId="7777BB2F" w14:textId="6E905209" w:rsidR="00821900" w:rsidRPr="00A74F96" w:rsidRDefault="00821900" w:rsidP="00821900">
            <w:pPr>
              <w:jc w:val="center"/>
              <w:rPr>
                <w:sz w:val="21"/>
                <w:szCs w:val="21"/>
              </w:rPr>
            </w:pPr>
            <w:r w:rsidRPr="00A74F96">
              <w:rPr>
                <w:sz w:val="21"/>
                <w:szCs w:val="21"/>
              </w:rPr>
              <w:t>26.35</w:t>
            </w:r>
          </w:p>
        </w:tc>
        <w:tc>
          <w:tcPr>
            <w:tcW w:w="57.55pt" w:type="dxa"/>
            <w:shd w:val="clear" w:color="auto" w:fill="auto"/>
            <w:vAlign w:val="center"/>
          </w:tcPr>
          <w:p w14:paraId="4754E1A0" w14:textId="31A80EDE" w:rsidR="00821900" w:rsidRPr="00A74F96" w:rsidRDefault="00821900" w:rsidP="00821900">
            <w:pPr>
              <w:jc w:val="center"/>
              <w:rPr>
                <w:sz w:val="21"/>
                <w:szCs w:val="21"/>
              </w:rPr>
            </w:pPr>
            <w:r w:rsidRPr="00A74F96">
              <w:rPr>
                <w:sz w:val="21"/>
                <w:szCs w:val="21"/>
              </w:rPr>
              <w:t>30.82</w:t>
            </w:r>
          </w:p>
        </w:tc>
        <w:tc>
          <w:tcPr>
            <w:tcW w:w="54.40pt" w:type="dxa"/>
            <w:shd w:val="clear" w:color="auto" w:fill="auto"/>
            <w:vAlign w:val="center"/>
          </w:tcPr>
          <w:p w14:paraId="1E60922A" w14:textId="174F2E32" w:rsidR="00821900" w:rsidRPr="00A74F96" w:rsidRDefault="00821900" w:rsidP="00821900">
            <w:pPr>
              <w:jc w:val="center"/>
              <w:rPr>
                <w:sz w:val="21"/>
                <w:szCs w:val="21"/>
              </w:rPr>
            </w:pPr>
            <w:r w:rsidRPr="00A74F96">
              <w:rPr>
                <w:sz w:val="21"/>
                <w:szCs w:val="21"/>
              </w:rPr>
              <w:t>33.92</w:t>
            </w:r>
          </w:p>
        </w:tc>
        <w:tc>
          <w:tcPr>
            <w:tcW w:w="45.30pt" w:type="dxa"/>
            <w:shd w:val="clear" w:color="auto" w:fill="auto"/>
            <w:vAlign w:val="center"/>
          </w:tcPr>
          <w:p w14:paraId="79D42354" w14:textId="53ABFBF2" w:rsidR="00821900" w:rsidRPr="00A74F96" w:rsidRDefault="00821900" w:rsidP="00821900">
            <w:pPr>
              <w:jc w:val="center"/>
              <w:rPr>
                <w:sz w:val="21"/>
                <w:szCs w:val="21"/>
              </w:rPr>
            </w:pPr>
            <w:r w:rsidRPr="00A74F96">
              <w:rPr>
                <w:sz w:val="21"/>
                <w:szCs w:val="21"/>
              </w:rPr>
              <w:t>0.29s</w:t>
            </w:r>
          </w:p>
        </w:tc>
        <w:tc>
          <w:tcPr>
            <w:tcW w:w="60.10pt" w:type="dxa"/>
            <w:shd w:val="clear" w:color="auto" w:fill="auto"/>
            <w:vAlign w:val="center"/>
          </w:tcPr>
          <w:p w14:paraId="5A5C580F" w14:textId="07ED4D35" w:rsidR="00821900" w:rsidRPr="00A74F96" w:rsidRDefault="00821900" w:rsidP="00821900">
            <w:pPr>
              <w:jc w:val="center"/>
              <w:rPr>
                <w:sz w:val="21"/>
                <w:szCs w:val="21"/>
              </w:rPr>
            </w:pPr>
            <w:r w:rsidRPr="00A74F96">
              <w:rPr>
                <w:sz w:val="21"/>
                <w:szCs w:val="21"/>
              </w:rPr>
              <w:t>0.60</w:t>
            </w:r>
          </w:p>
        </w:tc>
      </w:tr>
      <w:tr w:rsidR="00821900" w:rsidRPr="00A74F96" w14:paraId="4ACDC0D7" w14:textId="77777777" w:rsidTr="003B71E0">
        <w:trPr>
          <w:trHeight w:val="957"/>
          <w:jc w:val="center"/>
        </w:trPr>
        <w:tc>
          <w:tcPr>
            <w:tcW w:w="46.95pt" w:type="dxa"/>
            <w:shd w:val="clear" w:color="auto" w:fill="auto"/>
            <w:vAlign w:val="center"/>
          </w:tcPr>
          <w:p w14:paraId="102B188C" w14:textId="35B79903" w:rsidR="00821900" w:rsidRPr="00A74F96" w:rsidRDefault="00821900" w:rsidP="00821900">
            <w:pPr>
              <w:jc w:val="center"/>
              <w:rPr>
                <w:sz w:val="21"/>
                <w:szCs w:val="21"/>
              </w:rPr>
            </w:pPr>
            <w:r w:rsidRPr="00A74F96">
              <w:rPr>
                <w:sz w:val="21"/>
                <w:szCs w:val="21"/>
              </w:rPr>
              <w:t>3</w:t>
            </w:r>
          </w:p>
        </w:tc>
        <w:tc>
          <w:tcPr>
            <w:tcW w:w="35.60pt" w:type="dxa"/>
            <w:shd w:val="clear" w:color="auto" w:fill="auto"/>
            <w:vAlign w:val="center"/>
          </w:tcPr>
          <w:p w14:paraId="6059758B" w14:textId="5F75C8C0" w:rsidR="00821900" w:rsidRPr="00A74F96" w:rsidRDefault="00821900" w:rsidP="00821900">
            <w:pPr>
              <w:jc w:val="center"/>
              <w:rPr>
                <w:sz w:val="21"/>
                <w:szCs w:val="21"/>
              </w:rPr>
            </w:pPr>
            <w:r w:rsidRPr="00A74F96">
              <w:rPr>
                <w:sz w:val="21"/>
                <w:szCs w:val="21"/>
              </w:rPr>
              <w:t>32.45</w:t>
            </w:r>
          </w:p>
        </w:tc>
        <w:tc>
          <w:tcPr>
            <w:tcW w:w="35.90pt" w:type="dxa"/>
            <w:shd w:val="clear" w:color="auto" w:fill="auto"/>
            <w:vAlign w:val="center"/>
          </w:tcPr>
          <w:p w14:paraId="62FF48A9" w14:textId="44A36496" w:rsidR="00821900" w:rsidRPr="00A74F96" w:rsidRDefault="00821900" w:rsidP="00821900">
            <w:pPr>
              <w:jc w:val="center"/>
              <w:rPr>
                <w:sz w:val="21"/>
                <w:szCs w:val="21"/>
              </w:rPr>
            </w:pPr>
            <w:r w:rsidRPr="00A74F96">
              <w:rPr>
                <w:sz w:val="21"/>
                <w:szCs w:val="21"/>
              </w:rPr>
              <w:t>28.75</w:t>
            </w:r>
          </w:p>
        </w:tc>
        <w:tc>
          <w:tcPr>
            <w:tcW w:w="35.60pt" w:type="dxa"/>
            <w:shd w:val="clear" w:color="auto" w:fill="auto"/>
            <w:vAlign w:val="center"/>
          </w:tcPr>
          <w:p w14:paraId="76935C33" w14:textId="4B56AB7A" w:rsidR="00821900" w:rsidRPr="00A74F96" w:rsidRDefault="00821900" w:rsidP="00821900">
            <w:pPr>
              <w:jc w:val="center"/>
              <w:rPr>
                <w:sz w:val="21"/>
                <w:szCs w:val="21"/>
              </w:rPr>
            </w:pPr>
            <w:r w:rsidRPr="00A74F96">
              <w:rPr>
                <w:sz w:val="21"/>
                <w:szCs w:val="21"/>
              </w:rPr>
              <w:t>27.65</w:t>
            </w:r>
          </w:p>
        </w:tc>
        <w:tc>
          <w:tcPr>
            <w:tcW w:w="54.65pt" w:type="dxa"/>
            <w:shd w:val="clear" w:color="auto" w:fill="auto"/>
            <w:vAlign w:val="center"/>
          </w:tcPr>
          <w:p w14:paraId="0E450472" w14:textId="56FD511E" w:rsidR="00821900" w:rsidRPr="00A74F96" w:rsidRDefault="00821900" w:rsidP="00821900">
            <w:pPr>
              <w:jc w:val="center"/>
              <w:rPr>
                <w:sz w:val="21"/>
                <w:szCs w:val="21"/>
              </w:rPr>
            </w:pPr>
            <w:r w:rsidRPr="00A74F96">
              <w:rPr>
                <w:sz w:val="21"/>
                <w:szCs w:val="21"/>
              </w:rPr>
              <w:t>26.45</w:t>
            </w:r>
          </w:p>
        </w:tc>
        <w:tc>
          <w:tcPr>
            <w:tcW w:w="57.55pt" w:type="dxa"/>
            <w:shd w:val="clear" w:color="auto" w:fill="auto"/>
            <w:vAlign w:val="center"/>
          </w:tcPr>
          <w:p w14:paraId="08C83CE5" w14:textId="4F1DD805" w:rsidR="00821900" w:rsidRPr="00A74F96" w:rsidRDefault="00821900" w:rsidP="00821900">
            <w:pPr>
              <w:jc w:val="center"/>
              <w:rPr>
                <w:sz w:val="21"/>
                <w:szCs w:val="21"/>
              </w:rPr>
            </w:pPr>
            <w:r w:rsidRPr="00A74F96">
              <w:rPr>
                <w:sz w:val="21"/>
                <w:szCs w:val="21"/>
              </w:rPr>
              <w:t>30.90</w:t>
            </w:r>
          </w:p>
        </w:tc>
        <w:tc>
          <w:tcPr>
            <w:tcW w:w="54.40pt" w:type="dxa"/>
            <w:shd w:val="clear" w:color="auto" w:fill="auto"/>
            <w:vAlign w:val="center"/>
          </w:tcPr>
          <w:p w14:paraId="04D4C881" w14:textId="46F515C7" w:rsidR="00821900" w:rsidRPr="00A74F96" w:rsidRDefault="00821900" w:rsidP="00821900">
            <w:pPr>
              <w:jc w:val="center"/>
              <w:rPr>
                <w:sz w:val="21"/>
                <w:szCs w:val="21"/>
              </w:rPr>
            </w:pPr>
            <w:r w:rsidRPr="00A74F96">
              <w:rPr>
                <w:sz w:val="21"/>
                <w:szCs w:val="21"/>
              </w:rPr>
              <w:t>33.96</w:t>
            </w:r>
          </w:p>
        </w:tc>
        <w:tc>
          <w:tcPr>
            <w:tcW w:w="45.30pt" w:type="dxa"/>
            <w:shd w:val="clear" w:color="auto" w:fill="auto"/>
            <w:vAlign w:val="center"/>
          </w:tcPr>
          <w:p w14:paraId="721CAFE3" w14:textId="43514497" w:rsidR="00821900" w:rsidRPr="00A74F96" w:rsidRDefault="00821900" w:rsidP="00821900">
            <w:pPr>
              <w:jc w:val="center"/>
              <w:rPr>
                <w:sz w:val="21"/>
                <w:szCs w:val="21"/>
              </w:rPr>
            </w:pPr>
            <w:r w:rsidRPr="00A74F96">
              <w:rPr>
                <w:sz w:val="21"/>
                <w:szCs w:val="21"/>
              </w:rPr>
              <w:t>0.33s</w:t>
            </w:r>
          </w:p>
        </w:tc>
        <w:tc>
          <w:tcPr>
            <w:tcW w:w="60.10pt" w:type="dxa"/>
            <w:shd w:val="clear" w:color="auto" w:fill="auto"/>
            <w:vAlign w:val="center"/>
          </w:tcPr>
          <w:p w14:paraId="51948C0D" w14:textId="1FC131C5" w:rsidR="00821900" w:rsidRPr="00A74F96" w:rsidRDefault="00821900" w:rsidP="00821900">
            <w:pPr>
              <w:jc w:val="center"/>
              <w:rPr>
                <w:sz w:val="21"/>
                <w:szCs w:val="21"/>
              </w:rPr>
            </w:pPr>
            <w:r w:rsidRPr="00A74F96">
              <w:rPr>
                <w:sz w:val="21"/>
                <w:szCs w:val="21"/>
              </w:rPr>
              <w:t>0.87</w:t>
            </w:r>
          </w:p>
        </w:tc>
      </w:tr>
      <w:tr w:rsidR="00821900" w:rsidRPr="00A74F96" w14:paraId="43902EC1" w14:textId="77777777" w:rsidTr="003B71E0">
        <w:trPr>
          <w:trHeight w:val="957"/>
          <w:jc w:val="center"/>
        </w:trPr>
        <w:tc>
          <w:tcPr>
            <w:tcW w:w="46.95pt" w:type="dxa"/>
            <w:shd w:val="clear" w:color="auto" w:fill="auto"/>
            <w:vAlign w:val="center"/>
          </w:tcPr>
          <w:p w14:paraId="647AC3E3" w14:textId="519F0F08" w:rsidR="00821900" w:rsidRPr="00A74F96" w:rsidRDefault="00821900" w:rsidP="00821900">
            <w:pPr>
              <w:jc w:val="center"/>
              <w:rPr>
                <w:sz w:val="21"/>
                <w:szCs w:val="21"/>
              </w:rPr>
            </w:pPr>
            <w:r w:rsidRPr="00A74F96">
              <w:rPr>
                <w:sz w:val="21"/>
                <w:szCs w:val="21"/>
              </w:rPr>
              <w:t>4</w:t>
            </w:r>
          </w:p>
        </w:tc>
        <w:tc>
          <w:tcPr>
            <w:tcW w:w="35.60pt" w:type="dxa"/>
            <w:shd w:val="clear" w:color="auto" w:fill="auto"/>
            <w:vAlign w:val="center"/>
          </w:tcPr>
          <w:p w14:paraId="54B9CB08" w14:textId="5E109626" w:rsidR="00821900" w:rsidRPr="00A74F96" w:rsidRDefault="00821900" w:rsidP="00821900">
            <w:pPr>
              <w:jc w:val="center"/>
              <w:rPr>
                <w:sz w:val="21"/>
                <w:szCs w:val="21"/>
              </w:rPr>
            </w:pPr>
            <w:r w:rsidRPr="00A74F96">
              <w:rPr>
                <w:sz w:val="21"/>
                <w:szCs w:val="21"/>
              </w:rPr>
              <w:t>32.65</w:t>
            </w:r>
          </w:p>
        </w:tc>
        <w:tc>
          <w:tcPr>
            <w:tcW w:w="35.90pt" w:type="dxa"/>
            <w:shd w:val="clear" w:color="auto" w:fill="auto"/>
            <w:vAlign w:val="center"/>
          </w:tcPr>
          <w:p w14:paraId="76AEDD80" w14:textId="3D5D0D64" w:rsidR="00821900" w:rsidRPr="00A74F96" w:rsidRDefault="00821900" w:rsidP="00821900">
            <w:pPr>
              <w:jc w:val="center"/>
              <w:rPr>
                <w:sz w:val="21"/>
                <w:szCs w:val="21"/>
              </w:rPr>
            </w:pPr>
            <w:r w:rsidRPr="00A74F96">
              <w:rPr>
                <w:sz w:val="21"/>
                <w:szCs w:val="21"/>
              </w:rPr>
              <w:t>28.87</w:t>
            </w:r>
          </w:p>
        </w:tc>
        <w:tc>
          <w:tcPr>
            <w:tcW w:w="35.60pt" w:type="dxa"/>
            <w:shd w:val="clear" w:color="auto" w:fill="auto"/>
            <w:vAlign w:val="center"/>
          </w:tcPr>
          <w:p w14:paraId="2D747169" w14:textId="35D78A26" w:rsidR="00821900" w:rsidRPr="00A74F96" w:rsidRDefault="00821900" w:rsidP="00821900">
            <w:pPr>
              <w:jc w:val="center"/>
              <w:rPr>
                <w:sz w:val="21"/>
                <w:szCs w:val="21"/>
              </w:rPr>
            </w:pPr>
            <w:r w:rsidRPr="00A74F96">
              <w:rPr>
                <w:sz w:val="21"/>
                <w:szCs w:val="21"/>
              </w:rPr>
              <w:t>27.73</w:t>
            </w:r>
          </w:p>
        </w:tc>
        <w:tc>
          <w:tcPr>
            <w:tcW w:w="54.65pt" w:type="dxa"/>
            <w:shd w:val="clear" w:color="auto" w:fill="auto"/>
            <w:vAlign w:val="center"/>
          </w:tcPr>
          <w:p w14:paraId="672F9100" w14:textId="28DB9EF6" w:rsidR="00821900" w:rsidRPr="00A74F96" w:rsidRDefault="00821900" w:rsidP="00821900">
            <w:pPr>
              <w:jc w:val="center"/>
              <w:rPr>
                <w:sz w:val="21"/>
                <w:szCs w:val="21"/>
              </w:rPr>
            </w:pPr>
            <w:r w:rsidRPr="00A74F96">
              <w:rPr>
                <w:sz w:val="21"/>
                <w:szCs w:val="21"/>
              </w:rPr>
              <w:t>26.67</w:t>
            </w:r>
          </w:p>
        </w:tc>
        <w:tc>
          <w:tcPr>
            <w:tcW w:w="57.55pt" w:type="dxa"/>
            <w:shd w:val="clear" w:color="auto" w:fill="auto"/>
            <w:vAlign w:val="center"/>
          </w:tcPr>
          <w:p w14:paraId="26DA8E42" w14:textId="0C6DFDF7" w:rsidR="00821900" w:rsidRPr="00A74F96" w:rsidRDefault="00821900" w:rsidP="00821900">
            <w:pPr>
              <w:jc w:val="center"/>
              <w:rPr>
                <w:sz w:val="21"/>
                <w:szCs w:val="21"/>
              </w:rPr>
            </w:pPr>
            <w:r w:rsidRPr="00A74F96">
              <w:rPr>
                <w:sz w:val="21"/>
                <w:szCs w:val="21"/>
              </w:rPr>
              <w:t>31.22</w:t>
            </w:r>
          </w:p>
        </w:tc>
        <w:tc>
          <w:tcPr>
            <w:tcW w:w="54.40pt" w:type="dxa"/>
            <w:shd w:val="clear" w:color="auto" w:fill="auto"/>
            <w:vAlign w:val="center"/>
          </w:tcPr>
          <w:p w14:paraId="29904AFA" w14:textId="72B4A1DA" w:rsidR="00821900" w:rsidRPr="00A74F96" w:rsidRDefault="00821900" w:rsidP="00821900">
            <w:pPr>
              <w:jc w:val="center"/>
              <w:rPr>
                <w:sz w:val="21"/>
                <w:szCs w:val="21"/>
              </w:rPr>
            </w:pPr>
            <w:r w:rsidRPr="00A74F96">
              <w:rPr>
                <w:sz w:val="21"/>
                <w:szCs w:val="21"/>
              </w:rPr>
              <w:t>34.06</w:t>
            </w:r>
          </w:p>
        </w:tc>
        <w:tc>
          <w:tcPr>
            <w:tcW w:w="45.30pt" w:type="dxa"/>
            <w:shd w:val="clear" w:color="auto" w:fill="auto"/>
            <w:vAlign w:val="center"/>
          </w:tcPr>
          <w:p w14:paraId="1F9919DC" w14:textId="16B22015" w:rsidR="00821900" w:rsidRPr="00A74F96" w:rsidRDefault="00821900" w:rsidP="00821900">
            <w:pPr>
              <w:jc w:val="center"/>
              <w:rPr>
                <w:sz w:val="21"/>
                <w:szCs w:val="21"/>
              </w:rPr>
            </w:pPr>
            <w:r w:rsidRPr="00A74F96">
              <w:rPr>
                <w:sz w:val="21"/>
                <w:szCs w:val="21"/>
              </w:rPr>
              <w:t>0.37s</w:t>
            </w:r>
          </w:p>
        </w:tc>
        <w:tc>
          <w:tcPr>
            <w:tcW w:w="60.10pt" w:type="dxa"/>
            <w:shd w:val="clear" w:color="auto" w:fill="auto"/>
            <w:vAlign w:val="center"/>
          </w:tcPr>
          <w:p w14:paraId="4F81D9DF" w14:textId="4A859115" w:rsidR="00821900" w:rsidRPr="00A74F96" w:rsidRDefault="00821900" w:rsidP="00821900">
            <w:pPr>
              <w:jc w:val="center"/>
              <w:rPr>
                <w:sz w:val="21"/>
                <w:szCs w:val="21"/>
              </w:rPr>
            </w:pPr>
            <w:r w:rsidRPr="00A74F96">
              <w:rPr>
                <w:sz w:val="21"/>
                <w:szCs w:val="21"/>
              </w:rPr>
              <w:t>1.14</w:t>
            </w:r>
          </w:p>
        </w:tc>
      </w:tr>
    </w:tbl>
    <w:p w14:paraId="0D96892B" w14:textId="77777777" w:rsidR="0008610E" w:rsidRDefault="0008610E" w:rsidP="00821900">
      <w:pPr>
        <w:tabs>
          <w:tab w:val="start" w:pos="24.90pt"/>
        </w:tabs>
      </w:pPr>
    </w:p>
    <w:p w14:paraId="09788ADD" w14:textId="058D5350" w:rsidR="009B1057" w:rsidRPr="0052274D" w:rsidRDefault="009B1057" w:rsidP="00F17271">
      <w:pPr>
        <w:tabs>
          <w:tab w:val="start" w:pos="24.90pt"/>
        </w:tabs>
        <w:adjustRightInd w:val="0"/>
        <w:snapToGrid w:val="0"/>
        <w:spacing w:line="15pt" w:lineRule="auto"/>
        <w:ind w:firstLineChars="196" w:firstLine="24.4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w:t>
      </w:r>
      <w:r w:rsidRPr="00661E50">
        <w:rPr>
          <w:rFonts w:hint="eastAsia"/>
        </w:rPr>
        <w:lastRenderedPageBreak/>
        <w:t>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7725113B" w:rsidR="009B1057" w:rsidRDefault="009B1057" w:rsidP="009B1057">
      <w:pPr>
        <w:adjustRightInd w:val="0"/>
        <w:snapToGrid w:val="0"/>
        <w:spacing w:line="15pt"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w:t>
      </w:r>
      <w:r w:rsidR="00B266DC">
        <w:rPr>
          <w:rFonts w:eastAsia="黑体" w:hint="eastAsia"/>
        </w:rPr>
        <w:t>S</w:t>
      </w:r>
      <w:r w:rsidRPr="008960C2">
        <w:rPr>
          <w:rFonts w:eastAsia="黑体" w:hint="eastAsia"/>
        </w:rPr>
        <w:t>AB</w:t>
      </w:r>
      <w:r w:rsidRPr="008960C2">
        <w:rPr>
          <w:rFonts w:eastAsia="黑体" w:hint="eastAsia"/>
        </w:rPr>
        <w:t>层对网络的影响</w:t>
      </w:r>
    </w:p>
    <w:p w14:paraId="2472728C" w14:textId="77777777" w:rsidR="003C3C9E" w:rsidRDefault="003C3C9E" w:rsidP="009B1057">
      <w:pPr>
        <w:adjustRightInd w:val="0"/>
        <w:snapToGrid w:val="0"/>
        <w:spacing w:line="15pt" w:lineRule="auto"/>
        <w:rPr>
          <w:rFonts w:eastAsia="黑体"/>
        </w:rPr>
      </w:pPr>
    </w:p>
    <w:p w14:paraId="2D46DB66" w14:textId="699D1DCB"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-3 </w:t>
      </w:r>
      <w:r w:rsidR="00FB57BB">
        <w:rPr>
          <w:rFonts w:hint="eastAsia"/>
          <w:sz w:val="21"/>
          <w:szCs w:val="21"/>
        </w:rPr>
        <w:t>不同</w:t>
      </w:r>
      <w:r w:rsidRPr="00C8269D">
        <w:rPr>
          <w:rFonts w:hint="eastAsia"/>
          <w:sz w:val="21"/>
          <w:szCs w:val="21"/>
        </w:rPr>
        <w:t>AAB</w:t>
      </w:r>
      <w:r w:rsidRPr="00C8269D">
        <w:rPr>
          <w:rFonts w:hint="eastAsia"/>
          <w:sz w:val="21"/>
          <w:szCs w:val="21"/>
        </w:rPr>
        <w:t>层</w:t>
      </w:r>
      <w:r w:rsidR="00FB57BB">
        <w:rPr>
          <w:rFonts w:hint="eastAsia"/>
          <w:sz w:val="21"/>
          <w:szCs w:val="21"/>
        </w:rPr>
        <w:t>在不同数据集上</w:t>
      </w:r>
      <w:r w:rsidR="00FB57BB">
        <w:rPr>
          <w:rFonts w:hint="eastAsia"/>
          <w:sz w:val="21"/>
          <w:szCs w:val="21"/>
        </w:rPr>
        <w:t>PSNR</w:t>
      </w:r>
      <w:r w:rsidR="00FB57BB">
        <w:rPr>
          <w:rFonts w:hint="eastAsia"/>
          <w:sz w:val="21"/>
          <w:szCs w:val="21"/>
        </w:rPr>
        <w:t>、时间和参数量的结果</w:t>
      </w:r>
    </w:p>
    <w:tbl>
      <w:tblPr>
        <w:tblW w:w="412.80pt" w:type="dxa"/>
        <w:jc w:val="center"/>
        <w:tblBorders>
          <w:bottom w:val="single" w:sz="12" w:space="0" w:color="auto"/>
        </w:tblBorders>
        <w:tblLook w:firstRow="1" w:lastRow="0" w:firstColumn="1" w:lastColumn="0" w:noHBand="0" w:noVBand="1"/>
      </w:tblPr>
      <w:tblGrid>
        <w:gridCol w:w="795"/>
        <w:gridCol w:w="712"/>
        <w:gridCol w:w="718"/>
        <w:gridCol w:w="712"/>
        <w:gridCol w:w="1093"/>
        <w:gridCol w:w="1151"/>
        <w:gridCol w:w="1088"/>
        <w:gridCol w:w="906"/>
        <w:gridCol w:w="1202"/>
      </w:tblGrid>
      <w:tr w:rsidR="009B1057" w:rsidRPr="00121006" w14:paraId="778A3542" w14:textId="77777777" w:rsidTr="00821900">
        <w:trPr>
          <w:jc w:val="center"/>
        </w:trPr>
        <w:tc>
          <w:tcPr>
            <w:tcW w:w="33.70pt" w:type="dxa"/>
            <w:tcBorders>
              <w:top w:val="single" w:sz="12" w:space="0" w:color="auto"/>
              <w:start w:val="nil"/>
              <w:bottom w:val="single" w:sz="4" w:space="0" w:color="auto"/>
              <w:end w:val="nil"/>
            </w:tcBorders>
            <w:shd w:val="clear" w:color="auto" w:fill="auto"/>
            <w:vAlign w:val="center"/>
          </w:tcPr>
          <w:p w14:paraId="125BA35C" w14:textId="3E76760C" w:rsidR="009B1057" w:rsidRPr="00121006" w:rsidRDefault="009B1057" w:rsidP="00023FB4">
            <w:pPr>
              <w:jc w:val="center"/>
              <w:rPr>
                <w:sz w:val="21"/>
                <w:szCs w:val="21"/>
              </w:rPr>
            </w:pPr>
            <w:r w:rsidRPr="00121006">
              <w:rPr>
                <w:rFonts w:hint="eastAsia"/>
                <w:sz w:val="21"/>
                <w:szCs w:val="21"/>
              </w:rPr>
              <w:t>A</w:t>
            </w:r>
            <w:r w:rsidR="00B266DC">
              <w:rPr>
                <w:sz w:val="21"/>
                <w:szCs w:val="21"/>
              </w:rPr>
              <w:t>S</w:t>
            </w:r>
            <w:r w:rsidRPr="00121006">
              <w:rPr>
                <w:rFonts w:hint="eastAsia"/>
                <w:sz w:val="21"/>
                <w:szCs w:val="21"/>
              </w:rPr>
              <w:t>AB</w:t>
            </w:r>
            <w:r w:rsidR="00B266DC">
              <w:rPr>
                <w:rFonts w:hint="eastAsia"/>
                <w:sz w:val="21"/>
                <w:szCs w:val="21"/>
              </w:rPr>
              <w:t>块</w:t>
            </w:r>
            <w:r w:rsidRPr="00121006">
              <w:rPr>
                <w:rFonts w:hint="eastAsia"/>
                <w:sz w:val="21"/>
                <w:szCs w:val="21"/>
              </w:rPr>
              <w:t>数</w:t>
            </w:r>
          </w:p>
        </w:tc>
        <w:tc>
          <w:tcPr>
            <w:tcW w:w="35.6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821900">
        <w:trPr>
          <w:trHeight w:val="703"/>
          <w:jc w:val="center"/>
        </w:trPr>
        <w:tc>
          <w:tcPr>
            <w:tcW w:w="33.70pt" w:type="dxa"/>
            <w:shd w:val="clear" w:color="auto" w:fill="auto"/>
            <w:vAlign w:val="center"/>
          </w:tcPr>
          <w:p w14:paraId="0C2A2D93" w14:textId="046C4E16" w:rsidR="009B1057" w:rsidRPr="00121006" w:rsidRDefault="009B1057" w:rsidP="00C42AC7">
            <w:pPr>
              <w:jc w:val="center"/>
              <w:rPr>
                <w:sz w:val="21"/>
                <w:szCs w:val="21"/>
              </w:rPr>
            </w:pPr>
            <w:r w:rsidRPr="00121006">
              <w:rPr>
                <w:sz w:val="21"/>
                <w:szCs w:val="21"/>
              </w:rPr>
              <w:t>2</w:t>
            </w:r>
          </w:p>
        </w:tc>
        <w:tc>
          <w:tcPr>
            <w:tcW w:w="35.6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35.9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35.6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54.65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57.55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54.4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45.3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60.1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821900">
        <w:trPr>
          <w:trHeight w:val="703"/>
          <w:jc w:val="center"/>
        </w:trPr>
        <w:tc>
          <w:tcPr>
            <w:tcW w:w="33.70pt" w:type="dxa"/>
            <w:shd w:val="clear" w:color="auto" w:fill="auto"/>
            <w:vAlign w:val="center"/>
          </w:tcPr>
          <w:p w14:paraId="217AC93D" w14:textId="49FC4C8D" w:rsidR="009B1057" w:rsidRPr="00121006" w:rsidRDefault="009B1057" w:rsidP="00C42AC7">
            <w:pPr>
              <w:jc w:val="center"/>
              <w:rPr>
                <w:sz w:val="21"/>
                <w:szCs w:val="21"/>
              </w:rPr>
            </w:pPr>
            <w:r w:rsidRPr="00121006">
              <w:rPr>
                <w:sz w:val="21"/>
                <w:szCs w:val="21"/>
              </w:rPr>
              <w:t>4</w:t>
            </w:r>
          </w:p>
        </w:tc>
        <w:tc>
          <w:tcPr>
            <w:tcW w:w="35.6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35.9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35.6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54.65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57.55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54.4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45.3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60.1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r w:rsidR="009B1057" w:rsidRPr="00121006" w14:paraId="51002496" w14:textId="77777777" w:rsidTr="00821900">
        <w:trPr>
          <w:trHeight w:val="703"/>
          <w:jc w:val="center"/>
        </w:trPr>
        <w:tc>
          <w:tcPr>
            <w:tcW w:w="33.70pt" w:type="dxa"/>
            <w:shd w:val="clear" w:color="auto" w:fill="auto"/>
            <w:vAlign w:val="center"/>
          </w:tcPr>
          <w:p w14:paraId="22730D94" w14:textId="6F119DA7" w:rsidR="009B1057" w:rsidRPr="00121006" w:rsidRDefault="009B1057" w:rsidP="00C42AC7">
            <w:pPr>
              <w:jc w:val="center"/>
              <w:rPr>
                <w:sz w:val="21"/>
                <w:szCs w:val="21"/>
              </w:rPr>
            </w:pPr>
            <w:r w:rsidRPr="00121006">
              <w:rPr>
                <w:sz w:val="21"/>
                <w:szCs w:val="21"/>
              </w:rPr>
              <w:t>6</w:t>
            </w:r>
          </w:p>
        </w:tc>
        <w:tc>
          <w:tcPr>
            <w:tcW w:w="35.60pt" w:type="dxa"/>
            <w:shd w:val="clear" w:color="auto" w:fill="auto"/>
            <w:vAlign w:val="center"/>
          </w:tcPr>
          <w:p w14:paraId="32DCA4A8" w14:textId="77777777" w:rsidR="009B1057" w:rsidRPr="00121006" w:rsidRDefault="009B1057" w:rsidP="00023FB4">
            <w:pPr>
              <w:jc w:val="center"/>
              <w:rPr>
                <w:sz w:val="21"/>
                <w:szCs w:val="21"/>
              </w:rPr>
            </w:pPr>
            <w:r w:rsidRPr="00121006">
              <w:rPr>
                <w:sz w:val="21"/>
                <w:szCs w:val="21"/>
              </w:rPr>
              <w:t>32.65</w:t>
            </w:r>
          </w:p>
        </w:tc>
        <w:tc>
          <w:tcPr>
            <w:tcW w:w="35.90pt" w:type="dxa"/>
            <w:shd w:val="clear" w:color="auto" w:fill="auto"/>
            <w:vAlign w:val="center"/>
          </w:tcPr>
          <w:p w14:paraId="55A59C38" w14:textId="77777777" w:rsidR="009B1057" w:rsidRPr="00121006" w:rsidRDefault="009B1057" w:rsidP="00023FB4">
            <w:pPr>
              <w:jc w:val="center"/>
              <w:rPr>
                <w:sz w:val="21"/>
                <w:szCs w:val="21"/>
              </w:rPr>
            </w:pPr>
            <w:r w:rsidRPr="00121006">
              <w:rPr>
                <w:sz w:val="21"/>
                <w:szCs w:val="21"/>
              </w:rPr>
              <w:t>28.87</w:t>
            </w:r>
          </w:p>
        </w:tc>
        <w:tc>
          <w:tcPr>
            <w:tcW w:w="35.60pt" w:type="dxa"/>
            <w:shd w:val="clear" w:color="auto" w:fill="auto"/>
            <w:vAlign w:val="center"/>
          </w:tcPr>
          <w:p w14:paraId="4D66EC5B" w14:textId="77777777" w:rsidR="009B1057" w:rsidRPr="00121006" w:rsidRDefault="009B1057" w:rsidP="00023FB4">
            <w:pPr>
              <w:jc w:val="center"/>
              <w:rPr>
                <w:sz w:val="21"/>
                <w:szCs w:val="21"/>
              </w:rPr>
            </w:pPr>
            <w:r w:rsidRPr="00121006">
              <w:rPr>
                <w:sz w:val="21"/>
                <w:szCs w:val="21"/>
              </w:rPr>
              <w:t>27.73</w:t>
            </w:r>
          </w:p>
        </w:tc>
        <w:tc>
          <w:tcPr>
            <w:tcW w:w="54.65pt" w:type="dxa"/>
            <w:shd w:val="clear" w:color="auto" w:fill="auto"/>
            <w:vAlign w:val="center"/>
          </w:tcPr>
          <w:p w14:paraId="00863B00" w14:textId="77777777" w:rsidR="009B1057" w:rsidRPr="00121006" w:rsidRDefault="009B1057" w:rsidP="00023FB4">
            <w:pPr>
              <w:jc w:val="center"/>
              <w:rPr>
                <w:sz w:val="21"/>
                <w:szCs w:val="21"/>
              </w:rPr>
            </w:pPr>
            <w:r w:rsidRPr="00121006">
              <w:rPr>
                <w:sz w:val="21"/>
                <w:szCs w:val="21"/>
              </w:rPr>
              <w:t>26.67</w:t>
            </w:r>
          </w:p>
        </w:tc>
        <w:tc>
          <w:tcPr>
            <w:tcW w:w="57.55pt" w:type="dxa"/>
            <w:shd w:val="clear" w:color="auto" w:fill="auto"/>
            <w:vAlign w:val="center"/>
          </w:tcPr>
          <w:p w14:paraId="38921D9B" w14:textId="77777777" w:rsidR="009B1057" w:rsidRPr="00121006" w:rsidRDefault="009B1057" w:rsidP="00023FB4">
            <w:pPr>
              <w:jc w:val="center"/>
              <w:rPr>
                <w:sz w:val="21"/>
                <w:szCs w:val="21"/>
              </w:rPr>
            </w:pPr>
            <w:r w:rsidRPr="00121006">
              <w:rPr>
                <w:sz w:val="21"/>
                <w:szCs w:val="21"/>
              </w:rPr>
              <w:t>31.22</w:t>
            </w:r>
          </w:p>
        </w:tc>
        <w:tc>
          <w:tcPr>
            <w:tcW w:w="54.40pt" w:type="dxa"/>
            <w:shd w:val="clear" w:color="auto" w:fill="auto"/>
            <w:vAlign w:val="center"/>
          </w:tcPr>
          <w:p w14:paraId="58869C66" w14:textId="77777777" w:rsidR="009B1057" w:rsidRPr="00121006" w:rsidRDefault="009B1057" w:rsidP="00023FB4">
            <w:pPr>
              <w:jc w:val="center"/>
              <w:rPr>
                <w:sz w:val="21"/>
                <w:szCs w:val="21"/>
              </w:rPr>
            </w:pPr>
            <w:r w:rsidRPr="00121006">
              <w:rPr>
                <w:sz w:val="21"/>
                <w:szCs w:val="21"/>
              </w:rPr>
              <w:t>34.06</w:t>
            </w:r>
          </w:p>
        </w:tc>
        <w:tc>
          <w:tcPr>
            <w:tcW w:w="45.30pt" w:type="dxa"/>
            <w:shd w:val="clear" w:color="auto" w:fill="auto"/>
            <w:vAlign w:val="center"/>
          </w:tcPr>
          <w:p w14:paraId="3F2AD93C" w14:textId="77777777" w:rsidR="009B1057" w:rsidRPr="00121006" w:rsidRDefault="009B1057" w:rsidP="00023FB4">
            <w:pPr>
              <w:jc w:val="center"/>
              <w:rPr>
                <w:sz w:val="21"/>
                <w:szCs w:val="21"/>
              </w:rPr>
            </w:pPr>
            <w:r w:rsidRPr="00121006">
              <w:rPr>
                <w:sz w:val="21"/>
                <w:szCs w:val="21"/>
              </w:rPr>
              <w:t>0.37</w:t>
            </w:r>
          </w:p>
        </w:tc>
        <w:tc>
          <w:tcPr>
            <w:tcW w:w="60.10pt" w:type="dxa"/>
            <w:shd w:val="clear" w:color="auto" w:fill="auto"/>
            <w:vAlign w:val="center"/>
          </w:tcPr>
          <w:p w14:paraId="69DCA704" w14:textId="77777777" w:rsidR="009B1057" w:rsidRPr="00121006" w:rsidRDefault="009B1057" w:rsidP="00023FB4">
            <w:pPr>
              <w:jc w:val="center"/>
              <w:rPr>
                <w:sz w:val="21"/>
                <w:szCs w:val="21"/>
              </w:rPr>
            </w:pPr>
            <w:r w:rsidRPr="00121006">
              <w:rPr>
                <w:sz w:val="21"/>
                <w:szCs w:val="21"/>
              </w:rPr>
              <w:t>1.14</w:t>
            </w:r>
          </w:p>
        </w:tc>
      </w:tr>
      <w:tr w:rsidR="00685E42" w:rsidRPr="00121006" w14:paraId="57066233" w14:textId="77777777" w:rsidTr="00821900">
        <w:trPr>
          <w:trHeight w:val="703"/>
          <w:jc w:val="center"/>
        </w:trPr>
        <w:tc>
          <w:tcPr>
            <w:tcW w:w="33.70pt" w:type="dxa"/>
            <w:shd w:val="clear" w:color="auto" w:fill="auto"/>
            <w:vAlign w:val="center"/>
          </w:tcPr>
          <w:p w14:paraId="22478AA4" w14:textId="3649E44D" w:rsidR="00685E42" w:rsidRPr="00121006" w:rsidRDefault="00685E42" w:rsidP="00685E42">
            <w:pPr>
              <w:jc w:val="center"/>
              <w:rPr>
                <w:sz w:val="21"/>
                <w:szCs w:val="21"/>
              </w:rPr>
            </w:pPr>
            <w:r w:rsidRPr="00121006">
              <w:rPr>
                <w:sz w:val="21"/>
                <w:szCs w:val="21"/>
              </w:rPr>
              <w:t>8</w:t>
            </w:r>
          </w:p>
        </w:tc>
        <w:tc>
          <w:tcPr>
            <w:tcW w:w="35.60pt" w:type="dxa"/>
            <w:shd w:val="clear" w:color="auto" w:fill="auto"/>
            <w:vAlign w:val="center"/>
          </w:tcPr>
          <w:p w14:paraId="2D9E77E4" w14:textId="4BC839AF" w:rsidR="00685E42" w:rsidRPr="00121006" w:rsidRDefault="00685E42" w:rsidP="00685E42">
            <w:pPr>
              <w:jc w:val="center"/>
              <w:rPr>
                <w:sz w:val="21"/>
                <w:szCs w:val="21"/>
              </w:rPr>
            </w:pPr>
            <w:r w:rsidRPr="00121006">
              <w:rPr>
                <w:sz w:val="21"/>
                <w:szCs w:val="21"/>
              </w:rPr>
              <w:t>32.65</w:t>
            </w:r>
          </w:p>
        </w:tc>
        <w:tc>
          <w:tcPr>
            <w:tcW w:w="35.90pt" w:type="dxa"/>
            <w:shd w:val="clear" w:color="auto" w:fill="auto"/>
            <w:vAlign w:val="center"/>
          </w:tcPr>
          <w:p w14:paraId="336A3627" w14:textId="5B59D500" w:rsidR="00685E42" w:rsidRPr="00121006" w:rsidRDefault="00685E42" w:rsidP="00685E42">
            <w:pPr>
              <w:jc w:val="center"/>
              <w:rPr>
                <w:sz w:val="21"/>
                <w:szCs w:val="21"/>
              </w:rPr>
            </w:pPr>
            <w:r w:rsidRPr="00121006">
              <w:rPr>
                <w:sz w:val="21"/>
                <w:szCs w:val="21"/>
              </w:rPr>
              <w:t>28.88</w:t>
            </w:r>
          </w:p>
        </w:tc>
        <w:tc>
          <w:tcPr>
            <w:tcW w:w="35.60pt" w:type="dxa"/>
            <w:shd w:val="clear" w:color="auto" w:fill="auto"/>
            <w:vAlign w:val="center"/>
          </w:tcPr>
          <w:p w14:paraId="0CAC4539" w14:textId="204D4675" w:rsidR="00685E42" w:rsidRPr="00121006" w:rsidRDefault="00685E42" w:rsidP="00685E42">
            <w:pPr>
              <w:jc w:val="center"/>
              <w:rPr>
                <w:sz w:val="21"/>
                <w:szCs w:val="21"/>
              </w:rPr>
            </w:pPr>
            <w:r w:rsidRPr="00121006">
              <w:rPr>
                <w:sz w:val="21"/>
                <w:szCs w:val="21"/>
              </w:rPr>
              <w:t>27.73</w:t>
            </w:r>
          </w:p>
        </w:tc>
        <w:tc>
          <w:tcPr>
            <w:tcW w:w="54.65pt" w:type="dxa"/>
            <w:shd w:val="clear" w:color="auto" w:fill="auto"/>
            <w:vAlign w:val="center"/>
          </w:tcPr>
          <w:p w14:paraId="47E84105" w14:textId="4F94A7BB" w:rsidR="00685E42" w:rsidRPr="00121006" w:rsidRDefault="00685E42" w:rsidP="00685E42">
            <w:pPr>
              <w:jc w:val="center"/>
              <w:rPr>
                <w:sz w:val="21"/>
                <w:szCs w:val="21"/>
              </w:rPr>
            </w:pPr>
            <w:r w:rsidRPr="00121006">
              <w:rPr>
                <w:sz w:val="21"/>
                <w:szCs w:val="21"/>
              </w:rPr>
              <w:t>26.70</w:t>
            </w:r>
          </w:p>
        </w:tc>
        <w:tc>
          <w:tcPr>
            <w:tcW w:w="57.55pt" w:type="dxa"/>
            <w:shd w:val="clear" w:color="auto" w:fill="auto"/>
            <w:vAlign w:val="center"/>
          </w:tcPr>
          <w:p w14:paraId="34134831" w14:textId="14F397BD" w:rsidR="00685E42" w:rsidRPr="00121006" w:rsidRDefault="00685E42" w:rsidP="00685E42">
            <w:pPr>
              <w:jc w:val="center"/>
              <w:rPr>
                <w:sz w:val="21"/>
                <w:szCs w:val="21"/>
              </w:rPr>
            </w:pPr>
            <w:r w:rsidRPr="00121006">
              <w:rPr>
                <w:sz w:val="21"/>
                <w:szCs w:val="21"/>
              </w:rPr>
              <w:t>31.28</w:t>
            </w:r>
          </w:p>
        </w:tc>
        <w:tc>
          <w:tcPr>
            <w:tcW w:w="54.40pt" w:type="dxa"/>
            <w:shd w:val="clear" w:color="auto" w:fill="auto"/>
            <w:vAlign w:val="center"/>
          </w:tcPr>
          <w:p w14:paraId="62C53E70" w14:textId="6010E93A" w:rsidR="00685E42" w:rsidRPr="00121006" w:rsidRDefault="00685E42" w:rsidP="00685E42">
            <w:pPr>
              <w:jc w:val="center"/>
              <w:rPr>
                <w:sz w:val="21"/>
                <w:szCs w:val="21"/>
              </w:rPr>
            </w:pPr>
            <w:r w:rsidRPr="00121006">
              <w:rPr>
                <w:sz w:val="21"/>
                <w:szCs w:val="21"/>
              </w:rPr>
              <w:t>34.09</w:t>
            </w:r>
          </w:p>
        </w:tc>
        <w:tc>
          <w:tcPr>
            <w:tcW w:w="45.30pt" w:type="dxa"/>
            <w:shd w:val="clear" w:color="auto" w:fill="auto"/>
            <w:vAlign w:val="center"/>
          </w:tcPr>
          <w:p w14:paraId="43F94932" w14:textId="03D03F6C" w:rsidR="00685E42" w:rsidRPr="00121006" w:rsidRDefault="00685E42" w:rsidP="00685E42">
            <w:pPr>
              <w:jc w:val="center"/>
              <w:rPr>
                <w:sz w:val="21"/>
                <w:szCs w:val="21"/>
              </w:rPr>
            </w:pPr>
            <w:r w:rsidRPr="00121006">
              <w:rPr>
                <w:sz w:val="21"/>
                <w:szCs w:val="21"/>
              </w:rPr>
              <w:t>0.43</w:t>
            </w:r>
          </w:p>
        </w:tc>
        <w:tc>
          <w:tcPr>
            <w:tcW w:w="60.10pt" w:type="dxa"/>
            <w:shd w:val="clear" w:color="auto" w:fill="auto"/>
            <w:vAlign w:val="center"/>
          </w:tcPr>
          <w:p w14:paraId="4D79DC54" w14:textId="671DD48B" w:rsidR="00685E42" w:rsidRPr="00121006" w:rsidRDefault="00685E42" w:rsidP="00685E42">
            <w:pPr>
              <w:jc w:val="center"/>
              <w:rPr>
                <w:sz w:val="21"/>
                <w:szCs w:val="21"/>
              </w:rPr>
            </w:pPr>
            <w:r w:rsidRPr="00121006">
              <w:rPr>
                <w:sz w:val="21"/>
                <w:szCs w:val="21"/>
              </w:rPr>
              <w:t>1.46</w:t>
            </w:r>
          </w:p>
        </w:tc>
      </w:tr>
    </w:tbl>
    <w:p w14:paraId="249954F8" w14:textId="77777777" w:rsidR="00685E42" w:rsidRDefault="00685E42" w:rsidP="009B1057">
      <w:pPr>
        <w:tabs>
          <w:tab w:val="start" w:pos="24.90pt"/>
        </w:tabs>
        <w:ind w:firstLineChars="200" w:firstLine="24.90pt"/>
      </w:pPr>
    </w:p>
    <w:p w14:paraId="308049A8" w14:textId="71CBC4D5" w:rsidR="009B1057" w:rsidRPr="00056CC7" w:rsidRDefault="009B1057" w:rsidP="00F17271">
      <w:pPr>
        <w:tabs>
          <w:tab w:val="start" w:pos="24.90pt"/>
        </w:tabs>
        <w:adjustRightInd w:val="0"/>
        <w:snapToGrid w:val="0"/>
        <w:spacing w:line="15pt" w:lineRule="auto"/>
        <w:ind w:firstLineChars="196" w:firstLine="24.40pt"/>
      </w:pPr>
      <w:r w:rsidRPr="00886463">
        <w:rPr>
          <w:rFonts w:hint="eastAsia"/>
        </w:rPr>
        <w:t>为了进一步探究</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对网络的影响，我们不断调整每个</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Pr="00886463">
        <w:rPr>
          <w:rFonts w:hint="eastAsia"/>
        </w:rPr>
        <w:t>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的增加，网络的表达能力也越来越强，</w:t>
      </w:r>
      <w:r>
        <w:rPr>
          <w:rFonts w:hint="eastAsia"/>
        </w:rPr>
        <w:t>但</w:t>
      </w:r>
      <w:r w:rsidRPr="00886463">
        <w:rPr>
          <w:rFonts w:hint="eastAsia"/>
        </w:rPr>
        <w:t>模型的推理时间与参数量也随之变大。这进一步说明</w:t>
      </w:r>
      <w:r w:rsidR="00B266DC">
        <w:t>ASAL</w:t>
      </w:r>
      <w:r>
        <w:rPr>
          <w:rFonts w:hint="eastAsia"/>
        </w:rPr>
        <w:t>的</w:t>
      </w:r>
      <w:r w:rsidRPr="00886463">
        <w:rPr>
          <w:rFonts w:hint="eastAsia"/>
        </w:rPr>
        <w:t>计算是有效的，能够有效的利用</w:t>
      </w:r>
      <w:r w:rsidR="00B266DC">
        <w:rPr>
          <w:rFonts w:hint="eastAsia"/>
        </w:rPr>
        <w:t>轴向</w:t>
      </w:r>
      <w:r w:rsidRPr="00886463">
        <w:rPr>
          <w:rFonts w:hint="eastAsia"/>
        </w:rPr>
        <w:t>自注意力机制来对超分辨率任务的建模产生积极的影响。为了平衡模型的表达能力与推理时间和参数量，我们默认将</w:t>
      </w:r>
      <w:r w:rsidR="00B266DC" w:rsidRPr="00B266DC">
        <w:rPr>
          <w:rFonts w:hint="eastAsia"/>
        </w:rPr>
        <w:t>RASAB</w:t>
      </w:r>
      <w:r w:rsidR="00B266DC" w:rsidRPr="00B266DC">
        <w:rPr>
          <w:rFonts w:hint="eastAsia"/>
        </w:rPr>
        <w:t>块内</w:t>
      </w:r>
      <w:r w:rsidR="00B266DC" w:rsidRPr="00B266DC">
        <w:rPr>
          <w:rFonts w:hint="eastAsia"/>
        </w:rPr>
        <w:t>ASAB</w:t>
      </w:r>
      <w:r w:rsidR="00B266DC" w:rsidRPr="00B266DC">
        <w:rPr>
          <w:rFonts w:hint="eastAsia"/>
        </w:rPr>
        <w:t>的数量</w:t>
      </w:r>
      <w:r w:rsidRPr="00886463">
        <w:rPr>
          <w:rFonts w:hint="eastAsia"/>
        </w:rPr>
        <w:t>设为</w:t>
      </w:r>
      <w:r w:rsidRPr="00886463">
        <w:rPr>
          <w:rFonts w:hint="eastAsia"/>
        </w:rPr>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33603BBE" w:rsidR="009B1057" w:rsidRPr="00C8269D" w:rsidRDefault="009B1057" w:rsidP="00C8269D">
      <w:pPr>
        <w:adjustRightInd w:val="0"/>
        <w:snapToGrid w:val="0"/>
        <w:spacing w:line="15pt" w:lineRule="auto"/>
        <w:jc w:val="center"/>
        <w:rPr>
          <w:sz w:val="21"/>
          <w:szCs w:val="21"/>
        </w:rPr>
      </w:pPr>
      <w:bookmarkStart w:id="447" w:name="_Hlk160658129"/>
      <w:r w:rsidRPr="00C8269D">
        <w:rPr>
          <w:rFonts w:hint="eastAsia"/>
          <w:sz w:val="21"/>
          <w:szCs w:val="21"/>
        </w:rPr>
        <w:t>表</w:t>
      </w:r>
      <w:r w:rsidRPr="00C8269D">
        <w:rPr>
          <w:rFonts w:hint="eastAsia"/>
          <w:sz w:val="21"/>
          <w:szCs w:val="21"/>
        </w:rPr>
        <w:t>3</w:t>
      </w:r>
      <w:r w:rsidRPr="00C8269D">
        <w:rPr>
          <w:sz w:val="21"/>
          <w:szCs w:val="21"/>
        </w:rPr>
        <w:t>-4</w:t>
      </w:r>
      <w:bookmarkEnd w:id="447"/>
      <w:r w:rsidRPr="00C8269D">
        <w:rPr>
          <w:sz w:val="21"/>
          <w:szCs w:val="21"/>
        </w:rPr>
        <w:t xml:space="preserve"> </w:t>
      </w:r>
      <w:r w:rsidR="00FB57BB">
        <w:rPr>
          <w:rFonts w:hint="eastAsia"/>
          <w:sz w:val="21"/>
          <w:szCs w:val="21"/>
        </w:rPr>
        <w:t>MLP</w:t>
      </w:r>
      <w:r w:rsidR="00FB57BB">
        <w:rPr>
          <w:rFonts w:hint="eastAsia"/>
          <w:sz w:val="21"/>
          <w:szCs w:val="21"/>
        </w:rPr>
        <w:t>和</w:t>
      </w:r>
      <w:r w:rsidRPr="00C8269D">
        <w:rPr>
          <w:rFonts w:hint="eastAsia"/>
          <w:sz w:val="21"/>
          <w:szCs w:val="21"/>
        </w:rPr>
        <w:t>GDFN</w:t>
      </w:r>
      <w:r w:rsidR="00FB57BB" w:rsidRPr="00FB57BB">
        <w:rPr>
          <w:rFonts w:hint="eastAsia"/>
          <w:sz w:val="21"/>
          <w:szCs w:val="21"/>
        </w:rPr>
        <w:t>在不同数据集上</w:t>
      </w:r>
      <w:r w:rsidR="00FB57BB" w:rsidRPr="00FB57BB">
        <w:rPr>
          <w:rFonts w:hint="eastAsia"/>
          <w:sz w:val="21"/>
          <w:szCs w:val="21"/>
        </w:rPr>
        <w:t>PSNR</w:t>
      </w:r>
      <w:r w:rsidR="00FB57BB" w:rsidRPr="00FB57BB">
        <w:rPr>
          <w:rFonts w:hint="eastAsia"/>
          <w:sz w:val="21"/>
          <w:szCs w:val="21"/>
        </w:rPr>
        <w:t>、时间和参数量的结果</w:t>
      </w:r>
    </w:p>
    <w:tbl>
      <w:tblPr>
        <w:tblW w:w="0pt" w:type="dxa"/>
        <w:jc w:val="center"/>
        <w:tblBorders>
          <w:bottom w:val="single" w:sz="12" w:space="0" w:color="auto"/>
        </w:tblBorders>
        <w:tblCellMar>
          <w:start w:w="0pt" w:type="dxa"/>
          <w:end w:w="0pt" w:type="dxa"/>
        </w:tblCellMar>
        <w:tblLook w:firstRow="1" w:lastRow="0" w:firstColumn="1" w:lastColumn="0" w:noHBand="0" w:noVBand="1"/>
      </w:tblPr>
      <w:tblGrid>
        <w:gridCol w:w="590"/>
        <w:gridCol w:w="938"/>
        <w:gridCol w:w="502"/>
        <w:gridCol w:w="496"/>
        <w:gridCol w:w="877"/>
        <w:gridCol w:w="935"/>
        <w:gridCol w:w="872"/>
        <w:gridCol w:w="690"/>
        <w:gridCol w:w="986"/>
      </w:tblGrid>
      <w:tr w:rsidR="009B1057" w:rsidRPr="00A74F96" w14:paraId="50AC939D" w14:textId="77777777" w:rsidTr="00023FB4">
        <w:trPr>
          <w:jc w:val="center"/>
        </w:trPr>
        <w:tc>
          <w:tcPr>
            <w:tcW w:w="21.3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6.9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21.3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6.9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21.3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6.9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33AE985E" w14:textId="77777777" w:rsidR="00685E42" w:rsidRDefault="00685E42" w:rsidP="009B1057">
      <w:pPr>
        <w:tabs>
          <w:tab w:val="start" w:pos="24.90pt"/>
        </w:tabs>
        <w:ind w:firstLineChars="200" w:firstLine="24.90pt"/>
      </w:pPr>
    </w:p>
    <w:p w14:paraId="581F41A3" w14:textId="15F1B9DB" w:rsidR="009B1057" w:rsidRDefault="00B266DC" w:rsidP="00F17271">
      <w:pPr>
        <w:tabs>
          <w:tab w:val="start" w:pos="24.90pt"/>
        </w:tabs>
        <w:adjustRightInd w:val="0"/>
        <w:snapToGrid w:val="0"/>
        <w:spacing w:line="15pt" w:lineRule="auto"/>
        <w:ind w:firstLineChars="196" w:firstLine="24.40pt"/>
      </w:pPr>
      <w:r w:rsidRPr="00B266DC">
        <w:rPr>
          <w:rFonts w:hint="eastAsia"/>
        </w:rPr>
        <w:t>在前文中，我们提到了一项关键改进：</w:t>
      </w:r>
      <w:r>
        <w:rPr>
          <w:rFonts w:hint="eastAsia"/>
        </w:rPr>
        <w:t>将</w:t>
      </w:r>
      <w:r>
        <w:rPr>
          <w:rFonts w:hint="eastAsia"/>
        </w:rPr>
        <w:t>ASAL</w:t>
      </w:r>
      <w:r w:rsidR="009B1057" w:rsidRPr="00DE7DE9">
        <w:rPr>
          <w:rFonts w:hint="eastAsia"/>
        </w:rPr>
        <w:t>计算中的多层感知机</w:t>
      </w:r>
      <w:r w:rsidR="008803A3">
        <w:rPr>
          <w:rFonts w:hint="eastAsia"/>
        </w:rPr>
        <w:t>(</w:t>
      </w:r>
      <w:r w:rsidR="009B1057" w:rsidRPr="00DE7DE9">
        <w:rPr>
          <w:rFonts w:hint="eastAsia"/>
        </w:rPr>
        <w:t>MLP</w:t>
      </w:r>
      <w:r w:rsidR="008803A3">
        <w:rPr>
          <w:rFonts w:hint="eastAsia"/>
        </w:rPr>
        <w:t>)</w:t>
      </w:r>
      <w:r w:rsidR="009B1057" w:rsidRPr="00DE7DE9">
        <w:rPr>
          <w:rFonts w:hint="eastAsia"/>
        </w:rPr>
        <w:t>替换为基于卷积的</w:t>
      </w:r>
      <w:r w:rsidR="009B1057" w:rsidRPr="00DE7DE9">
        <w:rPr>
          <w:rFonts w:hint="eastAsia"/>
        </w:rPr>
        <w:t>Gated-</w:t>
      </w:r>
      <w:proofErr w:type="spellStart"/>
      <w:r w:rsidR="009B1057" w:rsidRPr="00DE7DE9">
        <w:rPr>
          <w:rFonts w:hint="eastAsia"/>
        </w:rPr>
        <w:t>Dconv</w:t>
      </w:r>
      <w:proofErr w:type="spellEnd"/>
      <w:r w:rsidR="009B1057" w:rsidRPr="00DE7DE9">
        <w:rPr>
          <w:rFonts w:hint="eastAsia"/>
        </w:rPr>
        <w:t>前馈结构层</w:t>
      </w:r>
      <w:r w:rsidR="008803A3">
        <w:rPr>
          <w:rFonts w:hint="eastAsia"/>
        </w:rPr>
        <w:t>(</w:t>
      </w:r>
      <w:r w:rsidR="009B1057" w:rsidRPr="00DE7DE9">
        <w:rPr>
          <w:rFonts w:hint="eastAsia"/>
        </w:rPr>
        <w:t>GDFN</w:t>
      </w:r>
      <w:r w:rsidR="008803A3">
        <w:rPr>
          <w:rFonts w:hint="eastAsia"/>
        </w:rPr>
        <w:t>)</w:t>
      </w:r>
      <w:r w:rsidR="009B1057" w:rsidRPr="00DE7DE9">
        <w:rPr>
          <w:rFonts w:hint="eastAsia"/>
        </w:rPr>
        <w:t>，</w:t>
      </w:r>
      <w:r w:rsidRPr="00B266DC">
        <w:rPr>
          <w:rFonts w:hint="eastAsia"/>
        </w:rPr>
        <w:t>这一改进的动机在于，传</w:t>
      </w:r>
      <w:r w:rsidRPr="00B266DC">
        <w:rPr>
          <w:rFonts w:hint="eastAsia"/>
        </w:rPr>
        <w:lastRenderedPageBreak/>
        <w:t>统的</w:t>
      </w:r>
      <w:r w:rsidRPr="00B266DC">
        <w:rPr>
          <w:rFonts w:hint="eastAsia"/>
        </w:rPr>
        <w:t>MLP</w:t>
      </w:r>
      <w:r w:rsidRPr="00B266DC">
        <w:rPr>
          <w:rFonts w:hint="eastAsia"/>
        </w:rPr>
        <w:t>因其有限的表达能力而制约了网络整体的性能表现</w:t>
      </w:r>
      <w:r w:rsidR="009B1057" w:rsidRPr="00DE7DE9">
        <w:rPr>
          <w:rFonts w:hint="eastAsia"/>
        </w:rPr>
        <w:t>。从</w:t>
      </w:r>
      <w:r w:rsidR="009B1057" w:rsidRPr="00587213">
        <w:rPr>
          <w:rFonts w:hint="eastAsia"/>
        </w:rPr>
        <w:t>表</w:t>
      </w:r>
      <w:r w:rsidR="009B1057" w:rsidRPr="00587213">
        <w:rPr>
          <w:rFonts w:hint="eastAsia"/>
        </w:rPr>
        <w:t>3-4</w:t>
      </w:r>
      <w:r w:rsidR="009B1057" w:rsidRPr="00DE7DE9">
        <w:rPr>
          <w:rFonts w:hint="eastAsia"/>
        </w:rPr>
        <w:t>的</w:t>
      </w:r>
      <w:r w:rsidR="009B1057">
        <w:rPr>
          <w:rFonts w:hint="eastAsia"/>
        </w:rPr>
        <w:t>实验</w:t>
      </w:r>
      <w:r w:rsidR="009B1057" w:rsidRPr="00DE7DE9">
        <w:rPr>
          <w:rFonts w:hint="eastAsia"/>
        </w:rPr>
        <w:t>结果可以看出，与使用</w:t>
      </w:r>
      <w:r w:rsidR="009B1057" w:rsidRPr="00DE7DE9">
        <w:rPr>
          <w:rFonts w:hint="eastAsia"/>
        </w:rPr>
        <w:t>MLP</w:t>
      </w:r>
      <w:r w:rsidR="009B1057" w:rsidRPr="00DE7DE9">
        <w:rPr>
          <w:rFonts w:hint="eastAsia"/>
        </w:rPr>
        <w:t>相比，使用</w:t>
      </w:r>
      <w:r w:rsidR="009B1057" w:rsidRPr="00DE7DE9">
        <w:rPr>
          <w:rFonts w:hint="eastAsia"/>
        </w:rPr>
        <w:t>GDFN</w:t>
      </w:r>
      <w:r w:rsidR="009B1057" w:rsidRPr="00DE7DE9">
        <w:rPr>
          <w:rFonts w:hint="eastAsia"/>
        </w:rPr>
        <w:t>作为</w:t>
      </w:r>
      <w:r w:rsidR="009B1057" w:rsidRPr="00DE7DE9">
        <w:rPr>
          <w:rFonts w:hint="eastAsia"/>
        </w:rPr>
        <w:t>Transformer</w:t>
      </w:r>
      <w:r w:rsidR="009B1057" w:rsidRPr="00DE7DE9">
        <w:rPr>
          <w:rFonts w:hint="eastAsia"/>
        </w:rPr>
        <w:t>块的前馈层，能够有效增强网络的表达能力，其中在</w:t>
      </w:r>
      <w:r w:rsidR="009B1057" w:rsidRPr="00DE7DE9">
        <w:rPr>
          <w:rFonts w:hint="eastAsia"/>
        </w:rPr>
        <w:t>Manga109</w:t>
      </w:r>
      <w:r w:rsidR="009B1057" w:rsidRPr="00DE7DE9">
        <w:rPr>
          <w:rFonts w:hint="eastAsia"/>
        </w:rPr>
        <w:t>数据集中有</w:t>
      </w:r>
      <w:r w:rsidR="009B1057" w:rsidRPr="00DE7DE9">
        <w:rPr>
          <w:rFonts w:hint="eastAsia"/>
        </w:rPr>
        <w:t>0.29dB</w:t>
      </w:r>
      <w:r w:rsidR="009B1057" w:rsidRPr="00DE7DE9">
        <w:rPr>
          <w:rFonts w:hint="eastAsia"/>
        </w:rPr>
        <w:t>的</w:t>
      </w:r>
      <w:r w:rsidR="009B1057" w:rsidRPr="00DE7DE9">
        <w:rPr>
          <w:rFonts w:hint="eastAsia"/>
        </w:rPr>
        <w:t>PSNR</w:t>
      </w:r>
      <w:r w:rsidR="009B1057" w:rsidRPr="00DE7DE9">
        <w:rPr>
          <w:rFonts w:hint="eastAsia"/>
        </w:rPr>
        <w:t>的提升。这说明</w:t>
      </w:r>
      <w:r w:rsidR="009B1057" w:rsidRPr="00DE7DE9">
        <w:rPr>
          <w:rFonts w:hint="eastAsia"/>
        </w:rPr>
        <w:t>GDFN</w:t>
      </w:r>
      <w:r w:rsidR="009B1057" w:rsidRPr="00DE7DE9">
        <w:rPr>
          <w:rFonts w:hint="eastAsia"/>
        </w:rPr>
        <w:t>能够有效提升</w:t>
      </w:r>
      <w:r>
        <w:rPr>
          <w:rFonts w:hint="eastAsia"/>
        </w:rPr>
        <w:t>ASAL</w:t>
      </w:r>
      <w:r w:rsidR="009B1057" w:rsidRPr="00DE7DE9">
        <w:rPr>
          <w:rFonts w:hint="eastAsia"/>
        </w:rPr>
        <w:t>的表达能力。</w:t>
      </w:r>
    </w:p>
    <w:p w14:paraId="4225E8D9" w14:textId="77777777" w:rsidR="009B1057" w:rsidRPr="009959A5" w:rsidRDefault="009B1057" w:rsidP="002D5C0F">
      <w:pPr>
        <w:pStyle w:val="3"/>
        <w:spacing w:before="9.75pt" w:after="9.75pt"/>
      </w:pPr>
      <w:bookmarkStart w:id="448" w:name="_Toc161457419"/>
      <w:bookmarkStart w:id="449" w:name="_Toc161458022"/>
      <w:bookmarkStart w:id="450" w:name="_Toc161602624"/>
      <w:bookmarkStart w:id="451" w:name="_Toc161792328"/>
      <w:bookmarkStart w:id="452" w:name="_Toc162391770"/>
      <w:bookmarkStart w:id="453" w:name="_Toc162584024"/>
      <w:bookmarkStart w:id="454" w:name="_Toc162875902"/>
      <w:bookmarkStart w:id="455" w:name="_Toc162877313"/>
      <w:bookmarkStart w:id="456" w:name="_Toc162878501"/>
      <w:bookmarkStart w:id="457" w:name="_Toc162948188"/>
      <w:bookmarkStart w:id="458" w:name="_Toc166375131"/>
      <w:bookmarkStart w:id="459" w:name="_Toc166554001"/>
      <w:r>
        <w:t>3</w:t>
      </w:r>
      <w:r w:rsidRPr="001E0758">
        <w:t>.</w:t>
      </w:r>
      <w:r>
        <w:t>3</w:t>
      </w:r>
      <w:r w:rsidRPr="001E0758">
        <w:t>.</w:t>
      </w:r>
      <w:r>
        <w:t>3</w:t>
      </w:r>
      <w:r w:rsidRPr="001E0758">
        <w:rPr>
          <w:rFonts w:hint="eastAsia"/>
        </w:rPr>
        <w:t xml:space="preserve"> </w:t>
      </w:r>
      <w:r>
        <w:rPr>
          <w:rFonts w:hint="eastAsia"/>
        </w:rPr>
        <w:t>实验结果分析</w:t>
      </w:r>
      <w:bookmarkEnd w:id="448"/>
      <w:bookmarkEnd w:id="449"/>
      <w:bookmarkEnd w:id="450"/>
      <w:bookmarkEnd w:id="451"/>
      <w:bookmarkEnd w:id="452"/>
      <w:bookmarkEnd w:id="453"/>
      <w:bookmarkEnd w:id="454"/>
      <w:bookmarkEnd w:id="455"/>
      <w:bookmarkEnd w:id="456"/>
      <w:bookmarkEnd w:id="457"/>
      <w:bookmarkEnd w:id="458"/>
      <w:bookmarkEnd w:id="459"/>
    </w:p>
    <w:p w14:paraId="1C40A6F6" w14:textId="73C7A1F3" w:rsidR="003C3C9E" w:rsidRDefault="009B1057" w:rsidP="009B1057">
      <w:pPr>
        <w:adjustRightInd w:val="0"/>
        <w:snapToGrid w:val="0"/>
        <w:spacing w:line="15pt" w:lineRule="auto"/>
        <w:rPr>
          <w:rFonts w:eastAsia="黑体"/>
        </w:rPr>
      </w:pPr>
      <w:r>
        <w:rPr>
          <w:rFonts w:eastAsia="黑体"/>
        </w:rPr>
        <w:t xml:space="preserve">3.3.3.1 </w:t>
      </w:r>
      <w:bookmarkStart w:id="460" w:name="_Hlk160934871"/>
      <w:r>
        <w:rPr>
          <w:rFonts w:eastAsia="黑体" w:hint="eastAsia"/>
        </w:rPr>
        <w:t>客观</w:t>
      </w:r>
      <w:r w:rsidRPr="00587213">
        <w:rPr>
          <w:rFonts w:eastAsia="黑体" w:hint="eastAsia"/>
        </w:rPr>
        <w:t>评价指标</w:t>
      </w:r>
      <w:bookmarkEnd w:id="460"/>
    </w:p>
    <w:p w14:paraId="54DF454B" w14:textId="09171C5B" w:rsidR="00C42AC7" w:rsidRDefault="009B1057" w:rsidP="00685E42">
      <w:pPr>
        <w:adjustRightInd w:val="0"/>
        <w:snapToGrid w:val="0"/>
        <w:spacing w:line="15pt" w:lineRule="auto"/>
        <w:jc w:val="center"/>
        <w:rPr>
          <w:sz w:val="21"/>
          <w:szCs w:val="21"/>
        </w:rPr>
      </w:pPr>
      <w:bookmarkStart w:id="461" w:name="_Hlk160998747"/>
      <w:r w:rsidRPr="00C8269D">
        <w:rPr>
          <w:rFonts w:hint="eastAsia"/>
          <w:sz w:val="21"/>
          <w:szCs w:val="21"/>
        </w:rPr>
        <w:t>表</w:t>
      </w:r>
      <w:r w:rsidRPr="00C8269D">
        <w:rPr>
          <w:rFonts w:hint="eastAsia"/>
          <w:sz w:val="21"/>
          <w:szCs w:val="21"/>
        </w:rPr>
        <w:t>3</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w:t>
      </w:r>
      <w:r w:rsidR="00B61B7E" w:rsidRPr="00C8269D">
        <w:rPr>
          <w:rFonts w:hint="eastAsia"/>
          <w:sz w:val="21"/>
          <w:szCs w:val="21"/>
        </w:rPr>
        <w:t>在×</w:t>
      </w:r>
      <w:r w:rsidR="00B61B7E" w:rsidRPr="00C8269D">
        <w:rPr>
          <w:sz w:val="21"/>
          <w:szCs w:val="21"/>
        </w:rPr>
        <w:t>2</w:t>
      </w:r>
      <w:r w:rsidR="00B61B7E" w:rsidRPr="00C8269D">
        <w:rPr>
          <w:rFonts w:hint="eastAsia"/>
          <w:sz w:val="21"/>
          <w:szCs w:val="21"/>
        </w:rPr>
        <w:t>放大倍数下</w:t>
      </w:r>
      <w:r w:rsidRPr="00C8269D">
        <w:rPr>
          <w:rFonts w:hint="eastAsia"/>
          <w:sz w:val="21"/>
          <w:szCs w:val="21"/>
        </w:rPr>
        <w:t>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5C6BA26"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1CF9F02D"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B7F9DB4"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1D470"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CFA28D"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59C0192"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0CF50BBE"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FD0395D"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235673F" w14:textId="77777777" w:rsidR="00B140D7" w:rsidRPr="002408F7" w:rsidRDefault="00B140D7" w:rsidP="00F0237D">
            <w:pPr>
              <w:jc w:val="center"/>
              <w:rPr>
                <w:sz w:val="21"/>
                <w:szCs w:val="21"/>
              </w:rPr>
            </w:pPr>
            <w:r w:rsidRPr="002408F7">
              <w:rPr>
                <w:sz w:val="21"/>
                <w:szCs w:val="21"/>
              </w:rPr>
              <w:t>Manga109</w:t>
            </w:r>
          </w:p>
        </w:tc>
      </w:tr>
      <w:tr w:rsidR="00685E42" w:rsidRPr="002408F7" w14:paraId="35D9F495" w14:textId="77777777" w:rsidTr="002A45FD">
        <w:trPr>
          <w:trHeight w:val="20"/>
          <w:jc w:val="center"/>
        </w:trPr>
        <w:tc>
          <w:tcPr>
            <w:tcW w:w="49.65pt" w:type="dxa"/>
            <w:vMerge w:val="restart"/>
            <w:shd w:val="clear" w:color="auto" w:fill="auto"/>
            <w:vAlign w:val="center"/>
          </w:tcPr>
          <w:p w14:paraId="63ACF2B7" w14:textId="43F9CF1E" w:rsidR="00685E42" w:rsidRPr="002408F7" w:rsidRDefault="00685E42" w:rsidP="00685E42">
            <w:pPr>
              <w:jc w:val="center"/>
              <w:rPr>
                <w:sz w:val="21"/>
                <w:szCs w:val="21"/>
              </w:rPr>
            </w:pPr>
            <w:r w:rsidRPr="002408F7">
              <w:rPr>
                <w:sz w:val="21"/>
                <w:szCs w:val="21"/>
              </w:rPr>
              <w:t>×2</w:t>
            </w:r>
          </w:p>
        </w:tc>
        <w:tc>
          <w:tcPr>
            <w:tcW w:w="85.05pt" w:type="dxa"/>
            <w:shd w:val="clear" w:color="auto" w:fill="auto"/>
            <w:vAlign w:val="center"/>
          </w:tcPr>
          <w:p w14:paraId="7CE8332A" w14:textId="64EDF484" w:rsidR="00685E42" w:rsidRPr="002408F7" w:rsidRDefault="00685E42" w:rsidP="00685E42">
            <w:pPr>
              <w:jc w:val="center"/>
              <w:rPr>
                <w:iCs/>
                <w:sz w:val="21"/>
                <w:szCs w:val="21"/>
              </w:rPr>
            </w:pPr>
            <w:r w:rsidRPr="002408F7">
              <w:rPr>
                <w:sz w:val="21"/>
                <w:szCs w:val="21"/>
              </w:rPr>
              <w:t>SRCNN</w:t>
            </w:r>
          </w:p>
        </w:tc>
        <w:tc>
          <w:tcPr>
            <w:tcW w:w="42.50pt" w:type="dxa"/>
            <w:vAlign w:val="center"/>
          </w:tcPr>
          <w:p w14:paraId="72FFC68B" w14:textId="17CA663D" w:rsidR="00685E42" w:rsidRPr="002408F7" w:rsidRDefault="00685E42" w:rsidP="00685E42">
            <w:pPr>
              <w:jc w:val="center"/>
              <w:rPr>
                <w:iCs/>
                <w:sz w:val="21"/>
                <w:szCs w:val="21"/>
              </w:rPr>
            </w:pPr>
            <w:r w:rsidRPr="002408F7">
              <w:rPr>
                <w:sz w:val="21"/>
                <w:szCs w:val="21"/>
              </w:rPr>
              <w:t>57K</w:t>
            </w:r>
          </w:p>
        </w:tc>
        <w:tc>
          <w:tcPr>
            <w:tcW w:w="42.55pt" w:type="dxa"/>
            <w:shd w:val="clear" w:color="auto" w:fill="auto"/>
            <w:vAlign w:val="center"/>
          </w:tcPr>
          <w:p w14:paraId="5970BF1A" w14:textId="4AC0F66B" w:rsidR="00685E42" w:rsidRPr="002408F7" w:rsidRDefault="00685E42" w:rsidP="00685E42">
            <w:pPr>
              <w:jc w:val="center"/>
              <w:rPr>
                <w:iCs/>
                <w:sz w:val="21"/>
                <w:szCs w:val="21"/>
              </w:rPr>
            </w:pPr>
            <w:r w:rsidRPr="002408F7">
              <w:rPr>
                <w:iCs/>
                <w:sz w:val="21"/>
                <w:szCs w:val="21"/>
              </w:rPr>
              <w:t>36.66</w:t>
            </w:r>
          </w:p>
        </w:tc>
        <w:tc>
          <w:tcPr>
            <w:tcW w:w="42.50pt" w:type="dxa"/>
            <w:shd w:val="clear" w:color="auto" w:fill="auto"/>
            <w:vAlign w:val="center"/>
          </w:tcPr>
          <w:p w14:paraId="556024FB" w14:textId="67BA52EA" w:rsidR="00685E42" w:rsidRPr="002408F7" w:rsidRDefault="00685E42" w:rsidP="00685E42">
            <w:pPr>
              <w:jc w:val="center"/>
              <w:rPr>
                <w:iCs/>
                <w:sz w:val="21"/>
                <w:szCs w:val="21"/>
              </w:rPr>
            </w:pPr>
            <w:r w:rsidRPr="002408F7">
              <w:rPr>
                <w:iCs/>
                <w:sz w:val="21"/>
                <w:szCs w:val="21"/>
              </w:rPr>
              <w:t>32.42</w:t>
            </w:r>
          </w:p>
        </w:tc>
        <w:tc>
          <w:tcPr>
            <w:tcW w:w="50.10pt" w:type="dxa"/>
            <w:shd w:val="clear" w:color="auto" w:fill="auto"/>
            <w:vAlign w:val="center"/>
          </w:tcPr>
          <w:p w14:paraId="64779789" w14:textId="720BD85C" w:rsidR="00685E42" w:rsidRPr="002408F7" w:rsidRDefault="00685E42" w:rsidP="00685E42">
            <w:pPr>
              <w:jc w:val="center"/>
              <w:rPr>
                <w:iCs/>
                <w:sz w:val="21"/>
                <w:szCs w:val="21"/>
              </w:rPr>
            </w:pPr>
            <w:r w:rsidRPr="002408F7">
              <w:rPr>
                <w:iCs/>
                <w:sz w:val="21"/>
                <w:szCs w:val="21"/>
              </w:rPr>
              <w:t>31.36</w:t>
            </w:r>
          </w:p>
        </w:tc>
        <w:tc>
          <w:tcPr>
            <w:tcW w:w="59.25pt" w:type="dxa"/>
            <w:shd w:val="clear" w:color="auto" w:fill="auto"/>
            <w:vAlign w:val="center"/>
          </w:tcPr>
          <w:p w14:paraId="5AFD4141" w14:textId="4B783D34" w:rsidR="00685E42" w:rsidRPr="002408F7" w:rsidRDefault="00685E42" w:rsidP="00685E42">
            <w:pPr>
              <w:jc w:val="center"/>
              <w:rPr>
                <w:iCs/>
                <w:sz w:val="21"/>
                <w:szCs w:val="21"/>
              </w:rPr>
            </w:pPr>
            <w:r w:rsidRPr="002408F7">
              <w:rPr>
                <w:iCs/>
                <w:sz w:val="21"/>
                <w:szCs w:val="21"/>
              </w:rPr>
              <w:t>29.50</w:t>
            </w:r>
          </w:p>
        </w:tc>
        <w:tc>
          <w:tcPr>
            <w:tcW w:w="59.25pt" w:type="dxa"/>
            <w:shd w:val="clear" w:color="auto" w:fill="auto"/>
            <w:vAlign w:val="center"/>
          </w:tcPr>
          <w:p w14:paraId="40BD3653" w14:textId="5ED0D06D" w:rsidR="00685E42" w:rsidRPr="002408F7" w:rsidRDefault="00685E42" w:rsidP="00685E42">
            <w:pPr>
              <w:jc w:val="center"/>
              <w:rPr>
                <w:iCs/>
                <w:sz w:val="21"/>
                <w:szCs w:val="21"/>
              </w:rPr>
            </w:pPr>
            <w:r w:rsidRPr="002408F7">
              <w:rPr>
                <w:iCs/>
                <w:sz w:val="21"/>
                <w:szCs w:val="21"/>
              </w:rPr>
              <w:t>35.74</w:t>
            </w:r>
          </w:p>
        </w:tc>
      </w:tr>
      <w:tr w:rsidR="00685E42" w:rsidRPr="002408F7" w14:paraId="5FD83AC1" w14:textId="77777777" w:rsidTr="002A45FD">
        <w:trPr>
          <w:trHeight w:val="20"/>
          <w:jc w:val="center"/>
        </w:trPr>
        <w:tc>
          <w:tcPr>
            <w:tcW w:w="49.65pt" w:type="dxa"/>
            <w:vMerge/>
            <w:shd w:val="clear" w:color="auto" w:fill="auto"/>
            <w:vAlign w:val="center"/>
          </w:tcPr>
          <w:p w14:paraId="5CCAA603" w14:textId="7BB0AD6B" w:rsidR="00685E42" w:rsidRPr="002408F7" w:rsidRDefault="00685E42" w:rsidP="00685E42">
            <w:pPr>
              <w:jc w:val="center"/>
              <w:rPr>
                <w:sz w:val="21"/>
                <w:szCs w:val="21"/>
              </w:rPr>
            </w:pPr>
          </w:p>
        </w:tc>
        <w:tc>
          <w:tcPr>
            <w:tcW w:w="85.05pt" w:type="dxa"/>
            <w:shd w:val="clear" w:color="auto" w:fill="auto"/>
            <w:vAlign w:val="center"/>
          </w:tcPr>
          <w:p w14:paraId="654FB3BA" w14:textId="0BD8CBF4" w:rsidR="00685E42" w:rsidRPr="002408F7" w:rsidRDefault="00685E42" w:rsidP="00685E42">
            <w:pPr>
              <w:jc w:val="center"/>
              <w:rPr>
                <w:iCs/>
                <w:sz w:val="21"/>
                <w:szCs w:val="21"/>
              </w:rPr>
            </w:pPr>
            <w:r w:rsidRPr="002408F7">
              <w:rPr>
                <w:sz w:val="21"/>
                <w:szCs w:val="21"/>
              </w:rPr>
              <w:t>FSRCNN</w:t>
            </w:r>
          </w:p>
        </w:tc>
        <w:tc>
          <w:tcPr>
            <w:tcW w:w="42.50pt" w:type="dxa"/>
            <w:vAlign w:val="center"/>
          </w:tcPr>
          <w:p w14:paraId="3DAEE354" w14:textId="171507C4" w:rsidR="00685E42" w:rsidRPr="002408F7" w:rsidRDefault="00685E42" w:rsidP="00685E42">
            <w:pPr>
              <w:jc w:val="center"/>
              <w:rPr>
                <w:iCs/>
                <w:sz w:val="21"/>
                <w:szCs w:val="21"/>
              </w:rPr>
            </w:pPr>
            <w:r w:rsidRPr="002408F7">
              <w:rPr>
                <w:iCs/>
                <w:sz w:val="21"/>
                <w:szCs w:val="21"/>
              </w:rPr>
              <w:t>12K</w:t>
            </w:r>
          </w:p>
        </w:tc>
        <w:tc>
          <w:tcPr>
            <w:tcW w:w="42.55pt" w:type="dxa"/>
            <w:shd w:val="clear" w:color="auto" w:fill="auto"/>
            <w:vAlign w:val="center"/>
          </w:tcPr>
          <w:p w14:paraId="7953D18C" w14:textId="1CD79F8E" w:rsidR="00685E42" w:rsidRPr="002408F7" w:rsidRDefault="00685E42" w:rsidP="00685E42">
            <w:pPr>
              <w:jc w:val="center"/>
              <w:rPr>
                <w:iCs/>
                <w:sz w:val="21"/>
                <w:szCs w:val="21"/>
              </w:rPr>
            </w:pPr>
            <w:r w:rsidRPr="002408F7">
              <w:rPr>
                <w:iCs/>
                <w:sz w:val="21"/>
                <w:szCs w:val="21"/>
              </w:rPr>
              <w:t>37.00</w:t>
            </w:r>
          </w:p>
        </w:tc>
        <w:tc>
          <w:tcPr>
            <w:tcW w:w="42.50pt" w:type="dxa"/>
            <w:shd w:val="clear" w:color="auto" w:fill="auto"/>
            <w:vAlign w:val="center"/>
          </w:tcPr>
          <w:p w14:paraId="1F9AE55E" w14:textId="1710CAA7" w:rsidR="00685E42" w:rsidRPr="002408F7" w:rsidRDefault="00685E42" w:rsidP="00685E42">
            <w:pPr>
              <w:jc w:val="center"/>
              <w:rPr>
                <w:iCs/>
                <w:sz w:val="21"/>
                <w:szCs w:val="21"/>
              </w:rPr>
            </w:pPr>
            <w:r w:rsidRPr="002408F7">
              <w:rPr>
                <w:iCs/>
                <w:sz w:val="21"/>
                <w:szCs w:val="21"/>
              </w:rPr>
              <w:t>32.63</w:t>
            </w:r>
          </w:p>
        </w:tc>
        <w:tc>
          <w:tcPr>
            <w:tcW w:w="50.10pt" w:type="dxa"/>
            <w:shd w:val="clear" w:color="auto" w:fill="auto"/>
            <w:vAlign w:val="center"/>
          </w:tcPr>
          <w:p w14:paraId="145E0438" w14:textId="7A3B27C1" w:rsidR="00685E42" w:rsidRPr="002408F7" w:rsidRDefault="00685E42" w:rsidP="00685E42">
            <w:pPr>
              <w:jc w:val="center"/>
              <w:rPr>
                <w:iCs/>
                <w:sz w:val="21"/>
                <w:szCs w:val="21"/>
              </w:rPr>
            </w:pPr>
            <w:r w:rsidRPr="002408F7">
              <w:rPr>
                <w:iCs/>
                <w:sz w:val="21"/>
                <w:szCs w:val="21"/>
              </w:rPr>
              <w:t>31.53</w:t>
            </w:r>
          </w:p>
        </w:tc>
        <w:tc>
          <w:tcPr>
            <w:tcW w:w="59.25pt" w:type="dxa"/>
            <w:shd w:val="clear" w:color="auto" w:fill="auto"/>
            <w:vAlign w:val="center"/>
          </w:tcPr>
          <w:p w14:paraId="75D48D3D" w14:textId="4A711511" w:rsidR="00685E42" w:rsidRPr="002408F7" w:rsidRDefault="00685E42" w:rsidP="00685E42">
            <w:pPr>
              <w:jc w:val="center"/>
              <w:rPr>
                <w:iCs/>
                <w:sz w:val="21"/>
                <w:szCs w:val="21"/>
              </w:rPr>
            </w:pPr>
            <w:r w:rsidRPr="002408F7">
              <w:rPr>
                <w:iCs/>
                <w:sz w:val="21"/>
                <w:szCs w:val="21"/>
              </w:rPr>
              <w:t>29.88</w:t>
            </w:r>
          </w:p>
        </w:tc>
        <w:tc>
          <w:tcPr>
            <w:tcW w:w="59.25pt" w:type="dxa"/>
            <w:shd w:val="clear" w:color="auto" w:fill="auto"/>
            <w:vAlign w:val="center"/>
          </w:tcPr>
          <w:p w14:paraId="763B6680" w14:textId="6F42140D" w:rsidR="00685E42" w:rsidRPr="002408F7" w:rsidRDefault="00685E42" w:rsidP="00685E42">
            <w:pPr>
              <w:jc w:val="center"/>
              <w:rPr>
                <w:iCs/>
                <w:sz w:val="21"/>
                <w:szCs w:val="21"/>
              </w:rPr>
            </w:pPr>
            <w:r w:rsidRPr="002408F7">
              <w:rPr>
                <w:iCs/>
                <w:sz w:val="21"/>
                <w:szCs w:val="21"/>
              </w:rPr>
              <w:t>36.67</w:t>
            </w:r>
          </w:p>
        </w:tc>
      </w:tr>
      <w:tr w:rsidR="00685E42" w:rsidRPr="002408F7" w14:paraId="3A7083DE" w14:textId="77777777" w:rsidTr="002A45FD">
        <w:trPr>
          <w:trHeight w:val="20"/>
          <w:jc w:val="center"/>
        </w:trPr>
        <w:tc>
          <w:tcPr>
            <w:tcW w:w="49.65pt" w:type="dxa"/>
            <w:vMerge/>
            <w:shd w:val="clear" w:color="auto" w:fill="auto"/>
            <w:vAlign w:val="center"/>
          </w:tcPr>
          <w:p w14:paraId="20720B9C" w14:textId="3BC118BE" w:rsidR="00685E42" w:rsidRPr="002408F7" w:rsidRDefault="00685E42" w:rsidP="00685E42">
            <w:pPr>
              <w:jc w:val="center"/>
              <w:rPr>
                <w:sz w:val="21"/>
                <w:szCs w:val="21"/>
              </w:rPr>
            </w:pPr>
          </w:p>
        </w:tc>
        <w:tc>
          <w:tcPr>
            <w:tcW w:w="85.05pt" w:type="dxa"/>
            <w:shd w:val="clear" w:color="auto" w:fill="auto"/>
            <w:vAlign w:val="center"/>
          </w:tcPr>
          <w:p w14:paraId="523430E5" w14:textId="55081F9F" w:rsidR="00685E42" w:rsidRPr="002408F7" w:rsidRDefault="00685E42" w:rsidP="00685E42">
            <w:pPr>
              <w:jc w:val="center"/>
              <w:rPr>
                <w:iCs/>
                <w:sz w:val="21"/>
                <w:szCs w:val="21"/>
              </w:rPr>
            </w:pPr>
            <w:r w:rsidRPr="002408F7">
              <w:rPr>
                <w:iCs/>
                <w:sz w:val="21"/>
                <w:szCs w:val="21"/>
              </w:rPr>
              <w:t>VDSR</w:t>
            </w:r>
          </w:p>
        </w:tc>
        <w:tc>
          <w:tcPr>
            <w:tcW w:w="42.50pt" w:type="dxa"/>
            <w:vAlign w:val="center"/>
          </w:tcPr>
          <w:p w14:paraId="37449723" w14:textId="33B1FBFE" w:rsidR="00685E42" w:rsidRPr="002408F7" w:rsidRDefault="00685E42" w:rsidP="00685E42">
            <w:pPr>
              <w:jc w:val="center"/>
              <w:rPr>
                <w:iCs/>
                <w:sz w:val="21"/>
                <w:szCs w:val="21"/>
              </w:rPr>
            </w:pPr>
            <w:r w:rsidRPr="002408F7">
              <w:rPr>
                <w:iCs/>
                <w:sz w:val="21"/>
                <w:szCs w:val="21"/>
              </w:rPr>
              <w:t>665K</w:t>
            </w:r>
          </w:p>
        </w:tc>
        <w:tc>
          <w:tcPr>
            <w:tcW w:w="42.55pt" w:type="dxa"/>
            <w:shd w:val="clear" w:color="auto" w:fill="auto"/>
            <w:vAlign w:val="center"/>
          </w:tcPr>
          <w:p w14:paraId="5D66DA4D" w14:textId="4E1D01F6" w:rsidR="00685E42" w:rsidRPr="002408F7" w:rsidRDefault="00685E42" w:rsidP="00685E42">
            <w:pPr>
              <w:jc w:val="center"/>
              <w:rPr>
                <w:iCs/>
                <w:sz w:val="21"/>
                <w:szCs w:val="21"/>
              </w:rPr>
            </w:pPr>
            <w:r w:rsidRPr="002408F7">
              <w:rPr>
                <w:iCs/>
                <w:sz w:val="21"/>
                <w:szCs w:val="21"/>
              </w:rPr>
              <w:t>37.53</w:t>
            </w:r>
          </w:p>
        </w:tc>
        <w:tc>
          <w:tcPr>
            <w:tcW w:w="42.50pt" w:type="dxa"/>
            <w:shd w:val="clear" w:color="auto" w:fill="auto"/>
            <w:vAlign w:val="center"/>
          </w:tcPr>
          <w:p w14:paraId="4DD1ABD7" w14:textId="49E1072B" w:rsidR="00685E42" w:rsidRPr="002408F7" w:rsidRDefault="00685E42" w:rsidP="00685E42">
            <w:pPr>
              <w:jc w:val="center"/>
              <w:rPr>
                <w:iCs/>
                <w:sz w:val="21"/>
                <w:szCs w:val="21"/>
              </w:rPr>
            </w:pPr>
            <w:r w:rsidRPr="002408F7">
              <w:rPr>
                <w:iCs/>
                <w:sz w:val="21"/>
                <w:szCs w:val="21"/>
              </w:rPr>
              <w:t>33.03</w:t>
            </w:r>
          </w:p>
        </w:tc>
        <w:tc>
          <w:tcPr>
            <w:tcW w:w="50.10pt" w:type="dxa"/>
            <w:shd w:val="clear" w:color="auto" w:fill="auto"/>
            <w:vAlign w:val="center"/>
          </w:tcPr>
          <w:p w14:paraId="7FBA3835" w14:textId="58DCDD6D" w:rsidR="00685E42" w:rsidRPr="002408F7" w:rsidRDefault="00685E42" w:rsidP="00685E42">
            <w:pPr>
              <w:jc w:val="center"/>
              <w:rPr>
                <w:iCs/>
                <w:sz w:val="21"/>
                <w:szCs w:val="21"/>
              </w:rPr>
            </w:pPr>
            <w:r w:rsidRPr="002408F7">
              <w:rPr>
                <w:iCs/>
                <w:sz w:val="21"/>
                <w:szCs w:val="21"/>
              </w:rPr>
              <w:t>31.90</w:t>
            </w:r>
          </w:p>
        </w:tc>
        <w:tc>
          <w:tcPr>
            <w:tcW w:w="59.25pt" w:type="dxa"/>
            <w:shd w:val="clear" w:color="auto" w:fill="auto"/>
            <w:vAlign w:val="center"/>
          </w:tcPr>
          <w:p w14:paraId="260B590B" w14:textId="2C279283" w:rsidR="00685E42" w:rsidRPr="002408F7" w:rsidRDefault="00685E42" w:rsidP="00685E42">
            <w:pPr>
              <w:jc w:val="center"/>
              <w:rPr>
                <w:iCs/>
                <w:sz w:val="21"/>
                <w:szCs w:val="21"/>
              </w:rPr>
            </w:pPr>
            <w:r w:rsidRPr="002408F7">
              <w:rPr>
                <w:iCs/>
                <w:sz w:val="21"/>
                <w:szCs w:val="21"/>
              </w:rPr>
              <w:t>30.76</w:t>
            </w:r>
          </w:p>
        </w:tc>
        <w:tc>
          <w:tcPr>
            <w:tcW w:w="59.25pt" w:type="dxa"/>
            <w:shd w:val="clear" w:color="auto" w:fill="auto"/>
            <w:vAlign w:val="center"/>
          </w:tcPr>
          <w:p w14:paraId="1C63C45A" w14:textId="052C855C" w:rsidR="00685E42" w:rsidRPr="002408F7" w:rsidRDefault="00685E42" w:rsidP="00685E42">
            <w:pPr>
              <w:jc w:val="center"/>
              <w:rPr>
                <w:iCs/>
                <w:sz w:val="21"/>
                <w:szCs w:val="21"/>
              </w:rPr>
            </w:pPr>
            <w:r w:rsidRPr="002408F7">
              <w:rPr>
                <w:iCs/>
                <w:sz w:val="21"/>
                <w:szCs w:val="21"/>
              </w:rPr>
              <w:t>37.22</w:t>
            </w:r>
          </w:p>
        </w:tc>
      </w:tr>
      <w:tr w:rsidR="00685E42" w:rsidRPr="002408F7" w14:paraId="5702081C" w14:textId="77777777" w:rsidTr="002A45FD">
        <w:trPr>
          <w:trHeight w:val="20"/>
          <w:jc w:val="center"/>
        </w:trPr>
        <w:tc>
          <w:tcPr>
            <w:tcW w:w="49.65pt" w:type="dxa"/>
            <w:vMerge/>
            <w:shd w:val="clear" w:color="auto" w:fill="auto"/>
            <w:vAlign w:val="center"/>
          </w:tcPr>
          <w:p w14:paraId="721A1CC8" w14:textId="7B11F4B6" w:rsidR="00685E42" w:rsidRPr="002408F7" w:rsidRDefault="00685E42" w:rsidP="00685E42">
            <w:pPr>
              <w:jc w:val="center"/>
              <w:rPr>
                <w:sz w:val="21"/>
                <w:szCs w:val="21"/>
              </w:rPr>
            </w:pPr>
          </w:p>
        </w:tc>
        <w:tc>
          <w:tcPr>
            <w:tcW w:w="85.05pt" w:type="dxa"/>
            <w:shd w:val="clear" w:color="auto" w:fill="auto"/>
            <w:vAlign w:val="center"/>
          </w:tcPr>
          <w:p w14:paraId="6ECF07DC" w14:textId="78367E39" w:rsidR="00685E42" w:rsidRPr="002408F7" w:rsidRDefault="00685E42" w:rsidP="00685E42">
            <w:pPr>
              <w:jc w:val="center"/>
              <w:rPr>
                <w:iCs/>
                <w:sz w:val="21"/>
                <w:szCs w:val="21"/>
              </w:rPr>
            </w:pPr>
            <w:r w:rsidRPr="002408F7">
              <w:rPr>
                <w:iCs/>
                <w:sz w:val="21"/>
                <w:szCs w:val="21"/>
              </w:rPr>
              <w:t>DRCN</w:t>
            </w:r>
          </w:p>
        </w:tc>
        <w:tc>
          <w:tcPr>
            <w:tcW w:w="42.50pt" w:type="dxa"/>
            <w:vAlign w:val="center"/>
          </w:tcPr>
          <w:p w14:paraId="176D6FA5" w14:textId="5D95528E" w:rsidR="00685E42" w:rsidRPr="002408F7" w:rsidRDefault="00685E42" w:rsidP="00685E42">
            <w:pPr>
              <w:jc w:val="center"/>
              <w:rPr>
                <w:iCs/>
                <w:sz w:val="21"/>
                <w:szCs w:val="21"/>
              </w:rPr>
            </w:pPr>
            <w:r w:rsidRPr="002408F7">
              <w:rPr>
                <w:iCs/>
                <w:sz w:val="21"/>
                <w:szCs w:val="21"/>
              </w:rPr>
              <w:t>1774K</w:t>
            </w:r>
          </w:p>
        </w:tc>
        <w:tc>
          <w:tcPr>
            <w:tcW w:w="42.55pt" w:type="dxa"/>
            <w:shd w:val="clear" w:color="auto" w:fill="auto"/>
            <w:vAlign w:val="center"/>
          </w:tcPr>
          <w:p w14:paraId="5C60D5FF" w14:textId="448D098C" w:rsidR="00685E42" w:rsidRPr="002408F7" w:rsidRDefault="00685E42" w:rsidP="00685E42">
            <w:pPr>
              <w:jc w:val="center"/>
              <w:rPr>
                <w:iCs/>
                <w:sz w:val="21"/>
                <w:szCs w:val="21"/>
              </w:rPr>
            </w:pPr>
            <w:r w:rsidRPr="002408F7">
              <w:rPr>
                <w:iCs/>
                <w:sz w:val="21"/>
                <w:szCs w:val="21"/>
              </w:rPr>
              <w:t>37.63</w:t>
            </w:r>
          </w:p>
        </w:tc>
        <w:tc>
          <w:tcPr>
            <w:tcW w:w="42.50pt" w:type="dxa"/>
            <w:shd w:val="clear" w:color="auto" w:fill="auto"/>
            <w:vAlign w:val="center"/>
          </w:tcPr>
          <w:p w14:paraId="09FE754D" w14:textId="71B41247" w:rsidR="00685E42" w:rsidRPr="002408F7" w:rsidRDefault="00685E42" w:rsidP="00685E42">
            <w:pPr>
              <w:jc w:val="center"/>
              <w:rPr>
                <w:iCs/>
                <w:sz w:val="21"/>
                <w:szCs w:val="21"/>
              </w:rPr>
            </w:pPr>
            <w:r w:rsidRPr="002408F7">
              <w:rPr>
                <w:iCs/>
                <w:sz w:val="21"/>
                <w:szCs w:val="21"/>
              </w:rPr>
              <w:t>33.04</w:t>
            </w:r>
          </w:p>
        </w:tc>
        <w:tc>
          <w:tcPr>
            <w:tcW w:w="50.10pt" w:type="dxa"/>
            <w:shd w:val="clear" w:color="auto" w:fill="auto"/>
            <w:vAlign w:val="center"/>
          </w:tcPr>
          <w:p w14:paraId="01E6C067" w14:textId="242E2681" w:rsidR="00685E42" w:rsidRPr="002408F7" w:rsidRDefault="00685E42" w:rsidP="00685E42">
            <w:pPr>
              <w:jc w:val="center"/>
              <w:rPr>
                <w:iCs/>
                <w:sz w:val="21"/>
                <w:szCs w:val="21"/>
              </w:rPr>
            </w:pPr>
            <w:r w:rsidRPr="002408F7">
              <w:rPr>
                <w:iCs/>
                <w:sz w:val="21"/>
                <w:szCs w:val="21"/>
              </w:rPr>
              <w:t>31.85</w:t>
            </w:r>
          </w:p>
        </w:tc>
        <w:tc>
          <w:tcPr>
            <w:tcW w:w="59.25pt" w:type="dxa"/>
            <w:shd w:val="clear" w:color="auto" w:fill="auto"/>
            <w:vAlign w:val="center"/>
          </w:tcPr>
          <w:p w14:paraId="0C6FD017" w14:textId="1987EE52" w:rsidR="00685E42" w:rsidRPr="002408F7" w:rsidRDefault="00685E42" w:rsidP="00685E42">
            <w:pPr>
              <w:jc w:val="center"/>
              <w:rPr>
                <w:iCs/>
                <w:sz w:val="21"/>
                <w:szCs w:val="21"/>
              </w:rPr>
            </w:pPr>
            <w:r w:rsidRPr="002408F7">
              <w:rPr>
                <w:iCs/>
                <w:sz w:val="21"/>
                <w:szCs w:val="21"/>
              </w:rPr>
              <w:t>30.75</w:t>
            </w:r>
          </w:p>
        </w:tc>
        <w:tc>
          <w:tcPr>
            <w:tcW w:w="59.25pt" w:type="dxa"/>
            <w:shd w:val="clear" w:color="auto" w:fill="auto"/>
            <w:vAlign w:val="center"/>
          </w:tcPr>
          <w:p w14:paraId="388EBD54" w14:textId="0ECE6FE5" w:rsidR="00685E42" w:rsidRPr="002408F7" w:rsidRDefault="00685E42" w:rsidP="00685E42">
            <w:pPr>
              <w:jc w:val="center"/>
              <w:rPr>
                <w:iCs/>
                <w:sz w:val="21"/>
                <w:szCs w:val="21"/>
              </w:rPr>
            </w:pPr>
            <w:r w:rsidRPr="002408F7">
              <w:rPr>
                <w:iCs/>
                <w:sz w:val="21"/>
                <w:szCs w:val="21"/>
              </w:rPr>
              <w:t>37.63</w:t>
            </w:r>
          </w:p>
        </w:tc>
      </w:tr>
      <w:tr w:rsidR="00685E42" w:rsidRPr="002408F7" w14:paraId="107A0A20" w14:textId="77777777" w:rsidTr="00F0237D">
        <w:trPr>
          <w:trHeight w:val="20"/>
          <w:jc w:val="center"/>
        </w:trPr>
        <w:tc>
          <w:tcPr>
            <w:tcW w:w="49.65pt" w:type="dxa"/>
            <w:vMerge/>
            <w:shd w:val="clear" w:color="auto" w:fill="auto"/>
          </w:tcPr>
          <w:p w14:paraId="4C163345" w14:textId="77777777" w:rsidR="00685E42" w:rsidRPr="002408F7" w:rsidRDefault="00685E42" w:rsidP="00685E42">
            <w:pPr>
              <w:jc w:val="center"/>
              <w:rPr>
                <w:sz w:val="21"/>
                <w:szCs w:val="21"/>
              </w:rPr>
            </w:pPr>
          </w:p>
        </w:tc>
        <w:tc>
          <w:tcPr>
            <w:tcW w:w="85.05pt" w:type="dxa"/>
            <w:shd w:val="clear" w:color="auto" w:fill="auto"/>
            <w:vAlign w:val="center"/>
          </w:tcPr>
          <w:p w14:paraId="0AB9B703" w14:textId="20A76F32" w:rsidR="00685E42" w:rsidRPr="002408F7" w:rsidRDefault="00685E42" w:rsidP="00685E42">
            <w:pPr>
              <w:jc w:val="center"/>
              <w:rPr>
                <w:iCs/>
                <w:sz w:val="21"/>
                <w:szCs w:val="21"/>
              </w:rPr>
            </w:pPr>
            <w:proofErr w:type="spellStart"/>
            <w:r w:rsidRPr="002408F7">
              <w:rPr>
                <w:sz w:val="21"/>
                <w:szCs w:val="21"/>
              </w:rPr>
              <w:t>LapSRN</w:t>
            </w:r>
            <w:proofErr w:type="spellEnd"/>
          </w:p>
        </w:tc>
        <w:tc>
          <w:tcPr>
            <w:tcW w:w="42.50pt" w:type="dxa"/>
            <w:vAlign w:val="center"/>
          </w:tcPr>
          <w:p w14:paraId="11AE9282" w14:textId="5261A42F" w:rsidR="00685E42" w:rsidRPr="002408F7" w:rsidRDefault="00685E42" w:rsidP="00685E42">
            <w:pPr>
              <w:jc w:val="center"/>
              <w:rPr>
                <w:iCs/>
                <w:sz w:val="21"/>
                <w:szCs w:val="21"/>
              </w:rPr>
            </w:pPr>
            <w:r w:rsidRPr="002408F7">
              <w:rPr>
                <w:iCs/>
                <w:sz w:val="21"/>
                <w:szCs w:val="21"/>
              </w:rPr>
              <w:t>813K</w:t>
            </w:r>
          </w:p>
        </w:tc>
        <w:tc>
          <w:tcPr>
            <w:tcW w:w="42.55pt" w:type="dxa"/>
            <w:shd w:val="clear" w:color="auto" w:fill="auto"/>
            <w:vAlign w:val="center"/>
          </w:tcPr>
          <w:p w14:paraId="71374357" w14:textId="06E482CF" w:rsidR="00685E42" w:rsidRPr="002408F7" w:rsidRDefault="00685E42" w:rsidP="00685E42">
            <w:pPr>
              <w:jc w:val="center"/>
              <w:rPr>
                <w:iCs/>
                <w:sz w:val="21"/>
                <w:szCs w:val="21"/>
              </w:rPr>
            </w:pPr>
            <w:r w:rsidRPr="002408F7">
              <w:rPr>
                <w:iCs/>
                <w:sz w:val="21"/>
                <w:szCs w:val="21"/>
              </w:rPr>
              <w:t>37.52</w:t>
            </w:r>
          </w:p>
        </w:tc>
        <w:tc>
          <w:tcPr>
            <w:tcW w:w="42.50pt" w:type="dxa"/>
            <w:shd w:val="clear" w:color="auto" w:fill="auto"/>
            <w:vAlign w:val="center"/>
          </w:tcPr>
          <w:p w14:paraId="701F50B2" w14:textId="077AE99D" w:rsidR="00685E42" w:rsidRPr="002408F7" w:rsidRDefault="00685E42" w:rsidP="00685E42">
            <w:pPr>
              <w:jc w:val="center"/>
              <w:rPr>
                <w:iCs/>
                <w:sz w:val="21"/>
                <w:szCs w:val="21"/>
              </w:rPr>
            </w:pPr>
            <w:r w:rsidRPr="002408F7">
              <w:rPr>
                <w:iCs/>
                <w:sz w:val="21"/>
                <w:szCs w:val="21"/>
              </w:rPr>
              <w:t>33.08</w:t>
            </w:r>
          </w:p>
        </w:tc>
        <w:tc>
          <w:tcPr>
            <w:tcW w:w="50.10pt" w:type="dxa"/>
            <w:shd w:val="clear" w:color="auto" w:fill="auto"/>
            <w:vAlign w:val="center"/>
          </w:tcPr>
          <w:p w14:paraId="7C67B2AC" w14:textId="1160D82C" w:rsidR="00685E42" w:rsidRPr="002408F7" w:rsidRDefault="00685E42" w:rsidP="00685E42">
            <w:pPr>
              <w:jc w:val="center"/>
              <w:rPr>
                <w:iCs/>
                <w:sz w:val="21"/>
                <w:szCs w:val="21"/>
              </w:rPr>
            </w:pPr>
            <w:r w:rsidRPr="002408F7">
              <w:rPr>
                <w:iCs/>
                <w:sz w:val="21"/>
                <w:szCs w:val="21"/>
              </w:rPr>
              <w:t>31.80</w:t>
            </w:r>
          </w:p>
        </w:tc>
        <w:tc>
          <w:tcPr>
            <w:tcW w:w="59.25pt" w:type="dxa"/>
            <w:shd w:val="clear" w:color="auto" w:fill="auto"/>
            <w:vAlign w:val="center"/>
          </w:tcPr>
          <w:p w14:paraId="313E73FC" w14:textId="4B51C2EF" w:rsidR="00685E42" w:rsidRPr="002408F7" w:rsidRDefault="00685E42" w:rsidP="00685E42">
            <w:pPr>
              <w:jc w:val="center"/>
              <w:rPr>
                <w:iCs/>
                <w:sz w:val="21"/>
                <w:szCs w:val="21"/>
              </w:rPr>
            </w:pPr>
            <w:r w:rsidRPr="002408F7">
              <w:rPr>
                <w:iCs/>
                <w:sz w:val="21"/>
                <w:szCs w:val="21"/>
              </w:rPr>
              <w:t>30.41</w:t>
            </w:r>
          </w:p>
        </w:tc>
        <w:tc>
          <w:tcPr>
            <w:tcW w:w="59.25pt" w:type="dxa"/>
            <w:shd w:val="clear" w:color="auto" w:fill="auto"/>
            <w:vAlign w:val="center"/>
          </w:tcPr>
          <w:p w14:paraId="43F45BFE" w14:textId="1AB03872" w:rsidR="00685E42" w:rsidRPr="002408F7" w:rsidRDefault="00685E42" w:rsidP="00685E42">
            <w:pPr>
              <w:jc w:val="center"/>
              <w:rPr>
                <w:iCs/>
                <w:sz w:val="21"/>
                <w:szCs w:val="21"/>
              </w:rPr>
            </w:pPr>
            <w:r w:rsidRPr="002408F7">
              <w:rPr>
                <w:iCs/>
                <w:sz w:val="21"/>
                <w:szCs w:val="21"/>
              </w:rPr>
              <w:t>37.27</w:t>
            </w:r>
          </w:p>
        </w:tc>
      </w:tr>
      <w:tr w:rsidR="00685E42" w:rsidRPr="002408F7" w14:paraId="10C9EDC2" w14:textId="77777777" w:rsidTr="00F0237D">
        <w:trPr>
          <w:trHeight w:val="20"/>
          <w:jc w:val="center"/>
        </w:trPr>
        <w:tc>
          <w:tcPr>
            <w:tcW w:w="49.65pt" w:type="dxa"/>
            <w:vMerge/>
            <w:shd w:val="clear" w:color="auto" w:fill="auto"/>
          </w:tcPr>
          <w:p w14:paraId="208A22ED" w14:textId="77777777" w:rsidR="00685E42" w:rsidRPr="002408F7" w:rsidRDefault="00685E42" w:rsidP="00685E42">
            <w:pPr>
              <w:jc w:val="center"/>
              <w:rPr>
                <w:sz w:val="21"/>
                <w:szCs w:val="21"/>
              </w:rPr>
            </w:pPr>
          </w:p>
        </w:tc>
        <w:tc>
          <w:tcPr>
            <w:tcW w:w="85.05pt" w:type="dxa"/>
            <w:shd w:val="clear" w:color="auto" w:fill="auto"/>
            <w:vAlign w:val="center"/>
          </w:tcPr>
          <w:p w14:paraId="6E6A9325" w14:textId="75723D49" w:rsidR="00685E42" w:rsidRPr="002408F7" w:rsidRDefault="00685E42" w:rsidP="00685E42">
            <w:pPr>
              <w:jc w:val="center"/>
              <w:rPr>
                <w:iCs/>
                <w:sz w:val="21"/>
                <w:szCs w:val="21"/>
              </w:rPr>
            </w:pPr>
            <w:r w:rsidRPr="002408F7">
              <w:rPr>
                <w:sz w:val="21"/>
                <w:szCs w:val="21"/>
              </w:rPr>
              <w:t>DRRN</w:t>
            </w:r>
          </w:p>
        </w:tc>
        <w:tc>
          <w:tcPr>
            <w:tcW w:w="42.50pt" w:type="dxa"/>
            <w:vAlign w:val="center"/>
          </w:tcPr>
          <w:p w14:paraId="099BE35D" w14:textId="3AA60B7C" w:rsidR="00685E42" w:rsidRPr="002408F7" w:rsidRDefault="00685E42" w:rsidP="00685E42">
            <w:pPr>
              <w:jc w:val="center"/>
              <w:rPr>
                <w:iCs/>
                <w:sz w:val="21"/>
                <w:szCs w:val="21"/>
              </w:rPr>
            </w:pPr>
            <w:r w:rsidRPr="002408F7">
              <w:rPr>
                <w:iCs/>
                <w:sz w:val="21"/>
                <w:szCs w:val="21"/>
              </w:rPr>
              <w:t>297K</w:t>
            </w:r>
          </w:p>
        </w:tc>
        <w:tc>
          <w:tcPr>
            <w:tcW w:w="42.55pt" w:type="dxa"/>
            <w:shd w:val="clear" w:color="auto" w:fill="auto"/>
            <w:vAlign w:val="center"/>
          </w:tcPr>
          <w:p w14:paraId="3C6E1012" w14:textId="0F137887" w:rsidR="00685E42" w:rsidRPr="002408F7" w:rsidRDefault="00685E42" w:rsidP="00685E42">
            <w:pPr>
              <w:jc w:val="center"/>
              <w:rPr>
                <w:iCs/>
                <w:sz w:val="21"/>
                <w:szCs w:val="21"/>
              </w:rPr>
            </w:pPr>
            <w:r w:rsidRPr="002408F7">
              <w:rPr>
                <w:iCs/>
                <w:sz w:val="21"/>
                <w:szCs w:val="21"/>
              </w:rPr>
              <w:t>37.74</w:t>
            </w:r>
          </w:p>
        </w:tc>
        <w:tc>
          <w:tcPr>
            <w:tcW w:w="42.50pt" w:type="dxa"/>
            <w:shd w:val="clear" w:color="auto" w:fill="auto"/>
            <w:vAlign w:val="center"/>
          </w:tcPr>
          <w:p w14:paraId="656B5F99" w14:textId="79039CC5" w:rsidR="00685E42" w:rsidRPr="002408F7" w:rsidRDefault="00685E42" w:rsidP="00685E42">
            <w:pPr>
              <w:jc w:val="center"/>
              <w:rPr>
                <w:iCs/>
                <w:sz w:val="21"/>
                <w:szCs w:val="21"/>
              </w:rPr>
            </w:pPr>
            <w:r w:rsidRPr="002408F7">
              <w:rPr>
                <w:iCs/>
                <w:sz w:val="21"/>
                <w:szCs w:val="21"/>
              </w:rPr>
              <w:t>33.23</w:t>
            </w:r>
          </w:p>
        </w:tc>
        <w:tc>
          <w:tcPr>
            <w:tcW w:w="50.10pt" w:type="dxa"/>
            <w:shd w:val="clear" w:color="auto" w:fill="auto"/>
            <w:vAlign w:val="center"/>
          </w:tcPr>
          <w:p w14:paraId="633F6159" w14:textId="1AA22795" w:rsidR="00685E42" w:rsidRPr="002408F7" w:rsidRDefault="00685E42" w:rsidP="00685E42">
            <w:pPr>
              <w:jc w:val="center"/>
              <w:rPr>
                <w:iCs/>
                <w:sz w:val="21"/>
                <w:szCs w:val="21"/>
              </w:rPr>
            </w:pPr>
            <w:r w:rsidRPr="002408F7">
              <w:rPr>
                <w:iCs/>
                <w:sz w:val="21"/>
                <w:szCs w:val="21"/>
              </w:rPr>
              <w:t>32.05</w:t>
            </w:r>
          </w:p>
        </w:tc>
        <w:tc>
          <w:tcPr>
            <w:tcW w:w="59.25pt" w:type="dxa"/>
            <w:shd w:val="clear" w:color="auto" w:fill="auto"/>
            <w:vAlign w:val="center"/>
          </w:tcPr>
          <w:p w14:paraId="11867B56" w14:textId="59D535E6" w:rsidR="00685E42" w:rsidRPr="002408F7" w:rsidRDefault="00685E42" w:rsidP="00685E42">
            <w:pPr>
              <w:jc w:val="center"/>
              <w:rPr>
                <w:iCs/>
                <w:sz w:val="21"/>
                <w:szCs w:val="21"/>
              </w:rPr>
            </w:pPr>
            <w:r w:rsidRPr="002408F7">
              <w:rPr>
                <w:iCs/>
                <w:sz w:val="21"/>
                <w:szCs w:val="21"/>
              </w:rPr>
              <w:t>31.23</w:t>
            </w:r>
          </w:p>
        </w:tc>
        <w:tc>
          <w:tcPr>
            <w:tcW w:w="59.25pt" w:type="dxa"/>
            <w:shd w:val="clear" w:color="auto" w:fill="auto"/>
            <w:vAlign w:val="center"/>
          </w:tcPr>
          <w:p w14:paraId="6F364A36" w14:textId="6381B04A" w:rsidR="00685E42" w:rsidRPr="002408F7" w:rsidRDefault="00685E42" w:rsidP="00685E42">
            <w:pPr>
              <w:jc w:val="center"/>
              <w:rPr>
                <w:iCs/>
                <w:sz w:val="21"/>
                <w:szCs w:val="21"/>
              </w:rPr>
            </w:pPr>
            <w:r w:rsidRPr="002408F7">
              <w:rPr>
                <w:iCs/>
                <w:sz w:val="21"/>
                <w:szCs w:val="21"/>
              </w:rPr>
              <w:t>37.92</w:t>
            </w:r>
          </w:p>
        </w:tc>
      </w:tr>
      <w:tr w:rsidR="00685E42" w:rsidRPr="002408F7" w14:paraId="78A0020E" w14:textId="77777777" w:rsidTr="00F0237D">
        <w:trPr>
          <w:trHeight w:val="20"/>
          <w:jc w:val="center"/>
        </w:trPr>
        <w:tc>
          <w:tcPr>
            <w:tcW w:w="49.65pt" w:type="dxa"/>
            <w:vMerge/>
            <w:shd w:val="clear" w:color="auto" w:fill="auto"/>
          </w:tcPr>
          <w:p w14:paraId="3C86DF1E" w14:textId="77777777" w:rsidR="00685E42" w:rsidRPr="002408F7" w:rsidRDefault="00685E42" w:rsidP="00685E42">
            <w:pPr>
              <w:jc w:val="center"/>
              <w:rPr>
                <w:sz w:val="21"/>
                <w:szCs w:val="21"/>
              </w:rPr>
            </w:pPr>
          </w:p>
        </w:tc>
        <w:tc>
          <w:tcPr>
            <w:tcW w:w="85.05pt" w:type="dxa"/>
            <w:shd w:val="clear" w:color="auto" w:fill="auto"/>
            <w:vAlign w:val="center"/>
          </w:tcPr>
          <w:p w14:paraId="1D2A55E5" w14:textId="0154EAC4" w:rsidR="00685E42" w:rsidRPr="002408F7" w:rsidRDefault="00685E42" w:rsidP="00685E42">
            <w:pPr>
              <w:jc w:val="center"/>
              <w:rPr>
                <w:iCs/>
                <w:sz w:val="21"/>
                <w:szCs w:val="21"/>
              </w:rPr>
            </w:pPr>
            <w:proofErr w:type="spellStart"/>
            <w:r w:rsidRPr="002408F7">
              <w:rPr>
                <w:sz w:val="21"/>
                <w:szCs w:val="21"/>
              </w:rPr>
              <w:t>MemNet</w:t>
            </w:r>
            <w:proofErr w:type="spellEnd"/>
          </w:p>
        </w:tc>
        <w:tc>
          <w:tcPr>
            <w:tcW w:w="42.50pt" w:type="dxa"/>
            <w:vAlign w:val="center"/>
          </w:tcPr>
          <w:p w14:paraId="7C2DFD6B" w14:textId="31BF198D" w:rsidR="00685E42" w:rsidRPr="002408F7" w:rsidRDefault="00685E42" w:rsidP="00685E42">
            <w:pPr>
              <w:jc w:val="center"/>
              <w:rPr>
                <w:iCs/>
                <w:sz w:val="21"/>
                <w:szCs w:val="21"/>
              </w:rPr>
            </w:pPr>
            <w:r w:rsidRPr="002408F7">
              <w:rPr>
                <w:iCs/>
                <w:sz w:val="21"/>
                <w:szCs w:val="21"/>
              </w:rPr>
              <w:t>677K</w:t>
            </w:r>
          </w:p>
        </w:tc>
        <w:tc>
          <w:tcPr>
            <w:tcW w:w="42.55pt" w:type="dxa"/>
            <w:shd w:val="clear" w:color="auto" w:fill="auto"/>
            <w:vAlign w:val="center"/>
          </w:tcPr>
          <w:p w14:paraId="0B5FD9CD" w14:textId="0B44007B" w:rsidR="00685E42" w:rsidRPr="002408F7" w:rsidRDefault="00685E42" w:rsidP="00685E42">
            <w:pPr>
              <w:jc w:val="center"/>
              <w:rPr>
                <w:iCs/>
                <w:sz w:val="21"/>
                <w:szCs w:val="21"/>
              </w:rPr>
            </w:pPr>
            <w:r w:rsidRPr="002408F7">
              <w:rPr>
                <w:iCs/>
                <w:sz w:val="21"/>
                <w:szCs w:val="21"/>
              </w:rPr>
              <w:t>37.78</w:t>
            </w:r>
          </w:p>
        </w:tc>
        <w:tc>
          <w:tcPr>
            <w:tcW w:w="42.50pt" w:type="dxa"/>
            <w:shd w:val="clear" w:color="auto" w:fill="auto"/>
            <w:vAlign w:val="center"/>
          </w:tcPr>
          <w:p w14:paraId="77333E8C" w14:textId="4AD32DE3" w:rsidR="00685E42" w:rsidRPr="002408F7" w:rsidRDefault="00685E42" w:rsidP="00685E42">
            <w:pPr>
              <w:jc w:val="center"/>
              <w:rPr>
                <w:iCs/>
                <w:sz w:val="21"/>
                <w:szCs w:val="21"/>
              </w:rPr>
            </w:pPr>
            <w:r w:rsidRPr="002408F7">
              <w:rPr>
                <w:iCs/>
                <w:sz w:val="21"/>
                <w:szCs w:val="21"/>
              </w:rPr>
              <w:t>33.28</w:t>
            </w:r>
          </w:p>
        </w:tc>
        <w:tc>
          <w:tcPr>
            <w:tcW w:w="50.10pt" w:type="dxa"/>
            <w:shd w:val="clear" w:color="auto" w:fill="auto"/>
            <w:vAlign w:val="center"/>
          </w:tcPr>
          <w:p w14:paraId="03F38017" w14:textId="22942C54" w:rsidR="00685E42" w:rsidRPr="002408F7" w:rsidRDefault="00685E42" w:rsidP="00685E42">
            <w:pPr>
              <w:jc w:val="center"/>
              <w:rPr>
                <w:iCs/>
                <w:sz w:val="21"/>
                <w:szCs w:val="21"/>
              </w:rPr>
            </w:pPr>
            <w:r w:rsidRPr="002408F7">
              <w:rPr>
                <w:iCs/>
                <w:sz w:val="21"/>
                <w:szCs w:val="21"/>
              </w:rPr>
              <w:t>32.08</w:t>
            </w:r>
          </w:p>
        </w:tc>
        <w:tc>
          <w:tcPr>
            <w:tcW w:w="59.25pt" w:type="dxa"/>
            <w:shd w:val="clear" w:color="auto" w:fill="auto"/>
            <w:vAlign w:val="center"/>
          </w:tcPr>
          <w:p w14:paraId="2F85B651" w14:textId="29755FFE" w:rsidR="00685E42" w:rsidRPr="002408F7" w:rsidRDefault="00685E42" w:rsidP="00685E42">
            <w:pPr>
              <w:jc w:val="center"/>
              <w:rPr>
                <w:iCs/>
                <w:sz w:val="21"/>
                <w:szCs w:val="21"/>
              </w:rPr>
            </w:pPr>
            <w:r w:rsidRPr="002408F7">
              <w:rPr>
                <w:iCs/>
                <w:sz w:val="21"/>
                <w:szCs w:val="21"/>
              </w:rPr>
              <w:t>31.31</w:t>
            </w:r>
          </w:p>
        </w:tc>
        <w:tc>
          <w:tcPr>
            <w:tcW w:w="59.25pt" w:type="dxa"/>
            <w:shd w:val="clear" w:color="auto" w:fill="auto"/>
            <w:vAlign w:val="center"/>
          </w:tcPr>
          <w:p w14:paraId="37B0119A" w14:textId="16F06612" w:rsidR="00685E42" w:rsidRPr="002408F7" w:rsidRDefault="00685E42" w:rsidP="00685E42">
            <w:pPr>
              <w:jc w:val="center"/>
              <w:rPr>
                <w:iCs/>
                <w:sz w:val="21"/>
                <w:szCs w:val="21"/>
              </w:rPr>
            </w:pPr>
            <w:r w:rsidRPr="002408F7">
              <w:rPr>
                <w:iCs/>
                <w:sz w:val="21"/>
                <w:szCs w:val="21"/>
              </w:rPr>
              <w:t>37.72</w:t>
            </w:r>
          </w:p>
        </w:tc>
      </w:tr>
      <w:tr w:rsidR="00685E42" w:rsidRPr="002408F7" w14:paraId="51C9851A" w14:textId="77777777" w:rsidTr="00F0237D">
        <w:trPr>
          <w:trHeight w:val="20"/>
          <w:jc w:val="center"/>
        </w:trPr>
        <w:tc>
          <w:tcPr>
            <w:tcW w:w="49.65pt" w:type="dxa"/>
            <w:vMerge/>
            <w:shd w:val="clear" w:color="auto" w:fill="auto"/>
          </w:tcPr>
          <w:p w14:paraId="1A7CBE99" w14:textId="77777777" w:rsidR="00685E42" w:rsidRPr="002408F7" w:rsidRDefault="00685E42" w:rsidP="00685E42">
            <w:pPr>
              <w:jc w:val="center"/>
              <w:rPr>
                <w:sz w:val="21"/>
                <w:szCs w:val="21"/>
              </w:rPr>
            </w:pPr>
          </w:p>
        </w:tc>
        <w:tc>
          <w:tcPr>
            <w:tcW w:w="85.05pt" w:type="dxa"/>
            <w:shd w:val="clear" w:color="auto" w:fill="auto"/>
            <w:vAlign w:val="center"/>
          </w:tcPr>
          <w:p w14:paraId="3EA8B824" w14:textId="1F888F5E" w:rsidR="00685E42" w:rsidRPr="002408F7" w:rsidRDefault="00685E42" w:rsidP="00685E42">
            <w:pPr>
              <w:jc w:val="center"/>
              <w:rPr>
                <w:iCs/>
                <w:sz w:val="21"/>
                <w:szCs w:val="21"/>
              </w:rPr>
            </w:pPr>
            <w:r w:rsidRPr="002408F7">
              <w:rPr>
                <w:sz w:val="21"/>
                <w:szCs w:val="21"/>
              </w:rPr>
              <w:t>SRMDNF</w:t>
            </w:r>
          </w:p>
        </w:tc>
        <w:tc>
          <w:tcPr>
            <w:tcW w:w="42.50pt" w:type="dxa"/>
            <w:vAlign w:val="center"/>
          </w:tcPr>
          <w:p w14:paraId="69AD1EA2" w14:textId="54F0BFEC" w:rsidR="00685E42" w:rsidRPr="002408F7" w:rsidRDefault="00685E42" w:rsidP="00685E42">
            <w:pPr>
              <w:jc w:val="center"/>
              <w:rPr>
                <w:iCs/>
                <w:sz w:val="21"/>
                <w:szCs w:val="21"/>
              </w:rPr>
            </w:pPr>
            <w:r w:rsidRPr="002408F7">
              <w:rPr>
                <w:iCs/>
                <w:sz w:val="21"/>
                <w:szCs w:val="21"/>
              </w:rPr>
              <w:t>1513K</w:t>
            </w:r>
          </w:p>
        </w:tc>
        <w:tc>
          <w:tcPr>
            <w:tcW w:w="42.55pt" w:type="dxa"/>
            <w:shd w:val="clear" w:color="auto" w:fill="auto"/>
            <w:vAlign w:val="center"/>
          </w:tcPr>
          <w:p w14:paraId="317D19B9" w14:textId="32FF921C" w:rsidR="00685E42" w:rsidRPr="002408F7" w:rsidRDefault="00685E42" w:rsidP="00685E42">
            <w:pPr>
              <w:jc w:val="center"/>
              <w:rPr>
                <w:iCs/>
                <w:sz w:val="21"/>
                <w:szCs w:val="21"/>
              </w:rPr>
            </w:pPr>
            <w:r w:rsidRPr="002408F7">
              <w:rPr>
                <w:iCs/>
                <w:sz w:val="21"/>
                <w:szCs w:val="21"/>
              </w:rPr>
              <w:t>37.79</w:t>
            </w:r>
          </w:p>
        </w:tc>
        <w:tc>
          <w:tcPr>
            <w:tcW w:w="42.50pt" w:type="dxa"/>
            <w:shd w:val="clear" w:color="auto" w:fill="auto"/>
            <w:vAlign w:val="center"/>
          </w:tcPr>
          <w:p w14:paraId="2750A520" w14:textId="1194F9B1" w:rsidR="00685E42" w:rsidRPr="002408F7" w:rsidRDefault="00685E42" w:rsidP="00685E42">
            <w:pPr>
              <w:jc w:val="center"/>
              <w:rPr>
                <w:iCs/>
                <w:sz w:val="21"/>
                <w:szCs w:val="21"/>
              </w:rPr>
            </w:pPr>
            <w:r w:rsidRPr="002408F7">
              <w:rPr>
                <w:iCs/>
                <w:sz w:val="21"/>
                <w:szCs w:val="21"/>
              </w:rPr>
              <w:t>33.32</w:t>
            </w:r>
          </w:p>
        </w:tc>
        <w:tc>
          <w:tcPr>
            <w:tcW w:w="50.10pt" w:type="dxa"/>
            <w:shd w:val="clear" w:color="auto" w:fill="auto"/>
            <w:vAlign w:val="center"/>
          </w:tcPr>
          <w:p w14:paraId="5BDB8B13" w14:textId="1B3BB3A6" w:rsidR="00685E42" w:rsidRPr="002408F7" w:rsidRDefault="00685E42" w:rsidP="00685E42">
            <w:pPr>
              <w:jc w:val="center"/>
              <w:rPr>
                <w:iCs/>
                <w:sz w:val="21"/>
                <w:szCs w:val="21"/>
              </w:rPr>
            </w:pPr>
            <w:r w:rsidRPr="002408F7">
              <w:rPr>
                <w:iCs/>
                <w:sz w:val="21"/>
                <w:szCs w:val="21"/>
              </w:rPr>
              <w:t>32.05</w:t>
            </w:r>
          </w:p>
        </w:tc>
        <w:tc>
          <w:tcPr>
            <w:tcW w:w="59.25pt" w:type="dxa"/>
            <w:shd w:val="clear" w:color="auto" w:fill="auto"/>
            <w:vAlign w:val="center"/>
          </w:tcPr>
          <w:p w14:paraId="10733890" w14:textId="5C67B18F" w:rsidR="00685E42" w:rsidRPr="002408F7" w:rsidRDefault="00685E42" w:rsidP="00685E42">
            <w:pPr>
              <w:jc w:val="center"/>
              <w:rPr>
                <w:iCs/>
                <w:sz w:val="21"/>
                <w:szCs w:val="21"/>
              </w:rPr>
            </w:pPr>
            <w:r w:rsidRPr="002408F7">
              <w:rPr>
                <w:iCs/>
                <w:sz w:val="21"/>
                <w:szCs w:val="21"/>
              </w:rPr>
              <w:t>31.33</w:t>
            </w:r>
          </w:p>
        </w:tc>
        <w:tc>
          <w:tcPr>
            <w:tcW w:w="59.25pt" w:type="dxa"/>
            <w:shd w:val="clear" w:color="auto" w:fill="auto"/>
            <w:vAlign w:val="center"/>
          </w:tcPr>
          <w:p w14:paraId="2F4DABEE" w14:textId="11139504" w:rsidR="00685E42" w:rsidRPr="002408F7" w:rsidRDefault="00685E42" w:rsidP="00685E42">
            <w:pPr>
              <w:jc w:val="center"/>
              <w:rPr>
                <w:iCs/>
                <w:sz w:val="21"/>
                <w:szCs w:val="21"/>
              </w:rPr>
            </w:pPr>
            <w:r w:rsidRPr="002408F7">
              <w:rPr>
                <w:iCs/>
                <w:sz w:val="21"/>
                <w:szCs w:val="21"/>
              </w:rPr>
              <w:t>38.07</w:t>
            </w:r>
          </w:p>
        </w:tc>
      </w:tr>
      <w:tr w:rsidR="00685E42" w:rsidRPr="002408F7" w14:paraId="7061FD30" w14:textId="77777777" w:rsidTr="00F0237D">
        <w:trPr>
          <w:trHeight w:val="20"/>
          <w:jc w:val="center"/>
        </w:trPr>
        <w:tc>
          <w:tcPr>
            <w:tcW w:w="49.65pt" w:type="dxa"/>
            <w:vMerge/>
            <w:shd w:val="clear" w:color="auto" w:fill="auto"/>
          </w:tcPr>
          <w:p w14:paraId="0697C58F" w14:textId="77777777" w:rsidR="00685E42" w:rsidRPr="002408F7" w:rsidRDefault="00685E42" w:rsidP="00685E42">
            <w:pPr>
              <w:jc w:val="center"/>
              <w:rPr>
                <w:sz w:val="21"/>
                <w:szCs w:val="21"/>
              </w:rPr>
            </w:pPr>
          </w:p>
        </w:tc>
        <w:tc>
          <w:tcPr>
            <w:tcW w:w="85.05pt" w:type="dxa"/>
            <w:shd w:val="clear" w:color="auto" w:fill="auto"/>
            <w:vAlign w:val="center"/>
          </w:tcPr>
          <w:p w14:paraId="0782A8D7" w14:textId="37487AAB" w:rsidR="00685E42" w:rsidRPr="002408F7" w:rsidRDefault="00685E42" w:rsidP="00685E42">
            <w:pPr>
              <w:jc w:val="center"/>
              <w:rPr>
                <w:iCs/>
                <w:sz w:val="21"/>
                <w:szCs w:val="21"/>
              </w:rPr>
            </w:pPr>
            <w:r w:rsidRPr="002408F7">
              <w:rPr>
                <w:sz w:val="21"/>
                <w:szCs w:val="21"/>
              </w:rPr>
              <w:t>CARN</w:t>
            </w:r>
          </w:p>
        </w:tc>
        <w:tc>
          <w:tcPr>
            <w:tcW w:w="42.50pt" w:type="dxa"/>
            <w:vAlign w:val="center"/>
          </w:tcPr>
          <w:p w14:paraId="3A93E1D3" w14:textId="7296BF25" w:rsidR="00685E42" w:rsidRPr="002408F7" w:rsidRDefault="00685E42" w:rsidP="00685E42">
            <w:pPr>
              <w:jc w:val="center"/>
              <w:rPr>
                <w:iCs/>
                <w:sz w:val="21"/>
                <w:szCs w:val="21"/>
              </w:rPr>
            </w:pPr>
            <w:r w:rsidRPr="002408F7">
              <w:rPr>
                <w:iCs/>
                <w:sz w:val="21"/>
                <w:szCs w:val="21"/>
              </w:rPr>
              <w:t>1592K</w:t>
            </w:r>
          </w:p>
        </w:tc>
        <w:tc>
          <w:tcPr>
            <w:tcW w:w="42.55pt" w:type="dxa"/>
            <w:shd w:val="clear" w:color="auto" w:fill="auto"/>
            <w:vAlign w:val="center"/>
          </w:tcPr>
          <w:p w14:paraId="564B2B73" w14:textId="1C2FE428" w:rsidR="00685E42" w:rsidRPr="002408F7" w:rsidRDefault="00685E42" w:rsidP="00685E42">
            <w:pPr>
              <w:jc w:val="center"/>
              <w:rPr>
                <w:iCs/>
                <w:sz w:val="21"/>
                <w:szCs w:val="21"/>
              </w:rPr>
            </w:pPr>
            <w:r w:rsidRPr="002408F7">
              <w:rPr>
                <w:iCs/>
                <w:sz w:val="21"/>
                <w:szCs w:val="21"/>
              </w:rPr>
              <w:t>37.76</w:t>
            </w:r>
          </w:p>
        </w:tc>
        <w:tc>
          <w:tcPr>
            <w:tcW w:w="42.50pt" w:type="dxa"/>
            <w:shd w:val="clear" w:color="auto" w:fill="auto"/>
            <w:vAlign w:val="center"/>
          </w:tcPr>
          <w:p w14:paraId="1CCEC5C7" w14:textId="745093CA" w:rsidR="00685E42" w:rsidRPr="002408F7" w:rsidRDefault="00685E42" w:rsidP="00685E42">
            <w:pPr>
              <w:jc w:val="center"/>
              <w:rPr>
                <w:iCs/>
                <w:sz w:val="21"/>
                <w:szCs w:val="21"/>
              </w:rPr>
            </w:pPr>
            <w:r w:rsidRPr="002408F7">
              <w:rPr>
                <w:iCs/>
                <w:sz w:val="21"/>
                <w:szCs w:val="21"/>
              </w:rPr>
              <w:t>33.52</w:t>
            </w:r>
          </w:p>
        </w:tc>
        <w:tc>
          <w:tcPr>
            <w:tcW w:w="50.10pt" w:type="dxa"/>
            <w:shd w:val="clear" w:color="auto" w:fill="auto"/>
            <w:vAlign w:val="center"/>
          </w:tcPr>
          <w:p w14:paraId="43862574" w14:textId="5242B49A" w:rsidR="00685E42" w:rsidRPr="002408F7" w:rsidRDefault="00685E42" w:rsidP="00685E42">
            <w:pPr>
              <w:jc w:val="center"/>
              <w:rPr>
                <w:iCs/>
                <w:sz w:val="21"/>
                <w:szCs w:val="21"/>
              </w:rPr>
            </w:pPr>
            <w:r w:rsidRPr="002408F7">
              <w:rPr>
                <w:iCs/>
                <w:sz w:val="21"/>
                <w:szCs w:val="21"/>
              </w:rPr>
              <w:t>32.09</w:t>
            </w:r>
          </w:p>
        </w:tc>
        <w:tc>
          <w:tcPr>
            <w:tcW w:w="59.25pt" w:type="dxa"/>
            <w:shd w:val="clear" w:color="auto" w:fill="auto"/>
            <w:vAlign w:val="center"/>
          </w:tcPr>
          <w:p w14:paraId="0C57BBE5" w14:textId="64175A79" w:rsidR="00685E42" w:rsidRPr="002408F7" w:rsidRDefault="00685E42" w:rsidP="00685E42">
            <w:pPr>
              <w:jc w:val="center"/>
              <w:rPr>
                <w:iCs/>
                <w:sz w:val="21"/>
                <w:szCs w:val="21"/>
              </w:rPr>
            </w:pPr>
            <w:r w:rsidRPr="002408F7">
              <w:rPr>
                <w:iCs/>
                <w:sz w:val="21"/>
                <w:szCs w:val="21"/>
              </w:rPr>
              <w:t>31.92</w:t>
            </w:r>
          </w:p>
        </w:tc>
        <w:tc>
          <w:tcPr>
            <w:tcW w:w="59.25pt" w:type="dxa"/>
            <w:shd w:val="clear" w:color="auto" w:fill="auto"/>
            <w:vAlign w:val="center"/>
          </w:tcPr>
          <w:p w14:paraId="1CCFF11F" w14:textId="6EF6CEB0" w:rsidR="00685E42" w:rsidRPr="002408F7" w:rsidRDefault="00685E42" w:rsidP="00685E42">
            <w:pPr>
              <w:jc w:val="center"/>
              <w:rPr>
                <w:iCs/>
                <w:sz w:val="21"/>
                <w:szCs w:val="21"/>
              </w:rPr>
            </w:pPr>
            <w:r w:rsidRPr="002408F7">
              <w:rPr>
                <w:iCs/>
                <w:sz w:val="21"/>
                <w:szCs w:val="21"/>
              </w:rPr>
              <w:t>38.36</w:t>
            </w:r>
          </w:p>
        </w:tc>
      </w:tr>
      <w:tr w:rsidR="00685E42" w:rsidRPr="002408F7" w14:paraId="05F5BC47" w14:textId="77777777" w:rsidTr="00F0237D">
        <w:trPr>
          <w:trHeight w:val="20"/>
          <w:jc w:val="center"/>
        </w:trPr>
        <w:tc>
          <w:tcPr>
            <w:tcW w:w="49.65pt" w:type="dxa"/>
            <w:vMerge/>
            <w:shd w:val="clear" w:color="auto" w:fill="auto"/>
          </w:tcPr>
          <w:p w14:paraId="0E1427D9" w14:textId="77777777" w:rsidR="00685E42" w:rsidRPr="002408F7" w:rsidRDefault="00685E42" w:rsidP="00685E42">
            <w:pPr>
              <w:jc w:val="center"/>
              <w:rPr>
                <w:sz w:val="21"/>
                <w:szCs w:val="21"/>
              </w:rPr>
            </w:pPr>
          </w:p>
        </w:tc>
        <w:tc>
          <w:tcPr>
            <w:tcW w:w="85.05pt" w:type="dxa"/>
            <w:shd w:val="clear" w:color="auto" w:fill="auto"/>
            <w:vAlign w:val="center"/>
          </w:tcPr>
          <w:p w14:paraId="36495D7F" w14:textId="0D642403" w:rsidR="00685E42" w:rsidRPr="002408F7" w:rsidRDefault="00685E42" w:rsidP="00685E42">
            <w:pPr>
              <w:jc w:val="center"/>
              <w:rPr>
                <w:iCs/>
                <w:sz w:val="21"/>
                <w:szCs w:val="21"/>
              </w:rPr>
            </w:pPr>
            <w:r w:rsidRPr="002408F7">
              <w:rPr>
                <w:iCs/>
                <w:sz w:val="21"/>
                <w:szCs w:val="21"/>
              </w:rPr>
              <w:t>IMDN</w:t>
            </w:r>
          </w:p>
        </w:tc>
        <w:tc>
          <w:tcPr>
            <w:tcW w:w="42.50pt" w:type="dxa"/>
            <w:vAlign w:val="center"/>
          </w:tcPr>
          <w:p w14:paraId="3794AB68" w14:textId="55C6341F" w:rsidR="00685E42" w:rsidRPr="002408F7" w:rsidRDefault="00685E42" w:rsidP="00685E42">
            <w:pPr>
              <w:jc w:val="center"/>
              <w:rPr>
                <w:iCs/>
                <w:sz w:val="21"/>
                <w:szCs w:val="21"/>
              </w:rPr>
            </w:pPr>
            <w:r w:rsidRPr="002408F7">
              <w:rPr>
                <w:iCs/>
                <w:sz w:val="21"/>
                <w:szCs w:val="21"/>
              </w:rPr>
              <w:t>694K</w:t>
            </w:r>
          </w:p>
        </w:tc>
        <w:tc>
          <w:tcPr>
            <w:tcW w:w="42.55pt" w:type="dxa"/>
            <w:shd w:val="clear" w:color="auto" w:fill="auto"/>
            <w:vAlign w:val="center"/>
          </w:tcPr>
          <w:p w14:paraId="5D8091C4" w14:textId="2FCA6979" w:rsidR="00685E42" w:rsidRPr="002408F7" w:rsidRDefault="00685E42" w:rsidP="00685E42">
            <w:pPr>
              <w:jc w:val="center"/>
              <w:rPr>
                <w:iCs/>
                <w:sz w:val="21"/>
                <w:szCs w:val="21"/>
              </w:rPr>
            </w:pPr>
            <w:r w:rsidRPr="002408F7">
              <w:rPr>
                <w:iCs/>
                <w:sz w:val="21"/>
                <w:szCs w:val="21"/>
              </w:rPr>
              <w:t>38.00</w:t>
            </w:r>
          </w:p>
        </w:tc>
        <w:tc>
          <w:tcPr>
            <w:tcW w:w="42.50pt" w:type="dxa"/>
            <w:shd w:val="clear" w:color="auto" w:fill="auto"/>
            <w:vAlign w:val="center"/>
          </w:tcPr>
          <w:p w14:paraId="2864F601" w14:textId="033D0321" w:rsidR="00685E42" w:rsidRPr="002408F7" w:rsidRDefault="00685E42" w:rsidP="00685E42">
            <w:pPr>
              <w:jc w:val="center"/>
              <w:rPr>
                <w:iCs/>
                <w:sz w:val="21"/>
                <w:szCs w:val="21"/>
              </w:rPr>
            </w:pPr>
            <w:r w:rsidRPr="002408F7">
              <w:rPr>
                <w:iCs/>
                <w:sz w:val="21"/>
                <w:szCs w:val="21"/>
              </w:rPr>
              <w:t>33.63</w:t>
            </w:r>
          </w:p>
        </w:tc>
        <w:tc>
          <w:tcPr>
            <w:tcW w:w="50.10pt" w:type="dxa"/>
            <w:shd w:val="clear" w:color="auto" w:fill="auto"/>
            <w:vAlign w:val="center"/>
          </w:tcPr>
          <w:p w14:paraId="443E4A1F" w14:textId="56ADB6FE" w:rsidR="00685E42" w:rsidRPr="002408F7" w:rsidRDefault="00685E42" w:rsidP="00685E42">
            <w:pPr>
              <w:jc w:val="center"/>
              <w:rPr>
                <w:iCs/>
                <w:sz w:val="21"/>
                <w:szCs w:val="21"/>
              </w:rPr>
            </w:pPr>
            <w:r w:rsidRPr="002408F7">
              <w:rPr>
                <w:iCs/>
                <w:sz w:val="21"/>
                <w:szCs w:val="21"/>
              </w:rPr>
              <w:t>32.19</w:t>
            </w:r>
          </w:p>
        </w:tc>
        <w:tc>
          <w:tcPr>
            <w:tcW w:w="59.25pt" w:type="dxa"/>
            <w:shd w:val="clear" w:color="auto" w:fill="auto"/>
            <w:vAlign w:val="center"/>
          </w:tcPr>
          <w:p w14:paraId="24AE6539" w14:textId="61521C58" w:rsidR="00685E42" w:rsidRPr="002408F7" w:rsidRDefault="00685E42" w:rsidP="00685E42">
            <w:pPr>
              <w:jc w:val="center"/>
              <w:rPr>
                <w:iCs/>
                <w:sz w:val="21"/>
                <w:szCs w:val="21"/>
              </w:rPr>
            </w:pPr>
            <w:r w:rsidRPr="002408F7">
              <w:rPr>
                <w:iCs/>
                <w:sz w:val="21"/>
                <w:szCs w:val="21"/>
              </w:rPr>
              <w:t>32.17</w:t>
            </w:r>
          </w:p>
        </w:tc>
        <w:tc>
          <w:tcPr>
            <w:tcW w:w="59.25pt" w:type="dxa"/>
            <w:shd w:val="clear" w:color="auto" w:fill="auto"/>
            <w:vAlign w:val="center"/>
          </w:tcPr>
          <w:p w14:paraId="516E0D01" w14:textId="2616464B" w:rsidR="00685E42" w:rsidRPr="002408F7" w:rsidRDefault="00685E42" w:rsidP="00685E42">
            <w:pPr>
              <w:jc w:val="center"/>
              <w:rPr>
                <w:iCs/>
                <w:sz w:val="21"/>
                <w:szCs w:val="21"/>
              </w:rPr>
            </w:pPr>
            <w:r w:rsidRPr="002408F7">
              <w:rPr>
                <w:iCs/>
                <w:sz w:val="21"/>
                <w:szCs w:val="21"/>
              </w:rPr>
              <w:t>38.88</w:t>
            </w:r>
          </w:p>
        </w:tc>
      </w:tr>
      <w:tr w:rsidR="00685E42" w:rsidRPr="002408F7" w14:paraId="458AA9CF" w14:textId="77777777" w:rsidTr="00F0237D">
        <w:trPr>
          <w:trHeight w:val="20"/>
          <w:jc w:val="center"/>
        </w:trPr>
        <w:tc>
          <w:tcPr>
            <w:tcW w:w="49.65pt" w:type="dxa"/>
            <w:vMerge/>
            <w:shd w:val="clear" w:color="auto" w:fill="auto"/>
          </w:tcPr>
          <w:p w14:paraId="26FC254A" w14:textId="77777777" w:rsidR="00685E42" w:rsidRPr="002408F7" w:rsidRDefault="00685E42" w:rsidP="00685E42">
            <w:pPr>
              <w:jc w:val="center"/>
              <w:rPr>
                <w:sz w:val="21"/>
                <w:szCs w:val="21"/>
              </w:rPr>
            </w:pPr>
          </w:p>
        </w:tc>
        <w:tc>
          <w:tcPr>
            <w:tcW w:w="85.05pt" w:type="dxa"/>
            <w:shd w:val="clear" w:color="auto" w:fill="auto"/>
            <w:vAlign w:val="center"/>
          </w:tcPr>
          <w:p w14:paraId="322F56C9" w14:textId="3F937B6B" w:rsidR="00685E42" w:rsidRPr="002408F7" w:rsidRDefault="00685E42" w:rsidP="00685E42">
            <w:pPr>
              <w:jc w:val="center"/>
              <w:rPr>
                <w:iCs/>
                <w:sz w:val="21"/>
                <w:szCs w:val="21"/>
              </w:rPr>
            </w:pPr>
            <w:r w:rsidRPr="002408F7">
              <w:rPr>
                <w:sz w:val="21"/>
                <w:szCs w:val="21"/>
              </w:rPr>
              <w:t>LAPAR-A</w:t>
            </w:r>
          </w:p>
        </w:tc>
        <w:tc>
          <w:tcPr>
            <w:tcW w:w="42.50pt" w:type="dxa"/>
            <w:vAlign w:val="center"/>
          </w:tcPr>
          <w:p w14:paraId="5D211AC2" w14:textId="17F29F5A" w:rsidR="00685E42" w:rsidRPr="002408F7" w:rsidRDefault="00685E42" w:rsidP="00685E42">
            <w:pPr>
              <w:jc w:val="center"/>
              <w:rPr>
                <w:iCs/>
                <w:sz w:val="21"/>
                <w:szCs w:val="21"/>
              </w:rPr>
            </w:pPr>
            <w:r w:rsidRPr="002408F7">
              <w:rPr>
                <w:iCs/>
                <w:sz w:val="21"/>
                <w:szCs w:val="21"/>
              </w:rPr>
              <w:t>548K</w:t>
            </w:r>
          </w:p>
        </w:tc>
        <w:tc>
          <w:tcPr>
            <w:tcW w:w="42.55pt" w:type="dxa"/>
            <w:shd w:val="clear" w:color="auto" w:fill="auto"/>
            <w:vAlign w:val="center"/>
          </w:tcPr>
          <w:p w14:paraId="5A0C7817" w14:textId="51D7ED40" w:rsidR="00685E42" w:rsidRPr="002408F7" w:rsidRDefault="00685E42" w:rsidP="00685E42">
            <w:pPr>
              <w:jc w:val="center"/>
              <w:rPr>
                <w:iCs/>
                <w:sz w:val="21"/>
                <w:szCs w:val="21"/>
              </w:rPr>
            </w:pPr>
            <w:r w:rsidRPr="002408F7">
              <w:rPr>
                <w:iCs/>
                <w:sz w:val="21"/>
                <w:szCs w:val="21"/>
              </w:rPr>
              <w:t>38.01</w:t>
            </w:r>
          </w:p>
        </w:tc>
        <w:tc>
          <w:tcPr>
            <w:tcW w:w="42.50pt" w:type="dxa"/>
            <w:shd w:val="clear" w:color="auto" w:fill="auto"/>
            <w:vAlign w:val="center"/>
          </w:tcPr>
          <w:p w14:paraId="2B67EE9C" w14:textId="63B59ADF" w:rsidR="00685E42" w:rsidRPr="002408F7" w:rsidRDefault="00685E42" w:rsidP="00685E42">
            <w:pPr>
              <w:jc w:val="center"/>
              <w:rPr>
                <w:iCs/>
                <w:sz w:val="21"/>
                <w:szCs w:val="21"/>
              </w:rPr>
            </w:pPr>
            <w:r w:rsidRPr="002408F7">
              <w:rPr>
                <w:iCs/>
                <w:sz w:val="21"/>
                <w:szCs w:val="21"/>
              </w:rPr>
              <w:t>33.62</w:t>
            </w:r>
          </w:p>
        </w:tc>
        <w:tc>
          <w:tcPr>
            <w:tcW w:w="50.10pt" w:type="dxa"/>
            <w:shd w:val="clear" w:color="auto" w:fill="auto"/>
            <w:vAlign w:val="center"/>
          </w:tcPr>
          <w:p w14:paraId="4D39B1DC" w14:textId="4903490F" w:rsidR="00685E42" w:rsidRPr="002408F7" w:rsidRDefault="00685E42" w:rsidP="00685E42">
            <w:pPr>
              <w:jc w:val="center"/>
              <w:rPr>
                <w:iCs/>
                <w:sz w:val="21"/>
                <w:szCs w:val="21"/>
              </w:rPr>
            </w:pPr>
            <w:r w:rsidRPr="002408F7">
              <w:rPr>
                <w:iCs/>
                <w:sz w:val="21"/>
                <w:szCs w:val="21"/>
              </w:rPr>
              <w:t>32.19</w:t>
            </w:r>
          </w:p>
        </w:tc>
        <w:tc>
          <w:tcPr>
            <w:tcW w:w="59.25pt" w:type="dxa"/>
            <w:shd w:val="clear" w:color="auto" w:fill="auto"/>
            <w:vAlign w:val="center"/>
          </w:tcPr>
          <w:p w14:paraId="396920EF" w14:textId="1E169B72" w:rsidR="00685E42" w:rsidRPr="002408F7" w:rsidRDefault="00685E42" w:rsidP="00685E42">
            <w:pPr>
              <w:jc w:val="center"/>
              <w:rPr>
                <w:iCs/>
                <w:sz w:val="21"/>
                <w:szCs w:val="21"/>
              </w:rPr>
            </w:pPr>
            <w:r w:rsidRPr="002408F7">
              <w:rPr>
                <w:iCs/>
                <w:sz w:val="21"/>
                <w:szCs w:val="21"/>
              </w:rPr>
              <w:t>32.10</w:t>
            </w:r>
          </w:p>
        </w:tc>
        <w:tc>
          <w:tcPr>
            <w:tcW w:w="59.25pt" w:type="dxa"/>
            <w:shd w:val="clear" w:color="auto" w:fill="auto"/>
            <w:vAlign w:val="center"/>
          </w:tcPr>
          <w:p w14:paraId="11214CC4" w14:textId="64561378" w:rsidR="00685E42" w:rsidRPr="002408F7" w:rsidRDefault="00685E42" w:rsidP="00685E42">
            <w:pPr>
              <w:jc w:val="center"/>
              <w:rPr>
                <w:iCs/>
                <w:sz w:val="21"/>
                <w:szCs w:val="21"/>
              </w:rPr>
            </w:pPr>
            <w:r w:rsidRPr="002408F7">
              <w:rPr>
                <w:iCs/>
                <w:sz w:val="21"/>
                <w:szCs w:val="21"/>
              </w:rPr>
              <w:t>38.67</w:t>
            </w:r>
          </w:p>
        </w:tc>
      </w:tr>
      <w:tr w:rsidR="00685E42" w:rsidRPr="002408F7" w14:paraId="3DF9E658" w14:textId="77777777" w:rsidTr="00F0237D">
        <w:trPr>
          <w:trHeight w:val="20"/>
          <w:jc w:val="center"/>
        </w:trPr>
        <w:tc>
          <w:tcPr>
            <w:tcW w:w="49.65pt" w:type="dxa"/>
            <w:vMerge/>
            <w:shd w:val="clear" w:color="auto" w:fill="auto"/>
          </w:tcPr>
          <w:p w14:paraId="2B80628F" w14:textId="77777777" w:rsidR="00685E42" w:rsidRPr="002408F7" w:rsidRDefault="00685E42" w:rsidP="00685E42">
            <w:pPr>
              <w:jc w:val="center"/>
              <w:rPr>
                <w:sz w:val="21"/>
                <w:szCs w:val="21"/>
              </w:rPr>
            </w:pPr>
          </w:p>
        </w:tc>
        <w:tc>
          <w:tcPr>
            <w:tcW w:w="85.05pt" w:type="dxa"/>
            <w:shd w:val="clear" w:color="auto" w:fill="auto"/>
            <w:vAlign w:val="center"/>
          </w:tcPr>
          <w:p w14:paraId="7751DE6A" w14:textId="5535BF21" w:rsidR="00685E42" w:rsidRPr="002408F7" w:rsidRDefault="00685E42" w:rsidP="00685E42">
            <w:pPr>
              <w:jc w:val="center"/>
              <w:rPr>
                <w:iCs/>
                <w:sz w:val="21"/>
                <w:szCs w:val="21"/>
              </w:rPr>
            </w:pPr>
            <w:r w:rsidRPr="002408F7">
              <w:rPr>
                <w:sz w:val="21"/>
                <w:szCs w:val="21"/>
              </w:rPr>
              <w:t>RFDN</w:t>
            </w:r>
          </w:p>
        </w:tc>
        <w:tc>
          <w:tcPr>
            <w:tcW w:w="42.50pt" w:type="dxa"/>
            <w:vAlign w:val="center"/>
          </w:tcPr>
          <w:p w14:paraId="1ACE79E0" w14:textId="09F23B58" w:rsidR="00685E42" w:rsidRPr="002408F7" w:rsidRDefault="00685E42" w:rsidP="00685E42">
            <w:pPr>
              <w:jc w:val="center"/>
              <w:rPr>
                <w:iCs/>
                <w:sz w:val="21"/>
                <w:szCs w:val="21"/>
              </w:rPr>
            </w:pPr>
            <w:r w:rsidRPr="002408F7">
              <w:rPr>
                <w:iCs/>
                <w:sz w:val="21"/>
                <w:szCs w:val="21"/>
              </w:rPr>
              <w:t>534K</w:t>
            </w:r>
          </w:p>
        </w:tc>
        <w:tc>
          <w:tcPr>
            <w:tcW w:w="42.55pt" w:type="dxa"/>
            <w:shd w:val="clear" w:color="auto" w:fill="auto"/>
            <w:vAlign w:val="center"/>
          </w:tcPr>
          <w:p w14:paraId="7E265978" w14:textId="2CDB5717" w:rsidR="00685E42" w:rsidRPr="002408F7" w:rsidRDefault="00685E42" w:rsidP="00685E42">
            <w:pPr>
              <w:jc w:val="center"/>
              <w:rPr>
                <w:iCs/>
                <w:sz w:val="21"/>
                <w:szCs w:val="21"/>
              </w:rPr>
            </w:pPr>
            <w:r w:rsidRPr="002408F7">
              <w:rPr>
                <w:iCs/>
                <w:sz w:val="21"/>
                <w:szCs w:val="21"/>
              </w:rPr>
              <w:t>38.05</w:t>
            </w:r>
          </w:p>
        </w:tc>
        <w:tc>
          <w:tcPr>
            <w:tcW w:w="42.50pt" w:type="dxa"/>
            <w:shd w:val="clear" w:color="auto" w:fill="auto"/>
            <w:vAlign w:val="center"/>
          </w:tcPr>
          <w:p w14:paraId="20433B4B" w14:textId="75A8E911" w:rsidR="00685E42" w:rsidRPr="002408F7" w:rsidRDefault="00685E42" w:rsidP="00685E42">
            <w:pPr>
              <w:jc w:val="center"/>
              <w:rPr>
                <w:iCs/>
                <w:sz w:val="21"/>
                <w:szCs w:val="21"/>
              </w:rPr>
            </w:pPr>
            <w:r w:rsidRPr="002408F7">
              <w:rPr>
                <w:iCs/>
                <w:sz w:val="21"/>
                <w:szCs w:val="21"/>
              </w:rPr>
              <w:t>33.68</w:t>
            </w:r>
          </w:p>
        </w:tc>
        <w:tc>
          <w:tcPr>
            <w:tcW w:w="50.10pt" w:type="dxa"/>
            <w:shd w:val="clear" w:color="auto" w:fill="auto"/>
            <w:vAlign w:val="center"/>
          </w:tcPr>
          <w:p w14:paraId="4E4678E6" w14:textId="6C02179A" w:rsidR="00685E42" w:rsidRPr="002408F7" w:rsidRDefault="00685E42" w:rsidP="00685E42">
            <w:pPr>
              <w:jc w:val="center"/>
              <w:rPr>
                <w:iCs/>
                <w:sz w:val="21"/>
                <w:szCs w:val="21"/>
              </w:rPr>
            </w:pPr>
            <w:r w:rsidRPr="002408F7">
              <w:rPr>
                <w:iCs/>
                <w:sz w:val="21"/>
                <w:szCs w:val="21"/>
              </w:rPr>
              <w:t>32.16</w:t>
            </w:r>
          </w:p>
        </w:tc>
        <w:tc>
          <w:tcPr>
            <w:tcW w:w="59.25pt" w:type="dxa"/>
            <w:shd w:val="clear" w:color="auto" w:fill="auto"/>
            <w:vAlign w:val="center"/>
          </w:tcPr>
          <w:p w14:paraId="0098E26E" w14:textId="2750547A" w:rsidR="00685E42" w:rsidRPr="002408F7" w:rsidRDefault="00685E42" w:rsidP="00685E42">
            <w:pPr>
              <w:jc w:val="center"/>
              <w:rPr>
                <w:iCs/>
                <w:sz w:val="21"/>
                <w:szCs w:val="21"/>
              </w:rPr>
            </w:pPr>
            <w:r w:rsidRPr="002408F7">
              <w:rPr>
                <w:iCs/>
                <w:sz w:val="21"/>
                <w:szCs w:val="21"/>
              </w:rPr>
              <w:t>32.12</w:t>
            </w:r>
          </w:p>
        </w:tc>
        <w:tc>
          <w:tcPr>
            <w:tcW w:w="59.25pt" w:type="dxa"/>
            <w:shd w:val="clear" w:color="auto" w:fill="auto"/>
            <w:vAlign w:val="center"/>
          </w:tcPr>
          <w:p w14:paraId="04334565" w14:textId="4FC58497" w:rsidR="00685E42" w:rsidRPr="002408F7" w:rsidRDefault="00685E42" w:rsidP="00685E42">
            <w:pPr>
              <w:jc w:val="center"/>
              <w:rPr>
                <w:iCs/>
                <w:sz w:val="21"/>
                <w:szCs w:val="21"/>
              </w:rPr>
            </w:pPr>
            <w:r w:rsidRPr="002408F7">
              <w:rPr>
                <w:iCs/>
                <w:sz w:val="21"/>
                <w:szCs w:val="21"/>
              </w:rPr>
              <w:t>38.88</w:t>
            </w:r>
          </w:p>
        </w:tc>
      </w:tr>
      <w:tr w:rsidR="00685E42" w:rsidRPr="002408F7" w14:paraId="76FF7DA9" w14:textId="77777777" w:rsidTr="00F0237D">
        <w:trPr>
          <w:trHeight w:val="20"/>
          <w:jc w:val="center"/>
        </w:trPr>
        <w:tc>
          <w:tcPr>
            <w:tcW w:w="49.65pt" w:type="dxa"/>
            <w:vMerge/>
            <w:shd w:val="clear" w:color="auto" w:fill="auto"/>
          </w:tcPr>
          <w:p w14:paraId="73C7CFF4" w14:textId="77777777" w:rsidR="00685E42" w:rsidRPr="002408F7" w:rsidRDefault="00685E42" w:rsidP="00685E42">
            <w:pPr>
              <w:jc w:val="center"/>
              <w:rPr>
                <w:sz w:val="21"/>
                <w:szCs w:val="21"/>
              </w:rPr>
            </w:pPr>
          </w:p>
        </w:tc>
        <w:tc>
          <w:tcPr>
            <w:tcW w:w="85.05pt" w:type="dxa"/>
            <w:shd w:val="clear" w:color="auto" w:fill="auto"/>
            <w:vAlign w:val="center"/>
          </w:tcPr>
          <w:p w14:paraId="5381C27E" w14:textId="677C7E81" w:rsidR="00685E42" w:rsidRPr="002408F7" w:rsidRDefault="00685E42" w:rsidP="00685E42">
            <w:pPr>
              <w:jc w:val="center"/>
              <w:rPr>
                <w:iCs/>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340F498B" w14:textId="2E0DF90D" w:rsidR="00685E42" w:rsidRPr="002408F7" w:rsidRDefault="00685E42" w:rsidP="00685E42">
            <w:pPr>
              <w:jc w:val="center"/>
              <w:rPr>
                <w:iCs/>
                <w:sz w:val="21"/>
                <w:szCs w:val="21"/>
              </w:rPr>
            </w:pPr>
            <w:r w:rsidRPr="002408F7">
              <w:rPr>
                <w:iCs/>
                <w:sz w:val="21"/>
                <w:szCs w:val="21"/>
              </w:rPr>
              <w:t>999K</w:t>
            </w:r>
          </w:p>
        </w:tc>
        <w:tc>
          <w:tcPr>
            <w:tcW w:w="42.55pt" w:type="dxa"/>
            <w:shd w:val="clear" w:color="auto" w:fill="auto"/>
            <w:vAlign w:val="center"/>
          </w:tcPr>
          <w:p w14:paraId="4985374E" w14:textId="6918278F" w:rsidR="00685E42" w:rsidRPr="002408F7" w:rsidRDefault="00685E42" w:rsidP="00685E42">
            <w:pPr>
              <w:jc w:val="center"/>
              <w:rPr>
                <w:iCs/>
                <w:sz w:val="21"/>
                <w:szCs w:val="21"/>
              </w:rPr>
            </w:pPr>
            <w:r w:rsidRPr="002408F7">
              <w:rPr>
                <w:iCs/>
                <w:sz w:val="21"/>
                <w:szCs w:val="21"/>
              </w:rPr>
              <w:t>38.04</w:t>
            </w:r>
          </w:p>
        </w:tc>
        <w:tc>
          <w:tcPr>
            <w:tcW w:w="42.50pt" w:type="dxa"/>
            <w:shd w:val="clear" w:color="auto" w:fill="auto"/>
            <w:vAlign w:val="center"/>
          </w:tcPr>
          <w:p w14:paraId="16A79510" w14:textId="5EB28FDC" w:rsidR="00685E42" w:rsidRPr="002408F7" w:rsidRDefault="00685E42" w:rsidP="00685E42">
            <w:pPr>
              <w:jc w:val="center"/>
              <w:rPr>
                <w:iCs/>
                <w:sz w:val="21"/>
                <w:szCs w:val="21"/>
              </w:rPr>
            </w:pPr>
            <w:r w:rsidRPr="002408F7">
              <w:rPr>
                <w:iCs/>
                <w:sz w:val="21"/>
                <w:szCs w:val="21"/>
              </w:rPr>
              <w:t>33.67</w:t>
            </w:r>
          </w:p>
        </w:tc>
        <w:tc>
          <w:tcPr>
            <w:tcW w:w="50.10pt" w:type="dxa"/>
            <w:shd w:val="clear" w:color="auto" w:fill="auto"/>
            <w:vAlign w:val="center"/>
          </w:tcPr>
          <w:p w14:paraId="360E459A" w14:textId="0345CEE1" w:rsidR="00685E42" w:rsidRPr="002408F7" w:rsidRDefault="00685E42" w:rsidP="00685E42">
            <w:pPr>
              <w:jc w:val="center"/>
              <w:rPr>
                <w:iCs/>
                <w:sz w:val="21"/>
                <w:szCs w:val="21"/>
              </w:rPr>
            </w:pPr>
            <w:r w:rsidRPr="002408F7">
              <w:rPr>
                <w:iCs/>
                <w:sz w:val="21"/>
                <w:szCs w:val="21"/>
              </w:rPr>
              <w:t>32.18</w:t>
            </w:r>
          </w:p>
        </w:tc>
        <w:tc>
          <w:tcPr>
            <w:tcW w:w="59.25pt" w:type="dxa"/>
            <w:shd w:val="clear" w:color="auto" w:fill="auto"/>
            <w:vAlign w:val="center"/>
          </w:tcPr>
          <w:p w14:paraId="5C910706" w14:textId="281E4D0E" w:rsidR="00685E42" w:rsidRPr="002408F7" w:rsidRDefault="00685E42" w:rsidP="00685E42">
            <w:pPr>
              <w:jc w:val="center"/>
              <w:rPr>
                <w:iCs/>
                <w:sz w:val="21"/>
                <w:szCs w:val="21"/>
              </w:rPr>
            </w:pPr>
            <w:r w:rsidRPr="002408F7">
              <w:rPr>
                <w:iCs/>
                <w:sz w:val="21"/>
                <w:szCs w:val="21"/>
              </w:rPr>
              <w:t>32.27</w:t>
            </w:r>
          </w:p>
        </w:tc>
        <w:tc>
          <w:tcPr>
            <w:tcW w:w="59.25pt" w:type="dxa"/>
            <w:shd w:val="clear" w:color="auto" w:fill="auto"/>
            <w:vAlign w:val="center"/>
          </w:tcPr>
          <w:p w14:paraId="42C76877" w14:textId="2D7ED839" w:rsidR="00685E42" w:rsidRPr="002408F7" w:rsidRDefault="00685E42" w:rsidP="00685E42">
            <w:pPr>
              <w:jc w:val="center"/>
              <w:rPr>
                <w:iCs/>
                <w:sz w:val="21"/>
                <w:szCs w:val="21"/>
              </w:rPr>
            </w:pPr>
            <w:r w:rsidRPr="002408F7">
              <w:rPr>
                <w:iCs/>
                <w:sz w:val="21"/>
                <w:szCs w:val="21"/>
              </w:rPr>
              <w:t>38.87</w:t>
            </w:r>
          </w:p>
        </w:tc>
      </w:tr>
      <w:tr w:rsidR="00685E42" w:rsidRPr="002408F7" w14:paraId="4B4C56E3" w14:textId="77777777" w:rsidTr="00F0237D">
        <w:trPr>
          <w:trHeight w:val="20"/>
          <w:jc w:val="center"/>
        </w:trPr>
        <w:tc>
          <w:tcPr>
            <w:tcW w:w="49.65pt" w:type="dxa"/>
            <w:vMerge/>
            <w:shd w:val="clear" w:color="auto" w:fill="auto"/>
          </w:tcPr>
          <w:p w14:paraId="5F4E51F5" w14:textId="77777777" w:rsidR="00685E42" w:rsidRPr="002408F7" w:rsidRDefault="00685E42" w:rsidP="00685E42">
            <w:pPr>
              <w:jc w:val="center"/>
              <w:rPr>
                <w:sz w:val="21"/>
                <w:szCs w:val="21"/>
              </w:rPr>
            </w:pPr>
          </w:p>
        </w:tc>
        <w:tc>
          <w:tcPr>
            <w:tcW w:w="85.05pt" w:type="dxa"/>
            <w:shd w:val="clear" w:color="auto" w:fill="auto"/>
            <w:vAlign w:val="center"/>
          </w:tcPr>
          <w:p w14:paraId="5AAB1BAA" w14:textId="7639CDC8" w:rsidR="00685E42" w:rsidRPr="002408F7" w:rsidRDefault="00685E42" w:rsidP="00685E42">
            <w:pPr>
              <w:jc w:val="center"/>
              <w:rPr>
                <w:iCs/>
                <w:sz w:val="21"/>
                <w:szCs w:val="21"/>
              </w:rPr>
            </w:pPr>
            <w:r w:rsidRPr="002408F7">
              <w:rPr>
                <w:sz w:val="21"/>
                <w:szCs w:val="21"/>
              </w:rPr>
              <w:t>ACAN</w:t>
            </w:r>
          </w:p>
        </w:tc>
        <w:tc>
          <w:tcPr>
            <w:tcW w:w="42.50pt" w:type="dxa"/>
            <w:vAlign w:val="center"/>
          </w:tcPr>
          <w:p w14:paraId="715125AB" w14:textId="22987203" w:rsidR="00685E42" w:rsidRPr="002408F7" w:rsidRDefault="00685E42" w:rsidP="00685E42">
            <w:pPr>
              <w:jc w:val="center"/>
              <w:rPr>
                <w:iCs/>
                <w:sz w:val="21"/>
                <w:szCs w:val="21"/>
              </w:rPr>
            </w:pPr>
            <w:r w:rsidRPr="002408F7">
              <w:rPr>
                <w:iCs/>
                <w:sz w:val="21"/>
                <w:szCs w:val="21"/>
              </w:rPr>
              <w:t>800K</w:t>
            </w:r>
          </w:p>
        </w:tc>
        <w:tc>
          <w:tcPr>
            <w:tcW w:w="42.55pt" w:type="dxa"/>
            <w:shd w:val="clear" w:color="auto" w:fill="auto"/>
            <w:vAlign w:val="center"/>
          </w:tcPr>
          <w:p w14:paraId="511EF3F3" w14:textId="4D5A9669" w:rsidR="00685E42" w:rsidRPr="002408F7" w:rsidRDefault="00685E42" w:rsidP="00685E42">
            <w:pPr>
              <w:jc w:val="center"/>
              <w:rPr>
                <w:iCs/>
                <w:sz w:val="21"/>
                <w:szCs w:val="21"/>
              </w:rPr>
            </w:pPr>
            <w:r w:rsidRPr="002408F7">
              <w:rPr>
                <w:iCs/>
                <w:sz w:val="21"/>
                <w:szCs w:val="21"/>
              </w:rPr>
              <w:t>38.10</w:t>
            </w:r>
          </w:p>
        </w:tc>
        <w:tc>
          <w:tcPr>
            <w:tcW w:w="42.50pt" w:type="dxa"/>
            <w:shd w:val="clear" w:color="auto" w:fill="auto"/>
            <w:vAlign w:val="center"/>
          </w:tcPr>
          <w:p w14:paraId="2B81A199" w14:textId="27491243" w:rsidR="00685E42" w:rsidRPr="002408F7" w:rsidRDefault="00685E42" w:rsidP="00685E42">
            <w:pPr>
              <w:jc w:val="center"/>
              <w:rPr>
                <w:iCs/>
                <w:sz w:val="21"/>
                <w:szCs w:val="21"/>
              </w:rPr>
            </w:pPr>
            <w:r w:rsidRPr="002408F7">
              <w:rPr>
                <w:iCs/>
                <w:sz w:val="21"/>
                <w:szCs w:val="21"/>
              </w:rPr>
              <w:t>33.60</w:t>
            </w:r>
          </w:p>
        </w:tc>
        <w:tc>
          <w:tcPr>
            <w:tcW w:w="50.10pt" w:type="dxa"/>
            <w:shd w:val="clear" w:color="auto" w:fill="auto"/>
            <w:vAlign w:val="center"/>
          </w:tcPr>
          <w:p w14:paraId="272128C6" w14:textId="394E5F32" w:rsidR="00685E42" w:rsidRPr="002408F7" w:rsidRDefault="00685E42" w:rsidP="00685E42">
            <w:pPr>
              <w:jc w:val="center"/>
              <w:rPr>
                <w:iCs/>
                <w:sz w:val="21"/>
                <w:szCs w:val="21"/>
              </w:rPr>
            </w:pPr>
            <w:r w:rsidRPr="002408F7">
              <w:rPr>
                <w:iCs/>
                <w:sz w:val="21"/>
                <w:szCs w:val="21"/>
              </w:rPr>
              <w:t>32.21</w:t>
            </w:r>
          </w:p>
        </w:tc>
        <w:tc>
          <w:tcPr>
            <w:tcW w:w="59.25pt" w:type="dxa"/>
            <w:shd w:val="clear" w:color="auto" w:fill="auto"/>
            <w:vAlign w:val="center"/>
          </w:tcPr>
          <w:p w14:paraId="3E2604A1" w14:textId="0EA6C640" w:rsidR="00685E42" w:rsidRPr="002408F7" w:rsidRDefault="00685E42" w:rsidP="00685E42">
            <w:pPr>
              <w:jc w:val="center"/>
              <w:rPr>
                <w:iCs/>
                <w:sz w:val="21"/>
                <w:szCs w:val="21"/>
              </w:rPr>
            </w:pPr>
            <w:r w:rsidRPr="002408F7">
              <w:rPr>
                <w:iCs/>
                <w:sz w:val="21"/>
                <w:szCs w:val="21"/>
              </w:rPr>
              <w:t>32.29</w:t>
            </w:r>
          </w:p>
        </w:tc>
        <w:tc>
          <w:tcPr>
            <w:tcW w:w="59.25pt" w:type="dxa"/>
            <w:shd w:val="clear" w:color="auto" w:fill="auto"/>
            <w:vAlign w:val="center"/>
          </w:tcPr>
          <w:p w14:paraId="538C6004" w14:textId="2F104ADC" w:rsidR="00685E42" w:rsidRPr="002408F7" w:rsidRDefault="00685E42" w:rsidP="00685E42">
            <w:pPr>
              <w:jc w:val="center"/>
              <w:rPr>
                <w:iCs/>
                <w:sz w:val="21"/>
                <w:szCs w:val="21"/>
              </w:rPr>
            </w:pPr>
            <w:r w:rsidRPr="002408F7">
              <w:rPr>
                <w:iCs/>
                <w:sz w:val="21"/>
                <w:szCs w:val="21"/>
              </w:rPr>
              <w:t>38.81</w:t>
            </w:r>
          </w:p>
        </w:tc>
      </w:tr>
      <w:tr w:rsidR="00685E42" w:rsidRPr="002408F7" w14:paraId="6BCB68CE" w14:textId="77777777" w:rsidTr="00F0237D">
        <w:trPr>
          <w:trHeight w:val="20"/>
          <w:jc w:val="center"/>
        </w:trPr>
        <w:tc>
          <w:tcPr>
            <w:tcW w:w="49.65pt" w:type="dxa"/>
            <w:vMerge/>
            <w:shd w:val="clear" w:color="auto" w:fill="auto"/>
          </w:tcPr>
          <w:p w14:paraId="6D82BC79" w14:textId="77777777" w:rsidR="00685E42" w:rsidRPr="002408F7" w:rsidRDefault="00685E42" w:rsidP="00685E42">
            <w:pPr>
              <w:jc w:val="center"/>
              <w:rPr>
                <w:sz w:val="21"/>
                <w:szCs w:val="21"/>
              </w:rPr>
            </w:pPr>
          </w:p>
        </w:tc>
        <w:tc>
          <w:tcPr>
            <w:tcW w:w="85.05pt" w:type="dxa"/>
            <w:shd w:val="clear" w:color="auto" w:fill="auto"/>
            <w:vAlign w:val="center"/>
          </w:tcPr>
          <w:p w14:paraId="4B854F83" w14:textId="1BF3CA89" w:rsidR="00685E42" w:rsidRPr="002408F7" w:rsidRDefault="00685E42" w:rsidP="00685E42">
            <w:pPr>
              <w:jc w:val="center"/>
              <w:rPr>
                <w:sz w:val="21"/>
                <w:szCs w:val="21"/>
              </w:rPr>
            </w:pPr>
            <w:proofErr w:type="spellStart"/>
            <w:r w:rsidRPr="002408F7">
              <w:rPr>
                <w:sz w:val="21"/>
                <w:szCs w:val="21"/>
              </w:rPr>
              <w:t>LatticeNet</w:t>
            </w:r>
            <w:proofErr w:type="spellEnd"/>
          </w:p>
        </w:tc>
        <w:tc>
          <w:tcPr>
            <w:tcW w:w="42.50pt" w:type="dxa"/>
            <w:vAlign w:val="center"/>
          </w:tcPr>
          <w:p w14:paraId="5448419C" w14:textId="72AD98F9" w:rsidR="00685E42" w:rsidRPr="002408F7" w:rsidRDefault="00685E42" w:rsidP="00685E42">
            <w:pPr>
              <w:jc w:val="center"/>
              <w:rPr>
                <w:iCs/>
                <w:sz w:val="21"/>
                <w:szCs w:val="21"/>
              </w:rPr>
            </w:pPr>
            <w:r w:rsidRPr="002408F7">
              <w:rPr>
                <w:iCs/>
                <w:sz w:val="21"/>
                <w:szCs w:val="21"/>
              </w:rPr>
              <w:t>756K</w:t>
            </w:r>
          </w:p>
        </w:tc>
        <w:tc>
          <w:tcPr>
            <w:tcW w:w="42.55pt" w:type="dxa"/>
            <w:shd w:val="clear" w:color="auto" w:fill="auto"/>
            <w:vAlign w:val="center"/>
          </w:tcPr>
          <w:p w14:paraId="7309E286" w14:textId="08D272EF" w:rsidR="00685E42" w:rsidRPr="002408F7" w:rsidRDefault="00685E42" w:rsidP="00685E42">
            <w:pPr>
              <w:jc w:val="center"/>
              <w:rPr>
                <w:iCs/>
                <w:sz w:val="21"/>
                <w:szCs w:val="21"/>
              </w:rPr>
            </w:pPr>
            <w:r w:rsidRPr="002408F7">
              <w:rPr>
                <w:iCs/>
                <w:sz w:val="21"/>
                <w:szCs w:val="21"/>
              </w:rPr>
              <w:t>38.06</w:t>
            </w:r>
          </w:p>
        </w:tc>
        <w:tc>
          <w:tcPr>
            <w:tcW w:w="42.50pt" w:type="dxa"/>
            <w:shd w:val="clear" w:color="auto" w:fill="auto"/>
            <w:vAlign w:val="center"/>
          </w:tcPr>
          <w:p w14:paraId="5D441B40" w14:textId="0C8FF2A6" w:rsidR="00685E42" w:rsidRPr="002408F7" w:rsidRDefault="00685E42" w:rsidP="00685E42">
            <w:pPr>
              <w:jc w:val="center"/>
              <w:rPr>
                <w:iCs/>
                <w:sz w:val="21"/>
                <w:szCs w:val="21"/>
              </w:rPr>
            </w:pPr>
            <w:r w:rsidRPr="002408F7">
              <w:rPr>
                <w:iCs/>
                <w:sz w:val="21"/>
                <w:szCs w:val="21"/>
              </w:rPr>
              <w:t>33.70</w:t>
            </w:r>
          </w:p>
        </w:tc>
        <w:tc>
          <w:tcPr>
            <w:tcW w:w="50.10pt" w:type="dxa"/>
            <w:shd w:val="clear" w:color="auto" w:fill="auto"/>
            <w:vAlign w:val="center"/>
          </w:tcPr>
          <w:p w14:paraId="18D647BC" w14:textId="095C8A26" w:rsidR="00685E42" w:rsidRPr="002408F7" w:rsidRDefault="00685E42" w:rsidP="00685E42">
            <w:pPr>
              <w:jc w:val="center"/>
              <w:rPr>
                <w:iCs/>
                <w:sz w:val="21"/>
                <w:szCs w:val="21"/>
              </w:rPr>
            </w:pPr>
            <w:r w:rsidRPr="002408F7">
              <w:rPr>
                <w:iCs/>
                <w:sz w:val="21"/>
                <w:szCs w:val="21"/>
              </w:rPr>
              <w:t>32.20</w:t>
            </w:r>
          </w:p>
        </w:tc>
        <w:tc>
          <w:tcPr>
            <w:tcW w:w="59.25pt" w:type="dxa"/>
            <w:shd w:val="clear" w:color="auto" w:fill="auto"/>
            <w:vAlign w:val="center"/>
          </w:tcPr>
          <w:p w14:paraId="6F8AB6D5" w14:textId="3E2C7DFD" w:rsidR="00685E42" w:rsidRPr="002408F7" w:rsidRDefault="00685E42" w:rsidP="00685E42">
            <w:pPr>
              <w:jc w:val="center"/>
              <w:rPr>
                <w:iCs/>
                <w:sz w:val="21"/>
                <w:szCs w:val="21"/>
              </w:rPr>
            </w:pPr>
            <w:r w:rsidRPr="002408F7">
              <w:rPr>
                <w:iCs/>
                <w:sz w:val="21"/>
                <w:szCs w:val="21"/>
              </w:rPr>
              <w:t>32.25</w:t>
            </w:r>
          </w:p>
        </w:tc>
        <w:tc>
          <w:tcPr>
            <w:tcW w:w="59.25pt" w:type="dxa"/>
            <w:shd w:val="clear" w:color="auto" w:fill="auto"/>
            <w:vAlign w:val="center"/>
          </w:tcPr>
          <w:p w14:paraId="37950AC8" w14:textId="4BEA36DD" w:rsidR="00685E42" w:rsidRPr="002408F7" w:rsidRDefault="00685E42" w:rsidP="00685E42">
            <w:pPr>
              <w:jc w:val="center"/>
              <w:rPr>
                <w:iCs/>
                <w:sz w:val="21"/>
                <w:szCs w:val="21"/>
              </w:rPr>
            </w:pPr>
            <w:r w:rsidRPr="002408F7">
              <w:rPr>
                <w:iCs/>
                <w:sz w:val="21"/>
                <w:szCs w:val="21"/>
              </w:rPr>
              <w:t>38.94</w:t>
            </w:r>
          </w:p>
        </w:tc>
      </w:tr>
      <w:tr w:rsidR="00685E42" w:rsidRPr="002408F7" w14:paraId="0C93A4F1" w14:textId="77777777" w:rsidTr="00F0237D">
        <w:trPr>
          <w:trHeight w:val="20"/>
          <w:jc w:val="center"/>
        </w:trPr>
        <w:tc>
          <w:tcPr>
            <w:tcW w:w="49.65pt" w:type="dxa"/>
            <w:vMerge/>
            <w:shd w:val="clear" w:color="auto" w:fill="auto"/>
          </w:tcPr>
          <w:p w14:paraId="7C9A1EAC" w14:textId="77777777" w:rsidR="00685E42" w:rsidRPr="002408F7" w:rsidRDefault="00685E42" w:rsidP="00685E42">
            <w:pPr>
              <w:jc w:val="center"/>
              <w:rPr>
                <w:sz w:val="21"/>
                <w:szCs w:val="21"/>
              </w:rPr>
            </w:pPr>
          </w:p>
        </w:tc>
        <w:tc>
          <w:tcPr>
            <w:tcW w:w="85.05pt" w:type="dxa"/>
            <w:shd w:val="clear" w:color="auto" w:fill="auto"/>
            <w:vAlign w:val="center"/>
          </w:tcPr>
          <w:p w14:paraId="3F979B3B" w14:textId="7347A1F6" w:rsidR="00685E42" w:rsidRPr="002408F7" w:rsidRDefault="00685E42" w:rsidP="00685E42">
            <w:pPr>
              <w:jc w:val="center"/>
              <w:rPr>
                <w:sz w:val="21"/>
                <w:szCs w:val="21"/>
              </w:rPr>
            </w:pPr>
            <w:r w:rsidRPr="002408F7">
              <w:rPr>
                <w:iCs/>
                <w:sz w:val="21"/>
                <w:szCs w:val="21"/>
              </w:rPr>
              <w:t>AWSRN-M</w:t>
            </w:r>
          </w:p>
        </w:tc>
        <w:tc>
          <w:tcPr>
            <w:tcW w:w="42.50pt" w:type="dxa"/>
            <w:vAlign w:val="center"/>
          </w:tcPr>
          <w:p w14:paraId="362AEBE5" w14:textId="1E1D46DE" w:rsidR="00685E42" w:rsidRPr="002408F7" w:rsidRDefault="00685E42" w:rsidP="00685E42">
            <w:pPr>
              <w:jc w:val="center"/>
              <w:rPr>
                <w:iCs/>
                <w:sz w:val="21"/>
                <w:szCs w:val="21"/>
              </w:rPr>
            </w:pPr>
            <w:r w:rsidRPr="002408F7">
              <w:rPr>
                <w:iCs/>
                <w:sz w:val="21"/>
                <w:szCs w:val="21"/>
              </w:rPr>
              <w:t>1063K</w:t>
            </w:r>
          </w:p>
        </w:tc>
        <w:tc>
          <w:tcPr>
            <w:tcW w:w="42.55pt" w:type="dxa"/>
            <w:shd w:val="clear" w:color="auto" w:fill="auto"/>
            <w:vAlign w:val="center"/>
          </w:tcPr>
          <w:p w14:paraId="27A87248" w14:textId="643466B9" w:rsidR="00685E42" w:rsidRPr="002408F7" w:rsidRDefault="00685E42" w:rsidP="00685E42">
            <w:pPr>
              <w:jc w:val="center"/>
              <w:rPr>
                <w:iCs/>
                <w:sz w:val="21"/>
                <w:szCs w:val="21"/>
              </w:rPr>
            </w:pPr>
            <w:r w:rsidRPr="002408F7">
              <w:rPr>
                <w:iCs/>
                <w:sz w:val="21"/>
                <w:szCs w:val="21"/>
              </w:rPr>
              <w:t>38.04</w:t>
            </w:r>
          </w:p>
        </w:tc>
        <w:tc>
          <w:tcPr>
            <w:tcW w:w="42.50pt" w:type="dxa"/>
            <w:shd w:val="clear" w:color="auto" w:fill="auto"/>
            <w:vAlign w:val="center"/>
          </w:tcPr>
          <w:p w14:paraId="0434EF94" w14:textId="4955AA43" w:rsidR="00685E42" w:rsidRPr="002408F7" w:rsidRDefault="00685E42" w:rsidP="00685E42">
            <w:pPr>
              <w:jc w:val="center"/>
              <w:rPr>
                <w:iCs/>
                <w:sz w:val="21"/>
                <w:szCs w:val="21"/>
              </w:rPr>
            </w:pPr>
            <w:r w:rsidRPr="002408F7">
              <w:rPr>
                <w:iCs/>
                <w:sz w:val="21"/>
                <w:szCs w:val="21"/>
              </w:rPr>
              <w:t>33.66</w:t>
            </w:r>
          </w:p>
        </w:tc>
        <w:tc>
          <w:tcPr>
            <w:tcW w:w="50.10pt" w:type="dxa"/>
            <w:shd w:val="clear" w:color="auto" w:fill="auto"/>
            <w:vAlign w:val="center"/>
          </w:tcPr>
          <w:p w14:paraId="7DD7B5D0" w14:textId="7671AB1F" w:rsidR="00685E42" w:rsidRPr="002408F7" w:rsidRDefault="00685E42" w:rsidP="00685E42">
            <w:pPr>
              <w:jc w:val="center"/>
              <w:rPr>
                <w:iCs/>
                <w:sz w:val="21"/>
                <w:szCs w:val="21"/>
              </w:rPr>
            </w:pPr>
            <w:r w:rsidRPr="002408F7">
              <w:rPr>
                <w:iCs/>
                <w:sz w:val="21"/>
                <w:szCs w:val="21"/>
              </w:rPr>
              <w:t>32.21</w:t>
            </w:r>
          </w:p>
        </w:tc>
        <w:tc>
          <w:tcPr>
            <w:tcW w:w="59.25pt" w:type="dxa"/>
            <w:shd w:val="clear" w:color="auto" w:fill="auto"/>
            <w:vAlign w:val="center"/>
          </w:tcPr>
          <w:p w14:paraId="5766DD7A" w14:textId="01BEBBDA" w:rsidR="00685E42" w:rsidRPr="002408F7" w:rsidRDefault="00685E42" w:rsidP="00685E42">
            <w:pPr>
              <w:jc w:val="center"/>
              <w:rPr>
                <w:iCs/>
                <w:sz w:val="21"/>
                <w:szCs w:val="21"/>
              </w:rPr>
            </w:pPr>
            <w:r w:rsidRPr="002408F7">
              <w:rPr>
                <w:iCs/>
                <w:sz w:val="21"/>
                <w:szCs w:val="21"/>
              </w:rPr>
              <w:t>32.23</w:t>
            </w:r>
          </w:p>
        </w:tc>
        <w:tc>
          <w:tcPr>
            <w:tcW w:w="59.25pt" w:type="dxa"/>
            <w:shd w:val="clear" w:color="auto" w:fill="auto"/>
            <w:vAlign w:val="center"/>
          </w:tcPr>
          <w:p w14:paraId="204B8756" w14:textId="0D3949C7" w:rsidR="00685E42" w:rsidRPr="002408F7" w:rsidRDefault="00685E42" w:rsidP="00685E42">
            <w:pPr>
              <w:jc w:val="center"/>
              <w:rPr>
                <w:iCs/>
                <w:sz w:val="21"/>
                <w:szCs w:val="21"/>
              </w:rPr>
            </w:pPr>
            <w:r w:rsidRPr="002408F7">
              <w:rPr>
                <w:iCs/>
                <w:sz w:val="21"/>
                <w:szCs w:val="21"/>
              </w:rPr>
              <w:t>38.66</w:t>
            </w:r>
          </w:p>
        </w:tc>
      </w:tr>
      <w:tr w:rsidR="00685E42" w:rsidRPr="002408F7" w14:paraId="0B1F8E69" w14:textId="77777777" w:rsidTr="00F0237D">
        <w:trPr>
          <w:trHeight w:val="20"/>
          <w:jc w:val="center"/>
        </w:trPr>
        <w:tc>
          <w:tcPr>
            <w:tcW w:w="49.65pt" w:type="dxa"/>
            <w:vMerge/>
            <w:shd w:val="clear" w:color="auto" w:fill="auto"/>
          </w:tcPr>
          <w:p w14:paraId="7D7326DD" w14:textId="77777777" w:rsidR="00685E42" w:rsidRPr="002408F7" w:rsidRDefault="00685E42" w:rsidP="00685E42">
            <w:pPr>
              <w:jc w:val="center"/>
              <w:rPr>
                <w:sz w:val="21"/>
                <w:szCs w:val="21"/>
              </w:rPr>
            </w:pPr>
          </w:p>
        </w:tc>
        <w:tc>
          <w:tcPr>
            <w:tcW w:w="85.05pt" w:type="dxa"/>
            <w:shd w:val="clear" w:color="auto" w:fill="auto"/>
            <w:vAlign w:val="center"/>
          </w:tcPr>
          <w:p w14:paraId="45A6FAB9" w14:textId="69D017E2" w:rsidR="00685E42" w:rsidRPr="002408F7" w:rsidRDefault="00685E42" w:rsidP="00685E42">
            <w:pPr>
              <w:jc w:val="center"/>
              <w:rPr>
                <w:sz w:val="21"/>
                <w:szCs w:val="21"/>
              </w:rPr>
            </w:pPr>
            <w:r w:rsidRPr="002408F7">
              <w:rPr>
                <w:iCs/>
                <w:sz w:val="21"/>
                <w:szCs w:val="21"/>
              </w:rPr>
              <w:t>MAFFSRN-L</w:t>
            </w:r>
          </w:p>
        </w:tc>
        <w:tc>
          <w:tcPr>
            <w:tcW w:w="42.50pt" w:type="dxa"/>
            <w:vAlign w:val="center"/>
          </w:tcPr>
          <w:p w14:paraId="31ED7096" w14:textId="6F311999" w:rsidR="00685E42" w:rsidRPr="002408F7" w:rsidRDefault="00685E42" w:rsidP="00685E42">
            <w:pPr>
              <w:jc w:val="center"/>
              <w:rPr>
                <w:iCs/>
                <w:sz w:val="21"/>
                <w:szCs w:val="21"/>
              </w:rPr>
            </w:pPr>
            <w:r w:rsidRPr="002408F7">
              <w:rPr>
                <w:iCs/>
                <w:sz w:val="21"/>
                <w:szCs w:val="21"/>
              </w:rPr>
              <w:t>790K</w:t>
            </w:r>
          </w:p>
        </w:tc>
        <w:tc>
          <w:tcPr>
            <w:tcW w:w="42.55pt" w:type="dxa"/>
            <w:shd w:val="clear" w:color="auto" w:fill="auto"/>
            <w:vAlign w:val="center"/>
          </w:tcPr>
          <w:p w14:paraId="7D04FB1D" w14:textId="49AFF1B3" w:rsidR="00685E42" w:rsidRPr="002408F7" w:rsidRDefault="00685E42" w:rsidP="00685E42">
            <w:pPr>
              <w:jc w:val="center"/>
              <w:rPr>
                <w:iCs/>
                <w:sz w:val="21"/>
                <w:szCs w:val="21"/>
              </w:rPr>
            </w:pPr>
            <w:r w:rsidRPr="002408F7">
              <w:rPr>
                <w:iCs/>
                <w:sz w:val="21"/>
                <w:szCs w:val="21"/>
              </w:rPr>
              <w:t>38.07</w:t>
            </w:r>
          </w:p>
        </w:tc>
        <w:tc>
          <w:tcPr>
            <w:tcW w:w="42.50pt" w:type="dxa"/>
            <w:shd w:val="clear" w:color="auto" w:fill="auto"/>
            <w:vAlign w:val="center"/>
          </w:tcPr>
          <w:p w14:paraId="43227275" w14:textId="7DD84840" w:rsidR="00685E42" w:rsidRPr="002408F7" w:rsidRDefault="00685E42" w:rsidP="00685E42">
            <w:pPr>
              <w:jc w:val="center"/>
              <w:rPr>
                <w:iCs/>
                <w:sz w:val="21"/>
                <w:szCs w:val="21"/>
              </w:rPr>
            </w:pPr>
            <w:r w:rsidRPr="002408F7">
              <w:rPr>
                <w:iCs/>
                <w:sz w:val="21"/>
                <w:szCs w:val="21"/>
              </w:rPr>
              <w:t>33.59</w:t>
            </w:r>
          </w:p>
        </w:tc>
        <w:tc>
          <w:tcPr>
            <w:tcW w:w="50.10pt" w:type="dxa"/>
            <w:shd w:val="clear" w:color="auto" w:fill="auto"/>
            <w:vAlign w:val="center"/>
          </w:tcPr>
          <w:p w14:paraId="1B8DD423" w14:textId="6D58B27D" w:rsidR="00685E42" w:rsidRPr="002408F7" w:rsidRDefault="00685E42" w:rsidP="00685E42">
            <w:pPr>
              <w:jc w:val="center"/>
              <w:rPr>
                <w:iCs/>
                <w:sz w:val="21"/>
                <w:szCs w:val="21"/>
              </w:rPr>
            </w:pPr>
            <w:r w:rsidRPr="002408F7">
              <w:rPr>
                <w:iCs/>
                <w:sz w:val="21"/>
                <w:szCs w:val="21"/>
              </w:rPr>
              <w:t>32.23</w:t>
            </w:r>
          </w:p>
        </w:tc>
        <w:tc>
          <w:tcPr>
            <w:tcW w:w="59.25pt" w:type="dxa"/>
            <w:shd w:val="clear" w:color="auto" w:fill="auto"/>
            <w:vAlign w:val="center"/>
          </w:tcPr>
          <w:p w14:paraId="2B101031" w14:textId="7EC44D55" w:rsidR="00685E42" w:rsidRPr="002408F7" w:rsidRDefault="00685E42" w:rsidP="00685E42">
            <w:pPr>
              <w:jc w:val="center"/>
              <w:rPr>
                <w:iCs/>
                <w:sz w:val="21"/>
                <w:szCs w:val="21"/>
              </w:rPr>
            </w:pPr>
            <w:r w:rsidRPr="002408F7">
              <w:rPr>
                <w:iCs/>
                <w:sz w:val="21"/>
                <w:szCs w:val="21"/>
              </w:rPr>
              <w:t>32.38</w:t>
            </w:r>
          </w:p>
        </w:tc>
        <w:tc>
          <w:tcPr>
            <w:tcW w:w="59.25pt" w:type="dxa"/>
            <w:shd w:val="clear" w:color="auto" w:fill="auto"/>
            <w:vAlign w:val="center"/>
          </w:tcPr>
          <w:p w14:paraId="2249FA99" w14:textId="4BD7B3AF" w:rsidR="00685E42" w:rsidRPr="002408F7" w:rsidRDefault="00685E42" w:rsidP="00685E42">
            <w:pPr>
              <w:jc w:val="center"/>
              <w:rPr>
                <w:iCs/>
                <w:sz w:val="21"/>
                <w:szCs w:val="21"/>
              </w:rPr>
            </w:pPr>
            <w:r w:rsidRPr="002408F7">
              <w:rPr>
                <w:iCs/>
                <w:sz w:val="21"/>
                <w:szCs w:val="21"/>
              </w:rPr>
              <w:t>-/-</w:t>
            </w:r>
          </w:p>
        </w:tc>
      </w:tr>
      <w:tr w:rsidR="0083450F" w:rsidRPr="002408F7" w14:paraId="1967CE97" w14:textId="77777777" w:rsidTr="00F0237D">
        <w:trPr>
          <w:trHeight w:val="20"/>
          <w:jc w:val="center"/>
        </w:trPr>
        <w:tc>
          <w:tcPr>
            <w:tcW w:w="49.65pt" w:type="dxa"/>
            <w:vMerge/>
            <w:shd w:val="clear" w:color="auto" w:fill="auto"/>
          </w:tcPr>
          <w:p w14:paraId="02A52FE0" w14:textId="77777777" w:rsidR="0083450F" w:rsidRPr="002408F7" w:rsidRDefault="0083450F" w:rsidP="00685E42">
            <w:pPr>
              <w:jc w:val="center"/>
              <w:rPr>
                <w:sz w:val="21"/>
                <w:szCs w:val="21"/>
              </w:rPr>
            </w:pPr>
          </w:p>
        </w:tc>
        <w:tc>
          <w:tcPr>
            <w:tcW w:w="85.05pt" w:type="dxa"/>
            <w:shd w:val="clear" w:color="auto" w:fill="auto"/>
            <w:vAlign w:val="center"/>
          </w:tcPr>
          <w:p w14:paraId="162A627E" w14:textId="237B5D75" w:rsidR="0083450F" w:rsidRPr="002408F7" w:rsidRDefault="0083450F" w:rsidP="00685E42">
            <w:pPr>
              <w:jc w:val="center"/>
              <w:rPr>
                <w:iCs/>
                <w:sz w:val="21"/>
                <w:szCs w:val="21"/>
              </w:rPr>
            </w:pPr>
            <w:r>
              <w:rPr>
                <w:rFonts w:hint="eastAsia"/>
                <w:iCs/>
                <w:sz w:val="21"/>
                <w:szCs w:val="21"/>
              </w:rPr>
              <w:t>F</w:t>
            </w:r>
            <w:r>
              <w:rPr>
                <w:iCs/>
                <w:sz w:val="21"/>
                <w:szCs w:val="21"/>
              </w:rPr>
              <w:t>MEN</w:t>
            </w:r>
          </w:p>
        </w:tc>
        <w:tc>
          <w:tcPr>
            <w:tcW w:w="42.50pt" w:type="dxa"/>
            <w:vAlign w:val="center"/>
          </w:tcPr>
          <w:p w14:paraId="73114581" w14:textId="1698B64B" w:rsidR="0083450F" w:rsidRPr="002408F7" w:rsidRDefault="0083450F" w:rsidP="00685E42">
            <w:pPr>
              <w:jc w:val="center"/>
              <w:rPr>
                <w:iCs/>
                <w:sz w:val="21"/>
                <w:szCs w:val="21"/>
              </w:rPr>
            </w:pPr>
            <w:r>
              <w:rPr>
                <w:rFonts w:hint="eastAsia"/>
                <w:iCs/>
                <w:sz w:val="21"/>
                <w:szCs w:val="21"/>
              </w:rPr>
              <w:t>7</w:t>
            </w:r>
            <w:r>
              <w:rPr>
                <w:iCs/>
                <w:sz w:val="21"/>
                <w:szCs w:val="21"/>
              </w:rPr>
              <w:t>48K</w:t>
            </w:r>
          </w:p>
        </w:tc>
        <w:tc>
          <w:tcPr>
            <w:tcW w:w="42.55pt" w:type="dxa"/>
            <w:shd w:val="clear" w:color="auto" w:fill="auto"/>
            <w:vAlign w:val="center"/>
          </w:tcPr>
          <w:p w14:paraId="78A44C83" w14:textId="3B7286F5" w:rsidR="0083450F" w:rsidRPr="002408F7" w:rsidRDefault="0083450F" w:rsidP="00685E42">
            <w:pPr>
              <w:jc w:val="center"/>
              <w:rPr>
                <w:iCs/>
                <w:sz w:val="21"/>
                <w:szCs w:val="21"/>
              </w:rPr>
            </w:pPr>
            <w:r w:rsidRPr="0083450F">
              <w:rPr>
                <w:iCs/>
                <w:sz w:val="21"/>
                <w:szCs w:val="21"/>
              </w:rPr>
              <w:t>38.10</w:t>
            </w:r>
          </w:p>
        </w:tc>
        <w:tc>
          <w:tcPr>
            <w:tcW w:w="42.50pt" w:type="dxa"/>
            <w:shd w:val="clear" w:color="auto" w:fill="auto"/>
            <w:vAlign w:val="center"/>
          </w:tcPr>
          <w:p w14:paraId="52183819" w14:textId="09CF8882" w:rsidR="0083450F" w:rsidRPr="002408F7" w:rsidRDefault="0083450F" w:rsidP="00685E42">
            <w:pPr>
              <w:jc w:val="center"/>
              <w:rPr>
                <w:iCs/>
                <w:sz w:val="21"/>
                <w:szCs w:val="21"/>
              </w:rPr>
            </w:pPr>
            <w:r w:rsidRPr="0083450F">
              <w:rPr>
                <w:iCs/>
                <w:sz w:val="21"/>
                <w:szCs w:val="21"/>
              </w:rPr>
              <w:t>33.75</w:t>
            </w:r>
          </w:p>
        </w:tc>
        <w:tc>
          <w:tcPr>
            <w:tcW w:w="50.10pt" w:type="dxa"/>
            <w:shd w:val="clear" w:color="auto" w:fill="auto"/>
            <w:vAlign w:val="center"/>
          </w:tcPr>
          <w:p w14:paraId="062CF053" w14:textId="2AA65E73" w:rsidR="0083450F" w:rsidRPr="002408F7" w:rsidRDefault="0083450F" w:rsidP="00685E42">
            <w:pPr>
              <w:jc w:val="center"/>
              <w:rPr>
                <w:iCs/>
                <w:sz w:val="21"/>
                <w:szCs w:val="21"/>
              </w:rPr>
            </w:pPr>
            <w:r w:rsidRPr="0083450F">
              <w:rPr>
                <w:iCs/>
                <w:sz w:val="21"/>
                <w:szCs w:val="21"/>
              </w:rPr>
              <w:t>32.26</w:t>
            </w:r>
          </w:p>
        </w:tc>
        <w:tc>
          <w:tcPr>
            <w:tcW w:w="59.25pt" w:type="dxa"/>
            <w:shd w:val="clear" w:color="auto" w:fill="auto"/>
            <w:vAlign w:val="center"/>
          </w:tcPr>
          <w:p w14:paraId="050C6072" w14:textId="674D4B3D" w:rsidR="0083450F" w:rsidRPr="002408F7" w:rsidRDefault="0083450F" w:rsidP="00685E42">
            <w:pPr>
              <w:jc w:val="center"/>
              <w:rPr>
                <w:iCs/>
                <w:sz w:val="21"/>
                <w:szCs w:val="21"/>
              </w:rPr>
            </w:pPr>
            <w:r w:rsidRPr="0083450F">
              <w:rPr>
                <w:iCs/>
                <w:sz w:val="21"/>
                <w:szCs w:val="21"/>
              </w:rPr>
              <w:t>32.41</w:t>
            </w:r>
          </w:p>
        </w:tc>
        <w:tc>
          <w:tcPr>
            <w:tcW w:w="59.25pt" w:type="dxa"/>
            <w:shd w:val="clear" w:color="auto" w:fill="auto"/>
            <w:vAlign w:val="center"/>
          </w:tcPr>
          <w:p w14:paraId="46DCA30C" w14:textId="72D32BFF" w:rsidR="0083450F" w:rsidRPr="002408F7" w:rsidRDefault="0083450F" w:rsidP="00685E42">
            <w:pPr>
              <w:jc w:val="center"/>
              <w:rPr>
                <w:iCs/>
                <w:sz w:val="21"/>
                <w:szCs w:val="21"/>
              </w:rPr>
            </w:pPr>
            <w:r w:rsidRPr="0083450F">
              <w:rPr>
                <w:iCs/>
                <w:sz w:val="21"/>
                <w:szCs w:val="21"/>
              </w:rPr>
              <w:t>38.95</w:t>
            </w:r>
          </w:p>
        </w:tc>
      </w:tr>
      <w:tr w:rsidR="00685E42" w:rsidRPr="002408F7" w14:paraId="35784601" w14:textId="77777777" w:rsidTr="00F0237D">
        <w:trPr>
          <w:trHeight w:val="20"/>
          <w:jc w:val="center"/>
        </w:trPr>
        <w:tc>
          <w:tcPr>
            <w:tcW w:w="49.65pt" w:type="dxa"/>
            <w:vMerge/>
            <w:shd w:val="clear" w:color="auto" w:fill="auto"/>
          </w:tcPr>
          <w:p w14:paraId="599EC874" w14:textId="77777777" w:rsidR="00685E42" w:rsidRPr="002408F7" w:rsidRDefault="00685E42" w:rsidP="00685E42">
            <w:pPr>
              <w:jc w:val="center"/>
              <w:rPr>
                <w:sz w:val="21"/>
                <w:szCs w:val="21"/>
              </w:rPr>
            </w:pPr>
          </w:p>
        </w:tc>
        <w:tc>
          <w:tcPr>
            <w:tcW w:w="85.05pt" w:type="dxa"/>
            <w:shd w:val="clear" w:color="auto" w:fill="auto"/>
            <w:vAlign w:val="center"/>
          </w:tcPr>
          <w:p w14:paraId="3B7D0061" w14:textId="2D151984" w:rsidR="00685E42" w:rsidRPr="002408F7" w:rsidRDefault="00685E42" w:rsidP="00685E42">
            <w:pPr>
              <w:jc w:val="center"/>
              <w:rPr>
                <w:sz w:val="21"/>
                <w:szCs w:val="21"/>
              </w:rPr>
            </w:pPr>
            <w:proofErr w:type="spellStart"/>
            <w:r w:rsidRPr="002408F7">
              <w:rPr>
                <w:sz w:val="21"/>
                <w:szCs w:val="21"/>
              </w:rPr>
              <w:t>SwinIR</w:t>
            </w:r>
            <w:proofErr w:type="spellEnd"/>
          </w:p>
        </w:tc>
        <w:tc>
          <w:tcPr>
            <w:tcW w:w="42.50pt" w:type="dxa"/>
            <w:vAlign w:val="center"/>
          </w:tcPr>
          <w:p w14:paraId="458454D7" w14:textId="1D80A7BC" w:rsidR="00685E42" w:rsidRPr="002408F7" w:rsidRDefault="00685E42" w:rsidP="00685E42">
            <w:pPr>
              <w:jc w:val="center"/>
              <w:rPr>
                <w:iCs/>
                <w:sz w:val="21"/>
                <w:szCs w:val="21"/>
              </w:rPr>
            </w:pPr>
            <w:r w:rsidRPr="002408F7">
              <w:rPr>
                <w:iCs/>
                <w:sz w:val="21"/>
                <w:szCs w:val="21"/>
              </w:rPr>
              <w:t>878K</w:t>
            </w:r>
          </w:p>
        </w:tc>
        <w:tc>
          <w:tcPr>
            <w:tcW w:w="42.55pt" w:type="dxa"/>
            <w:shd w:val="clear" w:color="auto" w:fill="auto"/>
            <w:vAlign w:val="center"/>
          </w:tcPr>
          <w:p w14:paraId="00B7A083" w14:textId="6BAF9569" w:rsidR="00685E42" w:rsidRPr="002408F7" w:rsidRDefault="00685E42" w:rsidP="00685E42">
            <w:pPr>
              <w:jc w:val="center"/>
              <w:rPr>
                <w:iCs/>
                <w:sz w:val="21"/>
                <w:szCs w:val="21"/>
              </w:rPr>
            </w:pPr>
            <w:r w:rsidRPr="002408F7">
              <w:rPr>
                <w:iCs/>
                <w:sz w:val="21"/>
                <w:szCs w:val="21"/>
                <w:u w:val="single"/>
              </w:rPr>
              <w:t>38.14</w:t>
            </w:r>
          </w:p>
        </w:tc>
        <w:tc>
          <w:tcPr>
            <w:tcW w:w="42.50pt" w:type="dxa"/>
            <w:shd w:val="clear" w:color="auto" w:fill="auto"/>
            <w:vAlign w:val="center"/>
          </w:tcPr>
          <w:p w14:paraId="1F95845A" w14:textId="4A03CD3D" w:rsidR="00685E42" w:rsidRPr="002408F7" w:rsidRDefault="00685E42" w:rsidP="00685E42">
            <w:pPr>
              <w:jc w:val="center"/>
              <w:rPr>
                <w:iCs/>
                <w:sz w:val="21"/>
                <w:szCs w:val="21"/>
              </w:rPr>
            </w:pPr>
            <w:r w:rsidRPr="002408F7">
              <w:rPr>
                <w:iCs/>
                <w:sz w:val="21"/>
                <w:szCs w:val="21"/>
                <w:u w:val="single"/>
              </w:rPr>
              <w:t>33.86</w:t>
            </w:r>
          </w:p>
        </w:tc>
        <w:tc>
          <w:tcPr>
            <w:tcW w:w="50.10pt" w:type="dxa"/>
            <w:shd w:val="clear" w:color="auto" w:fill="auto"/>
            <w:vAlign w:val="center"/>
          </w:tcPr>
          <w:p w14:paraId="46034477" w14:textId="0EE56CD0" w:rsidR="00685E42" w:rsidRPr="002408F7" w:rsidRDefault="00685E42" w:rsidP="00685E42">
            <w:pPr>
              <w:jc w:val="center"/>
              <w:rPr>
                <w:iCs/>
                <w:sz w:val="21"/>
                <w:szCs w:val="21"/>
              </w:rPr>
            </w:pPr>
            <w:r w:rsidRPr="002408F7">
              <w:rPr>
                <w:b/>
                <w:bCs/>
                <w:iCs/>
                <w:sz w:val="21"/>
                <w:szCs w:val="21"/>
              </w:rPr>
              <w:t>32.31</w:t>
            </w:r>
          </w:p>
        </w:tc>
        <w:tc>
          <w:tcPr>
            <w:tcW w:w="59.25pt" w:type="dxa"/>
            <w:shd w:val="clear" w:color="auto" w:fill="auto"/>
            <w:vAlign w:val="center"/>
          </w:tcPr>
          <w:p w14:paraId="0666716C" w14:textId="128C1E43" w:rsidR="00685E42" w:rsidRPr="002408F7" w:rsidRDefault="00685E42" w:rsidP="00685E42">
            <w:pPr>
              <w:jc w:val="center"/>
              <w:rPr>
                <w:iCs/>
                <w:sz w:val="21"/>
                <w:szCs w:val="21"/>
              </w:rPr>
            </w:pPr>
            <w:r w:rsidRPr="002408F7">
              <w:rPr>
                <w:iCs/>
                <w:sz w:val="21"/>
                <w:szCs w:val="21"/>
                <w:u w:val="single"/>
              </w:rPr>
              <w:t>32.76</w:t>
            </w:r>
          </w:p>
        </w:tc>
        <w:tc>
          <w:tcPr>
            <w:tcW w:w="59.25pt" w:type="dxa"/>
            <w:shd w:val="clear" w:color="auto" w:fill="auto"/>
            <w:vAlign w:val="center"/>
          </w:tcPr>
          <w:p w14:paraId="2319F27C" w14:textId="2471BABF" w:rsidR="00685E42" w:rsidRPr="002408F7" w:rsidRDefault="00685E42" w:rsidP="00685E42">
            <w:pPr>
              <w:jc w:val="center"/>
              <w:rPr>
                <w:iCs/>
                <w:sz w:val="21"/>
                <w:szCs w:val="21"/>
              </w:rPr>
            </w:pPr>
            <w:r w:rsidRPr="002408F7">
              <w:rPr>
                <w:iCs/>
                <w:sz w:val="21"/>
                <w:szCs w:val="21"/>
                <w:u w:val="single"/>
              </w:rPr>
              <w:t>39.12</w:t>
            </w:r>
          </w:p>
        </w:tc>
      </w:tr>
      <w:tr w:rsidR="00685E42" w:rsidRPr="002408F7" w14:paraId="55D1E1F5" w14:textId="77777777" w:rsidTr="00F0237D">
        <w:trPr>
          <w:trHeight w:val="20"/>
          <w:jc w:val="center"/>
        </w:trPr>
        <w:tc>
          <w:tcPr>
            <w:tcW w:w="49.65pt" w:type="dxa"/>
            <w:vMerge/>
            <w:shd w:val="clear" w:color="auto" w:fill="auto"/>
          </w:tcPr>
          <w:p w14:paraId="29F4C6EF" w14:textId="77777777" w:rsidR="00685E42" w:rsidRPr="002408F7" w:rsidRDefault="00685E42" w:rsidP="00685E42">
            <w:pPr>
              <w:jc w:val="center"/>
              <w:rPr>
                <w:sz w:val="21"/>
                <w:szCs w:val="21"/>
              </w:rPr>
            </w:pPr>
          </w:p>
        </w:tc>
        <w:tc>
          <w:tcPr>
            <w:tcW w:w="85.05pt" w:type="dxa"/>
            <w:shd w:val="clear" w:color="auto" w:fill="auto"/>
            <w:vAlign w:val="center"/>
          </w:tcPr>
          <w:p w14:paraId="2E807CCB" w14:textId="3A15F306" w:rsidR="00685E42" w:rsidRPr="002408F7" w:rsidRDefault="00685E42" w:rsidP="00685E42">
            <w:pPr>
              <w:jc w:val="center"/>
              <w:rPr>
                <w:sz w:val="21"/>
                <w:szCs w:val="21"/>
              </w:rPr>
            </w:pPr>
            <w:proofErr w:type="gramStart"/>
            <w:r w:rsidRPr="002408F7">
              <w:rPr>
                <w:iCs/>
                <w:sz w:val="21"/>
                <w:szCs w:val="21"/>
              </w:rPr>
              <w:t>AASR(</w:t>
            </w:r>
            <w:proofErr w:type="gramEnd"/>
            <w:r w:rsidRPr="002408F7">
              <w:rPr>
                <w:iCs/>
                <w:sz w:val="21"/>
                <w:szCs w:val="21"/>
              </w:rPr>
              <w:t>ours)</w:t>
            </w:r>
          </w:p>
        </w:tc>
        <w:tc>
          <w:tcPr>
            <w:tcW w:w="42.50pt" w:type="dxa"/>
            <w:vAlign w:val="center"/>
          </w:tcPr>
          <w:p w14:paraId="1240338B" w14:textId="77190B83" w:rsidR="00685E42" w:rsidRPr="002408F7" w:rsidRDefault="00685E42" w:rsidP="00685E42">
            <w:pPr>
              <w:jc w:val="center"/>
              <w:rPr>
                <w:iCs/>
                <w:sz w:val="21"/>
                <w:szCs w:val="21"/>
              </w:rPr>
            </w:pPr>
            <w:r w:rsidRPr="002408F7">
              <w:rPr>
                <w:iCs/>
                <w:sz w:val="21"/>
                <w:szCs w:val="21"/>
              </w:rPr>
              <w:t>1119K</w:t>
            </w:r>
          </w:p>
        </w:tc>
        <w:tc>
          <w:tcPr>
            <w:tcW w:w="42.55pt" w:type="dxa"/>
            <w:shd w:val="clear" w:color="auto" w:fill="auto"/>
            <w:vAlign w:val="center"/>
          </w:tcPr>
          <w:p w14:paraId="44060D06" w14:textId="16DB94BB" w:rsidR="00685E42" w:rsidRPr="002408F7" w:rsidRDefault="00685E42" w:rsidP="00685E42">
            <w:pPr>
              <w:jc w:val="center"/>
              <w:rPr>
                <w:iCs/>
                <w:sz w:val="21"/>
                <w:szCs w:val="21"/>
              </w:rPr>
            </w:pPr>
            <w:r w:rsidRPr="002408F7">
              <w:rPr>
                <w:b/>
                <w:bCs/>
                <w:iCs/>
                <w:sz w:val="21"/>
                <w:szCs w:val="21"/>
              </w:rPr>
              <w:t>38.22</w:t>
            </w:r>
          </w:p>
        </w:tc>
        <w:tc>
          <w:tcPr>
            <w:tcW w:w="42.50pt" w:type="dxa"/>
            <w:shd w:val="clear" w:color="auto" w:fill="auto"/>
            <w:vAlign w:val="center"/>
          </w:tcPr>
          <w:p w14:paraId="372E7B7E" w14:textId="00E59265" w:rsidR="00685E42" w:rsidRPr="002408F7" w:rsidRDefault="00685E42" w:rsidP="00685E42">
            <w:pPr>
              <w:jc w:val="center"/>
              <w:rPr>
                <w:iCs/>
                <w:sz w:val="21"/>
                <w:szCs w:val="21"/>
              </w:rPr>
            </w:pPr>
            <w:r w:rsidRPr="002408F7">
              <w:rPr>
                <w:b/>
                <w:bCs/>
                <w:iCs/>
                <w:sz w:val="21"/>
                <w:szCs w:val="21"/>
              </w:rPr>
              <w:t>34.04</w:t>
            </w:r>
          </w:p>
        </w:tc>
        <w:tc>
          <w:tcPr>
            <w:tcW w:w="50.10pt" w:type="dxa"/>
            <w:shd w:val="clear" w:color="auto" w:fill="auto"/>
            <w:vAlign w:val="center"/>
          </w:tcPr>
          <w:p w14:paraId="0D446239" w14:textId="022DD29C" w:rsidR="00685E42" w:rsidRPr="002408F7" w:rsidRDefault="00685E42" w:rsidP="00685E42">
            <w:pPr>
              <w:jc w:val="center"/>
              <w:rPr>
                <w:iCs/>
                <w:sz w:val="21"/>
                <w:szCs w:val="21"/>
              </w:rPr>
            </w:pPr>
            <w:r w:rsidRPr="002408F7">
              <w:rPr>
                <w:iCs/>
                <w:sz w:val="21"/>
                <w:szCs w:val="21"/>
                <w:u w:val="single"/>
              </w:rPr>
              <w:t>32.28</w:t>
            </w:r>
          </w:p>
        </w:tc>
        <w:tc>
          <w:tcPr>
            <w:tcW w:w="59.25pt" w:type="dxa"/>
            <w:shd w:val="clear" w:color="auto" w:fill="auto"/>
            <w:vAlign w:val="center"/>
          </w:tcPr>
          <w:p w14:paraId="1378E932" w14:textId="32F55AB4" w:rsidR="00685E42" w:rsidRPr="002408F7" w:rsidRDefault="00685E42" w:rsidP="00685E42">
            <w:pPr>
              <w:jc w:val="center"/>
              <w:rPr>
                <w:iCs/>
                <w:sz w:val="21"/>
                <w:szCs w:val="21"/>
              </w:rPr>
            </w:pPr>
            <w:r w:rsidRPr="002408F7">
              <w:rPr>
                <w:b/>
                <w:bCs/>
                <w:iCs/>
                <w:sz w:val="21"/>
                <w:szCs w:val="21"/>
              </w:rPr>
              <w:t>32.96</w:t>
            </w:r>
          </w:p>
        </w:tc>
        <w:tc>
          <w:tcPr>
            <w:tcW w:w="59.25pt" w:type="dxa"/>
            <w:shd w:val="clear" w:color="auto" w:fill="auto"/>
            <w:vAlign w:val="center"/>
          </w:tcPr>
          <w:p w14:paraId="2096D764" w14:textId="09A57AEE" w:rsidR="00685E42" w:rsidRPr="002408F7" w:rsidRDefault="00685E42" w:rsidP="00685E42">
            <w:pPr>
              <w:jc w:val="center"/>
              <w:rPr>
                <w:iCs/>
                <w:sz w:val="21"/>
                <w:szCs w:val="21"/>
              </w:rPr>
            </w:pPr>
            <w:r w:rsidRPr="002408F7">
              <w:rPr>
                <w:b/>
                <w:bCs/>
                <w:iCs/>
                <w:sz w:val="21"/>
                <w:szCs w:val="21"/>
              </w:rPr>
              <w:t>39.36</w:t>
            </w:r>
          </w:p>
        </w:tc>
      </w:tr>
    </w:tbl>
    <w:p w14:paraId="56FC925A" w14:textId="77777777" w:rsidR="00B0057F" w:rsidRDefault="00B0057F" w:rsidP="00B0057F">
      <w:pPr>
        <w:adjustRightInd w:val="0"/>
        <w:snapToGrid w:val="0"/>
        <w:spacing w:line="15pt" w:lineRule="auto"/>
        <w:rPr>
          <w:sz w:val="21"/>
          <w:szCs w:val="21"/>
        </w:rPr>
      </w:pPr>
    </w:p>
    <w:p w14:paraId="35A93118" w14:textId="155AA081"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B57126">
        <w:trPr>
          <w:trHeight w:val="20"/>
          <w:jc w:val="center"/>
        </w:trPr>
        <w:tc>
          <w:tcPr>
            <w:tcW w:w="49.65pt" w:type="dxa"/>
            <w:tcBorders>
              <w:top w:val="single" w:sz="12" w:space="0" w:color="auto"/>
              <w:bottom w:val="single" w:sz="4"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B0057F" w:rsidRPr="002408F7" w14:paraId="6AEABD00" w14:textId="77777777" w:rsidTr="00C42AC7">
        <w:trPr>
          <w:trHeight w:val="20"/>
          <w:jc w:val="center"/>
        </w:trPr>
        <w:tc>
          <w:tcPr>
            <w:tcW w:w="49.65pt" w:type="dxa"/>
            <w:vMerge w:val="restart"/>
            <w:tcBorders>
              <w:top w:val="single" w:sz="4" w:space="0" w:color="auto"/>
            </w:tcBorders>
            <w:shd w:val="clear" w:color="auto" w:fill="auto"/>
            <w:vAlign w:val="center"/>
          </w:tcPr>
          <w:p w14:paraId="0D017ED0" w14:textId="77777777" w:rsidR="00B0057F" w:rsidRPr="002408F7" w:rsidRDefault="00B0057F" w:rsidP="000A10BE">
            <w:pPr>
              <w:jc w:val="center"/>
              <w:rPr>
                <w:sz w:val="21"/>
                <w:szCs w:val="21"/>
              </w:rPr>
            </w:pPr>
            <w:r w:rsidRPr="002408F7">
              <w:rPr>
                <w:sz w:val="21"/>
                <w:szCs w:val="21"/>
              </w:rPr>
              <w:t>×</w:t>
            </w:r>
            <w:r>
              <w:rPr>
                <w:szCs w:val="21"/>
              </w:rPr>
              <w:t>3</w:t>
            </w:r>
          </w:p>
        </w:tc>
        <w:tc>
          <w:tcPr>
            <w:tcW w:w="85.05pt" w:type="dxa"/>
            <w:tcBorders>
              <w:top w:val="single" w:sz="4" w:space="0" w:color="auto"/>
            </w:tcBorders>
            <w:shd w:val="clear" w:color="auto" w:fill="auto"/>
            <w:vAlign w:val="center"/>
          </w:tcPr>
          <w:p w14:paraId="2CA8E5AE" w14:textId="7C5F8A2D" w:rsidR="00B0057F" w:rsidRPr="00846633" w:rsidRDefault="00B0057F" w:rsidP="00846633">
            <w:pPr>
              <w:jc w:val="center"/>
              <w:rPr>
                <w:iCs/>
                <w:sz w:val="21"/>
                <w:szCs w:val="21"/>
              </w:rPr>
            </w:pPr>
            <w:r w:rsidRPr="002408F7">
              <w:rPr>
                <w:iCs/>
                <w:sz w:val="21"/>
                <w:szCs w:val="21"/>
              </w:rPr>
              <w:t>SRCNN</w:t>
            </w:r>
          </w:p>
        </w:tc>
        <w:tc>
          <w:tcPr>
            <w:tcW w:w="42.50pt" w:type="dxa"/>
            <w:tcBorders>
              <w:top w:val="single" w:sz="4" w:space="0" w:color="auto"/>
            </w:tcBorders>
            <w:vAlign w:val="center"/>
          </w:tcPr>
          <w:p w14:paraId="66800DCA" w14:textId="77777777" w:rsidR="00B0057F" w:rsidRPr="002408F7" w:rsidRDefault="00B0057F"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599DE675" w14:textId="77777777" w:rsidR="00B0057F" w:rsidRPr="002408F7" w:rsidRDefault="00B0057F" w:rsidP="000A10BE">
            <w:pPr>
              <w:jc w:val="center"/>
              <w:rPr>
                <w:sz w:val="21"/>
                <w:szCs w:val="21"/>
              </w:rPr>
            </w:pPr>
            <w:r w:rsidRPr="002408F7">
              <w:rPr>
                <w:iCs/>
                <w:sz w:val="21"/>
                <w:szCs w:val="21"/>
              </w:rPr>
              <w:t>32.75</w:t>
            </w:r>
          </w:p>
        </w:tc>
        <w:tc>
          <w:tcPr>
            <w:tcW w:w="42.50pt" w:type="dxa"/>
            <w:tcBorders>
              <w:top w:val="single" w:sz="4" w:space="0" w:color="auto"/>
              <w:start w:val="nil"/>
              <w:bottom w:val="nil"/>
              <w:end w:val="nil"/>
            </w:tcBorders>
            <w:shd w:val="clear" w:color="auto" w:fill="auto"/>
            <w:vAlign w:val="center"/>
          </w:tcPr>
          <w:p w14:paraId="199EFBCF" w14:textId="77777777" w:rsidR="00B0057F" w:rsidRPr="002408F7" w:rsidRDefault="00B0057F" w:rsidP="000A10BE">
            <w:pPr>
              <w:jc w:val="center"/>
              <w:rPr>
                <w:sz w:val="21"/>
                <w:szCs w:val="21"/>
              </w:rPr>
            </w:pPr>
            <w:r w:rsidRPr="002408F7">
              <w:rPr>
                <w:iCs/>
                <w:sz w:val="21"/>
                <w:szCs w:val="21"/>
              </w:rPr>
              <w:t>29.28</w:t>
            </w:r>
          </w:p>
        </w:tc>
        <w:tc>
          <w:tcPr>
            <w:tcW w:w="50.10pt" w:type="dxa"/>
            <w:tcBorders>
              <w:top w:val="single" w:sz="4" w:space="0" w:color="auto"/>
              <w:start w:val="nil"/>
              <w:bottom w:val="nil"/>
              <w:end w:val="nil"/>
            </w:tcBorders>
            <w:shd w:val="clear" w:color="auto" w:fill="auto"/>
            <w:vAlign w:val="center"/>
          </w:tcPr>
          <w:p w14:paraId="032EFDDC" w14:textId="77777777" w:rsidR="00B0057F" w:rsidRPr="002408F7" w:rsidRDefault="00B0057F" w:rsidP="000A10BE">
            <w:pPr>
              <w:jc w:val="center"/>
              <w:rPr>
                <w:sz w:val="21"/>
                <w:szCs w:val="21"/>
              </w:rPr>
            </w:pPr>
            <w:r w:rsidRPr="002408F7">
              <w:rPr>
                <w:iCs/>
                <w:sz w:val="21"/>
                <w:szCs w:val="21"/>
              </w:rPr>
              <w:t>28.41</w:t>
            </w:r>
          </w:p>
        </w:tc>
        <w:tc>
          <w:tcPr>
            <w:tcW w:w="59.25pt" w:type="dxa"/>
            <w:tcBorders>
              <w:top w:val="single" w:sz="4" w:space="0" w:color="auto"/>
              <w:start w:val="nil"/>
              <w:bottom w:val="nil"/>
              <w:end w:val="nil"/>
            </w:tcBorders>
            <w:shd w:val="clear" w:color="auto" w:fill="auto"/>
            <w:vAlign w:val="center"/>
          </w:tcPr>
          <w:p w14:paraId="3CCD833D" w14:textId="77777777" w:rsidR="00B0057F" w:rsidRPr="002408F7" w:rsidRDefault="00B0057F" w:rsidP="000A10BE">
            <w:pPr>
              <w:jc w:val="center"/>
              <w:rPr>
                <w:sz w:val="21"/>
                <w:szCs w:val="21"/>
              </w:rPr>
            </w:pPr>
            <w:r w:rsidRPr="002408F7">
              <w:rPr>
                <w:iCs/>
                <w:sz w:val="21"/>
                <w:szCs w:val="21"/>
              </w:rPr>
              <w:t>26.24</w:t>
            </w:r>
          </w:p>
        </w:tc>
        <w:tc>
          <w:tcPr>
            <w:tcW w:w="59.25pt" w:type="dxa"/>
            <w:tcBorders>
              <w:top w:val="single" w:sz="4" w:space="0" w:color="auto"/>
              <w:start w:val="nil"/>
              <w:bottom w:val="nil"/>
              <w:end w:val="nil"/>
            </w:tcBorders>
            <w:shd w:val="clear" w:color="auto" w:fill="auto"/>
            <w:vAlign w:val="center"/>
          </w:tcPr>
          <w:p w14:paraId="33309C58" w14:textId="77777777" w:rsidR="00B0057F" w:rsidRPr="002408F7" w:rsidRDefault="00B0057F" w:rsidP="000A10BE">
            <w:pPr>
              <w:jc w:val="center"/>
              <w:rPr>
                <w:sz w:val="21"/>
                <w:szCs w:val="21"/>
              </w:rPr>
            </w:pPr>
            <w:r w:rsidRPr="002408F7">
              <w:rPr>
                <w:iCs/>
                <w:sz w:val="21"/>
                <w:szCs w:val="21"/>
              </w:rPr>
              <w:t>30.59</w:t>
            </w:r>
          </w:p>
        </w:tc>
      </w:tr>
      <w:tr w:rsidR="00B0057F" w:rsidRPr="002408F7" w14:paraId="0962C9FB" w14:textId="77777777" w:rsidTr="00B57126">
        <w:trPr>
          <w:trHeight w:val="20"/>
          <w:jc w:val="center"/>
        </w:trPr>
        <w:tc>
          <w:tcPr>
            <w:tcW w:w="49.65pt" w:type="dxa"/>
            <w:vMerge/>
            <w:tcBorders>
              <w:bottom w:val="single" w:sz="12" w:space="0" w:color="auto"/>
            </w:tcBorders>
            <w:shd w:val="clear" w:color="auto" w:fill="auto"/>
          </w:tcPr>
          <w:p w14:paraId="4A618B75" w14:textId="77777777" w:rsidR="00B0057F" w:rsidRPr="002408F7" w:rsidRDefault="00B0057F" w:rsidP="000A10BE">
            <w:pPr>
              <w:jc w:val="center"/>
              <w:rPr>
                <w:sz w:val="21"/>
                <w:szCs w:val="21"/>
              </w:rPr>
            </w:pPr>
          </w:p>
        </w:tc>
        <w:tc>
          <w:tcPr>
            <w:tcW w:w="85.05pt" w:type="dxa"/>
            <w:tcBorders>
              <w:bottom w:val="single" w:sz="12" w:space="0" w:color="auto"/>
            </w:tcBorders>
            <w:shd w:val="clear" w:color="auto" w:fill="auto"/>
            <w:vAlign w:val="center"/>
          </w:tcPr>
          <w:p w14:paraId="1B2FD50F" w14:textId="77777777" w:rsidR="00B0057F" w:rsidRPr="002408F7" w:rsidRDefault="00B0057F" w:rsidP="000A10BE">
            <w:pPr>
              <w:jc w:val="center"/>
              <w:rPr>
                <w:sz w:val="21"/>
                <w:szCs w:val="21"/>
              </w:rPr>
            </w:pPr>
            <w:r w:rsidRPr="002408F7">
              <w:rPr>
                <w:iCs/>
                <w:sz w:val="21"/>
                <w:szCs w:val="21"/>
              </w:rPr>
              <w:t>FSRCNN</w:t>
            </w:r>
          </w:p>
        </w:tc>
        <w:tc>
          <w:tcPr>
            <w:tcW w:w="42.50pt" w:type="dxa"/>
            <w:tcBorders>
              <w:bottom w:val="single" w:sz="12" w:space="0" w:color="auto"/>
            </w:tcBorders>
            <w:vAlign w:val="center"/>
          </w:tcPr>
          <w:p w14:paraId="150D53DA" w14:textId="77777777" w:rsidR="00B0057F" w:rsidRPr="002408F7" w:rsidRDefault="00B0057F" w:rsidP="000A10BE">
            <w:pPr>
              <w:jc w:val="center"/>
              <w:rPr>
                <w:iCs/>
                <w:sz w:val="21"/>
                <w:szCs w:val="21"/>
              </w:rPr>
            </w:pPr>
            <w:r w:rsidRPr="002408F7">
              <w:rPr>
                <w:iCs/>
                <w:sz w:val="21"/>
                <w:szCs w:val="21"/>
              </w:rPr>
              <w:t>12K</w:t>
            </w:r>
          </w:p>
        </w:tc>
        <w:tc>
          <w:tcPr>
            <w:tcW w:w="42.55pt" w:type="dxa"/>
            <w:tcBorders>
              <w:top w:val="nil"/>
              <w:start w:val="nil"/>
              <w:bottom w:val="single" w:sz="12" w:space="0" w:color="auto"/>
              <w:end w:val="nil"/>
            </w:tcBorders>
            <w:shd w:val="clear" w:color="auto" w:fill="auto"/>
            <w:vAlign w:val="center"/>
          </w:tcPr>
          <w:p w14:paraId="3B569CE6" w14:textId="77777777" w:rsidR="00B0057F" w:rsidRPr="002408F7" w:rsidRDefault="00B0057F" w:rsidP="000A10BE">
            <w:pPr>
              <w:jc w:val="center"/>
              <w:rPr>
                <w:sz w:val="21"/>
                <w:szCs w:val="21"/>
              </w:rPr>
            </w:pPr>
            <w:r w:rsidRPr="002408F7">
              <w:rPr>
                <w:iCs/>
                <w:sz w:val="21"/>
                <w:szCs w:val="21"/>
              </w:rPr>
              <w:t>33.16</w:t>
            </w:r>
          </w:p>
        </w:tc>
        <w:tc>
          <w:tcPr>
            <w:tcW w:w="42.50pt" w:type="dxa"/>
            <w:tcBorders>
              <w:top w:val="nil"/>
              <w:start w:val="nil"/>
              <w:bottom w:val="single" w:sz="12" w:space="0" w:color="auto"/>
              <w:end w:val="nil"/>
            </w:tcBorders>
            <w:shd w:val="clear" w:color="auto" w:fill="auto"/>
            <w:vAlign w:val="center"/>
          </w:tcPr>
          <w:p w14:paraId="04CE0112" w14:textId="77777777" w:rsidR="00B0057F" w:rsidRPr="002408F7" w:rsidRDefault="00B0057F" w:rsidP="000A10BE">
            <w:pPr>
              <w:jc w:val="center"/>
              <w:rPr>
                <w:sz w:val="21"/>
                <w:szCs w:val="21"/>
              </w:rPr>
            </w:pPr>
            <w:r w:rsidRPr="002408F7">
              <w:rPr>
                <w:iCs/>
                <w:sz w:val="21"/>
                <w:szCs w:val="21"/>
              </w:rPr>
              <w:t>29.43</w:t>
            </w:r>
          </w:p>
        </w:tc>
        <w:tc>
          <w:tcPr>
            <w:tcW w:w="50.10pt" w:type="dxa"/>
            <w:tcBorders>
              <w:top w:val="nil"/>
              <w:start w:val="nil"/>
              <w:bottom w:val="single" w:sz="12" w:space="0" w:color="auto"/>
              <w:end w:val="nil"/>
            </w:tcBorders>
            <w:shd w:val="clear" w:color="auto" w:fill="auto"/>
            <w:vAlign w:val="center"/>
          </w:tcPr>
          <w:p w14:paraId="6E0BB706" w14:textId="77777777" w:rsidR="00B0057F" w:rsidRPr="002408F7" w:rsidRDefault="00B0057F" w:rsidP="000A10BE">
            <w:pPr>
              <w:jc w:val="center"/>
              <w:rPr>
                <w:sz w:val="21"/>
                <w:szCs w:val="21"/>
              </w:rPr>
            </w:pPr>
            <w:r w:rsidRPr="002408F7">
              <w:rPr>
                <w:iCs/>
                <w:sz w:val="21"/>
                <w:szCs w:val="21"/>
              </w:rPr>
              <w:t>28.53</w:t>
            </w:r>
          </w:p>
        </w:tc>
        <w:tc>
          <w:tcPr>
            <w:tcW w:w="59.25pt" w:type="dxa"/>
            <w:tcBorders>
              <w:top w:val="nil"/>
              <w:start w:val="nil"/>
              <w:bottom w:val="single" w:sz="12" w:space="0" w:color="auto"/>
              <w:end w:val="nil"/>
            </w:tcBorders>
            <w:shd w:val="clear" w:color="auto" w:fill="auto"/>
            <w:vAlign w:val="center"/>
          </w:tcPr>
          <w:p w14:paraId="527956D1" w14:textId="77777777" w:rsidR="00B0057F" w:rsidRPr="002408F7" w:rsidRDefault="00B0057F" w:rsidP="000A10BE">
            <w:pPr>
              <w:jc w:val="center"/>
              <w:rPr>
                <w:sz w:val="21"/>
                <w:szCs w:val="21"/>
              </w:rPr>
            </w:pPr>
            <w:r w:rsidRPr="002408F7">
              <w:rPr>
                <w:iCs/>
                <w:sz w:val="21"/>
                <w:szCs w:val="21"/>
              </w:rPr>
              <w:t>26.43</w:t>
            </w:r>
          </w:p>
        </w:tc>
        <w:tc>
          <w:tcPr>
            <w:tcW w:w="59.25pt" w:type="dxa"/>
            <w:tcBorders>
              <w:top w:val="nil"/>
              <w:start w:val="nil"/>
              <w:bottom w:val="single" w:sz="12" w:space="0" w:color="auto"/>
              <w:end w:val="nil"/>
            </w:tcBorders>
            <w:shd w:val="clear" w:color="auto" w:fill="auto"/>
            <w:vAlign w:val="center"/>
          </w:tcPr>
          <w:p w14:paraId="140470A9" w14:textId="77777777" w:rsidR="00B0057F" w:rsidRPr="002408F7" w:rsidRDefault="00B0057F" w:rsidP="000A10BE">
            <w:pPr>
              <w:jc w:val="center"/>
              <w:rPr>
                <w:sz w:val="21"/>
                <w:szCs w:val="21"/>
              </w:rPr>
            </w:pPr>
            <w:r w:rsidRPr="002408F7">
              <w:rPr>
                <w:iCs/>
                <w:sz w:val="21"/>
                <w:szCs w:val="21"/>
              </w:rPr>
              <w:t>30.98</w:t>
            </w:r>
          </w:p>
        </w:tc>
      </w:tr>
    </w:tbl>
    <w:p w14:paraId="3F0A83AA" w14:textId="7DFD209E" w:rsidR="00B140D7" w:rsidRDefault="00B140D7" w:rsidP="00B61B7E">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-6</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7DDDA3E"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5D2125A0"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BAD6375"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5CD74C5"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605674E"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590EF4"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9F6487"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E09098"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E17F34E" w14:textId="77777777" w:rsidR="00B140D7" w:rsidRPr="002408F7" w:rsidRDefault="00B140D7" w:rsidP="00F0237D">
            <w:pPr>
              <w:jc w:val="center"/>
              <w:rPr>
                <w:sz w:val="21"/>
                <w:szCs w:val="21"/>
              </w:rPr>
            </w:pPr>
            <w:r w:rsidRPr="002408F7">
              <w:rPr>
                <w:sz w:val="21"/>
                <w:szCs w:val="21"/>
              </w:rPr>
              <w:t>Manga109</w:t>
            </w:r>
          </w:p>
        </w:tc>
      </w:tr>
      <w:tr w:rsidR="00B57126" w:rsidRPr="002408F7" w14:paraId="046F08EB" w14:textId="77777777" w:rsidTr="002A45FD">
        <w:trPr>
          <w:trHeight w:val="20"/>
          <w:jc w:val="center"/>
        </w:trPr>
        <w:tc>
          <w:tcPr>
            <w:tcW w:w="49.65pt" w:type="dxa"/>
            <w:vMerge w:val="restart"/>
            <w:shd w:val="clear" w:color="auto" w:fill="auto"/>
            <w:vAlign w:val="center"/>
          </w:tcPr>
          <w:p w14:paraId="0F10AC26" w14:textId="45C09A1C" w:rsidR="00B57126" w:rsidRPr="002408F7" w:rsidRDefault="00B57126" w:rsidP="00B57126">
            <w:pPr>
              <w:jc w:val="center"/>
              <w:rPr>
                <w:sz w:val="21"/>
                <w:szCs w:val="21"/>
              </w:rPr>
            </w:pPr>
            <w:r w:rsidRPr="002408F7">
              <w:rPr>
                <w:sz w:val="21"/>
                <w:szCs w:val="21"/>
              </w:rPr>
              <w:t>×</w:t>
            </w:r>
            <w:r>
              <w:rPr>
                <w:szCs w:val="21"/>
              </w:rPr>
              <w:t>3</w:t>
            </w:r>
          </w:p>
        </w:tc>
        <w:tc>
          <w:tcPr>
            <w:tcW w:w="85.05pt" w:type="dxa"/>
            <w:shd w:val="clear" w:color="auto" w:fill="auto"/>
            <w:vAlign w:val="center"/>
          </w:tcPr>
          <w:p w14:paraId="0DA8D4D9" w14:textId="71677770" w:rsidR="00B57126" w:rsidRPr="002408F7" w:rsidRDefault="00B57126" w:rsidP="00B57126">
            <w:pPr>
              <w:jc w:val="center"/>
              <w:rPr>
                <w:iCs/>
                <w:sz w:val="21"/>
                <w:szCs w:val="21"/>
              </w:rPr>
            </w:pPr>
            <w:r w:rsidRPr="002408F7">
              <w:rPr>
                <w:iCs/>
                <w:sz w:val="21"/>
                <w:szCs w:val="21"/>
              </w:rPr>
              <w:t>VDSR</w:t>
            </w:r>
          </w:p>
        </w:tc>
        <w:tc>
          <w:tcPr>
            <w:tcW w:w="42.50pt" w:type="dxa"/>
            <w:vAlign w:val="center"/>
          </w:tcPr>
          <w:p w14:paraId="20FA2E4C" w14:textId="295DFBE0" w:rsidR="00B57126" w:rsidRPr="002408F7" w:rsidRDefault="00B57126" w:rsidP="00B57126">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38CEEC8E" w14:textId="15948157" w:rsidR="00B57126" w:rsidRPr="002408F7" w:rsidRDefault="00B57126" w:rsidP="00B57126">
            <w:pPr>
              <w:jc w:val="center"/>
              <w:rPr>
                <w:iCs/>
                <w:sz w:val="21"/>
                <w:szCs w:val="21"/>
              </w:rPr>
            </w:pPr>
            <w:r w:rsidRPr="002408F7">
              <w:rPr>
                <w:iCs/>
                <w:sz w:val="21"/>
                <w:szCs w:val="21"/>
              </w:rPr>
              <w:t>33.66</w:t>
            </w:r>
          </w:p>
        </w:tc>
        <w:tc>
          <w:tcPr>
            <w:tcW w:w="42.50pt" w:type="dxa"/>
            <w:tcBorders>
              <w:top w:val="nil"/>
              <w:start w:val="nil"/>
              <w:bottom w:val="nil"/>
              <w:end w:val="nil"/>
            </w:tcBorders>
            <w:shd w:val="clear" w:color="auto" w:fill="auto"/>
            <w:vAlign w:val="center"/>
          </w:tcPr>
          <w:p w14:paraId="7555E058" w14:textId="7D32AC96" w:rsidR="00B57126" w:rsidRPr="002408F7" w:rsidRDefault="00B57126" w:rsidP="00B57126">
            <w:pPr>
              <w:jc w:val="center"/>
              <w:rPr>
                <w:iCs/>
                <w:sz w:val="21"/>
                <w:szCs w:val="21"/>
              </w:rPr>
            </w:pPr>
            <w:r w:rsidRPr="002408F7">
              <w:rPr>
                <w:iCs/>
                <w:sz w:val="21"/>
                <w:szCs w:val="21"/>
              </w:rPr>
              <w:t>29.77</w:t>
            </w:r>
          </w:p>
        </w:tc>
        <w:tc>
          <w:tcPr>
            <w:tcW w:w="50.10pt" w:type="dxa"/>
            <w:tcBorders>
              <w:top w:val="nil"/>
              <w:start w:val="nil"/>
              <w:bottom w:val="nil"/>
              <w:end w:val="nil"/>
            </w:tcBorders>
            <w:shd w:val="clear" w:color="auto" w:fill="auto"/>
            <w:vAlign w:val="center"/>
          </w:tcPr>
          <w:p w14:paraId="7A8C8B39" w14:textId="1C13E95C" w:rsidR="00B57126" w:rsidRPr="002408F7" w:rsidRDefault="00B57126" w:rsidP="00B57126">
            <w:pPr>
              <w:jc w:val="center"/>
              <w:rPr>
                <w:iCs/>
                <w:sz w:val="21"/>
                <w:szCs w:val="21"/>
              </w:rPr>
            </w:pPr>
            <w:r w:rsidRPr="002408F7">
              <w:rPr>
                <w:iCs/>
                <w:sz w:val="21"/>
                <w:szCs w:val="21"/>
              </w:rPr>
              <w:t>28.82</w:t>
            </w:r>
          </w:p>
        </w:tc>
        <w:tc>
          <w:tcPr>
            <w:tcW w:w="59.25pt" w:type="dxa"/>
            <w:tcBorders>
              <w:top w:val="nil"/>
              <w:start w:val="nil"/>
              <w:bottom w:val="nil"/>
              <w:end w:val="nil"/>
            </w:tcBorders>
            <w:shd w:val="clear" w:color="auto" w:fill="auto"/>
            <w:vAlign w:val="center"/>
          </w:tcPr>
          <w:p w14:paraId="7CC60243" w14:textId="42EC336E" w:rsidR="00B57126" w:rsidRPr="002408F7" w:rsidRDefault="00B57126" w:rsidP="00B57126">
            <w:pPr>
              <w:jc w:val="center"/>
              <w:rPr>
                <w:iCs/>
                <w:sz w:val="21"/>
                <w:szCs w:val="21"/>
              </w:rPr>
            </w:pPr>
            <w:r w:rsidRPr="002408F7">
              <w:rPr>
                <w:iCs/>
                <w:sz w:val="21"/>
                <w:szCs w:val="21"/>
              </w:rPr>
              <w:t>27.14</w:t>
            </w:r>
          </w:p>
        </w:tc>
        <w:tc>
          <w:tcPr>
            <w:tcW w:w="59.25pt" w:type="dxa"/>
            <w:tcBorders>
              <w:top w:val="nil"/>
              <w:start w:val="nil"/>
              <w:bottom w:val="nil"/>
              <w:end w:val="nil"/>
            </w:tcBorders>
            <w:shd w:val="clear" w:color="auto" w:fill="auto"/>
            <w:vAlign w:val="center"/>
          </w:tcPr>
          <w:p w14:paraId="5351CE95" w14:textId="7A7DE7F6" w:rsidR="00B57126" w:rsidRPr="002408F7" w:rsidRDefault="00B57126" w:rsidP="00B57126">
            <w:pPr>
              <w:jc w:val="center"/>
              <w:rPr>
                <w:iCs/>
                <w:sz w:val="21"/>
                <w:szCs w:val="21"/>
              </w:rPr>
            </w:pPr>
            <w:r w:rsidRPr="002408F7">
              <w:rPr>
                <w:iCs/>
                <w:sz w:val="21"/>
                <w:szCs w:val="21"/>
              </w:rPr>
              <w:t>32.01</w:t>
            </w:r>
          </w:p>
        </w:tc>
      </w:tr>
      <w:tr w:rsidR="00B57126" w:rsidRPr="002408F7" w14:paraId="560D25D1" w14:textId="77777777" w:rsidTr="002A45FD">
        <w:trPr>
          <w:trHeight w:val="20"/>
          <w:jc w:val="center"/>
        </w:trPr>
        <w:tc>
          <w:tcPr>
            <w:tcW w:w="49.65pt" w:type="dxa"/>
            <w:vMerge/>
            <w:shd w:val="clear" w:color="auto" w:fill="auto"/>
            <w:vAlign w:val="center"/>
          </w:tcPr>
          <w:p w14:paraId="09586C14" w14:textId="3C87EDF5" w:rsidR="00B57126" w:rsidRPr="002408F7" w:rsidRDefault="00B57126" w:rsidP="00B57126">
            <w:pPr>
              <w:jc w:val="center"/>
              <w:rPr>
                <w:sz w:val="21"/>
                <w:szCs w:val="21"/>
              </w:rPr>
            </w:pPr>
          </w:p>
        </w:tc>
        <w:tc>
          <w:tcPr>
            <w:tcW w:w="85.05pt" w:type="dxa"/>
            <w:shd w:val="clear" w:color="auto" w:fill="auto"/>
            <w:vAlign w:val="center"/>
          </w:tcPr>
          <w:p w14:paraId="203700A7" w14:textId="4D238AB7" w:rsidR="00B57126" w:rsidRPr="002408F7" w:rsidRDefault="00B57126" w:rsidP="00B57126">
            <w:pPr>
              <w:jc w:val="center"/>
              <w:rPr>
                <w:iCs/>
                <w:sz w:val="21"/>
                <w:szCs w:val="21"/>
              </w:rPr>
            </w:pPr>
            <w:r w:rsidRPr="002408F7">
              <w:rPr>
                <w:iCs/>
                <w:sz w:val="21"/>
                <w:szCs w:val="21"/>
              </w:rPr>
              <w:t>DRCN</w:t>
            </w:r>
          </w:p>
        </w:tc>
        <w:tc>
          <w:tcPr>
            <w:tcW w:w="42.50pt" w:type="dxa"/>
            <w:vAlign w:val="center"/>
          </w:tcPr>
          <w:p w14:paraId="7920C1C9" w14:textId="678D6E63" w:rsidR="00B57126" w:rsidRPr="002408F7" w:rsidRDefault="00B57126" w:rsidP="00B57126">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8B721EB" w14:textId="37D0B8FD" w:rsidR="00B57126" w:rsidRPr="002408F7" w:rsidRDefault="00B57126" w:rsidP="00B57126">
            <w:pPr>
              <w:jc w:val="center"/>
              <w:rPr>
                <w:iCs/>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249D35C6" w14:textId="5D558066" w:rsidR="00B57126" w:rsidRPr="002408F7" w:rsidRDefault="00B57126" w:rsidP="00B57126">
            <w:pPr>
              <w:jc w:val="center"/>
              <w:rPr>
                <w:iCs/>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3E24BB15" w14:textId="342BB5A0" w:rsidR="00B57126" w:rsidRPr="002408F7" w:rsidRDefault="00B57126" w:rsidP="00B57126">
            <w:pPr>
              <w:jc w:val="center"/>
              <w:rPr>
                <w:iCs/>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2229D96A" w14:textId="0BE39C89" w:rsidR="00B57126" w:rsidRPr="002408F7" w:rsidRDefault="00B57126" w:rsidP="00B57126">
            <w:pPr>
              <w:jc w:val="center"/>
              <w:rPr>
                <w:iCs/>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3A86879B" w14:textId="35F8EC57" w:rsidR="00B57126" w:rsidRPr="002408F7" w:rsidRDefault="00B57126" w:rsidP="00B57126">
            <w:pPr>
              <w:jc w:val="center"/>
              <w:rPr>
                <w:iCs/>
                <w:sz w:val="21"/>
                <w:szCs w:val="21"/>
              </w:rPr>
            </w:pPr>
            <w:r w:rsidRPr="002408F7">
              <w:rPr>
                <w:iCs/>
                <w:sz w:val="21"/>
                <w:szCs w:val="21"/>
              </w:rPr>
              <w:t>32.31</w:t>
            </w:r>
          </w:p>
        </w:tc>
      </w:tr>
      <w:tr w:rsidR="00B57126" w:rsidRPr="002408F7" w14:paraId="21E0B3FE" w14:textId="77777777" w:rsidTr="002A45FD">
        <w:trPr>
          <w:trHeight w:val="20"/>
          <w:jc w:val="center"/>
        </w:trPr>
        <w:tc>
          <w:tcPr>
            <w:tcW w:w="49.65pt" w:type="dxa"/>
            <w:vMerge/>
            <w:shd w:val="clear" w:color="auto" w:fill="auto"/>
            <w:vAlign w:val="center"/>
          </w:tcPr>
          <w:p w14:paraId="6AEF1F67" w14:textId="70D96CB7" w:rsidR="00B57126" w:rsidRPr="002408F7" w:rsidRDefault="00B57126" w:rsidP="00B57126">
            <w:pPr>
              <w:jc w:val="center"/>
              <w:rPr>
                <w:sz w:val="21"/>
                <w:szCs w:val="21"/>
              </w:rPr>
            </w:pPr>
          </w:p>
        </w:tc>
        <w:tc>
          <w:tcPr>
            <w:tcW w:w="85.05pt" w:type="dxa"/>
            <w:shd w:val="clear" w:color="auto" w:fill="auto"/>
            <w:vAlign w:val="center"/>
          </w:tcPr>
          <w:p w14:paraId="729498EB" w14:textId="298FA4C4" w:rsidR="00B57126" w:rsidRPr="002408F7" w:rsidRDefault="00B57126" w:rsidP="00B57126">
            <w:pPr>
              <w:jc w:val="center"/>
              <w:rPr>
                <w:iCs/>
                <w:sz w:val="21"/>
                <w:szCs w:val="21"/>
              </w:rPr>
            </w:pPr>
            <w:r w:rsidRPr="002408F7">
              <w:rPr>
                <w:iCs/>
                <w:sz w:val="21"/>
                <w:szCs w:val="21"/>
              </w:rPr>
              <w:t>DRRN</w:t>
            </w:r>
          </w:p>
        </w:tc>
        <w:tc>
          <w:tcPr>
            <w:tcW w:w="42.50pt" w:type="dxa"/>
            <w:vAlign w:val="center"/>
          </w:tcPr>
          <w:p w14:paraId="49BB5BCB" w14:textId="06B0C0E8" w:rsidR="00B57126" w:rsidRPr="002408F7" w:rsidRDefault="00B57126" w:rsidP="00B57126">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33BD4E4B" w14:textId="45E5459E" w:rsidR="00B57126" w:rsidRPr="002408F7" w:rsidRDefault="00B57126" w:rsidP="00B57126">
            <w:pPr>
              <w:jc w:val="center"/>
              <w:rPr>
                <w:iCs/>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00715B08" w14:textId="07ACA73A" w:rsidR="00B57126" w:rsidRPr="002408F7" w:rsidRDefault="00B57126" w:rsidP="00B57126">
            <w:pPr>
              <w:jc w:val="center"/>
              <w:rPr>
                <w:iCs/>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17BDF5D6" w14:textId="059813F9" w:rsidR="00B57126" w:rsidRPr="002408F7" w:rsidRDefault="00B57126" w:rsidP="00B57126">
            <w:pPr>
              <w:jc w:val="center"/>
              <w:rPr>
                <w:iCs/>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6D8CC17F" w14:textId="3642D7E7" w:rsidR="00B57126" w:rsidRPr="002408F7" w:rsidRDefault="00B57126" w:rsidP="00B57126">
            <w:pPr>
              <w:jc w:val="center"/>
              <w:rPr>
                <w:iCs/>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BE817AA" w14:textId="3D618558" w:rsidR="00B57126" w:rsidRPr="002408F7" w:rsidRDefault="00B57126" w:rsidP="00B57126">
            <w:pPr>
              <w:jc w:val="center"/>
              <w:rPr>
                <w:iCs/>
                <w:sz w:val="21"/>
                <w:szCs w:val="21"/>
              </w:rPr>
            </w:pPr>
            <w:r w:rsidRPr="002408F7">
              <w:rPr>
                <w:iCs/>
                <w:sz w:val="21"/>
                <w:szCs w:val="21"/>
              </w:rPr>
              <w:t>32.74</w:t>
            </w:r>
          </w:p>
        </w:tc>
      </w:tr>
      <w:tr w:rsidR="00B57126" w:rsidRPr="002408F7" w14:paraId="3A528914" w14:textId="77777777" w:rsidTr="002A45FD">
        <w:trPr>
          <w:trHeight w:val="20"/>
          <w:jc w:val="center"/>
        </w:trPr>
        <w:tc>
          <w:tcPr>
            <w:tcW w:w="49.65pt" w:type="dxa"/>
            <w:vMerge/>
            <w:shd w:val="clear" w:color="auto" w:fill="auto"/>
            <w:vAlign w:val="center"/>
          </w:tcPr>
          <w:p w14:paraId="58E682F1" w14:textId="2BA2253A" w:rsidR="00B57126" w:rsidRPr="002408F7" w:rsidRDefault="00B57126" w:rsidP="00B57126">
            <w:pPr>
              <w:jc w:val="center"/>
              <w:rPr>
                <w:sz w:val="21"/>
                <w:szCs w:val="21"/>
              </w:rPr>
            </w:pPr>
          </w:p>
        </w:tc>
        <w:tc>
          <w:tcPr>
            <w:tcW w:w="85.05pt" w:type="dxa"/>
            <w:shd w:val="clear" w:color="auto" w:fill="auto"/>
            <w:vAlign w:val="center"/>
          </w:tcPr>
          <w:p w14:paraId="1E3A4087" w14:textId="6145654C" w:rsidR="00B57126" w:rsidRPr="002408F7" w:rsidRDefault="00B57126" w:rsidP="00B57126">
            <w:pPr>
              <w:jc w:val="center"/>
              <w:rPr>
                <w:iCs/>
                <w:sz w:val="21"/>
                <w:szCs w:val="21"/>
              </w:rPr>
            </w:pPr>
            <w:proofErr w:type="spellStart"/>
            <w:r w:rsidRPr="002408F7">
              <w:rPr>
                <w:iCs/>
                <w:sz w:val="21"/>
                <w:szCs w:val="21"/>
              </w:rPr>
              <w:t>MemNet</w:t>
            </w:r>
            <w:proofErr w:type="spellEnd"/>
          </w:p>
        </w:tc>
        <w:tc>
          <w:tcPr>
            <w:tcW w:w="42.50pt" w:type="dxa"/>
            <w:vAlign w:val="center"/>
          </w:tcPr>
          <w:p w14:paraId="3BCA40E0" w14:textId="3E4BF6C4" w:rsidR="00B57126" w:rsidRPr="002408F7" w:rsidRDefault="00B57126" w:rsidP="00B57126">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5927B64D" w14:textId="03469519" w:rsidR="00B57126" w:rsidRPr="002408F7" w:rsidRDefault="00B57126" w:rsidP="00B57126">
            <w:pPr>
              <w:jc w:val="center"/>
              <w:rPr>
                <w:iCs/>
                <w:sz w:val="21"/>
                <w:szCs w:val="21"/>
              </w:rPr>
            </w:pPr>
            <w:r w:rsidRPr="002408F7">
              <w:rPr>
                <w:iCs/>
                <w:sz w:val="21"/>
                <w:szCs w:val="21"/>
              </w:rPr>
              <w:t>34.09</w:t>
            </w:r>
          </w:p>
        </w:tc>
        <w:tc>
          <w:tcPr>
            <w:tcW w:w="42.50pt" w:type="dxa"/>
            <w:tcBorders>
              <w:top w:val="nil"/>
              <w:start w:val="nil"/>
              <w:bottom w:val="nil"/>
              <w:end w:val="nil"/>
            </w:tcBorders>
            <w:shd w:val="clear" w:color="auto" w:fill="auto"/>
            <w:vAlign w:val="center"/>
          </w:tcPr>
          <w:p w14:paraId="63899B83" w14:textId="45D29608" w:rsidR="00B57126" w:rsidRPr="002408F7" w:rsidRDefault="00B57126" w:rsidP="00B57126">
            <w:pPr>
              <w:jc w:val="center"/>
              <w:rPr>
                <w:iCs/>
                <w:sz w:val="21"/>
                <w:szCs w:val="21"/>
              </w:rPr>
            </w:pPr>
            <w:r w:rsidRPr="002408F7">
              <w:rPr>
                <w:iCs/>
                <w:sz w:val="21"/>
                <w:szCs w:val="21"/>
              </w:rPr>
              <w:t>30.00</w:t>
            </w:r>
          </w:p>
        </w:tc>
        <w:tc>
          <w:tcPr>
            <w:tcW w:w="50.10pt" w:type="dxa"/>
            <w:tcBorders>
              <w:top w:val="nil"/>
              <w:start w:val="nil"/>
              <w:bottom w:val="nil"/>
              <w:end w:val="nil"/>
            </w:tcBorders>
            <w:shd w:val="clear" w:color="auto" w:fill="auto"/>
            <w:vAlign w:val="center"/>
          </w:tcPr>
          <w:p w14:paraId="311FCDE0" w14:textId="3AD2825B" w:rsidR="00B57126" w:rsidRPr="002408F7" w:rsidRDefault="00B57126" w:rsidP="00B57126">
            <w:pPr>
              <w:jc w:val="center"/>
              <w:rPr>
                <w:iCs/>
                <w:sz w:val="21"/>
                <w:szCs w:val="21"/>
              </w:rPr>
            </w:pPr>
            <w:r w:rsidRPr="002408F7">
              <w:rPr>
                <w:iCs/>
                <w:sz w:val="21"/>
                <w:szCs w:val="21"/>
              </w:rPr>
              <w:t>28.96</w:t>
            </w:r>
          </w:p>
        </w:tc>
        <w:tc>
          <w:tcPr>
            <w:tcW w:w="59.25pt" w:type="dxa"/>
            <w:tcBorders>
              <w:top w:val="nil"/>
              <w:start w:val="nil"/>
              <w:bottom w:val="nil"/>
              <w:end w:val="nil"/>
            </w:tcBorders>
            <w:shd w:val="clear" w:color="auto" w:fill="auto"/>
            <w:vAlign w:val="center"/>
          </w:tcPr>
          <w:p w14:paraId="2C29E9AF" w14:textId="38DFB88C" w:rsidR="00B57126" w:rsidRPr="002408F7" w:rsidRDefault="00B57126" w:rsidP="00B57126">
            <w:pPr>
              <w:jc w:val="center"/>
              <w:rPr>
                <w:iCs/>
                <w:sz w:val="21"/>
                <w:szCs w:val="21"/>
              </w:rPr>
            </w:pPr>
            <w:r w:rsidRPr="002408F7">
              <w:rPr>
                <w:iCs/>
                <w:sz w:val="21"/>
                <w:szCs w:val="21"/>
              </w:rPr>
              <w:t>27.56</w:t>
            </w:r>
          </w:p>
        </w:tc>
        <w:tc>
          <w:tcPr>
            <w:tcW w:w="59.25pt" w:type="dxa"/>
            <w:tcBorders>
              <w:top w:val="nil"/>
              <w:start w:val="nil"/>
              <w:bottom w:val="nil"/>
              <w:end w:val="nil"/>
            </w:tcBorders>
            <w:shd w:val="clear" w:color="auto" w:fill="auto"/>
            <w:vAlign w:val="center"/>
          </w:tcPr>
          <w:p w14:paraId="5EF6BA36" w14:textId="79B7A461" w:rsidR="00B57126" w:rsidRPr="002408F7" w:rsidRDefault="00B57126" w:rsidP="00B57126">
            <w:pPr>
              <w:jc w:val="center"/>
              <w:rPr>
                <w:iCs/>
                <w:sz w:val="21"/>
                <w:szCs w:val="21"/>
              </w:rPr>
            </w:pPr>
            <w:r w:rsidRPr="002408F7">
              <w:rPr>
                <w:iCs/>
                <w:sz w:val="21"/>
                <w:szCs w:val="21"/>
              </w:rPr>
              <w:t>32.51</w:t>
            </w:r>
          </w:p>
        </w:tc>
      </w:tr>
      <w:tr w:rsidR="00B57126" w:rsidRPr="002408F7" w14:paraId="61916ADE" w14:textId="77777777" w:rsidTr="002A45FD">
        <w:trPr>
          <w:trHeight w:val="20"/>
          <w:jc w:val="center"/>
        </w:trPr>
        <w:tc>
          <w:tcPr>
            <w:tcW w:w="49.65pt" w:type="dxa"/>
            <w:vMerge/>
            <w:shd w:val="clear" w:color="auto" w:fill="auto"/>
            <w:vAlign w:val="center"/>
          </w:tcPr>
          <w:p w14:paraId="681D6AC0" w14:textId="20E804D2" w:rsidR="00B57126" w:rsidRPr="002408F7" w:rsidRDefault="00B57126" w:rsidP="00B57126">
            <w:pPr>
              <w:jc w:val="center"/>
              <w:rPr>
                <w:sz w:val="21"/>
                <w:szCs w:val="21"/>
              </w:rPr>
            </w:pPr>
          </w:p>
        </w:tc>
        <w:tc>
          <w:tcPr>
            <w:tcW w:w="85.05pt" w:type="dxa"/>
            <w:shd w:val="clear" w:color="auto" w:fill="auto"/>
            <w:vAlign w:val="center"/>
          </w:tcPr>
          <w:p w14:paraId="4B952376" w14:textId="152A0F0F" w:rsidR="00B57126" w:rsidRPr="002408F7" w:rsidRDefault="00B57126" w:rsidP="00B57126">
            <w:pPr>
              <w:jc w:val="center"/>
              <w:rPr>
                <w:iCs/>
                <w:sz w:val="21"/>
                <w:szCs w:val="21"/>
              </w:rPr>
            </w:pPr>
            <w:r w:rsidRPr="002408F7">
              <w:rPr>
                <w:iCs/>
                <w:sz w:val="21"/>
                <w:szCs w:val="21"/>
              </w:rPr>
              <w:t>SRMDNF</w:t>
            </w:r>
          </w:p>
        </w:tc>
        <w:tc>
          <w:tcPr>
            <w:tcW w:w="42.50pt" w:type="dxa"/>
            <w:vAlign w:val="center"/>
          </w:tcPr>
          <w:p w14:paraId="337E4C4C" w14:textId="099062A2" w:rsidR="00B57126" w:rsidRPr="002408F7" w:rsidRDefault="00B57126" w:rsidP="00B57126">
            <w:pPr>
              <w:jc w:val="center"/>
              <w:rPr>
                <w:iCs/>
                <w:sz w:val="21"/>
                <w:szCs w:val="21"/>
              </w:rPr>
            </w:pPr>
            <w:r w:rsidRPr="002408F7">
              <w:rPr>
                <w:iCs/>
                <w:sz w:val="21"/>
                <w:szCs w:val="21"/>
              </w:rPr>
              <w:t>1530K</w:t>
            </w:r>
          </w:p>
        </w:tc>
        <w:tc>
          <w:tcPr>
            <w:tcW w:w="42.55pt" w:type="dxa"/>
            <w:tcBorders>
              <w:top w:val="nil"/>
              <w:start w:val="nil"/>
              <w:bottom w:val="nil"/>
              <w:end w:val="nil"/>
            </w:tcBorders>
            <w:shd w:val="clear" w:color="auto" w:fill="auto"/>
            <w:vAlign w:val="center"/>
          </w:tcPr>
          <w:p w14:paraId="0F41BEB4" w14:textId="03248C77" w:rsidR="00B57126" w:rsidRPr="002408F7" w:rsidRDefault="00B57126" w:rsidP="00B57126">
            <w:pPr>
              <w:jc w:val="center"/>
              <w:rPr>
                <w:iCs/>
                <w:sz w:val="21"/>
                <w:szCs w:val="21"/>
              </w:rPr>
            </w:pPr>
            <w:r w:rsidRPr="002408F7">
              <w:rPr>
                <w:iCs/>
                <w:sz w:val="21"/>
                <w:szCs w:val="21"/>
              </w:rPr>
              <w:t>34.12</w:t>
            </w:r>
          </w:p>
        </w:tc>
        <w:tc>
          <w:tcPr>
            <w:tcW w:w="42.50pt" w:type="dxa"/>
            <w:tcBorders>
              <w:top w:val="nil"/>
              <w:start w:val="nil"/>
              <w:bottom w:val="nil"/>
              <w:end w:val="nil"/>
            </w:tcBorders>
            <w:shd w:val="clear" w:color="auto" w:fill="auto"/>
            <w:vAlign w:val="center"/>
          </w:tcPr>
          <w:p w14:paraId="683DB09E" w14:textId="2C2D59C5" w:rsidR="00B57126" w:rsidRPr="002408F7" w:rsidRDefault="00B57126" w:rsidP="00B57126">
            <w:pPr>
              <w:jc w:val="center"/>
              <w:rPr>
                <w:iCs/>
                <w:sz w:val="21"/>
                <w:szCs w:val="21"/>
              </w:rPr>
            </w:pPr>
            <w:r w:rsidRPr="002408F7">
              <w:rPr>
                <w:iCs/>
                <w:sz w:val="21"/>
                <w:szCs w:val="21"/>
              </w:rPr>
              <w:t>30.04</w:t>
            </w:r>
          </w:p>
        </w:tc>
        <w:tc>
          <w:tcPr>
            <w:tcW w:w="50.10pt" w:type="dxa"/>
            <w:tcBorders>
              <w:top w:val="nil"/>
              <w:start w:val="nil"/>
              <w:bottom w:val="nil"/>
              <w:end w:val="nil"/>
            </w:tcBorders>
            <w:shd w:val="clear" w:color="auto" w:fill="auto"/>
            <w:vAlign w:val="center"/>
          </w:tcPr>
          <w:p w14:paraId="21AD8434" w14:textId="62D9984F" w:rsidR="00B57126" w:rsidRPr="002408F7" w:rsidRDefault="00B57126" w:rsidP="00B57126">
            <w:pPr>
              <w:jc w:val="center"/>
              <w:rPr>
                <w:iCs/>
                <w:sz w:val="21"/>
                <w:szCs w:val="21"/>
              </w:rPr>
            </w:pPr>
            <w:r w:rsidRPr="002408F7">
              <w:rPr>
                <w:iCs/>
                <w:sz w:val="21"/>
                <w:szCs w:val="21"/>
              </w:rPr>
              <w:t>28.97</w:t>
            </w:r>
          </w:p>
        </w:tc>
        <w:tc>
          <w:tcPr>
            <w:tcW w:w="59.25pt" w:type="dxa"/>
            <w:tcBorders>
              <w:top w:val="nil"/>
              <w:start w:val="nil"/>
              <w:bottom w:val="nil"/>
              <w:end w:val="nil"/>
            </w:tcBorders>
            <w:shd w:val="clear" w:color="auto" w:fill="auto"/>
            <w:vAlign w:val="center"/>
          </w:tcPr>
          <w:p w14:paraId="18B57A76" w14:textId="50B4F2F4" w:rsidR="00B57126" w:rsidRPr="002408F7" w:rsidRDefault="00B57126" w:rsidP="00B57126">
            <w:pPr>
              <w:jc w:val="center"/>
              <w:rPr>
                <w:iCs/>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0527C3DB" w14:textId="48D955D4" w:rsidR="00B57126" w:rsidRPr="002408F7" w:rsidRDefault="00B57126" w:rsidP="00B57126">
            <w:pPr>
              <w:jc w:val="center"/>
              <w:rPr>
                <w:iCs/>
                <w:sz w:val="21"/>
                <w:szCs w:val="21"/>
              </w:rPr>
            </w:pPr>
            <w:r w:rsidRPr="002408F7">
              <w:rPr>
                <w:iCs/>
                <w:sz w:val="21"/>
                <w:szCs w:val="21"/>
              </w:rPr>
              <w:t>33.00</w:t>
            </w:r>
          </w:p>
        </w:tc>
      </w:tr>
      <w:tr w:rsidR="00B57126" w:rsidRPr="002408F7" w14:paraId="06C26E67" w14:textId="77777777" w:rsidTr="002A45FD">
        <w:trPr>
          <w:trHeight w:val="20"/>
          <w:jc w:val="center"/>
        </w:trPr>
        <w:tc>
          <w:tcPr>
            <w:tcW w:w="49.65pt" w:type="dxa"/>
            <w:vMerge/>
            <w:shd w:val="clear" w:color="auto" w:fill="auto"/>
            <w:vAlign w:val="center"/>
          </w:tcPr>
          <w:p w14:paraId="30EAAB61" w14:textId="1315F55C" w:rsidR="00B57126" w:rsidRPr="002408F7" w:rsidRDefault="00B57126" w:rsidP="00B57126">
            <w:pPr>
              <w:jc w:val="center"/>
              <w:rPr>
                <w:sz w:val="21"/>
                <w:szCs w:val="21"/>
              </w:rPr>
            </w:pPr>
          </w:p>
        </w:tc>
        <w:tc>
          <w:tcPr>
            <w:tcW w:w="85.05pt" w:type="dxa"/>
            <w:shd w:val="clear" w:color="auto" w:fill="auto"/>
            <w:vAlign w:val="center"/>
          </w:tcPr>
          <w:p w14:paraId="35BD7A5C" w14:textId="54BE8207" w:rsidR="00B57126" w:rsidRPr="002408F7" w:rsidRDefault="00B57126" w:rsidP="00B57126">
            <w:pPr>
              <w:jc w:val="center"/>
              <w:rPr>
                <w:iCs/>
                <w:sz w:val="21"/>
                <w:szCs w:val="21"/>
              </w:rPr>
            </w:pPr>
            <w:r w:rsidRPr="002408F7">
              <w:rPr>
                <w:iCs/>
                <w:sz w:val="21"/>
                <w:szCs w:val="21"/>
              </w:rPr>
              <w:t>CARN</w:t>
            </w:r>
          </w:p>
        </w:tc>
        <w:tc>
          <w:tcPr>
            <w:tcW w:w="42.50pt" w:type="dxa"/>
            <w:vAlign w:val="center"/>
          </w:tcPr>
          <w:p w14:paraId="410BF842" w14:textId="2B8F227B" w:rsidR="00B57126" w:rsidRPr="002408F7" w:rsidRDefault="00B57126" w:rsidP="00B57126">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033FD7D8" w14:textId="2D2A9DA7" w:rsidR="00B57126" w:rsidRPr="002408F7" w:rsidRDefault="00B57126" w:rsidP="00B57126">
            <w:pPr>
              <w:jc w:val="center"/>
              <w:rPr>
                <w:iCs/>
                <w:sz w:val="21"/>
                <w:szCs w:val="21"/>
              </w:rPr>
            </w:pPr>
            <w:r w:rsidRPr="002408F7">
              <w:rPr>
                <w:iCs/>
                <w:sz w:val="21"/>
                <w:szCs w:val="21"/>
              </w:rPr>
              <w:t>34.29</w:t>
            </w:r>
          </w:p>
        </w:tc>
        <w:tc>
          <w:tcPr>
            <w:tcW w:w="42.50pt" w:type="dxa"/>
            <w:tcBorders>
              <w:top w:val="nil"/>
              <w:start w:val="nil"/>
              <w:bottom w:val="nil"/>
              <w:end w:val="nil"/>
            </w:tcBorders>
            <w:shd w:val="clear" w:color="auto" w:fill="auto"/>
            <w:vAlign w:val="center"/>
          </w:tcPr>
          <w:p w14:paraId="4348211B" w14:textId="56EEE8C2" w:rsidR="00B57126" w:rsidRPr="002408F7" w:rsidRDefault="00B57126" w:rsidP="00B57126">
            <w:pPr>
              <w:jc w:val="center"/>
              <w:rPr>
                <w:iCs/>
                <w:sz w:val="21"/>
                <w:szCs w:val="21"/>
              </w:rPr>
            </w:pPr>
            <w:r w:rsidRPr="002408F7">
              <w:rPr>
                <w:iCs/>
                <w:sz w:val="21"/>
                <w:szCs w:val="21"/>
              </w:rPr>
              <w:t>30.29</w:t>
            </w:r>
          </w:p>
        </w:tc>
        <w:tc>
          <w:tcPr>
            <w:tcW w:w="50.10pt" w:type="dxa"/>
            <w:tcBorders>
              <w:top w:val="nil"/>
              <w:start w:val="nil"/>
              <w:bottom w:val="nil"/>
              <w:end w:val="nil"/>
            </w:tcBorders>
            <w:shd w:val="clear" w:color="auto" w:fill="auto"/>
            <w:vAlign w:val="center"/>
          </w:tcPr>
          <w:p w14:paraId="412AE606" w14:textId="26643332" w:rsidR="00B57126" w:rsidRPr="002408F7" w:rsidRDefault="00B57126" w:rsidP="00B57126">
            <w:pPr>
              <w:jc w:val="center"/>
              <w:rPr>
                <w:iCs/>
                <w:sz w:val="21"/>
                <w:szCs w:val="21"/>
              </w:rPr>
            </w:pPr>
            <w:r w:rsidRPr="002408F7">
              <w:rPr>
                <w:iCs/>
                <w:sz w:val="21"/>
                <w:szCs w:val="21"/>
              </w:rPr>
              <w:t>29.06</w:t>
            </w:r>
          </w:p>
        </w:tc>
        <w:tc>
          <w:tcPr>
            <w:tcW w:w="59.25pt" w:type="dxa"/>
            <w:tcBorders>
              <w:top w:val="nil"/>
              <w:start w:val="nil"/>
              <w:bottom w:val="nil"/>
              <w:end w:val="nil"/>
            </w:tcBorders>
            <w:shd w:val="clear" w:color="auto" w:fill="auto"/>
            <w:vAlign w:val="center"/>
          </w:tcPr>
          <w:p w14:paraId="25C73D29" w14:textId="6D0CBB09" w:rsidR="00B57126" w:rsidRPr="002408F7" w:rsidRDefault="00B57126" w:rsidP="00B57126">
            <w:pPr>
              <w:jc w:val="center"/>
              <w:rPr>
                <w:iCs/>
                <w:sz w:val="21"/>
                <w:szCs w:val="21"/>
              </w:rPr>
            </w:pPr>
            <w:r w:rsidRPr="002408F7">
              <w:rPr>
                <w:iCs/>
                <w:sz w:val="21"/>
                <w:szCs w:val="21"/>
              </w:rPr>
              <w:t>27.38</w:t>
            </w:r>
          </w:p>
        </w:tc>
        <w:tc>
          <w:tcPr>
            <w:tcW w:w="59.25pt" w:type="dxa"/>
            <w:tcBorders>
              <w:top w:val="nil"/>
              <w:start w:val="nil"/>
              <w:bottom w:val="nil"/>
              <w:end w:val="nil"/>
            </w:tcBorders>
            <w:shd w:val="clear" w:color="auto" w:fill="auto"/>
            <w:vAlign w:val="center"/>
          </w:tcPr>
          <w:p w14:paraId="67822496" w14:textId="1C70391D" w:rsidR="00B57126" w:rsidRPr="002408F7" w:rsidRDefault="00B57126" w:rsidP="00B57126">
            <w:pPr>
              <w:jc w:val="center"/>
              <w:rPr>
                <w:iCs/>
                <w:sz w:val="21"/>
                <w:szCs w:val="21"/>
              </w:rPr>
            </w:pPr>
            <w:r w:rsidRPr="002408F7">
              <w:rPr>
                <w:iCs/>
                <w:sz w:val="21"/>
                <w:szCs w:val="21"/>
              </w:rPr>
              <w:t>33.50</w:t>
            </w:r>
          </w:p>
        </w:tc>
      </w:tr>
      <w:tr w:rsidR="00B57126" w:rsidRPr="002408F7" w14:paraId="37D43337" w14:textId="77777777" w:rsidTr="002A45FD">
        <w:trPr>
          <w:trHeight w:val="20"/>
          <w:jc w:val="center"/>
        </w:trPr>
        <w:tc>
          <w:tcPr>
            <w:tcW w:w="49.65pt" w:type="dxa"/>
            <w:vMerge/>
            <w:shd w:val="clear" w:color="auto" w:fill="auto"/>
            <w:vAlign w:val="center"/>
          </w:tcPr>
          <w:p w14:paraId="1C9DD36F" w14:textId="4CB97B74" w:rsidR="00B57126" w:rsidRPr="002408F7" w:rsidRDefault="00B57126" w:rsidP="00B57126">
            <w:pPr>
              <w:jc w:val="center"/>
              <w:rPr>
                <w:sz w:val="21"/>
                <w:szCs w:val="21"/>
              </w:rPr>
            </w:pPr>
          </w:p>
        </w:tc>
        <w:tc>
          <w:tcPr>
            <w:tcW w:w="85.05pt" w:type="dxa"/>
            <w:shd w:val="clear" w:color="auto" w:fill="auto"/>
            <w:vAlign w:val="center"/>
          </w:tcPr>
          <w:p w14:paraId="6DC519F2" w14:textId="184BD64B" w:rsidR="00B57126" w:rsidRPr="002408F7" w:rsidRDefault="00B57126" w:rsidP="00B57126">
            <w:pPr>
              <w:jc w:val="center"/>
              <w:rPr>
                <w:iCs/>
                <w:sz w:val="21"/>
                <w:szCs w:val="21"/>
              </w:rPr>
            </w:pPr>
            <w:r w:rsidRPr="002408F7">
              <w:rPr>
                <w:iCs/>
                <w:sz w:val="21"/>
                <w:szCs w:val="21"/>
              </w:rPr>
              <w:t>IMDN</w:t>
            </w:r>
          </w:p>
        </w:tc>
        <w:tc>
          <w:tcPr>
            <w:tcW w:w="42.50pt" w:type="dxa"/>
            <w:vAlign w:val="center"/>
          </w:tcPr>
          <w:p w14:paraId="3D8143D6" w14:textId="3068BD09" w:rsidR="00B57126" w:rsidRPr="002408F7" w:rsidRDefault="00B57126" w:rsidP="00B57126">
            <w:pPr>
              <w:jc w:val="center"/>
              <w:rPr>
                <w:iCs/>
                <w:sz w:val="21"/>
                <w:szCs w:val="21"/>
              </w:rPr>
            </w:pPr>
            <w:r w:rsidRPr="002408F7">
              <w:rPr>
                <w:iCs/>
                <w:sz w:val="21"/>
                <w:szCs w:val="21"/>
              </w:rPr>
              <w:t>703K</w:t>
            </w:r>
          </w:p>
        </w:tc>
        <w:tc>
          <w:tcPr>
            <w:tcW w:w="42.55pt" w:type="dxa"/>
            <w:tcBorders>
              <w:top w:val="nil"/>
              <w:start w:val="nil"/>
              <w:bottom w:val="nil"/>
              <w:end w:val="nil"/>
            </w:tcBorders>
            <w:shd w:val="clear" w:color="auto" w:fill="auto"/>
            <w:vAlign w:val="center"/>
          </w:tcPr>
          <w:p w14:paraId="23144A60" w14:textId="3D28C82E" w:rsidR="00B57126" w:rsidRPr="002408F7" w:rsidRDefault="00B57126" w:rsidP="00B57126">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5C761259" w14:textId="6094523E" w:rsidR="00B57126" w:rsidRPr="002408F7" w:rsidRDefault="00B57126" w:rsidP="00B57126">
            <w:pPr>
              <w:jc w:val="center"/>
              <w:rPr>
                <w:iCs/>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38AAD97E" w14:textId="352403F1" w:rsidR="00B57126" w:rsidRPr="002408F7" w:rsidRDefault="00B57126" w:rsidP="00B57126">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0D66859A" w14:textId="41B81236" w:rsidR="00B57126" w:rsidRPr="002408F7" w:rsidRDefault="00B57126" w:rsidP="00B57126">
            <w:pPr>
              <w:jc w:val="center"/>
              <w:rPr>
                <w:iCs/>
                <w:sz w:val="21"/>
                <w:szCs w:val="21"/>
              </w:rPr>
            </w:pPr>
            <w:r w:rsidRPr="002408F7">
              <w:rPr>
                <w:iCs/>
                <w:sz w:val="21"/>
                <w:szCs w:val="21"/>
              </w:rPr>
              <w:t>28.17</w:t>
            </w:r>
          </w:p>
        </w:tc>
        <w:tc>
          <w:tcPr>
            <w:tcW w:w="59.25pt" w:type="dxa"/>
            <w:tcBorders>
              <w:top w:val="nil"/>
              <w:start w:val="nil"/>
              <w:bottom w:val="nil"/>
              <w:end w:val="nil"/>
            </w:tcBorders>
            <w:shd w:val="clear" w:color="auto" w:fill="auto"/>
            <w:vAlign w:val="center"/>
          </w:tcPr>
          <w:p w14:paraId="31201BB8" w14:textId="4D9F7D67" w:rsidR="00B57126" w:rsidRPr="002408F7" w:rsidRDefault="00B57126" w:rsidP="00B57126">
            <w:pPr>
              <w:jc w:val="center"/>
              <w:rPr>
                <w:iCs/>
                <w:sz w:val="21"/>
                <w:szCs w:val="21"/>
              </w:rPr>
            </w:pPr>
            <w:r w:rsidRPr="002408F7">
              <w:rPr>
                <w:iCs/>
                <w:sz w:val="21"/>
                <w:szCs w:val="21"/>
              </w:rPr>
              <w:t>33.61</w:t>
            </w:r>
          </w:p>
        </w:tc>
      </w:tr>
      <w:tr w:rsidR="00B57126" w:rsidRPr="002408F7" w14:paraId="410E83D9" w14:textId="77777777" w:rsidTr="002A45FD">
        <w:trPr>
          <w:trHeight w:val="20"/>
          <w:jc w:val="center"/>
        </w:trPr>
        <w:tc>
          <w:tcPr>
            <w:tcW w:w="49.65pt" w:type="dxa"/>
            <w:vMerge/>
            <w:shd w:val="clear" w:color="auto" w:fill="auto"/>
            <w:vAlign w:val="center"/>
          </w:tcPr>
          <w:p w14:paraId="04AB53BF" w14:textId="4030F44A" w:rsidR="00B57126" w:rsidRPr="002408F7" w:rsidRDefault="00B57126" w:rsidP="00B57126">
            <w:pPr>
              <w:jc w:val="center"/>
              <w:rPr>
                <w:sz w:val="21"/>
                <w:szCs w:val="21"/>
              </w:rPr>
            </w:pPr>
          </w:p>
        </w:tc>
        <w:tc>
          <w:tcPr>
            <w:tcW w:w="85.05pt" w:type="dxa"/>
            <w:shd w:val="clear" w:color="auto" w:fill="auto"/>
            <w:vAlign w:val="center"/>
          </w:tcPr>
          <w:p w14:paraId="3BB88C12" w14:textId="5A43F650" w:rsidR="00B57126" w:rsidRPr="002408F7" w:rsidRDefault="00B57126" w:rsidP="00B57126">
            <w:pPr>
              <w:jc w:val="center"/>
              <w:rPr>
                <w:iCs/>
                <w:sz w:val="21"/>
                <w:szCs w:val="21"/>
              </w:rPr>
            </w:pPr>
            <w:r w:rsidRPr="002408F7">
              <w:rPr>
                <w:iCs/>
                <w:sz w:val="21"/>
                <w:szCs w:val="21"/>
              </w:rPr>
              <w:t>LAPAR-A</w:t>
            </w:r>
          </w:p>
        </w:tc>
        <w:tc>
          <w:tcPr>
            <w:tcW w:w="42.50pt" w:type="dxa"/>
            <w:vAlign w:val="center"/>
          </w:tcPr>
          <w:p w14:paraId="31E26588" w14:textId="7C4D539E" w:rsidR="00B57126" w:rsidRPr="002408F7" w:rsidRDefault="00B57126" w:rsidP="00B57126">
            <w:pPr>
              <w:jc w:val="center"/>
              <w:rPr>
                <w:iCs/>
                <w:sz w:val="21"/>
                <w:szCs w:val="21"/>
              </w:rPr>
            </w:pPr>
            <w:r w:rsidRPr="002408F7">
              <w:rPr>
                <w:iCs/>
                <w:sz w:val="21"/>
                <w:szCs w:val="21"/>
              </w:rPr>
              <w:t>594K</w:t>
            </w:r>
          </w:p>
        </w:tc>
        <w:tc>
          <w:tcPr>
            <w:tcW w:w="42.55pt" w:type="dxa"/>
            <w:tcBorders>
              <w:top w:val="nil"/>
              <w:start w:val="nil"/>
              <w:bottom w:val="nil"/>
              <w:end w:val="nil"/>
            </w:tcBorders>
            <w:shd w:val="clear" w:color="auto" w:fill="auto"/>
            <w:vAlign w:val="center"/>
          </w:tcPr>
          <w:p w14:paraId="555DE7D3" w14:textId="3D8DDE91" w:rsidR="00B57126" w:rsidRPr="002408F7" w:rsidRDefault="00B57126" w:rsidP="00B57126">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0E936631" w14:textId="06A0386C" w:rsidR="00B57126" w:rsidRPr="002408F7" w:rsidRDefault="00B57126" w:rsidP="00B57126">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47C425CA" w14:textId="4BA12F3F" w:rsidR="00B57126" w:rsidRPr="002408F7" w:rsidRDefault="00B57126" w:rsidP="00B57126">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4AEA94DE" w14:textId="019E5D94" w:rsidR="00B57126" w:rsidRPr="002408F7" w:rsidRDefault="00B57126" w:rsidP="00B57126">
            <w:pPr>
              <w:jc w:val="center"/>
              <w:rPr>
                <w:iCs/>
                <w:sz w:val="21"/>
                <w:szCs w:val="21"/>
              </w:rPr>
            </w:pPr>
            <w:r w:rsidRPr="002408F7">
              <w:rPr>
                <w:iCs/>
                <w:sz w:val="21"/>
                <w:szCs w:val="21"/>
              </w:rPr>
              <w:t>28.15</w:t>
            </w:r>
          </w:p>
        </w:tc>
        <w:tc>
          <w:tcPr>
            <w:tcW w:w="59.25pt" w:type="dxa"/>
            <w:tcBorders>
              <w:top w:val="nil"/>
              <w:start w:val="nil"/>
              <w:bottom w:val="nil"/>
              <w:end w:val="nil"/>
            </w:tcBorders>
            <w:shd w:val="clear" w:color="auto" w:fill="auto"/>
            <w:vAlign w:val="center"/>
          </w:tcPr>
          <w:p w14:paraId="245DE45D" w14:textId="3378BA80" w:rsidR="00B57126" w:rsidRPr="002408F7" w:rsidRDefault="00B57126" w:rsidP="00B57126">
            <w:pPr>
              <w:jc w:val="center"/>
              <w:rPr>
                <w:iCs/>
                <w:sz w:val="21"/>
                <w:szCs w:val="21"/>
              </w:rPr>
            </w:pPr>
            <w:r w:rsidRPr="002408F7">
              <w:rPr>
                <w:iCs/>
                <w:sz w:val="21"/>
                <w:szCs w:val="21"/>
              </w:rPr>
              <w:t>33.51</w:t>
            </w:r>
          </w:p>
        </w:tc>
      </w:tr>
      <w:tr w:rsidR="00B57126" w:rsidRPr="002408F7" w14:paraId="0EC71F6D" w14:textId="77777777" w:rsidTr="002A45FD">
        <w:trPr>
          <w:trHeight w:val="20"/>
          <w:jc w:val="center"/>
        </w:trPr>
        <w:tc>
          <w:tcPr>
            <w:tcW w:w="49.65pt" w:type="dxa"/>
            <w:vMerge/>
            <w:shd w:val="clear" w:color="auto" w:fill="auto"/>
            <w:vAlign w:val="center"/>
          </w:tcPr>
          <w:p w14:paraId="1718F1AB" w14:textId="0C162B8D" w:rsidR="00B57126" w:rsidRPr="002408F7" w:rsidRDefault="00B57126" w:rsidP="00B57126">
            <w:pPr>
              <w:jc w:val="center"/>
              <w:rPr>
                <w:sz w:val="21"/>
                <w:szCs w:val="21"/>
              </w:rPr>
            </w:pPr>
          </w:p>
        </w:tc>
        <w:tc>
          <w:tcPr>
            <w:tcW w:w="85.05pt" w:type="dxa"/>
            <w:shd w:val="clear" w:color="auto" w:fill="auto"/>
            <w:vAlign w:val="center"/>
          </w:tcPr>
          <w:p w14:paraId="32FBE864" w14:textId="3997A222" w:rsidR="00B57126" w:rsidRPr="002408F7" w:rsidRDefault="00B57126" w:rsidP="00B57126">
            <w:pPr>
              <w:jc w:val="center"/>
              <w:rPr>
                <w:iCs/>
                <w:sz w:val="21"/>
                <w:szCs w:val="21"/>
              </w:rPr>
            </w:pPr>
            <w:r w:rsidRPr="002408F7">
              <w:rPr>
                <w:iCs/>
                <w:sz w:val="21"/>
                <w:szCs w:val="21"/>
              </w:rPr>
              <w:t>RFDN</w:t>
            </w:r>
          </w:p>
        </w:tc>
        <w:tc>
          <w:tcPr>
            <w:tcW w:w="42.50pt" w:type="dxa"/>
            <w:vAlign w:val="center"/>
          </w:tcPr>
          <w:p w14:paraId="050F11CF" w14:textId="0933CB55" w:rsidR="00B57126" w:rsidRPr="002408F7" w:rsidRDefault="00B57126" w:rsidP="00B57126">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2E2ADEA2" w14:textId="230C36ED" w:rsidR="00B57126" w:rsidRPr="002408F7" w:rsidRDefault="00B57126" w:rsidP="00B57126">
            <w:pPr>
              <w:jc w:val="center"/>
              <w:rPr>
                <w:iCs/>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3DABBBAD" w14:textId="26A3DAAC" w:rsidR="00B57126" w:rsidRPr="002408F7" w:rsidRDefault="00B57126" w:rsidP="00B57126">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004BB8FD" w14:textId="7708B147" w:rsidR="00B57126" w:rsidRPr="002408F7" w:rsidRDefault="00B57126" w:rsidP="00B57126">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74046CEB" w14:textId="2385E4DC" w:rsidR="00B57126" w:rsidRPr="002408F7" w:rsidRDefault="00B57126" w:rsidP="00B57126">
            <w:pPr>
              <w:jc w:val="center"/>
              <w:rPr>
                <w:iCs/>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68D35740" w14:textId="62A98D55" w:rsidR="00B57126" w:rsidRPr="002408F7" w:rsidRDefault="00B57126" w:rsidP="00B57126">
            <w:pPr>
              <w:jc w:val="center"/>
              <w:rPr>
                <w:iCs/>
                <w:sz w:val="21"/>
                <w:szCs w:val="21"/>
              </w:rPr>
            </w:pPr>
            <w:r w:rsidRPr="002408F7">
              <w:rPr>
                <w:iCs/>
                <w:sz w:val="21"/>
                <w:szCs w:val="21"/>
              </w:rPr>
              <w:t>33.67</w:t>
            </w:r>
          </w:p>
        </w:tc>
      </w:tr>
      <w:tr w:rsidR="00B57126" w:rsidRPr="002408F7" w14:paraId="7C09BEAF" w14:textId="77777777" w:rsidTr="002A45FD">
        <w:trPr>
          <w:trHeight w:val="20"/>
          <w:jc w:val="center"/>
        </w:trPr>
        <w:tc>
          <w:tcPr>
            <w:tcW w:w="49.65pt" w:type="dxa"/>
            <w:vMerge/>
            <w:shd w:val="clear" w:color="auto" w:fill="auto"/>
            <w:vAlign w:val="center"/>
          </w:tcPr>
          <w:p w14:paraId="4A7F17D7" w14:textId="3163C1AD" w:rsidR="00B57126" w:rsidRPr="002408F7" w:rsidRDefault="00B57126" w:rsidP="00B57126">
            <w:pPr>
              <w:jc w:val="center"/>
              <w:rPr>
                <w:sz w:val="21"/>
                <w:szCs w:val="21"/>
              </w:rPr>
            </w:pPr>
          </w:p>
        </w:tc>
        <w:tc>
          <w:tcPr>
            <w:tcW w:w="85.05pt" w:type="dxa"/>
            <w:shd w:val="clear" w:color="auto" w:fill="auto"/>
            <w:vAlign w:val="center"/>
          </w:tcPr>
          <w:p w14:paraId="08C25DAA" w14:textId="1D9FE5AD" w:rsidR="00B57126" w:rsidRPr="002408F7" w:rsidRDefault="00B57126" w:rsidP="00B57126">
            <w:pPr>
              <w:jc w:val="center"/>
              <w:rPr>
                <w:iCs/>
                <w:sz w:val="21"/>
                <w:szCs w:val="21"/>
              </w:rPr>
            </w:pPr>
            <w:r w:rsidRPr="002408F7">
              <w:rPr>
                <w:iCs/>
                <w:sz w:val="21"/>
                <w:szCs w:val="21"/>
              </w:rPr>
              <w:t>A</w:t>
            </w:r>
            <w:r w:rsidRPr="00D75CCC">
              <w:rPr>
                <w:iCs/>
                <w:sz w:val="21"/>
                <w:szCs w:val="21"/>
                <w:vertAlign w:val="superscript"/>
              </w:rPr>
              <w:t>2</w:t>
            </w:r>
            <w:r w:rsidRPr="002408F7">
              <w:rPr>
                <w:iCs/>
                <w:sz w:val="21"/>
                <w:szCs w:val="21"/>
              </w:rPr>
              <w:t>F-M</w:t>
            </w:r>
          </w:p>
        </w:tc>
        <w:tc>
          <w:tcPr>
            <w:tcW w:w="42.50pt" w:type="dxa"/>
            <w:vAlign w:val="center"/>
          </w:tcPr>
          <w:p w14:paraId="238FEBF8" w14:textId="1A3AD1A0" w:rsidR="00B57126" w:rsidRPr="002408F7" w:rsidRDefault="00B57126" w:rsidP="00B57126">
            <w:pPr>
              <w:jc w:val="center"/>
              <w:rPr>
                <w:iCs/>
                <w:sz w:val="21"/>
                <w:szCs w:val="21"/>
              </w:rPr>
            </w:pPr>
            <w:r w:rsidRPr="002408F7">
              <w:rPr>
                <w:iCs/>
                <w:sz w:val="21"/>
                <w:szCs w:val="21"/>
              </w:rPr>
              <w:t>1003K</w:t>
            </w:r>
          </w:p>
        </w:tc>
        <w:tc>
          <w:tcPr>
            <w:tcW w:w="42.55pt" w:type="dxa"/>
            <w:tcBorders>
              <w:top w:val="nil"/>
              <w:start w:val="nil"/>
              <w:bottom w:val="nil"/>
              <w:end w:val="nil"/>
            </w:tcBorders>
            <w:shd w:val="clear" w:color="auto" w:fill="auto"/>
            <w:vAlign w:val="center"/>
          </w:tcPr>
          <w:p w14:paraId="635C5F2F" w14:textId="5D88AE4E" w:rsidR="00B57126" w:rsidRPr="002408F7" w:rsidRDefault="00B57126" w:rsidP="00B57126">
            <w:pPr>
              <w:jc w:val="center"/>
              <w:rPr>
                <w:iCs/>
                <w:sz w:val="21"/>
                <w:szCs w:val="21"/>
              </w:rPr>
            </w:pPr>
            <w:r w:rsidRPr="002408F7">
              <w:rPr>
                <w:iCs/>
                <w:sz w:val="21"/>
                <w:szCs w:val="21"/>
              </w:rPr>
              <w:t>34.50</w:t>
            </w:r>
          </w:p>
        </w:tc>
        <w:tc>
          <w:tcPr>
            <w:tcW w:w="42.50pt" w:type="dxa"/>
            <w:tcBorders>
              <w:top w:val="nil"/>
              <w:start w:val="nil"/>
              <w:bottom w:val="nil"/>
              <w:end w:val="nil"/>
            </w:tcBorders>
            <w:shd w:val="clear" w:color="auto" w:fill="auto"/>
            <w:vAlign w:val="center"/>
          </w:tcPr>
          <w:p w14:paraId="69BC82F6" w14:textId="5F93D59A" w:rsidR="00B57126" w:rsidRPr="002408F7" w:rsidRDefault="00B57126" w:rsidP="00B57126">
            <w:pPr>
              <w:jc w:val="center"/>
              <w:rPr>
                <w:iCs/>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7FF8FEFD" w14:textId="45766B08" w:rsidR="00B57126" w:rsidRPr="002408F7" w:rsidRDefault="00B57126" w:rsidP="00B57126">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0E5B3822" w14:textId="6AF4F5EF" w:rsidR="00B57126" w:rsidRPr="002408F7" w:rsidRDefault="00B57126" w:rsidP="00B57126">
            <w:pPr>
              <w:jc w:val="center"/>
              <w:rPr>
                <w:iCs/>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5C852C84" w14:textId="528BBE78" w:rsidR="00B57126" w:rsidRPr="002408F7" w:rsidRDefault="00B57126" w:rsidP="00B57126">
            <w:pPr>
              <w:jc w:val="center"/>
              <w:rPr>
                <w:iCs/>
                <w:sz w:val="21"/>
                <w:szCs w:val="21"/>
              </w:rPr>
            </w:pPr>
            <w:r w:rsidRPr="002408F7">
              <w:rPr>
                <w:iCs/>
                <w:sz w:val="21"/>
                <w:szCs w:val="21"/>
              </w:rPr>
              <w:t>33.66</w:t>
            </w:r>
          </w:p>
        </w:tc>
      </w:tr>
      <w:tr w:rsidR="00B57126" w:rsidRPr="002408F7" w14:paraId="204DC0D5" w14:textId="77777777" w:rsidTr="002A45FD">
        <w:trPr>
          <w:trHeight w:val="20"/>
          <w:jc w:val="center"/>
        </w:trPr>
        <w:tc>
          <w:tcPr>
            <w:tcW w:w="49.65pt" w:type="dxa"/>
            <w:vMerge/>
            <w:shd w:val="clear" w:color="auto" w:fill="auto"/>
            <w:vAlign w:val="center"/>
          </w:tcPr>
          <w:p w14:paraId="69EC6333" w14:textId="43D2035B" w:rsidR="00B57126" w:rsidRPr="002408F7" w:rsidRDefault="00B57126" w:rsidP="00B57126">
            <w:pPr>
              <w:jc w:val="center"/>
              <w:rPr>
                <w:sz w:val="21"/>
                <w:szCs w:val="21"/>
              </w:rPr>
            </w:pPr>
          </w:p>
        </w:tc>
        <w:tc>
          <w:tcPr>
            <w:tcW w:w="85.05pt" w:type="dxa"/>
            <w:shd w:val="clear" w:color="auto" w:fill="auto"/>
            <w:vAlign w:val="center"/>
          </w:tcPr>
          <w:p w14:paraId="2CA692AA" w14:textId="63F998CD" w:rsidR="00B57126" w:rsidRPr="002408F7" w:rsidRDefault="00B57126" w:rsidP="00B57126">
            <w:pPr>
              <w:jc w:val="center"/>
              <w:rPr>
                <w:sz w:val="21"/>
                <w:szCs w:val="21"/>
              </w:rPr>
            </w:pPr>
            <w:r w:rsidRPr="002408F7">
              <w:rPr>
                <w:iCs/>
                <w:sz w:val="21"/>
                <w:szCs w:val="21"/>
              </w:rPr>
              <w:t>ACAN</w:t>
            </w:r>
          </w:p>
        </w:tc>
        <w:tc>
          <w:tcPr>
            <w:tcW w:w="42.50pt" w:type="dxa"/>
            <w:vAlign w:val="center"/>
          </w:tcPr>
          <w:p w14:paraId="0D555642" w14:textId="21C882B2" w:rsidR="00B57126" w:rsidRPr="002408F7" w:rsidRDefault="00B57126" w:rsidP="00B57126">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1DDAD4EE" w14:textId="6157F716" w:rsidR="00B57126" w:rsidRPr="002408F7" w:rsidRDefault="00B57126" w:rsidP="00B57126">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6F2775B7" w14:textId="0232AC2B" w:rsidR="00B57126" w:rsidRPr="002408F7" w:rsidRDefault="00B57126" w:rsidP="00B57126">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57DBE3B7" w14:textId="417B7469" w:rsidR="00B57126" w:rsidRPr="002408F7" w:rsidRDefault="00B57126" w:rsidP="00B57126">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9BBD599" w14:textId="4A98A8FF" w:rsidR="00B57126" w:rsidRPr="002408F7" w:rsidRDefault="00B57126" w:rsidP="00B57126">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25FE1A90" w14:textId="32202D44" w:rsidR="00B57126" w:rsidRPr="002408F7" w:rsidRDefault="00B57126" w:rsidP="00B57126">
            <w:pPr>
              <w:jc w:val="center"/>
              <w:rPr>
                <w:sz w:val="21"/>
                <w:szCs w:val="21"/>
              </w:rPr>
            </w:pPr>
            <w:r w:rsidRPr="002408F7">
              <w:rPr>
                <w:iCs/>
                <w:sz w:val="21"/>
                <w:szCs w:val="21"/>
              </w:rPr>
              <w:t>33.61</w:t>
            </w:r>
          </w:p>
        </w:tc>
      </w:tr>
      <w:tr w:rsidR="00B57126" w:rsidRPr="002408F7" w14:paraId="0D3A741E" w14:textId="77777777" w:rsidTr="00F0237D">
        <w:trPr>
          <w:trHeight w:val="20"/>
          <w:jc w:val="center"/>
        </w:trPr>
        <w:tc>
          <w:tcPr>
            <w:tcW w:w="49.65pt" w:type="dxa"/>
            <w:vMerge/>
            <w:shd w:val="clear" w:color="auto" w:fill="auto"/>
          </w:tcPr>
          <w:p w14:paraId="61EB7FE5" w14:textId="77777777" w:rsidR="00B57126" w:rsidRPr="002408F7" w:rsidRDefault="00B57126" w:rsidP="00B57126">
            <w:pPr>
              <w:jc w:val="center"/>
              <w:rPr>
                <w:sz w:val="21"/>
                <w:szCs w:val="21"/>
              </w:rPr>
            </w:pPr>
          </w:p>
        </w:tc>
        <w:tc>
          <w:tcPr>
            <w:tcW w:w="85.05pt" w:type="dxa"/>
            <w:shd w:val="clear" w:color="auto" w:fill="auto"/>
            <w:vAlign w:val="center"/>
          </w:tcPr>
          <w:p w14:paraId="22967033" w14:textId="0A7BFF92" w:rsidR="00B57126" w:rsidRPr="002408F7" w:rsidRDefault="00B57126" w:rsidP="00B57126">
            <w:pPr>
              <w:jc w:val="center"/>
              <w:rPr>
                <w:sz w:val="21"/>
                <w:szCs w:val="21"/>
              </w:rPr>
            </w:pPr>
            <w:proofErr w:type="spellStart"/>
            <w:r w:rsidRPr="002408F7">
              <w:rPr>
                <w:iCs/>
                <w:sz w:val="21"/>
                <w:szCs w:val="21"/>
              </w:rPr>
              <w:t>LatticeNet</w:t>
            </w:r>
            <w:proofErr w:type="spellEnd"/>
          </w:p>
        </w:tc>
        <w:tc>
          <w:tcPr>
            <w:tcW w:w="42.50pt" w:type="dxa"/>
            <w:vAlign w:val="center"/>
          </w:tcPr>
          <w:p w14:paraId="005B1F9C" w14:textId="23826F62" w:rsidR="00B57126" w:rsidRPr="002408F7" w:rsidRDefault="00B57126" w:rsidP="00B57126">
            <w:pPr>
              <w:jc w:val="center"/>
              <w:rPr>
                <w:iCs/>
                <w:sz w:val="21"/>
                <w:szCs w:val="21"/>
              </w:rPr>
            </w:pPr>
            <w:r w:rsidRPr="002408F7">
              <w:rPr>
                <w:iCs/>
                <w:sz w:val="21"/>
                <w:szCs w:val="21"/>
              </w:rPr>
              <w:t>765K</w:t>
            </w:r>
          </w:p>
        </w:tc>
        <w:tc>
          <w:tcPr>
            <w:tcW w:w="42.55pt" w:type="dxa"/>
            <w:tcBorders>
              <w:top w:val="nil"/>
              <w:start w:val="nil"/>
              <w:bottom w:val="nil"/>
              <w:end w:val="nil"/>
            </w:tcBorders>
            <w:shd w:val="clear" w:color="auto" w:fill="auto"/>
            <w:vAlign w:val="center"/>
          </w:tcPr>
          <w:p w14:paraId="42D8574C" w14:textId="035BAB94" w:rsidR="00B57126" w:rsidRPr="002408F7" w:rsidRDefault="00B57126" w:rsidP="00B57126">
            <w:pPr>
              <w:jc w:val="center"/>
              <w:rPr>
                <w:sz w:val="21"/>
                <w:szCs w:val="21"/>
              </w:rPr>
            </w:pPr>
            <w:r w:rsidRPr="002408F7">
              <w:rPr>
                <w:iCs/>
                <w:sz w:val="21"/>
                <w:szCs w:val="21"/>
              </w:rPr>
              <w:t>34.40</w:t>
            </w:r>
          </w:p>
        </w:tc>
        <w:tc>
          <w:tcPr>
            <w:tcW w:w="42.50pt" w:type="dxa"/>
            <w:tcBorders>
              <w:top w:val="nil"/>
              <w:start w:val="nil"/>
              <w:bottom w:val="nil"/>
              <w:end w:val="nil"/>
            </w:tcBorders>
            <w:shd w:val="clear" w:color="auto" w:fill="auto"/>
            <w:vAlign w:val="center"/>
          </w:tcPr>
          <w:p w14:paraId="0099DE39" w14:textId="0A7F8F44" w:rsidR="00B57126" w:rsidRPr="002408F7" w:rsidRDefault="00B57126" w:rsidP="00B57126">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29EEE9E1" w14:textId="7566C0D3" w:rsidR="00B57126" w:rsidRPr="002408F7" w:rsidRDefault="00B57126" w:rsidP="00B57126">
            <w:pPr>
              <w:jc w:val="center"/>
              <w:rPr>
                <w:sz w:val="21"/>
                <w:szCs w:val="21"/>
              </w:rPr>
            </w:pPr>
            <w:r w:rsidRPr="002408F7">
              <w:rPr>
                <w:iCs/>
                <w:sz w:val="21"/>
                <w:szCs w:val="21"/>
              </w:rPr>
              <w:t>29.10</w:t>
            </w:r>
          </w:p>
        </w:tc>
        <w:tc>
          <w:tcPr>
            <w:tcW w:w="59.25pt" w:type="dxa"/>
            <w:tcBorders>
              <w:top w:val="nil"/>
              <w:start w:val="nil"/>
              <w:bottom w:val="nil"/>
              <w:end w:val="nil"/>
            </w:tcBorders>
            <w:shd w:val="clear" w:color="auto" w:fill="auto"/>
            <w:vAlign w:val="center"/>
          </w:tcPr>
          <w:p w14:paraId="4D8F26EB" w14:textId="64A27987" w:rsidR="00B57126" w:rsidRPr="002408F7" w:rsidRDefault="00B57126" w:rsidP="00B57126">
            <w:pPr>
              <w:jc w:val="center"/>
              <w:rPr>
                <w:sz w:val="21"/>
                <w:szCs w:val="21"/>
              </w:rPr>
            </w:pPr>
            <w:r w:rsidRPr="002408F7">
              <w:rPr>
                <w:iCs/>
                <w:sz w:val="21"/>
                <w:szCs w:val="21"/>
              </w:rPr>
              <w:t>28.19</w:t>
            </w:r>
          </w:p>
        </w:tc>
        <w:tc>
          <w:tcPr>
            <w:tcW w:w="59.25pt" w:type="dxa"/>
            <w:tcBorders>
              <w:top w:val="nil"/>
              <w:start w:val="nil"/>
              <w:bottom w:val="nil"/>
              <w:end w:val="nil"/>
            </w:tcBorders>
            <w:shd w:val="clear" w:color="auto" w:fill="auto"/>
            <w:vAlign w:val="center"/>
          </w:tcPr>
          <w:p w14:paraId="07D4E3F9" w14:textId="1D6FE783" w:rsidR="00B57126" w:rsidRPr="002408F7" w:rsidRDefault="00B57126" w:rsidP="00B57126">
            <w:pPr>
              <w:jc w:val="center"/>
              <w:rPr>
                <w:sz w:val="21"/>
                <w:szCs w:val="21"/>
              </w:rPr>
            </w:pPr>
            <w:r w:rsidRPr="002408F7">
              <w:rPr>
                <w:iCs/>
                <w:sz w:val="21"/>
                <w:szCs w:val="21"/>
              </w:rPr>
              <w:t>33.63</w:t>
            </w:r>
          </w:p>
        </w:tc>
      </w:tr>
      <w:tr w:rsidR="00B57126" w:rsidRPr="002408F7" w14:paraId="500D941D" w14:textId="77777777" w:rsidTr="00F0237D">
        <w:trPr>
          <w:trHeight w:val="20"/>
          <w:jc w:val="center"/>
        </w:trPr>
        <w:tc>
          <w:tcPr>
            <w:tcW w:w="49.65pt" w:type="dxa"/>
            <w:vMerge/>
            <w:shd w:val="clear" w:color="auto" w:fill="auto"/>
          </w:tcPr>
          <w:p w14:paraId="16856044" w14:textId="77777777" w:rsidR="00B57126" w:rsidRPr="002408F7" w:rsidRDefault="00B57126" w:rsidP="00B57126">
            <w:pPr>
              <w:jc w:val="center"/>
              <w:rPr>
                <w:sz w:val="21"/>
                <w:szCs w:val="21"/>
              </w:rPr>
            </w:pPr>
          </w:p>
        </w:tc>
        <w:tc>
          <w:tcPr>
            <w:tcW w:w="85.05pt" w:type="dxa"/>
            <w:shd w:val="clear" w:color="auto" w:fill="auto"/>
            <w:vAlign w:val="center"/>
          </w:tcPr>
          <w:p w14:paraId="15CAE17B" w14:textId="57045023" w:rsidR="00B57126" w:rsidRPr="002408F7" w:rsidRDefault="00B57126" w:rsidP="00B57126">
            <w:pPr>
              <w:jc w:val="center"/>
              <w:rPr>
                <w:sz w:val="21"/>
                <w:szCs w:val="21"/>
              </w:rPr>
            </w:pPr>
            <w:r w:rsidRPr="002408F7">
              <w:rPr>
                <w:iCs/>
                <w:sz w:val="21"/>
                <w:szCs w:val="21"/>
              </w:rPr>
              <w:t>AWSRN-M</w:t>
            </w:r>
          </w:p>
        </w:tc>
        <w:tc>
          <w:tcPr>
            <w:tcW w:w="42.50pt" w:type="dxa"/>
            <w:vAlign w:val="center"/>
          </w:tcPr>
          <w:p w14:paraId="2338D7D2" w14:textId="552CF96D" w:rsidR="00B57126" w:rsidRPr="002408F7" w:rsidRDefault="00B57126" w:rsidP="00B57126">
            <w:pPr>
              <w:jc w:val="center"/>
              <w:rPr>
                <w:iCs/>
                <w:sz w:val="21"/>
                <w:szCs w:val="21"/>
              </w:rPr>
            </w:pPr>
            <w:r w:rsidRPr="002408F7">
              <w:rPr>
                <w:iCs/>
                <w:sz w:val="21"/>
                <w:szCs w:val="21"/>
              </w:rPr>
              <w:t>1143K</w:t>
            </w:r>
          </w:p>
        </w:tc>
        <w:tc>
          <w:tcPr>
            <w:tcW w:w="42.55pt" w:type="dxa"/>
            <w:shd w:val="clear" w:color="auto" w:fill="auto"/>
            <w:vAlign w:val="center"/>
          </w:tcPr>
          <w:p w14:paraId="56BC463D" w14:textId="244674D4" w:rsidR="00B57126" w:rsidRPr="002408F7" w:rsidRDefault="00B57126" w:rsidP="00B57126">
            <w:pPr>
              <w:jc w:val="center"/>
              <w:rPr>
                <w:iCs/>
                <w:sz w:val="21"/>
                <w:szCs w:val="21"/>
              </w:rPr>
            </w:pPr>
            <w:r w:rsidRPr="002408F7">
              <w:rPr>
                <w:iCs/>
                <w:sz w:val="21"/>
                <w:szCs w:val="21"/>
              </w:rPr>
              <w:t>34.42</w:t>
            </w:r>
          </w:p>
        </w:tc>
        <w:tc>
          <w:tcPr>
            <w:tcW w:w="42.50pt" w:type="dxa"/>
            <w:shd w:val="clear" w:color="auto" w:fill="auto"/>
            <w:vAlign w:val="center"/>
          </w:tcPr>
          <w:p w14:paraId="0FDF7FC9" w14:textId="211D47A7" w:rsidR="00B57126" w:rsidRPr="002408F7" w:rsidRDefault="00B57126" w:rsidP="00B57126">
            <w:pPr>
              <w:jc w:val="center"/>
              <w:rPr>
                <w:iCs/>
                <w:sz w:val="21"/>
                <w:szCs w:val="21"/>
              </w:rPr>
            </w:pPr>
            <w:r w:rsidRPr="002408F7">
              <w:rPr>
                <w:iCs/>
                <w:sz w:val="21"/>
                <w:szCs w:val="21"/>
              </w:rPr>
              <w:t>30.32</w:t>
            </w:r>
          </w:p>
        </w:tc>
        <w:tc>
          <w:tcPr>
            <w:tcW w:w="50.10pt" w:type="dxa"/>
            <w:shd w:val="clear" w:color="auto" w:fill="auto"/>
            <w:vAlign w:val="center"/>
          </w:tcPr>
          <w:p w14:paraId="0C35EB89" w14:textId="29125F5F" w:rsidR="00B57126" w:rsidRPr="002408F7" w:rsidRDefault="00B57126" w:rsidP="00B57126">
            <w:pPr>
              <w:jc w:val="center"/>
              <w:rPr>
                <w:iCs/>
                <w:sz w:val="21"/>
                <w:szCs w:val="21"/>
              </w:rPr>
            </w:pPr>
            <w:r w:rsidRPr="002408F7">
              <w:rPr>
                <w:iCs/>
                <w:sz w:val="21"/>
                <w:szCs w:val="21"/>
              </w:rPr>
              <w:t>29.13</w:t>
            </w:r>
          </w:p>
        </w:tc>
        <w:tc>
          <w:tcPr>
            <w:tcW w:w="59.25pt" w:type="dxa"/>
            <w:shd w:val="clear" w:color="auto" w:fill="auto"/>
            <w:vAlign w:val="center"/>
          </w:tcPr>
          <w:p w14:paraId="0B998C03" w14:textId="28497471" w:rsidR="00B57126" w:rsidRPr="002408F7" w:rsidRDefault="00B57126" w:rsidP="00B57126">
            <w:pPr>
              <w:jc w:val="center"/>
              <w:rPr>
                <w:iCs/>
                <w:sz w:val="21"/>
                <w:szCs w:val="21"/>
              </w:rPr>
            </w:pPr>
            <w:r w:rsidRPr="002408F7">
              <w:rPr>
                <w:iCs/>
                <w:sz w:val="21"/>
                <w:szCs w:val="21"/>
              </w:rPr>
              <w:t>28.26</w:t>
            </w:r>
          </w:p>
        </w:tc>
        <w:tc>
          <w:tcPr>
            <w:tcW w:w="59.25pt" w:type="dxa"/>
            <w:shd w:val="clear" w:color="auto" w:fill="auto"/>
            <w:vAlign w:val="center"/>
          </w:tcPr>
          <w:p w14:paraId="1C9D0D22" w14:textId="44382F98" w:rsidR="00B57126" w:rsidRPr="002408F7" w:rsidRDefault="00B57126" w:rsidP="00B57126">
            <w:pPr>
              <w:jc w:val="center"/>
              <w:rPr>
                <w:iCs/>
                <w:sz w:val="21"/>
                <w:szCs w:val="21"/>
              </w:rPr>
            </w:pPr>
            <w:r w:rsidRPr="002408F7">
              <w:rPr>
                <w:iCs/>
                <w:sz w:val="21"/>
                <w:szCs w:val="21"/>
              </w:rPr>
              <w:t>33.64</w:t>
            </w:r>
          </w:p>
        </w:tc>
      </w:tr>
      <w:tr w:rsidR="00B57126" w:rsidRPr="002408F7" w14:paraId="5B600F4B" w14:textId="77777777" w:rsidTr="00F0237D">
        <w:trPr>
          <w:trHeight w:val="20"/>
          <w:jc w:val="center"/>
        </w:trPr>
        <w:tc>
          <w:tcPr>
            <w:tcW w:w="49.65pt" w:type="dxa"/>
            <w:vMerge/>
            <w:shd w:val="clear" w:color="auto" w:fill="auto"/>
          </w:tcPr>
          <w:p w14:paraId="33F7F04E" w14:textId="77777777" w:rsidR="00B57126" w:rsidRPr="002408F7" w:rsidRDefault="00B57126" w:rsidP="00B57126">
            <w:pPr>
              <w:jc w:val="center"/>
              <w:rPr>
                <w:sz w:val="21"/>
                <w:szCs w:val="21"/>
              </w:rPr>
            </w:pPr>
          </w:p>
        </w:tc>
        <w:tc>
          <w:tcPr>
            <w:tcW w:w="85.05pt" w:type="dxa"/>
            <w:shd w:val="clear" w:color="auto" w:fill="auto"/>
            <w:vAlign w:val="center"/>
          </w:tcPr>
          <w:p w14:paraId="49CABD06" w14:textId="5B4685AC" w:rsidR="00B57126" w:rsidRPr="002408F7" w:rsidRDefault="00B57126" w:rsidP="00B57126">
            <w:pPr>
              <w:jc w:val="center"/>
              <w:rPr>
                <w:sz w:val="21"/>
                <w:szCs w:val="21"/>
              </w:rPr>
            </w:pPr>
            <w:r w:rsidRPr="002408F7">
              <w:rPr>
                <w:iCs/>
                <w:sz w:val="21"/>
                <w:szCs w:val="21"/>
              </w:rPr>
              <w:t>MAFFSRN-L</w:t>
            </w:r>
          </w:p>
        </w:tc>
        <w:tc>
          <w:tcPr>
            <w:tcW w:w="42.50pt" w:type="dxa"/>
            <w:vAlign w:val="center"/>
          </w:tcPr>
          <w:p w14:paraId="01C25D1C" w14:textId="2DAF5DF1" w:rsidR="00B57126" w:rsidRPr="002408F7" w:rsidRDefault="00B57126" w:rsidP="00B57126">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187AAB0E" w14:textId="765C36DD" w:rsidR="00B57126" w:rsidRPr="002408F7" w:rsidRDefault="00B57126" w:rsidP="00B57126">
            <w:pPr>
              <w:jc w:val="center"/>
              <w:rPr>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3500EE30" w14:textId="1F371D8E" w:rsidR="00B57126" w:rsidRPr="002408F7" w:rsidRDefault="00B57126" w:rsidP="00B57126">
            <w:pPr>
              <w:jc w:val="center"/>
              <w:rPr>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7FBE7775" w14:textId="5C125509" w:rsidR="00B57126" w:rsidRPr="002408F7" w:rsidRDefault="00B57126" w:rsidP="00B57126">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48F9C368" w14:textId="4D553547" w:rsidR="00B57126" w:rsidRPr="002408F7" w:rsidRDefault="00B57126" w:rsidP="00B57126">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30CA4905" w14:textId="1A2EFF6E" w:rsidR="00B57126" w:rsidRPr="002408F7" w:rsidRDefault="00B57126" w:rsidP="00B57126">
            <w:pPr>
              <w:jc w:val="center"/>
              <w:rPr>
                <w:sz w:val="21"/>
                <w:szCs w:val="21"/>
              </w:rPr>
            </w:pPr>
            <w:r w:rsidRPr="002408F7">
              <w:rPr>
                <w:iCs/>
                <w:sz w:val="21"/>
                <w:szCs w:val="21"/>
              </w:rPr>
              <w:t>-/-</w:t>
            </w:r>
          </w:p>
        </w:tc>
      </w:tr>
      <w:tr w:rsidR="00B57126" w:rsidRPr="002408F7" w14:paraId="77B4D7BF" w14:textId="77777777" w:rsidTr="00F0237D">
        <w:trPr>
          <w:trHeight w:val="20"/>
          <w:jc w:val="center"/>
        </w:trPr>
        <w:tc>
          <w:tcPr>
            <w:tcW w:w="49.65pt" w:type="dxa"/>
            <w:vMerge/>
            <w:shd w:val="clear" w:color="auto" w:fill="auto"/>
          </w:tcPr>
          <w:p w14:paraId="0F379F38" w14:textId="77777777" w:rsidR="00B57126" w:rsidRPr="002408F7" w:rsidRDefault="00B57126" w:rsidP="00B57126">
            <w:pPr>
              <w:jc w:val="center"/>
              <w:rPr>
                <w:sz w:val="21"/>
                <w:szCs w:val="21"/>
              </w:rPr>
            </w:pPr>
          </w:p>
        </w:tc>
        <w:tc>
          <w:tcPr>
            <w:tcW w:w="85.05pt" w:type="dxa"/>
            <w:shd w:val="clear" w:color="auto" w:fill="auto"/>
            <w:vAlign w:val="center"/>
          </w:tcPr>
          <w:p w14:paraId="63E3DB31" w14:textId="501C5358" w:rsidR="00B57126" w:rsidRPr="002408F7" w:rsidRDefault="00B57126" w:rsidP="00B57126">
            <w:pPr>
              <w:jc w:val="center"/>
              <w:rPr>
                <w:sz w:val="21"/>
                <w:szCs w:val="21"/>
              </w:rPr>
            </w:pPr>
            <w:r w:rsidRPr="002408F7">
              <w:rPr>
                <w:sz w:val="21"/>
                <w:szCs w:val="21"/>
              </w:rPr>
              <w:t>EMASRN</w:t>
            </w:r>
          </w:p>
        </w:tc>
        <w:tc>
          <w:tcPr>
            <w:tcW w:w="42.50pt" w:type="dxa"/>
            <w:vAlign w:val="center"/>
          </w:tcPr>
          <w:p w14:paraId="375CDB51" w14:textId="0F1094A4" w:rsidR="00B57126" w:rsidRPr="002408F7" w:rsidRDefault="00B57126" w:rsidP="00B57126">
            <w:pPr>
              <w:jc w:val="center"/>
              <w:rPr>
                <w:iCs/>
                <w:sz w:val="21"/>
                <w:szCs w:val="21"/>
              </w:rPr>
            </w:pPr>
            <w:r w:rsidRPr="002408F7">
              <w:rPr>
                <w:iCs/>
                <w:sz w:val="21"/>
                <w:szCs w:val="21"/>
              </w:rPr>
              <w:t>437K</w:t>
            </w:r>
          </w:p>
        </w:tc>
        <w:tc>
          <w:tcPr>
            <w:tcW w:w="42.55pt" w:type="dxa"/>
            <w:tcBorders>
              <w:top w:val="nil"/>
              <w:start w:val="nil"/>
              <w:bottom w:val="nil"/>
              <w:end w:val="nil"/>
            </w:tcBorders>
            <w:shd w:val="clear" w:color="auto" w:fill="auto"/>
            <w:vAlign w:val="center"/>
          </w:tcPr>
          <w:p w14:paraId="00567737" w14:textId="7C83143B" w:rsidR="00B57126" w:rsidRPr="002408F7" w:rsidRDefault="00B57126" w:rsidP="00B57126">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102822B8" w14:textId="22E40274" w:rsidR="00B57126" w:rsidRPr="002408F7" w:rsidRDefault="00B57126" w:rsidP="00B57126">
            <w:pPr>
              <w:jc w:val="center"/>
              <w:rPr>
                <w:sz w:val="21"/>
                <w:szCs w:val="21"/>
              </w:rPr>
            </w:pPr>
            <w:r w:rsidRPr="002408F7">
              <w:rPr>
                <w:iCs/>
                <w:sz w:val="21"/>
                <w:szCs w:val="21"/>
              </w:rPr>
              <w:t>30.30</w:t>
            </w:r>
          </w:p>
        </w:tc>
        <w:tc>
          <w:tcPr>
            <w:tcW w:w="50.10pt" w:type="dxa"/>
            <w:tcBorders>
              <w:top w:val="nil"/>
              <w:start w:val="nil"/>
              <w:bottom w:val="nil"/>
              <w:end w:val="nil"/>
            </w:tcBorders>
            <w:shd w:val="clear" w:color="auto" w:fill="auto"/>
            <w:vAlign w:val="center"/>
          </w:tcPr>
          <w:p w14:paraId="6EC8A6FD" w14:textId="25144D8C" w:rsidR="00B57126" w:rsidRPr="002408F7" w:rsidRDefault="00B57126" w:rsidP="00B57126">
            <w:pPr>
              <w:jc w:val="center"/>
              <w:rPr>
                <w:sz w:val="21"/>
                <w:szCs w:val="21"/>
              </w:rPr>
            </w:pPr>
            <w:r w:rsidRPr="002408F7">
              <w:rPr>
                <w:iCs/>
                <w:sz w:val="21"/>
                <w:szCs w:val="21"/>
              </w:rPr>
              <w:t>29.05</w:t>
            </w:r>
          </w:p>
        </w:tc>
        <w:tc>
          <w:tcPr>
            <w:tcW w:w="59.25pt" w:type="dxa"/>
            <w:tcBorders>
              <w:top w:val="nil"/>
              <w:start w:val="nil"/>
              <w:bottom w:val="nil"/>
              <w:end w:val="nil"/>
            </w:tcBorders>
            <w:shd w:val="clear" w:color="auto" w:fill="auto"/>
            <w:vAlign w:val="center"/>
          </w:tcPr>
          <w:p w14:paraId="22BB1E52" w14:textId="0443B0C9" w:rsidR="00B57126" w:rsidRPr="002408F7" w:rsidRDefault="00B57126" w:rsidP="00B57126">
            <w:pPr>
              <w:jc w:val="center"/>
              <w:rPr>
                <w:sz w:val="21"/>
                <w:szCs w:val="21"/>
              </w:rPr>
            </w:pPr>
            <w:r w:rsidRPr="002408F7">
              <w:rPr>
                <w:iCs/>
                <w:sz w:val="21"/>
                <w:szCs w:val="21"/>
              </w:rPr>
              <w:t>28.04</w:t>
            </w:r>
          </w:p>
        </w:tc>
        <w:tc>
          <w:tcPr>
            <w:tcW w:w="59.25pt" w:type="dxa"/>
            <w:tcBorders>
              <w:top w:val="nil"/>
              <w:start w:val="nil"/>
              <w:bottom w:val="nil"/>
              <w:end w:val="nil"/>
            </w:tcBorders>
            <w:shd w:val="clear" w:color="auto" w:fill="auto"/>
            <w:vAlign w:val="center"/>
          </w:tcPr>
          <w:p w14:paraId="7F86F6BE" w14:textId="79595800" w:rsidR="00B57126" w:rsidRPr="002408F7" w:rsidRDefault="00B57126" w:rsidP="00B57126">
            <w:pPr>
              <w:jc w:val="center"/>
              <w:rPr>
                <w:sz w:val="21"/>
                <w:szCs w:val="21"/>
              </w:rPr>
            </w:pPr>
            <w:r w:rsidRPr="002408F7">
              <w:rPr>
                <w:iCs/>
                <w:sz w:val="21"/>
                <w:szCs w:val="21"/>
              </w:rPr>
              <w:t>33.43</w:t>
            </w:r>
          </w:p>
        </w:tc>
      </w:tr>
      <w:tr w:rsidR="00B57126" w:rsidRPr="002408F7" w14:paraId="142AC7A1" w14:textId="77777777" w:rsidTr="00F0237D">
        <w:trPr>
          <w:trHeight w:val="20"/>
          <w:jc w:val="center"/>
        </w:trPr>
        <w:tc>
          <w:tcPr>
            <w:tcW w:w="49.65pt" w:type="dxa"/>
            <w:vMerge/>
            <w:shd w:val="clear" w:color="auto" w:fill="auto"/>
          </w:tcPr>
          <w:p w14:paraId="01F3C8BB" w14:textId="77777777" w:rsidR="00B57126" w:rsidRPr="002408F7" w:rsidRDefault="00B57126" w:rsidP="00B57126">
            <w:pPr>
              <w:jc w:val="center"/>
              <w:rPr>
                <w:sz w:val="21"/>
                <w:szCs w:val="21"/>
              </w:rPr>
            </w:pPr>
          </w:p>
        </w:tc>
        <w:tc>
          <w:tcPr>
            <w:tcW w:w="85.05pt" w:type="dxa"/>
            <w:shd w:val="clear" w:color="auto" w:fill="auto"/>
            <w:vAlign w:val="center"/>
          </w:tcPr>
          <w:p w14:paraId="006858B9" w14:textId="7A7C76E6" w:rsidR="00B57126" w:rsidRPr="002408F7" w:rsidRDefault="00B57126" w:rsidP="00B57126">
            <w:pPr>
              <w:jc w:val="center"/>
              <w:rPr>
                <w:sz w:val="21"/>
                <w:szCs w:val="21"/>
              </w:rPr>
            </w:pPr>
            <w:r>
              <w:rPr>
                <w:rFonts w:hint="eastAsia"/>
                <w:sz w:val="21"/>
                <w:szCs w:val="21"/>
              </w:rPr>
              <w:t>E</w:t>
            </w:r>
            <w:r>
              <w:rPr>
                <w:sz w:val="21"/>
                <w:szCs w:val="21"/>
              </w:rPr>
              <w:t>SRT</w:t>
            </w:r>
          </w:p>
        </w:tc>
        <w:tc>
          <w:tcPr>
            <w:tcW w:w="42.50pt" w:type="dxa"/>
            <w:vAlign w:val="center"/>
          </w:tcPr>
          <w:p w14:paraId="3E2059D2" w14:textId="5CD9FF7A" w:rsidR="00B57126" w:rsidRPr="002408F7" w:rsidRDefault="00B57126" w:rsidP="00B57126">
            <w:pPr>
              <w:jc w:val="center"/>
              <w:rPr>
                <w:iCs/>
                <w:sz w:val="21"/>
                <w:szCs w:val="21"/>
              </w:rPr>
            </w:pPr>
            <w:r>
              <w:rPr>
                <w:rFonts w:hint="eastAsia"/>
                <w:iCs/>
                <w:sz w:val="21"/>
                <w:szCs w:val="21"/>
              </w:rPr>
              <w:t>7</w:t>
            </w:r>
            <w:r>
              <w:rPr>
                <w:iCs/>
                <w:sz w:val="21"/>
                <w:szCs w:val="21"/>
              </w:rPr>
              <w:t>70K</w:t>
            </w:r>
          </w:p>
        </w:tc>
        <w:tc>
          <w:tcPr>
            <w:tcW w:w="42.55pt" w:type="dxa"/>
            <w:tcBorders>
              <w:top w:val="nil"/>
              <w:start w:val="nil"/>
              <w:bottom w:val="nil"/>
              <w:end w:val="nil"/>
            </w:tcBorders>
            <w:shd w:val="clear" w:color="auto" w:fill="auto"/>
            <w:vAlign w:val="center"/>
          </w:tcPr>
          <w:p w14:paraId="7A22A8FE" w14:textId="701674F4" w:rsidR="00B57126" w:rsidRPr="002408F7" w:rsidRDefault="00B57126" w:rsidP="00B57126">
            <w:pPr>
              <w:jc w:val="center"/>
              <w:rPr>
                <w:iCs/>
                <w:sz w:val="21"/>
                <w:szCs w:val="21"/>
              </w:rPr>
            </w:pPr>
            <w:r w:rsidRPr="0083450F">
              <w:rPr>
                <w:iCs/>
                <w:sz w:val="21"/>
                <w:szCs w:val="21"/>
              </w:rPr>
              <w:t>34.42</w:t>
            </w:r>
          </w:p>
        </w:tc>
        <w:tc>
          <w:tcPr>
            <w:tcW w:w="42.50pt" w:type="dxa"/>
            <w:tcBorders>
              <w:top w:val="nil"/>
              <w:start w:val="nil"/>
              <w:bottom w:val="nil"/>
              <w:end w:val="nil"/>
            </w:tcBorders>
            <w:shd w:val="clear" w:color="auto" w:fill="auto"/>
            <w:vAlign w:val="center"/>
          </w:tcPr>
          <w:p w14:paraId="1EBA14CE" w14:textId="5B31944E" w:rsidR="00B57126" w:rsidRPr="002408F7" w:rsidRDefault="00B57126" w:rsidP="00B57126">
            <w:pPr>
              <w:jc w:val="center"/>
              <w:rPr>
                <w:iCs/>
                <w:sz w:val="21"/>
                <w:szCs w:val="21"/>
              </w:rPr>
            </w:pPr>
            <w:r w:rsidRPr="0083450F">
              <w:rPr>
                <w:iCs/>
                <w:sz w:val="21"/>
                <w:szCs w:val="21"/>
              </w:rPr>
              <w:t>30.43</w:t>
            </w:r>
          </w:p>
        </w:tc>
        <w:tc>
          <w:tcPr>
            <w:tcW w:w="50.10pt" w:type="dxa"/>
            <w:tcBorders>
              <w:top w:val="nil"/>
              <w:start w:val="nil"/>
              <w:bottom w:val="nil"/>
              <w:end w:val="nil"/>
            </w:tcBorders>
            <w:shd w:val="clear" w:color="auto" w:fill="auto"/>
            <w:vAlign w:val="center"/>
          </w:tcPr>
          <w:p w14:paraId="63BCF87A" w14:textId="5C332C30" w:rsidR="00B57126" w:rsidRPr="002408F7" w:rsidRDefault="00B57126" w:rsidP="00B57126">
            <w:pPr>
              <w:jc w:val="center"/>
              <w:rPr>
                <w:iCs/>
                <w:sz w:val="21"/>
                <w:szCs w:val="21"/>
              </w:rPr>
            </w:pPr>
            <w:r w:rsidRPr="0083450F">
              <w:rPr>
                <w:iCs/>
                <w:sz w:val="21"/>
                <w:szCs w:val="21"/>
              </w:rPr>
              <w:t>29.15</w:t>
            </w:r>
          </w:p>
        </w:tc>
        <w:tc>
          <w:tcPr>
            <w:tcW w:w="59.25pt" w:type="dxa"/>
            <w:tcBorders>
              <w:top w:val="nil"/>
              <w:start w:val="nil"/>
              <w:bottom w:val="nil"/>
              <w:end w:val="nil"/>
            </w:tcBorders>
            <w:shd w:val="clear" w:color="auto" w:fill="auto"/>
            <w:vAlign w:val="center"/>
          </w:tcPr>
          <w:p w14:paraId="639551C3" w14:textId="7AB996D8" w:rsidR="00B57126" w:rsidRPr="002408F7" w:rsidRDefault="00B57126" w:rsidP="00B57126">
            <w:pPr>
              <w:jc w:val="center"/>
              <w:rPr>
                <w:iCs/>
                <w:sz w:val="21"/>
                <w:szCs w:val="21"/>
              </w:rPr>
            </w:pPr>
            <w:r w:rsidRPr="0083450F">
              <w:rPr>
                <w:iCs/>
                <w:sz w:val="21"/>
                <w:szCs w:val="21"/>
              </w:rPr>
              <w:t>28.46</w:t>
            </w:r>
          </w:p>
        </w:tc>
        <w:tc>
          <w:tcPr>
            <w:tcW w:w="59.25pt" w:type="dxa"/>
            <w:tcBorders>
              <w:top w:val="nil"/>
              <w:start w:val="nil"/>
              <w:bottom w:val="nil"/>
              <w:end w:val="nil"/>
            </w:tcBorders>
            <w:shd w:val="clear" w:color="auto" w:fill="auto"/>
            <w:vAlign w:val="center"/>
          </w:tcPr>
          <w:p w14:paraId="726E7FD3" w14:textId="170E25AF" w:rsidR="00B57126" w:rsidRPr="002408F7" w:rsidRDefault="00B57126" w:rsidP="00B57126">
            <w:pPr>
              <w:jc w:val="center"/>
              <w:rPr>
                <w:iCs/>
                <w:sz w:val="21"/>
                <w:szCs w:val="21"/>
              </w:rPr>
            </w:pPr>
            <w:r w:rsidRPr="0083450F">
              <w:rPr>
                <w:iCs/>
                <w:sz w:val="21"/>
                <w:szCs w:val="21"/>
              </w:rPr>
              <w:t>33.95</w:t>
            </w:r>
          </w:p>
        </w:tc>
      </w:tr>
      <w:tr w:rsidR="00B57126" w:rsidRPr="002408F7" w14:paraId="3F154A97" w14:textId="77777777" w:rsidTr="00F0237D">
        <w:trPr>
          <w:trHeight w:val="20"/>
          <w:jc w:val="center"/>
        </w:trPr>
        <w:tc>
          <w:tcPr>
            <w:tcW w:w="49.65pt" w:type="dxa"/>
            <w:vMerge/>
            <w:shd w:val="clear" w:color="auto" w:fill="auto"/>
          </w:tcPr>
          <w:p w14:paraId="18F2218D" w14:textId="77777777" w:rsidR="00B57126" w:rsidRPr="002408F7" w:rsidRDefault="00B57126" w:rsidP="00B57126">
            <w:pPr>
              <w:jc w:val="center"/>
              <w:rPr>
                <w:sz w:val="21"/>
                <w:szCs w:val="21"/>
              </w:rPr>
            </w:pPr>
          </w:p>
        </w:tc>
        <w:tc>
          <w:tcPr>
            <w:tcW w:w="85.05pt" w:type="dxa"/>
            <w:shd w:val="clear" w:color="auto" w:fill="auto"/>
            <w:vAlign w:val="center"/>
          </w:tcPr>
          <w:p w14:paraId="1BFDE448" w14:textId="06209AAA" w:rsidR="00B57126" w:rsidRDefault="00B57126" w:rsidP="00B57126">
            <w:pPr>
              <w:jc w:val="center"/>
              <w:rPr>
                <w:sz w:val="21"/>
                <w:szCs w:val="21"/>
              </w:rPr>
            </w:pPr>
            <w:r>
              <w:rPr>
                <w:rFonts w:hint="eastAsia"/>
                <w:iCs/>
                <w:sz w:val="21"/>
                <w:szCs w:val="21"/>
              </w:rPr>
              <w:t>F</w:t>
            </w:r>
            <w:r>
              <w:rPr>
                <w:iCs/>
                <w:sz w:val="21"/>
                <w:szCs w:val="21"/>
              </w:rPr>
              <w:t>MEN</w:t>
            </w:r>
          </w:p>
        </w:tc>
        <w:tc>
          <w:tcPr>
            <w:tcW w:w="42.50pt" w:type="dxa"/>
            <w:vAlign w:val="center"/>
          </w:tcPr>
          <w:p w14:paraId="762B71A0" w14:textId="3E123076" w:rsidR="00B57126" w:rsidRDefault="00B57126" w:rsidP="00B57126">
            <w:pPr>
              <w:jc w:val="center"/>
              <w:rPr>
                <w:iCs/>
                <w:sz w:val="21"/>
                <w:szCs w:val="21"/>
              </w:rPr>
            </w:pPr>
            <w:r>
              <w:rPr>
                <w:iCs/>
                <w:sz w:val="21"/>
                <w:szCs w:val="21"/>
              </w:rPr>
              <w:t>757K</w:t>
            </w:r>
          </w:p>
        </w:tc>
        <w:tc>
          <w:tcPr>
            <w:tcW w:w="42.55pt" w:type="dxa"/>
            <w:tcBorders>
              <w:top w:val="nil"/>
              <w:start w:val="nil"/>
              <w:bottom w:val="nil"/>
              <w:end w:val="nil"/>
            </w:tcBorders>
            <w:shd w:val="clear" w:color="auto" w:fill="auto"/>
            <w:vAlign w:val="center"/>
          </w:tcPr>
          <w:p w14:paraId="7BB2EE4C" w14:textId="29ECC7CC" w:rsidR="00B57126" w:rsidRPr="0083450F" w:rsidRDefault="00B57126" w:rsidP="00B57126">
            <w:pPr>
              <w:jc w:val="center"/>
              <w:rPr>
                <w:iCs/>
                <w:sz w:val="21"/>
                <w:szCs w:val="21"/>
              </w:rPr>
            </w:pPr>
            <w:r w:rsidRPr="0083450F">
              <w:rPr>
                <w:iCs/>
                <w:sz w:val="21"/>
                <w:szCs w:val="21"/>
              </w:rPr>
              <w:t>34.45</w:t>
            </w:r>
          </w:p>
        </w:tc>
        <w:tc>
          <w:tcPr>
            <w:tcW w:w="42.50pt" w:type="dxa"/>
            <w:tcBorders>
              <w:top w:val="nil"/>
              <w:start w:val="nil"/>
              <w:bottom w:val="nil"/>
              <w:end w:val="nil"/>
            </w:tcBorders>
            <w:shd w:val="clear" w:color="auto" w:fill="auto"/>
            <w:vAlign w:val="center"/>
          </w:tcPr>
          <w:p w14:paraId="1A6CDE76" w14:textId="2DC3A172" w:rsidR="00B57126" w:rsidRPr="0083450F" w:rsidRDefault="00B57126" w:rsidP="00B57126">
            <w:pPr>
              <w:jc w:val="center"/>
              <w:rPr>
                <w:iCs/>
                <w:sz w:val="21"/>
                <w:szCs w:val="21"/>
              </w:rPr>
            </w:pPr>
            <w:r w:rsidRPr="0083450F">
              <w:rPr>
                <w:iCs/>
                <w:sz w:val="21"/>
                <w:szCs w:val="21"/>
              </w:rPr>
              <w:t>30.40</w:t>
            </w:r>
          </w:p>
        </w:tc>
        <w:tc>
          <w:tcPr>
            <w:tcW w:w="50.10pt" w:type="dxa"/>
            <w:tcBorders>
              <w:top w:val="nil"/>
              <w:start w:val="nil"/>
              <w:bottom w:val="nil"/>
              <w:end w:val="nil"/>
            </w:tcBorders>
            <w:shd w:val="clear" w:color="auto" w:fill="auto"/>
            <w:vAlign w:val="center"/>
          </w:tcPr>
          <w:p w14:paraId="5D9F0A4A" w14:textId="7B86153B" w:rsidR="00B57126" w:rsidRPr="0083450F" w:rsidRDefault="00B57126" w:rsidP="00B57126">
            <w:pPr>
              <w:jc w:val="center"/>
              <w:rPr>
                <w:iCs/>
                <w:sz w:val="21"/>
                <w:szCs w:val="21"/>
              </w:rPr>
            </w:pPr>
            <w:r w:rsidRPr="0083450F">
              <w:rPr>
                <w:iCs/>
                <w:sz w:val="21"/>
                <w:szCs w:val="21"/>
              </w:rPr>
              <w:t>29.17</w:t>
            </w:r>
          </w:p>
        </w:tc>
        <w:tc>
          <w:tcPr>
            <w:tcW w:w="59.25pt" w:type="dxa"/>
            <w:tcBorders>
              <w:top w:val="nil"/>
              <w:start w:val="nil"/>
              <w:bottom w:val="nil"/>
              <w:end w:val="nil"/>
            </w:tcBorders>
            <w:shd w:val="clear" w:color="auto" w:fill="auto"/>
            <w:vAlign w:val="center"/>
          </w:tcPr>
          <w:p w14:paraId="395AA647" w14:textId="6BD8AE99" w:rsidR="00B57126" w:rsidRPr="0083450F" w:rsidRDefault="00B57126" w:rsidP="00B57126">
            <w:pPr>
              <w:jc w:val="center"/>
              <w:rPr>
                <w:iCs/>
                <w:sz w:val="21"/>
                <w:szCs w:val="21"/>
              </w:rPr>
            </w:pPr>
            <w:r w:rsidRPr="0083450F">
              <w:rPr>
                <w:iCs/>
                <w:sz w:val="21"/>
                <w:szCs w:val="21"/>
              </w:rPr>
              <w:t>28.33</w:t>
            </w:r>
          </w:p>
        </w:tc>
        <w:tc>
          <w:tcPr>
            <w:tcW w:w="59.25pt" w:type="dxa"/>
            <w:tcBorders>
              <w:top w:val="nil"/>
              <w:start w:val="nil"/>
              <w:bottom w:val="nil"/>
              <w:end w:val="nil"/>
            </w:tcBorders>
            <w:shd w:val="clear" w:color="auto" w:fill="auto"/>
            <w:vAlign w:val="center"/>
          </w:tcPr>
          <w:p w14:paraId="65A9D31F" w14:textId="71C66205" w:rsidR="00B57126" w:rsidRPr="0083450F" w:rsidRDefault="00B57126" w:rsidP="00B57126">
            <w:pPr>
              <w:jc w:val="center"/>
              <w:rPr>
                <w:iCs/>
                <w:sz w:val="21"/>
                <w:szCs w:val="21"/>
              </w:rPr>
            </w:pPr>
            <w:r w:rsidRPr="0083450F">
              <w:rPr>
                <w:iCs/>
                <w:sz w:val="21"/>
                <w:szCs w:val="21"/>
              </w:rPr>
              <w:t>33.86</w:t>
            </w:r>
          </w:p>
        </w:tc>
      </w:tr>
      <w:tr w:rsidR="00B57126" w:rsidRPr="002408F7" w14:paraId="0814AC00" w14:textId="77777777" w:rsidTr="00F0237D">
        <w:trPr>
          <w:trHeight w:val="20"/>
          <w:jc w:val="center"/>
        </w:trPr>
        <w:tc>
          <w:tcPr>
            <w:tcW w:w="49.65pt" w:type="dxa"/>
            <w:vMerge/>
            <w:shd w:val="clear" w:color="auto" w:fill="auto"/>
          </w:tcPr>
          <w:p w14:paraId="6FC5BCFC" w14:textId="77777777" w:rsidR="00B57126" w:rsidRPr="002408F7" w:rsidRDefault="00B57126" w:rsidP="00B57126">
            <w:pPr>
              <w:jc w:val="center"/>
              <w:rPr>
                <w:sz w:val="21"/>
                <w:szCs w:val="21"/>
              </w:rPr>
            </w:pPr>
          </w:p>
        </w:tc>
        <w:tc>
          <w:tcPr>
            <w:tcW w:w="85.05pt" w:type="dxa"/>
            <w:shd w:val="clear" w:color="auto" w:fill="auto"/>
            <w:vAlign w:val="center"/>
          </w:tcPr>
          <w:p w14:paraId="0FF00078" w14:textId="414D9BAD" w:rsidR="00B57126" w:rsidRPr="002408F7" w:rsidRDefault="00B57126" w:rsidP="00B57126">
            <w:pPr>
              <w:jc w:val="center"/>
              <w:rPr>
                <w:sz w:val="21"/>
                <w:szCs w:val="21"/>
              </w:rPr>
            </w:pPr>
            <w:proofErr w:type="spellStart"/>
            <w:r w:rsidRPr="002408F7">
              <w:rPr>
                <w:sz w:val="21"/>
                <w:szCs w:val="21"/>
              </w:rPr>
              <w:t>SwinIR</w:t>
            </w:r>
            <w:proofErr w:type="spellEnd"/>
          </w:p>
        </w:tc>
        <w:tc>
          <w:tcPr>
            <w:tcW w:w="42.50pt" w:type="dxa"/>
            <w:vAlign w:val="center"/>
          </w:tcPr>
          <w:p w14:paraId="054EA4E2" w14:textId="6F695955" w:rsidR="00B57126" w:rsidRPr="002408F7" w:rsidRDefault="00B57126" w:rsidP="00B57126">
            <w:pPr>
              <w:jc w:val="center"/>
              <w:rPr>
                <w:iCs/>
                <w:sz w:val="21"/>
                <w:szCs w:val="21"/>
              </w:rPr>
            </w:pPr>
            <w:r w:rsidRPr="002408F7">
              <w:rPr>
                <w:iCs/>
                <w:sz w:val="21"/>
                <w:szCs w:val="21"/>
              </w:rPr>
              <w:t>886K</w:t>
            </w:r>
          </w:p>
        </w:tc>
        <w:tc>
          <w:tcPr>
            <w:tcW w:w="42.55pt" w:type="dxa"/>
            <w:tcBorders>
              <w:top w:val="nil"/>
              <w:start w:val="nil"/>
              <w:bottom w:val="nil"/>
              <w:end w:val="nil"/>
            </w:tcBorders>
            <w:shd w:val="clear" w:color="auto" w:fill="auto"/>
            <w:vAlign w:val="center"/>
          </w:tcPr>
          <w:p w14:paraId="351828CD" w14:textId="6A70DD91" w:rsidR="00B57126" w:rsidRPr="002408F7" w:rsidRDefault="00B57126" w:rsidP="00B57126">
            <w:pPr>
              <w:jc w:val="center"/>
              <w:rPr>
                <w:sz w:val="21"/>
                <w:szCs w:val="21"/>
              </w:rPr>
            </w:pPr>
            <w:r w:rsidRPr="002408F7">
              <w:rPr>
                <w:iCs/>
                <w:sz w:val="21"/>
                <w:szCs w:val="21"/>
                <w:u w:val="single"/>
              </w:rPr>
              <w:t>34.62</w:t>
            </w:r>
          </w:p>
        </w:tc>
        <w:tc>
          <w:tcPr>
            <w:tcW w:w="42.50pt" w:type="dxa"/>
            <w:tcBorders>
              <w:top w:val="nil"/>
              <w:start w:val="nil"/>
              <w:bottom w:val="nil"/>
              <w:end w:val="nil"/>
            </w:tcBorders>
            <w:shd w:val="clear" w:color="auto" w:fill="auto"/>
            <w:vAlign w:val="center"/>
          </w:tcPr>
          <w:p w14:paraId="7AE20AE0" w14:textId="64D01BB2" w:rsidR="00B57126" w:rsidRPr="0083450F" w:rsidRDefault="00B57126" w:rsidP="00B57126">
            <w:pPr>
              <w:jc w:val="center"/>
              <w:rPr>
                <w:iCs/>
                <w:sz w:val="21"/>
                <w:szCs w:val="21"/>
              </w:rPr>
            </w:pPr>
            <w:r w:rsidRPr="0083450F">
              <w:rPr>
                <w:iCs/>
                <w:sz w:val="21"/>
                <w:szCs w:val="21"/>
                <w:u w:val="single"/>
              </w:rPr>
              <w:t>30.54</w:t>
            </w:r>
          </w:p>
        </w:tc>
        <w:tc>
          <w:tcPr>
            <w:tcW w:w="50.10pt" w:type="dxa"/>
            <w:tcBorders>
              <w:top w:val="nil"/>
              <w:start w:val="nil"/>
              <w:bottom w:val="nil"/>
              <w:end w:val="nil"/>
            </w:tcBorders>
            <w:shd w:val="clear" w:color="auto" w:fill="auto"/>
            <w:vAlign w:val="center"/>
          </w:tcPr>
          <w:p w14:paraId="4CC81B60" w14:textId="4A76FC36" w:rsidR="00B57126" w:rsidRPr="002408F7" w:rsidRDefault="00B57126" w:rsidP="00B57126">
            <w:pPr>
              <w:jc w:val="center"/>
              <w:rPr>
                <w:sz w:val="21"/>
                <w:szCs w:val="21"/>
              </w:rPr>
            </w:pPr>
            <w:r w:rsidRPr="002408F7">
              <w:rPr>
                <w:iCs/>
                <w:sz w:val="21"/>
                <w:szCs w:val="21"/>
                <w:u w:val="single"/>
              </w:rPr>
              <w:t>29.20</w:t>
            </w:r>
          </w:p>
        </w:tc>
        <w:tc>
          <w:tcPr>
            <w:tcW w:w="59.25pt" w:type="dxa"/>
            <w:tcBorders>
              <w:top w:val="nil"/>
              <w:start w:val="nil"/>
              <w:bottom w:val="nil"/>
              <w:end w:val="nil"/>
            </w:tcBorders>
            <w:shd w:val="clear" w:color="auto" w:fill="auto"/>
            <w:vAlign w:val="center"/>
          </w:tcPr>
          <w:p w14:paraId="33CF1036" w14:textId="60FAA30B" w:rsidR="00B57126" w:rsidRPr="002408F7" w:rsidRDefault="00B57126" w:rsidP="00B57126">
            <w:pPr>
              <w:jc w:val="center"/>
              <w:rPr>
                <w:sz w:val="21"/>
                <w:szCs w:val="21"/>
              </w:rPr>
            </w:pPr>
            <w:r w:rsidRPr="002408F7">
              <w:rPr>
                <w:iCs/>
                <w:sz w:val="21"/>
                <w:szCs w:val="21"/>
                <w:u w:val="single"/>
              </w:rPr>
              <w:t>28.66</w:t>
            </w:r>
          </w:p>
        </w:tc>
        <w:tc>
          <w:tcPr>
            <w:tcW w:w="59.25pt" w:type="dxa"/>
            <w:tcBorders>
              <w:top w:val="nil"/>
              <w:start w:val="nil"/>
              <w:bottom w:val="nil"/>
              <w:end w:val="nil"/>
            </w:tcBorders>
            <w:shd w:val="clear" w:color="auto" w:fill="auto"/>
            <w:vAlign w:val="center"/>
          </w:tcPr>
          <w:p w14:paraId="29ADB565" w14:textId="677C6716" w:rsidR="00B57126" w:rsidRPr="002408F7" w:rsidRDefault="00B57126" w:rsidP="00B57126">
            <w:pPr>
              <w:jc w:val="center"/>
              <w:rPr>
                <w:sz w:val="21"/>
                <w:szCs w:val="21"/>
              </w:rPr>
            </w:pPr>
            <w:r w:rsidRPr="002408F7">
              <w:rPr>
                <w:iCs/>
                <w:sz w:val="21"/>
                <w:szCs w:val="21"/>
                <w:u w:val="single"/>
              </w:rPr>
              <w:t>33.98</w:t>
            </w:r>
          </w:p>
        </w:tc>
      </w:tr>
      <w:tr w:rsidR="00B57126" w:rsidRPr="002408F7" w14:paraId="4A1A7262" w14:textId="77777777" w:rsidTr="00B140D7">
        <w:trPr>
          <w:trHeight w:val="20"/>
          <w:jc w:val="center"/>
        </w:trPr>
        <w:tc>
          <w:tcPr>
            <w:tcW w:w="49.65pt" w:type="dxa"/>
            <w:vMerge/>
            <w:tcBorders>
              <w:bottom w:val="single" w:sz="12" w:space="0" w:color="auto"/>
            </w:tcBorders>
            <w:shd w:val="clear" w:color="auto" w:fill="auto"/>
          </w:tcPr>
          <w:p w14:paraId="3CB6B8D6" w14:textId="77777777" w:rsidR="00B57126" w:rsidRPr="002408F7" w:rsidRDefault="00B57126" w:rsidP="00B57126">
            <w:pPr>
              <w:jc w:val="center"/>
              <w:rPr>
                <w:sz w:val="21"/>
                <w:szCs w:val="21"/>
              </w:rPr>
            </w:pPr>
          </w:p>
        </w:tc>
        <w:tc>
          <w:tcPr>
            <w:tcW w:w="85.05pt" w:type="dxa"/>
            <w:tcBorders>
              <w:bottom w:val="single" w:sz="12" w:space="0" w:color="auto"/>
            </w:tcBorders>
            <w:shd w:val="clear" w:color="auto" w:fill="auto"/>
            <w:vAlign w:val="center"/>
          </w:tcPr>
          <w:p w14:paraId="48DDC42E" w14:textId="2A8BA597" w:rsidR="00B57126" w:rsidRPr="002408F7" w:rsidRDefault="00B57126" w:rsidP="00B57126">
            <w:pPr>
              <w:jc w:val="center"/>
              <w:rPr>
                <w:iCs/>
                <w:sz w:val="21"/>
                <w:szCs w:val="21"/>
              </w:rPr>
            </w:pPr>
            <w:proofErr w:type="gramStart"/>
            <w:r w:rsidRPr="002408F7">
              <w:rPr>
                <w:iCs/>
                <w:sz w:val="21"/>
                <w:szCs w:val="21"/>
              </w:rPr>
              <w:t>AASR(</w:t>
            </w:r>
            <w:proofErr w:type="gramEnd"/>
            <w:r w:rsidRPr="002408F7">
              <w:rPr>
                <w:iCs/>
                <w:sz w:val="21"/>
                <w:szCs w:val="21"/>
              </w:rPr>
              <w:t>ours)</w:t>
            </w:r>
          </w:p>
        </w:tc>
        <w:tc>
          <w:tcPr>
            <w:tcW w:w="42.50pt" w:type="dxa"/>
            <w:tcBorders>
              <w:bottom w:val="single" w:sz="12" w:space="0" w:color="auto"/>
            </w:tcBorders>
            <w:vAlign w:val="center"/>
          </w:tcPr>
          <w:p w14:paraId="7EBBFBC3" w14:textId="4A5C493A" w:rsidR="00B57126" w:rsidRPr="002408F7" w:rsidRDefault="00B57126" w:rsidP="00B57126">
            <w:pPr>
              <w:jc w:val="center"/>
              <w:rPr>
                <w:iCs/>
                <w:sz w:val="21"/>
                <w:szCs w:val="21"/>
              </w:rPr>
            </w:pPr>
            <w:r w:rsidRPr="002408F7">
              <w:rPr>
                <w:iCs/>
                <w:sz w:val="21"/>
                <w:szCs w:val="21"/>
              </w:rPr>
              <w:t>1128K</w:t>
            </w:r>
          </w:p>
        </w:tc>
        <w:tc>
          <w:tcPr>
            <w:tcW w:w="42.55pt" w:type="dxa"/>
            <w:tcBorders>
              <w:top w:val="nil"/>
              <w:start w:val="nil"/>
              <w:bottom w:val="single" w:sz="12" w:space="0" w:color="auto"/>
              <w:end w:val="nil"/>
            </w:tcBorders>
            <w:shd w:val="clear" w:color="auto" w:fill="auto"/>
            <w:vAlign w:val="center"/>
          </w:tcPr>
          <w:p w14:paraId="0CB66CFE" w14:textId="517218D3" w:rsidR="00B57126" w:rsidRPr="002408F7" w:rsidRDefault="00B57126" w:rsidP="00B57126">
            <w:pPr>
              <w:jc w:val="center"/>
              <w:rPr>
                <w:iCs/>
                <w:sz w:val="21"/>
                <w:szCs w:val="21"/>
              </w:rPr>
            </w:pPr>
            <w:r w:rsidRPr="002408F7">
              <w:rPr>
                <w:b/>
                <w:bCs/>
                <w:iCs/>
                <w:sz w:val="21"/>
                <w:szCs w:val="21"/>
              </w:rPr>
              <w:t>34.78</w:t>
            </w:r>
          </w:p>
        </w:tc>
        <w:tc>
          <w:tcPr>
            <w:tcW w:w="42.50pt" w:type="dxa"/>
            <w:tcBorders>
              <w:top w:val="nil"/>
              <w:start w:val="nil"/>
              <w:bottom w:val="single" w:sz="12" w:space="0" w:color="auto"/>
              <w:end w:val="nil"/>
            </w:tcBorders>
            <w:shd w:val="clear" w:color="auto" w:fill="auto"/>
            <w:vAlign w:val="center"/>
          </w:tcPr>
          <w:p w14:paraId="4D7FF735" w14:textId="212F3FEE" w:rsidR="00B57126" w:rsidRPr="002408F7" w:rsidRDefault="00B57126" w:rsidP="00B57126">
            <w:pPr>
              <w:jc w:val="center"/>
              <w:rPr>
                <w:iCs/>
                <w:sz w:val="21"/>
                <w:szCs w:val="21"/>
              </w:rPr>
            </w:pPr>
            <w:r w:rsidRPr="002408F7">
              <w:rPr>
                <w:b/>
                <w:bCs/>
                <w:iCs/>
                <w:sz w:val="21"/>
                <w:szCs w:val="21"/>
              </w:rPr>
              <w:t>30.62</w:t>
            </w:r>
          </w:p>
        </w:tc>
        <w:tc>
          <w:tcPr>
            <w:tcW w:w="50.10pt" w:type="dxa"/>
            <w:tcBorders>
              <w:top w:val="nil"/>
              <w:start w:val="nil"/>
              <w:bottom w:val="single" w:sz="12" w:space="0" w:color="auto"/>
              <w:end w:val="nil"/>
            </w:tcBorders>
            <w:shd w:val="clear" w:color="auto" w:fill="auto"/>
            <w:vAlign w:val="center"/>
          </w:tcPr>
          <w:p w14:paraId="413B892A" w14:textId="2CB448CE" w:rsidR="00B57126" w:rsidRPr="002408F7" w:rsidRDefault="00B57126" w:rsidP="00B57126">
            <w:pPr>
              <w:jc w:val="center"/>
              <w:rPr>
                <w:iCs/>
                <w:sz w:val="21"/>
                <w:szCs w:val="21"/>
              </w:rPr>
            </w:pPr>
            <w:r w:rsidRPr="002408F7">
              <w:rPr>
                <w:b/>
                <w:bCs/>
                <w:iCs/>
                <w:sz w:val="21"/>
                <w:szCs w:val="21"/>
              </w:rPr>
              <w:t>29.29</w:t>
            </w:r>
          </w:p>
        </w:tc>
        <w:tc>
          <w:tcPr>
            <w:tcW w:w="59.25pt" w:type="dxa"/>
            <w:tcBorders>
              <w:top w:val="nil"/>
              <w:start w:val="nil"/>
              <w:bottom w:val="single" w:sz="12" w:space="0" w:color="auto"/>
              <w:end w:val="nil"/>
            </w:tcBorders>
            <w:shd w:val="clear" w:color="auto" w:fill="auto"/>
            <w:vAlign w:val="center"/>
          </w:tcPr>
          <w:p w14:paraId="2409F317" w14:textId="1B59DB48" w:rsidR="00B57126" w:rsidRPr="002408F7" w:rsidRDefault="00B57126" w:rsidP="00B57126">
            <w:pPr>
              <w:jc w:val="center"/>
              <w:rPr>
                <w:iCs/>
                <w:sz w:val="21"/>
                <w:szCs w:val="21"/>
              </w:rPr>
            </w:pPr>
            <w:r w:rsidRPr="002408F7">
              <w:rPr>
                <w:b/>
                <w:bCs/>
                <w:iCs/>
                <w:sz w:val="21"/>
                <w:szCs w:val="21"/>
              </w:rPr>
              <w:t>28.99</w:t>
            </w:r>
          </w:p>
        </w:tc>
        <w:tc>
          <w:tcPr>
            <w:tcW w:w="59.25pt" w:type="dxa"/>
            <w:tcBorders>
              <w:top w:val="nil"/>
              <w:start w:val="nil"/>
              <w:bottom w:val="single" w:sz="12" w:space="0" w:color="auto"/>
              <w:end w:val="nil"/>
            </w:tcBorders>
            <w:shd w:val="clear" w:color="auto" w:fill="auto"/>
            <w:vAlign w:val="center"/>
          </w:tcPr>
          <w:p w14:paraId="2CBF833C" w14:textId="613E27D4" w:rsidR="00B57126" w:rsidRPr="002408F7" w:rsidRDefault="00B57126" w:rsidP="00B57126">
            <w:pPr>
              <w:jc w:val="center"/>
              <w:rPr>
                <w:iCs/>
                <w:sz w:val="21"/>
                <w:szCs w:val="21"/>
              </w:rPr>
            </w:pPr>
            <w:r w:rsidRPr="002408F7">
              <w:rPr>
                <w:b/>
                <w:bCs/>
                <w:iCs/>
                <w:sz w:val="21"/>
                <w:szCs w:val="21"/>
              </w:rPr>
              <w:t>34.43</w:t>
            </w:r>
          </w:p>
        </w:tc>
      </w:tr>
    </w:tbl>
    <w:p w14:paraId="3255F9CD" w14:textId="3BFBE01F" w:rsidR="000405DA" w:rsidRDefault="000405DA" w:rsidP="00B140D7">
      <w:pPr>
        <w:adjustRightInd w:val="0"/>
        <w:snapToGrid w:val="0"/>
        <w:spacing w:line="15pt" w:lineRule="auto"/>
        <w:rPr>
          <w:sz w:val="21"/>
          <w:szCs w:val="21"/>
        </w:rPr>
      </w:pPr>
    </w:p>
    <w:p w14:paraId="48D1D85B" w14:textId="77777777" w:rsidR="00B0057F" w:rsidRDefault="00B0057F" w:rsidP="00B140D7">
      <w:pPr>
        <w:adjustRightInd w:val="0"/>
        <w:snapToGrid w:val="0"/>
        <w:spacing w:line="15pt" w:lineRule="auto"/>
        <w:rPr>
          <w:sz w:val="21"/>
          <w:szCs w:val="21"/>
        </w:rPr>
      </w:pPr>
    </w:p>
    <w:p w14:paraId="38E81470" w14:textId="430F0595"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-7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B57126">
        <w:trPr>
          <w:trHeight w:val="20"/>
          <w:jc w:val="center"/>
        </w:trPr>
        <w:tc>
          <w:tcPr>
            <w:tcW w:w="49.65pt" w:type="dxa"/>
            <w:tcBorders>
              <w:top w:val="single" w:sz="12" w:space="0" w:color="auto"/>
              <w:bottom w:val="single" w:sz="4"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2C1023" w:rsidRPr="002408F7" w14:paraId="67958EC1" w14:textId="77777777" w:rsidTr="00C42AC7">
        <w:trPr>
          <w:trHeight w:val="20"/>
          <w:jc w:val="center"/>
        </w:trPr>
        <w:tc>
          <w:tcPr>
            <w:tcW w:w="49.65pt" w:type="dxa"/>
            <w:vMerge w:val="restart"/>
            <w:tcBorders>
              <w:top w:val="single" w:sz="4" w:space="0" w:color="auto"/>
            </w:tcBorders>
            <w:shd w:val="clear" w:color="auto" w:fill="auto"/>
            <w:vAlign w:val="center"/>
          </w:tcPr>
          <w:p w14:paraId="0A45AF5C" w14:textId="77777777" w:rsidR="002C1023" w:rsidRPr="002408F7" w:rsidRDefault="002C1023" w:rsidP="000A10BE">
            <w:pPr>
              <w:jc w:val="center"/>
              <w:rPr>
                <w:sz w:val="21"/>
                <w:szCs w:val="21"/>
              </w:rPr>
            </w:pPr>
            <w:r w:rsidRPr="002408F7">
              <w:rPr>
                <w:sz w:val="21"/>
                <w:szCs w:val="21"/>
              </w:rPr>
              <w:t>×</w:t>
            </w:r>
            <w:r>
              <w:rPr>
                <w:szCs w:val="21"/>
              </w:rPr>
              <w:t>4</w:t>
            </w:r>
          </w:p>
        </w:tc>
        <w:tc>
          <w:tcPr>
            <w:tcW w:w="85.05pt" w:type="dxa"/>
            <w:tcBorders>
              <w:top w:val="single" w:sz="4" w:space="0" w:color="auto"/>
            </w:tcBorders>
            <w:shd w:val="clear" w:color="auto" w:fill="auto"/>
            <w:vAlign w:val="center"/>
          </w:tcPr>
          <w:p w14:paraId="2E6520E8" w14:textId="77777777" w:rsidR="002C1023" w:rsidRPr="002408F7" w:rsidRDefault="002C1023"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78AC3EDE" w14:textId="77777777" w:rsidR="002C1023" w:rsidRPr="002408F7" w:rsidRDefault="002C1023"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02F4BBA5" w14:textId="77777777" w:rsidR="002C1023" w:rsidRPr="002408F7" w:rsidRDefault="002C1023" w:rsidP="000A10BE">
            <w:pPr>
              <w:jc w:val="center"/>
              <w:rPr>
                <w:sz w:val="21"/>
                <w:szCs w:val="21"/>
              </w:rPr>
            </w:pPr>
            <w:r w:rsidRPr="002408F7">
              <w:rPr>
                <w:iCs/>
                <w:sz w:val="21"/>
                <w:szCs w:val="21"/>
              </w:rPr>
              <w:t>30.48</w:t>
            </w:r>
          </w:p>
        </w:tc>
        <w:tc>
          <w:tcPr>
            <w:tcW w:w="42.50pt" w:type="dxa"/>
            <w:tcBorders>
              <w:top w:val="single" w:sz="4" w:space="0" w:color="auto"/>
              <w:start w:val="nil"/>
              <w:bottom w:val="nil"/>
              <w:end w:val="nil"/>
            </w:tcBorders>
            <w:shd w:val="clear" w:color="auto" w:fill="auto"/>
            <w:vAlign w:val="center"/>
          </w:tcPr>
          <w:p w14:paraId="01CF5920" w14:textId="77777777" w:rsidR="002C1023" w:rsidRPr="002408F7" w:rsidRDefault="002C1023" w:rsidP="000A10BE">
            <w:pPr>
              <w:jc w:val="center"/>
              <w:rPr>
                <w:sz w:val="21"/>
                <w:szCs w:val="21"/>
              </w:rPr>
            </w:pPr>
            <w:r w:rsidRPr="002408F7">
              <w:rPr>
                <w:iCs/>
                <w:sz w:val="21"/>
                <w:szCs w:val="21"/>
              </w:rPr>
              <w:t>27.49</w:t>
            </w:r>
          </w:p>
        </w:tc>
        <w:tc>
          <w:tcPr>
            <w:tcW w:w="50.10pt" w:type="dxa"/>
            <w:tcBorders>
              <w:top w:val="single" w:sz="4" w:space="0" w:color="auto"/>
              <w:start w:val="nil"/>
              <w:bottom w:val="nil"/>
              <w:end w:val="nil"/>
            </w:tcBorders>
            <w:shd w:val="clear" w:color="auto" w:fill="auto"/>
            <w:vAlign w:val="center"/>
          </w:tcPr>
          <w:p w14:paraId="0A9ACC3D" w14:textId="77777777" w:rsidR="002C1023" w:rsidRPr="002408F7" w:rsidRDefault="002C1023" w:rsidP="000A10BE">
            <w:pPr>
              <w:jc w:val="center"/>
              <w:rPr>
                <w:sz w:val="21"/>
                <w:szCs w:val="21"/>
              </w:rPr>
            </w:pPr>
            <w:r w:rsidRPr="002408F7">
              <w:rPr>
                <w:iCs/>
                <w:sz w:val="21"/>
                <w:szCs w:val="21"/>
              </w:rPr>
              <w:t>26.90</w:t>
            </w:r>
          </w:p>
        </w:tc>
        <w:tc>
          <w:tcPr>
            <w:tcW w:w="59.25pt" w:type="dxa"/>
            <w:tcBorders>
              <w:top w:val="single" w:sz="4" w:space="0" w:color="auto"/>
              <w:start w:val="nil"/>
              <w:bottom w:val="nil"/>
              <w:end w:val="nil"/>
            </w:tcBorders>
            <w:shd w:val="clear" w:color="auto" w:fill="auto"/>
            <w:vAlign w:val="center"/>
          </w:tcPr>
          <w:p w14:paraId="6F99FFB1" w14:textId="77777777" w:rsidR="002C1023" w:rsidRPr="002408F7" w:rsidRDefault="002C1023" w:rsidP="000A10BE">
            <w:pPr>
              <w:jc w:val="center"/>
              <w:rPr>
                <w:sz w:val="21"/>
                <w:szCs w:val="21"/>
              </w:rPr>
            </w:pPr>
            <w:r w:rsidRPr="002408F7">
              <w:rPr>
                <w:iCs/>
                <w:sz w:val="21"/>
                <w:szCs w:val="21"/>
              </w:rPr>
              <w:t>24.52</w:t>
            </w:r>
          </w:p>
        </w:tc>
        <w:tc>
          <w:tcPr>
            <w:tcW w:w="59.25pt" w:type="dxa"/>
            <w:tcBorders>
              <w:top w:val="single" w:sz="4" w:space="0" w:color="auto"/>
              <w:start w:val="nil"/>
              <w:bottom w:val="nil"/>
              <w:end w:val="nil"/>
            </w:tcBorders>
            <w:shd w:val="clear" w:color="auto" w:fill="auto"/>
            <w:vAlign w:val="center"/>
          </w:tcPr>
          <w:p w14:paraId="01F32315" w14:textId="77777777" w:rsidR="002C1023" w:rsidRPr="002408F7" w:rsidRDefault="002C1023" w:rsidP="000A10BE">
            <w:pPr>
              <w:jc w:val="center"/>
              <w:rPr>
                <w:sz w:val="21"/>
                <w:szCs w:val="21"/>
              </w:rPr>
            </w:pPr>
            <w:r w:rsidRPr="002408F7">
              <w:rPr>
                <w:iCs/>
                <w:sz w:val="21"/>
                <w:szCs w:val="21"/>
              </w:rPr>
              <w:t>27.66</w:t>
            </w:r>
          </w:p>
        </w:tc>
      </w:tr>
      <w:tr w:rsidR="002C1023" w:rsidRPr="002408F7" w14:paraId="4CA05015" w14:textId="77777777" w:rsidTr="00846633">
        <w:trPr>
          <w:trHeight w:val="20"/>
          <w:jc w:val="center"/>
        </w:trPr>
        <w:tc>
          <w:tcPr>
            <w:tcW w:w="49.65pt" w:type="dxa"/>
            <w:vMerge/>
            <w:shd w:val="clear" w:color="auto" w:fill="auto"/>
          </w:tcPr>
          <w:p w14:paraId="6F926FCF" w14:textId="77777777" w:rsidR="002C1023" w:rsidRPr="002408F7" w:rsidRDefault="002C1023" w:rsidP="000A10BE">
            <w:pPr>
              <w:jc w:val="center"/>
              <w:rPr>
                <w:sz w:val="21"/>
                <w:szCs w:val="21"/>
              </w:rPr>
            </w:pPr>
          </w:p>
        </w:tc>
        <w:tc>
          <w:tcPr>
            <w:tcW w:w="85.05pt" w:type="dxa"/>
            <w:shd w:val="clear" w:color="auto" w:fill="auto"/>
            <w:vAlign w:val="center"/>
          </w:tcPr>
          <w:p w14:paraId="5FD8460B" w14:textId="77777777" w:rsidR="002C1023" w:rsidRPr="002408F7" w:rsidRDefault="002C1023" w:rsidP="000A10BE">
            <w:pPr>
              <w:jc w:val="center"/>
              <w:rPr>
                <w:sz w:val="21"/>
                <w:szCs w:val="21"/>
              </w:rPr>
            </w:pPr>
            <w:r w:rsidRPr="002408F7">
              <w:rPr>
                <w:sz w:val="21"/>
                <w:szCs w:val="21"/>
              </w:rPr>
              <w:t>FSRCNN</w:t>
            </w:r>
          </w:p>
        </w:tc>
        <w:tc>
          <w:tcPr>
            <w:tcW w:w="42.50pt" w:type="dxa"/>
            <w:vAlign w:val="center"/>
          </w:tcPr>
          <w:p w14:paraId="0703F8EE" w14:textId="77777777" w:rsidR="002C1023" w:rsidRPr="002408F7" w:rsidRDefault="002C1023"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2C1023" w:rsidRPr="002408F7" w:rsidRDefault="002C1023"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2C1023" w:rsidRPr="002408F7" w:rsidRDefault="002C1023"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2C1023" w:rsidRPr="002408F7" w:rsidRDefault="002C1023"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2C1023" w:rsidRPr="002408F7" w:rsidRDefault="002C1023"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2C1023" w:rsidRPr="002408F7" w:rsidRDefault="002C1023" w:rsidP="000A10BE">
            <w:pPr>
              <w:jc w:val="center"/>
              <w:rPr>
                <w:sz w:val="21"/>
                <w:szCs w:val="21"/>
              </w:rPr>
            </w:pPr>
            <w:r w:rsidRPr="002408F7">
              <w:rPr>
                <w:iCs/>
                <w:sz w:val="21"/>
                <w:szCs w:val="21"/>
              </w:rPr>
              <w:t>27.90</w:t>
            </w:r>
          </w:p>
        </w:tc>
      </w:tr>
      <w:tr w:rsidR="002C1023" w:rsidRPr="002408F7" w14:paraId="44909B85" w14:textId="77777777" w:rsidTr="00846633">
        <w:trPr>
          <w:trHeight w:val="20"/>
          <w:jc w:val="center"/>
        </w:trPr>
        <w:tc>
          <w:tcPr>
            <w:tcW w:w="49.65pt" w:type="dxa"/>
            <w:vMerge/>
            <w:shd w:val="clear" w:color="auto" w:fill="auto"/>
          </w:tcPr>
          <w:p w14:paraId="3D2D0ABF" w14:textId="77777777" w:rsidR="002C1023" w:rsidRPr="002408F7" w:rsidRDefault="002C1023" w:rsidP="000A10BE">
            <w:pPr>
              <w:jc w:val="center"/>
              <w:rPr>
                <w:sz w:val="21"/>
                <w:szCs w:val="21"/>
              </w:rPr>
            </w:pPr>
          </w:p>
        </w:tc>
        <w:tc>
          <w:tcPr>
            <w:tcW w:w="85.05pt" w:type="dxa"/>
            <w:shd w:val="clear" w:color="auto" w:fill="auto"/>
            <w:vAlign w:val="center"/>
          </w:tcPr>
          <w:p w14:paraId="0402286B" w14:textId="77777777" w:rsidR="002C1023" w:rsidRPr="002408F7" w:rsidRDefault="002C1023" w:rsidP="000A10BE">
            <w:pPr>
              <w:jc w:val="center"/>
              <w:rPr>
                <w:sz w:val="21"/>
                <w:szCs w:val="21"/>
              </w:rPr>
            </w:pPr>
            <w:r w:rsidRPr="002408F7">
              <w:rPr>
                <w:iCs/>
                <w:sz w:val="21"/>
                <w:szCs w:val="21"/>
              </w:rPr>
              <w:t>VDSR</w:t>
            </w:r>
          </w:p>
        </w:tc>
        <w:tc>
          <w:tcPr>
            <w:tcW w:w="42.50pt" w:type="dxa"/>
            <w:vAlign w:val="center"/>
          </w:tcPr>
          <w:p w14:paraId="61D53AFB" w14:textId="77777777" w:rsidR="002C1023" w:rsidRPr="002408F7" w:rsidRDefault="002C1023"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2C1023" w:rsidRPr="002408F7" w:rsidRDefault="002C1023"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2C1023" w:rsidRPr="002408F7" w:rsidRDefault="002C1023"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2C1023" w:rsidRPr="002408F7" w:rsidRDefault="002C1023"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2C1023" w:rsidRPr="002408F7" w:rsidRDefault="002C1023"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2C1023" w:rsidRPr="002408F7" w:rsidRDefault="002C1023" w:rsidP="000A10BE">
            <w:pPr>
              <w:jc w:val="center"/>
              <w:rPr>
                <w:sz w:val="21"/>
                <w:szCs w:val="21"/>
              </w:rPr>
            </w:pPr>
            <w:r w:rsidRPr="002408F7">
              <w:rPr>
                <w:iCs/>
                <w:sz w:val="21"/>
                <w:szCs w:val="21"/>
              </w:rPr>
              <w:t>28.83</w:t>
            </w:r>
          </w:p>
        </w:tc>
      </w:tr>
      <w:tr w:rsidR="002C1023" w:rsidRPr="002408F7" w14:paraId="39FB40D6" w14:textId="77777777" w:rsidTr="00846633">
        <w:trPr>
          <w:trHeight w:val="20"/>
          <w:jc w:val="center"/>
        </w:trPr>
        <w:tc>
          <w:tcPr>
            <w:tcW w:w="49.65pt" w:type="dxa"/>
            <w:vMerge/>
            <w:shd w:val="clear" w:color="auto" w:fill="auto"/>
          </w:tcPr>
          <w:p w14:paraId="7AAB2085" w14:textId="77777777" w:rsidR="002C1023" w:rsidRPr="002408F7" w:rsidRDefault="002C1023" w:rsidP="000A10BE">
            <w:pPr>
              <w:jc w:val="center"/>
              <w:rPr>
                <w:sz w:val="21"/>
                <w:szCs w:val="21"/>
              </w:rPr>
            </w:pPr>
          </w:p>
        </w:tc>
        <w:tc>
          <w:tcPr>
            <w:tcW w:w="85.05pt" w:type="dxa"/>
            <w:shd w:val="clear" w:color="auto" w:fill="auto"/>
            <w:vAlign w:val="center"/>
          </w:tcPr>
          <w:p w14:paraId="120B7B0A" w14:textId="77777777" w:rsidR="002C1023" w:rsidRPr="002408F7" w:rsidRDefault="002C1023" w:rsidP="000A10BE">
            <w:pPr>
              <w:jc w:val="center"/>
              <w:rPr>
                <w:sz w:val="21"/>
                <w:szCs w:val="21"/>
              </w:rPr>
            </w:pPr>
            <w:r w:rsidRPr="002408F7">
              <w:rPr>
                <w:iCs/>
                <w:sz w:val="21"/>
                <w:szCs w:val="21"/>
              </w:rPr>
              <w:t>DRCN</w:t>
            </w:r>
          </w:p>
        </w:tc>
        <w:tc>
          <w:tcPr>
            <w:tcW w:w="42.50pt" w:type="dxa"/>
            <w:vAlign w:val="center"/>
          </w:tcPr>
          <w:p w14:paraId="5D7BF7B0" w14:textId="77777777" w:rsidR="002C1023" w:rsidRPr="002408F7" w:rsidRDefault="002C1023"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2C1023" w:rsidRPr="002408F7" w:rsidRDefault="002C1023"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2C1023" w:rsidRPr="002408F7" w:rsidRDefault="002C1023"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2C1023" w:rsidRPr="002408F7" w:rsidRDefault="002C1023"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2C1023" w:rsidRPr="002408F7" w:rsidRDefault="002C1023"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2C1023" w:rsidRPr="002408F7" w:rsidRDefault="002C1023" w:rsidP="000A10BE">
            <w:pPr>
              <w:jc w:val="center"/>
              <w:rPr>
                <w:sz w:val="21"/>
                <w:szCs w:val="21"/>
              </w:rPr>
            </w:pPr>
            <w:r w:rsidRPr="002408F7">
              <w:rPr>
                <w:iCs/>
                <w:sz w:val="21"/>
                <w:szCs w:val="21"/>
              </w:rPr>
              <w:t>28.98</w:t>
            </w:r>
          </w:p>
        </w:tc>
      </w:tr>
      <w:tr w:rsidR="002C1023" w:rsidRPr="002408F7" w14:paraId="03902595" w14:textId="77777777" w:rsidTr="00846633">
        <w:trPr>
          <w:trHeight w:val="20"/>
          <w:jc w:val="center"/>
        </w:trPr>
        <w:tc>
          <w:tcPr>
            <w:tcW w:w="49.65pt" w:type="dxa"/>
            <w:vMerge/>
            <w:shd w:val="clear" w:color="auto" w:fill="auto"/>
          </w:tcPr>
          <w:p w14:paraId="76F329EE" w14:textId="77777777" w:rsidR="002C1023" w:rsidRPr="002408F7" w:rsidRDefault="002C1023" w:rsidP="000A10BE">
            <w:pPr>
              <w:jc w:val="center"/>
              <w:rPr>
                <w:sz w:val="21"/>
                <w:szCs w:val="21"/>
              </w:rPr>
            </w:pPr>
          </w:p>
        </w:tc>
        <w:tc>
          <w:tcPr>
            <w:tcW w:w="85.05pt" w:type="dxa"/>
            <w:shd w:val="clear" w:color="auto" w:fill="auto"/>
            <w:vAlign w:val="center"/>
          </w:tcPr>
          <w:p w14:paraId="699C87A5" w14:textId="77777777" w:rsidR="002C1023" w:rsidRPr="002408F7" w:rsidRDefault="002C1023" w:rsidP="000A10BE">
            <w:pPr>
              <w:jc w:val="center"/>
              <w:rPr>
                <w:sz w:val="21"/>
                <w:szCs w:val="21"/>
              </w:rPr>
            </w:pPr>
            <w:proofErr w:type="spellStart"/>
            <w:r w:rsidRPr="002408F7">
              <w:rPr>
                <w:sz w:val="21"/>
                <w:szCs w:val="21"/>
              </w:rPr>
              <w:t>LapSRN</w:t>
            </w:r>
            <w:proofErr w:type="spellEnd"/>
          </w:p>
        </w:tc>
        <w:tc>
          <w:tcPr>
            <w:tcW w:w="42.50pt" w:type="dxa"/>
            <w:vAlign w:val="center"/>
          </w:tcPr>
          <w:p w14:paraId="350CAC45" w14:textId="77777777" w:rsidR="002C1023" w:rsidRPr="002408F7" w:rsidRDefault="002C1023"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2C1023" w:rsidRPr="002408F7" w:rsidRDefault="002C1023"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2C1023" w:rsidRPr="002408F7" w:rsidRDefault="002C1023"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2C1023" w:rsidRPr="002408F7" w:rsidRDefault="002C1023"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2C1023" w:rsidRPr="002408F7" w:rsidRDefault="002C1023"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2C1023" w:rsidRPr="002408F7" w:rsidRDefault="002C1023" w:rsidP="000A10BE">
            <w:pPr>
              <w:jc w:val="center"/>
              <w:rPr>
                <w:sz w:val="21"/>
                <w:szCs w:val="21"/>
              </w:rPr>
            </w:pPr>
            <w:r w:rsidRPr="002408F7">
              <w:rPr>
                <w:iCs/>
                <w:sz w:val="21"/>
                <w:szCs w:val="21"/>
              </w:rPr>
              <w:t>29.09</w:t>
            </w:r>
          </w:p>
        </w:tc>
      </w:tr>
      <w:tr w:rsidR="002C1023" w:rsidRPr="002408F7" w14:paraId="17E32073" w14:textId="77777777" w:rsidTr="00846633">
        <w:trPr>
          <w:trHeight w:val="20"/>
          <w:jc w:val="center"/>
        </w:trPr>
        <w:tc>
          <w:tcPr>
            <w:tcW w:w="49.65pt" w:type="dxa"/>
            <w:vMerge/>
            <w:shd w:val="clear" w:color="auto" w:fill="auto"/>
          </w:tcPr>
          <w:p w14:paraId="4BFE81F8" w14:textId="77777777" w:rsidR="002C1023" w:rsidRPr="002408F7" w:rsidRDefault="002C1023" w:rsidP="000A10BE">
            <w:pPr>
              <w:jc w:val="center"/>
              <w:rPr>
                <w:sz w:val="21"/>
                <w:szCs w:val="21"/>
              </w:rPr>
            </w:pPr>
          </w:p>
        </w:tc>
        <w:tc>
          <w:tcPr>
            <w:tcW w:w="85.05pt" w:type="dxa"/>
            <w:shd w:val="clear" w:color="auto" w:fill="auto"/>
            <w:vAlign w:val="center"/>
          </w:tcPr>
          <w:p w14:paraId="7DCCF3D0" w14:textId="77777777" w:rsidR="002C1023" w:rsidRPr="002408F7" w:rsidRDefault="002C1023" w:rsidP="000A10BE">
            <w:pPr>
              <w:jc w:val="center"/>
              <w:rPr>
                <w:sz w:val="21"/>
                <w:szCs w:val="21"/>
              </w:rPr>
            </w:pPr>
            <w:r w:rsidRPr="002408F7">
              <w:rPr>
                <w:sz w:val="21"/>
                <w:szCs w:val="21"/>
              </w:rPr>
              <w:t>DRRN</w:t>
            </w:r>
          </w:p>
        </w:tc>
        <w:tc>
          <w:tcPr>
            <w:tcW w:w="42.50pt" w:type="dxa"/>
            <w:vAlign w:val="center"/>
          </w:tcPr>
          <w:p w14:paraId="3AB261E8" w14:textId="77777777" w:rsidR="002C1023" w:rsidRPr="002408F7" w:rsidRDefault="002C1023"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2C1023" w:rsidRPr="002408F7" w:rsidRDefault="002C1023"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2C1023" w:rsidRPr="002408F7" w:rsidRDefault="002C1023"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2C1023" w:rsidRPr="002408F7" w:rsidRDefault="002C1023"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2C1023" w:rsidRPr="002408F7" w:rsidRDefault="002C1023"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2C1023" w:rsidRPr="002408F7" w:rsidRDefault="002C1023" w:rsidP="000A10BE">
            <w:pPr>
              <w:jc w:val="center"/>
              <w:rPr>
                <w:iCs/>
                <w:sz w:val="21"/>
                <w:szCs w:val="21"/>
              </w:rPr>
            </w:pPr>
            <w:r w:rsidRPr="002408F7">
              <w:rPr>
                <w:sz w:val="21"/>
                <w:szCs w:val="21"/>
              </w:rPr>
              <w:t>28.98</w:t>
            </w:r>
          </w:p>
        </w:tc>
      </w:tr>
      <w:tr w:rsidR="002C1023" w:rsidRPr="002408F7" w14:paraId="217FEB4B" w14:textId="77777777" w:rsidTr="00846633">
        <w:trPr>
          <w:trHeight w:val="20"/>
          <w:jc w:val="center"/>
        </w:trPr>
        <w:tc>
          <w:tcPr>
            <w:tcW w:w="49.65pt" w:type="dxa"/>
            <w:vMerge/>
            <w:shd w:val="clear" w:color="auto" w:fill="auto"/>
          </w:tcPr>
          <w:p w14:paraId="7F60983E" w14:textId="77777777" w:rsidR="002C1023" w:rsidRPr="002408F7" w:rsidRDefault="002C1023" w:rsidP="000A10BE">
            <w:pPr>
              <w:jc w:val="center"/>
              <w:rPr>
                <w:sz w:val="21"/>
                <w:szCs w:val="21"/>
              </w:rPr>
            </w:pPr>
          </w:p>
        </w:tc>
        <w:tc>
          <w:tcPr>
            <w:tcW w:w="85.05pt" w:type="dxa"/>
            <w:shd w:val="clear" w:color="auto" w:fill="auto"/>
            <w:vAlign w:val="center"/>
          </w:tcPr>
          <w:p w14:paraId="37BD72C4" w14:textId="77777777" w:rsidR="002C1023" w:rsidRPr="002408F7" w:rsidRDefault="002C1023" w:rsidP="000A10BE">
            <w:pPr>
              <w:jc w:val="center"/>
              <w:rPr>
                <w:sz w:val="21"/>
                <w:szCs w:val="21"/>
              </w:rPr>
            </w:pPr>
            <w:proofErr w:type="spellStart"/>
            <w:r w:rsidRPr="002408F7">
              <w:rPr>
                <w:sz w:val="21"/>
                <w:szCs w:val="21"/>
              </w:rPr>
              <w:t>MemNet</w:t>
            </w:r>
            <w:proofErr w:type="spellEnd"/>
          </w:p>
        </w:tc>
        <w:tc>
          <w:tcPr>
            <w:tcW w:w="42.50pt" w:type="dxa"/>
            <w:vAlign w:val="center"/>
          </w:tcPr>
          <w:p w14:paraId="79E8A6EF" w14:textId="77777777" w:rsidR="002C1023" w:rsidRPr="002408F7" w:rsidRDefault="002C1023"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2C1023" w:rsidRPr="002408F7" w:rsidRDefault="002C1023"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2C1023" w:rsidRPr="002408F7" w:rsidRDefault="002C1023"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2C1023" w:rsidRPr="002408F7" w:rsidRDefault="002C1023"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2C1023" w:rsidRPr="002408F7" w:rsidRDefault="002C1023"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2C1023" w:rsidRPr="002408F7" w:rsidRDefault="002C1023" w:rsidP="000A10BE">
            <w:pPr>
              <w:jc w:val="center"/>
              <w:rPr>
                <w:sz w:val="21"/>
                <w:szCs w:val="21"/>
              </w:rPr>
            </w:pPr>
            <w:r w:rsidRPr="002408F7">
              <w:rPr>
                <w:iCs/>
                <w:sz w:val="21"/>
                <w:szCs w:val="21"/>
              </w:rPr>
              <w:t>29.42</w:t>
            </w:r>
          </w:p>
        </w:tc>
      </w:tr>
      <w:tr w:rsidR="002C1023" w:rsidRPr="002408F7" w14:paraId="44609A0D" w14:textId="77777777" w:rsidTr="00846633">
        <w:trPr>
          <w:trHeight w:val="20"/>
          <w:jc w:val="center"/>
        </w:trPr>
        <w:tc>
          <w:tcPr>
            <w:tcW w:w="49.65pt" w:type="dxa"/>
            <w:vMerge/>
            <w:shd w:val="clear" w:color="auto" w:fill="auto"/>
          </w:tcPr>
          <w:p w14:paraId="43726F7E" w14:textId="77777777" w:rsidR="002C1023" w:rsidRPr="002408F7" w:rsidRDefault="002C1023" w:rsidP="000A10BE">
            <w:pPr>
              <w:jc w:val="center"/>
              <w:rPr>
                <w:sz w:val="21"/>
                <w:szCs w:val="21"/>
              </w:rPr>
            </w:pPr>
          </w:p>
        </w:tc>
        <w:tc>
          <w:tcPr>
            <w:tcW w:w="85.05pt" w:type="dxa"/>
            <w:shd w:val="clear" w:color="auto" w:fill="auto"/>
            <w:vAlign w:val="center"/>
          </w:tcPr>
          <w:p w14:paraId="182C070C" w14:textId="77777777" w:rsidR="002C1023" w:rsidRPr="002408F7" w:rsidRDefault="002C1023" w:rsidP="000A10BE">
            <w:pPr>
              <w:jc w:val="center"/>
              <w:rPr>
                <w:sz w:val="21"/>
                <w:szCs w:val="21"/>
              </w:rPr>
            </w:pPr>
            <w:r w:rsidRPr="002408F7">
              <w:rPr>
                <w:sz w:val="21"/>
                <w:szCs w:val="21"/>
              </w:rPr>
              <w:t>SRMDNF</w:t>
            </w:r>
          </w:p>
        </w:tc>
        <w:tc>
          <w:tcPr>
            <w:tcW w:w="42.50pt" w:type="dxa"/>
            <w:vAlign w:val="center"/>
          </w:tcPr>
          <w:p w14:paraId="6C171BC4" w14:textId="77777777" w:rsidR="002C1023" w:rsidRPr="002408F7" w:rsidRDefault="002C1023"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2C1023" w:rsidRPr="002408F7" w:rsidRDefault="002C1023"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2C1023" w:rsidRPr="002408F7" w:rsidRDefault="002C1023"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2C1023" w:rsidRPr="002408F7" w:rsidRDefault="002C1023"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2C1023" w:rsidRPr="002408F7" w:rsidRDefault="002C1023"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2C1023" w:rsidRPr="002408F7" w:rsidRDefault="002C1023" w:rsidP="000A10BE">
            <w:pPr>
              <w:jc w:val="center"/>
              <w:rPr>
                <w:sz w:val="21"/>
                <w:szCs w:val="21"/>
              </w:rPr>
            </w:pPr>
            <w:r w:rsidRPr="002408F7">
              <w:rPr>
                <w:iCs/>
                <w:sz w:val="21"/>
                <w:szCs w:val="21"/>
              </w:rPr>
              <w:t>30.09</w:t>
            </w:r>
          </w:p>
        </w:tc>
      </w:tr>
      <w:tr w:rsidR="002C1023" w:rsidRPr="002408F7" w14:paraId="524B273D" w14:textId="77777777" w:rsidTr="00B57126">
        <w:trPr>
          <w:trHeight w:val="20"/>
          <w:jc w:val="center"/>
        </w:trPr>
        <w:tc>
          <w:tcPr>
            <w:tcW w:w="49.65pt" w:type="dxa"/>
            <w:vMerge/>
            <w:tcBorders>
              <w:bottom w:val="single" w:sz="12" w:space="0" w:color="auto"/>
            </w:tcBorders>
            <w:shd w:val="clear" w:color="auto" w:fill="auto"/>
          </w:tcPr>
          <w:p w14:paraId="4902C3A8" w14:textId="77777777" w:rsidR="002C1023" w:rsidRPr="002408F7" w:rsidRDefault="002C1023" w:rsidP="000A10BE">
            <w:pPr>
              <w:jc w:val="center"/>
              <w:rPr>
                <w:sz w:val="21"/>
                <w:szCs w:val="21"/>
              </w:rPr>
            </w:pPr>
          </w:p>
        </w:tc>
        <w:tc>
          <w:tcPr>
            <w:tcW w:w="85.05pt" w:type="dxa"/>
            <w:tcBorders>
              <w:bottom w:val="single" w:sz="12" w:space="0" w:color="auto"/>
            </w:tcBorders>
            <w:shd w:val="clear" w:color="auto" w:fill="auto"/>
            <w:vAlign w:val="center"/>
          </w:tcPr>
          <w:p w14:paraId="0A18E332" w14:textId="77777777" w:rsidR="002C1023" w:rsidRPr="002408F7" w:rsidRDefault="002C1023" w:rsidP="000A10BE">
            <w:pPr>
              <w:jc w:val="center"/>
              <w:rPr>
                <w:sz w:val="21"/>
                <w:szCs w:val="21"/>
              </w:rPr>
            </w:pPr>
            <w:r w:rsidRPr="002408F7">
              <w:rPr>
                <w:sz w:val="21"/>
                <w:szCs w:val="21"/>
              </w:rPr>
              <w:t>CARN</w:t>
            </w:r>
          </w:p>
        </w:tc>
        <w:tc>
          <w:tcPr>
            <w:tcW w:w="42.50pt" w:type="dxa"/>
            <w:tcBorders>
              <w:bottom w:val="single" w:sz="12" w:space="0" w:color="auto"/>
            </w:tcBorders>
            <w:vAlign w:val="center"/>
          </w:tcPr>
          <w:p w14:paraId="77D09C80" w14:textId="77777777" w:rsidR="002C1023" w:rsidRPr="002408F7" w:rsidRDefault="002C1023" w:rsidP="000A10BE">
            <w:pPr>
              <w:jc w:val="center"/>
              <w:rPr>
                <w:iCs/>
                <w:sz w:val="21"/>
                <w:szCs w:val="21"/>
              </w:rPr>
            </w:pPr>
            <w:r w:rsidRPr="002408F7">
              <w:rPr>
                <w:iCs/>
                <w:sz w:val="21"/>
                <w:szCs w:val="21"/>
              </w:rPr>
              <w:t>1592K</w:t>
            </w:r>
          </w:p>
        </w:tc>
        <w:tc>
          <w:tcPr>
            <w:tcW w:w="42.55pt" w:type="dxa"/>
            <w:tcBorders>
              <w:top w:val="nil"/>
              <w:start w:val="nil"/>
              <w:bottom w:val="single" w:sz="12" w:space="0" w:color="auto"/>
              <w:end w:val="nil"/>
            </w:tcBorders>
            <w:shd w:val="clear" w:color="auto" w:fill="auto"/>
            <w:vAlign w:val="center"/>
          </w:tcPr>
          <w:p w14:paraId="1910C234" w14:textId="77777777" w:rsidR="002C1023" w:rsidRPr="002408F7" w:rsidRDefault="002C1023" w:rsidP="000A10BE">
            <w:pPr>
              <w:jc w:val="center"/>
              <w:rPr>
                <w:sz w:val="21"/>
                <w:szCs w:val="21"/>
              </w:rPr>
            </w:pPr>
            <w:r w:rsidRPr="002408F7">
              <w:rPr>
                <w:iCs/>
                <w:sz w:val="21"/>
                <w:szCs w:val="21"/>
              </w:rPr>
              <w:t>32.13</w:t>
            </w:r>
          </w:p>
        </w:tc>
        <w:tc>
          <w:tcPr>
            <w:tcW w:w="42.50pt" w:type="dxa"/>
            <w:tcBorders>
              <w:top w:val="nil"/>
              <w:start w:val="nil"/>
              <w:bottom w:val="single" w:sz="12" w:space="0" w:color="auto"/>
              <w:end w:val="nil"/>
            </w:tcBorders>
            <w:shd w:val="clear" w:color="auto" w:fill="auto"/>
            <w:vAlign w:val="center"/>
          </w:tcPr>
          <w:p w14:paraId="32F7075A" w14:textId="77777777" w:rsidR="002C1023" w:rsidRPr="002408F7" w:rsidRDefault="002C1023" w:rsidP="000A10BE">
            <w:pPr>
              <w:jc w:val="center"/>
              <w:rPr>
                <w:sz w:val="21"/>
                <w:szCs w:val="21"/>
              </w:rPr>
            </w:pPr>
            <w:r w:rsidRPr="002408F7">
              <w:rPr>
                <w:iCs/>
                <w:sz w:val="21"/>
                <w:szCs w:val="21"/>
              </w:rPr>
              <w:t>28.60</w:t>
            </w:r>
          </w:p>
        </w:tc>
        <w:tc>
          <w:tcPr>
            <w:tcW w:w="50.10pt" w:type="dxa"/>
            <w:tcBorders>
              <w:top w:val="nil"/>
              <w:start w:val="nil"/>
              <w:bottom w:val="single" w:sz="12" w:space="0" w:color="auto"/>
              <w:end w:val="nil"/>
            </w:tcBorders>
            <w:shd w:val="clear" w:color="auto" w:fill="auto"/>
            <w:vAlign w:val="center"/>
          </w:tcPr>
          <w:p w14:paraId="49E1E5F4" w14:textId="77777777" w:rsidR="002C1023" w:rsidRPr="002408F7" w:rsidRDefault="002C1023" w:rsidP="000A10BE">
            <w:pPr>
              <w:jc w:val="center"/>
              <w:rPr>
                <w:sz w:val="21"/>
                <w:szCs w:val="21"/>
              </w:rPr>
            </w:pPr>
            <w:r w:rsidRPr="002408F7">
              <w:rPr>
                <w:iCs/>
                <w:sz w:val="21"/>
                <w:szCs w:val="21"/>
              </w:rPr>
              <w:t>27.58</w:t>
            </w:r>
          </w:p>
        </w:tc>
        <w:tc>
          <w:tcPr>
            <w:tcW w:w="59.25pt" w:type="dxa"/>
            <w:tcBorders>
              <w:top w:val="nil"/>
              <w:start w:val="nil"/>
              <w:bottom w:val="single" w:sz="12" w:space="0" w:color="auto"/>
              <w:end w:val="nil"/>
            </w:tcBorders>
            <w:shd w:val="clear" w:color="auto" w:fill="auto"/>
            <w:vAlign w:val="center"/>
          </w:tcPr>
          <w:p w14:paraId="7A3FAECF" w14:textId="77777777" w:rsidR="002C1023" w:rsidRPr="002408F7" w:rsidRDefault="002C1023" w:rsidP="000A10BE">
            <w:pPr>
              <w:jc w:val="center"/>
              <w:rPr>
                <w:sz w:val="21"/>
                <w:szCs w:val="21"/>
              </w:rPr>
            </w:pPr>
            <w:r w:rsidRPr="002408F7">
              <w:rPr>
                <w:iCs/>
                <w:sz w:val="21"/>
                <w:szCs w:val="21"/>
              </w:rPr>
              <w:t>26.07</w:t>
            </w:r>
          </w:p>
        </w:tc>
        <w:tc>
          <w:tcPr>
            <w:tcW w:w="59.25pt" w:type="dxa"/>
            <w:tcBorders>
              <w:top w:val="nil"/>
              <w:start w:val="nil"/>
              <w:bottom w:val="single" w:sz="12" w:space="0" w:color="auto"/>
              <w:end w:val="nil"/>
            </w:tcBorders>
            <w:shd w:val="clear" w:color="auto" w:fill="auto"/>
            <w:vAlign w:val="center"/>
          </w:tcPr>
          <w:p w14:paraId="78222DFC" w14:textId="77777777" w:rsidR="002C1023" w:rsidRPr="002408F7" w:rsidRDefault="002C1023" w:rsidP="000A10BE">
            <w:pPr>
              <w:jc w:val="center"/>
              <w:rPr>
                <w:sz w:val="21"/>
                <w:szCs w:val="21"/>
              </w:rPr>
            </w:pPr>
            <w:r w:rsidRPr="002408F7">
              <w:rPr>
                <w:iCs/>
                <w:sz w:val="21"/>
                <w:szCs w:val="21"/>
              </w:rPr>
              <w:t>30.47</w:t>
            </w:r>
          </w:p>
        </w:tc>
      </w:tr>
    </w:tbl>
    <w:p w14:paraId="76D50B26" w14:textId="280157CD" w:rsidR="002A45FD" w:rsidRPr="00CE48FF" w:rsidRDefault="00CE48FF" w:rsidP="00CE48FF">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w:t>
      </w:r>
      <w:r>
        <w:rPr>
          <w:sz w:val="21"/>
          <w:szCs w:val="21"/>
        </w:rPr>
        <w:t>7</w:t>
      </w:r>
      <w:r>
        <w:rPr>
          <w:rFonts w:hint="eastAsia"/>
          <w:sz w:val="21"/>
          <w:szCs w:val="21"/>
        </w:rPr>
        <w:t>(</w:t>
      </w:r>
      <w:r>
        <w:rPr>
          <w:rFonts w:hint="eastAsia"/>
          <w:sz w:val="21"/>
          <w:szCs w:val="21"/>
        </w:rPr>
        <w:t>续表</w:t>
      </w:r>
      <w:r>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CE48FF" w:rsidRPr="002408F7" w14:paraId="4D5B155F"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7E4754B5" w14:textId="77777777" w:rsidR="00CE48FF" w:rsidRPr="002408F7" w:rsidRDefault="00CE48FF"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1189A037" w14:textId="77777777" w:rsidR="00CE48FF" w:rsidRPr="002408F7" w:rsidRDefault="00CE48FF"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7D40637" w14:textId="77777777" w:rsidR="00CE48FF" w:rsidRPr="002408F7" w:rsidRDefault="00CE48FF"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BFF5A93" w14:textId="77777777" w:rsidR="00CE48FF" w:rsidRPr="002408F7" w:rsidRDefault="00CE48FF"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E429724" w14:textId="77777777" w:rsidR="00CE48FF" w:rsidRPr="002408F7" w:rsidRDefault="00CE48FF"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ACFC78" w14:textId="77777777" w:rsidR="00CE48FF" w:rsidRPr="002408F7" w:rsidRDefault="00CE48FF"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65E70DE" w14:textId="77777777" w:rsidR="00CE48FF" w:rsidRPr="002408F7" w:rsidRDefault="00CE48FF"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01CD66E" w14:textId="77777777" w:rsidR="00CE48FF" w:rsidRPr="002408F7" w:rsidRDefault="00CE48FF" w:rsidP="00F0237D">
            <w:pPr>
              <w:jc w:val="center"/>
              <w:rPr>
                <w:sz w:val="21"/>
                <w:szCs w:val="21"/>
              </w:rPr>
            </w:pPr>
            <w:r w:rsidRPr="002408F7">
              <w:rPr>
                <w:sz w:val="21"/>
                <w:szCs w:val="21"/>
              </w:rPr>
              <w:t>Manga109</w:t>
            </w:r>
          </w:p>
        </w:tc>
      </w:tr>
      <w:tr w:rsidR="00B57126" w:rsidRPr="002408F7" w14:paraId="1740184A" w14:textId="77777777" w:rsidTr="002C1023">
        <w:trPr>
          <w:trHeight w:val="20"/>
          <w:jc w:val="center"/>
        </w:trPr>
        <w:tc>
          <w:tcPr>
            <w:tcW w:w="49.65pt" w:type="dxa"/>
            <w:vMerge w:val="restart"/>
            <w:shd w:val="clear" w:color="auto" w:fill="auto"/>
            <w:vAlign w:val="center"/>
          </w:tcPr>
          <w:p w14:paraId="409B2195" w14:textId="190646A7" w:rsidR="00B57126" w:rsidRPr="002408F7" w:rsidRDefault="00B57126" w:rsidP="00B57126">
            <w:pPr>
              <w:jc w:val="center"/>
              <w:rPr>
                <w:sz w:val="21"/>
                <w:szCs w:val="21"/>
              </w:rPr>
            </w:pPr>
            <w:r w:rsidRPr="002408F7">
              <w:rPr>
                <w:sz w:val="21"/>
                <w:szCs w:val="21"/>
              </w:rPr>
              <w:t>×</w:t>
            </w:r>
            <w:r>
              <w:rPr>
                <w:szCs w:val="21"/>
              </w:rPr>
              <w:t>4</w:t>
            </w:r>
          </w:p>
        </w:tc>
        <w:tc>
          <w:tcPr>
            <w:tcW w:w="85.05pt" w:type="dxa"/>
            <w:shd w:val="clear" w:color="auto" w:fill="auto"/>
            <w:vAlign w:val="center"/>
          </w:tcPr>
          <w:p w14:paraId="1A641ADC" w14:textId="41271500" w:rsidR="00B57126" w:rsidRPr="002408F7" w:rsidRDefault="00B57126" w:rsidP="00B57126">
            <w:pPr>
              <w:jc w:val="center"/>
              <w:rPr>
                <w:sz w:val="21"/>
                <w:szCs w:val="21"/>
              </w:rPr>
            </w:pPr>
            <w:r w:rsidRPr="002408F7">
              <w:rPr>
                <w:sz w:val="21"/>
                <w:szCs w:val="21"/>
              </w:rPr>
              <w:t>IMDN</w:t>
            </w:r>
          </w:p>
        </w:tc>
        <w:tc>
          <w:tcPr>
            <w:tcW w:w="42.50pt" w:type="dxa"/>
            <w:vAlign w:val="center"/>
          </w:tcPr>
          <w:p w14:paraId="0D673993" w14:textId="135D76DF" w:rsidR="00B57126" w:rsidRPr="002408F7" w:rsidRDefault="00B57126" w:rsidP="00B57126">
            <w:pPr>
              <w:jc w:val="center"/>
              <w:rPr>
                <w:iCs/>
                <w:sz w:val="21"/>
                <w:szCs w:val="21"/>
              </w:rPr>
            </w:pPr>
            <w:r w:rsidRPr="002408F7">
              <w:rPr>
                <w:sz w:val="21"/>
                <w:szCs w:val="21"/>
              </w:rPr>
              <w:t>715K</w:t>
            </w:r>
          </w:p>
        </w:tc>
        <w:tc>
          <w:tcPr>
            <w:tcW w:w="42.55pt" w:type="dxa"/>
            <w:tcBorders>
              <w:top w:val="nil"/>
              <w:start w:val="nil"/>
              <w:bottom w:val="nil"/>
              <w:end w:val="nil"/>
            </w:tcBorders>
            <w:shd w:val="clear" w:color="auto" w:fill="auto"/>
            <w:vAlign w:val="center"/>
          </w:tcPr>
          <w:p w14:paraId="4C187319" w14:textId="03A602A3" w:rsidR="00B57126" w:rsidRPr="002408F7" w:rsidRDefault="00B57126" w:rsidP="00B57126">
            <w:pPr>
              <w:jc w:val="center"/>
              <w:rPr>
                <w:iCs/>
                <w:sz w:val="21"/>
                <w:szCs w:val="21"/>
              </w:rPr>
            </w:pPr>
            <w:r w:rsidRPr="002408F7">
              <w:rPr>
                <w:sz w:val="21"/>
                <w:szCs w:val="21"/>
              </w:rPr>
              <w:t>32.21</w:t>
            </w:r>
          </w:p>
        </w:tc>
        <w:tc>
          <w:tcPr>
            <w:tcW w:w="42.50pt" w:type="dxa"/>
            <w:tcBorders>
              <w:top w:val="nil"/>
              <w:start w:val="nil"/>
              <w:bottom w:val="nil"/>
              <w:end w:val="nil"/>
            </w:tcBorders>
            <w:shd w:val="clear" w:color="auto" w:fill="auto"/>
            <w:vAlign w:val="center"/>
          </w:tcPr>
          <w:p w14:paraId="610476D9" w14:textId="12BFCE7B" w:rsidR="00B57126" w:rsidRPr="002408F7" w:rsidRDefault="00B57126" w:rsidP="00B57126">
            <w:pPr>
              <w:jc w:val="center"/>
              <w:rPr>
                <w:iCs/>
                <w:sz w:val="21"/>
                <w:szCs w:val="21"/>
              </w:rPr>
            </w:pPr>
            <w:r w:rsidRPr="002408F7">
              <w:rPr>
                <w:sz w:val="21"/>
                <w:szCs w:val="21"/>
              </w:rPr>
              <w:t>28.58</w:t>
            </w:r>
          </w:p>
        </w:tc>
        <w:tc>
          <w:tcPr>
            <w:tcW w:w="50.10pt" w:type="dxa"/>
            <w:tcBorders>
              <w:top w:val="nil"/>
              <w:start w:val="nil"/>
              <w:bottom w:val="nil"/>
              <w:end w:val="nil"/>
            </w:tcBorders>
            <w:shd w:val="clear" w:color="auto" w:fill="auto"/>
            <w:vAlign w:val="center"/>
          </w:tcPr>
          <w:p w14:paraId="03504AD6" w14:textId="6360FF0D" w:rsidR="00B57126" w:rsidRPr="002408F7" w:rsidRDefault="00B57126" w:rsidP="00B57126">
            <w:pPr>
              <w:jc w:val="center"/>
              <w:rPr>
                <w:iCs/>
                <w:sz w:val="21"/>
                <w:szCs w:val="21"/>
              </w:rPr>
            </w:pPr>
            <w:r w:rsidRPr="002408F7">
              <w:rPr>
                <w:sz w:val="21"/>
                <w:szCs w:val="21"/>
              </w:rPr>
              <w:t>27.56</w:t>
            </w:r>
          </w:p>
        </w:tc>
        <w:tc>
          <w:tcPr>
            <w:tcW w:w="59.25pt" w:type="dxa"/>
            <w:tcBorders>
              <w:top w:val="nil"/>
              <w:start w:val="nil"/>
              <w:bottom w:val="nil"/>
              <w:end w:val="nil"/>
            </w:tcBorders>
            <w:shd w:val="clear" w:color="auto" w:fill="auto"/>
            <w:vAlign w:val="center"/>
          </w:tcPr>
          <w:p w14:paraId="3A53ABB7" w14:textId="1B2582AC" w:rsidR="00B57126" w:rsidRPr="002408F7" w:rsidRDefault="00B57126" w:rsidP="00B57126">
            <w:pPr>
              <w:jc w:val="center"/>
              <w:rPr>
                <w:iCs/>
                <w:sz w:val="21"/>
                <w:szCs w:val="21"/>
              </w:rPr>
            </w:pPr>
            <w:r w:rsidRPr="002408F7">
              <w:rPr>
                <w:sz w:val="21"/>
                <w:szCs w:val="21"/>
              </w:rPr>
              <w:t>26.04</w:t>
            </w:r>
          </w:p>
        </w:tc>
        <w:tc>
          <w:tcPr>
            <w:tcW w:w="59.25pt" w:type="dxa"/>
            <w:tcBorders>
              <w:top w:val="nil"/>
              <w:start w:val="nil"/>
              <w:bottom w:val="nil"/>
              <w:end w:val="nil"/>
            </w:tcBorders>
            <w:shd w:val="clear" w:color="auto" w:fill="auto"/>
            <w:vAlign w:val="center"/>
          </w:tcPr>
          <w:p w14:paraId="36EF5942" w14:textId="0912B803" w:rsidR="00B57126" w:rsidRPr="002408F7" w:rsidRDefault="00B57126" w:rsidP="00B57126">
            <w:pPr>
              <w:jc w:val="center"/>
              <w:rPr>
                <w:iCs/>
                <w:sz w:val="21"/>
                <w:szCs w:val="21"/>
              </w:rPr>
            </w:pPr>
            <w:r w:rsidRPr="002408F7">
              <w:rPr>
                <w:sz w:val="21"/>
                <w:szCs w:val="21"/>
              </w:rPr>
              <w:t>30.45</w:t>
            </w:r>
          </w:p>
        </w:tc>
      </w:tr>
      <w:tr w:rsidR="00B57126" w:rsidRPr="002408F7" w14:paraId="54EDAD57" w14:textId="77777777" w:rsidTr="002C1023">
        <w:trPr>
          <w:trHeight w:val="20"/>
          <w:jc w:val="center"/>
        </w:trPr>
        <w:tc>
          <w:tcPr>
            <w:tcW w:w="49.65pt" w:type="dxa"/>
            <w:vMerge/>
            <w:shd w:val="clear" w:color="auto" w:fill="auto"/>
            <w:vAlign w:val="center"/>
          </w:tcPr>
          <w:p w14:paraId="3B793044" w14:textId="6EDC6B1E" w:rsidR="00B57126" w:rsidRPr="002408F7" w:rsidRDefault="00B57126" w:rsidP="00B57126">
            <w:pPr>
              <w:jc w:val="center"/>
              <w:rPr>
                <w:sz w:val="21"/>
                <w:szCs w:val="21"/>
              </w:rPr>
            </w:pPr>
          </w:p>
        </w:tc>
        <w:tc>
          <w:tcPr>
            <w:tcW w:w="85.05pt" w:type="dxa"/>
            <w:shd w:val="clear" w:color="auto" w:fill="auto"/>
            <w:vAlign w:val="center"/>
          </w:tcPr>
          <w:p w14:paraId="333D6B68" w14:textId="2E29EF0F" w:rsidR="00B57126" w:rsidRPr="002408F7" w:rsidRDefault="00B57126" w:rsidP="00B57126">
            <w:pPr>
              <w:jc w:val="center"/>
              <w:rPr>
                <w:sz w:val="21"/>
                <w:szCs w:val="21"/>
              </w:rPr>
            </w:pPr>
            <w:r w:rsidRPr="002408F7">
              <w:rPr>
                <w:sz w:val="21"/>
                <w:szCs w:val="21"/>
              </w:rPr>
              <w:t>LAPAR-A</w:t>
            </w:r>
          </w:p>
        </w:tc>
        <w:tc>
          <w:tcPr>
            <w:tcW w:w="42.50pt" w:type="dxa"/>
            <w:vAlign w:val="center"/>
          </w:tcPr>
          <w:p w14:paraId="564E524A" w14:textId="19C4CD1F" w:rsidR="00B57126" w:rsidRPr="002408F7" w:rsidRDefault="00B57126" w:rsidP="00B57126">
            <w:pPr>
              <w:jc w:val="center"/>
              <w:rPr>
                <w:iCs/>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15B7D519" w14:textId="2DFDDA5B" w:rsidR="00B57126" w:rsidRPr="002408F7" w:rsidRDefault="00B57126" w:rsidP="00B57126">
            <w:pPr>
              <w:jc w:val="center"/>
              <w:rPr>
                <w:iCs/>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4876EF5B" w14:textId="7EAEA275" w:rsidR="00B57126" w:rsidRPr="002408F7" w:rsidRDefault="00B57126" w:rsidP="00B57126">
            <w:pPr>
              <w:jc w:val="center"/>
              <w:rPr>
                <w:iCs/>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15C956A5" w14:textId="0C9B54B3" w:rsidR="00B57126" w:rsidRPr="002408F7" w:rsidRDefault="00B57126" w:rsidP="00B57126">
            <w:pPr>
              <w:jc w:val="center"/>
              <w:rPr>
                <w:iCs/>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680DB096" w14:textId="3E0D039C" w:rsidR="00B57126" w:rsidRPr="002408F7" w:rsidRDefault="00B57126" w:rsidP="00B57126">
            <w:pPr>
              <w:jc w:val="center"/>
              <w:rPr>
                <w:iCs/>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703C509E" w14:textId="14505470" w:rsidR="00B57126" w:rsidRPr="002408F7" w:rsidRDefault="00B57126" w:rsidP="00B57126">
            <w:pPr>
              <w:jc w:val="center"/>
              <w:rPr>
                <w:iCs/>
                <w:sz w:val="21"/>
                <w:szCs w:val="21"/>
              </w:rPr>
            </w:pPr>
            <w:r w:rsidRPr="002408F7">
              <w:rPr>
                <w:iCs/>
                <w:sz w:val="21"/>
                <w:szCs w:val="21"/>
              </w:rPr>
              <w:t>30.42</w:t>
            </w:r>
          </w:p>
        </w:tc>
      </w:tr>
      <w:tr w:rsidR="00B57126" w:rsidRPr="002408F7" w14:paraId="78C3CC94" w14:textId="77777777" w:rsidTr="002C1023">
        <w:trPr>
          <w:trHeight w:val="20"/>
          <w:jc w:val="center"/>
        </w:trPr>
        <w:tc>
          <w:tcPr>
            <w:tcW w:w="49.65pt" w:type="dxa"/>
            <w:vMerge/>
            <w:shd w:val="clear" w:color="auto" w:fill="auto"/>
            <w:vAlign w:val="center"/>
          </w:tcPr>
          <w:p w14:paraId="730B529F" w14:textId="76E4D770" w:rsidR="00B57126" w:rsidRPr="002408F7" w:rsidRDefault="00B57126" w:rsidP="00B57126">
            <w:pPr>
              <w:jc w:val="center"/>
              <w:rPr>
                <w:sz w:val="21"/>
                <w:szCs w:val="21"/>
              </w:rPr>
            </w:pPr>
          </w:p>
        </w:tc>
        <w:tc>
          <w:tcPr>
            <w:tcW w:w="85.05pt" w:type="dxa"/>
            <w:shd w:val="clear" w:color="auto" w:fill="auto"/>
            <w:vAlign w:val="center"/>
          </w:tcPr>
          <w:p w14:paraId="146D811F" w14:textId="68C3FB37" w:rsidR="00B57126" w:rsidRPr="002408F7" w:rsidRDefault="00B57126" w:rsidP="00B57126">
            <w:pPr>
              <w:jc w:val="center"/>
              <w:rPr>
                <w:sz w:val="21"/>
                <w:szCs w:val="21"/>
              </w:rPr>
            </w:pPr>
            <w:r w:rsidRPr="002408F7">
              <w:rPr>
                <w:sz w:val="21"/>
                <w:szCs w:val="21"/>
              </w:rPr>
              <w:t>RFDN</w:t>
            </w:r>
          </w:p>
        </w:tc>
        <w:tc>
          <w:tcPr>
            <w:tcW w:w="42.50pt" w:type="dxa"/>
            <w:vAlign w:val="center"/>
          </w:tcPr>
          <w:p w14:paraId="47FF3058" w14:textId="41896577" w:rsidR="00B57126" w:rsidRPr="002408F7" w:rsidRDefault="00B57126" w:rsidP="00B57126">
            <w:pPr>
              <w:jc w:val="center"/>
              <w:rPr>
                <w:iCs/>
                <w:sz w:val="21"/>
                <w:szCs w:val="21"/>
              </w:rPr>
            </w:pPr>
            <w:r w:rsidRPr="002408F7">
              <w:rPr>
                <w:sz w:val="21"/>
                <w:szCs w:val="21"/>
              </w:rPr>
              <w:t>550K</w:t>
            </w:r>
          </w:p>
        </w:tc>
        <w:tc>
          <w:tcPr>
            <w:tcW w:w="42.55pt" w:type="dxa"/>
            <w:tcBorders>
              <w:top w:val="nil"/>
              <w:start w:val="nil"/>
              <w:bottom w:val="nil"/>
              <w:end w:val="nil"/>
            </w:tcBorders>
            <w:shd w:val="clear" w:color="auto" w:fill="auto"/>
            <w:vAlign w:val="center"/>
          </w:tcPr>
          <w:p w14:paraId="23EE6EA5" w14:textId="4F066311" w:rsidR="00B57126" w:rsidRPr="002408F7" w:rsidRDefault="00B57126" w:rsidP="00B57126">
            <w:pPr>
              <w:jc w:val="center"/>
              <w:rPr>
                <w:iCs/>
                <w:sz w:val="21"/>
                <w:szCs w:val="21"/>
              </w:rPr>
            </w:pPr>
            <w:r w:rsidRPr="002408F7">
              <w:rPr>
                <w:sz w:val="21"/>
                <w:szCs w:val="21"/>
              </w:rPr>
              <w:t>32.24</w:t>
            </w:r>
          </w:p>
        </w:tc>
        <w:tc>
          <w:tcPr>
            <w:tcW w:w="42.50pt" w:type="dxa"/>
            <w:tcBorders>
              <w:top w:val="nil"/>
              <w:start w:val="nil"/>
              <w:bottom w:val="nil"/>
              <w:end w:val="nil"/>
            </w:tcBorders>
            <w:shd w:val="clear" w:color="auto" w:fill="auto"/>
            <w:vAlign w:val="center"/>
          </w:tcPr>
          <w:p w14:paraId="0D177F25" w14:textId="43135F0A" w:rsidR="00B57126" w:rsidRPr="002408F7" w:rsidRDefault="00B57126" w:rsidP="00B57126">
            <w:pPr>
              <w:jc w:val="center"/>
              <w:rPr>
                <w:iCs/>
                <w:sz w:val="21"/>
                <w:szCs w:val="21"/>
              </w:rPr>
            </w:pPr>
            <w:r w:rsidRPr="002408F7">
              <w:rPr>
                <w:sz w:val="21"/>
                <w:szCs w:val="21"/>
              </w:rPr>
              <w:t>28.61</w:t>
            </w:r>
          </w:p>
        </w:tc>
        <w:tc>
          <w:tcPr>
            <w:tcW w:w="50.10pt" w:type="dxa"/>
            <w:tcBorders>
              <w:top w:val="nil"/>
              <w:start w:val="nil"/>
              <w:bottom w:val="nil"/>
              <w:end w:val="nil"/>
            </w:tcBorders>
            <w:shd w:val="clear" w:color="auto" w:fill="auto"/>
            <w:vAlign w:val="center"/>
          </w:tcPr>
          <w:p w14:paraId="597561B1" w14:textId="5931D0A2" w:rsidR="00B57126" w:rsidRPr="002408F7" w:rsidRDefault="00B57126" w:rsidP="00B57126">
            <w:pPr>
              <w:jc w:val="center"/>
              <w:rPr>
                <w:iCs/>
                <w:sz w:val="21"/>
                <w:szCs w:val="21"/>
              </w:rPr>
            </w:pPr>
            <w:r w:rsidRPr="002408F7">
              <w:rPr>
                <w:sz w:val="21"/>
                <w:szCs w:val="21"/>
              </w:rPr>
              <w:t>27.57</w:t>
            </w:r>
          </w:p>
        </w:tc>
        <w:tc>
          <w:tcPr>
            <w:tcW w:w="59.25pt" w:type="dxa"/>
            <w:tcBorders>
              <w:top w:val="nil"/>
              <w:start w:val="nil"/>
              <w:bottom w:val="nil"/>
              <w:end w:val="nil"/>
            </w:tcBorders>
            <w:shd w:val="clear" w:color="auto" w:fill="auto"/>
            <w:vAlign w:val="center"/>
          </w:tcPr>
          <w:p w14:paraId="0731A66F" w14:textId="671DB40F" w:rsidR="00B57126" w:rsidRPr="002408F7" w:rsidRDefault="00B57126" w:rsidP="00B57126">
            <w:pPr>
              <w:jc w:val="center"/>
              <w:rPr>
                <w:iCs/>
                <w:sz w:val="21"/>
                <w:szCs w:val="21"/>
              </w:rPr>
            </w:pPr>
            <w:r w:rsidRPr="002408F7">
              <w:rPr>
                <w:sz w:val="21"/>
                <w:szCs w:val="21"/>
              </w:rPr>
              <w:t>26.11</w:t>
            </w:r>
          </w:p>
        </w:tc>
        <w:tc>
          <w:tcPr>
            <w:tcW w:w="59.25pt" w:type="dxa"/>
            <w:tcBorders>
              <w:top w:val="nil"/>
              <w:start w:val="nil"/>
              <w:bottom w:val="nil"/>
              <w:end w:val="nil"/>
            </w:tcBorders>
            <w:shd w:val="clear" w:color="auto" w:fill="auto"/>
            <w:vAlign w:val="center"/>
          </w:tcPr>
          <w:p w14:paraId="16CAAFB7" w14:textId="7991A226" w:rsidR="00B57126" w:rsidRPr="002408F7" w:rsidRDefault="00B57126" w:rsidP="00B57126">
            <w:pPr>
              <w:jc w:val="center"/>
              <w:rPr>
                <w:iCs/>
                <w:sz w:val="21"/>
                <w:szCs w:val="21"/>
              </w:rPr>
            </w:pPr>
            <w:r w:rsidRPr="002408F7">
              <w:rPr>
                <w:sz w:val="21"/>
                <w:szCs w:val="21"/>
              </w:rPr>
              <w:t>30.58</w:t>
            </w:r>
          </w:p>
        </w:tc>
      </w:tr>
      <w:tr w:rsidR="00B57126" w:rsidRPr="002408F7" w14:paraId="71B5613B" w14:textId="77777777" w:rsidTr="002C1023">
        <w:trPr>
          <w:trHeight w:val="20"/>
          <w:jc w:val="center"/>
        </w:trPr>
        <w:tc>
          <w:tcPr>
            <w:tcW w:w="49.65pt" w:type="dxa"/>
            <w:vMerge/>
            <w:shd w:val="clear" w:color="auto" w:fill="auto"/>
            <w:vAlign w:val="center"/>
          </w:tcPr>
          <w:p w14:paraId="715A1676" w14:textId="5A24E3D2" w:rsidR="00B57126" w:rsidRPr="002408F7" w:rsidRDefault="00B57126" w:rsidP="00B57126">
            <w:pPr>
              <w:jc w:val="center"/>
              <w:rPr>
                <w:sz w:val="21"/>
                <w:szCs w:val="21"/>
              </w:rPr>
            </w:pPr>
          </w:p>
        </w:tc>
        <w:tc>
          <w:tcPr>
            <w:tcW w:w="85.05pt" w:type="dxa"/>
            <w:shd w:val="clear" w:color="auto" w:fill="auto"/>
            <w:vAlign w:val="center"/>
          </w:tcPr>
          <w:p w14:paraId="281CA401" w14:textId="4565CC20" w:rsidR="00B57126" w:rsidRPr="002408F7" w:rsidRDefault="00B57126" w:rsidP="00B57126">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6DCC8D02" w14:textId="6D54C715" w:rsidR="00B57126" w:rsidRPr="002408F7" w:rsidRDefault="00B57126" w:rsidP="00B57126">
            <w:pPr>
              <w:jc w:val="center"/>
              <w:rPr>
                <w:iCs/>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5B4A6CFA" w14:textId="68665A33" w:rsidR="00B57126" w:rsidRPr="002408F7" w:rsidRDefault="00B57126" w:rsidP="00B57126">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51439859" w14:textId="399F542F" w:rsidR="00B57126" w:rsidRPr="002408F7" w:rsidRDefault="00B57126" w:rsidP="00B57126">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29386CE5" w14:textId="306D5A01" w:rsidR="00B57126" w:rsidRPr="002408F7" w:rsidRDefault="00B57126" w:rsidP="00B57126">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4B64981" w14:textId="6E22A46A" w:rsidR="00B57126" w:rsidRPr="002408F7" w:rsidRDefault="00B57126" w:rsidP="00B57126">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102EE289" w14:textId="420A5E5C" w:rsidR="00B57126" w:rsidRPr="002408F7" w:rsidRDefault="00B57126" w:rsidP="00B57126">
            <w:pPr>
              <w:jc w:val="center"/>
              <w:rPr>
                <w:sz w:val="21"/>
                <w:szCs w:val="21"/>
              </w:rPr>
            </w:pPr>
            <w:r w:rsidRPr="002408F7">
              <w:rPr>
                <w:iCs/>
                <w:sz w:val="21"/>
                <w:szCs w:val="21"/>
              </w:rPr>
              <w:t>30.57</w:t>
            </w:r>
          </w:p>
        </w:tc>
      </w:tr>
      <w:tr w:rsidR="00B57126" w:rsidRPr="002408F7" w14:paraId="6585A9A8" w14:textId="77777777" w:rsidTr="002C1023">
        <w:trPr>
          <w:trHeight w:val="20"/>
          <w:jc w:val="center"/>
        </w:trPr>
        <w:tc>
          <w:tcPr>
            <w:tcW w:w="49.65pt" w:type="dxa"/>
            <w:vMerge/>
            <w:shd w:val="clear" w:color="auto" w:fill="auto"/>
            <w:vAlign w:val="center"/>
          </w:tcPr>
          <w:p w14:paraId="469AD817" w14:textId="33B47B07" w:rsidR="00B57126" w:rsidRPr="002408F7" w:rsidRDefault="00B57126" w:rsidP="00B57126">
            <w:pPr>
              <w:jc w:val="center"/>
              <w:rPr>
                <w:sz w:val="21"/>
                <w:szCs w:val="21"/>
              </w:rPr>
            </w:pPr>
          </w:p>
        </w:tc>
        <w:tc>
          <w:tcPr>
            <w:tcW w:w="85.05pt" w:type="dxa"/>
            <w:shd w:val="clear" w:color="auto" w:fill="auto"/>
            <w:vAlign w:val="center"/>
          </w:tcPr>
          <w:p w14:paraId="3D60BE33" w14:textId="22D2BFF9" w:rsidR="00B57126" w:rsidRPr="002408F7" w:rsidRDefault="00B57126" w:rsidP="00B57126">
            <w:pPr>
              <w:jc w:val="center"/>
              <w:rPr>
                <w:sz w:val="21"/>
                <w:szCs w:val="21"/>
              </w:rPr>
            </w:pPr>
            <w:r w:rsidRPr="002408F7">
              <w:rPr>
                <w:sz w:val="21"/>
                <w:szCs w:val="21"/>
              </w:rPr>
              <w:t>ACAN</w:t>
            </w:r>
          </w:p>
        </w:tc>
        <w:tc>
          <w:tcPr>
            <w:tcW w:w="42.50pt" w:type="dxa"/>
            <w:vAlign w:val="center"/>
          </w:tcPr>
          <w:p w14:paraId="436D8E2F" w14:textId="0A1B710D" w:rsidR="00B57126" w:rsidRPr="002408F7" w:rsidRDefault="00B57126" w:rsidP="00B57126">
            <w:pPr>
              <w:jc w:val="center"/>
              <w:rPr>
                <w:iCs/>
                <w:sz w:val="21"/>
                <w:szCs w:val="21"/>
              </w:rPr>
            </w:pPr>
            <w:r w:rsidRPr="002408F7">
              <w:rPr>
                <w:iCs/>
                <w:sz w:val="21"/>
                <w:szCs w:val="21"/>
              </w:rPr>
              <w:t>1556K</w:t>
            </w:r>
          </w:p>
        </w:tc>
        <w:tc>
          <w:tcPr>
            <w:tcW w:w="42.55pt" w:type="dxa"/>
            <w:tcBorders>
              <w:top w:val="nil"/>
              <w:start w:val="nil"/>
              <w:bottom w:val="nil"/>
              <w:end w:val="nil"/>
            </w:tcBorders>
            <w:shd w:val="clear" w:color="auto" w:fill="auto"/>
            <w:vAlign w:val="center"/>
          </w:tcPr>
          <w:p w14:paraId="5CF46AE1" w14:textId="59CCBF09" w:rsidR="00B57126" w:rsidRPr="002408F7" w:rsidRDefault="00B57126" w:rsidP="00B57126">
            <w:pPr>
              <w:jc w:val="center"/>
              <w:rPr>
                <w:sz w:val="21"/>
                <w:szCs w:val="21"/>
              </w:rPr>
            </w:pPr>
            <w:r w:rsidRPr="002408F7">
              <w:rPr>
                <w:iCs/>
                <w:sz w:val="21"/>
                <w:szCs w:val="21"/>
              </w:rPr>
              <w:t>32.24</w:t>
            </w:r>
          </w:p>
        </w:tc>
        <w:tc>
          <w:tcPr>
            <w:tcW w:w="42.50pt" w:type="dxa"/>
            <w:tcBorders>
              <w:top w:val="nil"/>
              <w:start w:val="nil"/>
              <w:bottom w:val="nil"/>
              <w:end w:val="nil"/>
            </w:tcBorders>
            <w:shd w:val="clear" w:color="auto" w:fill="auto"/>
            <w:vAlign w:val="center"/>
          </w:tcPr>
          <w:p w14:paraId="27B5105B" w14:textId="1EC9A8C5" w:rsidR="00B57126" w:rsidRPr="002408F7" w:rsidRDefault="00B57126" w:rsidP="00B57126">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68414BFF" w14:textId="395C41A4" w:rsidR="00B57126" w:rsidRPr="002408F7" w:rsidRDefault="00B57126" w:rsidP="00B57126">
            <w:pPr>
              <w:jc w:val="center"/>
              <w:rPr>
                <w:sz w:val="21"/>
                <w:szCs w:val="21"/>
              </w:rPr>
            </w:pPr>
            <w:r w:rsidRPr="002408F7">
              <w:rPr>
                <w:iCs/>
                <w:sz w:val="21"/>
                <w:szCs w:val="21"/>
              </w:rPr>
              <w:t>27.59</w:t>
            </w:r>
          </w:p>
        </w:tc>
        <w:tc>
          <w:tcPr>
            <w:tcW w:w="59.25pt" w:type="dxa"/>
            <w:tcBorders>
              <w:top w:val="nil"/>
              <w:start w:val="nil"/>
              <w:bottom w:val="nil"/>
              <w:end w:val="nil"/>
            </w:tcBorders>
            <w:shd w:val="clear" w:color="auto" w:fill="auto"/>
            <w:vAlign w:val="center"/>
          </w:tcPr>
          <w:p w14:paraId="2C0D66C8" w14:textId="234F13A3" w:rsidR="00B57126" w:rsidRPr="002408F7" w:rsidRDefault="00B57126" w:rsidP="00B57126">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192CC4C6" w14:textId="2BB10CA3" w:rsidR="00B57126" w:rsidRPr="002408F7" w:rsidRDefault="00B57126" w:rsidP="00B57126">
            <w:pPr>
              <w:jc w:val="center"/>
              <w:rPr>
                <w:sz w:val="21"/>
                <w:szCs w:val="21"/>
              </w:rPr>
            </w:pPr>
            <w:r w:rsidRPr="002408F7">
              <w:rPr>
                <w:iCs/>
                <w:sz w:val="21"/>
                <w:szCs w:val="21"/>
              </w:rPr>
              <w:t>30.53</w:t>
            </w:r>
          </w:p>
        </w:tc>
      </w:tr>
      <w:tr w:rsidR="00B57126" w:rsidRPr="002408F7" w14:paraId="3E42C08D" w14:textId="77777777" w:rsidTr="002C1023">
        <w:trPr>
          <w:trHeight w:val="20"/>
          <w:jc w:val="center"/>
        </w:trPr>
        <w:tc>
          <w:tcPr>
            <w:tcW w:w="49.65pt" w:type="dxa"/>
            <w:vMerge/>
            <w:shd w:val="clear" w:color="auto" w:fill="auto"/>
            <w:vAlign w:val="center"/>
          </w:tcPr>
          <w:p w14:paraId="7AB9E005" w14:textId="0823482F" w:rsidR="00B57126" w:rsidRPr="002408F7" w:rsidRDefault="00B57126" w:rsidP="00B57126">
            <w:pPr>
              <w:jc w:val="center"/>
              <w:rPr>
                <w:sz w:val="21"/>
                <w:szCs w:val="21"/>
              </w:rPr>
            </w:pPr>
          </w:p>
        </w:tc>
        <w:tc>
          <w:tcPr>
            <w:tcW w:w="85.05pt" w:type="dxa"/>
            <w:shd w:val="clear" w:color="auto" w:fill="auto"/>
            <w:vAlign w:val="center"/>
          </w:tcPr>
          <w:p w14:paraId="47D40F16" w14:textId="423E9A70" w:rsidR="00B57126" w:rsidRPr="002408F7" w:rsidRDefault="00B57126" w:rsidP="00B57126">
            <w:pPr>
              <w:jc w:val="center"/>
              <w:rPr>
                <w:sz w:val="21"/>
                <w:szCs w:val="21"/>
              </w:rPr>
            </w:pPr>
            <w:proofErr w:type="spellStart"/>
            <w:r w:rsidRPr="002408F7">
              <w:rPr>
                <w:sz w:val="21"/>
                <w:szCs w:val="21"/>
              </w:rPr>
              <w:t>LatticeNet</w:t>
            </w:r>
            <w:proofErr w:type="spellEnd"/>
          </w:p>
        </w:tc>
        <w:tc>
          <w:tcPr>
            <w:tcW w:w="42.50pt" w:type="dxa"/>
            <w:vAlign w:val="center"/>
          </w:tcPr>
          <w:p w14:paraId="2D538ECB" w14:textId="76B790A1" w:rsidR="00B57126" w:rsidRPr="002408F7" w:rsidRDefault="00B57126" w:rsidP="00B57126">
            <w:pPr>
              <w:jc w:val="center"/>
              <w:rPr>
                <w:iCs/>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7999C661" w14:textId="7B345770" w:rsidR="00B57126" w:rsidRPr="002408F7" w:rsidRDefault="00B57126" w:rsidP="00B57126">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1B5C5FC4" w14:textId="220B53B5" w:rsidR="00B57126" w:rsidRPr="002408F7" w:rsidRDefault="00B57126" w:rsidP="00B57126">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41D2A4AA" w14:textId="27970F83" w:rsidR="00B57126" w:rsidRPr="002408F7" w:rsidRDefault="00B57126" w:rsidP="00B57126">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4903EC04" w14:textId="693AD660" w:rsidR="00B57126" w:rsidRPr="002408F7" w:rsidRDefault="00B57126" w:rsidP="00B57126">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368242A0" w14:textId="113F0D26" w:rsidR="00B57126" w:rsidRPr="002408F7" w:rsidRDefault="00B57126" w:rsidP="00B57126">
            <w:pPr>
              <w:jc w:val="center"/>
              <w:rPr>
                <w:sz w:val="21"/>
                <w:szCs w:val="21"/>
              </w:rPr>
            </w:pPr>
            <w:r w:rsidRPr="002408F7">
              <w:rPr>
                <w:iCs/>
                <w:sz w:val="21"/>
                <w:szCs w:val="21"/>
              </w:rPr>
              <w:t>30.54</w:t>
            </w:r>
          </w:p>
        </w:tc>
      </w:tr>
      <w:tr w:rsidR="00B57126" w:rsidRPr="002408F7" w14:paraId="62C8E3D8" w14:textId="77777777" w:rsidTr="002C1023">
        <w:trPr>
          <w:trHeight w:val="20"/>
          <w:jc w:val="center"/>
        </w:trPr>
        <w:tc>
          <w:tcPr>
            <w:tcW w:w="49.65pt" w:type="dxa"/>
            <w:vMerge/>
            <w:shd w:val="clear" w:color="auto" w:fill="auto"/>
            <w:vAlign w:val="center"/>
          </w:tcPr>
          <w:p w14:paraId="355547A8" w14:textId="4044906D" w:rsidR="00B57126" w:rsidRPr="002408F7" w:rsidRDefault="00B57126" w:rsidP="00B57126">
            <w:pPr>
              <w:jc w:val="center"/>
              <w:rPr>
                <w:sz w:val="21"/>
                <w:szCs w:val="21"/>
              </w:rPr>
            </w:pPr>
          </w:p>
        </w:tc>
        <w:tc>
          <w:tcPr>
            <w:tcW w:w="85.05pt" w:type="dxa"/>
            <w:shd w:val="clear" w:color="auto" w:fill="auto"/>
            <w:vAlign w:val="center"/>
          </w:tcPr>
          <w:p w14:paraId="23AABB52" w14:textId="3AE83057" w:rsidR="00B57126" w:rsidRPr="002408F7" w:rsidRDefault="00B57126" w:rsidP="00B57126">
            <w:pPr>
              <w:jc w:val="center"/>
              <w:rPr>
                <w:sz w:val="21"/>
                <w:szCs w:val="21"/>
              </w:rPr>
            </w:pPr>
            <w:r w:rsidRPr="002408F7">
              <w:rPr>
                <w:sz w:val="21"/>
                <w:szCs w:val="21"/>
              </w:rPr>
              <w:t>AWSRN-M</w:t>
            </w:r>
          </w:p>
        </w:tc>
        <w:tc>
          <w:tcPr>
            <w:tcW w:w="42.50pt" w:type="dxa"/>
            <w:vAlign w:val="center"/>
          </w:tcPr>
          <w:p w14:paraId="67E0F09C" w14:textId="789342A8" w:rsidR="00B57126" w:rsidRPr="002408F7" w:rsidRDefault="00B57126" w:rsidP="00B57126">
            <w:pPr>
              <w:jc w:val="center"/>
              <w:rPr>
                <w:iCs/>
                <w:sz w:val="21"/>
                <w:szCs w:val="21"/>
              </w:rPr>
            </w:pPr>
            <w:r w:rsidRPr="002408F7">
              <w:rPr>
                <w:iCs/>
                <w:sz w:val="21"/>
                <w:szCs w:val="21"/>
              </w:rPr>
              <w:t>1254K</w:t>
            </w:r>
          </w:p>
        </w:tc>
        <w:tc>
          <w:tcPr>
            <w:tcW w:w="42.55pt" w:type="dxa"/>
            <w:tcBorders>
              <w:top w:val="nil"/>
              <w:start w:val="nil"/>
              <w:bottom w:val="nil"/>
              <w:end w:val="nil"/>
            </w:tcBorders>
            <w:shd w:val="clear" w:color="auto" w:fill="auto"/>
            <w:vAlign w:val="center"/>
          </w:tcPr>
          <w:p w14:paraId="3B7B76E0" w14:textId="44712B0E" w:rsidR="00B57126" w:rsidRPr="002408F7" w:rsidRDefault="00B57126" w:rsidP="00B57126">
            <w:pPr>
              <w:jc w:val="center"/>
              <w:rPr>
                <w:sz w:val="21"/>
                <w:szCs w:val="21"/>
              </w:rPr>
            </w:pPr>
            <w:r w:rsidRPr="002408F7">
              <w:rPr>
                <w:iCs/>
                <w:sz w:val="21"/>
                <w:szCs w:val="21"/>
              </w:rPr>
              <w:t>32.21</w:t>
            </w:r>
          </w:p>
        </w:tc>
        <w:tc>
          <w:tcPr>
            <w:tcW w:w="42.50pt" w:type="dxa"/>
            <w:tcBorders>
              <w:top w:val="nil"/>
              <w:start w:val="nil"/>
              <w:bottom w:val="nil"/>
              <w:end w:val="nil"/>
            </w:tcBorders>
            <w:shd w:val="clear" w:color="auto" w:fill="auto"/>
            <w:vAlign w:val="center"/>
          </w:tcPr>
          <w:p w14:paraId="0A8C3FED" w14:textId="448D9406" w:rsidR="00B57126" w:rsidRPr="002408F7" w:rsidRDefault="00B57126" w:rsidP="00B57126">
            <w:pPr>
              <w:jc w:val="center"/>
              <w:rPr>
                <w:sz w:val="21"/>
                <w:szCs w:val="21"/>
              </w:rPr>
            </w:pPr>
            <w:r w:rsidRPr="002408F7">
              <w:rPr>
                <w:iCs/>
                <w:sz w:val="21"/>
                <w:szCs w:val="21"/>
              </w:rPr>
              <w:t>28.65</w:t>
            </w:r>
          </w:p>
        </w:tc>
        <w:tc>
          <w:tcPr>
            <w:tcW w:w="50.10pt" w:type="dxa"/>
            <w:tcBorders>
              <w:top w:val="nil"/>
              <w:start w:val="nil"/>
              <w:bottom w:val="nil"/>
              <w:end w:val="nil"/>
            </w:tcBorders>
            <w:shd w:val="clear" w:color="auto" w:fill="auto"/>
            <w:vAlign w:val="center"/>
          </w:tcPr>
          <w:p w14:paraId="417D24B0" w14:textId="06747F27" w:rsidR="00B57126" w:rsidRPr="002408F7" w:rsidRDefault="00B57126" w:rsidP="00B57126">
            <w:pPr>
              <w:jc w:val="center"/>
              <w:rPr>
                <w:sz w:val="21"/>
                <w:szCs w:val="21"/>
              </w:rPr>
            </w:pPr>
            <w:r w:rsidRPr="002408F7">
              <w:rPr>
                <w:iCs/>
                <w:sz w:val="21"/>
                <w:szCs w:val="21"/>
              </w:rPr>
              <w:t>27.60</w:t>
            </w:r>
          </w:p>
        </w:tc>
        <w:tc>
          <w:tcPr>
            <w:tcW w:w="59.25pt" w:type="dxa"/>
            <w:tcBorders>
              <w:top w:val="nil"/>
              <w:start w:val="nil"/>
              <w:bottom w:val="nil"/>
              <w:end w:val="nil"/>
            </w:tcBorders>
            <w:shd w:val="clear" w:color="auto" w:fill="auto"/>
            <w:vAlign w:val="center"/>
          </w:tcPr>
          <w:p w14:paraId="78F5599D" w14:textId="3E3EADE5" w:rsidR="00B57126" w:rsidRPr="002408F7" w:rsidRDefault="00B57126" w:rsidP="00B57126">
            <w:pPr>
              <w:jc w:val="center"/>
              <w:rPr>
                <w:sz w:val="21"/>
                <w:szCs w:val="21"/>
              </w:rPr>
            </w:pPr>
            <w:r w:rsidRPr="002408F7">
              <w:rPr>
                <w:iCs/>
                <w:sz w:val="21"/>
                <w:szCs w:val="21"/>
              </w:rPr>
              <w:t>26.15</w:t>
            </w:r>
          </w:p>
        </w:tc>
        <w:tc>
          <w:tcPr>
            <w:tcW w:w="59.25pt" w:type="dxa"/>
            <w:tcBorders>
              <w:top w:val="nil"/>
              <w:start w:val="nil"/>
              <w:bottom w:val="nil"/>
              <w:end w:val="nil"/>
            </w:tcBorders>
            <w:shd w:val="clear" w:color="auto" w:fill="auto"/>
            <w:vAlign w:val="center"/>
          </w:tcPr>
          <w:p w14:paraId="777BC887" w14:textId="05A202E9" w:rsidR="00B57126" w:rsidRPr="002408F7" w:rsidRDefault="00B57126" w:rsidP="00B57126">
            <w:pPr>
              <w:jc w:val="center"/>
              <w:rPr>
                <w:sz w:val="21"/>
                <w:szCs w:val="21"/>
              </w:rPr>
            </w:pPr>
            <w:r w:rsidRPr="002408F7">
              <w:rPr>
                <w:iCs/>
                <w:sz w:val="21"/>
                <w:szCs w:val="21"/>
              </w:rPr>
              <w:t>30.56</w:t>
            </w:r>
          </w:p>
        </w:tc>
      </w:tr>
      <w:tr w:rsidR="00B57126" w:rsidRPr="002408F7" w14:paraId="48BC559F" w14:textId="77777777" w:rsidTr="002C1023">
        <w:trPr>
          <w:trHeight w:val="20"/>
          <w:jc w:val="center"/>
        </w:trPr>
        <w:tc>
          <w:tcPr>
            <w:tcW w:w="49.65pt" w:type="dxa"/>
            <w:vMerge/>
            <w:shd w:val="clear" w:color="auto" w:fill="auto"/>
            <w:vAlign w:val="center"/>
          </w:tcPr>
          <w:p w14:paraId="701F5CF1" w14:textId="7DFEBA97" w:rsidR="00B57126" w:rsidRPr="002408F7" w:rsidRDefault="00B57126" w:rsidP="00B57126">
            <w:pPr>
              <w:jc w:val="center"/>
              <w:rPr>
                <w:sz w:val="21"/>
                <w:szCs w:val="21"/>
              </w:rPr>
            </w:pPr>
          </w:p>
        </w:tc>
        <w:tc>
          <w:tcPr>
            <w:tcW w:w="85.05pt" w:type="dxa"/>
            <w:shd w:val="clear" w:color="auto" w:fill="auto"/>
            <w:vAlign w:val="center"/>
          </w:tcPr>
          <w:p w14:paraId="7E3D7153" w14:textId="33565A85" w:rsidR="00B57126" w:rsidRPr="002408F7" w:rsidRDefault="00B57126" w:rsidP="00B57126">
            <w:pPr>
              <w:jc w:val="center"/>
              <w:rPr>
                <w:sz w:val="21"/>
                <w:szCs w:val="21"/>
              </w:rPr>
            </w:pPr>
            <w:r w:rsidRPr="002408F7">
              <w:rPr>
                <w:sz w:val="21"/>
                <w:szCs w:val="21"/>
              </w:rPr>
              <w:t>MAFFSRN-L</w:t>
            </w:r>
          </w:p>
        </w:tc>
        <w:tc>
          <w:tcPr>
            <w:tcW w:w="42.50pt" w:type="dxa"/>
            <w:vAlign w:val="center"/>
          </w:tcPr>
          <w:p w14:paraId="16316D06" w14:textId="12DB6ACC" w:rsidR="00B57126" w:rsidRPr="002408F7" w:rsidRDefault="00B57126" w:rsidP="00B57126">
            <w:pPr>
              <w:jc w:val="center"/>
              <w:rPr>
                <w:iCs/>
                <w:sz w:val="21"/>
                <w:szCs w:val="21"/>
              </w:rPr>
            </w:pPr>
            <w:r w:rsidRPr="002408F7">
              <w:rPr>
                <w:iCs/>
                <w:sz w:val="21"/>
                <w:szCs w:val="21"/>
              </w:rPr>
              <w:t>830K</w:t>
            </w:r>
          </w:p>
        </w:tc>
        <w:tc>
          <w:tcPr>
            <w:tcW w:w="42.55pt" w:type="dxa"/>
            <w:tcBorders>
              <w:top w:val="nil"/>
              <w:start w:val="nil"/>
              <w:bottom w:val="nil"/>
              <w:end w:val="nil"/>
            </w:tcBorders>
            <w:shd w:val="clear" w:color="auto" w:fill="auto"/>
            <w:vAlign w:val="center"/>
          </w:tcPr>
          <w:p w14:paraId="01303A01" w14:textId="069CDCB8" w:rsidR="00B57126" w:rsidRPr="002408F7" w:rsidRDefault="00B57126" w:rsidP="00B57126">
            <w:pPr>
              <w:jc w:val="center"/>
              <w:rPr>
                <w:sz w:val="21"/>
                <w:szCs w:val="21"/>
              </w:rPr>
            </w:pPr>
            <w:r w:rsidRPr="002408F7">
              <w:rPr>
                <w:sz w:val="21"/>
                <w:szCs w:val="21"/>
              </w:rPr>
              <w:t>32.20</w:t>
            </w:r>
          </w:p>
        </w:tc>
        <w:tc>
          <w:tcPr>
            <w:tcW w:w="42.50pt" w:type="dxa"/>
            <w:tcBorders>
              <w:top w:val="nil"/>
              <w:start w:val="nil"/>
              <w:bottom w:val="nil"/>
              <w:end w:val="nil"/>
            </w:tcBorders>
            <w:shd w:val="clear" w:color="auto" w:fill="auto"/>
            <w:vAlign w:val="center"/>
          </w:tcPr>
          <w:p w14:paraId="322DDC08" w14:textId="4ACC32B2" w:rsidR="00B57126" w:rsidRPr="002408F7" w:rsidRDefault="00B57126" w:rsidP="00B57126">
            <w:pPr>
              <w:jc w:val="center"/>
              <w:rPr>
                <w:sz w:val="21"/>
                <w:szCs w:val="21"/>
              </w:rPr>
            </w:pPr>
            <w:r w:rsidRPr="002408F7">
              <w:rPr>
                <w:sz w:val="21"/>
                <w:szCs w:val="21"/>
              </w:rPr>
              <w:t>28.62</w:t>
            </w:r>
          </w:p>
        </w:tc>
        <w:tc>
          <w:tcPr>
            <w:tcW w:w="50.10pt" w:type="dxa"/>
            <w:tcBorders>
              <w:top w:val="nil"/>
              <w:start w:val="nil"/>
              <w:bottom w:val="nil"/>
              <w:end w:val="nil"/>
            </w:tcBorders>
            <w:shd w:val="clear" w:color="auto" w:fill="auto"/>
            <w:vAlign w:val="center"/>
          </w:tcPr>
          <w:p w14:paraId="245EE411" w14:textId="16C1A4D1" w:rsidR="00B57126" w:rsidRPr="002408F7" w:rsidRDefault="00B57126" w:rsidP="00B57126">
            <w:pPr>
              <w:jc w:val="center"/>
              <w:rPr>
                <w:sz w:val="21"/>
                <w:szCs w:val="21"/>
              </w:rPr>
            </w:pPr>
            <w:r w:rsidRPr="002408F7">
              <w:rPr>
                <w:sz w:val="21"/>
                <w:szCs w:val="21"/>
              </w:rPr>
              <w:t>27.59</w:t>
            </w:r>
          </w:p>
        </w:tc>
        <w:tc>
          <w:tcPr>
            <w:tcW w:w="59.25pt" w:type="dxa"/>
            <w:tcBorders>
              <w:top w:val="nil"/>
              <w:start w:val="nil"/>
              <w:bottom w:val="nil"/>
              <w:end w:val="nil"/>
            </w:tcBorders>
            <w:shd w:val="clear" w:color="auto" w:fill="auto"/>
            <w:vAlign w:val="center"/>
          </w:tcPr>
          <w:p w14:paraId="67603840" w14:textId="1DDCAAB6" w:rsidR="00B57126" w:rsidRPr="002408F7" w:rsidRDefault="00B57126" w:rsidP="00B57126">
            <w:pPr>
              <w:jc w:val="center"/>
              <w:rPr>
                <w:sz w:val="21"/>
                <w:szCs w:val="21"/>
              </w:rPr>
            </w:pPr>
            <w:r w:rsidRPr="002408F7">
              <w:rPr>
                <w:sz w:val="21"/>
                <w:szCs w:val="21"/>
              </w:rPr>
              <w:t>26.16</w:t>
            </w:r>
          </w:p>
        </w:tc>
        <w:tc>
          <w:tcPr>
            <w:tcW w:w="59.25pt" w:type="dxa"/>
            <w:tcBorders>
              <w:top w:val="nil"/>
              <w:start w:val="nil"/>
              <w:bottom w:val="nil"/>
              <w:end w:val="nil"/>
            </w:tcBorders>
            <w:shd w:val="clear" w:color="auto" w:fill="auto"/>
            <w:vAlign w:val="center"/>
          </w:tcPr>
          <w:p w14:paraId="715AF029" w14:textId="358DD837" w:rsidR="00B57126" w:rsidRPr="002408F7" w:rsidRDefault="00B57126" w:rsidP="00B57126">
            <w:pPr>
              <w:jc w:val="center"/>
              <w:rPr>
                <w:sz w:val="21"/>
                <w:szCs w:val="21"/>
              </w:rPr>
            </w:pPr>
            <w:r w:rsidRPr="002408F7">
              <w:rPr>
                <w:sz w:val="21"/>
                <w:szCs w:val="21"/>
              </w:rPr>
              <w:t>30.33</w:t>
            </w:r>
          </w:p>
        </w:tc>
      </w:tr>
      <w:tr w:rsidR="00B57126" w:rsidRPr="002408F7" w14:paraId="1F893A08" w14:textId="77777777" w:rsidTr="002C1023">
        <w:trPr>
          <w:trHeight w:val="20"/>
          <w:jc w:val="center"/>
        </w:trPr>
        <w:tc>
          <w:tcPr>
            <w:tcW w:w="49.65pt" w:type="dxa"/>
            <w:vMerge/>
            <w:shd w:val="clear" w:color="auto" w:fill="auto"/>
            <w:vAlign w:val="center"/>
          </w:tcPr>
          <w:p w14:paraId="7CFEB7EF" w14:textId="13C332B9" w:rsidR="00B57126" w:rsidRPr="002408F7" w:rsidRDefault="00B57126" w:rsidP="00B57126">
            <w:pPr>
              <w:jc w:val="center"/>
              <w:rPr>
                <w:sz w:val="21"/>
                <w:szCs w:val="21"/>
              </w:rPr>
            </w:pPr>
          </w:p>
        </w:tc>
        <w:tc>
          <w:tcPr>
            <w:tcW w:w="85.05pt" w:type="dxa"/>
            <w:shd w:val="clear" w:color="auto" w:fill="auto"/>
            <w:vAlign w:val="center"/>
          </w:tcPr>
          <w:p w14:paraId="52E352D8" w14:textId="1F531D3F" w:rsidR="00B57126" w:rsidRPr="002408F7" w:rsidRDefault="00B57126" w:rsidP="00B57126">
            <w:pPr>
              <w:jc w:val="center"/>
              <w:rPr>
                <w:sz w:val="21"/>
                <w:szCs w:val="21"/>
              </w:rPr>
            </w:pPr>
            <w:r w:rsidRPr="002408F7">
              <w:rPr>
                <w:sz w:val="21"/>
                <w:szCs w:val="21"/>
              </w:rPr>
              <w:t>EMASRN</w:t>
            </w:r>
          </w:p>
        </w:tc>
        <w:tc>
          <w:tcPr>
            <w:tcW w:w="42.50pt" w:type="dxa"/>
            <w:vAlign w:val="center"/>
          </w:tcPr>
          <w:p w14:paraId="75EE0E98" w14:textId="579AE73E" w:rsidR="00B57126" w:rsidRPr="002408F7" w:rsidRDefault="00B57126" w:rsidP="00B57126">
            <w:pPr>
              <w:jc w:val="center"/>
              <w:rPr>
                <w:iCs/>
                <w:sz w:val="21"/>
                <w:szCs w:val="21"/>
              </w:rPr>
            </w:pPr>
            <w:r w:rsidRPr="002408F7">
              <w:rPr>
                <w:iCs/>
                <w:sz w:val="21"/>
                <w:szCs w:val="21"/>
              </w:rPr>
              <w:t>558K</w:t>
            </w:r>
          </w:p>
        </w:tc>
        <w:tc>
          <w:tcPr>
            <w:tcW w:w="42.55pt" w:type="dxa"/>
            <w:tcBorders>
              <w:top w:val="nil"/>
              <w:start w:val="nil"/>
              <w:bottom w:val="nil"/>
              <w:end w:val="nil"/>
            </w:tcBorders>
            <w:shd w:val="clear" w:color="auto" w:fill="auto"/>
            <w:vAlign w:val="center"/>
          </w:tcPr>
          <w:p w14:paraId="48B2CD29" w14:textId="3C3D56B6" w:rsidR="00B57126" w:rsidRPr="002408F7" w:rsidRDefault="00B57126" w:rsidP="00B57126">
            <w:pPr>
              <w:jc w:val="center"/>
              <w:rPr>
                <w:sz w:val="21"/>
                <w:szCs w:val="21"/>
              </w:rPr>
            </w:pPr>
            <w:r w:rsidRPr="002408F7">
              <w:rPr>
                <w:sz w:val="21"/>
                <w:szCs w:val="21"/>
              </w:rPr>
              <w:t>32.17</w:t>
            </w:r>
          </w:p>
        </w:tc>
        <w:tc>
          <w:tcPr>
            <w:tcW w:w="42.50pt" w:type="dxa"/>
            <w:tcBorders>
              <w:top w:val="nil"/>
              <w:start w:val="nil"/>
              <w:bottom w:val="nil"/>
              <w:end w:val="nil"/>
            </w:tcBorders>
            <w:shd w:val="clear" w:color="auto" w:fill="auto"/>
            <w:vAlign w:val="center"/>
          </w:tcPr>
          <w:p w14:paraId="0E758620" w14:textId="2DA33F0E" w:rsidR="00B57126" w:rsidRPr="002408F7" w:rsidRDefault="00B57126" w:rsidP="00B57126">
            <w:pPr>
              <w:jc w:val="center"/>
              <w:rPr>
                <w:sz w:val="21"/>
                <w:szCs w:val="21"/>
              </w:rPr>
            </w:pPr>
            <w:r w:rsidRPr="002408F7">
              <w:rPr>
                <w:sz w:val="21"/>
                <w:szCs w:val="21"/>
              </w:rPr>
              <w:t>28.57</w:t>
            </w:r>
          </w:p>
        </w:tc>
        <w:tc>
          <w:tcPr>
            <w:tcW w:w="50.10pt" w:type="dxa"/>
            <w:tcBorders>
              <w:top w:val="nil"/>
              <w:start w:val="nil"/>
              <w:bottom w:val="nil"/>
              <w:end w:val="nil"/>
            </w:tcBorders>
            <w:shd w:val="clear" w:color="auto" w:fill="auto"/>
            <w:vAlign w:val="center"/>
          </w:tcPr>
          <w:p w14:paraId="4DA72023" w14:textId="00769696" w:rsidR="00B57126" w:rsidRPr="002408F7" w:rsidRDefault="00B57126" w:rsidP="00B57126">
            <w:pPr>
              <w:jc w:val="center"/>
              <w:rPr>
                <w:sz w:val="21"/>
                <w:szCs w:val="21"/>
              </w:rPr>
            </w:pPr>
            <w:r w:rsidRPr="002408F7">
              <w:rPr>
                <w:sz w:val="21"/>
                <w:szCs w:val="21"/>
              </w:rPr>
              <w:t>27.55</w:t>
            </w:r>
          </w:p>
        </w:tc>
        <w:tc>
          <w:tcPr>
            <w:tcW w:w="59.25pt" w:type="dxa"/>
            <w:tcBorders>
              <w:top w:val="nil"/>
              <w:start w:val="nil"/>
              <w:bottom w:val="nil"/>
              <w:end w:val="nil"/>
            </w:tcBorders>
            <w:shd w:val="clear" w:color="auto" w:fill="auto"/>
            <w:vAlign w:val="center"/>
          </w:tcPr>
          <w:p w14:paraId="1F88C67E" w14:textId="05E27F5B" w:rsidR="00B57126" w:rsidRPr="002408F7" w:rsidRDefault="00B57126" w:rsidP="00B57126">
            <w:pPr>
              <w:jc w:val="center"/>
              <w:rPr>
                <w:sz w:val="21"/>
                <w:szCs w:val="21"/>
              </w:rPr>
            </w:pPr>
            <w:r w:rsidRPr="002408F7">
              <w:rPr>
                <w:sz w:val="21"/>
                <w:szCs w:val="21"/>
              </w:rPr>
              <w:t>26.01</w:t>
            </w:r>
          </w:p>
        </w:tc>
        <w:tc>
          <w:tcPr>
            <w:tcW w:w="59.25pt" w:type="dxa"/>
            <w:tcBorders>
              <w:top w:val="nil"/>
              <w:start w:val="nil"/>
              <w:bottom w:val="nil"/>
              <w:end w:val="nil"/>
            </w:tcBorders>
            <w:shd w:val="clear" w:color="auto" w:fill="auto"/>
            <w:vAlign w:val="center"/>
          </w:tcPr>
          <w:p w14:paraId="5D339934" w14:textId="71438EA4" w:rsidR="00B57126" w:rsidRPr="002408F7" w:rsidRDefault="00B57126" w:rsidP="00B57126">
            <w:pPr>
              <w:jc w:val="center"/>
              <w:rPr>
                <w:sz w:val="21"/>
                <w:szCs w:val="21"/>
              </w:rPr>
            </w:pPr>
            <w:r w:rsidRPr="002408F7">
              <w:rPr>
                <w:sz w:val="21"/>
                <w:szCs w:val="21"/>
              </w:rPr>
              <w:t>30.41</w:t>
            </w:r>
          </w:p>
        </w:tc>
      </w:tr>
      <w:tr w:rsidR="00B57126" w:rsidRPr="002408F7" w14:paraId="775AEF73" w14:textId="77777777" w:rsidTr="002C1023">
        <w:trPr>
          <w:trHeight w:val="20"/>
          <w:jc w:val="center"/>
        </w:trPr>
        <w:tc>
          <w:tcPr>
            <w:tcW w:w="49.65pt" w:type="dxa"/>
            <w:vMerge/>
            <w:shd w:val="clear" w:color="auto" w:fill="auto"/>
            <w:vAlign w:val="center"/>
          </w:tcPr>
          <w:p w14:paraId="5757A6E5" w14:textId="77777777" w:rsidR="00B57126" w:rsidRPr="002408F7" w:rsidRDefault="00B57126" w:rsidP="00B57126">
            <w:pPr>
              <w:jc w:val="center"/>
              <w:rPr>
                <w:sz w:val="21"/>
                <w:szCs w:val="21"/>
              </w:rPr>
            </w:pPr>
          </w:p>
        </w:tc>
        <w:tc>
          <w:tcPr>
            <w:tcW w:w="85.05pt" w:type="dxa"/>
            <w:shd w:val="clear" w:color="auto" w:fill="auto"/>
            <w:vAlign w:val="center"/>
          </w:tcPr>
          <w:p w14:paraId="58AA8A43" w14:textId="795A837F" w:rsidR="00B57126" w:rsidRPr="002408F7" w:rsidRDefault="00B57126" w:rsidP="00B57126">
            <w:pPr>
              <w:jc w:val="center"/>
              <w:rPr>
                <w:sz w:val="21"/>
                <w:szCs w:val="21"/>
              </w:rPr>
            </w:pPr>
            <w:r>
              <w:rPr>
                <w:rFonts w:hint="eastAsia"/>
                <w:sz w:val="21"/>
                <w:szCs w:val="21"/>
              </w:rPr>
              <w:t>E</w:t>
            </w:r>
            <w:r>
              <w:rPr>
                <w:sz w:val="21"/>
                <w:szCs w:val="21"/>
              </w:rPr>
              <w:t>SRT</w:t>
            </w:r>
          </w:p>
        </w:tc>
        <w:tc>
          <w:tcPr>
            <w:tcW w:w="42.50pt" w:type="dxa"/>
            <w:vAlign w:val="center"/>
          </w:tcPr>
          <w:p w14:paraId="21871BD6" w14:textId="41FFC943" w:rsidR="00B57126" w:rsidRPr="002408F7" w:rsidRDefault="00B57126" w:rsidP="00B57126">
            <w:pPr>
              <w:jc w:val="center"/>
              <w:rPr>
                <w:iCs/>
                <w:sz w:val="21"/>
                <w:szCs w:val="21"/>
              </w:rPr>
            </w:pPr>
            <w:r>
              <w:rPr>
                <w:rFonts w:hint="eastAsia"/>
                <w:iCs/>
                <w:sz w:val="21"/>
                <w:szCs w:val="21"/>
              </w:rPr>
              <w:t>7</w:t>
            </w:r>
            <w:r>
              <w:rPr>
                <w:iCs/>
                <w:sz w:val="21"/>
                <w:szCs w:val="21"/>
              </w:rPr>
              <w:t>51K</w:t>
            </w:r>
          </w:p>
        </w:tc>
        <w:tc>
          <w:tcPr>
            <w:tcW w:w="42.55pt" w:type="dxa"/>
            <w:tcBorders>
              <w:top w:val="nil"/>
              <w:start w:val="nil"/>
              <w:bottom w:val="nil"/>
              <w:end w:val="nil"/>
            </w:tcBorders>
            <w:shd w:val="clear" w:color="auto" w:fill="auto"/>
            <w:vAlign w:val="center"/>
          </w:tcPr>
          <w:p w14:paraId="57439F02" w14:textId="4CADC8DE" w:rsidR="00B57126" w:rsidRPr="002408F7" w:rsidRDefault="00B57126" w:rsidP="00B57126">
            <w:pPr>
              <w:jc w:val="center"/>
              <w:rPr>
                <w:sz w:val="21"/>
                <w:szCs w:val="21"/>
              </w:rPr>
            </w:pPr>
            <w:r w:rsidRPr="0083450F">
              <w:rPr>
                <w:sz w:val="21"/>
                <w:szCs w:val="21"/>
              </w:rPr>
              <w:t>32.19</w:t>
            </w:r>
          </w:p>
        </w:tc>
        <w:tc>
          <w:tcPr>
            <w:tcW w:w="42.50pt" w:type="dxa"/>
            <w:tcBorders>
              <w:top w:val="nil"/>
              <w:start w:val="nil"/>
              <w:bottom w:val="nil"/>
              <w:end w:val="nil"/>
            </w:tcBorders>
            <w:shd w:val="clear" w:color="auto" w:fill="auto"/>
            <w:vAlign w:val="center"/>
          </w:tcPr>
          <w:p w14:paraId="5837E764" w14:textId="6FE31EEC" w:rsidR="00B57126" w:rsidRPr="002408F7" w:rsidRDefault="00B57126" w:rsidP="00B57126">
            <w:pPr>
              <w:jc w:val="center"/>
              <w:rPr>
                <w:sz w:val="21"/>
                <w:szCs w:val="21"/>
              </w:rPr>
            </w:pPr>
            <w:r w:rsidRPr="0083450F">
              <w:rPr>
                <w:sz w:val="21"/>
                <w:szCs w:val="21"/>
              </w:rPr>
              <w:t>28.69</w:t>
            </w:r>
          </w:p>
        </w:tc>
        <w:tc>
          <w:tcPr>
            <w:tcW w:w="50.10pt" w:type="dxa"/>
            <w:tcBorders>
              <w:top w:val="nil"/>
              <w:start w:val="nil"/>
              <w:bottom w:val="nil"/>
              <w:end w:val="nil"/>
            </w:tcBorders>
            <w:shd w:val="clear" w:color="auto" w:fill="auto"/>
            <w:vAlign w:val="center"/>
          </w:tcPr>
          <w:p w14:paraId="73B4D518" w14:textId="55EE939E" w:rsidR="00B57126" w:rsidRPr="002408F7" w:rsidRDefault="00B57126" w:rsidP="00B57126">
            <w:pPr>
              <w:jc w:val="center"/>
              <w:rPr>
                <w:sz w:val="21"/>
                <w:szCs w:val="21"/>
              </w:rPr>
            </w:pPr>
            <w:r w:rsidRPr="0083450F">
              <w:rPr>
                <w:sz w:val="21"/>
                <w:szCs w:val="21"/>
              </w:rPr>
              <w:t>27.69</w:t>
            </w:r>
          </w:p>
        </w:tc>
        <w:tc>
          <w:tcPr>
            <w:tcW w:w="59.25pt" w:type="dxa"/>
            <w:tcBorders>
              <w:top w:val="nil"/>
              <w:start w:val="nil"/>
              <w:bottom w:val="nil"/>
              <w:end w:val="nil"/>
            </w:tcBorders>
            <w:shd w:val="clear" w:color="auto" w:fill="auto"/>
            <w:vAlign w:val="center"/>
          </w:tcPr>
          <w:p w14:paraId="7B5FFDE4" w14:textId="28F442CB" w:rsidR="00B57126" w:rsidRPr="002408F7" w:rsidRDefault="00B57126" w:rsidP="00B57126">
            <w:pPr>
              <w:jc w:val="center"/>
              <w:rPr>
                <w:sz w:val="21"/>
                <w:szCs w:val="21"/>
              </w:rPr>
            </w:pPr>
            <w:r w:rsidRPr="0083450F">
              <w:rPr>
                <w:sz w:val="21"/>
                <w:szCs w:val="21"/>
              </w:rPr>
              <w:t>26.39</w:t>
            </w:r>
          </w:p>
        </w:tc>
        <w:tc>
          <w:tcPr>
            <w:tcW w:w="59.25pt" w:type="dxa"/>
            <w:tcBorders>
              <w:top w:val="nil"/>
              <w:start w:val="nil"/>
              <w:bottom w:val="nil"/>
              <w:end w:val="nil"/>
            </w:tcBorders>
            <w:shd w:val="clear" w:color="auto" w:fill="auto"/>
            <w:vAlign w:val="center"/>
          </w:tcPr>
          <w:p w14:paraId="2C9BFD8E" w14:textId="5D77CD7A" w:rsidR="00B57126" w:rsidRPr="002408F7" w:rsidRDefault="00B57126" w:rsidP="00B57126">
            <w:pPr>
              <w:jc w:val="center"/>
              <w:rPr>
                <w:sz w:val="21"/>
                <w:szCs w:val="21"/>
              </w:rPr>
            </w:pPr>
            <w:r w:rsidRPr="0083450F">
              <w:rPr>
                <w:sz w:val="21"/>
                <w:szCs w:val="21"/>
              </w:rPr>
              <w:t>30.75</w:t>
            </w:r>
          </w:p>
        </w:tc>
      </w:tr>
      <w:tr w:rsidR="00B57126" w:rsidRPr="002408F7" w14:paraId="78D69752" w14:textId="77777777" w:rsidTr="002C1023">
        <w:trPr>
          <w:trHeight w:val="20"/>
          <w:jc w:val="center"/>
        </w:trPr>
        <w:tc>
          <w:tcPr>
            <w:tcW w:w="49.65pt" w:type="dxa"/>
            <w:vMerge/>
            <w:shd w:val="clear" w:color="auto" w:fill="auto"/>
            <w:vAlign w:val="center"/>
          </w:tcPr>
          <w:p w14:paraId="4BE64548" w14:textId="77777777" w:rsidR="00B57126" w:rsidRPr="002408F7" w:rsidRDefault="00B57126" w:rsidP="00B57126">
            <w:pPr>
              <w:jc w:val="center"/>
              <w:rPr>
                <w:sz w:val="21"/>
                <w:szCs w:val="21"/>
              </w:rPr>
            </w:pPr>
          </w:p>
        </w:tc>
        <w:tc>
          <w:tcPr>
            <w:tcW w:w="85.05pt" w:type="dxa"/>
            <w:shd w:val="clear" w:color="auto" w:fill="auto"/>
            <w:vAlign w:val="center"/>
          </w:tcPr>
          <w:p w14:paraId="5BFCB119" w14:textId="45B2DE99" w:rsidR="00B57126" w:rsidRDefault="00B57126" w:rsidP="00B57126">
            <w:pPr>
              <w:jc w:val="center"/>
              <w:rPr>
                <w:sz w:val="21"/>
                <w:szCs w:val="21"/>
              </w:rPr>
            </w:pPr>
            <w:r>
              <w:rPr>
                <w:rFonts w:hint="eastAsia"/>
                <w:sz w:val="21"/>
                <w:szCs w:val="21"/>
              </w:rPr>
              <w:t>F</w:t>
            </w:r>
            <w:r>
              <w:rPr>
                <w:sz w:val="21"/>
                <w:szCs w:val="21"/>
              </w:rPr>
              <w:t>MEN</w:t>
            </w:r>
          </w:p>
        </w:tc>
        <w:tc>
          <w:tcPr>
            <w:tcW w:w="42.50pt" w:type="dxa"/>
            <w:vAlign w:val="center"/>
          </w:tcPr>
          <w:p w14:paraId="0822F30A" w14:textId="4A8E63E9" w:rsidR="00B57126" w:rsidRDefault="00B57126" w:rsidP="00B57126">
            <w:pPr>
              <w:jc w:val="center"/>
              <w:rPr>
                <w:iCs/>
                <w:sz w:val="21"/>
                <w:szCs w:val="21"/>
              </w:rPr>
            </w:pPr>
            <w:r w:rsidRPr="002E6553">
              <w:rPr>
                <w:iCs/>
                <w:sz w:val="21"/>
                <w:szCs w:val="21"/>
              </w:rPr>
              <w:t>769</w:t>
            </w:r>
            <w:r>
              <w:rPr>
                <w:iCs/>
                <w:sz w:val="21"/>
                <w:szCs w:val="21"/>
              </w:rPr>
              <w:t>K</w:t>
            </w:r>
          </w:p>
        </w:tc>
        <w:tc>
          <w:tcPr>
            <w:tcW w:w="42.55pt" w:type="dxa"/>
            <w:tcBorders>
              <w:top w:val="nil"/>
              <w:start w:val="nil"/>
              <w:bottom w:val="nil"/>
              <w:end w:val="nil"/>
            </w:tcBorders>
            <w:shd w:val="clear" w:color="auto" w:fill="auto"/>
            <w:vAlign w:val="center"/>
          </w:tcPr>
          <w:p w14:paraId="3FD269C6" w14:textId="2767A348" w:rsidR="00B57126" w:rsidRPr="0083450F" w:rsidRDefault="00B57126" w:rsidP="00B57126">
            <w:pPr>
              <w:jc w:val="center"/>
              <w:rPr>
                <w:sz w:val="21"/>
                <w:szCs w:val="21"/>
              </w:rPr>
            </w:pPr>
            <w:r w:rsidRPr="002E6553">
              <w:rPr>
                <w:sz w:val="21"/>
                <w:szCs w:val="21"/>
              </w:rPr>
              <w:t>32.24</w:t>
            </w:r>
          </w:p>
        </w:tc>
        <w:tc>
          <w:tcPr>
            <w:tcW w:w="42.50pt" w:type="dxa"/>
            <w:tcBorders>
              <w:top w:val="nil"/>
              <w:start w:val="nil"/>
              <w:bottom w:val="nil"/>
              <w:end w:val="nil"/>
            </w:tcBorders>
            <w:shd w:val="clear" w:color="auto" w:fill="auto"/>
            <w:vAlign w:val="center"/>
          </w:tcPr>
          <w:p w14:paraId="0630B20A" w14:textId="27342265" w:rsidR="00B57126" w:rsidRPr="0083450F" w:rsidRDefault="00B57126" w:rsidP="00B57126">
            <w:pPr>
              <w:jc w:val="center"/>
              <w:rPr>
                <w:sz w:val="21"/>
                <w:szCs w:val="21"/>
              </w:rPr>
            </w:pPr>
            <w:r w:rsidRPr="002E6553">
              <w:rPr>
                <w:sz w:val="21"/>
                <w:szCs w:val="21"/>
              </w:rPr>
              <w:t>28.70</w:t>
            </w:r>
          </w:p>
        </w:tc>
        <w:tc>
          <w:tcPr>
            <w:tcW w:w="50.10pt" w:type="dxa"/>
            <w:tcBorders>
              <w:top w:val="nil"/>
              <w:start w:val="nil"/>
              <w:bottom w:val="nil"/>
              <w:end w:val="nil"/>
            </w:tcBorders>
            <w:shd w:val="clear" w:color="auto" w:fill="auto"/>
            <w:vAlign w:val="center"/>
          </w:tcPr>
          <w:p w14:paraId="152AECB2" w14:textId="1789604B" w:rsidR="00B57126" w:rsidRPr="0083450F" w:rsidRDefault="00B57126" w:rsidP="00B57126">
            <w:pPr>
              <w:jc w:val="center"/>
              <w:rPr>
                <w:sz w:val="21"/>
                <w:szCs w:val="21"/>
              </w:rPr>
            </w:pPr>
            <w:r w:rsidRPr="002E6553">
              <w:rPr>
                <w:sz w:val="21"/>
                <w:szCs w:val="21"/>
              </w:rPr>
              <w:t>27.63</w:t>
            </w:r>
          </w:p>
        </w:tc>
        <w:tc>
          <w:tcPr>
            <w:tcW w:w="59.25pt" w:type="dxa"/>
            <w:tcBorders>
              <w:top w:val="nil"/>
              <w:start w:val="nil"/>
              <w:bottom w:val="nil"/>
              <w:end w:val="nil"/>
            </w:tcBorders>
            <w:shd w:val="clear" w:color="auto" w:fill="auto"/>
            <w:vAlign w:val="center"/>
          </w:tcPr>
          <w:p w14:paraId="2AC731F2" w14:textId="1A8BC68B" w:rsidR="00B57126" w:rsidRPr="0083450F" w:rsidRDefault="00B57126" w:rsidP="00B57126">
            <w:pPr>
              <w:jc w:val="center"/>
              <w:rPr>
                <w:sz w:val="21"/>
                <w:szCs w:val="21"/>
              </w:rPr>
            </w:pPr>
            <w:r w:rsidRPr="002E6553">
              <w:rPr>
                <w:sz w:val="21"/>
                <w:szCs w:val="21"/>
              </w:rPr>
              <w:t>26.28</w:t>
            </w:r>
          </w:p>
        </w:tc>
        <w:tc>
          <w:tcPr>
            <w:tcW w:w="59.25pt" w:type="dxa"/>
            <w:tcBorders>
              <w:top w:val="nil"/>
              <w:start w:val="nil"/>
              <w:bottom w:val="nil"/>
              <w:end w:val="nil"/>
            </w:tcBorders>
            <w:shd w:val="clear" w:color="auto" w:fill="auto"/>
            <w:vAlign w:val="center"/>
          </w:tcPr>
          <w:p w14:paraId="36D3DD1E" w14:textId="42DA0B8D" w:rsidR="00B57126" w:rsidRPr="0083450F" w:rsidRDefault="00B57126" w:rsidP="00B57126">
            <w:pPr>
              <w:jc w:val="center"/>
              <w:rPr>
                <w:sz w:val="21"/>
                <w:szCs w:val="21"/>
              </w:rPr>
            </w:pPr>
            <w:r w:rsidRPr="002E6553">
              <w:rPr>
                <w:sz w:val="21"/>
                <w:szCs w:val="21"/>
              </w:rPr>
              <w:t>30.70</w:t>
            </w:r>
          </w:p>
        </w:tc>
      </w:tr>
      <w:tr w:rsidR="00B57126" w:rsidRPr="002408F7" w14:paraId="03337F0B" w14:textId="77777777" w:rsidTr="00F0237D">
        <w:trPr>
          <w:trHeight w:val="20"/>
          <w:jc w:val="center"/>
        </w:trPr>
        <w:tc>
          <w:tcPr>
            <w:tcW w:w="49.65pt" w:type="dxa"/>
            <w:vMerge/>
            <w:shd w:val="clear" w:color="auto" w:fill="auto"/>
          </w:tcPr>
          <w:p w14:paraId="6E840C16" w14:textId="77777777" w:rsidR="00B57126" w:rsidRPr="002408F7" w:rsidRDefault="00B57126" w:rsidP="00B57126">
            <w:pPr>
              <w:jc w:val="center"/>
              <w:rPr>
                <w:sz w:val="21"/>
                <w:szCs w:val="21"/>
              </w:rPr>
            </w:pPr>
          </w:p>
        </w:tc>
        <w:tc>
          <w:tcPr>
            <w:tcW w:w="85.05pt" w:type="dxa"/>
            <w:shd w:val="clear" w:color="auto" w:fill="auto"/>
            <w:vAlign w:val="center"/>
          </w:tcPr>
          <w:p w14:paraId="5AD09742" w14:textId="49FFA0C9" w:rsidR="00B57126" w:rsidRPr="002408F7" w:rsidRDefault="00B57126" w:rsidP="00B57126">
            <w:pPr>
              <w:jc w:val="center"/>
              <w:rPr>
                <w:sz w:val="21"/>
                <w:szCs w:val="21"/>
              </w:rPr>
            </w:pPr>
            <w:proofErr w:type="spellStart"/>
            <w:r w:rsidRPr="002408F7">
              <w:rPr>
                <w:sz w:val="21"/>
                <w:szCs w:val="21"/>
              </w:rPr>
              <w:t>SwinIR</w:t>
            </w:r>
            <w:proofErr w:type="spellEnd"/>
          </w:p>
        </w:tc>
        <w:tc>
          <w:tcPr>
            <w:tcW w:w="42.50pt" w:type="dxa"/>
            <w:vAlign w:val="center"/>
          </w:tcPr>
          <w:p w14:paraId="0F47B524" w14:textId="10400123" w:rsidR="00B57126" w:rsidRPr="002408F7" w:rsidRDefault="00B57126" w:rsidP="00B57126">
            <w:pPr>
              <w:jc w:val="center"/>
              <w:rPr>
                <w:iCs/>
                <w:sz w:val="21"/>
                <w:szCs w:val="21"/>
              </w:rPr>
            </w:pPr>
            <w:r w:rsidRPr="002408F7">
              <w:rPr>
                <w:iCs/>
                <w:sz w:val="21"/>
                <w:szCs w:val="21"/>
              </w:rPr>
              <w:t>897K</w:t>
            </w:r>
          </w:p>
        </w:tc>
        <w:tc>
          <w:tcPr>
            <w:tcW w:w="42.55pt" w:type="dxa"/>
            <w:tcBorders>
              <w:top w:val="nil"/>
              <w:start w:val="nil"/>
              <w:bottom w:val="nil"/>
              <w:end w:val="nil"/>
            </w:tcBorders>
            <w:shd w:val="clear" w:color="auto" w:fill="auto"/>
            <w:vAlign w:val="center"/>
          </w:tcPr>
          <w:p w14:paraId="4CFCEAB6" w14:textId="5CAB1AA9" w:rsidR="00B57126" w:rsidRPr="002408F7" w:rsidRDefault="00B57126" w:rsidP="00B57126">
            <w:pPr>
              <w:jc w:val="center"/>
              <w:rPr>
                <w:sz w:val="21"/>
                <w:szCs w:val="21"/>
              </w:rPr>
            </w:pPr>
            <w:r w:rsidRPr="002408F7">
              <w:rPr>
                <w:sz w:val="21"/>
                <w:szCs w:val="21"/>
                <w:u w:val="single"/>
              </w:rPr>
              <w:t>32.44</w:t>
            </w:r>
          </w:p>
        </w:tc>
        <w:tc>
          <w:tcPr>
            <w:tcW w:w="42.50pt" w:type="dxa"/>
            <w:tcBorders>
              <w:top w:val="nil"/>
              <w:start w:val="nil"/>
              <w:bottom w:val="nil"/>
              <w:end w:val="nil"/>
            </w:tcBorders>
            <w:shd w:val="clear" w:color="auto" w:fill="auto"/>
            <w:vAlign w:val="center"/>
          </w:tcPr>
          <w:p w14:paraId="1DC530A5" w14:textId="1FF48967" w:rsidR="00B57126" w:rsidRPr="002408F7" w:rsidRDefault="00B57126" w:rsidP="00B57126">
            <w:pPr>
              <w:jc w:val="center"/>
              <w:rPr>
                <w:sz w:val="21"/>
                <w:szCs w:val="21"/>
              </w:rPr>
            </w:pPr>
            <w:r w:rsidRPr="002408F7">
              <w:rPr>
                <w:sz w:val="21"/>
                <w:szCs w:val="21"/>
                <w:u w:val="single"/>
              </w:rPr>
              <w:t>28.77</w:t>
            </w:r>
          </w:p>
        </w:tc>
        <w:tc>
          <w:tcPr>
            <w:tcW w:w="50.10pt" w:type="dxa"/>
            <w:tcBorders>
              <w:top w:val="nil"/>
              <w:start w:val="nil"/>
              <w:bottom w:val="nil"/>
              <w:end w:val="nil"/>
            </w:tcBorders>
            <w:shd w:val="clear" w:color="auto" w:fill="auto"/>
            <w:vAlign w:val="center"/>
          </w:tcPr>
          <w:p w14:paraId="30E7EC54" w14:textId="793BE67D" w:rsidR="00B57126" w:rsidRPr="002408F7" w:rsidRDefault="00B57126" w:rsidP="00B57126">
            <w:pPr>
              <w:jc w:val="center"/>
              <w:rPr>
                <w:sz w:val="21"/>
                <w:szCs w:val="21"/>
              </w:rPr>
            </w:pPr>
            <w:r w:rsidRPr="002408F7">
              <w:rPr>
                <w:sz w:val="21"/>
                <w:szCs w:val="21"/>
                <w:u w:val="single"/>
              </w:rPr>
              <w:t>27.69</w:t>
            </w:r>
          </w:p>
        </w:tc>
        <w:tc>
          <w:tcPr>
            <w:tcW w:w="59.25pt" w:type="dxa"/>
            <w:tcBorders>
              <w:top w:val="nil"/>
              <w:start w:val="nil"/>
              <w:bottom w:val="nil"/>
              <w:end w:val="nil"/>
            </w:tcBorders>
            <w:shd w:val="clear" w:color="auto" w:fill="auto"/>
            <w:vAlign w:val="center"/>
          </w:tcPr>
          <w:p w14:paraId="4C6229CF" w14:textId="2D7C9DB6" w:rsidR="00B57126" w:rsidRPr="002408F7" w:rsidRDefault="00B57126" w:rsidP="00B57126">
            <w:pPr>
              <w:jc w:val="center"/>
              <w:rPr>
                <w:sz w:val="21"/>
                <w:szCs w:val="21"/>
              </w:rPr>
            </w:pPr>
            <w:r w:rsidRPr="002408F7">
              <w:rPr>
                <w:sz w:val="21"/>
                <w:szCs w:val="21"/>
                <w:u w:val="single"/>
              </w:rPr>
              <w:t>26.47</w:t>
            </w:r>
          </w:p>
        </w:tc>
        <w:tc>
          <w:tcPr>
            <w:tcW w:w="59.25pt" w:type="dxa"/>
            <w:tcBorders>
              <w:top w:val="nil"/>
              <w:start w:val="nil"/>
              <w:bottom w:val="nil"/>
              <w:end w:val="nil"/>
            </w:tcBorders>
            <w:shd w:val="clear" w:color="auto" w:fill="auto"/>
            <w:vAlign w:val="center"/>
          </w:tcPr>
          <w:p w14:paraId="6CEAB520" w14:textId="435C1C00" w:rsidR="00B57126" w:rsidRPr="002408F7" w:rsidRDefault="00B57126" w:rsidP="00B57126">
            <w:pPr>
              <w:jc w:val="center"/>
              <w:rPr>
                <w:sz w:val="21"/>
                <w:szCs w:val="21"/>
              </w:rPr>
            </w:pPr>
            <w:r w:rsidRPr="002408F7">
              <w:rPr>
                <w:sz w:val="21"/>
                <w:szCs w:val="21"/>
                <w:u w:val="single"/>
              </w:rPr>
              <w:t>30.92</w:t>
            </w:r>
          </w:p>
        </w:tc>
      </w:tr>
      <w:tr w:rsidR="00B57126" w:rsidRPr="002408F7" w14:paraId="148EBFD3" w14:textId="77777777" w:rsidTr="00CE48FF">
        <w:trPr>
          <w:trHeight w:val="20"/>
          <w:jc w:val="center"/>
        </w:trPr>
        <w:tc>
          <w:tcPr>
            <w:tcW w:w="49.65pt" w:type="dxa"/>
            <w:vMerge/>
            <w:tcBorders>
              <w:bottom w:val="single" w:sz="12" w:space="0" w:color="auto"/>
            </w:tcBorders>
            <w:shd w:val="clear" w:color="auto" w:fill="auto"/>
          </w:tcPr>
          <w:p w14:paraId="699D8A8E" w14:textId="77777777" w:rsidR="00B57126" w:rsidRPr="002408F7" w:rsidRDefault="00B57126" w:rsidP="00B57126">
            <w:pPr>
              <w:jc w:val="center"/>
              <w:rPr>
                <w:sz w:val="21"/>
                <w:szCs w:val="21"/>
              </w:rPr>
            </w:pPr>
          </w:p>
        </w:tc>
        <w:tc>
          <w:tcPr>
            <w:tcW w:w="85.05pt" w:type="dxa"/>
            <w:tcBorders>
              <w:bottom w:val="single" w:sz="12" w:space="0" w:color="auto"/>
            </w:tcBorders>
            <w:shd w:val="clear" w:color="auto" w:fill="auto"/>
            <w:vAlign w:val="center"/>
          </w:tcPr>
          <w:p w14:paraId="5BD96751" w14:textId="1EE67C76" w:rsidR="00B57126" w:rsidRPr="002408F7" w:rsidRDefault="00B57126" w:rsidP="00B57126">
            <w:pPr>
              <w:jc w:val="center"/>
              <w:rPr>
                <w:sz w:val="21"/>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3E5D7753" w14:textId="6A693E29" w:rsidR="00B57126" w:rsidRPr="002408F7" w:rsidRDefault="00B57126" w:rsidP="00B57126">
            <w:pPr>
              <w:jc w:val="center"/>
              <w:rPr>
                <w:iCs/>
                <w:sz w:val="21"/>
                <w:szCs w:val="21"/>
              </w:rPr>
            </w:pPr>
            <w:r w:rsidRPr="002408F7">
              <w:rPr>
                <w:iCs/>
                <w:sz w:val="21"/>
                <w:szCs w:val="21"/>
              </w:rPr>
              <w:t>1139K</w:t>
            </w:r>
          </w:p>
        </w:tc>
        <w:tc>
          <w:tcPr>
            <w:tcW w:w="42.55pt" w:type="dxa"/>
            <w:tcBorders>
              <w:top w:val="nil"/>
              <w:start w:val="nil"/>
              <w:bottom w:val="single" w:sz="12" w:space="0" w:color="auto"/>
              <w:end w:val="nil"/>
            </w:tcBorders>
            <w:shd w:val="clear" w:color="auto" w:fill="auto"/>
            <w:vAlign w:val="center"/>
          </w:tcPr>
          <w:p w14:paraId="22B79062" w14:textId="48EADB43" w:rsidR="00B57126" w:rsidRPr="002408F7" w:rsidRDefault="00B57126" w:rsidP="00B57126">
            <w:pPr>
              <w:jc w:val="center"/>
              <w:rPr>
                <w:sz w:val="21"/>
                <w:szCs w:val="21"/>
              </w:rPr>
            </w:pPr>
            <w:r w:rsidRPr="002408F7">
              <w:rPr>
                <w:b/>
                <w:bCs/>
                <w:sz w:val="21"/>
                <w:szCs w:val="21"/>
              </w:rPr>
              <w:t>32.65</w:t>
            </w:r>
          </w:p>
        </w:tc>
        <w:tc>
          <w:tcPr>
            <w:tcW w:w="42.50pt" w:type="dxa"/>
            <w:tcBorders>
              <w:top w:val="nil"/>
              <w:start w:val="nil"/>
              <w:bottom w:val="single" w:sz="12" w:space="0" w:color="auto"/>
              <w:end w:val="nil"/>
            </w:tcBorders>
            <w:shd w:val="clear" w:color="auto" w:fill="auto"/>
            <w:vAlign w:val="center"/>
          </w:tcPr>
          <w:p w14:paraId="772AC249" w14:textId="6479390A" w:rsidR="00B57126" w:rsidRPr="002408F7" w:rsidRDefault="00B57126" w:rsidP="00B57126">
            <w:pPr>
              <w:jc w:val="center"/>
              <w:rPr>
                <w:sz w:val="21"/>
                <w:szCs w:val="21"/>
              </w:rPr>
            </w:pPr>
            <w:r w:rsidRPr="002408F7">
              <w:rPr>
                <w:b/>
                <w:bCs/>
                <w:sz w:val="21"/>
                <w:szCs w:val="21"/>
              </w:rPr>
              <w:t>28.87</w:t>
            </w:r>
          </w:p>
        </w:tc>
        <w:tc>
          <w:tcPr>
            <w:tcW w:w="50.10pt" w:type="dxa"/>
            <w:tcBorders>
              <w:top w:val="nil"/>
              <w:start w:val="nil"/>
              <w:bottom w:val="single" w:sz="12" w:space="0" w:color="auto"/>
              <w:end w:val="nil"/>
            </w:tcBorders>
            <w:shd w:val="clear" w:color="auto" w:fill="auto"/>
            <w:vAlign w:val="center"/>
          </w:tcPr>
          <w:p w14:paraId="3E6C5DAF" w14:textId="7E6E5458" w:rsidR="00B57126" w:rsidRPr="002408F7" w:rsidRDefault="00B57126" w:rsidP="00B57126">
            <w:pPr>
              <w:jc w:val="center"/>
              <w:rPr>
                <w:sz w:val="21"/>
                <w:szCs w:val="21"/>
              </w:rPr>
            </w:pPr>
            <w:r w:rsidRPr="002408F7">
              <w:rPr>
                <w:b/>
                <w:bCs/>
                <w:sz w:val="21"/>
                <w:szCs w:val="21"/>
              </w:rPr>
              <w:t>27.73</w:t>
            </w:r>
          </w:p>
        </w:tc>
        <w:tc>
          <w:tcPr>
            <w:tcW w:w="59.25pt" w:type="dxa"/>
            <w:tcBorders>
              <w:top w:val="nil"/>
              <w:start w:val="nil"/>
              <w:bottom w:val="single" w:sz="12" w:space="0" w:color="auto"/>
              <w:end w:val="nil"/>
            </w:tcBorders>
            <w:shd w:val="clear" w:color="auto" w:fill="auto"/>
            <w:vAlign w:val="center"/>
          </w:tcPr>
          <w:p w14:paraId="5E52E374" w14:textId="39CE1F94" w:rsidR="00B57126" w:rsidRPr="002408F7" w:rsidRDefault="00B57126" w:rsidP="00B57126">
            <w:pPr>
              <w:jc w:val="center"/>
              <w:rPr>
                <w:sz w:val="21"/>
                <w:szCs w:val="21"/>
              </w:rPr>
            </w:pPr>
            <w:r w:rsidRPr="002408F7">
              <w:rPr>
                <w:b/>
                <w:bCs/>
                <w:sz w:val="21"/>
                <w:szCs w:val="21"/>
              </w:rPr>
              <w:t>26.67</w:t>
            </w:r>
          </w:p>
        </w:tc>
        <w:tc>
          <w:tcPr>
            <w:tcW w:w="59.25pt" w:type="dxa"/>
            <w:tcBorders>
              <w:top w:val="nil"/>
              <w:start w:val="nil"/>
              <w:bottom w:val="single" w:sz="12" w:space="0" w:color="auto"/>
              <w:end w:val="nil"/>
            </w:tcBorders>
            <w:shd w:val="clear" w:color="auto" w:fill="auto"/>
            <w:vAlign w:val="center"/>
          </w:tcPr>
          <w:p w14:paraId="2CECD406" w14:textId="5A984E5E" w:rsidR="00B57126" w:rsidRPr="002408F7" w:rsidRDefault="00B57126" w:rsidP="00B57126">
            <w:pPr>
              <w:jc w:val="center"/>
              <w:rPr>
                <w:sz w:val="21"/>
                <w:szCs w:val="21"/>
              </w:rPr>
            </w:pPr>
            <w:r w:rsidRPr="002408F7">
              <w:rPr>
                <w:b/>
                <w:bCs/>
                <w:sz w:val="21"/>
                <w:szCs w:val="21"/>
              </w:rPr>
              <w:t>31.22</w:t>
            </w:r>
          </w:p>
        </w:tc>
      </w:tr>
    </w:tbl>
    <w:p w14:paraId="3151EC6E" w14:textId="77777777" w:rsidR="00B140D7" w:rsidRPr="00B61B7E" w:rsidRDefault="00B140D7" w:rsidP="000405DA">
      <w:pPr>
        <w:tabs>
          <w:tab w:val="start" w:pos="24.90pt"/>
        </w:tabs>
      </w:pPr>
    </w:p>
    <w:p w14:paraId="70C6ABFE"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w:t>
      </w:r>
      <w:r w:rsidR="000955DA" w:rsidRPr="00C8269D">
        <w:rPr>
          <w:sz w:val="21"/>
          <w:szCs w:val="21"/>
        </w:rPr>
        <w:t>8</w:t>
      </w:r>
      <w:r w:rsidRPr="00C8269D">
        <w:rPr>
          <w:sz w:val="21"/>
          <w:szCs w:val="21"/>
        </w:rPr>
        <w:t xml:space="preserve"> </w:t>
      </w:r>
      <w:r w:rsidR="000955DA" w:rsidRPr="00C8269D">
        <w:rPr>
          <w:rFonts w:hint="eastAsia"/>
          <w:sz w:val="21"/>
          <w:szCs w:val="21"/>
        </w:rPr>
        <w:t>各种先进</w:t>
      </w:r>
      <w:r w:rsidR="000955DA" w:rsidRPr="00C8269D">
        <w:rPr>
          <w:rFonts w:hint="eastAsia"/>
          <w:sz w:val="21"/>
          <w:szCs w:val="21"/>
        </w:rPr>
        <w:t>SISR</w:t>
      </w:r>
      <w:r w:rsidR="000955DA" w:rsidRPr="00C8269D">
        <w:rPr>
          <w:rFonts w:hint="eastAsia"/>
          <w:sz w:val="21"/>
          <w:szCs w:val="21"/>
        </w:rPr>
        <w:t>方法在×</w:t>
      </w:r>
      <w:r w:rsidR="000955DA" w:rsidRPr="00C8269D">
        <w:rPr>
          <w:sz w:val="21"/>
          <w:szCs w:val="21"/>
        </w:rPr>
        <w:t>2</w:t>
      </w:r>
      <w:r w:rsidR="000955DA" w:rsidRPr="00C8269D">
        <w:rPr>
          <w:rFonts w:hint="eastAsia"/>
          <w:sz w:val="21"/>
          <w:szCs w:val="21"/>
        </w:rPr>
        <w:t>放大倍数下的平均</w:t>
      </w:r>
      <w:r w:rsidR="000955DA" w:rsidRPr="00C8269D">
        <w:rPr>
          <w:rFonts w:hint="eastAsia"/>
          <w:sz w:val="21"/>
          <w:szCs w:val="21"/>
        </w:rPr>
        <w:t>SSIM</w:t>
      </w:r>
      <w:r w:rsidR="000955DA"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B57126">
        <w:trPr>
          <w:trHeight w:val="20"/>
          <w:jc w:val="center"/>
        </w:trPr>
        <w:tc>
          <w:tcPr>
            <w:tcW w:w="49.65pt" w:type="dxa"/>
            <w:tcBorders>
              <w:top w:val="single" w:sz="12" w:space="0" w:color="auto"/>
              <w:bottom w:val="single" w:sz="4"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B140D7" w:rsidRPr="00F4238F" w14:paraId="7D0AE88A" w14:textId="77777777" w:rsidTr="00C42AC7">
        <w:trPr>
          <w:trHeight w:val="20"/>
          <w:jc w:val="center"/>
        </w:trPr>
        <w:tc>
          <w:tcPr>
            <w:tcW w:w="49.65pt" w:type="dxa"/>
            <w:vMerge w:val="restart"/>
            <w:tcBorders>
              <w:top w:val="single" w:sz="4" w:space="0" w:color="auto"/>
            </w:tcBorders>
            <w:shd w:val="clear" w:color="auto" w:fill="auto"/>
            <w:vAlign w:val="center"/>
          </w:tcPr>
          <w:p w14:paraId="26EC30D6" w14:textId="77777777" w:rsidR="00B140D7" w:rsidRPr="00F4238F" w:rsidRDefault="00B140D7" w:rsidP="000A10BE">
            <w:pPr>
              <w:jc w:val="center"/>
              <w:rPr>
                <w:sz w:val="21"/>
                <w:szCs w:val="21"/>
              </w:rPr>
            </w:pPr>
            <w:r w:rsidRPr="00F4238F">
              <w:rPr>
                <w:sz w:val="21"/>
                <w:szCs w:val="21"/>
              </w:rPr>
              <w:t>×2</w:t>
            </w:r>
          </w:p>
        </w:tc>
        <w:tc>
          <w:tcPr>
            <w:tcW w:w="85.05pt" w:type="dxa"/>
            <w:tcBorders>
              <w:top w:val="single" w:sz="4" w:space="0" w:color="auto"/>
            </w:tcBorders>
            <w:shd w:val="clear" w:color="auto" w:fill="auto"/>
          </w:tcPr>
          <w:p w14:paraId="4E1A3E6F" w14:textId="77777777" w:rsidR="00B140D7" w:rsidRPr="00F4238F" w:rsidRDefault="00B140D7" w:rsidP="000A10BE">
            <w:pPr>
              <w:jc w:val="center"/>
              <w:rPr>
                <w:sz w:val="21"/>
                <w:szCs w:val="21"/>
              </w:rPr>
            </w:pPr>
            <w:r w:rsidRPr="00F4238F">
              <w:rPr>
                <w:sz w:val="21"/>
                <w:szCs w:val="21"/>
              </w:rPr>
              <w:t>SRCNN</w:t>
            </w:r>
          </w:p>
        </w:tc>
        <w:tc>
          <w:tcPr>
            <w:tcW w:w="42.50pt" w:type="dxa"/>
            <w:tcBorders>
              <w:top w:val="single" w:sz="4" w:space="0" w:color="auto"/>
            </w:tcBorders>
          </w:tcPr>
          <w:p w14:paraId="5FDA071B" w14:textId="77777777" w:rsidR="00B140D7" w:rsidRPr="00F4238F" w:rsidRDefault="00B140D7" w:rsidP="000A10BE">
            <w:pPr>
              <w:jc w:val="center"/>
              <w:rPr>
                <w:iCs/>
                <w:sz w:val="21"/>
                <w:szCs w:val="21"/>
              </w:rPr>
            </w:pPr>
            <w:r w:rsidRPr="00F4238F">
              <w:rPr>
                <w:sz w:val="21"/>
                <w:szCs w:val="21"/>
              </w:rPr>
              <w:t>57K</w:t>
            </w:r>
          </w:p>
        </w:tc>
        <w:tc>
          <w:tcPr>
            <w:tcW w:w="42.55pt" w:type="dxa"/>
            <w:tcBorders>
              <w:top w:val="single" w:sz="4" w:space="0" w:color="auto"/>
              <w:start w:val="nil"/>
              <w:bottom w:val="nil"/>
              <w:end w:val="nil"/>
            </w:tcBorders>
            <w:shd w:val="clear" w:color="auto" w:fill="auto"/>
          </w:tcPr>
          <w:p w14:paraId="4A4F8E65" w14:textId="77777777" w:rsidR="00B140D7" w:rsidRPr="00F4238F" w:rsidRDefault="00B140D7" w:rsidP="000A10BE">
            <w:pPr>
              <w:jc w:val="center"/>
              <w:rPr>
                <w:sz w:val="21"/>
                <w:szCs w:val="21"/>
              </w:rPr>
            </w:pPr>
            <w:r w:rsidRPr="00F4238F">
              <w:rPr>
                <w:iCs/>
                <w:sz w:val="21"/>
                <w:szCs w:val="21"/>
              </w:rPr>
              <w:t>0.9524</w:t>
            </w:r>
          </w:p>
        </w:tc>
        <w:tc>
          <w:tcPr>
            <w:tcW w:w="42.50pt" w:type="dxa"/>
            <w:tcBorders>
              <w:top w:val="single" w:sz="4" w:space="0" w:color="auto"/>
              <w:start w:val="nil"/>
              <w:bottom w:val="nil"/>
              <w:end w:val="nil"/>
            </w:tcBorders>
            <w:shd w:val="clear" w:color="auto" w:fill="auto"/>
          </w:tcPr>
          <w:p w14:paraId="69168EA2" w14:textId="77777777" w:rsidR="00B140D7" w:rsidRPr="00F4238F" w:rsidRDefault="00B140D7" w:rsidP="000A10BE">
            <w:pPr>
              <w:jc w:val="center"/>
              <w:rPr>
                <w:sz w:val="21"/>
                <w:szCs w:val="21"/>
              </w:rPr>
            </w:pPr>
            <w:r w:rsidRPr="00F4238F">
              <w:rPr>
                <w:iCs/>
                <w:sz w:val="21"/>
                <w:szCs w:val="21"/>
              </w:rPr>
              <w:t>0.9063</w:t>
            </w:r>
          </w:p>
        </w:tc>
        <w:tc>
          <w:tcPr>
            <w:tcW w:w="50.10pt" w:type="dxa"/>
            <w:tcBorders>
              <w:top w:val="single" w:sz="4" w:space="0" w:color="auto"/>
              <w:start w:val="nil"/>
              <w:bottom w:val="nil"/>
              <w:end w:val="nil"/>
            </w:tcBorders>
            <w:shd w:val="clear" w:color="auto" w:fill="auto"/>
          </w:tcPr>
          <w:p w14:paraId="216AC3CE" w14:textId="77777777" w:rsidR="00B140D7" w:rsidRPr="00F4238F" w:rsidRDefault="00B140D7" w:rsidP="000A10BE">
            <w:pPr>
              <w:jc w:val="center"/>
              <w:rPr>
                <w:sz w:val="21"/>
                <w:szCs w:val="21"/>
              </w:rPr>
            </w:pPr>
            <w:r w:rsidRPr="00F4238F">
              <w:rPr>
                <w:iCs/>
                <w:sz w:val="21"/>
                <w:szCs w:val="21"/>
              </w:rPr>
              <w:t>0.8879</w:t>
            </w:r>
          </w:p>
        </w:tc>
        <w:tc>
          <w:tcPr>
            <w:tcW w:w="59.25pt" w:type="dxa"/>
            <w:tcBorders>
              <w:top w:val="single" w:sz="4" w:space="0" w:color="auto"/>
              <w:start w:val="nil"/>
              <w:bottom w:val="nil"/>
              <w:end w:val="nil"/>
            </w:tcBorders>
            <w:shd w:val="clear" w:color="auto" w:fill="auto"/>
          </w:tcPr>
          <w:p w14:paraId="17E67F58" w14:textId="77777777" w:rsidR="00B140D7" w:rsidRPr="00F4238F" w:rsidRDefault="00B140D7" w:rsidP="000A10BE">
            <w:pPr>
              <w:jc w:val="center"/>
              <w:rPr>
                <w:sz w:val="21"/>
                <w:szCs w:val="21"/>
              </w:rPr>
            </w:pPr>
            <w:r w:rsidRPr="00F4238F">
              <w:rPr>
                <w:iCs/>
                <w:sz w:val="21"/>
                <w:szCs w:val="21"/>
              </w:rPr>
              <w:t>0.8946</w:t>
            </w:r>
          </w:p>
        </w:tc>
        <w:tc>
          <w:tcPr>
            <w:tcW w:w="59.25pt" w:type="dxa"/>
            <w:tcBorders>
              <w:top w:val="single" w:sz="4" w:space="0" w:color="auto"/>
              <w:start w:val="nil"/>
              <w:bottom w:val="nil"/>
              <w:end w:val="nil"/>
            </w:tcBorders>
            <w:shd w:val="clear" w:color="auto" w:fill="auto"/>
          </w:tcPr>
          <w:p w14:paraId="00B00DB7" w14:textId="77777777" w:rsidR="00B140D7" w:rsidRPr="00F4238F" w:rsidRDefault="00B140D7" w:rsidP="000A10BE">
            <w:pPr>
              <w:jc w:val="center"/>
              <w:rPr>
                <w:sz w:val="21"/>
                <w:szCs w:val="21"/>
              </w:rPr>
            </w:pPr>
            <w:r w:rsidRPr="00F4238F">
              <w:rPr>
                <w:iCs/>
                <w:sz w:val="21"/>
                <w:szCs w:val="21"/>
              </w:rPr>
              <w:t>0.9661</w:t>
            </w:r>
          </w:p>
        </w:tc>
      </w:tr>
      <w:tr w:rsidR="00B140D7" w:rsidRPr="00F4238F" w14:paraId="0E86E55A" w14:textId="77777777" w:rsidTr="00846633">
        <w:trPr>
          <w:trHeight w:val="20"/>
          <w:jc w:val="center"/>
        </w:trPr>
        <w:tc>
          <w:tcPr>
            <w:tcW w:w="49.65pt" w:type="dxa"/>
            <w:vMerge/>
            <w:shd w:val="clear" w:color="auto" w:fill="auto"/>
          </w:tcPr>
          <w:p w14:paraId="2687E5C7" w14:textId="77777777" w:rsidR="00B140D7" w:rsidRPr="00F4238F" w:rsidRDefault="00B140D7" w:rsidP="000A10BE">
            <w:pPr>
              <w:jc w:val="center"/>
              <w:rPr>
                <w:sz w:val="21"/>
                <w:szCs w:val="21"/>
              </w:rPr>
            </w:pPr>
          </w:p>
        </w:tc>
        <w:tc>
          <w:tcPr>
            <w:tcW w:w="85.05pt" w:type="dxa"/>
            <w:shd w:val="clear" w:color="auto" w:fill="auto"/>
          </w:tcPr>
          <w:p w14:paraId="4686DB09" w14:textId="77777777" w:rsidR="00B140D7" w:rsidRPr="00F4238F" w:rsidRDefault="00B140D7" w:rsidP="000A10BE">
            <w:pPr>
              <w:jc w:val="center"/>
              <w:rPr>
                <w:sz w:val="21"/>
                <w:szCs w:val="21"/>
              </w:rPr>
            </w:pPr>
            <w:r w:rsidRPr="00F4238F">
              <w:rPr>
                <w:sz w:val="21"/>
                <w:szCs w:val="21"/>
              </w:rPr>
              <w:t>FSRCNN</w:t>
            </w:r>
          </w:p>
        </w:tc>
        <w:tc>
          <w:tcPr>
            <w:tcW w:w="42.50pt" w:type="dxa"/>
          </w:tcPr>
          <w:p w14:paraId="3E8DB6A5" w14:textId="77777777" w:rsidR="00B140D7" w:rsidRPr="00F4238F" w:rsidRDefault="00B140D7"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B140D7" w:rsidRPr="00F4238F" w:rsidRDefault="00B140D7"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B140D7" w:rsidRPr="00F4238F" w:rsidRDefault="00B140D7"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B140D7" w:rsidRPr="00F4238F" w:rsidRDefault="00B140D7"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B140D7" w:rsidRPr="00F4238F" w:rsidRDefault="00B140D7"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B140D7" w:rsidRPr="00F4238F" w:rsidRDefault="00B140D7" w:rsidP="000A10BE">
            <w:pPr>
              <w:jc w:val="center"/>
              <w:rPr>
                <w:sz w:val="21"/>
                <w:szCs w:val="21"/>
              </w:rPr>
            </w:pPr>
            <w:r w:rsidRPr="00F4238F">
              <w:rPr>
                <w:iCs/>
                <w:sz w:val="21"/>
                <w:szCs w:val="21"/>
              </w:rPr>
              <w:t>0.9694</w:t>
            </w:r>
          </w:p>
        </w:tc>
      </w:tr>
      <w:tr w:rsidR="00B140D7" w:rsidRPr="00F4238F" w14:paraId="1F8DD068" w14:textId="77777777" w:rsidTr="00846633">
        <w:trPr>
          <w:trHeight w:val="20"/>
          <w:jc w:val="center"/>
        </w:trPr>
        <w:tc>
          <w:tcPr>
            <w:tcW w:w="49.65pt" w:type="dxa"/>
            <w:vMerge/>
            <w:shd w:val="clear" w:color="auto" w:fill="auto"/>
          </w:tcPr>
          <w:p w14:paraId="68196477" w14:textId="77777777" w:rsidR="00B140D7" w:rsidRPr="00F4238F" w:rsidRDefault="00B140D7" w:rsidP="000A10BE">
            <w:pPr>
              <w:jc w:val="center"/>
              <w:rPr>
                <w:sz w:val="21"/>
                <w:szCs w:val="21"/>
              </w:rPr>
            </w:pPr>
          </w:p>
        </w:tc>
        <w:tc>
          <w:tcPr>
            <w:tcW w:w="85.05pt" w:type="dxa"/>
            <w:shd w:val="clear" w:color="auto" w:fill="auto"/>
          </w:tcPr>
          <w:p w14:paraId="313020F8" w14:textId="77777777" w:rsidR="00B140D7" w:rsidRPr="00F4238F" w:rsidRDefault="00B140D7" w:rsidP="000A10BE">
            <w:pPr>
              <w:jc w:val="center"/>
              <w:rPr>
                <w:sz w:val="21"/>
                <w:szCs w:val="21"/>
              </w:rPr>
            </w:pPr>
            <w:r w:rsidRPr="00F4238F">
              <w:rPr>
                <w:iCs/>
                <w:sz w:val="21"/>
                <w:szCs w:val="21"/>
              </w:rPr>
              <w:t>VDSR</w:t>
            </w:r>
          </w:p>
        </w:tc>
        <w:tc>
          <w:tcPr>
            <w:tcW w:w="42.50pt" w:type="dxa"/>
          </w:tcPr>
          <w:p w14:paraId="1E6D879D" w14:textId="77777777" w:rsidR="00B140D7" w:rsidRPr="00F4238F" w:rsidRDefault="00B140D7"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B140D7" w:rsidRPr="00F4238F" w:rsidRDefault="00B140D7"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B140D7" w:rsidRPr="00F4238F" w:rsidRDefault="00B140D7"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B140D7" w:rsidRPr="00F4238F" w:rsidRDefault="00B140D7"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B140D7" w:rsidRPr="00F4238F" w:rsidRDefault="00B140D7"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B140D7" w:rsidRPr="00F4238F" w:rsidRDefault="00B140D7" w:rsidP="000A10BE">
            <w:pPr>
              <w:jc w:val="center"/>
              <w:rPr>
                <w:sz w:val="21"/>
                <w:szCs w:val="21"/>
              </w:rPr>
            </w:pPr>
            <w:r w:rsidRPr="00F4238F">
              <w:rPr>
                <w:iCs/>
                <w:sz w:val="21"/>
                <w:szCs w:val="21"/>
              </w:rPr>
              <w:t>0.9729</w:t>
            </w:r>
          </w:p>
        </w:tc>
      </w:tr>
      <w:tr w:rsidR="00B140D7" w:rsidRPr="00F4238F" w14:paraId="0A2027E0" w14:textId="77777777" w:rsidTr="00846633">
        <w:trPr>
          <w:trHeight w:val="20"/>
          <w:jc w:val="center"/>
        </w:trPr>
        <w:tc>
          <w:tcPr>
            <w:tcW w:w="49.65pt" w:type="dxa"/>
            <w:vMerge/>
            <w:shd w:val="clear" w:color="auto" w:fill="auto"/>
          </w:tcPr>
          <w:p w14:paraId="1E80E373" w14:textId="77777777" w:rsidR="00B140D7" w:rsidRPr="00F4238F" w:rsidRDefault="00B140D7" w:rsidP="000A10BE">
            <w:pPr>
              <w:jc w:val="center"/>
              <w:rPr>
                <w:sz w:val="21"/>
                <w:szCs w:val="21"/>
              </w:rPr>
            </w:pPr>
          </w:p>
        </w:tc>
        <w:tc>
          <w:tcPr>
            <w:tcW w:w="85.05pt" w:type="dxa"/>
            <w:shd w:val="clear" w:color="auto" w:fill="auto"/>
          </w:tcPr>
          <w:p w14:paraId="51A2790F" w14:textId="77777777" w:rsidR="00B140D7" w:rsidRPr="00F4238F" w:rsidRDefault="00B140D7" w:rsidP="000A10BE">
            <w:pPr>
              <w:jc w:val="center"/>
              <w:rPr>
                <w:sz w:val="21"/>
                <w:szCs w:val="21"/>
              </w:rPr>
            </w:pPr>
            <w:r w:rsidRPr="00F4238F">
              <w:rPr>
                <w:iCs/>
                <w:sz w:val="21"/>
                <w:szCs w:val="21"/>
              </w:rPr>
              <w:t>DRCN</w:t>
            </w:r>
          </w:p>
        </w:tc>
        <w:tc>
          <w:tcPr>
            <w:tcW w:w="42.50pt" w:type="dxa"/>
          </w:tcPr>
          <w:p w14:paraId="610B1CD3" w14:textId="77777777" w:rsidR="00B140D7" w:rsidRPr="00F4238F" w:rsidRDefault="00B140D7"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B140D7" w:rsidRPr="00F4238F" w:rsidRDefault="00B140D7"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B140D7" w:rsidRPr="00F4238F" w:rsidRDefault="00B140D7"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B140D7" w:rsidRPr="00F4238F" w:rsidRDefault="00B140D7"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B140D7" w:rsidRPr="00F4238F" w:rsidRDefault="00B140D7"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B140D7" w:rsidRPr="00F4238F" w:rsidRDefault="00B140D7" w:rsidP="000A10BE">
            <w:pPr>
              <w:jc w:val="center"/>
              <w:rPr>
                <w:sz w:val="21"/>
                <w:szCs w:val="21"/>
              </w:rPr>
            </w:pPr>
            <w:r w:rsidRPr="00F4238F">
              <w:rPr>
                <w:iCs/>
                <w:sz w:val="21"/>
                <w:szCs w:val="21"/>
              </w:rPr>
              <w:t>0.9723</w:t>
            </w:r>
          </w:p>
        </w:tc>
      </w:tr>
      <w:tr w:rsidR="00B140D7" w:rsidRPr="00F4238F" w14:paraId="53960DEB" w14:textId="77777777" w:rsidTr="00846633">
        <w:trPr>
          <w:trHeight w:val="20"/>
          <w:jc w:val="center"/>
        </w:trPr>
        <w:tc>
          <w:tcPr>
            <w:tcW w:w="49.65pt" w:type="dxa"/>
            <w:vMerge/>
            <w:shd w:val="clear" w:color="auto" w:fill="auto"/>
          </w:tcPr>
          <w:p w14:paraId="0EA668D0" w14:textId="77777777" w:rsidR="00B140D7" w:rsidRPr="00F4238F" w:rsidRDefault="00B140D7" w:rsidP="000A10BE">
            <w:pPr>
              <w:jc w:val="center"/>
              <w:rPr>
                <w:sz w:val="21"/>
                <w:szCs w:val="21"/>
              </w:rPr>
            </w:pPr>
          </w:p>
        </w:tc>
        <w:tc>
          <w:tcPr>
            <w:tcW w:w="85.05pt" w:type="dxa"/>
            <w:shd w:val="clear" w:color="auto" w:fill="auto"/>
          </w:tcPr>
          <w:p w14:paraId="210F9C07" w14:textId="77777777" w:rsidR="00B140D7" w:rsidRPr="00F4238F" w:rsidRDefault="00B140D7" w:rsidP="000A10BE">
            <w:pPr>
              <w:jc w:val="center"/>
              <w:rPr>
                <w:sz w:val="21"/>
                <w:szCs w:val="21"/>
              </w:rPr>
            </w:pPr>
            <w:proofErr w:type="spellStart"/>
            <w:r w:rsidRPr="00F4238F">
              <w:rPr>
                <w:sz w:val="21"/>
                <w:szCs w:val="21"/>
              </w:rPr>
              <w:t>LapSRN</w:t>
            </w:r>
            <w:proofErr w:type="spellEnd"/>
          </w:p>
        </w:tc>
        <w:tc>
          <w:tcPr>
            <w:tcW w:w="42.50pt" w:type="dxa"/>
          </w:tcPr>
          <w:p w14:paraId="6EE16F50" w14:textId="77777777" w:rsidR="00B140D7" w:rsidRPr="00F4238F" w:rsidRDefault="00B140D7"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B140D7" w:rsidRPr="00F4238F" w:rsidRDefault="00B140D7"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B140D7" w:rsidRPr="00F4238F" w:rsidRDefault="00B140D7"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B140D7" w:rsidRPr="00F4238F" w:rsidRDefault="00B140D7"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B140D7" w:rsidRPr="00F4238F" w:rsidRDefault="00B140D7"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B140D7" w:rsidRPr="00F4238F" w:rsidRDefault="00B140D7" w:rsidP="000A10BE">
            <w:pPr>
              <w:jc w:val="center"/>
              <w:rPr>
                <w:sz w:val="21"/>
                <w:szCs w:val="21"/>
              </w:rPr>
            </w:pPr>
            <w:r w:rsidRPr="00F4238F">
              <w:rPr>
                <w:iCs/>
                <w:sz w:val="21"/>
                <w:szCs w:val="21"/>
              </w:rPr>
              <w:t>0.9740</w:t>
            </w:r>
          </w:p>
        </w:tc>
      </w:tr>
      <w:tr w:rsidR="00B140D7" w:rsidRPr="00F4238F" w14:paraId="602D1839" w14:textId="77777777" w:rsidTr="00846633">
        <w:trPr>
          <w:trHeight w:val="20"/>
          <w:jc w:val="center"/>
        </w:trPr>
        <w:tc>
          <w:tcPr>
            <w:tcW w:w="49.65pt" w:type="dxa"/>
            <w:vMerge/>
            <w:shd w:val="clear" w:color="auto" w:fill="auto"/>
          </w:tcPr>
          <w:p w14:paraId="3EA0DD8B" w14:textId="77777777" w:rsidR="00B140D7" w:rsidRPr="00F4238F" w:rsidRDefault="00B140D7" w:rsidP="000A10BE">
            <w:pPr>
              <w:jc w:val="center"/>
              <w:rPr>
                <w:sz w:val="21"/>
                <w:szCs w:val="21"/>
              </w:rPr>
            </w:pPr>
          </w:p>
        </w:tc>
        <w:tc>
          <w:tcPr>
            <w:tcW w:w="85.05pt" w:type="dxa"/>
            <w:shd w:val="clear" w:color="auto" w:fill="auto"/>
          </w:tcPr>
          <w:p w14:paraId="3C5FE9EC" w14:textId="77777777" w:rsidR="00B140D7" w:rsidRPr="00F4238F" w:rsidRDefault="00B140D7" w:rsidP="000A10BE">
            <w:pPr>
              <w:jc w:val="center"/>
              <w:rPr>
                <w:sz w:val="21"/>
                <w:szCs w:val="21"/>
              </w:rPr>
            </w:pPr>
            <w:r w:rsidRPr="00F4238F">
              <w:rPr>
                <w:sz w:val="21"/>
                <w:szCs w:val="21"/>
              </w:rPr>
              <w:t>DRRN</w:t>
            </w:r>
          </w:p>
        </w:tc>
        <w:tc>
          <w:tcPr>
            <w:tcW w:w="42.50pt" w:type="dxa"/>
          </w:tcPr>
          <w:p w14:paraId="469DE710" w14:textId="77777777" w:rsidR="00B140D7" w:rsidRPr="00F4238F" w:rsidRDefault="00B140D7"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B140D7" w:rsidRPr="00F4238F" w:rsidRDefault="00B140D7"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B140D7" w:rsidRPr="00F4238F" w:rsidRDefault="00B140D7"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B140D7" w:rsidRPr="00F4238F" w:rsidRDefault="00B140D7"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B140D7" w:rsidRPr="00F4238F" w:rsidRDefault="00B140D7"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B140D7" w:rsidRPr="00F4238F" w:rsidRDefault="00B140D7" w:rsidP="000A10BE">
            <w:pPr>
              <w:jc w:val="center"/>
              <w:rPr>
                <w:iCs/>
                <w:sz w:val="21"/>
                <w:szCs w:val="21"/>
              </w:rPr>
            </w:pPr>
            <w:r w:rsidRPr="00F4238F">
              <w:rPr>
                <w:iCs/>
                <w:sz w:val="21"/>
                <w:szCs w:val="21"/>
              </w:rPr>
              <w:t>0.9760</w:t>
            </w:r>
          </w:p>
        </w:tc>
      </w:tr>
      <w:tr w:rsidR="00B140D7" w:rsidRPr="00F4238F" w14:paraId="1C339765" w14:textId="77777777" w:rsidTr="00846633">
        <w:trPr>
          <w:trHeight w:val="20"/>
          <w:jc w:val="center"/>
        </w:trPr>
        <w:tc>
          <w:tcPr>
            <w:tcW w:w="49.65pt" w:type="dxa"/>
            <w:vMerge/>
            <w:shd w:val="clear" w:color="auto" w:fill="auto"/>
          </w:tcPr>
          <w:p w14:paraId="3D0733B4" w14:textId="77777777" w:rsidR="00B140D7" w:rsidRPr="00F4238F" w:rsidRDefault="00B140D7" w:rsidP="000A10BE">
            <w:pPr>
              <w:jc w:val="center"/>
              <w:rPr>
                <w:sz w:val="21"/>
                <w:szCs w:val="21"/>
              </w:rPr>
            </w:pPr>
          </w:p>
        </w:tc>
        <w:tc>
          <w:tcPr>
            <w:tcW w:w="85.05pt" w:type="dxa"/>
            <w:shd w:val="clear" w:color="auto" w:fill="auto"/>
          </w:tcPr>
          <w:p w14:paraId="58574792" w14:textId="77777777" w:rsidR="00B140D7" w:rsidRPr="00F4238F" w:rsidRDefault="00B140D7" w:rsidP="000A10BE">
            <w:pPr>
              <w:jc w:val="center"/>
              <w:rPr>
                <w:sz w:val="21"/>
                <w:szCs w:val="21"/>
              </w:rPr>
            </w:pPr>
            <w:proofErr w:type="spellStart"/>
            <w:r w:rsidRPr="00F4238F">
              <w:rPr>
                <w:sz w:val="21"/>
                <w:szCs w:val="21"/>
              </w:rPr>
              <w:t>MemNet</w:t>
            </w:r>
            <w:proofErr w:type="spellEnd"/>
          </w:p>
        </w:tc>
        <w:tc>
          <w:tcPr>
            <w:tcW w:w="42.50pt" w:type="dxa"/>
          </w:tcPr>
          <w:p w14:paraId="27619B4F" w14:textId="77777777" w:rsidR="00B140D7" w:rsidRPr="00F4238F" w:rsidRDefault="00B140D7"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B140D7" w:rsidRPr="00F4238F" w:rsidRDefault="00B140D7"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B140D7" w:rsidRPr="00F4238F" w:rsidRDefault="00B140D7"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B140D7" w:rsidRPr="00F4238F" w:rsidRDefault="00B140D7"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B140D7" w:rsidRPr="00F4238F" w:rsidRDefault="00B140D7"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B140D7" w:rsidRPr="00F4238F" w:rsidRDefault="00B140D7" w:rsidP="000A10BE">
            <w:pPr>
              <w:jc w:val="center"/>
              <w:rPr>
                <w:sz w:val="21"/>
                <w:szCs w:val="21"/>
              </w:rPr>
            </w:pPr>
            <w:r w:rsidRPr="00F4238F">
              <w:rPr>
                <w:iCs/>
                <w:sz w:val="21"/>
                <w:szCs w:val="21"/>
              </w:rPr>
              <w:t>0.9740</w:t>
            </w:r>
          </w:p>
        </w:tc>
      </w:tr>
      <w:tr w:rsidR="00B140D7" w:rsidRPr="00F4238F" w14:paraId="05FF974A" w14:textId="77777777" w:rsidTr="00B140D7">
        <w:trPr>
          <w:trHeight w:val="20"/>
          <w:jc w:val="center"/>
        </w:trPr>
        <w:tc>
          <w:tcPr>
            <w:tcW w:w="49.65pt" w:type="dxa"/>
            <w:vMerge/>
            <w:shd w:val="clear" w:color="auto" w:fill="auto"/>
          </w:tcPr>
          <w:p w14:paraId="0243C7F3" w14:textId="77777777" w:rsidR="00B140D7" w:rsidRPr="00F4238F" w:rsidRDefault="00B140D7" w:rsidP="000A10BE">
            <w:pPr>
              <w:jc w:val="center"/>
              <w:rPr>
                <w:sz w:val="21"/>
                <w:szCs w:val="21"/>
              </w:rPr>
            </w:pPr>
          </w:p>
        </w:tc>
        <w:tc>
          <w:tcPr>
            <w:tcW w:w="85.05pt" w:type="dxa"/>
            <w:shd w:val="clear" w:color="auto" w:fill="auto"/>
          </w:tcPr>
          <w:p w14:paraId="7D5A68F9" w14:textId="77777777" w:rsidR="00B140D7" w:rsidRPr="00F4238F" w:rsidRDefault="00B140D7" w:rsidP="000A10BE">
            <w:pPr>
              <w:jc w:val="center"/>
              <w:rPr>
                <w:sz w:val="21"/>
                <w:szCs w:val="21"/>
              </w:rPr>
            </w:pPr>
            <w:r w:rsidRPr="00F4238F">
              <w:rPr>
                <w:sz w:val="21"/>
                <w:szCs w:val="21"/>
              </w:rPr>
              <w:t>SRMDNF</w:t>
            </w:r>
          </w:p>
        </w:tc>
        <w:tc>
          <w:tcPr>
            <w:tcW w:w="42.50pt" w:type="dxa"/>
          </w:tcPr>
          <w:p w14:paraId="107A2567" w14:textId="77777777" w:rsidR="00B140D7" w:rsidRPr="00F4238F" w:rsidRDefault="00B140D7" w:rsidP="000A10BE">
            <w:pPr>
              <w:jc w:val="center"/>
              <w:rPr>
                <w:iCs/>
                <w:sz w:val="21"/>
                <w:szCs w:val="21"/>
              </w:rPr>
            </w:pPr>
            <w:r w:rsidRPr="00F4238F">
              <w:rPr>
                <w:iCs/>
                <w:sz w:val="21"/>
                <w:szCs w:val="21"/>
              </w:rPr>
              <w:t>1513K</w:t>
            </w:r>
          </w:p>
        </w:tc>
        <w:tc>
          <w:tcPr>
            <w:tcW w:w="42.55pt" w:type="dxa"/>
            <w:tcBorders>
              <w:top w:val="nil"/>
              <w:start w:val="nil"/>
              <w:bottom w:val="nil"/>
              <w:end w:val="nil"/>
            </w:tcBorders>
            <w:shd w:val="clear" w:color="auto" w:fill="auto"/>
          </w:tcPr>
          <w:p w14:paraId="38F99E16" w14:textId="77777777" w:rsidR="00B140D7" w:rsidRPr="00F4238F" w:rsidRDefault="00B140D7" w:rsidP="000A10BE">
            <w:pPr>
              <w:jc w:val="center"/>
              <w:rPr>
                <w:sz w:val="21"/>
                <w:szCs w:val="21"/>
              </w:rPr>
            </w:pPr>
            <w:r w:rsidRPr="00F4238F">
              <w:rPr>
                <w:iCs/>
                <w:sz w:val="21"/>
                <w:szCs w:val="21"/>
              </w:rPr>
              <w:t>0.9600</w:t>
            </w:r>
          </w:p>
        </w:tc>
        <w:tc>
          <w:tcPr>
            <w:tcW w:w="42.50pt" w:type="dxa"/>
            <w:tcBorders>
              <w:top w:val="nil"/>
              <w:start w:val="nil"/>
              <w:bottom w:val="nil"/>
              <w:end w:val="nil"/>
            </w:tcBorders>
            <w:shd w:val="clear" w:color="auto" w:fill="auto"/>
          </w:tcPr>
          <w:p w14:paraId="5B327846" w14:textId="77777777" w:rsidR="00B140D7" w:rsidRPr="00F4238F" w:rsidRDefault="00B140D7" w:rsidP="000A10BE">
            <w:pPr>
              <w:jc w:val="center"/>
              <w:rPr>
                <w:sz w:val="21"/>
                <w:szCs w:val="21"/>
              </w:rPr>
            </w:pPr>
            <w:r w:rsidRPr="00F4238F">
              <w:rPr>
                <w:iCs/>
                <w:sz w:val="21"/>
                <w:szCs w:val="21"/>
              </w:rPr>
              <w:t>0.9150</w:t>
            </w:r>
          </w:p>
        </w:tc>
        <w:tc>
          <w:tcPr>
            <w:tcW w:w="50.10pt" w:type="dxa"/>
            <w:tcBorders>
              <w:top w:val="nil"/>
              <w:start w:val="nil"/>
              <w:bottom w:val="nil"/>
              <w:end w:val="nil"/>
            </w:tcBorders>
            <w:shd w:val="clear" w:color="auto" w:fill="auto"/>
          </w:tcPr>
          <w:p w14:paraId="3A3CFDCE" w14:textId="77777777" w:rsidR="00B140D7" w:rsidRPr="00F4238F" w:rsidRDefault="00B140D7" w:rsidP="000A10BE">
            <w:pPr>
              <w:jc w:val="center"/>
              <w:rPr>
                <w:sz w:val="21"/>
                <w:szCs w:val="21"/>
              </w:rPr>
            </w:pPr>
            <w:r w:rsidRPr="00F4238F">
              <w:rPr>
                <w:iCs/>
                <w:sz w:val="21"/>
                <w:szCs w:val="21"/>
              </w:rPr>
              <w:t>0.8980</w:t>
            </w:r>
          </w:p>
        </w:tc>
        <w:tc>
          <w:tcPr>
            <w:tcW w:w="59.25pt" w:type="dxa"/>
            <w:tcBorders>
              <w:top w:val="nil"/>
              <w:start w:val="nil"/>
              <w:bottom w:val="nil"/>
              <w:end w:val="nil"/>
            </w:tcBorders>
            <w:shd w:val="clear" w:color="auto" w:fill="auto"/>
          </w:tcPr>
          <w:p w14:paraId="50E1A2A6" w14:textId="77777777" w:rsidR="00B140D7" w:rsidRPr="00F4238F" w:rsidRDefault="00B140D7" w:rsidP="000A10BE">
            <w:pPr>
              <w:jc w:val="center"/>
              <w:rPr>
                <w:sz w:val="21"/>
                <w:szCs w:val="21"/>
              </w:rPr>
            </w:pPr>
            <w:r w:rsidRPr="00F4238F">
              <w:rPr>
                <w:iCs/>
                <w:sz w:val="21"/>
                <w:szCs w:val="21"/>
              </w:rPr>
              <w:t>0.9200</w:t>
            </w:r>
          </w:p>
        </w:tc>
        <w:tc>
          <w:tcPr>
            <w:tcW w:w="59.25pt" w:type="dxa"/>
            <w:tcBorders>
              <w:top w:val="nil"/>
              <w:start w:val="nil"/>
              <w:bottom w:val="nil"/>
              <w:end w:val="nil"/>
            </w:tcBorders>
            <w:shd w:val="clear" w:color="auto" w:fill="auto"/>
          </w:tcPr>
          <w:p w14:paraId="7B2999D6" w14:textId="77777777" w:rsidR="00B140D7" w:rsidRPr="00F4238F" w:rsidRDefault="00B140D7" w:rsidP="000A10BE">
            <w:pPr>
              <w:jc w:val="center"/>
              <w:rPr>
                <w:sz w:val="21"/>
                <w:szCs w:val="21"/>
              </w:rPr>
            </w:pPr>
            <w:r w:rsidRPr="00F4238F">
              <w:rPr>
                <w:iCs/>
                <w:sz w:val="21"/>
                <w:szCs w:val="21"/>
              </w:rPr>
              <w:t>0.9761</w:t>
            </w:r>
          </w:p>
        </w:tc>
      </w:tr>
      <w:tr w:rsidR="00B140D7" w:rsidRPr="00F4238F" w14:paraId="1DA438E9" w14:textId="77777777" w:rsidTr="00B140D7">
        <w:trPr>
          <w:trHeight w:val="20"/>
          <w:jc w:val="center"/>
        </w:trPr>
        <w:tc>
          <w:tcPr>
            <w:tcW w:w="49.65pt" w:type="dxa"/>
            <w:vMerge/>
            <w:shd w:val="clear" w:color="auto" w:fill="auto"/>
          </w:tcPr>
          <w:p w14:paraId="41D308F0" w14:textId="77777777" w:rsidR="00B140D7" w:rsidRPr="00F4238F" w:rsidRDefault="00B140D7" w:rsidP="00B140D7">
            <w:pPr>
              <w:jc w:val="center"/>
              <w:rPr>
                <w:sz w:val="21"/>
                <w:szCs w:val="21"/>
              </w:rPr>
            </w:pPr>
          </w:p>
        </w:tc>
        <w:tc>
          <w:tcPr>
            <w:tcW w:w="85.05pt" w:type="dxa"/>
            <w:shd w:val="clear" w:color="auto" w:fill="auto"/>
          </w:tcPr>
          <w:p w14:paraId="580AC1DE" w14:textId="61A818A6" w:rsidR="00B140D7" w:rsidRPr="00F4238F" w:rsidRDefault="00B140D7" w:rsidP="00B140D7">
            <w:pPr>
              <w:jc w:val="center"/>
              <w:rPr>
                <w:sz w:val="21"/>
                <w:szCs w:val="21"/>
              </w:rPr>
            </w:pPr>
            <w:r w:rsidRPr="00F4238F">
              <w:rPr>
                <w:sz w:val="21"/>
                <w:szCs w:val="21"/>
              </w:rPr>
              <w:t>CARN</w:t>
            </w:r>
          </w:p>
        </w:tc>
        <w:tc>
          <w:tcPr>
            <w:tcW w:w="42.50pt" w:type="dxa"/>
          </w:tcPr>
          <w:p w14:paraId="2FBC43F5" w14:textId="08C6706D" w:rsidR="00B140D7" w:rsidRPr="00F4238F" w:rsidRDefault="00B140D7" w:rsidP="00B140D7">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tcPr>
          <w:p w14:paraId="6487CD77" w14:textId="3FD3AA17" w:rsidR="00B140D7" w:rsidRPr="00F4238F" w:rsidRDefault="00B140D7" w:rsidP="00B140D7">
            <w:pPr>
              <w:jc w:val="center"/>
              <w:rPr>
                <w:iCs/>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48E248AA" w14:textId="3630F971" w:rsidR="00B140D7" w:rsidRPr="00F4238F" w:rsidRDefault="00B140D7" w:rsidP="00B140D7">
            <w:pPr>
              <w:jc w:val="center"/>
              <w:rPr>
                <w:iCs/>
                <w:sz w:val="21"/>
                <w:szCs w:val="21"/>
              </w:rPr>
            </w:pPr>
            <w:r w:rsidRPr="00F4238F">
              <w:rPr>
                <w:iCs/>
                <w:sz w:val="21"/>
                <w:szCs w:val="21"/>
              </w:rPr>
              <w:t>0.9166</w:t>
            </w:r>
          </w:p>
        </w:tc>
        <w:tc>
          <w:tcPr>
            <w:tcW w:w="50.10pt" w:type="dxa"/>
            <w:tcBorders>
              <w:top w:val="nil"/>
              <w:start w:val="nil"/>
              <w:bottom w:val="nil"/>
              <w:end w:val="nil"/>
            </w:tcBorders>
            <w:shd w:val="clear" w:color="auto" w:fill="auto"/>
          </w:tcPr>
          <w:p w14:paraId="2C0A73F5" w14:textId="0FDE29AA" w:rsidR="00B140D7" w:rsidRPr="00F4238F" w:rsidRDefault="00B140D7" w:rsidP="00B140D7">
            <w:pPr>
              <w:jc w:val="center"/>
              <w:rPr>
                <w:iCs/>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280F3B72" w14:textId="58F1086B" w:rsidR="00B140D7" w:rsidRPr="00F4238F" w:rsidRDefault="00B140D7" w:rsidP="00B140D7">
            <w:pPr>
              <w:jc w:val="center"/>
              <w:rPr>
                <w:iCs/>
                <w:sz w:val="21"/>
                <w:szCs w:val="21"/>
              </w:rPr>
            </w:pPr>
            <w:r w:rsidRPr="00F4238F">
              <w:rPr>
                <w:iCs/>
                <w:sz w:val="21"/>
                <w:szCs w:val="21"/>
              </w:rPr>
              <w:t>0.9256</w:t>
            </w:r>
          </w:p>
        </w:tc>
        <w:tc>
          <w:tcPr>
            <w:tcW w:w="59.25pt" w:type="dxa"/>
            <w:tcBorders>
              <w:top w:val="nil"/>
              <w:start w:val="nil"/>
              <w:bottom w:val="nil"/>
              <w:end w:val="nil"/>
            </w:tcBorders>
            <w:shd w:val="clear" w:color="auto" w:fill="auto"/>
          </w:tcPr>
          <w:p w14:paraId="6B685C27" w14:textId="31DCCA69" w:rsidR="00B140D7" w:rsidRPr="00F4238F" w:rsidRDefault="00B140D7" w:rsidP="00B140D7">
            <w:pPr>
              <w:jc w:val="center"/>
              <w:rPr>
                <w:iCs/>
                <w:sz w:val="21"/>
                <w:szCs w:val="21"/>
              </w:rPr>
            </w:pPr>
            <w:r w:rsidRPr="00F4238F">
              <w:rPr>
                <w:iCs/>
                <w:sz w:val="21"/>
                <w:szCs w:val="21"/>
              </w:rPr>
              <w:t>0.9765</w:t>
            </w:r>
          </w:p>
        </w:tc>
      </w:tr>
      <w:tr w:rsidR="00B140D7" w:rsidRPr="00F4238F" w14:paraId="0371898A" w14:textId="77777777" w:rsidTr="00B140D7">
        <w:trPr>
          <w:trHeight w:val="20"/>
          <w:jc w:val="center"/>
        </w:trPr>
        <w:tc>
          <w:tcPr>
            <w:tcW w:w="49.65pt" w:type="dxa"/>
            <w:vMerge/>
            <w:shd w:val="clear" w:color="auto" w:fill="auto"/>
          </w:tcPr>
          <w:p w14:paraId="509DB5EB" w14:textId="77777777" w:rsidR="00B140D7" w:rsidRPr="00F4238F" w:rsidRDefault="00B140D7" w:rsidP="00B140D7">
            <w:pPr>
              <w:jc w:val="center"/>
              <w:rPr>
                <w:sz w:val="21"/>
                <w:szCs w:val="21"/>
              </w:rPr>
            </w:pPr>
          </w:p>
        </w:tc>
        <w:tc>
          <w:tcPr>
            <w:tcW w:w="85.05pt" w:type="dxa"/>
            <w:shd w:val="clear" w:color="auto" w:fill="auto"/>
          </w:tcPr>
          <w:p w14:paraId="4D58E9E3" w14:textId="7E4DFA4E" w:rsidR="00B140D7" w:rsidRPr="00F4238F" w:rsidRDefault="00B140D7" w:rsidP="00B140D7">
            <w:pPr>
              <w:jc w:val="center"/>
              <w:rPr>
                <w:sz w:val="21"/>
                <w:szCs w:val="21"/>
              </w:rPr>
            </w:pPr>
            <w:r w:rsidRPr="00F4238F">
              <w:rPr>
                <w:iCs/>
                <w:sz w:val="21"/>
                <w:szCs w:val="21"/>
              </w:rPr>
              <w:t>IMDN</w:t>
            </w:r>
          </w:p>
        </w:tc>
        <w:tc>
          <w:tcPr>
            <w:tcW w:w="42.50pt" w:type="dxa"/>
          </w:tcPr>
          <w:p w14:paraId="67118A6C" w14:textId="10886C36" w:rsidR="00B140D7" w:rsidRPr="00F4238F" w:rsidRDefault="00B140D7" w:rsidP="00B140D7">
            <w:pPr>
              <w:jc w:val="center"/>
              <w:rPr>
                <w:iCs/>
                <w:sz w:val="21"/>
                <w:szCs w:val="21"/>
              </w:rPr>
            </w:pPr>
            <w:r w:rsidRPr="00F4238F">
              <w:rPr>
                <w:iCs/>
                <w:sz w:val="21"/>
                <w:szCs w:val="21"/>
              </w:rPr>
              <w:t>694K</w:t>
            </w:r>
          </w:p>
        </w:tc>
        <w:tc>
          <w:tcPr>
            <w:tcW w:w="42.55pt" w:type="dxa"/>
            <w:tcBorders>
              <w:top w:val="nil"/>
              <w:start w:val="nil"/>
              <w:bottom w:val="nil"/>
              <w:end w:val="nil"/>
            </w:tcBorders>
            <w:shd w:val="clear" w:color="auto" w:fill="auto"/>
          </w:tcPr>
          <w:p w14:paraId="26F82CB9" w14:textId="5CAC206B"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19D886BB" w14:textId="526489AD"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2B57F63" w14:textId="7602A5C2"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27E4CF6F" w14:textId="5E9E039A"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0FF6A055" w14:textId="6EFD1C29" w:rsidR="00B140D7" w:rsidRPr="00F4238F" w:rsidRDefault="00B140D7" w:rsidP="00B140D7">
            <w:pPr>
              <w:jc w:val="center"/>
              <w:rPr>
                <w:iCs/>
                <w:sz w:val="21"/>
                <w:szCs w:val="21"/>
              </w:rPr>
            </w:pPr>
            <w:r w:rsidRPr="00F4238F">
              <w:rPr>
                <w:iCs/>
                <w:sz w:val="21"/>
                <w:szCs w:val="21"/>
              </w:rPr>
              <w:t>0.9774</w:t>
            </w:r>
          </w:p>
        </w:tc>
      </w:tr>
      <w:tr w:rsidR="00B140D7" w:rsidRPr="00F4238F" w14:paraId="1A652DEC" w14:textId="77777777" w:rsidTr="00B140D7">
        <w:trPr>
          <w:trHeight w:val="20"/>
          <w:jc w:val="center"/>
        </w:trPr>
        <w:tc>
          <w:tcPr>
            <w:tcW w:w="49.65pt" w:type="dxa"/>
            <w:vMerge/>
            <w:shd w:val="clear" w:color="auto" w:fill="auto"/>
          </w:tcPr>
          <w:p w14:paraId="22DBFDA1" w14:textId="77777777" w:rsidR="00B140D7" w:rsidRPr="00F4238F" w:rsidRDefault="00B140D7" w:rsidP="00B140D7">
            <w:pPr>
              <w:jc w:val="center"/>
              <w:rPr>
                <w:sz w:val="21"/>
                <w:szCs w:val="21"/>
              </w:rPr>
            </w:pPr>
          </w:p>
        </w:tc>
        <w:tc>
          <w:tcPr>
            <w:tcW w:w="85.05pt" w:type="dxa"/>
            <w:shd w:val="clear" w:color="auto" w:fill="auto"/>
          </w:tcPr>
          <w:p w14:paraId="6C9DDE14" w14:textId="7F2E3C57" w:rsidR="00B140D7" w:rsidRPr="00F4238F" w:rsidRDefault="00B140D7" w:rsidP="00B140D7">
            <w:pPr>
              <w:jc w:val="center"/>
              <w:rPr>
                <w:sz w:val="21"/>
                <w:szCs w:val="21"/>
              </w:rPr>
            </w:pPr>
            <w:r w:rsidRPr="00F4238F">
              <w:rPr>
                <w:sz w:val="21"/>
                <w:szCs w:val="21"/>
              </w:rPr>
              <w:t>LAPAR-A</w:t>
            </w:r>
          </w:p>
        </w:tc>
        <w:tc>
          <w:tcPr>
            <w:tcW w:w="42.50pt" w:type="dxa"/>
          </w:tcPr>
          <w:p w14:paraId="7F5DA83D" w14:textId="2BCDC1BB" w:rsidR="00B140D7" w:rsidRPr="00F4238F" w:rsidRDefault="00B140D7" w:rsidP="00B140D7">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470C197B" w14:textId="0F8DDA9C"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63A5E1F" w14:textId="50084493" w:rsidR="00B140D7" w:rsidRPr="00F4238F" w:rsidRDefault="00B140D7" w:rsidP="00B140D7">
            <w:pPr>
              <w:jc w:val="center"/>
              <w:rPr>
                <w:iCs/>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7839AE50" w14:textId="683B9431"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57E13835" w14:textId="50B0FF01"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763640E9" w14:textId="3133B616" w:rsidR="00B140D7" w:rsidRPr="00F4238F" w:rsidRDefault="00B140D7" w:rsidP="00B140D7">
            <w:pPr>
              <w:jc w:val="center"/>
              <w:rPr>
                <w:iCs/>
                <w:sz w:val="21"/>
                <w:szCs w:val="21"/>
              </w:rPr>
            </w:pPr>
            <w:r w:rsidRPr="00F4238F">
              <w:rPr>
                <w:iCs/>
                <w:sz w:val="21"/>
                <w:szCs w:val="21"/>
              </w:rPr>
              <w:t>0.9772</w:t>
            </w:r>
          </w:p>
        </w:tc>
      </w:tr>
      <w:tr w:rsidR="00B140D7" w:rsidRPr="00F4238F" w14:paraId="5029584B" w14:textId="77777777" w:rsidTr="00B140D7">
        <w:trPr>
          <w:trHeight w:val="20"/>
          <w:jc w:val="center"/>
        </w:trPr>
        <w:tc>
          <w:tcPr>
            <w:tcW w:w="49.65pt" w:type="dxa"/>
            <w:vMerge/>
            <w:shd w:val="clear" w:color="auto" w:fill="auto"/>
          </w:tcPr>
          <w:p w14:paraId="2C3BD820" w14:textId="77777777" w:rsidR="00B140D7" w:rsidRPr="00F4238F" w:rsidRDefault="00B140D7" w:rsidP="00B140D7">
            <w:pPr>
              <w:jc w:val="center"/>
              <w:rPr>
                <w:sz w:val="21"/>
                <w:szCs w:val="21"/>
              </w:rPr>
            </w:pPr>
          </w:p>
        </w:tc>
        <w:tc>
          <w:tcPr>
            <w:tcW w:w="85.05pt" w:type="dxa"/>
            <w:shd w:val="clear" w:color="auto" w:fill="auto"/>
          </w:tcPr>
          <w:p w14:paraId="0EDF1A2C" w14:textId="27DD32F9" w:rsidR="00B140D7" w:rsidRPr="00F4238F" w:rsidRDefault="00B140D7" w:rsidP="00B140D7">
            <w:pPr>
              <w:jc w:val="center"/>
              <w:rPr>
                <w:sz w:val="21"/>
                <w:szCs w:val="21"/>
              </w:rPr>
            </w:pPr>
            <w:r w:rsidRPr="00F4238F">
              <w:rPr>
                <w:sz w:val="21"/>
                <w:szCs w:val="21"/>
              </w:rPr>
              <w:t>RFDN</w:t>
            </w:r>
          </w:p>
        </w:tc>
        <w:tc>
          <w:tcPr>
            <w:tcW w:w="42.50pt" w:type="dxa"/>
          </w:tcPr>
          <w:p w14:paraId="1FFBB598" w14:textId="6BF95126" w:rsidR="00B140D7" w:rsidRPr="00F4238F" w:rsidRDefault="00B140D7" w:rsidP="00B140D7">
            <w:pPr>
              <w:jc w:val="center"/>
              <w:rPr>
                <w:iCs/>
                <w:sz w:val="21"/>
                <w:szCs w:val="21"/>
              </w:rPr>
            </w:pPr>
            <w:r w:rsidRPr="00F4238F">
              <w:rPr>
                <w:iCs/>
                <w:sz w:val="21"/>
                <w:szCs w:val="21"/>
              </w:rPr>
              <w:t>534K</w:t>
            </w:r>
          </w:p>
        </w:tc>
        <w:tc>
          <w:tcPr>
            <w:tcW w:w="42.55pt" w:type="dxa"/>
            <w:tcBorders>
              <w:top w:val="nil"/>
              <w:start w:val="nil"/>
              <w:bottom w:val="nil"/>
              <w:end w:val="nil"/>
            </w:tcBorders>
            <w:shd w:val="clear" w:color="auto" w:fill="auto"/>
          </w:tcPr>
          <w:p w14:paraId="1672571F" w14:textId="56AAFEB6" w:rsidR="00B140D7" w:rsidRPr="00F4238F" w:rsidRDefault="00B140D7" w:rsidP="00B140D7">
            <w:pPr>
              <w:jc w:val="center"/>
              <w:rPr>
                <w:iCs/>
                <w:sz w:val="21"/>
                <w:szCs w:val="21"/>
              </w:rPr>
            </w:pPr>
            <w:r w:rsidRPr="00F4238F">
              <w:rPr>
                <w:iCs/>
                <w:sz w:val="21"/>
                <w:szCs w:val="21"/>
              </w:rPr>
              <w:t>0.9606</w:t>
            </w:r>
          </w:p>
        </w:tc>
        <w:tc>
          <w:tcPr>
            <w:tcW w:w="42.50pt" w:type="dxa"/>
            <w:tcBorders>
              <w:top w:val="nil"/>
              <w:start w:val="nil"/>
              <w:bottom w:val="nil"/>
              <w:end w:val="nil"/>
            </w:tcBorders>
            <w:shd w:val="clear" w:color="auto" w:fill="auto"/>
          </w:tcPr>
          <w:p w14:paraId="3B84FE01" w14:textId="78FA7922"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7811399C" w14:textId="3C061892" w:rsidR="00B140D7" w:rsidRPr="00F4238F" w:rsidRDefault="00B140D7" w:rsidP="00B140D7">
            <w:pPr>
              <w:jc w:val="center"/>
              <w:rPr>
                <w:iCs/>
                <w:sz w:val="21"/>
                <w:szCs w:val="21"/>
              </w:rPr>
            </w:pPr>
            <w:r w:rsidRPr="00F4238F">
              <w:rPr>
                <w:iCs/>
                <w:sz w:val="21"/>
                <w:szCs w:val="21"/>
              </w:rPr>
              <w:t>0.8994</w:t>
            </w:r>
          </w:p>
        </w:tc>
        <w:tc>
          <w:tcPr>
            <w:tcW w:w="59.25pt" w:type="dxa"/>
            <w:tcBorders>
              <w:top w:val="nil"/>
              <w:start w:val="nil"/>
              <w:bottom w:val="nil"/>
              <w:end w:val="nil"/>
            </w:tcBorders>
            <w:shd w:val="clear" w:color="auto" w:fill="auto"/>
          </w:tcPr>
          <w:p w14:paraId="47DC204A" w14:textId="50E95F65" w:rsidR="00B140D7" w:rsidRPr="00F4238F" w:rsidRDefault="00B140D7" w:rsidP="00B140D7">
            <w:pPr>
              <w:jc w:val="center"/>
              <w:rPr>
                <w:iCs/>
                <w:sz w:val="21"/>
                <w:szCs w:val="21"/>
              </w:rPr>
            </w:pPr>
            <w:r w:rsidRPr="00F4238F">
              <w:rPr>
                <w:iCs/>
                <w:sz w:val="21"/>
                <w:szCs w:val="21"/>
              </w:rPr>
              <w:t>0.9278</w:t>
            </w:r>
          </w:p>
        </w:tc>
        <w:tc>
          <w:tcPr>
            <w:tcW w:w="59.25pt" w:type="dxa"/>
            <w:tcBorders>
              <w:top w:val="nil"/>
              <w:start w:val="nil"/>
              <w:bottom w:val="nil"/>
              <w:end w:val="nil"/>
            </w:tcBorders>
            <w:shd w:val="clear" w:color="auto" w:fill="auto"/>
          </w:tcPr>
          <w:p w14:paraId="62CF9238" w14:textId="23FD9509" w:rsidR="00B140D7" w:rsidRPr="00F4238F" w:rsidRDefault="00B140D7" w:rsidP="00B140D7">
            <w:pPr>
              <w:jc w:val="center"/>
              <w:rPr>
                <w:iCs/>
                <w:sz w:val="21"/>
                <w:szCs w:val="21"/>
              </w:rPr>
            </w:pPr>
            <w:r w:rsidRPr="00F4238F">
              <w:rPr>
                <w:iCs/>
                <w:sz w:val="21"/>
                <w:szCs w:val="21"/>
              </w:rPr>
              <w:t>0.9773</w:t>
            </w:r>
          </w:p>
        </w:tc>
      </w:tr>
      <w:tr w:rsidR="00B140D7" w:rsidRPr="00F4238F" w14:paraId="7C55AABE" w14:textId="77777777" w:rsidTr="00B140D7">
        <w:trPr>
          <w:trHeight w:val="20"/>
          <w:jc w:val="center"/>
        </w:trPr>
        <w:tc>
          <w:tcPr>
            <w:tcW w:w="49.65pt" w:type="dxa"/>
            <w:vMerge/>
            <w:shd w:val="clear" w:color="auto" w:fill="auto"/>
          </w:tcPr>
          <w:p w14:paraId="270035D7" w14:textId="77777777" w:rsidR="00B140D7" w:rsidRPr="00F4238F" w:rsidRDefault="00B140D7" w:rsidP="00B140D7">
            <w:pPr>
              <w:jc w:val="center"/>
              <w:rPr>
                <w:sz w:val="21"/>
                <w:szCs w:val="21"/>
              </w:rPr>
            </w:pPr>
          </w:p>
        </w:tc>
        <w:tc>
          <w:tcPr>
            <w:tcW w:w="85.05pt" w:type="dxa"/>
            <w:shd w:val="clear" w:color="auto" w:fill="auto"/>
          </w:tcPr>
          <w:p w14:paraId="4E1E4382" w14:textId="524B50F6" w:rsidR="00B140D7" w:rsidRPr="00F4238F" w:rsidRDefault="00B140D7" w:rsidP="00B140D7">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7A10BA39" w14:textId="2E6DCD47" w:rsidR="00B140D7" w:rsidRPr="00F4238F" w:rsidRDefault="00B140D7" w:rsidP="00B140D7">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6EC52167" w14:textId="4568E373"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B9F60A2" w14:textId="63EA97A1"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4C4AF633" w14:textId="39C7E80F"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72D3EA13" w14:textId="451E68D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46C7DC27" w14:textId="3AA9787E" w:rsidR="00B140D7" w:rsidRPr="00F4238F" w:rsidRDefault="00B140D7" w:rsidP="00B140D7">
            <w:pPr>
              <w:jc w:val="center"/>
              <w:rPr>
                <w:iCs/>
                <w:sz w:val="21"/>
                <w:szCs w:val="21"/>
              </w:rPr>
            </w:pPr>
            <w:r w:rsidRPr="00F4238F">
              <w:rPr>
                <w:iCs/>
                <w:sz w:val="21"/>
                <w:szCs w:val="21"/>
              </w:rPr>
              <w:t>0.9774</w:t>
            </w:r>
          </w:p>
        </w:tc>
      </w:tr>
      <w:tr w:rsidR="00B140D7" w:rsidRPr="00F4238F" w14:paraId="03C695C3" w14:textId="77777777" w:rsidTr="00B140D7">
        <w:trPr>
          <w:trHeight w:val="20"/>
          <w:jc w:val="center"/>
        </w:trPr>
        <w:tc>
          <w:tcPr>
            <w:tcW w:w="49.65pt" w:type="dxa"/>
            <w:vMerge/>
            <w:shd w:val="clear" w:color="auto" w:fill="auto"/>
          </w:tcPr>
          <w:p w14:paraId="45AA84D4" w14:textId="77777777" w:rsidR="00B140D7" w:rsidRPr="00F4238F" w:rsidRDefault="00B140D7" w:rsidP="00B140D7">
            <w:pPr>
              <w:jc w:val="center"/>
              <w:rPr>
                <w:sz w:val="21"/>
                <w:szCs w:val="21"/>
              </w:rPr>
            </w:pPr>
          </w:p>
        </w:tc>
        <w:tc>
          <w:tcPr>
            <w:tcW w:w="85.05pt" w:type="dxa"/>
            <w:shd w:val="clear" w:color="auto" w:fill="auto"/>
          </w:tcPr>
          <w:p w14:paraId="39B69F25" w14:textId="128058EF" w:rsidR="00B140D7" w:rsidRPr="00F4238F" w:rsidRDefault="00B140D7" w:rsidP="00B140D7">
            <w:pPr>
              <w:jc w:val="center"/>
              <w:rPr>
                <w:sz w:val="21"/>
                <w:szCs w:val="21"/>
              </w:rPr>
            </w:pPr>
            <w:r w:rsidRPr="00F4238F">
              <w:rPr>
                <w:sz w:val="21"/>
                <w:szCs w:val="21"/>
              </w:rPr>
              <w:t>ACAN</w:t>
            </w:r>
          </w:p>
        </w:tc>
        <w:tc>
          <w:tcPr>
            <w:tcW w:w="42.50pt" w:type="dxa"/>
          </w:tcPr>
          <w:p w14:paraId="2E041806" w14:textId="60E09686" w:rsidR="00B140D7" w:rsidRPr="00F4238F" w:rsidRDefault="00B140D7" w:rsidP="00B140D7">
            <w:pPr>
              <w:jc w:val="center"/>
              <w:rPr>
                <w:iCs/>
                <w:sz w:val="21"/>
                <w:szCs w:val="21"/>
              </w:rPr>
            </w:pPr>
            <w:r w:rsidRPr="00F4238F">
              <w:rPr>
                <w:iCs/>
                <w:sz w:val="21"/>
                <w:szCs w:val="21"/>
              </w:rPr>
              <w:t>800K</w:t>
            </w:r>
          </w:p>
        </w:tc>
        <w:tc>
          <w:tcPr>
            <w:tcW w:w="42.55pt" w:type="dxa"/>
            <w:tcBorders>
              <w:top w:val="nil"/>
              <w:start w:val="nil"/>
              <w:bottom w:val="nil"/>
              <w:end w:val="nil"/>
            </w:tcBorders>
            <w:shd w:val="clear" w:color="auto" w:fill="auto"/>
          </w:tcPr>
          <w:p w14:paraId="6E1A5FE4" w14:textId="22FB7A62" w:rsidR="00B140D7" w:rsidRPr="00F4238F" w:rsidRDefault="00B140D7" w:rsidP="00B140D7">
            <w:pPr>
              <w:jc w:val="center"/>
              <w:rPr>
                <w:iCs/>
                <w:sz w:val="21"/>
                <w:szCs w:val="21"/>
              </w:rPr>
            </w:pPr>
            <w:r w:rsidRPr="00F4238F">
              <w:rPr>
                <w:iCs/>
                <w:sz w:val="21"/>
                <w:szCs w:val="21"/>
              </w:rPr>
              <w:t>0.9608</w:t>
            </w:r>
          </w:p>
        </w:tc>
        <w:tc>
          <w:tcPr>
            <w:tcW w:w="42.50pt" w:type="dxa"/>
            <w:tcBorders>
              <w:top w:val="nil"/>
              <w:start w:val="nil"/>
              <w:bottom w:val="nil"/>
              <w:end w:val="nil"/>
            </w:tcBorders>
            <w:shd w:val="clear" w:color="auto" w:fill="auto"/>
          </w:tcPr>
          <w:p w14:paraId="04DD9323" w14:textId="2492C411"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43624902" w14:textId="2D787813" w:rsidR="00B140D7" w:rsidRPr="00F4238F" w:rsidRDefault="00B140D7" w:rsidP="00B140D7">
            <w:pPr>
              <w:jc w:val="center"/>
              <w:rPr>
                <w:iCs/>
                <w:sz w:val="21"/>
                <w:szCs w:val="21"/>
              </w:rPr>
            </w:pPr>
            <w:r w:rsidRPr="00F4238F">
              <w:rPr>
                <w:iCs/>
                <w:sz w:val="21"/>
                <w:szCs w:val="21"/>
              </w:rPr>
              <w:t>0.9001</w:t>
            </w:r>
          </w:p>
        </w:tc>
        <w:tc>
          <w:tcPr>
            <w:tcW w:w="59.25pt" w:type="dxa"/>
            <w:tcBorders>
              <w:top w:val="nil"/>
              <w:start w:val="nil"/>
              <w:bottom w:val="nil"/>
              <w:end w:val="nil"/>
            </w:tcBorders>
            <w:shd w:val="clear" w:color="auto" w:fill="auto"/>
          </w:tcPr>
          <w:p w14:paraId="2C979A69" w14:textId="01A337B7" w:rsidR="00B140D7" w:rsidRPr="00F4238F" w:rsidRDefault="00B140D7" w:rsidP="00B140D7">
            <w:pPr>
              <w:jc w:val="center"/>
              <w:rPr>
                <w:iCs/>
                <w:sz w:val="21"/>
                <w:szCs w:val="21"/>
              </w:rPr>
            </w:pPr>
            <w:r w:rsidRPr="00F4238F">
              <w:rPr>
                <w:iCs/>
                <w:sz w:val="21"/>
                <w:szCs w:val="21"/>
              </w:rPr>
              <w:t>0.9297</w:t>
            </w:r>
          </w:p>
        </w:tc>
        <w:tc>
          <w:tcPr>
            <w:tcW w:w="59.25pt" w:type="dxa"/>
            <w:tcBorders>
              <w:top w:val="nil"/>
              <w:start w:val="nil"/>
              <w:bottom w:val="nil"/>
              <w:end w:val="nil"/>
            </w:tcBorders>
            <w:shd w:val="clear" w:color="auto" w:fill="auto"/>
          </w:tcPr>
          <w:p w14:paraId="4F0B68F6" w14:textId="6D9D0D8B" w:rsidR="00B140D7" w:rsidRPr="00F4238F" w:rsidRDefault="00B140D7" w:rsidP="00B140D7">
            <w:pPr>
              <w:jc w:val="center"/>
              <w:rPr>
                <w:iCs/>
                <w:sz w:val="21"/>
                <w:szCs w:val="21"/>
              </w:rPr>
            </w:pPr>
            <w:r w:rsidRPr="00F4238F">
              <w:rPr>
                <w:iCs/>
                <w:sz w:val="21"/>
                <w:szCs w:val="21"/>
              </w:rPr>
              <w:t>0.9773</w:t>
            </w:r>
          </w:p>
        </w:tc>
      </w:tr>
      <w:tr w:rsidR="00B140D7" w:rsidRPr="00F4238F" w14:paraId="5F281B83" w14:textId="77777777" w:rsidTr="00B57126">
        <w:trPr>
          <w:trHeight w:val="20"/>
          <w:jc w:val="center"/>
        </w:trPr>
        <w:tc>
          <w:tcPr>
            <w:tcW w:w="49.65pt" w:type="dxa"/>
            <w:vMerge/>
            <w:tcBorders>
              <w:bottom w:val="single" w:sz="12" w:space="0" w:color="auto"/>
            </w:tcBorders>
            <w:shd w:val="clear" w:color="auto" w:fill="auto"/>
          </w:tcPr>
          <w:p w14:paraId="759817DE" w14:textId="77777777" w:rsidR="00B140D7" w:rsidRPr="00F4238F" w:rsidRDefault="00B140D7" w:rsidP="00B140D7">
            <w:pPr>
              <w:jc w:val="center"/>
              <w:rPr>
                <w:sz w:val="21"/>
                <w:szCs w:val="21"/>
              </w:rPr>
            </w:pPr>
          </w:p>
        </w:tc>
        <w:tc>
          <w:tcPr>
            <w:tcW w:w="85.05pt" w:type="dxa"/>
            <w:tcBorders>
              <w:bottom w:val="single" w:sz="12" w:space="0" w:color="auto"/>
            </w:tcBorders>
            <w:shd w:val="clear" w:color="auto" w:fill="auto"/>
          </w:tcPr>
          <w:p w14:paraId="66D8876C" w14:textId="3D1D71D4" w:rsidR="00B140D7" w:rsidRPr="00F4238F" w:rsidRDefault="00B140D7" w:rsidP="00B140D7">
            <w:pPr>
              <w:jc w:val="center"/>
              <w:rPr>
                <w:sz w:val="21"/>
                <w:szCs w:val="21"/>
              </w:rPr>
            </w:pPr>
            <w:proofErr w:type="spellStart"/>
            <w:r w:rsidRPr="00F4238F">
              <w:rPr>
                <w:sz w:val="21"/>
                <w:szCs w:val="21"/>
              </w:rPr>
              <w:t>LatticeNet</w:t>
            </w:r>
            <w:proofErr w:type="spellEnd"/>
          </w:p>
        </w:tc>
        <w:tc>
          <w:tcPr>
            <w:tcW w:w="42.50pt" w:type="dxa"/>
            <w:tcBorders>
              <w:bottom w:val="single" w:sz="12" w:space="0" w:color="auto"/>
            </w:tcBorders>
          </w:tcPr>
          <w:p w14:paraId="1BD02A1B" w14:textId="2DA4996C" w:rsidR="00B140D7" w:rsidRPr="00F4238F" w:rsidRDefault="00B140D7" w:rsidP="00B140D7">
            <w:pPr>
              <w:jc w:val="center"/>
              <w:rPr>
                <w:iCs/>
                <w:sz w:val="21"/>
                <w:szCs w:val="21"/>
              </w:rPr>
            </w:pPr>
            <w:r w:rsidRPr="00F4238F">
              <w:rPr>
                <w:iCs/>
                <w:sz w:val="21"/>
                <w:szCs w:val="21"/>
              </w:rPr>
              <w:t>756K</w:t>
            </w:r>
          </w:p>
        </w:tc>
        <w:tc>
          <w:tcPr>
            <w:tcW w:w="42.55pt" w:type="dxa"/>
            <w:tcBorders>
              <w:top w:val="nil"/>
              <w:start w:val="nil"/>
              <w:bottom w:val="single" w:sz="12" w:space="0" w:color="auto"/>
              <w:end w:val="nil"/>
            </w:tcBorders>
            <w:shd w:val="clear" w:color="auto" w:fill="auto"/>
          </w:tcPr>
          <w:p w14:paraId="1BEC088E" w14:textId="1E9EA20C"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single" w:sz="12" w:space="0" w:color="auto"/>
              <w:end w:val="nil"/>
            </w:tcBorders>
            <w:shd w:val="clear" w:color="auto" w:fill="auto"/>
          </w:tcPr>
          <w:p w14:paraId="4910F2A6" w14:textId="46BB69B8" w:rsidR="00B140D7" w:rsidRPr="00F4238F" w:rsidRDefault="00B140D7" w:rsidP="00B140D7">
            <w:pPr>
              <w:jc w:val="center"/>
              <w:rPr>
                <w:iCs/>
                <w:sz w:val="21"/>
                <w:szCs w:val="21"/>
              </w:rPr>
            </w:pPr>
            <w:r w:rsidRPr="00F4238F">
              <w:rPr>
                <w:iCs/>
                <w:sz w:val="21"/>
                <w:szCs w:val="21"/>
              </w:rPr>
              <w:t>0.9187</w:t>
            </w:r>
          </w:p>
        </w:tc>
        <w:tc>
          <w:tcPr>
            <w:tcW w:w="50.10pt" w:type="dxa"/>
            <w:tcBorders>
              <w:top w:val="nil"/>
              <w:start w:val="nil"/>
              <w:bottom w:val="single" w:sz="12" w:space="0" w:color="auto"/>
              <w:end w:val="nil"/>
            </w:tcBorders>
            <w:shd w:val="clear" w:color="auto" w:fill="auto"/>
          </w:tcPr>
          <w:p w14:paraId="2A399396" w14:textId="1ED39D00"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single" w:sz="12" w:space="0" w:color="auto"/>
              <w:end w:val="nil"/>
            </w:tcBorders>
            <w:shd w:val="clear" w:color="auto" w:fill="auto"/>
          </w:tcPr>
          <w:p w14:paraId="7DDFADB1" w14:textId="373AC4B8" w:rsidR="00B140D7" w:rsidRPr="00F4238F" w:rsidRDefault="00B140D7" w:rsidP="00B140D7">
            <w:pPr>
              <w:jc w:val="center"/>
              <w:rPr>
                <w:iCs/>
                <w:sz w:val="21"/>
                <w:szCs w:val="21"/>
              </w:rPr>
            </w:pPr>
            <w:r w:rsidRPr="00F4238F">
              <w:rPr>
                <w:iCs/>
                <w:sz w:val="21"/>
                <w:szCs w:val="21"/>
              </w:rPr>
              <w:t>0.9288</w:t>
            </w:r>
          </w:p>
        </w:tc>
        <w:tc>
          <w:tcPr>
            <w:tcW w:w="59.25pt" w:type="dxa"/>
            <w:tcBorders>
              <w:top w:val="nil"/>
              <w:start w:val="nil"/>
              <w:bottom w:val="single" w:sz="12" w:space="0" w:color="auto"/>
              <w:end w:val="nil"/>
            </w:tcBorders>
            <w:shd w:val="clear" w:color="auto" w:fill="auto"/>
          </w:tcPr>
          <w:p w14:paraId="09175517" w14:textId="649997C4" w:rsidR="00B140D7" w:rsidRPr="00F4238F" w:rsidRDefault="00B140D7" w:rsidP="00B140D7">
            <w:pPr>
              <w:jc w:val="center"/>
              <w:rPr>
                <w:iCs/>
                <w:sz w:val="21"/>
                <w:szCs w:val="21"/>
              </w:rPr>
            </w:pPr>
            <w:r w:rsidRPr="00F4238F">
              <w:rPr>
                <w:iCs/>
                <w:sz w:val="21"/>
                <w:szCs w:val="21"/>
              </w:rPr>
              <w:t>0.9774</w:t>
            </w:r>
          </w:p>
        </w:tc>
      </w:tr>
    </w:tbl>
    <w:p w14:paraId="0E3780FD" w14:textId="67C2637C" w:rsidR="00B57126" w:rsidRDefault="00B57126" w:rsidP="00B57126">
      <w:pPr>
        <w:tabs>
          <w:tab w:val="start" w:pos="24.90pt"/>
        </w:tabs>
        <w:jc w:val="center"/>
        <w:rPr>
          <w:rFonts w:hint="eastAsia"/>
        </w:rPr>
      </w:pPr>
      <w:r w:rsidRPr="00C8269D">
        <w:rPr>
          <w:rFonts w:hint="eastAsia"/>
          <w:sz w:val="21"/>
          <w:szCs w:val="21"/>
        </w:rPr>
        <w:lastRenderedPageBreak/>
        <w:t>表</w:t>
      </w:r>
      <w:r w:rsidRPr="00C8269D">
        <w:rPr>
          <w:rFonts w:hint="eastAsia"/>
          <w:sz w:val="21"/>
          <w:szCs w:val="21"/>
        </w:rPr>
        <w:t>3</w:t>
      </w:r>
      <w:r w:rsidRPr="00C8269D">
        <w:rPr>
          <w:sz w:val="21"/>
          <w:szCs w:val="21"/>
        </w:rPr>
        <w:t>-</w:t>
      </w:r>
      <w:r>
        <w:rPr>
          <w:sz w:val="21"/>
          <w:szCs w:val="21"/>
        </w:rPr>
        <w:t>8</w:t>
      </w:r>
      <w:r>
        <w:rPr>
          <w:rFonts w:hint="eastAsia"/>
          <w:sz w:val="21"/>
          <w:szCs w:val="21"/>
        </w:rPr>
        <w:t>(</w:t>
      </w:r>
      <w:r>
        <w:rPr>
          <w:rFonts w:hint="eastAsia"/>
          <w:sz w:val="21"/>
          <w:szCs w:val="21"/>
        </w:rPr>
        <w:t>续表</w:t>
      </w:r>
      <w:r>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57126" w:rsidRPr="00D62E10" w14:paraId="56E0EEAB" w14:textId="77777777" w:rsidTr="00B57126">
        <w:trPr>
          <w:trHeight w:val="20"/>
          <w:jc w:val="center"/>
        </w:trPr>
        <w:tc>
          <w:tcPr>
            <w:tcW w:w="49.65pt" w:type="dxa"/>
            <w:tcBorders>
              <w:top w:val="single" w:sz="12" w:space="0" w:color="auto"/>
              <w:bottom w:val="single" w:sz="4" w:space="0" w:color="auto"/>
            </w:tcBorders>
            <w:shd w:val="clear" w:color="auto" w:fill="auto"/>
            <w:vAlign w:val="center"/>
          </w:tcPr>
          <w:p w14:paraId="396F9058" w14:textId="77777777" w:rsidR="00B57126" w:rsidRPr="00F4238F" w:rsidRDefault="00B57126" w:rsidP="007D16CB">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801631A" w14:textId="77777777" w:rsidR="00B57126" w:rsidRPr="00F4238F" w:rsidRDefault="00B57126" w:rsidP="007D16CB">
            <w:pPr>
              <w:jc w:val="center"/>
            </w:pPr>
            <w:r w:rsidRPr="00F4238F">
              <w:rPr>
                <w:sz w:val="21"/>
                <w:szCs w:val="21"/>
              </w:rPr>
              <w:t>模型</w:t>
            </w:r>
          </w:p>
        </w:tc>
        <w:tc>
          <w:tcPr>
            <w:tcW w:w="42.50pt" w:type="dxa"/>
            <w:tcBorders>
              <w:top w:val="single" w:sz="12" w:space="0" w:color="auto"/>
              <w:bottom w:val="single" w:sz="4" w:space="0" w:color="auto"/>
            </w:tcBorders>
            <w:vAlign w:val="center"/>
          </w:tcPr>
          <w:p w14:paraId="38439BD6" w14:textId="77777777" w:rsidR="00B57126" w:rsidRPr="00F4238F" w:rsidRDefault="00B57126" w:rsidP="007D16CB">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14BE2DD9" w14:textId="77777777" w:rsidR="00B57126" w:rsidRPr="00D62E10" w:rsidRDefault="00B57126" w:rsidP="007D16CB">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5EF18DC9" w14:textId="77777777" w:rsidR="00B57126" w:rsidRPr="00D62E10" w:rsidRDefault="00B57126" w:rsidP="007D16CB">
            <w:pPr>
              <w:jc w:val="center"/>
            </w:pPr>
            <w:r w:rsidRPr="00D62E10">
              <w:t>Set14</w:t>
            </w:r>
          </w:p>
        </w:tc>
        <w:tc>
          <w:tcPr>
            <w:tcW w:w="50.10pt" w:type="dxa"/>
            <w:tcBorders>
              <w:top w:val="single" w:sz="12" w:space="0" w:color="auto"/>
              <w:bottom w:val="single" w:sz="4" w:space="0" w:color="auto"/>
            </w:tcBorders>
            <w:shd w:val="clear" w:color="auto" w:fill="auto"/>
            <w:vAlign w:val="center"/>
          </w:tcPr>
          <w:p w14:paraId="73D93B72" w14:textId="77777777" w:rsidR="00B57126" w:rsidRPr="00D62E10" w:rsidRDefault="00B57126" w:rsidP="007D16CB">
            <w:pPr>
              <w:jc w:val="center"/>
            </w:pPr>
            <w:r w:rsidRPr="00D62E10">
              <w:t>B100</w:t>
            </w:r>
          </w:p>
        </w:tc>
        <w:tc>
          <w:tcPr>
            <w:tcW w:w="59.25pt" w:type="dxa"/>
            <w:tcBorders>
              <w:top w:val="single" w:sz="12" w:space="0" w:color="auto"/>
              <w:bottom w:val="single" w:sz="4" w:space="0" w:color="auto"/>
            </w:tcBorders>
            <w:shd w:val="clear" w:color="auto" w:fill="auto"/>
            <w:vAlign w:val="center"/>
          </w:tcPr>
          <w:p w14:paraId="6FCA860A" w14:textId="77777777" w:rsidR="00B57126" w:rsidRPr="00D62E10" w:rsidRDefault="00B57126" w:rsidP="007D16CB">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478510C3" w14:textId="77777777" w:rsidR="00B57126" w:rsidRPr="00D62E10" w:rsidRDefault="00B57126" w:rsidP="007D16CB">
            <w:pPr>
              <w:jc w:val="center"/>
            </w:pPr>
            <w:r w:rsidRPr="00D62E10">
              <w:t>Manga109</w:t>
            </w:r>
          </w:p>
        </w:tc>
      </w:tr>
      <w:tr w:rsidR="00B57126" w:rsidRPr="00F4238F" w14:paraId="76248997" w14:textId="77777777" w:rsidTr="007D16CB">
        <w:trPr>
          <w:trHeight w:val="20"/>
          <w:jc w:val="center"/>
        </w:trPr>
        <w:tc>
          <w:tcPr>
            <w:tcW w:w="49.65pt" w:type="dxa"/>
            <w:vMerge w:val="restart"/>
            <w:tcBorders>
              <w:top w:val="single" w:sz="4" w:space="0" w:color="auto"/>
            </w:tcBorders>
            <w:shd w:val="clear" w:color="auto" w:fill="auto"/>
            <w:vAlign w:val="center"/>
          </w:tcPr>
          <w:p w14:paraId="0E30EA32" w14:textId="77777777" w:rsidR="00B57126" w:rsidRPr="00F4238F" w:rsidRDefault="00B57126" w:rsidP="007D16CB">
            <w:pPr>
              <w:jc w:val="center"/>
              <w:rPr>
                <w:sz w:val="21"/>
                <w:szCs w:val="21"/>
              </w:rPr>
            </w:pPr>
            <w:r w:rsidRPr="00F4238F">
              <w:rPr>
                <w:sz w:val="21"/>
                <w:szCs w:val="21"/>
              </w:rPr>
              <w:t>×2</w:t>
            </w:r>
          </w:p>
        </w:tc>
        <w:tc>
          <w:tcPr>
            <w:tcW w:w="85.05pt" w:type="dxa"/>
            <w:tcBorders>
              <w:top w:val="single" w:sz="4" w:space="0" w:color="auto"/>
            </w:tcBorders>
            <w:shd w:val="clear" w:color="auto" w:fill="auto"/>
          </w:tcPr>
          <w:p w14:paraId="05952C00" w14:textId="77777777" w:rsidR="00B57126" w:rsidRPr="00F4238F" w:rsidRDefault="00B57126" w:rsidP="007D16CB">
            <w:pPr>
              <w:jc w:val="center"/>
              <w:rPr>
                <w:sz w:val="21"/>
                <w:szCs w:val="21"/>
              </w:rPr>
            </w:pPr>
            <w:r w:rsidRPr="00F4238F">
              <w:rPr>
                <w:iCs/>
                <w:sz w:val="21"/>
                <w:szCs w:val="21"/>
              </w:rPr>
              <w:t>AWSRN-M</w:t>
            </w:r>
          </w:p>
        </w:tc>
        <w:tc>
          <w:tcPr>
            <w:tcW w:w="42.50pt" w:type="dxa"/>
            <w:tcBorders>
              <w:top w:val="single" w:sz="4" w:space="0" w:color="auto"/>
            </w:tcBorders>
          </w:tcPr>
          <w:p w14:paraId="46C5B971" w14:textId="77777777" w:rsidR="00B57126" w:rsidRPr="00F4238F" w:rsidRDefault="00B57126" w:rsidP="007D16CB">
            <w:pPr>
              <w:jc w:val="center"/>
              <w:rPr>
                <w:iCs/>
                <w:sz w:val="21"/>
                <w:szCs w:val="21"/>
              </w:rPr>
            </w:pPr>
            <w:r w:rsidRPr="00F4238F">
              <w:rPr>
                <w:iCs/>
                <w:sz w:val="21"/>
                <w:szCs w:val="21"/>
              </w:rPr>
              <w:t>1063K</w:t>
            </w:r>
          </w:p>
        </w:tc>
        <w:tc>
          <w:tcPr>
            <w:tcW w:w="42.55pt" w:type="dxa"/>
            <w:tcBorders>
              <w:top w:val="single" w:sz="4" w:space="0" w:color="auto"/>
              <w:start w:val="nil"/>
              <w:bottom w:val="nil"/>
              <w:end w:val="nil"/>
            </w:tcBorders>
            <w:shd w:val="clear" w:color="auto" w:fill="auto"/>
          </w:tcPr>
          <w:p w14:paraId="2A67FBCB" w14:textId="77777777" w:rsidR="00B57126" w:rsidRPr="00F4238F" w:rsidRDefault="00B57126" w:rsidP="007D16CB">
            <w:pPr>
              <w:jc w:val="center"/>
              <w:rPr>
                <w:sz w:val="21"/>
                <w:szCs w:val="21"/>
              </w:rPr>
            </w:pPr>
            <w:r w:rsidRPr="00F4238F">
              <w:rPr>
                <w:iCs/>
                <w:sz w:val="21"/>
                <w:szCs w:val="21"/>
              </w:rPr>
              <w:t>0.9605</w:t>
            </w:r>
          </w:p>
        </w:tc>
        <w:tc>
          <w:tcPr>
            <w:tcW w:w="42.50pt" w:type="dxa"/>
            <w:tcBorders>
              <w:top w:val="single" w:sz="4" w:space="0" w:color="auto"/>
              <w:start w:val="nil"/>
              <w:bottom w:val="nil"/>
              <w:end w:val="nil"/>
            </w:tcBorders>
            <w:shd w:val="clear" w:color="auto" w:fill="auto"/>
          </w:tcPr>
          <w:p w14:paraId="7233691E" w14:textId="77777777" w:rsidR="00B57126" w:rsidRPr="00F4238F" w:rsidRDefault="00B57126" w:rsidP="007D16CB">
            <w:pPr>
              <w:jc w:val="center"/>
              <w:rPr>
                <w:sz w:val="21"/>
                <w:szCs w:val="21"/>
              </w:rPr>
            </w:pPr>
            <w:r w:rsidRPr="00F4238F">
              <w:rPr>
                <w:iCs/>
                <w:sz w:val="21"/>
                <w:szCs w:val="21"/>
              </w:rPr>
              <w:t>0.9181</w:t>
            </w:r>
          </w:p>
        </w:tc>
        <w:tc>
          <w:tcPr>
            <w:tcW w:w="50.10pt" w:type="dxa"/>
            <w:tcBorders>
              <w:top w:val="single" w:sz="4" w:space="0" w:color="auto"/>
              <w:start w:val="nil"/>
              <w:bottom w:val="nil"/>
              <w:end w:val="nil"/>
            </w:tcBorders>
            <w:shd w:val="clear" w:color="auto" w:fill="auto"/>
          </w:tcPr>
          <w:p w14:paraId="3954A3F4" w14:textId="77777777" w:rsidR="00B57126" w:rsidRPr="00F4238F" w:rsidRDefault="00B57126" w:rsidP="007D16CB">
            <w:pPr>
              <w:jc w:val="center"/>
              <w:rPr>
                <w:sz w:val="21"/>
                <w:szCs w:val="21"/>
              </w:rPr>
            </w:pPr>
            <w:r w:rsidRPr="00F4238F">
              <w:rPr>
                <w:iCs/>
                <w:sz w:val="21"/>
                <w:szCs w:val="21"/>
              </w:rPr>
              <w:t>0.9000</w:t>
            </w:r>
          </w:p>
        </w:tc>
        <w:tc>
          <w:tcPr>
            <w:tcW w:w="59.25pt" w:type="dxa"/>
            <w:tcBorders>
              <w:top w:val="single" w:sz="4" w:space="0" w:color="auto"/>
              <w:start w:val="nil"/>
              <w:bottom w:val="nil"/>
              <w:end w:val="nil"/>
            </w:tcBorders>
            <w:shd w:val="clear" w:color="auto" w:fill="auto"/>
          </w:tcPr>
          <w:p w14:paraId="7F228B72" w14:textId="77777777" w:rsidR="00B57126" w:rsidRPr="00F4238F" w:rsidRDefault="00B57126" w:rsidP="007D16CB">
            <w:pPr>
              <w:jc w:val="center"/>
              <w:rPr>
                <w:sz w:val="21"/>
                <w:szCs w:val="21"/>
              </w:rPr>
            </w:pPr>
            <w:r w:rsidRPr="00F4238F">
              <w:rPr>
                <w:iCs/>
                <w:sz w:val="21"/>
                <w:szCs w:val="21"/>
              </w:rPr>
              <w:t>0.9294</w:t>
            </w:r>
          </w:p>
        </w:tc>
        <w:tc>
          <w:tcPr>
            <w:tcW w:w="59.25pt" w:type="dxa"/>
            <w:tcBorders>
              <w:top w:val="single" w:sz="4" w:space="0" w:color="auto"/>
              <w:start w:val="nil"/>
              <w:bottom w:val="nil"/>
              <w:end w:val="nil"/>
            </w:tcBorders>
            <w:shd w:val="clear" w:color="auto" w:fill="auto"/>
          </w:tcPr>
          <w:p w14:paraId="6B4CA360" w14:textId="77777777" w:rsidR="00B57126" w:rsidRPr="00F4238F" w:rsidRDefault="00B57126" w:rsidP="007D16CB">
            <w:pPr>
              <w:jc w:val="center"/>
              <w:rPr>
                <w:sz w:val="21"/>
                <w:szCs w:val="21"/>
              </w:rPr>
            </w:pPr>
            <w:r w:rsidRPr="00F4238F">
              <w:rPr>
                <w:iCs/>
                <w:sz w:val="21"/>
                <w:szCs w:val="21"/>
              </w:rPr>
              <w:t>0.9772</w:t>
            </w:r>
          </w:p>
        </w:tc>
      </w:tr>
      <w:tr w:rsidR="00B57126" w:rsidRPr="00F4238F" w14:paraId="48F5EA99" w14:textId="77777777" w:rsidTr="007D16CB">
        <w:trPr>
          <w:trHeight w:val="20"/>
          <w:jc w:val="center"/>
        </w:trPr>
        <w:tc>
          <w:tcPr>
            <w:tcW w:w="49.65pt" w:type="dxa"/>
            <w:vMerge/>
            <w:shd w:val="clear" w:color="auto" w:fill="auto"/>
          </w:tcPr>
          <w:p w14:paraId="72BF5F76" w14:textId="77777777" w:rsidR="00B57126" w:rsidRPr="00F4238F" w:rsidRDefault="00B57126" w:rsidP="007D16CB">
            <w:pPr>
              <w:jc w:val="center"/>
              <w:rPr>
                <w:sz w:val="21"/>
                <w:szCs w:val="21"/>
              </w:rPr>
            </w:pPr>
          </w:p>
        </w:tc>
        <w:tc>
          <w:tcPr>
            <w:tcW w:w="85.05pt" w:type="dxa"/>
            <w:shd w:val="clear" w:color="auto" w:fill="auto"/>
          </w:tcPr>
          <w:p w14:paraId="32BE2A94" w14:textId="77777777" w:rsidR="00B57126" w:rsidRPr="00F4238F" w:rsidRDefault="00B57126" w:rsidP="007D16CB">
            <w:pPr>
              <w:jc w:val="center"/>
              <w:rPr>
                <w:sz w:val="21"/>
                <w:szCs w:val="21"/>
              </w:rPr>
            </w:pPr>
            <w:r w:rsidRPr="00F4238F">
              <w:rPr>
                <w:iCs/>
                <w:sz w:val="21"/>
                <w:szCs w:val="21"/>
              </w:rPr>
              <w:t>MAFFSRN-L</w:t>
            </w:r>
          </w:p>
        </w:tc>
        <w:tc>
          <w:tcPr>
            <w:tcW w:w="42.50pt" w:type="dxa"/>
          </w:tcPr>
          <w:p w14:paraId="44743B38" w14:textId="77777777" w:rsidR="00B57126" w:rsidRPr="00F4238F" w:rsidRDefault="00B57126" w:rsidP="007D16CB">
            <w:pPr>
              <w:jc w:val="center"/>
              <w:rPr>
                <w:iCs/>
                <w:sz w:val="21"/>
                <w:szCs w:val="21"/>
              </w:rPr>
            </w:pPr>
            <w:r w:rsidRPr="00F4238F">
              <w:rPr>
                <w:iCs/>
                <w:sz w:val="21"/>
                <w:szCs w:val="21"/>
              </w:rPr>
              <w:t>790K</w:t>
            </w:r>
          </w:p>
        </w:tc>
        <w:tc>
          <w:tcPr>
            <w:tcW w:w="42.55pt" w:type="dxa"/>
            <w:tcBorders>
              <w:top w:val="nil"/>
              <w:start w:val="nil"/>
              <w:bottom w:val="nil"/>
              <w:end w:val="nil"/>
            </w:tcBorders>
            <w:shd w:val="clear" w:color="auto" w:fill="auto"/>
          </w:tcPr>
          <w:p w14:paraId="3A10A9D0" w14:textId="77777777" w:rsidR="00B57126" w:rsidRPr="00F4238F" w:rsidRDefault="00B57126" w:rsidP="007D16CB">
            <w:pPr>
              <w:jc w:val="center"/>
              <w:rPr>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2C4F5B91" w14:textId="77777777" w:rsidR="00B57126" w:rsidRPr="00F4238F" w:rsidRDefault="00B57126" w:rsidP="007D16CB">
            <w:pPr>
              <w:jc w:val="center"/>
              <w:rPr>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7B789CB1" w14:textId="77777777" w:rsidR="00B57126" w:rsidRPr="00F4238F" w:rsidRDefault="00B57126" w:rsidP="007D16CB">
            <w:pPr>
              <w:jc w:val="center"/>
              <w:rPr>
                <w:sz w:val="21"/>
                <w:szCs w:val="21"/>
              </w:rPr>
            </w:pPr>
            <w:r w:rsidRPr="00F4238F">
              <w:rPr>
                <w:iCs/>
                <w:sz w:val="21"/>
                <w:szCs w:val="21"/>
              </w:rPr>
              <w:t>0.9005</w:t>
            </w:r>
          </w:p>
        </w:tc>
        <w:tc>
          <w:tcPr>
            <w:tcW w:w="59.25pt" w:type="dxa"/>
            <w:tcBorders>
              <w:top w:val="nil"/>
              <w:start w:val="nil"/>
              <w:bottom w:val="nil"/>
              <w:end w:val="nil"/>
            </w:tcBorders>
            <w:shd w:val="clear" w:color="auto" w:fill="auto"/>
          </w:tcPr>
          <w:p w14:paraId="5D203C64" w14:textId="77777777" w:rsidR="00B57126" w:rsidRPr="00F4238F" w:rsidRDefault="00B57126" w:rsidP="007D16CB">
            <w:pPr>
              <w:jc w:val="center"/>
              <w:rPr>
                <w:sz w:val="21"/>
                <w:szCs w:val="21"/>
              </w:rPr>
            </w:pPr>
            <w:r w:rsidRPr="00F4238F">
              <w:rPr>
                <w:iCs/>
                <w:sz w:val="21"/>
                <w:szCs w:val="21"/>
              </w:rPr>
              <w:t>0.9308</w:t>
            </w:r>
          </w:p>
        </w:tc>
        <w:tc>
          <w:tcPr>
            <w:tcW w:w="59.25pt" w:type="dxa"/>
            <w:tcBorders>
              <w:top w:val="nil"/>
              <w:start w:val="nil"/>
              <w:bottom w:val="nil"/>
              <w:end w:val="nil"/>
            </w:tcBorders>
            <w:shd w:val="clear" w:color="auto" w:fill="auto"/>
          </w:tcPr>
          <w:p w14:paraId="38B9BF8A" w14:textId="77777777" w:rsidR="00B57126" w:rsidRPr="00F4238F" w:rsidRDefault="00B57126" w:rsidP="007D16CB">
            <w:pPr>
              <w:jc w:val="center"/>
              <w:rPr>
                <w:sz w:val="21"/>
                <w:szCs w:val="21"/>
              </w:rPr>
            </w:pPr>
            <w:r w:rsidRPr="00F4238F">
              <w:rPr>
                <w:iCs/>
                <w:sz w:val="21"/>
                <w:szCs w:val="21"/>
              </w:rPr>
              <w:t>-/-</w:t>
            </w:r>
          </w:p>
        </w:tc>
      </w:tr>
      <w:tr w:rsidR="00B57126" w:rsidRPr="00F4238F" w14:paraId="62DDE9E1" w14:textId="77777777" w:rsidTr="007D16CB">
        <w:trPr>
          <w:trHeight w:val="20"/>
          <w:jc w:val="center"/>
        </w:trPr>
        <w:tc>
          <w:tcPr>
            <w:tcW w:w="49.65pt" w:type="dxa"/>
            <w:vMerge/>
            <w:shd w:val="clear" w:color="auto" w:fill="auto"/>
          </w:tcPr>
          <w:p w14:paraId="1D35C4C7" w14:textId="77777777" w:rsidR="00B57126" w:rsidRPr="00F4238F" w:rsidRDefault="00B57126" w:rsidP="007D16CB">
            <w:pPr>
              <w:jc w:val="center"/>
              <w:rPr>
                <w:sz w:val="21"/>
                <w:szCs w:val="21"/>
              </w:rPr>
            </w:pPr>
          </w:p>
        </w:tc>
        <w:tc>
          <w:tcPr>
            <w:tcW w:w="85.05pt" w:type="dxa"/>
            <w:shd w:val="clear" w:color="auto" w:fill="auto"/>
          </w:tcPr>
          <w:p w14:paraId="32CACDED" w14:textId="77777777" w:rsidR="00B57126" w:rsidRPr="00F4238F" w:rsidRDefault="00B57126" w:rsidP="007D16CB">
            <w:pPr>
              <w:jc w:val="center"/>
              <w:rPr>
                <w:sz w:val="21"/>
                <w:szCs w:val="21"/>
              </w:rPr>
            </w:pPr>
            <w:r>
              <w:rPr>
                <w:rFonts w:hint="eastAsia"/>
                <w:iCs/>
                <w:sz w:val="21"/>
                <w:szCs w:val="21"/>
              </w:rPr>
              <w:t>F</w:t>
            </w:r>
            <w:r>
              <w:rPr>
                <w:iCs/>
                <w:sz w:val="21"/>
                <w:szCs w:val="21"/>
              </w:rPr>
              <w:t>MEN</w:t>
            </w:r>
          </w:p>
        </w:tc>
        <w:tc>
          <w:tcPr>
            <w:tcW w:w="42.50pt" w:type="dxa"/>
          </w:tcPr>
          <w:p w14:paraId="294AC974" w14:textId="77777777" w:rsidR="00B57126" w:rsidRPr="00F4238F" w:rsidRDefault="00B57126" w:rsidP="007D16CB">
            <w:pPr>
              <w:jc w:val="center"/>
              <w:rPr>
                <w:iCs/>
                <w:sz w:val="21"/>
                <w:szCs w:val="21"/>
              </w:rPr>
            </w:pPr>
            <w:r>
              <w:rPr>
                <w:rFonts w:hint="eastAsia"/>
                <w:iCs/>
                <w:sz w:val="21"/>
                <w:szCs w:val="21"/>
              </w:rPr>
              <w:t>7</w:t>
            </w:r>
            <w:r>
              <w:rPr>
                <w:iCs/>
                <w:sz w:val="21"/>
                <w:szCs w:val="21"/>
              </w:rPr>
              <w:t>48K</w:t>
            </w:r>
          </w:p>
        </w:tc>
        <w:tc>
          <w:tcPr>
            <w:tcW w:w="42.55pt" w:type="dxa"/>
            <w:tcBorders>
              <w:top w:val="nil"/>
              <w:start w:val="nil"/>
              <w:bottom w:val="nil"/>
              <w:end w:val="nil"/>
            </w:tcBorders>
            <w:shd w:val="clear" w:color="auto" w:fill="auto"/>
          </w:tcPr>
          <w:p w14:paraId="351F1E24" w14:textId="77777777" w:rsidR="00B57126" w:rsidRPr="00F4238F" w:rsidRDefault="00B57126" w:rsidP="007D16CB">
            <w:pPr>
              <w:jc w:val="center"/>
              <w:rPr>
                <w:sz w:val="21"/>
                <w:szCs w:val="21"/>
              </w:rPr>
            </w:pPr>
            <w:r w:rsidRPr="002E6553">
              <w:rPr>
                <w:iCs/>
                <w:sz w:val="21"/>
                <w:szCs w:val="21"/>
              </w:rPr>
              <w:t>0.9609</w:t>
            </w:r>
          </w:p>
        </w:tc>
        <w:tc>
          <w:tcPr>
            <w:tcW w:w="42.50pt" w:type="dxa"/>
            <w:tcBorders>
              <w:top w:val="nil"/>
              <w:start w:val="nil"/>
              <w:bottom w:val="nil"/>
              <w:end w:val="nil"/>
            </w:tcBorders>
            <w:shd w:val="clear" w:color="auto" w:fill="auto"/>
          </w:tcPr>
          <w:p w14:paraId="05D40AFF" w14:textId="77777777" w:rsidR="00B57126" w:rsidRPr="00F4238F" w:rsidRDefault="00B57126" w:rsidP="007D16CB">
            <w:pPr>
              <w:jc w:val="center"/>
              <w:rPr>
                <w:sz w:val="21"/>
                <w:szCs w:val="21"/>
              </w:rPr>
            </w:pPr>
            <w:r w:rsidRPr="002E6553">
              <w:rPr>
                <w:iCs/>
                <w:sz w:val="21"/>
                <w:szCs w:val="21"/>
              </w:rPr>
              <w:t>0.9192</w:t>
            </w:r>
          </w:p>
        </w:tc>
        <w:tc>
          <w:tcPr>
            <w:tcW w:w="50.10pt" w:type="dxa"/>
            <w:tcBorders>
              <w:top w:val="nil"/>
              <w:start w:val="nil"/>
              <w:bottom w:val="nil"/>
              <w:end w:val="nil"/>
            </w:tcBorders>
            <w:shd w:val="clear" w:color="auto" w:fill="auto"/>
          </w:tcPr>
          <w:p w14:paraId="32B689CA" w14:textId="77777777" w:rsidR="00B57126" w:rsidRPr="00F4238F" w:rsidRDefault="00B57126" w:rsidP="007D16CB">
            <w:pPr>
              <w:jc w:val="center"/>
              <w:rPr>
                <w:sz w:val="21"/>
                <w:szCs w:val="21"/>
              </w:rPr>
            </w:pPr>
            <w:r w:rsidRPr="002E6553">
              <w:rPr>
                <w:iCs/>
                <w:sz w:val="21"/>
                <w:szCs w:val="21"/>
              </w:rPr>
              <w:t>0.9007</w:t>
            </w:r>
          </w:p>
        </w:tc>
        <w:tc>
          <w:tcPr>
            <w:tcW w:w="59.25pt" w:type="dxa"/>
            <w:tcBorders>
              <w:top w:val="nil"/>
              <w:start w:val="nil"/>
              <w:bottom w:val="nil"/>
              <w:end w:val="nil"/>
            </w:tcBorders>
            <w:shd w:val="clear" w:color="auto" w:fill="auto"/>
          </w:tcPr>
          <w:p w14:paraId="1FD0EA38" w14:textId="77777777" w:rsidR="00B57126" w:rsidRPr="00F4238F" w:rsidRDefault="00B57126" w:rsidP="007D16CB">
            <w:pPr>
              <w:jc w:val="center"/>
              <w:rPr>
                <w:sz w:val="21"/>
                <w:szCs w:val="21"/>
              </w:rPr>
            </w:pPr>
            <w:r w:rsidRPr="002E6553">
              <w:rPr>
                <w:iCs/>
                <w:sz w:val="21"/>
                <w:szCs w:val="21"/>
              </w:rPr>
              <w:t>0.9311</w:t>
            </w:r>
          </w:p>
        </w:tc>
        <w:tc>
          <w:tcPr>
            <w:tcW w:w="59.25pt" w:type="dxa"/>
            <w:tcBorders>
              <w:top w:val="nil"/>
              <w:start w:val="nil"/>
              <w:bottom w:val="nil"/>
              <w:end w:val="nil"/>
            </w:tcBorders>
            <w:shd w:val="clear" w:color="auto" w:fill="auto"/>
          </w:tcPr>
          <w:p w14:paraId="2CB62609" w14:textId="77777777" w:rsidR="00B57126" w:rsidRPr="00F4238F" w:rsidRDefault="00B57126" w:rsidP="007D16CB">
            <w:pPr>
              <w:jc w:val="center"/>
              <w:rPr>
                <w:sz w:val="21"/>
                <w:szCs w:val="21"/>
              </w:rPr>
            </w:pPr>
            <w:r w:rsidRPr="002E6553">
              <w:rPr>
                <w:iCs/>
                <w:sz w:val="21"/>
                <w:szCs w:val="21"/>
              </w:rPr>
              <w:t>0.9778</w:t>
            </w:r>
          </w:p>
        </w:tc>
      </w:tr>
      <w:tr w:rsidR="00B57126" w:rsidRPr="00F4238F" w14:paraId="01DAA312" w14:textId="77777777" w:rsidTr="007D16CB">
        <w:trPr>
          <w:trHeight w:val="20"/>
          <w:jc w:val="center"/>
        </w:trPr>
        <w:tc>
          <w:tcPr>
            <w:tcW w:w="49.65pt" w:type="dxa"/>
            <w:vMerge/>
            <w:shd w:val="clear" w:color="auto" w:fill="auto"/>
          </w:tcPr>
          <w:p w14:paraId="766248EF" w14:textId="77777777" w:rsidR="00B57126" w:rsidRPr="00F4238F" w:rsidRDefault="00B57126" w:rsidP="007D16CB">
            <w:pPr>
              <w:jc w:val="center"/>
              <w:rPr>
                <w:sz w:val="21"/>
                <w:szCs w:val="21"/>
              </w:rPr>
            </w:pPr>
          </w:p>
        </w:tc>
        <w:tc>
          <w:tcPr>
            <w:tcW w:w="85.05pt" w:type="dxa"/>
            <w:shd w:val="clear" w:color="auto" w:fill="auto"/>
          </w:tcPr>
          <w:p w14:paraId="3394DDC1" w14:textId="77777777" w:rsidR="00B57126" w:rsidRPr="00F4238F" w:rsidRDefault="00B57126" w:rsidP="007D16CB">
            <w:pPr>
              <w:jc w:val="center"/>
              <w:rPr>
                <w:sz w:val="21"/>
                <w:szCs w:val="21"/>
              </w:rPr>
            </w:pPr>
            <w:proofErr w:type="spellStart"/>
            <w:r w:rsidRPr="00F4238F">
              <w:rPr>
                <w:sz w:val="21"/>
                <w:szCs w:val="21"/>
              </w:rPr>
              <w:t>SwinIR</w:t>
            </w:r>
            <w:proofErr w:type="spellEnd"/>
          </w:p>
        </w:tc>
        <w:tc>
          <w:tcPr>
            <w:tcW w:w="42.50pt" w:type="dxa"/>
          </w:tcPr>
          <w:p w14:paraId="710C025D" w14:textId="77777777" w:rsidR="00B57126" w:rsidRPr="00F4238F" w:rsidRDefault="00B57126" w:rsidP="007D16CB">
            <w:pPr>
              <w:jc w:val="center"/>
              <w:rPr>
                <w:iCs/>
                <w:sz w:val="21"/>
                <w:szCs w:val="21"/>
              </w:rPr>
            </w:pPr>
            <w:r w:rsidRPr="00F4238F">
              <w:rPr>
                <w:iCs/>
                <w:sz w:val="21"/>
                <w:szCs w:val="21"/>
              </w:rPr>
              <w:t>878K</w:t>
            </w:r>
          </w:p>
        </w:tc>
        <w:tc>
          <w:tcPr>
            <w:tcW w:w="42.55pt" w:type="dxa"/>
            <w:tcBorders>
              <w:top w:val="nil"/>
              <w:start w:val="nil"/>
              <w:bottom w:val="nil"/>
              <w:end w:val="nil"/>
            </w:tcBorders>
            <w:shd w:val="clear" w:color="auto" w:fill="auto"/>
          </w:tcPr>
          <w:p w14:paraId="74C38E09" w14:textId="77777777" w:rsidR="00B57126" w:rsidRPr="00F4238F" w:rsidRDefault="00B57126" w:rsidP="007D16CB">
            <w:pPr>
              <w:jc w:val="center"/>
              <w:rPr>
                <w:sz w:val="21"/>
                <w:szCs w:val="21"/>
              </w:rPr>
            </w:pPr>
            <w:r w:rsidRPr="00F4238F">
              <w:rPr>
                <w:iCs/>
                <w:sz w:val="21"/>
                <w:szCs w:val="21"/>
                <w:u w:val="single"/>
              </w:rPr>
              <w:t>0.9611</w:t>
            </w:r>
          </w:p>
        </w:tc>
        <w:tc>
          <w:tcPr>
            <w:tcW w:w="42.50pt" w:type="dxa"/>
            <w:tcBorders>
              <w:top w:val="nil"/>
              <w:start w:val="nil"/>
              <w:bottom w:val="nil"/>
              <w:end w:val="nil"/>
            </w:tcBorders>
            <w:shd w:val="clear" w:color="auto" w:fill="auto"/>
          </w:tcPr>
          <w:p w14:paraId="0D2CF0F9" w14:textId="77777777" w:rsidR="00B57126" w:rsidRPr="00F4238F" w:rsidRDefault="00B57126" w:rsidP="007D16CB">
            <w:pPr>
              <w:jc w:val="center"/>
              <w:rPr>
                <w:sz w:val="21"/>
                <w:szCs w:val="21"/>
              </w:rPr>
            </w:pPr>
            <w:r w:rsidRPr="00F4238F">
              <w:rPr>
                <w:iCs/>
                <w:sz w:val="21"/>
                <w:szCs w:val="21"/>
                <w:u w:val="single"/>
              </w:rPr>
              <w:t>0.9206</w:t>
            </w:r>
          </w:p>
        </w:tc>
        <w:tc>
          <w:tcPr>
            <w:tcW w:w="50.10pt" w:type="dxa"/>
            <w:tcBorders>
              <w:top w:val="nil"/>
              <w:start w:val="nil"/>
              <w:bottom w:val="nil"/>
              <w:end w:val="nil"/>
            </w:tcBorders>
            <w:shd w:val="clear" w:color="auto" w:fill="auto"/>
          </w:tcPr>
          <w:p w14:paraId="1025441F" w14:textId="77777777" w:rsidR="00B57126" w:rsidRPr="00F4238F" w:rsidRDefault="00B57126" w:rsidP="007D16CB">
            <w:pPr>
              <w:jc w:val="center"/>
              <w:rPr>
                <w:sz w:val="21"/>
                <w:szCs w:val="21"/>
              </w:rPr>
            </w:pPr>
            <w:r w:rsidRPr="00F4238F">
              <w:rPr>
                <w:b/>
                <w:bCs/>
                <w:iCs/>
                <w:sz w:val="21"/>
                <w:szCs w:val="21"/>
              </w:rPr>
              <w:t>0.9012</w:t>
            </w:r>
          </w:p>
        </w:tc>
        <w:tc>
          <w:tcPr>
            <w:tcW w:w="59.25pt" w:type="dxa"/>
            <w:tcBorders>
              <w:top w:val="nil"/>
              <w:start w:val="nil"/>
              <w:bottom w:val="nil"/>
              <w:end w:val="nil"/>
            </w:tcBorders>
            <w:shd w:val="clear" w:color="auto" w:fill="auto"/>
          </w:tcPr>
          <w:p w14:paraId="00B30D91" w14:textId="77777777" w:rsidR="00B57126" w:rsidRPr="00F4238F" w:rsidRDefault="00B57126" w:rsidP="007D16CB">
            <w:pPr>
              <w:jc w:val="center"/>
              <w:rPr>
                <w:sz w:val="21"/>
                <w:szCs w:val="21"/>
              </w:rPr>
            </w:pPr>
            <w:r w:rsidRPr="00F4238F">
              <w:rPr>
                <w:iCs/>
                <w:sz w:val="21"/>
                <w:szCs w:val="21"/>
                <w:u w:val="single"/>
              </w:rPr>
              <w:t>0.9340</w:t>
            </w:r>
          </w:p>
        </w:tc>
        <w:tc>
          <w:tcPr>
            <w:tcW w:w="59.25pt" w:type="dxa"/>
            <w:tcBorders>
              <w:top w:val="nil"/>
              <w:start w:val="nil"/>
              <w:bottom w:val="nil"/>
              <w:end w:val="nil"/>
            </w:tcBorders>
            <w:shd w:val="clear" w:color="auto" w:fill="auto"/>
          </w:tcPr>
          <w:p w14:paraId="701C1EE8" w14:textId="77777777" w:rsidR="00B57126" w:rsidRPr="00F4238F" w:rsidRDefault="00B57126" w:rsidP="007D16CB">
            <w:pPr>
              <w:jc w:val="center"/>
              <w:rPr>
                <w:sz w:val="21"/>
                <w:szCs w:val="21"/>
              </w:rPr>
            </w:pPr>
            <w:r w:rsidRPr="00F4238F">
              <w:rPr>
                <w:b/>
                <w:bCs/>
                <w:iCs/>
                <w:sz w:val="21"/>
                <w:szCs w:val="21"/>
              </w:rPr>
              <w:t>0.9783</w:t>
            </w:r>
          </w:p>
        </w:tc>
      </w:tr>
      <w:tr w:rsidR="00B57126" w:rsidRPr="00F4238F" w14:paraId="1B35CC72" w14:textId="77777777" w:rsidTr="00B57126">
        <w:trPr>
          <w:trHeight w:val="20"/>
          <w:jc w:val="center"/>
        </w:trPr>
        <w:tc>
          <w:tcPr>
            <w:tcW w:w="49.65pt" w:type="dxa"/>
            <w:vMerge/>
            <w:tcBorders>
              <w:bottom w:val="single" w:sz="12" w:space="0" w:color="auto"/>
            </w:tcBorders>
            <w:shd w:val="clear" w:color="auto" w:fill="auto"/>
          </w:tcPr>
          <w:p w14:paraId="3BAEA110" w14:textId="77777777" w:rsidR="00B57126" w:rsidRPr="00F4238F" w:rsidRDefault="00B57126" w:rsidP="007D16CB">
            <w:pPr>
              <w:jc w:val="center"/>
              <w:rPr>
                <w:sz w:val="21"/>
                <w:szCs w:val="21"/>
              </w:rPr>
            </w:pPr>
          </w:p>
        </w:tc>
        <w:tc>
          <w:tcPr>
            <w:tcW w:w="85.05pt" w:type="dxa"/>
            <w:tcBorders>
              <w:bottom w:val="single" w:sz="12" w:space="0" w:color="auto"/>
            </w:tcBorders>
            <w:shd w:val="clear" w:color="auto" w:fill="auto"/>
          </w:tcPr>
          <w:p w14:paraId="3565AD25" w14:textId="77777777" w:rsidR="00B57126" w:rsidRPr="00F4238F" w:rsidRDefault="00B57126" w:rsidP="007D16CB">
            <w:pPr>
              <w:jc w:val="center"/>
              <w:rPr>
                <w:sz w:val="21"/>
                <w:szCs w:val="21"/>
              </w:rPr>
            </w:pPr>
            <w:proofErr w:type="gramStart"/>
            <w:r w:rsidRPr="00F4238F">
              <w:rPr>
                <w:iCs/>
                <w:sz w:val="21"/>
                <w:szCs w:val="21"/>
              </w:rPr>
              <w:t>AASR(</w:t>
            </w:r>
            <w:proofErr w:type="gramEnd"/>
            <w:r w:rsidRPr="00F4238F">
              <w:rPr>
                <w:iCs/>
                <w:sz w:val="21"/>
                <w:szCs w:val="21"/>
              </w:rPr>
              <w:t>ours)</w:t>
            </w:r>
          </w:p>
        </w:tc>
        <w:tc>
          <w:tcPr>
            <w:tcW w:w="42.50pt" w:type="dxa"/>
            <w:tcBorders>
              <w:bottom w:val="single" w:sz="12" w:space="0" w:color="auto"/>
            </w:tcBorders>
          </w:tcPr>
          <w:p w14:paraId="18B0361E" w14:textId="77777777" w:rsidR="00B57126" w:rsidRPr="00F4238F" w:rsidRDefault="00B57126" w:rsidP="007D16CB">
            <w:pPr>
              <w:jc w:val="center"/>
              <w:rPr>
                <w:iCs/>
                <w:sz w:val="21"/>
                <w:szCs w:val="21"/>
              </w:rPr>
            </w:pPr>
            <w:r w:rsidRPr="00F4238F">
              <w:rPr>
                <w:iCs/>
                <w:sz w:val="21"/>
                <w:szCs w:val="21"/>
              </w:rPr>
              <w:t>1119K</w:t>
            </w:r>
          </w:p>
        </w:tc>
        <w:tc>
          <w:tcPr>
            <w:tcW w:w="42.55pt" w:type="dxa"/>
            <w:tcBorders>
              <w:top w:val="nil"/>
              <w:start w:val="nil"/>
              <w:bottom w:val="single" w:sz="12" w:space="0" w:color="auto"/>
              <w:end w:val="nil"/>
            </w:tcBorders>
            <w:shd w:val="clear" w:color="auto" w:fill="auto"/>
          </w:tcPr>
          <w:p w14:paraId="3B18CFED" w14:textId="77777777" w:rsidR="00B57126" w:rsidRPr="00F4238F" w:rsidRDefault="00B57126" w:rsidP="007D16CB">
            <w:pPr>
              <w:jc w:val="center"/>
              <w:rPr>
                <w:sz w:val="21"/>
                <w:szCs w:val="21"/>
              </w:rPr>
            </w:pPr>
            <w:r w:rsidRPr="00F4238F">
              <w:rPr>
                <w:b/>
                <w:bCs/>
                <w:iCs/>
                <w:sz w:val="21"/>
                <w:szCs w:val="21"/>
              </w:rPr>
              <w:t>0.9615</w:t>
            </w:r>
          </w:p>
        </w:tc>
        <w:tc>
          <w:tcPr>
            <w:tcW w:w="42.50pt" w:type="dxa"/>
            <w:tcBorders>
              <w:top w:val="nil"/>
              <w:start w:val="nil"/>
              <w:bottom w:val="single" w:sz="12" w:space="0" w:color="auto"/>
              <w:end w:val="nil"/>
            </w:tcBorders>
            <w:shd w:val="clear" w:color="auto" w:fill="auto"/>
          </w:tcPr>
          <w:p w14:paraId="41ED8553" w14:textId="77777777" w:rsidR="00B57126" w:rsidRPr="00F4238F" w:rsidRDefault="00B57126" w:rsidP="007D16CB">
            <w:pPr>
              <w:jc w:val="center"/>
              <w:rPr>
                <w:sz w:val="21"/>
                <w:szCs w:val="21"/>
              </w:rPr>
            </w:pPr>
            <w:r w:rsidRPr="00F4238F">
              <w:rPr>
                <w:b/>
                <w:bCs/>
                <w:iCs/>
                <w:sz w:val="21"/>
                <w:szCs w:val="21"/>
              </w:rPr>
              <w:t>0.9214</w:t>
            </w:r>
          </w:p>
        </w:tc>
        <w:tc>
          <w:tcPr>
            <w:tcW w:w="50.10pt" w:type="dxa"/>
            <w:tcBorders>
              <w:top w:val="nil"/>
              <w:start w:val="nil"/>
              <w:bottom w:val="single" w:sz="12" w:space="0" w:color="auto"/>
              <w:end w:val="nil"/>
            </w:tcBorders>
            <w:shd w:val="clear" w:color="auto" w:fill="auto"/>
          </w:tcPr>
          <w:p w14:paraId="50208CE7" w14:textId="77777777" w:rsidR="00B57126" w:rsidRPr="00F4238F" w:rsidRDefault="00B57126" w:rsidP="007D16CB">
            <w:pPr>
              <w:jc w:val="center"/>
              <w:rPr>
                <w:sz w:val="21"/>
                <w:szCs w:val="21"/>
              </w:rPr>
            </w:pPr>
            <w:r w:rsidRPr="00F4238F">
              <w:rPr>
                <w:iCs/>
                <w:sz w:val="21"/>
                <w:szCs w:val="21"/>
                <w:u w:val="single"/>
              </w:rPr>
              <w:t>0.9007</w:t>
            </w:r>
          </w:p>
        </w:tc>
        <w:tc>
          <w:tcPr>
            <w:tcW w:w="59.25pt" w:type="dxa"/>
            <w:tcBorders>
              <w:top w:val="nil"/>
              <w:start w:val="nil"/>
              <w:bottom w:val="single" w:sz="12" w:space="0" w:color="auto"/>
              <w:end w:val="nil"/>
            </w:tcBorders>
            <w:shd w:val="clear" w:color="auto" w:fill="auto"/>
          </w:tcPr>
          <w:p w14:paraId="0BCA6C43" w14:textId="77777777" w:rsidR="00B57126" w:rsidRPr="00F4238F" w:rsidRDefault="00B57126" w:rsidP="007D16CB">
            <w:pPr>
              <w:jc w:val="center"/>
              <w:rPr>
                <w:sz w:val="21"/>
                <w:szCs w:val="21"/>
              </w:rPr>
            </w:pPr>
            <w:r w:rsidRPr="00F4238F">
              <w:rPr>
                <w:b/>
                <w:bCs/>
                <w:iCs/>
                <w:sz w:val="21"/>
                <w:szCs w:val="21"/>
              </w:rPr>
              <w:t>0.9345</w:t>
            </w:r>
          </w:p>
        </w:tc>
        <w:tc>
          <w:tcPr>
            <w:tcW w:w="59.25pt" w:type="dxa"/>
            <w:tcBorders>
              <w:top w:val="nil"/>
              <w:start w:val="nil"/>
              <w:bottom w:val="single" w:sz="12" w:space="0" w:color="auto"/>
              <w:end w:val="nil"/>
            </w:tcBorders>
            <w:shd w:val="clear" w:color="auto" w:fill="auto"/>
          </w:tcPr>
          <w:p w14:paraId="6FA800DB" w14:textId="77777777" w:rsidR="00B57126" w:rsidRPr="00F4238F" w:rsidRDefault="00B57126" w:rsidP="007D16CB">
            <w:pPr>
              <w:jc w:val="center"/>
              <w:rPr>
                <w:sz w:val="21"/>
                <w:szCs w:val="21"/>
              </w:rPr>
            </w:pPr>
            <w:r w:rsidRPr="00F4238F">
              <w:rPr>
                <w:iCs/>
                <w:sz w:val="21"/>
                <w:szCs w:val="21"/>
                <w:u w:val="single"/>
              </w:rPr>
              <w:t>0.9781</w:t>
            </w:r>
          </w:p>
        </w:tc>
      </w:tr>
    </w:tbl>
    <w:p w14:paraId="07934FF8" w14:textId="77777777" w:rsidR="00B57126" w:rsidRDefault="00B57126" w:rsidP="00B57126">
      <w:pPr>
        <w:tabs>
          <w:tab w:val="start" w:pos="24.90pt"/>
        </w:tabs>
        <w:jc w:val="center"/>
        <w:rPr>
          <w:rFonts w:hint="eastAsia"/>
        </w:rPr>
      </w:pPr>
    </w:p>
    <w:p w14:paraId="623C5EEA" w14:textId="60273471" w:rsidR="00C42AC7" w:rsidRDefault="00C42AC7" w:rsidP="00C42AC7">
      <w:pPr>
        <w:adjustRightInd w:val="0"/>
        <w:snapToGrid w:val="0"/>
        <w:spacing w:line="15pt" w:lineRule="auto"/>
        <w:jc w:val="center"/>
        <w:rPr>
          <w:sz w:val="21"/>
          <w:szCs w:val="21"/>
        </w:rPr>
      </w:pPr>
    </w:p>
    <w:p w14:paraId="30D679E6" w14:textId="77777777" w:rsidR="00B33C93" w:rsidRPr="00C8269D" w:rsidRDefault="00B33C93" w:rsidP="00B33C93">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74755D62"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3C96CE17"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06D1310"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738103F5"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3781C238"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0804B93C"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3842F2F0"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7B6EA73E"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5F12EF5B" w14:textId="77777777" w:rsidR="00D75CCC" w:rsidRPr="00D62E10" w:rsidRDefault="00D75CCC" w:rsidP="00F0237D">
            <w:pPr>
              <w:jc w:val="center"/>
            </w:pPr>
            <w:r w:rsidRPr="00D62E10">
              <w:t>Manga109</w:t>
            </w:r>
          </w:p>
        </w:tc>
      </w:tr>
      <w:tr w:rsidR="00B33C93" w:rsidRPr="00F4238F" w14:paraId="716A7A95" w14:textId="77777777" w:rsidTr="002C1023">
        <w:trPr>
          <w:trHeight w:val="20"/>
          <w:jc w:val="center"/>
        </w:trPr>
        <w:tc>
          <w:tcPr>
            <w:tcW w:w="49.65pt" w:type="dxa"/>
            <w:vMerge w:val="restart"/>
            <w:shd w:val="clear" w:color="auto" w:fill="auto"/>
            <w:vAlign w:val="center"/>
          </w:tcPr>
          <w:p w14:paraId="0067DA75" w14:textId="36197D7F" w:rsidR="00B33C93" w:rsidRPr="00C42AC7" w:rsidRDefault="00B33C93" w:rsidP="00B33C93">
            <w:pPr>
              <w:jc w:val="center"/>
              <w:rPr>
                <w:sz w:val="21"/>
                <w:szCs w:val="21"/>
              </w:rPr>
            </w:pPr>
            <w:r w:rsidRPr="00C42AC7">
              <w:rPr>
                <w:sz w:val="21"/>
                <w:szCs w:val="21"/>
              </w:rPr>
              <w:t>×3</w:t>
            </w:r>
          </w:p>
        </w:tc>
        <w:tc>
          <w:tcPr>
            <w:tcW w:w="85.05pt" w:type="dxa"/>
            <w:shd w:val="clear" w:color="auto" w:fill="auto"/>
          </w:tcPr>
          <w:p w14:paraId="2B3464C4" w14:textId="76BC120B" w:rsidR="00B33C93" w:rsidRPr="00F4238F" w:rsidRDefault="00B33C93" w:rsidP="00B33C93">
            <w:pPr>
              <w:jc w:val="center"/>
              <w:rPr>
                <w:iCs/>
                <w:sz w:val="21"/>
                <w:szCs w:val="21"/>
              </w:rPr>
            </w:pPr>
            <w:r w:rsidRPr="00F4238F">
              <w:rPr>
                <w:iCs/>
                <w:sz w:val="21"/>
                <w:szCs w:val="21"/>
              </w:rPr>
              <w:t>SRCNN</w:t>
            </w:r>
          </w:p>
        </w:tc>
        <w:tc>
          <w:tcPr>
            <w:tcW w:w="42.50pt" w:type="dxa"/>
            <w:vAlign w:val="bottom"/>
          </w:tcPr>
          <w:p w14:paraId="140A77C4" w14:textId="280D2B2E" w:rsidR="00B33C93" w:rsidRPr="00F4238F" w:rsidRDefault="00B33C93" w:rsidP="00B33C93">
            <w:pPr>
              <w:jc w:val="center"/>
              <w:rPr>
                <w:iCs/>
                <w:sz w:val="21"/>
                <w:szCs w:val="21"/>
              </w:rPr>
            </w:pPr>
            <w:r w:rsidRPr="00F4238F">
              <w:rPr>
                <w:iCs/>
                <w:sz w:val="21"/>
                <w:szCs w:val="21"/>
              </w:rPr>
              <w:t>57K</w:t>
            </w:r>
          </w:p>
        </w:tc>
        <w:tc>
          <w:tcPr>
            <w:tcW w:w="42.55pt" w:type="dxa"/>
            <w:tcBorders>
              <w:start w:val="nil"/>
              <w:bottom w:val="nil"/>
              <w:end w:val="nil"/>
            </w:tcBorders>
            <w:shd w:val="clear" w:color="auto" w:fill="auto"/>
            <w:vAlign w:val="bottom"/>
          </w:tcPr>
          <w:p w14:paraId="70A163C8" w14:textId="1C3E4EDE" w:rsidR="00B33C93" w:rsidRPr="00F4238F" w:rsidRDefault="00B33C93" w:rsidP="00B33C93">
            <w:pPr>
              <w:jc w:val="center"/>
              <w:rPr>
                <w:iCs/>
                <w:sz w:val="21"/>
                <w:szCs w:val="21"/>
              </w:rPr>
            </w:pPr>
            <w:r w:rsidRPr="00F4238F">
              <w:rPr>
                <w:iCs/>
                <w:sz w:val="21"/>
                <w:szCs w:val="21"/>
              </w:rPr>
              <w:t>0.9090</w:t>
            </w:r>
          </w:p>
        </w:tc>
        <w:tc>
          <w:tcPr>
            <w:tcW w:w="42.50pt" w:type="dxa"/>
            <w:tcBorders>
              <w:start w:val="nil"/>
              <w:bottom w:val="nil"/>
              <w:end w:val="nil"/>
            </w:tcBorders>
            <w:shd w:val="clear" w:color="auto" w:fill="auto"/>
            <w:vAlign w:val="bottom"/>
          </w:tcPr>
          <w:p w14:paraId="7A7DD7BA" w14:textId="1D64553F" w:rsidR="00B33C93" w:rsidRPr="00F4238F" w:rsidRDefault="00B33C93" w:rsidP="00B33C93">
            <w:pPr>
              <w:jc w:val="center"/>
              <w:rPr>
                <w:iCs/>
                <w:sz w:val="21"/>
                <w:szCs w:val="21"/>
              </w:rPr>
            </w:pPr>
            <w:r w:rsidRPr="00F4238F">
              <w:rPr>
                <w:iCs/>
                <w:sz w:val="21"/>
                <w:szCs w:val="21"/>
              </w:rPr>
              <w:t>0.8209</w:t>
            </w:r>
          </w:p>
        </w:tc>
        <w:tc>
          <w:tcPr>
            <w:tcW w:w="50.10pt" w:type="dxa"/>
            <w:tcBorders>
              <w:start w:val="nil"/>
              <w:bottom w:val="nil"/>
              <w:end w:val="nil"/>
            </w:tcBorders>
            <w:shd w:val="clear" w:color="auto" w:fill="auto"/>
            <w:vAlign w:val="bottom"/>
          </w:tcPr>
          <w:p w14:paraId="48CA0650" w14:textId="2D270703" w:rsidR="00B33C93" w:rsidRPr="00F4238F" w:rsidRDefault="00B33C93" w:rsidP="00B33C93">
            <w:pPr>
              <w:jc w:val="center"/>
              <w:rPr>
                <w:iCs/>
                <w:sz w:val="21"/>
                <w:szCs w:val="21"/>
              </w:rPr>
            </w:pPr>
            <w:r w:rsidRPr="00F4238F">
              <w:rPr>
                <w:iCs/>
                <w:sz w:val="21"/>
                <w:szCs w:val="21"/>
              </w:rPr>
              <w:t>0.7863</w:t>
            </w:r>
          </w:p>
        </w:tc>
        <w:tc>
          <w:tcPr>
            <w:tcW w:w="59.25pt" w:type="dxa"/>
            <w:tcBorders>
              <w:start w:val="nil"/>
              <w:bottom w:val="nil"/>
              <w:end w:val="nil"/>
            </w:tcBorders>
            <w:shd w:val="clear" w:color="auto" w:fill="auto"/>
            <w:vAlign w:val="bottom"/>
          </w:tcPr>
          <w:p w14:paraId="0960FBC4" w14:textId="4D44CF9D" w:rsidR="00B33C93" w:rsidRPr="00F4238F" w:rsidRDefault="00B33C93" w:rsidP="00B33C93">
            <w:pPr>
              <w:jc w:val="center"/>
              <w:rPr>
                <w:iCs/>
                <w:sz w:val="21"/>
                <w:szCs w:val="21"/>
              </w:rPr>
            </w:pPr>
            <w:r w:rsidRPr="00F4238F">
              <w:rPr>
                <w:iCs/>
                <w:sz w:val="21"/>
                <w:szCs w:val="21"/>
              </w:rPr>
              <w:t>0.7989</w:t>
            </w:r>
          </w:p>
        </w:tc>
        <w:tc>
          <w:tcPr>
            <w:tcW w:w="59.25pt" w:type="dxa"/>
            <w:tcBorders>
              <w:start w:val="nil"/>
              <w:bottom w:val="nil"/>
              <w:end w:val="nil"/>
            </w:tcBorders>
            <w:shd w:val="clear" w:color="auto" w:fill="auto"/>
            <w:vAlign w:val="bottom"/>
          </w:tcPr>
          <w:p w14:paraId="68A7335E" w14:textId="63DD857C" w:rsidR="00B33C93" w:rsidRPr="00F4238F" w:rsidRDefault="00B33C93" w:rsidP="00B33C93">
            <w:pPr>
              <w:jc w:val="center"/>
              <w:rPr>
                <w:iCs/>
                <w:sz w:val="21"/>
                <w:szCs w:val="21"/>
              </w:rPr>
            </w:pPr>
            <w:r w:rsidRPr="00F4238F">
              <w:rPr>
                <w:iCs/>
                <w:sz w:val="21"/>
                <w:szCs w:val="21"/>
              </w:rPr>
              <w:t>0.9107</w:t>
            </w:r>
          </w:p>
        </w:tc>
      </w:tr>
      <w:tr w:rsidR="00B33C93" w:rsidRPr="00F4238F" w14:paraId="2CA6DFA7" w14:textId="77777777" w:rsidTr="002C1023">
        <w:trPr>
          <w:trHeight w:val="20"/>
          <w:jc w:val="center"/>
        </w:trPr>
        <w:tc>
          <w:tcPr>
            <w:tcW w:w="49.65pt" w:type="dxa"/>
            <w:vMerge/>
            <w:shd w:val="clear" w:color="auto" w:fill="auto"/>
            <w:vAlign w:val="center"/>
          </w:tcPr>
          <w:p w14:paraId="1D63BB40" w14:textId="119FAF6C" w:rsidR="00B33C93" w:rsidRPr="00C42AC7" w:rsidRDefault="00B33C93" w:rsidP="00B33C93">
            <w:pPr>
              <w:jc w:val="center"/>
              <w:rPr>
                <w:sz w:val="21"/>
                <w:szCs w:val="21"/>
              </w:rPr>
            </w:pPr>
          </w:p>
        </w:tc>
        <w:tc>
          <w:tcPr>
            <w:tcW w:w="85.05pt" w:type="dxa"/>
            <w:shd w:val="clear" w:color="auto" w:fill="auto"/>
          </w:tcPr>
          <w:p w14:paraId="16133D07" w14:textId="4456E2E1" w:rsidR="00B33C93" w:rsidRPr="00F4238F" w:rsidRDefault="00B33C93" w:rsidP="00B33C93">
            <w:pPr>
              <w:jc w:val="center"/>
              <w:rPr>
                <w:iCs/>
                <w:sz w:val="21"/>
                <w:szCs w:val="21"/>
              </w:rPr>
            </w:pPr>
            <w:r w:rsidRPr="00F4238F">
              <w:rPr>
                <w:iCs/>
                <w:sz w:val="21"/>
                <w:szCs w:val="21"/>
              </w:rPr>
              <w:t>FSRCNN</w:t>
            </w:r>
          </w:p>
        </w:tc>
        <w:tc>
          <w:tcPr>
            <w:tcW w:w="42.50pt" w:type="dxa"/>
            <w:vAlign w:val="bottom"/>
          </w:tcPr>
          <w:p w14:paraId="7B18E08C" w14:textId="544A9CBE" w:rsidR="00B33C93" w:rsidRPr="00F4238F" w:rsidRDefault="00B33C93" w:rsidP="00B33C93">
            <w:pPr>
              <w:jc w:val="center"/>
              <w:rPr>
                <w:iCs/>
                <w:sz w:val="21"/>
                <w:szCs w:val="21"/>
              </w:rPr>
            </w:pPr>
            <w:r w:rsidRPr="00F4238F">
              <w:rPr>
                <w:iCs/>
                <w:sz w:val="21"/>
                <w:szCs w:val="21"/>
              </w:rPr>
              <w:t>12K</w:t>
            </w:r>
          </w:p>
        </w:tc>
        <w:tc>
          <w:tcPr>
            <w:tcW w:w="42.55pt" w:type="dxa"/>
            <w:tcBorders>
              <w:start w:val="nil"/>
              <w:bottom w:val="nil"/>
              <w:end w:val="nil"/>
            </w:tcBorders>
            <w:shd w:val="clear" w:color="auto" w:fill="auto"/>
            <w:vAlign w:val="bottom"/>
          </w:tcPr>
          <w:p w14:paraId="046B651B" w14:textId="4D6BF80B" w:rsidR="00B33C93" w:rsidRPr="00F4238F" w:rsidRDefault="00B33C93" w:rsidP="00B33C93">
            <w:pPr>
              <w:jc w:val="center"/>
              <w:rPr>
                <w:iCs/>
                <w:sz w:val="21"/>
                <w:szCs w:val="21"/>
              </w:rPr>
            </w:pPr>
            <w:r w:rsidRPr="00F4238F">
              <w:rPr>
                <w:iCs/>
                <w:sz w:val="21"/>
                <w:szCs w:val="21"/>
              </w:rPr>
              <w:t>0.9104</w:t>
            </w:r>
          </w:p>
        </w:tc>
        <w:tc>
          <w:tcPr>
            <w:tcW w:w="42.50pt" w:type="dxa"/>
            <w:tcBorders>
              <w:start w:val="nil"/>
              <w:bottom w:val="nil"/>
              <w:end w:val="nil"/>
            </w:tcBorders>
            <w:shd w:val="clear" w:color="auto" w:fill="auto"/>
            <w:vAlign w:val="bottom"/>
          </w:tcPr>
          <w:p w14:paraId="2712753B" w14:textId="4217A1BA" w:rsidR="00B33C93" w:rsidRPr="00F4238F" w:rsidRDefault="00B33C93" w:rsidP="00B33C93">
            <w:pPr>
              <w:jc w:val="center"/>
              <w:rPr>
                <w:iCs/>
                <w:sz w:val="21"/>
                <w:szCs w:val="21"/>
              </w:rPr>
            </w:pPr>
            <w:r w:rsidRPr="00F4238F">
              <w:rPr>
                <w:iCs/>
                <w:sz w:val="21"/>
                <w:szCs w:val="21"/>
              </w:rPr>
              <w:t>0.8242</w:t>
            </w:r>
          </w:p>
        </w:tc>
        <w:tc>
          <w:tcPr>
            <w:tcW w:w="50.10pt" w:type="dxa"/>
            <w:tcBorders>
              <w:start w:val="nil"/>
              <w:bottom w:val="nil"/>
              <w:end w:val="nil"/>
            </w:tcBorders>
            <w:shd w:val="clear" w:color="auto" w:fill="auto"/>
            <w:vAlign w:val="bottom"/>
          </w:tcPr>
          <w:p w14:paraId="0A2829A9" w14:textId="1FA42D58" w:rsidR="00B33C93" w:rsidRPr="00F4238F" w:rsidRDefault="00B33C93" w:rsidP="00B33C93">
            <w:pPr>
              <w:jc w:val="center"/>
              <w:rPr>
                <w:iCs/>
                <w:sz w:val="21"/>
                <w:szCs w:val="21"/>
              </w:rPr>
            </w:pPr>
            <w:r w:rsidRPr="00F4238F">
              <w:rPr>
                <w:iCs/>
                <w:sz w:val="21"/>
                <w:szCs w:val="21"/>
              </w:rPr>
              <w:t>0.7910</w:t>
            </w:r>
          </w:p>
        </w:tc>
        <w:tc>
          <w:tcPr>
            <w:tcW w:w="59.25pt" w:type="dxa"/>
            <w:tcBorders>
              <w:start w:val="nil"/>
              <w:bottom w:val="nil"/>
              <w:end w:val="nil"/>
            </w:tcBorders>
            <w:shd w:val="clear" w:color="auto" w:fill="auto"/>
            <w:vAlign w:val="bottom"/>
          </w:tcPr>
          <w:p w14:paraId="41D2E7F9" w14:textId="786C5B76" w:rsidR="00B33C93" w:rsidRPr="00F4238F" w:rsidRDefault="00B33C93" w:rsidP="00B33C93">
            <w:pPr>
              <w:jc w:val="center"/>
              <w:rPr>
                <w:iCs/>
                <w:sz w:val="21"/>
                <w:szCs w:val="21"/>
              </w:rPr>
            </w:pPr>
            <w:r w:rsidRPr="00F4238F">
              <w:rPr>
                <w:iCs/>
                <w:sz w:val="21"/>
                <w:szCs w:val="21"/>
              </w:rPr>
              <w:t>0.8080</w:t>
            </w:r>
          </w:p>
        </w:tc>
        <w:tc>
          <w:tcPr>
            <w:tcW w:w="59.25pt" w:type="dxa"/>
            <w:tcBorders>
              <w:start w:val="nil"/>
              <w:bottom w:val="nil"/>
              <w:end w:val="nil"/>
            </w:tcBorders>
            <w:shd w:val="clear" w:color="auto" w:fill="auto"/>
            <w:vAlign w:val="bottom"/>
          </w:tcPr>
          <w:p w14:paraId="531A2268" w14:textId="6FFDBD8B" w:rsidR="00B33C93" w:rsidRPr="00F4238F" w:rsidRDefault="00B33C93" w:rsidP="00B33C93">
            <w:pPr>
              <w:jc w:val="center"/>
              <w:rPr>
                <w:iCs/>
                <w:sz w:val="21"/>
                <w:szCs w:val="21"/>
              </w:rPr>
            </w:pPr>
            <w:r w:rsidRPr="00F4238F">
              <w:rPr>
                <w:iCs/>
                <w:sz w:val="21"/>
                <w:szCs w:val="21"/>
              </w:rPr>
              <w:t>0.9212</w:t>
            </w:r>
          </w:p>
        </w:tc>
      </w:tr>
      <w:tr w:rsidR="00B33C93" w:rsidRPr="00F4238F" w14:paraId="019263BE" w14:textId="77777777" w:rsidTr="002C1023">
        <w:trPr>
          <w:trHeight w:val="20"/>
          <w:jc w:val="center"/>
        </w:trPr>
        <w:tc>
          <w:tcPr>
            <w:tcW w:w="49.65pt" w:type="dxa"/>
            <w:vMerge/>
            <w:shd w:val="clear" w:color="auto" w:fill="auto"/>
            <w:vAlign w:val="center"/>
          </w:tcPr>
          <w:p w14:paraId="0D5902F6" w14:textId="7BD2BB7E" w:rsidR="00B33C93" w:rsidRPr="00C42AC7" w:rsidRDefault="00B33C93" w:rsidP="00B33C93">
            <w:pPr>
              <w:jc w:val="center"/>
              <w:rPr>
                <w:sz w:val="21"/>
                <w:szCs w:val="21"/>
              </w:rPr>
            </w:pPr>
          </w:p>
        </w:tc>
        <w:tc>
          <w:tcPr>
            <w:tcW w:w="85.05pt" w:type="dxa"/>
            <w:shd w:val="clear" w:color="auto" w:fill="auto"/>
          </w:tcPr>
          <w:p w14:paraId="2AD35137" w14:textId="745D6B1D" w:rsidR="00B33C93" w:rsidRPr="00F4238F" w:rsidRDefault="00B33C93" w:rsidP="00B33C93">
            <w:pPr>
              <w:jc w:val="center"/>
              <w:rPr>
                <w:iCs/>
                <w:sz w:val="21"/>
                <w:szCs w:val="21"/>
              </w:rPr>
            </w:pPr>
            <w:r w:rsidRPr="00F4238F">
              <w:rPr>
                <w:iCs/>
                <w:sz w:val="21"/>
                <w:szCs w:val="21"/>
              </w:rPr>
              <w:t>VDSR</w:t>
            </w:r>
          </w:p>
        </w:tc>
        <w:tc>
          <w:tcPr>
            <w:tcW w:w="42.50pt" w:type="dxa"/>
            <w:vAlign w:val="bottom"/>
          </w:tcPr>
          <w:p w14:paraId="07DF6727" w14:textId="3EE32DD9" w:rsidR="00B33C93" w:rsidRPr="00F4238F" w:rsidRDefault="00B33C93" w:rsidP="00B33C93">
            <w:pPr>
              <w:jc w:val="center"/>
              <w:rPr>
                <w:iCs/>
                <w:sz w:val="21"/>
                <w:szCs w:val="21"/>
              </w:rPr>
            </w:pPr>
            <w:r w:rsidRPr="00F4238F">
              <w:rPr>
                <w:iCs/>
                <w:sz w:val="21"/>
                <w:szCs w:val="21"/>
              </w:rPr>
              <w:t>665K</w:t>
            </w:r>
          </w:p>
        </w:tc>
        <w:tc>
          <w:tcPr>
            <w:tcW w:w="42.55pt" w:type="dxa"/>
            <w:tcBorders>
              <w:start w:val="nil"/>
              <w:bottom w:val="nil"/>
              <w:end w:val="nil"/>
            </w:tcBorders>
            <w:shd w:val="clear" w:color="auto" w:fill="auto"/>
            <w:vAlign w:val="bottom"/>
          </w:tcPr>
          <w:p w14:paraId="2084F12D" w14:textId="2C62B07B" w:rsidR="00B33C93" w:rsidRPr="00F4238F" w:rsidRDefault="00B33C93" w:rsidP="00B33C93">
            <w:pPr>
              <w:jc w:val="center"/>
              <w:rPr>
                <w:iCs/>
                <w:sz w:val="21"/>
                <w:szCs w:val="21"/>
              </w:rPr>
            </w:pPr>
            <w:r w:rsidRPr="00F4238F">
              <w:rPr>
                <w:iCs/>
                <w:sz w:val="21"/>
                <w:szCs w:val="21"/>
              </w:rPr>
              <w:t>0.9213</w:t>
            </w:r>
          </w:p>
        </w:tc>
        <w:tc>
          <w:tcPr>
            <w:tcW w:w="42.50pt" w:type="dxa"/>
            <w:tcBorders>
              <w:start w:val="nil"/>
              <w:bottom w:val="nil"/>
              <w:end w:val="nil"/>
            </w:tcBorders>
            <w:shd w:val="clear" w:color="auto" w:fill="auto"/>
            <w:vAlign w:val="bottom"/>
          </w:tcPr>
          <w:p w14:paraId="2725130E" w14:textId="61191F92" w:rsidR="00B33C93" w:rsidRPr="00F4238F" w:rsidRDefault="00B33C93" w:rsidP="00B33C93">
            <w:pPr>
              <w:jc w:val="center"/>
              <w:rPr>
                <w:iCs/>
                <w:sz w:val="21"/>
                <w:szCs w:val="21"/>
              </w:rPr>
            </w:pPr>
            <w:r w:rsidRPr="00F4238F">
              <w:rPr>
                <w:iCs/>
                <w:sz w:val="21"/>
                <w:szCs w:val="21"/>
              </w:rPr>
              <w:t>0.8314</w:t>
            </w:r>
          </w:p>
        </w:tc>
        <w:tc>
          <w:tcPr>
            <w:tcW w:w="50.10pt" w:type="dxa"/>
            <w:tcBorders>
              <w:start w:val="nil"/>
              <w:bottom w:val="nil"/>
              <w:end w:val="nil"/>
            </w:tcBorders>
            <w:shd w:val="clear" w:color="auto" w:fill="auto"/>
            <w:vAlign w:val="bottom"/>
          </w:tcPr>
          <w:p w14:paraId="5458D368" w14:textId="1BDD096B" w:rsidR="00B33C93" w:rsidRPr="00F4238F" w:rsidRDefault="00B33C93" w:rsidP="00B33C93">
            <w:pPr>
              <w:jc w:val="center"/>
              <w:rPr>
                <w:iCs/>
                <w:sz w:val="21"/>
                <w:szCs w:val="21"/>
              </w:rPr>
            </w:pPr>
            <w:r w:rsidRPr="00F4238F">
              <w:rPr>
                <w:iCs/>
                <w:sz w:val="21"/>
                <w:szCs w:val="21"/>
              </w:rPr>
              <w:t>0.7976</w:t>
            </w:r>
          </w:p>
        </w:tc>
        <w:tc>
          <w:tcPr>
            <w:tcW w:w="59.25pt" w:type="dxa"/>
            <w:tcBorders>
              <w:start w:val="nil"/>
              <w:bottom w:val="nil"/>
              <w:end w:val="nil"/>
            </w:tcBorders>
            <w:shd w:val="clear" w:color="auto" w:fill="auto"/>
            <w:vAlign w:val="bottom"/>
          </w:tcPr>
          <w:p w14:paraId="6EB31605" w14:textId="09BF1E7F" w:rsidR="00B33C93" w:rsidRPr="00F4238F" w:rsidRDefault="00B33C93" w:rsidP="00B33C93">
            <w:pPr>
              <w:jc w:val="center"/>
              <w:rPr>
                <w:iCs/>
                <w:sz w:val="21"/>
                <w:szCs w:val="21"/>
              </w:rPr>
            </w:pPr>
            <w:r w:rsidRPr="00F4238F">
              <w:rPr>
                <w:iCs/>
                <w:sz w:val="21"/>
                <w:szCs w:val="21"/>
              </w:rPr>
              <w:t>0.8279</w:t>
            </w:r>
          </w:p>
        </w:tc>
        <w:tc>
          <w:tcPr>
            <w:tcW w:w="59.25pt" w:type="dxa"/>
            <w:tcBorders>
              <w:start w:val="nil"/>
              <w:bottom w:val="nil"/>
              <w:end w:val="nil"/>
            </w:tcBorders>
            <w:shd w:val="clear" w:color="auto" w:fill="auto"/>
            <w:vAlign w:val="bottom"/>
          </w:tcPr>
          <w:p w14:paraId="6760A477" w14:textId="0401B2B3" w:rsidR="00B33C93" w:rsidRPr="00F4238F" w:rsidRDefault="00B33C93" w:rsidP="00B33C93">
            <w:pPr>
              <w:jc w:val="center"/>
              <w:rPr>
                <w:iCs/>
                <w:sz w:val="21"/>
                <w:szCs w:val="21"/>
              </w:rPr>
            </w:pPr>
            <w:r w:rsidRPr="00F4238F">
              <w:rPr>
                <w:iCs/>
                <w:sz w:val="21"/>
                <w:szCs w:val="21"/>
              </w:rPr>
              <w:t>0.9310</w:t>
            </w:r>
          </w:p>
        </w:tc>
      </w:tr>
      <w:tr w:rsidR="00B33C93" w:rsidRPr="00F4238F" w14:paraId="223984EF" w14:textId="77777777" w:rsidTr="002C1023">
        <w:trPr>
          <w:trHeight w:val="20"/>
          <w:jc w:val="center"/>
        </w:trPr>
        <w:tc>
          <w:tcPr>
            <w:tcW w:w="49.65pt" w:type="dxa"/>
            <w:vMerge/>
            <w:shd w:val="clear" w:color="auto" w:fill="auto"/>
            <w:vAlign w:val="center"/>
          </w:tcPr>
          <w:p w14:paraId="1E135A4A" w14:textId="4E7CED1B" w:rsidR="00B33C93" w:rsidRPr="00C42AC7" w:rsidRDefault="00B33C93" w:rsidP="00B33C93">
            <w:pPr>
              <w:jc w:val="center"/>
              <w:rPr>
                <w:sz w:val="21"/>
                <w:szCs w:val="21"/>
              </w:rPr>
            </w:pPr>
          </w:p>
        </w:tc>
        <w:tc>
          <w:tcPr>
            <w:tcW w:w="85.05pt" w:type="dxa"/>
            <w:shd w:val="clear" w:color="auto" w:fill="auto"/>
          </w:tcPr>
          <w:p w14:paraId="677B86FF" w14:textId="6C062A3B" w:rsidR="00B33C93" w:rsidRPr="00F4238F" w:rsidRDefault="00B33C93" w:rsidP="00B33C93">
            <w:pPr>
              <w:jc w:val="center"/>
              <w:rPr>
                <w:iCs/>
                <w:sz w:val="21"/>
                <w:szCs w:val="21"/>
              </w:rPr>
            </w:pPr>
            <w:r w:rsidRPr="00F4238F">
              <w:rPr>
                <w:iCs/>
                <w:sz w:val="21"/>
                <w:szCs w:val="21"/>
              </w:rPr>
              <w:t>DRCN</w:t>
            </w:r>
          </w:p>
        </w:tc>
        <w:tc>
          <w:tcPr>
            <w:tcW w:w="42.50pt" w:type="dxa"/>
            <w:vAlign w:val="bottom"/>
          </w:tcPr>
          <w:p w14:paraId="08F6D4BC" w14:textId="438F0255" w:rsidR="00B33C93" w:rsidRPr="00F4238F" w:rsidRDefault="00B33C93" w:rsidP="00B33C93">
            <w:pPr>
              <w:jc w:val="center"/>
              <w:rPr>
                <w:iCs/>
                <w:sz w:val="21"/>
                <w:szCs w:val="21"/>
              </w:rPr>
            </w:pPr>
            <w:r w:rsidRPr="00F4238F">
              <w:rPr>
                <w:iCs/>
                <w:sz w:val="21"/>
                <w:szCs w:val="21"/>
              </w:rPr>
              <w:t>1774K</w:t>
            </w:r>
          </w:p>
        </w:tc>
        <w:tc>
          <w:tcPr>
            <w:tcW w:w="42.55pt" w:type="dxa"/>
            <w:tcBorders>
              <w:start w:val="nil"/>
              <w:bottom w:val="nil"/>
              <w:end w:val="nil"/>
            </w:tcBorders>
            <w:shd w:val="clear" w:color="auto" w:fill="auto"/>
            <w:vAlign w:val="bottom"/>
          </w:tcPr>
          <w:p w14:paraId="004BD996" w14:textId="60595C1B" w:rsidR="00B33C93" w:rsidRPr="00F4238F" w:rsidRDefault="00B33C93" w:rsidP="00B33C93">
            <w:pPr>
              <w:jc w:val="center"/>
              <w:rPr>
                <w:iCs/>
                <w:sz w:val="21"/>
                <w:szCs w:val="21"/>
              </w:rPr>
            </w:pPr>
            <w:r w:rsidRPr="00F4238F">
              <w:rPr>
                <w:iCs/>
                <w:sz w:val="21"/>
                <w:szCs w:val="21"/>
              </w:rPr>
              <w:t>0.9226</w:t>
            </w:r>
          </w:p>
        </w:tc>
        <w:tc>
          <w:tcPr>
            <w:tcW w:w="42.50pt" w:type="dxa"/>
            <w:tcBorders>
              <w:start w:val="nil"/>
              <w:bottom w:val="nil"/>
              <w:end w:val="nil"/>
            </w:tcBorders>
            <w:shd w:val="clear" w:color="auto" w:fill="auto"/>
            <w:vAlign w:val="bottom"/>
          </w:tcPr>
          <w:p w14:paraId="78E70630" w14:textId="5F2F60DB" w:rsidR="00B33C93" w:rsidRPr="00F4238F" w:rsidRDefault="00B33C93" w:rsidP="00B33C93">
            <w:pPr>
              <w:jc w:val="center"/>
              <w:rPr>
                <w:iCs/>
                <w:sz w:val="21"/>
                <w:szCs w:val="21"/>
              </w:rPr>
            </w:pPr>
            <w:r w:rsidRPr="00F4238F">
              <w:rPr>
                <w:iCs/>
                <w:sz w:val="21"/>
                <w:szCs w:val="21"/>
              </w:rPr>
              <w:t>0.8311</w:t>
            </w:r>
          </w:p>
        </w:tc>
        <w:tc>
          <w:tcPr>
            <w:tcW w:w="50.10pt" w:type="dxa"/>
            <w:tcBorders>
              <w:start w:val="nil"/>
              <w:bottom w:val="nil"/>
              <w:end w:val="nil"/>
            </w:tcBorders>
            <w:shd w:val="clear" w:color="auto" w:fill="auto"/>
            <w:vAlign w:val="bottom"/>
          </w:tcPr>
          <w:p w14:paraId="51E55035" w14:textId="37A3A4B9" w:rsidR="00B33C93" w:rsidRPr="00F4238F" w:rsidRDefault="00B33C93" w:rsidP="00B33C93">
            <w:pPr>
              <w:jc w:val="center"/>
              <w:rPr>
                <w:iCs/>
                <w:sz w:val="21"/>
                <w:szCs w:val="21"/>
              </w:rPr>
            </w:pPr>
            <w:r w:rsidRPr="00F4238F">
              <w:rPr>
                <w:iCs/>
                <w:sz w:val="21"/>
                <w:szCs w:val="21"/>
              </w:rPr>
              <w:t>0.7963</w:t>
            </w:r>
          </w:p>
        </w:tc>
        <w:tc>
          <w:tcPr>
            <w:tcW w:w="59.25pt" w:type="dxa"/>
            <w:tcBorders>
              <w:start w:val="nil"/>
              <w:bottom w:val="nil"/>
              <w:end w:val="nil"/>
            </w:tcBorders>
            <w:shd w:val="clear" w:color="auto" w:fill="auto"/>
            <w:vAlign w:val="bottom"/>
          </w:tcPr>
          <w:p w14:paraId="6542D15A" w14:textId="1BF32E04" w:rsidR="00B33C93" w:rsidRPr="00F4238F" w:rsidRDefault="00B33C93" w:rsidP="00B33C93">
            <w:pPr>
              <w:jc w:val="center"/>
              <w:rPr>
                <w:iCs/>
                <w:sz w:val="21"/>
                <w:szCs w:val="21"/>
              </w:rPr>
            </w:pPr>
            <w:r w:rsidRPr="00F4238F">
              <w:rPr>
                <w:iCs/>
                <w:sz w:val="21"/>
                <w:szCs w:val="21"/>
              </w:rPr>
              <w:t>0.8276</w:t>
            </w:r>
          </w:p>
        </w:tc>
        <w:tc>
          <w:tcPr>
            <w:tcW w:w="59.25pt" w:type="dxa"/>
            <w:tcBorders>
              <w:start w:val="nil"/>
              <w:bottom w:val="nil"/>
              <w:end w:val="nil"/>
            </w:tcBorders>
            <w:shd w:val="clear" w:color="auto" w:fill="auto"/>
            <w:vAlign w:val="bottom"/>
          </w:tcPr>
          <w:p w14:paraId="4F664A34" w14:textId="5B391D01" w:rsidR="00B33C93" w:rsidRPr="00F4238F" w:rsidRDefault="00B33C93" w:rsidP="00B33C93">
            <w:pPr>
              <w:jc w:val="center"/>
              <w:rPr>
                <w:iCs/>
                <w:sz w:val="21"/>
                <w:szCs w:val="21"/>
              </w:rPr>
            </w:pPr>
            <w:r w:rsidRPr="00F4238F">
              <w:rPr>
                <w:iCs/>
                <w:sz w:val="21"/>
                <w:szCs w:val="21"/>
              </w:rPr>
              <w:t>0.9328</w:t>
            </w:r>
          </w:p>
        </w:tc>
      </w:tr>
      <w:tr w:rsidR="00B33C93" w:rsidRPr="00F4238F" w14:paraId="4765BEC6" w14:textId="77777777" w:rsidTr="00F0237D">
        <w:trPr>
          <w:trHeight w:val="20"/>
          <w:jc w:val="center"/>
        </w:trPr>
        <w:tc>
          <w:tcPr>
            <w:tcW w:w="49.65pt" w:type="dxa"/>
            <w:vMerge/>
            <w:shd w:val="clear" w:color="auto" w:fill="auto"/>
            <w:vAlign w:val="center"/>
          </w:tcPr>
          <w:p w14:paraId="526EB3A0" w14:textId="7EB098B7" w:rsidR="00B33C93" w:rsidRPr="00C42AC7" w:rsidRDefault="00B33C93" w:rsidP="00B33C93">
            <w:pPr>
              <w:jc w:val="center"/>
              <w:rPr>
                <w:sz w:val="21"/>
                <w:szCs w:val="21"/>
              </w:rPr>
            </w:pPr>
          </w:p>
        </w:tc>
        <w:tc>
          <w:tcPr>
            <w:tcW w:w="85.05pt" w:type="dxa"/>
            <w:shd w:val="clear" w:color="auto" w:fill="auto"/>
          </w:tcPr>
          <w:p w14:paraId="7BEDDDF5" w14:textId="391A8921" w:rsidR="00B33C93" w:rsidRPr="00F4238F" w:rsidRDefault="00B33C93" w:rsidP="00B33C93">
            <w:pPr>
              <w:jc w:val="center"/>
              <w:rPr>
                <w:iCs/>
                <w:sz w:val="21"/>
                <w:szCs w:val="21"/>
              </w:rPr>
            </w:pPr>
            <w:r w:rsidRPr="00F4238F">
              <w:rPr>
                <w:iCs/>
                <w:sz w:val="21"/>
                <w:szCs w:val="21"/>
              </w:rPr>
              <w:t>DRRN</w:t>
            </w:r>
          </w:p>
        </w:tc>
        <w:tc>
          <w:tcPr>
            <w:tcW w:w="42.50pt" w:type="dxa"/>
          </w:tcPr>
          <w:p w14:paraId="6F69023A" w14:textId="4A0B81B1" w:rsidR="00B33C93" w:rsidRPr="00F4238F" w:rsidRDefault="00B33C93" w:rsidP="00B33C93">
            <w:pPr>
              <w:jc w:val="center"/>
              <w:rPr>
                <w:iCs/>
                <w:sz w:val="21"/>
                <w:szCs w:val="21"/>
              </w:rPr>
            </w:pPr>
            <w:r w:rsidRPr="00F4238F">
              <w:rPr>
                <w:iCs/>
                <w:sz w:val="21"/>
                <w:szCs w:val="21"/>
              </w:rPr>
              <w:t>297K</w:t>
            </w:r>
          </w:p>
        </w:tc>
        <w:tc>
          <w:tcPr>
            <w:tcW w:w="42.55pt" w:type="dxa"/>
            <w:tcBorders>
              <w:start w:val="nil"/>
              <w:bottom w:val="nil"/>
              <w:end w:val="nil"/>
            </w:tcBorders>
            <w:shd w:val="clear" w:color="auto" w:fill="auto"/>
          </w:tcPr>
          <w:p w14:paraId="2A875F96" w14:textId="367B40D0" w:rsidR="00B33C93" w:rsidRPr="00F4238F" w:rsidRDefault="00B33C93" w:rsidP="00B33C93">
            <w:pPr>
              <w:jc w:val="center"/>
              <w:rPr>
                <w:iCs/>
                <w:sz w:val="21"/>
                <w:szCs w:val="21"/>
              </w:rPr>
            </w:pPr>
            <w:r w:rsidRPr="00F4238F">
              <w:rPr>
                <w:iCs/>
                <w:sz w:val="21"/>
                <w:szCs w:val="21"/>
              </w:rPr>
              <w:t xml:space="preserve">0.9244 </w:t>
            </w:r>
          </w:p>
        </w:tc>
        <w:tc>
          <w:tcPr>
            <w:tcW w:w="42.50pt" w:type="dxa"/>
            <w:tcBorders>
              <w:start w:val="nil"/>
              <w:bottom w:val="nil"/>
              <w:end w:val="nil"/>
            </w:tcBorders>
            <w:shd w:val="clear" w:color="auto" w:fill="auto"/>
          </w:tcPr>
          <w:p w14:paraId="266AC25A" w14:textId="3172396A" w:rsidR="00B33C93" w:rsidRPr="00F4238F" w:rsidRDefault="00B33C93" w:rsidP="00B33C93">
            <w:pPr>
              <w:jc w:val="center"/>
              <w:rPr>
                <w:iCs/>
                <w:sz w:val="21"/>
                <w:szCs w:val="21"/>
              </w:rPr>
            </w:pPr>
            <w:r w:rsidRPr="00F4238F">
              <w:rPr>
                <w:iCs/>
                <w:sz w:val="21"/>
                <w:szCs w:val="21"/>
              </w:rPr>
              <w:t xml:space="preserve">0.8349 </w:t>
            </w:r>
          </w:p>
        </w:tc>
        <w:tc>
          <w:tcPr>
            <w:tcW w:w="50.10pt" w:type="dxa"/>
            <w:tcBorders>
              <w:start w:val="nil"/>
              <w:bottom w:val="nil"/>
              <w:end w:val="nil"/>
            </w:tcBorders>
            <w:shd w:val="clear" w:color="auto" w:fill="auto"/>
          </w:tcPr>
          <w:p w14:paraId="68AECDC3" w14:textId="061166C9" w:rsidR="00B33C93" w:rsidRPr="00F4238F" w:rsidRDefault="00B33C93" w:rsidP="00B33C93">
            <w:pPr>
              <w:jc w:val="center"/>
              <w:rPr>
                <w:iCs/>
                <w:sz w:val="21"/>
                <w:szCs w:val="21"/>
              </w:rPr>
            </w:pPr>
            <w:r w:rsidRPr="00F4238F">
              <w:rPr>
                <w:iCs/>
                <w:sz w:val="21"/>
                <w:szCs w:val="21"/>
              </w:rPr>
              <w:t xml:space="preserve">0.8004 </w:t>
            </w:r>
          </w:p>
        </w:tc>
        <w:tc>
          <w:tcPr>
            <w:tcW w:w="59.25pt" w:type="dxa"/>
            <w:tcBorders>
              <w:start w:val="nil"/>
              <w:bottom w:val="nil"/>
              <w:end w:val="nil"/>
            </w:tcBorders>
            <w:shd w:val="clear" w:color="auto" w:fill="auto"/>
          </w:tcPr>
          <w:p w14:paraId="15188E3B" w14:textId="64A0E73D" w:rsidR="00B33C93" w:rsidRPr="00F4238F" w:rsidRDefault="00B33C93" w:rsidP="00B33C93">
            <w:pPr>
              <w:jc w:val="center"/>
              <w:rPr>
                <w:iCs/>
                <w:sz w:val="21"/>
                <w:szCs w:val="21"/>
              </w:rPr>
            </w:pPr>
            <w:r w:rsidRPr="00F4238F">
              <w:rPr>
                <w:iCs/>
                <w:sz w:val="21"/>
                <w:szCs w:val="21"/>
              </w:rPr>
              <w:t xml:space="preserve">0.8378 </w:t>
            </w:r>
          </w:p>
        </w:tc>
        <w:tc>
          <w:tcPr>
            <w:tcW w:w="59.25pt" w:type="dxa"/>
            <w:tcBorders>
              <w:start w:val="nil"/>
              <w:bottom w:val="nil"/>
              <w:end w:val="nil"/>
            </w:tcBorders>
            <w:shd w:val="clear" w:color="auto" w:fill="auto"/>
          </w:tcPr>
          <w:p w14:paraId="6A151F7C" w14:textId="0BD3EE2C" w:rsidR="00B33C93" w:rsidRPr="00F4238F" w:rsidRDefault="00B33C93" w:rsidP="00B33C93">
            <w:pPr>
              <w:jc w:val="center"/>
              <w:rPr>
                <w:iCs/>
                <w:sz w:val="21"/>
                <w:szCs w:val="21"/>
              </w:rPr>
            </w:pPr>
            <w:r w:rsidRPr="00F4238F">
              <w:rPr>
                <w:iCs/>
                <w:sz w:val="21"/>
                <w:szCs w:val="21"/>
              </w:rPr>
              <w:t>0.9390</w:t>
            </w:r>
          </w:p>
        </w:tc>
      </w:tr>
      <w:tr w:rsidR="00B33C93" w:rsidRPr="00F4238F" w14:paraId="70286F2F" w14:textId="77777777" w:rsidTr="00D75CCC">
        <w:trPr>
          <w:trHeight w:val="20"/>
          <w:jc w:val="center"/>
        </w:trPr>
        <w:tc>
          <w:tcPr>
            <w:tcW w:w="49.65pt" w:type="dxa"/>
            <w:vMerge/>
            <w:shd w:val="clear" w:color="auto" w:fill="auto"/>
            <w:vAlign w:val="center"/>
          </w:tcPr>
          <w:p w14:paraId="2B768498" w14:textId="2AF3FBF9" w:rsidR="00B33C93" w:rsidRPr="00C42AC7" w:rsidRDefault="00B33C93" w:rsidP="00B33C93">
            <w:pPr>
              <w:jc w:val="center"/>
              <w:rPr>
                <w:sz w:val="21"/>
                <w:szCs w:val="21"/>
              </w:rPr>
            </w:pPr>
          </w:p>
        </w:tc>
        <w:tc>
          <w:tcPr>
            <w:tcW w:w="85.05pt" w:type="dxa"/>
            <w:shd w:val="clear" w:color="auto" w:fill="auto"/>
          </w:tcPr>
          <w:p w14:paraId="7CC979A1" w14:textId="5C64CDBF" w:rsidR="00B33C93" w:rsidRPr="00F4238F" w:rsidRDefault="00B33C93" w:rsidP="00B33C93">
            <w:pPr>
              <w:jc w:val="center"/>
              <w:rPr>
                <w:iCs/>
                <w:sz w:val="21"/>
                <w:szCs w:val="21"/>
              </w:rPr>
            </w:pPr>
            <w:proofErr w:type="spellStart"/>
            <w:r w:rsidRPr="00F4238F">
              <w:rPr>
                <w:iCs/>
                <w:sz w:val="21"/>
                <w:szCs w:val="21"/>
              </w:rPr>
              <w:t>MemNet</w:t>
            </w:r>
            <w:proofErr w:type="spellEnd"/>
          </w:p>
        </w:tc>
        <w:tc>
          <w:tcPr>
            <w:tcW w:w="42.50pt" w:type="dxa"/>
            <w:vAlign w:val="bottom"/>
          </w:tcPr>
          <w:p w14:paraId="584C2174" w14:textId="22360855" w:rsidR="00B33C93" w:rsidRPr="00F4238F" w:rsidRDefault="00B33C93" w:rsidP="00B33C93">
            <w:pPr>
              <w:jc w:val="center"/>
              <w:rPr>
                <w:iCs/>
                <w:sz w:val="21"/>
                <w:szCs w:val="21"/>
              </w:rPr>
            </w:pPr>
            <w:r w:rsidRPr="00F4238F">
              <w:rPr>
                <w:iCs/>
                <w:sz w:val="21"/>
                <w:szCs w:val="21"/>
              </w:rPr>
              <w:t>677K</w:t>
            </w:r>
          </w:p>
        </w:tc>
        <w:tc>
          <w:tcPr>
            <w:tcW w:w="42.55pt" w:type="dxa"/>
            <w:tcBorders>
              <w:start w:val="nil"/>
              <w:bottom w:val="nil"/>
              <w:end w:val="nil"/>
            </w:tcBorders>
            <w:shd w:val="clear" w:color="auto" w:fill="auto"/>
            <w:vAlign w:val="bottom"/>
          </w:tcPr>
          <w:p w14:paraId="7BAC44AA" w14:textId="0DEA6698" w:rsidR="00B33C93" w:rsidRPr="00F4238F" w:rsidRDefault="00B33C93" w:rsidP="00B33C93">
            <w:pPr>
              <w:jc w:val="center"/>
              <w:rPr>
                <w:iCs/>
                <w:sz w:val="21"/>
                <w:szCs w:val="21"/>
              </w:rPr>
            </w:pPr>
            <w:r w:rsidRPr="00F4238F">
              <w:rPr>
                <w:iCs/>
                <w:sz w:val="21"/>
                <w:szCs w:val="21"/>
              </w:rPr>
              <w:t>0.9248</w:t>
            </w:r>
          </w:p>
        </w:tc>
        <w:tc>
          <w:tcPr>
            <w:tcW w:w="42.50pt" w:type="dxa"/>
            <w:tcBorders>
              <w:start w:val="nil"/>
              <w:bottom w:val="nil"/>
              <w:end w:val="nil"/>
            </w:tcBorders>
            <w:shd w:val="clear" w:color="auto" w:fill="auto"/>
            <w:vAlign w:val="bottom"/>
          </w:tcPr>
          <w:p w14:paraId="1AD332AF" w14:textId="746E9428" w:rsidR="00B33C93" w:rsidRPr="00F4238F" w:rsidRDefault="00B33C93" w:rsidP="00B33C93">
            <w:pPr>
              <w:jc w:val="center"/>
              <w:rPr>
                <w:iCs/>
                <w:sz w:val="21"/>
                <w:szCs w:val="21"/>
              </w:rPr>
            </w:pPr>
            <w:r w:rsidRPr="00F4238F">
              <w:rPr>
                <w:iCs/>
                <w:sz w:val="21"/>
                <w:szCs w:val="21"/>
              </w:rPr>
              <w:t>0.8350</w:t>
            </w:r>
          </w:p>
        </w:tc>
        <w:tc>
          <w:tcPr>
            <w:tcW w:w="50.10pt" w:type="dxa"/>
            <w:tcBorders>
              <w:start w:val="nil"/>
              <w:bottom w:val="nil"/>
              <w:end w:val="nil"/>
            </w:tcBorders>
            <w:shd w:val="clear" w:color="auto" w:fill="auto"/>
            <w:vAlign w:val="bottom"/>
          </w:tcPr>
          <w:p w14:paraId="334C200B" w14:textId="5136B28C" w:rsidR="00B33C93" w:rsidRPr="00F4238F" w:rsidRDefault="00B33C93" w:rsidP="00B33C93">
            <w:pPr>
              <w:jc w:val="center"/>
              <w:rPr>
                <w:iCs/>
                <w:sz w:val="21"/>
                <w:szCs w:val="21"/>
              </w:rPr>
            </w:pPr>
            <w:r w:rsidRPr="00F4238F">
              <w:rPr>
                <w:iCs/>
                <w:sz w:val="21"/>
                <w:szCs w:val="21"/>
              </w:rPr>
              <w:t>0.8001</w:t>
            </w:r>
          </w:p>
        </w:tc>
        <w:tc>
          <w:tcPr>
            <w:tcW w:w="59.25pt" w:type="dxa"/>
            <w:tcBorders>
              <w:start w:val="nil"/>
              <w:bottom w:val="nil"/>
              <w:end w:val="nil"/>
            </w:tcBorders>
            <w:shd w:val="clear" w:color="auto" w:fill="auto"/>
            <w:vAlign w:val="bottom"/>
          </w:tcPr>
          <w:p w14:paraId="0A760FE1" w14:textId="3A6C93FB" w:rsidR="00B33C93" w:rsidRPr="00F4238F" w:rsidRDefault="00B33C93" w:rsidP="00B33C93">
            <w:pPr>
              <w:jc w:val="center"/>
              <w:rPr>
                <w:iCs/>
                <w:sz w:val="21"/>
                <w:szCs w:val="21"/>
              </w:rPr>
            </w:pPr>
            <w:r w:rsidRPr="00F4238F">
              <w:rPr>
                <w:iCs/>
                <w:sz w:val="21"/>
                <w:szCs w:val="21"/>
              </w:rPr>
              <w:t>0.8376</w:t>
            </w:r>
          </w:p>
        </w:tc>
        <w:tc>
          <w:tcPr>
            <w:tcW w:w="59.25pt" w:type="dxa"/>
            <w:tcBorders>
              <w:start w:val="nil"/>
              <w:bottom w:val="nil"/>
              <w:end w:val="nil"/>
            </w:tcBorders>
            <w:shd w:val="clear" w:color="auto" w:fill="auto"/>
            <w:vAlign w:val="bottom"/>
          </w:tcPr>
          <w:p w14:paraId="6E4BE1F5" w14:textId="7275C5F8" w:rsidR="00B33C93" w:rsidRPr="00F4238F" w:rsidRDefault="00B33C93" w:rsidP="00B33C93">
            <w:pPr>
              <w:jc w:val="center"/>
              <w:rPr>
                <w:iCs/>
                <w:sz w:val="21"/>
                <w:szCs w:val="21"/>
              </w:rPr>
            </w:pPr>
            <w:r w:rsidRPr="00F4238F">
              <w:rPr>
                <w:iCs/>
                <w:sz w:val="21"/>
                <w:szCs w:val="21"/>
              </w:rPr>
              <w:t>0.9369</w:t>
            </w:r>
          </w:p>
        </w:tc>
      </w:tr>
      <w:tr w:rsidR="00B33C93" w:rsidRPr="00F4238F" w14:paraId="7FFCF839" w14:textId="77777777" w:rsidTr="00D75CCC">
        <w:trPr>
          <w:trHeight w:val="20"/>
          <w:jc w:val="center"/>
        </w:trPr>
        <w:tc>
          <w:tcPr>
            <w:tcW w:w="49.65pt" w:type="dxa"/>
            <w:vMerge/>
            <w:shd w:val="clear" w:color="auto" w:fill="auto"/>
            <w:vAlign w:val="center"/>
          </w:tcPr>
          <w:p w14:paraId="0C9B9A2C" w14:textId="281647E9" w:rsidR="00B33C93" w:rsidRPr="00C42AC7" w:rsidRDefault="00B33C93" w:rsidP="00B33C93">
            <w:pPr>
              <w:jc w:val="center"/>
              <w:rPr>
                <w:sz w:val="21"/>
                <w:szCs w:val="21"/>
              </w:rPr>
            </w:pPr>
          </w:p>
        </w:tc>
        <w:tc>
          <w:tcPr>
            <w:tcW w:w="85.05pt" w:type="dxa"/>
            <w:shd w:val="clear" w:color="auto" w:fill="auto"/>
          </w:tcPr>
          <w:p w14:paraId="48764481" w14:textId="2B38A75E" w:rsidR="00B33C93" w:rsidRPr="00F4238F" w:rsidRDefault="00B33C93" w:rsidP="00B33C93">
            <w:pPr>
              <w:jc w:val="center"/>
              <w:rPr>
                <w:iCs/>
                <w:sz w:val="21"/>
                <w:szCs w:val="21"/>
              </w:rPr>
            </w:pPr>
            <w:r w:rsidRPr="00F4238F">
              <w:rPr>
                <w:iCs/>
                <w:sz w:val="21"/>
                <w:szCs w:val="21"/>
              </w:rPr>
              <w:t>SRMDNF</w:t>
            </w:r>
          </w:p>
        </w:tc>
        <w:tc>
          <w:tcPr>
            <w:tcW w:w="42.50pt" w:type="dxa"/>
            <w:vAlign w:val="bottom"/>
          </w:tcPr>
          <w:p w14:paraId="7C2EDD61" w14:textId="377986C2" w:rsidR="00B33C93" w:rsidRPr="00F4238F" w:rsidRDefault="00B33C93" w:rsidP="00B33C93">
            <w:pPr>
              <w:jc w:val="center"/>
              <w:rPr>
                <w:iCs/>
                <w:sz w:val="21"/>
                <w:szCs w:val="21"/>
              </w:rPr>
            </w:pPr>
            <w:r w:rsidRPr="00F4238F">
              <w:rPr>
                <w:iCs/>
                <w:sz w:val="21"/>
                <w:szCs w:val="21"/>
              </w:rPr>
              <w:t>1530K</w:t>
            </w:r>
          </w:p>
        </w:tc>
        <w:tc>
          <w:tcPr>
            <w:tcW w:w="42.55pt" w:type="dxa"/>
            <w:tcBorders>
              <w:start w:val="nil"/>
              <w:bottom w:val="nil"/>
              <w:end w:val="nil"/>
            </w:tcBorders>
            <w:shd w:val="clear" w:color="auto" w:fill="auto"/>
            <w:vAlign w:val="bottom"/>
          </w:tcPr>
          <w:p w14:paraId="2CEFCE3F" w14:textId="4C339080" w:rsidR="00B33C93" w:rsidRPr="00F4238F" w:rsidRDefault="00B33C93" w:rsidP="00B33C93">
            <w:pPr>
              <w:jc w:val="center"/>
              <w:rPr>
                <w:iCs/>
                <w:sz w:val="21"/>
                <w:szCs w:val="21"/>
              </w:rPr>
            </w:pPr>
            <w:r w:rsidRPr="00F4238F">
              <w:rPr>
                <w:iCs/>
                <w:sz w:val="21"/>
                <w:szCs w:val="21"/>
              </w:rPr>
              <w:t>0.9250</w:t>
            </w:r>
          </w:p>
        </w:tc>
        <w:tc>
          <w:tcPr>
            <w:tcW w:w="42.50pt" w:type="dxa"/>
            <w:tcBorders>
              <w:start w:val="nil"/>
              <w:bottom w:val="nil"/>
              <w:end w:val="nil"/>
            </w:tcBorders>
            <w:shd w:val="clear" w:color="auto" w:fill="auto"/>
            <w:vAlign w:val="bottom"/>
          </w:tcPr>
          <w:p w14:paraId="06C8120B" w14:textId="713B5809" w:rsidR="00B33C93" w:rsidRPr="00F4238F" w:rsidRDefault="00B33C93" w:rsidP="00B33C93">
            <w:pPr>
              <w:jc w:val="center"/>
              <w:rPr>
                <w:iCs/>
                <w:sz w:val="21"/>
                <w:szCs w:val="21"/>
              </w:rPr>
            </w:pPr>
            <w:r w:rsidRPr="00F4238F">
              <w:rPr>
                <w:iCs/>
                <w:sz w:val="21"/>
                <w:szCs w:val="21"/>
              </w:rPr>
              <w:t>0.8370</w:t>
            </w:r>
          </w:p>
        </w:tc>
        <w:tc>
          <w:tcPr>
            <w:tcW w:w="50.10pt" w:type="dxa"/>
            <w:tcBorders>
              <w:start w:val="nil"/>
              <w:bottom w:val="nil"/>
              <w:end w:val="nil"/>
            </w:tcBorders>
            <w:shd w:val="clear" w:color="auto" w:fill="auto"/>
            <w:vAlign w:val="bottom"/>
          </w:tcPr>
          <w:p w14:paraId="4468EA97" w14:textId="0CAD53CC" w:rsidR="00B33C93" w:rsidRPr="00F4238F" w:rsidRDefault="00B33C93" w:rsidP="00B33C93">
            <w:pPr>
              <w:jc w:val="center"/>
              <w:rPr>
                <w:iCs/>
                <w:sz w:val="21"/>
                <w:szCs w:val="21"/>
              </w:rPr>
            </w:pPr>
            <w:r w:rsidRPr="00F4238F">
              <w:rPr>
                <w:iCs/>
                <w:sz w:val="21"/>
                <w:szCs w:val="21"/>
              </w:rPr>
              <w:t>0.8030</w:t>
            </w:r>
          </w:p>
        </w:tc>
        <w:tc>
          <w:tcPr>
            <w:tcW w:w="59.25pt" w:type="dxa"/>
            <w:tcBorders>
              <w:start w:val="nil"/>
              <w:bottom w:val="nil"/>
              <w:end w:val="nil"/>
            </w:tcBorders>
            <w:shd w:val="clear" w:color="auto" w:fill="auto"/>
            <w:vAlign w:val="bottom"/>
          </w:tcPr>
          <w:p w14:paraId="07FC7E59" w14:textId="70747CC4" w:rsidR="00B33C93" w:rsidRPr="00F4238F" w:rsidRDefault="00B33C93" w:rsidP="00B33C93">
            <w:pPr>
              <w:jc w:val="center"/>
              <w:rPr>
                <w:iCs/>
                <w:sz w:val="21"/>
                <w:szCs w:val="21"/>
              </w:rPr>
            </w:pPr>
            <w:r w:rsidRPr="00F4238F">
              <w:rPr>
                <w:iCs/>
                <w:sz w:val="21"/>
                <w:szCs w:val="21"/>
              </w:rPr>
              <w:t>0.8400</w:t>
            </w:r>
          </w:p>
        </w:tc>
        <w:tc>
          <w:tcPr>
            <w:tcW w:w="59.25pt" w:type="dxa"/>
            <w:tcBorders>
              <w:start w:val="nil"/>
              <w:bottom w:val="nil"/>
              <w:end w:val="nil"/>
            </w:tcBorders>
            <w:shd w:val="clear" w:color="auto" w:fill="auto"/>
            <w:vAlign w:val="bottom"/>
          </w:tcPr>
          <w:p w14:paraId="7C87C77D" w14:textId="3FE36C3B" w:rsidR="00B33C93" w:rsidRPr="00F4238F" w:rsidRDefault="00B33C93" w:rsidP="00B33C93">
            <w:pPr>
              <w:jc w:val="center"/>
              <w:rPr>
                <w:iCs/>
                <w:sz w:val="21"/>
                <w:szCs w:val="21"/>
              </w:rPr>
            </w:pPr>
            <w:r w:rsidRPr="00F4238F">
              <w:rPr>
                <w:iCs/>
                <w:sz w:val="21"/>
                <w:szCs w:val="21"/>
              </w:rPr>
              <w:t>0.9403</w:t>
            </w:r>
          </w:p>
        </w:tc>
      </w:tr>
      <w:tr w:rsidR="00B33C93" w:rsidRPr="00F4238F" w14:paraId="39145D3F" w14:textId="77777777" w:rsidTr="00D75CCC">
        <w:trPr>
          <w:trHeight w:val="20"/>
          <w:jc w:val="center"/>
        </w:trPr>
        <w:tc>
          <w:tcPr>
            <w:tcW w:w="49.65pt" w:type="dxa"/>
            <w:vMerge/>
            <w:shd w:val="clear" w:color="auto" w:fill="auto"/>
            <w:vAlign w:val="center"/>
          </w:tcPr>
          <w:p w14:paraId="3430DF15" w14:textId="346060A6" w:rsidR="00B33C93" w:rsidRPr="00C42AC7" w:rsidRDefault="00B33C93" w:rsidP="00B33C93">
            <w:pPr>
              <w:jc w:val="center"/>
              <w:rPr>
                <w:sz w:val="21"/>
                <w:szCs w:val="21"/>
              </w:rPr>
            </w:pPr>
          </w:p>
        </w:tc>
        <w:tc>
          <w:tcPr>
            <w:tcW w:w="85.05pt" w:type="dxa"/>
            <w:shd w:val="clear" w:color="auto" w:fill="auto"/>
          </w:tcPr>
          <w:p w14:paraId="51EAF8CD" w14:textId="4C460D3A" w:rsidR="00B33C93" w:rsidRPr="00F4238F" w:rsidRDefault="00B33C93" w:rsidP="00B33C93">
            <w:pPr>
              <w:jc w:val="center"/>
              <w:rPr>
                <w:iCs/>
                <w:sz w:val="21"/>
                <w:szCs w:val="21"/>
              </w:rPr>
            </w:pPr>
            <w:r w:rsidRPr="00F4238F">
              <w:rPr>
                <w:iCs/>
                <w:sz w:val="21"/>
                <w:szCs w:val="21"/>
              </w:rPr>
              <w:t>CARN</w:t>
            </w:r>
          </w:p>
        </w:tc>
        <w:tc>
          <w:tcPr>
            <w:tcW w:w="42.50pt" w:type="dxa"/>
            <w:vAlign w:val="bottom"/>
          </w:tcPr>
          <w:p w14:paraId="3E57B7F3" w14:textId="36763526" w:rsidR="00B33C93" w:rsidRPr="00F4238F" w:rsidRDefault="00B33C93" w:rsidP="00B33C93">
            <w:pPr>
              <w:jc w:val="center"/>
              <w:rPr>
                <w:iCs/>
                <w:sz w:val="21"/>
                <w:szCs w:val="21"/>
              </w:rPr>
            </w:pPr>
            <w:r w:rsidRPr="00F4238F">
              <w:rPr>
                <w:iCs/>
                <w:sz w:val="21"/>
                <w:szCs w:val="21"/>
              </w:rPr>
              <w:t>1592K</w:t>
            </w:r>
          </w:p>
        </w:tc>
        <w:tc>
          <w:tcPr>
            <w:tcW w:w="42.55pt" w:type="dxa"/>
            <w:tcBorders>
              <w:start w:val="nil"/>
              <w:bottom w:val="nil"/>
              <w:end w:val="nil"/>
            </w:tcBorders>
            <w:shd w:val="clear" w:color="auto" w:fill="auto"/>
            <w:vAlign w:val="bottom"/>
          </w:tcPr>
          <w:p w14:paraId="4638B932" w14:textId="6FE1CCCA" w:rsidR="00B33C93" w:rsidRPr="00F4238F" w:rsidRDefault="00B33C93" w:rsidP="00B33C93">
            <w:pPr>
              <w:jc w:val="center"/>
              <w:rPr>
                <w:iCs/>
                <w:sz w:val="21"/>
                <w:szCs w:val="21"/>
              </w:rPr>
            </w:pPr>
            <w:r w:rsidRPr="00F4238F">
              <w:rPr>
                <w:iCs/>
                <w:sz w:val="21"/>
                <w:szCs w:val="21"/>
              </w:rPr>
              <w:t>0.9255</w:t>
            </w:r>
          </w:p>
        </w:tc>
        <w:tc>
          <w:tcPr>
            <w:tcW w:w="42.50pt" w:type="dxa"/>
            <w:tcBorders>
              <w:start w:val="nil"/>
              <w:bottom w:val="nil"/>
              <w:end w:val="nil"/>
            </w:tcBorders>
            <w:shd w:val="clear" w:color="auto" w:fill="auto"/>
            <w:vAlign w:val="bottom"/>
          </w:tcPr>
          <w:p w14:paraId="09259DCA" w14:textId="447A675B" w:rsidR="00B33C93" w:rsidRPr="00F4238F" w:rsidRDefault="00B33C93" w:rsidP="00B33C93">
            <w:pPr>
              <w:jc w:val="center"/>
              <w:rPr>
                <w:iCs/>
                <w:sz w:val="21"/>
                <w:szCs w:val="21"/>
              </w:rPr>
            </w:pPr>
            <w:r w:rsidRPr="00F4238F">
              <w:rPr>
                <w:iCs/>
                <w:sz w:val="21"/>
                <w:szCs w:val="21"/>
              </w:rPr>
              <w:t>0.8407</w:t>
            </w:r>
          </w:p>
        </w:tc>
        <w:tc>
          <w:tcPr>
            <w:tcW w:w="50.10pt" w:type="dxa"/>
            <w:tcBorders>
              <w:start w:val="nil"/>
              <w:bottom w:val="nil"/>
              <w:end w:val="nil"/>
            </w:tcBorders>
            <w:shd w:val="clear" w:color="auto" w:fill="auto"/>
            <w:vAlign w:val="bottom"/>
          </w:tcPr>
          <w:p w14:paraId="03231412" w14:textId="26DBDF35" w:rsidR="00B33C93" w:rsidRPr="00F4238F" w:rsidRDefault="00B33C93" w:rsidP="00B33C93">
            <w:pPr>
              <w:jc w:val="center"/>
              <w:rPr>
                <w:iCs/>
                <w:sz w:val="21"/>
                <w:szCs w:val="21"/>
              </w:rPr>
            </w:pPr>
            <w:r w:rsidRPr="00F4238F">
              <w:rPr>
                <w:iCs/>
                <w:sz w:val="21"/>
                <w:szCs w:val="21"/>
              </w:rPr>
              <w:t>0.8034</w:t>
            </w:r>
          </w:p>
        </w:tc>
        <w:tc>
          <w:tcPr>
            <w:tcW w:w="59.25pt" w:type="dxa"/>
            <w:tcBorders>
              <w:start w:val="nil"/>
              <w:bottom w:val="nil"/>
              <w:end w:val="nil"/>
            </w:tcBorders>
            <w:shd w:val="clear" w:color="auto" w:fill="auto"/>
            <w:vAlign w:val="bottom"/>
          </w:tcPr>
          <w:p w14:paraId="73C5A72A" w14:textId="5C0EC33A" w:rsidR="00B33C93" w:rsidRPr="00F4238F" w:rsidRDefault="00B33C93" w:rsidP="00B33C93">
            <w:pPr>
              <w:jc w:val="center"/>
              <w:rPr>
                <w:iCs/>
                <w:sz w:val="21"/>
                <w:szCs w:val="21"/>
              </w:rPr>
            </w:pPr>
            <w:r w:rsidRPr="00F4238F">
              <w:rPr>
                <w:iCs/>
                <w:sz w:val="21"/>
                <w:szCs w:val="21"/>
              </w:rPr>
              <w:t>0.8404</w:t>
            </w:r>
          </w:p>
        </w:tc>
        <w:tc>
          <w:tcPr>
            <w:tcW w:w="59.25pt" w:type="dxa"/>
            <w:tcBorders>
              <w:start w:val="nil"/>
              <w:bottom w:val="nil"/>
              <w:end w:val="nil"/>
            </w:tcBorders>
            <w:shd w:val="clear" w:color="auto" w:fill="auto"/>
            <w:vAlign w:val="bottom"/>
          </w:tcPr>
          <w:p w14:paraId="00AAF20C" w14:textId="3D647325" w:rsidR="00B33C93" w:rsidRPr="00F4238F" w:rsidRDefault="00B33C93" w:rsidP="00B33C93">
            <w:pPr>
              <w:jc w:val="center"/>
              <w:rPr>
                <w:iCs/>
                <w:sz w:val="21"/>
                <w:szCs w:val="21"/>
              </w:rPr>
            </w:pPr>
            <w:r w:rsidRPr="00F4238F">
              <w:rPr>
                <w:iCs/>
                <w:sz w:val="21"/>
                <w:szCs w:val="21"/>
              </w:rPr>
              <w:t>0.9440</w:t>
            </w:r>
          </w:p>
        </w:tc>
      </w:tr>
      <w:tr w:rsidR="00B33C93" w:rsidRPr="00F4238F" w14:paraId="0CA39D56" w14:textId="77777777" w:rsidTr="00F0237D">
        <w:trPr>
          <w:trHeight w:val="20"/>
          <w:jc w:val="center"/>
        </w:trPr>
        <w:tc>
          <w:tcPr>
            <w:tcW w:w="49.65pt" w:type="dxa"/>
            <w:vMerge/>
            <w:shd w:val="clear" w:color="auto" w:fill="auto"/>
            <w:vAlign w:val="center"/>
          </w:tcPr>
          <w:p w14:paraId="3AD41446" w14:textId="6A60EA64" w:rsidR="00B33C93" w:rsidRPr="00C42AC7" w:rsidRDefault="00B33C93" w:rsidP="00B33C93">
            <w:pPr>
              <w:jc w:val="center"/>
              <w:rPr>
                <w:sz w:val="21"/>
                <w:szCs w:val="21"/>
              </w:rPr>
            </w:pPr>
          </w:p>
        </w:tc>
        <w:tc>
          <w:tcPr>
            <w:tcW w:w="85.05pt" w:type="dxa"/>
            <w:shd w:val="clear" w:color="auto" w:fill="auto"/>
          </w:tcPr>
          <w:p w14:paraId="751A8948" w14:textId="51A21B92" w:rsidR="00B33C93" w:rsidRPr="00F4238F" w:rsidRDefault="00B33C93" w:rsidP="00B33C93">
            <w:pPr>
              <w:jc w:val="center"/>
              <w:rPr>
                <w:iCs/>
                <w:sz w:val="21"/>
                <w:szCs w:val="21"/>
              </w:rPr>
            </w:pPr>
            <w:r w:rsidRPr="00F4238F">
              <w:rPr>
                <w:iCs/>
                <w:sz w:val="21"/>
                <w:szCs w:val="21"/>
              </w:rPr>
              <w:t>IMDN</w:t>
            </w:r>
          </w:p>
        </w:tc>
        <w:tc>
          <w:tcPr>
            <w:tcW w:w="42.50pt" w:type="dxa"/>
          </w:tcPr>
          <w:p w14:paraId="161196C8" w14:textId="530894AB" w:rsidR="00B33C93" w:rsidRPr="00F4238F" w:rsidRDefault="00B33C93" w:rsidP="00B33C93">
            <w:pPr>
              <w:jc w:val="center"/>
              <w:rPr>
                <w:iCs/>
                <w:sz w:val="21"/>
                <w:szCs w:val="21"/>
              </w:rPr>
            </w:pPr>
            <w:r w:rsidRPr="00F4238F">
              <w:rPr>
                <w:iCs/>
                <w:sz w:val="21"/>
                <w:szCs w:val="21"/>
              </w:rPr>
              <w:t xml:space="preserve">703K </w:t>
            </w:r>
          </w:p>
        </w:tc>
        <w:tc>
          <w:tcPr>
            <w:tcW w:w="42.55pt" w:type="dxa"/>
            <w:tcBorders>
              <w:start w:val="nil"/>
              <w:bottom w:val="nil"/>
              <w:end w:val="nil"/>
            </w:tcBorders>
            <w:shd w:val="clear" w:color="auto" w:fill="auto"/>
          </w:tcPr>
          <w:p w14:paraId="3BD22171" w14:textId="0B3C3BCA" w:rsidR="00B33C93" w:rsidRPr="00F4238F" w:rsidRDefault="00B33C93" w:rsidP="00B33C93">
            <w:pPr>
              <w:jc w:val="center"/>
              <w:rPr>
                <w:iCs/>
                <w:sz w:val="21"/>
                <w:szCs w:val="21"/>
              </w:rPr>
            </w:pPr>
            <w:r w:rsidRPr="00F4238F">
              <w:rPr>
                <w:iCs/>
                <w:sz w:val="21"/>
                <w:szCs w:val="21"/>
              </w:rPr>
              <w:t xml:space="preserve">0.9270 </w:t>
            </w:r>
          </w:p>
        </w:tc>
        <w:tc>
          <w:tcPr>
            <w:tcW w:w="42.50pt" w:type="dxa"/>
            <w:tcBorders>
              <w:start w:val="nil"/>
              <w:bottom w:val="nil"/>
              <w:end w:val="nil"/>
            </w:tcBorders>
            <w:shd w:val="clear" w:color="auto" w:fill="auto"/>
          </w:tcPr>
          <w:p w14:paraId="0759BB07" w14:textId="20CE7BCB" w:rsidR="00B33C93" w:rsidRPr="00F4238F" w:rsidRDefault="00B33C93" w:rsidP="00B33C93">
            <w:pPr>
              <w:jc w:val="center"/>
              <w:rPr>
                <w:iCs/>
                <w:sz w:val="21"/>
                <w:szCs w:val="21"/>
              </w:rPr>
            </w:pPr>
            <w:r w:rsidRPr="00F4238F">
              <w:rPr>
                <w:iCs/>
                <w:sz w:val="21"/>
                <w:szCs w:val="21"/>
              </w:rPr>
              <w:t xml:space="preserve">0.8417 </w:t>
            </w:r>
          </w:p>
        </w:tc>
        <w:tc>
          <w:tcPr>
            <w:tcW w:w="50.10pt" w:type="dxa"/>
            <w:tcBorders>
              <w:start w:val="nil"/>
              <w:bottom w:val="nil"/>
              <w:end w:val="nil"/>
            </w:tcBorders>
            <w:shd w:val="clear" w:color="auto" w:fill="auto"/>
          </w:tcPr>
          <w:p w14:paraId="1868C041" w14:textId="2C6FD232" w:rsidR="00B33C93" w:rsidRPr="00F4238F" w:rsidRDefault="00B33C93" w:rsidP="00B33C93">
            <w:pPr>
              <w:jc w:val="center"/>
              <w:rPr>
                <w:iCs/>
                <w:sz w:val="21"/>
                <w:szCs w:val="21"/>
              </w:rPr>
            </w:pPr>
            <w:r w:rsidRPr="00F4238F">
              <w:rPr>
                <w:iCs/>
                <w:sz w:val="21"/>
                <w:szCs w:val="21"/>
              </w:rPr>
              <w:t xml:space="preserve">0.8046 </w:t>
            </w:r>
          </w:p>
        </w:tc>
        <w:tc>
          <w:tcPr>
            <w:tcW w:w="59.25pt" w:type="dxa"/>
            <w:tcBorders>
              <w:start w:val="nil"/>
              <w:bottom w:val="nil"/>
              <w:end w:val="nil"/>
            </w:tcBorders>
            <w:shd w:val="clear" w:color="auto" w:fill="auto"/>
          </w:tcPr>
          <w:p w14:paraId="05A446BF" w14:textId="58DF8B86" w:rsidR="00B33C93" w:rsidRPr="00F4238F" w:rsidRDefault="00B33C93" w:rsidP="00B33C93">
            <w:pPr>
              <w:jc w:val="center"/>
              <w:rPr>
                <w:iCs/>
                <w:sz w:val="21"/>
                <w:szCs w:val="21"/>
              </w:rPr>
            </w:pPr>
            <w:r w:rsidRPr="00F4238F">
              <w:rPr>
                <w:iCs/>
                <w:sz w:val="21"/>
                <w:szCs w:val="21"/>
              </w:rPr>
              <w:t xml:space="preserve">0.8519 </w:t>
            </w:r>
          </w:p>
        </w:tc>
        <w:tc>
          <w:tcPr>
            <w:tcW w:w="59.25pt" w:type="dxa"/>
            <w:tcBorders>
              <w:start w:val="nil"/>
              <w:bottom w:val="nil"/>
              <w:end w:val="nil"/>
            </w:tcBorders>
            <w:shd w:val="clear" w:color="auto" w:fill="auto"/>
          </w:tcPr>
          <w:p w14:paraId="0A3ACBA8" w14:textId="12F878D6" w:rsidR="00B33C93" w:rsidRPr="00F4238F" w:rsidRDefault="00B33C93" w:rsidP="00B33C93">
            <w:pPr>
              <w:jc w:val="center"/>
              <w:rPr>
                <w:iCs/>
                <w:sz w:val="21"/>
                <w:szCs w:val="21"/>
              </w:rPr>
            </w:pPr>
            <w:r w:rsidRPr="00F4238F">
              <w:rPr>
                <w:iCs/>
                <w:sz w:val="21"/>
                <w:szCs w:val="21"/>
              </w:rPr>
              <w:t>0.9445</w:t>
            </w:r>
          </w:p>
        </w:tc>
      </w:tr>
      <w:tr w:rsidR="00B33C93" w:rsidRPr="00F4238F" w14:paraId="5EE83D84" w14:textId="77777777" w:rsidTr="00D75CCC">
        <w:trPr>
          <w:trHeight w:val="20"/>
          <w:jc w:val="center"/>
        </w:trPr>
        <w:tc>
          <w:tcPr>
            <w:tcW w:w="49.65pt" w:type="dxa"/>
            <w:vMerge/>
            <w:shd w:val="clear" w:color="auto" w:fill="auto"/>
            <w:vAlign w:val="center"/>
          </w:tcPr>
          <w:p w14:paraId="7BD7B3A5" w14:textId="2CF5CCA0" w:rsidR="00B33C93" w:rsidRPr="00C42AC7" w:rsidRDefault="00B33C93" w:rsidP="00B33C93">
            <w:pPr>
              <w:jc w:val="center"/>
              <w:rPr>
                <w:sz w:val="21"/>
                <w:szCs w:val="21"/>
              </w:rPr>
            </w:pPr>
          </w:p>
        </w:tc>
        <w:tc>
          <w:tcPr>
            <w:tcW w:w="85.05pt" w:type="dxa"/>
            <w:shd w:val="clear" w:color="auto" w:fill="auto"/>
          </w:tcPr>
          <w:p w14:paraId="1D13C51E" w14:textId="61406575" w:rsidR="00B33C93" w:rsidRPr="00F4238F" w:rsidRDefault="00B33C93" w:rsidP="00B33C93">
            <w:pPr>
              <w:jc w:val="center"/>
              <w:rPr>
                <w:iCs/>
                <w:sz w:val="21"/>
                <w:szCs w:val="21"/>
              </w:rPr>
            </w:pPr>
            <w:r w:rsidRPr="00F4238F">
              <w:rPr>
                <w:iCs/>
                <w:sz w:val="21"/>
                <w:szCs w:val="21"/>
              </w:rPr>
              <w:t>LAPAR-A</w:t>
            </w:r>
          </w:p>
        </w:tc>
        <w:tc>
          <w:tcPr>
            <w:tcW w:w="42.50pt" w:type="dxa"/>
            <w:vAlign w:val="bottom"/>
          </w:tcPr>
          <w:p w14:paraId="1A7DD343" w14:textId="7E8130C9" w:rsidR="00B33C93" w:rsidRPr="00F4238F" w:rsidRDefault="00B33C93" w:rsidP="00B33C93">
            <w:pPr>
              <w:jc w:val="center"/>
              <w:rPr>
                <w:iCs/>
                <w:sz w:val="21"/>
                <w:szCs w:val="21"/>
              </w:rPr>
            </w:pPr>
            <w:r w:rsidRPr="00F4238F">
              <w:rPr>
                <w:iCs/>
                <w:sz w:val="21"/>
                <w:szCs w:val="21"/>
              </w:rPr>
              <w:t>594K</w:t>
            </w:r>
          </w:p>
        </w:tc>
        <w:tc>
          <w:tcPr>
            <w:tcW w:w="42.55pt" w:type="dxa"/>
            <w:tcBorders>
              <w:start w:val="nil"/>
              <w:bottom w:val="nil"/>
              <w:end w:val="nil"/>
            </w:tcBorders>
            <w:shd w:val="clear" w:color="auto" w:fill="auto"/>
            <w:vAlign w:val="bottom"/>
          </w:tcPr>
          <w:p w14:paraId="681E7021" w14:textId="3D3995D1" w:rsidR="00B33C93" w:rsidRPr="00F4238F" w:rsidRDefault="00B33C93" w:rsidP="00B33C93">
            <w:pPr>
              <w:jc w:val="center"/>
              <w:rPr>
                <w:iCs/>
                <w:sz w:val="21"/>
                <w:szCs w:val="21"/>
              </w:rPr>
            </w:pPr>
            <w:r w:rsidRPr="00F4238F">
              <w:rPr>
                <w:iCs/>
                <w:sz w:val="21"/>
                <w:szCs w:val="21"/>
              </w:rPr>
              <w:t>0.9267</w:t>
            </w:r>
          </w:p>
        </w:tc>
        <w:tc>
          <w:tcPr>
            <w:tcW w:w="42.50pt" w:type="dxa"/>
            <w:tcBorders>
              <w:start w:val="nil"/>
              <w:bottom w:val="nil"/>
              <w:end w:val="nil"/>
            </w:tcBorders>
            <w:shd w:val="clear" w:color="auto" w:fill="auto"/>
            <w:vAlign w:val="bottom"/>
          </w:tcPr>
          <w:p w14:paraId="72C08411" w14:textId="65354412" w:rsidR="00B33C93" w:rsidRPr="00F4238F" w:rsidRDefault="00B33C93" w:rsidP="00B33C93">
            <w:pPr>
              <w:jc w:val="center"/>
              <w:rPr>
                <w:iCs/>
                <w:sz w:val="21"/>
                <w:szCs w:val="21"/>
              </w:rPr>
            </w:pPr>
            <w:r w:rsidRPr="00F4238F">
              <w:rPr>
                <w:iCs/>
                <w:sz w:val="21"/>
                <w:szCs w:val="21"/>
              </w:rPr>
              <w:t>0.8421</w:t>
            </w:r>
          </w:p>
        </w:tc>
        <w:tc>
          <w:tcPr>
            <w:tcW w:w="50.10pt" w:type="dxa"/>
            <w:tcBorders>
              <w:start w:val="nil"/>
              <w:bottom w:val="nil"/>
              <w:end w:val="nil"/>
            </w:tcBorders>
            <w:shd w:val="clear" w:color="auto" w:fill="auto"/>
            <w:vAlign w:val="bottom"/>
          </w:tcPr>
          <w:p w14:paraId="5E977776" w14:textId="47815BE0" w:rsidR="00B33C93" w:rsidRPr="00F4238F" w:rsidRDefault="00B33C93" w:rsidP="00B33C93">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73CECA4C" w14:textId="48AE8B73" w:rsidR="00B33C93" w:rsidRPr="00F4238F" w:rsidRDefault="00B33C93" w:rsidP="00B33C93">
            <w:pPr>
              <w:jc w:val="center"/>
              <w:rPr>
                <w:iCs/>
                <w:sz w:val="21"/>
                <w:szCs w:val="21"/>
              </w:rPr>
            </w:pPr>
            <w:r w:rsidRPr="00F4238F">
              <w:rPr>
                <w:iCs/>
                <w:sz w:val="21"/>
                <w:szCs w:val="21"/>
              </w:rPr>
              <w:t>0.8523</w:t>
            </w:r>
          </w:p>
        </w:tc>
        <w:tc>
          <w:tcPr>
            <w:tcW w:w="59.25pt" w:type="dxa"/>
            <w:tcBorders>
              <w:start w:val="nil"/>
              <w:bottom w:val="nil"/>
              <w:end w:val="nil"/>
            </w:tcBorders>
            <w:shd w:val="clear" w:color="auto" w:fill="auto"/>
            <w:vAlign w:val="bottom"/>
          </w:tcPr>
          <w:p w14:paraId="5F33BD0B" w14:textId="6B2883E8" w:rsidR="00B33C93" w:rsidRPr="00F4238F" w:rsidRDefault="00B33C93" w:rsidP="00B33C93">
            <w:pPr>
              <w:jc w:val="center"/>
              <w:rPr>
                <w:iCs/>
                <w:sz w:val="21"/>
                <w:szCs w:val="21"/>
              </w:rPr>
            </w:pPr>
            <w:r w:rsidRPr="00F4238F">
              <w:rPr>
                <w:iCs/>
                <w:sz w:val="21"/>
                <w:szCs w:val="21"/>
              </w:rPr>
              <w:t>0.9441</w:t>
            </w:r>
          </w:p>
        </w:tc>
      </w:tr>
      <w:tr w:rsidR="00B33C93" w:rsidRPr="00F4238F" w14:paraId="0E63DF63" w14:textId="77777777" w:rsidTr="00F0237D">
        <w:trPr>
          <w:trHeight w:val="20"/>
          <w:jc w:val="center"/>
        </w:trPr>
        <w:tc>
          <w:tcPr>
            <w:tcW w:w="49.65pt" w:type="dxa"/>
            <w:vMerge/>
            <w:shd w:val="clear" w:color="auto" w:fill="auto"/>
            <w:vAlign w:val="center"/>
          </w:tcPr>
          <w:p w14:paraId="0E8CC7B9" w14:textId="26D7F9CD" w:rsidR="00B33C93" w:rsidRPr="00C42AC7" w:rsidRDefault="00B33C93" w:rsidP="00B33C93">
            <w:pPr>
              <w:jc w:val="center"/>
              <w:rPr>
                <w:sz w:val="21"/>
                <w:szCs w:val="21"/>
              </w:rPr>
            </w:pPr>
          </w:p>
        </w:tc>
        <w:tc>
          <w:tcPr>
            <w:tcW w:w="85.05pt" w:type="dxa"/>
            <w:shd w:val="clear" w:color="auto" w:fill="auto"/>
          </w:tcPr>
          <w:p w14:paraId="49D6C4B8" w14:textId="0C593FEA" w:rsidR="00B33C93" w:rsidRPr="00F4238F" w:rsidRDefault="00B33C93" w:rsidP="00B33C93">
            <w:pPr>
              <w:jc w:val="center"/>
              <w:rPr>
                <w:iCs/>
                <w:sz w:val="21"/>
                <w:szCs w:val="21"/>
              </w:rPr>
            </w:pPr>
            <w:r w:rsidRPr="00F4238F">
              <w:rPr>
                <w:iCs/>
                <w:sz w:val="21"/>
                <w:szCs w:val="21"/>
              </w:rPr>
              <w:t>RFDN</w:t>
            </w:r>
          </w:p>
        </w:tc>
        <w:tc>
          <w:tcPr>
            <w:tcW w:w="42.50pt" w:type="dxa"/>
          </w:tcPr>
          <w:p w14:paraId="4F45AFBE" w14:textId="56F5A562" w:rsidR="00B33C93" w:rsidRPr="00F4238F" w:rsidRDefault="00B33C93" w:rsidP="00B33C93">
            <w:pPr>
              <w:jc w:val="center"/>
              <w:rPr>
                <w:iCs/>
                <w:sz w:val="21"/>
                <w:szCs w:val="21"/>
              </w:rPr>
            </w:pPr>
            <w:r w:rsidRPr="00F4238F">
              <w:rPr>
                <w:iCs/>
                <w:sz w:val="21"/>
                <w:szCs w:val="21"/>
              </w:rPr>
              <w:t xml:space="preserve">541K </w:t>
            </w:r>
          </w:p>
        </w:tc>
        <w:tc>
          <w:tcPr>
            <w:tcW w:w="42.55pt" w:type="dxa"/>
            <w:tcBorders>
              <w:start w:val="nil"/>
              <w:bottom w:val="nil"/>
              <w:end w:val="nil"/>
            </w:tcBorders>
            <w:shd w:val="clear" w:color="auto" w:fill="auto"/>
          </w:tcPr>
          <w:p w14:paraId="3F73F140" w14:textId="28D69557" w:rsidR="00B33C93" w:rsidRPr="00F4238F" w:rsidRDefault="00B33C93" w:rsidP="00B33C93">
            <w:pPr>
              <w:jc w:val="center"/>
              <w:rPr>
                <w:iCs/>
                <w:sz w:val="21"/>
                <w:szCs w:val="21"/>
              </w:rPr>
            </w:pPr>
            <w:r w:rsidRPr="00F4238F">
              <w:rPr>
                <w:iCs/>
                <w:sz w:val="21"/>
                <w:szCs w:val="21"/>
              </w:rPr>
              <w:t xml:space="preserve">0.9273 </w:t>
            </w:r>
          </w:p>
        </w:tc>
        <w:tc>
          <w:tcPr>
            <w:tcW w:w="42.50pt" w:type="dxa"/>
            <w:tcBorders>
              <w:start w:val="nil"/>
              <w:bottom w:val="nil"/>
              <w:end w:val="nil"/>
            </w:tcBorders>
            <w:shd w:val="clear" w:color="auto" w:fill="auto"/>
          </w:tcPr>
          <w:p w14:paraId="5DFB0D4C" w14:textId="4B2C044B" w:rsidR="00B33C93" w:rsidRPr="00F4238F" w:rsidRDefault="00B33C93" w:rsidP="00B33C93">
            <w:pPr>
              <w:jc w:val="center"/>
              <w:rPr>
                <w:iCs/>
                <w:sz w:val="21"/>
                <w:szCs w:val="21"/>
              </w:rPr>
            </w:pPr>
            <w:r w:rsidRPr="00F4238F">
              <w:rPr>
                <w:iCs/>
                <w:sz w:val="21"/>
                <w:szCs w:val="21"/>
              </w:rPr>
              <w:t xml:space="preserve">0.8420 </w:t>
            </w:r>
          </w:p>
        </w:tc>
        <w:tc>
          <w:tcPr>
            <w:tcW w:w="50.10pt" w:type="dxa"/>
            <w:tcBorders>
              <w:start w:val="nil"/>
              <w:bottom w:val="nil"/>
              <w:end w:val="nil"/>
            </w:tcBorders>
            <w:shd w:val="clear" w:color="auto" w:fill="auto"/>
          </w:tcPr>
          <w:p w14:paraId="033A0FC7" w14:textId="72AD9B57" w:rsidR="00B33C93" w:rsidRPr="00F4238F" w:rsidRDefault="00B33C93" w:rsidP="00B33C93">
            <w:pPr>
              <w:jc w:val="center"/>
              <w:rPr>
                <w:iCs/>
                <w:sz w:val="21"/>
                <w:szCs w:val="21"/>
              </w:rPr>
            </w:pPr>
            <w:r w:rsidRPr="00F4238F">
              <w:rPr>
                <w:iCs/>
                <w:sz w:val="21"/>
                <w:szCs w:val="21"/>
              </w:rPr>
              <w:t xml:space="preserve">0.8050 </w:t>
            </w:r>
          </w:p>
        </w:tc>
        <w:tc>
          <w:tcPr>
            <w:tcW w:w="59.25pt" w:type="dxa"/>
            <w:tcBorders>
              <w:start w:val="nil"/>
              <w:bottom w:val="nil"/>
              <w:end w:val="nil"/>
            </w:tcBorders>
            <w:shd w:val="clear" w:color="auto" w:fill="auto"/>
          </w:tcPr>
          <w:p w14:paraId="657BFFBC" w14:textId="092D609B" w:rsidR="00B33C93" w:rsidRPr="00F4238F" w:rsidRDefault="00B33C93" w:rsidP="00B33C93">
            <w:pPr>
              <w:jc w:val="center"/>
              <w:rPr>
                <w:iCs/>
                <w:sz w:val="21"/>
                <w:szCs w:val="21"/>
              </w:rPr>
            </w:pPr>
            <w:r w:rsidRPr="00F4238F">
              <w:rPr>
                <w:iCs/>
                <w:sz w:val="21"/>
                <w:szCs w:val="21"/>
              </w:rPr>
              <w:t xml:space="preserve">0.8525 </w:t>
            </w:r>
          </w:p>
        </w:tc>
        <w:tc>
          <w:tcPr>
            <w:tcW w:w="59.25pt" w:type="dxa"/>
            <w:tcBorders>
              <w:start w:val="nil"/>
              <w:bottom w:val="nil"/>
              <w:end w:val="nil"/>
            </w:tcBorders>
            <w:shd w:val="clear" w:color="auto" w:fill="auto"/>
          </w:tcPr>
          <w:p w14:paraId="610EC336" w14:textId="2CDFC17F" w:rsidR="00B33C93" w:rsidRPr="00F4238F" w:rsidRDefault="00B33C93" w:rsidP="00B33C93">
            <w:pPr>
              <w:jc w:val="center"/>
              <w:rPr>
                <w:iCs/>
                <w:sz w:val="21"/>
                <w:szCs w:val="21"/>
              </w:rPr>
            </w:pPr>
            <w:r w:rsidRPr="00F4238F">
              <w:rPr>
                <w:iCs/>
                <w:sz w:val="21"/>
                <w:szCs w:val="21"/>
              </w:rPr>
              <w:t>0.9449</w:t>
            </w:r>
          </w:p>
        </w:tc>
      </w:tr>
      <w:tr w:rsidR="00B33C93" w:rsidRPr="00F4238F" w14:paraId="51711DFA" w14:textId="77777777" w:rsidTr="00D75CCC">
        <w:trPr>
          <w:trHeight w:val="20"/>
          <w:jc w:val="center"/>
        </w:trPr>
        <w:tc>
          <w:tcPr>
            <w:tcW w:w="49.65pt" w:type="dxa"/>
            <w:vMerge/>
            <w:shd w:val="clear" w:color="auto" w:fill="auto"/>
            <w:vAlign w:val="center"/>
          </w:tcPr>
          <w:p w14:paraId="287D9A9B" w14:textId="4DB2017A" w:rsidR="00B33C93" w:rsidRPr="00C42AC7" w:rsidRDefault="00B33C93" w:rsidP="00B33C93">
            <w:pPr>
              <w:jc w:val="center"/>
              <w:rPr>
                <w:sz w:val="21"/>
                <w:szCs w:val="21"/>
              </w:rPr>
            </w:pPr>
          </w:p>
        </w:tc>
        <w:tc>
          <w:tcPr>
            <w:tcW w:w="85.05pt" w:type="dxa"/>
            <w:shd w:val="clear" w:color="auto" w:fill="auto"/>
          </w:tcPr>
          <w:p w14:paraId="75A0E447" w14:textId="1F0EFEE7" w:rsidR="00B33C93" w:rsidRPr="00F4238F" w:rsidRDefault="00B33C93" w:rsidP="00B33C93">
            <w:pPr>
              <w:jc w:val="center"/>
              <w:rPr>
                <w:iCs/>
                <w:sz w:val="21"/>
                <w:szCs w:val="21"/>
              </w:rPr>
            </w:pPr>
            <w:r w:rsidRPr="00F4238F">
              <w:rPr>
                <w:iCs/>
                <w:sz w:val="21"/>
                <w:szCs w:val="21"/>
              </w:rPr>
              <w:t>A</w:t>
            </w:r>
            <w:r w:rsidRPr="00D75CCC">
              <w:rPr>
                <w:iCs/>
                <w:sz w:val="21"/>
                <w:szCs w:val="21"/>
                <w:vertAlign w:val="superscript"/>
              </w:rPr>
              <w:t>2</w:t>
            </w:r>
            <w:r w:rsidRPr="00F4238F">
              <w:rPr>
                <w:iCs/>
                <w:sz w:val="21"/>
                <w:szCs w:val="21"/>
              </w:rPr>
              <w:t>F-M</w:t>
            </w:r>
          </w:p>
        </w:tc>
        <w:tc>
          <w:tcPr>
            <w:tcW w:w="42.50pt" w:type="dxa"/>
            <w:vAlign w:val="bottom"/>
          </w:tcPr>
          <w:p w14:paraId="38626BEF" w14:textId="1D55AEA0" w:rsidR="00B33C93" w:rsidRPr="00F4238F" w:rsidRDefault="00B33C93" w:rsidP="00B33C93">
            <w:pPr>
              <w:jc w:val="center"/>
              <w:rPr>
                <w:iCs/>
                <w:sz w:val="21"/>
                <w:szCs w:val="21"/>
              </w:rPr>
            </w:pPr>
            <w:r w:rsidRPr="00F4238F">
              <w:rPr>
                <w:iCs/>
                <w:sz w:val="21"/>
                <w:szCs w:val="21"/>
              </w:rPr>
              <w:t>1003K</w:t>
            </w:r>
          </w:p>
        </w:tc>
        <w:tc>
          <w:tcPr>
            <w:tcW w:w="42.55pt" w:type="dxa"/>
            <w:tcBorders>
              <w:start w:val="nil"/>
              <w:bottom w:val="nil"/>
              <w:end w:val="nil"/>
            </w:tcBorders>
            <w:shd w:val="clear" w:color="auto" w:fill="auto"/>
            <w:vAlign w:val="bottom"/>
          </w:tcPr>
          <w:p w14:paraId="32D37848" w14:textId="7B18E745" w:rsidR="00B33C93" w:rsidRPr="00F4238F" w:rsidRDefault="00B33C93" w:rsidP="00B33C93">
            <w:pPr>
              <w:jc w:val="center"/>
              <w:rPr>
                <w:iCs/>
                <w:sz w:val="21"/>
                <w:szCs w:val="21"/>
              </w:rPr>
            </w:pPr>
            <w:r w:rsidRPr="00F4238F">
              <w:rPr>
                <w:iCs/>
                <w:sz w:val="21"/>
                <w:szCs w:val="21"/>
              </w:rPr>
              <w:t>0.9278</w:t>
            </w:r>
          </w:p>
        </w:tc>
        <w:tc>
          <w:tcPr>
            <w:tcW w:w="42.50pt" w:type="dxa"/>
            <w:tcBorders>
              <w:start w:val="nil"/>
              <w:bottom w:val="nil"/>
              <w:end w:val="nil"/>
            </w:tcBorders>
            <w:shd w:val="clear" w:color="auto" w:fill="auto"/>
            <w:vAlign w:val="bottom"/>
          </w:tcPr>
          <w:p w14:paraId="75BA2E6E" w14:textId="056D3649" w:rsidR="00B33C93" w:rsidRPr="00F4238F" w:rsidRDefault="00B33C93" w:rsidP="00B33C93">
            <w:pPr>
              <w:jc w:val="center"/>
              <w:rPr>
                <w:iCs/>
                <w:sz w:val="21"/>
                <w:szCs w:val="21"/>
              </w:rPr>
            </w:pPr>
            <w:r w:rsidRPr="00F4238F">
              <w:rPr>
                <w:iCs/>
                <w:sz w:val="21"/>
                <w:szCs w:val="21"/>
              </w:rPr>
              <w:t>0.8427</w:t>
            </w:r>
          </w:p>
        </w:tc>
        <w:tc>
          <w:tcPr>
            <w:tcW w:w="50.10pt" w:type="dxa"/>
            <w:tcBorders>
              <w:start w:val="nil"/>
              <w:bottom w:val="nil"/>
              <w:end w:val="nil"/>
            </w:tcBorders>
            <w:shd w:val="clear" w:color="auto" w:fill="auto"/>
            <w:vAlign w:val="bottom"/>
          </w:tcPr>
          <w:p w14:paraId="02942EB8" w14:textId="49C83781" w:rsidR="00B33C93" w:rsidRPr="00F4238F" w:rsidRDefault="00B33C93" w:rsidP="00B33C93">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09D10CF5" w14:textId="2106376B" w:rsidR="00B33C93" w:rsidRPr="00F4238F" w:rsidRDefault="00B33C93" w:rsidP="00B33C93">
            <w:pPr>
              <w:jc w:val="center"/>
              <w:rPr>
                <w:iCs/>
                <w:sz w:val="21"/>
                <w:szCs w:val="21"/>
              </w:rPr>
            </w:pPr>
            <w:r w:rsidRPr="00F4238F">
              <w:rPr>
                <w:iCs/>
                <w:sz w:val="21"/>
                <w:szCs w:val="21"/>
              </w:rPr>
              <w:t>0.8546</w:t>
            </w:r>
          </w:p>
        </w:tc>
        <w:tc>
          <w:tcPr>
            <w:tcW w:w="59.25pt" w:type="dxa"/>
            <w:tcBorders>
              <w:start w:val="nil"/>
              <w:bottom w:val="nil"/>
              <w:end w:val="nil"/>
            </w:tcBorders>
            <w:shd w:val="clear" w:color="auto" w:fill="auto"/>
            <w:vAlign w:val="bottom"/>
          </w:tcPr>
          <w:p w14:paraId="33EACAC1" w14:textId="0688B866" w:rsidR="00B33C93" w:rsidRPr="00F4238F" w:rsidRDefault="00B33C93" w:rsidP="00B33C93">
            <w:pPr>
              <w:jc w:val="center"/>
              <w:rPr>
                <w:iCs/>
                <w:sz w:val="21"/>
                <w:szCs w:val="21"/>
              </w:rPr>
            </w:pPr>
            <w:r w:rsidRPr="00F4238F">
              <w:rPr>
                <w:iCs/>
                <w:sz w:val="21"/>
                <w:szCs w:val="21"/>
              </w:rPr>
              <w:t>0.9453</w:t>
            </w:r>
          </w:p>
        </w:tc>
      </w:tr>
      <w:tr w:rsidR="00B33C93" w:rsidRPr="00F4238F" w14:paraId="7F2A714A" w14:textId="77777777" w:rsidTr="00D75CCC">
        <w:trPr>
          <w:trHeight w:val="20"/>
          <w:jc w:val="center"/>
        </w:trPr>
        <w:tc>
          <w:tcPr>
            <w:tcW w:w="49.65pt" w:type="dxa"/>
            <w:vMerge/>
            <w:shd w:val="clear" w:color="auto" w:fill="auto"/>
            <w:vAlign w:val="center"/>
          </w:tcPr>
          <w:p w14:paraId="558C64F2" w14:textId="2D44BF99" w:rsidR="00B33C93" w:rsidRPr="00C42AC7" w:rsidRDefault="00B33C93" w:rsidP="00B33C93">
            <w:pPr>
              <w:jc w:val="center"/>
              <w:rPr>
                <w:sz w:val="21"/>
                <w:szCs w:val="21"/>
              </w:rPr>
            </w:pPr>
          </w:p>
        </w:tc>
        <w:tc>
          <w:tcPr>
            <w:tcW w:w="85.05pt" w:type="dxa"/>
            <w:shd w:val="clear" w:color="auto" w:fill="auto"/>
          </w:tcPr>
          <w:p w14:paraId="06098AEF" w14:textId="76CA0138" w:rsidR="00B33C93" w:rsidRPr="00846633" w:rsidRDefault="00B33C93" w:rsidP="00B33C93">
            <w:pPr>
              <w:jc w:val="center"/>
              <w:rPr>
                <w:iCs/>
                <w:sz w:val="21"/>
                <w:szCs w:val="21"/>
              </w:rPr>
            </w:pPr>
            <w:r w:rsidRPr="00F4238F">
              <w:rPr>
                <w:iCs/>
                <w:sz w:val="21"/>
                <w:szCs w:val="21"/>
              </w:rPr>
              <w:t>ACAN</w:t>
            </w:r>
          </w:p>
        </w:tc>
        <w:tc>
          <w:tcPr>
            <w:tcW w:w="42.50pt" w:type="dxa"/>
            <w:vAlign w:val="bottom"/>
          </w:tcPr>
          <w:p w14:paraId="37239F55" w14:textId="442294AD" w:rsidR="00B33C93" w:rsidRPr="00F4238F" w:rsidRDefault="00B33C93" w:rsidP="00B33C93">
            <w:pPr>
              <w:jc w:val="center"/>
              <w:rPr>
                <w:iCs/>
                <w:sz w:val="21"/>
                <w:szCs w:val="21"/>
              </w:rPr>
            </w:pPr>
            <w:r w:rsidRPr="00F4238F">
              <w:rPr>
                <w:iCs/>
                <w:sz w:val="21"/>
                <w:szCs w:val="21"/>
              </w:rPr>
              <w:t>1115K</w:t>
            </w:r>
          </w:p>
        </w:tc>
        <w:tc>
          <w:tcPr>
            <w:tcW w:w="42.55pt" w:type="dxa"/>
            <w:tcBorders>
              <w:start w:val="nil"/>
              <w:bottom w:val="nil"/>
              <w:end w:val="nil"/>
            </w:tcBorders>
            <w:shd w:val="clear" w:color="auto" w:fill="auto"/>
            <w:vAlign w:val="bottom"/>
          </w:tcPr>
          <w:p w14:paraId="6CA455AB" w14:textId="291195E2" w:rsidR="00B33C93" w:rsidRPr="00F4238F" w:rsidRDefault="00B33C93" w:rsidP="00B33C93">
            <w:pPr>
              <w:jc w:val="center"/>
              <w:rPr>
                <w:sz w:val="21"/>
                <w:szCs w:val="21"/>
              </w:rPr>
            </w:pPr>
            <w:r w:rsidRPr="00F4238F">
              <w:rPr>
                <w:iCs/>
                <w:sz w:val="21"/>
                <w:szCs w:val="21"/>
              </w:rPr>
              <w:t>0.9277</w:t>
            </w:r>
          </w:p>
        </w:tc>
        <w:tc>
          <w:tcPr>
            <w:tcW w:w="42.50pt" w:type="dxa"/>
            <w:tcBorders>
              <w:start w:val="nil"/>
              <w:bottom w:val="nil"/>
              <w:end w:val="nil"/>
            </w:tcBorders>
            <w:shd w:val="clear" w:color="auto" w:fill="auto"/>
            <w:vAlign w:val="bottom"/>
          </w:tcPr>
          <w:p w14:paraId="7777807F" w14:textId="4C034B2D" w:rsidR="00B33C93" w:rsidRPr="00F4238F" w:rsidRDefault="00B33C93" w:rsidP="00B33C93">
            <w:pPr>
              <w:jc w:val="center"/>
              <w:rPr>
                <w:sz w:val="21"/>
                <w:szCs w:val="21"/>
              </w:rPr>
            </w:pPr>
            <w:r w:rsidRPr="00F4238F">
              <w:rPr>
                <w:iCs/>
                <w:sz w:val="21"/>
                <w:szCs w:val="21"/>
              </w:rPr>
              <w:t>0.8435</w:t>
            </w:r>
          </w:p>
        </w:tc>
        <w:tc>
          <w:tcPr>
            <w:tcW w:w="50.10pt" w:type="dxa"/>
            <w:tcBorders>
              <w:start w:val="nil"/>
              <w:bottom w:val="nil"/>
              <w:end w:val="nil"/>
            </w:tcBorders>
            <w:shd w:val="clear" w:color="auto" w:fill="auto"/>
            <w:vAlign w:val="bottom"/>
          </w:tcPr>
          <w:p w14:paraId="3E89803F" w14:textId="6ADCA7F0" w:rsidR="00B33C93" w:rsidRPr="00F4238F" w:rsidRDefault="00B33C93" w:rsidP="00B33C93">
            <w:pPr>
              <w:jc w:val="center"/>
              <w:rPr>
                <w:sz w:val="21"/>
                <w:szCs w:val="21"/>
              </w:rPr>
            </w:pPr>
            <w:r w:rsidRPr="00F4238F">
              <w:rPr>
                <w:iCs/>
                <w:sz w:val="21"/>
                <w:szCs w:val="21"/>
              </w:rPr>
              <w:t>0.8055</w:t>
            </w:r>
          </w:p>
        </w:tc>
        <w:tc>
          <w:tcPr>
            <w:tcW w:w="59.25pt" w:type="dxa"/>
            <w:tcBorders>
              <w:start w:val="nil"/>
              <w:bottom w:val="nil"/>
              <w:end w:val="nil"/>
            </w:tcBorders>
            <w:shd w:val="clear" w:color="auto" w:fill="auto"/>
            <w:vAlign w:val="bottom"/>
          </w:tcPr>
          <w:p w14:paraId="3C09D152" w14:textId="233A2034" w:rsidR="00B33C93" w:rsidRPr="00F4238F" w:rsidRDefault="00B33C93" w:rsidP="00B33C93">
            <w:pPr>
              <w:jc w:val="center"/>
              <w:rPr>
                <w:sz w:val="21"/>
                <w:szCs w:val="21"/>
              </w:rPr>
            </w:pPr>
            <w:r w:rsidRPr="00F4238F">
              <w:rPr>
                <w:iCs/>
                <w:sz w:val="21"/>
                <w:szCs w:val="21"/>
              </w:rPr>
              <w:t>0.8550</w:t>
            </w:r>
          </w:p>
        </w:tc>
        <w:tc>
          <w:tcPr>
            <w:tcW w:w="59.25pt" w:type="dxa"/>
            <w:tcBorders>
              <w:start w:val="nil"/>
              <w:bottom w:val="nil"/>
              <w:end w:val="nil"/>
            </w:tcBorders>
            <w:shd w:val="clear" w:color="auto" w:fill="auto"/>
            <w:vAlign w:val="bottom"/>
          </w:tcPr>
          <w:p w14:paraId="5FB007DC" w14:textId="730FF971" w:rsidR="00B33C93" w:rsidRPr="00F4238F" w:rsidRDefault="00B33C93" w:rsidP="00B33C93">
            <w:pPr>
              <w:jc w:val="center"/>
              <w:rPr>
                <w:sz w:val="21"/>
                <w:szCs w:val="21"/>
              </w:rPr>
            </w:pPr>
            <w:r w:rsidRPr="00F4238F">
              <w:rPr>
                <w:iCs/>
                <w:sz w:val="21"/>
                <w:szCs w:val="21"/>
              </w:rPr>
              <w:t>0.9447</w:t>
            </w:r>
          </w:p>
        </w:tc>
      </w:tr>
      <w:tr w:rsidR="00B33C93" w:rsidRPr="00F4238F" w14:paraId="7F8E3D30" w14:textId="77777777" w:rsidTr="00F0237D">
        <w:trPr>
          <w:trHeight w:val="20"/>
          <w:jc w:val="center"/>
        </w:trPr>
        <w:tc>
          <w:tcPr>
            <w:tcW w:w="49.65pt" w:type="dxa"/>
            <w:vMerge/>
            <w:shd w:val="clear" w:color="auto" w:fill="auto"/>
          </w:tcPr>
          <w:p w14:paraId="1A491314" w14:textId="77777777" w:rsidR="00B33C93" w:rsidRPr="00F4238F" w:rsidRDefault="00B33C93" w:rsidP="00B33C93">
            <w:pPr>
              <w:jc w:val="center"/>
              <w:rPr>
                <w:sz w:val="21"/>
                <w:szCs w:val="21"/>
              </w:rPr>
            </w:pPr>
          </w:p>
        </w:tc>
        <w:tc>
          <w:tcPr>
            <w:tcW w:w="85.05pt" w:type="dxa"/>
            <w:shd w:val="clear" w:color="auto" w:fill="auto"/>
          </w:tcPr>
          <w:p w14:paraId="006DAF06" w14:textId="4CD625B5" w:rsidR="00B33C93" w:rsidRPr="00F4238F" w:rsidRDefault="00B33C93" w:rsidP="00B33C93">
            <w:pPr>
              <w:jc w:val="center"/>
              <w:rPr>
                <w:sz w:val="21"/>
                <w:szCs w:val="21"/>
              </w:rPr>
            </w:pPr>
            <w:proofErr w:type="spellStart"/>
            <w:r w:rsidRPr="00F4238F">
              <w:rPr>
                <w:iCs/>
                <w:sz w:val="21"/>
                <w:szCs w:val="21"/>
              </w:rPr>
              <w:t>LatticeNet</w:t>
            </w:r>
            <w:proofErr w:type="spellEnd"/>
          </w:p>
        </w:tc>
        <w:tc>
          <w:tcPr>
            <w:tcW w:w="42.50pt" w:type="dxa"/>
            <w:vAlign w:val="bottom"/>
          </w:tcPr>
          <w:p w14:paraId="0AE03AF8" w14:textId="6F07C6EA" w:rsidR="00B33C93" w:rsidRPr="00F4238F" w:rsidRDefault="00B33C93" w:rsidP="00B33C93">
            <w:pPr>
              <w:jc w:val="center"/>
              <w:rPr>
                <w:iCs/>
                <w:sz w:val="21"/>
                <w:szCs w:val="21"/>
              </w:rPr>
            </w:pPr>
            <w:r w:rsidRPr="00F4238F">
              <w:rPr>
                <w:iCs/>
                <w:sz w:val="21"/>
                <w:szCs w:val="21"/>
              </w:rPr>
              <w:t>765K</w:t>
            </w:r>
          </w:p>
        </w:tc>
        <w:tc>
          <w:tcPr>
            <w:tcW w:w="42.55pt" w:type="dxa"/>
            <w:tcBorders>
              <w:top w:val="nil"/>
              <w:start w:val="nil"/>
              <w:bottom w:val="nil"/>
              <w:end w:val="nil"/>
            </w:tcBorders>
            <w:shd w:val="clear" w:color="auto" w:fill="auto"/>
            <w:vAlign w:val="bottom"/>
          </w:tcPr>
          <w:p w14:paraId="57430200" w14:textId="4239EDB6" w:rsidR="00B33C93" w:rsidRPr="00F4238F" w:rsidRDefault="00B33C93" w:rsidP="00B33C93">
            <w:pPr>
              <w:jc w:val="center"/>
              <w:rPr>
                <w:sz w:val="21"/>
                <w:szCs w:val="21"/>
              </w:rPr>
            </w:pPr>
            <w:r w:rsidRPr="00F4238F">
              <w:rPr>
                <w:iCs/>
                <w:sz w:val="21"/>
                <w:szCs w:val="21"/>
              </w:rPr>
              <w:t>0.9272</w:t>
            </w:r>
          </w:p>
        </w:tc>
        <w:tc>
          <w:tcPr>
            <w:tcW w:w="42.50pt" w:type="dxa"/>
            <w:tcBorders>
              <w:top w:val="nil"/>
              <w:start w:val="nil"/>
              <w:bottom w:val="nil"/>
              <w:end w:val="nil"/>
            </w:tcBorders>
            <w:shd w:val="clear" w:color="auto" w:fill="auto"/>
            <w:vAlign w:val="bottom"/>
          </w:tcPr>
          <w:p w14:paraId="40B0B166" w14:textId="04CCF56E" w:rsidR="00B33C93" w:rsidRPr="00F4238F" w:rsidRDefault="00B33C93" w:rsidP="00B33C93">
            <w:pPr>
              <w:jc w:val="center"/>
              <w:rPr>
                <w:sz w:val="21"/>
                <w:szCs w:val="21"/>
              </w:rPr>
            </w:pPr>
            <w:r w:rsidRPr="00F4238F">
              <w:rPr>
                <w:iCs/>
                <w:sz w:val="21"/>
                <w:szCs w:val="21"/>
              </w:rPr>
              <w:t>0.8416</w:t>
            </w:r>
          </w:p>
        </w:tc>
        <w:tc>
          <w:tcPr>
            <w:tcW w:w="50.10pt" w:type="dxa"/>
            <w:tcBorders>
              <w:top w:val="nil"/>
              <w:start w:val="nil"/>
              <w:bottom w:val="nil"/>
              <w:end w:val="nil"/>
            </w:tcBorders>
            <w:shd w:val="clear" w:color="auto" w:fill="auto"/>
            <w:vAlign w:val="bottom"/>
          </w:tcPr>
          <w:p w14:paraId="55926DB8" w14:textId="28710207" w:rsidR="00B33C93" w:rsidRPr="00F4238F" w:rsidRDefault="00B33C93" w:rsidP="00B33C93">
            <w:pPr>
              <w:jc w:val="center"/>
              <w:rPr>
                <w:sz w:val="21"/>
                <w:szCs w:val="21"/>
              </w:rPr>
            </w:pPr>
            <w:r w:rsidRPr="00F4238F">
              <w:rPr>
                <w:iCs/>
                <w:sz w:val="21"/>
                <w:szCs w:val="21"/>
              </w:rPr>
              <w:t>0.8049</w:t>
            </w:r>
          </w:p>
        </w:tc>
        <w:tc>
          <w:tcPr>
            <w:tcW w:w="59.25pt" w:type="dxa"/>
            <w:tcBorders>
              <w:top w:val="nil"/>
              <w:start w:val="nil"/>
              <w:bottom w:val="nil"/>
              <w:end w:val="nil"/>
            </w:tcBorders>
            <w:shd w:val="clear" w:color="auto" w:fill="auto"/>
            <w:vAlign w:val="bottom"/>
          </w:tcPr>
          <w:p w14:paraId="6D88199C" w14:textId="2A7858AF" w:rsidR="00B33C93" w:rsidRPr="00F4238F" w:rsidRDefault="00B33C93" w:rsidP="00B33C93">
            <w:pPr>
              <w:jc w:val="center"/>
              <w:rPr>
                <w:sz w:val="21"/>
                <w:szCs w:val="21"/>
              </w:rPr>
            </w:pPr>
            <w:r w:rsidRPr="00F4238F">
              <w:rPr>
                <w:iCs/>
                <w:sz w:val="21"/>
                <w:szCs w:val="21"/>
              </w:rPr>
              <w:t>0.8513</w:t>
            </w:r>
          </w:p>
        </w:tc>
        <w:tc>
          <w:tcPr>
            <w:tcW w:w="59.25pt" w:type="dxa"/>
            <w:tcBorders>
              <w:top w:val="nil"/>
              <w:start w:val="nil"/>
              <w:bottom w:val="nil"/>
              <w:end w:val="nil"/>
            </w:tcBorders>
            <w:shd w:val="clear" w:color="auto" w:fill="auto"/>
            <w:vAlign w:val="bottom"/>
          </w:tcPr>
          <w:p w14:paraId="194B79D9" w14:textId="1B5138D1" w:rsidR="00B33C93" w:rsidRPr="00F4238F" w:rsidRDefault="00B33C93" w:rsidP="00B33C93">
            <w:pPr>
              <w:jc w:val="center"/>
              <w:rPr>
                <w:sz w:val="21"/>
                <w:szCs w:val="21"/>
              </w:rPr>
            </w:pPr>
            <w:r w:rsidRPr="00F4238F">
              <w:rPr>
                <w:iCs/>
                <w:sz w:val="21"/>
                <w:szCs w:val="21"/>
              </w:rPr>
              <w:t>0.9442</w:t>
            </w:r>
          </w:p>
        </w:tc>
      </w:tr>
      <w:tr w:rsidR="00B33C93" w:rsidRPr="00F4238F" w14:paraId="2E3B0AE2" w14:textId="77777777" w:rsidTr="00F0237D">
        <w:trPr>
          <w:trHeight w:val="20"/>
          <w:jc w:val="center"/>
        </w:trPr>
        <w:tc>
          <w:tcPr>
            <w:tcW w:w="49.65pt" w:type="dxa"/>
            <w:vMerge/>
            <w:shd w:val="clear" w:color="auto" w:fill="auto"/>
          </w:tcPr>
          <w:p w14:paraId="0ECE65F5" w14:textId="77777777" w:rsidR="00B33C93" w:rsidRPr="00F4238F" w:rsidRDefault="00B33C93" w:rsidP="00B33C93">
            <w:pPr>
              <w:jc w:val="center"/>
              <w:rPr>
                <w:sz w:val="21"/>
                <w:szCs w:val="21"/>
              </w:rPr>
            </w:pPr>
          </w:p>
        </w:tc>
        <w:tc>
          <w:tcPr>
            <w:tcW w:w="85.05pt" w:type="dxa"/>
            <w:shd w:val="clear" w:color="auto" w:fill="auto"/>
          </w:tcPr>
          <w:p w14:paraId="1F2A23E0" w14:textId="356219AB" w:rsidR="00B33C93" w:rsidRPr="00F4238F" w:rsidRDefault="00B33C93" w:rsidP="00B33C93">
            <w:pPr>
              <w:jc w:val="center"/>
              <w:rPr>
                <w:sz w:val="21"/>
                <w:szCs w:val="21"/>
              </w:rPr>
            </w:pPr>
            <w:r w:rsidRPr="00F4238F">
              <w:rPr>
                <w:iCs/>
                <w:sz w:val="21"/>
                <w:szCs w:val="21"/>
              </w:rPr>
              <w:t>AWSRN-M</w:t>
            </w:r>
          </w:p>
        </w:tc>
        <w:tc>
          <w:tcPr>
            <w:tcW w:w="42.50pt" w:type="dxa"/>
            <w:vAlign w:val="bottom"/>
          </w:tcPr>
          <w:p w14:paraId="2EAF00DF" w14:textId="27D9505D" w:rsidR="00B33C93" w:rsidRPr="00F4238F" w:rsidRDefault="00B33C93" w:rsidP="00B33C93">
            <w:pPr>
              <w:jc w:val="center"/>
              <w:rPr>
                <w:iCs/>
                <w:sz w:val="21"/>
                <w:szCs w:val="21"/>
              </w:rPr>
            </w:pPr>
            <w:r w:rsidRPr="00F4238F">
              <w:rPr>
                <w:iCs/>
                <w:sz w:val="21"/>
                <w:szCs w:val="21"/>
              </w:rPr>
              <w:t>1143K</w:t>
            </w:r>
          </w:p>
        </w:tc>
        <w:tc>
          <w:tcPr>
            <w:tcW w:w="42.55pt" w:type="dxa"/>
            <w:tcBorders>
              <w:top w:val="nil"/>
              <w:start w:val="nil"/>
              <w:bottom w:val="nil"/>
              <w:end w:val="nil"/>
            </w:tcBorders>
            <w:shd w:val="clear" w:color="auto" w:fill="auto"/>
            <w:vAlign w:val="bottom"/>
          </w:tcPr>
          <w:p w14:paraId="0AC14335" w14:textId="5740427A" w:rsidR="00B33C93" w:rsidRPr="00F4238F" w:rsidRDefault="00B33C93" w:rsidP="00B33C93">
            <w:pPr>
              <w:jc w:val="center"/>
              <w:rPr>
                <w:sz w:val="21"/>
                <w:szCs w:val="21"/>
              </w:rPr>
            </w:pPr>
            <w:r w:rsidRPr="00F4238F">
              <w:rPr>
                <w:iCs/>
                <w:sz w:val="21"/>
                <w:szCs w:val="21"/>
              </w:rPr>
              <w:t>0.9275</w:t>
            </w:r>
          </w:p>
        </w:tc>
        <w:tc>
          <w:tcPr>
            <w:tcW w:w="42.50pt" w:type="dxa"/>
            <w:tcBorders>
              <w:top w:val="nil"/>
              <w:start w:val="nil"/>
              <w:bottom w:val="nil"/>
              <w:end w:val="nil"/>
            </w:tcBorders>
            <w:shd w:val="clear" w:color="auto" w:fill="auto"/>
            <w:vAlign w:val="bottom"/>
          </w:tcPr>
          <w:p w14:paraId="333BF3B7" w14:textId="46D26917" w:rsidR="00B33C93" w:rsidRPr="00F4238F" w:rsidRDefault="00B33C93" w:rsidP="00B33C93">
            <w:pPr>
              <w:jc w:val="center"/>
              <w:rPr>
                <w:sz w:val="21"/>
                <w:szCs w:val="21"/>
              </w:rPr>
            </w:pPr>
            <w:r w:rsidRPr="00F4238F">
              <w:rPr>
                <w:iCs/>
                <w:sz w:val="21"/>
                <w:szCs w:val="21"/>
              </w:rPr>
              <w:t>0.8419</w:t>
            </w:r>
          </w:p>
        </w:tc>
        <w:tc>
          <w:tcPr>
            <w:tcW w:w="50.10pt" w:type="dxa"/>
            <w:tcBorders>
              <w:top w:val="nil"/>
              <w:start w:val="nil"/>
              <w:bottom w:val="nil"/>
              <w:end w:val="nil"/>
            </w:tcBorders>
            <w:shd w:val="clear" w:color="auto" w:fill="auto"/>
            <w:vAlign w:val="bottom"/>
          </w:tcPr>
          <w:p w14:paraId="1E017472" w14:textId="24018859" w:rsidR="00B33C93" w:rsidRPr="00F4238F" w:rsidRDefault="00B33C93" w:rsidP="00B33C93">
            <w:pPr>
              <w:jc w:val="center"/>
              <w:rPr>
                <w:sz w:val="21"/>
                <w:szCs w:val="21"/>
              </w:rPr>
            </w:pPr>
            <w:r w:rsidRPr="00F4238F">
              <w:rPr>
                <w:iCs/>
                <w:sz w:val="21"/>
                <w:szCs w:val="21"/>
              </w:rPr>
              <w:t>0.8059</w:t>
            </w:r>
          </w:p>
        </w:tc>
        <w:tc>
          <w:tcPr>
            <w:tcW w:w="59.25pt" w:type="dxa"/>
            <w:tcBorders>
              <w:top w:val="nil"/>
              <w:start w:val="nil"/>
              <w:bottom w:val="nil"/>
              <w:end w:val="nil"/>
            </w:tcBorders>
            <w:shd w:val="clear" w:color="auto" w:fill="auto"/>
            <w:vAlign w:val="bottom"/>
          </w:tcPr>
          <w:p w14:paraId="38DCFF66" w14:textId="32BA9F88" w:rsidR="00B33C93" w:rsidRPr="00F4238F" w:rsidRDefault="00B33C93" w:rsidP="00B33C93">
            <w:pPr>
              <w:jc w:val="center"/>
              <w:rPr>
                <w:sz w:val="21"/>
                <w:szCs w:val="21"/>
              </w:rPr>
            </w:pPr>
            <w:r w:rsidRPr="00F4238F">
              <w:rPr>
                <w:iCs/>
                <w:sz w:val="21"/>
                <w:szCs w:val="21"/>
              </w:rPr>
              <w:t>0.8545</w:t>
            </w:r>
          </w:p>
        </w:tc>
        <w:tc>
          <w:tcPr>
            <w:tcW w:w="59.25pt" w:type="dxa"/>
            <w:tcBorders>
              <w:top w:val="nil"/>
              <w:start w:val="nil"/>
              <w:bottom w:val="nil"/>
              <w:end w:val="nil"/>
            </w:tcBorders>
            <w:shd w:val="clear" w:color="auto" w:fill="auto"/>
            <w:vAlign w:val="bottom"/>
          </w:tcPr>
          <w:p w14:paraId="113EB88F" w14:textId="20B2359F" w:rsidR="00B33C93" w:rsidRPr="00F4238F" w:rsidRDefault="00B33C93" w:rsidP="00B33C93">
            <w:pPr>
              <w:jc w:val="center"/>
              <w:rPr>
                <w:sz w:val="21"/>
                <w:szCs w:val="21"/>
              </w:rPr>
            </w:pPr>
            <w:r w:rsidRPr="00F4238F">
              <w:rPr>
                <w:iCs/>
                <w:sz w:val="21"/>
                <w:szCs w:val="21"/>
              </w:rPr>
              <w:t>0.9450</w:t>
            </w:r>
          </w:p>
        </w:tc>
      </w:tr>
      <w:tr w:rsidR="00B33C93" w:rsidRPr="00F4238F" w14:paraId="6F1AE0B1" w14:textId="77777777" w:rsidTr="00F0237D">
        <w:trPr>
          <w:trHeight w:val="20"/>
          <w:jc w:val="center"/>
        </w:trPr>
        <w:tc>
          <w:tcPr>
            <w:tcW w:w="49.65pt" w:type="dxa"/>
            <w:vMerge/>
            <w:shd w:val="clear" w:color="auto" w:fill="auto"/>
          </w:tcPr>
          <w:p w14:paraId="2A1D5E23" w14:textId="77777777" w:rsidR="00B33C93" w:rsidRPr="00F4238F" w:rsidRDefault="00B33C93" w:rsidP="00B33C93">
            <w:pPr>
              <w:jc w:val="center"/>
              <w:rPr>
                <w:sz w:val="21"/>
                <w:szCs w:val="21"/>
              </w:rPr>
            </w:pPr>
          </w:p>
        </w:tc>
        <w:tc>
          <w:tcPr>
            <w:tcW w:w="85.05pt" w:type="dxa"/>
            <w:shd w:val="clear" w:color="auto" w:fill="auto"/>
          </w:tcPr>
          <w:p w14:paraId="43B13CFB" w14:textId="3042C65A" w:rsidR="00B33C93" w:rsidRPr="00F4238F" w:rsidRDefault="00B33C93" w:rsidP="00B33C93">
            <w:pPr>
              <w:jc w:val="center"/>
              <w:rPr>
                <w:sz w:val="21"/>
                <w:szCs w:val="21"/>
              </w:rPr>
            </w:pPr>
            <w:r w:rsidRPr="00F4238F">
              <w:rPr>
                <w:iCs/>
                <w:sz w:val="21"/>
                <w:szCs w:val="21"/>
              </w:rPr>
              <w:t>MAFFSRN-L</w:t>
            </w:r>
          </w:p>
        </w:tc>
        <w:tc>
          <w:tcPr>
            <w:tcW w:w="42.50pt" w:type="dxa"/>
            <w:vAlign w:val="center"/>
          </w:tcPr>
          <w:p w14:paraId="017D41FA" w14:textId="468813A6" w:rsidR="00B33C93" w:rsidRPr="00F4238F" w:rsidRDefault="00B33C93" w:rsidP="00B33C93">
            <w:pPr>
              <w:jc w:val="center"/>
              <w:rPr>
                <w:iCs/>
                <w:sz w:val="21"/>
                <w:szCs w:val="21"/>
              </w:rPr>
            </w:pPr>
            <w:r w:rsidRPr="00F4238F">
              <w:rPr>
                <w:iCs/>
                <w:sz w:val="21"/>
                <w:szCs w:val="21"/>
              </w:rPr>
              <w:t>807K</w:t>
            </w:r>
          </w:p>
        </w:tc>
        <w:tc>
          <w:tcPr>
            <w:tcW w:w="42.55pt" w:type="dxa"/>
            <w:tcBorders>
              <w:top w:val="nil"/>
              <w:start w:val="nil"/>
              <w:bottom w:val="nil"/>
              <w:end w:val="nil"/>
            </w:tcBorders>
            <w:shd w:val="clear" w:color="auto" w:fill="auto"/>
          </w:tcPr>
          <w:p w14:paraId="3D58D0AA" w14:textId="1615908C" w:rsidR="00B33C93" w:rsidRPr="00F4238F" w:rsidRDefault="00B33C93" w:rsidP="00B33C93">
            <w:pPr>
              <w:jc w:val="center"/>
              <w:rPr>
                <w:sz w:val="21"/>
                <w:szCs w:val="21"/>
              </w:rPr>
            </w:pPr>
            <w:r w:rsidRPr="00F4238F">
              <w:rPr>
                <w:iCs/>
                <w:sz w:val="21"/>
                <w:szCs w:val="21"/>
              </w:rPr>
              <w:t xml:space="preserve">0.9277 </w:t>
            </w:r>
          </w:p>
        </w:tc>
        <w:tc>
          <w:tcPr>
            <w:tcW w:w="42.50pt" w:type="dxa"/>
            <w:tcBorders>
              <w:top w:val="nil"/>
              <w:start w:val="nil"/>
              <w:bottom w:val="nil"/>
              <w:end w:val="nil"/>
            </w:tcBorders>
            <w:shd w:val="clear" w:color="auto" w:fill="auto"/>
          </w:tcPr>
          <w:p w14:paraId="1349D01F" w14:textId="28A17854" w:rsidR="00B33C93" w:rsidRPr="00F4238F" w:rsidRDefault="00B33C93" w:rsidP="00B33C93">
            <w:pPr>
              <w:jc w:val="center"/>
              <w:rPr>
                <w:sz w:val="21"/>
                <w:szCs w:val="21"/>
              </w:rPr>
            </w:pPr>
            <w:r w:rsidRPr="00F4238F">
              <w:rPr>
                <w:iCs/>
                <w:sz w:val="21"/>
                <w:szCs w:val="21"/>
              </w:rPr>
              <w:t xml:space="preserve">0.8432 </w:t>
            </w:r>
          </w:p>
        </w:tc>
        <w:tc>
          <w:tcPr>
            <w:tcW w:w="50.10pt" w:type="dxa"/>
            <w:tcBorders>
              <w:top w:val="nil"/>
              <w:start w:val="nil"/>
              <w:bottom w:val="nil"/>
              <w:end w:val="nil"/>
            </w:tcBorders>
            <w:shd w:val="clear" w:color="auto" w:fill="auto"/>
          </w:tcPr>
          <w:p w14:paraId="11C1E359" w14:textId="5D6BA755" w:rsidR="00B33C93" w:rsidRPr="00F4238F" w:rsidRDefault="00B33C93" w:rsidP="00B33C93">
            <w:pPr>
              <w:jc w:val="center"/>
              <w:rPr>
                <w:sz w:val="21"/>
                <w:szCs w:val="21"/>
              </w:rPr>
            </w:pPr>
            <w:r w:rsidRPr="00F4238F">
              <w:rPr>
                <w:iCs/>
                <w:sz w:val="21"/>
                <w:szCs w:val="21"/>
              </w:rPr>
              <w:t xml:space="preserve">0.8061 </w:t>
            </w:r>
          </w:p>
        </w:tc>
        <w:tc>
          <w:tcPr>
            <w:tcW w:w="59.25pt" w:type="dxa"/>
            <w:tcBorders>
              <w:top w:val="nil"/>
              <w:start w:val="nil"/>
              <w:bottom w:val="nil"/>
              <w:end w:val="nil"/>
            </w:tcBorders>
            <w:shd w:val="clear" w:color="auto" w:fill="auto"/>
          </w:tcPr>
          <w:p w14:paraId="563B75A4" w14:textId="311DCCC0" w:rsidR="00B33C93" w:rsidRPr="00F4238F" w:rsidRDefault="00B33C93" w:rsidP="00B33C93">
            <w:pPr>
              <w:jc w:val="center"/>
              <w:rPr>
                <w:sz w:val="21"/>
                <w:szCs w:val="21"/>
              </w:rPr>
            </w:pPr>
            <w:r w:rsidRPr="00F4238F">
              <w:rPr>
                <w:iCs/>
                <w:sz w:val="21"/>
                <w:szCs w:val="21"/>
              </w:rPr>
              <w:t>0.8552</w:t>
            </w:r>
          </w:p>
        </w:tc>
        <w:tc>
          <w:tcPr>
            <w:tcW w:w="59.25pt" w:type="dxa"/>
            <w:tcBorders>
              <w:top w:val="nil"/>
              <w:start w:val="nil"/>
              <w:bottom w:val="nil"/>
              <w:end w:val="nil"/>
            </w:tcBorders>
            <w:shd w:val="clear" w:color="auto" w:fill="auto"/>
          </w:tcPr>
          <w:p w14:paraId="421D0A24" w14:textId="6BC916EC" w:rsidR="00B33C93" w:rsidRPr="00F4238F" w:rsidRDefault="00B33C93" w:rsidP="00B33C93">
            <w:pPr>
              <w:jc w:val="center"/>
              <w:rPr>
                <w:sz w:val="21"/>
                <w:szCs w:val="21"/>
              </w:rPr>
            </w:pPr>
            <w:r w:rsidRPr="00F4238F">
              <w:rPr>
                <w:iCs/>
                <w:sz w:val="21"/>
                <w:szCs w:val="21"/>
              </w:rPr>
              <w:t>-/-</w:t>
            </w:r>
          </w:p>
        </w:tc>
      </w:tr>
      <w:tr w:rsidR="00B33C93" w:rsidRPr="00F4238F" w14:paraId="1FDD4573" w14:textId="77777777" w:rsidTr="00F0237D">
        <w:trPr>
          <w:trHeight w:val="20"/>
          <w:jc w:val="center"/>
        </w:trPr>
        <w:tc>
          <w:tcPr>
            <w:tcW w:w="49.65pt" w:type="dxa"/>
            <w:vMerge/>
            <w:shd w:val="clear" w:color="auto" w:fill="auto"/>
          </w:tcPr>
          <w:p w14:paraId="76B849E4" w14:textId="77777777" w:rsidR="00B33C93" w:rsidRPr="00F4238F" w:rsidRDefault="00B33C93" w:rsidP="00B33C93">
            <w:pPr>
              <w:jc w:val="center"/>
              <w:rPr>
                <w:sz w:val="21"/>
                <w:szCs w:val="21"/>
              </w:rPr>
            </w:pPr>
          </w:p>
        </w:tc>
        <w:tc>
          <w:tcPr>
            <w:tcW w:w="85.05pt" w:type="dxa"/>
            <w:shd w:val="clear" w:color="auto" w:fill="auto"/>
          </w:tcPr>
          <w:p w14:paraId="16F7B19B" w14:textId="22CB588C" w:rsidR="00B33C93" w:rsidRPr="00F4238F" w:rsidRDefault="00B33C93" w:rsidP="00B33C93">
            <w:pPr>
              <w:jc w:val="center"/>
              <w:rPr>
                <w:iCs/>
                <w:sz w:val="21"/>
                <w:szCs w:val="21"/>
              </w:rPr>
            </w:pPr>
            <w:r w:rsidRPr="00F4238F">
              <w:rPr>
                <w:sz w:val="21"/>
                <w:szCs w:val="21"/>
              </w:rPr>
              <w:t>EMASRN</w:t>
            </w:r>
          </w:p>
        </w:tc>
        <w:tc>
          <w:tcPr>
            <w:tcW w:w="42.50pt" w:type="dxa"/>
            <w:vAlign w:val="center"/>
          </w:tcPr>
          <w:p w14:paraId="376551DD" w14:textId="6E10C773" w:rsidR="00B33C93" w:rsidRPr="00F4238F" w:rsidRDefault="00B33C93" w:rsidP="00B33C93">
            <w:pPr>
              <w:jc w:val="center"/>
              <w:rPr>
                <w:iCs/>
                <w:sz w:val="21"/>
                <w:szCs w:val="21"/>
              </w:rPr>
            </w:pPr>
            <w:r w:rsidRPr="00F4238F">
              <w:rPr>
                <w:iCs/>
                <w:sz w:val="21"/>
                <w:szCs w:val="21"/>
              </w:rPr>
              <w:t>437K</w:t>
            </w:r>
          </w:p>
        </w:tc>
        <w:tc>
          <w:tcPr>
            <w:tcW w:w="42.55pt" w:type="dxa"/>
            <w:tcBorders>
              <w:top w:val="nil"/>
              <w:start w:val="nil"/>
              <w:bottom w:val="nil"/>
              <w:end w:val="nil"/>
            </w:tcBorders>
            <w:shd w:val="clear" w:color="auto" w:fill="auto"/>
          </w:tcPr>
          <w:p w14:paraId="45025ADC" w14:textId="14C089C1" w:rsidR="00B33C93" w:rsidRPr="00F4238F" w:rsidRDefault="00B33C93" w:rsidP="00B33C93">
            <w:pPr>
              <w:jc w:val="center"/>
              <w:rPr>
                <w:iCs/>
                <w:sz w:val="21"/>
                <w:szCs w:val="21"/>
              </w:rPr>
            </w:pPr>
            <w:r w:rsidRPr="00F4238F">
              <w:rPr>
                <w:iCs/>
                <w:sz w:val="21"/>
                <w:szCs w:val="21"/>
              </w:rPr>
              <w:t>0.9264</w:t>
            </w:r>
          </w:p>
        </w:tc>
        <w:tc>
          <w:tcPr>
            <w:tcW w:w="42.50pt" w:type="dxa"/>
            <w:tcBorders>
              <w:top w:val="nil"/>
              <w:start w:val="nil"/>
              <w:bottom w:val="nil"/>
              <w:end w:val="nil"/>
            </w:tcBorders>
            <w:shd w:val="clear" w:color="auto" w:fill="auto"/>
          </w:tcPr>
          <w:p w14:paraId="06648005" w14:textId="39717812" w:rsidR="00B33C93" w:rsidRPr="00F4238F" w:rsidRDefault="00B33C93" w:rsidP="00B33C93">
            <w:pPr>
              <w:jc w:val="center"/>
              <w:rPr>
                <w:iCs/>
                <w:sz w:val="21"/>
                <w:szCs w:val="21"/>
              </w:rPr>
            </w:pPr>
            <w:r w:rsidRPr="00F4238F">
              <w:rPr>
                <w:iCs/>
                <w:sz w:val="21"/>
                <w:szCs w:val="21"/>
              </w:rPr>
              <w:t>0.8411</w:t>
            </w:r>
          </w:p>
        </w:tc>
        <w:tc>
          <w:tcPr>
            <w:tcW w:w="50.10pt" w:type="dxa"/>
            <w:tcBorders>
              <w:top w:val="nil"/>
              <w:start w:val="nil"/>
              <w:bottom w:val="nil"/>
              <w:end w:val="nil"/>
            </w:tcBorders>
            <w:shd w:val="clear" w:color="auto" w:fill="auto"/>
          </w:tcPr>
          <w:p w14:paraId="588FE7FA" w14:textId="511824E7" w:rsidR="00B33C93" w:rsidRPr="00F4238F" w:rsidRDefault="00B33C93" w:rsidP="00B33C93">
            <w:pPr>
              <w:jc w:val="center"/>
              <w:rPr>
                <w:iCs/>
                <w:sz w:val="21"/>
                <w:szCs w:val="21"/>
              </w:rPr>
            </w:pPr>
            <w:r w:rsidRPr="00F4238F">
              <w:rPr>
                <w:iCs/>
                <w:sz w:val="21"/>
                <w:szCs w:val="21"/>
              </w:rPr>
              <w:t>0.8035</w:t>
            </w:r>
          </w:p>
        </w:tc>
        <w:tc>
          <w:tcPr>
            <w:tcW w:w="59.25pt" w:type="dxa"/>
            <w:tcBorders>
              <w:top w:val="nil"/>
              <w:start w:val="nil"/>
              <w:bottom w:val="nil"/>
              <w:end w:val="nil"/>
            </w:tcBorders>
            <w:shd w:val="clear" w:color="auto" w:fill="auto"/>
          </w:tcPr>
          <w:p w14:paraId="23C34973" w14:textId="264C8E02" w:rsidR="00B33C93" w:rsidRPr="00F4238F" w:rsidRDefault="00B33C93" w:rsidP="00B33C93">
            <w:pPr>
              <w:jc w:val="center"/>
              <w:rPr>
                <w:iCs/>
                <w:sz w:val="21"/>
                <w:szCs w:val="21"/>
              </w:rPr>
            </w:pPr>
            <w:r w:rsidRPr="00F4238F">
              <w:rPr>
                <w:iCs/>
                <w:sz w:val="21"/>
                <w:szCs w:val="21"/>
              </w:rPr>
              <w:t>0.8493</w:t>
            </w:r>
          </w:p>
        </w:tc>
        <w:tc>
          <w:tcPr>
            <w:tcW w:w="59.25pt" w:type="dxa"/>
            <w:tcBorders>
              <w:top w:val="nil"/>
              <w:start w:val="nil"/>
              <w:bottom w:val="nil"/>
              <w:end w:val="nil"/>
            </w:tcBorders>
            <w:shd w:val="clear" w:color="auto" w:fill="auto"/>
          </w:tcPr>
          <w:p w14:paraId="15E57C46" w14:textId="61F09F44" w:rsidR="00B33C93" w:rsidRPr="00F4238F" w:rsidRDefault="00B33C93" w:rsidP="00B33C93">
            <w:pPr>
              <w:jc w:val="center"/>
              <w:rPr>
                <w:iCs/>
                <w:sz w:val="21"/>
                <w:szCs w:val="21"/>
              </w:rPr>
            </w:pPr>
            <w:r w:rsidRPr="00F4238F">
              <w:rPr>
                <w:iCs/>
                <w:sz w:val="21"/>
                <w:szCs w:val="21"/>
              </w:rPr>
              <w:t>0.9433</w:t>
            </w:r>
          </w:p>
        </w:tc>
      </w:tr>
      <w:tr w:rsidR="0083450F" w:rsidRPr="00F4238F" w14:paraId="74709DC8" w14:textId="77777777" w:rsidTr="00F0237D">
        <w:trPr>
          <w:trHeight w:val="20"/>
          <w:jc w:val="center"/>
        </w:trPr>
        <w:tc>
          <w:tcPr>
            <w:tcW w:w="49.65pt" w:type="dxa"/>
            <w:vMerge/>
            <w:shd w:val="clear" w:color="auto" w:fill="auto"/>
          </w:tcPr>
          <w:p w14:paraId="456FC28D" w14:textId="77777777" w:rsidR="0083450F" w:rsidRPr="00F4238F" w:rsidRDefault="0083450F" w:rsidP="00B33C93">
            <w:pPr>
              <w:jc w:val="center"/>
              <w:rPr>
                <w:sz w:val="21"/>
                <w:szCs w:val="21"/>
              </w:rPr>
            </w:pPr>
          </w:p>
        </w:tc>
        <w:tc>
          <w:tcPr>
            <w:tcW w:w="85.05pt" w:type="dxa"/>
            <w:shd w:val="clear" w:color="auto" w:fill="auto"/>
          </w:tcPr>
          <w:p w14:paraId="6B876EEA" w14:textId="5856CF99" w:rsidR="0083450F" w:rsidRPr="00F4238F" w:rsidRDefault="0083450F" w:rsidP="00B33C93">
            <w:pPr>
              <w:jc w:val="center"/>
              <w:rPr>
                <w:sz w:val="21"/>
                <w:szCs w:val="21"/>
              </w:rPr>
            </w:pPr>
            <w:r>
              <w:rPr>
                <w:rFonts w:hint="eastAsia"/>
                <w:sz w:val="21"/>
                <w:szCs w:val="21"/>
              </w:rPr>
              <w:t>E</w:t>
            </w:r>
            <w:r>
              <w:rPr>
                <w:sz w:val="21"/>
                <w:szCs w:val="21"/>
              </w:rPr>
              <w:t>SRT</w:t>
            </w:r>
          </w:p>
        </w:tc>
        <w:tc>
          <w:tcPr>
            <w:tcW w:w="42.50pt" w:type="dxa"/>
            <w:vAlign w:val="center"/>
          </w:tcPr>
          <w:p w14:paraId="45B70317" w14:textId="7CE0AC4C" w:rsidR="0083450F" w:rsidRPr="00F4238F" w:rsidRDefault="0083450F" w:rsidP="00B33C93">
            <w:pPr>
              <w:jc w:val="center"/>
              <w:rPr>
                <w:iCs/>
                <w:sz w:val="21"/>
                <w:szCs w:val="21"/>
              </w:rPr>
            </w:pPr>
            <w:r>
              <w:rPr>
                <w:rFonts w:hint="eastAsia"/>
                <w:iCs/>
                <w:sz w:val="21"/>
                <w:szCs w:val="21"/>
              </w:rPr>
              <w:t>7</w:t>
            </w:r>
            <w:r>
              <w:rPr>
                <w:iCs/>
                <w:sz w:val="21"/>
                <w:szCs w:val="21"/>
              </w:rPr>
              <w:t>70K</w:t>
            </w:r>
          </w:p>
        </w:tc>
        <w:tc>
          <w:tcPr>
            <w:tcW w:w="42.55pt" w:type="dxa"/>
            <w:tcBorders>
              <w:top w:val="nil"/>
              <w:start w:val="nil"/>
              <w:bottom w:val="nil"/>
              <w:end w:val="nil"/>
            </w:tcBorders>
            <w:shd w:val="clear" w:color="auto" w:fill="auto"/>
          </w:tcPr>
          <w:p w14:paraId="18FE5B68" w14:textId="196D52B3" w:rsidR="0083450F" w:rsidRPr="00F4238F" w:rsidRDefault="0083450F" w:rsidP="00B33C93">
            <w:pPr>
              <w:jc w:val="center"/>
              <w:rPr>
                <w:iCs/>
                <w:sz w:val="21"/>
                <w:szCs w:val="21"/>
              </w:rPr>
            </w:pPr>
            <w:r w:rsidRPr="0083450F">
              <w:rPr>
                <w:iCs/>
                <w:sz w:val="21"/>
                <w:szCs w:val="21"/>
              </w:rPr>
              <w:t>0.9268</w:t>
            </w:r>
          </w:p>
        </w:tc>
        <w:tc>
          <w:tcPr>
            <w:tcW w:w="42.50pt" w:type="dxa"/>
            <w:tcBorders>
              <w:top w:val="nil"/>
              <w:start w:val="nil"/>
              <w:bottom w:val="nil"/>
              <w:end w:val="nil"/>
            </w:tcBorders>
            <w:shd w:val="clear" w:color="auto" w:fill="auto"/>
          </w:tcPr>
          <w:p w14:paraId="71055448" w14:textId="23210341" w:rsidR="0083450F" w:rsidRPr="00F4238F" w:rsidRDefault="0083450F" w:rsidP="00B33C93">
            <w:pPr>
              <w:jc w:val="center"/>
              <w:rPr>
                <w:iCs/>
                <w:sz w:val="21"/>
                <w:szCs w:val="21"/>
              </w:rPr>
            </w:pPr>
            <w:r w:rsidRPr="0083450F">
              <w:rPr>
                <w:iCs/>
                <w:sz w:val="21"/>
                <w:szCs w:val="21"/>
              </w:rPr>
              <w:t>0.8433</w:t>
            </w:r>
          </w:p>
        </w:tc>
        <w:tc>
          <w:tcPr>
            <w:tcW w:w="50.10pt" w:type="dxa"/>
            <w:tcBorders>
              <w:top w:val="nil"/>
              <w:start w:val="nil"/>
              <w:bottom w:val="nil"/>
              <w:end w:val="nil"/>
            </w:tcBorders>
            <w:shd w:val="clear" w:color="auto" w:fill="auto"/>
          </w:tcPr>
          <w:p w14:paraId="747F5480" w14:textId="11DA93F9" w:rsidR="0083450F" w:rsidRPr="00F4238F" w:rsidRDefault="0083450F" w:rsidP="00B33C93">
            <w:pPr>
              <w:jc w:val="center"/>
              <w:rPr>
                <w:iCs/>
                <w:sz w:val="21"/>
                <w:szCs w:val="21"/>
              </w:rPr>
            </w:pPr>
            <w:r w:rsidRPr="0083450F">
              <w:rPr>
                <w:iCs/>
                <w:sz w:val="21"/>
                <w:szCs w:val="21"/>
              </w:rPr>
              <w:t>0.8063</w:t>
            </w:r>
          </w:p>
        </w:tc>
        <w:tc>
          <w:tcPr>
            <w:tcW w:w="59.25pt" w:type="dxa"/>
            <w:tcBorders>
              <w:top w:val="nil"/>
              <w:start w:val="nil"/>
              <w:bottom w:val="nil"/>
              <w:end w:val="nil"/>
            </w:tcBorders>
            <w:shd w:val="clear" w:color="auto" w:fill="auto"/>
          </w:tcPr>
          <w:p w14:paraId="53D9A690" w14:textId="6F817BFB" w:rsidR="0083450F" w:rsidRPr="00F4238F" w:rsidRDefault="0083450F" w:rsidP="00B33C93">
            <w:pPr>
              <w:jc w:val="center"/>
              <w:rPr>
                <w:iCs/>
                <w:sz w:val="21"/>
                <w:szCs w:val="21"/>
              </w:rPr>
            </w:pPr>
            <w:r w:rsidRPr="0083450F">
              <w:rPr>
                <w:iCs/>
                <w:sz w:val="21"/>
                <w:szCs w:val="21"/>
              </w:rPr>
              <w:t>0.8574</w:t>
            </w:r>
          </w:p>
        </w:tc>
        <w:tc>
          <w:tcPr>
            <w:tcW w:w="59.25pt" w:type="dxa"/>
            <w:tcBorders>
              <w:top w:val="nil"/>
              <w:start w:val="nil"/>
              <w:bottom w:val="nil"/>
              <w:end w:val="nil"/>
            </w:tcBorders>
            <w:shd w:val="clear" w:color="auto" w:fill="auto"/>
          </w:tcPr>
          <w:p w14:paraId="5FD7CA16" w14:textId="42344122" w:rsidR="0083450F" w:rsidRPr="00F4238F" w:rsidRDefault="0083450F" w:rsidP="00B33C93">
            <w:pPr>
              <w:jc w:val="center"/>
              <w:rPr>
                <w:iCs/>
                <w:sz w:val="21"/>
                <w:szCs w:val="21"/>
              </w:rPr>
            </w:pPr>
            <w:r w:rsidRPr="0083450F">
              <w:rPr>
                <w:iCs/>
                <w:sz w:val="21"/>
                <w:szCs w:val="21"/>
              </w:rPr>
              <w:t>0.9455</w:t>
            </w:r>
          </w:p>
        </w:tc>
      </w:tr>
      <w:tr w:rsidR="002E6553" w:rsidRPr="00F4238F" w14:paraId="45898350" w14:textId="77777777" w:rsidTr="00F0237D">
        <w:trPr>
          <w:trHeight w:val="20"/>
          <w:jc w:val="center"/>
        </w:trPr>
        <w:tc>
          <w:tcPr>
            <w:tcW w:w="49.65pt" w:type="dxa"/>
            <w:vMerge/>
            <w:shd w:val="clear" w:color="auto" w:fill="auto"/>
          </w:tcPr>
          <w:p w14:paraId="79EBD779" w14:textId="77777777" w:rsidR="002E6553" w:rsidRPr="00F4238F" w:rsidRDefault="002E6553" w:rsidP="00B33C93">
            <w:pPr>
              <w:jc w:val="center"/>
              <w:rPr>
                <w:sz w:val="21"/>
                <w:szCs w:val="21"/>
              </w:rPr>
            </w:pPr>
          </w:p>
        </w:tc>
        <w:tc>
          <w:tcPr>
            <w:tcW w:w="85.05pt" w:type="dxa"/>
            <w:shd w:val="clear" w:color="auto" w:fill="auto"/>
          </w:tcPr>
          <w:p w14:paraId="67B6293A" w14:textId="472AB993" w:rsidR="002E6553" w:rsidRDefault="002E6553" w:rsidP="00B33C93">
            <w:pPr>
              <w:jc w:val="center"/>
              <w:rPr>
                <w:sz w:val="21"/>
                <w:szCs w:val="21"/>
              </w:rPr>
            </w:pPr>
            <w:r>
              <w:rPr>
                <w:rFonts w:hint="eastAsia"/>
                <w:sz w:val="21"/>
                <w:szCs w:val="21"/>
              </w:rPr>
              <w:t>F</w:t>
            </w:r>
            <w:r>
              <w:rPr>
                <w:sz w:val="21"/>
                <w:szCs w:val="21"/>
              </w:rPr>
              <w:t>MEN</w:t>
            </w:r>
          </w:p>
        </w:tc>
        <w:tc>
          <w:tcPr>
            <w:tcW w:w="42.50pt" w:type="dxa"/>
            <w:vAlign w:val="center"/>
          </w:tcPr>
          <w:p w14:paraId="52588D95" w14:textId="43653A9D" w:rsidR="002E6553" w:rsidRDefault="002E6553" w:rsidP="00B33C93">
            <w:pPr>
              <w:jc w:val="center"/>
              <w:rPr>
                <w:iCs/>
                <w:sz w:val="21"/>
                <w:szCs w:val="21"/>
              </w:rPr>
            </w:pPr>
            <w:r>
              <w:rPr>
                <w:rFonts w:hint="eastAsia"/>
                <w:iCs/>
                <w:sz w:val="21"/>
                <w:szCs w:val="21"/>
              </w:rPr>
              <w:t>7</w:t>
            </w:r>
            <w:r>
              <w:rPr>
                <w:iCs/>
                <w:sz w:val="21"/>
                <w:szCs w:val="21"/>
              </w:rPr>
              <w:t>57K</w:t>
            </w:r>
          </w:p>
        </w:tc>
        <w:tc>
          <w:tcPr>
            <w:tcW w:w="42.55pt" w:type="dxa"/>
            <w:tcBorders>
              <w:top w:val="nil"/>
              <w:start w:val="nil"/>
              <w:bottom w:val="nil"/>
              <w:end w:val="nil"/>
            </w:tcBorders>
            <w:shd w:val="clear" w:color="auto" w:fill="auto"/>
          </w:tcPr>
          <w:p w14:paraId="2A3C5C1B" w14:textId="3ED3D8F0" w:rsidR="002E6553" w:rsidRPr="0083450F" w:rsidRDefault="002E6553" w:rsidP="00B33C93">
            <w:pPr>
              <w:jc w:val="center"/>
              <w:rPr>
                <w:iCs/>
                <w:sz w:val="21"/>
                <w:szCs w:val="21"/>
              </w:rPr>
            </w:pPr>
            <w:r w:rsidRPr="002E6553">
              <w:rPr>
                <w:iCs/>
                <w:sz w:val="21"/>
                <w:szCs w:val="21"/>
              </w:rPr>
              <w:t>0.9275</w:t>
            </w:r>
          </w:p>
        </w:tc>
        <w:tc>
          <w:tcPr>
            <w:tcW w:w="42.50pt" w:type="dxa"/>
            <w:tcBorders>
              <w:top w:val="nil"/>
              <w:start w:val="nil"/>
              <w:bottom w:val="nil"/>
              <w:end w:val="nil"/>
            </w:tcBorders>
            <w:shd w:val="clear" w:color="auto" w:fill="auto"/>
          </w:tcPr>
          <w:p w14:paraId="68A63C84" w14:textId="3B739440" w:rsidR="002E6553" w:rsidRPr="0083450F" w:rsidRDefault="002E6553" w:rsidP="00B33C93">
            <w:pPr>
              <w:jc w:val="center"/>
              <w:rPr>
                <w:iCs/>
                <w:sz w:val="21"/>
                <w:szCs w:val="21"/>
              </w:rPr>
            </w:pPr>
            <w:r w:rsidRPr="002E6553">
              <w:rPr>
                <w:iCs/>
                <w:sz w:val="21"/>
                <w:szCs w:val="21"/>
              </w:rPr>
              <w:t>0.8435</w:t>
            </w:r>
          </w:p>
        </w:tc>
        <w:tc>
          <w:tcPr>
            <w:tcW w:w="50.10pt" w:type="dxa"/>
            <w:tcBorders>
              <w:top w:val="nil"/>
              <w:start w:val="nil"/>
              <w:bottom w:val="nil"/>
              <w:end w:val="nil"/>
            </w:tcBorders>
            <w:shd w:val="clear" w:color="auto" w:fill="auto"/>
          </w:tcPr>
          <w:p w14:paraId="4C6C8372" w14:textId="19240F58" w:rsidR="002E6553" w:rsidRPr="0083450F" w:rsidRDefault="002E6553" w:rsidP="00B33C93">
            <w:pPr>
              <w:jc w:val="center"/>
              <w:rPr>
                <w:iCs/>
                <w:sz w:val="21"/>
                <w:szCs w:val="21"/>
              </w:rPr>
            </w:pPr>
            <w:r w:rsidRPr="002E6553">
              <w:rPr>
                <w:iCs/>
                <w:sz w:val="21"/>
                <w:szCs w:val="21"/>
              </w:rPr>
              <w:t>0.8063</w:t>
            </w:r>
          </w:p>
        </w:tc>
        <w:tc>
          <w:tcPr>
            <w:tcW w:w="59.25pt" w:type="dxa"/>
            <w:tcBorders>
              <w:top w:val="nil"/>
              <w:start w:val="nil"/>
              <w:bottom w:val="nil"/>
              <w:end w:val="nil"/>
            </w:tcBorders>
            <w:shd w:val="clear" w:color="auto" w:fill="auto"/>
          </w:tcPr>
          <w:p w14:paraId="79FB910A" w14:textId="35B2B362" w:rsidR="002E6553" w:rsidRPr="0083450F" w:rsidRDefault="002E6553" w:rsidP="00B33C93">
            <w:pPr>
              <w:jc w:val="center"/>
              <w:rPr>
                <w:iCs/>
                <w:sz w:val="21"/>
                <w:szCs w:val="21"/>
              </w:rPr>
            </w:pPr>
            <w:r w:rsidRPr="002E6553">
              <w:rPr>
                <w:iCs/>
                <w:sz w:val="21"/>
                <w:szCs w:val="21"/>
              </w:rPr>
              <w:t>0.8562</w:t>
            </w:r>
          </w:p>
        </w:tc>
        <w:tc>
          <w:tcPr>
            <w:tcW w:w="59.25pt" w:type="dxa"/>
            <w:tcBorders>
              <w:top w:val="nil"/>
              <w:start w:val="nil"/>
              <w:bottom w:val="nil"/>
              <w:end w:val="nil"/>
            </w:tcBorders>
            <w:shd w:val="clear" w:color="auto" w:fill="auto"/>
          </w:tcPr>
          <w:p w14:paraId="42F82AAA" w14:textId="1A58B676" w:rsidR="002E6553" w:rsidRPr="0083450F" w:rsidRDefault="002E6553" w:rsidP="00B33C93">
            <w:pPr>
              <w:jc w:val="center"/>
              <w:rPr>
                <w:iCs/>
                <w:sz w:val="21"/>
                <w:szCs w:val="21"/>
              </w:rPr>
            </w:pPr>
            <w:r w:rsidRPr="002E6553">
              <w:rPr>
                <w:iCs/>
                <w:sz w:val="21"/>
                <w:szCs w:val="21"/>
              </w:rPr>
              <w:t>0.9462</w:t>
            </w:r>
          </w:p>
        </w:tc>
      </w:tr>
      <w:tr w:rsidR="00B33C93" w:rsidRPr="00F4238F" w14:paraId="657BAA7F" w14:textId="77777777" w:rsidTr="00F0237D">
        <w:trPr>
          <w:trHeight w:val="20"/>
          <w:jc w:val="center"/>
        </w:trPr>
        <w:tc>
          <w:tcPr>
            <w:tcW w:w="49.65pt" w:type="dxa"/>
            <w:vMerge/>
            <w:shd w:val="clear" w:color="auto" w:fill="auto"/>
          </w:tcPr>
          <w:p w14:paraId="0527E028" w14:textId="77777777" w:rsidR="00B33C93" w:rsidRPr="00F4238F" w:rsidRDefault="00B33C93" w:rsidP="00B33C93">
            <w:pPr>
              <w:jc w:val="center"/>
              <w:rPr>
                <w:sz w:val="21"/>
                <w:szCs w:val="21"/>
              </w:rPr>
            </w:pPr>
          </w:p>
        </w:tc>
        <w:tc>
          <w:tcPr>
            <w:tcW w:w="85.05pt" w:type="dxa"/>
            <w:shd w:val="clear" w:color="auto" w:fill="auto"/>
          </w:tcPr>
          <w:p w14:paraId="65CF20B1" w14:textId="671AEAE9" w:rsidR="00B33C93" w:rsidRPr="00F4238F" w:rsidRDefault="00B33C93" w:rsidP="00B33C93">
            <w:pPr>
              <w:jc w:val="center"/>
              <w:rPr>
                <w:iCs/>
                <w:sz w:val="21"/>
                <w:szCs w:val="21"/>
              </w:rPr>
            </w:pPr>
            <w:proofErr w:type="spellStart"/>
            <w:r w:rsidRPr="00F4238F">
              <w:rPr>
                <w:sz w:val="21"/>
                <w:szCs w:val="21"/>
              </w:rPr>
              <w:t>SwinIR</w:t>
            </w:r>
            <w:proofErr w:type="spellEnd"/>
          </w:p>
        </w:tc>
        <w:tc>
          <w:tcPr>
            <w:tcW w:w="42.50pt" w:type="dxa"/>
            <w:vAlign w:val="center"/>
          </w:tcPr>
          <w:p w14:paraId="56260F0D" w14:textId="0EB2EC7A" w:rsidR="00B33C93" w:rsidRPr="00F4238F" w:rsidRDefault="00B33C93" w:rsidP="00B33C93">
            <w:pPr>
              <w:jc w:val="center"/>
              <w:rPr>
                <w:iCs/>
                <w:sz w:val="21"/>
                <w:szCs w:val="21"/>
              </w:rPr>
            </w:pPr>
            <w:r w:rsidRPr="00F4238F">
              <w:rPr>
                <w:iCs/>
                <w:sz w:val="21"/>
                <w:szCs w:val="21"/>
              </w:rPr>
              <w:t>886K</w:t>
            </w:r>
          </w:p>
        </w:tc>
        <w:tc>
          <w:tcPr>
            <w:tcW w:w="42.55pt" w:type="dxa"/>
            <w:tcBorders>
              <w:top w:val="nil"/>
              <w:start w:val="nil"/>
              <w:bottom w:val="nil"/>
              <w:end w:val="nil"/>
            </w:tcBorders>
            <w:shd w:val="clear" w:color="auto" w:fill="auto"/>
          </w:tcPr>
          <w:p w14:paraId="0D1C3D04" w14:textId="0126B328" w:rsidR="00B33C93" w:rsidRPr="00F4238F" w:rsidRDefault="00B33C93" w:rsidP="00B33C93">
            <w:pPr>
              <w:jc w:val="center"/>
              <w:rPr>
                <w:iCs/>
                <w:sz w:val="21"/>
                <w:szCs w:val="21"/>
              </w:rPr>
            </w:pPr>
            <w:r w:rsidRPr="00C42AC7">
              <w:rPr>
                <w:iCs/>
                <w:sz w:val="21"/>
                <w:szCs w:val="21"/>
                <w:u w:val="single"/>
              </w:rPr>
              <w:t>0.9289</w:t>
            </w:r>
          </w:p>
        </w:tc>
        <w:tc>
          <w:tcPr>
            <w:tcW w:w="42.50pt" w:type="dxa"/>
            <w:tcBorders>
              <w:top w:val="nil"/>
              <w:start w:val="nil"/>
              <w:bottom w:val="nil"/>
              <w:end w:val="nil"/>
            </w:tcBorders>
            <w:shd w:val="clear" w:color="auto" w:fill="auto"/>
          </w:tcPr>
          <w:p w14:paraId="0F5D8D62" w14:textId="44B3A6CD" w:rsidR="00B33C93" w:rsidRPr="00F4238F" w:rsidRDefault="00B33C93" w:rsidP="00B33C93">
            <w:pPr>
              <w:jc w:val="center"/>
              <w:rPr>
                <w:iCs/>
                <w:sz w:val="21"/>
                <w:szCs w:val="21"/>
              </w:rPr>
            </w:pPr>
            <w:r w:rsidRPr="00C42AC7">
              <w:rPr>
                <w:iCs/>
                <w:sz w:val="21"/>
                <w:szCs w:val="21"/>
                <w:u w:val="single"/>
              </w:rPr>
              <w:t>0.8463</w:t>
            </w:r>
          </w:p>
        </w:tc>
        <w:tc>
          <w:tcPr>
            <w:tcW w:w="50.10pt" w:type="dxa"/>
            <w:tcBorders>
              <w:top w:val="nil"/>
              <w:start w:val="nil"/>
              <w:bottom w:val="nil"/>
              <w:end w:val="nil"/>
            </w:tcBorders>
            <w:shd w:val="clear" w:color="auto" w:fill="auto"/>
          </w:tcPr>
          <w:p w14:paraId="1305B4A8" w14:textId="3B12D2D4" w:rsidR="00B33C93" w:rsidRPr="00F4238F" w:rsidRDefault="00B33C93" w:rsidP="00B33C93">
            <w:pPr>
              <w:jc w:val="center"/>
              <w:rPr>
                <w:iCs/>
                <w:sz w:val="21"/>
                <w:szCs w:val="21"/>
              </w:rPr>
            </w:pPr>
            <w:r w:rsidRPr="00C42AC7">
              <w:rPr>
                <w:iCs/>
                <w:sz w:val="21"/>
                <w:szCs w:val="21"/>
                <w:u w:val="single"/>
              </w:rPr>
              <w:t>0.8082</w:t>
            </w:r>
          </w:p>
        </w:tc>
        <w:tc>
          <w:tcPr>
            <w:tcW w:w="59.25pt" w:type="dxa"/>
            <w:tcBorders>
              <w:top w:val="nil"/>
              <w:start w:val="nil"/>
              <w:bottom w:val="nil"/>
              <w:end w:val="nil"/>
            </w:tcBorders>
            <w:shd w:val="clear" w:color="auto" w:fill="auto"/>
          </w:tcPr>
          <w:p w14:paraId="5CF05284" w14:textId="5C2ED17A" w:rsidR="00B33C93" w:rsidRPr="00F4238F" w:rsidRDefault="00B33C93" w:rsidP="00B33C93">
            <w:pPr>
              <w:jc w:val="center"/>
              <w:rPr>
                <w:iCs/>
                <w:sz w:val="21"/>
                <w:szCs w:val="21"/>
              </w:rPr>
            </w:pPr>
            <w:r w:rsidRPr="00C42AC7">
              <w:rPr>
                <w:iCs/>
                <w:sz w:val="21"/>
                <w:szCs w:val="21"/>
                <w:u w:val="single"/>
              </w:rPr>
              <w:t>0.8624</w:t>
            </w:r>
          </w:p>
        </w:tc>
        <w:tc>
          <w:tcPr>
            <w:tcW w:w="59.25pt" w:type="dxa"/>
            <w:tcBorders>
              <w:top w:val="nil"/>
              <w:start w:val="nil"/>
              <w:bottom w:val="nil"/>
              <w:end w:val="nil"/>
            </w:tcBorders>
            <w:shd w:val="clear" w:color="auto" w:fill="auto"/>
          </w:tcPr>
          <w:p w14:paraId="0A9A88B8" w14:textId="0B271395" w:rsidR="00B33C93" w:rsidRPr="00F4238F" w:rsidRDefault="00B33C93" w:rsidP="00B33C93">
            <w:pPr>
              <w:jc w:val="center"/>
              <w:rPr>
                <w:iCs/>
                <w:sz w:val="21"/>
                <w:szCs w:val="21"/>
              </w:rPr>
            </w:pPr>
            <w:r w:rsidRPr="00C42AC7">
              <w:rPr>
                <w:iCs/>
                <w:sz w:val="21"/>
                <w:szCs w:val="21"/>
                <w:u w:val="single"/>
              </w:rPr>
              <w:t>0.9478</w:t>
            </w:r>
          </w:p>
        </w:tc>
      </w:tr>
      <w:tr w:rsidR="00B33C93" w:rsidRPr="00F4238F" w14:paraId="42469798" w14:textId="77777777" w:rsidTr="00D75CCC">
        <w:trPr>
          <w:trHeight w:val="20"/>
          <w:jc w:val="center"/>
        </w:trPr>
        <w:tc>
          <w:tcPr>
            <w:tcW w:w="49.65pt" w:type="dxa"/>
            <w:vMerge/>
            <w:tcBorders>
              <w:bottom w:val="single" w:sz="12" w:space="0" w:color="auto"/>
            </w:tcBorders>
            <w:shd w:val="clear" w:color="auto" w:fill="auto"/>
          </w:tcPr>
          <w:p w14:paraId="03424658" w14:textId="77777777" w:rsidR="00B33C93" w:rsidRPr="00F4238F" w:rsidRDefault="00B33C93" w:rsidP="00B33C93">
            <w:pPr>
              <w:jc w:val="center"/>
              <w:rPr>
                <w:sz w:val="21"/>
                <w:szCs w:val="21"/>
              </w:rPr>
            </w:pPr>
          </w:p>
        </w:tc>
        <w:tc>
          <w:tcPr>
            <w:tcW w:w="85.05pt" w:type="dxa"/>
            <w:tcBorders>
              <w:bottom w:val="single" w:sz="12" w:space="0" w:color="auto"/>
            </w:tcBorders>
            <w:shd w:val="clear" w:color="auto" w:fill="auto"/>
          </w:tcPr>
          <w:p w14:paraId="20914F0D" w14:textId="752701EF" w:rsidR="00B33C93" w:rsidRPr="00F4238F" w:rsidRDefault="00B33C93" w:rsidP="00B33C93">
            <w:pPr>
              <w:jc w:val="center"/>
              <w:rPr>
                <w:iCs/>
                <w:sz w:val="21"/>
                <w:szCs w:val="21"/>
              </w:rPr>
            </w:pPr>
            <w:r w:rsidRPr="00F4238F">
              <w:rPr>
                <w:iCs/>
                <w:sz w:val="21"/>
                <w:szCs w:val="21"/>
              </w:rPr>
              <w:t>AASR (ours)</w:t>
            </w:r>
          </w:p>
        </w:tc>
        <w:tc>
          <w:tcPr>
            <w:tcW w:w="42.50pt" w:type="dxa"/>
            <w:tcBorders>
              <w:bottom w:val="single" w:sz="12" w:space="0" w:color="auto"/>
            </w:tcBorders>
            <w:vAlign w:val="center"/>
          </w:tcPr>
          <w:p w14:paraId="0192583B" w14:textId="7482209D" w:rsidR="00B33C93" w:rsidRPr="00F4238F" w:rsidRDefault="00B33C93" w:rsidP="00B33C93">
            <w:pPr>
              <w:jc w:val="center"/>
              <w:rPr>
                <w:iCs/>
                <w:sz w:val="21"/>
                <w:szCs w:val="21"/>
              </w:rPr>
            </w:pPr>
            <w:r w:rsidRPr="00F4238F">
              <w:rPr>
                <w:iCs/>
                <w:sz w:val="21"/>
                <w:szCs w:val="21"/>
              </w:rPr>
              <w:t>1128K</w:t>
            </w:r>
          </w:p>
        </w:tc>
        <w:tc>
          <w:tcPr>
            <w:tcW w:w="42.55pt" w:type="dxa"/>
            <w:tcBorders>
              <w:top w:val="nil"/>
              <w:start w:val="nil"/>
              <w:bottom w:val="single" w:sz="12" w:space="0" w:color="auto"/>
              <w:end w:val="nil"/>
            </w:tcBorders>
            <w:shd w:val="clear" w:color="auto" w:fill="auto"/>
          </w:tcPr>
          <w:p w14:paraId="664F83E2" w14:textId="3F2A0B5D" w:rsidR="00B33C93" w:rsidRPr="00F4238F" w:rsidRDefault="00B33C93" w:rsidP="00B33C93">
            <w:pPr>
              <w:jc w:val="center"/>
              <w:rPr>
                <w:iCs/>
                <w:sz w:val="21"/>
                <w:szCs w:val="21"/>
              </w:rPr>
            </w:pPr>
            <w:r w:rsidRPr="00F4238F">
              <w:rPr>
                <w:b/>
                <w:bCs/>
                <w:iCs/>
                <w:sz w:val="21"/>
                <w:szCs w:val="21"/>
              </w:rPr>
              <w:t xml:space="preserve">0.9299 </w:t>
            </w:r>
          </w:p>
        </w:tc>
        <w:tc>
          <w:tcPr>
            <w:tcW w:w="42.50pt" w:type="dxa"/>
            <w:tcBorders>
              <w:top w:val="nil"/>
              <w:start w:val="nil"/>
              <w:bottom w:val="single" w:sz="12" w:space="0" w:color="auto"/>
              <w:end w:val="nil"/>
            </w:tcBorders>
            <w:shd w:val="clear" w:color="auto" w:fill="auto"/>
          </w:tcPr>
          <w:p w14:paraId="138354A4" w14:textId="4B02D104" w:rsidR="00B33C93" w:rsidRPr="00F4238F" w:rsidRDefault="00B33C93" w:rsidP="00B33C93">
            <w:pPr>
              <w:jc w:val="center"/>
              <w:rPr>
                <w:iCs/>
                <w:sz w:val="21"/>
                <w:szCs w:val="21"/>
              </w:rPr>
            </w:pPr>
            <w:r w:rsidRPr="00F4238F">
              <w:rPr>
                <w:b/>
                <w:bCs/>
                <w:iCs/>
                <w:sz w:val="21"/>
                <w:szCs w:val="21"/>
              </w:rPr>
              <w:t xml:space="preserve">0.8471 </w:t>
            </w:r>
          </w:p>
        </w:tc>
        <w:tc>
          <w:tcPr>
            <w:tcW w:w="50.10pt" w:type="dxa"/>
            <w:tcBorders>
              <w:top w:val="nil"/>
              <w:start w:val="nil"/>
              <w:bottom w:val="single" w:sz="12" w:space="0" w:color="auto"/>
              <w:end w:val="nil"/>
            </w:tcBorders>
            <w:shd w:val="clear" w:color="auto" w:fill="auto"/>
          </w:tcPr>
          <w:p w14:paraId="3052C6DC" w14:textId="46196550" w:rsidR="00B33C93" w:rsidRPr="00F4238F" w:rsidRDefault="00B33C93" w:rsidP="00B33C93">
            <w:pPr>
              <w:jc w:val="center"/>
              <w:rPr>
                <w:iCs/>
                <w:sz w:val="21"/>
                <w:szCs w:val="21"/>
              </w:rPr>
            </w:pPr>
            <w:r w:rsidRPr="00F4238F">
              <w:rPr>
                <w:b/>
                <w:bCs/>
                <w:iCs/>
                <w:sz w:val="21"/>
                <w:szCs w:val="21"/>
              </w:rPr>
              <w:t xml:space="preserve">0.8096 </w:t>
            </w:r>
          </w:p>
        </w:tc>
        <w:tc>
          <w:tcPr>
            <w:tcW w:w="59.25pt" w:type="dxa"/>
            <w:tcBorders>
              <w:top w:val="nil"/>
              <w:start w:val="nil"/>
              <w:bottom w:val="single" w:sz="12" w:space="0" w:color="auto"/>
              <w:end w:val="nil"/>
            </w:tcBorders>
            <w:shd w:val="clear" w:color="auto" w:fill="auto"/>
          </w:tcPr>
          <w:p w14:paraId="72A3B0FF" w14:textId="57508641" w:rsidR="00B33C93" w:rsidRPr="00F4238F" w:rsidRDefault="00B33C93" w:rsidP="00B33C93">
            <w:pPr>
              <w:jc w:val="center"/>
              <w:rPr>
                <w:iCs/>
                <w:sz w:val="21"/>
                <w:szCs w:val="21"/>
              </w:rPr>
            </w:pPr>
            <w:r w:rsidRPr="00F4238F">
              <w:rPr>
                <w:b/>
                <w:bCs/>
                <w:iCs/>
                <w:sz w:val="21"/>
                <w:szCs w:val="21"/>
              </w:rPr>
              <w:t xml:space="preserve">0.8659 </w:t>
            </w:r>
          </w:p>
        </w:tc>
        <w:tc>
          <w:tcPr>
            <w:tcW w:w="59.25pt" w:type="dxa"/>
            <w:tcBorders>
              <w:top w:val="nil"/>
              <w:start w:val="nil"/>
              <w:bottom w:val="single" w:sz="12" w:space="0" w:color="auto"/>
              <w:end w:val="nil"/>
            </w:tcBorders>
            <w:shd w:val="clear" w:color="auto" w:fill="auto"/>
          </w:tcPr>
          <w:p w14:paraId="0CCA26FE" w14:textId="473B3D6F" w:rsidR="00B33C93" w:rsidRPr="00F4238F" w:rsidRDefault="00B33C93" w:rsidP="00B33C93">
            <w:pPr>
              <w:jc w:val="center"/>
              <w:rPr>
                <w:iCs/>
                <w:sz w:val="21"/>
                <w:szCs w:val="21"/>
              </w:rPr>
            </w:pPr>
            <w:r w:rsidRPr="00F4238F">
              <w:rPr>
                <w:b/>
                <w:bCs/>
                <w:iCs/>
                <w:sz w:val="21"/>
                <w:szCs w:val="21"/>
              </w:rPr>
              <w:t>0.9495</w:t>
            </w:r>
          </w:p>
        </w:tc>
      </w:tr>
    </w:tbl>
    <w:p w14:paraId="19E20C95" w14:textId="77777777" w:rsidR="00D75CCC" w:rsidRDefault="00D75CCC" w:rsidP="00C8269D">
      <w:pPr>
        <w:adjustRightInd w:val="0"/>
        <w:snapToGrid w:val="0"/>
        <w:spacing w:line="15pt" w:lineRule="auto"/>
        <w:jc w:val="center"/>
      </w:pPr>
    </w:p>
    <w:p w14:paraId="1EF5ED22" w14:textId="77777777" w:rsidR="00B57126" w:rsidRPr="00C8269D" w:rsidRDefault="00B57126" w:rsidP="00B57126">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-10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4AEB4040"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1039DB52" w14:textId="77777777" w:rsidR="00D75CCC" w:rsidRPr="00F4238F" w:rsidRDefault="00D75CCC" w:rsidP="00F0237D">
            <w:pPr>
              <w:jc w:val="center"/>
            </w:pPr>
            <w:r>
              <w:rPr>
                <w:rFonts w:hint="eastAsia"/>
                <w:sz w:val="21"/>
                <w:szCs w:val="21"/>
              </w:rPr>
              <w:lastRenderedPageBreak/>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169F87EC"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012E25E1"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6FE49B"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79A1ED2A"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54146E46"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2ED763C0"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81A7AF1" w14:textId="77777777" w:rsidR="00D75CCC" w:rsidRPr="00D62E10" w:rsidRDefault="00D75CCC" w:rsidP="00F0237D">
            <w:pPr>
              <w:jc w:val="center"/>
            </w:pPr>
            <w:r w:rsidRPr="00D62E10">
              <w:t>Manga109</w:t>
            </w:r>
          </w:p>
        </w:tc>
      </w:tr>
      <w:tr w:rsidR="00B57126" w:rsidRPr="00F4238F" w14:paraId="17802E5D" w14:textId="77777777" w:rsidTr="00203EAB">
        <w:trPr>
          <w:trHeight w:val="20"/>
          <w:jc w:val="center"/>
        </w:trPr>
        <w:tc>
          <w:tcPr>
            <w:tcW w:w="49.65pt" w:type="dxa"/>
            <w:vMerge w:val="restart"/>
            <w:shd w:val="clear" w:color="auto" w:fill="auto"/>
            <w:vAlign w:val="center"/>
          </w:tcPr>
          <w:p w14:paraId="687B141D" w14:textId="47EDA11A" w:rsidR="00B57126" w:rsidRPr="00F4238F" w:rsidRDefault="00B57126" w:rsidP="00B57126">
            <w:pPr>
              <w:jc w:val="center"/>
              <w:rPr>
                <w:sz w:val="21"/>
                <w:szCs w:val="21"/>
              </w:rPr>
            </w:pPr>
            <w:r w:rsidRPr="00F4238F">
              <w:rPr>
                <w:sz w:val="21"/>
                <w:szCs w:val="21"/>
              </w:rPr>
              <w:t>×4</w:t>
            </w:r>
          </w:p>
        </w:tc>
        <w:tc>
          <w:tcPr>
            <w:tcW w:w="85.05pt" w:type="dxa"/>
            <w:shd w:val="clear" w:color="auto" w:fill="auto"/>
          </w:tcPr>
          <w:p w14:paraId="54BF7938" w14:textId="55C03893" w:rsidR="00B57126" w:rsidRPr="00F4238F" w:rsidRDefault="00B57126" w:rsidP="00B57126">
            <w:pPr>
              <w:jc w:val="center"/>
              <w:rPr>
                <w:sz w:val="21"/>
                <w:szCs w:val="21"/>
              </w:rPr>
            </w:pPr>
            <w:r w:rsidRPr="00F4238F">
              <w:rPr>
                <w:sz w:val="21"/>
                <w:szCs w:val="21"/>
              </w:rPr>
              <w:t>SRCNN</w:t>
            </w:r>
          </w:p>
        </w:tc>
        <w:tc>
          <w:tcPr>
            <w:tcW w:w="42.50pt" w:type="dxa"/>
          </w:tcPr>
          <w:p w14:paraId="509A4DA2" w14:textId="4A47502B" w:rsidR="00B57126" w:rsidRPr="00F4238F" w:rsidRDefault="00B57126" w:rsidP="00B57126">
            <w:pPr>
              <w:jc w:val="center"/>
              <w:rPr>
                <w:iCs/>
                <w:sz w:val="21"/>
                <w:szCs w:val="21"/>
              </w:rPr>
            </w:pPr>
            <w:r w:rsidRPr="00F4238F">
              <w:rPr>
                <w:iCs/>
                <w:sz w:val="21"/>
                <w:szCs w:val="21"/>
              </w:rPr>
              <w:t>57K</w:t>
            </w:r>
          </w:p>
        </w:tc>
        <w:tc>
          <w:tcPr>
            <w:tcW w:w="42.55pt" w:type="dxa"/>
            <w:tcBorders>
              <w:top w:val="nil"/>
              <w:start w:val="nil"/>
              <w:bottom w:val="nil"/>
              <w:end w:val="nil"/>
            </w:tcBorders>
            <w:shd w:val="clear" w:color="auto" w:fill="auto"/>
          </w:tcPr>
          <w:p w14:paraId="4AA11618" w14:textId="2CDB69A0" w:rsidR="00B57126" w:rsidRPr="00F4238F" w:rsidRDefault="00B57126" w:rsidP="00B57126">
            <w:pPr>
              <w:jc w:val="center"/>
              <w:rPr>
                <w:iCs/>
                <w:sz w:val="21"/>
                <w:szCs w:val="21"/>
              </w:rPr>
            </w:pPr>
            <w:r w:rsidRPr="00F4238F">
              <w:rPr>
                <w:iCs/>
                <w:sz w:val="21"/>
                <w:szCs w:val="21"/>
              </w:rPr>
              <w:t>0.8628</w:t>
            </w:r>
          </w:p>
        </w:tc>
        <w:tc>
          <w:tcPr>
            <w:tcW w:w="42.50pt" w:type="dxa"/>
            <w:tcBorders>
              <w:top w:val="nil"/>
              <w:start w:val="nil"/>
              <w:bottom w:val="nil"/>
              <w:end w:val="nil"/>
            </w:tcBorders>
            <w:shd w:val="clear" w:color="auto" w:fill="auto"/>
          </w:tcPr>
          <w:p w14:paraId="20D9732F" w14:textId="786FD718" w:rsidR="00B57126" w:rsidRPr="00F4238F" w:rsidRDefault="00B57126" w:rsidP="00B57126">
            <w:pPr>
              <w:jc w:val="center"/>
              <w:rPr>
                <w:iCs/>
                <w:sz w:val="21"/>
                <w:szCs w:val="21"/>
              </w:rPr>
            </w:pPr>
            <w:r w:rsidRPr="00F4238F">
              <w:rPr>
                <w:iCs/>
                <w:sz w:val="21"/>
                <w:szCs w:val="21"/>
              </w:rPr>
              <w:t>0.7503</w:t>
            </w:r>
          </w:p>
        </w:tc>
        <w:tc>
          <w:tcPr>
            <w:tcW w:w="50.10pt" w:type="dxa"/>
            <w:tcBorders>
              <w:top w:val="nil"/>
              <w:start w:val="nil"/>
              <w:bottom w:val="nil"/>
              <w:end w:val="nil"/>
            </w:tcBorders>
            <w:shd w:val="clear" w:color="auto" w:fill="auto"/>
          </w:tcPr>
          <w:p w14:paraId="51248B18" w14:textId="759BA7DB" w:rsidR="00B57126" w:rsidRPr="00F4238F" w:rsidRDefault="00B57126" w:rsidP="00B57126">
            <w:pPr>
              <w:jc w:val="center"/>
              <w:rPr>
                <w:iCs/>
                <w:sz w:val="21"/>
                <w:szCs w:val="21"/>
              </w:rPr>
            </w:pPr>
            <w:r w:rsidRPr="00F4238F">
              <w:rPr>
                <w:iCs/>
                <w:sz w:val="21"/>
                <w:szCs w:val="21"/>
              </w:rPr>
              <w:t>0.7101</w:t>
            </w:r>
          </w:p>
        </w:tc>
        <w:tc>
          <w:tcPr>
            <w:tcW w:w="59.25pt" w:type="dxa"/>
            <w:tcBorders>
              <w:top w:val="nil"/>
              <w:start w:val="nil"/>
              <w:bottom w:val="nil"/>
              <w:end w:val="nil"/>
            </w:tcBorders>
            <w:shd w:val="clear" w:color="auto" w:fill="auto"/>
          </w:tcPr>
          <w:p w14:paraId="01F8FA54" w14:textId="6F836B60" w:rsidR="00B57126" w:rsidRPr="00F4238F" w:rsidRDefault="00B57126" w:rsidP="00B57126">
            <w:pPr>
              <w:jc w:val="center"/>
              <w:rPr>
                <w:iCs/>
                <w:sz w:val="21"/>
                <w:szCs w:val="21"/>
              </w:rPr>
            </w:pPr>
            <w:r w:rsidRPr="00F4238F">
              <w:rPr>
                <w:iCs/>
                <w:sz w:val="21"/>
                <w:szCs w:val="21"/>
              </w:rPr>
              <w:t>0.7221</w:t>
            </w:r>
          </w:p>
        </w:tc>
        <w:tc>
          <w:tcPr>
            <w:tcW w:w="59.25pt" w:type="dxa"/>
            <w:tcBorders>
              <w:top w:val="nil"/>
              <w:start w:val="nil"/>
              <w:bottom w:val="nil"/>
              <w:end w:val="nil"/>
            </w:tcBorders>
            <w:shd w:val="clear" w:color="auto" w:fill="auto"/>
          </w:tcPr>
          <w:p w14:paraId="47A81D7D" w14:textId="1FBB3498" w:rsidR="00B57126" w:rsidRPr="00F4238F" w:rsidRDefault="00B57126" w:rsidP="00B57126">
            <w:pPr>
              <w:jc w:val="center"/>
              <w:rPr>
                <w:iCs/>
                <w:sz w:val="21"/>
                <w:szCs w:val="21"/>
              </w:rPr>
            </w:pPr>
            <w:r w:rsidRPr="00F4238F">
              <w:rPr>
                <w:iCs/>
                <w:sz w:val="21"/>
                <w:szCs w:val="21"/>
              </w:rPr>
              <w:t>0.8505</w:t>
            </w:r>
          </w:p>
        </w:tc>
      </w:tr>
      <w:tr w:rsidR="00B57126" w:rsidRPr="00F4238F" w14:paraId="4B6927D0" w14:textId="77777777" w:rsidTr="00F0237D">
        <w:trPr>
          <w:trHeight w:val="20"/>
          <w:jc w:val="center"/>
        </w:trPr>
        <w:tc>
          <w:tcPr>
            <w:tcW w:w="49.65pt" w:type="dxa"/>
            <w:vMerge/>
            <w:shd w:val="clear" w:color="auto" w:fill="auto"/>
            <w:vAlign w:val="center"/>
          </w:tcPr>
          <w:p w14:paraId="2B7F6A1F" w14:textId="5E002DE5" w:rsidR="00B57126" w:rsidRPr="00F4238F" w:rsidRDefault="00B57126" w:rsidP="00B57126">
            <w:pPr>
              <w:jc w:val="center"/>
              <w:rPr>
                <w:sz w:val="21"/>
                <w:szCs w:val="21"/>
              </w:rPr>
            </w:pPr>
          </w:p>
        </w:tc>
        <w:tc>
          <w:tcPr>
            <w:tcW w:w="85.05pt" w:type="dxa"/>
            <w:shd w:val="clear" w:color="auto" w:fill="auto"/>
          </w:tcPr>
          <w:p w14:paraId="5216F3EA" w14:textId="6BDD624A" w:rsidR="00B57126" w:rsidRPr="00F4238F" w:rsidRDefault="00B57126" w:rsidP="00B57126">
            <w:pPr>
              <w:jc w:val="center"/>
              <w:rPr>
                <w:sz w:val="21"/>
                <w:szCs w:val="21"/>
              </w:rPr>
            </w:pPr>
            <w:r w:rsidRPr="00F4238F">
              <w:rPr>
                <w:sz w:val="21"/>
                <w:szCs w:val="21"/>
              </w:rPr>
              <w:t>FSRCNN</w:t>
            </w:r>
          </w:p>
        </w:tc>
        <w:tc>
          <w:tcPr>
            <w:tcW w:w="42.50pt" w:type="dxa"/>
            <w:vAlign w:val="bottom"/>
          </w:tcPr>
          <w:p w14:paraId="55982AE1" w14:textId="27109E21" w:rsidR="00B57126" w:rsidRPr="00F4238F" w:rsidRDefault="00B57126" w:rsidP="00B57126">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49B1CF88" w14:textId="438F2B89" w:rsidR="00B57126" w:rsidRPr="00F4238F" w:rsidRDefault="00B57126" w:rsidP="00B57126">
            <w:pPr>
              <w:jc w:val="center"/>
              <w:rPr>
                <w:iCs/>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45736D6C" w14:textId="6685EE8C" w:rsidR="00B57126" w:rsidRPr="00F4238F" w:rsidRDefault="00B57126" w:rsidP="00B57126">
            <w:pPr>
              <w:jc w:val="center"/>
              <w:rPr>
                <w:iCs/>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783999FA" w14:textId="3B1D7183" w:rsidR="00B57126" w:rsidRPr="00F4238F" w:rsidRDefault="00B57126" w:rsidP="00B57126">
            <w:pPr>
              <w:jc w:val="center"/>
              <w:rPr>
                <w:iCs/>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54D5128A" w14:textId="739883B5" w:rsidR="00B57126" w:rsidRPr="00F4238F" w:rsidRDefault="00B57126" w:rsidP="00B57126">
            <w:pPr>
              <w:jc w:val="center"/>
              <w:rPr>
                <w:iCs/>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0D3528C1" w14:textId="3D019DC8" w:rsidR="00B57126" w:rsidRPr="00F4238F" w:rsidRDefault="00B57126" w:rsidP="00B57126">
            <w:pPr>
              <w:jc w:val="center"/>
              <w:rPr>
                <w:iCs/>
                <w:sz w:val="21"/>
                <w:szCs w:val="21"/>
              </w:rPr>
            </w:pPr>
            <w:r w:rsidRPr="00F4238F">
              <w:rPr>
                <w:iCs/>
                <w:sz w:val="21"/>
                <w:szCs w:val="21"/>
              </w:rPr>
              <w:t>0.8517</w:t>
            </w:r>
          </w:p>
        </w:tc>
      </w:tr>
      <w:tr w:rsidR="00B57126" w:rsidRPr="00F4238F" w14:paraId="7B34DCB5" w14:textId="77777777" w:rsidTr="00F0237D">
        <w:trPr>
          <w:trHeight w:val="20"/>
          <w:jc w:val="center"/>
        </w:trPr>
        <w:tc>
          <w:tcPr>
            <w:tcW w:w="49.65pt" w:type="dxa"/>
            <w:vMerge/>
            <w:shd w:val="clear" w:color="auto" w:fill="auto"/>
            <w:vAlign w:val="center"/>
          </w:tcPr>
          <w:p w14:paraId="7D3592F8" w14:textId="5ABCC0EF" w:rsidR="00B57126" w:rsidRPr="00F4238F" w:rsidRDefault="00B57126" w:rsidP="00B57126">
            <w:pPr>
              <w:jc w:val="center"/>
              <w:rPr>
                <w:sz w:val="21"/>
                <w:szCs w:val="21"/>
              </w:rPr>
            </w:pPr>
          </w:p>
        </w:tc>
        <w:tc>
          <w:tcPr>
            <w:tcW w:w="85.05pt" w:type="dxa"/>
            <w:shd w:val="clear" w:color="auto" w:fill="auto"/>
          </w:tcPr>
          <w:p w14:paraId="0B543799" w14:textId="020ED235" w:rsidR="00B57126" w:rsidRPr="00F4238F" w:rsidRDefault="00B57126" w:rsidP="00B57126">
            <w:pPr>
              <w:jc w:val="center"/>
              <w:rPr>
                <w:sz w:val="21"/>
                <w:szCs w:val="21"/>
              </w:rPr>
            </w:pPr>
            <w:r w:rsidRPr="00F4238F">
              <w:rPr>
                <w:iCs/>
                <w:sz w:val="21"/>
                <w:szCs w:val="21"/>
              </w:rPr>
              <w:t>VDSR</w:t>
            </w:r>
          </w:p>
        </w:tc>
        <w:tc>
          <w:tcPr>
            <w:tcW w:w="42.50pt" w:type="dxa"/>
            <w:vAlign w:val="bottom"/>
          </w:tcPr>
          <w:p w14:paraId="38E593AB" w14:textId="0DA2F8D9" w:rsidR="00B57126" w:rsidRPr="00F4238F" w:rsidRDefault="00B57126" w:rsidP="00B57126">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5A5ECB9B" w14:textId="40315C26" w:rsidR="00B57126" w:rsidRPr="00F4238F" w:rsidRDefault="00B57126" w:rsidP="00B57126">
            <w:pPr>
              <w:jc w:val="center"/>
              <w:rPr>
                <w:iCs/>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01B5D3E7" w14:textId="40A8FAF1" w:rsidR="00B57126" w:rsidRPr="00F4238F" w:rsidRDefault="00B57126" w:rsidP="00B57126">
            <w:pPr>
              <w:jc w:val="center"/>
              <w:rPr>
                <w:iCs/>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378EE92F" w14:textId="2DAFC0ED" w:rsidR="00B57126" w:rsidRPr="00F4238F" w:rsidRDefault="00B57126" w:rsidP="00B57126">
            <w:pPr>
              <w:jc w:val="center"/>
              <w:rPr>
                <w:iCs/>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0094869F" w14:textId="4A89019D" w:rsidR="00B57126" w:rsidRPr="00F4238F" w:rsidRDefault="00B57126" w:rsidP="00B57126">
            <w:pPr>
              <w:jc w:val="center"/>
              <w:rPr>
                <w:iCs/>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5CFD445F" w14:textId="050FC2C0" w:rsidR="00B57126" w:rsidRPr="00F4238F" w:rsidRDefault="00B57126" w:rsidP="00B57126">
            <w:pPr>
              <w:jc w:val="center"/>
              <w:rPr>
                <w:iCs/>
                <w:sz w:val="21"/>
                <w:szCs w:val="21"/>
              </w:rPr>
            </w:pPr>
            <w:r w:rsidRPr="00F4238F">
              <w:rPr>
                <w:iCs/>
                <w:sz w:val="21"/>
                <w:szCs w:val="21"/>
              </w:rPr>
              <w:t>0.8809</w:t>
            </w:r>
          </w:p>
        </w:tc>
      </w:tr>
      <w:tr w:rsidR="00B57126" w:rsidRPr="00F4238F" w14:paraId="0F48A5A2" w14:textId="77777777" w:rsidTr="00F0237D">
        <w:trPr>
          <w:trHeight w:val="20"/>
          <w:jc w:val="center"/>
        </w:trPr>
        <w:tc>
          <w:tcPr>
            <w:tcW w:w="49.65pt" w:type="dxa"/>
            <w:vMerge/>
            <w:shd w:val="clear" w:color="auto" w:fill="auto"/>
            <w:vAlign w:val="center"/>
          </w:tcPr>
          <w:p w14:paraId="3603FC26" w14:textId="55D4F678" w:rsidR="00B57126" w:rsidRPr="00F4238F" w:rsidRDefault="00B57126" w:rsidP="00B57126">
            <w:pPr>
              <w:jc w:val="center"/>
              <w:rPr>
                <w:sz w:val="21"/>
                <w:szCs w:val="21"/>
              </w:rPr>
            </w:pPr>
          </w:p>
        </w:tc>
        <w:tc>
          <w:tcPr>
            <w:tcW w:w="85.05pt" w:type="dxa"/>
            <w:shd w:val="clear" w:color="auto" w:fill="auto"/>
          </w:tcPr>
          <w:p w14:paraId="51ED02F6" w14:textId="48AEE3A4" w:rsidR="00B57126" w:rsidRPr="00F4238F" w:rsidRDefault="00B57126" w:rsidP="00B57126">
            <w:pPr>
              <w:jc w:val="center"/>
              <w:rPr>
                <w:sz w:val="21"/>
                <w:szCs w:val="21"/>
              </w:rPr>
            </w:pPr>
            <w:r w:rsidRPr="00F4238F">
              <w:rPr>
                <w:iCs/>
                <w:sz w:val="21"/>
                <w:szCs w:val="21"/>
              </w:rPr>
              <w:t>DRCN</w:t>
            </w:r>
          </w:p>
        </w:tc>
        <w:tc>
          <w:tcPr>
            <w:tcW w:w="42.50pt" w:type="dxa"/>
            <w:vAlign w:val="bottom"/>
          </w:tcPr>
          <w:p w14:paraId="0C978A50" w14:textId="785FE4A4" w:rsidR="00B57126" w:rsidRPr="00F4238F" w:rsidRDefault="00B57126" w:rsidP="00B57126">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2CA1C49A" w14:textId="11D34E28" w:rsidR="00B57126" w:rsidRPr="00F4238F" w:rsidRDefault="00B57126" w:rsidP="00B57126">
            <w:pPr>
              <w:jc w:val="center"/>
              <w:rPr>
                <w:iCs/>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550021DC" w14:textId="726A21A1" w:rsidR="00B57126" w:rsidRPr="00F4238F" w:rsidRDefault="00B57126" w:rsidP="00B57126">
            <w:pPr>
              <w:jc w:val="center"/>
              <w:rPr>
                <w:iCs/>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011FCD91" w14:textId="6C991A2B" w:rsidR="00B57126" w:rsidRPr="00F4238F" w:rsidRDefault="00B57126" w:rsidP="00B57126">
            <w:pPr>
              <w:jc w:val="center"/>
              <w:rPr>
                <w:iCs/>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3C1DE295" w14:textId="488DC70D" w:rsidR="00B57126" w:rsidRPr="00F4238F" w:rsidRDefault="00B57126" w:rsidP="00B57126">
            <w:pPr>
              <w:jc w:val="center"/>
              <w:rPr>
                <w:iCs/>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618A3CBA" w14:textId="021A1910" w:rsidR="00B57126" w:rsidRPr="00F4238F" w:rsidRDefault="00B57126" w:rsidP="00B57126">
            <w:pPr>
              <w:jc w:val="center"/>
              <w:rPr>
                <w:iCs/>
                <w:sz w:val="21"/>
                <w:szCs w:val="21"/>
              </w:rPr>
            </w:pPr>
            <w:r w:rsidRPr="00F4238F">
              <w:rPr>
                <w:iCs/>
                <w:sz w:val="21"/>
                <w:szCs w:val="21"/>
              </w:rPr>
              <w:t>0.8816</w:t>
            </w:r>
          </w:p>
        </w:tc>
      </w:tr>
      <w:tr w:rsidR="00B57126" w:rsidRPr="00F4238F" w14:paraId="15470587" w14:textId="77777777" w:rsidTr="00F0237D">
        <w:trPr>
          <w:trHeight w:val="20"/>
          <w:jc w:val="center"/>
        </w:trPr>
        <w:tc>
          <w:tcPr>
            <w:tcW w:w="49.65pt" w:type="dxa"/>
            <w:vMerge/>
            <w:shd w:val="clear" w:color="auto" w:fill="auto"/>
            <w:vAlign w:val="center"/>
          </w:tcPr>
          <w:p w14:paraId="7106E734" w14:textId="76561576" w:rsidR="00B57126" w:rsidRPr="00F4238F" w:rsidRDefault="00B57126" w:rsidP="00B57126">
            <w:pPr>
              <w:jc w:val="center"/>
              <w:rPr>
                <w:sz w:val="21"/>
                <w:szCs w:val="21"/>
              </w:rPr>
            </w:pPr>
          </w:p>
        </w:tc>
        <w:tc>
          <w:tcPr>
            <w:tcW w:w="85.05pt" w:type="dxa"/>
            <w:shd w:val="clear" w:color="auto" w:fill="auto"/>
          </w:tcPr>
          <w:p w14:paraId="30E0AE4D" w14:textId="3E403E66" w:rsidR="00B57126" w:rsidRPr="00F4238F" w:rsidRDefault="00B57126" w:rsidP="00B57126">
            <w:pPr>
              <w:jc w:val="center"/>
              <w:rPr>
                <w:sz w:val="21"/>
                <w:szCs w:val="21"/>
              </w:rPr>
            </w:pPr>
            <w:proofErr w:type="spellStart"/>
            <w:r w:rsidRPr="00F4238F">
              <w:rPr>
                <w:sz w:val="21"/>
                <w:szCs w:val="21"/>
              </w:rPr>
              <w:t>LapSRN</w:t>
            </w:r>
            <w:proofErr w:type="spellEnd"/>
          </w:p>
        </w:tc>
        <w:tc>
          <w:tcPr>
            <w:tcW w:w="42.50pt" w:type="dxa"/>
            <w:vAlign w:val="bottom"/>
          </w:tcPr>
          <w:p w14:paraId="368B95EB" w14:textId="41A6A2C1" w:rsidR="00B57126" w:rsidRPr="00F4238F" w:rsidRDefault="00B57126" w:rsidP="00B57126">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318F6" w14:textId="30BE8C79" w:rsidR="00B57126" w:rsidRPr="00F4238F" w:rsidRDefault="00B57126" w:rsidP="00B57126">
            <w:pPr>
              <w:jc w:val="center"/>
              <w:rPr>
                <w:iCs/>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25E15EE0" w14:textId="191FC6F1" w:rsidR="00B57126" w:rsidRPr="00F4238F" w:rsidRDefault="00B57126" w:rsidP="00B57126">
            <w:pPr>
              <w:jc w:val="center"/>
              <w:rPr>
                <w:iCs/>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5201721E" w14:textId="731FBBE0" w:rsidR="00B57126" w:rsidRPr="00F4238F" w:rsidRDefault="00B57126" w:rsidP="00B57126">
            <w:pPr>
              <w:jc w:val="center"/>
              <w:rPr>
                <w:iCs/>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1C83D253" w14:textId="237786A6" w:rsidR="00B57126" w:rsidRPr="00F4238F" w:rsidRDefault="00B57126" w:rsidP="00B57126">
            <w:pPr>
              <w:jc w:val="center"/>
              <w:rPr>
                <w:iCs/>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8288370" w14:textId="3B7554F6" w:rsidR="00B57126" w:rsidRPr="00F4238F" w:rsidRDefault="00B57126" w:rsidP="00B57126">
            <w:pPr>
              <w:jc w:val="center"/>
              <w:rPr>
                <w:iCs/>
                <w:sz w:val="21"/>
                <w:szCs w:val="21"/>
              </w:rPr>
            </w:pPr>
            <w:r w:rsidRPr="00F4238F">
              <w:rPr>
                <w:iCs/>
                <w:sz w:val="21"/>
                <w:szCs w:val="21"/>
              </w:rPr>
              <w:t>0.8845</w:t>
            </w:r>
          </w:p>
        </w:tc>
      </w:tr>
      <w:tr w:rsidR="00B57126" w:rsidRPr="00F4238F" w14:paraId="41878B7F" w14:textId="77777777" w:rsidTr="00203EAB">
        <w:trPr>
          <w:trHeight w:val="20"/>
          <w:jc w:val="center"/>
        </w:trPr>
        <w:tc>
          <w:tcPr>
            <w:tcW w:w="49.65pt" w:type="dxa"/>
            <w:vMerge/>
            <w:shd w:val="clear" w:color="auto" w:fill="auto"/>
            <w:vAlign w:val="center"/>
          </w:tcPr>
          <w:p w14:paraId="60ABDB77" w14:textId="302ABCE5" w:rsidR="00B57126" w:rsidRPr="00F4238F" w:rsidRDefault="00B57126" w:rsidP="00B57126">
            <w:pPr>
              <w:jc w:val="center"/>
              <w:rPr>
                <w:sz w:val="21"/>
                <w:szCs w:val="21"/>
              </w:rPr>
            </w:pPr>
          </w:p>
        </w:tc>
        <w:tc>
          <w:tcPr>
            <w:tcW w:w="85.05pt" w:type="dxa"/>
            <w:shd w:val="clear" w:color="auto" w:fill="auto"/>
          </w:tcPr>
          <w:p w14:paraId="3C0F52C0" w14:textId="1F494639" w:rsidR="00B57126" w:rsidRPr="00F4238F" w:rsidRDefault="00B57126" w:rsidP="00B57126">
            <w:pPr>
              <w:jc w:val="center"/>
              <w:rPr>
                <w:sz w:val="21"/>
                <w:szCs w:val="21"/>
              </w:rPr>
            </w:pPr>
            <w:r w:rsidRPr="00F4238F">
              <w:rPr>
                <w:sz w:val="21"/>
                <w:szCs w:val="21"/>
              </w:rPr>
              <w:t>DRRN</w:t>
            </w:r>
          </w:p>
        </w:tc>
        <w:tc>
          <w:tcPr>
            <w:tcW w:w="42.50pt" w:type="dxa"/>
          </w:tcPr>
          <w:p w14:paraId="32E66685" w14:textId="5917BEEA" w:rsidR="00B57126" w:rsidRPr="00F4238F" w:rsidRDefault="00B57126" w:rsidP="00B57126">
            <w:pPr>
              <w:jc w:val="center"/>
              <w:rPr>
                <w:iCs/>
                <w:sz w:val="21"/>
                <w:szCs w:val="21"/>
              </w:rPr>
            </w:pPr>
            <w:r w:rsidRPr="00F4238F">
              <w:rPr>
                <w:sz w:val="21"/>
                <w:szCs w:val="21"/>
              </w:rPr>
              <w:t xml:space="preserve">1774K </w:t>
            </w:r>
          </w:p>
        </w:tc>
        <w:tc>
          <w:tcPr>
            <w:tcW w:w="42.55pt" w:type="dxa"/>
            <w:tcBorders>
              <w:top w:val="nil"/>
              <w:start w:val="nil"/>
              <w:bottom w:val="nil"/>
              <w:end w:val="nil"/>
            </w:tcBorders>
            <w:shd w:val="clear" w:color="auto" w:fill="auto"/>
          </w:tcPr>
          <w:p w14:paraId="4BF7BCD4" w14:textId="7F03F869" w:rsidR="00B57126" w:rsidRPr="00F4238F" w:rsidRDefault="00B57126" w:rsidP="00B57126">
            <w:pPr>
              <w:jc w:val="center"/>
              <w:rPr>
                <w:iCs/>
                <w:sz w:val="21"/>
                <w:szCs w:val="21"/>
              </w:rPr>
            </w:pPr>
            <w:r w:rsidRPr="00F4238F">
              <w:rPr>
                <w:sz w:val="21"/>
                <w:szCs w:val="21"/>
              </w:rPr>
              <w:t xml:space="preserve">0.8854 </w:t>
            </w:r>
          </w:p>
        </w:tc>
        <w:tc>
          <w:tcPr>
            <w:tcW w:w="42.50pt" w:type="dxa"/>
            <w:tcBorders>
              <w:top w:val="nil"/>
              <w:start w:val="nil"/>
              <w:bottom w:val="nil"/>
              <w:end w:val="nil"/>
            </w:tcBorders>
            <w:shd w:val="clear" w:color="auto" w:fill="auto"/>
          </w:tcPr>
          <w:p w14:paraId="7A13F9E9" w14:textId="565DD971" w:rsidR="00B57126" w:rsidRPr="00F4238F" w:rsidRDefault="00B57126" w:rsidP="00B57126">
            <w:pPr>
              <w:jc w:val="center"/>
              <w:rPr>
                <w:iCs/>
                <w:sz w:val="21"/>
                <w:szCs w:val="21"/>
              </w:rPr>
            </w:pPr>
            <w:r w:rsidRPr="00F4238F">
              <w:rPr>
                <w:sz w:val="21"/>
                <w:szCs w:val="21"/>
              </w:rPr>
              <w:t xml:space="preserve">0.7670 </w:t>
            </w:r>
          </w:p>
        </w:tc>
        <w:tc>
          <w:tcPr>
            <w:tcW w:w="50.10pt" w:type="dxa"/>
            <w:tcBorders>
              <w:top w:val="nil"/>
              <w:start w:val="nil"/>
              <w:bottom w:val="nil"/>
              <w:end w:val="nil"/>
            </w:tcBorders>
            <w:shd w:val="clear" w:color="auto" w:fill="auto"/>
          </w:tcPr>
          <w:p w14:paraId="6B676B3C" w14:textId="696BA348" w:rsidR="00B57126" w:rsidRPr="00F4238F" w:rsidRDefault="00B57126" w:rsidP="00B57126">
            <w:pPr>
              <w:jc w:val="center"/>
              <w:rPr>
                <w:iCs/>
                <w:sz w:val="21"/>
                <w:szCs w:val="21"/>
              </w:rPr>
            </w:pPr>
            <w:r w:rsidRPr="00F4238F">
              <w:rPr>
                <w:sz w:val="21"/>
                <w:szCs w:val="21"/>
              </w:rPr>
              <w:t xml:space="preserve">0.7233 </w:t>
            </w:r>
          </w:p>
        </w:tc>
        <w:tc>
          <w:tcPr>
            <w:tcW w:w="59.25pt" w:type="dxa"/>
            <w:tcBorders>
              <w:top w:val="nil"/>
              <w:start w:val="nil"/>
              <w:bottom w:val="nil"/>
              <w:end w:val="nil"/>
            </w:tcBorders>
            <w:shd w:val="clear" w:color="auto" w:fill="auto"/>
          </w:tcPr>
          <w:p w14:paraId="7989C5EB" w14:textId="6163FC30" w:rsidR="00B57126" w:rsidRPr="00F4238F" w:rsidRDefault="00B57126" w:rsidP="00B57126">
            <w:pPr>
              <w:jc w:val="center"/>
              <w:rPr>
                <w:iCs/>
                <w:sz w:val="21"/>
                <w:szCs w:val="21"/>
              </w:rPr>
            </w:pPr>
            <w:r w:rsidRPr="00F4238F">
              <w:rPr>
                <w:sz w:val="21"/>
                <w:szCs w:val="21"/>
              </w:rPr>
              <w:t xml:space="preserve">0.7510 </w:t>
            </w:r>
          </w:p>
        </w:tc>
        <w:tc>
          <w:tcPr>
            <w:tcW w:w="59.25pt" w:type="dxa"/>
            <w:tcBorders>
              <w:top w:val="nil"/>
              <w:start w:val="nil"/>
              <w:bottom w:val="nil"/>
              <w:end w:val="nil"/>
            </w:tcBorders>
            <w:shd w:val="clear" w:color="auto" w:fill="auto"/>
          </w:tcPr>
          <w:p w14:paraId="357AC295" w14:textId="53CEA104" w:rsidR="00B57126" w:rsidRPr="00F4238F" w:rsidRDefault="00B57126" w:rsidP="00B57126">
            <w:pPr>
              <w:jc w:val="center"/>
              <w:rPr>
                <w:iCs/>
                <w:sz w:val="21"/>
                <w:szCs w:val="21"/>
              </w:rPr>
            </w:pPr>
            <w:r w:rsidRPr="00F4238F">
              <w:rPr>
                <w:sz w:val="21"/>
                <w:szCs w:val="21"/>
              </w:rPr>
              <w:t>0.8816</w:t>
            </w:r>
          </w:p>
        </w:tc>
      </w:tr>
      <w:tr w:rsidR="00B57126" w:rsidRPr="00F4238F" w14:paraId="2A8FE50C" w14:textId="77777777" w:rsidTr="00F0237D">
        <w:trPr>
          <w:trHeight w:val="20"/>
          <w:jc w:val="center"/>
        </w:trPr>
        <w:tc>
          <w:tcPr>
            <w:tcW w:w="49.65pt" w:type="dxa"/>
            <w:vMerge/>
            <w:shd w:val="clear" w:color="auto" w:fill="auto"/>
            <w:vAlign w:val="center"/>
          </w:tcPr>
          <w:p w14:paraId="7417C64F" w14:textId="3C75CBB7" w:rsidR="00B57126" w:rsidRPr="00F4238F" w:rsidRDefault="00B57126" w:rsidP="00B57126">
            <w:pPr>
              <w:jc w:val="center"/>
              <w:rPr>
                <w:sz w:val="21"/>
                <w:szCs w:val="21"/>
              </w:rPr>
            </w:pPr>
          </w:p>
        </w:tc>
        <w:tc>
          <w:tcPr>
            <w:tcW w:w="85.05pt" w:type="dxa"/>
            <w:shd w:val="clear" w:color="auto" w:fill="auto"/>
          </w:tcPr>
          <w:p w14:paraId="4F1FC966" w14:textId="3903FFA7" w:rsidR="00B57126" w:rsidRPr="00F4238F" w:rsidRDefault="00B57126" w:rsidP="00B57126">
            <w:pPr>
              <w:jc w:val="center"/>
              <w:rPr>
                <w:sz w:val="21"/>
                <w:szCs w:val="21"/>
              </w:rPr>
            </w:pPr>
            <w:proofErr w:type="spellStart"/>
            <w:r w:rsidRPr="00F4238F">
              <w:rPr>
                <w:sz w:val="21"/>
                <w:szCs w:val="21"/>
              </w:rPr>
              <w:t>MemNet</w:t>
            </w:r>
            <w:proofErr w:type="spellEnd"/>
          </w:p>
        </w:tc>
        <w:tc>
          <w:tcPr>
            <w:tcW w:w="42.50pt" w:type="dxa"/>
            <w:vAlign w:val="bottom"/>
          </w:tcPr>
          <w:p w14:paraId="117E1BE9" w14:textId="69738467" w:rsidR="00B57126" w:rsidRPr="00F4238F" w:rsidRDefault="00B57126" w:rsidP="00B57126">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2E01628F" w14:textId="0FAB625A" w:rsidR="00B57126" w:rsidRPr="00F4238F" w:rsidRDefault="00B57126" w:rsidP="00B57126">
            <w:pPr>
              <w:jc w:val="center"/>
              <w:rPr>
                <w:iCs/>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062EC22C" w14:textId="3CE8BEA2" w:rsidR="00B57126" w:rsidRPr="00F4238F" w:rsidRDefault="00B57126" w:rsidP="00B57126">
            <w:pPr>
              <w:jc w:val="center"/>
              <w:rPr>
                <w:iCs/>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4ADBCAA1" w14:textId="47E61F92" w:rsidR="00B57126" w:rsidRPr="00F4238F" w:rsidRDefault="00B57126" w:rsidP="00B57126">
            <w:pPr>
              <w:jc w:val="center"/>
              <w:rPr>
                <w:iCs/>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6CF9689D" w14:textId="62561242" w:rsidR="00B57126" w:rsidRPr="00F4238F" w:rsidRDefault="00B57126" w:rsidP="00B57126">
            <w:pPr>
              <w:jc w:val="center"/>
              <w:rPr>
                <w:iCs/>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372F3EFB" w14:textId="1B074F3C" w:rsidR="00B57126" w:rsidRPr="00F4238F" w:rsidRDefault="00B57126" w:rsidP="00B57126">
            <w:pPr>
              <w:jc w:val="center"/>
              <w:rPr>
                <w:iCs/>
                <w:sz w:val="21"/>
                <w:szCs w:val="21"/>
              </w:rPr>
            </w:pPr>
            <w:r w:rsidRPr="00F4238F">
              <w:rPr>
                <w:iCs/>
                <w:sz w:val="21"/>
                <w:szCs w:val="21"/>
              </w:rPr>
              <w:t>0.8942</w:t>
            </w:r>
          </w:p>
        </w:tc>
      </w:tr>
      <w:tr w:rsidR="00B57126" w:rsidRPr="00F4238F" w14:paraId="734C6C8F" w14:textId="77777777" w:rsidTr="00F0237D">
        <w:trPr>
          <w:trHeight w:val="20"/>
          <w:jc w:val="center"/>
        </w:trPr>
        <w:tc>
          <w:tcPr>
            <w:tcW w:w="49.65pt" w:type="dxa"/>
            <w:vMerge/>
            <w:shd w:val="clear" w:color="auto" w:fill="auto"/>
            <w:vAlign w:val="center"/>
          </w:tcPr>
          <w:p w14:paraId="6D52CA3C" w14:textId="5D837A73" w:rsidR="00B57126" w:rsidRPr="00F4238F" w:rsidRDefault="00B57126" w:rsidP="00B57126">
            <w:pPr>
              <w:jc w:val="center"/>
              <w:rPr>
                <w:sz w:val="21"/>
                <w:szCs w:val="21"/>
              </w:rPr>
            </w:pPr>
          </w:p>
        </w:tc>
        <w:tc>
          <w:tcPr>
            <w:tcW w:w="85.05pt" w:type="dxa"/>
            <w:shd w:val="clear" w:color="auto" w:fill="auto"/>
          </w:tcPr>
          <w:p w14:paraId="1C254793" w14:textId="027781CC" w:rsidR="00B57126" w:rsidRPr="00F4238F" w:rsidRDefault="00B57126" w:rsidP="00B57126">
            <w:pPr>
              <w:jc w:val="center"/>
              <w:rPr>
                <w:sz w:val="21"/>
                <w:szCs w:val="21"/>
              </w:rPr>
            </w:pPr>
            <w:r w:rsidRPr="00F4238F">
              <w:rPr>
                <w:sz w:val="21"/>
                <w:szCs w:val="21"/>
              </w:rPr>
              <w:t>SRMDNF</w:t>
            </w:r>
          </w:p>
        </w:tc>
        <w:tc>
          <w:tcPr>
            <w:tcW w:w="42.50pt" w:type="dxa"/>
            <w:vAlign w:val="bottom"/>
          </w:tcPr>
          <w:p w14:paraId="5D379BE8" w14:textId="3DBB3026" w:rsidR="00B57126" w:rsidRPr="00F4238F" w:rsidRDefault="00B57126" w:rsidP="00B57126">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3964F464" w14:textId="5132EEC2" w:rsidR="00B57126" w:rsidRPr="00F4238F" w:rsidRDefault="00B57126" w:rsidP="00B57126">
            <w:pPr>
              <w:jc w:val="center"/>
              <w:rPr>
                <w:iCs/>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71006363" w14:textId="29FE67DD" w:rsidR="00B57126" w:rsidRPr="00F4238F" w:rsidRDefault="00B57126" w:rsidP="00B57126">
            <w:pPr>
              <w:jc w:val="center"/>
              <w:rPr>
                <w:iCs/>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36F1BC9C" w14:textId="1FE34588" w:rsidR="00B57126" w:rsidRPr="00F4238F" w:rsidRDefault="00B57126" w:rsidP="00B57126">
            <w:pPr>
              <w:jc w:val="center"/>
              <w:rPr>
                <w:iCs/>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72DD7905" w14:textId="6CEF2761" w:rsidR="00B57126" w:rsidRPr="00F4238F" w:rsidRDefault="00B57126" w:rsidP="00B57126">
            <w:pPr>
              <w:jc w:val="center"/>
              <w:rPr>
                <w:iCs/>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3578B88B" w14:textId="2DC69E30" w:rsidR="00B57126" w:rsidRPr="00F4238F" w:rsidRDefault="00B57126" w:rsidP="00B57126">
            <w:pPr>
              <w:jc w:val="center"/>
              <w:rPr>
                <w:iCs/>
                <w:sz w:val="21"/>
                <w:szCs w:val="21"/>
              </w:rPr>
            </w:pPr>
            <w:r w:rsidRPr="00F4238F">
              <w:rPr>
                <w:iCs/>
                <w:sz w:val="21"/>
                <w:szCs w:val="21"/>
              </w:rPr>
              <w:t>0.9024</w:t>
            </w:r>
          </w:p>
        </w:tc>
      </w:tr>
      <w:tr w:rsidR="00B57126" w:rsidRPr="00F4238F" w14:paraId="1C27B6DD" w14:textId="77777777" w:rsidTr="00F0237D">
        <w:trPr>
          <w:trHeight w:val="20"/>
          <w:jc w:val="center"/>
        </w:trPr>
        <w:tc>
          <w:tcPr>
            <w:tcW w:w="49.65pt" w:type="dxa"/>
            <w:vMerge/>
            <w:shd w:val="clear" w:color="auto" w:fill="auto"/>
            <w:vAlign w:val="center"/>
          </w:tcPr>
          <w:p w14:paraId="4200C13D" w14:textId="0F3DA6E3" w:rsidR="00B57126" w:rsidRPr="00F4238F" w:rsidRDefault="00B57126" w:rsidP="00B57126">
            <w:pPr>
              <w:jc w:val="center"/>
              <w:rPr>
                <w:sz w:val="21"/>
                <w:szCs w:val="21"/>
              </w:rPr>
            </w:pPr>
          </w:p>
        </w:tc>
        <w:tc>
          <w:tcPr>
            <w:tcW w:w="85.05pt" w:type="dxa"/>
            <w:shd w:val="clear" w:color="auto" w:fill="auto"/>
          </w:tcPr>
          <w:p w14:paraId="32020712" w14:textId="37AF6B48" w:rsidR="00B57126" w:rsidRPr="00F4238F" w:rsidRDefault="00B57126" w:rsidP="00B57126">
            <w:pPr>
              <w:jc w:val="center"/>
              <w:rPr>
                <w:sz w:val="21"/>
                <w:szCs w:val="21"/>
              </w:rPr>
            </w:pPr>
            <w:r w:rsidRPr="00F4238F">
              <w:rPr>
                <w:sz w:val="21"/>
                <w:szCs w:val="21"/>
              </w:rPr>
              <w:t>CARN</w:t>
            </w:r>
          </w:p>
        </w:tc>
        <w:tc>
          <w:tcPr>
            <w:tcW w:w="42.50pt" w:type="dxa"/>
            <w:vAlign w:val="bottom"/>
          </w:tcPr>
          <w:p w14:paraId="12D60313" w14:textId="5FB38CCF" w:rsidR="00B57126" w:rsidRPr="00F4238F" w:rsidRDefault="00B57126" w:rsidP="00B57126">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3740B8F5" w14:textId="062DD15F" w:rsidR="00B57126" w:rsidRPr="00F4238F" w:rsidRDefault="00B57126" w:rsidP="00B57126">
            <w:pPr>
              <w:jc w:val="center"/>
              <w:rPr>
                <w:iCs/>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49046CAA" w14:textId="26C5D9C4" w:rsidR="00B57126" w:rsidRPr="00F4238F" w:rsidRDefault="00B57126" w:rsidP="00B57126">
            <w:pPr>
              <w:jc w:val="center"/>
              <w:rPr>
                <w:iCs/>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49C9918B" w14:textId="0F400D25" w:rsidR="00B57126" w:rsidRPr="00F4238F" w:rsidRDefault="00B57126" w:rsidP="00B57126">
            <w:pPr>
              <w:jc w:val="center"/>
              <w:rPr>
                <w:iCs/>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54E16EE4" w14:textId="27450F39" w:rsidR="00B57126" w:rsidRPr="00F4238F" w:rsidRDefault="00B57126" w:rsidP="00B57126">
            <w:pPr>
              <w:jc w:val="center"/>
              <w:rPr>
                <w:iCs/>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67680228" w14:textId="1F65BBD3" w:rsidR="00B57126" w:rsidRPr="00F4238F" w:rsidRDefault="00B57126" w:rsidP="00B57126">
            <w:pPr>
              <w:jc w:val="center"/>
              <w:rPr>
                <w:iCs/>
                <w:sz w:val="21"/>
                <w:szCs w:val="21"/>
              </w:rPr>
            </w:pPr>
            <w:r w:rsidRPr="00F4238F">
              <w:rPr>
                <w:iCs/>
                <w:sz w:val="21"/>
                <w:szCs w:val="21"/>
              </w:rPr>
              <w:t>0.9084</w:t>
            </w:r>
          </w:p>
        </w:tc>
      </w:tr>
      <w:tr w:rsidR="00B57126" w:rsidRPr="00F4238F" w14:paraId="74461AB8" w14:textId="77777777" w:rsidTr="00203EAB">
        <w:trPr>
          <w:trHeight w:val="20"/>
          <w:jc w:val="center"/>
        </w:trPr>
        <w:tc>
          <w:tcPr>
            <w:tcW w:w="49.65pt" w:type="dxa"/>
            <w:vMerge/>
            <w:shd w:val="clear" w:color="auto" w:fill="auto"/>
            <w:vAlign w:val="center"/>
          </w:tcPr>
          <w:p w14:paraId="63D1F4D7" w14:textId="3E3A407F" w:rsidR="00B57126" w:rsidRPr="00F4238F" w:rsidRDefault="00B57126" w:rsidP="00B57126">
            <w:pPr>
              <w:jc w:val="center"/>
              <w:rPr>
                <w:sz w:val="21"/>
                <w:szCs w:val="21"/>
              </w:rPr>
            </w:pPr>
          </w:p>
        </w:tc>
        <w:tc>
          <w:tcPr>
            <w:tcW w:w="85.05pt" w:type="dxa"/>
            <w:shd w:val="clear" w:color="auto" w:fill="auto"/>
          </w:tcPr>
          <w:p w14:paraId="08AAC130" w14:textId="1CE35762" w:rsidR="00B57126" w:rsidRPr="00F4238F" w:rsidRDefault="00B57126" w:rsidP="00B57126">
            <w:pPr>
              <w:jc w:val="center"/>
              <w:rPr>
                <w:sz w:val="21"/>
                <w:szCs w:val="21"/>
              </w:rPr>
            </w:pPr>
            <w:r w:rsidRPr="00F4238F">
              <w:rPr>
                <w:sz w:val="21"/>
                <w:szCs w:val="21"/>
              </w:rPr>
              <w:t>IMDN</w:t>
            </w:r>
          </w:p>
        </w:tc>
        <w:tc>
          <w:tcPr>
            <w:tcW w:w="42.50pt" w:type="dxa"/>
          </w:tcPr>
          <w:p w14:paraId="19C20331" w14:textId="589C1A40" w:rsidR="00B57126" w:rsidRPr="00F4238F" w:rsidRDefault="00B57126" w:rsidP="00B57126">
            <w:pPr>
              <w:jc w:val="center"/>
              <w:rPr>
                <w:iCs/>
                <w:sz w:val="21"/>
                <w:szCs w:val="21"/>
              </w:rPr>
            </w:pPr>
            <w:r w:rsidRPr="00F4238F">
              <w:rPr>
                <w:sz w:val="21"/>
                <w:szCs w:val="21"/>
              </w:rPr>
              <w:t xml:space="preserve">715K </w:t>
            </w:r>
          </w:p>
        </w:tc>
        <w:tc>
          <w:tcPr>
            <w:tcW w:w="42.55pt" w:type="dxa"/>
            <w:tcBorders>
              <w:top w:val="nil"/>
              <w:start w:val="nil"/>
              <w:bottom w:val="nil"/>
              <w:end w:val="nil"/>
            </w:tcBorders>
            <w:shd w:val="clear" w:color="auto" w:fill="auto"/>
          </w:tcPr>
          <w:p w14:paraId="43011D7B" w14:textId="77A7E64F" w:rsidR="00B57126" w:rsidRPr="00F4238F" w:rsidRDefault="00B57126" w:rsidP="00B57126">
            <w:pPr>
              <w:jc w:val="center"/>
              <w:rPr>
                <w:iCs/>
                <w:sz w:val="21"/>
                <w:szCs w:val="21"/>
              </w:rPr>
            </w:pPr>
            <w:r w:rsidRPr="00F4238F">
              <w:rPr>
                <w:sz w:val="21"/>
                <w:szCs w:val="21"/>
              </w:rPr>
              <w:t xml:space="preserve">0.8948 </w:t>
            </w:r>
          </w:p>
        </w:tc>
        <w:tc>
          <w:tcPr>
            <w:tcW w:w="42.50pt" w:type="dxa"/>
            <w:tcBorders>
              <w:top w:val="nil"/>
              <w:start w:val="nil"/>
              <w:bottom w:val="nil"/>
              <w:end w:val="nil"/>
            </w:tcBorders>
            <w:shd w:val="clear" w:color="auto" w:fill="auto"/>
          </w:tcPr>
          <w:p w14:paraId="1CD4D7BE" w14:textId="7F3B5576" w:rsidR="00B57126" w:rsidRPr="00F4238F" w:rsidRDefault="00B57126" w:rsidP="00B57126">
            <w:pPr>
              <w:jc w:val="center"/>
              <w:rPr>
                <w:iCs/>
                <w:sz w:val="21"/>
                <w:szCs w:val="21"/>
              </w:rPr>
            </w:pPr>
            <w:r w:rsidRPr="00F4238F">
              <w:rPr>
                <w:sz w:val="21"/>
                <w:szCs w:val="21"/>
              </w:rPr>
              <w:t xml:space="preserve">0.7811 </w:t>
            </w:r>
          </w:p>
        </w:tc>
        <w:tc>
          <w:tcPr>
            <w:tcW w:w="50.10pt" w:type="dxa"/>
            <w:tcBorders>
              <w:top w:val="nil"/>
              <w:start w:val="nil"/>
              <w:bottom w:val="nil"/>
              <w:end w:val="nil"/>
            </w:tcBorders>
            <w:shd w:val="clear" w:color="auto" w:fill="auto"/>
          </w:tcPr>
          <w:p w14:paraId="2C65689E" w14:textId="224A9E4F" w:rsidR="00B57126" w:rsidRPr="00F4238F" w:rsidRDefault="00B57126" w:rsidP="00B57126">
            <w:pPr>
              <w:jc w:val="center"/>
              <w:rPr>
                <w:iCs/>
                <w:sz w:val="21"/>
                <w:szCs w:val="21"/>
              </w:rPr>
            </w:pPr>
            <w:r w:rsidRPr="00F4238F">
              <w:rPr>
                <w:sz w:val="21"/>
                <w:szCs w:val="21"/>
              </w:rPr>
              <w:t xml:space="preserve">0.7353 </w:t>
            </w:r>
          </w:p>
        </w:tc>
        <w:tc>
          <w:tcPr>
            <w:tcW w:w="59.25pt" w:type="dxa"/>
            <w:tcBorders>
              <w:top w:val="nil"/>
              <w:start w:val="nil"/>
              <w:bottom w:val="nil"/>
              <w:end w:val="nil"/>
            </w:tcBorders>
            <w:shd w:val="clear" w:color="auto" w:fill="auto"/>
          </w:tcPr>
          <w:p w14:paraId="496B5202" w14:textId="23A7FBB7" w:rsidR="00B57126" w:rsidRPr="00F4238F" w:rsidRDefault="00B57126" w:rsidP="00B57126">
            <w:pPr>
              <w:jc w:val="center"/>
              <w:rPr>
                <w:iCs/>
                <w:sz w:val="21"/>
                <w:szCs w:val="21"/>
              </w:rPr>
            </w:pPr>
            <w:r w:rsidRPr="00F4238F">
              <w:rPr>
                <w:sz w:val="21"/>
                <w:szCs w:val="21"/>
              </w:rPr>
              <w:t xml:space="preserve">0.7838 </w:t>
            </w:r>
          </w:p>
        </w:tc>
        <w:tc>
          <w:tcPr>
            <w:tcW w:w="59.25pt" w:type="dxa"/>
            <w:tcBorders>
              <w:top w:val="nil"/>
              <w:start w:val="nil"/>
              <w:bottom w:val="nil"/>
              <w:end w:val="nil"/>
            </w:tcBorders>
            <w:shd w:val="clear" w:color="auto" w:fill="auto"/>
          </w:tcPr>
          <w:p w14:paraId="3536040C" w14:textId="7E706C1A" w:rsidR="00B57126" w:rsidRPr="00F4238F" w:rsidRDefault="00B57126" w:rsidP="00B57126">
            <w:pPr>
              <w:jc w:val="center"/>
              <w:rPr>
                <w:iCs/>
                <w:sz w:val="21"/>
                <w:szCs w:val="21"/>
              </w:rPr>
            </w:pPr>
            <w:r w:rsidRPr="00F4238F">
              <w:rPr>
                <w:sz w:val="21"/>
                <w:szCs w:val="21"/>
              </w:rPr>
              <w:t>0.9075</w:t>
            </w:r>
          </w:p>
        </w:tc>
      </w:tr>
      <w:tr w:rsidR="00B57126" w:rsidRPr="00F4238F" w14:paraId="56B18F68" w14:textId="77777777" w:rsidTr="00F0237D">
        <w:trPr>
          <w:trHeight w:val="20"/>
          <w:jc w:val="center"/>
        </w:trPr>
        <w:tc>
          <w:tcPr>
            <w:tcW w:w="49.65pt" w:type="dxa"/>
            <w:vMerge/>
            <w:shd w:val="clear" w:color="auto" w:fill="auto"/>
            <w:vAlign w:val="center"/>
          </w:tcPr>
          <w:p w14:paraId="2DAFF9E7" w14:textId="20A8FF8D" w:rsidR="00B57126" w:rsidRPr="00F4238F" w:rsidRDefault="00B57126" w:rsidP="00B57126">
            <w:pPr>
              <w:jc w:val="center"/>
              <w:rPr>
                <w:sz w:val="21"/>
                <w:szCs w:val="21"/>
              </w:rPr>
            </w:pPr>
          </w:p>
        </w:tc>
        <w:tc>
          <w:tcPr>
            <w:tcW w:w="85.05pt" w:type="dxa"/>
            <w:shd w:val="clear" w:color="auto" w:fill="auto"/>
          </w:tcPr>
          <w:p w14:paraId="5312E3B1" w14:textId="14D5742E" w:rsidR="00B57126" w:rsidRPr="00F4238F" w:rsidRDefault="00B57126" w:rsidP="00B57126">
            <w:pPr>
              <w:jc w:val="center"/>
              <w:rPr>
                <w:sz w:val="21"/>
                <w:szCs w:val="21"/>
              </w:rPr>
            </w:pPr>
            <w:r w:rsidRPr="00F4238F">
              <w:rPr>
                <w:sz w:val="21"/>
                <w:szCs w:val="21"/>
              </w:rPr>
              <w:t>LAPAR-A</w:t>
            </w:r>
          </w:p>
        </w:tc>
        <w:tc>
          <w:tcPr>
            <w:tcW w:w="42.50pt" w:type="dxa"/>
            <w:vAlign w:val="bottom"/>
          </w:tcPr>
          <w:p w14:paraId="16B5CFCD" w14:textId="5BD6C540" w:rsidR="00B57126" w:rsidRPr="00F4238F" w:rsidRDefault="00B57126" w:rsidP="00B57126">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57F19E6C" w14:textId="595A1F76" w:rsidR="00B57126" w:rsidRPr="00F4238F" w:rsidRDefault="00B57126" w:rsidP="00B57126">
            <w:pPr>
              <w:jc w:val="center"/>
              <w:rPr>
                <w:iCs/>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B5782DA" w14:textId="7175CB54" w:rsidR="00B57126" w:rsidRPr="00F4238F" w:rsidRDefault="00B57126" w:rsidP="00B57126">
            <w:pPr>
              <w:jc w:val="center"/>
              <w:rPr>
                <w:iCs/>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1743DB6F" w14:textId="4F065112" w:rsidR="00B57126" w:rsidRPr="00F4238F" w:rsidRDefault="00B57126" w:rsidP="00B57126">
            <w:pPr>
              <w:jc w:val="center"/>
              <w:rPr>
                <w:iCs/>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2145FD14" w14:textId="40610D9C" w:rsidR="00B57126" w:rsidRPr="00F4238F" w:rsidRDefault="00B57126" w:rsidP="00B57126">
            <w:pPr>
              <w:jc w:val="center"/>
              <w:rPr>
                <w:iCs/>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150AB43F" w14:textId="6653ECFD" w:rsidR="00B57126" w:rsidRPr="00F4238F" w:rsidRDefault="00B57126" w:rsidP="00B57126">
            <w:pPr>
              <w:jc w:val="center"/>
              <w:rPr>
                <w:iCs/>
                <w:sz w:val="21"/>
                <w:szCs w:val="21"/>
              </w:rPr>
            </w:pPr>
            <w:r w:rsidRPr="00F4238F">
              <w:rPr>
                <w:iCs/>
                <w:sz w:val="21"/>
                <w:szCs w:val="21"/>
              </w:rPr>
              <w:t>0.9074</w:t>
            </w:r>
          </w:p>
        </w:tc>
      </w:tr>
      <w:tr w:rsidR="00B57126" w:rsidRPr="00F4238F" w14:paraId="0E5B2B71" w14:textId="77777777" w:rsidTr="00CE597B">
        <w:trPr>
          <w:trHeight w:val="20"/>
          <w:jc w:val="center"/>
        </w:trPr>
        <w:tc>
          <w:tcPr>
            <w:tcW w:w="49.65pt" w:type="dxa"/>
            <w:vMerge/>
            <w:shd w:val="clear" w:color="auto" w:fill="auto"/>
            <w:vAlign w:val="center"/>
          </w:tcPr>
          <w:p w14:paraId="6F661394" w14:textId="1206DB7C" w:rsidR="00B57126" w:rsidRPr="00F4238F" w:rsidRDefault="00B57126" w:rsidP="00B57126">
            <w:pPr>
              <w:jc w:val="center"/>
              <w:rPr>
                <w:sz w:val="21"/>
                <w:szCs w:val="21"/>
              </w:rPr>
            </w:pPr>
          </w:p>
        </w:tc>
        <w:tc>
          <w:tcPr>
            <w:tcW w:w="85.05pt" w:type="dxa"/>
            <w:shd w:val="clear" w:color="auto" w:fill="auto"/>
          </w:tcPr>
          <w:p w14:paraId="3A0A03E3" w14:textId="3CB7A583" w:rsidR="00B57126" w:rsidRPr="00F4238F" w:rsidRDefault="00B57126" w:rsidP="00B57126">
            <w:pPr>
              <w:jc w:val="center"/>
              <w:rPr>
                <w:sz w:val="21"/>
                <w:szCs w:val="21"/>
              </w:rPr>
            </w:pPr>
            <w:r w:rsidRPr="00F4238F">
              <w:rPr>
                <w:sz w:val="21"/>
                <w:szCs w:val="21"/>
              </w:rPr>
              <w:t>RFDN</w:t>
            </w:r>
          </w:p>
        </w:tc>
        <w:tc>
          <w:tcPr>
            <w:tcW w:w="42.50pt" w:type="dxa"/>
          </w:tcPr>
          <w:p w14:paraId="2D43DD54" w14:textId="6C55793D" w:rsidR="00B57126" w:rsidRPr="00F4238F" w:rsidRDefault="00B57126" w:rsidP="00B57126">
            <w:pPr>
              <w:jc w:val="center"/>
              <w:rPr>
                <w:iCs/>
                <w:sz w:val="21"/>
                <w:szCs w:val="21"/>
              </w:rPr>
            </w:pPr>
            <w:r w:rsidRPr="00F4238F">
              <w:rPr>
                <w:sz w:val="21"/>
                <w:szCs w:val="21"/>
              </w:rPr>
              <w:t xml:space="preserve">550K </w:t>
            </w:r>
          </w:p>
        </w:tc>
        <w:tc>
          <w:tcPr>
            <w:tcW w:w="42.55pt" w:type="dxa"/>
            <w:tcBorders>
              <w:top w:val="nil"/>
              <w:start w:val="nil"/>
              <w:bottom w:val="nil"/>
              <w:end w:val="nil"/>
            </w:tcBorders>
            <w:shd w:val="clear" w:color="auto" w:fill="auto"/>
          </w:tcPr>
          <w:p w14:paraId="1F8EAC65" w14:textId="26191385" w:rsidR="00B57126" w:rsidRPr="00F4238F" w:rsidRDefault="00B57126" w:rsidP="00B57126">
            <w:pPr>
              <w:jc w:val="center"/>
              <w:rPr>
                <w:iCs/>
                <w:sz w:val="21"/>
                <w:szCs w:val="21"/>
              </w:rPr>
            </w:pPr>
            <w:r w:rsidRPr="00F4238F">
              <w:rPr>
                <w:sz w:val="21"/>
                <w:szCs w:val="21"/>
              </w:rPr>
              <w:t xml:space="preserve">0.8952 </w:t>
            </w:r>
          </w:p>
        </w:tc>
        <w:tc>
          <w:tcPr>
            <w:tcW w:w="42.50pt" w:type="dxa"/>
            <w:tcBorders>
              <w:top w:val="nil"/>
              <w:start w:val="nil"/>
              <w:bottom w:val="nil"/>
              <w:end w:val="nil"/>
            </w:tcBorders>
            <w:shd w:val="clear" w:color="auto" w:fill="auto"/>
          </w:tcPr>
          <w:p w14:paraId="3F78601B" w14:textId="2B0EA09F" w:rsidR="00B57126" w:rsidRPr="00F4238F" w:rsidRDefault="00B57126" w:rsidP="00B57126">
            <w:pPr>
              <w:jc w:val="center"/>
              <w:rPr>
                <w:iCs/>
                <w:sz w:val="21"/>
                <w:szCs w:val="21"/>
              </w:rPr>
            </w:pPr>
            <w:r w:rsidRPr="00F4238F">
              <w:rPr>
                <w:sz w:val="21"/>
                <w:szCs w:val="21"/>
              </w:rPr>
              <w:t xml:space="preserve">0.7819 </w:t>
            </w:r>
          </w:p>
        </w:tc>
        <w:tc>
          <w:tcPr>
            <w:tcW w:w="50.10pt" w:type="dxa"/>
            <w:tcBorders>
              <w:top w:val="nil"/>
              <w:start w:val="nil"/>
              <w:bottom w:val="nil"/>
              <w:end w:val="nil"/>
            </w:tcBorders>
            <w:shd w:val="clear" w:color="auto" w:fill="auto"/>
          </w:tcPr>
          <w:p w14:paraId="080BB53E" w14:textId="6B34BC4A" w:rsidR="00B57126" w:rsidRPr="00F4238F" w:rsidRDefault="00B57126" w:rsidP="00B57126">
            <w:pPr>
              <w:jc w:val="center"/>
              <w:rPr>
                <w:iCs/>
                <w:sz w:val="21"/>
                <w:szCs w:val="21"/>
              </w:rPr>
            </w:pPr>
            <w:r w:rsidRPr="00F4238F">
              <w:rPr>
                <w:sz w:val="21"/>
                <w:szCs w:val="21"/>
              </w:rPr>
              <w:t xml:space="preserve">0.7360 </w:t>
            </w:r>
          </w:p>
        </w:tc>
        <w:tc>
          <w:tcPr>
            <w:tcW w:w="59.25pt" w:type="dxa"/>
            <w:tcBorders>
              <w:top w:val="nil"/>
              <w:start w:val="nil"/>
              <w:bottom w:val="nil"/>
              <w:end w:val="nil"/>
            </w:tcBorders>
            <w:shd w:val="clear" w:color="auto" w:fill="auto"/>
          </w:tcPr>
          <w:p w14:paraId="4434BF4D" w14:textId="61285C7D" w:rsidR="00B57126" w:rsidRPr="00F4238F" w:rsidRDefault="00B57126" w:rsidP="00B57126">
            <w:pPr>
              <w:jc w:val="center"/>
              <w:rPr>
                <w:iCs/>
                <w:sz w:val="21"/>
                <w:szCs w:val="21"/>
              </w:rPr>
            </w:pPr>
            <w:r w:rsidRPr="00F4238F">
              <w:rPr>
                <w:sz w:val="21"/>
                <w:szCs w:val="21"/>
              </w:rPr>
              <w:t xml:space="preserve">0.7858 </w:t>
            </w:r>
          </w:p>
        </w:tc>
        <w:tc>
          <w:tcPr>
            <w:tcW w:w="59.25pt" w:type="dxa"/>
            <w:tcBorders>
              <w:top w:val="nil"/>
              <w:start w:val="nil"/>
              <w:bottom w:val="nil"/>
              <w:end w:val="nil"/>
            </w:tcBorders>
            <w:shd w:val="clear" w:color="auto" w:fill="auto"/>
          </w:tcPr>
          <w:p w14:paraId="369BB428" w14:textId="6471201E" w:rsidR="00B57126" w:rsidRPr="00F4238F" w:rsidRDefault="00B57126" w:rsidP="00B57126">
            <w:pPr>
              <w:jc w:val="center"/>
              <w:rPr>
                <w:iCs/>
                <w:sz w:val="21"/>
                <w:szCs w:val="21"/>
              </w:rPr>
            </w:pPr>
            <w:r w:rsidRPr="00F4238F">
              <w:rPr>
                <w:sz w:val="21"/>
                <w:szCs w:val="21"/>
              </w:rPr>
              <w:t>0.9089</w:t>
            </w:r>
          </w:p>
        </w:tc>
      </w:tr>
      <w:tr w:rsidR="00B57126" w:rsidRPr="00F4238F" w14:paraId="1E2A2DB9" w14:textId="77777777" w:rsidTr="00F0237D">
        <w:trPr>
          <w:trHeight w:val="20"/>
          <w:jc w:val="center"/>
        </w:trPr>
        <w:tc>
          <w:tcPr>
            <w:tcW w:w="49.65pt" w:type="dxa"/>
            <w:vMerge/>
            <w:shd w:val="clear" w:color="auto" w:fill="auto"/>
            <w:vAlign w:val="center"/>
          </w:tcPr>
          <w:p w14:paraId="1C834A62" w14:textId="0B30C80E" w:rsidR="00B57126" w:rsidRPr="00F4238F" w:rsidRDefault="00B57126" w:rsidP="00B57126">
            <w:pPr>
              <w:jc w:val="center"/>
              <w:rPr>
                <w:sz w:val="21"/>
                <w:szCs w:val="21"/>
              </w:rPr>
            </w:pPr>
          </w:p>
        </w:tc>
        <w:tc>
          <w:tcPr>
            <w:tcW w:w="85.05pt" w:type="dxa"/>
            <w:shd w:val="clear" w:color="auto" w:fill="auto"/>
          </w:tcPr>
          <w:p w14:paraId="73C94167" w14:textId="04920236" w:rsidR="00B57126" w:rsidRPr="00F4238F" w:rsidRDefault="00B57126" w:rsidP="00B57126">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vAlign w:val="bottom"/>
          </w:tcPr>
          <w:p w14:paraId="0ADF0847" w14:textId="706B78A7" w:rsidR="00B57126" w:rsidRPr="00F4238F" w:rsidRDefault="00B57126" w:rsidP="00B57126">
            <w:pPr>
              <w:jc w:val="center"/>
              <w:rPr>
                <w:iCs/>
                <w:sz w:val="21"/>
                <w:szCs w:val="21"/>
              </w:rPr>
            </w:pPr>
            <w:r w:rsidRPr="00F4238F">
              <w:rPr>
                <w:iCs/>
                <w:sz w:val="21"/>
                <w:szCs w:val="21"/>
              </w:rPr>
              <w:t>1010K</w:t>
            </w:r>
          </w:p>
        </w:tc>
        <w:tc>
          <w:tcPr>
            <w:tcW w:w="42.55pt" w:type="dxa"/>
            <w:tcBorders>
              <w:top w:val="nil"/>
              <w:start w:val="nil"/>
              <w:bottom w:val="nil"/>
              <w:end w:val="nil"/>
            </w:tcBorders>
            <w:shd w:val="clear" w:color="auto" w:fill="auto"/>
            <w:vAlign w:val="bottom"/>
          </w:tcPr>
          <w:p w14:paraId="294D4903" w14:textId="660090DB" w:rsidR="00B57126" w:rsidRPr="00F4238F" w:rsidRDefault="00B57126" w:rsidP="00B57126">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14F6BAEE" w14:textId="3EC21ADE" w:rsidR="00B57126" w:rsidRPr="00F4238F" w:rsidRDefault="00B57126" w:rsidP="00B57126">
            <w:pPr>
              <w:jc w:val="center"/>
              <w:rPr>
                <w:sz w:val="21"/>
                <w:szCs w:val="21"/>
              </w:rPr>
            </w:pPr>
            <w:r w:rsidRPr="00F4238F">
              <w:rPr>
                <w:iCs/>
                <w:sz w:val="21"/>
                <w:szCs w:val="21"/>
              </w:rPr>
              <w:t>0.7828</w:t>
            </w:r>
          </w:p>
        </w:tc>
        <w:tc>
          <w:tcPr>
            <w:tcW w:w="50.10pt" w:type="dxa"/>
            <w:tcBorders>
              <w:top w:val="nil"/>
              <w:start w:val="nil"/>
              <w:bottom w:val="nil"/>
              <w:end w:val="nil"/>
            </w:tcBorders>
            <w:shd w:val="clear" w:color="auto" w:fill="auto"/>
            <w:vAlign w:val="bottom"/>
          </w:tcPr>
          <w:p w14:paraId="586DF0D6" w14:textId="378D9369" w:rsidR="00B57126" w:rsidRPr="00F4238F" w:rsidRDefault="00B57126" w:rsidP="00B57126">
            <w:pPr>
              <w:jc w:val="center"/>
              <w:rPr>
                <w:sz w:val="21"/>
                <w:szCs w:val="21"/>
              </w:rPr>
            </w:pPr>
            <w:r w:rsidRPr="00F4238F">
              <w:rPr>
                <w:iCs/>
                <w:sz w:val="21"/>
                <w:szCs w:val="21"/>
              </w:rPr>
              <w:t>0.7364</w:t>
            </w:r>
          </w:p>
        </w:tc>
        <w:tc>
          <w:tcPr>
            <w:tcW w:w="59.25pt" w:type="dxa"/>
            <w:tcBorders>
              <w:top w:val="nil"/>
              <w:start w:val="nil"/>
              <w:bottom w:val="nil"/>
              <w:end w:val="nil"/>
            </w:tcBorders>
            <w:shd w:val="clear" w:color="auto" w:fill="auto"/>
            <w:vAlign w:val="bottom"/>
          </w:tcPr>
          <w:p w14:paraId="0CBD1A50" w14:textId="4D5CF80A" w:rsidR="00B57126" w:rsidRPr="00F4238F" w:rsidRDefault="00B57126" w:rsidP="00B57126">
            <w:pPr>
              <w:jc w:val="center"/>
              <w:rPr>
                <w:sz w:val="21"/>
                <w:szCs w:val="21"/>
              </w:rPr>
            </w:pPr>
            <w:r w:rsidRPr="00F4238F">
              <w:rPr>
                <w:iCs/>
                <w:sz w:val="21"/>
                <w:szCs w:val="21"/>
              </w:rPr>
              <w:t>0.7892</w:t>
            </w:r>
          </w:p>
        </w:tc>
        <w:tc>
          <w:tcPr>
            <w:tcW w:w="59.25pt" w:type="dxa"/>
            <w:tcBorders>
              <w:top w:val="nil"/>
              <w:start w:val="nil"/>
              <w:bottom w:val="nil"/>
              <w:end w:val="nil"/>
            </w:tcBorders>
            <w:shd w:val="clear" w:color="auto" w:fill="auto"/>
            <w:vAlign w:val="bottom"/>
          </w:tcPr>
          <w:p w14:paraId="4DA71700" w14:textId="02A469C2" w:rsidR="00B57126" w:rsidRPr="00F4238F" w:rsidRDefault="00B57126" w:rsidP="00B57126">
            <w:pPr>
              <w:jc w:val="center"/>
              <w:rPr>
                <w:sz w:val="21"/>
                <w:szCs w:val="21"/>
              </w:rPr>
            </w:pPr>
            <w:r w:rsidRPr="00F4238F">
              <w:rPr>
                <w:iCs/>
                <w:sz w:val="21"/>
                <w:szCs w:val="21"/>
              </w:rPr>
              <w:t>0.9100</w:t>
            </w:r>
          </w:p>
        </w:tc>
      </w:tr>
      <w:tr w:rsidR="00B57126" w:rsidRPr="00F4238F" w14:paraId="3E405A30" w14:textId="77777777" w:rsidTr="00F0237D">
        <w:trPr>
          <w:trHeight w:val="20"/>
          <w:jc w:val="center"/>
        </w:trPr>
        <w:tc>
          <w:tcPr>
            <w:tcW w:w="49.65pt" w:type="dxa"/>
            <w:vMerge/>
            <w:shd w:val="clear" w:color="auto" w:fill="auto"/>
            <w:vAlign w:val="center"/>
          </w:tcPr>
          <w:p w14:paraId="52238C83" w14:textId="26B5360B" w:rsidR="00B57126" w:rsidRPr="00F4238F" w:rsidRDefault="00B57126" w:rsidP="00B57126">
            <w:pPr>
              <w:jc w:val="center"/>
              <w:rPr>
                <w:sz w:val="21"/>
                <w:szCs w:val="21"/>
              </w:rPr>
            </w:pPr>
          </w:p>
        </w:tc>
        <w:tc>
          <w:tcPr>
            <w:tcW w:w="85.05pt" w:type="dxa"/>
            <w:shd w:val="clear" w:color="auto" w:fill="auto"/>
          </w:tcPr>
          <w:p w14:paraId="38D261C5" w14:textId="7879EDF2" w:rsidR="00B57126" w:rsidRPr="00F4238F" w:rsidRDefault="00B57126" w:rsidP="00B57126">
            <w:pPr>
              <w:jc w:val="center"/>
              <w:rPr>
                <w:sz w:val="21"/>
                <w:szCs w:val="21"/>
              </w:rPr>
            </w:pPr>
            <w:r w:rsidRPr="00F4238F">
              <w:rPr>
                <w:sz w:val="21"/>
                <w:szCs w:val="21"/>
              </w:rPr>
              <w:t>ACAN</w:t>
            </w:r>
          </w:p>
        </w:tc>
        <w:tc>
          <w:tcPr>
            <w:tcW w:w="42.50pt" w:type="dxa"/>
            <w:vAlign w:val="bottom"/>
          </w:tcPr>
          <w:p w14:paraId="79FD96C8" w14:textId="78AA5F23" w:rsidR="00B57126" w:rsidRPr="00F4238F" w:rsidRDefault="00B57126" w:rsidP="00B57126">
            <w:pPr>
              <w:jc w:val="center"/>
              <w:rPr>
                <w:iCs/>
                <w:sz w:val="21"/>
                <w:szCs w:val="21"/>
              </w:rPr>
            </w:pPr>
            <w:r w:rsidRPr="00F4238F">
              <w:rPr>
                <w:iCs/>
                <w:sz w:val="21"/>
                <w:szCs w:val="21"/>
              </w:rPr>
              <w:t>1556K</w:t>
            </w:r>
          </w:p>
        </w:tc>
        <w:tc>
          <w:tcPr>
            <w:tcW w:w="42.55pt" w:type="dxa"/>
            <w:tcBorders>
              <w:top w:val="nil"/>
              <w:start w:val="nil"/>
              <w:bottom w:val="nil"/>
              <w:end w:val="nil"/>
            </w:tcBorders>
            <w:shd w:val="clear" w:color="auto" w:fill="auto"/>
            <w:vAlign w:val="bottom"/>
          </w:tcPr>
          <w:p w14:paraId="108E7D28" w14:textId="3B10CD28" w:rsidR="00B57126" w:rsidRPr="00F4238F" w:rsidRDefault="00B57126" w:rsidP="00B57126">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45641CCE" w14:textId="0E9B52B9" w:rsidR="00B57126" w:rsidRPr="00F4238F" w:rsidRDefault="00B57126" w:rsidP="00B57126">
            <w:pPr>
              <w:jc w:val="center"/>
              <w:rPr>
                <w:sz w:val="21"/>
                <w:szCs w:val="21"/>
              </w:rPr>
            </w:pPr>
            <w:r w:rsidRPr="00F4238F">
              <w:rPr>
                <w:iCs/>
                <w:sz w:val="21"/>
                <w:szCs w:val="21"/>
              </w:rPr>
              <w:t>0.7824</w:t>
            </w:r>
          </w:p>
        </w:tc>
        <w:tc>
          <w:tcPr>
            <w:tcW w:w="50.10pt" w:type="dxa"/>
            <w:tcBorders>
              <w:top w:val="nil"/>
              <w:start w:val="nil"/>
              <w:bottom w:val="nil"/>
              <w:end w:val="nil"/>
            </w:tcBorders>
            <w:shd w:val="clear" w:color="auto" w:fill="auto"/>
            <w:vAlign w:val="bottom"/>
          </w:tcPr>
          <w:p w14:paraId="2CB1EA4C" w14:textId="77C138DA" w:rsidR="00B57126" w:rsidRPr="00F4238F" w:rsidRDefault="00B57126" w:rsidP="00B57126">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407628D2" w14:textId="4AAF057F" w:rsidR="00B57126" w:rsidRPr="00F4238F" w:rsidRDefault="00B57126" w:rsidP="00B57126">
            <w:pPr>
              <w:jc w:val="center"/>
              <w:rPr>
                <w:sz w:val="21"/>
                <w:szCs w:val="21"/>
              </w:rPr>
            </w:pPr>
            <w:r w:rsidRPr="00F4238F">
              <w:rPr>
                <w:iCs/>
                <w:sz w:val="21"/>
                <w:szCs w:val="21"/>
              </w:rPr>
              <w:t>0.7891</w:t>
            </w:r>
          </w:p>
        </w:tc>
        <w:tc>
          <w:tcPr>
            <w:tcW w:w="59.25pt" w:type="dxa"/>
            <w:tcBorders>
              <w:top w:val="nil"/>
              <w:start w:val="nil"/>
              <w:bottom w:val="nil"/>
              <w:end w:val="nil"/>
            </w:tcBorders>
            <w:shd w:val="clear" w:color="auto" w:fill="auto"/>
            <w:vAlign w:val="bottom"/>
          </w:tcPr>
          <w:p w14:paraId="1008D782" w14:textId="3772AE2E" w:rsidR="00B57126" w:rsidRPr="00F4238F" w:rsidRDefault="00B57126" w:rsidP="00B57126">
            <w:pPr>
              <w:jc w:val="center"/>
              <w:rPr>
                <w:sz w:val="21"/>
                <w:szCs w:val="21"/>
              </w:rPr>
            </w:pPr>
            <w:r w:rsidRPr="00F4238F">
              <w:rPr>
                <w:iCs/>
                <w:sz w:val="21"/>
                <w:szCs w:val="21"/>
              </w:rPr>
              <w:t>0.9086</w:t>
            </w:r>
          </w:p>
        </w:tc>
      </w:tr>
      <w:tr w:rsidR="00B57126" w:rsidRPr="00F4238F" w14:paraId="36794FC7" w14:textId="77777777" w:rsidTr="00F0237D">
        <w:trPr>
          <w:trHeight w:val="20"/>
          <w:jc w:val="center"/>
        </w:trPr>
        <w:tc>
          <w:tcPr>
            <w:tcW w:w="49.65pt" w:type="dxa"/>
            <w:vMerge/>
            <w:shd w:val="clear" w:color="auto" w:fill="auto"/>
            <w:vAlign w:val="center"/>
          </w:tcPr>
          <w:p w14:paraId="4AEEE5B9" w14:textId="7F0640A6" w:rsidR="00B57126" w:rsidRPr="00F4238F" w:rsidRDefault="00B57126" w:rsidP="00B57126">
            <w:pPr>
              <w:jc w:val="center"/>
              <w:rPr>
                <w:sz w:val="21"/>
                <w:szCs w:val="21"/>
              </w:rPr>
            </w:pPr>
          </w:p>
        </w:tc>
        <w:tc>
          <w:tcPr>
            <w:tcW w:w="85.05pt" w:type="dxa"/>
            <w:shd w:val="clear" w:color="auto" w:fill="auto"/>
          </w:tcPr>
          <w:p w14:paraId="49EFCF83" w14:textId="4590FAC5" w:rsidR="00B57126" w:rsidRPr="00F4238F" w:rsidRDefault="00B57126" w:rsidP="00B57126">
            <w:pPr>
              <w:jc w:val="center"/>
              <w:rPr>
                <w:sz w:val="21"/>
                <w:szCs w:val="21"/>
              </w:rPr>
            </w:pPr>
            <w:proofErr w:type="spellStart"/>
            <w:r w:rsidRPr="00F4238F">
              <w:rPr>
                <w:sz w:val="21"/>
                <w:szCs w:val="21"/>
              </w:rPr>
              <w:t>LatticeNet</w:t>
            </w:r>
            <w:proofErr w:type="spellEnd"/>
          </w:p>
        </w:tc>
        <w:tc>
          <w:tcPr>
            <w:tcW w:w="42.50pt" w:type="dxa"/>
            <w:vAlign w:val="bottom"/>
          </w:tcPr>
          <w:p w14:paraId="0FF89E3F" w14:textId="65F12C29" w:rsidR="00B57126" w:rsidRPr="00F4238F" w:rsidRDefault="00B57126" w:rsidP="00B57126">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4FDB9F91" w14:textId="7037FD81" w:rsidR="00B57126" w:rsidRPr="00F4238F" w:rsidRDefault="00B57126" w:rsidP="00B57126">
            <w:pPr>
              <w:jc w:val="center"/>
              <w:rPr>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37855EDC" w14:textId="2F052B2F" w:rsidR="00B57126" w:rsidRPr="00F4238F" w:rsidRDefault="00B57126" w:rsidP="00B57126">
            <w:pPr>
              <w:jc w:val="center"/>
              <w:rPr>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1294E7F4" w14:textId="74568483" w:rsidR="00B57126" w:rsidRPr="00F4238F" w:rsidRDefault="00B57126" w:rsidP="00B57126">
            <w:pPr>
              <w:jc w:val="center"/>
              <w:rPr>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759340CC" w14:textId="362678A5" w:rsidR="00B57126" w:rsidRPr="00F4238F" w:rsidRDefault="00B57126" w:rsidP="00B57126">
            <w:pPr>
              <w:jc w:val="center"/>
              <w:rPr>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2D29C50D" w14:textId="7CEF30DF" w:rsidR="00B57126" w:rsidRPr="00F4238F" w:rsidRDefault="00B57126" w:rsidP="00B57126">
            <w:pPr>
              <w:jc w:val="center"/>
              <w:rPr>
                <w:sz w:val="21"/>
                <w:szCs w:val="21"/>
              </w:rPr>
            </w:pPr>
            <w:r w:rsidRPr="00F4238F">
              <w:rPr>
                <w:iCs/>
                <w:sz w:val="21"/>
                <w:szCs w:val="21"/>
              </w:rPr>
              <w:t>0.9075</w:t>
            </w:r>
          </w:p>
        </w:tc>
      </w:tr>
      <w:tr w:rsidR="00B57126" w:rsidRPr="00F4238F" w14:paraId="61D1BA7C" w14:textId="77777777" w:rsidTr="00F0237D">
        <w:trPr>
          <w:trHeight w:val="20"/>
          <w:jc w:val="center"/>
        </w:trPr>
        <w:tc>
          <w:tcPr>
            <w:tcW w:w="49.65pt" w:type="dxa"/>
            <w:vMerge/>
            <w:shd w:val="clear" w:color="auto" w:fill="auto"/>
            <w:vAlign w:val="center"/>
          </w:tcPr>
          <w:p w14:paraId="4B89FB5A" w14:textId="5AA22C02" w:rsidR="00B57126" w:rsidRPr="00F4238F" w:rsidRDefault="00B57126" w:rsidP="00B57126">
            <w:pPr>
              <w:jc w:val="center"/>
              <w:rPr>
                <w:sz w:val="21"/>
                <w:szCs w:val="21"/>
              </w:rPr>
            </w:pPr>
          </w:p>
        </w:tc>
        <w:tc>
          <w:tcPr>
            <w:tcW w:w="85.05pt" w:type="dxa"/>
            <w:shd w:val="clear" w:color="auto" w:fill="auto"/>
          </w:tcPr>
          <w:p w14:paraId="077C7CEC" w14:textId="7F32E088" w:rsidR="00B57126" w:rsidRPr="00F4238F" w:rsidRDefault="00B57126" w:rsidP="00B57126">
            <w:pPr>
              <w:jc w:val="center"/>
              <w:rPr>
                <w:sz w:val="21"/>
                <w:szCs w:val="21"/>
              </w:rPr>
            </w:pPr>
            <w:r w:rsidRPr="00F4238F">
              <w:rPr>
                <w:sz w:val="21"/>
                <w:szCs w:val="21"/>
              </w:rPr>
              <w:t>AWSRN-M</w:t>
            </w:r>
          </w:p>
        </w:tc>
        <w:tc>
          <w:tcPr>
            <w:tcW w:w="42.50pt" w:type="dxa"/>
            <w:vAlign w:val="bottom"/>
          </w:tcPr>
          <w:p w14:paraId="4DD11950" w14:textId="5DDCB59E" w:rsidR="00B57126" w:rsidRPr="00F4238F" w:rsidRDefault="00B57126" w:rsidP="00B57126">
            <w:pPr>
              <w:jc w:val="center"/>
              <w:rPr>
                <w:iCs/>
                <w:sz w:val="21"/>
                <w:szCs w:val="21"/>
              </w:rPr>
            </w:pPr>
            <w:r w:rsidRPr="00F4238F">
              <w:rPr>
                <w:iCs/>
                <w:sz w:val="21"/>
                <w:szCs w:val="21"/>
              </w:rPr>
              <w:t>1254K</w:t>
            </w:r>
          </w:p>
        </w:tc>
        <w:tc>
          <w:tcPr>
            <w:tcW w:w="42.55pt" w:type="dxa"/>
            <w:tcBorders>
              <w:top w:val="nil"/>
              <w:start w:val="nil"/>
              <w:bottom w:val="nil"/>
              <w:end w:val="nil"/>
            </w:tcBorders>
            <w:shd w:val="clear" w:color="auto" w:fill="auto"/>
            <w:vAlign w:val="bottom"/>
          </w:tcPr>
          <w:p w14:paraId="69C4F903" w14:textId="7730641C" w:rsidR="00B57126" w:rsidRPr="00F4238F" w:rsidRDefault="00B57126" w:rsidP="00B57126">
            <w:pPr>
              <w:jc w:val="center"/>
              <w:rPr>
                <w:sz w:val="21"/>
                <w:szCs w:val="21"/>
              </w:rPr>
            </w:pPr>
            <w:r w:rsidRPr="00F4238F">
              <w:rPr>
                <w:iCs/>
                <w:sz w:val="21"/>
                <w:szCs w:val="21"/>
              </w:rPr>
              <w:t>0.8954</w:t>
            </w:r>
          </w:p>
        </w:tc>
        <w:tc>
          <w:tcPr>
            <w:tcW w:w="42.50pt" w:type="dxa"/>
            <w:tcBorders>
              <w:top w:val="nil"/>
              <w:start w:val="nil"/>
              <w:bottom w:val="nil"/>
              <w:end w:val="nil"/>
            </w:tcBorders>
            <w:shd w:val="clear" w:color="auto" w:fill="auto"/>
            <w:vAlign w:val="bottom"/>
          </w:tcPr>
          <w:p w14:paraId="4491D7F5" w14:textId="167D6DBA" w:rsidR="00B57126" w:rsidRPr="00F4238F" w:rsidRDefault="00B57126" w:rsidP="00B57126">
            <w:pPr>
              <w:jc w:val="center"/>
              <w:rPr>
                <w:sz w:val="21"/>
                <w:szCs w:val="21"/>
              </w:rPr>
            </w:pPr>
            <w:r w:rsidRPr="00F4238F">
              <w:rPr>
                <w:iCs/>
                <w:sz w:val="21"/>
                <w:szCs w:val="21"/>
              </w:rPr>
              <w:t>0.7832</w:t>
            </w:r>
          </w:p>
        </w:tc>
        <w:tc>
          <w:tcPr>
            <w:tcW w:w="50.10pt" w:type="dxa"/>
            <w:tcBorders>
              <w:top w:val="nil"/>
              <w:start w:val="nil"/>
              <w:bottom w:val="nil"/>
              <w:end w:val="nil"/>
            </w:tcBorders>
            <w:shd w:val="clear" w:color="auto" w:fill="auto"/>
            <w:vAlign w:val="bottom"/>
          </w:tcPr>
          <w:p w14:paraId="2A16B31D" w14:textId="64E72D3E" w:rsidR="00B57126" w:rsidRPr="00F4238F" w:rsidRDefault="00B57126" w:rsidP="00B57126">
            <w:pPr>
              <w:jc w:val="center"/>
              <w:rPr>
                <w:sz w:val="21"/>
                <w:szCs w:val="21"/>
              </w:rPr>
            </w:pPr>
            <w:r w:rsidRPr="00F4238F">
              <w:rPr>
                <w:iCs/>
                <w:sz w:val="21"/>
                <w:szCs w:val="21"/>
              </w:rPr>
              <w:t>0.7368</w:t>
            </w:r>
          </w:p>
        </w:tc>
        <w:tc>
          <w:tcPr>
            <w:tcW w:w="59.25pt" w:type="dxa"/>
            <w:tcBorders>
              <w:top w:val="nil"/>
              <w:start w:val="nil"/>
              <w:bottom w:val="nil"/>
              <w:end w:val="nil"/>
            </w:tcBorders>
            <w:shd w:val="clear" w:color="auto" w:fill="auto"/>
            <w:vAlign w:val="bottom"/>
          </w:tcPr>
          <w:p w14:paraId="43E22299" w14:textId="13BF97F7" w:rsidR="00B57126" w:rsidRPr="00F4238F" w:rsidRDefault="00B57126" w:rsidP="00B57126">
            <w:pPr>
              <w:jc w:val="center"/>
              <w:rPr>
                <w:sz w:val="21"/>
                <w:szCs w:val="21"/>
              </w:rPr>
            </w:pPr>
            <w:r w:rsidRPr="00F4238F">
              <w:rPr>
                <w:iCs/>
                <w:sz w:val="21"/>
                <w:szCs w:val="21"/>
              </w:rPr>
              <w:t>0.7884</w:t>
            </w:r>
          </w:p>
        </w:tc>
        <w:tc>
          <w:tcPr>
            <w:tcW w:w="59.25pt" w:type="dxa"/>
            <w:tcBorders>
              <w:top w:val="nil"/>
              <w:start w:val="nil"/>
              <w:bottom w:val="nil"/>
              <w:end w:val="nil"/>
            </w:tcBorders>
            <w:shd w:val="clear" w:color="auto" w:fill="auto"/>
            <w:vAlign w:val="bottom"/>
          </w:tcPr>
          <w:p w14:paraId="555610DC" w14:textId="38359C8C" w:rsidR="00B57126" w:rsidRPr="00F4238F" w:rsidRDefault="00B57126" w:rsidP="00B57126">
            <w:pPr>
              <w:jc w:val="center"/>
              <w:rPr>
                <w:sz w:val="21"/>
                <w:szCs w:val="21"/>
              </w:rPr>
            </w:pPr>
            <w:r w:rsidRPr="00F4238F">
              <w:rPr>
                <w:iCs/>
                <w:sz w:val="21"/>
                <w:szCs w:val="21"/>
              </w:rPr>
              <w:t>0.9093</w:t>
            </w:r>
          </w:p>
        </w:tc>
      </w:tr>
      <w:tr w:rsidR="00B57126" w:rsidRPr="00F4238F" w14:paraId="5CBB82F4" w14:textId="77777777" w:rsidTr="002A45FD">
        <w:trPr>
          <w:trHeight w:val="20"/>
          <w:jc w:val="center"/>
        </w:trPr>
        <w:tc>
          <w:tcPr>
            <w:tcW w:w="49.65pt" w:type="dxa"/>
            <w:vMerge/>
            <w:shd w:val="clear" w:color="auto" w:fill="auto"/>
            <w:vAlign w:val="center"/>
          </w:tcPr>
          <w:p w14:paraId="0DB59E57" w14:textId="03E092A6" w:rsidR="00B57126" w:rsidRPr="00F4238F" w:rsidRDefault="00B57126" w:rsidP="00B57126">
            <w:pPr>
              <w:jc w:val="center"/>
              <w:rPr>
                <w:sz w:val="21"/>
                <w:szCs w:val="21"/>
              </w:rPr>
            </w:pPr>
          </w:p>
        </w:tc>
        <w:tc>
          <w:tcPr>
            <w:tcW w:w="85.05pt" w:type="dxa"/>
            <w:shd w:val="clear" w:color="auto" w:fill="auto"/>
          </w:tcPr>
          <w:p w14:paraId="0B8818E5" w14:textId="4B5320ED" w:rsidR="00B57126" w:rsidRPr="00F4238F" w:rsidRDefault="00B57126" w:rsidP="00B57126">
            <w:pPr>
              <w:jc w:val="center"/>
              <w:rPr>
                <w:sz w:val="21"/>
                <w:szCs w:val="21"/>
              </w:rPr>
            </w:pPr>
            <w:r w:rsidRPr="00F4238F">
              <w:rPr>
                <w:sz w:val="21"/>
                <w:szCs w:val="21"/>
              </w:rPr>
              <w:t>MAFFSRN-L</w:t>
            </w:r>
          </w:p>
        </w:tc>
        <w:tc>
          <w:tcPr>
            <w:tcW w:w="42.50pt" w:type="dxa"/>
            <w:vAlign w:val="center"/>
          </w:tcPr>
          <w:p w14:paraId="7F2FBFE3" w14:textId="0BB13AA8" w:rsidR="00B57126" w:rsidRPr="00F4238F" w:rsidRDefault="00B57126" w:rsidP="00B57126">
            <w:pPr>
              <w:jc w:val="center"/>
              <w:rPr>
                <w:iCs/>
                <w:sz w:val="21"/>
                <w:szCs w:val="21"/>
              </w:rPr>
            </w:pPr>
            <w:r w:rsidRPr="00F4238F">
              <w:rPr>
                <w:iCs/>
                <w:sz w:val="21"/>
                <w:szCs w:val="21"/>
              </w:rPr>
              <w:t>830K</w:t>
            </w:r>
          </w:p>
        </w:tc>
        <w:tc>
          <w:tcPr>
            <w:tcW w:w="42.55pt" w:type="dxa"/>
            <w:tcBorders>
              <w:top w:val="nil"/>
              <w:start w:val="nil"/>
              <w:bottom w:val="nil"/>
              <w:end w:val="nil"/>
            </w:tcBorders>
            <w:shd w:val="clear" w:color="auto" w:fill="auto"/>
          </w:tcPr>
          <w:p w14:paraId="65E1583B" w14:textId="64CA637F" w:rsidR="00B57126" w:rsidRPr="00F4238F" w:rsidRDefault="00B57126" w:rsidP="00B57126">
            <w:pPr>
              <w:jc w:val="center"/>
              <w:rPr>
                <w:sz w:val="21"/>
                <w:szCs w:val="21"/>
              </w:rPr>
            </w:pPr>
            <w:r w:rsidRPr="00F4238F">
              <w:rPr>
                <w:sz w:val="21"/>
                <w:szCs w:val="21"/>
              </w:rPr>
              <w:t xml:space="preserve">0.8953 </w:t>
            </w:r>
          </w:p>
        </w:tc>
        <w:tc>
          <w:tcPr>
            <w:tcW w:w="42.50pt" w:type="dxa"/>
            <w:tcBorders>
              <w:top w:val="nil"/>
              <w:start w:val="nil"/>
              <w:bottom w:val="nil"/>
              <w:end w:val="nil"/>
            </w:tcBorders>
            <w:shd w:val="clear" w:color="auto" w:fill="auto"/>
          </w:tcPr>
          <w:p w14:paraId="1102B783" w14:textId="2133868E" w:rsidR="00B57126" w:rsidRPr="00F4238F" w:rsidRDefault="00B57126" w:rsidP="00B57126">
            <w:pPr>
              <w:jc w:val="center"/>
              <w:rPr>
                <w:sz w:val="21"/>
                <w:szCs w:val="21"/>
              </w:rPr>
            </w:pPr>
            <w:r w:rsidRPr="00F4238F">
              <w:rPr>
                <w:sz w:val="21"/>
                <w:szCs w:val="21"/>
              </w:rPr>
              <w:t xml:space="preserve">0.7822 </w:t>
            </w:r>
          </w:p>
        </w:tc>
        <w:tc>
          <w:tcPr>
            <w:tcW w:w="50.10pt" w:type="dxa"/>
            <w:tcBorders>
              <w:top w:val="nil"/>
              <w:start w:val="nil"/>
              <w:bottom w:val="nil"/>
              <w:end w:val="nil"/>
            </w:tcBorders>
            <w:shd w:val="clear" w:color="auto" w:fill="auto"/>
          </w:tcPr>
          <w:p w14:paraId="3046DB88" w14:textId="1C022353" w:rsidR="00B57126" w:rsidRPr="00F4238F" w:rsidRDefault="00B57126" w:rsidP="00B57126">
            <w:pPr>
              <w:jc w:val="center"/>
              <w:rPr>
                <w:sz w:val="21"/>
                <w:szCs w:val="21"/>
              </w:rPr>
            </w:pPr>
            <w:r w:rsidRPr="00F4238F">
              <w:rPr>
                <w:sz w:val="21"/>
                <w:szCs w:val="21"/>
              </w:rPr>
              <w:t xml:space="preserve">0.7370 </w:t>
            </w:r>
          </w:p>
        </w:tc>
        <w:tc>
          <w:tcPr>
            <w:tcW w:w="59.25pt" w:type="dxa"/>
            <w:tcBorders>
              <w:top w:val="nil"/>
              <w:start w:val="nil"/>
              <w:bottom w:val="nil"/>
              <w:end w:val="nil"/>
            </w:tcBorders>
            <w:shd w:val="clear" w:color="auto" w:fill="auto"/>
          </w:tcPr>
          <w:p w14:paraId="2960BA10" w14:textId="5FE88289" w:rsidR="00B57126" w:rsidRPr="00F4238F" w:rsidRDefault="00B57126" w:rsidP="00B57126">
            <w:pPr>
              <w:jc w:val="center"/>
              <w:rPr>
                <w:sz w:val="21"/>
                <w:szCs w:val="21"/>
              </w:rPr>
            </w:pPr>
            <w:r w:rsidRPr="00F4238F">
              <w:rPr>
                <w:sz w:val="21"/>
                <w:szCs w:val="21"/>
              </w:rPr>
              <w:t xml:space="preserve">0.7887 </w:t>
            </w:r>
          </w:p>
        </w:tc>
        <w:tc>
          <w:tcPr>
            <w:tcW w:w="59.25pt" w:type="dxa"/>
            <w:tcBorders>
              <w:top w:val="nil"/>
              <w:start w:val="nil"/>
              <w:bottom w:val="nil"/>
              <w:end w:val="nil"/>
            </w:tcBorders>
            <w:shd w:val="clear" w:color="auto" w:fill="auto"/>
          </w:tcPr>
          <w:p w14:paraId="7ECEC07D" w14:textId="5E88BD76" w:rsidR="00B57126" w:rsidRPr="00F4238F" w:rsidRDefault="00B57126" w:rsidP="00B57126">
            <w:pPr>
              <w:jc w:val="center"/>
              <w:rPr>
                <w:sz w:val="21"/>
                <w:szCs w:val="21"/>
              </w:rPr>
            </w:pPr>
            <w:r w:rsidRPr="00F4238F">
              <w:rPr>
                <w:sz w:val="21"/>
                <w:szCs w:val="21"/>
              </w:rPr>
              <w:t>0.9069</w:t>
            </w:r>
          </w:p>
        </w:tc>
      </w:tr>
      <w:tr w:rsidR="00B57126" w:rsidRPr="00F4238F" w14:paraId="140F14E0" w14:textId="77777777" w:rsidTr="00F0237D">
        <w:trPr>
          <w:trHeight w:val="20"/>
          <w:jc w:val="center"/>
        </w:trPr>
        <w:tc>
          <w:tcPr>
            <w:tcW w:w="49.65pt" w:type="dxa"/>
            <w:vMerge/>
            <w:shd w:val="clear" w:color="auto" w:fill="auto"/>
          </w:tcPr>
          <w:p w14:paraId="209BBB1C" w14:textId="77777777" w:rsidR="00B57126" w:rsidRPr="00F4238F" w:rsidRDefault="00B57126" w:rsidP="00B57126">
            <w:pPr>
              <w:jc w:val="center"/>
              <w:rPr>
                <w:sz w:val="21"/>
                <w:szCs w:val="21"/>
              </w:rPr>
            </w:pPr>
          </w:p>
        </w:tc>
        <w:tc>
          <w:tcPr>
            <w:tcW w:w="85.05pt" w:type="dxa"/>
            <w:shd w:val="clear" w:color="auto" w:fill="auto"/>
          </w:tcPr>
          <w:p w14:paraId="1165ED4D" w14:textId="31BB8BBB" w:rsidR="00B57126" w:rsidRPr="00F4238F" w:rsidRDefault="00B57126" w:rsidP="00B57126">
            <w:pPr>
              <w:jc w:val="center"/>
              <w:rPr>
                <w:sz w:val="21"/>
                <w:szCs w:val="21"/>
              </w:rPr>
            </w:pPr>
            <w:r w:rsidRPr="00F4238F">
              <w:rPr>
                <w:sz w:val="21"/>
                <w:szCs w:val="21"/>
              </w:rPr>
              <w:t>EMASRN</w:t>
            </w:r>
          </w:p>
        </w:tc>
        <w:tc>
          <w:tcPr>
            <w:tcW w:w="42.50pt" w:type="dxa"/>
            <w:vAlign w:val="center"/>
          </w:tcPr>
          <w:p w14:paraId="0E4D6B6F" w14:textId="404A6B9F" w:rsidR="00B57126" w:rsidRPr="00F4238F" w:rsidRDefault="00B57126" w:rsidP="00B57126">
            <w:pPr>
              <w:jc w:val="center"/>
              <w:rPr>
                <w:iCs/>
                <w:sz w:val="21"/>
                <w:szCs w:val="21"/>
              </w:rPr>
            </w:pPr>
            <w:r w:rsidRPr="00F4238F">
              <w:rPr>
                <w:iCs/>
                <w:sz w:val="21"/>
                <w:szCs w:val="21"/>
              </w:rPr>
              <w:t>558K</w:t>
            </w:r>
          </w:p>
        </w:tc>
        <w:tc>
          <w:tcPr>
            <w:tcW w:w="42.55pt" w:type="dxa"/>
            <w:tcBorders>
              <w:top w:val="nil"/>
              <w:start w:val="nil"/>
              <w:bottom w:val="nil"/>
              <w:end w:val="nil"/>
            </w:tcBorders>
            <w:shd w:val="clear" w:color="auto" w:fill="auto"/>
          </w:tcPr>
          <w:p w14:paraId="4B1F273D" w14:textId="278C6FE7" w:rsidR="00B57126" w:rsidRPr="00F4238F" w:rsidRDefault="00B57126" w:rsidP="00B57126">
            <w:pPr>
              <w:jc w:val="center"/>
              <w:rPr>
                <w:sz w:val="21"/>
                <w:szCs w:val="21"/>
              </w:rPr>
            </w:pPr>
            <w:r w:rsidRPr="00F4238F">
              <w:rPr>
                <w:sz w:val="21"/>
                <w:szCs w:val="21"/>
              </w:rPr>
              <w:t>0.8948</w:t>
            </w:r>
          </w:p>
        </w:tc>
        <w:tc>
          <w:tcPr>
            <w:tcW w:w="42.50pt" w:type="dxa"/>
            <w:tcBorders>
              <w:top w:val="nil"/>
              <w:start w:val="nil"/>
              <w:bottom w:val="nil"/>
              <w:end w:val="nil"/>
            </w:tcBorders>
            <w:shd w:val="clear" w:color="auto" w:fill="auto"/>
          </w:tcPr>
          <w:p w14:paraId="0531258E" w14:textId="0E09F98D" w:rsidR="00B57126" w:rsidRPr="00F4238F" w:rsidRDefault="00B57126" w:rsidP="00B57126">
            <w:pPr>
              <w:jc w:val="center"/>
              <w:rPr>
                <w:sz w:val="21"/>
                <w:szCs w:val="21"/>
              </w:rPr>
            </w:pPr>
            <w:r w:rsidRPr="00F4238F">
              <w:rPr>
                <w:sz w:val="21"/>
                <w:szCs w:val="21"/>
              </w:rPr>
              <w:t>0.7809</w:t>
            </w:r>
          </w:p>
        </w:tc>
        <w:tc>
          <w:tcPr>
            <w:tcW w:w="50.10pt" w:type="dxa"/>
            <w:tcBorders>
              <w:top w:val="nil"/>
              <w:start w:val="nil"/>
              <w:bottom w:val="nil"/>
              <w:end w:val="nil"/>
            </w:tcBorders>
            <w:shd w:val="clear" w:color="auto" w:fill="auto"/>
          </w:tcPr>
          <w:p w14:paraId="497A7C9F" w14:textId="251A6F22" w:rsidR="00B57126" w:rsidRPr="00F4238F" w:rsidRDefault="00B57126" w:rsidP="00B57126">
            <w:pPr>
              <w:jc w:val="center"/>
              <w:rPr>
                <w:sz w:val="21"/>
                <w:szCs w:val="21"/>
              </w:rPr>
            </w:pPr>
            <w:r w:rsidRPr="00F4238F">
              <w:rPr>
                <w:sz w:val="21"/>
                <w:szCs w:val="21"/>
              </w:rPr>
              <w:t>0.7351</w:t>
            </w:r>
          </w:p>
        </w:tc>
        <w:tc>
          <w:tcPr>
            <w:tcW w:w="59.25pt" w:type="dxa"/>
            <w:tcBorders>
              <w:top w:val="nil"/>
              <w:start w:val="nil"/>
              <w:bottom w:val="nil"/>
              <w:end w:val="nil"/>
            </w:tcBorders>
            <w:shd w:val="clear" w:color="auto" w:fill="auto"/>
          </w:tcPr>
          <w:p w14:paraId="7B0BB6E6" w14:textId="0E595B95" w:rsidR="00B57126" w:rsidRPr="00F4238F" w:rsidRDefault="00B57126" w:rsidP="00B57126">
            <w:pPr>
              <w:jc w:val="center"/>
              <w:rPr>
                <w:sz w:val="21"/>
                <w:szCs w:val="21"/>
              </w:rPr>
            </w:pPr>
            <w:r w:rsidRPr="00F4238F">
              <w:rPr>
                <w:sz w:val="21"/>
                <w:szCs w:val="21"/>
              </w:rPr>
              <w:t>0.7838</w:t>
            </w:r>
          </w:p>
        </w:tc>
        <w:tc>
          <w:tcPr>
            <w:tcW w:w="59.25pt" w:type="dxa"/>
            <w:tcBorders>
              <w:top w:val="nil"/>
              <w:start w:val="nil"/>
              <w:bottom w:val="nil"/>
              <w:end w:val="nil"/>
            </w:tcBorders>
            <w:shd w:val="clear" w:color="auto" w:fill="auto"/>
          </w:tcPr>
          <w:p w14:paraId="0B749F47" w14:textId="4E0DC0A7" w:rsidR="00B57126" w:rsidRPr="00F4238F" w:rsidRDefault="00B57126" w:rsidP="00B57126">
            <w:pPr>
              <w:jc w:val="center"/>
              <w:rPr>
                <w:sz w:val="21"/>
                <w:szCs w:val="21"/>
              </w:rPr>
            </w:pPr>
            <w:r w:rsidRPr="00F4238F">
              <w:rPr>
                <w:sz w:val="21"/>
                <w:szCs w:val="21"/>
              </w:rPr>
              <w:t>0.9076</w:t>
            </w:r>
          </w:p>
        </w:tc>
      </w:tr>
      <w:tr w:rsidR="00B57126" w:rsidRPr="00F4238F" w14:paraId="1B07A349" w14:textId="77777777" w:rsidTr="00F0237D">
        <w:trPr>
          <w:trHeight w:val="20"/>
          <w:jc w:val="center"/>
        </w:trPr>
        <w:tc>
          <w:tcPr>
            <w:tcW w:w="49.65pt" w:type="dxa"/>
            <w:vMerge/>
            <w:shd w:val="clear" w:color="auto" w:fill="auto"/>
          </w:tcPr>
          <w:p w14:paraId="2D64D11D" w14:textId="77777777" w:rsidR="00B57126" w:rsidRPr="00F4238F" w:rsidRDefault="00B57126" w:rsidP="00B57126">
            <w:pPr>
              <w:jc w:val="center"/>
              <w:rPr>
                <w:sz w:val="21"/>
                <w:szCs w:val="21"/>
              </w:rPr>
            </w:pPr>
          </w:p>
        </w:tc>
        <w:tc>
          <w:tcPr>
            <w:tcW w:w="85.05pt" w:type="dxa"/>
            <w:shd w:val="clear" w:color="auto" w:fill="auto"/>
          </w:tcPr>
          <w:p w14:paraId="0FB7102B" w14:textId="46A7CFB5" w:rsidR="00B57126" w:rsidRPr="00F4238F" w:rsidRDefault="00B57126" w:rsidP="00B57126">
            <w:pPr>
              <w:jc w:val="center"/>
              <w:rPr>
                <w:sz w:val="21"/>
                <w:szCs w:val="21"/>
              </w:rPr>
            </w:pPr>
            <w:r>
              <w:rPr>
                <w:rFonts w:hint="eastAsia"/>
                <w:sz w:val="21"/>
                <w:szCs w:val="21"/>
              </w:rPr>
              <w:t>E</w:t>
            </w:r>
            <w:r>
              <w:rPr>
                <w:sz w:val="21"/>
                <w:szCs w:val="21"/>
              </w:rPr>
              <w:t>SRT</w:t>
            </w:r>
          </w:p>
        </w:tc>
        <w:tc>
          <w:tcPr>
            <w:tcW w:w="42.50pt" w:type="dxa"/>
            <w:vAlign w:val="center"/>
          </w:tcPr>
          <w:p w14:paraId="7CF3F1CC" w14:textId="05F0830D" w:rsidR="00B57126" w:rsidRPr="00F4238F" w:rsidRDefault="00B57126" w:rsidP="00B57126">
            <w:pPr>
              <w:jc w:val="center"/>
              <w:rPr>
                <w:iCs/>
                <w:sz w:val="21"/>
                <w:szCs w:val="21"/>
              </w:rPr>
            </w:pPr>
            <w:r>
              <w:rPr>
                <w:rFonts w:hint="eastAsia"/>
                <w:iCs/>
                <w:sz w:val="21"/>
                <w:szCs w:val="21"/>
              </w:rPr>
              <w:t>7</w:t>
            </w:r>
            <w:r>
              <w:rPr>
                <w:iCs/>
                <w:sz w:val="21"/>
                <w:szCs w:val="21"/>
              </w:rPr>
              <w:t>51K</w:t>
            </w:r>
          </w:p>
        </w:tc>
        <w:tc>
          <w:tcPr>
            <w:tcW w:w="42.55pt" w:type="dxa"/>
            <w:tcBorders>
              <w:top w:val="nil"/>
              <w:start w:val="nil"/>
              <w:bottom w:val="nil"/>
              <w:end w:val="nil"/>
            </w:tcBorders>
            <w:shd w:val="clear" w:color="auto" w:fill="auto"/>
          </w:tcPr>
          <w:p w14:paraId="35901772" w14:textId="5B55BA54" w:rsidR="00B57126" w:rsidRPr="00F4238F" w:rsidRDefault="00B57126" w:rsidP="00B57126">
            <w:pPr>
              <w:jc w:val="center"/>
              <w:rPr>
                <w:sz w:val="21"/>
                <w:szCs w:val="21"/>
              </w:rPr>
            </w:pPr>
            <w:r w:rsidRPr="0083450F">
              <w:rPr>
                <w:sz w:val="21"/>
                <w:szCs w:val="21"/>
              </w:rPr>
              <w:t>0.8947</w:t>
            </w:r>
          </w:p>
        </w:tc>
        <w:tc>
          <w:tcPr>
            <w:tcW w:w="42.50pt" w:type="dxa"/>
            <w:tcBorders>
              <w:top w:val="nil"/>
              <w:start w:val="nil"/>
              <w:bottom w:val="nil"/>
              <w:end w:val="nil"/>
            </w:tcBorders>
            <w:shd w:val="clear" w:color="auto" w:fill="auto"/>
          </w:tcPr>
          <w:p w14:paraId="73E03F76" w14:textId="7C14C8E9" w:rsidR="00B57126" w:rsidRPr="00F4238F" w:rsidRDefault="00B57126" w:rsidP="00B57126">
            <w:pPr>
              <w:jc w:val="center"/>
              <w:rPr>
                <w:sz w:val="21"/>
                <w:szCs w:val="21"/>
              </w:rPr>
            </w:pPr>
            <w:r w:rsidRPr="0083450F">
              <w:rPr>
                <w:sz w:val="21"/>
                <w:szCs w:val="21"/>
              </w:rPr>
              <w:t>0.7833</w:t>
            </w:r>
          </w:p>
        </w:tc>
        <w:tc>
          <w:tcPr>
            <w:tcW w:w="50.10pt" w:type="dxa"/>
            <w:tcBorders>
              <w:top w:val="nil"/>
              <w:start w:val="nil"/>
              <w:bottom w:val="nil"/>
              <w:end w:val="nil"/>
            </w:tcBorders>
            <w:shd w:val="clear" w:color="auto" w:fill="auto"/>
          </w:tcPr>
          <w:p w14:paraId="7CEF83E8" w14:textId="663938D9" w:rsidR="00B57126" w:rsidRPr="00F4238F" w:rsidRDefault="00B57126" w:rsidP="00B57126">
            <w:pPr>
              <w:jc w:val="center"/>
              <w:rPr>
                <w:sz w:val="21"/>
                <w:szCs w:val="21"/>
              </w:rPr>
            </w:pPr>
            <w:r w:rsidRPr="0083450F">
              <w:rPr>
                <w:sz w:val="21"/>
                <w:szCs w:val="21"/>
              </w:rPr>
              <w:t>0.7379</w:t>
            </w:r>
          </w:p>
        </w:tc>
        <w:tc>
          <w:tcPr>
            <w:tcW w:w="59.25pt" w:type="dxa"/>
            <w:tcBorders>
              <w:top w:val="nil"/>
              <w:start w:val="nil"/>
              <w:bottom w:val="nil"/>
              <w:end w:val="nil"/>
            </w:tcBorders>
            <w:shd w:val="clear" w:color="auto" w:fill="auto"/>
          </w:tcPr>
          <w:p w14:paraId="0BA446CF" w14:textId="23F06C7D" w:rsidR="00B57126" w:rsidRPr="00F4238F" w:rsidRDefault="00B57126" w:rsidP="00B57126">
            <w:pPr>
              <w:jc w:val="center"/>
              <w:rPr>
                <w:sz w:val="21"/>
                <w:szCs w:val="21"/>
              </w:rPr>
            </w:pPr>
            <w:r w:rsidRPr="0083450F">
              <w:rPr>
                <w:sz w:val="21"/>
                <w:szCs w:val="21"/>
              </w:rPr>
              <w:t>0.7962</w:t>
            </w:r>
          </w:p>
        </w:tc>
        <w:tc>
          <w:tcPr>
            <w:tcW w:w="59.25pt" w:type="dxa"/>
            <w:tcBorders>
              <w:top w:val="nil"/>
              <w:start w:val="nil"/>
              <w:bottom w:val="nil"/>
              <w:end w:val="nil"/>
            </w:tcBorders>
            <w:shd w:val="clear" w:color="auto" w:fill="auto"/>
          </w:tcPr>
          <w:p w14:paraId="383D197D" w14:textId="5F623494" w:rsidR="00B57126" w:rsidRPr="00F4238F" w:rsidRDefault="00B57126" w:rsidP="00B57126">
            <w:pPr>
              <w:jc w:val="center"/>
              <w:rPr>
                <w:sz w:val="21"/>
                <w:szCs w:val="21"/>
              </w:rPr>
            </w:pPr>
            <w:r w:rsidRPr="0083450F">
              <w:rPr>
                <w:sz w:val="21"/>
                <w:szCs w:val="21"/>
              </w:rPr>
              <w:t>0.9100</w:t>
            </w:r>
          </w:p>
        </w:tc>
      </w:tr>
      <w:tr w:rsidR="00B57126" w:rsidRPr="00F4238F" w14:paraId="6C324485" w14:textId="77777777" w:rsidTr="00F0237D">
        <w:trPr>
          <w:trHeight w:val="20"/>
          <w:jc w:val="center"/>
        </w:trPr>
        <w:tc>
          <w:tcPr>
            <w:tcW w:w="49.65pt" w:type="dxa"/>
            <w:vMerge/>
            <w:shd w:val="clear" w:color="auto" w:fill="auto"/>
          </w:tcPr>
          <w:p w14:paraId="6FE8EDE4" w14:textId="77777777" w:rsidR="00B57126" w:rsidRPr="00F4238F" w:rsidRDefault="00B57126" w:rsidP="00B57126">
            <w:pPr>
              <w:jc w:val="center"/>
              <w:rPr>
                <w:sz w:val="21"/>
                <w:szCs w:val="21"/>
              </w:rPr>
            </w:pPr>
          </w:p>
        </w:tc>
        <w:tc>
          <w:tcPr>
            <w:tcW w:w="85.05pt" w:type="dxa"/>
            <w:shd w:val="clear" w:color="auto" w:fill="auto"/>
          </w:tcPr>
          <w:p w14:paraId="55FB3EB6" w14:textId="1AB472FC" w:rsidR="00B57126" w:rsidRDefault="00B57126" w:rsidP="00B57126">
            <w:pPr>
              <w:jc w:val="center"/>
              <w:rPr>
                <w:sz w:val="21"/>
                <w:szCs w:val="21"/>
              </w:rPr>
            </w:pPr>
            <w:r>
              <w:rPr>
                <w:rFonts w:hint="eastAsia"/>
                <w:sz w:val="21"/>
                <w:szCs w:val="21"/>
              </w:rPr>
              <w:t>F</w:t>
            </w:r>
            <w:r>
              <w:rPr>
                <w:sz w:val="21"/>
                <w:szCs w:val="21"/>
              </w:rPr>
              <w:t>MEN</w:t>
            </w:r>
          </w:p>
        </w:tc>
        <w:tc>
          <w:tcPr>
            <w:tcW w:w="42.50pt" w:type="dxa"/>
            <w:vAlign w:val="center"/>
          </w:tcPr>
          <w:p w14:paraId="22A1A1C3" w14:textId="0313EB78" w:rsidR="00B57126" w:rsidRDefault="00B57126" w:rsidP="00B57126">
            <w:pPr>
              <w:jc w:val="center"/>
              <w:rPr>
                <w:iCs/>
                <w:sz w:val="21"/>
                <w:szCs w:val="21"/>
              </w:rPr>
            </w:pPr>
            <w:r>
              <w:rPr>
                <w:rFonts w:hint="eastAsia"/>
                <w:iCs/>
                <w:sz w:val="21"/>
                <w:szCs w:val="21"/>
              </w:rPr>
              <w:t>7</w:t>
            </w:r>
            <w:r>
              <w:rPr>
                <w:iCs/>
                <w:sz w:val="21"/>
                <w:szCs w:val="21"/>
              </w:rPr>
              <w:t>69K</w:t>
            </w:r>
          </w:p>
        </w:tc>
        <w:tc>
          <w:tcPr>
            <w:tcW w:w="42.55pt" w:type="dxa"/>
            <w:tcBorders>
              <w:top w:val="nil"/>
              <w:start w:val="nil"/>
              <w:bottom w:val="nil"/>
              <w:end w:val="nil"/>
            </w:tcBorders>
            <w:shd w:val="clear" w:color="auto" w:fill="auto"/>
          </w:tcPr>
          <w:p w14:paraId="2DC780EB" w14:textId="4DDAC105" w:rsidR="00B57126" w:rsidRPr="0083450F" w:rsidRDefault="00B57126" w:rsidP="00B57126">
            <w:pPr>
              <w:jc w:val="center"/>
              <w:rPr>
                <w:sz w:val="21"/>
                <w:szCs w:val="21"/>
              </w:rPr>
            </w:pPr>
            <w:r w:rsidRPr="002E6553">
              <w:rPr>
                <w:sz w:val="21"/>
                <w:szCs w:val="21"/>
              </w:rPr>
              <w:t>0.8955</w:t>
            </w:r>
          </w:p>
        </w:tc>
        <w:tc>
          <w:tcPr>
            <w:tcW w:w="42.50pt" w:type="dxa"/>
            <w:tcBorders>
              <w:top w:val="nil"/>
              <w:start w:val="nil"/>
              <w:bottom w:val="nil"/>
              <w:end w:val="nil"/>
            </w:tcBorders>
            <w:shd w:val="clear" w:color="auto" w:fill="auto"/>
          </w:tcPr>
          <w:p w14:paraId="59A9915C" w14:textId="5FB4B1F1" w:rsidR="00B57126" w:rsidRPr="0083450F" w:rsidRDefault="00B57126" w:rsidP="00B57126">
            <w:pPr>
              <w:jc w:val="center"/>
              <w:rPr>
                <w:sz w:val="21"/>
                <w:szCs w:val="21"/>
              </w:rPr>
            </w:pPr>
            <w:r w:rsidRPr="002E6553">
              <w:rPr>
                <w:sz w:val="21"/>
                <w:szCs w:val="21"/>
              </w:rPr>
              <w:t>0.7839</w:t>
            </w:r>
          </w:p>
        </w:tc>
        <w:tc>
          <w:tcPr>
            <w:tcW w:w="50.10pt" w:type="dxa"/>
            <w:tcBorders>
              <w:top w:val="nil"/>
              <w:start w:val="nil"/>
              <w:bottom w:val="nil"/>
              <w:end w:val="nil"/>
            </w:tcBorders>
            <w:shd w:val="clear" w:color="auto" w:fill="auto"/>
          </w:tcPr>
          <w:p w14:paraId="593A5607" w14:textId="3C046546" w:rsidR="00B57126" w:rsidRPr="0083450F" w:rsidRDefault="00B57126" w:rsidP="00B57126">
            <w:pPr>
              <w:jc w:val="center"/>
              <w:rPr>
                <w:sz w:val="21"/>
                <w:szCs w:val="21"/>
              </w:rPr>
            </w:pPr>
            <w:r w:rsidRPr="002E6553">
              <w:rPr>
                <w:sz w:val="21"/>
                <w:szCs w:val="21"/>
              </w:rPr>
              <w:t>0.7379</w:t>
            </w:r>
          </w:p>
        </w:tc>
        <w:tc>
          <w:tcPr>
            <w:tcW w:w="59.25pt" w:type="dxa"/>
            <w:tcBorders>
              <w:top w:val="nil"/>
              <w:start w:val="nil"/>
              <w:bottom w:val="nil"/>
              <w:end w:val="nil"/>
            </w:tcBorders>
            <w:shd w:val="clear" w:color="auto" w:fill="auto"/>
          </w:tcPr>
          <w:p w14:paraId="2E03420E" w14:textId="6334A5F4" w:rsidR="00B57126" w:rsidRPr="0083450F" w:rsidRDefault="00B57126" w:rsidP="00B57126">
            <w:pPr>
              <w:jc w:val="center"/>
              <w:rPr>
                <w:sz w:val="21"/>
                <w:szCs w:val="21"/>
              </w:rPr>
            </w:pPr>
            <w:r w:rsidRPr="002E6553">
              <w:rPr>
                <w:sz w:val="21"/>
                <w:szCs w:val="21"/>
              </w:rPr>
              <w:t>0.7908</w:t>
            </w:r>
          </w:p>
        </w:tc>
        <w:tc>
          <w:tcPr>
            <w:tcW w:w="59.25pt" w:type="dxa"/>
            <w:tcBorders>
              <w:top w:val="nil"/>
              <w:start w:val="nil"/>
              <w:bottom w:val="nil"/>
              <w:end w:val="nil"/>
            </w:tcBorders>
            <w:shd w:val="clear" w:color="auto" w:fill="auto"/>
          </w:tcPr>
          <w:p w14:paraId="4E09E20F" w14:textId="0DE02C04" w:rsidR="00B57126" w:rsidRPr="0083450F" w:rsidRDefault="00B57126" w:rsidP="00B57126">
            <w:pPr>
              <w:jc w:val="center"/>
              <w:rPr>
                <w:sz w:val="21"/>
                <w:szCs w:val="21"/>
              </w:rPr>
            </w:pPr>
            <w:r w:rsidRPr="002E6553">
              <w:rPr>
                <w:sz w:val="21"/>
                <w:szCs w:val="21"/>
              </w:rPr>
              <w:t>0.9107</w:t>
            </w:r>
          </w:p>
        </w:tc>
      </w:tr>
      <w:tr w:rsidR="00B57126" w:rsidRPr="00F4238F" w14:paraId="139D7582" w14:textId="77777777" w:rsidTr="00F0237D">
        <w:trPr>
          <w:trHeight w:val="20"/>
          <w:jc w:val="center"/>
        </w:trPr>
        <w:tc>
          <w:tcPr>
            <w:tcW w:w="49.65pt" w:type="dxa"/>
            <w:vMerge/>
            <w:shd w:val="clear" w:color="auto" w:fill="auto"/>
          </w:tcPr>
          <w:p w14:paraId="21A0A40D" w14:textId="77777777" w:rsidR="00B57126" w:rsidRPr="00F4238F" w:rsidRDefault="00B57126" w:rsidP="00B57126">
            <w:pPr>
              <w:jc w:val="center"/>
              <w:rPr>
                <w:sz w:val="21"/>
                <w:szCs w:val="21"/>
              </w:rPr>
            </w:pPr>
          </w:p>
        </w:tc>
        <w:tc>
          <w:tcPr>
            <w:tcW w:w="85.05pt" w:type="dxa"/>
            <w:shd w:val="clear" w:color="auto" w:fill="auto"/>
          </w:tcPr>
          <w:p w14:paraId="2AC255EC" w14:textId="461613C1" w:rsidR="00B57126" w:rsidRPr="00F4238F" w:rsidRDefault="00B57126" w:rsidP="00B57126">
            <w:pPr>
              <w:jc w:val="center"/>
              <w:rPr>
                <w:sz w:val="21"/>
                <w:szCs w:val="21"/>
              </w:rPr>
            </w:pPr>
            <w:proofErr w:type="spellStart"/>
            <w:r w:rsidRPr="00F4238F">
              <w:rPr>
                <w:sz w:val="21"/>
                <w:szCs w:val="21"/>
              </w:rPr>
              <w:t>SwinIR</w:t>
            </w:r>
            <w:proofErr w:type="spellEnd"/>
          </w:p>
        </w:tc>
        <w:tc>
          <w:tcPr>
            <w:tcW w:w="42.50pt" w:type="dxa"/>
            <w:vAlign w:val="center"/>
          </w:tcPr>
          <w:p w14:paraId="7C671858" w14:textId="2B235EDC" w:rsidR="00B57126" w:rsidRPr="00F4238F" w:rsidRDefault="00B57126" w:rsidP="00B57126">
            <w:pPr>
              <w:jc w:val="center"/>
              <w:rPr>
                <w:iCs/>
                <w:sz w:val="21"/>
                <w:szCs w:val="21"/>
              </w:rPr>
            </w:pPr>
            <w:r w:rsidRPr="00F4238F">
              <w:rPr>
                <w:iCs/>
                <w:sz w:val="21"/>
                <w:szCs w:val="21"/>
              </w:rPr>
              <w:t>897K</w:t>
            </w:r>
          </w:p>
        </w:tc>
        <w:tc>
          <w:tcPr>
            <w:tcW w:w="42.55pt" w:type="dxa"/>
            <w:tcBorders>
              <w:top w:val="nil"/>
              <w:start w:val="nil"/>
              <w:bottom w:val="nil"/>
              <w:end w:val="nil"/>
            </w:tcBorders>
            <w:shd w:val="clear" w:color="auto" w:fill="auto"/>
          </w:tcPr>
          <w:p w14:paraId="1A1DF177" w14:textId="60E97496" w:rsidR="00B57126" w:rsidRPr="00F4238F" w:rsidRDefault="00B57126" w:rsidP="00B57126">
            <w:pPr>
              <w:jc w:val="center"/>
              <w:rPr>
                <w:sz w:val="21"/>
                <w:szCs w:val="21"/>
              </w:rPr>
            </w:pPr>
            <w:r w:rsidRPr="00F4238F">
              <w:rPr>
                <w:sz w:val="21"/>
                <w:szCs w:val="21"/>
                <w:u w:val="single"/>
              </w:rPr>
              <w:t>0.8976</w:t>
            </w:r>
          </w:p>
        </w:tc>
        <w:tc>
          <w:tcPr>
            <w:tcW w:w="42.50pt" w:type="dxa"/>
            <w:tcBorders>
              <w:top w:val="nil"/>
              <w:start w:val="nil"/>
              <w:bottom w:val="nil"/>
              <w:end w:val="nil"/>
            </w:tcBorders>
            <w:shd w:val="clear" w:color="auto" w:fill="auto"/>
          </w:tcPr>
          <w:p w14:paraId="09C521B3" w14:textId="33DB609A" w:rsidR="00B57126" w:rsidRPr="00F4238F" w:rsidRDefault="00B57126" w:rsidP="00B57126">
            <w:pPr>
              <w:jc w:val="center"/>
              <w:rPr>
                <w:sz w:val="21"/>
                <w:szCs w:val="21"/>
              </w:rPr>
            </w:pPr>
            <w:r w:rsidRPr="00F4238F">
              <w:rPr>
                <w:sz w:val="21"/>
                <w:szCs w:val="21"/>
                <w:u w:val="single"/>
              </w:rPr>
              <w:t>0.7858</w:t>
            </w:r>
            <w:r w:rsidRPr="00F4238F">
              <w:rPr>
                <w:sz w:val="21"/>
                <w:szCs w:val="21"/>
              </w:rPr>
              <w:t xml:space="preserve"> </w:t>
            </w:r>
          </w:p>
        </w:tc>
        <w:tc>
          <w:tcPr>
            <w:tcW w:w="50.10pt" w:type="dxa"/>
            <w:tcBorders>
              <w:top w:val="nil"/>
              <w:start w:val="nil"/>
              <w:bottom w:val="nil"/>
              <w:end w:val="nil"/>
            </w:tcBorders>
            <w:shd w:val="clear" w:color="auto" w:fill="auto"/>
          </w:tcPr>
          <w:p w14:paraId="6AAA7DBB" w14:textId="19C96697" w:rsidR="00B57126" w:rsidRPr="00F4238F" w:rsidRDefault="00B57126" w:rsidP="00B57126">
            <w:pPr>
              <w:jc w:val="center"/>
              <w:rPr>
                <w:sz w:val="21"/>
                <w:szCs w:val="21"/>
              </w:rPr>
            </w:pPr>
            <w:r w:rsidRPr="00F4238F">
              <w:rPr>
                <w:sz w:val="21"/>
                <w:szCs w:val="21"/>
                <w:u w:val="single"/>
              </w:rPr>
              <w:t>0.7406</w:t>
            </w:r>
            <w:r w:rsidRPr="00F4238F">
              <w:rPr>
                <w:sz w:val="21"/>
                <w:szCs w:val="21"/>
              </w:rPr>
              <w:t xml:space="preserve"> </w:t>
            </w:r>
          </w:p>
        </w:tc>
        <w:tc>
          <w:tcPr>
            <w:tcW w:w="59.25pt" w:type="dxa"/>
            <w:tcBorders>
              <w:top w:val="nil"/>
              <w:start w:val="nil"/>
              <w:bottom w:val="nil"/>
              <w:end w:val="nil"/>
            </w:tcBorders>
            <w:shd w:val="clear" w:color="auto" w:fill="auto"/>
          </w:tcPr>
          <w:p w14:paraId="29A6677F" w14:textId="4131E465" w:rsidR="00B57126" w:rsidRPr="00F4238F" w:rsidRDefault="00B57126" w:rsidP="00B57126">
            <w:pPr>
              <w:jc w:val="center"/>
              <w:rPr>
                <w:sz w:val="21"/>
                <w:szCs w:val="21"/>
              </w:rPr>
            </w:pPr>
            <w:r w:rsidRPr="00F4238F">
              <w:rPr>
                <w:sz w:val="21"/>
                <w:szCs w:val="21"/>
                <w:u w:val="single"/>
              </w:rPr>
              <w:t>0.7980</w:t>
            </w:r>
            <w:r w:rsidRPr="00F4238F">
              <w:rPr>
                <w:sz w:val="21"/>
                <w:szCs w:val="21"/>
              </w:rPr>
              <w:t xml:space="preserve"> </w:t>
            </w:r>
          </w:p>
        </w:tc>
        <w:tc>
          <w:tcPr>
            <w:tcW w:w="59.25pt" w:type="dxa"/>
            <w:tcBorders>
              <w:top w:val="nil"/>
              <w:start w:val="nil"/>
              <w:bottom w:val="nil"/>
              <w:end w:val="nil"/>
            </w:tcBorders>
            <w:shd w:val="clear" w:color="auto" w:fill="auto"/>
          </w:tcPr>
          <w:p w14:paraId="6FDD3093" w14:textId="3E505646" w:rsidR="00B57126" w:rsidRPr="00F4238F" w:rsidRDefault="00B57126" w:rsidP="00B57126">
            <w:pPr>
              <w:jc w:val="center"/>
              <w:rPr>
                <w:sz w:val="21"/>
                <w:szCs w:val="21"/>
              </w:rPr>
            </w:pPr>
            <w:r w:rsidRPr="00F4238F">
              <w:rPr>
                <w:sz w:val="21"/>
                <w:szCs w:val="21"/>
                <w:u w:val="single"/>
              </w:rPr>
              <w:t>0.9151</w:t>
            </w:r>
          </w:p>
        </w:tc>
      </w:tr>
      <w:tr w:rsidR="00B57126" w:rsidRPr="00F4238F" w14:paraId="24CE2B2B" w14:textId="77777777" w:rsidTr="00D75CCC">
        <w:trPr>
          <w:trHeight w:val="20"/>
          <w:jc w:val="center"/>
        </w:trPr>
        <w:tc>
          <w:tcPr>
            <w:tcW w:w="49.65pt" w:type="dxa"/>
            <w:vMerge/>
            <w:tcBorders>
              <w:bottom w:val="single" w:sz="12" w:space="0" w:color="auto"/>
            </w:tcBorders>
            <w:shd w:val="clear" w:color="auto" w:fill="auto"/>
          </w:tcPr>
          <w:p w14:paraId="1AB1CAAE" w14:textId="77777777" w:rsidR="00B57126" w:rsidRPr="00F4238F" w:rsidRDefault="00B57126" w:rsidP="00B57126">
            <w:pPr>
              <w:jc w:val="center"/>
              <w:rPr>
                <w:sz w:val="21"/>
                <w:szCs w:val="21"/>
              </w:rPr>
            </w:pPr>
          </w:p>
        </w:tc>
        <w:tc>
          <w:tcPr>
            <w:tcW w:w="85.05pt" w:type="dxa"/>
            <w:tcBorders>
              <w:bottom w:val="single" w:sz="12" w:space="0" w:color="auto"/>
            </w:tcBorders>
            <w:shd w:val="clear" w:color="auto" w:fill="auto"/>
          </w:tcPr>
          <w:p w14:paraId="31B92F82" w14:textId="52159254" w:rsidR="00B57126" w:rsidRPr="00F4238F" w:rsidRDefault="00B57126" w:rsidP="00B57126">
            <w:pPr>
              <w:jc w:val="center"/>
              <w:rPr>
                <w:sz w:val="21"/>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28604DD8" w14:textId="0AD3C2A7" w:rsidR="00B57126" w:rsidRPr="00F4238F" w:rsidRDefault="00B57126" w:rsidP="00B57126">
            <w:pPr>
              <w:jc w:val="center"/>
              <w:rPr>
                <w:iCs/>
                <w:sz w:val="21"/>
                <w:szCs w:val="21"/>
              </w:rPr>
            </w:pPr>
            <w:r w:rsidRPr="00F4238F">
              <w:rPr>
                <w:iCs/>
                <w:sz w:val="21"/>
                <w:szCs w:val="21"/>
              </w:rPr>
              <w:t>1139K</w:t>
            </w:r>
          </w:p>
        </w:tc>
        <w:tc>
          <w:tcPr>
            <w:tcW w:w="42.55pt" w:type="dxa"/>
            <w:tcBorders>
              <w:bottom w:val="single" w:sz="12" w:space="0" w:color="auto"/>
            </w:tcBorders>
            <w:shd w:val="clear" w:color="auto" w:fill="auto"/>
          </w:tcPr>
          <w:p w14:paraId="1197131D" w14:textId="25FA1FF4" w:rsidR="00B57126" w:rsidRPr="00F4238F" w:rsidRDefault="00B57126" w:rsidP="00B57126">
            <w:pPr>
              <w:jc w:val="center"/>
              <w:rPr>
                <w:iCs/>
                <w:sz w:val="21"/>
                <w:szCs w:val="21"/>
              </w:rPr>
            </w:pPr>
            <w:r w:rsidRPr="00F4238F">
              <w:rPr>
                <w:b/>
                <w:bCs/>
                <w:sz w:val="21"/>
                <w:szCs w:val="21"/>
              </w:rPr>
              <w:t>0.8997</w:t>
            </w:r>
          </w:p>
        </w:tc>
        <w:tc>
          <w:tcPr>
            <w:tcW w:w="42.50pt" w:type="dxa"/>
            <w:tcBorders>
              <w:bottom w:val="single" w:sz="12" w:space="0" w:color="auto"/>
            </w:tcBorders>
            <w:shd w:val="clear" w:color="auto" w:fill="auto"/>
          </w:tcPr>
          <w:p w14:paraId="6BC5097D" w14:textId="6776DA04" w:rsidR="00B57126" w:rsidRPr="00F4238F" w:rsidRDefault="00B57126" w:rsidP="00B57126">
            <w:pPr>
              <w:jc w:val="center"/>
              <w:rPr>
                <w:iCs/>
                <w:sz w:val="21"/>
                <w:szCs w:val="21"/>
              </w:rPr>
            </w:pPr>
            <w:r w:rsidRPr="00F4238F">
              <w:rPr>
                <w:b/>
                <w:bCs/>
                <w:sz w:val="21"/>
                <w:szCs w:val="21"/>
              </w:rPr>
              <w:t>0.7860</w:t>
            </w:r>
          </w:p>
        </w:tc>
        <w:tc>
          <w:tcPr>
            <w:tcW w:w="50.10pt" w:type="dxa"/>
            <w:tcBorders>
              <w:bottom w:val="single" w:sz="12" w:space="0" w:color="auto"/>
            </w:tcBorders>
            <w:shd w:val="clear" w:color="auto" w:fill="auto"/>
          </w:tcPr>
          <w:p w14:paraId="0109E4F8" w14:textId="1355119F" w:rsidR="00B57126" w:rsidRPr="00F4238F" w:rsidRDefault="00B57126" w:rsidP="00B57126">
            <w:pPr>
              <w:jc w:val="center"/>
              <w:rPr>
                <w:iCs/>
                <w:sz w:val="21"/>
                <w:szCs w:val="21"/>
              </w:rPr>
            </w:pPr>
            <w:r w:rsidRPr="00F4238F">
              <w:rPr>
                <w:b/>
                <w:bCs/>
                <w:sz w:val="21"/>
                <w:szCs w:val="21"/>
              </w:rPr>
              <w:t xml:space="preserve">0.7406 </w:t>
            </w:r>
          </w:p>
        </w:tc>
        <w:tc>
          <w:tcPr>
            <w:tcW w:w="59.25pt" w:type="dxa"/>
            <w:tcBorders>
              <w:bottom w:val="single" w:sz="12" w:space="0" w:color="auto"/>
            </w:tcBorders>
            <w:shd w:val="clear" w:color="auto" w:fill="auto"/>
          </w:tcPr>
          <w:p w14:paraId="73A1A893" w14:textId="10CA36A9" w:rsidR="00B57126" w:rsidRPr="00F4238F" w:rsidRDefault="00B57126" w:rsidP="00B57126">
            <w:pPr>
              <w:jc w:val="center"/>
              <w:rPr>
                <w:iCs/>
                <w:sz w:val="21"/>
                <w:szCs w:val="21"/>
              </w:rPr>
            </w:pPr>
            <w:r w:rsidRPr="00F4238F">
              <w:rPr>
                <w:b/>
                <w:bCs/>
                <w:sz w:val="21"/>
                <w:szCs w:val="21"/>
              </w:rPr>
              <w:t>0.7994</w:t>
            </w:r>
          </w:p>
        </w:tc>
        <w:tc>
          <w:tcPr>
            <w:tcW w:w="59.25pt" w:type="dxa"/>
            <w:tcBorders>
              <w:bottom w:val="single" w:sz="12" w:space="0" w:color="auto"/>
            </w:tcBorders>
            <w:shd w:val="clear" w:color="auto" w:fill="auto"/>
          </w:tcPr>
          <w:p w14:paraId="1BCD0F3C" w14:textId="5E319FF1" w:rsidR="00B57126" w:rsidRPr="00F4238F" w:rsidRDefault="00B57126" w:rsidP="00B57126">
            <w:pPr>
              <w:jc w:val="center"/>
              <w:rPr>
                <w:iCs/>
                <w:sz w:val="21"/>
                <w:szCs w:val="21"/>
              </w:rPr>
            </w:pPr>
            <w:r w:rsidRPr="00F4238F">
              <w:rPr>
                <w:b/>
                <w:bCs/>
                <w:sz w:val="21"/>
                <w:szCs w:val="21"/>
              </w:rPr>
              <w:t>0.9172</w:t>
            </w:r>
          </w:p>
        </w:tc>
      </w:tr>
    </w:tbl>
    <w:p w14:paraId="6AC7B482" w14:textId="77777777" w:rsidR="00D75CCC" w:rsidRPr="000955DA" w:rsidRDefault="00D75CCC" w:rsidP="009B1057">
      <w:pPr>
        <w:tabs>
          <w:tab w:val="start" w:pos="24.90pt"/>
        </w:tabs>
        <w:jc w:val="center"/>
      </w:pPr>
    </w:p>
    <w:bookmarkEnd w:id="461"/>
    <w:p w14:paraId="4898296A" w14:textId="112C9449" w:rsidR="009B1057" w:rsidRDefault="009B1057" w:rsidP="00B33C93">
      <w:pPr>
        <w:ind w:firstLineChars="196" w:firstLine="24.4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rsidRPr="00A46F34">
        <w:fldChar w:fldCharType="begin"/>
      </w:r>
      <w:r w:rsidR="003C0B30" w:rsidRPr="00A46F34">
        <w:instrText xml:space="preserve"> ADDIN ZOTERO_ITEM CSL_CITATION {"citationID":"0PHkttp1","properties":{"formattedCitation":"\\super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FD51A3" w:rsidRPr="00A46F34">
        <w:fldChar w:fldCharType="end"/>
      </w:r>
      <w:r w:rsidR="00F93902" w:rsidRPr="00F93902">
        <w:rPr>
          <w:rFonts w:hint="eastAsia"/>
        </w:rPr>
        <w:t>、</w:t>
      </w:r>
      <w:r w:rsidR="00F93902" w:rsidRPr="00F93902">
        <w:rPr>
          <w:rFonts w:hint="eastAsia"/>
        </w:rPr>
        <w:t>FSRCNN</w:t>
      </w:r>
      <w:r w:rsidR="00FD51A3" w:rsidRPr="00A46F34">
        <w:rPr>
          <w:color w:val="000000"/>
        </w:rPr>
        <w:fldChar w:fldCharType="begin"/>
      </w:r>
      <w:r w:rsidR="00B50B2A">
        <w:rPr>
          <w:color w:val="000000"/>
        </w:rPr>
        <w:instrText xml:space="preserve"> ADDIN ZOTERO_ITEM CSL_CITATION {"citationID":"fFGitkQk","properties":{"formattedCitation":"\\super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rsidRPr="00A46F34">
        <w:rPr>
          <w:color w:val="000000"/>
        </w:rPr>
        <w:fldChar w:fldCharType="separate"/>
      </w:r>
      <w:r w:rsidR="00B50B2A" w:rsidRPr="00B50B2A">
        <w:rPr>
          <w:kern w:val="0"/>
          <w:vertAlign w:val="superscript"/>
        </w:rPr>
        <w:t>[66]</w:t>
      </w:r>
      <w:r w:rsidR="00FD51A3" w:rsidRPr="00A46F34">
        <w:rPr>
          <w:color w:val="000000"/>
        </w:rPr>
        <w:fldChar w:fldCharType="end"/>
      </w:r>
      <w:r w:rsidR="00F93902" w:rsidRPr="00F93902">
        <w:rPr>
          <w:rFonts w:hint="eastAsia"/>
        </w:rPr>
        <w:t>、</w:t>
      </w:r>
      <w:r w:rsidR="00F93902" w:rsidRPr="00F93902">
        <w:rPr>
          <w:rFonts w:hint="eastAsia"/>
        </w:rPr>
        <w:t>VDSR</w:t>
      </w:r>
      <w:r w:rsidR="00FD51A3" w:rsidRPr="00A46F34">
        <w:rPr>
          <w:color w:val="000000"/>
        </w:rPr>
        <w:fldChar w:fldCharType="begin"/>
      </w:r>
      <w:r w:rsidR="003C0B30" w:rsidRPr="00A46F34">
        <w:rPr>
          <w:color w:val="000000"/>
        </w:rPr>
        <w:instrText xml:space="preserve"> ADDIN ZOTERO_ITEM CSL_CITATION {"citationID":"ojTehWIb","properties":{"formattedCitation":"\\super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rsidRPr="00A46F34">
        <w:rPr>
          <w:color w:val="000000"/>
        </w:rPr>
        <w:fldChar w:fldCharType="separate"/>
      </w:r>
      <w:r w:rsidR="000F6A9A"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0F6A9A" w:rsidRPr="00A46F34">
        <w:rPr>
          <w:color w:val="000000"/>
          <w:kern w:val="0"/>
          <w:vertAlign w:val="superscript"/>
        </w:rPr>
        <w:t>]</w:t>
      </w:r>
      <w:r w:rsidR="00FD51A3" w:rsidRPr="00A46F34">
        <w:rPr>
          <w:color w:val="000000"/>
        </w:rPr>
        <w:fldChar w:fldCharType="end"/>
      </w:r>
      <w:r w:rsidR="00F93902" w:rsidRPr="00F93902">
        <w:rPr>
          <w:rFonts w:hint="eastAsia"/>
        </w:rPr>
        <w:t>、</w:t>
      </w:r>
      <w:r w:rsidR="00F93902" w:rsidRPr="00F93902">
        <w:rPr>
          <w:rFonts w:hint="eastAsia"/>
        </w:rPr>
        <w:t>DRCN</w:t>
      </w:r>
      <w:r w:rsidR="00FD51A3" w:rsidRPr="00A46F34">
        <w:rPr>
          <w:color w:val="000000"/>
        </w:rPr>
        <w:fldChar w:fldCharType="begin"/>
      </w:r>
      <w:r w:rsidR="00B50B2A">
        <w:rPr>
          <w:color w:val="000000"/>
        </w:rPr>
        <w:instrText xml:space="preserve"> ADDIN ZOTERO_ITEM CSL_CITATION {"citationID":"NORQiJKc","properties":{"formattedCitation":"\\super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rsidRPr="00A46F34">
        <w:rPr>
          <w:color w:val="000000"/>
        </w:rPr>
        <w:fldChar w:fldCharType="separate"/>
      </w:r>
      <w:r w:rsidR="00B50B2A" w:rsidRPr="00B50B2A">
        <w:rPr>
          <w:kern w:val="0"/>
          <w:vertAlign w:val="superscript"/>
        </w:rPr>
        <w:t>[67]</w:t>
      </w:r>
      <w:r w:rsidR="00FD51A3" w:rsidRPr="00A46F34">
        <w:rPr>
          <w:color w:val="000000"/>
        </w:rPr>
        <w:fldChar w:fldCharType="end"/>
      </w:r>
      <w:r w:rsidR="00F93902" w:rsidRPr="00F93902">
        <w:rPr>
          <w:rFonts w:hint="eastAsia"/>
        </w:rPr>
        <w:t>、</w:t>
      </w:r>
      <w:proofErr w:type="spellStart"/>
      <w:r w:rsidR="00F93902" w:rsidRPr="00F93902">
        <w:rPr>
          <w:rFonts w:hint="eastAsia"/>
        </w:rPr>
        <w:t>LapSRN</w:t>
      </w:r>
      <w:proofErr w:type="spellEnd"/>
      <w:r w:rsidR="00FD51A3" w:rsidRPr="00A46F34">
        <w:rPr>
          <w:color w:val="000000"/>
        </w:rPr>
        <w:fldChar w:fldCharType="begin"/>
      </w:r>
      <w:r w:rsidR="00B50B2A">
        <w:rPr>
          <w:color w:val="000000"/>
        </w:rPr>
        <w:instrText xml:space="preserve"> ADDIN ZOTERO_ITEM CSL_CITATION {"citationID":"KXJnfNnK","properties":{"formattedCitation":"\\super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rsidRPr="00A46F34">
        <w:rPr>
          <w:color w:val="000000"/>
        </w:rPr>
        <w:fldChar w:fldCharType="separate"/>
      </w:r>
      <w:r w:rsidR="00B50B2A" w:rsidRPr="00B50B2A">
        <w:rPr>
          <w:kern w:val="0"/>
          <w:vertAlign w:val="superscript"/>
        </w:rPr>
        <w:t>[68]</w:t>
      </w:r>
      <w:r w:rsidR="00FD51A3" w:rsidRPr="00A46F34">
        <w:rPr>
          <w:color w:val="000000"/>
        </w:rPr>
        <w:fldChar w:fldCharType="end"/>
      </w:r>
      <w:r w:rsidR="00F93902" w:rsidRPr="00F93902">
        <w:rPr>
          <w:rFonts w:hint="eastAsia"/>
        </w:rPr>
        <w:t>、</w:t>
      </w:r>
      <w:r w:rsidR="00F93902" w:rsidRPr="00F93902">
        <w:rPr>
          <w:rFonts w:hint="eastAsia"/>
        </w:rPr>
        <w:t>DRRN</w:t>
      </w:r>
      <w:r w:rsidR="00FD51A3" w:rsidRPr="00A46F34">
        <w:rPr>
          <w:color w:val="000000"/>
        </w:rPr>
        <w:fldChar w:fldCharType="begin"/>
      </w:r>
      <w:r w:rsidR="00B50B2A">
        <w:rPr>
          <w:color w:val="000000"/>
        </w:rPr>
        <w:instrText xml:space="preserve"> ADDIN ZOTERO_ITEM CSL_CITATION {"citationID":"T6qBVXPZ","properties":{"formattedCitation":"\\super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rsidRPr="00A46F34">
        <w:rPr>
          <w:color w:val="000000"/>
        </w:rPr>
        <w:fldChar w:fldCharType="separate"/>
      </w:r>
      <w:r w:rsidR="00B50B2A" w:rsidRPr="00B50B2A">
        <w:rPr>
          <w:kern w:val="0"/>
          <w:vertAlign w:val="superscript"/>
        </w:rPr>
        <w:t>[69]</w:t>
      </w:r>
      <w:r w:rsidR="00FD51A3" w:rsidRPr="00A46F34">
        <w:rPr>
          <w:color w:val="000000"/>
        </w:rPr>
        <w:fldChar w:fldCharType="end"/>
      </w:r>
      <w:r w:rsidR="00F93902" w:rsidRPr="00F93902">
        <w:rPr>
          <w:rFonts w:hint="eastAsia"/>
        </w:rPr>
        <w:t>、</w:t>
      </w:r>
      <w:proofErr w:type="spellStart"/>
      <w:r w:rsidR="00F93902" w:rsidRPr="00F93902">
        <w:rPr>
          <w:rFonts w:hint="eastAsia"/>
        </w:rPr>
        <w:t>MemNet</w:t>
      </w:r>
      <w:proofErr w:type="spellEnd"/>
      <w:r w:rsidR="00FD51A3" w:rsidRPr="00A46F34">
        <w:rPr>
          <w:color w:val="000000"/>
        </w:rPr>
        <w:fldChar w:fldCharType="begin"/>
      </w:r>
      <w:r w:rsidR="00B50B2A">
        <w:rPr>
          <w:color w:val="000000"/>
        </w:rPr>
        <w:instrText xml:space="preserve"> ADDIN ZOTERO_ITEM CSL_CITATION {"citationID":"PYA6NCKe","properties":{"formattedCitation":"\\super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rsidRPr="00A46F34">
        <w:rPr>
          <w:color w:val="000000"/>
        </w:rPr>
        <w:fldChar w:fldCharType="separate"/>
      </w:r>
      <w:r w:rsidR="00B50B2A" w:rsidRPr="00B50B2A">
        <w:rPr>
          <w:kern w:val="0"/>
          <w:vertAlign w:val="superscript"/>
        </w:rPr>
        <w:t>[70]</w:t>
      </w:r>
      <w:r w:rsidR="00FD51A3" w:rsidRPr="00A46F34">
        <w:rPr>
          <w:color w:val="000000"/>
        </w:rPr>
        <w:fldChar w:fldCharType="end"/>
      </w:r>
      <w:r w:rsidR="00F93902" w:rsidRPr="00F93902">
        <w:rPr>
          <w:rFonts w:hint="eastAsia"/>
        </w:rPr>
        <w:t>、</w:t>
      </w:r>
      <w:r w:rsidR="00F93902" w:rsidRPr="00F93902">
        <w:rPr>
          <w:rFonts w:hint="eastAsia"/>
        </w:rPr>
        <w:t>SRMDNF</w:t>
      </w:r>
      <w:r w:rsidR="00FD51A3" w:rsidRPr="00A46F34">
        <w:rPr>
          <w:color w:val="000000"/>
        </w:rPr>
        <w:fldChar w:fldCharType="begin"/>
      </w:r>
      <w:r w:rsidR="00B50B2A">
        <w:rPr>
          <w:color w:val="000000"/>
        </w:rPr>
        <w:instrText xml:space="preserve"> ADDIN ZOTERO_ITEM CSL_CITATION {"citationID":"Tp56fF0Y","properties":{"formattedCitation":"\\super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rsidRPr="00A46F34">
        <w:rPr>
          <w:color w:val="000000"/>
        </w:rPr>
        <w:fldChar w:fldCharType="separate"/>
      </w:r>
      <w:r w:rsidR="00B50B2A" w:rsidRPr="00B50B2A">
        <w:rPr>
          <w:kern w:val="0"/>
          <w:vertAlign w:val="superscript"/>
        </w:rPr>
        <w:t>[71]</w:t>
      </w:r>
      <w:r w:rsidR="00FD51A3" w:rsidRPr="00A46F34">
        <w:rPr>
          <w:color w:val="000000"/>
        </w:rPr>
        <w:fldChar w:fldCharType="end"/>
      </w:r>
      <w:r w:rsidR="00F93902" w:rsidRPr="00F93902">
        <w:rPr>
          <w:rFonts w:hint="eastAsia"/>
        </w:rPr>
        <w:t>、</w:t>
      </w:r>
      <w:r w:rsidR="00F93902" w:rsidRPr="00F93902">
        <w:rPr>
          <w:rFonts w:hint="eastAsia"/>
        </w:rPr>
        <w:t>CARN</w:t>
      </w:r>
      <w:r w:rsidR="006F1B96" w:rsidRPr="00A46F34">
        <w:rPr>
          <w:color w:val="000000"/>
        </w:rPr>
        <w:fldChar w:fldCharType="begin"/>
      </w:r>
      <w:r w:rsidR="00B50B2A">
        <w:rPr>
          <w:color w:val="000000"/>
        </w:rPr>
        <w:instrText xml:space="preserve"> ADDIN ZOTERO_ITEM CSL_CITATION {"citationID":"Ge95ZCai","properties":{"formattedCitation":"\\super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rsidRPr="00A46F34">
        <w:rPr>
          <w:color w:val="000000"/>
        </w:rPr>
        <w:fldChar w:fldCharType="separate"/>
      </w:r>
      <w:r w:rsidR="00B50B2A" w:rsidRPr="00B50B2A">
        <w:rPr>
          <w:kern w:val="0"/>
          <w:vertAlign w:val="superscript"/>
        </w:rPr>
        <w:t>[72]</w:t>
      </w:r>
      <w:r w:rsidR="006F1B96" w:rsidRPr="00A46F34">
        <w:rPr>
          <w:color w:val="000000"/>
        </w:rPr>
        <w:fldChar w:fldCharType="end"/>
      </w:r>
      <w:r w:rsidR="00F93902" w:rsidRPr="00F93902">
        <w:rPr>
          <w:rFonts w:hint="eastAsia"/>
        </w:rPr>
        <w:t>、</w:t>
      </w:r>
      <w:r w:rsidR="00F93902" w:rsidRPr="00F93902">
        <w:rPr>
          <w:rFonts w:hint="eastAsia"/>
        </w:rPr>
        <w:t>IMDN</w:t>
      </w:r>
      <w:r w:rsidR="006F1B96" w:rsidRPr="00A46F34">
        <w:rPr>
          <w:color w:val="000000"/>
        </w:rPr>
        <w:fldChar w:fldCharType="begin"/>
      </w:r>
      <w:r w:rsidR="00B50B2A">
        <w:rPr>
          <w:color w:val="000000"/>
        </w:rPr>
        <w:instrText xml:space="preserve"> ADDIN ZOTERO_ITEM CSL_CITATION {"citationID":"6AHzLax1","properties":{"formattedCitation":"\\super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rsidRPr="00A46F34">
        <w:rPr>
          <w:color w:val="000000"/>
        </w:rPr>
        <w:fldChar w:fldCharType="separate"/>
      </w:r>
      <w:r w:rsidR="00B50B2A" w:rsidRPr="00B50B2A">
        <w:rPr>
          <w:kern w:val="0"/>
          <w:vertAlign w:val="superscript"/>
        </w:rPr>
        <w:t>[73]</w:t>
      </w:r>
      <w:r w:rsidR="006F1B96" w:rsidRPr="00A46F34">
        <w:rPr>
          <w:color w:val="000000"/>
        </w:rPr>
        <w:fldChar w:fldCharType="end"/>
      </w:r>
      <w:r w:rsidR="00F93902" w:rsidRPr="00F93902">
        <w:rPr>
          <w:rFonts w:hint="eastAsia"/>
        </w:rPr>
        <w:t>、</w:t>
      </w:r>
      <w:r w:rsidR="00F93902" w:rsidRPr="00F93902">
        <w:rPr>
          <w:rFonts w:hint="eastAsia"/>
        </w:rPr>
        <w:t>LAPAR-A</w:t>
      </w:r>
      <w:r w:rsidR="006F1B96" w:rsidRPr="00A46F34">
        <w:rPr>
          <w:color w:val="000000"/>
        </w:rPr>
        <w:fldChar w:fldCharType="begin"/>
      </w:r>
      <w:r w:rsidR="00B50B2A">
        <w:rPr>
          <w:color w:val="000000"/>
        </w:rPr>
        <w:instrText xml:space="preserve"> ADDIN ZOTERO_ITEM CSL_CITATION {"citationID":"sRKxEjRA","properties":{"formattedCitation":"\\super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rsidRPr="00A46F34">
        <w:rPr>
          <w:color w:val="000000"/>
        </w:rPr>
        <w:fldChar w:fldCharType="separate"/>
      </w:r>
      <w:r w:rsidR="00B50B2A" w:rsidRPr="00B50B2A">
        <w:rPr>
          <w:kern w:val="0"/>
          <w:vertAlign w:val="superscript"/>
        </w:rPr>
        <w:t>[74]</w:t>
      </w:r>
      <w:r w:rsidR="006F1B96" w:rsidRPr="00A46F34">
        <w:rPr>
          <w:color w:val="000000"/>
        </w:rPr>
        <w:fldChar w:fldCharType="end"/>
      </w:r>
      <w:r w:rsidR="00F93902" w:rsidRPr="00F93902">
        <w:rPr>
          <w:rFonts w:hint="eastAsia"/>
        </w:rPr>
        <w:t>、</w:t>
      </w:r>
      <w:r w:rsidR="00F93902" w:rsidRPr="00F93902">
        <w:rPr>
          <w:rFonts w:hint="eastAsia"/>
        </w:rPr>
        <w:t>RFDN</w:t>
      </w:r>
      <w:r w:rsidR="006F1B96" w:rsidRPr="00A46F34">
        <w:rPr>
          <w:color w:val="000000"/>
        </w:rPr>
        <w:fldChar w:fldCharType="begin"/>
      </w:r>
      <w:r w:rsidR="00B50B2A">
        <w:rPr>
          <w:color w:val="000000"/>
        </w:rPr>
        <w:instrText xml:space="preserve"> ADDIN ZOTERO_ITEM CSL_CITATION {"citationID":"OnxgFFif","properties":{"formattedCitation":"\\super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rsidRPr="00A46F34">
        <w:rPr>
          <w:color w:val="000000"/>
        </w:rPr>
        <w:fldChar w:fldCharType="separate"/>
      </w:r>
      <w:r w:rsidR="00B50B2A" w:rsidRPr="00B50B2A">
        <w:rPr>
          <w:kern w:val="0"/>
          <w:vertAlign w:val="superscript"/>
        </w:rPr>
        <w:t>[75]</w:t>
      </w:r>
      <w:r w:rsidR="006F1B96" w:rsidRPr="00A46F34">
        <w:rPr>
          <w:color w:val="000000"/>
        </w:rPr>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rsidRPr="00A46F34">
        <w:rPr>
          <w:color w:val="000000"/>
        </w:rPr>
        <w:fldChar w:fldCharType="begin"/>
      </w:r>
      <w:r w:rsidR="00B50B2A">
        <w:rPr>
          <w:color w:val="000000"/>
        </w:rPr>
        <w:instrText xml:space="preserve"> ADDIN ZOTERO_ITEM CSL_CITATION {"citationID":"HpAWrYKW","properties":{"formattedCitation":"\\super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rsidRPr="00A46F34">
        <w:rPr>
          <w:color w:val="000000"/>
        </w:rPr>
        <w:fldChar w:fldCharType="separate"/>
      </w:r>
      <w:r w:rsidR="00B50B2A" w:rsidRPr="00B50B2A">
        <w:rPr>
          <w:kern w:val="0"/>
          <w:vertAlign w:val="superscript"/>
        </w:rPr>
        <w:t>[76]</w:t>
      </w:r>
      <w:r w:rsidR="006F1B96" w:rsidRPr="00A46F34">
        <w:rPr>
          <w:color w:val="000000"/>
        </w:rPr>
        <w:fldChar w:fldCharType="end"/>
      </w:r>
      <w:r w:rsidR="00F93902" w:rsidRPr="00F93902">
        <w:rPr>
          <w:rFonts w:hint="eastAsia"/>
        </w:rPr>
        <w:t>、</w:t>
      </w:r>
      <w:r w:rsidR="00F93902" w:rsidRPr="00F93902">
        <w:rPr>
          <w:rFonts w:hint="eastAsia"/>
        </w:rPr>
        <w:t>ACAN</w:t>
      </w:r>
      <w:r w:rsidR="006F1B96" w:rsidRPr="00A46F34">
        <w:rPr>
          <w:color w:val="000000"/>
        </w:rPr>
        <w:fldChar w:fldCharType="begin"/>
      </w:r>
      <w:r w:rsidR="00B50B2A">
        <w:rPr>
          <w:color w:val="000000"/>
        </w:rPr>
        <w:instrText xml:space="preserve"> ADDIN ZOTERO_ITEM CSL_CITATION {"citationID":"C63n7x6i","properties":{"formattedCitation":"\\super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rsidRPr="00A46F34">
        <w:rPr>
          <w:color w:val="000000"/>
        </w:rPr>
        <w:fldChar w:fldCharType="separate"/>
      </w:r>
      <w:r w:rsidR="00B50B2A" w:rsidRPr="00B50B2A">
        <w:rPr>
          <w:kern w:val="0"/>
          <w:vertAlign w:val="superscript"/>
        </w:rPr>
        <w:t>[77]</w:t>
      </w:r>
      <w:r w:rsidR="006F1B96" w:rsidRPr="00A46F34">
        <w:rPr>
          <w:color w:val="000000"/>
        </w:rPr>
        <w:fldChar w:fldCharType="end"/>
      </w:r>
      <w:r w:rsidR="00F93902" w:rsidRPr="00F93902">
        <w:rPr>
          <w:rFonts w:hint="eastAsia"/>
        </w:rPr>
        <w:t>、</w:t>
      </w:r>
      <w:proofErr w:type="spellStart"/>
      <w:r w:rsidR="00F93902" w:rsidRPr="00F93902">
        <w:rPr>
          <w:rFonts w:hint="eastAsia"/>
        </w:rPr>
        <w:t>LatticeNet</w:t>
      </w:r>
      <w:proofErr w:type="spellEnd"/>
      <w:r w:rsidR="00B50B2A">
        <w:fldChar w:fldCharType="begin"/>
      </w:r>
      <w:r w:rsidR="00B50B2A">
        <w:instrText xml:space="preserve"> ADDIN ZOTERO_ITEM CSL_CITATION {"citationID":"g6z21nZp","properties":{"formattedCitation":"\\super [78]\\nosupersub{}","plainCitation":"[78]","noteIndex":0},"citationItems":[{"id":906,"uris":["http://zotero.org/users/13973222/items/DK3G8AUR"],"itemData":{"id":906,"type":"paper-conference","container-title":"Computer Vision–ECCV 2020: 16th European Conference, Glasgow, UK, August 23–28, 2020, Proceedings, Part XXII 16","ISBN":"3-030-58541-7","page":"272-289","publisher":"Springer","title":"Latticenet: Towards lightweight image super-resolution with lattice block","author":[{"family":"Luo","given":"Xiaotong"},{"family":"Xie","given":"Yuan"},{"family":"Zhang","given":"Yulun"},{"family":"Qu","given":"Yanyun"},{"family":"Li","given":"Cuihua"},{"family":"Fu","given":"Yun"}],"issued":{"date-parts":[["2020"]]}}}],"schema":"https://github.com/citation-style-language/schema/raw/master/csl-citation.json"} </w:instrText>
      </w:r>
      <w:r w:rsidR="00B50B2A">
        <w:fldChar w:fldCharType="separate"/>
      </w:r>
      <w:r w:rsidR="00B50B2A" w:rsidRPr="00B50B2A">
        <w:rPr>
          <w:kern w:val="0"/>
          <w:vertAlign w:val="superscript"/>
        </w:rPr>
        <w:t>[78]</w:t>
      </w:r>
      <w:r w:rsidR="00B50B2A">
        <w:fldChar w:fldCharType="end"/>
      </w:r>
      <w:r w:rsidR="00F93902" w:rsidRPr="00F93902">
        <w:rPr>
          <w:rFonts w:hint="eastAsia"/>
        </w:rPr>
        <w:t>、</w:t>
      </w:r>
      <w:r w:rsidR="00F93902" w:rsidRPr="00F93902">
        <w:rPr>
          <w:rFonts w:hint="eastAsia"/>
        </w:rPr>
        <w:t>AWSRN-M</w:t>
      </w:r>
      <w:r w:rsidR="006F1B96" w:rsidRPr="00A46F34">
        <w:rPr>
          <w:color w:val="000000"/>
        </w:rPr>
        <w:fldChar w:fldCharType="begin"/>
      </w:r>
      <w:r w:rsidR="00B50B2A">
        <w:rPr>
          <w:color w:val="000000"/>
        </w:rPr>
        <w:instrText xml:space="preserve"> ADDIN ZOTERO_ITEM CSL_CITATION {"citationID":"rK6GhBRJ","properties":{"formattedCitation":"\\super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rsidRPr="00A46F34">
        <w:rPr>
          <w:color w:val="000000"/>
        </w:rPr>
        <w:fldChar w:fldCharType="separate"/>
      </w:r>
      <w:r w:rsidR="00B50B2A" w:rsidRPr="00B50B2A">
        <w:rPr>
          <w:kern w:val="0"/>
          <w:vertAlign w:val="superscript"/>
        </w:rPr>
        <w:t>[79]</w:t>
      </w:r>
      <w:r w:rsidR="006F1B96" w:rsidRPr="00A46F34">
        <w:rPr>
          <w:color w:val="000000"/>
        </w:rPr>
        <w:fldChar w:fldCharType="end"/>
      </w:r>
      <w:r w:rsidR="00F93902" w:rsidRPr="00F93902">
        <w:rPr>
          <w:rFonts w:hint="eastAsia"/>
        </w:rPr>
        <w:t>、</w:t>
      </w:r>
      <w:r w:rsidR="00F93902" w:rsidRPr="00F93902">
        <w:rPr>
          <w:rFonts w:hint="eastAsia"/>
        </w:rPr>
        <w:t>MAFFSRN-L</w:t>
      </w:r>
      <w:r w:rsidR="00B33FEE">
        <w:fldChar w:fldCharType="begin"/>
      </w:r>
      <w:r w:rsidR="00B33FEE">
        <w:instrText xml:space="preserve"> ADDIN ZOTERO_ITEM CSL_CITATION {"citationID":"TBa8zGVF","properties":{"formattedCitation":"\\super [80]\\nosupersub{}","plainCitation":"[80]","noteIndex":0},"citationItems":[{"id":907,"uris":["http://zotero.org/users/13973222/items/GYBHT799"],"itemData":{"id":907,"type":"paper-conference","container-title":"Computer Vision–ECCV 2020 Workshops: Glasgow, UK, August 23–28, 2020, Proceedings, Part III 16","ISBN":"3-030-67069-4","page":"103-118","publisher":"Springer","title":"Multi-attention based ultra lightweight image super-resolution","author":[{"family":"Muqeet","given":"Abdul"},{"family":"Hwang","given":"Jiwon"},{"family":"Yang","given":"Subin"},{"family":"Kang","given":"JungHeum"},{"family":"Kim","given":"Yongwoo"},{"family":"Bae","given":"Sung-Ho"}],"issued":{"date-parts":[["2020"]]}}}],"schema":"https://github.com/citation-style-language/schema/raw/master/csl-citation.json"} </w:instrText>
      </w:r>
      <w:r w:rsidR="00B33FEE">
        <w:fldChar w:fldCharType="separate"/>
      </w:r>
      <w:r w:rsidR="00B33FEE" w:rsidRPr="00B33FEE">
        <w:rPr>
          <w:kern w:val="0"/>
          <w:vertAlign w:val="superscript"/>
        </w:rPr>
        <w:t>[80]</w:t>
      </w:r>
      <w:r w:rsidR="00B33FEE">
        <w:fldChar w:fldCharType="end"/>
      </w:r>
      <w:r w:rsidR="00F93902" w:rsidRPr="00F93902">
        <w:rPr>
          <w:rFonts w:hint="eastAsia"/>
        </w:rPr>
        <w:t>、</w:t>
      </w:r>
      <w:r w:rsidR="00F93902" w:rsidRPr="00F93902">
        <w:rPr>
          <w:rFonts w:hint="eastAsia"/>
        </w:rPr>
        <w:t>EMASRN</w:t>
      </w:r>
      <w:r w:rsidR="006F1B96" w:rsidRPr="00A46F34">
        <w:rPr>
          <w:color w:val="000000"/>
        </w:rPr>
        <w:fldChar w:fldCharType="begin"/>
      </w:r>
      <w:r w:rsidR="00B50B2A">
        <w:rPr>
          <w:color w:val="000000"/>
        </w:rPr>
        <w:instrText xml:space="preserve"> ADDIN ZOTERO_ITEM CSL_CITATION {"citationID":"F6SPyZPT","properties":{"formattedCitation":"\\super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rsidRPr="00A46F34">
        <w:rPr>
          <w:color w:val="000000"/>
        </w:rPr>
        <w:fldChar w:fldCharType="separate"/>
      </w:r>
      <w:r w:rsidR="00B50B2A" w:rsidRPr="00B50B2A">
        <w:rPr>
          <w:kern w:val="0"/>
          <w:vertAlign w:val="superscript"/>
        </w:rPr>
        <w:t>[81]</w:t>
      </w:r>
      <w:r w:rsidR="006F1B96" w:rsidRPr="00A46F34">
        <w:rPr>
          <w:color w:val="000000"/>
        </w:rPr>
        <w:fldChar w:fldCharType="end"/>
      </w:r>
      <w:r w:rsidR="00EB2A03" w:rsidRPr="00EB2A03">
        <w:rPr>
          <w:rFonts w:hint="eastAsia"/>
        </w:rPr>
        <w:t xml:space="preserve"> </w:t>
      </w:r>
      <w:r w:rsidR="00EB2A03">
        <w:rPr>
          <w:rFonts w:hint="eastAsia"/>
        </w:rPr>
        <w:t>、</w:t>
      </w:r>
      <w:r w:rsidR="00EB2A03">
        <w:rPr>
          <w:rFonts w:hint="eastAsia"/>
        </w:rPr>
        <w:t>ESRT</w:t>
      </w:r>
      <w:r w:rsidR="00EB2A03">
        <w:fldChar w:fldCharType="begin"/>
      </w:r>
      <w:r w:rsidR="00B50B2A">
        <w:instrText xml:space="preserve"> ADDIN ZOTERO_ITEM CSL_CITATION {"citationID":"jjM1p9zs","properties":{"formattedCitation":"\\super [82]\\nosupersub{}","plainCitation":"[82]","noteIndex":0},"citationItems":[{"id":935,"uris":["http://zotero.org/users/13973222/items/8T97YVG4"],"itemData":{"id":935,"type":"paper-conference","container-title":"Proceedings of the IEEE/CVF conference on computer vision and pattern recognition","page":"457-466","title":"Transformer for single image super-resolution","author":[{"family":"Lu","given":"Zhisheng"},{"family":"Li","given":"Juncheng"},{"family":"Liu","given":"Hong"},{"family":"Huang","given":"Chaoyan"},{"family":"Zhang","given":"Linlin"},{"family":"Zeng","given":"Tieyong"}],"issued":{"date-parts":[["2022"]]}}}],"schema":"https://github.com/citation-style-language/schema/raw/master/csl-citation.json"} </w:instrText>
      </w:r>
      <w:r w:rsidR="00EB2A03">
        <w:fldChar w:fldCharType="separate"/>
      </w:r>
      <w:r w:rsidR="00B50B2A" w:rsidRPr="00B50B2A">
        <w:rPr>
          <w:kern w:val="0"/>
          <w:vertAlign w:val="superscript"/>
        </w:rPr>
        <w:t>[82]</w:t>
      </w:r>
      <w:r w:rsidR="00EB2A03">
        <w:fldChar w:fldCharType="end"/>
      </w:r>
      <w:r w:rsidR="00EB2A03">
        <w:rPr>
          <w:rFonts w:hint="eastAsia"/>
        </w:rPr>
        <w:t>、</w:t>
      </w:r>
      <w:r w:rsidR="00EB2A03">
        <w:rPr>
          <w:rFonts w:hint="eastAsia"/>
        </w:rPr>
        <w:t>FMEN</w:t>
      </w:r>
      <w:r w:rsidR="00EB2A03">
        <w:fldChar w:fldCharType="begin"/>
      </w:r>
      <w:r w:rsidR="00B50B2A">
        <w:instrText xml:space="preserve"> ADDIN ZOTERO_ITEM CSL_CITATION {"citationID":"xr9DcdtW","properties":{"formattedCitation":"\\super [37]\\nosupersub{}","plainCitation":"[37]","noteIndex":0},"citationItems":[{"id":"7RamUPfo/pVYzsX0H","uris":["http://zotero.org/users/local/5A8f2ITQ/items/3Q44TR44","http://zotero.org/users/13973222/items/3Q44TR44"],"itemData":{"id":"ih2pn5Pe/avpEn96s","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EB2A03">
        <w:fldChar w:fldCharType="separate"/>
      </w:r>
      <w:r w:rsidR="00EB2A03" w:rsidRPr="009A3B69">
        <w:rPr>
          <w:kern w:val="0"/>
          <w:vertAlign w:val="superscript"/>
        </w:rPr>
        <w:t>[37]</w:t>
      </w:r>
      <w:r w:rsidR="00EB2A03">
        <w:fldChar w:fldCharType="end"/>
      </w:r>
      <w:r w:rsidR="00B353C1">
        <w:rPr>
          <w:rFonts w:hint="eastAsia"/>
        </w:rPr>
        <w:t>和</w:t>
      </w:r>
      <w:proofErr w:type="spellStart"/>
      <w:r w:rsidR="00F93902" w:rsidRPr="00F93902">
        <w:rPr>
          <w:rFonts w:hint="eastAsia"/>
        </w:rPr>
        <w:t>SwinIR</w:t>
      </w:r>
      <w:proofErr w:type="spellEnd"/>
      <w:r w:rsidR="006F1B96" w:rsidRPr="00A46F34">
        <w:rPr>
          <w:color w:val="000000"/>
        </w:rPr>
        <w:fldChar w:fldCharType="begin"/>
      </w:r>
      <w:r w:rsidR="003C0B30" w:rsidRPr="00A46F34">
        <w:rPr>
          <w:color w:val="000000"/>
        </w:rPr>
        <w:instrText xml:space="preserve"> ADDIN ZOTERO_ITEM CSL_CITATION {"citationID":"3MFi5qVn","properties":{"formattedCitation":"\\super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6F1B96" w:rsidRPr="00A46F34">
        <w:rPr>
          <w:color w:val="000000"/>
        </w:rPr>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w:t>
      </w:r>
      <w:proofErr w:type="gramStart"/>
      <w:r>
        <w:rPr>
          <w:rFonts w:hint="eastAsia"/>
        </w:rPr>
        <w:t>图像超</w:t>
      </w:r>
      <w:proofErr w:type="gramEnd"/>
      <w:r>
        <w:rPr>
          <w:rFonts w:hint="eastAsia"/>
        </w:rPr>
        <w:t>分辨率重建方面的卓越性能与处理不同类型图像内容时的广泛适应性和高效性。</w:t>
      </w:r>
    </w:p>
    <w:p w14:paraId="1079961C" w14:textId="77777777" w:rsidR="009B1057" w:rsidRDefault="009B1057" w:rsidP="00F17271">
      <w:pPr>
        <w:tabs>
          <w:tab w:val="start" w:pos="24.90pt"/>
        </w:tabs>
        <w:adjustRightInd w:val="0"/>
        <w:snapToGrid w:val="0"/>
        <w:spacing w:line="15pt" w:lineRule="auto"/>
        <w:ind w:firstLineChars="196" w:firstLine="24.40pt"/>
      </w:pPr>
      <w:r>
        <w:rPr>
          <w:rFonts w:hint="eastAsia"/>
        </w:rPr>
        <w:t>对比其他先进的超分辨率方法，如</w:t>
      </w:r>
      <w:proofErr w:type="spellStart"/>
      <w:r>
        <w:rPr>
          <w:rFonts w:hint="eastAsia"/>
        </w:rPr>
        <w:t>SwinIR</w:t>
      </w:r>
      <w:proofErr w:type="spellEnd"/>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lastRenderedPageBreak/>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proofErr w:type="spellStart"/>
      <w:r>
        <w:rPr>
          <w:rFonts w:hint="eastAsia"/>
        </w:rPr>
        <w:t>SwinIR</w:t>
      </w:r>
      <w:proofErr w:type="spellEnd"/>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proofErr w:type="spellStart"/>
      <w:r>
        <w:rPr>
          <w:rFonts w:hint="eastAsia"/>
        </w:rPr>
        <w:t>SwinIR</w:t>
      </w:r>
      <w:proofErr w:type="spellEnd"/>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proofErr w:type="spellStart"/>
      <w:r>
        <w:rPr>
          <w:rFonts w:hint="eastAsia"/>
        </w:rPr>
        <w:t>SwinIR</w:t>
      </w:r>
      <w:proofErr w:type="spellEnd"/>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proofErr w:type="spellStart"/>
      <w:r>
        <w:rPr>
          <w:rFonts w:hint="eastAsia"/>
        </w:rPr>
        <w:t>SwinIR</w:t>
      </w:r>
      <w:proofErr w:type="spellEnd"/>
      <w:r>
        <w:rPr>
          <w:rFonts w:hint="eastAsia"/>
        </w:rPr>
        <w:t>的提升则更为显著，在</w:t>
      </w:r>
      <w:r>
        <w:rPr>
          <w:rFonts w:hint="eastAsia"/>
        </w:rPr>
        <w:t>PSNR</w:t>
      </w:r>
      <w:r>
        <w:rPr>
          <w:rFonts w:hint="eastAsia"/>
        </w:rPr>
        <w:t>这个指标上</w:t>
      </w:r>
      <w:r>
        <w:rPr>
          <w:rFonts w:hint="eastAsia"/>
        </w:rPr>
        <w:t>AASR</w:t>
      </w:r>
      <w:r>
        <w:rPr>
          <w:rFonts w:hint="eastAsia"/>
        </w:rPr>
        <w:t>比</w:t>
      </w:r>
      <w:proofErr w:type="spellStart"/>
      <w:r>
        <w:rPr>
          <w:rFonts w:hint="eastAsia"/>
        </w:rPr>
        <w:t>SwinIR</w:t>
      </w:r>
      <w:proofErr w:type="spellEnd"/>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50EDA602" w14:textId="3298F62D" w:rsidR="007D58D6" w:rsidRDefault="00164599" w:rsidP="00D75CCC">
      <w:pPr>
        <w:tabs>
          <w:tab w:val="start" w:pos="24.90pt"/>
        </w:tabs>
        <w:jc w:val="center"/>
        <w:rPr>
          <w:noProof/>
        </w:rPr>
      </w:pPr>
      <w:r w:rsidRPr="00F207E1">
        <w:rPr>
          <w:noProof/>
        </w:rPr>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77">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3BE082C5" w14:textId="1BC012AB" w:rsidR="007D58D6" w:rsidRDefault="00164599" w:rsidP="00D75CCC">
      <w:pPr>
        <w:tabs>
          <w:tab w:val="start" w:pos="24.90pt"/>
        </w:tabs>
        <w:jc w:val="center"/>
        <w:rPr>
          <w:noProof/>
        </w:rPr>
      </w:pPr>
      <w:r w:rsidRPr="00F207E1">
        <w:rPr>
          <w:noProof/>
        </w:rPr>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78">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2F058E3E" w14:textId="4825087F" w:rsidR="009B1057" w:rsidRDefault="00164599" w:rsidP="009B1057">
      <w:pPr>
        <w:tabs>
          <w:tab w:val="start" w:pos="24.90pt"/>
        </w:tabs>
        <w:jc w:val="center"/>
      </w:pPr>
      <w:r w:rsidRPr="00F207E1">
        <w:rPr>
          <w:noProof/>
        </w:rPr>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79">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lastRenderedPageBreak/>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80">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-6 </w:t>
      </w:r>
      <w:r w:rsidRPr="00C8269D">
        <w:rPr>
          <w:rFonts w:hint="eastAsia"/>
          <w:sz w:val="21"/>
          <w:szCs w:val="21"/>
        </w:rPr>
        <w:t>AASR</w:t>
      </w:r>
      <w:r w:rsidRPr="00C8269D">
        <w:rPr>
          <w:rFonts w:hint="eastAsia"/>
          <w:sz w:val="21"/>
          <w:szCs w:val="21"/>
        </w:rPr>
        <w:t>与其他方法主观视觉效果</w:t>
      </w:r>
    </w:p>
    <w:p w14:paraId="311825D3" w14:textId="67D67463" w:rsidR="009B1057" w:rsidRPr="00587213" w:rsidRDefault="00B353C1" w:rsidP="00B33C93">
      <w:pPr>
        <w:ind w:firstLineChars="196" w:firstLine="24.40pt"/>
      </w:pPr>
      <w:r>
        <w:rPr>
          <w:rFonts w:hint="eastAsia"/>
        </w:rPr>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rsidRPr="00A46F34">
        <w:fldChar w:fldCharType="begin"/>
      </w:r>
      <w:r w:rsidR="00B50B2A">
        <w:instrText xml:space="preserve"> ADDIN ZOTERO_ITEM CSL_CITATION {"citationID":"YqjtXRi3","properties":{"formattedCitation":"\\super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Pr="00A46F34">
        <w:fldChar w:fldCharType="separate"/>
      </w:r>
      <w:r w:rsidR="00B50B2A" w:rsidRPr="00B50B2A">
        <w:rPr>
          <w:kern w:val="0"/>
          <w:vertAlign w:val="superscript"/>
        </w:rPr>
        <w:t>[72]</w:t>
      </w:r>
      <w:r w:rsidRPr="00A46F34">
        <w:fldChar w:fldCharType="end"/>
      </w:r>
      <w:r w:rsidRPr="00F93902">
        <w:rPr>
          <w:rFonts w:hint="eastAsia"/>
        </w:rPr>
        <w:t>、</w:t>
      </w:r>
      <w:r w:rsidRPr="00F93902">
        <w:rPr>
          <w:rFonts w:hint="eastAsia"/>
        </w:rPr>
        <w:t>IMDN</w:t>
      </w:r>
      <w:r w:rsidRPr="00A46F34">
        <w:rPr>
          <w:color w:val="000000"/>
        </w:rPr>
        <w:fldChar w:fldCharType="begin"/>
      </w:r>
      <w:r w:rsidR="00B50B2A">
        <w:rPr>
          <w:color w:val="000000"/>
        </w:rPr>
        <w:instrText xml:space="preserve"> ADDIN ZOTERO_ITEM CSL_CITATION {"citationID":"StI4T1hz","properties":{"formattedCitation":"\\super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Pr="00A46F34">
        <w:rPr>
          <w:color w:val="000000"/>
        </w:rPr>
        <w:fldChar w:fldCharType="separate"/>
      </w:r>
      <w:r w:rsidR="00B50B2A" w:rsidRPr="00B50B2A">
        <w:rPr>
          <w:kern w:val="0"/>
          <w:vertAlign w:val="superscript"/>
        </w:rPr>
        <w:t>[73]</w:t>
      </w:r>
      <w:r w:rsidRPr="00A46F34">
        <w:rPr>
          <w:color w:val="000000"/>
        </w:rPr>
        <w:fldChar w:fldCharType="end"/>
      </w:r>
      <w:r w:rsidRPr="00F93902">
        <w:rPr>
          <w:rFonts w:hint="eastAsia"/>
        </w:rPr>
        <w:t>、</w:t>
      </w:r>
      <w:r w:rsidRPr="00F93902">
        <w:rPr>
          <w:rFonts w:hint="eastAsia"/>
        </w:rPr>
        <w:t>LAPAR-A</w:t>
      </w:r>
      <w:r w:rsidRPr="00A46F34">
        <w:rPr>
          <w:color w:val="000000"/>
        </w:rPr>
        <w:fldChar w:fldCharType="begin"/>
      </w:r>
      <w:r w:rsidR="00B50B2A">
        <w:rPr>
          <w:color w:val="000000"/>
        </w:rPr>
        <w:instrText xml:space="preserve"> ADDIN ZOTERO_ITEM CSL_CITATION {"citationID":"ezWuNycR","properties":{"formattedCitation":"\\super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Pr="00A46F34">
        <w:rPr>
          <w:color w:val="000000"/>
        </w:rPr>
        <w:fldChar w:fldCharType="separate"/>
      </w:r>
      <w:r w:rsidR="00B50B2A" w:rsidRPr="00B50B2A">
        <w:rPr>
          <w:kern w:val="0"/>
          <w:vertAlign w:val="superscript"/>
        </w:rPr>
        <w:t>[74]</w:t>
      </w:r>
      <w:r w:rsidRPr="00A46F34">
        <w:rPr>
          <w:color w:val="000000"/>
        </w:rP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rsidRPr="00A46F34">
        <w:rPr>
          <w:color w:val="000000"/>
        </w:rPr>
        <w:fldChar w:fldCharType="begin"/>
      </w:r>
      <w:r w:rsidR="00B50B2A">
        <w:rPr>
          <w:color w:val="000000"/>
        </w:rPr>
        <w:instrText xml:space="preserve"> ADDIN ZOTERO_ITEM CSL_CITATION {"citationID":"lgaZGfgc","properties":{"formattedCitation":"\\super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Pr="00A46F34">
        <w:rPr>
          <w:color w:val="000000"/>
        </w:rPr>
        <w:fldChar w:fldCharType="separate"/>
      </w:r>
      <w:r w:rsidR="00B50B2A" w:rsidRPr="00B50B2A">
        <w:rPr>
          <w:kern w:val="0"/>
          <w:vertAlign w:val="superscript"/>
        </w:rPr>
        <w:t>[76]</w:t>
      </w:r>
      <w:r w:rsidRPr="00A46F34">
        <w:rPr>
          <w:color w:val="000000"/>
        </w:rPr>
        <w:fldChar w:fldCharType="end"/>
      </w:r>
      <w:r w:rsidRPr="00F93902">
        <w:rPr>
          <w:rFonts w:hint="eastAsia"/>
        </w:rPr>
        <w:t>、</w:t>
      </w:r>
      <w:r w:rsidRPr="00F93902">
        <w:rPr>
          <w:rFonts w:hint="eastAsia"/>
        </w:rPr>
        <w:t>EMASRN</w:t>
      </w:r>
      <w:r w:rsidRPr="00A46F34">
        <w:rPr>
          <w:color w:val="000000"/>
        </w:rPr>
        <w:fldChar w:fldCharType="begin"/>
      </w:r>
      <w:r w:rsidR="00B50B2A">
        <w:rPr>
          <w:color w:val="000000"/>
        </w:rPr>
        <w:instrText xml:space="preserve"> ADDIN ZOTERO_ITEM CSL_CITATION {"citationID":"GIKNe32h","properties":{"formattedCitation":"\\super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Pr="00A46F34">
        <w:rPr>
          <w:color w:val="000000"/>
        </w:rPr>
        <w:fldChar w:fldCharType="separate"/>
      </w:r>
      <w:r w:rsidR="00B50B2A" w:rsidRPr="00B50B2A">
        <w:rPr>
          <w:kern w:val="0"/>
          <w:vertAlign w:val="superscript"/>
        </w:rPr>
        <w:t>[81]</w:t>
      </w:r>
      <w:r w:rsidRPr="00A46F34">
        <w:rPr>
          <w:color w:val="000000"/>
        </w:rPr>
        <w:fldChar w:fldCharType="end"/>
      </w:r>
      <w:r w:rsidR="002E6553">
        <w:rPr>
          <w:rFonts w:hint="eastAsia"/>
        </w:rPr>
        <w:t>和</w:t>
      </w:r>
      <w:proofErr w:type="spellStart"/>
      <w:r w:rsidRPr="00F93902">
        <w:rPr>
          <w:rFonts w:hint="eastAsia"/>
        </w:rPr>
        <w:t>SwinIR</w:t>
      </w:r>
      <w:proofErr w:type="spellEnd"/>
      <w:r w:rsidRPr="00A46F34">
        <w:rPr>
          <w:color w:val="000000"/>
        </w:rPr>
        <w:fldChar w:fldCharType="begin"/>
      </w:r>
      <w:r w:rsidR="003C0B30" w:rsidRPr="00A46F34">
        <w:rPr>
          <w:color w:val="000000"/>
        </w:rPr>
        <w:instrText xml:space="preserve"> ADDIN ZOTERO_ITEM CSL_CITATION {"citationID":"0aCnca5d","properties":{"formattedCitation":"\\super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Pr="00A46F34">
        <w:rPr>
          <w:color w:val="000000"/>
        </w:rP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w:t>
      </w:r>
      <w:r w:rsidR="00892129">
        <w:rPr>
          <w:rFonts w:hint="eastAsia"/>
        </w:rPr>
        <w:t>参照</w:t>
      </w:r>
      <w:r w:rsidR="00524772">
        <w:rPr>
          <w:rFonts w:hint="eastAsia"/>
        </w:rPr>
        <w:t>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proofErr w:type="spellStart"/>
      <w:r w:rsidR="009B1057" w:rsidRPr="007B1DFF">
        <w:rPr>
          <w:rFonts w:hint="eastAsia"/>
        </w:rPr>
        <w:t>barbara</w:t>
      </w:r>
      <w:proofErr w:type="spellEnd"/>
      <w:r w:rsidR="009B1057" w:rsidRPr="007B1DFF">
        <w:rPr>
          <w:rFonts w:hint="eastAsia"/>
        </w:rPr>
        <w:t>图像可以明显看出，我们模型产生的</w:t>
      </w:r>
      <w:r w:rsidR="009B1057">
        <w:rPr>
          <w:rFonts w:hint="eastAsia"/>
        </w:rPr>
        <w:t>图片</w:t>
      </w:r>
      <w:r w:rsidR="009B1057" w:rsidRPr="007B1DFF">
        <w:rPr>
          <w:rFonts w:hint="eastAsia"/>
        </w:rPr>
        <w:t>条纹恢复正常，而其他模型产生的条纹都是扭曲的。这说明我们模型在主观视觉恢复上有着不错的效果。</w:t>
      </w:r>
    </w:p>
    <w:p w14:paraId="066FCC6D" w14:textId="77777777" w:rsidR="009B1057" w:rsidRPr="009B5DD4" w:rsidRDefault="009B1057" w:rsidP="002D5C0F">
      <w:pPr>
        <w:pStyle w:val="2"/>
        <w:spacing w:before="9.75pt" w:after="9.75pt"/>
      </w:pPr>
      <w:bookmarkStart w:id="462" w:name="_Toc161457420"/>
      <w:bookmarkStart w:id="463" w:name="_Toc161458023"/>
      <w:bookmarkStart w:id="464" w:name="_Toc161602625"/>
      <w:bookmarkStart w:id="465" w:name="_Toc161792329"/>
      <w:bookmarkStart w:id="466" w:name="_Toc162391771"/>
      <w:bookmarkStart w:id="467" w:name="_Toc162584025"/>
      <w:bookmarkStart w:id="468" w:name="_Toc162875903"/>
      <w:bookmarkStart w:id="469" w:name="_Toc162877314"/>
      <w:bookmarkStart w:id="470" w:name="_Toc162878502"/>
      <w:bookmarkStart w:id="471" w:name="_Toc162948189"/>
      <w:bookmarkStart w:id="472" w:name="_Toc166375132"/>
      <w:bookmarkStart w:id="473" w:name="_Toc166554002"/>
      <w:r w:rsidRPr="002D5C0F">
        <w:rPr>
          <w:rFonts w:ascii="Times New Roman" w:hAnsi="Times New Roman"/>
        </w:rPr>
        <w:t>3</w:t>
      </w:r>
      <w:r w:rsidRPr="002D5C0F">
        <w:rPr>
          <w:rFonts w:ascii="Times New Roman" w:hAnsi="Times New Roman"/>
          <w:lang w:val="zh-CN"/>
        </w:rPr>
        <w:t>.4</w:t>
      </w:r>
      <w:r w:rsidRPr="001E0758">
        <w:rPr>
          <w:rFonts w:hint="eastAsia"/>
          <w:lang w:val="zh-CN"/>
        </w:rPr>
        <w:t xml:space="preserve"> </w:t>
      </w:r>
      <w:r>
        <w:rPr>
          <w:rFonts w:hint="eastAsia"/>
          <w:lang w:val="zh-CN"/>
        </w:rPr>
        <w:t>本章小结</w:t>
      </w:r>
      <w:bookmarkEnd w:id="462"/>
      <w:bookmarkEnd w:id="463"/>
      <w:bookmarkEnd w:id="464"/>
      <w:bookmarkEnd w:id="465"/>
      <w:bookmarkEnd w:id="466"/>
      <w:bookmarkEnd w:id="467"/>
      <w:bookmarkEnd w:id="468"/>
      <w:bookmarkEnd w:id="469"/>
      <w:bookmarkEnd w:id="470"/>
      <w:bookmarkEnd w:id="471"/>
      <w:bookmarkEnd w:id="472"/>
      <w:bookmarkEnd w:id="473"/>
    </w:p>
    <w:p w14:paraId="0A0221A1" w14:textId="77777777" w:rsidR="009B1057" w:rsidRDefault="009B1057" w:rsidP="00F17271">
      <w:pPr>
        <w:tabs>
          <w:tab w:val="start" w:pos="24.90pt"/>
        </w:tabs>
        <w:adjustRightInd w:val="0"/>
        <w:snapToGrid w:val="0"/>
        <w:spacing w:line="15pt" w:lineRule="auto"/>
        <w:ind w:firstLineChars="196" w:firstLine="24.4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2BDCA793" w:rsidR="009B1057" w:rsidRDefault="009B1057" w:rsidP="00F17271">
      <w:pPr>
        <w:tabs>
          <w:tab w:val="start" w:pos="24.90pt"/>
        </w:tabs>
        <w:adjustRightInd w:val="0"/>
        <w:snapToGrid w:val="0"/>
        <w:spacing w:line="15pt" w:lineRule="auto"/>
        <w:ind w:firstLineChars="196" w:firstLine="24.4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w:t>
      </w:r>
      <w:proofErr w:type="spellStart"/>
      <w:r>
        <w:rPr>
          <w:rFonts w:hint="eastAsia"/>
        </w:rPr>
        <w:t>Dconv</w:t>
      </w:r>
      <w:proofErr w:type="spellEnd"/>
      <w:r>
        <w:rPr>
          <w:rFonts w:hint="eastAsia"/>
        </w:rPr>
        <w:t>前馈网络</w:t>
      </w:r>
      <w:r w:rsidR="008803A3">
        <w:rPr>
          <w:rFonts w:hint="eastAsia"/>
        </w:rPr>
        <w:t>(</w:t>
      </w:r>
      <w:r>
        <w:rPr>
          <w:rFonts w:hint="eastAsia"/>
        </w:rPr>
        <w:t>GDFN</w:t>
      </w:r>
      <w:r w:rsidR="008803A3">
        <w:rPr>
          <w:rFonts w:hint="eastAsia"/>
        </w:rPr>
        <w:t>)</w:t>
      </w:r>
      <w:r>
        <w:rPr>
          <w:rFonts w:hint="eastAsia"/>
        </w:rPr>
        <w:t>，进一步增强了模型的表达能力，使其在多个超分辨率基准测试集上取得了优异的性能。</w:t>
      </w:r>
    </w:p>
    <w:p w14:paraId="7E68A8D1" w14:textId="77777777" w:rsidR="009B1057" w:rsidRDefault="009B1057" w:rsidP="00F17271">
      <w:pPr>
        <w:tabs>
          <w:tab w:val="start" w:pos="24.90pt"/>
        </w:tabs>
        <w:adjustRightInd w:val="0"/>
        <w:snapToGrid w:val="0"/>
        <w:spacing w:line="15pt" w:lineRule="auto"/>
        <w:ind w:firstLineChars="196" w:firstLine="24.4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77777777" w:rsidR="009723DF" w:rsidRDefault="009B1057" w:rsidP="00F17271">
      <w:pPr>
        <w:adjustRightInd w:val="0"/>
        <w:snapToGrid w:val="0"/>
        <w:spacing w:line="15pt" w:lineRule="auto"/>
        <w:ind w:firstLineChars="196" w:firstLine="24.40pt"/>
      </w:pPr>
      <w:r>
        <w:rPr>
          <w:rFonts w:hint="eastAsia"/>
        </w:rPr>
        <w:t>总之，本章所提出的</w:t>
      </w:r>
      <w:r>
        <w:rPr>
          <w:rFonts w:hint="eastAsia"/>
        </w:rPr>
        <w:t>AASR</w:t>
      </w:r>
      <w:r>
        <w:rPr>
          <w:rFonts w:hint="eastAsia"/>
        </w:rPr>
        <w:t>模型在超分辨率图像重建领域具有重要意义，为相关研究尤其是</w:t>
      </w:r>
      <w:r>
        <w:rPr>
          <w:rFonts w:hint="eastAsia"/>
        </w:rPr>
        <w:t>Transformer</w:t>
      </w:r>
      <w:r>
        <w:rPr>
          <w:rFonts w:hint="eastAsia"/>
        </w:rPr>
        <w:t>与超分辨率领域的研究提供了新的思路和方法。</w:t>
      </w:r>
    </w:p>
    <w:p w14:paraId="6BF88562" w14:textId="77777777" w:rsidR="005F6C42" w:rsidRDefault="005F6C42" w:rsidP="009723DF">
      <w:pPr>
        <w:sectPr w:rsidR="005F6C42" w:rsidSect="00685E42">
          <w:pgSz w:w="595.30pt" w:h="841.90pt" w:code="9"/>
          <w:pgMar w:top="90.70pt" w:right="79.40pt" w:bottom="85.05pt" w:left="85.05pt" w:header="65pt" w:footer="65pt" w:gutter="0pt"/>
          <w:cols w:space="21.25pt"/>
          <w:docGrid w:type="linesAndChars" w:linePitch="391" w:charSpace="1861"/>
        </w:sectPr>
      </w:pPr>
    </w:p>
    <w:p w14:paraId="3821F5A4" w14:textId="445CA3A0" w:rsidR="005F6C42" w:rsidRDefault="005F6C42" w:rsidP="0060128B">
      <w:pPr>
        <w:pStyle w:val="1"/>
        <w:spacing w:before="19.55pt" w:after="9.75pt"/>
      </w:pPr>
      <w:bookmarkStart w:id="474" w:name="_Toc161457421"/>
      <w:bookmarkStart w:id="475" w:name="_Toc161458024"/>
      <w:bookmarkStart w:id="476" w:name="_Toc161602626"/>
      <w:bookmarkStart w:id="477" w:name="_Toc161792330"/>
      <w:bookmarkStart w:id="478" w:name="_Toc162391772"/>
      <w:bookmarkStart w:id="479" w:name="_Toc162584026"/>
      <w:bookmarkStart w:id="480" w:name="_Toc162875904"/>
      <w:bookmarkStart w:id="481" w:name="_Toc162877315"/>
      <w:bookmarkStart w:id="482" w:name="_Toc162878503"/>
      <w:bookmarkStart w:id="483" w:name="_Toc162948190"/>
      <w:bookmarkStart w:id="484" w:name="_Toc166375133"/>
      <w:bookmarkStart w:id="485" w:name="_Toc166554003"/>
      <w:r>
        <w:rPr>
          <w:rFonts w:hint="eastAsia"/>
        </w:rPr>
        <w:lastRenderedPageBreak/>
        <w:t>第</w:t>
      </w:r>
      <w:r>
        <w:t>4</w:t>
      </w:r>
      <w:r>
        <w:rPr>
          <w:rFonts w:hint="eastAsia"/>
        </w:rPr>
        <w:t>章</w:t>
      </w:r>
      <w:r>
        <w:rPr>
          <w:rFonts w:hint="eastAsia"/>
        </w:rPr>
        <w:t xml:space="preserve"> </w:t>
      </w:r>
      <w:r>
        <w:rPr>
          <w:rFonts w:hint="eastAsia"/>
        </w:rPr>
        <w:t>基于双路的卷积轴向自注意力单图像超分辨率算法的研究</w:t>
      </w:r>
      <w:bookmarkEnd w:id="474"/>
      <w:bookmarkEnd w:id="475"/>
      <w:bookmarkEnd w:id="476"/>
      <w:bookmarkEnd w:id="477"/>
      <w:bookmarkEnd w:id="478"/>
      <w:bookmarkEnd w:id="479"/>
      <w:bookmarkEnd w:id="480"/>
      <w:bookmarkEnd w:id="481"/>
      <w:bookmarkEnd w:id="482"/>
      <w:bookmarkEnd w:id="483"/>
      <w:bookmarkEnd w:id="484"/>
      <w:bookmarkEnd w:id="485"/>
    </w:p>
    <w:p w14:paraId="09D963EE" w14:textId="77777777" w:rsidR="005F6C42" w:rsidRPr="00F74C8F" w:rsidRDefault="005F6C42" w:rsidP="005F6C42">
      <w:pPr>
        <w:pStyle w:val="2"/>
        <w:spacing w:before="9.75pt" w:after="9.75pt"/>
      </w:pPr>
      <w:bookmarkStart w:id="486" w:name="_Toc161457422"/>
      <w:bookmarkStart w:id="487" w:name="_Toc161458025"/>
      <w:bookmarkStart w:id="488" w:name="_Toc161602627"/>
      <w:bookmarkStart w:id="489" w:name="_Toc161792331"/>
      <w:bookmarkStart w:id="490" w:name="_Toc162391773"/>
      <w:bookmarkStart w:id="491" w:name="_Toc162584027"/>
      <w:bookmarkStart w:id="492" w:name="_Toc162875905"/>
      <w:bookmarkStart w:id="493" w:name="_Toc162877316"/>
      <w:bookmarkStart w:id="494" w:name="_Toc162878504"/>
      <w:bookmarkStart w:id="495" w:name="_Toc162948191"/>
      <w:bookmarkStart w:id="496" w:name="_Toc166375134"/>
      <w:bookmarkStart w:id="497" w:name="_Toc166554004"/>
      <w:r w:rsidRPr="002D5C0F">
        <w:rPr>
          <w:rFonts w:ascii="Times New Roman" w:hAnsi="Times New Roman"/>
        </w:rPr>
        <w:t>4.1</w:t>
      </w:r>
      <w:r w:rsidRPr="00DB342C">
        <w:rPr>
          <w:rFonts w:hint="eastAsia"/>
        </w:rPr>
        <w:t xml:space="preserve"> </w:t>
      </w:r>
      <w:r w:rsidRPr="00A256F9">
        <w:rPr>
          <w:rFonts w:hint="eastAsia"/>
        </w:rPr>
        <w:t>引言</w:t>
      </w:r>
      <w:bookmarkEnd w:id="486"/>
      <w:bookmarkEnd w:id="487"/>
      <w:bookmarkEnd w:id="488"/>
      <w:bookmarkEnd w:id="489"/>
      <w:bookmarkEnd w:id="490"/>
      <w:bookmarkEnd w:id="491"/>
      <w:bookmarkEnd w:id="492"/>
      <w:bookmarkEnd w:id="493"/>
      <w:bookmarkEnd w:id="494"/>
      <w:bookmarkEnd w:id="495"/>
      <w:bookmarkEnd w:id="496"/>
      <w:bookmarkEnd w:id="497"/>
    </w:p>
    <w:p w14:paraId="73DB62A5" w14:textId="5296D4CA" w:rsidR="005F6C42" w:rsidRDefault="009F1CF1" w:rsidP="00F17271">
      <w:pPr>
        <w:adjustRightInd w:val="0"/>
        <w:snapToGrid w:val="0"/>
        <w:spacing w:line="15pt" w:lineRule="auto"/>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w:t>
      </w:r>
      <w:proofErr w:type="gramStart"/>
      <w:r w:rsidR="005F6C42">
        <w:rPr>
          <w:rFonts w:hint="eastAsia"/>
        </w:rPr>
        <w:t>图像超</w:t>
      </w:r>
      <w:proofErr w:type="gramEnd"/>
      <w:r w:rsidR="005F6C42">
        <w:rPr>
          <w:rFonts w:hint="eastAsia"/>
        </w:rPr>
        <w:t>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w:t>
      </w:r>
      <w:r w:rsidR="0015127B" w:rsidRPr="0015127B">
        <w:rPr>
          <w:rFonts w:hint="eastAsia"/>
        </w:rPr>
        <w:t>在单</w:t>
      </w:r>
      <w:proofErr w:type="gramStart"/>
      <w:r w:rsidR="0015127B" w:rsidRPr="0015127B">
        <w:rPr>
          <w:rFonts w:hint="eastAsia"/>
        </w:rPr>
        <w:t>图像超</w:t>
      </w:r>
      <w:proofErr w:type="gramEnd"/>
      <w:r w:rsidR="0015127B" w:rsidRPr="0015127B">
        <w:rPr>
          <w:rFonts w:hint="eastAsia"/>
        </w:rPr>
        <w:t>分辨率任务中展现出了显著的性能提升。</w:t>
      </w:r>
    </w:p>
    <w:p w14:paraId="42645531" w14:textId="0E44BB39" w:rsidR="005F6C42" w:rsidRDefault="005F6C42" w:rsidP="0098153A">
      <w:pPr>
        <w:ind w:firstLineChars="196" w:firstLine="24.40pt"/>
      </w:pPr>
      <w:r>
        <w:rPr>
          <w:rFonts w:hint="eastAsia"/>
        </w:rPr>
        <w:t>然而，尽管基于</w:t>
      </w:r>
      <w:r>
        <w:rPr>
          <w:rFonts w:hint="eastAsia"/>
        </w:rPr>
        <w:t>Transformer</w:t>
      </w:r>
      <w:r>
        <w:rPr>
          <w:rFonts w:hint="eastAsia"/>
        </w:rPr>
        <w:t>的单</w:t>
      </w:r>
      <w:proofErr w:type="gramStart"/>
      <w:r>
        <w:rPr>
          <w:rFonts w:hint="eastAsia"/>
        </w:rPr>
        <w:t>图像超</w:t>
      </w:r>
      <w:proofErr w:type="gramEnd"/>
      <w:r>
        <w:rPr>
          <w:rFonts w:hint="eastAsia"/>
        </w:rPr>
        <w:t>分辨率方法取得了重大进展，现有的方法仍面临着一些挑战。其中，最主要的挑战之一是感受野的局限性。例如，</w:t>
      </w:r>
      <w:r>
        <w:rPr>
          <w:rFonts w:hint="eastAsia"/>
        </w:rPr>
        <w:t>Liang</w:t>
      </w:r>
      <w:r>
        <w:rPr>
          <w:rFonts w:hint="eastAsia"/>
        </w:rPr>
        <w:t>等人提出的</w:t>
      </w:r>
      <w:proofErr w:type="spellStart"/>
      <w:r>
        <w:rPr>
          <w:rFonts w:hint="eastAsia"/>
        </w:rPr>
        <w:t>SwinIR</w:t>
      </w:r>
      <w:proofErr w:type="spellEnd"/>
      <w:r w:rsidR="00DA7554" w:rsidRPr="00A46F34">
        <w:fldChar w:fldCharType="begin"/>
      </w:r>
      <w:r w:rsidR="003C0B30" w:rsidRPr="00A46F34">
        <w:instrText xml:space="preserve"> ADDIN ZOTERO_ITEM CSL_CITATION {"citationID":"EAy0F4nq","properties":{"formattedCitation":"\\super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rsidRPr="00A46F34">
        <w:fldChar w:fldCharType="separate"/>
      </w:r>
      <w:r w:rsidR="000F6A9A" w:rsidRPr="00A46F34">
        <w:rPr>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kern w:val="0"/>
          <w:vertAlign w:val="superscript"/>
        </w:rPr>
        <w:t>]</w:t>
      </w:r>
      <w:r w:rsidR="00DA7554" w:rsidRPr="00A46F34">
        <w:fldChar w:fldCharType="end"/>
      </w:r>
      <w:r>
        <w:rPr>
          <w:rFonts w:hint="eastAsia"/>
        </w:rPr>
        <w:t>采用</w:t>
      </w:r>
      <w:r w:rsidR="00532A3E">
        <w:rPr>
          <w:rFonts w:hint="eastAsia"/>
        </w:rPr>
        <w:t>局部</w:t>
      </w:r>
      <w:r>
        <w:rPr>
          <w:rFonts w:hint="eastAsia"/>
        </w:rPr>
        <w:t>自注意力机制的方法，虽然通过</w:t>
      </w:r>
      <w:r w:rsidR="0015127B">
        <w:rPr>
          <w:rFonts w:hint="eastAsia"/>
        </w:rPr>
        <w:t>滑动窗口</w:t>
      </w:r>
      <w:r w:rsidR="0015127B">
        <w:rPr>
          <w:rFonts w:hint="eastAsia"/>
        </w:rPr>
        <w:t>(</w:t>
      </w:r>
      <w:r w:rsidR="0015127B">
        <w:t>S</w:t>
      </w:r>
      <w:r>
        <w:rPr>
          <w:rFonts w:hint="eastAsia"/>
        </w:rPr>
        <w:t>hift</w:t>
      </w:r>
      <w:r w:rsidR="0015127B">
        <w:rPr>
          <w:rFonts w:hint="eastAsia"/>
        </w:rPr>
        <w:t>ed</w:t>
      </w:r>
      <w:r>
        <w:rPr>
          <w:rFonts w:hint="eastAsia"/>
        </w:rPr>
        <w:t xml:space="preserve"> </w:t>
      </w:r>
      <w:r w:rsidR="0015127B">
        <w:t>W</w:t>
      </w:r>
      <w:r>
        <w:rPr>
          <w:rFonts w:hint="eastAsia"/>
        </w:rPr>
        <w:t>indow</w:t>
      </w:r>
      <w:r w:rsidR="0015127B">
        <w:t>s)</w:t>
      </w:r>
      <w:r>
        <w:rPr>
          <w:rFonts w:hint="eastAsia"/>
        </w:rPr>
        <w:t>策略</w:t>
      </w:r>
      <w:r w:rsidR="00DA7554" w:rsidRPr="00A46F34">
        <w:rPr>
          <w:color w:val="000000"/>
        </w:rPr>
        <w:fldChar w:fldCharType="begin"/>
      </w:r>
      <w:r w:rsidR="003C0B30" w:rsidRPr="00A46F34">
        <w:rPr>
          <w:color w:val="000000"/>
        </w:rPr>
        <w:instrText xml:space="preserve"> ADDIN ZOTERO_ITEM CSL_CITATION {"citationID":"p2bxc883","properties":{"formattedCitation":"\\super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rsidRPr="00A46F34">
        <w:rPr>
          <w:color w:val="000000"/>
        </w:rPr>
        <w:fldChar w:fldCharType="separate"/>
      </w:r>
      <w:r w:rsidR="000F6A9A" w:rsidRPr="00A46F34">
        <w:rPr>
          <w:color w:val="000000"/>
          <w:kern w:val="0"/>
          <w:vertAlign w:val="superscript"/>
        </w:rPr>
        <w:t>[</w:t>
      </w:r>
      <w:hyperlink w:anchor="Swin_transformer__Hierarchical_vision_tr" w:tooltip="[29] Liu Z, Lin Y, Cao Y, et al. Swin transformer: Hierarchical vision" w:history="1">
        <w:r w:rsidR="00A46F34" w:rsidRPr="00A46F34">
          <w:rPr>
            <w:rStyle w:val="a7"/>
            <w:color w:val="000000"/>
            <w:kern w:val="0"/>
            <w:u w:val="none"/>
            <w:vertAlign w:val="superscript"/>
          </w:rPr>
          <w:t>29</w:t>
        </w:r>
      </w:hyperlink>
      <w:r w:rsidR="000F6A9A" w:rsidRPr="00A46F34">
        <w:rPr>
          <w:color w:val="000000"/>
          <w:kern w:val="0"/>
          <w:vertAlign w:val="superscript"/>
        </w:rPr>
        <w:t>]</w:t>
      </w:r>
      <w:r w:rsidR="00DA7554" w:rsidRPr="00A46F34">
        <w:rPr>
          <w:color w:val="000000"/>
        </w:rPr>
        <w:fldChar w:fldCharType="end"/>
      </w:r>
      <w:r>
        <w:rPr>
          <w:rFonts w:hint="eastAsia"/>
        </w:rPr>
        <w:t>尝试扩大模型的感受野，但这种方法仍然难以充分捕捉图像的全局特征，从而限制了</w:t>
      </w:r>
      <w:r w:rsidR="0015127B" w:rsidRPr="0015127B">
        <w:rPr>
          <w:rFonts w:hint="eastAsia"/>
        </w:rPr>
        <w:t>单</w:t>
      </w:r>
      <w:proofErr w:type="gramStart"/>
      <w:r w:rsidR="0015127B" w:rsidRPr="0015127B">
        <w:rPr>
          <w:rFonts w:hint="eastAsia"/>
        </w:rPr>
        <w:t>图像超</w:t>
      </w:r>
      <w:proofErr w:type="gramEnd"/>
      <w:r w:rsidR="0015127B" w:rsidRPr="0015127B">
        <w:rPr>
          <w:rFonts w:hint="eastAsia"/>
        </w:rPr>
        <w:t>分辨率任务</w:t>
      </w:r>
      <w:r>
        <w:rPr>
          <w:rFonts w:hint="eastAsia"/>
        </w:rPr>
        <w:t>。此外，轴向自注意力机制虽然在扩大感受野方面相比基于</w:t>
      </w:r>
      <w:r w:rsidR="0015127B">
        <w:rPr>
          <w:rFonts w:hint="eastAsia"/>
        </w:rPr>
        <w:t>局部自注意力</w:t>
      </w:r>
      <w:r>
        <w:rPr>
          <w:rFonts w:hint="eastAsia"/>
        </w:rPr>
        <w:t>的方法有所改进，但其感受野仍局限于条状区域内，未能彻底解决全局特征提取的问题。</w:t>
      </w:r>
    </w:p>
    <w:p w14:paraId="1E251F61" w14:textId="357BCCF6" w:rsidR="005F6C42" w:rsidRDefault="005F6C42" w:rsidP="0098153A">
      <w:pPr>
        <w:ind w:firstLineChars="196" w:firstLine="24.40pt"/>
      </w:pPr>
      <w:r w:rsidRPr="00DA7554">
        <w:rPr>
          <w:rFonts w:hint="eastAsia"/>
        </w:rPr>
        <w:t>针对这些挑战</w:t>
      </w:r>
      <w:r>
        <w:rPr>
          <w:rFonts w:hint="eastAsia"/>
        </w:rPr>
        <w:t>，本文提出了一种创新的基于卷积和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rsidRPr="00A46F34">
        <w:rPr>
          <w:color w:val="000000"/>
        </w:rPr>
        <w:fldChar w:fldCharType="begin"/>
      </w:r>
      <w:r w:rsidR="003C0B30" w:rsidRPr="00A46F34">
        <w:rPr>
          <w:color w:val="000000"/>
        </w:rPr>
        <w:instrText xml:space="preserve"> ADDIN ZOTERO_ITEM CSL_CITATION {"citationID":"CXKMzNPu","properties":{"formattedCitation":"\\super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rsidRPr="00A46F34">
        <w:rPr>
          <w:color w:val="000000"/>
        </w:rPr>
        <w:fldChar w:fldCharType="separate"/>
      </w:r>
      <w:r w:rsidR="000F6A9A" w:rsidRPr="00A46F34">
        <w:rPr>
          <w:color w:val="000000"/>
          <w:kern w:val="0"/>
          <w:vertAlign w:val="superscript"/>
        </w:rPr>
        <w:t>[</w:t>
      </w:r>
      <w:hyperlink w:anchor="Enriched_cnn_transformer_feature_aggrega" w:tooltip="[44] Yoo J, Kim T, Lee S, et al. Enriched cnn-transformer feature aggr" w:history="1">
        <w:r w:rsidR="00A46F34" w:rsidRPr="00A46F34">
          <w:rPr>
            <w:rStyle w:val="a7"/>
            <w:color w:val="000000"/>
            <w:kern w:val="0"/>
            <w:u w:val="none"/>
            <w:vertAlign w:val="superscript"/>
          </w:rPr>
          <w:t>44</w:t>
        </w:r>
      </w:hyperlink>
      <w:r w:rsidR="000F6A9A" w:rsidRPr="00A46F34">
        <w:rPr>
          <w:color w:val="000000"/>
          <w:kern w:val="0"/>
          <w:vertAlign w:val="superscript"/>
        </w:rPr>
        <w:t>]</w:t>
      </w:r>
      <w:r w:rsidR="00DA7554" w:rsidRPr="00A46F34">
        <w:rPr>
          <w:color w:val="000000"/>
        </w:rPr>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w:t>
      </w:r>
      <w:proofErr w:type="gramStart"/>
      <w:r>
        <w:rPr>
          <w:rFonts w:hint="eastAsia"/>
        </w:rPr>
        <w:t>均值池化和</w:t>
      </w:r>
      <w:proofErr w:type="gramEnd"/>
      <w:r>
        <w:rPr>
          <w:rFonts w:hint="eastAsia"/>
        </w:rPr>
        <w:t>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080BF7AE" w:rsidR="005F6C42" w:rsidRPr="002F10BC" w:rsidRDefault="005F6C42" w:rsidP="00F17271">
      <w:pPr>
        <w:adjustRightInd w:val="0"/>
        <w:snapToGrid w:val="0"/>
        <w:spacing w:line="15pt" w:lineRule="auto"/>
        <w:ind w:firstLineChars="196" w:firstLine="24.4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w:t>
      </w:r>
      <w:proofErr w:type="gramStart"/>
      <w:r w:rsidRPr="00B04024">
        <w:rPr>
          <w:rFonts w:hint="eastAsia"/>
        </w:rPr>
        <w:t>图像超</w:t>
      </w:r>
      <w:proofErr w:type="gramEnd"/>
      <w:r w:rsidRPr="00B04024">
        <w:rPr>
          <w:rFonts w:hint="eastAsia"/>
        </w:rPr>
        <w:t>分辨率网络</w:t>
      </w:r>
      <w:r w:rsidR="008803A3">
        <w:rPr>
          <w:rFonts w:hint="eastAsia"/>
        </w:rPr>
        <w:t>(</w:t>
      </w:r>
      <w:r w:rsidRPr="00B04024">
        <w:t xml:space="preserve">Dual-path Convolutional Axial </w:t>
      </w:r>
      <w:r w:rsidR="0015127B">
        <w:t>s</w:t>
      </w:r>
      <w:r w:rsidRPr="00B04024">
        <w:t>elf-</w:t>
      </w:r>
      <w:r w:rsidR="0015127B">
        <w:t>a</w:t>
      </w:r>
      <w:r w:rsidRPr="00B04024">
        <w:t xml:space="preserve">ttention </w:t>
      </w:r>
      <w:r>
        <w:t>i</w:t>
      </w:r>
      <w:r w:rsidRPr="00B04024">
        <w:t>mage Super-Resolution Network</w:t>
      </w:r>
      <w:r>
        <w:rPr>
          <w:rFonts w:hint="eastAsia"/>
        </w:rPr>
        <w:t>，</w:t>
      </w:r>
      <w:r>
        <w:rPr>
          <w:rFonts w:hint="eastAsia"/>
        </w:rPr>
        <w:t xml:space="preserve"> </w:t>
      </w:r>
      <w:r w:rsidRPr="00B04024">
        <w:t>DCASR</w:t>
      </w:r>
      <w:r>
        <w:t>N</w:t>
      </w:r>
      <w:r w:rsidR="008803A3">
        <w:rPr>
          <w:rFonts w:hint="eastAsia"/>
        </w:rPr>
        <w:t>)</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设计了一种高效的卷积网络分支，专</w:t>
      </w:r>
      <w:r>
        <w:rPr>
          <w:rFonts w:hint="eastAsia"/>
        </w:rPr>
        <w:lastRenderedPageBreak/>
        <w:t>注于提取图像的全局粗粒度信息，通过</w:t>
      </w:r>
      <w:proofErr w:type="gramStart"/>
      <w:r>
        <w:rPr>
          <w:rFonts w:hint="eastAsia"/>
        </w:rPr>
        <w:t>均值池化和</w:t>
      </w:r>
      <w:proofErr w:type="gramEnd"/>
      <w:r>
        <w:rPr>
          <w:rFonts w:hint="eastAsia"/>
        </w:rPr>
        <w:t>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5F6C42">
      <w:pPr>
        <w:pStyle w:val="2"/>
        <w:spacing w:before="9.75pt" w:after="9.75pt"/>
      </w:pPr>
      <w:bookmarkStart w:id="498" w:name="_Toc161457423"/>
      <w:bookmarkStart w:id="499" w:name="_Toc161458026"/>
      <w:bookmarkStart w:id="500" w:name="_Toc161602628"/>
      <w:bookmarkStart w:id="501" w:name="_Toc161792332"/>
      <w:bookmarkStart w:id="502" w:name="_Toc162391774"/>
      <w:bookmarkStart w:id="503" w:name="_Toc162584028"/>
      <w:bookmarkStart w:id="504" w:name="_Toc162875906"/>
      <w:bookmarkStart w:id="505" w:name="_Toc162877317"/>
      <w:bookmarkStart w:id="506" w:name="_Toc162878505"/>
      <w:bookmarkStart w:id="507" w:name="_Toc162948192"/>
      <w:bookmarkStart w:id="508" w:name="_Toc166375135"/>
      <w:bookmarkStart w:id="509" w:name="_Toc166554005"/>
      <w:r w:rsidRPr="002D5C0F">
        <w:rPr>
          <w:rFonts w:ascii="Times New Roman" w:hAnsi="Times New Roman"/>
        </w:rPr>
        <w:t xml:space="preserve">4.2 </w:t>
      </w:r>
      <w:r w:rsidRPr="00D21978">
        <w:rPr>
          <w:rFonts w:hint="eastAsia"/>
        </w:rPr>
        <w:t>算法总体设计</w:t>
      </w:r>
      <w:bookmarkEnd w:id="498"/>
      <w:bookmarkEnd w:id="499"/>
      <w:bookmarkEnd w:id="500"/>
      <w:bookmarkEnd w:id="501"/>
      <w:bookmarkEnd w:id="502"/>
      <w:bookmarkEnd w:id="503"/>
      <w:bookmarkEnd w:id="504"/>
      <w:bookmarkEnd w:id="505"/>
      <w:bookmarkEnd w:id="506"/>
      <w:bookmarkEnd w:id="507"/>
      <w:bookmarkEnd w:id="508"/>
      <w:bookmarkEnd w:id="509"/>
    </w:p>
    <w:p w14:paraId="214FFB47" w14:textId="77777777" w:rsidR="005F6C42" w:rsidRPr="009959A5" w:rsidRDefault="005F6C42" w:rsidP="002D5C0F">
      <w:pPr>
        <w:pStyle w:val="3"/>
        <w:spacing w:before="9.75pt" w:after="9.75pt"/>
      </w:pPr>
      <w:bookmarkStart w:id="510" w:name="_Toc161457424"/>
      <w:bookmarkStart w:id="511" w:name="_Toc161458027"/>
      <w:bookmarkStart w:id="512" w:name="_Toc161602629"/>
      <w:bookmarkStart w:id="513" w:name="_Toc161792333"/>
      <w:bookmarkStart w:id="514" w:name="_Toc162391775"/>
      <w:bookmarkStart w:id="515" w:name="_Toc162584029"/>
      <w:bookmarkStart w:id="516" w:name="_Toc162875907"/>
      <w:bookmarkStart w:id="517" w:name="_Toc162877318"/>
      <w:bookmarkStart w:id="518" w:name="_Toc162878506"/>
      <w:bookmarkStart w:id="519" w:name="_Toc162948193"/>
      <w:bookmarkStart w:id="520" w:name="_Toc166375136"/>
      <w:bookmarkStart w:id="521" w:name="_Toc166554006"/>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510"/>
      <w:bookmarkEnd w:id="511"/>
      <w:bookmarkEnd w:id="512"/>
      <w:bookmarkEnd w:id="513"/>
      <w:bookmarkEnd w:id="514"/>
      <w:bookmarkEnd w:id="515"/>
      <w:bookmarkEnd w:id="516"/>
      <w:bookmarkEnd w:id="517"/>
      <w:bookmarkEnd w:id="518"/>
      <w:bookmarkEnd w:id="519"/>
      <w:bookmarkEnd w:id="520"/>
      <w:bookmarkEnd w:id="521"/>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81"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-1 </w:t>
      </w:r>
      <w:r w:rsidR="006C7926" w:rsidRPr="00C8269D">
        <w:rPr>
          <w:rFonts w:hint="eastAsia"/>
          <w:sz w:val="21"/>
          <w:szCs w:val="21"/>
        </w:rPr>
        <w:t>DCASR</w:t>
      </w:r>
      <w:r w:rsidR="006C7926" w:rsidRPr="00C8269D">
        <w:rPr>
          <w:sz w:val="21"/>
          <w:szCs w:val="21"/>
        </w:rPr>
        <w:t>N</w:t>
      </w:r>
      <w:r w:rsidRPr="00C8269D">
        <w:rPr>
          <w:rFonts w:hint="eastAsia"/>
          <w:sz w:val="21"/>
          <w:szCs w:val="21"/>
        </w:rPr>
        <w:t>模型</w:t>
      </w:r>
      <w:r w:rsidR="006C7926" w:rsidRPr="00C8269D">
        <w:rPr>
          <w:rFonts w:hint="eastAsia"/>
          <w:sz w:val="21"/>
          <w:szCs w:val="21"/>
        </w:rPr>
        <w:t>整体</w:t>
      </w:r>
      <w:r w:rsidRPr="00C8269D">
        <w:rPr>
          <w:rFonts w:hint="eastAsia"/>
          <w:sz w:val="21"/>
          <w:szCs w:val="21"/>
        </w:rPr>
        <w:t>结构</w:t>
      </w:r>
    </w:p>
    <w:p w14:paraId="5792B485" w14:textId="0F657C81" w:rsidR="005F6C42" w:rsidRPr="00414299" w:rsidRDefault="005F6C42" w:rsidP="00154757">
      <w:pPr>
        <w:tabs>
          <w:tab w:val="start" w:pos="43.30pt"/>
        </w:tabs>
        <w:adjustRightInd w:val="0"/>
        <w:snapToGrid w:val="0"/>
        <w:spacing w:line="15pt" w:lineRule="auto"/>
        <w:ind w:firstLineChars="196" w:firstLine="24.4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008803A3">
        <w:rPr>
          <w:rFonts w:hint="eastAsia"/>
          <w:szCs w:val="20"/>
        </w:rPr>
        <w:t>(</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sidR="008803A3">
        <w:rPr>
          <w:rFonts w:hint="eastAsia"/>
          <w:szCs w:val="20"/>
        </w:rPr>
        <w:t>)</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proofErr w:type="spellStart"/>
      <w:r w:rsidR="00945A3C">
        <w:rPr>
          <w:rFonts w:hint="eastAsia"/>
          <w:szCs w:val="20"/>
        </w:rPr>
        <w:t>Upsample</w:t>
      </w:r>
      <w:proofErr w:type="spellEnd"/>
      <w:r w:rsidR="00945A3C">
        <w:rPr>
          <w:rFonts w:hint="eastAsia"/>
          <w:szCs w:val="20"/>
        </w:rPr>
        <w:t>块进行特征融合和上采样</w:t>
      </w:r>
      <w:r>
        <w:rPr>
          <w:rFonts w:hint="eastAsia"/>
          <w:szCs w:val="20"/>
        </w:rPr>
        <w:t>，最后得到复原的超分辨图像。</w:t>
      </w:r>
      <w:r w:rsidR="00ED6BB1" w:rsidRPr="00ED6BB1">
        <w:rPr>
          <w:rFonts w:hint="eastAsia"/>
          <w:szCs w:val="20"/>
        </w:rPr>
        <w:t>整个网络的框架流程如下：</w:t>
      </w:r>
    </w:p>
    <w:p w14:paraId="322425CA" w14:textId="7DD0B36B" w:rsidR="005F6C42" w:rsidRPr="00706687" w:rsidRDefault="005F6C42" w:rsidP="00154757">
      <w:pPr>
        <w:adjustRightInd w:val="0"/>
        <w:snapToGrid w:val="0"/>
        <w:spacing w:line="15pt" w:lineRule="auto"/>
        <w:ind w:firstLineChars="196" w:firstLine="24.40pt"/>
        <w:rPr>
          <w:szCs w:val="20"/>
        </w:rPr>
      </w:pPr>
      <w:r w:rsidRPr="00706687">
        <w:rPr>
          <w:szCs w:val="20"/>
        </w:rPr>
        <w:t>假定输入的</w:t>
      </w:r>
      <w:r>
        <w:rPr>
          <w:rFonts w:hint="eastAsia"/>
          <w:szCs w:val="20"/>
        </w:rPr>
        <w:t>低分辨率</w:t>
      </w:r>
      <w:r w:rsidRPr="00706687">
        <w:rPr>
          <w:szCs w:val="20"/>
        </w:rPr>
        <w:t>图像为</w:t>
      </w:r>
      <w:r w:rsidR="00154757" w:rsidRPr="00154757">
        <w:rPr>
          <w:position w:val="-12"/>
        </w:rPr>
        <mc:AlternateContent>
          <mc:Choice Requires="v">
            <w:object w:dxaOrig="18pt" w:dyaOrig="18pt" w14:anchorId="37272E8C">
              <v:shape id="_x0000_i1217" type="#_x0000_t75" style="width:14.4pt;height:14.4pt" o:ole="">
                <v:imagedata r:id="rId582" o:title=""/>
              </v:shape>
              <o:OLEObject Type="Embed" ProgID="Equation.DSMT4" ShapeID="_x0000_i1217" DrawAspect="Content" ObjectID="_1777171615" r:id="rId583"/>
            </w:object>
          </mc:Choice>
          <mc:Fallback>
            <w:object>
              <w:drawing>
                <wp:inline distT="0" distB="0" distL="0" distR="0" wp14:anchorId="3DECF69F" wp14:editId="6DA54B9D">
                  <wp:extent cx="182880" cy="182880"/>
                  <wp:effectExtent l="0" t="0" r="7620" b="7620"/>
                  <wp:docPr id="193" name="对象 1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3"/>
                          <pic:cNvPicPr>
                            <a:picLocks noChangeAspect="1" noChangeArrowheads="1"/>
                            <a:extLst>
                              <a:ext uri="{837473B0-CC2E-450a-ABE3-18F120FF3D37}">
                                <a15:objectPr xmlns:a15="http://schemas.microsoft.com/office/drawing/2012/main" objectId="_1777171615" isActiveX="0" linkType=""/>
                              </a:ext>
                            </a:extLst>
                          </pic:cNvPicPr>
                        </pic:nvPicPr>
                        <pic:blipFill>
                          <a:blip r:embed="rId584">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583" w:progId="Equation.DSMT4" w:shapeId="193" w:fieldCodes=""/>
            </w:object>
          </mc:Fallback>
        </mc:AlternateContent>
      </w:r>
      <w:r w:rsidRPr="00706687">
        <w:rPr>
          <w:szCs w:val="20"/>
        </w:rPr>
        <w:t>,</w:t>
      </w:r>
      <w:r w:rsidR="00154757" w:rsidRPr="00154757">
        <w:rPr>
          <w:position w:val="-12"/>
        </w:rPr>
        <mc:AlternateContent>
          <mc:Choice Requires="v">
            <w:object w:dxaOrig="18pt" w:dyaOrig="18pt" w14:anchorId="0E5D3223">
              <v:shape id="_x0000_i1218" type="#_x0000_t75" style="width:14.4pt;height:14.4pt" o:ole="">
                <v:imagedata r:id="rId585" o:title=""/>
              </v:shape>
              <o:OLEObject Type="Embed" ProgID="Equation.DSMT4" ShapeID="_x0000_i1218" DrawAspect="Content" ObjectID="_1777171616" r:id="rId586"/>
            </w:object>
          </mc:Choice>
          <mc:Fallback>
            <w:object>
              <w:drawing>
                <wp:inline distT="0" distB="0" distL="0" distR="0" wp14:anchorId="4522A7FC" wp14:editId="64309428">
                  <wp:extent cx="182880" cy="182880"/>
                  <wp:effectExtent l="0" t="0" r="7620" b="7620"/>
                  <wp:docPr id="194" name="对象 1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4"/>
                          <pic:cNvPicPr>
                            <a:picLocks noChangeAspect="1" noChangeArrowheads="1"/>
                            <a:extLst>
                              <a:ext uri="{837473B0-CC2E-450a-ABE3-18F120FF3D37}">
                                <a15:objectPr xmlns:a15="http://schemas.microsoft.com/office/drawing/2012/main" objectId="_1777171616" isActiveX="0" linkType=""/>
                              </a:ext>
                            </a:extLst>
                          </pic:cNvPicPr>
                        </pic:nvPicPr>
                        <pic:blipFill>
                          <a:blip r:embed="rId587">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586" w:progId="Equation.DSMT4" w:shapeId="194"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154757" w:rsidRPr="00154757">
        <w:rPr>
          <w:position w:val="-6"/>
        </w:rPr>
        <mc:AlternateContent>
          <mc:Choice Requires="v">
            <w:object w:dxaOrig="24pt" w:dyaOrig="13.95pt" w14:anchorId="393D5EE5">
              <v:shape id="_x0000_i1219" type="#_x0000_t75" style="width:21.9pt;height:14.4pt" o:ole="">
                <v:imagedata r:id="rId588" o:title=""/>
              </v:shape>
              <o:OLEObject Type="Embed" ProgID="Equation.DSMT4" ShapeID="_x0000_i1219" DrawAspect="Content" ObjectID="_1777171617" r:id="rId589"/>
            </w:object>
          </mc:Choice>
          <mc:Fallback>
            <w:object>
              <w:drawing>
                <wp:inline distT="0" distB="0" distL="0" distR="0" wp14:anchorId="6B68C957" wp14:editId="185DF38F">
                  <wp:extent cx="278130" cy="182880"/>
                  <wp:effectExtent l="0" t="0" r="7620" b="7620"/>
                  <wp:docPr id="195" name="对象 1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5"/>
                          <pic:cNvPicPr>
                            <a:picLocks noChangeAspect="1" noChangeArrowheads="1"/>
                            <a:extLst>
                              <a:ext uri="{837473B0-CC2E-450a-ABE3-18F120FF3D37}">
                                <a15:objectPr xmlns:a15="http://schemas.microsoft.com/office/drawing/2012/main" objectId="_1777171617" isActiveX="0" linkType=""/>
                              </a:ext>
                            </a:extLst>
                          </pic:cNvPicPr>
                        </pic:nvPicPr>
                        <pic:blipFill>
                          <a:blip r:embed="rId590">
                            <a:extLst>
                              <a:ext uri="{28A0092B-C50C-407E-A947-70E740481C1C}">
                                <a14:useLocalDpi xmlns:a14="http://schemas.microsoft.com/office/drawing/2010/main" val="0"/>
                              </a:ext>
                            </a:extLst>
                          </a:blip>
                          <a:srcRect/>
                          <a:stretch>
                            <a:fillRect/>
                          </a:stretch>
                        </pic:blipFill>
                        <pic:spPr bwMode="auto">
                          <a:xfrm>
                            <a:off x="0" y="0"/>
                            <a:ext cx="278130" cy="182880"/>
                          </a:xfrm>
                          <a:prstGeom prst="rect">
                            <a:avLst/>
                          </a:prstGeom>
                          <a:noFill/>
                          <a:ln>
                            <a:noFill/>
                          </a:ln>
                        </pic:spPr>
                      </pic:pic>
                    </a:graphicData>
                  </a:graphic>
                </wp:inline>
              </w:drawing>
              <w:objectEmbed w:drawAspect="content" r:id="rId589" w:progId="Equation.DSMT4" w:shapeId="195" w:fieldCodes=""/>
            </w:object>
          </mc:Fallback>
        </mc:AlternateContent>
      </w:r>
      <w:r>
        <w:rPr>
          <w:rFonts w:hint="eastAsia"/>
        </w:rPr>
        <w:t>卷积组成</w:t>
      </w:r>
      <w:r>
        <w:rPr>
          <w:rFonts w:hint="eastAsia"/>
          <w:szCs w:val="20"/>
        </w:rPr>
        <w:t>，如公式</w:t>
      </w:r>
      <w:r w:rsidR="008803A3">
        <w:rPr>
          <w:rFonts w:hint="eastAsia"/>
          <w:szCs w:val="20"/>
        </w:rPr>
        <w:t>(</w:t>
      </w:r>
      <w:r>
        <w:rPr>
          <w:szCs w:val="20"/>
        </w:rPr>
        <w:t>4-1</w:t>
      </w:r>
      <w:r w:rsidR="008803A3">
        <w:rPr>
          <w:rFonts w:hint="eastAsia"/>
          <w:szCs w:val="20"/>
        </w:rPr>
        <w:t>)</w:t>
      </w:r>
      <w:r>
        <w:rPr>
          <w:rFonts w:hint="eastAsia"/>
          <w:szCs w:val="20"/>
        </w:rPr>
        <w:t>所示</w:t>
      </w:r>
      <w:r w:rsidRPr="00601B3E">
        <w:rPr>
          <w:szCs w:val="20"/>
        </w:rPr>
        <w:t>:</w:t>
      </w:r>
    </w:p>
    <w:p w14:paraId="2FCA7732" w14:textId="2A19F1CE"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1220" type="#_x0000_t75" style="width:93.9pt;height:21.9pt" o:ole="">
                <v:imagedata r:id="rId591" o:title=""/>
              </v:shape>
              <o:OLEObject Type="Embed" ProgID="Equation.DSMT4" ShapeID="_x0000_i1220" DrawAspect="Content" ObjectID="_1777171618" r:id="rId592"/>
            </w:object>
          </mc:Choice>
          <mc:Fallback>
            <w:object>
              <w:drawing>
                <wp:inline distT="0" distB="0" distL="0" distR="0" wp14:anchorId="6B2BF1F3" wp14:editId="5B8A442E">
                  <wp:extent cx="1192530" cy="278130"/>
                  <wp:effectExtent l="0" t="0" r="7620" b="0"/>
                  <wp:docPr id="196" name="对象 1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6"/>
                          <pic:cNvPicPr>
                            <a:picLocks noChangeAspect="1" noChangeArrowheads="1"/>
                            <a:extLst>
                              <a:ext uri="{837473B0-CC2E-450a-ABE3-18F120FF3D37}">
                                <a15:objectPr xmlns:a15="http://schemas.microsoft.com/office/drawing/2012/main" objectId="_1777171618" isActiveX="0" linkType=""/>
                              </a:ext>
                            </a:extLst>
                          </pic:cNvPicPr>
                        </pic:nvPicPr>
                        <pic:blipFill>
                          <a:blip r:embed="rId593">
                            <a:extLst>
                              <a:ext uri="{28A0092B-C50C-407E-A947-70E740481C1C}">
                                <a14:useLocalDpi xmlns:a14="http://schemas.microsoft.com/office/drawing/2010/main" val="0"/>
                              </a:ext>
                            </a:extLst>
                          </a:blip>
                          <a:srcRect/>
                          <a:stretch>
                            <a:fillRect/>
                          </a:stretch>
                        </pic:blipFill>
                        <pic:spPr bwMode="auto">
                          <a:xfrm>
                            <a:off x="0" y="0"/>
                            <a:ext cx="1192530" cy="278130"/>
                          </a:xfrm>
                          <a:prstGeom prst="rect">
                            <a:avLst/>
                          </a:prstGeom>
                          <a:noFill/>
                          <a:ln>
                            <a:noFill/>
                          </a:ln>
                        </pic:spPr>
                      </pic:pic>
                    </a:graphicData>
                  </a:graphic>
                </wp:inline>
              </w:drawing>
              <w:objectEmbed w:drawAspect="content" r:id="rId592" w:progId="Equation.DSMT4" w:shapeId="1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1</w:instrText>
        </w:r>
      </w:fldSimple>
      <w:r w:rsidR="00DC3500">
        <w:instrText>)</w:instrText>
      </w:r>
      <w:r w:rsidR="00DC3500">
        <w:fldChar w:fldCharType="end"/>
      </w:r>
    </w:p>
    <w:p w14:paraId="054B9794" w14:textId="7552F3C0"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sidR="008803A3">
        <w:rPr>
          <w:rFonts w:hint="eastAsia"/>
        </w:rPr>
        <w:t>(</w:t>
      </w:r>
      <w:r>
        <w:rPr>
          <w:rFonts w:hint="eastAsia"/>
        </w:rPr>
        <w:t>4</w:t>
      </w:r>
      <w:r>
        <w:t>-2</w:t>
      </w:r>
      <w:r w:rsidR="008803A3">
        <w:rPr>
          <w:rFonts w:hint="eastAsia"/>
        </w:rPr>
        <w:t>)</w:t>
      </w:r>
      <w:r>
        <w:rPr>
          <w:rFonts w:hint="eastAsia"/>
        </w:rPr>
        <w:t>所示：</w:t>
      </w:r>
    </w:p>
    <w:p w14:paraId="4002B726" w14:textId="3FBDCA13" w:rsidR="005F6C42" w:rsidRDefault="005F6C42" w:rsidP="005F6C42">
      <w:pPr>
        <w:pStyle w:val="MTDisplayEquation"/>
      </w:pPr>
      <w:r>
        <w:tab/>
      </w:r>
      <w:r w:rsidR="00945A3C" w:rsidRPr="00945A3C">
        <w:rPr>
          <w:position w:val="-14"/>
        </w:rPr>
        <mc:AlternateContent>
          <mc:Choice Requires="v">
            <w:object w:dxaOrig="155pt" w:dyaOrig="20pt" w14:anchorId="057D63B9">
              <v:shape id="_x0000_i1221" type="#_x0000_t75" style="width:150.9pt;height:21.9pt" o:ole="">
                <v:imagedata r:id="rId594" o:title=""/>
              </v:shape>
              <o:OLEObject Type="Embed" ProgID="Equation.DSMT4" ShapeID="_x0000_i1221" DrawAspect="Content" ObjectID="_1777171619" r:id="rId595"/>
            </w:object>
          </mc:Choice>
          <mc:Fallback>
            <w:object>
              <w:drawing>
                <wp:inline distT="0" distB="0" distL="0" distR="0" wp14:anchorId="53AD10C3" wp14:editId="2AF94197">
                  <wp:extent cx="1916430" cy="278130"/>
                  <wp:effectExtent l="0" t="0" r="7620" b="0"/>
                  <wp:docPr id="197" name="对象 1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7"/>
                          <pic:cNvPicPr>
                            <a:picLocks noChangeAspect="1" noChangeArrowheads="1"/>
                            <a:extLst>
                              <a:ext uri="{837473B0-CC2E-450a-ABE3-18F120FF3D37}">
                                <a15:objectPr xmlns:a15="http://schemas.microsoft.com/office/drawing/2012/main" objectId="_1777171619" isActiveX="0" linkType=""/>
                              </a:ext>
                            </a:extLst>
                          </pic:cNvPicPr>
                        </pic:nvPicPr>
                        <pic:blipFill>
                          <a:blip r:embed="rId596">
                            <a:extLst>
                              <a:ext uri="{28A0092B-C50C-407E-A947-70E740481C1C}">
                                <a14:useLocalDpi xmlns:a14="http://schemas.microsoft.com/office/drawing/2010/main" val="0"/>
                              </a:ext>
                            </a:extLst>
                          </a:blip>
                          <a:srcRect/>
                          <a:stretch>
                            <a:fillRect/>
                          </a:stretch>
                        </pic:blipFill>
                        <pic:spPr bwMode="auto">
                          <a:xfrm>
                            <a:off x="0" y="0"/>
                            <a:ext cx="1916430" cy="278130"/>
                          </a:xfrm>
                          <a:prstGeom prst="rect">
                            <a:avLst/>
                          </a:prstGeom>
                          <a:noFill/>
                          <a:ln>
                            <a:noFill/>
                          </a:ln>
                        </pic:spPr>
                      </pic:pic>
                    </a:graphicData>
                  </a:graphic>
                </wp:inline>
              </w:drawing>
              <w:objectEmbed w:drawAspect="content" r:id="rId595" w:progId="Equation.DSMT4" w:shapeId="1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2</w:instrText>
        </w:r>
      </w:fldSimple>
      <w:r w:rsidR="00DC3500">
        <w:instrText>)</w:instrText>
      </w:r>
      <w:r w:rsidR="00DC3500">
        <w:fldChar w:fldCharType="end"/>
      </w:r>
    </w:p>
    <w:p w14:paraId="4338F0FD" w14:textId="3A7FEB32" w:rsidR="005F6C42" w:rsidRDefault="005F6C42" w:rsidP="005F6C42">
      <w:pPr>
        <w:tabs>
          <w:tab w:val="start" w:pos="43.30pt"/>
        </w:tabs>
        <w:adjustRightInd w:val="0"/>
      </w:pPr>
      <w:r>
        <w:rPr>
          <w:rFonts w:hint="eastAsia"/>
        </w:rPr>
        <w:t>这里的</w:t>
      </w:r>
      <w:r w:rsidR="00154757" w:rsidRPr="00154757">
        <w:rPr>
          <w:position w:val="-12"/>
        </w:rPr>
        <mc:AlternateContent>
          <mc:Choice Requires="v">
            <w:object w:dxaOrig="51pt" w:dyaOrig="18pt" w14:anchorId="40B948AA">
              <v:shape id="_x0000_i1222" type="#_x0000_t75" style="width:50.1pt;height:14.4pt" o:ole="">
                <v:imagedata r:id="rId597" o:title=""/>
              </v:shape>
              <o:OLEObject Type="Embed" ProgID="Equation.DSMT4" ShapeID="_x0000_i1222" DrawAspect="Content" ObjectID="_1777171620" r:id="rId598"/>
            </w:object>
          </mc:Choice>
          <mc:Fallback>
            <w:object>
              <w:drawing>
                <wp:inline distT="0" distB="0" distL="0" distR="0" wp14:anchorId="12C51138" wp14:editId="30E50A33">
                  <wp:extent cx="636270" cy="182880"/>
                  <wp:effectExtent l="0" t="0" r="0" b="7620"/>
                  <wp:docPr id="198" name="对象 1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8"/>
                          <pic:cNvPicPr>
                            <a:picLocks noChangeAspect="1" noChangeArrowheads="1"/>
                            <a:extLst>
                              <a:ext uri="{837473B0-CC2E-450a-ABE3-18F120FF3D37}">
                                <a15:objectPr xmlns:a15="http://schemas.microsoft.com/office/drawing/2012/main" objectId="_1777171620" isActiveX="0" linkType=""/>
                              </a:ext>
                            </a:extLst>
                          </pic:cNvPicPr>
                        </pic:nvPicPr>
                        <pic:blipFill>
                          <a:blip r:embed="rId599">
                            <a:extLst>
                              <a:ext uri="{28A0092B-C50C-407E-A947-70E740481C1C}">
                                <a14:useLocalDpi xmlns:a14="http://schemas.microsoft.com/office/drawing/2010/main" val="0"/>
                              </a:ext>
                            </a:extLst>
                          </a:blip>
                          <a:srcRect/>
                          <a:stretch>
                            <a:fillRect/>
                          </a:stretch>
                        </pic:blipFill>
                        <pic:spPr bwMode="auto">
                          <a:xfrm>
                            <a:off x="0" y="0"/>
                            <a:ext cx="636270" cy="182880"/>
                          </a:xfrm>
                          <a:prstGeom prst="rect">
                            <a:avLst/>
                          </a:prstGeom>
                          <a:noFill/>
                          <a:ln>
                            <a:noFill/>
                          </a:ln>
                        </pic:spPr>
                      </pic:pic>
                    </a:graphicData>
                  </a:graphic>
                </wp:inline>
              </w:drawing>
              <w:objectEmbed w:drawAspect="content" r:id="rId598" w:progId="Equation.DSMT4" w:shapeId="198" w:fieldCodes=""/>
            </w:object>
          </mc:Fallback>
        </mc:AlternateContent>
      </w:r>
      <w:r>
        <w:rPr>
          <w:rFonts w:hint="eastAsia"/>
        </w:rPr>
        <w:t>表示</w:t>
      </w:r>
      <w:r w:rsidR="00352587">
        <w:rPr>
          <w:rFonts w:hint="eastAsia"/>
        </w:rPr>
        <w:t>第</w:t>
      </w:r>
      <w:r w:rsidR="00154757" w:rsidRPr="00154757">
        <w:rPr>
          <w:position w:val="-6"/>
        </w:rPr>
        <mc:AlternateContent>
          <mc:Choice Requires="v">
            <w:object w:dxaOrig="13pt" w:dyaOrig="11pt" w14:anchorId="196930F8">
              <v:shape id="_x0000_i1223" type="#_x0000_t75" style="width:14.4pt;height:14.4pt" o:ole="">
                <v:imagedata r:id="rId339" o:title=""/>
              </v:shape>
              <o:OLEObject Type="Embed" ProgID="Equation.DSMT4" ShapeID="_x0000_i1223" DrawAspect="Content" ObjectID="_1777171621" r:id="rId600"/>
            </w:object>
          </mc:Choice>
          <mc:Fallback>
            <w:object>
              <w:drawing>
                <wp:inline distT="0" distB="0" distL="0" distR="0" wp14:anchorId="39CD68F8" wp14:editId="214ADBFE">
                  <wp:extent cx="182880" cy="182880"/>
                  <wp:effectExtent l="0" t="0" r="7620" b="0"/>
                  <wp:docPr id="199" name="对象 1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9"/>
                          <pic:cNvPicPr>
                            <a:picLocks noChangeAspect="1" noChangeArrowheads="1"/>
                            <a:extLst>
                              <a:ext uri="{837473B0-CC2E-450a-ABE3-18F120FF3D37}">
                                <a15:objectPr xmlns:a15="http://schemas.microsoft.com/office/drawing/2012/main" objectId="_1777171621" isActiveX="0" linkType=""/>
                              </a:ext>
                            </a:extLst>
                          </pic:cNvPicPr>
                        </pic:nvPicPr>
                        <pic:blipFill>
                          <a:blip r:embed="rId34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00" w:progId="Equation.DSMT4" w:shapeId="199" w:fieldCodes=""/>
            </w:object>
          </mc:Fallback>
        </mc:AlternateContent>
      </w:r>
      <w:proofErr w:type="gramStart"/>
      <w:r w:rsidR="00352587">
        <w:rPr>
          <w:rFonts w:hint="eastAsia"/>
        </w:rPr>
        <w:t>个</w:t>
      </w:r>
      <w:proofErr w:type="gramEnd"/>
      <w:r w:rsidRPr="00BC2005">
        <w:rPr>
          <w:rFonts w:hint="eastAsia"/>
          <w:szCs w:val="20"/>
        </w:rPr>
        <w:t>双路特征</w:t>
      </w:r>
      <w:r w:rsidR="00C840A4">
        <w:rPr>
          <w:rFonts w:hint="eastAsia"/>
          <w:szCs w:val="20"/>
        </w:rPr>
        <w:t>提取</w:t>
      </w:r>
      <w:r w:rsidRPr="00BC2005">
        <w:rPr>
          <w:rFonts w:hint="eastAsia"/>
          <w:szCs w:val="20"/>
        </w:rPr>
        <w:t>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sidR="008803A3">
        <w:rPr>
          <w:rFonts w:hint="eastAsia"/>
        </w:rPr>
        <w:t>(</w:t>
      </w:r>
      <w:r>
        <w:rPr>
          <w:rFonts w:hint="eastAsia"/>
        </w:rPr>
        <w:t>4</w:t>
      </w:r>
      <w:r>
        <w:t>-3</w:t>
      </w:r>
      <w:r w:rsidR="008803A3">
        <w:rPr>
          <w:rFonts w:hint="eastAsia"/>
        </w:rPr>
        <w:t>)</w:t>
      </w:r>
      <w:r>
        <w:rPr>
          <w:rFonts w:hint="eastAsia"/>
        </w:rPr>
        <w:t>所示：</w:t>
      </w:r>
    </w:p>
    <w:p w14:paraId="7A81FEFC" w14:textId="2E31EE86" w:rsidR="005F6C42" w:rsidRDefault="005F6C42" w:rsidP="005F6C42">
      <w:pPr>
        <w:pStyle w:val="MTDisplayEquation"/>
      </w:pPr>
      <w:r>
        <w:tab/>
      </w:r>
      <w:r w:rsidRPr="00215B7B">
        <w:rPr>
          <w:position w:val="-28"/>
        </w:rPr>
        <mc:AlternateContent>
          <mc:Choice Requires="v">
            <w:object w:dxaOrig="129pt" w:dyaOrig="34pt" w14:anchorId="2B8D4BF3">
              <v:shape id="_x0000_i1224" type="#_x0000_t75" style="width:129.6pt;height:36.3pt" o:ole="">
                <v:imagedata r:id="rId601" o:title=""/>
              </v:shape>
              <o:OLEObject Type="Embed" ProgID="Equation.DSMT4" ShapeID="_x0000_i1224" DrawAspect="Content" ObjectID="_1777171622" r:id="rId602"/>
            </w:object>
          </mc:Choice>
          <mc:Fallback>
            <w:object>
              <w:drawing>
                <wp:inline distT="0" distB="0" distL="0" distR="0" wp14:anchorId="5F326E45" wp14:editId="761AB6A7">
                  <wp:extent cx="1645920" cy="461010"/>
                  <wp:effectExtent l="0" t="0" r="0" b="0"/>
                  <wp:docPr id="200" name="对象 2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0"/>
                          <pic:cNvPicPr>
                            <a:picLocks noChangeAspect="1" noChangeArrowheads="1"/>
                            <a:extLst>
                              <a:ext uri="{837473B0-CC2E-450a-ABE3-18F120FF3D37}">
                                <a15:objectPr xmlns:a15="http://schemas.microsoft.com/office/drawing/2012/main" objectId="_1777171622" isActiveX="0" linkType=""/>
                              </a:ext>
                            </a:extLst>
                          </pic:cNvPicPr>
                        </pic:nvPicPr>
                        <pic:blipFill>
                          <a:blip r:embed="rId603">
                            <a:extLst>
                              <a:ext uri="{28A0092B-C50C-407E-A947-70E740481C1C}">
                                <a14:useLocalDpi xmlns:a14="http://schemas.microsoft.com/office/drawing/2010/main" val="0"/>
                              </a:ext>
                            </a:extLst>
                          </a:blip>
                          <a:srcRect/>
                          <a:stretch>
                            <a:fillRect/>
                          </a:stretch>
                        </pic:blipFill>
                        <pic:spPr bwMode="auto">
                          <a:xfrm>
                            <a:off x="0" y="0"/>
                            <a:ext cx="1645920" cy="461010"/>
                          </a:xfrm>
                          <a:prstGeom prst="rect">
                            <a:avLst/>
                          </a:prstGeom>
                          <a:noFill/>
                          <a:ln>
                            <a:noFill/>
                          </a:ln>
                        </pic:spPr>
                      </pic:pic>
                    </a:graphicData>
                  </a:graphic>
                </wp:inline>
              </w:drawing>
              <w:objectEmbed w:drawAspect="content" r:id="rId602" w:progId="Equation.DSMT4" w:shapeId="20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3</w:instrText>
        </w:r>
      </w:fldSimple>
      <w:r w:rsidR="00DC3500">
        <w:instrText>)</w:instrText>
      </w:r>
      <w:r w:rsidR="00DC3500">
        <w:fldChar w:fldCharType="end"/>
      </w:r>
    </w:p>
    <w:p w14:paraId="68200B05" w14:textId="321AF426" w:rsidR="005F6C42" w:rsidRDefault="005F6C42" w:rsidP="005F6C42">
      <w:r>
        <w:rPr>
          <w:rFonts w:hint="eastAsia"/>
        </w:rPr>
        <w:t>之后将提取到的深层特征进行特征后处理，这一步主要是为了进一步提取图像的</w:t>
      </w:r>
      <w:r>
        <w:rPr>
          <w:rFonts w:hint="eastAsia"/>
        </w:rPr>
        <w:lastRenderedPageBreak/>
        <w:t>特征，增加图像的细节，其过程如公式</w:t>
      </w:r>
      <w:r w:rsidR="008803A3">
        <w:rPr>
          <w:rFonts w:hint="eastAsia"/>
        </w:rPr>
        <w:t>(</w:t>
      </w:r>
      <w:r>
        <w:rPr>
          <w:rFonts w:hint="eastAsia"/>
        </w:rPr>
        <w:t>4</w:t>
      </w:r>
      <w:r>
        <w:t>-4</w:t>
      </w:r>
      <w:r w:rsidR="008803A3">
        <w:rPr>
          <w:rFonts w:hint="eastAsia"/>
        </w:rPr>
        <w:t>)</w:t>
      </w:r>
      <w:r>
        <w:rPr>
          <w:rFonts w:hint="eastAsia"/>
        </w:rPr>
        <w:t>所示：</w:t>
      </w:r>
    </w:p>
    <w:p w14:paraId="3053BA39" w14:textId="7BC15433" w:rsidR="005F6C42" w:rsidRDefault="005F6C42" w:rsidP="005F6C42">
      <w:pPr>
        <w:pStyle w:val="MTDisplayEquation"/>
      </w:pPr>
      <w:r>
        <w:tab/>
      </w:r>
      <w:r w:rsidR="00154757" w:rsidRPr="00154757">
        <w:rPr>
          <w:position w:val="-12"/>
        </w:rPr>
        <mc:AlternateContent>
          <mc:Choice Requires="v">
            <w:object w:dxaOrig="88pt" w:dyaOrig="18pt" w14:anchorId="621A5423">
              <v:shape id="_x0000_i1225" type="#_x0000_t75" style="width:86.4pt;height:14.4pt" o:ole="">
                <v:imagedata r:id="rId604" o:title=""/>
              </v:shape>
              <o:OLEObject Type="Embed" ProgID="Equation.DSMT4" ShapeID="_x0000_i1225" DrawAspect="Content" ObjectID="_1777171623" r:id="rId605"/>
            </w:object>
          </mc:Choice>
          <mc:Fallback>
            <w:object>
              <w:drawing>
                <wp:inline distT="0" distB="0" distL="0" distR="0" wp14:anchorId="502B043E" wp14:editId="694E194B">
                  <wp:extent cx="1097280" cy="182880"/>
                  <wp:effectExtent l="0" t="0" r="7620" b="7620"/>
                  <wp:docPr id="201" name="对象 2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1"/>
                          <pic:cNvPicPr>
                            <a:picLocks noChangeAspect="1" noChangeArrowheads="1"/>
                            <a:extLst>
                              <a:ext uri="{837473B0-CC2E-450a-ABE3-18F120FF3D37}">
                                <a15:objectPr xmlns:a15="http://schemas.microsoft.com/office/drawing/2012/main" objectId="_1777171623" isActiveX="0" linkType=""/>
                              </a:ext>
                            </a:extLst>
                          </pic:cNvPicPr>
                        </pic:nvPicPr>
                        <pic:blipFill>
                          <a:blip r:embed="rId606">
                            <a:extLst>
                              <a:ext uri="{28A0092B-C50C-407E-A947-70E740481C1C}">
                                <a14:useLocalDpi xmlns:a14="http://schemas.microsoft.com/office/drawing/2010/main" val="0"/>
                              </a:ext>
                            </a:extLst>
                          </a:blip>
                          <a:srcRect/>
                          <a:stretch>
                            <a:fillRect/>
                          </a:stretch>
                        </pic:blipFill>
                        <pic:spPr bwMode="auto">
                          <a:xfrm>
                            <a:off x="0" y="0"/>
                            <a:ext cx="1097280" cy="182880"/>
                          </a:xfrm>
                          <a:prstGeom prst="rect">
                            <a:avLst/>
                          </a:prstGeom>
                          <a:noFill/>
                          <a:ln>
                            <a:noFill/>
                          </a:ln>
                        </pic:spPr>
                      </pic:pic>
                    </a:graphicData>
                  </a:graphic>
                </wp:inline>
              </w:drawing>
              <w:objectEmbed w:drawAspect="content" r:id="rId605" w:progId="Equation.DSMT4" w:shapeId="2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4</w:instrText>
        </w:r>
      </w:fldSimple>
      <w:r w:rsidR="00DC3500">
        <w:instrText>)</w:instrText>
      </w:r>
      <w:r w:rsidR="00DC3500">
        <w:fldChar w:fldCharType="end"/>
      </w:r>
    </w:p>
    <w:p w14:paraId="171BFCC5" w14:textId="7BF5D54F" w:rsidR="005F6C42" w:rsidRPr="00F649ED" w:rsidRDefault="005F6C42" w:rsidP="00154757">
      <w:pPr>
        <w:adjustRightInd w:val="0"/>
        <w:snapToGrid w:val="0"/>
        <w:spacing w:line="15pt" w:lineRule="auto"/>
        <w:rPr>
          <w:szCs w:val="20"/>
        </w:rPr>
      </w:pPr>
      <w:r>
        <w:rPr>
          <w:rFonts w:hint="eastAsia"/>
        </w:rPr>
        <w:t>这里的</w:t>
      </w:r>
      <w:r w:rsidR="00154757" w:rsidRPr="00154757">
        <w:rPr>
          <w:position w:val="-10"/>
        </w:rPr>
        <mc:AlternateContent>
          <mc:Choice Requires="v">
            <w:object w:dxaOrig="37pt" w:dyaOrig="16pt" w14:anchorId="40EFE2F3">
              <v:shape id="_x0000_i1226" type="#_x0000_t75" style="width:36.3pt;height:14.4pt" o:ole="">
                <v:imagedata r:id="rId607" o:title=""/>
              </v:shape>
              <o:OLEObject Type="Embed" ProgID="Equation.DSMT4" ShapeID="_x0000_i1226" DrawAspect="Content" ObjectID="_1777171624" r:id="rId608"/>
            </w:object>
          </mc:Choice>
          <mc:Fallback>
            <w:object>
              <w:drawing>
                <wp:inline distT="0" distB="0" distL="0" distR="0" wp14:anchorId="7F1E60B9" wp14:editId="6049096F">
                  <wp:extent cx="461010" cy="182880"/>
                  <wp:effectExtent l="0" t="0" r="0" b="7620"/>
                  <wp:docPr id="202" name="对象 2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2"/>
                          <pic:cNvPicPr>
                            <a:picLocks noChangeAspect="1" noChangeArrowheads="1"/>
                            <a:extLst>
                              <a:ext uri="{837473B0-CC2E-450a-ABE3-18F120FF3D37}">
                                <a15:objectPr xmlns:a15="http://schemas.microsoft.com/office/drawing/2012/main" objectId="_1777171624" isActiveX="0" linkType=""/>
                              </a:ext>
                            </a:extLst>
                          </pic:cNvPicPr>
                        </pic:nvPicPr>
                        <pic:blipFill>
                          <a:blip r:embed="rId609">
                            <a:extLst>
                              <a:ext uri="{28A0092B-C50C-407E-A947-70E740481C1C}">
                                <a14:useLocalDpi xmlns:a14="http://schemas.microsoft.com/office/drawing/2010/main" val="0"/>
                              </a:ext>
                            </a:extLst>
                          </a:blip>
                          <a:srcRect/>
                          <a:stretch>
                            <a:fillRect/>
                          </a:stretch>
                        </pic:blipFill>
                        <pic:spPr bwMode="auto">
                          <a:xfrm>
                            <a:off x="0" y="0"/>
                            <a:ext cx="461010" cy="182880"/>
                          </a:xfrm>
                          <a:prstGeom prst="rect">
                            <a:avLst/>
                          </a:prstGeom>
                          <a:noFill/>
                          <a:ln>
                            <a:noFill/>
                          </a:ln>
                        </pic:spPr>
                      </pic:pic>
                    </a:graphicData>
                  </a:graphic>
                </wp:inline>
              </w:drawing>
              <w:objectEmbed w:drawAspect="content" r:id="rId608" w:progId="Equation.DSMT4" w:shapeId="202"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sidR="008803A3">
        <w:rPr>
          <w:rFonts w:hint="eastAsia"/>
        </w:rPr>
        <w:t>(</w:t>
      </w:r>
      <w:r>
        <w:rPr>
          <w:rFonts w:hint="eastAsia"/>
        </w:rPr>
        <w:t>4</w:t>
      </w:r>
      <w:r>
        <w:t>-5</w:t>
      </w:r>
      <w:r w:rsidR="008803A3">
        <w:rPr>
          <w:rFonts w:hint="eastAsia"/>
        </w:rPr>
        <w:t>)</w:t>
      </w:r>
      <w:r>
        <w:rPr>
          <w:rFonts w:hint="eastAsia"/>
        </w:rPr>
        <w:t>所示：</w:t>
      </w:r>
    </w:p>
    <w:p w14:paraId="27BCBFCD" w14:textId="1BA4CB27" w:rsidR="005F6C42" w:rsidRDefault="005F6C42" w:rsidP="005F6C42">
      <w:pPr>
        <w:pStyle w:val="MTDisplayEquation"/>
      </w:pPr>
      <w:r>
        <w:tab/>
      </w:r>
      <w:r w:rsidR="00154757" w:rsidRPr="00154757">
        <w:rPr>
          <w:position w:val="-14"/>
        </w:rPr>
        <mc:AlternateContent>
          <mc:Choice Requires="v">
            <w:object w:dxaOrig="108pt" w:dyaOrig="20pt" w14:anchorId="2A61F52B">
              <v:shape id="_x0000_i1227" type="#_x0000_t75" style="width:108.3pt;height:21.9pt" o:ole="">
                <v:imagedata r:id="rId610" o:title=""/>
              </v:shape>
              <o:OLEObject Type="Embed" ProgID="Equation.DSMT4" ShapeID="_x0000_i1227" DrawAspect="Content" ObjectID="_1777171625" r:id="rId611"/>
            </w:object>
          </mc:Choice>
          <mc:Fallback>
            <w:object>
              <w:drawing>
                <wp:inline distT="0" distB="0" distL="0" distR="0" wp14:anchorId="7D0287B2" wp14:editId="31301C35">
                  <wp:extent cx="1375410" cy="278130"/>
                  <wp:effectExtent l="0" t="0" r="0" b="0"/>
                  <wp:docPr id="203" name="对象 2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3"/>
                          <pic:cNvPicPr>
                            <a:picLocks noChangeAspect="1" noChangeArrowheads="1"/>
                            <a:extLst>
                              <a:ext uri="{837473B0-CC2E-450a-ABE3-18F120FF3D37}">
                                <a15:objectPr xmlns:a15="http://schemas.microsoft.com/office/drawing/2012/main" objectId="_1777171625" isActiveX="0" linkType=""/>
                              </a:ext>
                            </a:extLst>
                          </pic:cNvPicPr>
                        </pic:nvPicPr>
                        <pic:blipFill>
                          <a:blip r:embed="rId612">
                            <a:extLst>
                              <a:ext uri="{28A0092B-C50C-407E-A947-70E740481C1C}">
                                <a14:useLocalDpi xmlns:a14="http://schemas.microsoft.com/office/drawing/2010/main" val="0"/>
                              </a:ext>
                            </a:extLst>
                          </a:blip>
                          <a:srcRect/>
                          <a:stretch>
                            <a:fillRect/>
                          </a:stretch>
                        </pic:blipFill>
                        <pic:spPr bwMode="auto">
                          <a:xfrm>
                            <a:off x="0" y="0"/>
                            <a:ext cx="1375410" cy="278130"/>
                          </a:xfrm>
                          <a:prstGeom prst="rect">
                            <a:avLst/>
                          </a:prstGeom>
                          <a:noFill/>
                          <a:ln>
                            <a:noFill/>
                          </a:ln>
                        </pic:spPr>
                      </pic:pic>
                    </a:graphicData>
                  </a:graphic>
                </wp:inline>
              </w:drawing>
              <w:objectEmbed w:drawAspect="content" r:id="rId611" w:progId="Equation.DSMT4" w:shapeId="20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5</w:instrText>
        </w:r>
      </w:fldSimple>
      <w:r w:rsidR="00DC3500">
        <w:instrText>)</w:instrText>
      </w:r>
      <w:r w:rsidR="00DC3500">
        <w:fldChar w:fldCharType="end"/>
      </w:r>
    </w:p>
    <w:p w14:paraId="0F16D1B9" w14:textId="1E01F0B4" w:rsidR="005F6C42" w:rsidRDefault="005F6C42" w:rsidP="00154757">
      <w:pPr>
        <w:adjustRightInd w:val="0"/>
        <w:snapToGrid w:val="0"/>
        <w:spacing w:line="15pt" w:lineRule="auto"/>
      </w:pPr>
      <w:r>
        <w:rPr>
          <w:rFonts w:hint="eastAsia"/>
        </w:rPr>
        <w:t>这里的</w:t>
      </w:r>
      <w:r w:rsidR="00154757" w:rsidRPr="00154757">
        <w:rPr>
          <w:position w:val="-14"/>
        </w:rPr>
        <mc:AlternateContent>
          <mc:Choice Requires="v">
            <w:object w:dxaOrig="75pt" w:dyaOrig="20pt" w14:anchorId="7FFD0EA4">
              <v:shape id="_x0000_i1228" type="#_x0000_t75" style="width:1in;height:21.9pt" o:ole="">
                <v:imagedata r:id="rId613" o:title=""/>
              </v:shape>
              <o:OLEObject Type="Embed" ProgID="Equation.DSMT4" ShapeID="_x0000_i1228" DrawAspect="Content" ObjectID="_1777171626" r:id="rId614"/>
            </w:object>
          </mc:Choice>
          <mc:Fallback>
            <w:object>
              <w:drawing>
                <wp:inline distT="0" distB="0" distL="0" distR="0" wp14:anchorId="780250C7" wp14:editId="00BBEA9A">
                  <wp:extent cx="914400" cy="278130"/>
                  <wp:effectExtent l="0" t="0" r="0" b="0"/>
                  <wp:docPr id="1" name="对象 2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4"/>
                          <pic:cNvPicPr>
                            <a:picLocks noChangeAspect="1" noChangeArrowheads="1"/>
                            <a:extLst>
                              <a:ext uri="{837473B0-CC2E-450a-ABE3-18F120FF3D37}">
                                <a15:objectPr xmlns:a15="http://schemas.microsoft.com/office/drawing/2012/main" objectId="_1777171626" isActiveX="0" linkType=""/>
                              </a:ext>
                            </a:extLst>
                          </pic:cNvPicPr>
                        </pic:nvPicPr>
                        <pic:blipFill>
                          <a:blip r:embed="rId615">
                            <a:extLst>
                              <a:ext uri="{28A0092B-C50C-407E-A947-70E740481C1C}">
                                <a14:useLocalDpi xmlns:a14="http://schemas.microsoft.com/office/drawing/2010/main" val="0"/>
                              </a:ext>
                            </a:extLst>
                          </a:blip>
                          <a:srcRect/>
                          <a:stretch>
                            <a:fillRect/>
                          </a:stretch>
                        </pic:blipFill>
                        <pic:spPr bwMode="auto">
                          <a:xfrm>
                            <a:off x="0" y="0"/>
                            <a:ext cx="914400" cy="278130"/>
                          </a:xfrm>
                          <a:prstGeom prst="rect">
                            <a:avLst/>
                          </a:prstGeom>
                          <a:noFill/>
                          <a:ln>
                            <a:noFill/>
                          </a:ln>
                        </pic:spPr>
                      </pic:pic>
                    </a:graphicData>
                  </a:graphic>
                </wp:inline>
              </w:drawing>
              <w:objectEmbed w:drawAspect="content" r:id="rId614" w:progId="Equation.DSMT4" w:shapeId="1"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154757">
      <w:pPr>
        <w:adjustRightInd w:val="0"/>
        <w:snapToGrid w:val="0"/>
        <w:spacing w:line="15pt" w:lineRule="auto"/>
        <w:ind w:firstLineChars="196" w:firstLine="24.4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616">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Pr="00C8269D" w:rsidRDefault="006C7926"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846633" w:rsidRPr="00C8269D">
        <w:rPr>
          <w:sz w:val="21"/>
          <w:szCs w:val="21"/>
        </w:rPr>
        <w:t>2</w:t>
      </w:r>
      <w:r w:rsidRPr="00C8269D">
        <w:rPr>
          <w:sz w:val="21"/>
          <w:szCs w:val="21"/>
        </w:rPr>
        <w:t xml:space="preserve"> </w:t>
      </w:r>
      <w:r w:rsidRPr="00C8269D">
        <w:rPr>
          <w:rFonts w:hint="eastAsia"/>
          <w:sz w:val="21"/>
          <w:szCs w:val="21"/>
        </w:rPr>
        <w:t>DFEB</w:t>
      </w:r>
      <w:r w:rsidRPr="00C8269D">
        <w:rPr>
          <w:rFonts w:hint="eastAsia"/>
          <w:sz w:val="21"/>
          <w:szCs w:val="21"/>
        </w:rPr>
        <w:t>模块结构</w:t>
      </w:r>
    </w:p>
    <w:p w14:paraId="3E992449" w14:textId="1D867592" w:rsidR="006C7926" w:rsidRDefault="006C7926" w:rsidP="00154757">
      <w:pPr>
        <w:adjustRightInd w:val="0"/>
        <w:snapToGrid w:val="0"/>
        <w:spacing w:line="15pt" w:lineRule="auto"/>
        <w:ind w:firstLineChars="196" w:firstLine="24.40pt"/>
      </w:pPr>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8803A3">
        <w:rPr>
          <w:rFonts w:hint="eastAsia"/>
        </w:rPr>
        <w:t>(</w:t>
      </w:r>
      <w:r w:rsidR="00DC3500">
        <w:t>4-6</w:t>
      </w:r>
      <w:r w:rsidR="008803A3">
        <w:rPr>
          <w:rFonts w:hint="eastAsia"/>
        </w:rPr>
        <w:t>)</w:t>
      </w:r>
      <w:r w:rsidR="00846633">
        <w:rPr>
          <w:rFonts w:hint="eastAsia"/>
        </w:rPr>
        <w:t>所示：</w:t>
      </w:r>
    </w:p>
    <w:p w14:paraId="583A0B3B" w14:textId="683FB42B" w:rsidR="00846633" w:rsidRDefault="00846633" w:rsidP="00846633">
      <w:pPr>
        <w:pStyle w:val="MTDisplayEquation"/>
      </w:pPr>
      <w:r>
        <w:tab/>
      </w:r>
      <w:r w:rsidR="00154757" w:rsidRPr="00154757">
        <w:rPr>
          <w:position w:val="-12"/>
        </w:rPr>
        <mc:AlternateContent>
          <mc:Choice Requires="v">
            <w:object w:dxaOrig="199pt" w:dyaOrig="18pt" w14:anchorId="582C2F96">
              <v:shape id="_x0000_i1229" type="#_x0000_t75" style="width:201.6pt;height:14.4pt" o:ole="">
                <v:imagedata r:id="rId617" o:title=""/>
              </v:shape>
              <o:OLEObject Type="Embed" ProgID="Equation.DSMT4" ShapeID="_x0000_i1229" DrawAspect="Content" ObjectID="_1777171627" r:id="rId618"/>
            </w:object>
          </mc:Choice>
          <mc:Fallback>
            <w:object>
              <w:drawing>
                <wp:inline distT="0" distB="0" distL="0" distR="0" wp14:anchorId="55B23D20" wp14:editId="769BE7A0">
                  <wp:extent cx="2560320" cy="182880"/>
                  <wp:effectExtent l="0" t="0" r="0" b="7620"/>
                  <wp:docPr id="1" name="对象 2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5"/>
                          <pic:cNvPicPr>
                            <a:picLocks noChangeAspect="1" noChangeArrowheads="1"/>
                            <a:extLst>
                              <a:ext uri="{837473B0-CC2E-450a-ABE3-18F120FF3D37}">
                                <a15:objectPr xmlns:a15="http://schemas.microsoft.com/office/drawing/2012/main" objectId="_1777171627" isActiveX="0" linkType=""/>
                              </a:ext>
                            </a:extLst>
                          </pic:cNvPicPr>
                        </pic:nvPicPr>
                        <pic:blipFill>
                          <a:blip r:embed="rId619">
                            <a:extLst>
                              <a:ext uri="{28A0092B-C50C-407E-A947-70E740481C1C}">
                                <a14:useLocalDpi xmlns:a14="http://schemas.microsoft.com/office/drawing/2010/main" val="0"/>
                              </a:ext>
                            </a:extLst>
                          </a:blip>
                          <a:srcRect/>
                          <a:stretch>
                            <a:fillRect/>
                          </a:stretch>
                        </pic:blipFill>
                        <pic:spPr bwMode="auto">
                          <a:xfrm>
                            <a:off x="0" y="0"/>
                            <a:ext cx="2560320" cy="182880"/>
                          </a:xfrm>
                          <a:prstGeom prst="rect">
                            <a:avLst/>
                          </a:prstGeom>
                          <a:noFill/>
                          <a:ln>
                            <a:noFill/>
                          </a:ln>
                        </pic:spPr>
                      </pic:pic>
                    </a:graphicData>
                  </a:graphic>
                </wp:inline>
              </w:drawing>
              <w:objectEmbed w:drawAspect="content" r:id="rId618"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6</w:instrText>
        </w:r>
      </w:fldSimple>
      <w:r w:rsidR="00DC3500">
        <w:instrText>)</w:instrText>
      </w:r>
      <w:r w:rsidR="00DC3500">
        <w:fldChar w:fldCharType="end"/>
      </w:r>
    </w:p>
    <w:p w14:paraId="6F77DFE2" w14:textId="28A606D5" w:rsidR="00846633" w:rsidRDefault="00846633" w:rsidP="00154757">
      <w:pPr>
        <w:adjustRightInd w:val="0"/>
        <w:snapToGrid w:val="0"/>
        <w:spacing w:line="15pt" w:lineRule="auto"/>
        <w:ind w:firstLineChars="196" w:firstLine="24.40pt"/>
      </w:pPr>
      <w:r>
        <w:rPr>
          <w:rFonts w:hint="eastAsia"/>
        </w:rPr>
        <w:t>其中</w:t>
      </w:r>
      <w:r w:rsidR="00154757" w:rsidRPr="00025957">
        <w:rPr>
          <w:position w:val="-4"/>
        </w:rPr>
        <mc:AlternateContent>
          <mc:Choice Requires="v">
            <w:object w:dxaOrig="13.95pt" w:dyaOrig="13pt" w14:anchorId="7D91FE03">
              <v:shape id="_x0000_i1230" type="#_x0000_t75" style="width:14.4pt;height:14.4pt" o:ole="">
                <v:imagedata r:id="rId381" o:title=""/>
              </v:shape>
              <o:OLEObject Type="Embed" ProgID="Equation.DSMT4" ShapeID="_x0000_i1230" DrawAspect="Content" ObjectID="_1777171628" r:id="rId620"/>
            </w:object>
          </mc:Choice>
          <mc:Fallback>
            <w:object>
              <w:drawing>
                <wp:inline distT="0" distB="0" distL="0" distR="0" wp14:anchorId="5321035F" wp14:editId="4A974B1F">
                  <wp:extent cx="182880" cy="182880"/>
                  <wp:effectExtent l="0" t="0" r="7620" b="7620"/>
                  <wp:docPr id="1" name="对象 2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6"/>
                          <pic:cNvPicPr>
                            <a:picLocks noChangeAspect="1" noChangeArrowheads="1"/>
                            <a:extLst>
                              <a:ext uri="{837473B0-CC2E-450a-ABE3-18F120FF3D37}">
                                <a15:objectPr xmlns:a15="http://schemas.microsoft.com/office/drawing/2012/main" objectId="_1777171628" isActiveX="0" linkType=""/>
                              </a:ext>
                            </a:extLst>
                          </pic:cNvPicPr>
                        </pic:nvPicPr>
                        <pic:blipFill>
                          <a:blip r:embed="rId383">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20" w:progId="Equation.DSMT4" w:shapeId="1" w:fieldCodes=""/>
            </w:object>
          </mc:Fallback>
        </mc:AlternateContent>
      </w:r>
      <w:r>
        <w:rPr>
          <w:rFonts w:hint="eastAsia"/>
        </w:rPr>
        <w:t>表示输入的特征，</w:t>
      </w:r>
      <w:r w:rsidR="00154757" w:rsidRPr="00154757">
        <w:rPr>
          <w:position w:val="-12"/>
        </w:rPr>
        <mc:AlternateContent>
          <mc:Choice Requires="v">
            <w:object w:dxaOrig="40pt" w:dyaOrig="18pt" w14:anchorId="2EB925AF">
              <v:shape id="_x0000_i1231" type="#_x0000_t75" style="width:43.2pt;height:14.4pt" o:ole="">
                <v:imagedata r:id="rId621" o:title=""/>
              </v:shape>
              <o:OLEObject Type="Embed" ProgID="Equation.DSMT4" ShapeID="_x0000_i1231" DrawAspect="Content" ObjectID="_1777171629" r:id="rId622"/>
            </w:object>
          </mc:Choice>
          <mc:Fallback>
            <w:object>
              <w:drawing>
                <wp:inline distT="0" distB="0" distL="0" distR="0" wp14:anchorId="6723F8EA" wp14:editId="29279EA3">
                  <wp:extent cx="548640" cy="182880"/>
                  <wp:effectExtent l="0" t="0" r="3810" b="7620"/>
                  <wp:docPr id="1" name="对象 2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7"/>
                          <pic:cNvPicPr>
                            <a:picLocks noChangeAspect="1" noChangeArrowheads="1"/>
                            <a:extLst>
                              <a:ext uri="{837473B0-CC2E-450a-ABE3-18F120FF3D37}">
                                <a15:objectPr xmlns:a15="http://schemas.microsoft.com/office/drawing/2012/main" objectId="_1777171629" isActiveX="0" linkType=""/>
                              </a:ext>
                            </a:extLst>
                          </pic:cNvPicPr>
                        </pic:nvPicPr>
                        <pic:blipFill>
                          <a:blip r:embed="rId623">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622" w:progId="Equation.DSMT4" w:shapeId="1" w:fieldCodes=""/>
            </w:object>
          </mc:Fallback>
        </mc:AlternateContent>
      </w:r>
      <w:r>
        <w:rPr>
          <w:rFonts w:hint="eastAsia"/>
        </w:rPr>
        <w:t>表示</w:t>
      </w:r>
      <w:r>
        <w:rPr>
          <w:rFonts w:hint="eastAsia"/>
        </w:rPr>
        <w:t>DFEB</w:t>
      </w:r>
      <w:r>
        <w:rPr>
          <w:rFonts w:hint="eastAsia"/>
        </w:rPr>
        <w:t>块提取的特征，</w:t>
      </w:r>
      <w:r w:rsidR="00154757" w:rsidRPr="00154757">
        <w:rPr>
          <w:position w:val="-12"/>
        </w:rPr>
        <mc:AlternateContent>
          <mc:Choice Requires="v">
            <w:object w:dxaOrig="39pt" w:dyaOrig="18pt" w14:anchorId="19646963">
              <v:shape id="_x0000_i1232" type="#_x0000_t75" style="width:43.2pt;height:14.4pt" o:ole="">
                <v:imagedata r:id="rId624" o:title=""/>
              </v:shape>
              <o:OLEObject Type="Embed" ProgID="Equation.DSMT4" ShapeID="_x0000_i1232" DrawAspect="Content" ObjectID="_1777171630" r:id="rId625"/>
            </w:object>
          </mc:Choice>
          <mc:Fallback>
            <w:object>
              <w:drawing>
                <wp:inline distT="0" distB="0" distL="0" distR="0" wp14:anchorId="643FD1FE" wp14:editId="5FF34AF3">
                  <wp:extent cx="548640" cy="182880"/>
                  <wp:effectExtent l="0" t="0" r="0" b="7620"/>
                  <wp:docPr id="208" name="对象 2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8"/>
                          <pic:cNvPicPr>
                            <a:picLocks noChangeAspect="1" noChangeArrowheads="1"/>
                            <a:extLst>
                              <a:ext uri="{837473B0-CC2E-450a-ABE3-18F120FF3D37}">
                                <a15:objectPr xmlns:a15="http://schemas.microsoft.com/office/drawing/2012/main" objectId="_1777171630" isActiveX="0" linkType=""/>
                              </a:ext>
                            </a:extLst>
                          </pic:cNvPicPr>
                        </pic:nvPicPr>
                        <pic:blipFill>
                          <a:blip r:embed="rId626">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625" w:progId="Equation.DSMT4" w:shapeId="208"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154757" w:rsidRPr="00154757">
        <w:rPr>
          <w:position w:val="-12"/>
        </w:rPr>
        <mc:AlternateContent>
          <mc:Choice Requires="v">
            <w:object w:dxaOrig="44pt" w:dyaOrig="18pt" w14:anchorId="757F7330">
              <v:shape id="_x0000_i1233" type="#_x0000_t75" style="width:43.2pt;height:14.4pt" o:ole="">
                <v:imagedata r:id="rId627" o:title=""/>
              </v:shape>
              <o:OLEObject Type="Embed" ProgID="Equation.DSMT4" ShapeID="_x0000_i1233" DrawAspect="Content" ObjectID="_1777171631" r:id="rId628"/>
            </w:object>
          </mc:Choice>
          <mc:Fallback>
            <w:object>
              <w:drawing>
                <wp:inline distT="0" distB="0" distL="0" distR="0" wp14:anchorId="437D6DFB" wp14:editId="02C7C780">
                  <wp:extent cx="548640" cy="182880"/>
                  <wp:effectExtent l="0" t="0" r="3810" b="7620"/>
                  <wp:docPr id="209" name="对象 2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9"/>
                          <pic:cNvPicPr>
                            <a:picLocks noChangeAspect="1" noChangeArrowheads="1"/>
                            <a:extLst>
                              <a:ext uri="{837473B0-CC2E-450a-ABE3-18F120FF3D37}">
                                <a15:objectPr xmlns:a15="http://schemas.microsoft.com/office/drawing/2012/main" objectId="_1777171631" isActiveX="0" linkType=""/>
                              </a:ext>
                            </a:extLst>
                          </pic:cNvPicPr>
                        </pic:nvPicPr>
                        <pic:blipFill>
                          <a:blip r:embed="rId629">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628" w:progId="Equation.DSMT4" w:shapeId="209"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154757" w:rsidRPr="00154757">
        <w:rPr>
          <w:position w:val="-12"/>
        </w:rPr>
        <mc:AlternateContent>
          <mc:Choice Requires="v">
            <w:object w:dxaOrig="40pt" w:dyaOrig="18pt" w14:anchorId="1DAF20BE">
              <v:shape id="_x0000_i1234" type="#_x0000_t75" style="width:43.2pt;height:14.4pt" o:ole="">
                <v:imagedata r:id="rId630" o:title=""/>
              </v:shape>
              <o:OLEObject Type="Embed" ProgID="Equation.DSMT4" ShapeID="_x0000_i1234" DrawAspect="Content" ObjectID="_1777171632" r:id="rId631"/>
            </w:object>
          </mc:Choice>
          <mc:Fallback>
            <w:object>
              <w:drawing>
                <wp:inline distT="0" distB="0" distL="0" distR="0" wp14:anchorId="206F3474" wp14:editId="5C4130F4">
                  <wp:extent cx="548640" cy="182880"/>
                  <wp:effectExtent l="0" t="0" r="3810" b="7620"/>
                  <wp:docPr id="210" name="对象 2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0"/>
                          <pic:cNvPicPr>
                            <a:picLocks noChangeAspect="1" noChangeArrowheads="1"/>
                            <a:extLst>
                              <a:ext uri="{837473B0-CC2E-450a-ABE3-18F120FF3D37}">
                                <a15:objectPr xmlns:a15="http://schemas.microsoft.com/office/drawing/2012/main" objectId="_1777171632" isActiveX="0" linkType=""/>
                              </a:ext>
                            </a:extLst>
                          </pic:cNvPicPr>
                        </pic:nvPicPr>
                        <pic:blipFill>
                          <a:blip r:embed="rId632">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631" w:progId="Equation.DSMT4" w:shapeId="210" w:fieldCodes=""/>
            </w:object>
          </mc:Fallback>
        </mc:AlternateContent>
      </w:r>
      <w:r w:rsidR="00665E97">
        <w:rPr>
          <w:rFonts w:hint="eastAsia"/>
        </w:rPr>
        <w:t>表示双</w:t>
      </w:r>
      <w:proofErr w:type="gramStart"/>
      <w:r w:rsidR="00665E97">
        <w:rPr>
          <w:rFonts w:hint="eastAsia"/>
        </w:rPr>
        <w:t>路特征</w:t>
      </w:r>
      <w:proofErr w:type="gramEnd"/>
      <w:r w:rsidR="00665E97">
        <w:rPr>
          <w:rFonts w:hint="eastAsia"/>
        </w:rPr>
        <w:t>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154757" w:rsidRPr="00154757">
        <w:rPr>
          <w:position w:val="-10"/>
        </w:rPr>
        <mc:AlternateContent>
          <mc:Choice Requires="v">
            <w:object w:dxaOrig="13pt" w:dyaOrig="16pt" w14:anchorId="5E7FF050">
              <v:shape id="_x0000_i1235" type="#_x0000_t75" style="width:14.4pt;height:14.4pt" o:ole="">
                <v:imagedata r:id="rId633" o:title=""/>
              </v:shape>
              <o:OLEObject Type="Embed" ProgID="Equation.DSMT4" ShapeID="_x0000_i1235" DrawAspect="Content" ObjectID="_1777171633" r:id="rId634"/>
            </w:object>
          </mc:Choice>
          <mc:Fallback>
            <w:object>
              <w:drawing>
                <wp:inline distT="0" distB="0" distL="0" distR="0" wp14:anchorId="2EF2A850" wp14:editId="5D9C030D">
                  <wp:extent cx="182880" cy="182880"/>
                  <wp:effectExtent l="0" t="0" r="7620" b="7620"/>
                  <wp:docPr id="211" name="对象 2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1"/>
                          <pic:cNvPicPr>
                            <a:picLocks noChangeAspect="1" noChangeArrowheads="1"/>
                            <a:extLst>
                              <a:ext uri="{837473B0-CC2E-450a-ABE3-18F120FF3D37}">
                                <a15:objectPr xmlns:a15="http://schemas.microsoft.com/office/drawing/2012/main" objectId="_1777171633" isActiveX="0" linkType=""/>
                              </a:ext>
                            </a:extLst>
                          </pic:cNvPicPr>
                        </pic:nvPicPr>
                        <pic:blipFill>
                          <a:blip r:embed="rId63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34" w:progId="Equation.DSMT4" w:shapeId="211"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spacing w:before="9.75pt" w:after="9.75pt"/>
      </w:pPr>
      <w:bookmarkStart w:id="522" w:name="_Toc161457425"/>
      <w:bookmarkStart w:id="523" w:name="_Toc161458028"/>
      <w:bookmarkStart w:id="524" w:name="_Toc161602630"/>
      <w:bookmarkStart w:id="525" w:name="_Toc161792334"/>
      <w:bookmarkStart w:id="526" w:name="_Toc162391776"/>
      <w:bookmarkStart w:id="527" w:name="_Toc162584030"/>
      <w:bookmarkStart w:id="528" w:name="_Toc162875908"/>
      <w:bookmarkStart w:id="529" w:name="_Toc162877319"/>
      <w:bookmarkStart w:id="530" w:name="_Toc162878507"/>
      <w:bookmarkStart w:id="531" w:name="_Toc162948194"/>
      <w:bookmarkStart w:id="532" w:name="_Toc166375137"/>
      <w:bookmarkStart w:id="533" w:name="_Toc166554007"/>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522"/>
      <w:bookmarkEnd w:id="523"/>
      <w:bookmarkEnd w:id="524"/>
      <w:bookmarkEnd w:id="525"/>
      <w:bookmarkEnd w:id="526"/>
      <w:bookmarkEnd w:id="527"/>
      <w:bookmarkEnd w:id="528"/>
      <w:bookmarkEnd w:id="529"/>
      <w:bookmarkEnd w:id="530"/>
      <w:bookmarkEnd w:id="531"/>
      <w:bookmarkEnd w:id="532"/>
      <w:bookmarkEnd w:id="533"/>
    </w:p>
    <w:p w14:paraId="72A5DA82" w14:textId="3A044457" w:rsidR="00665E97" w:rsidRDefault="005F6C42" w:rsidP="00154757">
      <w:pPr>
        <w:adjustRightInd w:val="0"/>
        <w:snapToGrid w:val="0"/>
        <w:spacing w:line="15pt" w:lineRule="auto"/>
        <w:ind w:firstLineChars="196" w:firstLine="24.4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1887CC61" w:rsidR="00942F7C" w:rsidRDefault="00515CD6" w:rsidP="005F6C42">
      <w:pPr>
        <w:adjustRightInd w:val="0"/>
        <w:ind w:firstLineChars="200" w:firstLine="24.90pt"/>
      </w:pPr>
      <w:r>
        <w:rPr>
          <w:noProof/>
        </w:rPr>
        <w:lastRenderedPageBreak/>
        <w:drawing>
          <wp:inline distT="0" distB="0" distL="0" distR="0" wp14:anchorId="2CB8568B" wp14:editId="4BA19DA3">
            <wp:extent cx="4711241" cy="1022400"/>
            <wp:effectExtent l="0" t="0" r="0" b="6350"/>
            <wp:docPr id="24" name="图片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片 24"/>
                    <pic:cNvPicPr/>
                  </pic:nvPicPr>
                  <pic:blipFill>
                    <a:blip r:embed="rId636">
                      <a:extLst>
                        <a:ext uri="{28A0092B-C50C-407E-A947-70E740481C1C}">
                          <a14:useLocalDpi xmlns:a14="http://schemas.microsoft.com/office/drawing/2010/main" val="0"/>
                        </a:ext>
                      </a:extLst>
                    </a:blip>
                    <a:stretch>
                      <a:fillRect/>
                    </a:stretch>
                  </pic:blipFill>
                  <pic:spPr>
                    <a:xfrm>
                      <a:off x="0" y="0"/>
                      <a:ext cx="4711241" cy="1022400"/>
                    </a:xfrm>
                    <a:prstGeom prst="rect">
                      <a:avLst/>
                    </a:prstGeom>
                  </pic:spPr>
                </pic:pic>
              </a:graphicData>
            </a:graphic>
          </wp:inline>
        </w:drawing>
      </w:r>
    </w:p>
    <w:p w14:paraId="1FA3923B" w14:textId="190E01E5" w:rsidR="00942F7C" w:rsidRPr="00C8269D" w:rsidRDefault="00942F7C" w:rsidP="00C8269D">
      <w:pPr>
        <w:adjustRightInd w:val="0"/>
        <w:snapToGrid w:val="0"/>
        <w:spacing w:line="15pt" w:lineRule="auto"/>
        <w:jc w:val="center"/>
        <w:rPr>
          <w:sz w:val="21"/>
          <w:szCs w:val="21"/>
        </w:rPr>
      </w:pPr>
      <w:r w:rsidRPr="00C8269D">
        <w:rPr>
          <w:rFonts w:hint="eastAsia"/>
          <w:sz w:val="21"/>
          <w:szCs w:val="21"/>
        </w:rPr>
        <w:t xml:space="preserve">a) </w:t>
      </w:r>
      <w:r w:rsidRPr="00C8269D">
        <w:rPr>
          <w:sz w:val="21"/>
          <w:szCs w:val="21"/>
        </w:rPr>
        <w:t xml:space="preserve">ECFEB </w:t>
      </w:r>
      <w:r w:rsidRPr="00C8269D">
        <w:rPr>
          <w:rFonts w:hint="eastAsia"/>
          <w:sz w:val="21"/>
          <w:szCs w:val="21"/>
        </w:rPr>
        <w:t>总体结构图</w:t>
      </w:r>
    </w:p>
    <w:p w14:paraId="6DD6F6C7" w14:textId="01052440" w:rsidR="00665E97" w:rsidRDefault="00515CD6" w:rsidP="00665E97">
      <w:pPr>
        <w:adjustRightInd w:val="0"/>
        <w:jc w:val="center"/>
      </w:pPr>
      <w:r>
        <w:rPr>
          <w:noProof/>
        </w:rPr>
        <w:drawing>
          <wp:inline distT="0" distB="0" distL="0" distR="0" wp14:anchorId="3D4C4DB8" wp14:editId="1307136C">
            <wp:extent cx="5471795" cy="1090295"/>
            <wp:effectExtent l="0" t="0" r="0" b="0"/>
            <wp:docPr id="25" name="图片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片 25"/>
                    <pic:cNvPicPr/>
                  </pic:nvPicPr>
                  <pic:blipFill>
                    <a:blip r:embed="rId637">
                      <a:extLst>
                        <a:ext uri="{28A0092B-C50C-407E-A947-70E740481C1C}">
                          <a14:useLocalDpi xmlns:a14="http://schemas.microsoft.com/office/drawing/2010/main" val="0"/>
                        </a:ext>
                      </a:extLst>
                    </a:blip>
                    <a:stretch>
                      <a:fillRect/>
                    </a:stretch>
                  </pic:blipFill>
                  <pic:spPr>
                    <a:xfrm>
                      <a:off x="0" y="0"/>
                      <a:ext cx="5471795" cy="1090295"/>
                    </a:xfrm>
                    <a:prstGeom prst="rect">
                      <a:avLst/>
                    </a:prstGeom>
                  </pic:spPr>
                </pic:pic>
              </a:graphicData>
            </a:graphic>
          </wp:inline>
        </w:drawing>
      </w:r>
    </w:p>
    <w:p w14:paraId="50E8E254" w14:textId="6A8B1E1B" w:rsidR="00665E97" w:rsidRPr="00444E3F" w:rsidRDefault="00942F7C" w:rsidP="00444E3F">
      <w:pPr>
        <w:adjustRightInd w:val="0"/>
        <w:snapToGrid w:val="0"/>
        <w:spacing w:line="15pt" w:lineRule="auto"/>
        <w:jc w:val="center"/>
        <w:rPr>
          <w:sz w:val="21"/>
          <w:szCs w:val="21"/>
        </w:rPr>
      </w:pPr>
      <w:r w:rsidRPr="00C8269D">
        <w:rPr>
          <w:sz w:val="21"/>
          <w:szCs w:val="21"/>
        </w:rPr>
        <w:t>b</w:t>
      </w:r>
      <w:r w:rsidR="00665E97" w:rsidRPr="00C8269D">
        <w:rPr>
          <w:rFonts w:hint="eastAsia"/>
          <w:sz w:val="21"/>
          <w:szCs w:val="21"/>
        </w:rPr>
        <w:t xml:space="preserve">) </w:t>
      </w:r>
      <w:r w:rsidR="00665E97" w:rsidRPr="00C8269D">
        <w:rPr>
          <w:rFonts w:hint="eastAsia"/>
          <w:sz w:val="21"/>
          <w:szCs w:val="21"/>
        </w:rPr>
        <w:t>训练时的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113F8AF5" w14:textId="1D25A9EF" w:rsidR="00665E97" w:rsidRDefault="00515CD6" w:rsidP="00665E97">
      <w:pPr>
        <w:adjustRightInd w:val="0"/>
      </w:pPr>
      <w:r>
        <w:rPr>
          <w:noProof/>
        </w:rPr>
        <w:drawing>
          <wp:inline distT="0" distB="0" distL="0" distR="0" wp14:anchorId="48F4F66A" wp14:editId="4A37FB23">
            <wp:extent cx="5471795" cy="492760"/>
            <wp:effectExtent l="0" t="0" r="0" b="2540"/>
            <wp:docPr id="27"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7" name="图片 27"/>
                    <pic:cNvPicPr/>
                  </pic:nvPicPr>
                  <pic:blipFill>
                    <a:blip r:embed="rId638">
                      <a:extLst>
                        <a:ext uri="{28A0092B-C50C-407E-A947-70E740481C1C}">
                          <a14:useLocalDpi xmlns:a14="http://schemas.microsoft.com/office/drawing/2010/main" val="0"/>
                        </a:ext>
                      </a:extLst>
                    </a:blip>
                    <a:stretch>
                      <a:fillRect/>
                    </a:stretch>
                  </pic:blipFill>
                  <pic:spPr>
                    <a:xfrm>
                      <a:off x="0" y="0"/>
                      <a:ext cx="5471795" cy="492760"/>
                    </a:xfrm>
                    <a:prstGeom prst="rect">
                      <a:avLst/>
                    </a:prstGeom>
                  </pic:spPr>
                </pic:pic>
              </a:graphicData>
            </a:graphic>
          </wp:inline>
        </w:drawing>
      </w:r>
    </w:p>
    <w:p w14:paraId="4DC295B2" w14:textId="40832C96" w:rsidR="00665E97" w:rsidRPr="00C8269D" w:rsidRDefault="00942F7C" w:rsidP="00C8269D">
      <w:pPr>
        <w:adjustRightInd w:val="0"/>
        <w:snapToGrid w:val="0"/>
        <w:spacing w:line="15pt" w:lineRule="auto"/>
        <w:jc w:val="center"/>
        <w:rPr>
          <w:sz w:val="21"/>
          <w:szCs w:val="21"/>
        </w:rPr>
      </w:pPr>
      <w:r w:rsidRPr="00C8269D">
        <w:rPr>
          <w:sz w:val="21"/>
          <w:szCs w:val="21"/>
        </w:rPr>
        <w:t>c</w:t>
      </w:r>
      <w:r w:rsidR="00665E97" w:rsidRPr="00C8269D">
        <w:rPr>
          <w:rFonts w:hint="eastAsia"/>
          <w:sz w:val="21"/>
          <w:szCs w:val="21"/>
        </w:rPr>
        <w:t>)</w:t>
      </w:r>
      <w:r w:rsidR="00665E97" w:rsidRPr="00C8269D">
        <w:rPr>
          <w:rFonts w:hint="eastAsia"/>
          <w:sz w:val="21"/>
          <w:szCs w:val="21"/>
        </w:rPr>
        <w:tab/>
      </w:r>
      <w:r w:rsidR="00665E97" w:rsidRPr="00C8269D">
        <w:rPr>
          <w:rFonts w:hint="eastAsia"/>
          <w:sz w:val="21"/>
          <w:szCs w:val="21"/>
        </w:rPr>
        <w:t>推理时的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3CF5AC73" w14:textId="439BFCCF" w:rsidR="00665E97" w:rsidRPr="00C8269D" w:rsidRDefault="00665E9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-3</w:t>
      </w:r>
      <w:r w:rsidRPr="00C8269D">
        <w:rPr>
          <w:rFonts w:hint="eastAsia"/>
          <w:sz w:val="21"/>
          <w:szCs w:val="21"/>
        </w:rPr>
        <w:t xml:space="preserve"> </w:t>
      </w:r>
      <w:r w:rsidR="00942F7C" w:rsidRPr="00C8269D">
        <w:rPr>
          <w:sz w:val="21"/>
          <w:szCs w:val="21"/>
        </w:rPr>
        <w:t>ECFEB</w:t>
      </w:r>
      <w:r w:rsidR="00942F7C" w:rsidRPr="00C8269D">
        <w:rPr>
          <w:rFonts w:hint="eastAsia"/>
          <w:sz w:val="21"/>
          <w:szCs w:val="21"/>
        </w:rPr>
        <w:t>模块及其子模块的结构图</w:t>
      </w:r>
    </w:p>
    <w:p w14:paraId="48FE8015" w14:textId="3387C9C2" w:rsidR="00F32DBE" w:rsidRDefault="004818FA" w:rsidP="00192A87">
      <w:pPr>
        <w:ind w:firstLineChars="196" w:firstLine="24.40pt"/>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sidR="003C0B30" w:rsidRPr="00A46F34">
        <w:rPr>
          <w:color w:val="000000"/>
        </w:rPr>
        <w:fldChar w:fldCharType="begin"/>
      </w:r>
      <w:r w:rsidR="00B50B2A">
        <w:rPr>
          <w:color w:val="000000"/>
        </w:rPr>
        <w:instrText xml:space="preserve"> ADDIN ZOTERO_ITEM CSL_CITATION {"citationID":"zqULndaV","properties":{"formattedCitation":"\\super [37]\\nosupersub{}","plainCitation":"[37]","noteIndex":0},"citationItems":[{"id":"7RamUPfo/pVYzsX0H","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3C0B30" w:rsidRPr="00A46F34">
        <w:rPr>
          <w:color w:val="000000"/>
        </w:rPr>
        <w:fldChar w:fldCharType="separate"/>
      </w:r>
      <w:r w:rsidR="003C0B30" w:rsidRPr="00A46F34">
        <w:rPr>
          <w:color w:val="000000"/>
          <w:kern w:val="0"/>
          <w:vertAlign w:val="superscript"/>
        </w:rPr>
        <w:t>[</w:t>
      </w:r>
      <w:hyperlink w:anchor="Fast_and_memory_efficient_network_toward" w:tooltip="[37] Du Z, Liu D, Liu J, et al. Fast and memory-efficient network towa" w:history="1">
        <w:r w:rsidR="00A46F34" w:rsidRPr="00A46F34">
          <w:rPr>
            <w:rStyle w:val="a7"/>
            <w:color w:val="000000"/>
            <w:kern w:val="0"/>
            <w:u w:val="none"/>
            <w:vertAlign w:val="superscript"/>
          </w:rPr>
          <w:t>37</w:t>
        </w:r>
      </w:hyperlink>
      <w:r w:rsidR="003C0B30" w:rsidRPr="00A46F34">
        <w:rPr>
          <w:color w:val="000000"/>
          <w:kern w:val="0"/>
          <w:vertAlign w:val="superscript"/>
        </w:rPr>
        <w:t>]</w:t>
      </w:r>
      <w:r w:rsidR="003C0B30" w:rsidRPr="00A46F34">
        <w:rPr>
          <w:color w:val="000000"/>
        </w:rPr>
        <w:fldChar w:fldCharType="end"/>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7D6CAA68" w:rsidR="00F32DBE" w:rsidRDefault="00F32DBE" w:rsidP="00665E97">
      <w:pPr>
        <w:adjustRightInd w:val="0"/>
      </w:pPr>
      <w:r>
        <w:rPr>
          <w:rFonts w:hint="eastAsia"/>
        </w:rPr>
        <w:t>首先经过一个</w:t>
      </w:r>
      <w:r w:rsidR="00154757" w:rsidRPr="00025957">
        <w:rPr>
          <w:position w:val="-4"/>
        </w:rPr>
        <mc:AlternateContent>
          <mc:Choice Requires="v">
            <w:object w:dxaOrig="21pt" w:dyaOrig="13pt" w14:anchorId="54ED90FD">
              <v:shape id="_x0000_i1236" type="#_x0000_t75" style="width:21.9pt;height:14.4pt" o:ole="">
                <v:imagedata r:id="rId639" o:title=""/>
              </v:shape>
              <o:OLEObject Type="Embed" ProgID="Equation.DSMT4" ShapeID="_x0000_i1236" DrawAspect="Content" ObjectID="_1777171634" r:id="rId640"/>
            </w:object>
          </mc:Choice>
          <mc:Fallback>
            <w:object>
              <w:drawing>
                <wp:inline distT="0" distB="0" distL="0" distR="0" wp14:anchorId="0C3F5D99" wp14:editId="5F612462">
                  <wp:extent cx="278130" cy="182880"/>
                  <wp:effectExtent l="0" t="0" r="7620" b="7620"/>
                  <wp:docPr id="212" name="对象 2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2"/>
                          <pic:cNvPicPr>
                            <a:picLocks noChangeAspect="1" noChangeArrowheads="1"/>
                            <a:extLst>
                              <a:ext uri="{837473B0-CC2E-450a-ABE3-18F120FF3D37}">
                                <a15:objectPr xmlns:a15="http://schemas.microsoft.com/office/drawing/2012/main" objectId="_1777171634" isActiveX="0" linkType=""/>
                              </a:ext>
                            </a:extLst>
                          </pic:cNvPicPr>
                        </pic:nvPicPr>
                        <pic:blipFill>
                          <a:blip r:embed="rId641">
                            <a:extLst>
                              <a:ext uri="{28A0092B-C50C-407E-A947-70E740481C1C}">
                                <a14:useLocalDpi xmlns:a14="http://schemas.microsoft.com/office/drawing/2010/main" val="0"/>
                              </a:ext>
                            </a:extLst>
                          </a:blip>
                          <a:srcRect/>
                          <a:stretch>
                            <a:fillRect/>
                          </a:stretch>
                        </pic:blipFill>
                        <pic:spPr bwMode="auto">
                          <a:xfrm>
                            <a:off x="0" y="0"/>
                            <a:ext cx="278130" cy="182880"/>
                          </a:xfrm>
                          <a:prstGeom prst="rect">
                            <a:avLst/>
                          </a:prstGeom>
                          <a:noFill/>
                          <a:ln>
                            <a:noFill/>
                          </a:ln>
                        </pic:spPr>
                      </pic:pic>
                    </a:graphicData>
                  </a:graphic>
                </wp:inline>
              </w:drawing>
              <w:objectEmbed w:drawAspect="content" r:id="rId640" w:progId="Equation.DSMT4" w:shapeId="212" w:fieldCodes=""/>
            </w:object>
          </mc:Fallback>
        </mc:AlternateContent>
      </w:r>
      <w:r>
        <w:rPr>
          <w:rFonts w:hint="eastAsia"/>
        </w:rPr>
        <w:t>的卷积和</w:t>
      </w:r>
      <w:r>
        <w:rPr>
          <w:rFonts w:hint="eastAsia"/>
        </w:rPr>
        <w:t>ELU</w:t>
      </w:r>
      <w:r>
        <w:rPr>
          <w:rFonts w:hint="eastAsia"/>
        </w:rPr>
        <w:t>激活函数进行特征提取，其过程如公式</w:t>
      </w:r>
      <w:r w:rsidR="008803A3">
        <w:rPr>
          <w:rFonts w:hint="eastAsia"/>
        </w:rPr>
        <w:t>(</w:t>
      </w:r>
      <w:r>
        <w:rPr>
          <w:rFonts w:hint="eastAsia"/>
        </w:rPr>
        <w:t>4</w:t>
      </w:r>
      <w:r>
        <w:t>-7</w:t>
      </w:r>
      <w:r w:rsidR="008803A3">
        <w:rPr>
          <w:rFonts w:hint="eastAsia"/>
        </w:rPr>
        <w:t>)</w:t>
      </w:r>
      <w:r>
        <w:rPr>
          <w:rFonts w:hint="eastAsia"/>
        </w:rPr>
        <w:t>所示：</w:t>
      </w:r>
    </w:p>
    <w:p w14:paraId="1E268A1C" w14:textId="337B1B62" w:rsidR="00F32DBE" w:rsidRPr="00F32DBE" w:rsidRDefault="00F32DBE" w:rsidP="00F32DBE">
      <w:pPr>
        <w:pStyle w:val="MTDisplayEquation"/>
      </w:pPr>
      <w:r>
        <w:tab/>
      </w:r>
      <w:r w:rsidRPr="00F32DBE">
        <w:rPr>
          <w:position w:val="-12"/>
        </w:rPr>
        <mc:AlternateContent>
          <mc:Choice Requires="v">
            <w:object w:dxaOrig="113pt" w:dyaOrig="18pt" w14:anchorId="15FDE86B">
              <v:shape id="_x0000_i1237" type="#_x0000_t75" style="width:115.2pt;height:21.9pt" o:ole="">
                <v:imagedata r:id="rId642" o:title=""/>
              </v:shape>
              <o:OLEObject Type="Embed" ProgID="Equation.DSMT4" ShapeID="_x0000_i1237" DrawAspect="Content" ObjectID="_1777171635" r:id="rId643"/>
            </w:object>
          </mc:Choice>
          <mc:Fallback>
            <w:object>
              <w:drawing>
                <wp:inline distT="0" distB="0" distL="0" distR="0" wp14:anchorId="604008F1" wp14:editId="76DFC39D">
                  <wp:extent cx="1463040" cy="278130"/>
                  <wp:effectExtent l="0" t="0" r="3810" b="7620"/>
                  <wp:docPr id="213" name="对象 2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3"/>
                          <pic:cNvPicPr>
                            <a:picLocks noChangeAspect="1" noChangeArrowheads="1"/>
                            <a:extLst>
                              <a:ext uri="{837473B0-CC2E-450a-ABE3-18F120FF3D37}">
                                <a15:objectPr xmlns:a15="http://schemas.microsoft.com/office/drawing/2012/main" objectId="_1777171635" isActiveX="0" linkType=""/>
                              </a:ext>
                            </a:extLst>
                          </pic:cNvPicPr>
                        </pic:nvPicPr>
                        <pic:blipFill>
                          <a:blip r:embed="rId644">
                            <a:extLst>
                              <a:ext uri="{28A0092B-C50C-407E-A947-70E740481C1C}">
                                <a14:useLocalDpi xmlns:a14="http://schemas.microsoft.com/office/drawing/2010/main" val="0"/>
                              </a:ext>
                            </a:extLst>
                          </a:blip>
                          <a:srcRect/>
                          <a:stretch>
                            <a:fillRect/>
                          </a:stretch>
                        </pic:blipFill>
                        <pic:spPr bwMode="auto">
                          <a:xfrm>
                            <a:off x="0" y="0"/>
                            <a:ext cx="1463040" cy="278130"/>
                          </a:xfrm>
                          <a:prstGeom prst="rect">
                            <a:avLst/>
                          </a:prstGeom>
                          <a:noFill/>
                          <a:ln>
                            <a:noFill/>
                          </a:ln>
                        </pic:spPr>
                      </pic:pic>
                    </a:graphicData>
                  </a:graphic>
                </wp:inline>
              </w:drawing>
              <w:objectEmbed w:drawAspect="content" r:id="rId643" w:progId="Equation.DSMT4" w:shapeId="21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51B6D">
          <w:rPr>
            <w:noProof/>
          </w:rPr>
          <w:instrText>4</w:instrText>
        </w:r>
      </w:fldSimple>
      <w:r>
        <w:instrText>-</w:instrText>
      </w:r>
      <w:fldSimple w:instr=" SEQ MTEqn \c \* Arabic \* MERGEFORMAT ">
        <w:r w:rsidR="00A51B6D">
          <w:rPr>
            <w:noProof/>
          </w:rPr>
          <w:instrText>7</w:instrText>
        </w:r>
      </w:fldSimple>
      <w:r>
        <w:instrText>)</w:instrText>
      </w:r>
      <w:r>
        <w:fldChar w:fldCharType="end"/>
      </w:r>
    </w:p>
    <w:p w14:paraId="0B8BE049" w14:textId="0E6D2A07" w:rsidR="00A04F3D" w:rsidRDefault="00A04F3D" w:rsidP="00154757">
      <w:pPr>
        <w:adjustRightInd w:val="0"/>
        <w:snapToGrid w:val="0"/>
        <w:spacing w:line="15pt" w:lineRule="auto"/>
      </w:pPr>
      <w:r>
        <w:rPr>
          <w:rFonts w:hint="eastAsia"/>
        </w:rPr>
        <w:t>其中</w:t>
      </w:r>
      <w:r w:rsidR="00154757" w:rsidRPr="00154757">
        <w:rPr>
          <w:position w:val="-12"/>
        </w:rPr>
        <mc:AlternateContent>
          <mc:Choice Requires="v">
            <w:object w:dxaOrig="49pt" w:dyaOrig="18pt" w14:anchorId="10429B16">
              <v:shape id="_x0000_i1238" type="#_x0000_t75" style="width:50.1pt;height:14.4pt" o:ole="">
                <v:imagedata r:id="rId645" o:title=""/>
              </v:shape>
              <o:OLEObject Type="Embed" ProgID="Equation.DSMT4" ShapeID="_x0000_i1238" DrawAspect="Content" ObjectID="_1777171636" r:id="rId646"/>
            </w:object>
          </mc:Choice>
          <mc:Fallback>
            <w:object>
              <w:drawing>
                <wp:inline distT="0" distB="0" distL="0" distR="0" wp14:anchorId="39A36489" wp14:editId="23CA48F8">
                  <wp:extent cx="636270" cy="182880"/>
                  <wp:effectExtent l="0" t="0" r="0" b="7620"/>
                  <wp:docPr id="214" name="对象 2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4"/>
                          <pic:cNvPicPr>
                            <a:picLocks noChangeAspect="1" noChangeArrowheads="1"/>
                            <a:extLst>
                              <a:ext uri="{837473B0-CC2E-450a-ABE3-18F120FF3D37}">
                                <a15:objectPr xmlns:a15="http://schemas.microsoft.com/office/drawing/2012/main" objectId="_1777171636" isActiveX="0" linkType=""/>
                              </a:ext>
                            </a:extLst>
                          </pic:cNvPicPr>
                        </pic:nvPicPr>
                        <pic:blipFill>
                          <a:blip r:embed="rId647">
                            <a:extLst>
                              <a:ext uri="{28A0092B-C50C-407E-A947-70E740481C1C}">
                                <a14:useLocalDpi xmlns:a14="http://schemas.microsoft.com/office/drawing/2010/main" val="0"/>
                              </a:ext>
                            </a:extLst>
                          </a:blip>
                          <a:srcRect/>
                          <a:stretch>
                            <a:fillRect/>
                          </a:stretch>
                        </pic:blipFill>
                        <pic:spPr bwMode="auto">
                          <a:xfrm>
                            <a:off x="0" y="0"/>
                            <a:ext cx="636270" cy="182880"/>
                          </a:xfrm>
                          <a:prstGeom prst="rect">
                            <a:avLst/>
                          </a:prstGeom>
                          <a:noFill/>
                          <a:ln>
                            <a:noFill/>
                          </a:ln>
                        </pic:spPr>
                      </pic:pic>
                    </a:graphicData>
                  </a:graphic>
                </wp:inline>
              </w:drawing>
              <w:objectEmbed w:drawAspect="content" r:id="rId646" w:progId="Equation.DSMT4" w:shapeId="214" w:fieldCodes=""/>
            </w:object>
          </mc:Fallback>
        </mc:AlternateContent>
      </w:r>
      <w:r>
        <w:rPr>
          <w:rFonts w:hint="eastAsia"/>
        </w:rPr>
        <w:t>表示卷积核大小为</w:t>
      </w:r>
      <w:r w:rsidR="00154757" w:rsidRPr="00025957">
        <w:rPr>
          <w:position w:val="-4"/>
        </w:rPr>
        <mc:AlternateContent>
          <mc:Choice Requires="v">
            <w:object w:dxaOrig="21pt" w:dyaOrig="13pt" w14:anchorId="210274D3">
              <v:shape id="_x0000_i1239" type="#_x0000_t75" style="width:21.9pt;height:14.4pt" o:ole="">
                <v:imagedata r:id="rId648" o:title=""/>
              </v:shape>
              <o:OLEObject Type="Embed" ProgID="Equation.DSMT4" ShapeID="_x0000_i1239" DrawAspect="Content" ObjectID="_1777171637" r:id="rId649"/>
            </w:object>
          </mc:Choice>
          <mc:Fallback>
            <w:object>
              <w:drawing>
                <wp:inline distT="0" distB="0" distL="0" distR="0" wp14:anchorId="3FF2C55B" wp14:editId="5EF84DC9">
                  <wp:extent cx="278130" cy="182880"/>
                  <wp:effectExtent l="0" t="0" r="7620" b="7620"/>
                  <wp:docPr id="215" name="对象 2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5"/>
                          <pic:cNvPicPr>
                            <a:picLocks noChangeAspect="1" noChangeArrowheads="1"/>
                            <a:extLst>
                              <a:ext uri="{837473B0-CC2E-450a-ABE3-18F120FF3D37}">
                                <a15:objectPr xmlns:a15="http://schemas.microsoft.com/office/drawing/2012/main" objectId="_1777171637" isActiveX="0" linkType=""/>
                              </a:ext>
                            </a:extLst>
                          </pic:cNvPicPr>
                        </pic:nvPicPr>
                        <pic:blipFill>
                          <a:blip r:embed="rId650">
                            <a:extLst>
                              <a:ext uri="{28A0092B-C50C-407E-A947-70E740481C1C}">
                                <a14:useLocalDpi xmlns:a14="http://schemas.microsoft.com/office/drawing/2010/main" val="0"/>
                              </a:ext>
                            </a:extLst>
                          </a:blip>
                          <a:srcRect/>
                          <a:stretch>
                            <a:fillRect/>
                          </a:stretch>
                        </pic:blipFill>
                        <pic:spPr bwMode="auto">
                          <a:xfrm>
                            <a:off x="0" y="0"/>
                            <a:ext cx="278130" cy="182880"/>
                          </a:xfrm>
                          <a:prstGeom prst="rect">
                            <a:avLst/>
                          </a:prstGeom>
                          <a:noFill/>
                          <a:ln>
                            <a:noFill/>
                          </a:ln>
                        </pic:spPr>
                      </pic:pic>
                    </a:graphicData>
                  </a:graphic>
                </wp:inline>
              </w:drawing>
              <w:objectEmbed w:drawAspect="content" r:id="rId649" w:progId="Equation.DSMT4" w:shapeId="215" w:fieldCodes=""/>
            </w:object>
          </mc:Fallback>
        </mc:AlternateContent>
      </w:r>
      <w:r>
        <w:rPr>
          <w:rFonts w:hint="eastAsia"/>
        </w:rPr>
        <w:t>的卷积层，</w:t>
      </w:r>
      <w:r w:rsidR="00154757" w:rsidRPr="00154757">
        <w:rPr>
          <w:position w:val="-10"/>
        </w:rPr>
        <mc:AlternateContent>
          <mc:Choice Requires="v">
            <w:object w:dxaOrig="39pt" w:dyaOrig="16pt" w14:anchorId="668C67C1">
              <v:shape id="_x0000_i1240" type="#_x0000_t75" style="width:43.2pt;height:14.4pt" o:ole="">
                <v:imagedata r:id="rId651" o:title=""/>
              </v:shape>
              <o:OLEObject Type="Embed" ProgID="Equation.DSMT4" ShapeID="_x0000_i1240" DrawAspect="Content" ObjectID="_1777171638" r:id="rId652"/>
            </w:object>
          </mc:Choice>
          <mc:Fallback>
            <w:object>
              <w:drawing>
                <wp:inline distT="0" distB="0" distL="0" distR="0" wp14:anchorId="79DD9864" wp14:editId="4710B35B">
                  <wp:extent cx="548640" cy="182880"/>
                  <wp:effectExtent l="0" t="0" r="3810" b="7620"/>
                  <wp:docPr id="216" name="对象 2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6"/>
                          <pic:cNvPicPr>
                            <a:picLocks noChangeAspect="1" noChangeArrowheads="1"/>
                            <a:extLst>
                              <a:ext uri="{837473B0-CC2E-450a-ABE3-18F120FF3D37}">
                                <a15:objectPr xmlns:a15="http://schemas.microsoft.com/office/drawing/2012/main" objectId="_1777171638" isActiveX="0" linkType=""/>
                              </a:ext>
                            </a:extLst>
                          </pic:cNvPicPr>
                        </pic:nvPicPr>
                        <pic:blipFill>
                          <a:blip r:embed="rId653">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652" w:progId="Equation.DSMT4" w:shapeId="216" w:fieldCodes=""/>
            </w:object>
          </mc:Fallback>
        </mc:AlternateContent>
      </w:r>
      <w:r>
        <w:rPr>
          <w:rFonts w:hint="eastAsia"/>
        </w:rPr>
        <w:t>表示</w:t>
      </w:r>
      <w:r>
        <w:rPr>
          <w:rFonts w:hint="eastAsia"/>
        </w:rPr>
        <w:t>ELU</w:t>
      </w:r>
      <w:r>
        <w:rPr>
          <w:rFonts w:hint="eastAsia"/>
        </w:rPr>
        <w:t>激活函数。</w:t>
      </w:r>
    </w:p>
    <w:p w14:paraId="518BBCFA" w14:textId="15F3AFAD" w:rsidR="00F32DBE" w:rsidRDefault="00F32DBE" w:rsidP="00154757">
      <w:pPr>
        <w:adjustRightInd w:val="0"/>
        <w:snapToGrid w:val="0"/>
        <w:spacing w:line="15pt" w:lineRule="auto"/>
      </w:pPr>
      <w:r>
        <w:rPr>
          <w:rFonts w:hint="eastAsia"/>
        </w:rPr>
        <w:t>接下来经过多个</w:t>
      </w:r>
      <w:r>
        <w:rPr>
          <w:rFonts w:hint="eastAsia"/>
        </w:rPr>
        <w:t>ECNB</w:t>
      </w:r>
      <w:r>
        <w:rPr>
          <w:rFonts w:hint="eastAsia"/>
        </w:rPr>
        <w:t>块进行特征提取，如公式</w:t>
      </w:r>
      <w:r w:rsidR="008803A3">
        <w:rPr>
          <w:rFonts w:hint="eastAsia"/>
        </w:rPr>
        <w:t>(</w:t>
      </w:r>
      <w:r>
        <w:rPr>
          <w:rFonts w:hint="eastAsia"/>
        </w:rPr>
        <w:t>4</w:t>
      </w:r>
      <w:r>
        <w:t>-8</w:t>
      </w:r>
      <w:r w:rsidR="008803A3">
        <w:rPr>
          <w:rFonts w:hint="eastAsia"/>
        </w:rPr>
        <w:t>)</w:t>
      </w:r>
      <w:r>
        <w:rPr>
          <w:rFonts w:hint="eastAsia"/>
        </w:rPr>
        <w:t>所示：</w:t>
      </w:r>
    </w:p>
    <w:p w14:paraId="1A876FE2" w14:textId="6D474A45" w:rsidR="00F32DBE" w:rsidRDefault="00F32DBE" w:rsidP="00F32DBE">
      <w:pPr>
        <w:pStyle w:val="MTDisplayEquation"/>
      </w:pPr>
      <w:r>
        <w:tab/>
      </w:r>
      <w:r w:rsidRPr="00F32DBE">
        <w:rPr>
          <w:position w:val="-12"/>
        </w:rPr>
        <mc:AlternateContent>
          <mc:Choice Requires="v">
            <w:object w:dxaOrig="96pt" w:dyaOrig="18pt" w14:anchorId="6C751520">
              <v:shape id="_x0000_i1241" type="#_x0000_t75" style="width:93.9pt;height:21.9pt" o:ole="">
                <v:imagedata r:id="rId654" o:title=""/>
              </v:shape>
              <o:OLEObject Type="Embed" ProgID="Equation.DSMT4" ShapeID="_x0000_i1241" DrawAspect="Content" ObjectID="_1777171639" r:id="rId655"/>
            </w:object>
          </mc:Choice>
          <mc:Fallback>
            <w:object>
              <w:drawing>
                <wp:inline distT="0" distB="0" distL="0" distR="0" wp14:anchorId="40E420AE" wp14:editId="56B4BCAF">
                  <wp:extent cx="1192530" cy="278130"/>
                  <wp:effectExtent l="0" t="0" r="7620" b="7620"/>
                  <wp:docPr id="217" name="对象 2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7"/>
                          <pic:cNvPicPr>
                            <a:picLocks noChangeAspect="1" noChangeArrowheads="1"/>
                            <a:extLst>
                              <a:ext uri="{837473B0-CC2E-450a-ABE3-18F120FF3D37}">
                                <a15:objectPr xmlns:a15="http://schemas.microsoft.com/office/drawing/2012/main" objectId="_1777171639" isActiveX="0" linkType=""/>
                              </a:ext>
                            </a:extLst>
                          </pic:cNvPicPr>
                        </pic:nvPicPr>
                        <pic:blipFill>
                          <a:blip r:embed="rId656">
                            <a:extLst>
                              <a:ext uri="{28A0092B-C50C-407E-A947-70E740481C1C}">
                                <a14:useLocalDpi xmlns:a14="http://schemas.microsoft.com/office/drawing/2010/main" val="0"/>
                              </a:ext>
                            </a:extLst>
                          </a:blip>
                          <a:srcRect/>
                          <a:stretch>
                            <a:fillRect/>
                          </a:stretch>
                        </pic:blipFill>
                        <pic:spPr bwMode="auto">
                          <a:xfrm>
                            <a:off x="0" y="0"/>
                            <a:ext cx="1192530" cy="278130"/>
                          </a:xfrm>
                          <a:prstGeom prst="rect">
                            <a:avLst/>
                          </a:prstGeom>
                          <a:noFill/>
                          <a:ln>
                            <a:noFill/>
                          </a:ln>
                        </pic:spPr>
                      </pic:pic>
                    </a:graphicData>
                  </a:graphic>
                </wp:inline>
              </w:drawing>
              <w:objectEmbed w:drawAspect="content" r:id="rId655" w:progId="Equation.DSMT4" w:shapeId="21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51B6D">
          <w:rPr>
            <w:noProof/>
          </w:rPr>
          <w:instrText>4</w:instrText>
        </w:r>
      </w:fldSimple>
      <w:r>
        <w:instrText>-</w:instrText>
      </w:r>
      <w:fldSimple w:instr=" SEQ MTEqn \c \* Arabic \* MERGEFORMAT ">
        <w:r w:rsidR="00A51B6D">
          <w:rPr>
            <w:noProof/>
          </w:rPr>
          <w:instrText>8</w:instrText>
        </w:r>
      </w:fldSimple>
      <w:r>
        <w:instrText>)</w:instrText>
      </w:r>
      <w:r>
        <w:fldChar w:fldCharType="end"/>
      </w:r>
    </w:p>
    <w:p w14:paraId="62453E80" w14:textId="08DCBB9E" w:rsidR="00665E97" w:rsidRDefault="00F32DBE" w:rsidP="00154757">
      <w:pPr>
        <w:adjustRightInd w:val="0"/>
        <w:snapToGrid w:val="0"/>
        <w:spacing w:line="15pt" w:lineRule="auto"/>
      </w:pPr>
      <w:r>
        <w:rPr>
          <w:rFonts w:hint="eastAsia"/>
        </w:rPr>
        <w:lastRenderedPageBreak/>
        <w:t>其中</w:t>
      </w:r>
      <w:r w:rsidR="00A04F3D">
        <w:rPr>
          <w:rFonts w:hint="eastAsia"/>
        </w:rPr>
        <w:t>上述公式中</w:t>
      </w:r>
      <w:r w:rsidR="00154757" w:rsidRPr="00154757">
        <w:rPr>
          <w:position w:val="-12"/>
        </w:rPr>
        <mc:AlternateContent>
          <mc:Choice Requires="v">
            <w:object w:dxaOrig="49.95pt" w:dyaOrig="18pt" w14:anchorId="6E812996">
              <v:shape id="_x0000_i1242" type="#_x0000_t75" style="width:50.1pt;height:14.4pt" o:ole="">
                <v:imagedata r:id="rId657" o:title=""/>
              </v:shape>
              <o:OLEObject Type="Embed" ProgID="Equation.DSMT4" ShapeID="_x0000_i1242" DrawAspect="Content" ObjectID="_1777171640" r:id="rId658"/>
            </w:object>
          </mc:Choice>
          <mc:Fallback>
            <w:object>
              <w:drawing>
                <wp:inline distT="0" distB="0" distL="0" distR="0" wp14:anchorId="0CECEA22" wp14:editId="2F8558BF">
                  <wp:extent cx="636270" cy="182880"/>
                  <wp:effectExtent l="0" t="0" r="0" b="7620"/>
                  <wp:docPr id="218" name="对象 2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8"/>
                          <pic:cNvPicPr>
                            <a:picLocks noChangeAspect="1" noChangeArrowheads="1"/>
                            <a:extLst>
                              <a:ext uri="{837473B0-CC2E-450a-ABE3-18F120FF3D37}">
                                <a15:objectPr xmlns:a15="http://schemas.microsoft.com/office/drawing/2012/main" objectId="_1777171640" isActiveX="0" linkType=""/>
                              </a:ext>
                            </a:extLst>
                          </pic:cNvPicPr>
                        </pic:nvPicPr>
                        <pic:blipFill>
                          <a:blip r:embed="rId659">
                            <a:extLst>
                              <a:ext uri="{28A0092B-C50C-407E-A947-70E740481C1C}">
                                <a14:useLocalDpi xmlns:a14="http://schemas.microsoft.com/office/drawing/2010/main" val="0"/>
                              </a:ext>
                            </a:extLst>
                          </a:blip>
                          <a:srcRect/>
                          <a:stretch>
                            <a:fillRect/>
                          </a:stretch>
                        </pic:blipFill>
                        <pic:spPr bwMode="auto">
                          <a:xfrm>
                            <a:off x="0" y="0"/>
                            <a:ext cx="636270" cy="182880"/>
                          </a:xfrm>
                          <a:prstGeom prst="rect">
                            <a:avLst/>
                          </a:prstGeom>
                          <a:noFill/>
                          <a:ln>
                            <a:noFill/>
                          </a:ln>
                        </pic:spPr>
                      </pic:pic>
                    </a:graphicData>
                  </a:graphic>
                </wp:inline>
              </w:drawing>
              <w:objectEmbed w:drawAspect="content" r:id="rId658" w:progId="Equation.DSMT4" w:shapeId="218" w:fieldCodes=""/>
            </w:object>
          </mc:Fallback>
        </mc:AlternateContent>
      </w:r>
      <w:r w:rsidR="00A04F3D">
        <w:rPr>
          <w:rFonts w:hint="eastAsia"/>
        </w:rPr>
        <w:t>表示第</w:t>
      </w:r>
      <w:r w:rsidR="00154757" w:rsidRPr="00154757">
        <w:rPr>
          <w:position w:val="-6"/>
        </w:rPr>
        <mc:AlternateContent>
          <mc:Choice Requires="v">
            <w:object w:dxaOrig="10pt" w:dyaOrig="11pt" w14:anchorId="2AC09A9C">
              <v:shape id="_x0000_i1243" type="#_x0000_t75" style="width:6.9pt;height:14.4pt" o:ole="">
                <v:imagedata r:id="rId660" o:title=""/>
              </v:shape>
              <o:OLEObject Type="Embed" ProgID="Equation.DSMT4" ShapeID="_x0000_i1243" DrawAspect="Content" ObjectID="_1777171641" r:id="rId661"/>
            </w:object>
          </mc:Choice>
          <mc:Fallback>
            <w:object>
              <w:drawing>
                <wp:inline distT="0" distB="0" distL="0" distR="0" wp14:anchorId="4E004219" wp14:editId="3F25708B">
                  <wp:extent cx="87630" cy="182880"/>
                  <wp:effectExtent l="0" t="0" r="7620" b="0"/>
                  <wp:docPr id="219" name="对象 2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9"/>
                          <pic:cNvPicPr>
                            <a:picLocks noChangeAspect="1" noChangeArrowheads="1"/>
                            <a:extLst>
                              <a:ext uri="{837473B0-CC2E-450a-ABE3-18F120FF3D37}">
                                <a15:objectPr xmlns:a15="http://schemas.microsoft.com/office/drawing/2012/main" objectId="_1777171641" isActiveX="0" linkType=""/>
                              </a:ext>
                            </a:extLst>
                          </pic:cNvPicPr>
                        </pic:nvPicPr>
                        <pic:blipFill>
                          <a:blip r:embed="rId662">
                            <a:extLst>
                              <a:ext uri="{28A0092B-C50C-407E-A947-70E740481C1C}">
                                <a14:useLocalDpi xmlns:a14="http://schemas.microsoft.com/office/drawing/2010/main" val="0"/>
                              </a:ext>
                            </a:extLst>
                          </a:blip>
                          <a:srcRect/>
                          <a:stretch>
                            <a:fillRect/>
                          </a:stretch>
                        </pic:blipFill>
                        <pic:spPr bwMode="auto">
                          <a:xfrm>
                            <a:off x="0" y="0"/>
                            <a:ext cx="87630" cy="182880"/>
                          </a:xfrm>
                          <a:prstGeom prst="rect">
                            <a:avLst/>
                          </a:prstGeom>
                          <a:noFill/>
                          <a:ln>
                            <a:noFill/>
                          </a:ln>
                        </pic:spPr>
                      </pic:pic>
                    </a:graphicData>
                  </a:graphic>
                </wp:inline>
              </w:drawing>
              <w:objectEmbed w:drawAspect="content" r:id="rId661" w:progId="Equation.DSMT4" w:shapeId="219" w:fieldCodes=""/>
            </w:object>
          </mc:Fallback>
        </mc:AlternateContent>
      </w:r>
      <w:proofErr w:type="gramStart"/>
      <w:r w:rsidR="00A04F3D">
        <w:rPr>
          <w:rFonts w:hint="eastAsia"/>
        </w:rPr>
        <w:t>个</w:t>
      </w:r>
      <w:proofErr w:type="gramEnd"/>
      <w:r w:rsidR="00A04F3D">
        <w:rPr>
          <w:rFonts w:hint="eastAsia"/>
        </w:rPr>
        <w:t>ECNB</w:t>
      </w:r>
      <w:r w:rsidR="00A04F3D">
        <w:rPr>
          <w:rFonts w:hint="eastAsia"/>
        </w:rPr>
        <w:t>块，</w:t>
      </w:r>
      <w:r w:rsidR="00154757" w:rsidRPr="00154757">
        <w:rPr>
          <w:position w:val="-12"/>
        </w:rPr>
        <mc:AlternateContent>
          <mc:Choice Requires="v">
            <w:object w:dxaOrig="17pt" w:dyaOrig="18pt" w14:anchorId="085DEC95">
              <v:shape id="_x0000_i1244" type="#_x0000_t75" style="width:14.4pt;height:14.4pt" o:ole="">
                <v:imagedata r:id="rId663" o:title=""/>
              </v:shape>
              <o:OLEObject Type="Embed" ProgID="Equation.DSMT4" ShapeID="_x0000_i1244" DrawAspect="Content" ObjectID="_1777171642" r:id="rId664"/>
            </w:object>
          </mc:Choice>
          <mc:Fallback>
            <w:object>
              <w:drawing>
                <wp:inline distT="0" distB="0" distL="0" distR="0" wp14:anchorId="6BB971A1" wp14:editId="6E50CA37">
                  <wp:extent cx="182880" cy="182880"/>
                  <wp:effectExtent l="0" t="0" r="7620" b="7620"/>
                  <wp:docPr id="220" name="对象 2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0"/>
                          <pic:cNvPicPr>
                            <a:picLocks noChangeAspect="1" noChangeArrowheads="1"/>
                            <a:extLst>
                              <a:ext uri="{837473B0-CC2E-450a-ABE3-18F120FF3D37}">
                                <a15:objectPr xmlns:a15="http://schemas.microsoft.com/office/drawing/2012/main" objectId="_1777171642" isActiveX="0" linkType=""/>
                              </a:ext>
                            </a:extLst>
                          </pic:cNvPicPr>
                        </pic:nvPicPr>
                        <pic:blipFill>
                          <a:blip r:embed="rId66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64" w:progId="Equation.DSMT4" w:shapeId="220" w:fieldCodes=""/>
            </w:object>
          </mc:Fallback>
        </mc:AlternateContent>
      </w:r>
      <w:r w:rsidR="00A04F3D">
        <w:rPr>
          <w:rFonts w:hint="eastAsia"/>
        </w:rPr>
        <w:t>等于</w:t>
      </w:r>
      <w:r w:rsidR="00154757" w:rsidRPr="00154757">
        <w:rPr>
          <w:position w:val="-12"/>
        </w:rPr>
        <mc:AlternateContent>
          <mc:Choice Requires="v">
            <w:object w:dxaOrig="13.95pt" w:dyaOrig="18pt" w14:anchorId="70E08B8A">
              <v:shape id="_x0000_i1245" type="#_x0000_t75" style="width:14.4pt;height:14.4pt" o:ole="">
                <v:imagedata r:id="rId666" o:title=""/>
              </v:shape>
              <o:OLEObject Type="Embed" ProgID="Equation.DSMT4" ShapeID="_x0000_i1245" DrawAspect="Content" ObjectID="_1777171643" r:id="rId667"/>
            </w:object>
          </mc:Choice>
          <mc:Fallback>
            <w:object>
              <w:drawing>
                <wp:inline distT="0" distB="0" distL="0" distR="0" wp14:anchorId="0FA0E953" wp14:editId="028AC252">
                  <wp:extent cx="182880" cy="182880"/>
                  <wp:effectExtent l="0" t="0" r="7620" b="7620"/>
                  <wp:docPr id="221" name="对象 2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1"/>
                          <pic:cNvPicPr>
                            <a:picLocks noChangeAspect="1" noChangeArrowheads="1"/>
                            <a:extLst>
                              <a:ext uri="{837473B0-CC2E-450a-ABE3-18F120FF3D37}">
                                <a15:objectPr xmlns:a15="http://schemas.microsoft.com/office/drawing/2012/main" objectId="_1777171643" isActiveX="0" linkType=""/>
                              </a:ext>
                            </a:extLst>
                          </pic:cNvPicPr>
                        </pic:nvPicPr>
                        <pic:blipFill>
                          <a:blip r:embed="rId668">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67" w:progId="Equation.DSMT4" w:shapeId="221" w:fieldCodes=""/>
            </w:object>
          </mc:Fallback>
        </mc:AlternateContent>
      </w:r>
      <w:r w:rsidR="00444E3F">
        <w:rPr>
          <w:rFonts w:hint="eastAsia"/>
        </w:rPr>
        <w:t>。</w:t>
      </w:r>
      <w:r w:rsidR="00A04F3D">
        <w:rPr>
          <w:rFonts w:hint="eastAsia"/>
        </w:rPr>
        <w:t>最后将提取得到的深层特征与使用卷积得到的特征进行求和，如</w:t>
      </w:r>
      <w:r w:rsidR="00277FD9">
        <w:rPr>
          <w:rFonts w:hint="eastAsia"/>
        </w:rPr>
        <w:t>公式</w:t>
      </w:r>
      <w:r w:rsidR="008803A3">
        <w:rPr>
          <w:rFonts w:hint="eastAsia"/>
        </w:rPr>
        <w:t>(</w:t>
      </w:r>
      <w:r w:rsidR="00277FD9">
        <w:rPr>
          <w:rFonts w:hint="eastAsia"/>
        </w:rPr>
        <w:t>4</w:t>
      </w:r>
      <w:r w:rsidR="00277FD9">
        <w:t>-</w:t>
      </w:r>
      <w:r w:rsidR="00A04F3D">
        <w:t>9</w:t>
      </w:r>
      <w:r w:rsidR="008803A3">
        <w:rPr>
          <w:rFonts w:hint="eastAsia"/>
        </w:rPr>
        <w:t>)</w:t>
      </w:r>
      <w:r w:rsidR="00277FD9">
        <w:rPr>
          <w:rFonts w:hint="eastAsia"/>
        </w:rPr>
        <w:t>所示：</w:t>
      </w:r>
    </w:p>
    <w:p w14:paraId="4BDC8D9A" w14:textId="1D519613" w:rsidR="00277FD9" w:rsidRPr="00665E97" w:rsidRDefault="00277FD9" w:rsidP="00277FD9">
      <w:pPr>
        <w:pStyle w:val="MTDisplayEquation"/>
      </w:pPr>
      <w:r>
        <w:tab/>
      </w:r>
      <w:r w:rsidR="00F32DBE" w:rsidRPr="00F32DBE">
        <w:rPr>
          <w:position w:val="-12"/>
        </w:rPr>
        <mc:AlternateContent>
          <mc:Choice Requires="v">
            <w:object w:dxaOrig="100pt" w:dyaOrig="18pt" w14:anchorId="60215708">
              <v:shape id="_x0000_i1246" type="#_x0000_t75" style="width:100.8pt;height:21.9pt" o:ole="">
                <v:imagedata r:id="rId669" o:title=""/>
              </v:shape>
              <o:OLEObject Type="Embed" ProgID="Equation.DSMT4" ShapeID="_x0000_i1246" DrawAspect="Content" ObjectID="_1777171644" r:id="rId670"/>
            </w:object>
          </mc:Choice>
          <mc:Fallback>
            <w:object>
              <w:drawing>
                <wp:inline distT="0" distB="0" distL="0" distR="0" wp14:anchorId="1D8A86A1" wp14:editId="69B7E269">
                  <wp:extent cx="1280160" cy="278130"/>
                  <wp:effectExtent l="0" t="0" r="0" b="7620"/>
                  <wp:docPr id="222" name="对象 2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2"/>
                          <pic:cNvPicPr>
                            <a:picLocks noChangeAspect="1" noChangeArrowheads="1"/>
                            <a:extLst>
                              <a:ext uri="{837473B0-CC2E-450a-ABE3-18F120FF3D37}">
                                <a15:objectPr xmlns:a15="http://schemas.microsoft.com/office/drawing/2012/main" objectId="_1777171644" isActiveX="0" linkType=""/>
                              </a:ext>
                            </a:extLst>
                          </pic:cNvPicPr>
                        </pic:nvPicPr>
                        <pic:blipFill>
                          <a:blip r:embed="rId671">
                            <a:extLst>
                              <a:ext uri="{28A0092B-C50C-407E-A947-70E740481C1C}">
                                <a14:useLocalDpi xmlns:a14="http://schemas.microsoft.com/office/drawing/2010/main" val="0"/>
                              </a:ext>
                            </a:extLst>
                          </a:blip>
                          <a:srcRect/>
                          <a:stretch>
                            <a:fillRect/>
                          </a:stretch>
                        </pic:blipFill>
                        <pic:spPr bwMode="auto">
                          <a:xfrm>
                            <a:off x="0" y="0"/>
                            <a:ext cx="1280160" cy="278130"/>
                          </a:xfrm>
                          <a:prstGeom prst="rect">
                            <a:avLst/>
                          </a:prstGeom>
                          <a:noFill/>
                          <a:ln>
                            <a:noFill/>
                          </a:ln>
                        </pic:spPr>
                      </pic:pic>
                    </a:graphicData>
                  </a:graphic>
                </wp:inline>
              </w:drawing>
              <w:objectEmbed w:drawAspect="content" r:id="rId670" w:progId="Equation.DSMT4" w:shapeId="22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51B6D">
          <w:rPr>
            <w:noProof/>
          </w:rPr>
          <w:instrText>4</w:instrText>
        </w:r>
      </w:fldSimple>
      <w:r>
        <w:instrText>-</w:instrText>
      </w:r>
      <w:fldSimple w:instr=" SEQ MTEqn \c \* Arabic \* MERGEFORMAT ">
        <w:r w:rsidR="00A51B6D">
          <w:rPr>
            <w:noProof/>
          </w:rPr>
          <w:instrText>9</w:instrText>
        </w:r>
      </w:fldSimple>
      <w:r>
        <w:instrText>)</w:instrText>
      </w:r>
      <w:r>
        <w:fldChar w:fldCharType="end"/>
      </w:r>
    </w:p>
    <w:p w14:paraId="1FB4AF95" w14:textId="103DD714" w:rsidR="005F6C42" w:rsidRDefault="00277FD9" w:rsidP="00A46F34">
      <w:r w:rsidRPr="00E55EE6">
        <w:rPr>
          <w:rFonts w:hint="eastAsia"/>
        </w:rPr>
        <w:t>在设计</w:t>
      </w:r>
      <w:r w:rsidRPr="00277FD9">
        <w:t>ECNB</w:t>
      </w:r>
      <w:r w:rsidRPr="00E55EE6">
        <w:rPr>
          <w:rFonts w:hint="eastAsia"/>
        </w:rPr>
        <w:t>模块时我们参考了</w:t>
      </w:r>
      <w:r w:rsidRPr="00E55EE6">
        <w:rPr>
          <w:rFonts w:hint="eastAsia"/>
        </w:rPr>
        <w:t>EISR</w:t>
      </w:r>
      <w:r w:rsidRPr="00A46F34">
        <w:rPr>
          <w:color w:val="000000"/>
        </w:rPr>
        <w:fldChar w:fldCharType="begin"/>
      </w:r>
      <w:r w:rsidR="00B50B2A">
        <w:rPr>
          <w:color w:val="000000"/>
        </w:rPr>
        <w:instrText xml:space="preserve"> ADDIN ZOTERO_ITEM CSL_CITATION {"citationID":"Db0tyiih","properties":{"formattedCitation":"\\super [37]\\nosupersub{}","plainCitation":"[37]","noteIndex":0},"citationItems":[{"id":"7RamUPfo/pVYzsX0H","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Pr="00A46F34">
        <w:rPr>
          <w:color w:val="000000"/>
        </w:rPr>
        <w:fldChar w:fldCharType="separate"/>
      </w:r>
      <w:r w:rsidR="000F6A9A" w:rsidRPr="00A46F34">
        <w:rPr>
          <w:color w:val="000000"/>
          <w:kern w:val="0"/>
          <w:vertAlign w:val="superscript"/>
        </w:rPr>
        <w:t>[</w:t>
      </w:r>
      <w:hyperlink w:anchor="Fast_and_memory_efficient_network_toward" w:tooltip="[37] Du Z, Liu D, Liu J, et al. Fast and memory-efficient network towa" w:history="1">
        <w:r w:rsidR="00A46F34" w:rsidRPr="00A46F34">
          <w:rPr>
            <w:rStyle w:val="a7"/>
            <w:color w:val="000000"/>
            <w:kern w:val="0"/>
            <w:u w:val="none"/>
            <w:vertAlign w:val="superscript"/>
          </w:rPr>
          <w:t>37</w:t>
        </w:r>
      </w:hyperlink>
      <w:r w:rsidR="000F6A9A" w:rsidRPr="00A46F34">
        <w:rPr>
          <w:color w:val="000000"/>
          <w:kern w:val="0"/>
          <w:vertAlign w:val="superscript"/>
        </w:rPr>
        <w:t>]</w:t>
      </w:r>
      <w:r w:rsidRPr="00A46F34">
        <w:rPr>
          <w:color w:val="000000"/>
        </w:rP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008803A3">
        <w:rPr>
          <w:rFonts w:hint="eastAsia"/>
        </w:rPr>
        <w:t>)</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8803A3">
        <w:rPr>
          <w:rFonts w:hint="eastAsia"/>
        </w:rPr>
        <w:t>)</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8803A3">
        <w:rPr>
          <w:rFonts w:hint="eastAsia"/>
        </w:rPr>
        <w:t>)</w:t>
      </w:r>
      <w:r w:rsidR="005F6C42" w:rsidRPr="00E55EE6">
        <w:rPr>
          <w:rFonts w:hint="eastAsia"/>
        </w:rPr>
        <w:t>所示，</w:t>
      </w:r>
      <w:r w:rsidRPr="00277FD9">
        <w:t>ECNB</w:t>
      </w:r>
      <w:r w:rsidR="005F6C42" w:rsidRPr="00E55EE6">
        <w:rPr>
          <w:rFonts w:hint="eastAsia"/>
        </w:rPr>
        <w:t>模块在训练时的主要计算过程如下：</w:t>
      </w:r>
    </w:p>
    <w:p w14:paraId="71C0B760" w14:textId="478B5702" w:rsidR="005F6C42" w:rsidRDefault="005F6C42" w:rsidP="00154757">
      <w:pPr>
        <w:adjustRightInd w:val="0"/>
        <w:snapToGrid w:val="0"/>
        <w:spacing w:line="15pt" w:lineRule="auto"/>
      </w:pPr>
      <w:r>
        <w:rPr>
          <w:rFonts w:hint="eastAsia"/>
        </w:rPr>
        <w:t>首先将输入特征</w:t>
      </w:r>
      <w:r w:rsidRPr="007A5155">
        <w:rPr>
          <w:position w:val="-4"/>
        </w:rPr>
        <mc:AlternateContent>
          <mc:Choice Requires="v">
            <w:object w:dxaOrig="13.95pt" w:dyaOrig="13pt" w14:anchorId="2707F791">
              <v:shape id="_x0000_i1247" type="#_x0000_t75" style="width:14.4pt;height:14.4pt" o:ole="">
                <v:imagedata r:id="rId672" o:title=""/>
              </v:shape>
              <o:OLEObject Type="Embed" ProgID="Equation.DSMT4" ShapeID="_x0000_i1247" DrawAspect="Content" ObjectID="_1777171645" r:id="rId673"/>
            </w:object>
          </mc:Choice>
          <mc:Fallback>
            <w:object>
              <w:drawing>
                <wp:inline distT="0" distB="0" distL="0" distR="0" wp14:anchorId="59F98CF8" wp14:editId="0E48A768">
                  <wp:extent cx="182880" cy="182880"/>
                  <wp:effectExtent l="0" t="0" r="7620" b="7620"/>
                  <wp:docPr id="223" name="对象 2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3"/>
                          <pic:cNvPicPr>
                            <a:picLocks noChangeAspect="1" noChangeArrowheads="1"/>
                            <a:extLst>
                              <a:ext uri="{837473B0-CC2E-450a-ABE3-18F120FF3D37}">
                                <a15:objectPr xmlns:a15="http://schemas.microsoft.com/office/drawing/2012/main" objectId="_1777171645" isActiveX="0" linkType=""/>
                              </a:ext>
                            </a:extLst>
                          </pic:cNvPicPr>
                        </pic:nvPicPr>
                        <pic:blipFill>
                          <a:blip r:embed="rId674">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73" w:progId="Equation.DSMT4" w:shapeId="223" w:fieldCodes=""/>
            </w:object>
          </mc:Fallback>
        </mc:AlternateContent>
      </w:r>
      <w:r>
        <w:rPr>
          <w:rFonts w:hint="eastAsia"/>
        </w:rPr>
        <w:t>，经过一个三分支的多路卷积网络结构，如公式</w:t>
      </w:r>
      <w:r w:rsidR="008803A3">
        <w:rPr>
          <w:rFonts w:hint="eastAsia"/>
        </w:rPr>
        <w:t>(</w:t>
      </w:r>
      <w:r>
        <w:rPr>
          <w:rFonts w:hint="eastAsia"/>
        </w:rPr>
        <w:t>4</w:t>
      </w:r>
      <w:r>
        <w:t>-</w:t>
      </w:r>
      <w:r w:rsidR="00EE3289">
        <w:t>10</w:t>
      </w:r>
      <w:r w:rsidR="008803A3">
        <w:rPr>
          <w:rFonts w:hint="eastAsia"/>
        </w:rPr>
        <w:t>)</w:t>
      </w:r>
      <w:r>
        <w:rPr>
          <w:rFonts w:hint="eastAsia"/>
        </w:rPr>
        <w:t>所示：</w:t>
      </w:r>
    </w:p>
    <w:p w14:paraId="0947CC53" w14:textId="383CF03B" w:rsidR="005F6C42" w:rsidRPr="007A5155" w:rsidRDefault="005F6C42" w:rsidP="005F6C42">
      <w:pPr>
        <w:pStyle w:val="MTDisplayEquation"/>
      </w:pPr>
      <w:r>
        <w:tab/>
      </w:r>
      <w:r w:rsidR="00665E97" w:rsidRPr="00665E97">
        <w:rPr>
          <w:position w:val="-48"/>
        </w:rPr>
        <mc:AlternateContent>
          <mc:Choice Requires="v">
            <w:object w:dxaOrig="287pt" w:dyaOrig="54pt" w14:anchorId="5CDA1B3B">
              <v:shape id="_x0000_i1248" type="#_x0000_t75" style="width:4in;height:57.6pt" o:ole="">
                <v:imagedata r:id="rId675" o:title=""/>
              </v:shape>
              <o:OLEObject Type="Embed" ProgID="Equation.DSMT4" ShapeID="_x0000_i1248" DrawAspect="Content" ObjectID="_1777171646" r:id="rId676"/>
            </w:object>
          </mc:Choice>
          <mc:Fallback>
            <w:object>
              <w:drawing>
                <wp:inline distT="0" distB="0" distL="0" distR="0" wp14:anchorId="47A73E12" wp14:editId="154F0E3C">
                  <wp:extent cx="3657600" cy="731520"/>
                  <wp:effectExtent l="0" t="0" r="0" b="0"/>
                  <wp:docPr id="224" name="对象 2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4"/>
                          <pic:cNvPicPr>
                            <a:picLocks noChangeAspect="1" noChangeArrowheads="1"/>
                            <a:extLst>
                              <a:ext uri="{837473B0-CC2E-450a-ABE3-18F120FF3D37}">
                                <a15:objectPr xmlns:a15="http://schemas.microsoft.com/office/drawing/2012/main" objectId="_1777171646" isActiveX="0" linkType=""/>
                              </a:ext>
                            </a:extLst>
                          </pic:cNvPicPr>
                        </pic:nvPicPr>
                        <pic:blipFill>
                          <a:blip r:embed="rId677">
                            <a:extLst>
                              <a:ext uri="{28A0092B-C50C-407E-A947-70E740481C1C}">
                                <a14:useLocalDpi xmlns:a14="http://schemas.microsoft.com/office/drawing/2010/main" val="0"/>
                              </a:ext>
                            </a:extLst>
                          </a:blip>
                          <a:srcRect/>
                          <a:stretch>
                            <a:fillRect/>
                          </a:stretch>
                        </pic:blipFill>
                        <pic:spPr bwMode="auto">
                          <a:xfrm>
                            <a:off x="0" y="0"/>
                            <a:ext cx="3657600" cy="731520"/>
                          </a:xfrm>
                          <a:prstGeom prst="rect">
                            <a:avLst/>
                          </a:prstGeom>
                          <a:noFill/>
                          <a:ln>
                            <a:noFill/>
                          </a:ln>
                        </pic:spPr>
                      </pic:pic>
                    </a:graphicData>
                  </a:graphic>
                </wp:inline>
              </w:drawing>
              <w:objectEmbed w:drawAspect="content" r:id="rId676" w:progId="Equation.DSMT4" w:shapeId="22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10</w:instrText>
        </w:r>
      </w:fldSimple>
      <w:r w:rsidR="00DC3500">
        <w:instrText>)</w:instrText>
      </w:r>
      <w:r w:rsidR="00DC3500">
        <w:fldChar w:fldCharType="end"/>
      </w:r>
    </w:p>
    <w:p w14:paraId="227635BD" w14:textId="30F39D9E" w:rsidR="005F6C42" w:rsidRDefault="005F6C42" w:rsidP="00A46F34">
      <w:r w:rsidRPr="00B353C1">
        <w:rPr>
          <w:rFonts w:hint="eastAsia"/>
        </w:rPr>
        <w:t>其中</w:t>
      </w:r>
      <w:r w:rsidR="007D731E" w:rsidRPr="00B353C1">
        <w:rPr>
          <w:position w:val="-10"/>
        </w:rPr>
        <mc:AlternateContent>
          <mc:Choice Requires="v">
            <w:object w:dxaOrig="48pt" w:dyaOrig="16pt" w14:anchorId="66B79E78">
              <v:shape id="_x0000_i1249" type="#_x0000_t75" style="width:50.1pt;height:14.4pt" o:ole="">
                <v:imagedata r:id="rId678" o:title=""/>
              </v:shape>
              <o:OLEObject Type="Embed" ProgID="Equation.DSMT4" ShapeID="_x0000_i1249" DrawAspect="Content" ObjectID="_1777171647" r:id="rId679"/>
            </w:object>
          </mc:Choice>
          <mc:Fallback>
            <w:object>
              <w:drawing>
                <wp:inline distT="0" distB="0" distL="0" distR="0" wp14:anchorId="27A7CEB2" wp14:editId="05DBA296">
                  <wp:extent cx="636270" cy="182880"/>
                  <wp:effectExtent l="0" t="0" r="0" b="7620"/>
                  <wp:docPr id="225" name="对象 2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5"/>
                          <pic:cNvPicPr>
                            <a:picLocks noChangeAspect="1" noChangeArrowheads="1"/>
                            <a:extLst>
                              <a:ext uri="{837473B0-CC2E-450a-ABE3-18F120FF3D37}">
                                <a15:objectPr xmlns:a15="http://schemas.microsoft.com/office/drawing/2012/main" objectId="_1777171647" isActiveX="0" linkType=""/>
                              </a:ext>
                            </a:extLst>
                          </pic:cNvPicPr>
                        </pic:nvPicPr>
                        <pic:blipFill>
                          <a:blip r:embed="rId680">
                            <a:extLst>
                              <a:ext uri="{28A0092B-C50C-407E-A947-70E740481C1C}">
                                <a14:useLocalDpi xmlns:a14="http://schemas.microsoft.com/office/drawing/2010/main" val="0"/>
                              </a:ext>
                            </a:extLst>
                          </a:blip>
                          <a:srcRect/>
                          <a:stretch>
                            <a:fillRect/>
                          </a:stretch>
                        </pic:blipFill>
                        <pic:spPr bwMode="auto">
                          <a:xfrm>
                            <a:off x="0" y="0"/>
                            <a:ext cx="636270" cy="182880"/>
                          </a:xfrm>
                          <a:prstGeom prst="rect">
                            <a:avLst/>
                          </a:prstGeom>
                          <a:noFill/>
                          <a:ln>
                            <a:noFill/>
                          </a:ln>
                        </pic:spPr>
                      </pic:pic>
                    </a:graphicData>
                  </a:graphic>
                </wp:inline>
              </w:drawing>
              <w:objectEmbed w:drawAspect="content" r:id="rId679" w:progId="Equation.DSMT4" w:shapeId="225" w:fieldCodes=""/>
            </w:object>
          </mc:Fallback>
        </mc:AlternateContent>
      </w:r>
      <w:r w:rsidRPr="00B353C1">
        <w:rPr>
          <w:rFonts w:hint="eastAsia"/>
        </w:rPr>
        <w:t>表示分组卷积</w:t>
      </w:r>
      <w:r w:rsidR="005949A7" w:rsidRPr="00A46F34">
        <w:fldChar w:fldCharType="begin"/>
      </w:r>
      <w:r w:rsidR="00B50B2A">
        <w:instrText xml:space="preserve"> ADDIN ZOTERO_ITEM CSL_CITATION {"citationID":"jzxeyi83","properties":{"formattedCitation":"\\super [83]\\nosupersub{}","plainCitation":"[83]","noteIndex":0},"citationItems":[{"id":912,"uris":["http://zotero.org/users/local/5A8f2ITQ/items/J4PHCF7Q","http://zotero.org/users/13973222/items/J4PHCF7Q"],"itemData":{"id":912,"type":"article-journal","container-title":"Advances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A46F34">
        <w:fldChar w:fldCharType="separate"/>
      </w:r>
      <w:r w:rsidR="00B50B2A" w:rsidRPr="00B50B2A">
        <w:rPr>
          <w:kern w:val="0"/>
          <w:vertAlign w:val="superscript"/>
        </w:rPr>
        <w:t>[83]</w:t>
      </w:r>
      <w:r w:rsidR="005949A7" w:rsidRPr="00A46F34">
        <w:fldChar w:fldCharType="end"/>
      </w:r>
      <w:r w:rsidRPr="00B353C1">
        <w:rPr>
          <w:rFonts w:hint="eastAsia"/>
        </w:rPr>
        <w:t>，</w:t>
      </w:r>
      <w:r w:rsidRPr="00B353C1">
        <w:rPr>
          <w:position w:val="-10"/>
        </w:rPr>
        <mc:AlternateContent>
          <mc:Choice Requires="v">
            <w:object w:dxaOrig="57pt" w:dyaOrig="16pt" w14:anchorId="2D475A9B">
              <v:shape id="_x0000_i1250" type="#_x0000_t75" style="width:57.6pt;height:14.4pt" o:ole="">
                <v:imagedata r:id="rId681" o:title=""/>
              </v:shape>
              <o:OLEObject Type="Embed" ProgID="Equation.DSMT4" ShapeID="_x0000_i1250" DrawAspect="Content" ObjectID="_1777171648" r:id="rId682"/>
            </w:object>
          </mc:Choice>
          <mc:Fallback>
            <w:object>
              <w:drawing>
                <wp:inline distT="0" distB="0" distL="0" distR="0" wp14:anchorId="71BD0D13" wp14:editId="575D0755">
                  <wp:extent cx="731520" cy="182880"/>
                  <wp:effectExtent l="0" t="0" r="0" b="7620"/>
                  <wp:docPr id="226" name="对象 2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6"/>
                          <pic:cNvPicPr>
                            <a:picLocks noChangeAspect="1" noChangeArrowheads="1"/>
                            <a:extLst>
                              <a:ext uri="{837473B0-CC2E-450a-ABE3-18F120FF3D37}">
                                <a15:objectPr xmlns:a15="http://schemas.microsoft.com/office/drawing/2012/main" objectId="_1777171648" isActiveX="0" linkType=""/>
                              </a:ext>
                            </a:extLst>
                          </pic:cNvPicPr>
                        </pic:nvPicPr>
                        <pic:blipFill>
                          <a:blip r:embed="rId683">
                            <a:extLst>
                              <a:ext uri="{28A0092B-C50C-407E-A947-70E740481C1C}">
                                <a14:useLocalDpi xmlns:a14="http://schemas.microsoft.com/office/drawing/2010/main" val="0"/>
                              </a:ext>
                            </a:extLst>
                          </a:blip>
                          <a:srcRect/>
                          <a:stretch>
                            <a:fillRect/>
                          </a:stretch>
                        </pic:blipFill>
                        <pic:spPr bwMode="auto">
                          <a:xfrm>
                            <a:off x="0" y="0"/>
                            <a:ext cx="731520" cy="182880"/>
                          </a:xfrm>
                          <a:prstGeom prst="rect">
                            <a:avLst/>
                          </a:prstGeom>
                          <a:noFill/>
                          <a:ln>
                            <a:noFill/>
                          </a:ln>
                        </pic:spPr>
                      </pic:pic>
                    </a:graphicData>
                  </a:graphic>
                </wp:inline>
              </w:drawing>
              <w:objectEmbed w:drawAspect="content" r:id="rId682" w:progId="Equation.DSMT4" w:shapeId="226" w:fieldCodes=""/>
            </w:object>
          </mc:Fallback>
        </mc:AlternateContent>
      </w:r>
      <w:r w:rsidRPr="00B353C1">
        <w:rPr>
          <w:rFonts w:hint="eastAsia"/>
        </w:rPr>
        <w:t>表示逐深度卷积</w:t>
      </w:r>
      <w:r w:rsidR="005949A7" w:rsidRPr="00A46F34">
        <w:rPr>
          <w:color w:val="000000"/>
        </w:rPr>
        <w:fldChar w:fldCharType="begin"/>
      </w:r>
      <w:r w:rsidR="003C0B30" w:rsidRPr="00A46F34">
        <w:rPr>
          <w:color w:val="000000"/>
        </w:rPr>
        <w:instrText xml:space="preserve"> ADDIN ZOTERO_ITEM CSL_CITATION {"citationID":"OVsEAyAp","properties":{"formattedCitation":"\\super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A46F34">
        <w:rPr>
          <w:color w:val="000000"/>
        </w:rPr>
        <w:fldChar w:fldCharType="separate"/>
      </w:r>
      <w:r w:rsidR="000F6A9A" w:rsidRPr="00A46F34">
        <w:rPr>
          <w:color w:val="000000"/>
          <w:kern w:val="0"/>
          <w:vertAlign w:val="superscript"/>
        </w:rPr>
        <w:t>[</w:t>
      </w:r>
      <w:hyperlink w:anchor="Xception__Deep_learning_with_depthwise_s" w:tooltip="[32] Chollet F. Xception: Deep learning with depthwise separable convo" w:history="1">
        <w:r w:rsidR="00A46F34" w:rsidRPr="00A46F34">
          <w:rPr>
            <w:rStyle w:val="a7"/>
            <w:color w:val="000000"/>
            <w:kern w:val="0"/>
            <w:u w:val="none"/>
            <w:vertAlign w:val="superscript"/>
          </w:rPr>
          <w:t>32</w:t>
        </w:r>
      </w:hyperlink>
      <w:r w:rsidR="000F6A9A" w:rsidRPr="00A46F34">
        <w:rPr>
          <w:color w:val="000000"/>
          <w:kern w:val="0"/>
          <w:vertAlign w:val="superscript"/>
        </w:rPr>
        <w:t>]</w:t>
      </w:r>
      <w:r w:rsidR="005949A7" w:rsidRPr="00A46F34">
        <w:rPr>
          <w:color w:val="000000"/>
        </w:rPr>
        <w:fldChar w:fldCharType="end"/>
      </w:r>
      <w:r w:rsidRPr="00B353C1">
        <w:rPr>
          <w:rFonts w:hint="eastAsia"/>
        </w:rPr>
        <w:t>，</w:t>
      </w:r>
      <w:r w:rsidRPr="00B353C1">
        <w:rPr>
          <w:rFonts w:hint="eastAsia"/>
        </w:rPr>
        <w:t xml:space="preserve"> </w:t>
      </w:r>
      <w:r w:rsidRPr="00B353C1">
        <w:rPr>
          <w:position w:val="-10"/>
        </w:rPr>
        <mc:AlternateContent>
          <mc:Choice Requires="v">
            <w:object w:dxaOrig="88pt" w:dyaOrig="16pt" w14:anchorId="256BAD33">
              <v:shape id="_x0000_i1251" type="#_x0000_t75" style="width:86.4pt;height:14.4pt" o:ole="">
                <v:imagedata r:id="rId684" o:title=""/>
              </v:shape>
              <o:OLEObject Type="Embed" ProgID="Equation.DSMT4" ShapeID="_x0000_i1251" DrawAspect="Content" ObjectID="_1777171649" r:id="rId685"/>
            </w:object>
          </mc:Choice>
          <mc:Fallback>
            <w:object>
              <w:drawing>
                <wp:inline distT="0" distB="0" distL="0" distR="0" wp14:anchorId="133A48C8" wp14:editId="1B3D5441">
                  <wp:extent cx="1097280" cy="182880"/>
                  <wp:effectExtent l="0" t="0" r="7620" b="7620"/>
                  <wp:docPr id="227" name="对象 2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7"/>
                          <pic:cNvPicPr>
                            <a:picLocks noChangeAspect="1" noChangeArrowheads="1"/>
                            <a:extLst>
                              <a:ext uri="{837473B0-CC2E-450a-ABE3-18F120FF3D37}">
                                <a15:objectPr xmlns:a15="http://schemas.microsoft.com/office/drawing/2012/main" objectId="_1777171649" isActiveX="0" linkType=""/>
                              </a:ext>
                            </a:extLst>
                          </pic:cNvPicPr>
                        </pic:nvPicPr>
                        <pic:blipFill>
                          <a:blip r:embed="rId686">
                            <a:extLst>
                              <a:ext uri="{28A0092B-C50C-407E-A947-70E740481C1C}">
                                <a14:useLocalDpi xmlns:a14="http://schemas.microsoft.com/office/drawing/2010/main" val="0"/>
                              </a:ext>
                            </a:extLst>
                          </a:blip>
                          <a:srcRect/>
                          <a:stretch>
                            <a:fillRect/>
                          </a:stretch>
                        </pic:blipFill>
                        <pic:spPr bwMode="auto">
                          <a:xfrm>
                            <a:off x="0" y="0"/>
                            <a:ext cx="1097280" cy="182880"/>
                          </a:xfrm>
                          <a:prstGeom prst="rect">
                            <a:avLst/>
                          </a:prstGeom>
                          <a:noFill/>
                          <a:ln>
                            <a:noFill/>
                          </a:ln>
                        </pic:spPr>
                      </pic:pic>
                    </a:graphicData>
                  </a:graphic>
                </wp:inline>
              </w:drawing>
              <w:objectEmbed w:drawAspect="content" r:id="rId685" w:progId="Equation.DSMT4" w:shapeId="227" w:fieldCodes=""/>
            </w:object>
          </mc:Fallback>
        </mc:AlternateContent>
      </w:r>
      <w:r w:rsidRPr="00B353C1">
        <w:rPr>
          <w:rFonts w:hint="eastAsia"/>
        </w:rPr>
        <w:t>表示通道</w:t>
      </w:r>
      <w:r w:rsidR="005949A7" w:rsidRPr="00B353C1">
        <w:rPr>
          <w:rFonts w:hint="eastAsia"/>
        </w:rPr>
        <w:t>重组</w:t>
      </w:r>
      <w:r w:rsidR="00B353C1" w:rsidRPr="00A46F34">
        <w:rPr>
          <w:color w:val="000000"/>
        </w:rPr>
        <w:fldChar w:fldCharType="begin"/>
      </w:r>
      <w:r w:rsidR="00B50B2A">
        <w:rPr>
          <w:color w:val="000000"/>
        </w:rPr>
        <w:instrText xml:space="preserve"> ADDIN ZOTERO_ITEM CSL_CITATION {"citationID":"75i2yZ8O","properties":{"formattedCitation":"\\super [84]\\nosupersub{}","plainCitation":"[84]","noteIndex":0},"citationItems":[{"id":913,"uris":["http://zotero.org/users/local/5A8f2ITQ/items/SK6EP83H","http://zotero.org/users/13973222/items/SK6EP83H"],"itemData":{"id":913,"type":"paper-conference","container-title":"Proceedings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rsidRPr="00A46F34">
        <w:rPr>
          <w:color w:val="000000"/>
        </w:rPr>
        <w:fldChar w:fldCharType="separate"/>
      </w:r>
      <w:r w:rsidR="00B50B2A" w:rsidRPr="00B50B2A">
        <w:rPr>
          <w:kern w:val="0"/>
          <w:vertAlign w:val="superscript"/>
        </w:rPr>
        <w:t>[84]</w:t>
      </w:r>
      <w:r w:rsidR="00B353C1" w:rsidRPr="00A46F34">
        <w:rPr>
          <w:color w:val="000000"/>
        </w:rPr>
        <w:fldChar w:fldCharType="end"/>
      </w:r>
      <w:r w:rsidRPr="00B353C1">
        <w:rPr>
          <w:rFonts w:hint="eastAsia"/>
        </w:rPr>
        <w:t>，</w:t>
      </w:r>
      <w:r w:rsidRPr="00B353C1">
        <w:rPr>
          <w:position w:val="-10"/>
        </w:rPr>
        <mc:AlternateContent>
          <mc:Choice Requires="v">
            <w:object w:dxaOrig="39pt" w:dyaOrig="16pt" w14:anchorId="132376D3">
              <v:shape id="_x0000_i1252" type="#_x0000_t75" style="width:35.7pt;height:14.4pt" o:ole="">
                <v:imagedata r:id="rId687" o:title=""/>
              </v:shape>
              <o:OLEObject Type="Embed" ProgID="Equation.DSMT4" ShapeID="_x0000_i1252" DrawAspect="Content" ObjectID="_1777171650" r:id="rId688"/>
            </w:object>
          </mc:Choice>
          <mc:Fallback>
            <w:object>
              <w:drawing>
                <wp:inline distT="0" distB="0" distL="0" distR="0" wp14:anchorId="25A56705" wp14:editId="36047AA1">
                  <wp:extent cx="453390" cy="182880"/>
                  <wp:effectExtent l="0" t="0" r="3810" b="7620"/>
                  <wp:docPr id="228" name="对象 2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8"/>
                          <pic:cNvPicPr>
                            <a:picLocks noChangeAspect="1" noChangeArrowheads="1"/>
                            <a:extLst>
                              <a:ext uri="{837473B0-CC2E-450a-ABE3-18F120FF3D37}">
                                <a15:objectPr xmlns:a15="http://schemas.microsoft.com/office/drawing/2012/main" objectId="_1777171650" isActiveX="0" linkType=""/>
                              </a:ext>
                            </a:extLst>
                          </pic:cNvPicPr>
                        </pic:nvPicPr>
                        <pic:blipFill>
                          <a:blip r:embed="rId689">
                            <a:extLst>
                              <a:ext uri="{28A0092B-C50C-407E-A947-70E740481C1C}">
                                <a14:useLocalDpi xmlns:a14="http://schemas.microsoft.com/office/drawing/2010/main" val="0"/>
                              </a:ext>
                            </a:extLst>
                          </a:blip>
                          <a:srcRect/>
                          <a:stretch>
                            <a:fillRect/>
                          </a:stretch>
                        </pic:blipFill>
                        <pic:spPr bwMode="auto">
                          <a:xfrm>
                            <a:off x="0" y="0"/>
                            <a:ext cx="453390" cy="182880"/>
                          </a:xfrm>
                          <a:prstGeom prst="rect">
                            <a:avLst/>
                          </a:prstGeom>
                          <a:noFill/>
                          <a:ln>
                            <a:noFill/>
                          </a:ln>
                        </pic:spPr>
                      </pic:pic>
                    </a:graphicData>
                  </a:graphic>
                </wp:inline>
              </w:drawing>
              <w:objectEmbed w:drawAspect="content" r:id="rId688" w:progId="Equation.DSMT4" w:shapeId="228"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00515CD6" w:rsidRPr="00025957">
        <w:rPr>
          <w:position w:val="-4"/>
        </w:rPr>
        <mc:AlternateContent>
          <mc:Choice Requires="v">
            <w:object w:dxaOrig="13pt" w:dyaOrig="13pt" w14:anchorId="30159653">
              <v:shape id="_x0000_i1253" type="#_x0000_t75" style="width:14.4pt;height:14.4pt" o:ole="">
                <v:imagedata r:id="rId690" o:title=""/>
              </v:shape>
              <o:OLEObject Type="Embed" ProgID="Equation.DSMT4" ShapeID="_x0000_i1253" DrawAspect="Content" ObjectID="_1777171651" r:id="rId691"/>
            </w:object>
          </mc:Choice>
          <mc:Fallback>
            <w:object>
              <w:drawing>
                <wp:inline distT="0" distB="0" distL="0" distR="0" wp14:anchorId="0B6C224D" wp14:editId="2FB4C34C">
                  <wp:extent cx="182880" cy="182880"/>
                  <wp:effectExtent l="0" t="0" r="7620" b="7620"/>
                  <wp:docPr id="229" name="对象 2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9"/>
                          <pic:cNvPicPr>
                            <a:picLocks noChangeAspect="1" noChangeArrowheads="1"/>
                            <a:extLst>
                              <a:ext uri="{837473B0-CC2E-450a-ABE3-18F120FF3D37}">
                                <a15:objectPr xmlns:a15="http://schemas.microsoft.com/office/drawing/2012/main" objectId="_1777171651" isActiveX="0" linkType=""/>
                              </a:ext>
                            </a:extLst>
                          </pic:cNvPicPr>
                        </pic:nvPicPr>
                        <pic:blipFill>
                          <a:blip r:embed="rId69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91" w:progId="Equation.DSMT4" w:shapeId="229"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008803A3">
        <w:rPr>
          <w:rFonts w:hint="eastAsia"/>
        </w:rPr>
        <w:t>(</w:t>
      </w:r>
      <w:r w:rsidRPr="00B353C1">
        <w:rPr>
          <w:rFonts w:hint="eastAsia"/>
        </w:rPr>
        <w:t>4</w:t>
      </w:r>
      <w:r w:rsidRPr="00B353C1">
        <w:t>-</w:t>
      </w:r>
      <w:r w:rsidR="00EE3289">
        <w:t>11</w:t>
      </w:r>
      <w:r w:rsidR="008803A3">
        <w:rPr>
          <w:rFonts w:hint="eastAsia"/>
        </w:rPr>
        <w:t>)</w:t>
      </w:r>
      <w:r w:rsidRPr="00B353C1">
        <w:rPr>
          <w:rFonts w:hint="eastAsia"/>
        </w:rPr>
        <w:t>所示：</w:t>
      </w:r>
    </w:p>
    <w:p w14:paraId="2BF8663C" w14:textId="4A427C01" w:rsidR="005F6C42" w:rsidRPr="00B154FB" w:rsidRDefault="005F6C42" w:rsidP="005F6C42">
      <w:pPr>
        <w:pStyle w:val="MTDisplayEquation"/>
      </w:pPr>
      <w:r>
        <w:tab/>
      </w:r>
      <w:r w:rsidR="00665E97" w:rsidRPr="00665E97">
        <w:rPr>
          <w:position w:val="-48"/>
        </w:rPr>
        <mc:AlternateContent>
          <mc:Choice Requires="v">
            <w:object w:dxaOrig="288pt" w:dyaOrig="54pt" w14:anchorId="0F7F3153">
              <v:shape id="_x0000_i1254" type="#_x0000_t75" style="width:4in;height:57.6pt" o:ole="">
                <v:imagedata r:id="rId693" o:title=""/>
              </v:shape>
              <o:OLEObject Type="Embed" ProgID="Equation.DSMT4" ShapeID="_x0000_i1254" DrawAspect="Content" ObjectID="_1777171652" r:id="rId694"/>
            </w:object>
          </mc:Choice>
          <mc:Fallback>
            <w:object>
              <w:drawing>
                <wp:inline distT="0" distB="0" distL="0" distR="0" wp14:anchorId="586D1F09" wp14:editId="2E926D33">
                  <wp:extent cx="3657600" cy="731520"/>
                  <wp:effectExtent l="0" t="0" r="0" b="0"/>
                  <wp:docPr id="230" name="对象 2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0"/>
                          <pic:cNvPicPr>
                            <a:picLocks noChangeAspect="1" noChangeArrowheads="1"/>
                            <a:extLst>
                              <a:ext uri="{837473B0-CC2E-450a-ABE3-18F120FF3D37}">
                                <a15:objectPr xmlns:a15="http://schemas.microsoft.com/office/drawing/2012/main" objectId="_1777171652" isActiveX="0" linkType=""/>
                              </a:ext>
                            </a:extLst>
                          </pic:cNvPicPr>
                        </pic:nvPicPr>
                        <pic:blipFill>
                          <a:blip r:embed="rId695">
                            <a:extLst>
                              <a:ext uri="{28A0092B-C50C-407E-A947-70E740481C1C}">
                                <a14:useLocalDpi xmlns:a14="http://schemas.microsoft.com/office/drawing/2010/main" val="0"/>
                              </a:ext>
                            </a:extLst>
                          </a:blip>
                          <a:srcRect/>
                          <a:stretch>
                            <a:fillRect/>
                          </a:stretch>
                        </pic:blipFill>
                        <pic:spPr bwMode="auto">
                          <a:xfrm>
                            <a:off x="0" y="0"/>
                            <a:ext cx="3657600" cy="731520"/>
                          </a:xfrm>
                          <a:prstGeom prst="rect">
                            <a:avLst/>
                          </a:prstGeom>
                          <a:noFill/>
                          <a:ln>
                            <a:noFill/>
                          </a:ln>
                        </pic:spPr>
                      </pic:pic>
                    </a:graphicData>
                  </a:graphic>
                </wp:inline>
              </w:drawing>
              <w:objectEmbed w:drawAspect="content" r:id="rId694" w:progId="Equation.DSMT4" w:shapeId="23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11</w:instrText>
        </w:r>
      </w:fldSimple>
      <w:r w:rsidR="00DC3500">
        <w:instrText>)</w:instrText>
      </w:r>
      <w:r w:rsidR="00DC3500">
        <w:fldChar w:fldCharType="end"/>
      </w:r>
    </w:p>
    <w:p w14:paraId="7376C5B7" w14:textId="38EB7C83" w:rsidR="005F6C42" w:rsidRDefault="005F6C42" w:rsidP="00A46F34">
      <w:r w:rsidRPr="00B353C1">
        <w:rPr>
          <w:rFonts w:hint="eastAsia"/>
        </w:rPr>
        <w:t>最后输出的特征</w:t>
      </w:r>
      <w:r w:rsidR="00277FD9" w:rsidRPr="00025957">
        <w:rPr>
          <w:position w:val="-4"/>
        </w:rPr>
        <mc:AlternateContent>
          <mc:Choice Requires="v">
            <w:object w:dxaOrig="15pt" w:dyaOrig="13pt" w14:anchorId="0CC0F9B9">
              <v:shape id="_x0000_i1255" type="#_x0000_t75" style="width:14.4pt;height:14.4pt" o:ole="">
                <v:imagedata r:id="rId696" o:title=""/>
              </v:shape>
              <o:OLEObject Type="Embed" ProgID="Equation.DSMT4" ShapeID="_x0000_i1255" DrawAspect="Content" ObjectID="_1777171653" r:id="rId697"/>
            </w:object>
          </mc:Choice>
          <mc:Fallback>
            <w:object>
              <w:drawing>
                <wp:inline distT="0" distB="0" distL="0" distR="0" wp14:anchorId="31601EED" wp14:editId="539426B9">
                  <wp:extent cx="182880" cy="182880"/>
                  <wp:effectExtent l="0" t="0" r="7620" b="7620"/>
                  <wp:docPr id="231" name="对象 2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1"/>
                          <pic:cNvPicPr>
                            <a:picLocks noChangeAspect="1" noChangeArrowheads="1"/>
                            <a:extLst>
                              <a:ext uri="{837473B0-CC2E-450a-ABE3-18F120FF3D37}">
                                <a15:objectPr xmlns:a15="http://schemas.microsoft.com/office/drawing/2012/main" objectId="_1777171653" isActiveX="0" linkType=""/>
                              </a:ext>
                            </a:extLst>
                          </pic:cNvPicPr>
                        </pic:nvPicPr>
                        <pic:blipFill>
                          <a:blip r:embed="rId698">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97" w:progId="Equation.DSMT4" w:shapeId="231" w:fieldCodes=""/>
            </w:object>
          </mc:Fallback>
        </mc:AlternateContent>
      </w:r>
      <w:r w:rsidRPr="00B353C1">
        <w:rPr>
          <w:rFonts w:hint="eastAsia"/>
        </w:rPr>
        <w:t>经过一个通道注意力</w:t>
      </w:r>
      <w:r w:rsidR="00B353C1" w:rsidRPr="00A46F34">
        <w:fldChar w:fldCharType="begin"/>
      </w:r>
      <w:r w:rsidR="003C0B30" w:rsidRPr="00A46F34">
        <w:instrText xml:space="preserve"> ADDIN ZOTERO_ITEM CSL_CITATION {"citationID":"3PgzsUDH","properties":{"formattedCitation":"\\super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A46F34">
        <w:fldChar w:fldCharType="separate"/>
      </w:r>
      <w:r w:rsidR="000F6A9A" w:rsidRPr="00A46F34">
        <w:rPr>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kern w:val="0"/>
          <w:vertAlign w:val="superscript"/>
        </w:rPr>
        <w:t>]</w:t>
      </w:r>
      <w:r w:rsidR="00B353C1" w:rsidRPr="00A46F34">
        <w:fldChar w:fldCharType="end"/>
      </w:r>
      <w:r w:rsidR="008803A3">
        <w:rPr>
          <w:rFonts w:hint="eastAsia"/>
        </w:rPr>
        <w:t>(</w:t>
      </w:r>
      <w:r w:rsidRPr="00B353C1">
        <w:rPr>
          <w:rFonts w:hint="eastAsia"/>
        </w:rPr>
        <w:t>CA</w:t>
      </w:r>
      <w:r w:rsidR="008803A3">
        <w:rPr>
          <w:rFonts w:hint="eastAsia"/>
        </w:rPr>
        <w:t>)</w:t>
      </w:r>
      <w:r w:rsidRPr="00B353C1">
        <w:rPr>
          <w:rFonts w:hint="eastAsia"/>
        </w:rPr>
        <w:t>和增强的空间注意力</w:t>
      </w:r>
      <w:r w:rsidR="00C42198" w:rsidRPr="00A46F34">
        <w:rPr>
          <w:color w:val="000000"/>
        </w:rPr>
        <w:fldChar w:fldCharType="begin"/>
      </w:r>
      <w:r w:rsidR="003C0B30" w:rsidRPr="00A46F34">
        <w:rPr>
          <w:color w:val="000000"/>
        </w:rPr>
        <w:instrText xml:space="preserve"> ADDIN ZOTERO_ITEM CSL_CITATION {"citationID":"QUzARX9s","properties":{"formattedCitation":"\\super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rsidRPr="00A46F34">
        <w:rPr>
          <w:color w:val="000000"/>
        </w:rPr>
        <w:fldChar w:fldCharType="separate"/>
      </w:r>
      <w:r w:rsidR="000F6A9A" w:rsidRPr="00A46F34">
        <w:rPr>
          <w:color w:val="000000"/>
          <w:kern w:val="0"/>
          <w:vertAlign w:val="superscript"/>
        </w:rPr>
        <w:t>[</w:t>
      </w:r>
      <w:hyperlink w:anchor="Residual_feature_aggregation_network_for" w:tooltip="[35] Liu J, Zhang W, Tang Y, et al. Residual feature aggregation netwo" w:history="1">
        <w:r w:rsidR="00A46F34" w:rsidRPr="00A46F34">
          <w:rPr>
            <w:rStyle w:val="a7"/>
            <w:color w:val="000000"/>
            <w:kern w:val="0"/>
            <w:u w:val="none"/>
            <w:vertAlign w:val="superscript"/>
          </w:rPr>
          <w:t>35</w:t>
        </w:r>
      </w:hyperlink>
      <w:r w:rsidR="000F6A9A" w:rsidRPr="00A46F34">
        <w:rPr>
          <w:color w:val="000000"/>
          <w:kern w:val="0"/>
          <w:vertAlign w:val="superscript"/>
        </w:rPr>
        <w:t>]</w:t>
      </w:r>
      <w:r w:rsidR="00C42198" w:rsidRPr="00A46F34">
        <w:rPr>
          <w:color w:val="000000"/>
        </w:rPr>
        <w:fldChar w:fldCharType="end"/>
      </w:r>
      <w:r w:rsidR="008803A3">
        <w:rPr>
          <w:rFonts w:hint="eastAsia"/>
        </w:rPr>
        <w:t>(</w:t>
      </w:r>
      <w:r w:rsidRPr="00B353C1">
        <w:rPr>
          <w:rFonts w:hint="eastAsia"/>
        </w:rPr>
        <w:t>ESA</w:t>
      </w:r>
      <w:r w:rsidR="008803A3">
        <w:rPr>
          <w:rFonts w:hint="eastAsia"/>
        </w:rPr>
        <w:t>)</w:t>
      </w:r>
      <w:r w:rsidRPr="00B353C1">
        <w:rPr>
          <w:rFonts w:hint="eastAsia"/>
        </w:rPr>
        <w:t>两个网络模块以进一步增强网络特征提取的能力，其主要计算过程如公式</w:t>
      </w:r>
      <w:r w:rsidR="008803A3">
        <w:rPr>
          <w:rFonts w:hint="eastAsia"/>
        </w:rPr>
        <w:t>(</w:t>
      </w:r>
      <w:r w:rsidRPr="00B353C1">
        <w:rPr>
          <w:rFonts w:hint="eastAsia"/>
        </w:rPr>
        <w:t>4</w:t>
      </w:r>
      <w:r w:rsidRPr="00B353C1">
        <w:t>-</w:t>
      </w:r>
      <w:r w:rsidR="00EE3289">
        <w:t>12</w:t>
      </w:r>
      <w:r w:rsidR="008803A3">
        <w:rPr>
          <w:rFonts w:hint="eastAsia"/>
        </w:rPr>
        <w:t>)</w:t>
      </w:r>
      <w:r w:rsidRPr="00B353C1">
        <w:rPr>
          <w:rFonts w:hint="eastAsia"/>
        </w:rPr>
        <w:t>所示：</w:t>
      </w:r>
    </w:p>
    <w:p w14:paraId="2E8BE6FB" w14:textId="14CB37F6" w:rsidR="005F6C42" w:rsidRDefault="005F6C42" w:rsidP="005F6C42">
      <w:pPr>
        <w:pStyle w:val="MTDisplayEquation"/>
      </w:pPr>
      <w:r>
        <w:tab/>
      </w:r>
      <w:r w:rsidR="003F6DB1" w:rsidRPr="003F6DB1">
        <w:rPr>
          <w:position w:val="-14"/>
        </w:rPr>
        <mc:AlternateContent>
          <mc:Choice Requires="v">
            <w:object w:dxaOrig="110pt" w:dyaOrig="19pt" w14:anchorId="782F056A">
              <v:shape id="_x0000_i8027" type="#_x0000_t75" style="width:110pt;height:19pt" o:ole="">
                <v:imagedata r:id="rId699" o:title=""/>
              </v:shape>
              <o:OLEObject Type="Embed" ProgID="Equation.DSMT4" ShapeID="_x0000_i8027" DrawAspect="Content" ObjectID="_1777171654" r:id="rId700"/>
            </w:object>
          </mc:Choice>
          <mc:Fallback>
            <w:object>
              <w:drawing>
                <wp:inline distT="0" distB="0" distL="0" distR="0" wp14:anchorId="6DD050F9" wp14:editId="6D01A0AF">
                  <wp:extent cx="1397000" cy="241300"/>
                  <wp:effectExtent l="0" t="0" r="0" b="6350"/>
                  <wp:docPr id="7003" name="对象 70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003"/>
                          <pic:cNvPicPr>
                            <a:picLocks noChangeAspect="1" noChangeArrowheads="1"/>
                            <a:extLst>
                              <a:ext uri="{837473B0-CC2E-450a-ABE3-18F120FF3D37}">
                                <a15:objectPr xmlns:a15="http://schemas.microsoft.com/office/drawing/2012/main" objectId="_1777171654" isActiveX="0" linkType=""/>
                              </a:ext>
                            </a:extLst>
                          </pic:cNvPicPr>
                        </pic:nvPicPr>
                        <pic:blipFill>
                          <a:blip r:embed="rId701">
                            <a:extLst>
                              <a:ext uri="{28A0092B-C50C-407E-A947-70E740481C1C}">
                                <a14:useLocalDpi xmlns:a14="http://schemas.microsoft.com/office/drawing/2010/main" val="0"/>
                              </a:ext>
                            </a:extLst>
                          </a:blip>
                          <a:srcRect/>
                          <a:stretch>
                            <a:fillRect/>
                          </a:stretch>
                        </pic:blipFill>
                        <pic:spPr bwMode="auto">
                          <a:xfrm>
                            <a:off x="0" y="0"/>
                            <a:ext cx="1397000" cy="241300"/>
                          </a:xfrm>
                          <a:prstGeom prst="rect">
                            <a:avLst/>
                          </a:prstGeom>
                          <a:noFill/>
                          <a:ln>
                            <a:noFill/>
                          </a:ln>
                        </pic:spPr>
                      </pic:pic>
                    </a:graphicData>
                  </a:graphic>
                </wp:inline>
              </w:drawing>
              <w:objectEmbed w:drawAspect="content" r:id="rId700" w:progId="Equation.DSMT4" w:shapeId="70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12</w:instrText>
        </w:r>
      </w:fldSimple>
      <w:r w:rsidR="00DC3500">
        <w:instrText>)</w:instrText>
      </w:r>
      <w:r w:rsidR="00DC3500">
        <w:fldChar w:fldCharType="end"/>
      </w:r>
    </w:p>
    <w:p w14:paraId="4828FB6E" w14:textId="2C8622F7" w:rsidR="00DD0002" w:rsidRPr="005F347E" w:rsidRDefault="005F6C42" w:rsidP="00154757">
      <w:pPr>
        <w:adjustRightInd w:val="0"/>
        <w:snapToGrid w:val="0"/>
        <w:spacing w:line="15pt" w:lineRule="auto"/>
      </w:pPr>
      <w:r>
        <w:rPr>
          <w:rFonts w:hint="eastAsia"/>
        </w:rPr>
        <w:t>其中</w:t>
      </w:r>
      <w:r w:rsidR="00277FD9" w:rsidRPr="00277FD9">
        <w:rPr>
          <w:position w:val="-10"/>
        </w:rPr>
        <mc:AlternateContent>
          <mc:Choice Requires="v">
            <w:object w:dxaOrig="29pt" w:dyaOrig="16pt" w14:anchorId="3F911FDF">
              <v:shape id="_x0000_i1257" type="#_x0000_t75" style="width:28.8pt;height:14.4pt" o:ole="">
                <v:imagedata r:id="rId702" o:title=""/>
              </v:shape>
              <o:OLEObject Type="Embed" ProgID="Equation.DSMT4" ShapeID="_x0000_i1257" DrawAspect="Content" ObjectID="_1777171655" r:id="rId703"/>
            </w:object>
          </mc:Choice>
          <mc:Fallback>
            <w:object>
              <w:drawing>
                <wp:inline distT="0" distB="0" distL="0" distR="0" wp14:anchorId="68FF7CA4" wp14:editId="12DD5AAD">
                  <wp:extent cx="365760" cy="182880"/>
                  <wp:effectExtent l="0" t="0" r="0" b="7620"/>
                  <wp:docPr id="233" name="对象 2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3"/>
                          <pic:cNvPicPr>
                            <a:picLocks noChangeAspect="1" noChangeArrowheads="1"/>
                            <a:extLst>
                              <a:ext uri="{837473B0-CC2E-450a-ABE3-18F120FF3D37}">
                                <a15:objectPr xmlns:a15="http://schemas.microsoft.com/office/drawing/2012/main" objectId="_1777171655" isActiveX="0" linkType=""/>
                              </a:ext>
                            </a:extLst>
                          </pic:cNvPicPr>
                        </pic:nvPicPr>
                        <pic:blipFill>
                          <a:blip r:embed="rId704">
                            <a:extLst>
                              <a:ext uri="{28A0092B-C50C-407E-A947-70E740481C1C}">
                                <a14:useLocalDpi xmlns:a14="http://schemas.microsoft.com/office/drawing/2010/main" val="0"/>
                              </a:ext>
                            </a:extLst>
                          </a:blip>
                          <a:srcRect/>
                          <a:stretch>
                            <a:fillRect/>
                          </a:stretch>
                        </pic:blipFill>
                        <pic:spPr bwMode="auto">
                          <a:xfrm>
                            <a:off x="0" y="0"/>
                            <a:ext cx="365760" cy="182880"/>
                          </a:xfrm>
                          <a:prstGeom prst="rect">
                            <a:avLst/>
                          </a:prstGeom>
                          <a:noFill/>
                          <a:ln>
                            <a:noFill/>
                          </a:ln>
                        </pic:spPr>
                      </pic:pic>
                    </a:graphicData>
                  </a:graphic>
                </wp:inline>
              </w:drawing>
              <w:objectEmbed w:drawAspect="content" r:id="rId703" w:progId="Equation.DSMT4" w:shapeId="233" w:fieldCodes=""/>
            </w:object>
          </mc:Fallback>
        </mc:AlternateContent>
      </w:r>
      <w:r>
        <w:rPr>
          <w:rFonts w:hint="eastAsia"/>
        </w:rPr>
        <w:t>和</w:t>
      </w:r>
      <w:r w:rsidR="00277FD9" w:rsidRPr="00277FD9">
        <w:rPr>
          <w:position w:val="-10"/>
        </w:rPr>
        <mc:AlternateContent>
          <mc:Choice Requires="v">
            <w:object w:dxaOrig="35pt" w:dyaOrig="16pt" w14:anchorId="76BF06BB">
              <v:shape id="_x0000_i1258" type="#_x0000_t75" style="width:36.3pt;height:14.4pt" o:ole="">
                <v:imagedata r:id="rId705" o:title=""/>
              </v:shape>
              <o:OLEObject Type="Embed" ProgID="Equation.DSMT4" ShapeID="_x0000_i1258" DrawAspect="Content" ObjectID="_1777171656" r:id="rId706"/>
            </w:object>
          </mc:Choice>
          <mc:Fallback>
            <w:object>
              <w:drawing>
                <wp:inline distT="0" distB="0" distL="0" distR="0" wp14:anchorId="4A8AC490" wp14:editId="06ABC92F">
                  <wp:extent cx="461010" cy="182880"/>
                  <wp:effectExtent l="0" t="0" r="0" b="7620"/>
                  <wp:docPr id="234" name="对象 2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4"/>
                          <pic:cNvPicPr>
                            <a:picLocks noChangeAspect="1" noChangeArrowheads="1"/>
                            <a:extLst>
                              <a:ext uri="{837473B0-CC2E-450a-ABE3-18F120FF3D37}">
                                <a15:objectPr xmlns:a15="http://schemas.microsoft.com/office/drawing/2012/main" objectId="_1777171656" isActiveX="0" linkType=""/>
                              </a:ext>
                            </a:extLst>
                          </pic:cNvPicPr>
                        </pic:nvPicPr>
                        <pic:blipFill>
                          <a:blip r:embed="rId707">
                            <a:extLst>
                              <a:ext uri="{28A0092B-C50C-407E-A947-70E740481C1C}">
                                <a14:useLocalDpi xmlns:a14="http://schemas.microsoft.com/office/drawing/2010/main" val="0"/>
                              </a:ext>
                            </a:extLst>
                          </a:blip>
                          <a:srcRect/>
                          <a:stretch>
                            <a:fillRect/>
                          </a:stretch>
                        </pic:blipFill>
                        <pic:spPr bwMode="auto">
                          <a:xfrm>
                            <a:off x="0" y="0"/>
                            <a:ext cx="461010" cy="182880"/>
                          </a:xfrm>
                          <a:prstGeom prst="rect">
                            <a:avLst/>
                          </a:prstGeom>
                          <a:noFill/>
                          <a:ln>
                            <a:noFill/>
                          </a:ln>
                        </pic:spPr>
                      </pic:pic>
                    </a:graphicData>
                  </a:graphic>
                </wp:inline>
              </w:drawing>
              <w:objectEmbed w:drawAspect="content" r:id="rId706" w:progId="Equation.DSMT4" w:shapeId="234" w:fieldCodes=""/>
            </w:object>
          </mc:Fallback>
        </mc:AlternateContent>
      </w:r>
      <w:r>
        <w:rPr>
          <w:rFonts w:hint="eastAsia"/>
        </w:rPr>
        <w:t>分别表示</w:t>
      </w:r>
      <w:r w:rsidRPr="005F347E">
        <w:rPr>
          <w:rFonts w:hint="eastAsia"/>
        </w:rPr>
        <w:t>通道注意力模块和空间注意力模块</w:t>
      </w:r>
      <w:r>
        <w:rPr>
          <w:rFonts w:hint="eastAsia"/>
        </w:rPr>
        <w:t>，</w:t>
      </w:r>
      <w:r w:rsidR="00277FD9" w:rsidRPr="00277FD9">
        <w:rPr>
          <w:position w:val="-14"/>
        </w:rPr>
        <mc:AlternateContent>
          <mc:Choice Requires="v">
            <w:object w:dxaOrig="33pt" w:dyaOrig="19pt" w14:anchorId="05F422D4">
              <v:shape id="_x0000_i1259" type="#_x0000_t75" style="width:36.3pt;height:14.4pt" o:ole="">
                <v:imagedata r:id="rId708" o:title=""/>
              </v:shape>
              <o:OLEObject Type="Embed" ProgID="Equation.DSMT4" ShapeID="_x0000_i1259" DrawAspect="Content" ObjectID="_1777171657" r:id="rId709"/>
            </w:object>
          </mc:Choice>
          <mc:Fallback>
            <w:object>
              <w:drawing>
                <wp:inline distT="0" distB="0" distL="0" distR="0" wp14:anchorId="66AC090D" wp14:editId="3C73228F">
                  <wp:extent cx="461010" cy="182880"/>
                  <wp:effectExtent l="0" t="0" r="0" b="7620"/>
                  <wp:docPr id="235" name="对象 2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5"/>
                          <pic:cNvPicPr>
                            <a:picLocks noChangeAspect="1" noChangeArrowheads="1"/>
                            <a:extLst>
                              <a:ext uri="{837473B0-CC2E-450a-ABE3-18F120FF3D37}">
                                <a15:objectPr xmlns:a15="http://schemas.microsoft.com/office/drawing/2012/main" objectId="_1777171657" isActiveX="0" linkType=""/>
                              </a:ext>
                            </a:extLst>
                          </pic:cNvPicPr>
                        </pic:nvPicPr>
                        <pic:blipFill>
                          <a:blip r:embed="rId710">
                            <a:extLst>
                              <a:ext uri="{28A0092B-C50C-407E-A947-70E740481C1C}">
                                <a14:useLocalDpi xmlns:a14="http://schemas.microsoft.com/office/drawing/2010/main" val="0"/>
                              </a:ext>
                            </a:extLst>
                          </a:blip>
                          <a:srcRect/>
                          <a:stretch>
                            <a:fillRect/>
                          </a:stretch>
                        </pic:blipFill>
                        <pic:spPr bwMode="auto">
                          <a:xfrm>
                            <a:off x="0" y="0"/>
                            <a:ext cx="461010" cy="182880"/>
                          </a:xfrm>
                          <a:prstGeom prst="rect">
                            <a:avLst/>
                          </a:prstGeom>
                          <a:noFill/>
                          <a:ln>
                            <a:noFill/>
                          </a:ln>
                        </pic:spPr>
                      </pic:pic>
                    </a:graphicData>
                  </a:graphic>
                </wp:inline>
              </w:drawing>
              <w:objectEmbed w:drawAspect="content" r:id="rId709" w:progId="Equation.DSMT4" w:shapeId="235" w:fieldCodes=""/>
            </w:object>
          </mc:Fallback>
        </mc:AlternateContent>
      </w:r>
      <w:r>
        <w:rPr>
          <w:rFonts w:hint="eastAsia"/>
        </w:rPr>
        <w:t>表示训练时</w:t>
      </w:r>
      <w:r w:rsidR="00924613" w:rsidRPr="00277FD9">
        <w:t>ECNB</w:t>
      </w:r>
      <w:r>
        <w:rPr>
          <w:rFonts w:hint="eastAsia"/>
        </w:rPr>
        <w:t>输出的特征。</w:t>
      </w:r>
    </w:p>
    <w:p w14:paraId="67429967" w14:textId="205D59FB" w:rsidR="005F6C42" w:rsidRDefault="005F6C42" w:rsidP="00154757">
      <w:pPr>
        <w:adjustRightInd w:val="0"/>
        <w:snapToGrid w:val="0"/>
        <w:spacing w:line="15pt" w:lineRule="auto"/>
      </w:pPr>
      <w:r>
        <w:rPr>
          <w:rFonts w:hint="eastAsia"/>
        </w:rPr>
        <w:t>在网络推理阶段，我们采用如图</w:t>
      </w:r>
      <w:r>
        <w:t>4-</w:t>
      </w:r>
      <w:r w:rsidR="00665E97">
        <w:t>3</w:t>
      </w:r>
      <w:r>
        <w:t xml:space="preserve"> </w:t>
      </w:r>
      <w:r w:rsidR="00924613">
        <w:t>c</w:t>
      </w:r>
      <w:r w:rsidR="008803A3">
        <w:rPr>
          <w:rFonts w:hint="eastAsia"/>
        </w:rPr>
        <w:t>)</w:t>
      </w:r>
      <w:r>
        <w:rPr>
          <w:rFonts w:hint="eastAsia"/>
        </w:rPr>
        <w:t>所示的单分支结构，其主要的计算过程如</w:t>
      </w:r>
      <w:r w:rsidR="00DC3500">
        <w:rPr>
          <w:rFonts w:hint="eastAsia"/>
        </w:rPr>
        <w:t>公式</w:t>
      </w:r>
      <w:r w:rsidR="008803A3">
        <w:rPr>
          <w:rFonts w:hint="eastAsia"/>
        </w:rPr>
        <w:t>(</w:t>
      </w:r>
      <w:r w:rsidR="00DC3500">
        <w:rPr>
          <w:rFonts w:hint="eastAsia"/>
        </w:rPr>
        <w:t>4</w:t>
      </w:r>
      <w:r w:rsidR="00DC3500">
        <w:t>-1</w:t>
      </w:r>
      <w:r w:rsidR="00EE3289">
        <w:t>3</w:t>
      </w:r>
      <w:r w:rsidR="008803A3">
        <w:rPr>
          <w:rFonts w:hint="eastAsia"/>
        </w:rPr>
        <w:t>)</w:t>
      </w:r>
      <w:r w:rsidR="00DC3500">
        <w:rPr>
          <w:rFonts w:hint="eastAsia"/>
        </w:rPr>
        <w:t>所示</w:t>
      </w:r>
      <w:r>
        <w:rPr>
          <w:rFonts w:hint="eastAsia"/>
        </w:rPr>
        <w:t>：</w:t>
      </w:r>
    </w:p>
    <w:p w14:paraId="0103FA96" w14:textId="6A3AED5F" w:rsidR="005F6C42" w:rsidRDefault="005F6C42" w:rsidP="005F6C42">
      <w:pPr>
        <w:pStyle w:val="MTDisplayEquation"/>
      </w:pPr>
      <w:r>
        <w:tab/>
      </w:r>
      <w:r w:rsidR="00277FD9" w:rsidRPr="00277FD9">
        <w:rPr>
          <w:position w:val="-68"/>
        </w:rPr>
        <mc:AlternateContent>
          <mc:Choice Requires="v">
            <w:object w:dxaOrig="289pt" w:dyaOrig="74pt" w14:anchorId="41AD0794">
              <v:shape id="_x0000_i1260" type="#_x0000_t75" style="width:4in;height:78.9pt" o:ole="">
                <v:imagedata r:id="rId711" o:title=""/>
              </v:shape>
              <o:OLEObject Type="Embed" ProgID="Equation.DSMT4" ShapeID="_x0000_i1260" DrawAspect="Content" ObjectID="_1777171658" r:id="rId712"/>
            </w:object>
          </mc:Choice>
          <mc:Fallback>
            <w:object>
              <w:drawing>
                <wp:inline distT="0" distB="0" distL="0" distR="0" wp14:anchorId="0F600148" wp14:editId="437FEB8E">
                  <wp:extent cx="3657600" cy="1002030"/>
                  <wp:effectExtent l="0" t="0" r="0" b="7620"/>
                  <wp:docPr id="236" name="对象 2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6"/>
                          <pic:cNvPicPr>
                            <a:picLocks noChangeAspect="1" noChangeArrowheads="1"/>
                            <a:extLst>
                              <a:ext uri="{837473B0-CC2E-450a-ABE3-18F120FF3D37}">
                                <a15:objectPr xmlns:a15="http://schemas.microsoft.com/office/drawing/2012/main" objectId="_1777171658" isActiveX="0" linkType=""/>
                              </a:ext>
                            </a:extLst>
                          </pic:cNvPicPr>
                        </pic:nvPicPr>
                        <pic:blipFill>
                          <a:blip r:embed="rId713">
                            <a:extLst>
                              <a:ext uri="{28A0092B-C50C-407E-A947-70E740481C1C}">
                                <a14:useLocalDpi xmlns:a14="http://schemas.microsoft.com/office/drawing/2010/main" val="0"/>
                              </a:ext>
                            </a:extLst>
                          </a:blip>
                          <a:srcRect/>
                          <a:stretch>
                            <a:fillRect/>
                          </a:stretch>
                        </pic:blipFill>
                        <pic:spPr bwMode="auto">
                          <a:xfrm>
                            <a:off x="0" y="0"/>
                            <a:ext cx="3657600" cy="1002030"/>
                          </a:xfrm>
                          <a:prstGeom prst="rect">
                            <a:avLst/>
                          </a:prstGeom>
                          <a:noFill/>
                          <a:ln>
                            <a:noFill/>
                          </a:ln>
                        </pic:spPr>
                      </pic:pic>
                    </a:graphicData>
                  </a:graphic>
                </wp:inline>
              </w:drawing>
              <w:objectEmbed w:drawAspect="content" r:id="rId712" w:progId="Equation.DSMT4" w:shapeId="23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13</w:instrText>
        </w:r>
      </w:fldSimple>
      <w:r w:rsidR="00DC3500">
        <w:instrText>)</w:instrText>
      </w:r>
      <w:r w:rsidR="00DC3500">
        <w:fldChar w:fldCharType="end"/>
      </w:r>
    </w:p>
    <w:p w14:paraId="10B0EAC4" w14:textId="52DFFD8F" w:rsidR="005F6C42" w:rsidRDefault="005F6C42" w:rsidP="00154757">
      <w:pPr>
        <w:adjustRightInd w:val="0"/>
        <w:snapToGrid w:val="0"/>
        <w:spacing w:line="15pt" w:lineRule="auto"/>
      </w:pPr>
      <w:r>
        <w:rPr>
          <w:rFonts w:hint="eastAsia"/>
        </w:rPr>
        <w:t>其中</w:t>
      </w:r>
      <w:r w:rsidR="00277FD9" w:rsidRPr="00277FD9">
        <w:rPr>
          <w:position w:val="-14"/>
        </w:rPr>
        <mc:AlternateContent>
          <mc:Choice Requires="v">
            <w:object w:dxaOrig="36pt" w:dyaOrig="19pt" w14:anchorId="31A3EB30">
              <v:shape id="_x0000_i1261" type="#_x0000_t75" style="width:36.3pt;height:14.4pt" o:ole="">
                <v:imagedata r:id="rId714" o:title=""/>
              </v:shape>
              <o:OLEObject Type="Embed" ProgID="Equation.DSMT4" ShapeID="_x0000_i1261" DrawAspect="Content" ObjectID="_1777171659" r:id="rId715"/>
            </w:object>
          </mc:Choice>
          <mc:Fallback>
            <w:object>
              <w:drawing>
                <wp:inline distT="0" distB="0" distL="0" distR="0" wp14:anchorId="5B5532E2" wp14:editId="35E0D68A">
                  <wp:extent cx="461010" cy="182880"/>
                  <wp:effectExtent l="0" t="0" r="0" b="7620"/>
                  <wp:docPr id="237" name="对象 2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7"/>
                          <pic:cNvPicPr>
                            <a:picLocks noChangeAspect="1" noChangeArrowheads="1"/>
                            <a:extLst>
                              <a:ext uri="{837473B0-CC2E-450a-ABE3-18F120FF3D37}">
                                <a15:objectPr xmlns:a15="http://schemas.microsoft.com/office/drawing/2012/main" objectId="_1777171659" isActiveX="0" linkType=""/>
                              </a:ext>
                            </a:extLst>
                          </pic:cNvPicPr>
                        </pic:nvPicPr>
                        <pic:blipFill>
                          <a:blip r:embed="rId716">
                            <a:extLst>
                              <a:ext uri="{28A0092B-C50C-407E-A947-70E740481C1C}">
                                <a14:useLocalDpi xmlns:a14="http://schemas.microsoft.com/office/drawing/2010/main" val="0"/>
                              </a:ext>
                            </a:extLst>
                          </a:blip>
                          <a:srcRect/>
                          <a:stretch>
                            <a:fillRect/>
                          </a:stretch>
                        </pic:blipFill>
                        <pic:spPr bwMode="auto">
                          <a:xfrm>
                            <a:off x="0" y="0"/>
                            <a:ext cx="461010" cy="182880"/>
                          </a:xfrm>
                          <a:prstGeom prst="rect">
                            <a:avLst/>
                          </a:prstGeom>
                          <a:noFill/>
                          <a:ln>
                            <a:noFill/>
                          </a:ln>
                        </pic:spPr>
                      </pic:pic>
                    </a:graphicData>
                  </a:graphic>
                </wp:inline>
              </w:drawing>
              <w:objectEmbed w:drawAspect="content" r:id="rId715" w:progId="Equation.DSMT4" w:shapeId="237" w:fieldCodes=""/>
            </w:object>
          </mc:Fallback>
        </mc:AlternateContent>
      </w:r>
      <w:r>
        <w:rPr>
          <w:rFonts w:hint="eastAsia"/>
        </w:rPr>
        <w:t>表示</w:t>
      </w:r>
      <w:r w:rsidR="00924613" w:rsidRPr="00277FD9">
        <w:t>ECNB</w:t>
      </w:r>
      <w:r>
        <w:rPr>
          <w:rFonts w:hint="eastAsia"/>
        </w:rPr>
        <w:t>模块推理过程输出的特征，其过程与训练过程类似，只不</w:t>
      </w:r>
      <w:r>
        <w:rPr>
          <w:rFonts w:hint="eastAsia"/>
        </w:rPr>
        <w:lastRenderedPageBreak/>
        <w:t>过在推理时去掉了残差分支和</w:t>
      </w:r>
      <w:r w:rsidR="00277FD9" w:rsidRPr="00025957">
        <w:rPr>
          <w:position w:val="-4"/>
        </w:rPr>
        <mc:AlternateContent>
          <mc:Choice Requires="v">
            <w:object w:dxaOrig="21pt" w:dyaOrig="13pt" w14:anchorId="008E599D">
              <v:shape id="_x0000_i1262" type="#_x0000_t75" style="width:21.9pt;height:14.4pt" o:ole="">
                <v:imagedata r:id="rId717" o:title=""/>
              </v:shape>
              <o:OLEObject Type="Embed" ProgID="Equation.DSMT4" ShapeID="_x0000_i1262" DrawAspect="Content" ObjectID="_1777171660" r:id="rId718"/>
            </w:object>
          </mc:Choice>
          <mc:Fallback>
            <w:object>
              <w:drawing>
                <wp:inline distT="0" distB="0" distL="0" distR="0" wp14:anchorId="3A013BF7" wp14:editId="590F9D1B">
                  <wp:extent cx="278130" cy="182880"/>
                  <wp:effectExtent l="0" t="0" r="7620" b="7620"/>
                  <wp:docPr id="238" name="对象 2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8"/>
                          <pic:cNvPicPr>
                            <a:picLocks noChangeAspect="1" noChangeArrowheads="1"/>
                            <a:extLst>
                              <a:ext uri="{837473B0-CC2E-450a-ABE3-18F120FF3D37}">
                                <a15:objectPr xmlns:a15="http://schemas.microsoft.com/office/drawing/2012/main" objectId="_1777171660" isActiveX="0" linkType=""/>
                              </a:ext>
                            </a:extLst>
                          </pic:cNvPicPr>
                        </pic:nvPicPr>
                        <pic:blipFill>
                          <a:blip r:embed="rId719">
                            <a:extLst>
                              <a:ext uri="{28A0092B-C50C-407E-A947-70E740481C1C}">
                                <a14:useLocalDpi xmlns:a14="http://schemas.microsoft.com/office/drawing/2010/main" val="0"/>
                              </a:ext>
                            </a:extLst>
                          </a:blip>
                          <a:srcRect/>
                          <a:stretch>
                            <a:fillRect/>
                          </a:stretch>
                        </pic:blipFill>
                        <pic:spPr bwMode="auto">
                          <a:xfrm>
                            <a:off x="0" y="0"/>
                            <a:ext cx="278130" cy="182880"/>
                          </a:xfrm>
                          <a:prstGeom prst="rect">
                            <a:avLst/>
                          </a:prstGeom>
                          <a:noFill/>
                          <a:ln>
                            <a:noFill/>
                          </a:ln>
                        </pic:spPr>
                      </pic:pic>
                    </a:graphicData>
                  </a:graphic>
                </wp:inline>
              </w:drawing>
              <w:objectEmbed w:drawAspect="content" r:id="rId718" w:progId="Equation.DSMT4" w:shapeId="238" w:fieldCodes=""/>
            </w:object>
          </mc:Fallback>
        </mc:AlternateContent>
      </w:r>
      <w:r>
        <w:rPr>
          <w:rFonts w:hint="eastAsia"/>
        </w:rPr>
        <w:t>的卷积分支，以达到减少</w:t>
      </w:r>
      <w:proofErr w:type="gramStart"/>
      <w:r>
        <w:rPr>
          <w:rFonts w:hint="eastAsia"/>
        </w:rPr>
        <w:t>计算量</w:t>
      </w:r>
      <w:r w:rsidR="00924613">
        <w:rPr>
          <w:rFonts w:hint="eastAsia"/>
        </w:rPr>
        <w:t>但不</w:t>
      </w:r>
      <w:proofErr w:type="gramEnd"/>
      <w:r w:rsidR="00924613">
        <w:rPr>
          <w:rFonts w:hint="eastAsia"/>
        </w:rPr>
        <w:t>影响最终的输出的</w:t>
      </w:r>
      <w:r>
        <w:rPr>
          <w:rFonts w:hint="eastAsia"/>
        </w:rPr>
        <w:t>目的。</w:t>
      </w:r>
    </w:p>
    <w:p w14:paraId="57713397" w14:textId="552C4D03" w:rsidR="009E34B4" w:rsidRDefault="009E34B4" w:rsidP="00154757">
      <w:pPr>
        <w:adjustRightInd w:val="0"/>
        <w:snapToGrid w:val="0"/>
        <w:spacing w:line="15pt" w:lineRule="auto"/>
        <w:ind w:firstLineChars="196" w:firstLine="24.40pt"/>
      </w:pPr>
      <w:r>
        <w:rPr>
          <w:rFonts w:hint="eastAsia"/>
        </w:rPr>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4.90pt"/>
        <w:jc w:val="center"/>
      </w:pPr>
      <w:r>
        <w:rPr>
          <w:noProof/>
        </w:rPr>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720"/>
                    <a:stretch>
                      <a:fillRect/>
                    </a:stretch>
                  </pic:blipFill>
                  <pic:spPr>
                    <a:xfrm>
                      <a:off x="0" y="0"/>
                      <a:ext cx="4823040" cy="1146291"/>
                    </a:xfrm>
                    <a:prstGeom prst="rect">
                      <a:avLst/>
                    </a:prstGeom>
                  </pic:spPr>
                </pic:pic>
              </a:graphicData>
            </a:graphic>
          </wp:inline>
        </w:drawing>
      </w:r>
    </w:p>
    <w:p w14:paraId="0854EEEA" w14:textId="0025F714" w:rsidR="004A6876" w:rsidRDefault="004A6876" w:rsidP="00B33C93">
      <w:pPr>
        <w:jc w:val="center"/>
      </w:pPr>
      <w:r w:rsidRPr="00C8269D">
        <w:rPr>
          <w:rFonts w:hint="eastAsia"/>
          <w:sz w:val="21"/>
          <w:szCs w:val="21"/>
        </w:rPr>
        <w:t>图</w:t>
      </w:r>
      <w:r w:rsidRPr="00C8269D">
        <w:rPr>
          <w:rFonts w:hint="eastAsia"/>
          <w:sz w:val="21"/>
          <w:szCs w:val="21"/>
        </w:rPr>
        <w:t xml:space="preserve"> </w:t>
      </w:r>
      <w:r w:rsidRPr="00C8269D">
        <w:rPr>
          <w:sz w:val="21"/>
          <w:szCs w:val="21"/>
        </w:rPr>
        <w:t xml:space="preserve">4-4 </w:t>
      </w:r>
      <w:r w:rsidRPr="00C8269D">
        <w:rPr>
          <w:rFonts w:hint="eastAsia"/>
          <w:sz w:val="21"/>
          <w:szCs w:val="21"/>
        </w:rPr>
        <w:t>通道注意力</w:t>
      </w:r>
      <w:r w:rsidR="006627DC" w:rsidRPr="00A46F34">
        <w:rPr>
          <w:color w:val="000000"/>
        </w:rPr>
        <w:fldChar w:fldCharType="begin"/>
      </w:r>
      <w:r w:rsidR="003C0B30" w:rsidRPr="00A46F34">
        <w:rPr>
          <w:color w:val="000000"/>
        </w:rPr>
        <w:instrText xml:space="preserve"> ADDIN ZOTERO_ITEM CSL_CITATION {"citationID":"4V3aXsJI","properties":{"formattedCitation":"\\super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rsidRPr="00A46F34">
        <w:rPr>
          <w:color w:val="000000"/>
        </w:rPr>
        <w:fldChar w:fldCharType="separate"/>
      </w:r>
      <w:r w:rsidR="000F6A9A" w:rsidRPr="00A46F34">
        <w:rPr>
          <w:color w:val="000000"/>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color w:val="000000"/>
          <w:kern w:val="0"/>
          <w:vertAlign w:val="superscript"/>
        </w:rPr>
        <w:t>]</w:t>
      </w:r>
      <w:r w:rsidR="006627DC" w:rsidRPr="00A46F34">
        <w:rPr>
          <w:color w:val="000000"/>
        </w:rPr>
        <w:fldChar w:fldCharType="end"/>
      </w:r>
    </w:p>
    <w:p w14:paraId="77B642AC" w14:textId="442998D1" w:rsidR="009A0152" w:rsidRDefault="009A0152" w:rsidP="009A0152">
      <w:pPr>
        <w:adjustRightInd w:val="0"/>
      </w:pPr>
      <w:r>
        <w:rPr>
          <w:rFonts w:hint="eastAsia"/>
        </w:rPr>
        <w:t>通道注意力的主要工作过程如下：</w:t>
      </w:r>
    </w:p>
    <w:p w14:paraId="0AD85BB7" w14:textId="322FD4D5" w:rsidR="009A0152" w:rsidRDefault="009A0152" w:rsidP="009A0152">
      <w:pPr>
        <w:adjustRightInd w:val="0"/>
      </w:pPr>
      <w:r>
        <w:rPr>
          <w:rFonts w:hint="eastAsia"/>
        </w:rPr>
        <w:t>假定输入的特征图为</w:t>
      </w:r>
      <w:r w:rsidRPr="009A0152">
        <w:rPr>
          <w:position w:val="-4"/>
        </w:rPr>
        <mc:AlternateContent>
          <mc:Choice Requires="v">
            <w:object w:dxaOrig="13.95pt" w:dyaOrig="13pt" w14:anchorId="0E65E824">
              <v:shape id="_x0000_i1263" type="#_x0000_t75" style="width:14.4pt;height:14.4pt" o:ole="">
                <v:imagedata r:id="rId721" o:title=""/>
              </v:shape>
              <o:OLEObject Type="Embed" ProgID="Equation.DSMT4" ShapeID="_x0000_i1263" DrawAspect="Content" ObjectID="_1777171661" r:id="rId722"/>
            </w:object>
          </mc:Choice>
          <mc:Fallback>
            <w:object>
              <w:drawing>
                <wp:inline distT="0" distB="0" distL="0" distR="0" wp14:anchorId="38275F28" wp14:editId="132266C4">
                  <wp:extent cx="182880" cy="182880"/>
                  <wp:effectExtent l="0" t="0" r="7620" b="7620"/>
                  <wp:docPr id="239" name="对象 2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9"/>
                          <pic:cNvPicPr>
                            <a:picLocks noChangeAspect="1" noChangeArrowheads="1"/>
                            <a:extLst>
                              <a:ext uri="{837473B0-CC2E-450a-ABE3-18F120FF3D37}">
                                <a15:objectPr xmlns:a15="http://schemas.microsoft.com/office/drawing/2012/main" objectId="_1777171661" isActiveX="0" linkType=""/>
                              </a:ext>
                            </a:extLst>
                          </pic:cNvPicPr>
                        </pic:nvPicPr>
                        <pic:blipFill>
                          <a:blip r:embed="rId723">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722" w:progId="Equation.DSMT4" w:shapeId="239" w:fieldCodes=""/>
            </w:object>
          </mc:Fallback>
        </mc:AlternateContent>
      </w:r>
      <w:r>
        <w:rPr>
          <w:rFonts w:hint="eastAsia"/>
        </w:rPr>
        <w:t>，首先经过一个均值池化，变成一个</w:t>
      </w:r>
      <w:r w:rsidRPr="009A0152">
        <w:rPr>
          <w:position w:val="-6"/>
        </w:rPr>
        <mc:AlternateContent>
          <mc:Choice Requires="v">
            <w:object w:dxaOrig="38pt" w:dyaOrig="13.95pt" w14:anchorId="633EA017">
              <v:shape id="_x0000_i1264" type="#_x0000_t75" style="width:35.7pt;height:14.4pt" o:ole="">
                <v:imagedata r:id="rId724" o:title=""/>
              </v:shape>
              <o:OLEObject Type="Embed" ProgID="Equation.DSMT4" ShapeID="_x0000_i1264" DrawAspect="Content" ObjectID="_1777171662" r:id="rId725"/>
            </w:object>
          </mc:Choice>
          <mc:Fallback>
            <w:object>
              <w:drawing>
                <wp:inline distT="0" distB="0" distL="0" distR="0" wp14:anchorId="33AFDE24" wp14:editId="75660519">
                  <wp:extent cx="453390" cy="182880"/>
                  <wp:effectExtent l="0" t="0" r="3810" b="7620"/>
                  <wp:docPr id="240" name="对象 2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0"/>
                          <pic:cNvPicPr>
                            <a:picLocks noChangeAspect="1" noChangeArrowheads="1"/>
                            <a:extLst>
                              <a:ext uri="{837473B0-CC2E-450a-ABE3-18F120FF3D37}">
                                <a15:objectPr xmlns:a15="http://schemas.microsoft.com/office/drawing/2012/main" objectId="_1777171662" isActiveX="0" linkType=""/>
                              </a:ext>
                            </a:extLst>
                          </pic:cNvPicPr>
                        </pic:nvPicPr>
                        <pic:blipFill>
                          <a:blip r:embed="rId726">
                            <a:extLst>
                              <a:ext uri="{28A0092B-C50C-407E-A947-70E740481C1C}">
                                <a14:useLocalDpi xmlns:a14="http://schemas.microsoft.com/office/drawing/2010/main" val="0"/>
                              </a:ext>
                            </a:extLst>
                          </a:blip>
                          <a:srcRect/>
                          <a:stretch>
                            <a:fillRect/>
                          </a:stretch>
                        </pic:blipFill>
                        <pic:spPr bwMode="auto">
                          <a:xfrm>
                            <a:off x="0" y="0"/>
                            <a:ext cx="453390" cy="182880"/>
                          </a:xfrm>
                          <a:prstGeom prst="rect">
                            <a:avLst/>
                          </a:prstGeom>
                          <a:noFill/>
                          <a:ln>
                            <a:noFill/>
                          </a:ln>
                        </pic:spPr>
                      </pic:pic>
                    </a:graphicData>
                  </a:graphic>
                </wp:inline>
              </w:drawing>
              <w:objectEmbed w:drawAspect="content" r:id="rId725" w:progId="Equation.DSMT4" w:shapeId="240" w:fieldCodes=""/>
            </w:object>
          </mc:Fallback>
        </mc:AlternateContent>
      </w:r>
      <w:r>
        <w:rPr>
          <w:rFonts w:hint="eastAsia"/>
        </w:rPr>
        <w:t>的向量，其过程如公式</w:t>
      </w:r>
      <w:r w:rsidR="008803A3">
        <w:rPr>
          <w:rFonts w:hint="eastAsia"/>
        </w:rPr>
        <w:t>(</w:t>
      </w:r>
      <w:r>
        <w:rPr>
          <w:rFonts w:hint="eastAsia"/>
        </w:rPr>
        <w:t>4</w:t>
      </w:r>
      <w:r>
        <w:t>-14</w:t>
      </w:r>
      <w:r w:rsidR="008803A3">
        <w:rPr>
          <w:rFonts w:hint="eastAsia"/>
        </w:rPr>
        <w:t>)</w:t>
      </w:r>
      <w:r>
        <w:rPr>
          <w:rFonts w:hint="eastAsia"/>
        </w:rPr>
        <w:t>所示：</w:t>
      </w:r>
    </w:p>
    <w:p w14:paraId="017003F9" w14:textId="5BEFF406" w:rsidR="009A0152" w:rsidRDefault="009A0152" w:rsidP="009A0152">
      <w:pPr>
        <w:pStyle w:val="MTDisplayEquation"/>
      </w:pPr>
      <w:r>
        <w:tab/>
      </w:r>
      <w:r w:rsidRPr="009A0152">
        <w:rPr>
          <w:position w:val="-12"/>
        </w:rPr>
        <mc:AlternateContent>
          <mc:Choice Requires="v">
            <w:object w:dxaOrig="75pt" w:dyaOrig="18pt" w14:anchorId="444BC7EA">
              <v:shape id="_x0000_i1265" type="#_x0000_t75" style="width:1in;height:21.9pt" o:ole="">
                <v:imagedata r:id="rId727" o:title=""/>
              </v:shape>
              <o:OLEObject Type="Embed" ProgID="Equation.DSMT4" ShapeID="_x0000_i1265" DrawAspect="Content" ObjectID="_1777171663" r:id="rId728"/>
            </w:object>
          </mc:Choice>
          <mc:Fallback>
            <w:object>
              <w:drawing>
                <wp:inline distT="0" distB="0" distL="0" distR="0" wp14:anchorId="7CFF6DF4" wp14:editId="22A741E2">
                  <wp:extent cx="914400" cy="278130"/>
                  <wp:effectExtent l="0" t="0" r="0" b="7620"/>
                  <wp:docPr id="241" name="对象 2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1"/>
                          <pic:cNvPicPr>
                            <a:picLocks noChangeAspect="1" noChangeArrowheads="1"/>
                            <a:extLst>
                              <a:ext uri="{837473B0-CC2E-450a-ABE3-18F120FF3D37}">
                                <a15:objectPr xmlns:a15="http://schemas.microsoft.com/office/drawing/2012/main" objectId="_1777171663" isActiveX="0" linkType=""/>
                              </a:ext>
                            </a:extLst>
                          </pic:cNvPicPr>
                        </pic:nvPicPr>
                        <pic:blipFill>
                          <a:blip r:embed="rId729">
                            <a:extLst>
                              <a:ext uri="{28A0092B-C50C-407E-A947-70E740481C1C}">
                                <a14:useLocalDpi xmlns:a14="http://schemas.microsoft.com/office/drawing/2010/main" val="0"/>
                              </a:ext>
                            </a:extLst>
                          </a:blip>
                          <a:srcRect/>
                          <a:stretch>
                            <a:fillRect/>
                          </a:stretch>
                        </pic:blipFill>
                        <pic:spPr bwMode="auto">
                          <a:xfrm>
                            <a:off x="0" y="0"/>
                            <a:ext cx="914400" cy="278130"/>
                          </a:xfrm>
                          <a:prstGeom prst="rect">
                            <a:avLst/>
                          </a:prstGeom>
                          <a:noFill/>
                          <a:ln>
                            <a:noFill/>
                          </a:ln>
                        </pic:spPr>
                      </pic:pic>
                    </a:graphicData>
                  </a:graphic>
                </wp:inline>
              </w:drawing>
              <w:objectEmbed w:drawAspect="content" r:id="rId728" w:progId="Equation.DSMT4" w:shapeId="24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51B6D">
          <w:rPr>
            <w:noProof/>
          </w:rPr>
          <w:instrText>4</w:instrText>
        </w:r>
      </w:fldSimple>
      <w:r>
        <w:instrText>-</w:instrText>
      </w:r>
      <w:fldSimple w:instr=" SEQ MTEqn \c \* Arabic \* MERGEFORMAT ">
        <w:r w:rsidR="00A51B6D">
          <w:rPr>
            <w:noProof/>
          </w:rPr>
          <w:instrText>14</w:instrText>
        </w:r>
      </w:fldSimple>
      <w:r>
        <w:instrText>)</w:instrText>
      </w:r>
      <w:r>
        <w:fldChar w:fldCharType="end"/>
      </w:r>
    </w:p>
    <w:p w14:paraId="15DDC359" w14:textId="7F190402" w:rsidR="009A0152" w:rsidRDefault="009A0152" w:rsidP="009A0152">
      <w:r>
        <w:rPr>
          <w:rFonts w:hint="eastAsia"/>
        </w:rPr>
        <w:t>其中</w:t>
      </w:r>
      <w:r w:rsidRPr="009A0152">
        <w:rPr>
          <w:position w:val="-10"/>
        </w:rPr>
        <mc:AlternateContent>
          <mc:Choice Requires="v">
            <w:object w:dxaOrig="37pt" w:dyaOrig="16pt" w14:anchorId="27D8B183">
              <v:shape id="_x0000_i1266" type="#_x0000_t75" style="width:36.3pt;height:14.4pt" o:ole="">
                <v:imagedata r:id="rId730" o:title=""/>
              </v:shape>
              <o:OLEObject Type="Embed" ProgID="Equation.DSMT4" ShapeID="_x0000_i1266" DrawAspect="Content" ObjectID="_1777171664" r:id="rId731"/>
            </w:object>
          </mc:Choice>
          <mc:Fallback>
            <w:object>
              <w:drawing>
                <wp:inline distT="0" distB="0" distL="0" distR="0" wp14:anchorId="7B8DB358" wp14:editId="3150B906">
                  <wp:extent cx="461010" cy="182880"/>
                  <wp:effectExtent l="0" t="0" r="0" b="7620"/>
                  <wp:docPr id="242" name="对象 2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2"/>
                          <pic:cNvPicPr>
                            <a:picLocks noChangeAspect="1" noChangeArrowheads="1"/>
                            <a:extLst>
                              <a:ext uri="{837473B0-CC2E-450a-ABE3-18F120FF3D37}">
                                <a15:objectPr xmlns:a15="http://schemas.microsoft.com/office/drawing/2012/main" objectId="_1777171664" isActiveX="0" linkType=""/>
                              </a:ext>
                            </a:extLst>
                          </pic:cNvPicPr>
                        </pic:nvPicPr>
                        <pic:blipFill>
                          <a:blip r:embed="rId732">
                            <a:extLst>
                              <a:ext uri="{28A0092B-C50C-407E-A947-70E740481C1C}">
                                <a14:useLocalDpi xmlns:a14="http://schemas.microsoft.com/office/drawing/2010/main" val="0"/>
                              </a:ext>
                            </a:extLst>
                          </a:blip>
                          <a:srcRect/>
                          <a:stretch>
                            <a:fillRect/>
                          </a:stretch>
                        </pic:blipFill>
                        <pic:spPr bwMode="auto">
                          <a:xfrm>
                            <a:off x="0" y="0"/>
                            <a:ext cx="461010" cy="182880"/>
                          </a:xfrm>
                          <a:prstGeom prst="rect">
                            <a:avLst/>
                          </a:prstGeom>
                          <a:noFill/>
                          <a:ln>
                            <a:noFill/>
                          </a:ln>
                        </pic:spPr>
                      </pic:pic>
                    </a:graphicData>
                  </a:graphic>
                </wp:inline>
              </w:drawing>
              <w:objectEmbed w:drawAspect="content" r:id="rId731" w:progId="Equation.DSMT4" w:shapeId="242" w:fieldCodes=""/>
            </w:object>
          </mc:Fallback>
        </mc:AlternateContent>
      </w:r>
      <w:r>
        <w:rPr>
          <w:rFonts w:hint="eastAsia"/>
        </w:rPr>
        <w:t>为自适应</w:t>
      </w:r>
      <w:proofErr w:type="gramStart"/>
      <w:r>
        <w:rPr>
          <w:rFonts w:hint="eastAsia"/>
        </w:rPr>
        <w:t>均值池化操作</w:t>
      </w:r>
      <w:proofErr w:type="gramEnd"/>
      <w:r>
        <w:rPr>
          <w:rFonts w:hint="eastAsia"/>
        </w:rPr>
        <w:t>，之后经过一个输入通道为</w:t>
      </w:r>
      <w:r w:rsidRPr="009A0152">
        <w:rPr>
          <w:position w:val="-6"/>
        </w:rPr>
        <mc:AlternateContent>
          <mc:Choice Requires="v">
            <w:object w:dxaOrig="12pt" w:dyaOrig="13.95pt" w14:anchorId="53489010">
              <v:shape id="_x0000_i1267" type="#_x0000_t75" style="width:14.4pt;height:14.4pt" o:ole="">
                <v:imagedata r:id="rId733" o:title=""/>
              </v:shape>
              <o:OLEObject Type="Embed" ProgID="Equation.DSMT4" ShapeID="_x0000_i1267" DrawAspect="Content" ObjectID="_1777171665" r:id="rId734"/>
            </w:object>
          </mc:Choice>
          <mc:Fallback>
            <w:object>
              <w:drawing>
                <wp:inline distT="0" distB="0" distL="0" distR="0" wp14:anchorId="0D77546B" wp14:editId="6C65D435">
                  <wp:extent cx="182880" cy="182880"/>
                  <wp:effectExtent l="0" t="0" r="7620" b="7620"/>
                  <wp:docPr id="243" name="对象 2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3"/>
                          <pic:cNvPicPr>
                            <a:picLocks noChangeAspect="1" noChangeArrowheads="1"/>
                            <a:extLst>
                              <a:ext uri="{837473B0-CC2E-450a-ABE3-18F120FF3D37}">
                                <a15:objectPr xmlns:a15="http://schemas.microsoft.com/office/drawing/2012/main" objectId="_1777171665" isActiveX="0" linkType=""/>
                              </a:ext>
                            </a:extLst>
                          </pic:cNvPicPr>
                        </pic:nvPicPr>
                        <pic:blipFill>
                          <a:blip r:embed="rId73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734" w:progId="Equation.DSMT4" w:shapeId="243" w:fieldCodes=""/>
            </w:object>
          </mc:Fallback>
        </mc:AlternateContent>
      </w:r>
      <w:r>
        <w:rPr>
          <w:rFonts w:hint="eastAsia"/>
        </w:rPr>
        <w:t>，输出通道数为</w:t>
      </w:r>
      <w:r w:rsidRPr="009A0152">
        <w:rPr>
          <w:position w:val="-6"/>
        </w:rPr>
        <mc:AlternateContent>
          <mc:Choice Requires="v">
            <w:object w:dxaOrig="24.95pt" w:dyaOrig="13.95pt" w14:anchorId="3586CFA5">
              <v:shape id="_x0000_i1268" type="#_x0000_t75" style="width:21.3pt;height:14.4pt" o:ole="">
                <v:imagedata r:id="rId736" o:title=""/>
              </v:shape>
              <o:OLEObject Type="Embed" ProgID="Equation.DSMT4" ShapeID="_x0000_i1268" DrawAspect="Content" ObjectID="_1777171666" r:id="rId737"/>
            </w:object>
          </mc:Choice>
          <mc:Fallback>
            <w:object>
              <w:drawing>
                <wp:inline distT="0" distB="0" distL="0" distR="0" wp14:anchorId="285277C4" wp14:editId="013D05A5">
                  <wp:extent cx="270510" cy="182880"/>
                  <wp:effectExtent l="0" t="0" r="0" b="7620"/>
                  <wp:docPr id="244" name="对象 2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4"/>
                          <pic:cNvPicPr>
                            <a:picLocks noChangeAspect="1" noChangeArrowheads="1"/>
                            <a:extLst>
                              <a:ext uri="{837473B0-CC2E-450a-ABE3-18F120FF3D37}">
                                <a15:objectPr xmlns:a15="http://schemas.microsoft.com/office/drawing/2012/main" objectId="_1777171666" isActiveX="0" linkType=""/>
                              </a:ext>
                            </a:extLst>
                          </pic:cNvPicPr>
                        </pic:nvPicPr>
                        <pic:blipFill>
                          <a:blip r:embed="rId738">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737" w:progId="Equation.DSMT4" w:shapeId="244" w:fieldCodes=""/>
            </w:object>
          </mc:Fallback>
        </mc:AlternateContent>
      </w:r>
      <w:r>
        <w:rPr>
          <w:rFonts w:hint="eastAsia"/>
        </w:rPr>
        <w:t>的</w:t>
      </w:r>
      <w:r w:rsidRPr="009A0152">
        <w:rPr>
          <w:position w:val="-4"/>
        </w:rPr>
        <mc:AlternateContent>
          <mc:Choice Requires="v">
            <w:object w:dxaOrig="21pt" w:dyaOrig="13pt" w14:anchorId="6B985A00">
              <v:shape id="_x0000_i1269" type="#_x0000_t75" style="width:21.3pt;height:14.4pt" o:ole="">
                <v:imagedata r:id="rId739" o:title=""/>
              </v:shape>
              <o:OLEObject Type="Embed" ProgID="Equation.DSMT4" ShapeID="_x0000_i1269" DrawAspect="Content" ObjectID="_1777171667" r:id="rId740"/>
            </w:object>
          </mc:Choice>
          <mc:Fallback>
            <w:object>
              <w:drawing>
                <wp:inline distT="0" distB="0" distL="0" distR="0" wp14:anchorId="5AFA96DA" wp14:editId="76AFCA8D">
                  <wp:extent cx="270510" cy="182880"/>
                  <wp:effectExtent l="0" t="0" r="0" b="7620"/>
                  <wp:docPr id="245" name="对象 2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5"/>
                          <pic:cNvPicPr>
                            <a:picLocks noChangeAspect="1" noChangeArrowheads="1"/>
                            <a:extLst>
                              <a:ext uri="{837473B0-CC2E-450a-ABE3-18F120FF3D37}">
                                <a15:objectPr xmlns:a15="http://schemas.microsoft.com/office/drawing/2012/main" objectId="_1777171667" isActiveX="0" linkType=""/>
                              </a:ext>
                            </a:extLst>
                          </pic:cNvPicPr>
                        </pic:nvPicPr>
                        <pic:blipFill>
                          <a:blip r:embed="rId741">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740" w:progId="Equation.DSMT4" w:shapeId="245" w:fieldCodes=""/>
            </w:object>
          </mc:Fallback>
        </mc:AlternateContent>
      </w:r>
      <w:r>
        <w:rPr>
          <w:rFonts w:hint="eastAsia"/>
        </w:rPr>
        <w:t>卷积，其过程如</w:t>
      </w:r>
      <w:r w:rsidR="008803A3">
        <w:rPr>
          <w:rFonts w:hint="eastAsia"/>
        </w:rPr>
        <w:t>(</w:t>
      </w:r>
      <w:r>
        <w:rPr>
          <w:rFonts w:hint="eastAsia"/>
        </w:rPr>
        <w:t>4</w:t>
      </w:r>
      <w:r>
        <w:t>-15</w:t>
      </w:r>
      <w:r w:rsidR="008803A3">
        <w:rPr>
          <w:rFonts w:hint="eastAsia"/>
        </w:rPr>
        <w:t>)</w:t>
      </w:r>
      <w:r>
        <w:rPr>
          <w:rFonts w:hint="eastAsia"/>
        </w:rPr>
        <w:t>所示：</w:t>
      </w:r>
    </w:p>
    <w:p w14:paraId="1D74FD01" w14:textId="31FDBA98" w:rsidR="009A0152" w:rsidRDefault="009A0152" w:rsidP="009A0152">
      <w:pPr>
        <w:pStyle w:val="MTDisplayEquation"/>
      </w:pPr>
      <w:r>
        <w:tab/>
      </w:r>
      <w:r w:rsidRPr="009A0152">
        <w:rPr>
          <w:position w:val="-12"/>
        </w:rPr>
        <mc:AlternateContent>
          <mc:Choice Requires="v">
            <w:object w:dxaOrig="89pt" w:dyaOrig="18pt" w14:anchorId="01C5B64E">
              <v:shape id="_x0000_i1270" type="#_x0000_t75" style="width:86.4pt;height:21.3pt" o:ole="">
                <v:imagedata r:id="rId742" o:title=""/>
              </v:shape>
              <o:OLEObject Type="Embed" ProgID="Equation.DSMT4" ShapeID="_x0000_i1270" DrawAspect="Content" ObjectID="_1777171668" r:id="rId743"/>
            </w:object>
          </mc:Choice>
          <mc:Fallback>
            <w:object>
              <w:drawing>
                <wp:inline distT="0" distB="0" distL="0" distR="0" wp14:anchorId="1E250C97" wp14:editId="465CB5C6">
                  <wp:extent cx="1097280" cy="270510"/>
                  <wp:effectExtent l="0" t="0" r="7620" b="0"/>
                  <wp:docPr id="246" name="对象 2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6"/>
                          <pic:cNvPicPr>
                            <a:picLocks noChangeAspect="1" noChangeArrowheads="1"/>
                            <a:extLst>
                              <a:ext uri="{837473B0-CC2E-450a-ABE3-18F120FF3D37}">
                                <a15:objectPr xmlns:a15="http://schemas.microsoft.com/office/drawing/2012/main" objectId="_1777171668" isActiveX="0" linkType=""/>
                              </a:ext>
                            </a:extLst>
                          </pic:cNvPicPr>
                        </pic:nvPicPr>
                        <pic:blipFill>
                          <a:blip r:embed="rId744">
                            <a:extLst>
                              <a:ext uri="{28A0092B-C50C-407E-A947-70E740481C1C}">
                                <a14:useLocalDpi xmlns:a14="http://schemas.microsoft.com/office/drawing/2010/main" val="0"/>
                              </a:ext>
                            </a:extLst>
                          </a:blip>
                          <a:srcRect/>
                          <a:stretch>
                            <a:fillRect/>
                          </a:stretch>
                        </pic:blipFill>
                        <pic:spPr bwMode="auto">
                          <a:xfrm>
                            <a:off x="0" y="0"/>
                            <a:ext cx="1097280" cy="270510"/>
                          </a:xfrm>
                          <a:prstGeom prst="rect">
                            <a:avLst/>
                          </a:prstGeom>
                          <a:noFill/>
                          <a:ln>
                            <a:noFill/>
                          </a:ln>
                        </pic:spPr>
                      </pic:pic>
                    </a:graphicData>
                  </a:graphic>
                </wp:inline>
              </w:drawing>
              <w:objectEmbed w:drawAspect="content" r:id="rId743" w:progId="Equation.DSMT4" w:shapeId="24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51B6D">
          <w:rPr>
            <w:noProof/>
          </w:rPr>
          <w:instrText>4</w:instrText>
        </w:r>
      </w:fldSimple>
      <w:r>
        <w:instrText>-</w:instrText>
      </w:r>
      <w:fldSimple w:instr=" SEQ MTEqn \c \* Arabic \* MERGEFORMAT ">
        <w:r w:rsidR="00A51B6D">
          <w:rPr>
            <w:noProof/>
          </w:rPr>
          <w:instrText>15</w:instrText>
        </w:r>
      </w:fldSimple>
      <w:r>
        <w:instrText>)</w:instrText>
      </w:r>
      <w:r>
        <w:fldChar w:fldCharType="end"/>
      </w:r>
    </w:p>
    <w:p w14:paraId="06CBCC1E" w14:textId="2724795D" w:rsidR="009A0152" w:rsidRDefault="009A0152" w:rsidP="009A0152">
      <w:r>
        <w:rPr>
          <w:rFonts w:hint="eastAsia"/>
        </w:rPr>
        <w:t>上述过程中的</w:t>
      </w:r>
      <w:r w:rsidRPr="009A0152">
        <w:rPr>
          <w:position w:val="-4"/>
        </w:rPr>
        <mc:AlternateContent>
          <mc:Choice Requires="v">
            <w:object w:dxaOrig="9pt" w:dyaOrig="10pt" w14:anchorId="14810242">
              <v:shape id="_x0000_i1271" type="#_x0000_t75" style="width:6.9pt;height:14.4pt" o:ole="">
                <v:imagedata r:id="rId745" o:title=""/>
              </v:shape>
              <o:OLEObject Type="Embed" ProgID="Equation.DSMT4" ShapeID="_x0000_i1271" DrawAspect="Content" ObjectID="_1777171669" r:id="rId746"/>
            </w:object>
          </mc:Choice>
          <mc:Fallback>
            <w:object>
              <w:drawing>
                <wp:inline distT="0" distB="0" distL="0" distR="0" wp14:anchorId="19E63601" wp14:editId="2275D31D">
                  <wp:extent cx="87630" cy="182880"/>
                  <wp:effectExtent l="0" t="0" r="7620" b="7620"/>
                  <wp:docPr id="247" name="对象 2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7"/>
                          <pic:cNvPicPr>
                            <a:picLocks noChangeAspect="1" noChangeArrowheads="1"/>
                            <a:extLst>
                              <a:ext uri="{837473B0-CC2E-450a-ABE3-18F120FF3D37}">
                                <a15:objectPr xmlns:a15="http://schemas.microsoft.com/office/drawing/2012/main" objectId="_1777171669" isActiveX="0" linkType=""/>
                              </a:ext>
                            </a:extLst>
                          </pic:cNvPicPr>
                        </pic:nvPicPr>
                        <pic:blipFill>
                          <a:blip r:embed="rId747">
                            <a:extLst>
                              <a:ext uri="{28A0092B-C50C-407E-A947-70E740481C1C}">
                                <a14:useLocalDpi xmlns:a14="http://schemas.microsoft.com/office/drawing/2010/main" val="0"/>
                              </a:ext>
                            </a:extLst>
                          </a:blip>
                          <a:srcRect/>
                          <a:stretch>
                            <a:fillRect/>
                          </a:stretch>
                        </pic:blipFill>
                        <pic:spPr bwMode="auto">
                          <a:xfrm>
                            <a:off x="0" y="0"/>
                            <a:ext cx="87630" cy="182880"/>
                          </a:xfrm>
                          <a:prstGeom prst="rect">
                            <a:avLst/>
                          </a:prstGeom>
                          <a:noFill/>
                          <a:ln>
                            <a:noFill/>
                          </a:ln>
                        </pic:spPr>
                      </pic:pic>
                    </a:graphicData>
                  </a:graphic>
                </wp:inline>
              </w:drawing>
              <w:objectEmbed w:drawAspect="content" r:id="rId746" w:progId="Equation.DSMT4" w:shapeId="247" w:fieldCodes=""/>
            </w:object>
          </mc:Fallback>
        </mc:AlternateContent>
      </w:r>
      <w:r>
        <w:rPr>
          <w:rFonts w:hint="eastAsia"/>
        </w:rPr>
        <w:t>表示压缩系数，主要用于对中间过程产生的通道数进行压缩，以减少参数量和计算量。之后对输出的</w:t>
      </w:r>
      <w:r w:rsidRPr="009A0152">
        <w:rPr>
          <w:position w:val="-12"/>
        </w:rPr>
        <mc:AlternateContent>
          <mc:Choice Requires="v">
            <w:object w:dxaOrig="16pt" w:dyaOrig="18pt" w14:anchorId="574DF2AA">
              <v:shape id="_x0000_i1272" type="#_x0000_t75" style="width:14.4pt;height:21.3pt" o:ole="">
                <v:imagedata r:id="rId748" o:title=""/>
              </v:shape>
              <o:OLEObject Type="Embed" ProgID="Equation.DSMT4" ShapeID="_x0000_i1272" DrawAspect="Content" ObjectID="_1777171670" r:id="rId749"/>
            </w:object>
          </mc:Choice>
          <mc:Fallback>
            <w:object>
              <w:drawing>
                <wp:inline distT="0" distB="0" distL="0" distR="0" wp14:anchorId="7318D80B" wp14:editId="77BBC1A4">
                  <wp:extent cx="182880" cy="270510"/>
                  <wp:effectExtent l="0" t="0" r="7620" b="0"/>
                  <wp:docPr id="248" name="对象 2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8"/>
                          <pic:cNvPicPr>
                            <a:picLocks noChangeAspect="1" noChangeArrowheads="1"/>
                            <a:extLst>
                              <a:ext uri="{837473B0-CC2E-450a-ABE3-18F120FF3D37}">
                                <a15:objectPr xmlns:a15="http://schemas.microsoft.com/office/drawing/2012/main" objectId="_1777171670" isActiveX="0" linkType=""/>
                              </a:ext>
                            </a:extLst>
                          </pic:cNvPicPr>
                        </pic:nvPicPr>
                        <pic:blipFill>
                          <a:blip r:embed="rId750">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749" w:progId="Equation.DSMT4" w:shapeId="248" w:fieldCodes=""/>
            </w:object>
          </mc:Fallback>
        </mc:AlternateContent>
      </w:r>
      <w:r>
        <w:rPr>
          <w:rFonts w:hint="eastAsia"/>
        </w:rPr>
        <w:t>再经过一个</w:t>
      </w:r>
      <w:r w:rsidRPr="009A0152">
        <w:rPr>
          <w:position w:val="-4"/>
        </w:rPr>
        <mc:AlternateContent>
          <mc:Choice Requires="v">
            <w:object w:dxaOrig="21pt" w:dyaOrig="13pt" w14:anchorId="509FB613">
              <v:shape id="_x0000_i1273" type="#_x0000_t75" style="width:21.3pt;height:14.4pt" o:ole="">
                <v:imagedata r:id="rId751" o:title=""/>
              </v:shape>
              <o:OLEObject Type="Embed" ProgID="Equation.DSMT4" ShapeID="_x0000_i1273" DrawAspect="Content" ObjectID="_1777171671" r:id="rId752"/>
            </w:object>
          </mc:Choice>
          <mc:Fallback>
            <w:object>
              <w:drawing>
                <wp:inline distT="0" distB="0" distL="0" distR="0" wp14:anchorId="7280BB6B" wp14:editId="2F8225DB">
                  <wp:extent cx="270510" cy="182880"/>
                  <wp:effectExtent l="0" t="0" r="0" b="7620"/>
                  <wp:docPr id="249" name="对象 2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9"/>
                          <pic:cNvPicPr>
                            <a:picLocks noChangeAspect="1" noChangeArrowheads="1"/>
                            <a:extLst>
                              <a:ext uri="{837473B0-CC2E-450a-ABE3-18F120FF3D37}">
                                <a15:objectPr xmlns:a15="http://schemas.microsoft.com/office/drawing/2012/main" objectId="_1777171671" isActiveX="0" linkType=""/>
                              </a:ext>
                            </a:extLst>
                          </pic:cNvPicPr>
                        </pic:nvPicPr>
                        <pic:blipFill>
                          <a:blip r:embed="rId753">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752" w:progId="Equation.DSMT4" w:shapeId="249" w:fieldCodes=""/>
            </w:object>
          </mc:Fallback>
        </mc:AlternateContent>
      </w:r>
      <w:r>
        <w:rPr>
          <w:rFonts w:hint="eastAsia"/>
        </w:rPr>
        <w:t>的卷积进行特征提取，其过程如公式</w:t>
      </w:r>
      <w:r w:rsidR="008803A3">
        <w:rPr>
          <w:rFonts w:hint="eastAsia"/>
        </w:rPr>
        <w:t>(</w:t>
      </w:r>
      <w:r>
        <w:rPr>
          <w:rFonts w:hint="eastAsia"/>
        </w:rPr>
        <w:t>4</w:t>
      </w:r>
      <w:r>
        <w:t>-16</w:t>
      </w:r>
      <w:r w:rsidR="008803A3">
        <w:rPr>
          <w:rFonts w:hint="eastAsia"/>
        </w:rPr>
        <w:t>)</w:t>
      </w:r>
      <w:r>
        <w:rPr>
          <w:rFonts w:hint="eastAsia"/>
        </w:rPr>
        <w:t>所示：</w:t>
      </w:r>
    </w:p>
    <w:p w14:paraId="0BAECF30" w14:textId="0010D098" w:rsidR="009A0152" w:rsidRDefault="009A0152" w:rsidP="009A0152">
      <w:pPr>
        <w:pStyle w:val="MTDisplayEquation"/>
      </w:pPr>
      <w:r>
        <w:tab/>
      </w:r>
      <w:r w:rsidR="00610402" w:rsidRPr="009A0152">
        <w:rPr>
          <w:position w:val="-12"/>
        </w:rPr>
        <mc:AlternateContent>
          <mc:Choice Requires="v">
            <w:object w:dxaOrig="85.95pt" w:dyaOrig="18pt" w14:anchorId="5E81F0D6">
              <v:shape id="_x0000_i1274" type="#_x0000_t75" style="width:86.4pt;height:21.3pt" o:ole="">
                <v:imagedata r:id="rId754" o:title=""/>
              </v:shape>
              <o:OLEObject Type="Embed" ProgID="Equation.DSMT4" ShapeID="_x0000_i1274" DrawAspect="Content" ObjectID="_1777171672" r:id="rId755"/>
            </w:object>
          </mc:Choice>
          <mc:Fallback>
            <w:object>
              <w:drawing>
                <wp:inline distT="0" distB="0" distL="0" distR="0" wp14:anchorId="25E52140" wp14:editId="09FE7909">
                  <wp:extent cx="1097280" cy="270510"/>
                  <wp:effectExtent l="0" t="0" r="7620" b="0"/>
                  <wp:docPr id="250" name="对象 2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0"/>
                          <pic:cNvPicPr>
                            <a:picLocks noChangeAspect="1" noChangeArrowheads="1"/>
                            <a:extLst>
                              <a:ext uri="{837473B0-CC2E-450a-ABE3-18F120FF3D37}">
                                <a15:objectPr xmlns:a15="http://schemas.microsoft.com/office/drawing/2012/main" objectId="_1777171672" isActiveX="0" linkType=""/>
                              </a:ext>
                            </a:extLst>
                          </pic:cNvPicPr>
                        </pic:nvPicPr>
                        <pic:blipFill>
                          <a:blip r:embed="rId756">
                            <a:extLst>
                              <a:ext uri="{28A0092B-C50C-407E-A947-70E740481C1C}">
                                <a14:useLocalDpi xmlns:a14="http://schemas.microsoft.com/office/drawing/2010/main" val="0"/>
                              </a:ext>
                            </a:extLst>
                          </a:blip>
                          <a:srcRect/>
                          <a:stretch>
                            <a:fillRect/>
                          </a:stretch>
                        </pic:blipFill>
                        <pic:spPr bwMode="auto">
                          <a:xfrm>
                            <a:off x="0" y="0"/>
                            <a:ext cx="1097280" cy="270510"/>
                          </a:xfrm>
                          <a:prstGeom prst="rect">
                            <a:avLst/>
                          </a:prstGeom>
                          <a:noFill/>
                          <a:ln>
                            <a:noFill/>
                          </a:ln>
                        </pic:spPr>
                      </pic:pic>
                    </a:graphicData>
                  </a:graphic>
                </wp:inline>
              </w:drawing>
              <w:objectEmbed w:drawAspect="content" r:id="rId755" w:progId="Equation.DSMT4" w:shapeId="25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51B6D">
          <w:rPr>
            <w:noProof/>
          </w:rPr>
          <w:instrText>4</w:instrText>
        </w:r>
      </w:fldSimple>
      <w:r>
        <w:instrText>-</w:instrText>
      </w:r>
      <w:fldSimple w:instr=" SEQ MTEqn \c \* Arabic \* MERGEFORMAT ">
        <w:r w:rsidR="00A51B6D">
          <w:rPr>
            <w:noProof/>
          </w:rPr>
          <w:instrText>16</w:instrText>
        </w:r>
      </w:fldSimple>
      <w:r>
        <w:instrText>)</w:instrText>
      </w:r>
      <w:r>
        <w:fldChar w:fldCharType="end"/>
      </w:r>
    </w:p>
    <w:p w14:paraId="06D6215D" w14:textId="6EA967F4" w:rsidR="00610402" w:rsidRDefault="00610402" w:rsidP="00610402">
      <w:r>
        <w:rPr>
          <w:rFonts w:hint="eastAsia"/>
        </w:rPr>
        <w:t>这里的</w:t>
      </w:r>
      <w:r w:rsidRPr="00610402">
        <w:rPr>
          <w:position w:val="-4"/>
        </w:rPr>
        <mc:AlternateContent>
          <mc:Choice Requires="v">
            <w:object w:dxaOrig="21pt" w:dyaOrig="13pt" w14:anchorId="3810AFE7">
              <v:shape id="_x0000_i1275" type="#_x0000_t75" style="width:21.3pt;height:14.4pt" o:ole="">
                <v:imagedata r:id="rId757" o:title=""/>
              </v:shape>
              <o:OLEObject Type="Embed" ProgID="Equation.DSMT4" ShapeID="_x0000_i1275" DrawAspect="Content" ObjectID="_1777171673" r:id="rId758"/>
            </w:object>
          </mc:Choice>
          <mc:Fallback>
            <w:object>
              <w:drawing>
                <wp:inline distT="0" distB="0" distL="0" distR="0" wp14:anchorId="2ACBA10D" wp14:editId="56AF4215">
                  <wp:extent cx="270510" cy="182880"/>
                  <wp:effectExtent l="0" t="0" r="0" b="7620"/>
                  <wp:docPr id="251" name="对象 2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1"/>
                          <pic:cNvPicPr>
                            <a:picLocks noChangeAspect="1" noChangeArrowheads="1"/>
                            <a:extLst>
                              <a:ext uri="{837473B0-CC2E-450a-ABE3-18F120FF3D37}">
                                <a15:objectPr xmlns:a15="http://schemas.microsoft.com/office/drawing/2012/main" objectId="_1777171673" isActiveX="0" linkType=""/>
                              </a:ext>
                            </a:extLst>
                          </pic:cNvPicPr>
                        </pic:nvPicPr>
                        <pic:blipFill>
                          <a:blip r:embed="rId759">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758" w:progId="Equation.DSMT4" w:shapeId="251" w:fieldCodes=""/>
            </w:object>
          </mc:Fallback>
        </mc:AlternateContent>
      </w:r>
      <w:r>
        <w:rPr>
          <w:rFonts w:hint="eastAsia"/>
        </w:rPr>
        <w:t>卷积与前面公式</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058ED01E">
              <v:shape id="_x0000_i1276" type="#_x0000_t75" style="width:21.3pt;height:14.4pt" o:ole="">
                <v:imagedata r:id="rId760" o:title=""/>
              </v:shape>
              <o:OLEObject Type="Embed" ProgID="Equation.DSMT4" ShapeID="_x0000_i1276" DrawAspect="Content" ObjectID="_1777171674" r:id="rId761"/>
            </w:object>
          </mc:Choice>
          <mc:Fallback>
            <w:object>
              <w:drawing>
                <wp:inline distT="0" distB="0" distL="0" distR="0" wp14:anchorId="15D98741" wp14:editId="005884C7">
                  <wp:extent cx="270510" cy="182880"/>
                  <wp:effectExtent l="0" t="0" r="0" b="7620"/>
                  <wp:docPr id="252" name="对象 2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2"/>
                          <pic:cNvPicPr>
                            <a:picLocks noChangeAspect="1" noChangeArrowheads="1"/>
                            <a:extLst>
                              <a:ext uri="{837473B0-CC2E-450a-ABE3-18F120FF3D37}">
                                <a15:objectPr xmlns:a15="http://schemas.microsoft.com/office/drawing/2012/main" objectId="_1777171674" isActiveX="0" linkType=""/>
                              </a:ext>
                            </a:extLst>
                          </pic:cNvPicPr>
                        </pic:nvPicPr>
                        <pic:blipFill>
                          <a:blip r:embed="rId762">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761" w:progId="Equation.DSMT4" w:shapeId="252" w:fieldCodes=""/>
            </w:object>
          </mc:Fallback>
        </mc:AlternateContent>
      </w:r>
      <w:r>
        <w:rPr>
          <w:rFonts w:hint="eastAsia"/>
        </w:rPr>
        <w:t>卷积不同的是：</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5EC7AB6C">
              <v:shape id="_x0000_i1277" type="#_x0000_t75" style="width:21.3pt;height:14.4pt" o:ole="">
                <v:imagedata r:id="rId760" o:title=""/>
              </v:shape>
              <o:OLEObject Type="Embed" ProgID="Equation.DSMT4" ShapeID="_x0000_i1277" DrawAspect="Content" ObjectID="_1777171675" r:id="rId763"/>
            </w:object>
          </mc:Choice>
          <mc:Fallback>
            <w:object>
              <w:drawing>
                <wp:inline distT="0" distB="0" distL="0" distR="0" wp14:anchorId="58E33653" wp14:editId="5379854E">
                  <wp:extent cx="270510" cy="182880"/>
                  <wp:effectExtent l="0" t="0" r="0" b="7620"/>
                  <wp:docPr id="253" name="对象 2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3"/>
                          <pic:cNvPicPr>
                            <a:picLocks noChangeAspect="1" noChangeArrowheads="1"/>
                            <a:extLst>
                              <a:ext uri="{837473B0-CC2E-450a-ABE3-18F120FF3D37}">
                                <a15:objectPr xmlns:a15="http://schemas.microsoft.com/office/drawing/2012/main" objectId="_1777171675" isActiveX="0" linkType=""/>
                              </a:ext>
                            </a:extLst>
                          </pic:cNvPicPr>
                        </pic:nvPicPr>
                        <pic:blipFill>
                          <a:blip r:embed="rId762">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763" w:progId="Equation.DSMT4" w:shapeId="253" w:fieldCodes=""/>
            </w:object>
          </mc:Fallback>
        </mc:AlternateContent>
      </w:r>
      <w:r>
        <w:rPr>
          <w:rFonts w:hint="eastAsia"/>
        </w:rPr>
        <w:t>卷积的输出通道数为</w:t>
      </w:r>
      <w:r w:rsidRPr="009A0152">
        <w:rPr>
          <w:position w:val="-6"/>
        </w:rPr>
        <mc:AlternateContent>
          <mc:Choice Requires="v">
            <w:object w:dxaOrig="24.95pt" w:dyaOrig="13.95pt" w14:anchorId="2997B2DD">
              <v:shape id="_x0000_i1278" type="#_x0000_t75" style="width:21.3pt;height:14.4pt" o:ole="">
                <v:imagedata r:id="rId736" o:title=""/>
              </v:shape>
              <o:OLEObject Type="Embed" ProgID="Equation.DSMT4" ShapeID="_x0000_i1278" DrawAspect="Content" ObjectID="_1777171676" r:id="rId764"/>
            </w:object>
          </mc:Choice>
          <mc:Fallback>
            <w:object>
              <w:drawing>
                <wp:inline distT="0" distB="0" distL="0" distR="0" wp14:anchorId="60942968" wp14:editId="5BB3FF42">
                  <wp:extent cx="270510" cy="182880"/>
                  <wp:effectExtent l="0" t="0" r="0" b="7620"/>
                  <wp:docPr id="254" name="对象 2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
                          <pic:cNvPicPr>
                            <a:picLocks noChangeAspect="1" noChangeArrowheads="1"/>
                            <a:extLst>
                              <a:ext uri="{837473B0-CC2E-450a-ABE3-18F120FF3D37}">
                                <a15:objectPr xmlns:a15="http://schemas.microsoft.com/office/drawing/2012/main" objectId="_1777171676" isActiveX="0" linkType=""/>
                              </a:ext>
                            </a:extLst>
                          </pic:cNvPicPr>
                        </pic:nvPicPr>
                        <pic:blipFill>
                          <a:blip r:embed="rId738">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764" w:progId="Equation.DSMT4" w:shapeId="254" w:fieldCodes=""/>
            </w:object>
          </mc:Fallback>
        </mc:AlternateContent>
      </w:r>
      <w:r>
        <w:rPr>
          <w:rFonts w:hint="eastAsia"/>
        </w:rPr>
        <w:t>，而</w:t>
      </w:r>
      <w:r w:rsidR="008803A3">
        <w:rPr>
          <w:rFonts w:hint="eastAsia"/>
        </w:rPr>
        <w:t>(</w:t>
      </w:r>
      <w:r>
        <w:rPr>
          <w:rFonts w:hint="eastAsia"/>
        </w:rPr>
        <w:t>4</w:t>
      </w:r>
      <w:r>
        <w:t>-16</w:t>
      </w:r>
      <w:r w:rsidR="008803A3">
        <w:rPr>
          <w:rFonts w:hint="eastAsia"/>
        </w:rPr>
        <w:t>)</w:t>
      </w:r>
      <w:r>
        <w:rPr>
          <w:rFonts w:hint="eastAsia"/>
        </w:rPr>
        <w:t>中</w:t>
      </w:r>
      <w:r w:rsidRPr="00610402">
        <w:rPr>
          <w:position w:val="-4"/>
        </w:rPr>
        <mc:AlternateContent>
          <mc:Choice Requires="v">
            <w:object w:dxaOrig="21pt" w:dyaOrig="13pt" w14:anchorId="34F82D1D">
              <v:shape id="_x0000_i1279" type="#_x0000_t75" style="width:21.3pt;height:14.4pt" o:ole="">
                <v:imagedata r:id="rId757" o:title=""/>
              </v:shape>
              <o:OLEObject Type="Embed" ProgID="Equation.DSMT4" ShapeID="_x0000_i1279" DrawAspect="Content" ObjectID="_1777171677" r:id="rId765"/>
            </w:object>
          </mc:Choice>
          <mc:Fallback>
            <w:object>
              <w:drawing>
                <wp:inline distT="0" distB="0" distL="0" distR="0" wp14:anchorId="0E0D199F" wp14:editId="1FB6F74B">
                  <wp:extent cx="270510" cy="182880"/>
                  <wp:effectExtent l="0" t="0" r="0" b="7620"/>
                  <wp:docPr id="255" name="对象 2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
                          <pic:cNvPicPr>
                            <a:picLocks noChangeAspect="1" noChangeArrowheads="1"/>
                            <a:extLst>
                              <a:ext uri="{837473B0-CC2E-450a-ABE3-18F120FF3D37}">
                                <a15:objectPr xmlns:a15="http://schemas.microsoft.com/office/drawing/2012/main" objectId="_1777171677" isActiveX="0" linkType=""/>
                              </a:ext>
                            </a:extLst>
                          </pic:cNvPicPr>
                        </pic:nvPicPr>
                        <pic:blipFill>
                          <a:blip r:embed="rId759">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765" w:progId="Equation.DSMT4" w:shapeId="255" w:fieldCodes=""/>
            </w:object>
          </mc:Fallback>
        </mc:AlternateContent>
      </w:r>
      <w:r>
        <w:rPr>
          <w:rFonts w:hint="eastAsia"/>
        </w:rPr>
        <w:t>的卷积输出通道为</w:t>
      </w:r>
      <w:r w:rsidRPr="009A0152">
        <w:rPr>
          <w:position w:val="-6"/>
        </w:rPr>
        <mc:AlternateContent>
          <mc:Choice Requires="v">
            <w:object w:dxaOrig="12pt" w:dyaOrig="13.95pt" w14:anchorId="7AD26BDB">
              <v:shape id="_x0000_i1280" type="#_x0000_t75" style="width:14.4pt;height:14.4pt" o:ole="">
                <v:imagedata r:id="rId733" o:title=""/>
              </v:shape>
              <o:OLEObject Type="Embed" ProgID="Equation.DSMT4" ShapeID="_x0000_i1280" DrawAspect="Content" ObjectID="_1777171678" r:id="rId766"/>
            </w:object>
          </mc:Choice>
          <mc:Fallback>
            <w:object>
              <w:drawing>
                <wp:inline distT="0" distB="0" distL="0" distR="0" wp14:anchorId="6A506BA5" wp14:editId="04EE790E">
                  <wp:extent cx="182880" cy="182880"/>
                  <wp:effectExtent l="0" t="0" r="7620" b="7620"/>
                  <wp:docPr id="256" name="对象 2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
                          <pic:cNvPicPr>
                            <a:picLocks noChangeAspect="1" noChangeArrowheads="1"/>
                            <a:extLst>
                              <a:ext uri="{837473B0-CC2E-450a-ABE3-18F120FF3D37}">
                                <a15:objectPr xmlns:a15="http://schemas.microsoft.com/office/drawing/2012/main" objectId="_1777171678" isActiveX="0" linkType=""/>
                              </a:ext>
                            </a:extLst>
                          </pic:cNvPicPr>
                        </pic:nvPicPr>
                        <pic:blipFill>
                          <a:blip r:embed="rId73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766" w:progId="Equation.DSMT4" w:shapeId="256" w:fieldCodes=""/>
            </w:object>
          </mc:Fallback>
        </mc:AlternateContent>
      </w:r>
      <w:r>
        <w:rPr>
          <w:rFonts w:hint="eastAsia"/>
        </w:rPr>
        <w:t>，之后对输出的向量进行非线性化映射，其过程如公式</w:t>
      </w:r>
      <w:r w:rsidR="008803A3">
        <w:rPr>
          <w:rFonts w:hint="eastAsia"/>
        </w:rPr>
        <w:t>(</w:t>
      </w:r>
      <w:r>
        <w:rPr>
          <w:rFonts w:hint="eastAsia"/>
        </w:rPr>
        <w:t>4</w:t>
      </w:r>
      <w:r>
        <w:t>-17</w:t>
      </w:r>
      <w:r w:rsidR="008803A3">
        <w:rPr>
          <w:rFonts w:hint="eastAsia"/>
        </w:rPr>
        <w:t>)</w:t>
      </w:r>
      <w:r>
        <w:rPr>
          <w:rFonts w:hint="eastAsia"/>
        </w:rPr>
        <w:t>所示：</w:t>
      </w:r>
    </w:p>
    <w:p w14:paraId="5FCA7EC0" w14:textId="6A1EB3E3" w:rsidR="00610402" w:rsidRDefault="00610402" w:rsidP="00610402">
      <w:pPr>
        <w:pStyle w:val="MTDisplayEquation"/>
      </w:pPr>
      <w:r>
        <w:tab/>
      </w:r>
      <w:r w:rsidRPr="00610402">
        <w:rPr>
          <w:position w:val="-12"/>
        </w:rPr>
        <mc:AlternateContent>
          <mc:Choice Requires="v">
            <w:object w:dxaOrig="54pt" w:dyaOrig="18pt" w14:anchorId="6CBC8B3B">
              <v:shape id="_x0000_i1281" type="#_x0000_t75" style="width:57.6pt;height:21.3pt" o:ole="">
                <v:imagedata r:id="rId767" o:title=""/>
              </v:shape>
              <o:OLEObject Type="Embed" ProgID="Equation.DSMT4" ShapeID="_x0000_i1281" DrawAspect="Content" ObjectID="_1777171679" r:id="rId768"/>
            </w:object>
          </mc:Choice>
          <mc:Fallback>
            <w:object>
              <w:drawing>
                <wp:inline distT="0" distB="0" distL="0" distR="0" wp14:anchorId="78ECC09A" wp14:editId="1E635563">
                  <wp:extent cx="731520" cy="270510"/>
                  <wp:effectExtent l="0" t="0" r="0" b="0"/>
                  <wp:docPr id="257" name="对象 2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
                          <pic:cNvPicPr>
                            <a:picLocks noChangeAspect="1" noChangeArrowheads="1"/>
                            <a:extLst>
                              <a:ext uri="{837473B0-CC2E-450a-ABE3-18F120FF3D37}">
                                <a15:objectPr xmlns:a15="http://schemas.microsoft.com/office/drawing/2012/main" objectId="_1777171679" isActiveX="0" linkType=""/>
                              </a:ext>
                            </a:extLst>
                          </pic:cNvPicPr>
                        </pic:nvPicPr>
                        <pic:blipFill>
                          <a:blip r:embed="rId769">
                            <a:extLst>
                              <a:ext uri="{28A0092B-C50C-407E-A947-70E740481C1C}">
                                <a14:useLocalDpi xmlns:a14="http://schemas.microsoft.com/office/drawing/2010/main" val="0"/>
                              </a:ext>
                            </a:extLst>
                          </a:blip>
                          <a:srcRect/>
                          <a:stretch>
                            <a:fillRect/>
                          </a:stretch>
                        </pic:blipFill>
                        <pic:spPr bwMode="auto">
                          <a:xfrm>
                            <a:off x="0" y="0"/>
                            <a:ext cx="731520" cy="270510"/>
                          </a:xfrm>
                          <a:prstGeom prst="rect">
                            <a:avLst/>
                          </a:prstGeom>
                          <a:noFill/>
                          <a:ln>
                            <a:noFill/>
                          </a:ln>
                        </pic:spPr>
                      </pic:pic>
                    </a:graphicData>
                  </a:graphic>
                </wp:inline>
              </w:drawing>
              <w:objectEmbed w:drawAspect="content" r:id="rId768" w:progId="Equation.DSMT4" w:shapeId="25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51B6D">
          <w:rPr>
            <w:noProof/>
          </w:rPr>
          <w:instrText>4</w:instrText>
        </w:r>
      </w:fldSimple>
      <w:r>
        <w:instrText>-</w:instrText>
      </w:r>
      <w:fldSimple w:instr=" SEQ MTEqn \c \* Arabic \* MERGEFORMAT ">
        <w:r w:rsidR="00A51B6D">
          <w:rPr>
            <w:noProof/>
          </w:rPr>
          <w:instrText>17</w:instrText>
        </w:r>
      </w:fldSimple>
      <w:r>
        <w:instrText>)</w:instrText>
      </w:r>
      <w:r>
        <w:fldChar w:fldCharType="end"/>
      </w:r>
    </w:p>
    <w:p w14:paraId="0E21726A" w14:textId="2516F9BB" w:rsidR="00610402" w:rsidRDefault="00610402" w:rsidP="00610402">
      <w:r>
        <w:rPr>
          <w:rFonts w:hint="eastAsia"/>
        </w:rPr>
        <w:t>其中</w:t>
      </w:r>
      <w:r w:rsidRPr="00610402">
        <w:rPr>
          <w:position w:val="-10"/>
        </w:rPr>
        <mc:AlternateContent>
          <mc:Choice Requires="v">
            <w:object w:dxaOrig="22pt" w:dyaOrig="16pt" w14:anchorId="74A713D7">
              <v:shape id="_x0000_i1282" type="#_x0000_t75" style="width:21.3pt;height:14.4pt" o:ole="">
                <v:imagedata r:id="rId770" o:title=""/>
              </v:shape>
              <o:OLEObject Type="Embed" ProgID="Equation.DSMT4" ShapeID="_x0000_i1282" DrawAspect="Content" ObjectID="_1777171680" r:id="rId771"/>
            </w:object>
          </mc:Choice>
          <mc:Fallback>
            <w:object>
              <w:drawing>
                <wp:inline distT="0" distB="0" distL="0" distR="0" wp14:anchorId="479AE9C1" wp14:editId="4B27D7A7">
                  <wp:extent cx="270510" cy="182880"/>
                  <wp:effectExtent l="0" t="0" r="0" b="7620"/>
                  <wp:docPr id="258" name="对象 2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
                          <pic:cNvPicPr>
                            <a:picLocks noChangeAspect="1" noChangeArrowheads="1"/>
                            <a:extLst>
                              <a:ext uri="{837473B0-CC2E-450a-ABE3-18F120FF3D37}">
                                <a15:objectPr xmlns:a15="http://schemas.microsoft.com/office/drawing/2012/main" objectId="_1777171680" isActiveX="0" linkType=""/>
                              </a:ext>
                            </a:extLst>
                          </pic:cNvPicPr>
                        </pic:nvPicPr>
                        <pic:blipFill>
                          <a:blip r:embed="rId772">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771" w:progId="Equation.DSMT4" w:shapeId="258"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Pr="00610402">
        <w:rPr>
          <w:position w:val="-4"/>
        </w:rPr>
        <mc:AlternateContent>
          <mc:Choice Requires="v">
            <w:object w:dxaOrig="13.95pt" w:dyaOrig="13pt" w14:anchorId="1D616B09">
              <v:shape id="_x0000_i1283" type="#_x0000_t75" style="width:14.4pt;height:14.4pt" o:ole="">
                <v:imagedata r:id="rId773" o:title=""/>
              </v:shape>
              <o:OLEObject Type="Embed" ProgID="Equation.DSMT4" ShapeID="_x0000_i1283" DrawAspect="Content" ObjectID="_1777171681" r:id="rId774"/>
            </w:object>
          </mc:Choice>
          <mc:Fallback>
            <w:object>
              <w:drawing>
                <wp:inline distT="0" distB="0" distL="0" distR="0" wp14:anchorId="60395B38" wp14:editId="29F3707E">
                  <wp:extent cx="182880" cy="182880"/>
                  <wp:effectExtent l="0" t="0" r="7620" b="7620"/>
                  <wp:docPr id="259" name="对象 2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
                          <pic:cNvPicPr>
                            <a:picLocks noChangeAspect="1" noChangeArrowheads="1"/>
                            <a:extLst>
                              <a:ext uri="{837473B0-CC2E-450a-ABE3-18F120FF3D37}">
                                <a15:objectPr xmlns:a15="http://schemas.microsoft.com/office/drawing/2012/main" objectId="_1777171681" isActiveX="0" linkType=""/>
                              </a:ext>
                            </a:extLst>
                          </pic:cNvPicPr>
                        </pic:nvPicPr>
                        <pic:blipFill>
                          <a:blip r:embed="rId77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774" w:progId="Equation.DSMT4" w:shapeId="259" w:fieldCodes=""/>
            </w:object>
          </mc:Fallback>
        </mc:AlternateContent>
      </w:r>
      <w:r>
        <w:rPr>
          <w:rFonts w:hint="eastAsia"/>
        </w:rPr>
        <w:t>进行特征重要性调整，其过程如公式</w:t>
      </w:r>
      <w:r w:rsidR="008803A3">
        <w:rPr>
          <w:rFonts w:hint="eastAsia"/>
        </w:rPr>
        <w:t>(</w:t>
      </w:r>
      <w:r>
        <w:rPr>
          <w:rFonts w:hint="eastAsia"/>
        </w:rPr>
        <w:t>4</w:t>
      </w:r>
      <w:r>
        <w:t>-18</w:t>
      </w:r>
      <w:r w:rsidR="008803A3">
        <w:rPr>
          <w:rFonts w:hint="eastAsia"/>
        </w:rPr>
        <w:t>)</w:t>
      </w:r>
      <w:r>
        <w:rPr>
          <w:rFonts w:hint="eastAsia"/>
        </w:rPr>
        <w:t>所示：</w:t>
      </w:r>
    </w:p>
    <w:p w14:paraId="3255F5F2" w14:textId="62CF8273" w:rsidR="00610402" w:rsidRPr="00610402" w:rsidRDefault="00610402" w:rsidP="00610402">
      <w:pPr>
        <w:pStyle w:val="MTDisplayEquation"/>
      </w:pPr>
      <w:r>
        <w:tab/>
      </w:r>
      <w:r w:rsidR="006627DC" w:rsidRPr="00610402">
        <w:rPr>
          <w:position w:val="-12"/>
        </w:rPr>
        <mc:AlternateContent>
          <mc:Choice Requires="v">
            <w:object w:dxaOrig="64pt" w:dyaOrig="18pt" w14:anchorId="1C19B152">
              <v:shape id="_x0000_i1284" type="#_x0000_t75" style="width:65.1pt;height:21.3pt" o:ole="">
                <v:imagedata r:id="rId776" o:title=""/>
              </v:shape>
              <o:OLEObject Type="Embed" ProgID="Equation.DSMT4" ShapeID="_x0000_i1284" DrawAspect="Content" ObjectID="_1777171682" r:id="rId777"/>
            </w:object>
          </mc:Choice>
          <mc:Fallback>
            <w:object>
              <w:drawing>
                <wp:inline distT="0" distB="0" distL="0" distR="0" wp14:anchorId="0B3D30AE" wp14:editId="5C157DED">
                  <wp:extent cx="826770" cy="270510"/>
                  <wp:effectExtent l="0" t="0" r="0" b="0"/>
                  <wp:docPr id="260" name="对象 2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
                          <pic:cNvPicPr>
                            <a:picLocks noChangeAspect="1" noChangeArrowheads="1"/>
                            <a:extLst>
                              <a:ext uri="{837473B0-CC2E-450a-ABE3-18F120FF3D37}">
                                <a15:objectPr xmlns:a15="http://schemas.microsoft.com/office/drawing/2012/main" objectId="_1777171682" isActiveX="0" linkType=""/>
                              </a:ext>
                            </a:extLst>
                          </pic:cNvPicPr>
                        </pic:nvPicPr>
                        <pic:blipFill>
                          <a:blip r:embed="rId778">
                            <a:extLst>
                              <a:ext uri="{28A0092B-C50C-407E-A947-70E740481C1C}">
                                <a14:useLocalDpi xmlns:a14="http://schemas.microsoft.com/office/drawing/2010/main" val="0"/>
                              </a:ext>
                            </a:extLst>
                          </a:blip>
                          <a:srcRect/>
                          <a:stretch>
                            <a:fillRect/>
                          </a:stretch>
                        </pic:blipFill>
                        <pic:spPr bwMode="auto">
                          <a:xfrm>
                            <a:off x="0" y="0"/>
                            <a:ext cx="826770" cy="270510"/>
                          </a:xfrm>
                          <a:prstGeom prst="rect">
                            <a:avLst/>
                          </a:prstGeom>
                          <a:noFill/>
                          <a:ln>
                            <a:noFill/>
                          </a:ln>
                        </pic:spPr>
                      </pic:pic>
                    </a:graphicData>
                  </a:graphic>
                </wp:inline>
              </w:drawing>
              <w:objectEmbed w:drawAspect="content" r:id="rId777" w:progId="Equation.DSMT4" w:shapeId="26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51B6D">
          <w:rPr>
            <w:noProof/>
          </w:rPr>
          <w:instrText>4</w:instrText>
        </w:r>
      </w:fldSimple>
      <w:r>
        <w:instrText>-</w:instrText>
      </w:r>
      <w:fldSimple w:instr=" SEQ MTEqn \c \* Arabic \* MERGEFORMAT ">
        <w:r w:rsidR="00A51B6D">
          <w:rPr>
            <w:noProof/>
          </w:rPr>
          <w:instrText>18</w:instrText>
        </w:r>
      </w:fldSimple>
      <w:r>
        <w:instrText>)</w:instrText>
      </w:r>
      <w:r>
        <w:fldChar w:fldCharType="end"/>
      </w:r>
    </w:p>
    <w:p w14:paraId="1C695A4C" w14:textId="7AACF0CA" w:rsidR="00610402" w:rsidRDefault="006627DC" w:rsidP="00610402">
      <w:r>
        <w:rPr>
          <w:rFonts w:hint="eastAsia"/>
        </w:rPr>
        <w:lastRenderedPageBreak/>
        <w:t>最后输出的特征</w:t>
      </w:r>
      <w:r w:rsidRPr="006627DC">
        <w:rPr>
          <w:position w:val="-12"/>
        </w:rPr>
        <mc:AlternateContent>
          <mc:Choice Requires="v">
            <w:object w:dxaOrig="19pt" w:dyaOrig="18pt" w14:anchorId="2F199195">
              <v:shape id="_x0000_i1285" type="#_x0000_t75" style="width:21.3pt;height:21.3pt" o:ole="">
                <v:imagedata r:id="rId779" o:title=""/>
              </v:shape>
              <o:OLEObject Type="Embed" ProgID="Equation.DSMT4" ShapeID="_x0000_i1285" DrawAspect="Content" ObjectID="_1777171683" r:id="rId780"/>
            </w:object>
          </mc:Choice>
          <mc:Fallback>
            <w:object>
              <w:drawing>
                <wp:inline distT="0" distB="0" distL="0" distR="0" wp14:anchorId="0291B1A9" wp14:editId="62F5429A">
                  <wp:extent cx="270510" cy="270510"/>
                  <wp:effectExtent l="0" t="0" r="0" b="0"/>
                  <wp:docPr id="261" name="对象 2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
                          <pic:cNvPicPr>
                            <a:picLocks noChangeAspect="1" noChangeArrowheads="1"/>
                            <a:extLst>
                              <a:ext uri="{837473B0-CC2E-450a-ABE3-18F120FF3D37}">
                                <a15:objectPr xmlns:a15="http://schemas.microsoft.com/office/drawing/2012/main" objectId="_1777171683" isActiveX="0" linkType=""/>
                              </a:ext>
                            </a:extLst>
                          </pic:cNvPicPr>
                        </pic:nvPicPr>
                        <pic:blipFill>
                          <a:blip r:embed="rId781">
                            <a:extLst>
                              <a:ext uri="{28A0092B-C50C-407E-A947-70E740481C1C}">
                                <a14:useLocalDpi xmlns:a14="http://schemas.microsoft.com/office/drawing/2010/main" val="0"/>
                              </a:ext>
                            </a:extLst>
                          </a:blip>
                          <a:srcRect/>
                          <a:stretch>
                            <a:fillRect/>
                          </a:stretch>
                        </pic:blipFill>
                        <pic:spPr bwMode="auto">
                          <a:xfrm>
                            <a:off x="0" y="0"/>
                            <a:ext cx="270510" cy="270510"/>
                          </a:xfrm>
                          <a:prstGeom prst="rect">
                            <a:avLst/>
                          </a:prstGeom>
                          <a:noFill/>
                          <a:ln>
                            <a:noFill/>
                          </a:ln>
                        </pic:spPr>
                      </pic:pic>
                    </a:graphicData>
                  </a:graphic>
                </wp:inline>
              </w:drawing>
              <w:objectEmbed w:drawAspect="content" r:id="rId780" w:progId="Equation.DSMT4" w:shapeId="261" w:fieldCodes=""/>
            </w:object>
          </mc:Fallback>
        </mc:AlternateContent>
      </w:r>
      <w:r>
        <w:rPr>
          <w:rFonts w:hint="eastAsia"/>
        </w:rPr>
        <w:t>即为经过通道注意力的特征。</w:t>
      </w:r>
    </w:p>
    <w:p w14:paraId="41F407B5" w14:textId="56ADF1EE" w:rsidR="00610402" w:rsidRDefault="006627DC" w:rsidP="00154757">
      <w:pPr>
        <w:adjustRightInd w:val="0"/>
        <w:snapToGrid w:val="0"/>
        <w:spacing w:line="15pt" w:lineRule="auto"/>
        <w:ind w:firstLineChars="196" w:firstLine="24.40pt"/>
      </w:pPr>
      <w:r>
        <w:rPr>
          <w:rFonts w:hint="eastAsia"/>
        </w:rPr>
        <w:t>在对输入的特征经过通道注意力进行通道重要性调整后，使用增强的空间注意力进一步提取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6A27193D" w14:textId="64751330" w:rsidR="006354DD" w:rsidRDefault="006354DD" w:rsidP="00154757">
      <w:pPr>
        <w:adjustRightInd w:val="0"/>
        <w:snapToGrid w:val="0"/>
        <w:spacing w:line="15pt" w:lineRule="auto"/>
      </w:pPr>
      <w:r>
        <w:rPr>
          <w:rFonts w:hint="eastAsia"/>
        </w:rPr>
        <w:t>首先，假设输入特征为</w:t>
      </w:r>
      <w:r w:rsidRPr="006354DD">
        <w:rPr>
          <w:position w:val="-4"/>
        </w:rPr>
        <mc:AlternateContent>
          <mc:Choice Requires="v">
            <w:object w:dxaOrig="13.95pt" w:dyaOrig="13pt" w14:anchorId="27E5C5D9">
              <v:shape id="_x0000_i1286" type="#_x0000_t75" style="width:14.4pt;height:14.4pt" o:ole="">
                <v:imagedata r:id="rId782" o:title=""/>
              </v:shape>
              <o:OLEObject Type="Embed" ProgID="Equation.DSMT4" ShapeID="_x0000_i1286" DrawAspect="Content" ObjectID="_1777171684" r:id="rId783"/>
            </w:object>
          </mc:Choice>
          <mc:Fallback>
            <w:object>
              <w:drawing>
                <wp:inline distT="0" distB="0" distL="0" distR="0" wp14:anchorId="20CC8A7A" wp14:editId="369E132A">
                  <wp:extent cx="182880" cy="182880"/>
                  <wp:effectExtent l="0" t="0" r="7620" b="7620"/>
                  <wp:docPr id="262" name="对象 2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
                          <pic:cNvPicPr>
                            <a:picLocks noChangeAspect="1" noChangeArrowheads="1"/>
                            <a:extLst>
                              <a:ext uri="{837473B0-CC2E-450a-ABE3-18F120FF3D37}">
                                <a15:objectPr xmlns:a15="http://schemas.microsoft.com/office/drawing/2012/main" objectId="_1777171684" isActiveX="0" linkType=""/>
                              </a:ext>
                            </a:extLst>
                          </pic:cNvPicPr>
                        </pic:nvPicPr>
                        <pic:blipFill>
                          <a:blip r:embed="rId784">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783" w:progId="Equation.DSMT4" w:shapeId="262" w:fieldCodes=""/>
            </w:object>
          </mc:Fallback>
        </mc:AlternateContent>
      </w:r>
      <w:r>
        <w:rPr>
          <w:rFonts w:hint="eastAsia"/>
        </w:rPr>
        <w:t>，</w:t>
      </w:r>
      <w:r w:rsidR="002F27F8">
        <w:rPr>
          <w:rFonts w:hint="eastAsia"/>
        </w:rPr>
        <w:t>首先</w:t>
      </w:r>
      <w:r w:rsidR="002F27F8" w:rsidRPr="002F27F8">
        <w:rPr>
          <w:position w:val="-4"/>
        </w:rPr>
        <mc:AlternateContent>
          <mc:Choice Requires="v">
            <w:object w:dxaOrig="13.95pt" w:dyaOrig="13pt" w14:anchorId="1CF69C98">
              <v:shape id="_x0000_i1287" type="#_x0000_t75" style="width:14.4pt;height:14.4pt" o:ole="">
                <v:imagedata r:id="rId785" o:title=""/>
              </v:shape>
              <o:OLEObject Type="Embed" ProgID="Equation.DSMT4" ShapeID="_x0000_i1287" DrawAspect="Content" ObjectID="_1777171685" r:id="rId786"/>
            </w:object>
          </mc:Choice>
          <mc:Fallback>
            <w:object>
              <w:drawing>
                <wp:inline distT="0" distB="0" distL="0" distR="0" wp14:anchorId="56576CF7" wp14:editId="67D37427">
                  <wp:extent cx="182880" cy="182880"/>
                  <wp:effectExtent l="0" t="0" r="7620" b="7620"/>
                  <wp:docPr id="263" name="对象 2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
                          <pic:cNvPicPr>
                            <a:picLocks noChangeAspect="1" noChangeArrowheads="1"/>
                            <a:extLst>
                              <a:ext uri="{837473B0-CC2E-450a-ABE3-18F120FF3D37}">
                                <a15:objectPr xmlns:a15="http://schemas.microsoft.com/office/drawing/2012/main" objectId="_1777171685" isActiveX="0" linkType=""/>
                              </a:ext>
                            </a:extLst>
                          </pic:cNvPicPr>
                        </pic:nvPicPr>
                        <pic:blipFill>
                          <a:blip r:embed="rId787">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786" w:progId="Equation.DSMT4" w:shapeId="263" w:fieldCodes=""/>
            </w:object>
          </mc:Fallback>
        </mc:AlternateContent>
      </w:r>
      <w:r w:rsidR="002F27F8">
        <w:rPr>
          <w:rFonts w:hint="eastAsia"/>
        </w:rPr>
        <w:t>经过一个</w:t>
      </w:r>
      <w:r w:rsidR="002F27F8" w:rsidRPr="002F27F8">
        <w:rPr>
          <w:position w:val="-4"/>
        </w:rPr>
        <mc:AlternateContent>
          <mc:Choice Requires="v">
            <w:object w:dxaOrig="21pt" w:dyaOrig="13pt" w14:anchorId="2185B424">
              <v:shape id="_x0000_i1288" type="#_x0000_t75" style="width:21.3pt;height:14.4pt" o:ole="">
                <v:imagedata r:id="rId788" o:title=""/>
              </v:shape>
              <o:OLEObject Type="Embed" ProgID="Equation.DSMT4" ShapeID="_x0000_i1288" DrawAspect="Content" ObjectID="_1777171686" r:id="rId789"/>
            </w:object>
          </mc:Choice>
          <mc:Fallback>
            <w:object>
              <w:drawing>
                <wp:inline distT="0" distB="0" distL="0" distR="0" wp14:anchorId="55905593" wp14:editId="4A84B129">
                  <wp:extent cx="270510" cy="182880"/>
                  <wp:effectExtent l="0" t="0" r="0" b="7620"/>
                  <wp:docPr id="264" name="对象 2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
                          <pic:cNvPicPr>
                            <a:picLocks noChangeAspect="1" noChangeArrowheads="1"/>
                            <a:extLst>
                              <a:ext uri="{837473B0-CC2E-450a-ABE3-18F120FF3D37}">
                                <a15:objectPr xmlns:a15="http://schemas.microsoft.com/office/drawing/2012/main" objectId="_1777171686" isActiveX="0" linkType=""/>
                              </a:ext>
                            </a:extLst>
                          </pic:cNvPicPr>
                        </pic:nvPicPr>
                        <pic:blipFill>
                          <a:blip r:embed="rId790">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789" w:progId="Equation.DSMT4" w:shapeId="264" w:fieldCodes=""/>
            </w:object>
          </mc:Fallback>
        </mc:AlternateContent>
      </w:r>
      <w:r w:rsidR="002F27F8">
        <w:rPr>
          <w:rFonts w:hint="eastAsia"/>
        </w:rPr>
        <w:t>的卷积进行特征提取，其过程如公式</w:t>
      </w:r>
      <w:r w:rsidR="008803A3">
        <w:rPr>
          <w:rFonts w:hint="eastAsia"/>
        </w:rPr>
        <w:t>(</w:t>
      </w:r>
      <w:r w:rsidR="002F27F8">
        <w:rPr>
          <w:rFonts w:hint="eastAsia"/>
        </w:rPr>
        <w:t>4</w:t>
      </w:r>
      <w:r w:rsidR="002F27F8">
        <w:t>-19</w:t>
      </w:r>
      <w:r w:rsidR="008803A3">
        <w:rPr>
          <w:rFonts w:hint="eastAsia"/>
        </w:rPr>
        <w:t>)</w:t>
      </w:r>
      <w:r w:rsidR="002F27F8">
        <w:rPr>
          <w:rFonts w:hint="eastAsia"/>
        </w:rPr>
        <w:t>所示：</w:t>
      </w:r>
    </w:p>
    <w:p w14:paraId="45464CED" w14:textId="1DA794D8" w:rsidR="002F27F8" w:rsidRDefault="002F27F8" w:rsidP="002F27F8">
      <w:pPr>
        <w:pStyle w:val="MTDisplayEquation"/>
      </w:pPr>
      <w:r>
        <w:tab/>
      </w:r>
      <w:r w:rsidRPr="002F27F8">
        <w:rPr>
          <w:position w:val="-12"/>
        </w:rPr>
        <mc:AlternateContent>
          <mc:Choice Requires="v">
            <w:object w:dxaOrig="78pt" w:dyaOrig="18pt" w14:anchorId="7EDDDC06">
              <v:shape id="_x0000_i1289" type="#_x0000_t75" style="width:78.9pt;height:21.3pt" o:ole="">
                <v:imagedata r:id="rId791" o:title=""/>
              </v:shape>
              <o:OLEObject Type="Embed" ProgID="Equation.DSMT4" ShapeID="_x0000_i1289" DrawAspect="Content" ObjectID="_1777171687" r:id="rId792"/>
            </w:object>
          </mc:Choice>
          <mc:Fallback>
            <w:object>
              <w:drawing>
                <wp:inline distT="0" distB="0" distL="0" distR="0" wp14:anchorId="1277BDBD" wp14:editId="38D8DE4D">
                  <wp:extent cx="1002030" cy="270510"/>
                  <wp:effectExtent l="0" t="0" r="7620" b="0"/>
                  <wp:docPr id="265" name="对象 2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
                          <pic:cNvPicPr>
                            <a:picLocks noChangeAspect="1" noChangeArrowheads="1"/>
                            <a:extLst>
                              <a:ext uri="{837473B0-CC2E-450a-ABE3-18F120FF3D37}">
                                <a15:objectPr xmlns:a15="http://schemas.microsoft.com/office/drawing/2012/main" objectId="_1777171687" isActiveX="0" linkType=""/>
                              </a:ext>
                            </a:extLst>
                          </pic:cNvPicPr>
                        </pic:nvPicPr>
                        <pic:blipFill>
                          <a:blip r:embed="rId793">
                            <a:extLst>
                              <a:ext uri="{28A0092B-C50C-407E-A947-70E740481C1C}">
                                <a14:useLocalDpi xmlns:a14="http://schemas.microsoft.com/office/drawing/2010/main" val="0"/>
                              </a:ext>
                            </a:extLst>
                          </a:blip>
                          <a:srcRect/>
                          <a:stretch>
                            <a:fillRect/>
                          </a:stretch>
                        </pic:blipFill>
                        <pic:spPr bwMode="auto">
                          <a:xfrm>
                            <a:off x="0" y="0"/>
                            <a:ext cx="1002030" cy="270510"/>
                          </a:xfrm>
                          <a:prstGeom prst="rect">
                            <a:avLst/>
                          </a:prstGeom>
                          <a:noFill/>
                          <a:ln>
                            <a:noFill/>
                          </a:ln>
                        </pic:spPr>
                      </pic:pic>
                    </a:graphicData>
                  </a:graphic>
                </wp:inline>
              </w:drawing>
              <w:objectEmbed w:drawAspect="content" r:id="rId792" w:progId="Equation.DSMT4" w:shapeId="26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51B6D">
          <w:rPr>
            <w:noProof/>
          </w:rPr>
          <w:instrText>4</w:instrText>
        </w:r>
      </w:fldSimple>
      <w:r>
        <w:instrText>-</w:instrText>
      </w:r>
      <w:fldSimple w:instr=" SEQ MTEqn \c \* Arabic \* MERGEFORMAT ">
        <w:r w:rsidR="00A51B6D">
          <w:rPr>
            <w:noProof/>
          </w:rPr>
          <w:instrText>19</w:instrText>
        </w:r>
      </w:fldSimple>
      <w:r>
        <w:instrText>)</w:instrText>
      </w:r>
      <w:r>
        <w:fldChar w:fldCharType="end"/>
      </w:r>
    </w:p>
    <w:p w14:paraId="5739E3B8" w14:textId="6A69B7A1" w:rsidR="006354DD" w:rsidRDefault="002F27F8" w:rsidP="00154757">
      <w:pPr>
        <w:adjustRightInd w:val="0"/>
        <w:snapToGrid w:val="0"/>
        <w:spacing w:line="15pt" w:lineRule="auto"/>
      </w:pPr>
      <w:r>
        <w:rPr>
          <w:rFonts w:hint="eastAsia"/>
        </w:rPr>
        <w:t>然后将输出的特征</w:t>
      </w:r>
      <w:r w:rsidRPr="002F27F8">
        <w:rPr>
          <w:position w:val="-4"/>
        </w:rPr>
        <mc:AlternateContent>
          <mc:Choice Requires="v">
            <w:object w:dxaOrig="13pt" w:dyaOrig="13pt" w14:anchorId="590E525B">
              <v:shape id="_x0000_i1290" type="#_x0000_t75" style="width:14.4pt;height:14.4pt" o:ole="">
                <v:imagedata r:id="rId794" o:title=""/>
              </v:shape>
              <o:OLEObject Type="Embed" ProgID="Equation.DSMT4" ShapeID="_x0000_i1290" DrawAspect="Content" ObjectID="_1777171688" r:id="rId795"/>
            </w:object>
          </mc:Choice>
          <mc:Fallback>
            <w:object>
              <w:drawing>
                <wp:inline distT="0" distB="0" distL="0" distR="0" wp14:anchorId="07FD1C0A" wp14:editId="3BEADF4F">
                  <wp:extent cx="182880" cy="182880"/>
                  <wp:effectExtent l="0" t="0" r="7620" b="7620"/>
                  <wp:docPr id="266" name="对象 2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
                          <pic:cNvPicPr>
                            <a:picLocks noChangeAspect="1" noChangeArrowheads="1"/>
                            <a:extLst>
                              <a:ext uri="{837473B0-CC2E-450a-ABE3-18F120FF3D37}">
                                <a15:objectPr xmlns:a15="http://schemas.microsoft.com/office/drawing/2012/main" objectId="_1777171688" isActiveX="0" linkType=""/>
                              </a:ext>
                            </a:extLst>
                          </pic:cNvPicPr>
                        </pic:nvPicPr>
                        <pic:blipFill>
                          <a:blip r:embed="rId796">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795" w:progId="Equation.DSMT4" w:shapeId="266"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DB0806" w:rsidRPr="00DB0806">
        <w:rPr>
          <w:position w:val="-6"/>
        </w:rPr>
        <mc:AlternateContent>
          <mc:Choice Requires="v">
            <w:object w:dxaOrig="24pt" w:dyaOrig="13.95pt" w14:anchorId="0404941B">
              <v:shape id="_x0000_i1291" type="#_x0000_t75" style="width:21.3pt;height:14.4pt" o:ole="">
                <v:imagedata r:id="rId797" o:title=""/>
              </v:shape>
              <o:OLEObject Type="Embed" ProgID="Equation.DSMT4" ShapeID="_x0000_i1291" DrawAspect="Content" ObjectID="_1777171689" r:id="rId798"/>
            </w:object>
          </mc:Choice>
          <mc:Fallback>
            <w:object>
              <w:drawing>
                <wp:inline distT="0" distB="0" distL="0" distR="0" wp14:anchorId="3CEBB30D" wp14:editId="5174C39F">
                  <wp:extent cx="270510" cy="182880"/>
                  <wp:effectExtent l="0" t="0" r="0" b="7620"/>
                  <wp:docPr id="267" name="对象 2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
                          <pic:cNvPicPr>
                            <a:picLocks noChangeAspect="1" noChangeArrowheads="1"/>
                            <a:extLst>
                              <a:ext uri="{837473B0-CC2E-450a-ABE3-18F120FF3D37}">
                                <a15:objectPr xmlns:a15="http://schemas.microsoft.com/office/drawing/2012/main" objectId="_1777171689" isActiveX="0" linkType=""/>
                              </a:ext>
                            </a:extLst>
                          </pic:cNvPicPr>
                        </pic:nvPicPr>
                        <pic:blipFill>
                          <a:blip r:embed="rId799">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798" w:progId="Equation.DSMT4" w:shapeId="267" w:fieldCodes=""/>
            </w:object>
          </mc:Fallback>
        </mc:AlternateContent>
      </w:r>
      <w:r w:rsidR="00DB0806">
        <w:rPr>
          <w:rFonts w:hint="eastAsia"/>
        </w:rPr>
        <w:t>卷积，如公式</w:t>
      </w:r>
      <w:r w:rsidR="008803A3">
        <w:rPr>
          <w:rFonts w:hint="eastAsia"/>
        </w:rPr>
        <w:t>(</w:t>
      </w:r>
      <w:r w:rsidR="00DB0806">
        <w:rPr>
          <w:rFonts w:hint="eastAsia"/>
        </w:rPr>
        <w:t>4</w:t>
      </w:r>
      <w:r w:rsidR="00DB0806">
        <w:t>-20</w:t>
      </w:r>
      <w:r w:rsidR="008803A3">
        <w:rPr>
          <w:rFonts w:hint="eastAsia"/>
        </w:rPr>
        <w:t>)</w:t>
      </w:r>
      <w:r w:rsidR="00DB0806">
        <w:rPr>
          <w:rFonts w:hint="eastAsia"/>
        </w:rPr>
        <w:t>所示：</w:t>
      </w:r>
    </w:p>
    <w:p w14:paraId="193724D7" w14:textId="0FC56107" w:rsidR="006354DD" w:rsidRDefault="00DB0806" w:rsidP="00DB0806">
      <w:pPr>
        <w:pStyle w:val="MTDisplayEquation"/>
      </w:pPr>
      <w:r>
        <w:tab/>
      </w:r>
      <w:r w:rsidR="000145C9" w:rsidRPr="00DB0806">
        <w:rPr>
          <w:position w:val="-12"/>
        </w:rPr>
        <mc:AlternateContent>
          <mc:Choice Requires="v">
            <w:object w:dxaOrig="81pt" w:dyaOrig="18pt" w14:anchorId="59CB11BD">
              <v:shape id="_x0000_i1292" type="#_x0000_t75" style="width:78.9pt;height:21.3pt" o:ole="">
                <v:imagedata r:id="rId800" o:title=""/>
              </v:shape>
              <o:OLEObject Type="Embed" ProgID="Equation.DSMT4" ShapeID="_x0000_i1292" DrawAspect="Content" ObjectID="_1777171690" r:id="rId801"/>
            </w:object>
          </mc:Choice>
          <mc:Fallback>
            <w:object>
              <w:drawing>
                <wp:inline distT="0" distB="0" distL="0" distR="0" wp14:anchorId="7D9A0EAD" wp14:editId="3D778D83">
                  <wp:extent cx="1002030" cy="270510"/>
                  <wp:effectExtent l="0" t="0" r="7620" b="0"/>
                  <wp:docPr id="268" name="对象 2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
                          <pic:cNvPicPr>
                            <a:picLocks noChangeAspect="1" noChangeArrowheads="1"/>
                            <a:extLst>
                              <a:ext uri="{837473B0-CC2E-450a-ABE3-18F120FF3D37}">
                                <a15:objectPr xmlns:a15="http://schemas.microsoft.com/office/drawing/2012/main" objectId="_1777171690" isActiveX="0" linkType=""/>
                              </a:ext>
                            </a:extLst>
                          </pic:cNvPicPr>
                        </pic:nvPicPr>
                        <pic:blipFill>
                          <a:blip r:embed="rId802">
                            <a:extLst>
                              <a:ext uri="{28A0092B-C50C-407E-A947-70E740481C1C}">
                                <a14:useLocalDpi xmlns:a14="http://schemas.microsoft.com/office/drawing/2010/main" val="0"/>
                              </a:ext>
                            </a:extLst>
                          </a:blip>
                          <a:srcRect/>
                          <a:stretch>
                            <a:fillRect/>
                          </a:stretch>
                        </pic:blipFill>
                        <pic:spPr bwMode="auto">
                          <a:xfrm>
                            <a:off x="0" y="0"/>
                            <a:ext cx="1002030" cy="270510"/>
                          </a:xfrm>
                          <a:prstGeom prst="rect">
                            <a:avLst/>
                          </a:prstGeom>
                          <a:noFill/>
                          <a:ln>
                            <a:noFill/>
                          </a:ln>
                        </pic:spPr>
                      </pic:pic>
                    </a:graphicData>
                  </a:graphic>
                </wp:inline>
              </w:drawing>
              <w:objectEmbed w:drawAspect="content" r:id="rId801" w:progId="Equation.DSMT4" w:shapeId="26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51B6D">
          <w:rPr>
            <w:noProof/>
          </w:rPr>
          <w:instrText>4</w:instrText>
        </w:r>
      </w:fldSimple>
      <w:r>
        <w:instrText>-</w:instrText>
      </w:r>
      <w:fldSimple w:instr=" SEQ MTEqn \c \* Arabic \* MERGEFORMAT ">
        <w:r w:rsidR="00A51B6D">
          <w:rPr>
            <w:noProof/>
          </w:rPr>
          <w:instrText>20</w:instrText>
        </w:r>
      </w:fldSimple>
      <w:r>
        <w:instrText>)</w:instrText>
      </w:r>
      <w:r>
        <w:fldChar w:fldCharType="end"/>
      </w:r>
    </w:p>
    <w:p w14:paraId="024FD327" w14:textId="2B057FD4" w:rsidR="006354DD" w:rsidRDefault="00444E3F" w:rsidP="002F27F8">
      <w:pPr>
        <w:jc w:val="center"/>
      </w:pPr>
      <w:r>
        <w:rPr>
          <w:noProof/>
        </w:rPr>
        <w:drawing>
          <wp:inline distT="0" distB="0" distL="0" distR="0" wp14:anchorId="0D05BCD6" wp14:editId="45451F4B">
            <wp:extent cx="5471795" cy="1833245"/>
            <wp:effectExtent l="0" t="0" r="0" b="0"/>
            <wp:docPr id="18" name="图片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图片 18"/>
                    <pic:cNvPicPr/>
                  </pic:nvPicPr>
                  <pic:blipFill>
                    <a:blip r:embed="rId803">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7BCF6292" w14:textId="36CA79DA" w:rsidR="006354DD" w:rsidRPr="00C8269D" w:rsidRDefault="006354DD"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-5 </w:t>
      </w:r>
      <w:r w:rsidRPr="00C8269D">
        <w:rPr>
          <w:rFonts w:hint="eastAsia"/>
          <w:sz w:val="21"/>
          <w:szCs w:val="21"/>
        </w:rPr>
        <w:t>增强空间注意力模块结构</w:t>
      </w:r>
    </w:p>
    <w:p w14:paraId="10B161E9" w14:textId="1BF5AD2F" w:rsidR="002F27F8" w:rsidRDefault="00DB0806" w:rsidP="00154757">
      <w:pPr>
        <w:adjustRightInd w:val="0"/>
        <w:snapToGrid w:val="0"/>
        <w:spacing w:line="15pt" w:lineRule="auto"/>
      </w:pPr>
      <w:r>
        <w:rPr>
          <w:rFonts w:hint="eastAsia"/>
        </w:rPr>
        <w:t>再</w:t>
      </w:r>
      <w:proofErr w:type="gramStart"/>
      <w:r>
        <w:rPr>
          <w:rFonts w:hint="eastAsia"/>
        </w:rPr>
        <w:t>经过池化和</w:t>
      </w:r>
      <w:proofErr w:type="gramEnd"/>
      <w:r>
        <w:rPr>
          <w:rFonts w:hint="eastAsia"/>
        </w:rPr>
        <w:t>卷积组的特征提取操作，其过程如公式</w:t>
      </w:r>
      <w:r w:rsidR="008803A3">
        <w:rPr>
          <w:rFonts w:hint="eastAsia"/>
        </w:rPr>
        <w:t>(</w:t>
      </w:r>
      <w:r>
        <w:rPr>
          <w:rFonts w:hint="eastAsia"/>
        </w:rPr>
        <w:t>4</w:t>
      </w:r>
      <w:r>
        <w:t>-21</w:t>
      </w:r>
      <w:r w:rsidR="008803A3">
        <w:rPr>
          <w:rFonts w:hint="eastAsia"/>
        </w:rPr>
        <w:t>)</w:t>
      </w:r>
      <w:r>
        <w:rPr>
          <w:rFonts w:hint="eastAsia"/>
        </w:rPr>
        <w:t>所示：</w:t>
      </w:r>
    </w:p>
    <w:p w14:paraId="37BF7C53" w14:textId="16601EF7" w:rsidR="00DB0806" w:rsidRDefault="00DB0806" w:rsidP="00DB0806">
      <w:pPr>
        <w:pStyle w:val="MTDisplayEquation"/>
      </w:pPr>
      <w:r>
        <w:tab/>
      </w:r>
      <w:r w:rsidRPr="00DB0806">
        <w:rPr>
          <w:position w:val="-12"/>
        </w:rPr>
        <mc:AlternateContent>
          <mc:Choice Requires="v">
            <w:object w:dxaOrig="136pt" w:dyaOrig="18pt" w14:anchorId="57D6544A">
              <v:shape id="_x0000_i1293" type="#_x0000_t75" style="width:137.1pt;height:21.3pt" o:ole="">
                <v:imagedata r:id="rId804" o:title=""/>
              </v:shape>
              <o:OLEObject Type="Embed" ProgID="Equation.DSMT4" ShapeID="_x0000_i1293" DrawAspect="Content" ObjectID="_1777171691" r:id="rId805"/>
            </w:object>
          </mc:Choice>
          <mc:Fallback>
            <w:object>
              <w:drawing>
                <wp:inline distT="0" distB="0" distL="0" distR="0" wp14:anchorId="7CE0A602" wp14:editId="52357949">
                  <wp:extent cx="1741170" cy="270510"/>
                  <wp:effectExtent l="0" t="0" r="0" b="0"/>
                  <wp:docPr id="269" name="对象 2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
                          <pic:cNvPicPr>
                            <a:picLocks noChangeAspect="1" noChangeArrowheads="1"/>
                            <a:extLst>
                              <a:ext uri="{837473B0-CC2E-450a-ABE3-18F120FF3D37}">
                                <a15:objectPr xmlns:a15="http://schemas.microsoft.com/office/drawing/2012/main" objectId="_1777171691" isActiveX="0" linkType=""/>
                              </a:ext>
                            </a:extLst>
                          </pic:cNvPicPr>
                        </pic:nvPicPr>
                        <pic:blipFill>
                          <a:blip r:embed="rId806">
                            <a:extLst>
                              <a:ext uri="{28A0092B-C50C-407E-A947-70E740481C1C}">
                                <a14:useLocalDpi xmlns:a14="http://schemas.microsoft.com/office/drawing/2010/main" val="0"/>
                              </a:ext>
                            </a:extLst>
                          </a:blip>
                          <a:srcRect/>
                          <a:stretch>
                            <a:fillRect/>
                          </a:stretch>
                        </pic:blipFill>
                        <pic:spPr bwMode="auto">
                          <a:xfrm>
                            <a:off x="0" y="0"/>
                            <a:ext cx="1741170" cy="270510"/>
                          </a:xfrm>
                          <a:prstGeom prst="rect">
                            <a:avLst/>
                          </a:prstGeom>
                          <a:noFill/>
                          <a:ln>
                            <a:noFill/>
                          </a:ln>
                        </pic:spPr>
                      </pic:pic>
                    </a:graphicData>
                  </a:graphic>
                </wp:inline>
              </w:drawing>
              <w:objectEmbed w:drawAspect="content" r:id="rId805" w:progId="Equation.DSMT4" w:shapeId="269"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51B6D">
          <w:rPr>
            <w:noProof/>
          </w:rPr>
          <w:instrText>4</w:instrText>
        </w:r>
      </w:fldSimple>
      <w:r>
        <w:instrText>-</w:instrText>
      </w:r>
      <w:fldSimple w:instr=" SEQ MTEqn \c \* Arabic \* MERGEFORMAT ">
        <w:r w:rsidR="00A51B6D">
          <w:rPr>
            <w:noProof/>
          </w:rPr>
          <w:instrText>21</w:instrText>
        </w:r>
      </w:fldSimple>
      <w:r>
        <w:instrText>)</w:instrText>
      </w:r>
      <w:r>
        <w:fldChar w:fldCharType="end"/>
      </w:r>
    </w:p>
    <w:p w14:paraId="5321EA65" w14:textId="78CC21A7" w:rsidR="00DB0806" w:rsidRDefault="00DB0806" w:rsidP="00154757">
      <w:pPr>
        <w:adjustRightInd w:val="0"/>
        <w:snapToGrid w:val="0"/>
        <w:spacing w:line="15pt" w:lineRule="auto"/>
      </w:pPr>
      <w:r>
        <w:rPr>
          <w:rFonts w:hint="eastAsia"/>
        </w:rPr>
        <w:t>其中</w:t>
      </w:r>
      <w:r w:rsidRPr="00DB0806">
        <w:rPr>
          <w:position w:val="-10"/>
        </w:rPr>
        <mc:AlternateContent>
          <mc:Choice Requires="v">
            <w:object w:dxaOrig="71pt" w:dyaOrig="16pt" w14:anchorId="707216F2">
              <v:shape id="_x0000_i1294" type="#_x0000_t75" style="width:1in;height:14.4pt" o:ole="">
                <v:imagedata r:id="rId807" o:title=""/>
              </v:shape>
              <o:OLEObject Type="Embed" ProgID="Equation.DSMT4" ShapeID="_x0000_i1294" DrawAspect="Content" ObjectID="_1777171692" r:id="rId808"/>
            </w:object>
          </mc:Choice>
          <mc:Fallback>
            <w:object>
              <w:drawing>
                <wp:inline distT="0" distB="0" distL="0" distR="0" wp14:anchorId="31A43E83" wp14:editId="394D003B">
                  <wp:extent cx="914400" cy="182880"/>
                  <wp:effectExtent l="0" t="0" r="0" b="7620"/>
                  <wp:docPr id="270" name="对象 2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
                          <pic:cNvPicPr>
                            <a:picLocks noChangeAspect="1" noChangeArrowheads="1"/>
                            <a:extLst>
                              <a:ext uri="{837473B0-CC2E-450a-ABE3-18F120FF3D37}">
                                <a15:objectPr xmlns:a15="http://schemas.microsoft.com/office/drawing/2012/main" objectId="_1777171692" isActiveX="0" linkType=""/>
                              </a:ext>
                            </a:extLst>
                          </pic:cNvPicPr>
                        </pic:nvPicPr>
                        <pic:blipFill>
                          <a:blip r:embed="rId809">
                            <a:extLst>
                              <a:ext uri="{28A0092B-C50C-407E-A947-70E740481C1C}">
                                <a14:useLocalDpi xmlns:a14="http://schemas.microsoft.com/office/drawing/2010/main" val="0"/>
                              </a:ext>
                            </a:extLst>
                          </a:blip>
                          <a:srcRect/>
                          <a:stretch>
                            <a:fillRect/>
                          </a:stretch>
                        </pic:blipFill>
                        <pic:spPr bwMode="auto">
                          <a:xfrm>
                            <a:off x="0" y="0"/>
                            <a:ext cx="914400" cy="182880"/>
                          </a:xfrm>
                          <a:prstGeom prst="rect">
                            <a:avLst/>
                          </a:prstGeom>
                          <a:noFill/>
                          <a:ln>
                            <a:noFill/>
                          </a:ln>
                        </pic:spPr>
                      </pic:pic>
                    </a:graphicData>
                  </a:graphic>
                </wp:inline>
              </w:drawing>
              <w:objectEmbed w:drawAspect="content" r:id="rId808" w:progId="Equation.DSMT4" w:shapeId="270" w:fieldCodes=""/>
            </w:object>
          </mc:Fallback>
        </mc:AlternateContent>
      </w:r>
      <w:r>
        <w:rPr>
          <w:rFonts w:hint="eastAsia"/>
        </w:rPr>
        <w:t>表示卷积组，主要是由一组卷积块组成。</w:t>
      </w:r>
      <w:r w:rsidRPr="00DB0806">
        <w:rPr>
          <w:position w:val="-10"/>
        </w:rPr>
        <mc:AlternateContent>
          <mc:Choice Requires="v">
            <w:object w:dxaOrig="39pt" w:dyaOrig="16pt" w14:anchorId="1A2C3F44">
              <v:shape id="_x0000_i1295" type="#_x0000_t75" style="width:43.2pt;height:14.4pt" o:ole="">
                <v:imagedata r:id="rId810" o:title=""/>
              </v:shape>
              <o:OLEObject Type="Embed" ProgID="Equation.DSMT4" ShapeID="_x0000_i1295" DrawAspect="Content" ObjectID="_1777171693" r:id="rId811"/>
            </w:object>
          </mc:Choice>
          <mc:Fallback>
            <w:object>
              <w:drawing>
                <wp:inline distT="0" distB="0" distL="0" distR="0" wp14:anchorId="52B7638D" wp14:editId="18301AED">
                  <wp:extent cx="548640" cy="182880"/>
                  <wp:effectExtent l="0" t="0" r="3810" b="7620"/>
                  <wp:docPr id="271" name="对象 2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
                          <pic:cNvPicPr>
                            <a:picLocks noChangeAspect="1" noChangeArrowheads="1"/>
                            <a:extLst>
                              <a:ext uri="{837473B0-CC2E-450a-ABE3-18F120FF3D37}">
                                <a15:objectPr xmlns:a15="http://schemas.microsoft.com/office/drawing/2012/main" objectId="_1777171693" isActiveX="0" linkType=""/>
                              </a:ext>
                            </a:extLst>
                          </pic:cNvPicPr>
                        </pic:nvPicPr>
                        <pic:blipFill>
                          <a:blip r:embed="rId812">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811" w:progId="Equation.DSMT4" w:shapeId="271" w:fieldCodes=""/>
            </w:object>
          </mc:Fallback>
        </mc:AlternateContent>
      </w:r>
      <w:r>
        <w:rPr>
          <w:rFonts w:hint="eastAsia"/>
        </w:rPr>
        <w:t>表示</w:t>
      </w:r>
      <w:proofErr w:type="gramStart"/>
      <w:r>
        <w:rPr>
          <w:rFonts w:hint="eastAsia"/>
        </w:rPr>
        <w:t>最大池化操作</w:t>
      </w:r>
      <w:proofErr w:type="gramEnd"/>
      <w:r>
        <w:rPr>
          <w:rFonts w:hint="eastAsia"/>
        </w:rPr>
        <w:t>。这一步的操作主要是对图像进行降维，提取图像中有用的粗粒度信息。</w:t>
      </w:r>
    </w:p>
    <w:p w14:paraId="56C1F920" w14:textId="47FA4411" w:rsidR="00AA1650" w:rsidRDefault="00DB0806" w:rsidP="00154757">
      <w:pPr>
        <w:adjustRightInd w:val="0"/>
        <w:snapToGrid w:val="0"/>
        <w:spacing w:line="15pt" w:lineRule="auto"/>
      </w:pPr>
      <w:r>
        <w:rPr>
          <w:rFonts w:hint="eastAsia"/>
        </w:rPr>
        <w:t>之后对特征图像进行上采样，将其恢复到与输入特征</w:t>
      </w:r>
      <w:r w:rsidRPr="00DB0806">
        <w:rPr>
          <w:position w:val="-4"/>
        </w:rPr>
        <mc:AlternateContent>
          <mc:Choice Requires="v">
            <w:object w:dxaOrig="13.95pt" w:dyaOrig="13pt" w14:anchorId="127C7624">
              <v:shape id="_x0000_i1296" type="#_x0000_t75" style="width:14.4pt;height:14.4pt" o:ole="">
                <v:imagedata r:id="rId813" o:title=""/>
              </v:shape>
              <o:OLEObject Type="Embed" ProgID="Equation.DSMT4" ShapeID="_x0000_i1296" DrawAspect="Content" ObjectID="_1777171694" r:id="rId814"/>
            </w:object>
          </mc:Choice>
          <mc:Fallback>
            <w:object>
              <w:drawing>
                <wp:inline distT="0" distB="0" distL="0" distR="0" wp14:anchorId="7162CFFD" wp14:editId="6DE6BE58">
                  <wp:extent cx="182880" cy="182880"/>
                  <wp:effectExtent l="0" t="0" r="7620" b="7620"/>
                  <wp:docPr id="272" name="对象 2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
                          <pic:cNvPicPr>
                            <a:picLocks noChangeAspect="1" noChangeArrowheads="1"/>
                            <a:extLst>
                              <a:ext uri="{837473B0-CC2E-450a-ABE3-18F120FF3D37}">
                                <a15:objectPr xmlns:a15="http://schemas.microsoft.com/office/drawing/2012/main" objectId="_1777171694" isActiveX="0" linkType=""/>
                              </a:ext>
                            </a:extLst>
                          </pic:cNvPicPr>
                        </pic:nvPicPr>
                        <pic:blipFill>
                          <a:blip r:embed="rId81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814" w:progId="Equation.DSMT4" w:shapeId="272" w:fieldCodes=""/>
            </w:object>
          </mc:Fallback>
        </mc:AlternateContent>
      </w:r>
      <w:r>
        <w:rPr>
          <w:rFonts w:hint="eastAsia"/>
        </w:rPr>
        <w:t>同样大小的尺寸。然后</w:t>
      </w:r>
      <w:r w:rsidR="00AA1650">
        <w:rPr>
          <w:rFonts w:hint="eastAsia"/>
        </w:rPr>
        <w:t>将</w:t>
      </w:r>
      <w:r w:rsidR="00AA1650" w:rsidRPr="00AA1650">
        <w:rPr>
          <w:position w:val="-12"/>
        </w:rPr>
        <mc:AlternateContent>
          <mc:Choice Requires="v">
            <w:object w:dxaOrig="13pt" w:dyaOrig="18pt" w14:anchorId="6C5D684D">
              <v:shape id="_x0000_i1297" type="#_x0000_t75" style="width:14.4pt;height:21.3pt" o:ole="">
                <v:imagedata r:id="rId816" o:title=""/>
              </v:shape>
              <o:OLEObject Type="Embed" ProgID="Equation.DSMT4" ShapeID="_x0000_i1297" DrawAspect="Content" ObjectID="_1777171695" r:id="rId817"/>
            </w:object>
          </mc:Choice>
          <mc:Fallback>
            <w:object>
              <w:drawing>
                <wp:inline distT="0" distB="0" distL="0" distR="0" wp14:anchorId="0E615DF3" wp14:editId="24FE99B7">
                  <wp:extent cx="182880" cy="270510"/>
                  <wp:effectExtent l="0" t="0" r="7620" b="0"/>
                  <wp:docPr id="273" name="对象 2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
                          <pic:cNvPicPr>
                            <a:picLocks noChangeAspect="1" noChangeArrowheads="1"/>
                            <a:extLst>
                              <a:ext uri="{837473B0-CC2E-450a-ABE3-18F120FF3D37}">
                                <a15:objectPr xmlns:a15="http://schemas.microsoft.com/office/drawing/2012/main" objectId="_1777171695" isActiveX="0" linkType=""/>
                              </a:ext>
                            </a:extLst>
                          </pic:cNvPicPr>
                        </pic:nvPicPr>
                        <pic:blipFill>
                          <a:blip r:embed="rId818">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817" w:progId="Equation.DSMT4" w:shapeId="273" w:fieldCodes=""/>
            </w:object>
          </mc:Fallback>
        </mc:AlternateContent>
      </w:r>
      <w:r w:rsidR="00AA1650">
        <w:rPr>
          <w:rFonts w:hint="eastAsia"/>
        </w:rPr>
        <w:t>与提取到的特征</w:t>
      </w:r>
      <w:r w:rsidR="00AA1650" w:rsidRPr="00AA1650">
        <w:rPr>
          <w:position w:val="-12"/>
        </w:rPr>
        <mc:AlternateContent>
          <mc:Choice Requires="v">
            <w:object w:dxaOrig="13.95pt" w:dyaOrig="18pt" w14:anchorId="24CED88D">
              <v:shape id="_x0000_i1298" type="#_x0000_t75" style="width:14.4pt;height:21.3pt" o:ole="">
                <v:imagedata r:id="rId819" o:title=""/>
              </v:shape>
              <o:OLEObject Type="Embed" ProgID="Equation.DSMT4" ShapeID="_x0000_i1298" DrawAspect="Content" ObjectID="_1777171696" r:id="rId820"/>
            </w:object>
          </mc:Choice>
          <mc:Fallback>
            <w:object>
              <w:drawing>
                <wp:inline distT="0" distB="0" distL="0" distR="0" wp14:anchorId="79D2AE42" wp14:editId="473E9D22">
                  <wp:extent cx="182880" cy="270510"/>
                  <wp:effectExtent l="0" t="0" r="7620" b="0"/>
                  <wp:docPr id="274" name="对象 2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
                          <pic:cNvPicPr>
                            <a:picLocks noChangeAspect="1" noChangeArrowheads="1"/>
                            <a:extLst>
                              <a:ext uri="{837473B0-CC2E-450a-ABE3-18F120FF3D37}">
                                <a15:objectPr xmlns:a15="http://schemas.microsoft.com/office/drawing/2012/main" objectId="_1777171696" isActiveX="0" linkType=""/>
                              </a:ext>
                            </a:extLst>
                          </pic:cNvPicPr>
                        </pic:nvPicPr>
                        <pic:blipFill>
                          <a:blip r:embed="rId821">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820" w:progId="Equation.DSMT4" w:shapeId="274" w:fieldCodes=""/>
            </w:object>
          </mc:Fallback>
        </mc:AlternateContent>
      </w:r>
      <w:r w:rsidR="00AA1650">
        <w:rPr>
          <w:rFonts w:hint="eastAsia"/>
        </w:rPr>
        <w:t>求和，如公式</w:t>
      </w:r>
      <w:r w:rsidR="008803A3">
        <w:rPr>
          <w:rFonts w:hint="eastAsia"/>
        </w:rPr>
        <w:t>(</w:t>
      </w:r>
      <w:r w:rsidR="00AA1650">
        <w:rPr>
          <w:rFonts w:hint="eastAsia"/>
        </w:rPr>
        <w:t>4</w:t>
      </w:r>
      <w:r w:rsidR="00AA1650">
        <w:t>-22</w:t>
      </w:r>
      <w:r w:rsidR="008803A3">
        <w:rPr>
          <w:rFonts w:hint="eastAsia"/>
        </w:rPr>
        <w:t>)</w:t>
      </w:r>
      <w:r w:rsidR="00AA1650">
        <w:rPr>
          <w:rFonts w:hint="eastAsia"/>
        </w:rPr>
        <w:t>所示：</w:t>
      </w:r>
    </w:p>
    <w:p w14:paraId="554C39E3" w14:textId="7EF4B4AD" w:rsidR="00AA1650" w:rsidRDefault="00AA1650" w:rsidP="00AA1650">
      <w:pPr>
        <w:pStyle w:val="MTDisplayEquation"/>
      </w:pPr>
      <w:r>
        <w:tab/>
      </w:r>
      <w:r w:rsidRPr="00AA1650">
        <w:rPr>
          <w:position w:val="-12"/>
        </w:rPr>
        <mc:AlternateContent>
          <mc:Choice Requires="v">
            <w:object w:dxaOrig="58pt" w:dyaOrig="18pt" w14:anchorId="1A441DB1">
              <v:shape id="_x0000_i1299" type="#_x0000_t75" style="width:57.6pt;height:21.3pt" o:ole="">
                <v:imagedata r:id="rId822" o:title=""/>
              </v:shape>
              <o:OLEObject Type="Embed" ProgID="Equation.DSMT4" ShapeID="_x0000_i1299" DrawAspect="Content" ObjectID="_1777171697" r:id="rId823"/>
            </w:object>
          </mc:Choice>
          <mc:Fallback>
            <w:object>
              <w:drawing>
                <wp:inline distT="0" distB="0" distL="0" distR="0" wp14:anchorId="10EFC910" wp14:editId="7C7C966C">
                  <wp:extent cx="731520" cy="270510"/>
                  <wp:effectExtent l="0" t="0" r="0" b="0"/>
                  <wp:docPr id="275" name="对象 2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
                          <pic:cNvPicPr>
                            <a:picLocks noChangeAspect="1" noChangeArrowheads="1"/>
                            <a:extLst>
                              <a:ext uri="{837473B0-CC2E-450a-ABE3-18F120FF3D37}">
                                <a15:objectPr xmlns:a15="http://schemas.microsoft.com/office/drawing/2012/main" objectId="_1777171697" isActiveX="0" linkType=""/>
                              </a:ext>
                            </a:extLst>
                          </pic:cNvPicPr>
                        </pic:nvPicPr>
                        <pic:blipFill>
                          <a:blip r:embed="rId824">
                            <a:extLst>
                              <a:ext uri="{28A0092B-C50C-407E-A947-70E740481C1C}">
                                <a14:useLocalDpi xmlns:a14="http://schemas.microsoft.com/office/drawing/2010/main" val="0"/>
                              </a:ext>
                            </a:extLst>
                          </a:blip>
                          <a:srcRect/>
                          <a:stretch>
                            <a:fillRect/>
                          </a:stretch>
                        </pic:blipFill>
                        <pic:spPr bwMode="auto">
                          <a:xfrm>
                            <a:off x="0" y="0"/>
                            <a:ext cx="731520" cy="270510"/>
                          </a:xfrm>
                          <a:prstGeom prst="rect">
                            <a:avLst/>
                          </a:prstGeom>
                          <a:noFill/>
                          <a:ln>
                            <a:noFill/>
                          </a:ln>
                        </pic:spPr>
                      </pic:pic>
                    </a:graphicData>
                  </a:graphic>
                </wp:inline>
              </w:drawing>
              <w:objectEmbed w:drawAspect="content" r:id="rId823" w:progId="Equation.DSMT4" w:shapeId="27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51B6D">
          <w:rPr>
            <w:noProof/>
          </w:rPr>
          <w:instrText>4</w:instrText>
        </w:r>
      </w:fldSimple>
      <w:r>
        <w:instrText>-</w:instrText>
      </w:r>
      <w:fldSimple w:instr=" SEQ MTEqn \c \* Arabic \* MERGEFORMAT ">
        <w:r w:rsidR="00A51B6D">
          <w:rPr>
            <w:noProof/>
          </w:rPr>
          <w:instrText>22</w:instrText>
        </w:r>
      </w:fldSimple>
      <w:r>
        <w:instrText>)</w:instrText>
      </w:r>
      <w:r>
        <w:fldChar w:fldCharType="end"/>
      </w:r>
    </w:p>
    <w:p w14:paraId="6BF01815" w14:textId="3B7A28C4" w:rsidR="00AA1650" w:rsidRDefault="00AA1650" w:rsidP="00154757">
      <w:pPr>
        <w:adjustRightInd w:val="0"/>
        <w:snapToGrid w:val="0"/>
        <w:spacing w:line="15pt" w:lineRule="auto"/>
      </w:pPr>
      <w:r>
        <w:rPr>
          <w:rFonts w:hint="eastAsia"/>
        </w:rPr>
        <w:t>之后将特征进行权重相乘，如公式</w:t>
      </w:r>
      <w:r w:rsidR="008803A3">
        <w:rPr>
          <w:rFonts w:hint="eastAsia"/>
        </w:rPr>
        <w:t>(</w:t>
      </w:r>
      <w:r>
        <w:t>4-23</w:t>
      </w:r>
      <w:r w:rsidR="008803A3">
        <w:rPr>
          <w:rFonts w:hint="eastAsia"/>
        </w:rPr>
        <w:t>)</w:t>
      </w:r>
      <w:r>
        <w:rPr>
          <w:rFonts w:hint="eastAsia"/>
        </w:rPr>
        <w:t>所示：</w:t>
      </w:r>
    </w:p>
    <w:p w14:paraId="236DE37A" w14:textId="348755F4" w:rsidR="00AA1650" w:rsidRDefault="00AA1650" w:rsidP="00AA1650">
      <w:pPr>
        <w:pStyle w:val="MTDisplayEquation"/>
      </w:pPr>
      <w:r>
        <w:tab/>
      </w:r>
      <w:r w:rsidRPr="00AA1650">
        <w:rPr>
          <w:position w:val="-12"/>
        </w:rPr>
        <mc:AlternateContent>
          <mc:Choice Requires="v">
            <w:object w:dxaOrig="128pt" w:dyaOrig="18pt" w14:anchorId="58ECB3BA">
              <v:shape id="_x0000_i1300" type="#_x0000_t75" style="width:129.6pt;height:21.3pt" o:ole="">
                <v:imagedata r:id="rId825" o:title=""/>
              </v:shape>
              <o:OLEObject Type="Embed" ProgID="Equation.DSMT4" ShapeID="_x0000_i1300" DrawAspect="Content" ObjectID="_1777171698" r:id="rId826"/>
            </w:object>
          </mc:Choice>
          <mc:Fallback>
            <w:object>
              <w:drawing>
                <wp:inline distT="0" distB="0" distL="0" distR="0" wp14:anchorId="5D128A71" wp14:editId="4E197060">
                  <wp:extent cx="1645920" cy="270510"/>
                  <wp:effectExtent l="0" t="0" r="0" b="0"/>
                  <wp:docPr id="276" name="对象 2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
                          <pic:cNvPicPr>
                            <a:picLocks noChangeAspect="1" noChangeArrowheads="1"/>
                            <a:extLst>
                              <a:ext uri="{837473B0-CC2E-450a-ABE3-18F120FF3D37}">
                                <a15:objectPr xmlns:a15="http://schemas.microsoft.com/office/drawing/2012/main" objectId="_1777171698" isActiveX="0" linkType=""/>
                              </a:ext>
                            </a:extLst>
                          </pic:cNvPicPr>
                        </pic:nvPicPr>
                        <pic:blipFill>
                          <a:blip r:embed="rId827">
                            <a:extLst>
                              <a:ext uri="{28A0092B-C50C-407E-A947-70E740481C1C}">
                                <a14:useLocalDpi xmlns:a14="http://schemas.microsoft.com/office/drawing/2010/main" val="0"/>
                              </a:ext>
                            </a:extLst>
                          </a:blip>
                          <a:srcRect/>
                          <a:stretch>
                            <a:fillRect/>
                          </a:stretch>
                        </pic:blipFill>
                        <pic:spPr bwMode="auto">
                          <a:xfrm>
                            <a:off x="0" y="0"/>
                            <a:ext cx="1645920" cy="270510"/>
                          </a:xfrm>
                          <a:prstGeom prst="rect">
                            <a:avLst/>
                          </a:prstGeom>
                          <a:noFill/>
                          <a:ln>
                            <a:noFill/>
                          </a:ln>
                        </pic:spPr>
                      </pic:pic>
                    </a:graphicData>
                  </a:graphic>
                </wp:inline>
              </w:drawing>
              <w:objectEmbed w:drawAspect="content" r:id="rId826" w:progId="Equation.DSMT4" w:shapeId="27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51B6D">
          <w:rPr>
            <w:noProof/>
          </w:rPr>
          <w:instrText>4</w:instrText>
        </w:r>
      </w:fldSimple>
      <w:r>
        <w:instrText>-</w:instrText>
      </w:r>
      <w:fldSimple w:instr=" SEQ MTEqn \c \* Arabic \* MERGEFORMAT ">
        <w:r w:rsidR="00A51B6D">
          <w:rPr>
            <w:noProof/>
          </w:rPr>
          <w:instrText>23</w:instrText>
        </w:r>
      </w:fldSimple>
      <w:r>
        <w:instrText>)</w:instrText>
      </w:r>
      <w:r>
        <w:fldChar w:fldCharType="end"/>
      </w:r>
    </w:p>
    <w:p w14:paraId="379E565D" w14:textId="506403F4" w:rsidR="00AA1650" w:rsidRPr="00AA1650" w:rsidRDefault="00AA1650" w:rsidP="00154757">
      <w:pPr>
        <w:adjustRightInd w:val="0"/>
        <w:snapToGrid w:val="0"/>
        <w:spacing w:line="15pt" w:lineRule="auto"/>
      </w:pPr>
      <w:r>
        <w:rPr>
          <w:rFonts w:hint="eastAsia"/>
        </w:rPr>
        <w:t>特到的特征</w:t>
      </w:r>
      <w:r w:rsidRPr="00AA1650">
        <w:rPr>
          <w:position w:val="-12"/>
        </w:rPr>
        <mc:AlternateContent>
          <mc:Choice Requires="v">
            <w:object w:dxaOrig="23pt" w:dyaOrig="18pt" w14:anchorId="2EC88014">
              <v:shape id="_x0000_i1301" type="#_x0000_t75" style="width:21.3pt;height:21.3pt" o:ole="">
                <v:imagedata r:id="rId828" o:title=""/>
              </v:shape>
              <o:OLEObject Type="Embed" ProgID="Equation.DSMT4" ShapeID="_x0000_i1301" DrawAspect="Content" ObjectID="_1777171699" r:id="rId829"/>
            </w:object>
          </mc:Choice>
          <mc:Fallback>
            <w:object>
              <w:drawing>
                <wp:inline distT="0" distB="0" distL="0" distR="0" wp14:anchorId="0AC1D8D6" wp14:editId="43E9F176">
                  <wp:extent cx="270510" cy="270510"/>
                  <wp:effectExtent l="0" t="0" r="0" b="0"/>
                  <wp:docPr id="277" name="对象 2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
                          <pic:cNvPicPr>
                            <a:picLocks noChangeAspect="1" noChangeArrowheads="1"/>
                            <a:extLst>
                              <a:ext uri="{837473B0-CC2E-450a-ABE3-18F120FF3D37}">
                                <a15:objectPr xmlns:a15="http://schemas.microsoft.com/office/drawing/2012/main" objectId="_1777171699" isActiveX="0" linkType=""/>
                              </a:ext>
                            </a:extLst>
                          </pic:cNvPicPr>
                        </pic:nvPicPr>
                        <pic:blipFill>
                          <a:blip r:embed="rId830">
                            <a:extLst>
                              <a:ext uri="{28A0092B-C50C-407E-A947-70E740481C1C}">
                                <a14:useLocalDpi xmlns:a14="http://schemas.microsoft.com/office/drawing/2010/main" val="0"/>
                              </a:ext>
                            </a:extLst>
                          </a:blip>
                          <a:srcRect/>
                          <a:stretch>
                            <a:fillRect/>
                          </a:stretch>
                        </pic:blipFill>
                        <pic:spPr bwMode="auto">
                          <a:xfrm>
                            <a:off x="0" y="0"/>
                            <a:ext cx="270510" cy="270510"/>
                          </a:xfrm>
                          <a:prstGeom prst="rect">
                            <a:avLst/>
                          </a:prstGeom>
                          <a:noFill/>
                          <a:ln>
                            <a:noFill/>
                          </a:ln>
                        </pic:spPr>
                      </pic:pic>
                    </a:graphicData>
                  </a:graphic>
                </wp:inline>
              </w:drawing>
              <w:objectEmbed w:drawAspect="content" r:id="rId829" w:progId="Equation.DSMT4" w:shapeId="277"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spacing w:before="9.75pt" w:after="9.75pt"/>
      </w:pPr>
      <w:bookmarkStart w:id="534" w:name="_Toc161457426"/>
      <w:bookmarkStart w:id="535" w:name="_Toc161458029"/>
      <w:bookmarkStart w:id="536" w:name="_Toc161602631"/>
      <w:bookmarkStart w:id="537" w:name="_Toc161792335"/>
      <w:bookmarkStart w:id="538" w:name="_Toc162391777"/>
      <w:bookmarkStart w:id="539" w:name="_Toc162584031"/>
      <w:bookmarkStart w:id="540" w:name="_Toc162875909"/>
      <w:bookmarkStart w:id="541" w:name="_Toc162877320"/>
      <w:bookmarkStart w:id="542" w:name="_Toc162878508"/>
      <w:bookmarkStart w:id="543" w:name="_Toc162948195"/>
      <w:bookmarkStart w:id="544" w:name="_Toc166375138"/>
      <w:bookmarkStart w:id="545" w:name="_Toc166554008"/>
      <w:r>
        <w:lastRenderedPageBreak/>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534"/>
      <w:bookmarkEnd w:id="535"/>
      <w:bookmarkEnd w:id="536"/>
      <w:bookmarkEnd w:id="537"/>
      <w:bookmarkEnd w:id="538"/>
      <w:bookmarkEnd w:id="539"/>
      <w:bookmarkEnd w:id="540"/>
      <w:bookmarkEnd w:id="541"/>
      <w:bookmarkEnd w:id="542"/>
      <w:bookmarkEnd w:id="543"/>
      <w:bookmarkEnd w:id="544"/>
      <w:bookmarkEnd w:id="545"/>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831">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a</w:t>
      </w:r>
      <w:r w:rsidRPr="00C8269D">
        <w:rPr>
          <w:sz w:val="21"/>
          <w:szCs w:val="21"/>
        </w:rPr>
        <w:t>)</w:t>
      </w:r>
      <w:r w:rsidRPr="00C8269D">
        <w:rPr>
          <w:sz w:val="21"/>
          <w:szCs w:val="21"/>
        </w:rPr>
        <w:tab/>
        <w:t>TFEB</w:t>
      </w:r>
      <w:r w:rsidRPr="00C8269D">
        <w:rPr>
          <w:rFonts w:hint="eastAsia"/>
          <w:sz w:val="21"/>
          <w:szCs w:val="21"/>
        </w:rPr>
        <w:t>总体结构图</w:t>
      </w:r>
    </w:p>
    <w:p w14:paraId="7E3DE8E4" w14:textId="51DF3A9A" w:rsidR="007D58D6" w:rsidRDefault="00164599" w:rsidP="005F6C42">
      <w:pPr>
        <w:adjustRightInd w:val="0"/>
        <w:jc w:val="center"/>
      </w:pPr>
      <w:r w:rsidRPr="00F207E1">
        <w:rPr>
          <w:noProof/>
        </w:rPr>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832">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Pr="00C8269D" w:rsidRDefault="007D58D6" w:rsidP="00C8269D">
      <w:pPr>
        <w:adjustRightInd w:val="0"/>
        <w:snapToGrid w:val="0"/>
        <w:spacing w:line="15pt" w:lineRule="auto"/>
        <w:jc w:val="center"/>
        <w:rPr>
          <w:sz w:val="21"/>
          <w:szCs w:val="21"/>
        </w:rPr>
      </w:pPr>
      <w:r w:rsidRPr="00C8269D">
        <w:rPr>
          <w:rFonts w:hint="eastAsia"/>
          <w:sz w:val="21"/>
          <w:szCs w:val="21"/>
        </w:rPr>
        <w:t>b)</w:t>
      </w:r>
      <w:r w:rsidRPr="00C8269D">
        <w:rPr>
          <w:sz w:val="21"/>
          <w:szCs w:val="21"/>
        </w:rPr>
        <w:t xml:space="preserve"> AWTRL</w:t>
      </w:r>
      <w:r w:rsidRPr="00C8269D">
        <w:rPr>
          <w:rFonts w:hint="eastAsia"/>
          <w:sz w:val="21"/>
          <w:szCs w:val="21"/>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833">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C8269D" w:rsidRDefault="007D58D6" w:rsidP="00C8269D">
      <w:pPr>
        <w:adjustRightInd w:val="0"/>
        <w:snapToGrid w:val="0"/>
        <w:spacing w:line="15pt" w:lineRule="auto"/>
        <w:jc w:val="center"/>
        <w:rPr>
          <w:sz w:val="21"/>
          <w:szCs w:val="21"/>
        </w:rPr>
      </w:pPr>
      <w:r w:rsidRPr="00C8269D">
        <w:rPr>
          <w:rFonts w:hint="eastAsia"/>
          <w:sz w:val="21"/>
          <w:szCs w:val="21"/>
        </w:rPr>
        <w:t xml:space="preserve">c) </w:t>
      </w:r>
      <w:r w:rsidR="005F6C42" w:rsidRPr="00C8269D">
        <w:rPr>
          <w:rFonts w:hint="eastAsia"/>
          <w:sz w:val="21"/>
          <w:szCs w:val="21"/>
        </w:rPr>
        <w:t>SWTL</w:t>
      </w:r>
      <w:r w:rsidR="005F6C42" w:rsidRPr="00C8269D">
        <w:rPr>
          <w:rFonts w:hint="eastAsia"/>
          <w:sz w:val="21"/>
          <w:szCs w:val="21"/>
        </w:rPr>
        <w:t>结构图</w:t>
      </w:r>
    </w:p>
    <w:p w14:paraId="3B45B9A9" w14:textId="02E564DC"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6</w:t>
      </w:r>
      <w:r w:rsidRPr="00C8269D">
        <w:rPr>
          <w:rFonts w:hint="eastAsia"/>
          <w:sz w:val="21"/>
          <w:szCs w:val="21"/>
        </w:rPr>
        <w:t xml:space="preserve"> </w:t>
      </w:r>
      <w:r w:rsidRPr="00C8269D">
        <w:rPr>
          <w:sz w:val="21"/>
          <w:szCs w:val="21"/>
        </w:rPr>
        <w:t>TFEB</w:t>
      </w:r>
      <w:r w:rsidRPr="00C8269D">
        <w:rPr>
          <w:rFonts w:hint="eastAsia"/>
          <w:sz w:val="21"/>
          <w:szCs w:val="21"/>
        </w:rPr>
        <w:t>模块</w:t>
      </w:r>
      <w:r w:rsidR="00942F7C" w:rsidRPr="00C8269D">
        <w:rPr>
          <w:rFonts w:hint="eastAsia"/>
          <w:sz w:val="21"/>
          <w:szCs w:val="21"/>
        </w:rPr>
        <w:t>及其子模块</w:t>
      </w:r>
      <w:r w:rsidRPr="00C8269D">
        <w:rPr>
          <w:rFonts w:hint="eastAsia"/>
          <w:sz w:val="21"/>
          <w:szCs w:val="21"/>
        </w:rPr>
        <w:t>的结构图</w:t>
      </w:r>
    </w:p>
    <w:p w14:paraId="7CF06647" w14:textId="6C803607" w:rsidR="005F6C42" w:rsidRDefault="005F6C42" w:rsidP="00154757">
      <w:pPr>
        <w:adjustRightInd w:val="0"/>
        <w:snapToGrid w:val="0"/>
        <w:spacing w:line="15pt" w:lineRule="auto"/>
        <w:ind w:firstLineChars="196" w:firstLine="24.40pt"/>
      </w:pPr>
      <w:r>
        <w:rPr>
          <w:rFonts w:hint="eastAsia"/>
        </w:rPr>
        <w:t>Transformer</w:t>
      </w:r>
      <w:r>
        <w:rPr>
          <w:rFonts w:hint="eastAsia"/>
        </w:rPr>
        <w:t>网络分支我们采用如图</w:t>
      </w:r>
      <w:r>
        <w:t>4-</w:t>
      </w:r>
      <w:r w:rsidR="00AA1650">
        <w:t>6</w:t>
      </w:r>
      <w:r>
        <w:rPr>
          <w:rFonts w:hint="eastAsia"/>
        </w:rPr>
        <w:t>所示的结构，我们采用轴向自注意力与</w:t>
      </w:r>
      <w:r w:rsidR="00D23346">
        <w:rPr>
          <w:rFonts w:hint="eastAsia"/>
        </w:rPr>
        <w:t>局部</w:t>
      </w:r>
      <w:r>
        <w:rPr>
          <w:rFonts w:hint="eastAsia"/>
        </w:rPr>
        <w:t>自注意力交替的形式来设计</w:t>
      </w:r>
      <w:r>
        <w:rPr>
          <w:rFonts w:hint="eastAsia"/>
        </w:rPr>
        <w:t>Transformer</w:t>
      </w:r>
      <w:r>
        <w:rPr>
          <w:rFonts w:hint="eastAsia"/>
        </w:rPr>
        <w:t>分支。其主要计算过程如公式</w:t>
      </w:r>
      <w:r w:rsidR="008803A3">
        <w:rPr>
          <w:rFonts w:hint="eastAsia"/>
        </w:rPr>
        <w:t>(</w:t>
      </w:r>
      <w:r>
        <w:rPr>
          <w:rFonts w:hint="eastAsia"/>
        </w:rPr>
        <w:t>4</w:t>
      </w:r>
      <w:r>
        <w:t>-</w:t>
      </w:r>
      <w:r w:rsidR="00AA1650">
        <w:t>24</w:t>
      </w:r>
      <w:r w:rsidR="008803A3">
        <w:rPr>
          <w:rFonts w:hint="eastAsia"/>
        </w:rPr>
        <w:t>)</w:t>
      </w:r>
      <w:r>
        <w:rPr>
          <w:rFonts w:hint="eastAsia"/>
        </w:rPr>
        <w:t>所示：</w:t>
      </w:r>
    </w:p>
    <w:p w14:paraId="2D90A27D" w14:textId="630B59D1" w:rsidR="005F6C42" w:rsidRDefault="005F6C42" w:rsidP="005F6C42">
      <w:pPr>
        <w:pStyle w:val="MTDisplayEquation"/>
      </w:pPr>
      <w:r>
        <w:tab/>
      </w:r>
      <w:r w:rsidR="00665E97" w:rsidRPr="00665E97">
        <w:rPr>
          <w:position w:val="-12"/>
        </w:rPr>
        <mc:AlternateContent>
          <mc:Choice Requires="v">
            <w:object w:dxaOrig="132pt" w:dyaOrig="18pt" w14:anchorId="08BFEC1D">
              <v:shape id="_x0000_i1302" type="#_x0000_t75" style="width:129.6pt;height:21.3pt" o:ole="">
                <v:imagedata r:id="rId834" o:title=""/>
              </v:shape>
              <o:OLEObject Type="Embed" ProgID="Equation.DSMT4" ShapeID="_x0000_i1302" DrawAspect="Content" ObjectID="_1777171700" r:id="rId835"/>
            </w:object>
          </mc:Choice>
          <mc:Fallback>
            <w:object>
              <w:drawing>
                <wp:inline distT="0" distB="0" distL="0" distR="0" wp14:anchorId="2C1DD0AC" wp14:editId="3A5A28D3">
                  <wp:extent cx="1645920" cy="270510"/>
                  <wp:effectExtent l="0" t="0" r="0" b="0"/>
                  <wp:docPr id="278" name="对象 2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
                          <pic:cNvPicPr>
                            <a:picLocks noChangeAspect="1" noChangeArrowheads="1"/>
                            <a:extLst>
                              <a:ext uri="{837473B0-CC2E-450a-ABE3-18F120FF3D37}">
                                <a15:objectPr xmlns:a15="http://schemas.microsoft.com/office/drawing/2012/main" objectId="_1777171700" isActiveX="0" linkType=""/>
                              </a:ext>
                            </a:extLst>
                          </pic:cNvPicPr>
                        </pic:nvPicPr>
                        <pic:blipFill>
                          <a:blip r:embed="rId836">
                            <a:extLst>
                              <a:ext uri="{28A0092B-C50C-407E-A947-70E740481C1C}">
                                <a14:useLocalDpi xmlns:a14="http://schemas.microsoft.com/office/drawing/2010/main" val="0"/>
                              </a:ext>
                            </a:extLst>
                          </a:blip>
                          <a:srcRect/>
                          <a:stretch>
                            <a:fillRect/>
                          </a:stretch>
                        </pic:blipFill>
                        <pic:spPr bwMode="auto">
                          <a:xfrm>
                            <a:off x="0" y="0"/>
                            <a:ext cx="1645920" cy="270510"/>
                          </a:xfrm>
                          <a:prstGeom prst="rect">
                            <a:avLst/>
                          </a:prstGeom>
                          <a:noFill/>
                          <a:ln>
                            <a:noFill/>
                          </a:ln>
                        </pic:spPr>
                      </pic:pic>
                    </a:graphicData>
                  </a:graphic>
                </wp:inline>
              </w:drawing>
              <w:objectEmbed w:drawAspect="content" r:id="rId835" w:progId="Equation.DSMT4" w:shapeId="27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24</w:instrText>
        </w:r>
      </w:fldSimple>
      <w:r w:rsidR="00DC3500">
        <w:instrText>)</w:instrText>
      </w:r>
      <w:r w:rsidR="00DC3500">
        <w:fldChar w:fldCharType="end"/>
      </w:r>
    </w:p>
    <w:p w14:paraId="20B65015" w14:textId="52FD7534" w:rsidR="005F6C42" w:rsidRDefault="005F6C42" w:rsidP="00154757">
      <w:pPr>
        <w:adjustRightInd w:val="0"/>
        <w:snapToGrid w:val="0"/>
        <w:spacing w:line="15pt" w:lineRule="auto"/>
      </w:pPr>
      <w:r>
        <w:rPr>
          <w:rFonts w:hint="eastAsia"/>
        </w:rPr>
        <w:t>其中</w:t>
      </w:r>
      <w:r w:rsidR="007B375A" w:rsidRPr="007B375A">
        <w:rPr>
          <w:position w:val="-12"/>
        </w:rPr>
        <mc:AlternateContent>
          <mc:Choice Requires="v">
            <w:object w:dxaOrig="21pt" w:dyaOrig="18pt" w14:anchorId="7B6B7971">
              <v:shape id="_x0000_i1303" type="#_x0000_t75" style="width:21.3pt;height:21.3pt" o:ole="">
                <v:imagedata r:id="rId837" o:title=""/>
              </v:shape>
              <o:OLEObject Type="Embed" ProgID="Equation.DSMT4" ShapeID="_x0000_i1303" DrawAspect="Content" ObjectID="_1777171701" r:id="rId838"/>
            </w:object>
          </mc:Choice>
          <mc:Fallback>
            <w:object>
              <w:drawing>
                <wp:inline distT="0" distB="0" distL="0" distR="0" wp14:anchorId="1A54420E" wp14:editId="21143581">
                  <wp:extent cx="270510" cy="270510"/>
                  <wp:effectExtent l="0" t="0" r="0" b="0"/>
                  <wp:docPr id="279" name="对象 2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
                          <pic:cNvPicPr>
                            <a:picLocks noChangeAspect="1" noChangeArrowheads="1"/>
                            <a:extLst>
                              <a:ext uri="{837473B0-CC2E-450a-ABE3-18F120FF3D37}">
                                <a15:objectPr xmlns:a15="http://schemas.microsoft.com/office/drawing/2012/main" objectId="_1777171701" isActiveX="0" linkType=""/>
                              </a:ext>
                            </a:extLst>
                          </pic:cNvPicPr>
                        </pic:nvPicPr>
                        <pic:blipFill>
                          <a:blip r:embed="rId839">
                            <a:extLst>
                              <a:ext uri="{28A0092B-C50C-407E-A947-70E740481C1C}">
                                <a14:useLocalDpi xmlns:a14="http://schemas.microsoft.com/office/drawing/2010/main" val="0"/>
                              </a:ext>
                            </a:extLst>
                          </a:blip>
                          <a:srcRect/>
                          <a:stretch>
                            <a:fillRect/>
                          </a:stretch>
                        </pic:blipFill>
                        <pic:spPr bwMode="auto">
                          <a:xfrm>
                            <a:off x="0" y="0"/>
                            <a:ext cx="270510" cy="270510"/>
                          </a:xfrm>
                          <a:prstGeom prst="rect">
                            <a:avLst/>
                          </a:prstGeom>
                          <a:noFill/>
                          <a:ln>
                            <a:noFill/>
                          </a:ln>
                        </pic:spPr>
                      </pic:pic>
                    </a:graphicData>
                  </a:graphic>
                </wp:inline>
              </w:drawing>
              <w:objectEmbed w:drawAspect="content" r:id="rId838" w:progId="Equation.DSMT4" w:shapeId="279" w:fieldCodes=""/>
            </w:object>
          </mc:Fallback>
        </mc:AlternateContent>
      </w:r>
      <w:r>
        <w:rPr>
          <w:rFonts w:hint="eastAsia"/>
        </w:rPr>
        <w:t>表示上一个层的输出，</w:t>
      </w:r>
      <w:r w:rsidRPr="00FA1A33">
        <w:rPr>
          <w:position w:val="-10"/>
        </w:rPr>
        <mc:AlternateContent>
          <mc:Choice Requires="v">
            <w:object w:dxaOrig="53pt" w:dyaOrig="16pt" w14:anchorId="3E30A0CC">
              <v:shape id="_x0000_i1304" type="#_x0000_t75" style="width:50.7pt;height:14.4pt" o:ole="">
                <v:imagedata r:id="rId840" o:title=""/>
              </v:shape>
              <o:OLEObject Type="Embed" ProgID="Equation.DSMT4" ShapeID="_x0000_i1304" DrawAspect="Content" ObjectID="_1777171702" r:id="rId841"/>
            </w:object>
          </mc:Choice>
          <mc:Fallback>
            <w:object>
              <w:drawing>
                <wp:inline distT="0" distB="0" distL="0" distR="0" wp14:anchorId="182990C8" wp14:editId="0CF1C718">
                  <wp:extent cx="643890" cy="182880"/>
                  <wp:effectExtent l="0" t="0" r="3810" b="7620"/>
                  <wp:docPr id="280" name="对象 2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
                          <pic:cNvPicPr>
                            <a:picLocks noChangeAspect="1" noChangeArrowheads="1"/>
                            <a:extLst>
                              <a:ext uri="{837473B0-CC2E-450a-ABE3-18F120FF3D37}">
                                <a15:objectPr xmlns:a15="http://schemas.microsoft.com/office/drawing/2012/main" objectId="_1777171702" isActiveX="0" linkType=""/>
                              </a:ext>
                            </a:extLst>
                          </pic:cNvPicPr>
                        </pic:nvPicPr>
                        <pic:blipFill>
                          <a:blip r:embed="rId842">
                            <a:extLst>
                              <a:ext uri="{28A0092B-C50C-407E-A947-70E740481C1C}">
                                <a14:useLocalDpi xmlns:a14="http://schemas.microsoft.com/office/drawing/2010/main" val="0"/>
                              </a:ext>
                            </a:extLst>
                          </a:blip>
                          <a:srcRect/>
                          <a:stretch>
                            <a:fillRect/>
                          </a:stretch>
                        </pic:blipFill>
                        <pic:spPr bwMode="auto">
                          <a:xfrm>
                            <a:off x="0" y="0"/>
                            <a:ext cx="643890" cy="182880"/>
                          </a:xfrm>
                          <a:prstGeom prst="rect">
                            <a:avLst/>
                          </a:prstGeom>
                          <a:noFill/>
                          <a:ln>
                            <a:noFill/>
                          </a:ln>
                        </pic:spPr>
                      </pic:pic>
                    </a:graphicData>
                  </a:graphic>
                </wp:inline>
              </w:drawing>
              <w:objectEmbed w:drawAspect="content" r:id="rId841" w:progId="Equation.DSMT4" w:shapeId="280" w:fieldCodes=""/>
            </w:object>
          </mc:Fallback>
        </mc:AlternateContent>
      </w:r>
      <w:r>
        <w:rPr>
          <w:rFonts w:hint="eastAsia"/>
        </w:rPr>
        <w:t>和</w:t>
      </w:r>
      <w:r w:rsidRPr="00FA1A33">
        <w:rPr>
          <w:position w:val="-10"/>
        </w:rPr>
        <mc:AlternateContent>
          <mc:Choice Requires="v">
            <w:object w:dxaOrig="44pt" w:dyaOrig="16pt" w14:anchorId="6A95788A">
              <v:shape id="_x0000_i1305" type="#_x0000_t75" style="width:43.2pt;height:14.4pt" o:ole="">
                <v:imagedata r:id="rId843" o:title=""/>
              </v:shape>
              <o:OLEObject Type="Embed" ProgID="Equation.DSMT4" ShapeID="_x0000_i1305" DrawAspect="Content" ObjectID="_1777171703" r:id="rId844"/>
            </w:object>
          </mc:Choice>
          <mc:Fallback>
            <w:object>
              <w:drawing>
                <wp:inline distT="0" distB="0" distL="0" distR="0" wp14:anchorId="1ED72DD5" wp14:editId="08D04091">
                  <wp:extent cx="548640" cy="182880"/>
                  <wp:effectExtent l="0" t="0" r="3810" b="7620"/>
                  <wp:docPr id="281" name="对象 2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
                          <pic:cNvPicPr>
                            <a:picLocks noChangeAspect="1" noChangeArrowheads="1"/>
                            <a:extLst>
                              <a:ext uri="{837473B0-CC2E-450a-ABE3-18F120FF3D37}">
                                <a15:objectPr xmlns:a15="http://schemas.microsoft.com/office/drawing/2012/main" objectId="_1777171703" isActiveX="0" linkType=""/>
                              </a:ext>
                            </a:extLst>
                          </pic:cNvPicPr>
                        </pic:nvPicPr>
                        <pic:blipFill>
                          <a:blip r:embed="rId845">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844" w:progId="Equation.DSMT4" w:shapeId="281"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sidR="008803A3">
        <w:rPr>
          <w:rFonts w:hint="eastAsia"/>
        </w:rPr>
        <w:t>(</w:t>
      </w:r>
      <w:r>
        <w:rPr>
          <w:rFonts w:hint="eastAsia"/>
        </w:rPr>
        <w:t>4</w:t>
      </w:r>
      <w:r>
        <w:t>-</w:t>
      </w:r>
      <w:r w:rsidR="00AA1650">
        <w:t>2</w:t>
      </w:r>
      <w:r w:rsidR="00EE3289">
        <w:t>5</w:t>
      </w:r>
      <w:r w:rsidR="008803A3">
        <w:rPr>
          <w:rFonts w:hint="eastAsia"/>
        </w:rPr>
        <w:t>)</w:t>
      </w:r>
      <w:r>
        <w:rPr>
          <w:rFonts w:hint="eastAsia"/>
        </w:rPr>
        <w:t>所示：</w:t>
      </w:r>
    </w:p>
    <w:p w14:paraId="0D2AF1BA" w14:textId="7AAD03B9" w:rsidR="005F6C42" w:rsidRDefault="005F6C42" w:rsidP="005F6C42">
      <w:pPr>
        <w:pStyle w:val="MTDisplayEquation"/>
      </w:pPr>
      <w:r>
        <w:tab/>
      </w:r>
      <w:r w:rsidR="00665E97" w:rsidRPr="00665E97">
        <w:rPr>
          <w:position w:val="-12"/>
        </w:rPr>
        <mc:AlternateContent>
          <mc:Choice Requires="v">
            <w:object w:dxaOrig="85.95pt" w:dyaOrig="18pt" w14:anchorId="041E3CA3">
              <v:shape id="_x0000_i1306" type="#_x0000_t75" style="width:86.4pt;height:21.3pt" o:ole="">
                <v:imagedata r:id="rId846" o:title=""/>
              </v:shape>
              <o:OLEObject Type="Embed" ProgID="Equation.DSMT4" ShapeID="_x0000_i1306" DrawAspect="Content" ObjectID="_1777171704" r:id="rId847"/>
            </w:object>
          </mc:Choice>
          <mc:Fallback>
            <w:object>
              <w:drawing>
                <wp:inline distT="0" distB="0" distL="0" distR="0" wp14:anchorId="2ADB5A7B" wp14:editId="7C73E3CA">
                  <wp:extent cx="1097280" cy="270510"/>
                  <wp:effectExtent l="0" t="0" r="7620" b="0"/>
                  <wp:docPr id="282" name="对象 2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
                          <pic:cNvPicPr>
                            <a:picLocks noChangeAspect="1" noChangeArrowheads="1"/>
                            <a:extLst>
                              <a:ext uri="{837473B0-CC2E-450a-ABE3-18F120FF3D37}">
                                <a15:objectPr xmlns:a15="http://schemas.microsoft.com/office/drawing/2012/main" objectId="_1777171704" isActiveX="0" linkType=""/>
                              </a:ext>
                            </a:extLst>
                          </pic:cNvPicPr>
                        </pic:nvPicPr>
                        <pic:blipFill>
                          <a:blip r:embed="rId848">
                            <a:extLst>
                              <a:ext uri="{28A0092B-C50C-407E-A947-70E740481C1C}">
                                <a14:useLocalDpi xmlns:a14="http://schemas.microsoft.com/office/drawing/2010/main" val="0"/>
                              </a:ext>
                            </a:extLst>
                          </a:blip>
                          <a:srcRect/>
                          <a:stretch>
                            <a:fillRect/>
                          </a:stretch>
                        </pic:blipFill>
                        <pic:spPr bwMode="auto">
                          <a:xfrm>
                            <a:off x="0" y="0"/>
                            <a:ext cx="1097280" cy="270510"/>
                          </a:xfrm>
                          <a:prstGeom prst="rect">
                            <a:avLst/>
                          </a:prstGeom>
                          <a:noFill/>
                          <a:ln>
                            <a:noFill/>
                          </a:ln>
                        </pic:spPr>
                      </pic:pic>
                    </a:graphicData>
                  </a:graphic>
                </wp:inline>
              </w:drawing>
              <w:objectEmbed w:drawAspect="content" r:id="rId847" w:progId="Equation.DSMT4" w:shapeId="28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25</w:instrText>
        </w:r>
      </w:fldSimple>
      <w:r w:rsidR="00DC3500">
        <w:instrText>)</w:instrText>
      </w:r>
      <w:r w:rsidR="00DC3500">
        <w:fldChar w:fldCharType="end"/>
      </w:r>
    </w:p>
    <w:p w14:paraId="4388139C" w14:textId="34CBBF66" w:rsidR="005F6C42" w:rsidRDefault="005F6C42" w:rsidP="00154757">
      <w:pPr>
        <w:adjustRightInd w:val="0"/>
        <w:snapToGrid w:val="0"/>
        <w:spacing w:line="15pt" w:lineRule="auto"/>
      </w:pPr>
      <w:r>
        <w:rPr>
          <w:rFonts w:hint="eastAsia"/>
        </w:rPr>
        <w:t>其中</w:t>
      </w:r>
      <w:r w:rsidRPr="00FA1A33">
        <w:rPr>
          <w:position w:val="-10"/>
        </w:rPr>
        <mc:AlternateContent>
          <mc:Choice Requires="v">
            <w:object w:dxaOrig="40pt" w:dyaOrig="16pt" w14:anchorId="05A1B3FD">
              <v:shape id="_x0000_i1307" type="#_x0000_t75" style="width:43.2pt;height:14.4pt" o:ole="">
                <v:imagedata r:id="rId849" o:title=""/>
              </v:shape>
              <o:OLEObject Type="Embed" ProgID="Equation.DSMT4" ShapeID="_x0000_i1307" DrawAspect="Content" ObjectID="_1777171705" r:id="rId850"/>
            </w:object>
          </mc:Choice>
          <mc:Fallback>
            <w:object>
              <w:drawing>
                <wp:inline distT="0" distB="0" distL="0" distR="0" wp14:anchorId="50FEBCAD" wp14:editId="5DC4F705">
                  <wp:extent cx="548640" cy="182880"/>
                  <wp:effectExtent l="0" t="0" r="0" b="7620"/>
                  <wp:docPr id="283" name="对象 2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
                          <pic:cNvPicPr>
                            <a:picLocks noChangeAspect="1" noChangeArrowheads="1"/>
                            <a:extLst>
                              <a:ext uri="{837473B0-CC2E-450a-ABE3-18F120FF3D37}">
                                <a15:objectPr xmlns:a15="http://schemas.microsoft.com/office/drawing/2012/main" objectId="_1777171705" isActiveX="0" linkType=""/>
                              </a:ext>
                            </a:extLst>
                          </pic:cNvPicPr>
                        </pic:nvPicPr>
                        <pic:blipFill>
                          <a:blip r:embed="rId851">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850" w:progId="Equation.DSMT4" w:shapeId="283" w:fieldCodes=""/>
            </w:object>
          </mc:Fallback>
        </mc:AlternateContent>
      </w:r>
      <w:r>
        <w:rPr>
          <w:rFonts w:hint="eastAsia"/>
        </w:rPr>
        <w:t>表示卷积层，本文该卷积层采用的是</w:t>
      </w:r>
      <w:r w:rsidRPr="00FA1A33">
        <w:rPr>
          <w:position w:val="-6"/>
        </w:rPr>
        <mc:AlternateContent>
          <mc:Choice Requires="v">
            <w:object w:dxaOrig="24pt" w:dyaOrig="13.95pt" w14:anchorId="2782AAD5">
              <v:shape id="_x0000_i1308" type="#_x0000_t75" style="width:21.3pt;height:14.4pt" o:ole="">
                <v:imagedata r:id="rId852" o:title=""/>
              </v:shape>
              <o:OLEObject Type="Embed" ProgID="Equation.DSMT4" ShapeID="_x0000_i1308" DrawAspect="Content" ObjectID="_1777171706" r:id="rId853"/>
            </w:object>
          </mc:Choice>
          <mc:Fallback>
            <w:object>
              <w:drawing>
                <wp:inline distT="0" distB="0" distL="0" distR="0" wp14:anchorId="571BAE3B" wp14:editId="35F5F3D4">
                  <wp:extent cx="270510" cy="182880"/>
                  <wp:effectExtent l="0" t="0" r="0" b="7620"/>
                  <wp:docPr id="284" name="对象 2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
                          <pic:cNvPicPr>
                            <a:picLocks noChangeAspect="1" noChangeArrowheads="1"/>
                            <a:extLst>
                              <a:ext uri="{837473B0-CC2E-450a-ABE3-18F120FF3D37}">
                                <a15:objectPr xmlns:a15="http://schemas.microsoft.com/office/drawing/2012/main" objectId="_1777171706" isActiveX="0" linkType=""/>
                              </a:ext>
                            </a:extLst>
                          </pic:cNvPicPr>
                        </pic:nvPicPr>
                        <pic:blipFill>
                          <a:blip r:embed="rId854">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853" w:progId="Equation.DSMT4" w:shapeId="284" w:fieldCodes=""/>
            </w:object>
          </mc:Fallback>
        </mc:AlternateContent>
      </w:r>
      <w:r>
        <w:rPr>
          <w:rFonts w:hint="eastAsia"/>
        </w:rPr>
        <w:t>卷积，</w:t>
      </w:r>
      <w:r w:rsidR="00B470D4" w:rsidRPr="00B470D4">
        <w:rPr>
          <w:position w:val="-12"/>
        </w:rPr>
        <mc:AlternateContent>
          <mc:Choice Requires="v">
            <w:object w:dxaOrig="27pt" w:dyaOrig="18pt" w14:anchorId="78B5BD2F">
              <v:shape id="_x0000_i1309" type="#_x0000_t75" style="width:28.8pt;height:21.3pt" o:ole="">
                <v:imagedata r:id="rId855" o:title=""/>
              </v:shape>
              <o:OLEObject Type="Embed" ProgID="Equation.DSMT4" ShapeID="_x0000_i1309" DrawAspect="Content" ObjectID="_1777171707" r:id="rId856"/>
            </w:object>
          </mc:Choice>
          <mc:Fallback>
            <w:object>
              <w:drawing>
                <wp:inline distT="0" distB="0" distL="0" distR="0" wp14:anchorId="68FABB41" wp14:editId="733923FD">
                  <wp:extent cx="365760" cy="270510"/>
                  <wp:effectExtent l="0" t="0" r="0" b="0"/>
                  <wp:docPr id="285" name="对象 2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
                          <pic:cNvPicPr>
                            <a:picLocks noChangeAspect="1" noChangeArrowheads="1"/>
                            <a:extLst>
                              <a:ext uri="{837473B0-CC2E-450a-ABE3-18F120FF3D37}">
                                <a15:objectPr xmlns:a15="http://schemas.microsoft.com/office/drawing/2012/main" objectId="_1777171707" isActiveX="0" linkType=""/>
                              </a:ext>
                            </a:extLst>
                          </pic:cNvPicPr>
                        </pic:nvPicPr>
                        <pic:blipFill>
                          <a:blip r:embed="rId857">
                            <a:extLst>
                              <a:ext uri="{28A0092B-C50C-407E-A947-70E740481C1C}">
                                <a14:useLocalDpi xmlns:a14="http://schemas.microsoft.com/office/drawing/2010/main" val="0"/>
                              </a:ext>
                            </a:extLst>
                          </a:blip>
                          <a:srcRect/>
                          <a:stretch>
                            <a:fillRect/>
                          </a:stretch>
                        </pic:blipFill>
                        <pic:spPr bwMode="auto">
                          <a:xfrm>
                            <a:off x="0" y="0"/>
                            <a:ext cx="365760" cy="270510"/>
                          </a:xfrm>
                          <a:prstGeom prst="rect">
                            <a:avLst/>
                          </a:prstGeom>
                          <a:noFill/>
                          <a:ln>
                            <a:noFill/>
                          </a:ln>
                        </pic:spPr>
                      </pic:pic>
                    </a:graphicData>
                  </a:graphic>
                </wp:inline>
              </w:drawing>
              <w:objectEmbed w:drawAspect="content" r:id="rId856" w:progId="Equation.DSMT4" w:shapeId="285" w:fieldCodes=""/>
            </w:object>
          </mc:Fallback>
        </mc:AlternateContent>
      </w:r>
      <w:r>
        <w:rPr>
          <w:rFonts w:hint="eastAsia"/>
        </w:rPr>
        <w:t>表示</w:t>
      </w:r>
      <w:r w:rsidRPr="00FA1A33">
        <w:t>TFEB</w:t>
      </w:r>
      <w:r>
        <w:rPr>
          <w:rFonts w:hint="eastAsia"/>
        </w:rPr>
        <w:t>模块的输出。</w:t>
      </w:r>
    </w:p>
    <w:p w14:paraId="56651380" w14:textId="76900F8A" w:rsidR="005F6C42" w:rsidRDefault="005F6C42" w:rsidP="00154757">
      <w:pPr>
        <w:adjustRightInd w:val="0"/>
        <w:snapToGrid w:val="0"/>
        <w:spacing w:line="15pt" w:lineRule="auto"/>
        <w:ind w:firstLineChars="196" w:firstLine="24.40pt"/>
      </w:pPr>
      <w:r>
        <w:rPr>
          <w:rFonts w:hint="eastAsia"/>
        </w:rPr>
        <w:lastRenderedPageBreak/>
        <w:t>Transformer</w:t>
      </w:r>
      <w:r>
        <w:rPr>
          <w:rFonts w:hint="eastAsia"/>
        </w:rPr>
        <w:t>分支主要依靠自注意力计算，其主要结构如图</w:t>
      </w:r>
      <w:r>
        <w:rPr>
          <w:rFonts w:hint="eastAsia"/>
        </w:rPr>
        <w:t>4</w:t>
      </w:r>
      <w:r>
        <w:t>-</w:t>
      </w:r>
      <w:r w:rsidR="005B15A3">
        <w:t>6</w:t>
      </w:r>
      <w:r w:rsidR="00DC3500">
        <w:t xml:space="preserve"> </w:t>
      </w:r>
      <w:r w:rsidR="004818FA">
        <w:t>b</w:t>
      </w:r>
      <w:r>
        <w:t>)</w:t>
      </w:r>
      <w:r>
        <w:rPr>
          <w:rFonts w:hint="eastAsia"/>
        </w:rPr>
        <w:t>的轴向自注意力的</w:t>
      </w:r>
      <w:r>
        <w:rPr>
          <w:rFonts w:hint="eastAsia"/>
        </w:rPr>
        <w:t>Transformer</w:t>
      </w:r>
      <w:r>
        <w:rPr>
          <w:rFonts w:hint="eastAsia"/>
        </w:rPr>
        <w:t>层</w:t>
      </w:r>
      <w:r w:rsidR="008803A3">
        <w:rPr>
          <w:rFonts w:hint="eastAsia"/>
        </w:rPr>
        <w:t>(</w:t>
      </w:r>
      <w:r>
        <w:rPr>
          <w:rFonts w:hint="eastAsia"/>
        </w:rPr>
        <w:t>AWTRL</w:t>
      </w:r>
      <w:r w:rsidR="008803A3">
        <w:rPr>
          <w:rFonts w:hint="eastAsia"/>
        </w:rPr>
        <w:t>)</w:t>
      </w:r>
      <w:r>
        <w:rPr>
          <w:rFonts w:hint="eastAsia"/>
        </w:rPr>
        <w:t>和</w:t>
      </w:r>
      <w:r>
        <w:rPr>
          <w:rFonts w:hint="eastAsia"/>
        </w:rPr>
        <w:t>4</w:t>
      </w:r>
      <w:r>
        <w:t>-</w:t>
      </w:r>
      <w:r w:rsidR="007B375A">
        <w:t>6</w:t>
      </w:r>
      <w:r>
        <w:t xml:space="preserve"> </w:t>
      </w:r>
      <w:r w:rsidR="004818FA">
        <w:t>c</w:t>
      </w:r>
      <w:r>
        <w:t>)</w:t>
      </w:r>
      <w:r>
        <w:rPr>
          <w:rFonts w:hint="eastAsia"/>
        </w:rPr>
        <w:t>局部自注意力</w:t>
      </w:r>
      <w:r>
        <w:rPr>
          <w:rFonts w:hint="eastAsia"/>
        </w:rPr>
        <w:t>Transformer</w:t>
      </w:r>
      <w:r>
        <w:rPr>
          <w:rFonts w:hint="eastAsia"/>
        </w:rPr>
        <w:t>层</w:t>
      </w:r>
      <w:r w:rsidR="008803A3">
        <w:rPr>
          <w:rFonts w:hint="eastAsia"/>
        </w:rPr>
        <w:t>(</w:t>
      </w:r>
      <w:r>
        <w:rPr>
          <w:rFonts w:hint="eastAsia"/>
        </w:rPr>
        <w:t>SWTL</w:t>
      </w:r>
      <w:r w:rsidR="008803A3">
        <w:rPr>
          <w:rFonts w:hint="eastAsia"/>
        </w:rPr>
        <w:t>)</w:t>
      </w:r>
      <w:r>
        <w:rPr>
          <w:rFonts w:hint="eastAsia"/>
        </w:rPr>
        <w:t>，其中</w:t>
      </w:r>
      <w:r>
        <w:rPr>
          <w:rFonts w:hint="eastAsia"/>
        </w:rPr>
        <w:t>AWTRL</w:t>
      </w:r>
      <w:r>
        <w:rPr>
          <w:rFonts w:hint="eastAsia"/>
        </w:rPr>
        <w:t>层的计算过程如</w:t>
      </w:r>
      <w:r w:rsidR="00DC3500">
        <w:rPr>
          <w:rFonts w:hint="eastAsia"/>
        </w:rPr>
        <w:t>公式</w:t>
      </w:r>
      <w:r w:rsidR="008803A3">
        <w:rPr>
          <w:rFonts w:hint="eastAsia"/>
        </w:rPr>
        <w:t>(</w:t>
      </w:r>
      <w:r w:rsidR="00DC3500">
        <w:rPr>
          <w:rFonts w:hint="eastAsia"/>
        </w:rPr>
        <w:t>4</w:t>
      </w:r>
      <w:r w:rsidR="00DC3500">
        <w:t>-</w:t>
      </w:r>
      <w:r w:rsidR="00AA1650">
        <w:t>2</w:t>
      </w:r>
      <w:r w:rsidR="00EE3289">
        <w:t>6</w:t>
      </w:r>
      <w:r w:rsidR="008803A3">
        <w:rPr>
          <w:rFonts w:hint="eastAsia"/>
        </w:rPr>
        <w:t>)</w:t>
      </w:r>
      <w:r w:rsidR="00DC3500">
        <w:rPr>
          <w:rFonts w:hint="eastAsia"/>
        </w:rPr>
        <w:t>所示</w:t>
      </w:r>
      <w:r>
        <w:rPr>
          <w:rFonts w:hint="eastAsia"/>
        </w:rPr>
        <w:t>：</w:t>
      </w:r>
    </w:p>
    <w:p w14:paraId="7EA9E871" w14:textId="4C45A19D" w:rsidR="005F6C42" w:rsidRDefault="005F6C42" w:rsidP="005F6C42">
      <w:pPr>
        <w:pStyle w:val="MTDisplayEquation"/>
      </w:pPr>
      <w:r>
        <w:tab/>
      </w:r>
      <w:r w:rsidR="00DC3500" w:rsidRPr="00DC3500">
        <w:rPr>
          <w:position w:val="-30"/>
        </w:rPr>
        <mc:AlternateContent>
          <mc:Choice Requires="v">
            <w:object w:dxaOrig="168pt" w:dyaOrig="36pt" w14:anchorId="0355F028">
              <v:shape id="_x0000_i1310" type="#_x0000_t75" style="width:165.3pt;height:36.3pt" o:ole="">
                <v:imagedata r:id="rId858" o:title=""/>
              </v:shape>
              <o:OLEObject Type="Embed" ProgID="Equation.DSMT4" ShapeID="_x0000_i1310" DrawAspect="Content" ObjectID="_1777171708" r:id="rId859"/>
            </w:object>
          </mc:Choice>
          <mc:Fallback>
            <w:object>
              <w:drawing>
                <wp:inline distT="0" distB="0" distL="0" distR="0" wp14:anchorId="60754D99" wp14:editId="681B44BA">
                  <wp:extent cx="2099310" cy="461010"/>
                  <wp:effectExtent l="0" t="0" r="0" b="0"/>
                  <wp:docPr id="286" name="对象 2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
                          <pic:cNvPicPr>
                            <a:picLocks noChangeAspect="1" noChangeArrowheads="1"/>
                            <a:extLst>
                              <a:ext uri="{837473B0-CC2E-450a-ABE3-18F120FF3D37}">
                                <a15:objectPr xmlns:a15="http://schemas.microsoft.com/office/drawing/2012/main" objectId="_1777171708" isActiveX="0" linkType=""/>
                              </a:ext>
                            </a:extLst>
                          </pic:cNvPicPr>
                        </pic:nvPicPr>
                        <pic:blipFill>
                          <a:blip r:embed="rId860">
                            <a:extLst>
                              <a:ext uri="{28A0092B-C50C-407E-A947-70E740481C1C}">
                                <a14:useLocalDpi xmlns:a14="http://schemas.microsoft.com/office/drawing/2010/main" val="0"/>
                              </a:ext>
                            </a:extLst>
                          </a:blip>
                          <a:srcRect/>
                          <a:stretch>
                            <a:fillRect/>
                          </a:stretch>
                        </pic:blipFill>
                        <pic:spPr bwMode="auto">
                          <a:xfrm>
                            <a:off x="0" y="0"/>
                            <a:ext cx="2099310" cy="461010"/>
                          </a:xfrm>
                          <a:prstGeom prst="rect">
                            <a:avLst/>
                          </a:prstGeom>
                          <a:noFill/>
                          <a:ln>
                            <a:noFill/>
                          </a:ln>
                        </pic:spPr>
                      </pic:pic>
                    </a:graphicData>
                  </a:graphic>
                </wp:inline>
              </w:drawing>
              <w:objectEmbed w:drawAspect="content" r:id="rId859" w:progId="Equation.DSMT4" w:shapeId="2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26</w:instrText>
        </w:r>
      </w:fldSimple>
      <w:r w:rsidR="00DC3500">
        <w:instrText>)</w:instrText>
      </w:r>
      <w:r w:rsidR="00DC3500">
        <w:fldChar w:fldCharType="end"/>
      </w:r>
    </w:p>
    <w:p w14:paraId="57473A2D" w14:textId="11314416" w:rsidR="005F6C42" w:rsidRDefault="005F6C42" w:rsidP="00154757">
      <w:pPr>
        <w:adjustRightInd w:val="0"/>
        <w:snapToGrid w:val="0"/>
        <w:spacing w:line="15pt" w:lineRule="auto"/>
      </w:pPr>
      <w:r>
        <w:rPr>
          <w:rFonts w:hint="eastAsia"/>
        </w:rPr>
        <w:t>其中</w:t>
      </w:r>
      <w:r w:rsidRPr="00331296">
        <w:rPr>
          <w:position w:val="-4"/>
        </w:rPr>
        <mc:AlternateContent>
          <mc:Choice Requires="v">
            <w:object w:dxaOrig="13.95pt" w:dyaOrig="13pt" w14:anchorId="1A0C4631">
              <v:shape id="_x0000_i1311" type="#_x0000_t75" style="width:14.4pt;height:14.4pt" o:ole="">
                <v:imagedata r:id="rId861" o:title=""/>
              </v:shape>
              <o:OLEObject Type="Embed" ProgID="Equation.DSMT4" ShapeID="_x0000_i1311" DrawAspect="Content" ObjectID="_1777171709" r:id="rId862"/>
            </w:object>
          </mc:Choice>
          <mc:Fallback>
            <w:object>
              <w:drawing>
                <wp:inline distT="0" distB="0" distL="0" distR="0" wp14:anchorId="18316592" wp14:editId="4D1130E6">
                  <wp:extent cx="182880" cy="182880"/>
                  <wp:effectExtent l="0" t="0" r="7620" b="7620"/>
                  <wp:docPr id="287" name="对象 2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
                          <pic:cNvPicPr>
                            <a:picLocks noChangeAspect="1" noChangeArrowheads="1"/>
                            <a:extLst>
                              <a:ext uri="{837473B0-CC2E-450a-ABE3-18F120FF3D37}">
                                <a15:objectPr xmlns:a15="http://schemas.microsoft.com/office/drawing/2012/main" objectId="_1777171709" isActiveX="0" linkType=""/>
                              </a:ext>
                            </a:extLst>
                          </pic:cNvPicPr>
                        </pic:nvPicPr>
                        <pic:blipFill>
                          <a:blip r:embed="rId863">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862" w:progId="Equation.DSMT4" w:shapeId="287"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层不同的是，我们在该层中引入了一个基于残差卷积块的旁路分支，用于为自注意力的计算补充更为丰富的特征</w:t>
      </w:r>
      <w:r w:rsidR="00607108">
        <w:rPr>
          <w:rFonts w:hint="eastAsia"/>
        </w:rPr>
        <w:t>。</w:t>
      </w:r>
      <w:r w:rsidRPr="00331296">
        <w:rPr>
          <w:position w:val="-10"/>
        </w:rPr>
        <mc:AlternateContent>
          <mc:Choice Requires="v">
            <w:object w:dxaOrig="42.95pt" w:dyaOrig="16pt" w14:anchorId="63ED93A6">
              <v:shape id="_x0000_i1312" type="#_x0000_t75" style="width:43.2pt;height:14.4pt" o:ole="">
                <v:imagedata r:id="rId864" o:title=""/>
              </v:shape>
              <o:OLEObject Type="Embed" ProgID="Equation.DSMT4" ShapeID="_x0000_i1312" DrawAspect="Content" ObjectID="_1777171710" r:id="rId865"/>
            </w:object>
          </mc:Choice>
          <mc:Fallback>
            <w:object>
              <w:drawing>
                <wp:inline distT="0" distB="0" distL="0" distR="0" wp14:anchorId="558AC56C" wp14:editId="473FE3C7">
                  <wp:extent cx="548640" cy="182880"/>
                  <wp:effectExtent l="0" t="0" r="3810" b="7620"/>
                  <wp:docPr id="288" name="对象 2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
                          <pic:cNvPicPr>
                            <a:picLocks noChangeAspect="1" noChangeArrowheads="1"/>
                            <a:extLst>
                              <a:ext uri="{837473B0-CC2E-450a-ABE3-18F120FF3D37}">
                                <a15:objectPr xmlns:a15="http://schemas.microsoft.com/office/drawing/2012/main" objectId="_1777171710" isActiveX="0" linkType=""/>
                              </a:ext>
                            </a:extLst>
                          </pic:cNvPicPr>
                        </pic:nvPicPr>
                        <pic:blipFill>
                          <a:blip r:embed="rId866">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865" w:progId="Equation.DSMT4" w:shapeId="288" w:fieldCodes=""/>
            </w:object>
          </mc:Fallback>
        </mc:AlternateContent>
      </w:r>
      <w:r>
        <w:rPr>
          <w:rFonts w:hint="eastAsia"/>
        </w:rPr>
        <w:t>表示前面第</w:t>
      </w:r>
      <w:r>
        <w:rPr>
          <w:rFonts w:hint="eastAsia"/>
        </w:rPr>
        <w:t>3</w:t>
      </w:r>
      <w:r>
        <w:rPr>
          <w:rFonts w:hint="eastAsia"/>
        </w:rPr>
        <w:t>章介绍的轴向自注意力计算层。</w:t>
      </w:r>
    </w:p>
    <w:p w14:paraId="628FA564" w14:textId="49FA43E8" w:rsidR="005F6C42" w:rsidRDefault="005F6C42" w:rsidP="00154757">
      <w:pPr>
        <w:adjustRightInd w:val="0"/>
        <w:snapToGrid w:val="0"/>
        <w:spacing w:line="15pt" w:lineRule="auto"/>
      </w:pPr>
      <w:r>
        <w:rPr>
          <w:rFonts w:hint="eastAsia"/>
        </w:rPr>
        <w:t>该残差卷积块的计算过程如公式</w:t>
      </w:r>
      <w:r w:rsidR="008803A3">
        <w:rPr>
          <w:rFonts w:hint="eastAsia"/>
        </w:rPr>
        <w:t>(</w:t>
      </w:r>
      <w:r>
        <w:rPr>
          <w:rFonts w:hint="eastAsia"/>
        </w:rPr>
        <w:t>4</w:t>
      </w:r>
      <w:r>
        <w:t>-</w:t>
      </w:r>
      <w:r w:rsidR="00AA1650">
        <w:t>2</w:t>
      </w:r>
      <w:r w:rsidR="00EE3289">
        <w:t>7</w:t>
      </w:r>
      <w:r w:rsidR="008803A3">
        <w:rPr>
          <w:rFonts w:hint="eastAsia"/>
        </w:rPr>
        <w:t>)</w:t>
      </w:r>
      <w:r>
        <w:rPr>
          <w:rFonts w:hint="eastAsia"/>
        </w:rPr>
        <w:t>所示：</w:t>
      </w:r>
    </w:p>
    <w:p w14:paraId="3BC8CD63" w14:textId="76DF7CCD" w:rsidR="005F6C42" w:rsidRPr="003D2CAC" w:rsidRDefault="005F6C42" w:rsidP="005F6C42">
      <w:pPr>
        <w:pStyle w:val="MTDisplayEquation"/>
      </w:pPr>
      <w:r>
        <w:tab/>
      </w:r>
      <w:r w:rsidR="005B15A3" w:rsidRPr="005B15A3">
        <w:rPr>
          <w:position w:val="-12"/>
        </w:rPr>
        <mc:AlternateContent>
          <mc:Choice Requires="v">
            <w:object w:dxaOrig="182pt" w:dyaOrig="18pt" w14:anchorId="4F7F1069">
              <v:shape id="_x0000_i1313" type="#_x0000_t75" style="width:179.7pt;height:21.3pt" o:ole="">
                <v:imagedata r:id="rId867" o:title=""/>
              </v:shape>
              <o:OLEObject Type="Embed" ProgID="Equation.DSMT4" ShapeID="_x0000_i1313" DrawAspect="Content" ObjectID="_1777171711" r:id="rId868"/>
            </w:object>
          </mc:Choice>
          <mc:Fallback>
            <w:object>
              <w:drawing>
                <wp:inline distT="0" distB="0" distL="0" distR="0" wp14:anchorId="144141EC" wp14:editId="73F191A8">
                  <wp:extent cx="2282190" cy="270510"/>
                  <wp:effectExtent l="0" t="0" r="3810" b="0"/>
                  <wp:docPr id="289" name="对象 2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9"/>
                          <pic:cNvPicPr>
                            <a:picLocks noChangeAspect="1" noChangeArrowheads="1"/>
                            <a:extLst>
                              <a:ext uri="{837473B0-CC2E-450a-ABE3-18F120FF3D37}">
                                <a15:objectPr xmlns:a15="http://schemas.microsoft.com/office/drawing/2012/main" objectId="_1777171711" isActiveX="0" linkType=""/>
                              </a:ext>
                            </a:extLst>
                          </pic:cNvPicPr>
                        </pic:nvPicPr>
                        <pic:blipFill>
                          <a:blip r:embed="rId869">
                            <a:extLst>
                              <a:ext uri="{28A0092B-C50C-407E-A947-70E740481C1C}">
                                <a14:useLocalDpi xmlns:a14="http://schemas.microsoft.com/office/drawing/2010/main" val="0"/>
                              </a:ext>
                            </a:extLst>
                          </a:blip>
                          <a:srcRect/>
                          <a:stretch>
                            <a:fillRect/>
                          </a:stretch>
                        </pic:blipFill>
                        <pic:spPr bwMode="auto">
                          <a:xfrm>
                            <a:off x="0" y="0"/>
                            <a:ext cx="2282190" cy="270510"/>
                          </a:xfrm>
                          <a:prstGeom prst="rect">
                            <a:avLst/>
                          </a:prstGeom>
                          <a:noFill/>
                          <a:ln>
                            <a:noFill/>
                          </a:ln>
                        </pic:spPr>
                      </pic:pic>
                    </a:graphicData>
                  </a:graphic>
                </wp:inline>
              </w:drawing>
              <w:objectEmbed w:drawAspect="content" r:id="rId868" w:progId="Equation.DSMT4" w:shapeId="28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27</w:instrText>
        </w:r>
      </w:fldSimple>
      <w:r w:rsidR="00DC3500">
        <w:instrText>)</w:instrText>
      </w:r>
      <w:r w:rsidR="00DC3500">
        <w:fldChar w:fldCharType="end"/>
      </w:r>
    </w:p>
    <w:p w14:paraId="217C2390" w14:textId="0B71B402" w:rsidR="005F6C42" w:rsidRDefault="005F6C42" w:rsidP="00A46F34">
      <w:r>
        <w:rPr>
          <w:rFonts w:hint="eastAsia"/>
        </w:rPr>
        <w:t>SWTL</w:t>
      </w:r>
      <w:r>
        <w:rPr>
          <w:rFonts w:hint="eastAsia"/>
        </w:rPr>
        <w:t>层与</w:t>
      </w:r>
      <w:proofErr w:type="spellStart"/>
      <w:r w:rsidRPr="00B353C1">
        <w:rPr>
          <w:rFonts w:hint="eastAsia"/>
        </w:rPr>
        <w:t>SwinIR</w:t>
      </w:r>
      <w:proofErr w:type="spellEnd"/>
      <w:r w:rsidR="00B353C1" w:rsidRPr="00A46F34">
        <w:rPr>
          <w:color w:val="000000"/>
        </w:rPr>
        <w:fldChar w:fldCharType="begin"/>
      </w:r>
      <w:r w:rsidR="003C0B30" w:rsidRPr="00A46F34">
        <w:rPr>
          <w:color w:val="000000"/>
        </w:rPr>
        <w:instrText xml:space="preserve"> ADDIN ZOTERO_ITEM CSL_CITATION {"citationID":"VtxurZZF","properties":{"formattedCitation":"\\super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B353C1" w:rsidRPr="00A46F34">
        <w:rPr>
          <w:color w:val="000000"/>
        </w:rPr>
        <w:fldChar w:fldCharType="end"/>
      </w:r>
      <w:r>
        <w:rPr>
          <w:rFonts w:hint="eastAsia"/>
        </w:rPr>
        <w:t>中的基于</w:t>
      </w:r>
      <w:r w:rsidR="005B15A3">
        <w:rPr>
          <w:rFonts w:hint="eastAsia"/>
        </w:rPr>
        <w:t>局部</w:t>
      </w:r>
      <w:r>
        <w:rPr>
          <w:rFonts w:hint="eastAsia"/>
        </w:rPr>
        <w:t>自注意力的</w:t>
      </w:r>
      <w:r>
        <w:rPr>
          <w:rFonts w:hint="eastAsia"/>
        </w:rPr>
        <w:t>Transformer</w:t>
      </w:r>
      <w:r>
        <w:rPr>
          <w:rFonts w:hint="eastAsia"/>
        </w:rPr>
        <w:t>层相同，其计算过程如公式</w:t>
      </w:r>
      <w:r w:rsidR="008803A3">
        <w:rPr>
          <w:rFonts w:hint="eastAsia"/>
        </w:rPr>
        <w:t>(</w:t>
      </w:r>
      <w:r>
        <w:rPr>
          <w:rFonts w:hint="eastAsia"/>
        </w:rPr>
        <w:t>4</w:t>
      </w:r>
      <w:r>
        <w:t>-</w:t>
      </w:r>
      <w:r w:rsidR="00AA1650">
        <w:t>2</w:t>
      </w:r>
      <w:r w:rsidR="00EE3289">
        <w:t>8</w:t>
      </w:r>
      <w:r w:rsidR="008803A3">
        <w:rPr>
          <w:rFonts w:hint="eastAsia"/>
        </w:rPr>
        <w:t>)</w:t>
      </w:r>
      <w:r>
        <w:rPr>
          <w:rFonts w:hint="eastAsia"/>
        </w:rPr>
        <w:t>所示：</w:t>
      </w:r>
    </w:p>
    <w:p w14:paraId="326D0190" w14:textId="0684FBA0" w:rsidR="005F6C42" w:rsidRDefault="005F6C42" w:rsidP="005F6C42">
      <w:pPr>
        <w:pStyle w:val="MTDisplayEquation"/>
      </w:pPr>
      <w:r>
        <w:tab/>
      </w:r>
      <w:r w:rsidR="00DC3500" w:rsidRPr="00DC3500">
        <w:rPr>
          <w:position w:val="-30"/>
        </w:rPr>
        <mc:AlternateContent>
          <mc:Choice Requires="v">
            <w:object w:dxaOrig="130pt" w:dyaOrig="36pt" w14:anchorId="42333CBC">
              <v:shape id="_x0000_i1314" type="#_x0000_t75" style="width:129.6pt;height:36.3pt" o:ole="">
                <v:imagedata r:id="rId870" o:title=""/>
              </v:shape>
              <o:OLEObject Type="Embed" ProgID="Equation.DSMT4" ShapeID="_x0000_i1314" DrawAspect="Content" ObjectID="_1777171712" r:id="rId871"/>
            </w:object>
          </mc:Choice>
          <mc:Fallback>
            <w:object>
              <w:drawing>
                <wp:inline distT="0" distB="0" distL="0" distR="0" wp14:anchorId="155B9D4C" wp14:editId="57BB4BF1">
                  <wp:extent cx="1645920" cy="461010"/>
                  <wp:effectExtent l="0" t="0" r="0" b="0"/>
                  <wp:docPr id="290" name="对象 2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0"/>
                          <pic:cNvPicPr>
                            <a:picLocks noChangeAspect="1" noChangeArrowheads="1"/>
                            <a:extLst>
                              <a:ext uri="{837473B0-CC2E-450a-ABE3-18F120FF3D37}">
                                <a15:objectPr xmlns:a15="http://schemas.microsoft.com/office/drawing/2012/main" objectId="_1777171712" isActiveX="0" linkType=""/>
                              </a:ext>
                            </a:extLst>
                          </pic:cNvPicPr>
                        </pic:nvPicPr>
                        <pic:blipFill>
                          <a:blip r:embed="rId872">
                            <a:extLst>
                              <a:ext uri="{28A0092B-C50C-407E-A947-70E740481C1C}">
                                <a14:useLocalDpi xmlns:a14="http://schemas.microsoft.com/office/drawing/2010/main" val="0"/>
                              </a:ext>
                            </a:extLst>
                          </a:blip>
                          <a:srcRect/>
                          <a:stretch>
                            <a:fillRect/>
                          </a:stretch>
                        </pic:blipFill>
                        <pic:spPr bwMode="auto">
                          <a:xfrm>
                            <a:off x="0" y="0"/>
                            <a:ext cx="1645920" cy="461010"/>
                          </a:xfrm>
                          <a:prstGeom prst="rect">
                            <a:avLst/>
                          </a:prstGeom>
                          <a:noFill/>
                          <a:ln>
                            <a:noFill/>
                          </a:ln>
                        </pic:spPr>
                      </pic:pic>
                    </a:graphicData>
                  </a:graphic>
                </wp:inline>
              </w:drawing>
              <w:objectEmbed w:drawAspect="content" r:id="rId871" w:progId="Equation.DSMT4" w:shapeId="2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28</w:instrText>
        </w:r>
      </w:fldSimple>
      <w:r w:rsidR="00DC3500">
        <w:instrText>)</w:instrText>
      </w:r>
      <w:r w:rsidR="00DC3500">
        <w:fldChar w:fldCharType="end"/>
      </w:r>
    </w:p>
    <w:p w14:paraId="1AE1B846" w14:textId="77777777" w:rsidR="005F6C42" w:rsidRPr="00B154FB" w:rsidRDefault="005F6C42" w:rsidP="00154757">
      <w:pPr>
        <w:adjustRightInd w:val="0"/>
        <w:snapToGrid w:val="0"/>
        <w:spacing w:line="15pt" w:lineRule="auto"/>
      </w:pPr>
      <w:r>
        <w:rPr>
          <w:rFonts w:hint="eastAsia"/>
        </w:rPr>
        <w:t>其中</w:t>
      </w:r>
      <w:r w:rsidRPr="004A1CB7">
        <w:rPr>
          <w:position w:val="-10"/>
        </w:rPr>
        <mc:AlternateContent>
          <mc:Choice Requires="v">
            <w:object w:dxaOrig="46pt" w:dyaOrig="16pt" w14:anchorId="2303595D">
              <v:shape id="_x0000_i1315" type="#_x0000_t75" style="width:43.2pt;height:14.4pt" o:ole="">
                <v:imagedata r:id="rId873" o:title=""/>
              </v:shape>
              <o:OLEObject Type="Embed" ProgID="Equation.DSMT4" ShapeID="_x0000_i1315" DrawAspect="Content" ObjectID="_1777171713" r:id="rId874"/>
            </w:object>
          </mc:Choice>
          <mc:Fallback>
            <w:object>
              <w:drawing>
                <wp:inline distT="0" distB="0" distL="0" distR="0" wp14:anchorId="527DFC15" wp14:editId="162CC1A7">
                  <wp:extent cx="548640" cy="182880"/>
                  <wp:effectExtent l="0" t="0" r="3810" b="7620"/>
                  <wp:docPr id="291" name="对象 2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1"/>
                          <pic:cNvPicPr>
                            <a:picLocks noChangeAspect="1" noChangeArrowheads="1"/>
                            <a:extLst>
                              <a:ext uri="{837473B0-CC2E-450a-ABE3-18F120FF3D37}">
                                <a15:objectPr xmlns:a15="http://schemas.microsoft.com/office/drawing/2012/main" objectId="_1777171713" isActiveX="0" linkType=""/>
                              </a:ext>
                            </a:extLst>
                          </pic:cNvPicPr>
                        </pic:nvPicPr>
                        <pic:blipFill>
                          <a:blip r:embed="rId875">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874" w:progId="Equation.DSMT4" w:shapeId="291" w:fieldCodes=""/>
            </w:object>
          </mc:Fallback>
        </mc:AlternateContent>
      </w:r>
      <w:r>
        <w:rPr>
          <w:rFonts w:hint="eastAsia"/>
        </w:rPr>
        <w:t>表示多自注意力的计算，其过程与</w:t>
      </w:r>
      <w:proofErr w:type="spellStart"/>
      <w:r>
        <w:rPr>
          <w:rFonts w:hint="eastAsia"/>
        </w:rPr>
        <w:t>SwinIR</w:t>
      </w:r>
      <w:proofErr w:type="spellEnd"/>
      <w:r>
        <w:rPr>
          <w:rFonts w:hint="eastAsia"/>
        </w:rPr>
        <w:t>相同都是在局部窗口内进行自注意力计算。</w:t>
      </w:r>
    </w:p>
    <w:p w14:paraId="6067096E" w14:textId="32CECE01" w:rsidR="005F6C42" w:rsidRPr="009959A5" w:rsidRDefault="005F6C42" w:rsidP="002D5C0F">
      <w:pPr>
        <w:pStyle w:val="3"/>
        <w:spacing w:before="9.75pt" w:after="9.75pt"/>
      </w:pPr>
      <w:bookmarkStart w:id="546" w:name="_Toc161457427"/>
      <w:bookmarkStart w:id="547" w:name="_Toc161458030"/>
      <w:bookmarkStart w:id="548" w:name="_Toc161602632"/>
      <w:bookmarkStart w:id="549" w:name="_Toc161792336"/>
      <w:bookmarkStart w:id="550" w:name="_Toc162391778"/>
      <w:bookmarkStart w:id="551" w:name="_Toc162584032"/>
      <w:bookmarkStart w:id="552" w:name="_Toc162875910"/>
      <w:bookmarkStart w:id="553" w:name="_Toc162877321"/>
      <w:bookmarkStart w:id="554" w:name="_Toc162878509"/>
      <w:bookmarkStart w:id="555" w:name="_Toc162948196"/>
      <w:bookmarkStart w:id="556" w:name="_Toc166375139"/>
      <w:bookmarkStart w:id="557" w:name="_Toc166554009"/>
      <w:r>
        <w:t>4</w:t>
      </w:r>
      <w:r w:rsidRPr="001E0758">
        <w:t>.</w:t>
      </w:r>
      <w:r>
        <w:t>2</w:t>
      </w:r>
      <w:r w:rsidRPr="001E0758">
        <w:t>.</w:t>
      </w:r>
      <w:r>
        <w:t>4</w:t>
      </w:r>
      <w:r w:rsidRPr="001E0758">
        <w:rPr>
          <w:rFonts w:hint="eastAsia"/>
        </w:rPr>
        <w:t xml:space="preserve"> </w:t>
      </w:r>
      <w:bookmarkStart w:id="558" w:name="_Hlk160935032"/>
      <w:r w:rsidRPr="00EE48AC">
        <w:rPr>
          <w:rFonts w:hint="eastAsia"/>
        </w:rPr>
        <w:t>双</w:t>
      </w:r>
      <w:proofErr w:type="gramStart"/>
      <w:r w:rsidRPr="00EE48AC">
        <w:rPr>
          <w:rFonts w:hint="eastAsia"/>
        </w:rPr>
        <w:t>路特征</w:t>
      </w:r>
      <w:proofErr w:type="gramEnd"/>
      <w:r w:rsidRPr="00EE48AC">
        <w:rPr>
          <w:rFonts w:hint="eastAsia"/>
        </w:rPr>
        <w:t>融合块</w:t>
      </w:r>
      <w:r>
        <w:rPr>
          <w:rFonts w:hint="eastAsia"/>
        </w:rPr>
        <w:t>(DF</w:t>
      </w:r>
      <w:r w:rsidR="00945A3C">
        <w:rPr>
          <w:rFonts w:hint="eastAsia"/>
        </w:rPr>
        <w:t>F</w:t>
      </w:r>
      <w:r>
        <w:rPr>
          <w:rFonts w:hint="eastAsia"/>
        </w:rPr>
        <w:t>B</w:t>
      </w:r>
      <w:r>
        <w:t>)</w:t>
      </w:r>
      <w:bookmarkEnd w:id="558"/>
      <w:r>
        <w:rPr>
          <w:rFonts w:hint="eastAsia"/>
        </w:rPr>
        <w:t>模块设计</w:t>
      </w:r>
      <w:bookmarkEnd w:id="546"/>
      <w:bookmarkEnd w:id="547"/>
      <w:bookmarkEnd w:id="548"/>
      <w:bookmarkEnd w:id="549"/>
      <w:bookmarkEnd w:id="550"/>
      <w:bookmarkEnd w:id="551"/>
      <w:bookmarkEnd w:id="552"/>
      <w:bookmarkEnd w:id="553"/>
      <w:bookmarkEnd w:id="554"/>
      <w:bookmarkEnd w:id="555"/>
      <w:bookmarkEnd w:id="556"/>
      <w:bookmarkEnd w:id="557"/>
    </w:p>
    <w:p w14:paraId="6BE19D0C" w14:textId="07A34923" w:rsidR="005F6C42" w:rsidRDefault="00444E3F" w:rsidP="005F6C42">
      <w:pPr>
        <w:adjustRightInd w:val="0"/>
        <w:jc w:val="center"/>
      </w:pPr>
      <w:r>
        <w:rPr>
          <w:noProof/>
        </w:rPr>
        <w:drawing>
          <wp:inline distT="0" distB="0" distL="0" distR="0" wp14:anchorId="1E397266" wp14:editId="038C7226">
            <wp:extent cx="5196539" cy="2012400"/>
            <wp:effectExtent l="0" t="0" r="4445" b="6985"/>
            <wp:docPr id="20" name="图片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 name="图片 20"/>
                    <pic:cNvPicPr/>
                  </pic:nvPicPr>
                  <pic:blipFill>
                    <a:blip r:embed="rId876">
                      <a:extLst>
                        <a:ext uri="{28A0092B-C50C-407E-A947-70E740481C1C}">
                          <a14:useLocalDpi xmlns:a14="http://schemas.microsoft.com/office/drawing/2010/main" val="0"/>
                        </a:ext>
                      </a:extLst>
                    </a:blip>
                    <a:stretch>
                      <a:fillRect/>
                    </a:stretch>
                  </pic:blipFill>
                  <pic:spPr>
                    <a:xfrm>
                      <a:off x="0" y="0"/>
                      <a:ext cx="5196539" cy="2012400"/>
                    </a:xfrm>
                    <a:prstGeom prst="rect">
                      <a:avLst/>
                    </a:prstGeom>
                  </pic:spPr>
                </pic:pic>
              </a:graphicData>
            </a:graphic>
          </wp:inline>
        </w:drawing>
      </w:r>
    </w:p>
    <w:p w14:paraId="4952B844" w14:textId="3811960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7</w:t>
      </w:r>
      <w:r w:rsidRPr="00C8269D">
        <w:rPr>
          <w:rFonts w:hint="eastAsia"/>
          <w:sz w:val="21"/>
          <w:szCs w:val="21"/>
        </w:rPr>
        <w:t xml:space="preserve"> </w:t>
      </w:r>
      <w:r w:rsidR="00945A3C" w:rsidRPr="00C8269D">
        <w:rPr>
          <w:sz w:val="21"/>
          <w:szCs w:val="21"/>
        </w:rPr>
        <w:t>DFFB</w:t>
      </w:r>
      <w:r w:rsidRPr="00C8269D">
        <w:rPr>
          <w:rFonts w:hint="eastAsia"/>
          <w:sz w:val="21"/>
          <w:szCs w:val="21"/>
        </w:rPr>
        <w:t>模块的结构图</w:t>
      </w:r>
    </w:p>
    <w:p w14:paraId="0573D98E" w14:textId="605B0EB5" w:rsidR="005F6C42" w:rsidRDefault="005F6C42" w:rsidP="00154757">
      <w:pPr>
        <w:adjustRightInd w:val="0"/>
        <w:snapToGrid w:val="0"/>
        <w:spacing w:line="15pt" w:lineRule="auto"/>
        <w:ind w:firstLineChars="196" w:firstLine="24.4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sidR="008803A3">
        <w:rPr>
          <w:rFonts w:hint="eastAsia"/>
        </w:rPr>
        <w:t>(</w:t>
      </w:r>
      <w:r>
        <w:rPr>
          <w:rFonts w:hint="eastAsia"/>
        </w:rPr>
        <w:t>4</w:t>
      </w:r>
      <w:r>
        <w:t>-</w:t>
      </w:r>
      <w:r w:rsidR="00AA1650">
        <w:t>2</w:t>
      </w:r>
      <w:r w:rsidR="00EE3289">
        <w:t>9</w:t>
      </w:r>
      <w:r w:rsidR="008803A3">
        <w:rPr>
          <w:rFonts w:hint="eastAsia"/>
        </w:rPr>
        <w:t>)</w:t>
      </w:r>
      <w:r>
        <w:rPr>
          <w:rFonts w:hint="eastAsia"/>
        </w:rPr>
        <w:t>所示：</w:t>
      </w:r>
    </w:p>
    <w:p w14:paraId="486DCFB0" w14:textId="45FF6B58" w:rsidR="005F6C42" w:rsidRPr="00F62A03" w:rsidRDefault="005F6C42" w:rsidP="005F6C42">
      <w:pPr>
        <w:pStyle w:val="MTDisplayEquation"/>
      </w:pPr>
      <w:r>
        <w:tab/>
      </w:r>
      <w:r w:rsidR="005B15A3" w:rsidRPr="005B15A3">
        <w:rPr>
          <w:position w:val="-12"/>
        </w:rPr>
        <mc:AlternateContent>
          <mc:Choice Requires="v">
            <w:object w:dxaOrig="90pt" w:dyaOrig="18pt" w14:anchorId="2E60C944">
              <v:shape id="_x0000_i1316" type="#_x0000_t75" style="width:93.3pt;height:21.3pt" o:ole="">
                <v:imagedata r:id="rId877" o:title=""/>
              </v:shape>
              <o:OLEObject Type="Embed" ProgID="Equation.DSMT4" ShapeID="_x0000_i1316" DrawAspect="Content" ObjectID="_1777171714" r:id="rId878"/>
            </w:object>
          </mc:Choice>
          <mc:Fallback>
            <w:object>
              <w:drawing>
                <wp:inline distT="0" distB="0" distL="0" distR="0" wp14:anchorId="796B5896" wp14:editId="397CDBF0">
                  <wp:extent cx="1184910" cy="270510"/>
                  <wp:effectExtent l="0" t="0" r="0" b="0"/>
                  <wp:docPr id="292" name="对象 2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2"/>
                          <pic:cNvPicPr>
                            <a:picLocks noChangeAspect="1" noChangeArrowheads="1"/>
                            <a:extLst>
                              <a:ext uri="{837473B0-CC2E-450a-ABE3-18F120FF3D37}">
                                <a15:objectPr xmlns:a15="http://schemas.microsoft.com/office/drawing/2012/main" objectId="_1777171714" isActiveX="0" linkType=""/>
                              </a:ext>
                            </a:extLst>
                          </pic:cNvPicPr>
                        </pic:nvPicPr>
                        <pic:blipFill>
                          <a:blip r:embed="rId879">
                            <a:extLst>
                              <a:ext uri="{28A0092B-C50C-407E-A947-70E740481C1C}">
                                <a14:useLocalDpi xmlns:a14="http://schemas.microsoft.com/office/drawing/2010/main" val="0"/>
                              </a:ext>
                            </a:extLst>
                          </a:blip>
                          <a:srcRect/>
                          <a:stretch>
                            <a:fillRect/>
                          </a:stretch>
                        </pic:blipFill>
                        <pic:spPr bwMode="auto">
                          <a:xfrm>
                            <a:off x="0" y="0"/>
                            <a:ext cx="1184910" cy="270510"/>
                          </a:xfrm>
                          <a:prstGeom prst="rect">
                            <a:avLst/>
                          </a:prstGeom>
                          <a:noFill/>
                          <a:ln>
                            <a:noFill/>
                          </a:ln>
                        </pic:spPr>
                      </pic:pic>
                    </a:graphicData>
                  </a:graphic>
                </wp:inline>
              </w:drawing>
              <w:objectEmbed w:drawAspect="content" r:id="rId878" w:progId="Equation.DSMT4" w:shapeId="29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29</w:instrText>
        </w:r>
      </w:fldSimple>
      <w:r w:rsidR="00DC3500">
        <w:instrText>)</w:instrText>
      </w:r>
      <w:r w:rsidR="00DC3500">
        <w:fldChar w:fldCharType="end"/>
      </w:r>
    </w:p>
    <w:p w14:paraId="37C56822" w14:textId="048B06A6" w:rsidR="005F6C42" w:rsidRDefault="005F6C42" w:rsidP="00154757">
      <w:pPr>
        <w:adjustRightInd w:val="0"/>
        <w:snapToGrid w:val="0"/>
        <w:spacing w:line="15pt" w:lineRule="auto"/>
      </w:pPr>
      <w:r>
        <w:rPr>
          <w:rFonts w:hint="eastAsia"/>
        </w:rPr>
        <w:lastRenderedPageBreak/>
        <w:t>其中</w:t>
      </w:r>
      <w:r w:rsidR="00154757" w:rsidRPr="00154757">
        <w:rPr>
          <w:position w:val="-12"/>
        </w:rPr>
        <mc:AlternateContent>
          <mc:Choice Requires="v">
            <w:object w:dxaOrig="27pt" w:dyaOrig="18pt" w14:anchorId="176125A8">
              <v:shape id="_x0000_i1317" type="#_x0000_t75" style="width:28.8pt;height:14.4pt" o:ole="">
                <v:imagedata r:id="rId880" o:title=""/>
              </v:shape>
              <o:OLEObject Type="Embed" ProgID="Equation.DSMT4" ShapeID="_x0000_i1317" DrawAspect="Content" ObjectID="_1777171715" r:id="rId881"/>
            </w:object>
          </mc:Choice>
          <mc:Fallback>
            <w:object>
              <w:drawing>
                <wp:inline distT="0" distB="0" distL="0" distR="0" wp14:anchorId="645EC813" wp14:editId="657FBD5E">
                  <wp:extent cx="365760" cy="182880"/>
                  <wp:effectExtent l="0" t="0" r="0" b="7620"/>
                  <wp:docPr id="293" name="对象 2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3"/>
                          <pic:cNvPicPr>
                            <a:picLocks noChangeAspect="1" noChangeArrowheads="1"/>
                            <a:extLst>
                              <a:ext uri="{837473B0-CC2E-450a-ABE3-18F120FF3D37}">
                                <a15:objectPr xmlns:a15="http://schemas.microsoft.com/office/drawing/2012/main" objectId="_1777171715" isActiveX="0" linkType=""/>
                              </a:ext>
                            </a:extLst>
                          </pic:cNvPicPr>
                        </pic:nvPicPr>
                        <pic:blipFill>
                          <a:blip r:embed="rId882">
                            <a:extLst>
                              <a:ext uri="{28A0092B-C50C-407E-A947-70E740481C1C}">
                                <a14:useLocalDpi xmlns:a14="http://schemas.microsoft.com/office/drawing/2010/main" val="0"/>
                              </a:ext>
                            </a:extLst>
                          </a:blip>
                          <a:srcRect/>
                          <a:stretch>
                            <a:fillRect/>
                          </a:stretch>
                        </pic:blipFill>
                        <pic:spPr bwMode="auto">
                          <a:xfrm>
                            <a:off x="0" y="0"/>
                            <a:ext cx="365760" cy="182880"/>
                          </a:xfrm>
                          <a:prstGeom prst="rect">
                            <a:avLst/>
                          </a:prstGeom>
                          <a:noFill/>
                          <a:ln>
                            <a:noFill/>
                          </a:ln>
                        </pic:spPr>
                      </pic:pic>
                    </a:graphicData>
                  </a:graphic>
                </wp:inline>
              </w:drawing>
              <w:objectEmbed w:drawAspect="content" r:id="rId881" w:progId="Equation.DSMT4" w:shapeId="293" w:fieldCodes=""/>
            </w:object>
          </mc:Fallback>
        </mc:AlternateContent>
      </w:r>
      <w:r>
        <w:rPr>
          <w:rFonts w:hint="eastAsia"/>
        </w:rPr>
        <w:t>和</w:t>
      </w:r>
      <w:r w:rsidR="00154757" w:rsidRPr="00154757">
        <w:rPr>
          <w:position w:val="-12"/>
        </w:rPr>
        <mc:AlternateContent>
          <mc:Choice Requires="v">
            <w:object w:dxaOrig="33pt" w:dyaOrig="18pt" w14:anchorId="0055D499">
              <v:shape id="_x0000_i1318" type="#_x0000_t75" style="width:36.3pt;height:14.4pt" o:ole="">
                <v:imagedata r:id="rId883" o:title=""/>
              </v:shape>
              <o:OLEObject Type="Embed" ProgID="Equation.DSMT4" ShapeID="_x0000_i1318" DrawAspect="Content" ObjectID="_1777171716" r:id="rId884"/>
            </w:object>
          </mc:Choice>
          <mc:Fallback>
            <w:object>
              <w:drawing>
                <wp:inline distT="0" distB="0" distL="0" distR="0" wp14:anchorId="21BA5C0A" wp14:editId="3E882CA7">
                  <wp:extent cx="461010" cy="182880"/>
                  <wp:effectExtent l="0" t="0" r="0" b="7620"/>
                  <wp:docPr id="294" name="对象 2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4"/>
                          <pic:cNvPicPr>
                            <a:picLocks noChangeAspect="1" noChangeArrowheads="1"/>
                            <a:extLst>
                              <a:ext uri="{837473B0-CC2E-450a-ABE3-18F120FF3D37}">
                                <a15:objectPr xmlns:a15="http://schemas.microsoft.com/office/drawing/2012/main" objectId="_1777171716" isActiveX="0" linkType=""/>
                              </a:ext>
                            </a:extLst>
                          </pic:cNvPicPr>
                        </pic:nvPicPr>
                        <pic:blipFill>
                          <a:blip r:embed="rId885">
                            <a:extLst>
                              <a:ext uri="{28A0092B-C50C-407E-A947-70E740481C1C}">
                                <a14:useLocalDpi xmlns:a14="http://schemas.microsoft.com/office/drawing/2010/main" val="0"/>
                              </a:ext>
                            </a:extLst>
                          </a:blip>
                          <a:srcRect/>
                          <a:stretch>
                            <a:fillRect/>
                          </a:stretch>
                        </pic:blipFill>
                        <pic:spPr bwMode="auto">
                          <a:xfrm>
                            <a:off x="0" y="0"/>
                            <a:ext cx="461010" cy="182880"/>
                          </a:xfrm>
                          <a:prstGeom prst="rect">
                            <a:avLst/>
                          </a:prstGeom>
                          <a:noFill/>
                          <a:ln>
                            <a:noFill/>
                          </a:ln>
                        </pic:spPr>
                      </pic:pic>
                    </a:graphicData>
                  </a:graphic>
                </wp:inline>
              </w:drawing>
              <w:objectEmbed w:drawAspect="content" r:id="rId884" w:progId="Equation.DSMT4" w:shapeId="294"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154757" w:rsidRPr="00154757">
        <w:rPr>
          <w:position w:val="-10"/>
        </w:rPr>
        <mc:AlternateContent>
          <mc:Choice Requires="v">
            <w:object w:dxaOrig="13pt" w:dyaOrig="16pt" w14:anchorId="429D1C41">
              <v:shape id="_x0000_i1319" type="#_x0000_t75" style="width:14.4pt;height:14.4pt" o:ole="">
                <v:imagedata r:id="rId886" o:title=""/>
              </v:shape>
              <o:OLEObject Type="Embed" ProgID="Equation.DSMT4" ShapeID="_x0000_i1319" DrawAspect="Content" ObjectID="_1777171717" r:id="rId887"/>
            </w:object>
          </mc:Choice>
          <mc:Fallback>
            <w:object>
              <w:drawing>
                <wp:inline distT="0" distB="0" distL="0" distR="0" wp14:anchorId="7B1A0484" wp14:editId="6117B535">
                  <wp:extent cx="182880" cy="182880"/>
                  <wp:effectExtent l="0" t="0" r="7620" b="7620"/>
                  <wp:docPr id="295" name="对象 2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5"/>
                          <pic:cNvPicPr>
                            <a:picLocks noChangeAspect="1" noChangeArrowheads="1"/>
                            <a:extLst>
                              <a:ext uri="{837473B0-CC2E-450a-ABE3-18F120FF3D37}">
                                <a15:objectPr xmlns:a15="http://schemas.microsoft.com/office/drawing/2012/main" objectId="_1777171717" isActiveX="0" linkType=""/>
                              </a:ext>
                            </a:extLst>
                          </pic:cNvPicPr>
                        </pic:nvPicPr>
                        <pic:blipFill>
                          <a:blip r:embed="rId888">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887" w:progId="Equation.DSMT4" w:shapeId="295" w:fieldCodes=""/>
            </w:object>
          </mc:Fallback>
        </mc:AlternateContent>
      </w:r>
      <w:r>
        <w:rPr>
          <w:rFonts w:hint="eastAsia"/>
        </w:rPr>
        <w:t>表示通道拼接操作，其输出的特征为</w:t>
      </w:r>
      <w:r w:rsidR="00154757" w:rsidRPr="00025957">
        <w:rPr>
          <w:position w:val="-4"/>
        </w:rPr>
        <mc:AlternateContent>
          <mc:Choice Requires="v">
            <w:object w:dxaOrig="13pt" w:dyaOrig="13pt" w14:anchorId="64A26E68">
              <v:shape id="_x0000_i1320" type="#_x0000_t75" style="width:14.4pt;height:14.4pt" o:ole="">
                <v:imagedata r:id="rId889" o:title=""/>
              </v:shape>
              <o:OLEObject Type="Embed" ProgID="Equation.DSMT4" ShapeID="_x0000_i1320" DrawAspect="Content" ObjectID="_1777171718" r:id="rId890"/>
            </w:object>
          </mc:Choice>
          <mc:Fallback>
            <w:object>
              <w:drawing>
                <wp:inline distT="0" distB="0" distL="0" distR="0" wp14:anchorId="44803F7A" wp14:editId="7985463E">
                  <wp:extent cx="182880" cy="182880"/>
                  <wp:effectExtent l="0" t="0" r="7620" b="7620"/>
                  <wp:docPr id="296" name="对象 2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6"/>
                          <pic:cNvPicPr>
                            <a:picLocks noChangeAspect="1" noChangeArrowheads="1"/>
                            <a:extLst>
                              <a:ext uri="{837473B0-CC2E-450a-ABE3-18F120FF3D37}">
                                <a15:objectPr xmlns:a15="http://schemas.microsoft.com/office/drawing/2012/main" objectId="_1777171718" isActiveX="0" linkType=""/>
                              </a:ext>
                            </a:extLst>
                          </pic:cNvPicPr>
                        </pic:nvPicPr>
                        <pic:blipFill>
                          <a:blip r:embed="rId89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890" w:progId="Equation.DSMT4" w:shapeId="296" w:fieldCodes=""/>
            </w:object>
          </mc:Fallback>
        </mc:AlternateContent>
      </w:r>
      <w:r>
        <w:rPr>
          <w:rFonts w:hint="eastAsia"/>
        </w:rPr>
        <w:t>。之后经过两个</w:t>
      </w:r>
      <w:r w:rsidR="00154757" w:rsidRPr="00025957">
        <w:rPr>
          <w:position w:val="-4"/>
        </w:rPr>
        <mc:AlternateContent>
          <mc:Choice Requires="v">
            <w:object w:dxaOrig="21pt" w:dyaOrig="13pt" w14:anchorId="0CDA1511">
              <v:shape id="_x0000_i1321" type="#_x0000_t75" style="width:21.3pt;height:14.4pt" o:ole="">
                <v:imagedata r:id="rId892" o:title=""/>
              </v:shape>
              <o:OLEObject Type="Embed" ProgID="Equation.DSMT4" ShapeID="_x0000_i1321" DrawAspect="Content" ObjectID="_1777171719" r:id="rId893"/>
            </w:object>
          </mc:Choice>
          <mc:Fallback>
            <w:object>
              <w:drawing>
                <wp:inline distT="0" distB="0" distL="0" distR="0" wp14:anchorId="63176380" wp14:editId="3E4894EC">
                  <wp:extent cx="270510" cy="182880"/>
                  <wp:effectExtent l="0" t="0" r="0" b="7620"/>
                  <wp:docPr id="297" name="对象 2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7"/>
                          <pic:cNvPicPr>
                            <a:picLocks noChangeAspect="1" noChangeArrowheads="1"/>
                            <a:extLst>
                              <a:ext uri="{837473B0-CC2E-450a-ABE3-18F120FF3D37}">
                                <a15:objectPr xmlns:a15="http://schemas.microsoft.com/office/drawing/2012/main" objectId="_1777171719" isActiveX="0" linkType=""/>
                              </a:ext>
                            </a:extLst>
                          </pic:cNvPicPr>
                        </pic:nvPicPr>
                        <pic:blipFill>
                          <a:blip r:embed="rId894">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893" w:progId="Equation.DSMT4" w:shapeId="297" w:fieldCodes=""/>
            </w:object>
          </mc:Fallback>
        </mc:AlternateContent>
      </w:r>
      <w:r>
        <w:rPr>
          <w:rFonts w:hint="eastAsia"/>
        </w:rPr>
        <w:t>卷积的层进行特征提取，其过程如公式</w:t>
      </w:r>
      <w:r w:rsidR="008803A3">
        <w:rPr>
          <w:rFonts w:hint="eastAsia"/>
        </w:rPr>
        <w:t>(</w:t>
      </w:r>
      <w:r>
        <w:rPr>
          <w:rFonts w:hint="eastAsia"/>
        </w:rPr>
        <w:t>4</w:t>
      </w:r>
      <w:r>
        <w:t>-</w:t>
      </w:r>
      <w:r w:rsidR="00AA1650">
        <w:t>3</w:t>
      </w:r>
      <w:r w:rsidR="00EE3289">
        <w:t>0</w:t>
      </w:r>
      <w:r w:rsidR="008803A3">
        <w:rPr>
          <w:rFonts w:hint="eastAsia"/>
        </w:rPr>
        <w:t>)</w:t>
      </w:r>
      <w:r>
        <w:rPr>
          <w:rFonts w:hint="eastAsia"/>
        </w:rPr>
        <w:t>所示：</w:t>
      </w:r>
    </w:p>
    <w:p w14:paraId="2B38A7FC" w14:textId="39A78E90" w:rsidR="005F6C42" w:rsidRDefault="005F6C42" w:rsidP="005F6C42">
      <w:pPr>
        <w:pStyle w:val="MTDisplayEquation"/>
      </w:pPr>
      <w:r>
        <w:tab/>
      </w:r>
      <w:r w:rsidR="005B15A3" w:rsidRPr="005B15A3">
        <w:rPr>
          <w:position w:val="-12"/>
        </w:rPr>
        <mc:AlternateContent>
          <mc:Choice Requires="v">
            <w:object w:dxaOrig="155pt" w:dyaOrig="18pt" w14:anchorId="4388411E">
              <v:shape id="_x0000_i1322" type="#_x0000_t75" style="width:159pt;height:21.3pt" o:ole="">
                <v:imagedata r:id="rId895" o:title=""/>
              </v:shape>
              <o:OLEObject Type="Embed" ProgID="Equation.DSMT4" ShapeID="_x0000_i1322" DrawAspect="Content" ObjectID="_1777171720" r:id="rId896"/>
            </w:object>
          </mc:Choice>
          <mc:Fallback>
            <w:object>
              <w:drawing>
                <wp:inline distT="0" distB="0" distL="0" distR="0" wp14:anchorId="7CCA8123" wp14:editId="3AEA336E">
                  <wp:extent cx="2019300" cy="270510"/>
                  <wp:effectExtent l="0" t="0" r="0" b="0"/>
                  <wp:docPr id="298" name="对象 2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8"/>
                          <pic:cNvPicPr>
                            <a:picLocks noChangeAspect="1" noChangeArrowheads="1"/>
                            <a:extLst>
                              <a:ext uri="{837473B0-CC2E-450a-ABE3-18F120FF3D37}">
                                <a15:objectPr xmlns:a15="http://schemas.microsoft.com/office/drawing/2012/main" objectId="_1777171720" isActiveX="0" linkType=""/>
                              </a:ext>
                            </a:extLst>
                          </pic:cNvPicPr>
                        </pic:nvPicPr>
                        <pic:blipFill>
                          <a:blip r:embed="rId897">
                            <a:extLst>
                              <a:ext uri="{28A0092B-C50C-407E-A947-70E740481C1C}">
                                <a14:useLocalDpi xmlns:a14="http://schemas.microsoft.com/office/drawing/2010/main" val="0"/>
                              </a:ext>
                            </a:extLst>
                          </a:blip>
                          <a:srcRect/>
                          <a:stretch>
                            <a:fillRect/>
                          </a:stretch>
                        </pic:blipFill>
                        <pic:spPr bwMode="auto">
                          <a:xfrm>
                            <a:off x="0" y="0"/>
                            <a:ext cx="2019300" cy="270510"/>
                          </a:xfrm>
                          <a:prstGeom prst="rect">
                            <a:avLst/>
                          </a:prstGeom>
                          <a:noFill/>
                          <a:ln>
                            <a:noFill/>
                          </a:ln>
                        </pic:spPr>
                      </pic:pic>
                    </a:graphicData>
                  </a:graphic>
                </wp:inline>
              </w:drawing>
              <w:objectEmbed w:drawAspect="content" r:id="rId896" w:progId="Equation.DSMT4" w:shapeId="29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30</w:instrText>
        </w:r>
      </w:fldSimple>
      <w:r w:rsidR="00DC3500">
        <w:instrText>)</w:instrText>
      </w:r>
      <w:r w:rsidR="00DC3500">
        <w:fldChar w:fldCharType="end"/>
      </w:r>
    </w:p>
    <w:p w14:paraId="37913AE6" w14:textId="241FD3A5" w:rsidR="005F6C42" w:rsidRDefault="005F6C42" w:rsidP="00154757">
      <w:pPr>
        <w:adjustRightInd w:val="0"/>
        <w:snapToGrid w:val="0"/>
        <w:spacing w:line="15pt" w:lineRule="auto"/>
      </w:pPr>
      <w:r>
        <w:rPr>
          <w:rFonts w:hint="eastAsia"/>
        </w:rPr>
        <w:t>其中</w:t>
      </w:r>
      <w:r w:rsidR="005B15A3" w:rsidRPr="005B15A3">
        <w:rPr>
          <w:position w:val="-12"/>
        </w:rPr>
        <mc:AlternateContent>
          <mc:Choice Requires="v">
            <w:object w:dxaOrig="13.95pt" w:dyaOrig="18pt" w14:anchorId="4289CE04">
              <v:shape id="_x0000_i1323" type="#_x0000_t75" style="width:14.4pt;height:21.3pt" o:ole="">
                <v:imagedata r:id="rId898" o:title=""/>
              </v:shape>
              <o:OLEObject Type="Embed" ProgID="Equation.DSMT4" ShapeID="_x0000_i1323" DrawAspect="Content" ObjectID="_1777171721" r:id="rId899"/>
            </w:object>
          </mc:Choice>
          <mc:Fallback>
            <w:object>
              <w:drawing>
                <wp:inline distT="0" distB="0" distL="0" distR="0" wp14:anchorId="0D96059B" wp14:editId="6BCB82A8">
                  <wp:extent cx="182880" cy="270510"/>
                  <wp:effectExtent l="0" t="0" r="7620" b="0"/>
                  <wp:docPr id="299" name="对象 2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9"/>
                          <pic:cNvPicPr>
                            <a:picLocks noChangeAspect="1" noChangeArrowheads="1"/>
                            <a:extLst>
                              <a:ext uri="{837473B0-CC2E-450a-ABE3-18F120FF3D37}">
                                <a15:objectPr xmlns:a15="http://schemas.microsoft.com/office/drawing/2012/main" objectId="_1777171721" isActiveX="0" linkType=""/>
                              </a:ext>
                            </a:extLst>
                          </pic:cNvPicPr>
                        </pic:nvPicPr>
                        <pic:blipFill>
                          <a:blip r:embed="rId900">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899" w:progId="Equation.DSMT4" w:shapeId="299" w:fieldCodes=""/>
            </w:object>
          </mc:Fallback>
        </mc:AlternateContent>
      </w:r>
      <w:r>
        <w:rPr>
          <w:rFonts w:hint="eastAsia"/>
        </w:rPr>
        <w:t>为经过两个卷积层输出的特征。接下来输出的特征</w:t>
      </w:r>
      <w:r w:rsidR="005B15A3" w:rsidRPr="005B15A3">
        <w:rPr>
          <w:position w:val="-12"/>
        </w:rPr>
        <mc:AlternateContent>
          <mc:Choice Requires="v">
            <w:object w:dxaOrig="13.95pt" w:dyaOrig="18pt" w14:anchorId="33AAB98A">
              <v:shape id="_x0000_i1324" type="#_x0000_t75" style="width:14.4pt;height:21.3pt" o:ole="">
                <v:imagedata r:id="rId901" o:title=""/>
              </v:shape>
              <o:OLEObject Type="Embed" ProgID="Equation.DSMT4" ShapeID="_x0000_i1324" DrawAspect="Content" ObjectID="_1777171722" r:id="rId902"/>
            </w:object>
          </mc:Choice>
          <mc:Fallback>
            <w:object>
              <w:drawing>
                <wp:inline distT="0" distB="0" distL="0" distR="0" wp14:anchorId="39276916" wp14:editId="2A9FA759">
                  <wp:extent cx="182880" cy="270510"/>
                  <wp:effectExtent l="0" t="0" r="7620" b="0"/>
                  <wp:docPr id="300" name="对象 3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0"/>
                          <pic:cNvPicPr>
                            <a:picLocks noChangeAspect="1" noChangeArrowheads="1"/>
                            <a:extLst>
                              <a:ext uri="{837473B0-CC2E-450a-ABE3-18F120FF3D37}">
                                <a15:objectPr xmlns:a15="http://schemas.microsoft.com/office/drawing/2012/main" objectId="_1777171722" isActiveX="0" linkType=""/>
                              </a:ext>
                            </a:extLst>
                          </pic:cNvPicPr>
                        </pic:nvPicPr>
                        <pic:blipFill>
                          <a:blip r:embed="rId903">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902" w:progId="Equation.DSMT4" w:shapeId="300" w:fieldCodes=""/>
            </w:object>
          </mc:Fallback>
        </mc:AlternateContent>
      </w:r>
      <w:r>
        <w:rPr>
          <w:rFonts w:hint="eastAsia"/>
        </w:rPr>
        <w:t>经过一个三支路的卷积网络进行特征提取，其过程如公式</w:t>
      </w:r>
      <w:r w:rsidR="008803A3">
        <w:rPr>
          <w:rFonts w:hint="eastAsia"/>
        </w:rPr>
        <w:t>(</w:t>
      </w:r>
      <w:r>
        <w:rPr>
          <w:rFonts w:hint="eastAsia"/>
        </w:rPr>
        <w:t>4</w:t>
      </w:r>
      <w:r>
        <w:t>-</w:t>
      </w:r>
      <w:r w:rsidR="00AA1650">
        <w:t>3</w:t>
      </w:r>
      <w:r w:rsidR="00EE3289">
        <w:t>1</w:t>
      </w:r>
      <w:r w:rsidR="008803A3">
        <w:rPr>
          <w:rFonts w:hint="eastAsia"/>
        </w:rPr>
        <w:t>)</w:t>
      </w:r>
      <w:r>
        <w:rPr>
          <w:rFonts w:hint="eastAsia"/>
        </w:rPr>
        <w:t>所示：</w:t>
      </w:r>
    </w:p>
    <w:p w14:paraId="598D66EA" w14:textId="6C5B0984" w:rsidR="005F6C42" w:rsidRDefault="005F6C42" w:rsidP="005F6C42">
      <w:pPr>
        <w:pStyle w:val="MTDisplayEquation"/>
      </w:pPr>
      <w:r>
        <w:tab/>
      </w:r>
      <w:r w:rsidR="00942F7C" w:rsidRPr="00942F7C">
        <w:rPr>
          <w:position w:val="-48"/>
        </w:rPr>
        <mc:AlternateContent>
          <mc:Choice Requires="v">
            <w:object w:dxaOrig="160pt" w:dyaOrig="54pt" w14:anchorId="415ADA5E">
              <v:shape id="_x0000_i1325" type="#_x0000_t75" style="width:159pt;height:57.6pt" o:ole="">
                <v:imagedata r:id="rId904" o:title=""/>
              </v:shape>
              <o:OLEObject Type="Embed" ProgID="Equation.DSMT4" ShapeID="_x0000_i1325" DrawAspect="Content" ObjectID="_1777171723" r:id="rId905"/>
            </w:object>
          </mc:Choice>
          <mc:Fallback>
            <w:object>
              <w:drawing>
                <wp:inline distT="0" distB="0" distL="0" distR="0" wp14:anchorId="1CAAAE13" wp14:editId="0F9D6449">
                  <wp:extent cx="2019300" cy="731520"/>
                  <wp:effectExtent l="0" t="0" r="0" b="0"/>
                  <wp:docPr id="301" name="对象 3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1"/>
                          <pic:cNvPicPr>
                            <a:picLocks noChangeAspect="1" noChangeArrowheads="1"/>
                            <a:extLst>
                              <a:ext uri="{837473B0-CC2E-450a-ABE3-18F120FF3D37}">
                                <a15:objectPr xmlns:a15="http://schemas.microsoft.com/office/drawing/2012/main" objectId="_1777171723" isActiveX="0" linkType=""/>
                              </a:ext>
                            </a:extLst>
                          </pic:cNvPicPr>
                        </pic:nvPicPr>
                        <pic:blipFill>
                          <a:blip r:embed="rId906">
                            <a:extLst>
                              <a:ext uri="{28A0092B-C50C-407E-A947-70E740481C1C}">
                                <a14:useLocalDpi xmlns:a14="http://schemas.microsoft.com/office/drawing/2010/main" val="0"/>
                              </a:ext>
                            </a:extLst>
                          </a:blip>
                          <a:srcRect/>
                          <a:stretch>
                            <a:fillRect/>
                          </a:stretch>
                        </pic:blipFill>
                        <pic:spPr bwMode="auto">
                          <a:xfrm>
                            <a:off x="0" y="0"/>
                            <a:ext cx="2019300" cy="731520"/>
                          </a:xfrm>
                          <a:prstGeom prst="rect">
                            <a:avLst/>
                          </a:prstGeom>
                          <a:noFill/>
                          <a:ln>
                            <a:noFill/>
                          </a:ln>
                        </pic:spPr>
                      </pic:pic>
                    </a:graphicData>
                  </a:graphic>
                </wp:inline>
              </w:drawing>
              <w:objectEmbed w:drawAspect="content" r:id="rId905" w:progId="Equation.DSMT4" w:shapeId="3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31</w:instrText>
        </w:r>
      </w:fldSimple>
      <w:r w:rsidR="00DC3500">
        <w:instrText>)</w:instrText>
      </w:r>
      <w:r w:rsidR="00DC3500">
        <w:fldChar w:fldCharType="end"/>
      </w:r>
    </w:p>
    <w:p w14:paraId="20B2054A" w14:textId="68F30FA2" w:rsidR="005F6C42" w:rsidRDefault="005F6C42" w:rsidP="00154757">
      <w:pPr>
        <w:adjustRightInd w:val="0"/>
        <w:snapToGrid w:val="0"/>
        <w:spacing w:line="15pt" w:lineRule="auto"/>
      </w:pPr>
      <w:r>
        <w:rPr>
          <w:rFonts w:hint="eastAsia"/>
        </w:rPr>
        <w:t>然后对提取的特征进行多路渐进融合操作，其过程如公式</w:t>
      </w:r>
      <w:r w:rsidR="008803A3">
        <w:rPr>
          <w:rFonts w:hint="eastAsia"/>
        </w:rPr>
        <w:t>(</w:t>
      </w:r>
      <w:r>
        <w:rPr>
          <w:rFonts w:hint="eastAsia"/>
        </w:rPr>
        <w:t>4</w:t>
      </w:r>
      <w:r>
        <w:t>-</w:t>
      </w:r>
      <w:r w:rsidR="00AA1650">
        <w:t>3</w:t>
      </w:r>
      <w:r w:rsidR="00EE3289">
        <w:t>2</w:t>
      </w:r>
      <w:r w:rsidR="008803A3">
        <w:rPr>
          <w:rFonts w:hint="eastAsia"/>
        </w:rPr>
        <w:t>)</w:t>
      </w:r>
      <w:r>
        <w:rPr>
          <w:rFonts w:hint="eastAsia"/>
        </w:rPr>
        <w:t>所示：</w:t>
      </w:r>
    </w:p>
    <w:p w14:paraId="68819909" w14:textId="5191176C" w:rsidR="005F6C42" w:rsidRDefault="005F6C42" w:rsidP="005F6C42">
      <w:pPr>
        <w:pStyle w:val="MTDisplayEquation"/>
      </w:pPr>
      <w:r>
        <w:tab/>
      </w:r>
      <w:r w:rsidR="00942F7C" w:rsidRPr="00942F7C">
        <w:rPr>
          <w:position w:val="-48"/>
        </w:rPr>
        <mc:AlternateContent>
          <mc:Choice Requires="v">
            <w:object w:dxaOrig="125pt" w:dyaOrig="54pt" w14:anchorId="57A3A477">
              <v:shape id="_x0000_i1326" type="#_x0000_t75" style="width:129.6pt;height:57.6pt" o:ole="">
                <v:imagedata r:id="rId907" o:title=""/>
              </v:shape>
              <o:OLEObject Type="Embed" ProgID="Equation.DSMT4" ShapeID="_x0000_i1326" DrawAspect="Content" ObjectID="_1777171724" r:id="rId908"/>
            </w:object>
          </mc:Choice>
          <mc:Fallback>
            <w:object>
              <w:drawing>
                <wp:inline distT="0" distB="0" distL="0" distR="0" wp14:anchorId="5D280A88" wp14:editId="3E83F176">
                  <wp:extent cx="1645920" cy="731520"/>
                  <wp:effectExtent l="0" t="0" r="0" b="0"/>
                  <wp:docPr id="302" name="对象 3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2"/>
                          <pic:cNvPicPr>
                            <a:picLocks noChangeAspect="1" noChangeArrowheads="1"/>
                            <a:extLst>
                              <a:ext uri="{837473B0-CC2E-450a-ABE3-18F120FF3D37}">
                                <a15:objectPr xmlns:a15="http://schemas.microsoft.com/office/drawing/2012/main" objectId="_1777171724" isActiveX="0" linkType=""/>
                              </a:ext>
                            </a:extLst>
                          </pic:cNvPicPr>
                        </pic:nvPicPr>
                        <pic:blipFill>
                          <a:blip r:embed="rId909">
                            <a:extLst>
                              <a:ext uri="{28A0092B-C50C-407E-A947-70E740481C1C}">
                                <a14:useLocalDpi xmlns:a14="http://schemas.microsoft.com/office/drawing/2010/main" val="0"/>
                              </a:ext>
                            </a:extLst>
                          </a:blip>
                          <a:srcRect/>
                          <a:stretch>
                            <a:fillRect/>
                          </a:stretch>
                        </pic:blipFill>
                        <pic:spPr bwMode="auto">
                          <a:xfrm>
                            <a:off x="0" y="0"/>
                            <a:ext cx="1645920" cy="731520"/>
                          </a:xfrm>
                          <a:prstGeom prst="rect">
                            <a:avLst/>
                          </a:prstGeom>
                          <a:noFill/>
                          <a:ln>
                            <a:noFill/>
                          </a:ln>
                        </pic:spPr>
                      </pic:pic>
                    </a:graphicData>
                  </a:graphic>
                </wp:inline>
              </w:drawing>
              <w:objectEmbed w:drawAspect="content" r:id="rId908" w:progId="Equation.DSMT4" w:shapeId="3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32</w:instrText>
        </w:r>
      </w:fldSimple>
      <w:r w:rsidR="00DC3500">
        <w:instrText>)</w:instrText>
      </w:r>
      <w:r w:rsidR="00DC3500">
        <w:fldChar w:fldCharType="end"/>
      </w:r>
    </w:p>
    <w:p w14:paraId="4ED8CE1A" w14:textId="064A8816" w:rsidR="005F6C42" w:rsidRDefault="005F6C42" w:rsidP="00154757">
      <w:pPr>
        <w:adjustRightInd w:val="0"/>
        <w:snapToGrid w:val="0"/>
        <w:spacing w:line="15pt" w:lineRule="auto"/>
      </w:pPr>
      <w:r>
        <w:rPr>
          <w:rFonts w:hint="eastAsia"/>
        </w:rPr>
        <w:t>这里的</w:t>
      </w:r>
      <w:r w:rsidR="00942F7C" w:rsidRPr="00942F7C">
        <w:rPr>
          <w:position w:val="-10"/>
        </w:rPr>
        <mc:AlternateContent>
          <mc:Choice Requires="v">
            <w:object w:dxaOrig="22pt" w:dyaOrig="16pt" w14:anchorId="0C4C512A">
              <v:shape id="_x0000_i1327" type="#_x0000_t75" style="width:21.3pt;height:14.4pt" o:ole="">
                <v:imagedata r:id="rId910" o:title=""/>
              </v:shape>
              <o:OLEObject Type="Embed" ProgID="Equation.DSMT4" ShapeID="_x0000_i1327" DrawAspect="Content" ObjectID="_1777171725" r:id="rId911"/>
            </w:object>
          </mc:Choice>
          <mc:Fallback>
            <w:object>
              <w:drawing>
                <wp:inline distT="0" distB="0" distL="0" distR="0" wp14:anchorId="1701F2F1" wp14:editId="6057D5FC">
                  <wp:extent cx="270510" cy="182880"/>
                  <wp:effectExtent l="0" t="0" r="0" b="7620"/>
                  <wp:docPr id="303" name="对象 3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3"/>
                          <pic:cNvPicPr>
                            <a:picLocks noChangeAspect="1" noChangeArrowheads="1"/>
                            <a:extLst>
                              <a:ext uri="{837473B0-CC2E-450a-ABE3-18F120FF3D37}">
                                <a15:objectPr xmlns:a15="http://schemas.microsoft.com/office/drawing/2012/main" objectId="_1777171725" isActiveX="0" linkType=""/>
                              </a:ext>
                            </a:extLst>
                          </pic:cNvPicPr>
                        </pic:nvPicPr>
                        <pic:blipFill>
                          <a:blip r:embed="rId912">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911" w:progId="Equation.DSMT4" w:shapeId="303" w:fieldCodes=""/>
            </w:object>
          </mc:Fallback>
        </mc:AlternateContent>
      </w:r>
      <w:r>
        <w:rPr>
          <w:rFonts w:hint="eastAsia"/>
        </w:rPr>
        <w:t>表示</w:t>
      </w:r>
      <w:r>
        <w:rPr>
          <w:rFonts w:hint="eastAsia"/>
        </w:rPr>
        <w:t>Sigmoid</w:t>
      </w:r>
      <w:r>
        <w:rPr>
          <w:rFonts w:hint="eastAsia"/>
        </w:rPr>
        <w:t>激活函数，经过多路渐进融合输出的特征分别是</w:t>
      </w:r>
      <w:r w:rsidR="00942F7C" w:rsidRPr="00942F7C">
        <w:rPr>
          <w:position w:val="-12"/>
        </w:rPr>
        <mc:AlternateContent>
          <mc:Choice Requires="v">
            <w:object w:dxaOrig="16pt" w:dyaOrig="18pt" w14:anchorId="49A064D0">
              <v:shape id="_x0000_i1328" type="#_x0000_t75" style="width:14.4pt;height:21.3pt" o:ole="">
                <v:imagedata r:id="rId913" o:title=""/>
              </v:shape>
              <o:OLEObject Type="Embed" ProgID="Equation.DSMT4" ShapeID="_x0000_i1328" DrawAspect="Content" ObjectID="_1777171726" r:id="rId914"/>
            </w:object>
          </mc:Choice>
          <mc:Fallback>
            <w:object>
              <w:drawing>
                <wp:inline distT="0" distB="0" distL="0" distR="0" wp14:anchorId="7500E530" wp14:editId="374517EA">
                  <wp:extent cx="182880" cy="270510"/>
                  <wp:effectExtent l="0" t="0" r="7620" b="0"/>
                  <wp:docPr id="304" name="对象 3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4"/>
                          <pic:cNvPicPr>
                            <a:picLocks noChangeAspect="1" noChangeArrowheads="1"/>
                            <a:extLst>
                              <a:ext uri="{837473B0-CC2E-450a-ABE3-18F120FF3D37}">
                                <a15:objectPr xmlns:a15="http://schemas.microsoft.com/office/drawing/2012/main" objectId="_1777171726" isActiveX="0" linkType=""/>
                              </a:ext>
                            </a:extLst>
                          </pic:cNvPicPr>
                        </pic:nvPicPr>
                        <pic:blipFill>
                          <a:blip r:embed="rId915">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914" w:progId="Equation.DSMT4" w:shapeId="304" w:fieldCodes=""/>
            </w:object>
          </mc:Fallback>
        </mc:AlternateContent>
      </w:r>
      <w:r>
        <w:rPr>
          <w:rFonts w:hint="eastAsia"/>
        </w:rPr>
        <w:t>、</w:t>
      </w:r>
      <w:r w:rsidR="00942F7C" w:rsidRPr="00942F7C">
        <w:rPr>
          <w:position w:val="-12"/>
        </w:rPr>
        <mc:AlternateContent>
          <mc:Choice Requires="v">
            <w:object w:dxaOrig="17pt" w:dyaOrig="18pt" w14:anchorId="22B8E566">
              <v:shape id="_x0000_i1329" type="#_x0000_t75" style="width:21.3pt;height:21.3pt" o:ole="">
                <v:imagedata r:id="rId916" o:title=""/>
              </v:shape>
              <o:OLEObject Type="Embed" ProgID="Equation.DSMT4" ShapeID="_x0000_i1329" DrawAspect="Content" ObjectID="_1777171727" r:id="rId917"/>
            </w:object>
          </mc:Choice>
          <mc:Fallback>
            <w:object>
              <w:drawing>
                <wp:inline distT="0" distB="0" distL="0" distR="0" wp14:anchorId="79B3B496" wp14:editId="7A7C1FCD">
                  <wp:extent cx="270510" cy="270510"/>
                  <wp:effectExtent l="0" t="0" r="0" b="0"/>
                  <wp:docPr id="305" name="对象 3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5"/>
                          <pic:cNvPicPr>
                            <a:picLocks noChangeAspect="1" noChangeArrowheads="1"/>
                            <a:extLst>
                              <a:ext uri="{837473B0-CC2E-450a-ABE3-18F120FF3D37}">
                                <a15:objectPr xmlns:a15="http://schemas.microsoft.com/office/drawing/2012/main" objectId="_1777171727" isActiveX="0" linkType=""/>
                              </a:ext>
                            </a:extLst>
                          </pic:cNvPicPr>
                        </pic:nvPicPr>
                        <pic:blipFill>
                          <a:blip r:embed="rId918">
                            <a:extLst>
                              <a:ext uri="{28A0092B-C50C-407E-A947-70E740481C1C}">
                                <a14:useLocalDpi xmlns:a14="http://schemas.microsoft.com/office/drawing/2010/main" val="0"/>
                              </a:ext>
                            </a:extLst>
                          </a:blip>
                          <a:srcRect/>
                          <a:stretch>
                            <a:fillRect/>
                          </a:stretch>
                        </pic:blipFill>
                        <pic:spPr bwMode="auto">
                          <a:xfrm>
                            <a:off x="0" y="0"/>
                            <a:ext cx="270510" cy="270510"/>
                          </a:xfrm>
                          <a:prstGeom prst="rect">
                            <a:avLst/>
                          </a:prstGeom>
                          <a:noFill/>
                          <a:ln>
                            <a:noFill/>
                          </a:ln>
                        </pic:spPr>
                      </pic:pic>
                    </a:graphicData>
                  </a:graphic>
                </wp:inline>
              </w:drawing>
              <w:objectEmbed w:drawAspect="content" r:id="rId917" w:progId="Equation.DSMT4" w:shapeId="305" w:fieldCodes=""/>
            </w:object>
          </mc:Fallback>
        </mc:AlternateContent>
      </w:r>
      <w:r>
        <w:rPr>
          <w:rFonts w:hint="eastAsia"/>
        </w:rPr>
        <w:t>和</w:t>
      </w:r>
      <w:r w:rsidR="00942F7C" w:rsidRPr="00942F7C">
        <w:rPr>
          <w:position w:val="-12"/>
        </w:rPr>
        <mc:AlternateContent>
          <mc:Choice Requires="v">
            <w:object w:dxaOrig="17pt" w:dyaOrig="18pt" w14:anchorId="3B83238C">
              <v:shape id="_x0000_i1330" type="#_x0000_t75" style="width:21.3pt;height:21.3pt" o:ole="">
                <v:imagedata r:id="rId919" o:title=""/>
              </v:shape>
              <o:OLEObject Type="Embed" ProgID="Equation.DSMT4" ShapeID="_x0000_i1330" DrawAspect="Content" ObjectID="_1777171728" r:id="rId920"/>
            </w:object>
          </mc:Choice>
          <mc:Fallback>
            <w:object>
              <w:drawing>
                <wp:inline distT="0" distB="0" distL="0" distR="0" wp14:anchorId="055526CC" wp14:editId="09ECA6C0">
                  <wp:extent cx="270510" cy="270510"/>
                  <wp:effectExtent l="0" t="0" r="0" b="0"/>
                  <wp:docPr id="306" name="对象 3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6"/>
                          <pic:cNvPicPr>
                            <a:picLocks noChangeAspect="1" noChangeArrowheads="1"/>
                            <a:extLst>
                              <a:ext uri="{837473B0-CC2E-450a-ABE3-18F120FF3D37}">
                                <a15:objectPr xmlns:a15="http://schemas.microsoft.com/office/drawing/2012/main" objectId="_1777171728" isActiveX="0" linkType=""/>
                              </a:ext>
                            </a:extLst>
                          </pic:cNvPicPr>
                        </pic:nvPicPr>
                        <pic:blipFill>
                          <a:blip r:embed="rId921">
                            <a:extLst>
                              <a:ext uri="{28A0092B-C50C-407E-A947-70E740481C1C}">
                                <a14:useLocalDpi xmlns:a14="http://schemas.microsoft.com/office/drawing/2010/main" val="0"/>
                              </a:ext>
                            </a:extLst>
                          </a:blip>
                          <a:srcRect/>
                          <a:stretch>
                            <a:fillRect/>
                          </a:stretch>
                        </pic:blipFill>
                        <pic:spPr bwMode="auto">
                          <a:xfrm>
                            <a:off x="0" y="0"/>
                            <a:ext cx="270510" cy="270510"/>
                          </a:xfrm>
                          <a:prstGeom prst="rect">
                            <a:avLst/>
                          </a:prstGeom>
                          <a:noFill/>
                          <a:ln>
                            <a:noFill/>
                          </a:ln>
                        </pic:spPr>
                      </pic:pic>
                    </a:graphicData>
                  </a:graphic>
                </wp:inline>
              </w:drawing>
              <w:objectEmbed w:drawAspect="content" r:id="rId920" w:progId="Equation.DSMT4" w:shapeId="306" w:fieldCodes=""/>
            </w:object>
          </mc:Fallback>
        </mc:AlternateContent>
      </w:r>
      <w:r>
        <w:rPr>
          <w:rFonts w:hint="eastAsia"/>
        </w:rPr>
        <w:t>，之后对这三个特征进行特征拼接，如公式</w:t>
      </w:r>
      <w:r w:rsidR="008803A3">
        <w:rPr>
          <w:rFonts w:hint="eastAsia"/>
        </w:rPr>
        <w:t>(</w:t>
      </w:r>
      <w:r>
        <w:rPr>
          <w:rFonts w:hint="eastAsia"/>
        </w:rPr>
        <w:t>4</w:t>
      </w:r>
      <w:r>
        <w:t>-</w:t>
      </w:r>
      <w:r w:rsidR="00AA1650">
        <w:t>3</w:t>
      </w:r>
      <w:r w:rsidR="00EE3289">
        <w:t>3</w:t>
      </w:r>
      <w:r w:rsidR="008803A3">
        <w:rPr>
          <w:rFonts w:hint="eastAsia"/>
        </w:rPr>
        <w:t>)</w:t>
      </w:r>
      <w:r>
        <w:rPr>
          <w:rFonts w:hint="eastAsia"/>
        </w:rPr>
        <w:t>所示：</w:t>
      </w:r>
    </w:p>
    <w:p w14:paraId="6E67A17F" w14:textId="2CF4A10D" w:rsidR="005F6C42" w:rsidRDefault="005F6C42" w:rsidP="005F6C42">
      <w:pPr>
        <w:pStyle w:val="MTDisplayEquation"/>
      </w:pPr>
      <w:r>
        <w:tab/>
      </w:r>
      <w:r w:rsidR="00787BB4" w:rsidRPr="00787BB4">
        <w:rPr>
          <w:position w:val="-12"/>
        </w:rPr>
        <mc:AlternateContent>
          <mc:Choice Requires="v">
            <w:object w:dxaOrig="81pt" w:dyaOrig="18pt" w14:anchorId="423D62DE">
              <v:shape id="_x0000_i1331" type="#_x0000_t75" style="width:78.9pt;height:21.3pt" o:ole="">
                <v:imagedata r:id="rId922" o:title=""/>
              </v:shape>
              <o:OLEObject Type="Embed" ProgID="Equation.DSMT4" ShapeID="_x0000_i1331" DrawAspect="Content" ObjectID="_1777171729" r:id="rId923"/>
            </w:object>
          </mc:Choice>
          <mc:Fallback>
            <w:object>
              <w:drawing>
                <wp:inline distT="0" distB="0" distL="0" distR="0" wp14:anchorId="4FD97467" wp14:editId="56E0D775">
                  <wp:extent cx="1002030" cy="270510"/>
                  <wp:effectExtent l="0" t="0" r="7620" b="0"/>
                  <wp:docPr id="307" name="对象 3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7"/>
                          <pic:cNvPicPr>
                            <a:picLocks noChangeAspect="1" noChangeArrowheads="1"/>
                            <a:extLst>
                              <a:ext uri="{837473B0-CC2E-450a-ABE3-18F120FF3D37}">
                                <a15:objectPr xmlns:a15="http://schemas.microsoft.com/office/drawing/2012/main" objectId="_1777171729" isActiveX="0" linkType=""/>
                              </a:ext>
                            </a:extLst>
                          </pic:cNvPicPr>
                        </pic:nvPicPr>
                        <pic:blipFill>
                          <a:blip r:embed="rId924">
                            <a:extLst>
                              <a:ext uri="{28A0092B-C50C-407E-A947-70E740481C1C}">
                                <a14:useLocalDpi xmlns:a14="http://schemas.microsoft.com/office/drawing/2010/main" val="0"/>
                              </a:ext>
                            </a:extLst>
                          </a:blip>
                          <a:srcRect/>
                          <a:stretch>
                            <a:fillRect/>
                          </a:stretch>
                        </pic:blipFill>
                        <pic:spPr bwMode="auto">
                          <a:xfrm>
                            <a:off x="0" y="0"/>
                            <a:ext cx="1002030" cy="270510"/>
                          </a:xfrm>
                          <a:prstGeom prst="rect">
                            <a:avLst/>
                          </a:prstGeom>
                          <a:noFill/>
                          <a:ln>
                            <a:noFill/>
                          </a:ln>
                        </pic:spPr>
                      </pic:pic>
                    </a:graphicData>
                  </a:graphic>
                </wp:inline>
              </w:drawing>
              <w:objectEmbed w:drawAspect="content" r:id="rId923" w:progId="Equation.DSMT4" w:shapeId="3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33</w:instrText>
        </w:r>
      </w:fldSimple>
      <w:r w:rsidR="00DC3500">
        <w:instrText>)</w:instrText>
      </w:r>
      <w:r w:rsidR="00DC3500">
        <w:fldChar w:fldCharType="end"/>
      </w:r>
    </w:p>
    <w:p w14:paraId="18AB6E1D" w14:textId="3E8FD9F2" w:rsidR="005F6C42" w:rsidRDefault="005F6C42" w:rsidP="00154757">
      <w:pPr>
        <w:adjustRightInd w:val="0"/>
        <w:snapToGrid w:val="0"/>
        <w:spacing w:line="15pt" w:lineRule="auto"/>
      </w:pPr>
      <w:r>
        <w:rPr>
          <w:rFonts w:hint="eastAsia"/>
        </w:rPr>
        <w:t>其中</w:t>
      </w:r>
      <w:r w:rsidR="00942F7C" w:rsidRPr="00025957">
        <w:rPr>
          <w:position w:val="-4"/>
        </w:rPr>
        <mc:AlternateContent>
          <mc:Choice Requires="v">
            <w:object w:dxaOrig="11pt" w:dyaOrig="13pt" w14:anchorId="19D9BA4A">
              <v:shape id="_x0000_i1332" type="#_x0000_t75" style="width:14.4pt;height:14.4pt" o:ole="">
                <v:imagedata r:id="rId925" o:title=""/>
              </v:shape>
              <o:OLEObject Type="Embed" ProgID="Equation.DSMT4" ShapeID="_x0000_i1332" DrawAspect="Content" ObjectID="_1777171730" r:id="rId926"/>
            </w:object>
          </mc:Choice>
          <mc:Fallback>
            <w:object>
              <w:drawing>
                <wp:inline distT="0" distB="0" distL="0" distR="0" wp14:anchorId="321C1C8E" wp14:editId="2D5C362B">
                  <wp:extent cx="182880" cy="182880"/>
                  <wp:effectExtent l="0" t="0" r="0" b="7620"/>
                  <wp:docPr id="308" name="对象 3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8"/>
                          <pic:cNvPicPr>
                            <a:picLocks noChangeAspect="1" noChangeArrowheads="1"/>
                            <a:extLst>
                              <a:ext uri="{837473B0-CC2E-450a-ABE3-18F120FF3D37}">
                                <a15:objectPr xmlns:a15="http://schemas.microsoft.com/office/drawing/2012/main" objectId="_1777171730" isActiveX="0" linkType=""/>
                              </a:ext>
                            </a:extLst>
                          </pic:cNvPicPr>
                        </pic:nvPicPr>
                        <pic:blipFill>
                          <a:blip r:embed="rId927">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926" w:progId="Equation.DSMT4" w:shapeId="308" w:fieldCodes=""/>
            </w:object>
          </mc:Fallback>
        </mc:AlternateContent>
      </w:r>
      <w:r>
        <w:rPr>
          <w:rFonts w:hint="eastAsia"/>
        </w:rPr>
        <w:t>表示拼接后输出的特征，之后经过一个</w:t>
      </w:r>
      <w:r w:rsidR="00942F7C" w:rsidRPr="00025957">
        <w:rPr>
          <w:position w:val="-4"/>
        </w:rPr>
        <mc:AlternateContent>
          <mc:Choice Requires="v">
            <w:object w:dxaOrig="21pt" w:dyaOrig="13pt" w14:anchorId="1A2C7949">
              <v:shape id="_x0000_i1333" type="#_x0000_t75" style="width:21.3pt;height:14.4pt" o:ole="">
                <v:imagedata r:id="rId928" o:title=""/>
              </v:shape>
              <o:OLEObject Type="Embed" ProgID="Equation.DSMT4" ShapeID="_x0000_i1333" DrawAspect="Content" ObjectID="_1777171731" r:id="rId929"/>
            </w:object>
          </mc:Choice>
          <mc:Fallback>
            <w:object>
              <w:drawing>
                <wp:inline distT="0" distB="0" distL="0" distR="0" wp14:anchorId="7AF71092" wp14:editId="53FC3BE7">
                  <wp:extent cx="270510" cy="182880"/>
                  <wp:effectExtent l="0" t="0" r="0" b="7620"/>
                  <wp:docPr id="309" name="对象 3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9"/>
                          <pic:cNvPicPr>
                            <a:picLocks noChangeAspect="1" noChangeArrowheads="1"/>
                            <a:extLst>
                              <a:ext uri="{837473B0-CC2E-450a-ABE3-18F120FF3D37}">
                                <a15:objectPr xmlns:a15="http://schemas.microsoft.com/office/drawing/2012/main" objectId="_1777171731" isActiveX="0" linkType=""/>
                              </a:ext>
                            </a:extLst>
                          </pic:cNvPicPr>
                        </pic:nvPicPr>
                        <pic:blipFill>
                          <a:blip r:embed="rId930">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929" w:progId="Equation.DSMT4" w:shapeId="309" w:fieldCodes=""/>
            </w:object>
          </mc:Fallback>
        </mc:AlternateContent>
      </w:r>
      <w:r>
        <w:rPr>
          <w:rFonts w:hint="eastAsia"/>
        </w:rPr>
        <w:t>的卷积和通道注意力，其过程如公式</w:t>
      </w:r>
      <w:r w:rsidR="008803A3">
        <w:rPr>
          <w:rFonts w:hint="eastAsia"/>
        </w:rPr>
        <w:t>(</w:t>
      </w:r>
      <w:r>
        <w:rPr>
          <w:rFonts w:hint="eastAsia"/>
        </w:rPr>
        <w:t>4</w:t>
      </w:r>
      <w:r>
        <w:t>-</w:t>
      </w:r>
      <w:r w:rsidR="00AA1650">
        <w:t>3</w:t>
      </w:r>
      <w:r w:rsidR="00EE3289">
        <w:t>4</w:t>
      </w:r>
      <w:r w:rsidR="008803A3">
        <w:rPr>
          <w:rFonts w:hint="eastAsia"/>
        </w:rPr>
        <w:t>)</w:t>
      </w:r>
      <w:r>
        <w:rPr>
          <w:rFonts w:hint="eastAsia"/>
        </w:rPr>
        <w:t>所示：</w:t>
      </w:r>
    </w:p>
    <w:p w14:paraId="03AC1472" w14:textId="52A5E61D" w:rsidR="005F6C42" w:rsidRDefault="005F6C42" w:rsidP="005F6C42">
      <w:pPr>
        <w:pStyle w:val="MTDisplayEquation"/>
      </w:pPr>
      <w:r>
        <w:tab/>
      </w:r>
      <w:r w:rsidR="00787BB4" w:rsidRPr="00787BB4">
        <w:rPr>
          <w:position w:val="-12"/>
        </w:rPr>
        <mc:AlternateContent>
          <mc:Choice Requires="v">
            <w:object w:dxaOrig="99pt" w:dyaOrig="18pt" w14:anchorId="0944A3C1">
              <v:shape id="_x0000_i1334" type="#_x0000_t75" style="width:100.8pt;height:21.3pt" o:ole="">
                <v:imagedata r:id="rId931" o:title=""/>
              </v:shape>
              <o:OLEObject Type="Embed" ProgID="Equation.DSMT4" ShapeID="_x0000_i1334" DrawAspect="Content" ObjectID="_1777171732" r:id="rId932"/>
            </w:object>
          </mc:Choice>
          <mc:Fallback>
            <w:object>
              <w:drawing>
                <wp:inline distT="0" distB="0" distL="0" distR="0" wp14:anchorId="341D0A31" wp14:editId="21C706FF">
                  <wp:extent cx="1280160" cy="270510"/>
                  <wp:effectExtent l="0" t="0" r="0" b="0"/>
                  <wp:docPr id="310" name="对象 3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0"/>
                          <pic:cNvPicPr>
                            <a:picLocks noChangeAspect="1" noChangeArrowheads="1"/>
                            <a:extLst>
                              <a:ext uri="{837473B0-CC2E-450a-ABE3-18F120FF3D37}">
                                <a15:objectPr xmlns:a15="http://schemas.microsoft.com/office/drawing/2012/main" objectId="_1777171732" isActiveX="0" linkType=""/>
                              </a:ext>
                            </a:extLst>
                          </pic:cNvPicPr>
                        </pic:nvPicPr>
                        <pic:blipFill>
                          <a:blip r:embed="rId933">
                            <a:extLst>
                              <a:ext uri="{28A0092B-C50C-407E-A947-70E740481C1C}">
                                <a14:useLocalDpi xmlns:a14="http://schemas.microsoft.com/office/drawing/2010/main" val="0"/>
                              </a:ext>
                            </a:extLst>
                          </a:blip>
                          <a:srcRect/>
                          <a:stretch>
                            <a:fillRect/>
                          </a:stretch>
                        </pic:blipFill>
                        <pic:spPr bwMode="auto">
                          <a:xfrm>
                            <a:off x="0" y="0"/>
                            <a:ext cx="1280160" cy="270510"/>
                          </a:xfrm>
                          <a:prstGeom prst="rect">
                            <a:avLst/>
                          </a:prstGeom>
                          <a:noFill/>
                          <a:ln>
                            <a:noFill/>
                          </a:ln>
                        </pic:spPr>
                      </pic:pic>
                    </a:graphicData>
                  </a:graphic>
                </wp:inline>
              </w:drawing>
              <w:objectEmbed w:drawAspect="content" r:id="rId932" w:progId="Equation.DSMT4" w:shapeId="31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34</w:instrText>
        </w:r>
      </w:fldSimple>
      <w:r w:rsidR="00DC3500">
        <w:instrText>)</w:instrText>
      </w:r>
      <w:r w:rsidR="00DC3500">
        <w:fldChar w:fldCharType="end"/>
      </w:r>
    </w:p>
    <w:p w14:paraId="7B991EF2" w14:textId="01AECE2F" w:rsidR="005F6C42" w:rsidRDefault="005F6C42" w:rsidP="00154757">
      <w:pPr>
        <w:adjustRightInd w:val="0"/>
        <w:snapToGrid w:val="0"/>
        <w:spacing w:line="15pt" w:lineRule="auto"/>
      </w:pPr>
      <w:r>
        <w:rPr>
          <w:rFonts w:hint="eastAsia"/>
        </w:rPr>
        <w:t>这里</w:t>
      </w:r>
      <w:r w:rsidR="00942F7C" w:rsidRPr="00025957">
        <w:rPr>
          <w:position w:val="-4"/>
        </w:rPr>
        <mc:AlternateContent>
          <mc:Choice Requires="v">
            <w:object w:dxaOrig="13.95pt" w:dyaOrig="13pt" w14:anchorId="3F5F9712">
              <v:shape id="_x0000_i1335" type="#_x0000_t75" style="width:14.4pt;height:14.4pt" o:ole="">
                <v:imagedata r:id="rId934" o:title=""/>
              </v:shape>
              <o:OLEObject Type="Embed" ProgID="Equation.DSMT4" ShapeID="_x0000_i1335" DrawAspect="Content" ObjectID="_1777171733" r:id="rId935"/>
            </w:object>
          </mc:Choice>
          <mc:Fallback>
            <w:object>
              <w:drawing>
                <wp:inline distT="0" distB="0" distL="0" distR="0" wp14:anchorId="6A57249B" wp14:editId="6F1D5C0E">
                  <wp:extent cx="182880" cy="182880"/>
                  <wp:effectExtent l="0" t="0" r="0" b="7620"/>
                  <wp:docPr id="311" name="对象 3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1"/>
                          <pic:cNvPicPr>
                            <a:picLocks noChangeAspect="1" noChangeArrowheads="1"/>
                            <a:extLst>
                              <a:ext uri="{837473B0-CC2E-450a-ABE3-18F120FF3D37}">
                                <a15:objectPr xmlns:a15="http://schemas.microsoft.com/office/drawing/2012/main" objectId="_1777171733" isActiveX="0" linkType=""/>
                              </a:ext>
                            </a:extLst>
                          </pic:cNvPicPr>
                        </pic:nvPicPr>
                        <pic:blipFill>
                          <a:blip r:embed="rId936">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935" w:progId="Equation.DSMT4" w:shapeId="311" w:fieldCodes=""/>
            </w:object>
          </mc:Fallback>
        </mc:AlternateContent>
      </w:r>
      <w:r>
        <w:rPr>
          <w:rFonts w:hint="eastAsia"/>
        </w:rPr>
        <w:t>表示经过一个</w:t>
      </w:r>
      <w:r w:rsidR="00942F7C" w:rsidRPr="00025957">
        <w:rPr>
          <w:position w:val="-4"/>
        </w:rPr>
        <mc:AlternateContent>
          <mc:Choice Requires="v">
            <w:object w:dxaOrig="21pt" w:dyaOrig="13pt" w14:anchorId="7F7A9A45">
              <v:shape id="_x0000_i1336" type="#_x0000_t75" style="width:21.3pt;height:14.4pt" o:ole="">
                <v:imagedata r:id="rId937" o:title=""/>
              </v:shape>
              <o:OLEObject Type="Embed" ProgID="Equation.DSMT4" ShapeID="_x0000_i1336" DrawAspect="Content" ObjectID="_1777171734" r:id="rId938"/>
            </w:object>
          </mc:Choice>
          <mc:Fallback>
            <w:object>
              <w:drawing>
                <wp:inline distT="0" distB="0" distL="0" distR="0" wp14:anchorId="53ADCA6F" wp14:editId="3A93B300">
                  <wp:extent cx="270510" cy="182880"/>
                  <wp:effectExtent l="0" t="0" r="0" b="7620"/>
                  <wp:docPr id="312" name="对象 3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2"/>
                          <pic:cNvPicPr>
                            <a:picLocks noChangeAspect="1" noChangeArrowheads="1"/>
                            <a:extLst>
                              <a:ext uri="{837473B0-CC2E-450a-ABE3-18F120FF3D37}">
                                <a15:objectPr xmlns:a15="http://schemas.microsoft.com/office/drawing/2012/main" objectId="_1777171734" isActiveX="0" linkType=""/>
                              </a:ext>
                            </a:extLst>
                          </pic:cNvPicPr>
                        </pic:nvPicPr>
                        <pic:blipFill>
                          <a:blip r:embed="rId939">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938" w:progId="Equation.DSMT4" w:shapeId="312"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3</w:t>
      </w:r>
      <w:r w:rsidR="00EE3289">
        <w:t>5</w:t>
      </w:r>
      <w:r w:rsidR="008803A3">
        <w:rPr>
          <w:rFonts w:hint="eastAsia"/>
        </w:rPr>
        <w:t>)</w:t>
      </w:r>
      <w:r>
        <w:rPr>
          <w:rFonts w:hint="eastAsia"/>
        </w:rPr>
        <w:t>的计算：</w:t>
      </w:r>
    </w:p>
    <w:p w14:paraId="3C451955" w14:textId="487507E2" w:rsidR="005F6C42" w:rsidRDefault="005F6C42" w:rsidP="005F6C42">
      <w:pPr>
        <w:pStyle w:val="MTDisplayEquation"/>
      </w:pPr>
      <w:r>
        <w:tab/>
      </w:r>
      <w:r w:rsidR="00942F7C" w:rsidRPr="00942F7C">
        <w:rPr>
          <w:position w:val="-48"/>
        </w:rPr>
        <mc:AlternateContent>
          <mc:Choice Requires="v">
            <w:object w:dxaOrig="67pt" w:dyaOrig="54pt" w14:anchorId="1DFB24D2">
              <v:shape id="_x0000_i1337" type="#_x0000_t75" style="width:65.1pt;height:57.6pt" o:ole="">
                <v:imagedata r:id="rId940" o:title=""/>
              </v:shape>
              <o:OLEObject Type="Embed" ProgID="Equation.DSMT4" ShapeID="_x0000_i1337" DrawAspect="Content" ObjectID="_1777171735" r:id="rId941"/>
            </w:object>
          </mc:Choice>
          <mc:Fallback>
            <w:object>
              <w:drawing>
                <wp:inline distT="0" distB="0" distL="0" distR="0" wp14:anchorId="3B4B2915" wp14:editId="18577FB2">
                  <wp:extent cx="826770" cy="731520"/>
                  <wp:effectExtent l="0" t="0" r="0" b="0"/>
                  <wp:docPr id="313" name="对象 3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3"/>
                          <pic:cNvPicPr>
                            <a:picLocks noChangeAspect="1" noChangeArrowheads="1"/>
                            <a:extLst>
                              <a:ext uri="{837473B0-CC2E-450a-ABE3-18F120FF3D37}">
                                <a15:objectPr xmlns:a15="http://schemas.microsoft.com/office/drawing/2012/main" objectId="_1777171735" isActiveX="0" linkType=""/>
                              </a:ext>
                            </a:extLst>
                          </pic:cNvPicPr>
                        </pic:nvPicPr>
                        <pic:blipFill>
                          <a:blip r:embed="rId942">
                            <a:extLst>
                              <a:ext uri="{28A0092B-C50C-407E-A947-70E740481C1C}">
                                <a14:useLocalDpi xmlns:a14="http://schemas.microsoft.com/office/drawing/2010/main" val="0"/>
                              </a:ext>
                            </a:extLst>
                          </a:blip>
                          <a:srcRect/>
                          <a:stretch>
                            <a:fillRect/>
                          </a:stretch>
                        </pic:blipFill>
                        <pic:spPr bwMode="auto">
                          <a:xfrm>
                            <a:off x="0" y="0"/>
                            <a:ext cx="826770" cy="731520"/>
                          </a:xfrm>
                          <a:prstGeom prst="rect">
                            <a:avLst/>
                          </a:prstGeom>
                          <a:noFill/>
                          <a:ln>
                            <a:noFill/>
                          </a:ln>
                        </pic:spPr>
                      </pic:pic>
                    </a:graphicData>
                  </a:graphic>
                </wp:inline>
              </w:drawing>
              <w:objectEmbed w:drawAspect="content" r:id="rId941" w:progId="Equation.DSMT4" w:shapeId="31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35</w:instrText>
        </w:r>
      </w:fldSimple>
      <w:r w:rsidR="00DC3500">
        <w:instrText>)</w:instrText>
      </w:r>
      <w:r w:rsidR="00DC3500">
        <w:fldChar w:fldCharType="end"/>
      </w:r>
    </w:p>
    <w:p w14:paraId="41E9AF9D" w14:textId="7039C984" w:rsidR="005F6C42" w:rsidRDefault="005F6C42" w:rsidP="00154757">
      <w:pPr>
        <w:adjustRightInd w:val="0"/>
        <w:snapToGrid w:val="0"/>
        <w:spacing w:line="15pt" w:lineRule="auto"/>
      </w:pPr>
      <w:r>
        <w:rPr>
          <w:rFonts w:hint="eastAsia"/>
        </w:rPr>
        <w:t>其中</w:t>
      </w:r>
      <w:r w:rsidR="00942F7C" w:rsidRPr="00942F7C">
        <w:rPr>
          <w:position w:val="-8"/>
        </w:rPr>
        <mc:AlternateContent>
          <mc:Choice Requires="v">
            <w:object w:dxaOrig="13pt" w:dyaOrig="13.95pt" w14:anchorId="04C4D11A">
              <v:shape id="_x0000_i1338" type="#_x0000_t75" style="width:14.4pt;height:14.4pt" o:ole="">
                <v:imagedata r:id="rId943" o:title=""/>
              </v:shape>
              <o:OLEObject Type="Embed" ProgID="Equation.DSMT4" ShapeID="_x0000_i1338" DrawAspect="Content" ObjectID="_1777171736" r:id="rId944"/>
            </w:object>
          </mc:Choice>
          <mc:Fallback>
            <w:object>
              <w:drawing>
                <wp:inline distT="0" distB="0" distL="0" distR="0" wp14:anchorId="6E9ED5F9" wp14:editId="6F225288">
                  <wp:extent cx="182880" cy="182880"/>
                  <wp:effectExtent l="0" t="0" r="0" b="7620"/>
                  <wp:docPr id="314" name="对象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4"/>
                          <pic:cNvPicPr>
                            <a:picLocks noChangeAspect="1" noChangeArrowheads="1"/>
                            <a:extLst>
                              <a:ext uri="{837473B0-CC2E-450a-ABE3-18F120FF3D37}">
                                <a15:objectPr xmlns:a15="http://schemas.microsoft.com/office/drawing/2012/main" objectId="_1777171736" isActiveX="0" linkType=""/>
                              </a:ext>
                            </a:extLst>
                          </pic:cNvPicPr>
                        </pic:nvPicPr>
                        <pic:blipFill>
                          <a:blip r:embed="rId94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944" w:progId="Equation.DSMT4" w:shapeId="314" w:fieldCodes=""/>
            </w:object>
          </mc:Fallback>
        </mc:AlternateContent>
      </w:r>
      <w:r>
        <w:rPr>
          <w:rFonts w:hint="eastAsia"/>
        </w:rPr>
        <w:t>表示逐个元素相乘函数，最后将上述输出的特征进一步拼接和进行特征融合，如公式</w:t>
      </w:r>
      <w:r w:rsidR="008803A3">
        <w:rPr>
          <w:rFonts w:hint="eastAsia"/>
        </w:rPr>
        <w:t>(</w:t>
      </w:r>
      <w:r>
        <w:t>4-</w:t>
      </w:r>
      <w:r w:rsidR="00AA1650">
        <w:t>3</w:t>
      </w:r>
      <w:r w:rsidR="00EE3289">
        <w:t>6</w:t>
      </w:r>
      <w:r w:rsidR="008803A3">
        <w:rPr>
          <w:rFonts w:hint="eastAsia"/>
        </w:rPr>
        <w:t>)</w:t>
      </w:r>
      <w:r>
        <w:rPr>
          <w:rFonts w:hint="eastAsia"/>
        </w:rPr>
        <w:t>所示：</w:t>
      </w:r>
    </w:p>
    <w:p w14:paraId="3D02FCCB" w14:textId="03B48CE5" w:rsidR="005F6C42" w:rsidRDefault="005F6C42" w:rsidP="005F6C42">
      <w:pPr>
        <w:pStyle w:val="MTDisplayEquation"/>
      </w:pPr>
      <w:r>
        <w:tab/>
      </w:r>
      <w:r w:rsidR="00787BB4" w:rsidRPr="00787BB4">
        <w:rPr>
          <w:position w:val="-12"/>
        </w:rPr>
        <mc:AlternateContent>
          <mc:Choice Requires="v">
            <w:object w:dxaOrig="142pt" w:dyaOrig="18pt" w14:anchorId="04C5DE7D">
              <v:shape id="_x0000_i1339" type="#_x0000_t75" style="width:2in;height:21.3pt" o:ole="">
                <v:imagedata r:id="rId946" o:title=""/>
              </v:shape>
              <o:OLEObject Type="Embed" ProgID="Equation.DSMT4" ShapeID="_x0000_i1339" DrawAspect="Content" ObjectID="_1777171737" r:id="rId947"/>
            </w:object>
          </mc:Choice>
          <mc:Fallback>
            <w:object>
              <w:drawing>
                <wp:inline distT="0" distB="0" distL="0" distR="0" wp14:anchorId="0A1608F0" wp14:editId="7673BC6D">
                  <wp:extent cx="1828800" cy="270510"/>
                  <wp:effectExtent l="0" t="0" r="0" b="0"/>
                  <wp:docPr id="315" name="对象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5"/>
                          <pic:cNvPicPr>
                            <a:picLocks noChangeAspect="1" noChangeArrowheads="1"/>
                            <a:extLst>
                              <a:ext uri="{837473B0-CC2E-450a-ABE3-18F120FF3D37}">
                                <a15:objectPr xmlns:a15="http://schemas.microsoft.com/office/drawing/2012/main" objectId="_1777171737" isActiveX="0" linkType=""/>
                              </a:ext>
                            </a:extLst>
                          </pic:cNvPicPr>
                        </pic:nvPicPr>
                        <pic:blipFill>
                          <a:blip r:embed="rId948">
                            <a:extLst>
                              <a:ext uri="{28A0092B-C50C-407E-A947-70E740481C1C}">
                                <a14:useLocalDpi xmlns:a14="http://schemas.microsoft.com/office/drawing/2010/main" val="0"/>
                              </a:ext>
                            </a:extLst>
                          </a:blip>
                          <a:srcRect/>
                          <a:stretch>
                            <a:fillRect/>
                          </a:stretch>
                        </pic:blipFill>
                        <pic:spPr bwMode="auto">
                          <a:xfrm>
                            <a:off x="0" y="0"/>
                            <a:ext cx="1828800" cy="270510"/>
                          </a:xfrm>
                          <a:prstGeom prst="rect">
                            <a:avLst/>
                          </a:prstGeom>
                          <a:noFill/>
                          <a:ln>
                            <a:noFill/>
                          </a:ln>
                        </pic:spPr>
                      </pic:pic>
                    </a:graphicData>
                  </a:graphic>
                </wp:inline>
              </w:drawing>
              <w:objectEmbed w:drawAspect="content" r:id="rId947" w:progId="Equation.DSMT4" w:shapeId="3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36</w:instrText>
        </w:r>
      </w:fldSimple>
      <w:r w:rsidR="00DC3500">
        <w:instrText>)</w:instrText>
      </w:r>
      <w:r w:rsidR="00DC3500">
        <w:fldChar w:fldCharType="end"/>
      </w:r>
    </w:p>
    <w:p w14:paraId="36A8BAA8" w14:textId="32A2096C" w:rsidR="005F6C42" w:rsidRPr="00BB789E" w:rsidRDefault="005F6C42" w:rsidP="00154757">
      <w:pPr>
        <w:adjustRightInd w:val="0"/>
        <w:snapToGrid w:val="0"/>
        <w:spacing w:line="15pt" w:lineRule="auto"/>
      </w:pPr>
      <w:r>
        <w:rPr>
          <w:rFonts w:hint="eastAsia"/>
        </w:rPr>
        <w:t>其中</w:t>
      </w:r>
      <w:r w:rsidR="00942F7C" w:rsidRPr="00942F7C">
        <w:rPr>
          <w:position w:val="-12"/>
        </w:rPr>
        <mc:AlternateContent>
          <mc:Choice Requires="v">
            <w:object w:dxaOrig="29pt" w:dyaOrig="18pt" w14:anchorId="15FA2281">
              <v:shape id="_x0000_i1340" type="#_x0000_t75" style="width:28.8pt;height:21.3pt" o:ole="">
                <v:imagedata r:id="rId949" o:title=""/>
              </v:shape>
              <o:OLEObject Type="Embed" ProgID="Equation.DSMT4" ShapeID="_x0000_i1340" DrawAspect="Content" ObjectID="_1777171738" r:id="rId950"/>
            </w:object>
          </mc:Choice>
          <mc:Fallback>
            <w:object>
              <w:drawing>
                <wp:inline distT="0" distB="0" distL="0" distR="0" wp14:anchorId="5E81FB9B" wp14:editId="2018063B">
                  <wp:extent cx="365760" cy="270510"/>
                  <wp:effectExtent l="0" t="0" r="0" b="0"/>
                  <wp:docPr id="316" name="对象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6"/>
                          <pic:cNvPicPr>
                            <a:picLocks noChangeAspect="1" noChangeArrowheads="1"/>
                            <a:extLst>
                              <a:ext uri="{837473B0-CC2E-450a-ABE3-18F120FF3D37}">
                                <a15:objectPr xmlns:a15="http://schemas.microsoft.com/office/drawing/2012/main" objectId="_1777171738" isActiveX="0" linkType=""/>
                              </a:ext>
                            </a:extLst>
                          </pic:cNvPicPr>
                        </pic:nvPicPr>
                        <pic:blipFill>
                          <a:blip r:embed="rId951">
                            <a:extLst>
                              <a:ext uri="{28A0092B-C50C-407E-A947-70E740481C1C}">
                                <a14:useLocalDpi xmlns:a14="http://schemas.microsoft.com/office/drawing/2010/main" val="0"/>
                              </a:ext>
                            </a:extLst>
                          </a:blip>
                          <a:srcRect/>
                          <a:stretch>
                            <a:fillRect/>
                          </a:stretch>
                        </pic:blipFill>
                        <pic:spPr bwMode="auto">
                          <a:xfrm>
                            <a:off x="0" y="0"/>
                            <a:ext cx="365760" cy="270510"/>
                          </a:xfrm>
                          <a:prstGeom prst="rect">
                            <a:avLst/>
                          </a:prstGeom>
                          <a:noFill/>
                          <a:ln>
                            <a:noFill/>
                          </a:ln>
                        </pic:spPr>
                      </pic:pic>
                    </a:graphicData>
                  </a:graphic>
                </wp:inline>
              </w:drawing>
              <w:objectEmbed w:drawAspect="content" r:id="rId950" w:progId="Equation.DSMT4" w:shapeId="316" w:fieldCodes=""/>
            </w:object>
          </mc:Fallback>
        </mc:AlternateContent>
      </w:r>
      <w:r>
        <w:rPr>
          <w:rFonts w:hint="eastAsia"/>
        </w:rPr>
        <w:t>为</w:t>
      </w:r>
      <w:r>
        <w:rPr>
          <w:rFonts w:hint="eastAsia"/>
        </w:rPr>
        <w:t>DFEB</w:t>
      </w:r>
      <w:proofErr w:type="gramStart"/>
      <w:r>
        <w:rPr>
          <w:rFonts w:hint="eastAsia"/>
        </w:rPr>
        <w:t>块最终</w:t>
      </w:r>
      <w:proofErr w:type="gramEnd"/>
      <w:r>
        <w:rPr>
          <w:rFonts w:hint="eastAsia"/>
        </w:rPr>
        <w:t>的输出。</w:t>
      </w:r>
    </w:p>
    <w:p w14:paraId="020DA0BE" w14:textId="77777777" w:rsidR="005F6C42" w:rsidRPr="009959A5" w:rsidRDefault="005F6C42" w:rsidP="002D5C0F">
      <w:pPr>
        <w:pStyle w:val="3"/>
        <w:spacing w:before="9.75pt" w:after="9.75pt"/>
      </w:pPr>
      <w:bookmarkStart w:id="559" w:name="_Toc161457428"/>
      <w:bookmarkStart w:id="560" w:name="_Toc161458031"/>
      <w:bookmarkStart w:id="561" w:name="_Toc161602633"/>
      <w:bookmarkStart w:id="562" w:name="_Toc161792337"/>
      <w:bookmarkStart w:id="563" w:name="_Toc162391779"/>
      <w:bookmarkStart w:id="564" w:name="_Toc162584033"/>
      <w:bookmarkStart w:id="565" w:name="_Toc162875911"/>
      <w:bookmarkStart w:id="566" w:name="_Toc162877322"/>
      <w:bookmarkStart w:id="567" w:name="_Toc162878510"/>
      <w:bookmarkStart w:id="568" w:name="_Toc162948197"/>
      <w:bookmarkStart w:id="569" w:name="_Toc166375140"/>
      <w:bookmarkStart w:id="570" w:name="_Toc166554010"/>
      <w:r>
        <w:lastRenderedPageBreak/>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559"/>
      <w:bookmarkEnd w:id="560"/>
      <w:bookmarkEnd w:id="561"/>
      <w:bookmarkEnd w:id="562"/>
      <w:bookmarkEnd w:id="563"/>
      <w:bookmarkEnd w:id="564"/>
      <w:bookmarkEnd w:id="565"/>
      <w:bookmarkEnd w:id="566"/>
      <w:bookmarkEnd w:id="567"/>
      <w:bookmarkEnd w:id="568"/>
      <w:bookmarkEnd w:id="569"/>
      <w:bookmarkEnd w:id="570"/>
    </w:p>
    <w:p w14:paraId="5FDC471A" w14:textId="77777777" w:rsidR="005F6C42" w:rsidRDefault="00444E3F" w:rsidP="005F6C42">
      <w:pPr>
        <w:adjustRightInd w:val="0"/>
        <w:jc w:val="center"/>
      </w:pPr>
      <w:r>
        <w:rPr>
          <w:noProof/>
        </w:rPr>
        <w:drawing>
          <wp:inline distT="0" distB="0" distL="0" distR="0" wp14:anchorId="43A02228" wp14:editId="35085737">
            <wp:extent cx="4819854" cy="2790000"/>
            <wp:effectExtent l="0" t="0" r="0" b="0"/>
            <wp:docPr id="21" name="图片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 name="图片 21"/>
                    <pic:cNvPicPr/>
                  </pic:nvPicPr>
                  <pic:blipFill>
                    <a:blip r:embed="rId952">
                      <a:extLst>
                        <a:ext uri="{28A0092B-C50C-407E-A947-70E740481C1C}">
                          <a14:useLocalDpi xmlns:a14="http://schemas.microsoft.com/office/drawing/2010/main" val="0"/>
                        </a:ext>
                      </a:extLst>
                    </a:blip>
                    <a:stretch>
                      <a:fillRect/>
                    </a:stretch>
                  </pic:blipFill>
                  <pic:spPr>
                    <a:xfrm>
                      <a:off x="0" y="0"/>
                      <a:ext cx="4819854" cy="2790000"/>
                    </a:xfrm>
                    <a:prstGeom prst="rect">
                      <a:avLst/>
                    </a:prstGeom>
                  </pic:spPr>
                </pic:pic>
              </a:graphicData>
            </a:graphic>
          </wp:inline>
        </w:drawing>
      </w:r>
    </w:p>
    <w:p w14:paraId="20A0A57D" w14:textId="0A3110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8</w:t>
      </w:r>
      <w:r w:rsidRPr="00C8269D">
        <w:rPr>
          <w:rFonts w:hint="eastAsia"/>
          <w:sz w:val="21"/>
          <w:szCs w:val="21"/>
        </w:rPr>
        <w:t xml:space="preserve"> </w:t>
      </w:r>
      <w:r w:rsidRPr="00C8269D">
        <w:rPr>
          <w:sz w:val="21"/>
          <w:szCs w:val="21"/>
        </w:rPr>
        <w:t>FPB</w:t>
      </w:r>
      <w:r w:rsidRPr="00C8269D">
        <w:rPr>
          <w:rFonts w:hint="eastAsia"/>
          <w:sz w:val="21"/>
          <w:szCs w:val="21"/>
        </w:rPr>
        <w:t>模块的结构图</w:t>
      </w:r>
    </w:p>
    <w:p w14:paraId="4DF96C40" w14:textId="7C1929E0" w:rsidR="005F6C42" w:rsidRDefault="005F6C42" w:rsidP="00787BB4">
      <w:pPr>
        <w:adjustRightInd w:val="0"/>
        <w:snapToGrid w:val="0"/>
        <w:spacing w:line="15pt" w:lineRule="auto"/>
        <w:ind w:firstLineChars="196" w:firstLine="24.40pt"/>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00787BB4" w:rsidRPr="00025957">
        <w:rPr>
          <w:position w:val="-4"/>
        </w:rPr>
        <mc:AlternateContent>
          <mc:Choice Requires="v">
            <w:object w:dxaOrig="13.95pt" w:dyaOrig="13pt" w14:anchorId="2193D09E">
              <v:shape id="_x0000_i1341" type="#_x0000_t75" style="width:14.4pt;height:14.4pt" o:ole="">
                <v:imagedata r:id="rId953" o:title=""/>
              </v:shape>
              <o:OLEObject Type="Embed" ProgID="Equation.DSMT4" ShapeID="_x0000_i1341" DrawAspect="Content" ObjectID="_1777171739" r:id="rId954"/>
            </w:object>
          </mc:Choice>
          <mc:Fallback>
            <w:object>
              <w:drawing>
                <wp:inline distT="0" distB="0" distL="0" distR="0" wp14:anchorId="0A6DB185" wp14:editId="3F70D916">
                  <wp:extent cx="182880" cy="182880"/>
                  <wp:effectExtent l="0" t="0" r="7620" b="7620"/>
                  <wp:docPr id="317" name="对象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7"/>
                          <pic:cNvPicPr>
                            <a:picLocks noChangeAspect="1" noChangeArrowheads="1"/>
                            <a:extLst>
                              <a:ext uri="{837473B0-CC2E-450a-ABE3-18F120FF3D37}">
                                <a15:objectPr xmlns:a15="http://schemas.microsoft.com/office/drawing/2012/main" objectId="_1777171739" isActiveX="0" linkType=""/>
                              </a:ext>
                            </a:extLst>
                          </pic:cNvPicPr>
                        </pic:nvPicPr>
                        <pic:blipFill>
                          <a:blip r:embed="rId95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954" w:progId="Equation.DSMT4" w:shapeId="317" w:fieldCodes=""/>
            </w:object>
          </mc:Fallback>
        </mc:AlternateContent>
      </w:r>
      <w:r>
        <w:rPr>
          <w:rFonts w:hint="eastAsia"/>
        </w:rPr>
        <w:t>进行卷积处理，如公式</w:t>
      </w:r>
      <w:r w:rsidR="008803A3">
        <w:rPr>
          <w:rFonts w:hint="eastAsia"/>
        </w:rPr>
        <w:t>(</w:t>
      </w:r>
      <w:r>
        <w:rPr>
          <w:rFonts w:hint="eastAsia"/>
        </w:rPr>
        <w:t>4</w:t>
      </w:r>
      <w:r>
        <w:t>-</w:t>
      </w:r>
      <w:r w:rsidR="00AA1650">
        <w:t>3</w:t>
      </w:r>
      <w:r w:rsidR="00EE3289">
        <w:t>7</w:t>
      </w:r>
      <w:r w:rsidR="008803A3">
        <w:rPr>
          <w:rFonts w:hint="eastAsia"/>
        </w:rPr>
        <w:t>)</w:t>
      </w:r>
      <w:r>
        <w:rPr>
          <w:rFonts w:hint="eastAsia"/>
        </w:rPr>
        <w:t>所示：</w:t>
      </w:r>
    </w:p>
    <w:p w14:paraId="74BAA3CC" w14:textId="2FEA00F6" w:rsidR="005F6C42" w:rsidRPr="00E26F2C" w:rsidRDefault="005F6C42" w:rsidP="005F6C42">
      <w:pPr>
        <w:pStyle w:val="MTDisplayEquation"/>
      </w:pPr>
      <w:r>
        <w:tab/>
      </w:r>
      <w:r w:rsidR="00787BB4" w:rsidRPr="00787BB4">
        <w:rPr>
          <w:position w:val="-12"/>
        </w:rPr>
        <mc:AlternateContent>
          <mc:Choice Requires="v">
            <w:object w:dxaOrig="156pt" w:dyaOrig="18pt" w14:anchorId="47DF3419">
              <v:shape id="_x0000_i1342" type="#_x0000_t75" style="width:158.4pt;height:21.3pt" o:ole="">
                <v:imagedata r:id="rId956" o:title=""/>
              </v:shape>
              <o:OLEObject Type="Embed" ProgID="Equation.DSMT4" ShapeID="_x0000_i1342" DrawAspect="Content" ObjectID="_1777171740" r:id="rId957"/>
            </w:object>
          </mc:Choice>
          <mc:Fallback>
            <w:object>
              <w:drawing>
                <wp:inline distT="0" distB="0" distL="0" distR="0" wp14:anchorId="4189BA11" wp14:editId="14DC0E06">
                  <wp:extent cx="2011680" cy="270510"/>
                  <wp:effectExtent l="0" t="0" r="7620" b="0"/>
                  <wp:docPr id="318" name="对象 3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8"/>
                          <pic:cNvPicPr>
                            <a:picLocks noChangeAspect="1" noChangeArrowheads="1"/>
                            <a:extLst>
                              <a:ext uri="{837473B0-CC2E-450a-ABE3-18F120FF3D37}">
                                <a15:objectPr xmlns:a15="http://schemas.microsoft.com/office/drawing/2012/main" objectId="_1777171740" isActiveX="0" linkType=""/>
                              </a:ext>
                            </a:extLst>
                          </pic:cNvPicPr>
                        </pic:nvPicPr>
                        <pic:blipFill>
                          <a:blip r:embed="rId958">
                            <a:extLst>
                              <a:ext uri="{28A0092B-C50C-407E-A947-70E740481C1C}">
                                <a14:useLocalDpi xmlns:a14="http://schemas.microsoft.com/office/drawing/2010/main" val="0"/>
                              </a:ext>
                            </a:extLst>
                          </a:blip>
                          <a:srcRect/>
                          <a:stretch>
                            <a:fillRect/>
                          </a:stretch>
                        </pic:blipFill>
                        <pic:spPr bwMode="auto">
                          <a:xfrm>
                            <a:off x="0" y="0"/>
                            <a:ext cx="2011680" cy="270510"/>
                          </a:xfrm>
                          <a:prstGeom prst="rect">
                            <a:avLst/>
                          </a:prstGeom>
                          <a:noFill/>
                          <a:ln>
                            <a:noFill/>
                          </a:ln>
                        </pic:spPr>
                      </pic:pic>
                    </a:graphicData>
                  </a:graphic>
                </wp:inline>
              </w:drawing>
              <w:objectEmbed w:drawAspect="content" r:id="rId957" w:progId="Equation.DSMT4" w:shapeId="31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37</w:instrText>
        </w:r>
      </w:fldSimple>
      <w:r w:rsidR="00DC3500">
        <w:instrText>)</w:instrText>
      </w:r>
      <w:r w:rsidR="00DC3500">
        <w:fldChar w:fldCharType="end"/>
      </w:r>
    </w:p>
    <w:p w14:paraId="372AAD11" w14:textId="31DC7322" w:rsidR="005F6C42" w:rsidRDefault="005F6C42" w:rsidP="00787BB4">
      <w:pPr>
        <w:adjustRightInd w:val="0"/>
        <w:snapToGrid w:val="0"/>
        <w:spacing w:line="15pt" w:lineRule="auto"/>
      </w:pPr>
      <w:r>
        <w:rPr>
          <w:rFonts w:hint="eastAsia"/>
        </w:rPr>
        <w:t>接下来输出的特征</w:t>
      </w:r>
      <w:r w:rsidRPr="00EF4A26">
        <w:rPr>
          <w:position w:val="-12"/>
        </w:rPr>
        <mc:AlternateContent>
          <mc:Choice Requires="v">
            <w:object w:dxaOrig="13.95pt" w:dyaOrig="18pt" w14:anchorId="63C48E2E">
              <v:shape id="_x0000_i1343" type="#_x0000_t75" style="width:14.4pt;height:21.3pt" o:ole="">
                <v:imagedata r:id="rId959" o:title=""/>
              </v:shape>
              <o:OLEObject Type="Embed" ProgID="Equation.DSMT4" ShapeID="_x0000_i1343" DrawAspect="Content" ObjectID="_1777171741" r:id="rId960"/>
            </w:object>
          </mc:Choice>
          <mc:Fallback>
            <w:object>
              <w:drawing>
                <wp:inline distT="0" distB="0" distL="0" distR="0" wp14:anchorId="6634F96D" wp14:editId="0A2D572B">
                  <wp:extent cx="182880" cy="270510"/>
                  <wp:effectExtent l="0" t="0" r="7620" b="0"/>
                  <wp:docPr id="319" name="对象 3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9"/>
                          <pic:cNvPicPr>
                            <a:picLocks noChangeAspect="1" noChangeArrowheads="1"/>
                            <a:extLst>
                              <a:ext uri="{837473B0-CC2E-450a-ABE3-18F120FF3D37}">
                                <a15:objectPr xmlns:a15="http://schemas.microsoft.com/office/drawing/2012/main" objectId="_1777171741" isActiveX="0" linkType=""/>
                              </a:ext>
                            </a:extLst>
                          </pic:cNvPicPr>
                        </pic:nvPicPr>
                        <pic:blipFill>
                          <a:blip r:embed="rId961">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960" w:progId="Equation.DSMT4" w:shapeId="319" w:fieldCodes=""/>
            </w:object>
          </mc:Fallback>
        </mc:AlternateContent>
      </w:r>
      <w:r>
        <w:rPr>
          <w:rFonts w:hint="eastAsia"/>
        </w:rPr>
        <w:t>经过一个四支路的卷积网络进行特征提取，其过程如公式</w:t>
      </w:r>
      <w:r w:rsidR="008803A3">
        <w:rPr>
          <w:rFonts w:hint="eastAsia"/>
        </w:rPr>
        <w:t>(</w:t>
      </w:r>
      <w:r>
        <w:rPr>
          <w:rFonts w:hint="eastAsia"/>
        </w:rPr>
        <w:t>4</w:t>
      </w:r>
      <w:r>
        <w:t>-</w:t>
      </w:r>
      <w:r w:rsidR="00AA1650">
        <w:t>3</w:t>
      </w:r>
      <w:r w:rsidR="00EE3289">
        <w:t>8</w:t>
      </w:r>
      <w:r w:rsidR="008803A3">
        <w:rPr>
          <w:rFonts w:hint="eastAsia"/>
        </w:rPr>
        <w:t>)</w:t>
      </w:r>
      <w:r>
        <w:rPr>
          <w:rFonts w:hint="eastAsia"/>
        </w:rPr>
        <w:t>所示：</w:t>
      </w:r>
    </w:p>
    <w:p w14:paraId="7B3E24A3" w14:textId="7B066584" w:rsidR="005F6C42" w:rsidRDefault="005F6C42" w:rsidP="005F6C42">
      <w:pPr>
        <w:pStyle w:val="MTDisplayEquation"/>
      </w:pPr>
      <w:r>
        <w:tab/>
      </w:r>
      <w:r w:rsidRPr="003E77BA">
        <w:rPr>
          <w:position w:val="-66"/>
        </w:rPr>
        <mc:AlternateContent>
          <mc:Choice Requires="v">
            <w:object w:dxaOrig="238pt" w:dyaOrig="72pt" w14:anchorId="068F5C6C">
              <v:shape id="_x0000_i1344" type="#_x0000_t75" style="width:237.3pt;height:1in" o:ole="">
                <v:imagedata r:id="rId962" o:title=""/>
              </v:shape>
              <o:OLEObject Type="Embed" ProgID="Equation.DSMT4" ShapeID="_x0000_i1344" DrawAspect="Content" ObjectID="_1777171742" r:id="rId963"/>
            </w:object>
          </mc:Choice>
          <mc:Fallback>
            <w:object>
              <w:drawing>
                <wp:inline distT="0" distB="0" distL="0" distR="0" wp14:anchorId="6D9F2D2D" wp14:editId="04C84F10">
                  <wp:extent cx="3013710" cy="914400"/>
                  <wp:effectExtent l="0" t="0" r="0" b="0"/>
                  <wp:docPr id="320" name="对象 3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0"/>
                          <pic:cNvPicPr>
                            <a:picLocks noChangeAspect="1" noChangeArrowheads="1"/>
                            <a:extLst>
                              <a:ext uri="{837473B0-CC2E-450a-ABE3-18F120FF3D37}">
                                <a15:objectPr xmlns:a15="http://schemas.microsoft.com/office/drawing/2012/main" objectId="_1777171742" isActiveX="0" linkType=""/>
                              </a:ext>
                            </a:extLst>
                          </pic:cNvPicPr>
                        </pic:nvPicPr>
                        <pic:blipFill>
                          <a:blip r:embed="rId964">
                            <a:extLst>
                              <a:ext uri="{28A0092B-C50C-407E-A947-70E740481C1C}">
                                <a14:useLocalDpi xmlns:a14="http://schemas.microsoft.com/office/drawing/2010/main" val="0"/>
                              </a:ext>
                            </a:extLst>
                          </a:blip>
                          <a:srcRect/>
                          <a:stretch>
                            <a:fillRect/>
                          </a:stretch>
                        </pic:blipFill>
                        <pic:spPr bwMode="auto">
                          <a:xfrm>
                            <a:off x="0" y="0"/>
                            <a:ext cx="3013710" cy="914400"/>
                          </a:xfrm>
                          <a:prstGeom prst="rect">
                            <a:avLst/>
                          </a:prstGeom>
                          <a:noFill/>
                          <a:ln>
                            <a:noFill/>
                          </a:ln>
                        </pic:spPr>
                      </pic:pic>
                    </a:graphicData>
                  </a:graphic>
                </wp:inline>
              </w:drawing>
              <w:objectEmbed w:drawAspect="content" r:id="rId963" w:progId="Equation.DSMT4" w:shapeId="32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38</w:instrText>
        </w:r>
      </w:fldSimple>
      <w:r w:rsidR="00DC3500">
        <w:instrText>)</w:instrText>
      </w:r>
      <w:r w:rsidR="00DC3500">
        <w:fldChar w:fldCharType="end"/>
      </w:r>
    </w:p>
    <w:p w14:paraId="1A107BA6" w14:textId="4DBEE744" w:rsidR="005F6C42" w:rsidRDefault="005F6C42" w:rsidP="00154757">
      <w:pPr>
        <w:adjustRightInd w:val="0"/>
        <w:snapToGrid w:val="0"/>
        <w:spacing w:line="23.50pt" w:lineRule="auto"/>
      </w:pPr>
      <w:r>
        <w:rPr>
          <w:rFonts w:hint="eastAsia"/>
        </w:rPr>
        <w:t>与</w:t>
      </w:r>
      <w:r w:rsidRPr="003E77BA">
        <w:t>DFEB</w:t>
      </w:r>
      <w:r>
        <w:rPr>
          <w:rFonts w:hint="eastAsia"/>
        </w:rPr>
        <w:t>一样，接下来对提取的特征做多路渐进融合，其过程如公式</w:t>
      </w:r>
      <w:r w:rsidR="008803A3">
        <w:rPr>
          <w:rFonts w:hint="eastAsia"/>
        </w:rPr>
        <w:t>(</w:t>
      </w:r>
      <w:r>
        <w:rPr>
          <w:rFonts w:hint="eastAsia"/>
        </w:rPr>
        <w:t>4</w:t>
      </w:r>
      <w:r>
        <w:t>-</w:t>
      </w:r>
      <w:r w:rsidR="00AA1650">
        <w:t>3</w:t>
      </w:r>
      <w:r w:rsidR="00EE3289">
        <w:t>9</w:t>
      </w:r>
      <w:r w:rsidR="008803A3">
        <w:rPr>
          <w:rFonts w:hint="eastAsia"/>
        </w:rPr>
        <w:t>)</w:t>
      </w:r>
      <w:r>
        <w:rPr>
          <w:rFonts w:hint="eastAsia"/>
        </w:rPr>
        <w:t>所示：</w:t>
      </w:r>
    </w:p>
    <w:p w14:paraId="056461A8" w14:textId="2F1AD341" w:rsidR="005F6C42" w:rsidRDefault="005F6C42" w:rsidP="005F6C42">
      <w:pPr>
        <w:pStyle w:val="MTDisplayEquation"/>
      </w:pPr>
      <w:r>
        <w:tab/>
      </w:r>
      <w:r w:rsidRPr="003E77BA">
        <w:rPr>
          <w:position w:val="-66"/>
        </w:rPr>
        <mc:AlternateContent>
          <mc:Choice Requires="v">
            <w:object w:dxaOrig="125pt" w:dyaOrig="72pt" w14:anchorId="44D94951">
              <v:shape id="_x0000_i1345" type="#_x0000_t75" style="width:122.7pt;height:1in" o:ole="">
                <v:imagedata r:id="rId965" o:title=""/>
              </v:shape>
              <o:OLEObject Type="Embed" ProgID="Equation.DSMT4" ShapeID="_x0000_i1345" DrawAspect="Content" ObjectID="_1777171743" r:id="rId966"/>
            </w:object>
          </mc:Choice>
          <mc:Fallback>
            <w:object>
              <w:drawing>
                <wp:inline distT="0" distB="0" distL="0" distR="0" wp14:anchorId="11D58B1F" wp14:editId="38623CA6">
                  <wp:extent cx="1558290" cy="914400"/>
                  <wp:effectExtent l="0" t="0" r="3810" b="0"/>
                  <wp:docPr id="321" name="对象 3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1"/>
                          <pic:cNvPicPr>
                            <a:picLocks noChangeAspect="1" noChangeArrowheads="1"/>
                            <a:extLst>
                              <a:ext uri="{837473B0-CC2E-450a-ABE3-18F120FF3D37}">
                                <a15:objectPr xmlns:a15="http://schemas.microsoft.com/office/drawing/2012/main" objectId="_1777171743" isActiveX="0" linkType=""/>
                              </a:ext>
                            </a:extLst>
                          </pic:cNvPicPr>
                        </pic:nvPicPr>
                        <pic:blipFill>
                          <a:blip r:embed="rId967">
                            <a:extLst>
                              <a:ext uri="{28A0092B-C50C-407E-A947-70E740481C1C}">
                                <a14:useLocalDpi xmlns:a14="http://schemas.microsoft.com/office/drawing/2010/main" val="0"/>
                              </a:ext>
                            </a:extLst>
                          </a:blip>
                          <a:srcRect/>
                          <a:stretch>
                            <a:fillRect/>
                          </a:stretch>
                        </pic:blipFill>
                        <pic:spPr bwMode="auto">
                          <a:xfrm>
                            <a:off x="0" y="0"/>
                            <a:ext cx="1558290" cy="914400"/>
                          </a:xfrm>
                          <a:prstGeom prst="rect">
                            <a:avLst/>
                          </a:prstGeom>
                          <a:noFill/>
                          <a:ln>
                            <a:noFill/>
                          </a:ln>
                        </pic:spPr>
                      </pic:pic>
                    </a:graphicData>
                  </a:graphic>
                </wp:inline>
              </w:drawing>
              <w:objectEmbed w:drawAspect="content" r:id="rId966" w:progId="Equation.DSMT4" w:shapeId="32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39</w:instrText>
        </w:r>
      </w:fldSimple>
      <w:r w:rsidR="00DC3500">
        <w:instrText>)</w:instrText>
      </w:r>
      <w:r w:rsidR="00DC3500">
        <w:fldChar w:fldCharType="end"/>
      </w:r>
    </w:p>
    <w:p w14:paraId="77030F0B" w14:textId="4FCAEB5A" w:rsidR="005F6C42" w:rsidRDefault="005F6C42" w:rsidP="00787BB4">
      <w:pPr>
        <w:adjustRightInd w:val="0"/>
        <w:snapToGrid w:val="0"/>
        <w:spacing w:line="15pt" w:lineRule="auto"/>
      </w:pPr>
      <w:r>
        <w:rPr>
          <w:rFonts w:hint="eastAsia"/>
        </w:rPr>
        <w:t>这里的</w:t>
      </w:r>
      <w:r w:rsidRPr="00220548">
        <w:rPr>
          <w:position w:val="-10"/>
        </w:rPr>
        <mc:AlternateContent>
          <mc:Choice Requires="v">
            <w:object w:dxaOrig="22pt" w:dyaOrig="16pt" w14:anchorId="5EDE7719">
              <v:shape id="_x0000_i1346" type="#_x0000_t75" style="width:21.3pt;height:14.4pt" o:ole="">
                <v:imagedata r:id="rId968" o:title=""/>
              </v:shape>
              <o:OLEObject Type="Embed" ProgID="Equation.DSMT4" ShapeID="_x0000_i1346" DrawAspect="Content" ObjectID="_1777171744" r:id="rId969"/>
            </w:object>
          </mc:Choice>
          <mc:Fallback>
            <w:object>
              <w:drawing>
                <wp:inline distT="0" distB="0" distL="0" distR="0" wp14:anchorId="674E5D6B" wp14:editId="34728C5E">
                  <wp:extent cx="270510" cy="182880"/>
                  <wp:effectExtent l="0" t="0" r="0" b="7620"/>
                  <wp:docPr id="322" name="对象 3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2"/>
                          <pic:cNvPicPr>
                            <a:picLocks noChangeAspect="1" noChangeArrowheads="1"/>
                            <a:extLst>
                              <a:ext uri="{837473B0-CC2E-450a-ABE3-18F120FF3D37}">
                                <a15:objectPr xmlns:a15="http://schemas.microsoft.com/office/drawing/2012/main" objectId="_1777171744" isActiveX="0" linkType=""/>
                              </a:ext>
                            </a:extLst>
                          </pic:cNvPicPr>
                        </pic:nvPicPr>
                        <pic:blipFill>
                          <a:blip r:embed="rId970">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969" w:progId="Equation.DSMT4" w:shapeId="322"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激活函数，经过多路渐进融合输出的特征分别是</w:t>
      </w:r>
      <w:r w:rsidR="00787BB4" w:rsidRPr="00787BB4">
        <w:rPr>
          <w:position w:val="-12"/>
        </w:rPr>
        <mc:AlternateContent>
          <mc:Choice Requires="v">
            <w:object w:dxaOrig="16pt" w:dyaOrig="18pt" w14:anchorId="76525029">
              <v:shape id="_x0000_i1347" type="#_x0000_t75" style="width:14.4pt;height:21.3pt" o:ole="">
                <v:imagedata r:id="rId971" o:title=""/>
              </v:shape>
              <o:OLEObject Type="Embed" ProgID="Equation.DSMT4" ShapeID="_x0000_i1347" DrawAspect="Content" ObjectID="_1777171745" r:id="rId972"/>
            </w:object>
          </mc:Choice>
          <mc:Fallback>
            <w:object>
              <w:drawing>
                <wp:inline distT="0" distB="0" distL="0" distR="0" wp14:anchorId="09B8A5A4" wp14:editId="00D761B1">
                  <wp:extent cx="182880" cy="270510"/>
                  <wp:effectExtent l="0" t="0" r="7620" b="0"/>
                  <wp:docPr id="323" name="对象 3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3"/>
                          <pic:cNvPicPr>
                            <a:picLocks noChangeAspect="1" noChangeArrowheads="1"/>
                            <a:extLst>
                              <a:ext uri="{837473B0-CC2E-450a-ABE3-18F120FF3D37}">
                                <a15:objectPr xmlns:a15="http://schemas.microsoft.com/office/drawing/2012/main" objectId="_1777171745" isActiveX="0" linkType=""/>
                              </a:ext>
                            </a:extLst>
                          </pic:cNvPicPr>
                        </pic:nvPicPr>
                        <pic:blipFill>
                          <a:blip r:embed="rId973">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972" w:progId="Equation.DSMT4" w:shapeId="323" w:fieldCodes=""/>
            </w:object>
          </mc:Fallback>
        </mc:AlternateContent>
      </w:r>
      <w:r>
        <w:rPr>
          <w:rFonts w:hint="eastAsia"/>
        </w:rPr>
        <w:t>、</w:t>
      </w:r>
      <w:r w:rsidR="00787BB4" w:rsidRPr="00787BB4">
        <w:rPr>
          <w:position w:val="-12"/>
        </w:rPr>
        <mc:AlternateContent>
          <mc:Choice Requires="v">
            <w:object w:dxaOrig="17pt" w:dyaOrig="18pt" w14:anchorId="7CC4F63B">
              <v:shape id="_x0000_i1348" type="#_x0000_t75" style="width:14.4pt;height:21.3pt" o:ole="">
                <v:imagedata r:id="rId974" o:title=""/>
              </v:shape>
              <o:OLEObject Type="Embed" ProgID="Equation.DSMT4" ShapeID="_x0000_i1348" DrawAspect="Content" ObjectID="_1777171746" r:id="rId975"/>
            </w:object>
          </mc:Choice>
          <mc:Fallback>
            <w:object>
              <w:drawing>
                <wp:inline distT="0" distB="0" distL="0" distR="0" wp14:anchorId="1894E8B7" wp14:editId="71178930">
                  <wp:extent cx="182880" cy="270510"/>
                  <wp:effectExtent l="0" t="0" r="7620" b="0"/>
                  <wp:docPr id="324" name="对象 3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4"/>
                          <pic:cNvPicPr>
                            <a:picLocks noChangeAspect="1" noChangeArrowheads="1"/>
                            <a:extLst>
                              <a:ext uri="{837473B0-CC2E-450a-ABE3-18F120FF3D37}">
                                <a15:objectPr xmlns:a15="http://schemas.microsoft.com/office/drawing/2012/main" objectId="_1777171746" isActiveX="0" linkType=""/>
                              </a:ext>
                            </a:extLst>
                          </pic:cNvPicPr>
                        </pic:nvPicPr>
                        <pic:blipFill>
                          <a:blip r:embed="rId976">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975" w:progId="Equation.DSMT4" w:shapeId="324" w:fieldCodes=""/>
            </w:object>
          </mc:Fallback>
        </mc:AlternateContent>
      </w:r>
      <w:r>
        <w:rPr>
          <w:rFonts w:hint="eastAsia"/>
        </w:rPr>
        <w:t>、</w:t>
      </w:r>
      <w:r w:rsidR="00787BB4" w:rsidRPr="00787BB4">
        <w:rPr>
          <w:position w:val="-12"/>
        </w:rPr>
        <mc:AlternateContent>
          <mc:Choice Requires="v">
            <w:object w:dxaOrig="17pt" w:dyaOrig="18pt" w14:anchorId="1AEFCC97">
              <v:shape id="_x0000_i1349" type="#_x0000_t75" style="width:14.4pt;height:21.3pt" o:ole="">
                <v:imagedata r:id="rId977" o:title=""/>
              </v:shape>
              <o:OLEObject Type="Embed" ProgID="Equation.DSMT4" ShapeID="_x0000_i1349" DrawAspect="Content" ObjectID="_1777171747" r:id="rId978"/>
            </w:object>
          </mc:Choice>
          <mc:Fallback>
            <w:object>
              <w:drawing>
                <wp:inline distT="0" distB="0" distL="0" distR="0" wp14:anchorId="746391F2" wp14:editId="6EEC90EC">
                  <wp:extent cx="182880" cy="270510"/>
                  <wp:effectExtent l="0" t="0" r="7620" b="0"/>
                  <wp:docPr id="325" name="对象 3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5"/>
                          <pic:cNvPicPr>
                            <a:picLocks noChangeAspect="1" noChangeArrowheads="1"/>
                            <a:extLst>
                              <a:ext uri="{837473B0-CC2E-450a-ABE3-18F120FF3D37}">
                                <a15:objectPr xmlns:a15="http://schemas.microsoft.com/office/drawing/2012/main" objectId="_1777171747" isActiveX="0" linkType=""/>
                              </a:ext>
                            </a:extLst>
                          </pic:cNvPicPr>
                        </pic:nvPicPr>
                        <pic:blipFill>
                          <a:blip r:embed="rId979">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978" w:progId="Equation.DSMT4" w:shapeId="325" w:fieldCodes=""/>
            </w:object>
          </mc:Fallback>
        </mc:AlternateContent>
      </w:r>
      <w:r>
        <w:rPr>
          <w:rFonts w:hint="eastAsia"/>
        </w:rPr>
        <w:t>和</w:t>
      </w:r>
      <w:r w:rsidR="00787BB4" w:rsidRPr="00787BB4">
        <w:rPr>
          <w:position w:val="-12"/>
        </w:rPr>
        <mc:AlternateContent>
          <mc:Choice Requires="v">
            <w:object w:dxaOrig="17pt" w:dyaOrig="18pt" w14:anchorId="2B33DFC7">
              <v:shape id="_x0000_i1350" type="#_x0000_t75" style="width:14.4pt;height:21.3pt" o:ole="">
                <v:imagedata r:id="rId980" o:title=""/>
              </v:shape>
              <o:OLEObject Type="Embed" ProgID="Equation.DSMT4" ShapeID="_x0000_i1350" DrawAspect="Content" ObjectID="_1777171748" r:id="rId981"/>
            </w:object>
          </mc:Choice>
          <mc:Fallback>
            <w:object>
              <w:drawing>
                <wp:inline distT="0" distB="0" distL="0" distR="0" wp14:anchorId="38DD177E" wp14:editId="388F1CD5">
                  <wp:extent cx="182880" cy="270510"/>
                  <wp:effectExtent l="0" t="0" r="7620" b="0"/>
                  <wp:docPr id="326" name="对象 3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6"/>
                          <pic:cNvPicPr>
                            <a:picLocks noChangeAspect="1" noChangeArrowheads="1"/>
                            <a:extLst>
                              <a:ext uri="{837473B0-CC2E-450a-ABE3-18F120FF3D37}">
                                <a15:objectPr xmlns:a15="http://schemas.microsoft.com/office/drawing/2012/main" objectId="_1777171748" isActiveX="0" linkType=""/>
                              </a:ext>
                            </a:extLst>
                          </pic:cNvPicPr>
                        </pic:nvPicPr>
                        <pic:blipFill>
                          <a:blip r:embed="rId982">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981" w:progId="Equation.DSMT4" w:shapeId="326" w:fieldCodes=""/>
            </w:object>
          </mc:Fallback>
        </mc:AlternateContent>
      </w:r>
      <w:r>
        <w:rPr>
          <w:rFonts w:hint="eastAsia"/>
        </w:rPr>
        <w:t>，之后对这四个特征进行特征</w:t>
      </w:r>
      <w:r>
        <w:rPr>
          <w:rFonts w:hint="eastAsia"/>
        </w:rPr>
        <w:lastRenderedPageBreak/>
        <w:t>拼接，如公式</w:t>
      </w:r>
      <w:r w:rsidR="008803A3">
        <w:rPr>
          <w:rFonts w:hint="eastAsia"/>
        </w:rPr>
        <w:t>(</w:t>
      </w:r>
      <w:r>
        <w:rPr>
          <w:rFonts w:hint="eastAsia"/>
        </w:rPr>
        <w:t>4</w:t>
      </w:r>
      <w:r>
        <w:t>-</w:t>
      </w:r>
      <w:r w:rsidR="00AA1650">
        <w:t>4</w:t>
      </w:r>
      <w:r w:rsidR="00EE3289">
        <w:t>0</w:t>
      </w:r>
      <w:r w:rsidR="008803A3">
        <w:rPr>
          <w:rFonts w:hint="eastAsia"/>
        </w:rPr>
        <w:t>)</w:t>
      </w:r>
      <w:r>
        <w:rPr>
          <w:rFonts w:hint="eastAsia"/>
        </w:rPr>
        <w:t>所示：</w:t>
      </w:r>
    </w:p>
    <w:p w14:paraId="4B650EDC" w14:textId="2197B5EB" w:rsidR="005F6C42" w:rsidRDefault="005F6C42" w:rsidP="005F6C42">
      <w:pPr>
        <w:pStyle w:val="MTDisplayEquation"/>
      </w:pPr>
      <w:r>
        <w:tab/>
      </w:r>
      <w:r w:rsidR="00787BB4" w:rsidRPr="00787BB4">
        <w:rPr>
          <w:position w:val="-12"/>
        </w:rPr>
        <mc:AlternateContent>
          <mc:Choice Requires="v">
            <w:object w:dxaOrig="100pt" w:dyaOrig="18pt" w14:anchorId="7F1AA629">
              <v:shape id="_x0000_i1351" type="#_x0000_t75" style="width:100.8pt;height:21.3pt" o:ole="">
                <v:imagedata r:id="rId983" o:title=""/>
              </v:shape>
              <o:OLEObject Type="Embed" ProgID="Equation.DSMT4" ShapeID="_x0000_i1351" DrawAspect="Content" ObjectID="_1777171749" r:id="rId984"/>
            </w:object>
          </mc:Choice>
          <mc:Fallback>
            <w:object>
              <w:drawing>
                <wp:inline distT="0" distB="0" distL="0" distR="0" wp14:anchorId="54DCDD80" wp14:editId="42ADFB0C">
                  <wp:extent cx="1280160" cy="270510"/>
                  <wp:effectExtent l="0" t="0" r="0" b="0"/>
                  <wp:docPr id="327" name="对象 3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7"/>
                          <pic:cNvPicPr>
                            <a:picLocks noChangeAspect="1" noChangeArrowheads="1"/>
                            <a:extLst>
                              <a:ext uri="{837473B0-CC2E-450a-ABE3-18F120FF3D37}">
                                <a15:objectPr xmlns:a15="http://schemas.microsoft.com/office/drawing/2012/main" objectId="_1777171749" isActiveX="0" linkType=""/>
                              </a:ext>
                            </a:extLst>
                          </pic:cNvPicPr>
                        </pic:nvPicPr>
                        <pic:blipFill>
                          <a:blip r:embed="rId985">
                            <a:extLst>
                              <a:ext uri="{28A0092B-C50C-407E-A947-70E740481C1C}">
                                <a14:useLocalDpi xmlns:a14="http://schemas.microsoft.com/office/drawing/2010/main" val="0"/>
                              </a:ext>
                            </a:extLst>
                          </a:blip>
                          <a:srcRect/>
                          <a:stretch>
                            <a:fillRect/>
                          </a:stretch>
                        </pic:blipFill>
                        <pic:spPr bwMode="auto">
                          <a:xfrm>
                            <a:off x="0" y="0"/>
                            <a:ext cx="1280160" cy="270510"/>
                          </a:xfrm>
                          <a:prstGeom prst="rect">
                            <a:avLst/>
                          </a:prstGeom>
                          <a:noFill/>
                          <a:ln>
                            <a:noFill/>
                          </a:ln>
                        </pic:spPr>
                      </pic:pic>
                    </a:graphicData>
                  </a:graphic>
                </wp:inline>
              </w:drawing>
              <w:objectEmbed w:drawAspect="content" r:id="rId984" w:progId="Equation.DSMT4" w:shapeId="3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40</w:instrText>
        </w:r>
      </w:fldSimple>
      <w:r w:rsidR="00DC3500">
        <w:instrText>)</w:instrText>
      </w:r>
      <w:r w:rsidR="00DC3500">
        <w:fldChar w:fldCharType="end"/>
      </w:r>
    </w:p>
    <w:p w14:paraId="7EF7DD1E" w14:textId="2F893E23" w:rsidR="005F6C42" w:rsidRDefault="005F6C42" w:rsidP="00154757">
      <w:pPr>
        <w:adjustRightInd w:val="0"/>
        <w:snapToGrid w:val="0"/>
        <w:spacing w:line="23.50pt" w:lineRule="auto"/>
      </w:pPr>
      <w:r>
        <w:rPr>
          <w:rFonts w:hint="eastAsia"/>
        </w:rPr>
        <w:t>其中</w:t>
      </w:r>
      <w:r w:rsidRPr="00220548">
        <w:rPr>
          <w:position w:val="-4"/>
        </w:rPr>
        <mc:AlternateContent>
          <mc:Choice Requires="v">
            <w:object w:dxaOrig="11pt" w:dyaOrig="13pt" w14:anchorId="61EB93C3">
              <v:shape id="_x0000_i1352" type="#_x0000_t75" style="width:14.4pt;height:14.4pt" o:ole="">
                <v:imagedata r:id="rId986" o:title=""/>
              </v:shape>
              <o:OLEObject Type="Embed" ProgID="Equation.DSMT4" ShapeID="_x0000_i1352" DrawAspect="Content" ObjectID="_1777171750" r:id="rId987"/>
            </w:object>
          </mc:Choice>
          <mc:Fallback>
            <w:object>
              <w:drawing>
                <wp:inline distT="0" distB="0" distL="0" distR="0" wp14:anchorId="27F0BA3A" wp14:editId="1F0D57F7">
                  <wp:extent cx="182880" cy="182880"/>
                  <wp:effectExtent l="0" t="0" r="0" b="7620"/>
                  <wp:docPr id="328" name="对象 3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8"/>
                          <pic:cNvPicPr>
                            <a:picLocks noChangeAspect="1" noChangeArrowheads="1"/>
                            <a:extLst>
                              <a:ext uri="{837473B0-CC2E-450a-ABE3-18F120FF3D37}">
                                <a15:objectPr xmlns:a15="http://schemas.microsoft.com/office/drawing/2012/main" objectId="_1777171750" isActiveX="0" linkType=""/>
                              </a:ext>
                            </a:extLst>
                          </pic:cNvPicPr>
                        </pic:nvPicPr>
                        <pic:blipFill>
                          <a:blip r:embed="rId988">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987" w:progId="Equation.DSMT4" w:shapeId="328" w:fieldCodes=""/>
            </w:object>
          </mc:Fallback>
        </mc:AlternateContent>
      </w:r>
      <w:r>
        <w:rPr>
          <w:rFonts w:hint="eastAsia"/>
        </w:rPr>
        <w:t>表示拼接后输出的特征，之后经过一个</w:t>
      </w:r>
      <w:r w:rsidRPr="00BB789E">
        <w:rPr>
          <w:position w:val="-4"/>
        </w:rPr>
        <mc:AlternateContent>
          <mc:Choice Requires="v">
            <w:object w:dxaOrig="21pt" w:dyaOrig="13pt" w14:anchorId="259083A5">
              <v:shape id="_x0000_i1353" type="#_x0000_t75" style="width:21.3pt;height:14.4pt" o:ole="">
                <v:imagedata r:id="rId989" o:title=""/>
              </v:shape>
              <o:OLEObject Type="Embed" ProgID="Equation.DSMT4" ShapeID="_x0000_i1353" DrawAspect="Content" ObjectID="_1777171751" r:id="rId990"/>
            </w:object>
          </mc:Choice>
          <mc:Fallback>
            <w:object>
              <w:drawing>
                <wp:inline distT="0" distB="0" distL="0" distR="0" wp14:anchorId="0549C069" wp14:editId="4C655268">
                  <wp:extent cx="270510" cy="182880"/>
                  <wp:effectExtent l="0" t="0" r="0" b="7620"/>
                  <wp:docPr id="329" name="对象 3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9"/>
                          <pic:cNvPicPr>
                            <a:picLocks noChangeAspect="1" noChangeArrowheads="1"/>
                            <a:extLst>
                              <a:ext uri="{837473B0-CC2E-450a-ABE3-18F120FF3D37}">
                                <a15:objectPr xmlns:a15="http://schemas.microsoft.com/office/drawing/2012/main" objectId="_1777171751" isActiveX="0" linkType=""/>
                              </a:ext>
                            </a:extLst>
                          </pic:cNvPicPr>
                        </pic:nvPicPr>
                        <pic:blipFill>
                          <a:blip r:embed="rId991">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990" w:progId="Equation.DSMT4" w:shapeId="329" w:fieldCodes=""/>
            </w:object>
          </mc:Fallback>
        </mc:AlternateContent>
      </w:r>
      <w:r>
        <w:rPr>
          <w:rFonts w:hint="eastAsia"/>
        </w:rPr>
        <w:t>的卷积和通道注意力，其过程如公式</w:t>
      </w:r>
      <w:r w:rsidR="008803A3">
        <w:rPr>
          <w:rFonts w:hint="eastAsia"/>
        </w:rPr>
        <w:t>(</w:t>
      </w:r>
      <w:r>
        <w:rPr>
          <w:rFonts w:hint="eastAsia"/>
        </w:rPr>
        <w:t>4</w:t>
      </w:r>
      <w:r>
        <w:t>-</w:t>
      </w:r>
      <w:r w:rsidR="00AA1650">
        <w:t>4</w:t>
      </w:r>
      <w:r w:rsidR="00EE3289">
        <w:t>1</w:t>
      </w:r>
      <w:r w:rsidR="008803A3">
        <w:rPr>
          <w:rFonts w:hint="eastAsia"/>
        </w:rPr>
        <w:t>)</w:t>
      </w:r>
      <w:r>
        <w:rPr>
          <w:rFonts w:hint="eastAsia"/>
        </w:rPr>
        <w:t>所示：</w:t>
      </w:r>
    </w:p>
    <w:p w14:paraId="05EAC7E1" w14:textId="13D898C5" w:rsidR="005F6C42" w:rsidRDefault="005F6C42" w:rsidP="005F6C42">
      <w:pPr>
        <w:pStyle w:val="MTDisplayEquation"/>
      </w:pPr>
      <w:r>
        <w:tab/>
      </w:r>
      <w:r w:rsidR="00787BB4" w:rsidRPr="00787BB4">
        <w:rPr>
          <w:position w:val="-12"/>
        </w:rPr>
        <mc:AlternateContent>
          <mc:Choice Requires="v">
            <w:object w:dxaOrig="99pt" w:dyaOrig="18pt" w14:anchorId="77E40985">
              <v:shape id="_x0000_i1354" type="#_x0000_t75" style="width:100.8pt;height:21.3pt" o:ole="">
                <v:imagedata r:id="rId992" o:title=""/>
              </v:shape>
              <o:OLEObject Type="Embed" ProgID="Equation.DSMT4" ShapeID="_x0000_i1354" DrawAspect="Content" ObjectID="_1777171752" r:id="rId993"/>
            </w:object>
          </mc:Choice>
          <mc:Fallback>
            <w:object>
              <w:drawing>
                <wp:inline distT="0" distB="0" distL="0" distR="0" wp14:anchorId="28848662" wp14:editId="238F8303">
                  <wp:extent cx="1280160" cy="270510"/>
                  <wp:effectExtent l="0" t="0" r="0" b="0"/>
                  <wp:docPr id="330" name="对象 3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0"/>
                          <pic:cNvPicPr>
                            <a:picLocks noChangeAspect="1" noChangeArrowheads="1"/>
                            <a:extLst>
                              <a:ext uri="{837473B0-CC2E-450a-ABE3-18F120FF3D37}">
                                <a15:objectPr xmlns:a15="http://schemas.microsoft.com/office/drawing/2012/main" objectId="_1777171752" isActiveX="0" linkType=""/>
                              </a:ext>
                            </a:extLst>
                          </pic:cNvPicPr>
                        </pic:nvPicPr>
                        <pic:blipFill>
                          <a:blip r:embed="rId994">
                            <a:extLst>
                              <a:ext uri="{28A0092B-C50C-407E-A947-70E740481C1C}">
                                <a14:useLocalDpi xmlns:a14="http://schemas.microsoft.com/office/drawing/2010/main" val="0"/>
                              </a:ext>
                            </a:extLst>
                          </a:blip>
                          <a:srcRect/>
                          <a:stretch>
                            <a:fillRect/>
                          </a:stretch>
                        </pic:blipFill>
                        <pic:spPr bwMode="auto">
                          <a:xfrm>
                            <a:off x="0" y="0"/>
                            <a:ext cx="1280160" cy="270510"/>
                          </a:xfrm>
                          <a:prstGeom prst="rect">
                            <a:avLst/>
                          </a:prstGeom>
                          <a:noFill/>
                          <a:ln>
                            <a:noFill/>
                          </a:ln>
                        </pic:spPr>
                      </pic:pic>
                    </a:graphicData>
                  </a:graphic>
                </wp:inline>
              </w:drawing>
              <w:objectEmbed w:drawAspect="content" r:id="rId993" w:progId="Equation.DSMT4" w:shapeId="33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41</w:instrText>
        </w:r>
      </w:fldSimple>
      <w:r w:rsidR="00DC3500">
        <w:instrText>)</w:instrText>
      </w:r>
      <w:r w:rsidR="00DC3500">
        <w:fldChar w:fldCharType="end"/>
      </w:r>
    </w:p>
    <w:p w14:paraId="1B02BF82" w14:textId="05F51479" w:rsidR="005F6C42" w:rsidRDefault="005F6C42" w:rsidP="00154757">
      <w:pPr>
        <w:adjustRightInd w:val="0"/>
        <w:snapToGrid w:val="0"/>
        <w:spacing w:line="23.50pt" w:lineRule="auto"/>
      </w:pPr>
      <w:r>
        <w:rPr>
          <w:rFonts w:hint="eastAsia"/>
        </w:rPr>
        <w:t>这里</w:t>
      </w:r>
      <w:r w:rsidRPr="00BB789E">
        <w:rPr>
          <w:position w:val="-4"/>
        </w:rPr>
        <mc:AlternateContent>
          <mc:Choice Requires="v">
            <w:object w:dxaOrig="13.95pt" w:dyaOrig="13pt" w14:anchorId="77808FF2">
              <v:shape id="_x0000_i1355" type="#_x0000_t75" style="width:14.4pt;height:14.4pt" o:ole="">
                <v:imagedata r:id="rId995" o:title=""/>
              </v:shape>
              <o:OLEObject Type="Embed" ProgID="Equation.DSMT4" ShapeID="_x0000_i1355" DrawAspect="Content" ObjectID="_1777171753" r:id="rId996"/>
            </w:object>
          </mc:Choice>
          <mc:Fallback>
            <w:object>
              <w:drawing>
                <wp:inline distT="0" distB="0" distL="0" distR="0" wp14:anchorId="2E85E80D" wp14:editId="16675F7A">
                  <wp:extent cx="182880" cy="182880"/>
                  <wp:effectExtent l="0" t="0" r="0" b="7620"/>
                  <wp:docPr id="331" name="对象 3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1"/>
                          <pic:cNvPicPr>
                            <a:picLocks noChangeAspect="1" noChangeArrowheads="1"/>
                            <a:extLst>
                              <a:ext uri="{837473B0-CC2E-450a-ABE3-18F120FF3D37}">
                                <a15:objectPr xmlns:a15="http://schemas.microsoft.com/office/drawing/2012/main" objectId="_1777171753" isActiveX="0" linkType=""/>
                              </a:ext>
                            </a:extLst>
                          </pic:cNvPicPr>
                        </pic:nvPicPr>
                        <pic:blipFill>
                          <a:blip r:embed="rId997">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996" w:progId="Equation.DSMT4" w:shapeId="331" w:fieldCodes=""/>
            </w:object>
          </mc:Fallback>
        </mc:AlternateContent>
      </w:r>
      <w:r>
        <w:rPr>
          <w:rFonts w:hint="eastAsia"/>
        </w:rPr>
        <w:t>表示经过一个</w:t>
      </w:r>
      <w:r w:rsidRPr="00BB789E">
        <w:rPr>
          <w:position w:val="-4"/>
        </w:rPr>
        <mc:AlternateContent>
          <mc:Choice Requires="v">
            <w:object w:dxaOrig="21pt" w:dyaOrig="13pt" w14:anchorId="1A1F36F8">
              <v:shape id="_x0000_i1356" type="#_x0000_t75" style="width:21.3pt;height:14.4pt" o:ole="">
                <v:imagedata r:id="rId989" o:title=""/>
              </v:shape>
              <o:OLEObject Type="Embed" ProgID="Equation.DSMT4" ShapeID="_x0000_i1356" DrawAspect="Content" ObjectID="_1777171754" r:id="rId998"/>
            </w:object>
          </mc:Choice>
          <mc:Fallback>
            <w:object>
              <w:drawing>
                <wp:inline distT="0" distB="0" distL="0" distR="0" wp14:anchorId="4C7ACA67" wp14:editId="7BA3C506">
                  <wp:extent cx="270510" cy="182880"/>
                  <wp:effectExtent l="0" t="0" r="0" b="7620"/>
                  <wp:docPr id="332" name="对象 3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2"/>
                          <pic:cNvPicPr>
                            <a:picLocks noChangeAspect="1" noChangeArrowheads="1"/>
                            <a:extLst>
                              <a:ext uri="{837473B0-CC2E-450a-ABE3-18F120FF3D37}">
                                <a15:objectPr xmlns:a15="http://schemas.microsoft.com/office/drawing/2012/main" objectId="_1777171754" isActiveX="0" linkType=""/>
                              </a:ext>
                            </a:extLst>
                          </pic:cNvPicPr>
                        </pic:nvPicPr>
                        <pic:blipFill>
                          <a:blip r:embed="rId991">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998" w:progId="Equation.DSMT4" w:shapeId="332"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4</w:t>
      </w:r>
      <w:r w:rsidR="00EE3289">
        <w:t>2</w:t>
      </w:r>
      <w:r w:rsidR="008803A3">
        <w:rPr>
          <w:rFonts w:hint="eastAsia"/>
        </w:rPr>
        <w:t>)</w:t>
      </w:r>
      <w:r>
        <w:rPr>
          <w:rFonts w:hint="eastAsia"/>
        </w:rPr>
        <w:t>的计算：</w:t>
      </w:r>
    </w:p>
    <w:p w14:paraId="53799D9D" w14:textId="635E3FBC" w:rsidR="005F6C42" w:rsidRDefault="005F6C42" w:rsidP="005F6C42">
      <w:pPr>
        <w:pStyle w:val="MTDisplayEquation"/>
      </w:pPr>
      <w:r>
        <w:tab/>
      </w:r>
      <w:r w:rsidRPr="001E72E4">
        <w:rPr>
          <w:position w:val="-66"/>
        </w:rPr>
        <mc:AlternateContent>
          <mc:Choice Requires="v">
            <w:object w:dxaOrig="67pt" w:dyaOrig="72pt" w14:anchorId="3A8C8BE8">
              <v:shape id="_x0000_i1357" type="#_x0000_t75" style="width:65.1pt;height:1in" o:ole="">
                <v:imagedata r:id="rId999" o:title=""/>
              </v:shape>
              <o:OLEObject Type="Embed" ProgID="Equation.DSMT4" ShapeID="_x0000_i1357" DrawAspect="Content" ObjectID="_1777171755" r:id="rId1000"/>
            </w:object>
          </mc:Choice>
          <mc:Fallback>
            <w:object>
              <w:drawing>
                <wp:inline distT="0" distB="0" distL="0" distR="0" wp14:anchorId="1B80B295" wp14:editId="579F1225">
                  <wp:extent cx="826770" cy="914400"/>
                  <wp:effectExtent l="0" t="0" r="0" b="0"/>
                  <wp:docPr id="333" name="对象 3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3"/>
                          <pic:cNvPicPr>
                            <a:picLocks noChangeAspect="1" noChangeArrowheads="1"/>
                            <a:extLst>
                              <a:ext uri="{837473B0-CC2E-450a-ABE3-18F120FF3D37}">
                                <a15:objectPr xmlns:a15="http://schemas.microsoft.com/office/drawing/2012/main" objectId="_1777171755" isActiveX="0" linkType=""/>
                              </a:ext>
                            </a:extLst>
                          </pic:cNvPicPr>
                        </pic:nvPicPr>
                        <pic:blipFill>
                          <a:blip r:embed="rId1001">
                            <a:extLst>
                              <a:ext uri="{28A0092B-C50C-407E-A947-70E740481C1C}">
                                <a14:useLocalDpi xmlns:a14="http://schemas.microsoft.com/office/drawing/2010/main" val="0"/>
                              </a:ext>
                            </a:extLst>
                          </a:blip>
                          <a:srcRect/>
                          <a:stretch>
                            <a:fillRect/>
                          </a:stretch>
                        </pic:blipFill>
                        <pic:spPr bwMode="auto">
                          <a:xfrm>
                            <a:off x="0" y="0"/>
                            <a:ext cx="826770" cy="914400"/>
                          </a:xfrm>
                          <a:prstGeom prst="rect">
                            <a:avLst/>
                          </a:prstGeom>
                          <a:noFill/>
                          <a:ln>
                            <a:noFill/>
                          </a:ln>
                        </pic:spPr>
                      </pic:pic>
                    </a:graphicData>
                  </a:graphic>
                </wp:inline>
              </w:drawing>
              <w:objectEmbed w:drawAspect="content" r:id="rId1000" w:progId="Equation.DSMT4" w:shapeId="33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42</w:instrText>
        </w:r>
      </w:fldSimple>
      <w:r w:rsidR="00DC3500">
        <w:instrText>)</w:instrText>
      </w:r>
      <w:r w:rsidR="00DC3500">
        <w:fldChar w:fldCharType="end"/>
      </w:r>
    </w:p>
    <w:p w14:paraId="7BA0837F" w14:textId="53B70DD4" w:rsidR="005F6C42" w:rsidRDefault="005F6C42" w:rsidP="00154757">
      <w:pPr>
        <w:adjustRightInd w:val="0"/>
        <w:snapToGrid w:val="0"/>
        <w:spacing w:line="23.50pt" w:lineRule="auto"/>
      </w:pPr>
      <w:r>
        <w:rPr>
          <w:rFonts w:hint="eastAsia"/>
        </w:rPr>
        <w:t>其中</w:t>
      </w:r>
      <w:r w:rsidR="00154757" w:rsidRPr="00154757">
        <w:rPr>
          <w:position w:val="-8"/>
        </w:rPr>
        <mc:AlternateContent>
          <mc:Choice Requires="v">
            <w:object w:dxaOrig="13pt" w:dyaOrig="13.95pt" w14:anchorId="7A4C4D02">
              <v:shape id="_x0000_i1358" type="#_x0000_t75" style="width:14.4pt;height:14.4pt" o:ole="">
                <v:imagedata r:id="rId1002" o:title=""/>
              </v:shape>
              <o:OLEObject Type="Embed" ProgID="Equation.DSMT4" ShapeID="_x0000_i1358" DrawAspect="Content" ObjectID="_1777171756" r:id="rId1003"/>
            </w:object>
          </mc:Choice>
          <mc:Fallback>
            <w:object>
              <w:drawing>
                <wp:inline distT="0" distB="0" distL="0" distR="0" wp14:anchorId="1F2A8810" wp14:editId="1043A5BF">
                  <wp:extent cx="182880" cy="182880"/>
                  <wp:effectExtent l="0" t="0" r="0" b="7620"/>
                  <wp:docPr id="334" name="对象 3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4"/>
                          <pic:cNvPicPr>
                            <a:picLocks noChangeAspect="1" noChangeArrowheads="1"/>
                            <a:extLst>
                              <a:ext uri="{837473B0-CC2E-450a-ABE3-18F120FF3D37}">
                                <a15:objectPr xmlns:a15="http://schemas.microsoft.com/office/drawing/2012/main" objectId="_1777171756" isActiveX="0" linkType=""/>
                              </a:ext>
                            </a:extLst>
                          </pic:cNvPicPr>
                        </pic:nvPicPr>
                        <pic:blipFill>
                          <a:blip r:embed="rId1004">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1003" w:progId="Equation.DSMT4" w:shapeId="334" w:fieldCodes=""/>
            </w:object>
          </mc:Fallback>
        </mc:AlternateContent>
      </w:r>
      <w:r>
        <w:rPr>
          <w:rFonts w:hint="eastAsia"/>
        </w:rPr>
        <w:t>表示逐个元素相乘函数，最后将上述输出的特征进行拼接和使用</w:t>
      </w:r>
      <w:r w:rsidR="00154757" w:rsidRPr="00025957">
        <w:rPr>
          <w:position w:val="-4"/>
        </w:rPr>
        <mc:AlternateContent>
          <mc:Choice Requires="v">
            <w:object w:dxaOrig="21pt" w:dyaOrig="13pt" w14:anchorId="12953808">
              <v:shape id="_x0000_i1359" type="#_x0000_t75" style="width:21.3pt;height:14.4pt" o:ole="">
                <v:imagedata r:id="rId639" o:title=""/>
              </v:shape>
              <o:OLEObject Type="Embed" ProgID="Equation.DSMT4" ShapeID="_x0000_i1359" DrawAspect="Content" ObjectID="_1777171757" r:id="rId1005"/>
            </w:object>
          </mc:Choice>
          <mc:Fallback>
            <w:object>
              <w:drawing>
                <wp:inline distT="0" distB="0" distL="0" distR="0" wp14:anchorId="26CC4017" wp14:editId="5FABBF7F">
                  <wp:extent cx="270510" cy="182880"/>
                  <wp:effectExtent l="0" t="0" r="0" b="7620"/>
                  <wp:docPr id="335" name="对象 3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5"/>
                          <pic:cNvPicPr>
                            <a:picLocks noChangeAspect="1" noChangeArrowheads="1"/>
                            <a:extLst>
                              <a:ext uri="{837473B0-CC2E-450a-ABE3-18F120FF3D37}">
                                <a15:objectPr xmlns:a15="http://schemas.microsoft.com/office/drawing/2012/main" objectId="_1777171757" isActiveX="0" linkType=""/>
                              </a:ext>
                            </a:extLst>
                          </pic:cNvPicPr>
                        </pic:nvPicPr>
                        <pic:blipFill>
                          <a:blip r:embed="rId641">
                            <a:extLst>
                              <a:ext uri="{28A0092B-C50C-407E-A947-70E740481C1C}">
                                <a14:useLocalDpi xmlns:a14="http://schemas.microsoft.com/office/drawing/2010/main" val="0"/>
                              </a:ext>
                            </a:extLst>
                          </a:blip>
                          <a:srcRect/>
                          <a:stretch>
                            <a:fillRect/>
                          </a:stretch>
                        </pic:blipFill>
                        <pic:spPr bwMode="auto">
                          <a:xfrm>
                            <a:off x="0" y="0"/>
                            <a:ext cx="270510" cy="182880"/>
                          </a:xfrm>
                          <a:prstGeom prst="rect">
                            <a:avLst/>
                          </a:prstGeom>
                          <a:noFill/>
                          <a:ln>
                            <a:noFill/>
                          </a:ln>
                        </pic:spPr>
                      </pic:pic>
                    </a:graphicData>
                  </a:graphic>
                </wp:inline>
              </w:drawing>
              <w:objectEmbed w:drawAspect="content" r:id="rId1005" w:progId="Equation.DSMT4" w:shapeId="335" w:fieldCodes=""/>
            </w:object>
          </mc:Fallback>
        </mc:AlternateContent>
      </w:r>
      <w:r>
        <w:rPr>
          <w:rFonts w:hint="eastAsia"/>
        </w:rPr>
        <w:t>的卷积进行特征融合，如公式</w:t>
      </w:r>
      <w:r w:rsidR="008803A3">
        <w:rPr>
          <w:rFonts w:hint="eastAsia"/>
        </w:rPr>
        <w:t>(</w:t>
      </w:r>
      <w:r>
        <w:t>4-</w:t>
      </w:r>
      <w:r w:rsidR="00AA1650">
        <w:t>4</w:t>
      </w:r>
      <w:r w:rsidR="00EE3289">
        <w:t>3</w:t>
      </w:r>
      <w:r w:rsidR="008803A3">
        <w:rPr>
          <w:rFonts w:hint="eastAsia"/>
        </w:rPr>
        <w:t>)</w:t>
      </w:r>
      <w:r>
        <w:rPr>
          <w:rFonts w:hint="eastAsia"/>
        </w:rPr>
        <w:t>所示：</w:t>
      </w:r>
    </w:p>
    <w:p w14:paraId="57E19BD1" w14:textId="0C8A4725" w:rsidR="005F6C42" w:rsidRDefault="005F6C42" w:rsidP="005F6C42">
      <w:pPr>
        <w:pStyle w:val="MTDisplayEquation"/>
      </w:pPr>
      <w:r>
        <w:tab/>
      </w:r>
      <w:r w:rsidR="00787BB4" w:rsidRPr="00787BB4">
        <w:rPr>
          <w:position w:val="-12"/>
        </w:rPr>
        <mc:AlternateContent>
          <mc:Choice Requires="v">
            <w:object w:dxaOrig="155pt" w:dyaOrig="18pt" w14:anchorId="45ED41C0">
              <v:shape id="_x0000_i1360" type="#_x0000_t75" style="width:159pt;height:21.3pt" o:ole="">
                <v:imagedata r:id="rId1006" o:title=""/>
              </v:shape>
              <o:OLEObject Type="Embed" ProgID="Equation.DSMT4" ShapeID="_x0000_i1360" DrawAspect="Content" ObjectID="_1777171758" r:id="rId1007"/>
            </w:object>
          </mc:Choice>
          <mc:Fallback>
            <w:object>
              <w:drawing>
                <wp:inline distT="0" distB="0" distL="0" distR="0" wp14:anchorId="226FEF21" wp14:editId="59A6D121">
                  <wp:extent cx="2019300" cy="270510"/>
                  <wp:effectExtent l="0" t="0" r="0" b="0"/>
                  <wp:docPr id="336" name="对象 3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6"/>
                          <pic:cNvPicPr>
                            <a:picLocks noChangeAspect="1" noChangeArrowheads="1"/>
                            <a:extLst>
                              <a:ext uri="{837473B0-CC2E-450a-ABE3-18F120FF3D37}">
                                <a15:objectPr xmlns:a15="http://schemas.microsoft.com/office/drawing/2012/main" objectId="_1777171758" isActiveX="0" linkType=""/>
                              </a:ext>
                            </a:extLst>
                          </pic:cNvPicPr>
                        </pic:nvPicPr>
                        <pic:blipFill>
                          <a:blip r:embed="rId1008">
                            <a:extLst>
                              <a:ext uri="{28A0092B-C50C-407E-A947-70E740481C1C}">
                                <a14:useLocalDpi xmlns:a14="http://schemas.microsoft.com/office/drawing/2010/main" val="0"/>
                              </a:ext>
                            </a:extLst>
                          </a:blip>
                          <a:srcRect/>
                          <a:stretch>
                            <a:fillRect/>
                          </a:stretch>
                        </pic:blipFill>
                        <pic:spPr bwMode="auto">
                          <a:xfrm>
                            <a:off x="0" y="0"/>
                            <a:ext cx="2019300" cy="270510"/>
                          </a:xfrm>
                          <a:prstGeom prst="rect">
                            <a:avLst/>
                          </a:prstGeom>
                          <a:noFill/>
                          <a:ln>
                            <a:noFill/>
                          </a:ln>
                        </pic:spPr>
                      </pic:pic>
                    </a:graphicData>
                  </a:graphic>
                </wp:inline>
              </w:drawing>
              <w:objectEmbed w:drawAspect="content" r:id="rId1007" w:progId="Equation.DSMT4" w:shapeId="33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51B6D">
          <w:rPr>
            <w:noProof/>
          </w:rPr>
          <w:instrText>4</w:instrText>
        </w:r>
      </w:fldSimple>
      <w:r w:rsidR="00DC3500">
        <w:instrText>-</w:instrText>
      </w:r>
      <w:fldSimple w:instr=" SEQ MTEqn \c \* Arabic \* MERGEFORMAT ">
        <w:r w:rsidR="00A51B6D">
          <w:rPr>
            <w:noProof/>
          </w:rPr>
          <w:instrText>43</w:instrText>
        </w:r>
      </w:fldSimple>
      <w:r w:rsidR="00DC3500">
        <w:instrText>)</w:instrText>
      </w:r>
      <w:r w:rsidR="00DC3500">
        <w:fldChar w:fldCharType="end"/>
      </w:r>
    </w:p>
    <w:p w14:paraId="0523845C" w14:textId="77777777" w:rsidR="005F6C42" w:rsidRPr="001E72E4" w:rsidRDefault="005F6C42" w:rsidP="00154757">
      <w:pPr>
        <w:adjustRightInd w:val="0"/>
        <w:snapToGrid w:val="0"/>
        <w:spacing w:line="23.50pt" w:lineRule="auto"/>
      </w:pPr>
      <w:r>
        <w:rPr>
          <w:rFonts w:hint="eastAsia"/>
        </w:rPr>
        <w:t>其中</w:t>
      </w:r>
      <w:r w:rsidRPr="005E6FB9">
        <w:rPr>
          <w:position w:val="-12"/>
        </w:rPr>
        <mc:AlternateContent>
          <mc:Choice Requires="v">
            <w:object w:dxaOrig="24pt" w:dyaOrig="18pt" w14:anchorId="02F4557D">
              <v:shape id="_x0000_i1361" type="#_x0000_t75" style="width:21.3pt;height:21.3pt" o:ole="">
                <v:imagedata r:id="rId1009" o:title=""/>
              </v:shape>
              <o:OLEObject Type="Embed" ProgID="Equation.DSMT4" ShapeID="_x0000_i1361" DrawAspect="Content" ObjectID="_1777171759" r:id="rId1010"/>
            </w:object>
          </mc:Choice>
          <mc:Fallback>
            <w:object>
              <w:drawing>
                <wp:inline distT="0" distB="0" distL="0" distR="0" wp14:anchorId="10AFC58E" wp14:editId="0C94C0E5">
                  <wp:extent cx="270510" cy="270510"/>
                  <wp:effectExtent l="0" t="0" r="0" b="0"/>
                  <wp:docPr id="337" name="对象 3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7"/>
                          <pic:cNvPicPr>
                            <a:picLocks noChangeAspect="1" noChangeArrowheads="1"/>
                            <a:extLst>
                              <a:ext uri="{837473B0-CC2E-450a-ABE3-18F120FF3D37}">
                                <a15:objectPr xmlns:a15="http://schemas.microsoft.com/office/drawing/2012/main" objectId="_1777171759" isActiveX="0" linkType=""/>
                              </a:ext>
                            </a:extLst>
                          </pic:cNvPicPr>
                        </pic:nvPicPr>
                        <pic:blipFill>
                          <a:blip r:embed="rId1011">
                            <a:extLst>
                              <a:ext uri="{28A0092B-C50C-407E-A947-70E740481C1C}">
                                <a14:useLocalDpi xmlns:a14="http://schemas.microsoft.com/office/drawing/2010/main" val="0"/>
                              </a:ext>
                            </a:extLst>
                          </a:blip>
                          <a:srcRect/>
                          <a:stretch>
                            <a:fillRect/>
                          </a:stretch>
                        </pic:blipFill>
                        <pic:spPr bwMode="auto">
                          <a:xfrm>
                            <a:off x="0" y="0"/>
                            <a:ext cx="270510" cy="270510"/>
                          </a:xfrm>
                          <a:prstGeom prst="rect">
                            <a:avLst/>
                          </a:prstGeom>
                          <a:noFill/>
                          <a:ln>
                            <a:noFill/>
                          </a:ln>
                        </pic:spPr>
                      </pic:pic>
                    </a:graphicData>
                  </a:graphic>
                </wp:inline>
              </w:drawing>
              <w:objectEmbed w:drawAspect="content" r:id="rId1010" w:progId="Equation.DSMT4" w:shapeId="337" w:fieldCodes=""/>
            </w:object>
          </mc:Fallback>
        </mc:AlternateContent>
      </w:r>
      <w:r>
        <w:rPr>
          <w:rFonts w:hint="eastAsia"/>
        </w:rPr>
        <w:t>为</w:t>
      </w:r>
      <w:r>
        <w:t>FPB</w:t>
      </w:r>
      <w:proofErr w:type="gramStart"/>
      <w:r>
        <w:rPr>
          <w:rFonts w:hint="eastAsia"/>
        </w:rPr>
        <w:t>块最终</w:t>
      </w:r>
      <w:proofErr w:type="gramEnd"/>
      <w:r>
        <w:rPr>
          <w:rFonts w:hint="eastAsia"/>
        </w:rPr>
        <w:t>的输出。</w:t>
      </w:r>
    </w:p>
    <w:p w14:paraId="3E997252" w14:textId="77777777" w:rsidR="005F6C42" w:rsidRDefault="005F6C42" w:rsidP="005F6C42">
      <w:pPr>
        <w:pStyle w:val="2"/>
        <w:spacing w:before="9.75pt" w:after="9.75pt"/>
      </w:pPr>
      <w:bookmarkStart w:id="571" w:name="_Toc161457429"/>
      <w:bookmarkStart w:id="572" w:name="_Toc161458032"/>
      <w:bookmarkStart w:id="573" w:name="_Toc161602634"/>
      <w:bookmarkStart w:id="574" w:name="_Toc161792338"/>
      <w:bookmarkStart w:id="575" w:name="_Toc162391780"/>
      <w:bookmarkStart w:id="576" w:name="_Toc162584034"/>
      <w:bookmarkStart w:id="577" w:name="_Toc162875912"/>
      <w:bookmarkStart w:id="578" w:name="_Toc162877323"/>
      <w:bookmarkStart w:id="579" w:name="_Toc162878511"/>
      <w:bookmarkStart w:id="580" w:name="_Toc162948198"/>
      <w:bookmarkStart w:id="581" w:name="_Toc166375141"/>
      <w:bookmarkStart w:id="582" w:name="_Toc166554011"/>
      <w:r w:rsidRPr="002D5C0F">
        <w:rPr>
          <w:rFonts w:ascii="Times New Roman" w:hAnsi="Times New Roman"/>
        </w:rPr>
        <w:t>4.3</w:t>
      </w:r>
      <w:r>
        <w:rPr>
          <w:rFonts w:hint="eastAsia"/>
        </w:rPr>
        <w:t xml:space="preserve"> 实验与分析</w:t>
      </w:r>
      <w:bookmarkEnd w:id="571"/>
      <w:bookmarkEnd w:id="572"/>
      <w:bookmarkEnd w:id="573"/>
      <w:bookmarkEnd w:id="574"/>
      <w:bookmarkEnd w:id="575"/>
      <w:bookmarkEnd w:id="576"/>
      <w:bookmarkEnd w:id="577"/>
      <w:bookmarkEnd w:id="578"/>
      <w:bookmarkEnd w:id="579"/>
      <w:bookmarkEnd w:id="580"/>
      <w:bookmarkEnd w:id="581"/>
      <w:bookmarkEnd w:id="582"/>
    </w:p>
    <w:p w14:paraId="1FC396C6" w14:textId="77777777" w:rsidR="005F6C42" w:rsidRPr="009959A5" w:rsidRDefault="005F6C42" w:rsidP="002D5C0F">
      <w:pPr>
        <w:pStyle w:val="3"/>
        <w:spacing w:before="9.75pt" w:after="9.75pt"/>
      </w:pPr>
      <w:bookmarkStart w:id="583" w:name="_Toc161457430"/>
      <w:bookmarkStart w:id="584" w:name="_Toc161458033"/>
      <w:bookmarkStart w:id="585" w:name="_Toc161602635"/>
      <w:bookmarkStart w:id="586" w:name="_Toc161792339"/>
      <w:bookmarkStart w:id="587" w:name="_Toc162391781"/>
      <w:bookmarkStart w:id="588" w:name="_Toc162584035"/>
      <w:bookmarkStart w:id="589" w:name="_Toc162875913"/>
      <w:bookmarkStart w:id="590" w:name="_Toc162877324"/>
      <w:bookmarkStart w:id="591" w:name="_Toc162878512"/>
      <w:bookmarkStart w:id="592" w:name="_Toc162948199"/>
      <w:bookmarkStart w:id="593" w:name="_Toc166375142"/>
      <w:bookmarkStart w:id="594" w:name="_Toc166554012"/>
      <w:r>
        <w:t>4</w:t>
      </w:r>
      <w:r w:rsidRPr="001E0758">
        <w:t>.</w:t>
      </w:r>
      <w:r>
        <w:t>3</w:t>
      </w:r>
      <w:r w:rsidRPr="001E0758">
        <w:t>.</w:t>
      </w:r>
      <w:r>
        <w:t>1</w:t>
      </w:r>
      <w:r w:rsidRPr="001E0758">
        <w:rPr>
          <w:rFonts w:hint="eastAsia"/>
        </w:rPr>
        <w:t xml:space="preserve"> </w:t>
      </w:r>
      <w:r>
        <w:rPr>
          <w:rFonts w:hint="eastAsia"/>
        </w:rPr>
        <w:t>实验设置</w:t>
      </w:r>
      <w:bookmarkEnd w:id="583"/>
      <w:bookmarkEnd w:id="584"/>
      <w:bookmarkEnd w:id="585"/>
      <w:bookmarkEnd w:id="586"/>
      <w:bookmarkEnd w:id="587"/>
      <w:bookmarkEnd w:id="588"/>
      <w:bookmarkEnd w:id="589"/>
      <w:bookmarkEnd w:id="590"/>
      <w:bookmarkEnd w:id="591"/>
      <w:bookmarkEnd w:id="592"/>
      <w:bookmarkEnd w:id="593"/>
      <w:bookmarkEnd w:id="594"/>
    </w:p>
    <w:p w14:paraId="2D7BDB62" w14:textId="2BDEFDFC" w:rsidR="005F6C42" w:rsidRDefault="005F6C42" w:rsidP="00B33C93">
      <w:pPr>
        <w:spacing w:line="15pt" w:lineRule="auto"/>
        <w:ind w:firstLineChars="196" w:firstLine="24.4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rsidRPr="00A46F34">
        <w:fldChar w:fldCharType="begin"/>
      </w:r>
      <w:r w:rsidR="00B50B2A">
        <w:instrText xml:space="preserve"> ADDIN ZOTERO_ITEM CSL_CITATION {"citationID":"jAVnmGud","properties":{"formattedCitation":"\\super [49]\\nosupersub{}","plainCitation":"[49]","noteIndex":0},"citationItems":[{"id":880,"uris":["http://zotero.org/users/local/5A8f2ITQ/items/MAL9VDNT","http://zotero.org/users/13973222/items/MAL9VDNT"],"itemData":{"id":880,"type":"article-journal","note":"ISBN: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rsidRPr="00A46F34">
        <w:fldChar w:fldCharType="separate"/>
      </w:r>
      <w:r w:rsidR="00B50B2A" w:rsidRPr="00B50B2A">
        <w:rPr>
          <w:kern w:val="0"/>
          <w:vertAlign w:val="superscript"/>
        </w:rPr>
        <w:t>[49]</w:t>
      </w:r>
      <w:r w:rsidR="00B353C1" w:rsidRPr="00A46F34">
        <w:fldChar w:fldCharType="end"/>
      </w:r>
      <w:r>
        <w:rPr>
          <w:rFonts w:hint="eastAsia"/>
        </w:rPr>
        <w:t>、</w:t>
      </w:r>
      <w:r>
        <w:rPr>
          <w:rFonts w:hint="eastAsia"/>
        </w:rPr>
        <w:t>Set14</w:t>
      </w:r>
      <w:r w:rsidR="00B353C1" w:rsidRPr="00A46F34">
        <w:rPr>
          <w:color w:val="000000"/>
        </w:rPr>
        <w:fldChar w:fldCharType="begin"/>
      </w:r>
      <w:r w:rsidR="00B50B2A">
        <w:rPr>
          <w:color w:val="000000"/>
        </w:rPr>
        <w:instrText xml:space="preserve"> ADDIN ZOTERO_ITEM CSL_CITATION {"citationID":"VYrTlxw5","properties":{"formattedCitation":"\\super [50]\\nosupersub{}","plainCitation":"[50]","noteIndex":0},"citationItems":[{"id":881,"uris":["http://zotero.org/users/local/5A8f2ITQ/items/52MVCVFG","http://zotero.org/users/13973222/items/52MVCVFG"],"itemData":{"id":881,"type":"paper-conference","container-title":"Curves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rsidRPr="00A46F34">
        <w:rPr>
          <w:color w:val="000000"/>
        </w:rPr>
        <w:fldChar w:fldCharType="separate"/>
      </w:r>
      <w:r w:rsidR="00B50B2A" w:rsidRPr="00B50B2A">
        <w:rPr>
          <w:kern w:val="0"/>
          <w:vertAlign w:val="superscript"/>
        </w:rPr>
        <w:t>[50]</w:t>
      </w:r>
      <w:r w:rsidR="00B353C1" w:rsidRPr="00A46F34">
        <w:rPr>
          <w:color w:val="000000"/>
        </w:rPr>
        <w:fldChar w:fldCharType="end"/>
      </w:r>
      <w:r>
        <w:rPr>
          <w:rFonts w:hint="eastAsia"/>
        </w:rPr>
        <w:t>、</w:t>
      </w:r>
      <w:r>
        <w:rPr>
          <w:rFonts w:hint="eastAsia"/>
        </w:rPr>
        <w:t>BSD100</w:t>
      </w:r>
      <w:r w:rsidR="00B353C1" w:rsidRPr="00A46F34">
        <w:rPr>
          <w:color w:val="000000"/>
        </w:rPr>
        <w:fldChar w:fldCharType="begin"/>
      </w:r>
      <w:r w:rsidR="00B50B2A">
        <w:rPr>
          <w:color w:val="000000"/>
        </w:rPr>
        <w:instrText xml:space="preserve"> ADDIN ZOTERO_ITEM CSL_CITATION {"citationID":"FbjAaUzQ","properties":{"formattedCitation":"\\super [51]\\nosupersub{}","plainCitation":"[51]","noteIndex":0},"citationItems":[{"id":882,"uris":["http://zotero.org/users/local/5A8f2ITQ/items/APILXI3Q","http://zotero.org/users/13973222/items/APILXI3Q"],"itemData":{"id":882,"type":"paper-conference","container-title":"Proceedings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rsidRPr="00A46F34">
        <w:rPr>
          <w:color w:val="000000"/>
        </w:rPr>
        <w:fldChar w:fldCharType="separate"/>
      </w:r>
      <w:r w:rsidR="00B50B2A" w:rsidRPr="00B50B2A">
        <w:rPr>
          <w:kern w:val="0"/>
          <w:vertAlign w:val="superscript"/>
        </w:rPr>
        <w:t>[51]</w:t>
      </w:r>
      <w:r w:rsidR="00B353C1" w:rsidRPr="00A46F34">
        <w:rPr>
          <w:color w:val="000000"/>
        </w:rPr>
        <w:fldChar w:fldCharType="end"/>
      </w:r>
      <w:r>
        <w:rPr>
          <w:rFonts w:hint="eastAsia"/>
        </w:rPr>
        <w:t>、</w:t>
      </w:r>
      <w:r>
        <w:rPr>
          <w:rFonts w:hint="eastAsia"/>
        </w:rPr>
        <w:t>Urban100</w:t>
      </w:r>
      <w:r w:rsidR="00B353C1" w:rsidRPr="00A46F34">
        <w:rPr>
          <w:color w:val="000000"/>
        </w:rPr>
        <w:fldChar w:fldCharType="begin"/>
      </w:r>
      <w:r w:rsidR="00B50B2A">
        <w:rPr>
          <w:color w:val="000000"/>
        </w:rPr>
        <w:instrText xml:space="preserve"> ADDIN ZOTERO_ITEM CSL_CITATION {"citationID":"eibiwa10","properties":{"formattedCitation":"\\super [52]\\nosupersub{}","plainCitation":"[52]","noteIndex":0},"citationItems":[{"id":883,"uris":["http://zotero.org/users/local/5A8f2ITQ/items/695R87L3","http://zotero.org/users/13973222/items/695R87L3"],"itemData":{"id":883,"type":"paper-conference","container-title":"Proceedings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rsidRPr="00A46F34">
        <w:rPr>
          <w:color w:val="000000"/>
        </w:rPr>
        <w:fldChar w:fldCharType="separate"/>
      </w:r>
      <w:r w:rsidR="00B50B2A" w:rsidRPr="00B50B2A">
        <w:rPr>
          <w:kern w:val="0"/>
          <w:vertAlign w:val="superscript"/>
        </w:rPr>
        <w:t>[52]</w:t>
      </w:r>
      <w:r w:rsidR="00B353C1" w:rsidRPr="00A46F34">
        <w:rPr>
          <w:color w:val="000000"/>
        </w:rPr>
        <w:fldChar w:fldCharType="end"/>
      </w:r>
      <w:r>
        <w:rPr>
          <w:rFonts w:hint="eastAsia"/>
        </w:rPr>
        <w:t>和</w:t>
      </w:r>
      <w:r>
        <w:rPr>
          <w:rFonts w:hint="eastAsia"/>
        </w:rPr>
        <w:t>Manga109</w:t>
      </w:r>
      <w:r w:rsidR="00B353C1" w:rsidRPr="00A46F34">
        <w:rPr>
          <w:color w:val="000000"/>
        </w:rPr>
        <w:fldChar w:fldCharType="begin"/>
      </w:r>
      <w:r w:rsidR="00B50B2A">
        <w:rPr>
          <w:color w:val="000000"/>
        </w:rPr>
        <w:instrText xml:space="preserve"> ADDIN ZOTERO_ITEM CSL_CITATION {"citationID":"RPQAeNV4","properties":{"formattedCitation":"\\super [53]\\nosupersub{}","plainCitation":"[53]","noteIndex":0},"citationItems":[{"id":884,"uris":["http://zotero.org/users/local/5A8f2ITQ/items/GSLU7P37","http://zotero.org/users/13973222/items/GSLU7P37"],"itemData":{"id":884,"type":"article-journal","container-title":"Multimedia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rsidRPr="00A46F34">
        <w:rPr>
          <w:color w:val="000000"/>
        </w:rPr>
        <w:fldChar w:fldCharType="separate"/>
      </w:r>
      <w:r w:rsidR="00B50B2A" w:rsidRPr="00B50B2A">
        <w:rPr>
          <w:kern w:val="0"/>
          <w:vertAlign w:val="superscript"/>
        </w:rPr>
        <w:t>[53]</w:t>
      </w:r>
      <w:r w:rsidR="00B353C1" w:rsidRPr="00A46F34">
        <w:rPr>
          <w:color w:val="000000"/>
        </w:rPr>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B353C1" w:rsidRPr="00A46F34">
        <w:rPr>
          <w:color w:val="000000"/>
        </w:rPr>
        <w:fldChar w:fldCharType="begin"/>
      </w:r>
      <w:r w:rsidR="003C0B30" w:rsidRPr="00A46F34">
        <w:rPr>
          <w:color w:val="000000"/>
        </w:rPr>
        <w:instrText xml:space="preserve"> ADDIN ZOTERO_ITEM CSL_CITATION {"citationID":"7aZjvzyt","properties":{"formattedCitation":"\\super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rsidRPr="00A46F34">
        <w:rPr>
          <w:color w:val="000000"/>
        </w:rPr>
        <w:fldChar w:fldCharType="separate"/>
      </w:r>
      <w:r w:rsidR="000F6A9A" w:rsidRPr="00A46F34">
        <w:rPr>
          <w:color w:val="000000"/>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color w:val="000000"/>
          <w:kern w:val="0"/>
          <w:vertAlign w:val="superscript"/>
        </w:rPr>
        <w:t>]</w:t>
      </w:r>
      <w:r w:rsidR="00B353C1" w:rsidRPr="00A46F34">
        <w:rPr>
          <w:color w:val="000000"/>
        </w:rPr>
        <w:fldChar w:fldCharType="end"/>
      </w:r>
      <w:r>
        <w:rPr>
          <w:rFonts w:hint="eastAsia"/>
        </w:rPr>
        <w:t>中</w:t>
      </w:r>
      <w:r>
        <w:rPr>
          <w:rFonts w:hint="eastAsia"/>
        </w:rPr>
        <w:t>Y</w:t>
      </w:r>
      <w:r>
        <w:rPr>
          <w:rFonts w:hint="eastAsia"/>
        </w:rPr>
        <w:t>通道上的结果作为评估的指标。训练时的</w:t>
      </w:r>
      <w:proofErr w:type="spellStart"/>
      <w:r w:rsidRPr="005E2E31">
        <w:rPr>
          <w:rFonts w:hint="eastAsia"/>
        </w:rPr>
        <w:t>batchsize</w:t>
      </w:r>
      <w:proofErr w:type="spellEnd"/>
      <w:r>
        <w:rPr>
          <w:rFonts w:hint="eastAsia"/>
        </w:rPr>
        <w:t>大小为</w:t>
      </w:r>
      <w:r>
        <w:t>48</w:t>
      </w:r>
      <w:r>
        <w:rPr>
          <w:rFonts w:hint="eastAsia"/>
        </w:rPr>
        <w:t>，训练时输入的图形尺寸固定为</w:t>
      </w:r>
      <w:r w:rsidRPr="005E2E31">
        <w:rPr>
          <w:position w:val="-6"/>
        </w:rPr>
        <mc:AlternateContent>
          <mc:Choice Requires="v">
            <w:object w:dxaOrig="37pt" w:dyaOrig="13.95pt" w14:anchorId="72804C83">
              <v:shape id="_x0000_i1362" type="#_x0000_t75" style="width:36.3pt;height:14.4pt" o:ole="">
                <v:imagedata r:id="rId1012" o:title=""/>
              </v:shape>
              <o:OLEObject Type="Embed" ProgID="Equation.DSMT4" ShapeID="_x0000_i1362" DrawAspect="Content" ObjectID="_1777171760" r:id="rId1013"/>
            </w:object>
          </mc:Choice>
          <mc:Fallback>
            <w:object>
              <w:drawing>
                <wp:inline distT="0" distB="0" distL="0" distR="0" wp14:anchorId="7A66B435" wp14:editId="0FC70353">
                  <wp:extent cx="461010" cy="182880"/>
                  <wp:effectExtent l="0" t="0" r="0" b="7620"/>
                  <wp:docPr id="338" name="对象 3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8"/>
                          <pic:cNvPicPr>
                            <a:picLocks noChangeAspect="1" noChangeArrowheads="1"/>
                            <a:extLst>
                              <a:ext uri="{837473B0-CC2E-450a-ABE3-18F120FF3D37}">
                                <a15:objectPr xmlns:a15="http://schemas.microsoft.com/office/drawing/2012/main" objectId="_1777171760" isActiveX="0" linkType=""/>
                              </a:ext>
                            </a:extLst>
                          </pic:cNvPicPr>
                        </pic:nvPicPr>
                        <pic:blipFill>
                          <a:blip r:embed="rId1014">
                            <a:extLst>
                              <a:ext uri="{28A0092B-C50C-407E-A947-70E740481C1C}">
                                <a14:useLocalDpi xmlns:a14="http://schemas.microsoft.com/office/drawing/2010/main" val="0"/>
                              </a:ext>
                            </a:extLst>
                          </a:blip>
                          <a:srcRect/>
                          <a:stretch>
                            <a:fillRect/>
                          </a:stretch>
                        </pic:blipFill>
                        <pic:spPr bwMode="auto">
                          <a:xfrm>
                            <a:off x="0" y="0"/>
                            <a:ext cx="461010" cy="182880"/>
                          </a:xfrm>
                          <a:prstGeom prst="rect">
                            <a:avLst/>
                          </a:prstGeom>
                          <a:noFill/>
                          <a:ln>
                            <a:noFill/>
                          </a:ln>
                        </pic:spPr>
                      </pic:pic>
                    </a:graphicData>
                  </a:graphic>
                </wp:inline>
              </w:drawing>
              <w:objectEmbed w:drawAspect="content" r:id="rId1013" w:progId="Equation.DSMT4" w:shapeId="338"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50B2A">
        <w:fldChar w:fldCharType="begin"/>
      </w:r>
      <w:r w:rsidR="00B50B2A">
        <w:instrText xml:space="preserve"> ADDIN ZOTERO_ITEM CSL_CITATION {"citationID":"12naGN8R","properties":{"formattedCitation":"\\super [65]\\nosupersub{}","plainCitation":"[65]","noteIndex":0},"citationItems":[{"id":940,"uris":["http://zotero.org/users/13973222/items/DHVJ7GS5"],"itemData":{"id":940,"type":"article-journal","container-title":"arXiv preprint arXiv:1412.6980","title":"Adam: A method for stochastic optimization","author":[{"family":"Kingma","given":"Diederik P."},{"family":"Ba","given":"Jimmy"}],"issued":{"date-parts":[["2014"]]}}}],"schema":"https://github.com/citation-style-language/schema/raw/master/csl-citation.json"} </w:instrText>
      </w:r>
      <w:r w:rsidR="00B50B2A">
        <w:fldChar w:fldCharType="separate"/>
      </w:r>
      <w:r w:rsidR="00B50B2A" w:rsidRPr="00B50B2A">
        <w:rPr>
          <w:kern w:val="0"/>
          <w:vertAlign w:val="superscript"/>
        </w:rPr>
        <w:t>[65]</w:t>
      </w:r>
      <w:r w:rsidR="00B50B2A">
        <w:fldChar w:fldCharType="end"/>
      </w:r>
      <w:r>
        <w:rPr>
          <w:rFonts w:hint="eastAsia"/>
        </w:rPr>
        <w:t>进行参数优化，其中初始学习率为</w:t>
      </w:r>
      <w:r w:rsidRPr="005E2E31">
        <w:rPr>
          <w:position w:val="-6"/>
        </w:rPr>
        <mc:AlternateContent>
          <mc:Choice Requires="v">
            <w:object w:dxaOrig="38pt" w:dyaOrig="16pt" w14:anchorId="3F042EF6">
              <v:shape id="_x0000_i1363" type="#_x0000_t75" style="width:35.7pt;height:14.4pt" o:ole="">
                <v:imagedata r:id="rId533" o:title=""/>
              </v:shape>
              <o:OLEObject Type="Embed" ProgID="Equation.DSMT4" ShapeID="_x0000_i1363" DrawAspect="Content" ObjectID="_1777171761" r:id="rId1015"/>
            </w:object>
          </mc:Choice>
          <mc:Fallback>
            <w:object>
              <w:drawing>
                <wp:inline distT="0" distB="0" distL="0" distR="0" wp14:anchorId="788197E6" wp14:editId="5D5F12EB">
                  <wp:extent cx="453390" cy="182880"/>
                  <wp:effectExtent l="0" t="0" r="3810" b="7620"/>
                  <wp:docPr id="339" name="对象 3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9"/>
                          <pic:cNvPicPr>
                            <a:picLocks noChangeAspect="1" noChangeArrowheads="1"/>
                            <a:extLst>
                              <a:ext uri="{837473B0-CC2E-450a-ABE3-18F120FF3D37}">
                                <a15:objectPr xmlns:a15="http://schemas.microsoft.com/office/drawing/2012/main" objectId="_1777171761" isActiveX="0" linkType=""/>
                              </a:ext>
                            </a:extLst>
                          </pic:cNvPicPr>
                        </pic:nvPicPr>
                        <pic:blipFill>
                          <a:blip r:embed="rId535">
                            <a:extLst>
                              <a:ext uri="{28A0092B-C50C-407E-A947-70E740481C1C}">
                                <a14:useLocalDpi xmlns:a14="http://schemas.microsoft.com/office/drawing/2010/main" val="0"/>
                              </a:ext>
                            </a:extLst>
                          </a:blip>
                          <a:srcRect/>
                          <a:stretch>
                            <a:fillRect/>
                          </a:stretch>
                        </pic:blipFill>
                        <pic:spPr bwMode="auto">
                          <a:xfrm>
                            <a:off x="0" y="0"/>
                            <a:ext cx="453390" cy="182880"/>
                          </a:xfrm>
                          <a:prstGeom prst="rect">
                            <a:avLst/>
                          </a:prstGeom>
                          <a:noFill/>
                          <a:ln>
                            <a:noFill/>
                          </a:ln>
                        </pic:spPr>
                      </pic:pic>
                    </a:graphicData>
                  </a:graphic>
                </wp:inline>
              </w:drawing>
              <w:objectEmbed w:drawAspect="content" r:id="rId1015" w:progId="Equation.DSMT4" w:shapeId="339"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w:t>
      </w:r>
      <w:r>
        <w:rPr>
          <w:rFonts w:hint="eastAsia"/>
        </w:rPr>
        <w:lastRenderedPageBreak/>
        <w:t>同的是，本章节模型的切割宽度</w:t>
      </w:r>
      <w:r w:rsidR="00787BB4" w:rsidRPr="00787BB4">
        <w:rPr>
          <w:position w:val="-12"/>
        </w:rPr>
        <mc:AlternateContent>
          <mc:Choice Requires="v">
            <w:object w:dxaOrig="15pt" w:dyaOrig="18pt" w14:anchorId="2DED11FF">
              <v:shape id="_x0000_i1364" type="#_x0000_t75" style="width:14.4pt;height:21.3pt" o:ole="">
                <v:imagedata r:id="rId1016" o:title=""/>
              </v:shape>
              <o:OLEObject Type="Embed" ProgID="Equation.DSMT4" ShapeID="_x0000_i1364" DrawAspect="Content" ObjectID="_1777171762" r:id="rId1017"/>
            </w:object>
          </mc:Choice>
          <mc:Fallback>
            <w:object>
              <w:drawing>
                <wp:inline distT="0" distB="0" distL="0" distR="0" wp14:anchorId="1684880A" wp14:editId="5479D655">
                  <wp:extent cx="182880" cy="270510"/>
                  <wp:effectExtent l="0" t="0" r="7620" b="0"/>
                  <wp:docPr id="340" name="对象 3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0"/>
                          <pic:cNvPicPr>
                            <a:picLocks noChangeAspect="1" noChangeArrowheads="1"/>
                            <a:extLst>
                              <a:ext uri="{837473B0-CC2E-450a-ABE3-18F120FF3D37}">
                                <a15:objectPr xmlns:a15="http://schemas.microsoft.com/office/drawing/2012/main" objectId="_1777171762" isActiveX="0" linkType=""/>
                              </a:ext>
                            </a:extLst>
                          </pic:cNvPicPr>
                        </pic:nvPicPr>
                        <pic:blipFill>
                          <a:blip r:embed="rId1018">
                            <a:extLst>
                              <a:ext uri="{28A0092B-C50C-407E-A947-70E740481C1C}">
                                <a14:useLocalDpi xmlns:a14="http://schemas.microsoft.com/office/drawing/2010/main" val="0"/>
                              </a:ext>
                            </a:extLst>
                          </a:blip>
                          <a:srcRect/>
                          <a:stretch>
                            <a:fillRect/>
                          </a:stretch>
                        </pic:blipFill>
                        <pic:spPr bwMode="auto">
                          <a:xfrm>
                            <a:off x="0" y="0"/>
                            <a:ext cx="182880" cy="270510"/>
                          </a:xfrm>
                          <a:prstGeom prst="rect">
                            <a:avLst/>
                          </a:prstGeom>
                          <a:noFill/>
                          <a:ln>
                            <a:noFill/>
                          </a:ln>
                        </pic:spPr>
                      </pic:pic>
                    </a:graphicData>
                  </a:graphic>
                </wp:inline>
              </w:drawing>
              <w:objectEmbed w:drawAspect="content" r:id="rId1017" w:progId="Equation.DSMT4" w:shapeId="340" w:fieldCodes=""/>
            </w:object>
          </mc:Fallback>
        </mc:AlternateContent>
      </w:r>
      <w:r>
        <w:rPr>
          <w:rFonts w:hint="eastAsia"/>
        </w:rPr>
        <w:t>设为</w:t>
      </w:r>
      <w:r>
        <w:rPr>
          <w:rFonts w:hint="eastAsia"/>
        </w:rPr>
        <w:t>1</w:t>
      </w:r>
      <w:r>
        <w:rPr>
          <w:rFonts w:hint="eastAsia"/>
        </w:rPr>
        <w:t>，</w:t>
      </w:r>
      <w:r w:rsidR="00787BB4">
        <w:rPr>
          <w:rFonts w:hint="eastAsia"/>
        </w:rPr>
        <w:t>网络中</w:t>
      </w:r>
      <w:r w:rsidR="00787BB4">
        <w:rPr>
          <w:rFonts w:hint="eastAsia"/>
        </w:rPr>
        <w:t>DFEB</w:t>
      </w:r>
      <w:r w:rsidR="00787BB4">
        <w:rPr>
          <w:rFonts w:hint="eastAsia"/>
        </w:rPr>
        <w:t>模块的数量设为</w:t>
      </w:r>
      <w:r w:rsidR="00787BB4">
        <w:rPr>
          <w:rFonts w:hint="eastAsia"/>
        </w:rPr>
        <w:t>4</w:t>
      </w:r>
      <w:r w:rsidR="00787BB4">
        <w:rPr>
          <w:rFonts w:hint="eastAsia"/>
        </w:rPr>
        <w:t>，每个</w:t>
      </w:r>
      <w:r w:rsidR="00787BB4">
        <w:rPr>
          <w:rFonts w:hint="eastAsia"/>
        </w:rPr>
        <w:t>ECFEB</w:t>
      </w:r>
      <w:r w:rsidR="00787BB4">
        <w:rPr>
          <w:rFonts w:hint="eastAsia"/>
        </w:rPr>
        <w:t>块中</w:t>
      </w:r>
      <w:r w:rsidR="00787BB4">
        <w:rPr>
          <w:rFonts w:hint="eastAsia"/>
        </w:rPr>
        <w:t>ECNB</w:t>
      </w:r>
      <w:r w:rsidR="00787BB4">
        <w:rPr>
          <w:rFonts w:hint="eastAsia"/>
        </w:rPr>
        <w:t>块的数量设为</w:t>
      </w:r>
      <w:r w:rsidR="00787BB4">
        <w:rPr>
          <w:rFonts w:hint="eastAsia"/>
        </w:rPr>
        <w:t>7</w:t>
      </w:r>
      <w:r w:rsidR="00787BB4">
        <w:rPr>
          <w:rFonts w:hint="eastAsia"/>
        </w:rPr>
        <w:t>，</w:t>
      </w:r>
      <w:r>
        <w:rPr>
          <w:rFonts w:hint="eastAsia"/>
        </w:rPr>
        <w:t>这样做是出于平衡模型的性能和计算量而设置的。本实验在四块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spacing w:before="9.75pt" w:after="9.75pt"/>
      </w:pPr>
      <w:bookmarkStart w:id="595" w:name="_Toc161457431"/>
      <w:bookmarkStart w:id="596" w:name="_Toc161458034"/>
      <w:bookmarkStart w:id="597" w:name="_Toc161602636"/>
      <w:bookmarkStart w:id="598" w:name="_Toc161792340"/>
      <w:bookmarkStart w:id="599" w:name="_Toc162391782"/>
      <w:bookmarkStart w:id="600" w:name="_Toc162584036"/>
      <w:bookmarkStart w:id="601" w:name="_Toc162875914"/>
      <w:bookmarkStart w:id="602" w:name="_Toc162877325"/>
      <w:bookmarkStart w:id="603" w:name="_Toc162878513"/>
      <w:bookmarkStart w:id="604" w:name="_Toc162948200"/>
      <w:bookmarkStart w:id="605" w:name="_Toc166375143"/>
      <w:bookmarkStart w:id="606" w:name="_Toc166554013"/>
      <w:r>
        <w:t>4</w:t>
      </w:r>
      <w:r w:rsidRPr="001E0758">
        <w:t>.</w:t>
      </w:r>
      <w:r>
        <w:t>3</w:t>
      </w:r>
      <w:r w:rsidRPr="001E0758">
        <w:t>.</w:t>
      </w:r>
      <w:r>
        <w:t>2</w:t>
      </w:r>
      <w:r w:rsidRPr="001E0758">
        <w:rPr>
          <w:rFonts w:hint="eastAsia"/>
        </w:rPr>
        <w:t xml:space="preserve"> </w:t>
      </w:r>
      <w:r>
        <w:rPr>
          <w:rFonts w:hint="eastAsia"/>
        </w:rPr>
        <w:t>消融实验</w:t>
      </w:r>
      <w:bookmarkEnd w:id="595"/>
      <w:bookmarkEnd w:id="596"/>
      <w:bookmarkEnd w:id="597"/>
      <w:bookmarkEnd w:id="598"/>
      <w:bookmarkEnd w:id="599"/>
      <w:bookmarkEnd w:id="600"/>
      <w:bookmarkEnd w:id="601"/>
      <w:bookmarkEnd w:id="602"/>
      <w:bookmarkEnd w:id="603"/>
      <w:bookmarkEnd w:id="604"/>
      <w:bookmarkEnd w:id="605"/>
      <w:bookmarkEnd w:id="606"/>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w:t>
      </w:r>
      <w:proofErr w:type="gramStart"/>
      <w:r>
        <w:rPr>
          <w:rFonts w:eastAsia="黑体" w:hint="eastAsia"/>
        </w:rPr>
        <w:t>路结构</w:t>
      </w:r>
      <w:proofErr w:type="gramEnd"/>
      <w:r>
        <w:rPr>
          <w:rFonts w:eastAsia="黑体" w:hint="eastAsia"/>
        </w:rPr>
        <w:t>对网络的影响</w:t>
      </w:r>
    </w:p>
    <w:p w14:paraId="023D5929"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-1 </w:t>
      </w:r>
      <w:r w:rsidRPr="00C8269D">
        <w:rPr>
          <w:rFonts w:hint="eastAsia"/>
          <w:sz w:val="21"/>
          <w:szCs w:val="21"/>
        </w:rPr>
        <w:t>双</w:t>
      </w:r>
      <w:proofErr w:type="gramStart"/>
      <w:r w:rsidRPr="00C8269D">
        <w:rPr>
          <w:rFonts w:hint="eastAsia"/>
          <w:sz w:val="21"/>
          <w:szCs w:val="21"/>
        </w:rPr>
        <w:t>路结构</w:t>
      </w:r>
      <w:proofErr w:type="gramEnd"/>
      <w:r w:rsidRPr="00C8269D">
        <w:rPr>
          <w:rFonts w:hint="eastAsia"/>
          <w:sz w:val="21"/>
          <w:szCs w:val="21"/>
        </w:rPr>
        <w:t>对网络的影响</w:t>
      </w:r>
    </w:p>
    <w:tbl>
      <w:tblPr>
        <w:tblW w:w="0pt" w:type="dxa"/>
        <w:tblBorders>
          <w:top w:val="single" w:sz="4" w:space="0" w:color="auto"/>
          <w:bottom w:val="single" w:sz="4" w:space="0" w:color="auto"/>
        </w:tblBorders>
        <w:tblLook w:firstRow="1" w:lastRow="0" w:firstColumn="1" w:lastColumn="0" w:noHBand="0" w:noVBand="1"/>
      </w:tblPr>
      <w:tblGrid>
        <w:gridCol w:w="2151"/>
        <w:gridCol w:w="2152"/>
        <w:gridCol w:w="2152"/>
        <w:gridCol w:w="2152"/>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1365" type="#_x0000_t75" style="width:14.4pt;height:14.4pt" o:ole="">
                      <v:imagedata r:id="rId1019" o:title=""/>
                    </v:shape>
                    <o:OLEObject Type="Embed" ProgID="Equation.DSMT4" ShapeID="_x0000_i1365" DrawAspect="Content" ObjectID="_1777171763" r:id="rId1020"/>
                  </w:object>
                </mc:Choice>
                <mc:Fallback>
                  <w:object>
                    <w:drawing>
                      <wp:inline distT="0" distB="0" distL="0" distR="0" wp14:anchorId="3676467E" wp14:editId="6DE73470">
                        <wp:extent cx="182880" cy="182880"/>
                        <wp:effectExtent l="0" t="0" r="0" b="7620"/>
                        <wp:docPr id="341" name="对象 3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1"/>
                                <pic:cNvPicPr>
                                  <a:picLocks noChangeAspect="1" noChangeArrowheads="1"/>
                                  <a:extLst>
                                    <a:ext uri="{837473B0-CC2E-450a-ABE3-18F120FF3D37}">
                                      <a15:objectPr xmlns:a15="http://schemas.microsoft.com/office/drawing/2012/main" objectId="_1777171763" isActiveX="0" linkType=""/>
                                    </a:ext>
                                  </a:extLst>
                                </pic:cNvPicPr>
                              </pic:nvPicPr>
                              <pic:blipFill>
                                <a:blip r:embed="rId102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1020" w:progId="Equation.DSMT4" w:shapeId="341"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1366" type="#_x0000_t75" style="width:14.4pt;height:14.4pt" o:ole="">
                      <v:imagedata r:id="rId1019" o:title=""/>
                    </v:shape>
                    <o:OLEObject Type="Embed" ProgID="Equation.DSMT4" ShapeID="_x0000_i1366" DrawAspect="Content" ObjectID="_1777171764" r:id="rId1022"/>
                  </w:object>
                </mc:Choice>
                <mc:Fallback>
                  <w:object>
                    <w:drawing>
                      <wp:inline distT="0" distB="0" distL="0" distR="0" wp14:anchorId="1E536D64" wp14:editId="6D5F6D1E">
                        <wp:extent cx="182880" cy="182880"/>
                        <wp:effectExtent l="0" t="0" r="0" b="7620"/>
                        <wp:docPr id="342" name="对象 3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2"/>
                                <pic:cNvPicPr>
                                  <a:picLocks noChangeAspect="1" noChangeArrowheads="1"/>
                                  <a:extLst>
                                    <a:ext uri="{837473B0-CC2E-450a-ABE3-18F120FF3D37}">
                                      <a15:objectPr xmlns:a15="http://schemas.microsoft.com/office/drawing/2012/main" objectId="_1777171764" isActiveX="0" linkType=""/>
                                    </a:ext>
                                  </a:extLst>
                                </pic:cNvPicPr>
                              </pic:nvPicPr>
                              <pic:blipFill>
                                <a:blip r:embed="rId102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1022" w:progId="Equation.DSMT4" w:shapeId="342"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1367" type="#_x0000_t75" style="width:14.4pt;height:14.4pt" o:ole="">
                      <v:imagedata r:id="rId1019" o:title=""/>
                    </v:shape>
                    <o:OLEObject Type="Embed" ProgID="Equation.DSMT4" ShapeID="_x0000_i1367" DrawAspect="Content" ObjectID="_1777171765" r:id="rId1023"/>
                  </w:object>
                </mc:Choice>
                <mc:Fallback>
                  <w:object>
                    <w:drawing>
                      <wp:inline distT="0" distB="0" distL="0" distR="0" wp14:anchorId="07A58BB7" wp14:editId="41F0C0D3">
                        <wp:extent cx="182880" cy="182880"/>
                        <wp:effectExtent l="0" t="0" r="0" b="7620"/>
                        <wp:docPr id="343" name="对象 3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3"/>
                                <pic:cNvPicPr>
                                  <a:picLocks noChangeAspect="1" noChangeArrowheads="1"/>
                                  <a:extLst>
                                    <a:ext uri="{837473B0-CC2E-450a-ABE3-18F120FF3D37}">
                                      <a15:objectPr xmlns:a15="http://schemas.microsoft.com/office/drawing/2012/main" objectId="_1777171765" isActiveX="0" linkType=""/>
                                    </a:ext>
                                  </a:extLst>
                                </pic:cNvPicPr>
                              </pic:nvPicPr>
                              <pic:blipFill>
                                <a:blip r:embed="rId102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1023" w:progId="Equation.DSMT4" w:shapeId="343" w:fieldCodes=""/>
                  </w:object>
                </mc:Fallback>
              </mc:AlternateContent>
            </w:r>
          </w:p>
        </w:tc>
        <w:tc>
          <w:tcPr>
            <w:tcW w:w="107.60pt" w:type="dxa"/>
            <w:tcBorders>
              <w:bottom w:val="nil"/>
            </w:tcBorders>
            <w:shd w:val="clear" w:color="auto" w:fill="auto"/>
            <w:vAlign w:val="center"/>
          </w:tcPr>
          <w:p w14:paraId="1C693D19" w14:textId="51FE43A9"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C61F201">
                    <v:shape id="_x0000_i1368" type="#_x0000_t75" style="width:6.9pt;height:6.9pt" o:ole="">
                      <v:imagedata r:id="rId1024" o:title=""/>
                    </v:shape>
                    <o:OLEObject Type="Embed" ProgID="Equation.DSMT4" ShapeID="_x0000_i1368" DrawAspect="Content" ObjectID="_1777171766" r:id="rId1025"/>
                  </w:object>
                </mc:Choice>
                <mc:Fallback>
                  <w:object>
                    <w:drawing>
                      <wp:inline distT="0" distB="0" distL="0" distR="0" wp14:anchorId="64BE1078" wp14:editId="129C0CCC">
                        <wp:extent cx="87630" cy="87630"/>
                        <wp:effectExtent l="0" t="0" r="7620" b="7620"/>
                        <wp:docPr id="344" name="对象 3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4"/>
                                <pic:cNvPicPr>
                                  <a:picLocks noChangeAspect="1" noChangeArrowheads="1"/>
                                  <a:extLst>
                                    <a:ext uri="{837473B0-CC2E-450a-ABE3-18F120FF3D37}">
                                      <a15:objectPr xmlns:a15="http://schemas.microsoft.com/office/drawing/2012/main" objectId="_1777171766" isActiveX="0" linkType=""/>
                                    </a:ext>
                                  </a:extLst>
                                </pic:cNvPicPr>
                              </pic:nvPicPr>
                              <pic:blipFill>
                                <a:blip r:embed="rId1026">
                                  <a:extLst>
                                    <a:ext uri="{28A0092B-C50C-407E-A947-70E740481C1C}">
                                      <a14:useLocalDpi xmlns:a14="http://schemas.microsoft.com/office/drawing/2010/main" val="0"/>
                                    </a:ext>
                                  </a:extLst>
                                </a:blip>
                                <a:srcRect/>
                                <a:stretch>
                                  <a:fillRect/>
                                </a:stretch>
                              </pic:blipFill>
                              <pic:spPr bwMode="auto">
                                <a:xfrm>
                                  <a:off x="0" y="0"/>
                                  <a:ext cx="87630" cy="87630"/>
                                </a:xfrm>
                                <a:prstGeom prst="rect">
                                  <a:avLst/>
                                </a:prstGeom>
                                <a:noFill/>
                                <a:ln>
                                  <a:noFill/>
                                </a:ln>
                              </pic:spPr>
                            </pic:pic>
                          </a:graphicData>
                        </a:graphic>
                      </wp:inline>
                    </w:drawing>
                    <w:objectEmbed w:drawAspect="content" r:id="rId1025" w:progId="Equation.DSMT4" w:shapeId="344" w:fieldCodes=""/>
                  </w:object>
                </mc:Fallback>
              </mc:AlternateContent>
            </w: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01DCF24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2974D35A">
                    <v:shape id="_x0000_i1369" type="#_x0000_t75" style="width:6.9pt;height:6.9pt" o:ole="">
                      <v:imagedata r:id="rId1024" o:title=""/>
                    </v:shape>
                    <o:OLEObject Type="Embed" ProgID="Equation.DSMT4" ShapeID="_x0000_i1369" DrawAspect="Content" ObjectID="_1777171767" r:id="rId1027"/>
                  </w:object>
                </mc:Choice>
                <mc:Fallback>
                  <w:object>
                    <w:drawing>
                      <wp:inline distT="0" distB="0" distL="0" distR="0" wp14:anchorId="3298535C" wp14:editId="2E08ABD6">
                        <wp:extent cx="87630" cy="87630"/>
                        <wp:effectExtent l="0" t="0" r="7620" b="7620"/>
                        <wp:docPr id="345" name="对象 3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5"/>
                                <pic:cNvPicPr>
                                  <a:picLocks noChangeAspect="1" noChangeArrowheads="1"/>
                                  <a:extLst>
                                    <a:ext uri="{837473B0-CC2E-450a-ABE3-18F120FF3D37}">
                                      <a15:objectPr xmlns:a15="http://schemas.microsoft.com/office/drawing/2012/main" objectId="_1777171767" isActiveX="0" linkType=""/>
                                    </a:ext>
                                  </a:extLst>
                                </pic:cNvPicPr>
                              </pic:nvPicPr>
                              <pic:blipFill>
                                <a:blip r:embed="rId1026">
                                  <a:extLst>
                                    <a:ext uri="{28A0092B-C50C-407E-A947-70E740481C1C}">
                                      <a14:useLocalDpi xmlns:a14="http://schemas.microsoft.com/office/drawing/2010/main" val="0"/>
                                    </a:ext>
                                  </a:extLst>
                                </a:blip>
                                <a:srcRect/>
                                <a:stretch>
                                  <a:fillRect/>
                                </a:stretch>
                              </pic:blipFill>
                              <pic:spPr bwMode="auto">
                                <a:xfrm>
                                  <a:off x="0" y="0"/>
                                  <a:ext cx="87630" cy="87630"/>
                                </a:xfrm>
                                <a:prstGeom prst="rect">
                                  <a:avLst/>
                                </a:prstGeom>
                                <a:noFill/>
                                <a:ln>
                                  <a:noFill/>
                                </a:ln>
                              </pic:spPr>
                            </pic:pic>
                          </a:graphicData>
                        </a:graphic>
                      </wp:inline>
                    </w:drawing>
                    <w:objectEmbed w:drawAspect="content" r:id="rId1027" w:progId="Equation.DSMT4" w:shapeId="345" w:fieldCodes=""/>
                  </w:object>
                </mc:Fallback>
              </mc:AlternateContent>
            </w: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1370" type="#_x0000_t75" style="width:14.4pt;height:14.4pt" o:ole="">
                      <v:imagedata r:id="rId1019" o:title=""/>
                    </v:shape>
                    <o:OLEObject Type="Embed" ProgID="Equation.DSMT4" ShapeID="_x0000_i1370" DrawAspect="Content" ObjectID="_1777171768" r:id="rId1028"/>
                  </w:object>
                </mc:Choice>
                <mc:Fallback>
                  <w:object>
                    <w:drawing>
                      <wp:inline distT="0" distB="0" distL="0" distR="0" wp14:anchorId="2C17E5E0" wp14:editId="6921FE3B">
                        <wp:extent cx="182880" cy="182880"/>
                        <wp:effectExtent l="0" t="0" r="0" b="7620"/>
                        <wp:docPr id="346" name="对象 3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6"/>
                                <pic:cNvPicPr>
                                  <a:picLocks noChangeAspect="1" noChangeArrowheads="1"/>
                                  <a:extLst>
                                    <a:ext uri="{837473B0-CC2E-450a-ABE3-18F120FF3D37}">
                                      <a15:objectPr xmlns:a15="http://schemas.microsoft.com/office/drawing/2012/main" objectId="_1777171768" isActiveX="0" linkType=""/>
                                    </a:ext>
                                  </a:extLst>
                                </pic:cNvPicPr>
                              </pic:nvPicPr>
                              <pic:blipFill>
                                <a:blip r:embed="rId102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1028" w:progId="Equation.DSMT4" w:shapeId="346"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5954FCE7" w14:textId="77777777" w:rsidR="00154757" w:rsidRDefault="00154757" w:rsidP="005F6C42">
      <w:pPr>
        <w:adjustRightInd w:val="0"/>
        <w:snapToGrid w:val="0"/>
        <w:spacing w:line="15pt" w:lineRule="auto"/>
        <w:ind w:firstLineChars="200" w:firstLine="24.90pt"/>
      </w:pPr>
    </w:p>
    <w:p w14:paraId="39E010B8" w14:textId="38100322" w:rsidR="005F6C42" w:rsidRDefault="005F6C42" w:rsidP="00154757">
      <w:pPr>
        <w:adjustRightInd w:val="0"/>
        <w:snapToGrid w:val="0"/>
        <w:spacing w:line="15pt" w:lineRule="auto"/>
        <w:ind w:firstLineChars="196" w:firstLine="24.4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t>SSIM</w:t>
      </w:r>
      <w:r>
        <w:rPr>
          <w:rFonts w:hint="eastAsia"/>
        </w:rPr>
        <w:t>两个指标上都取得了最好的结果。其中使用双</w:t>
      </w:r>
      <w:proofErr w:type="gramStart"/>
      <w:r>
        <w:rPr>
          <w:rFonts w:hint="eastAsia"/>
        </w:rPr>
        <w:t>路结构</w:t>
      </w:r>
      <w:proofErr w:type="gramEnd"/>
      <w:r>
        <w:rPr>
          <w:rFonts w:hint="eastAsia"/>
        </w:rPr>
        <w:t>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w:t>
      </w:r>
      <w:proofErr w:type="gramStart"/>
      <w:r>
        <w:rPr>
          <w:rFonts w:hint="eastAsia"/>
        </w:rPr>
        <w:t>路结构</w:t>
      </w:r>
      <w:proofErr w:type="gramEnd"/>
      <w:r>
        <w:rPr>
          <w:rFonts w:hint="eastAsia"/>
        </w:rPr>
        <w:t>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w:t>
      </w:r>
      <w:proofErr w:type="gramStart"/>
      <w:r>
        <w:rPr>
          <w:rFonts w:hint="eastAsia"/>
        </w:rPr>
        <w:t>路结构</w:t>
      </w:r>
      <w:proofErr w:type="gramEnd"/>
      <w:r>
        <w:rPr>
          <w:rFonts w:hint="eastAsia"/>
        </w:rPr>
        <w:t>的网络。这说明单独使用卷积分支虽然能达到一定的超</w:t>
      </w:r>
      <w:proofErr w:type="gramStart"/>
      <w:r>
        <w:rPr>
          <w:rFonts w:hint="eastAsia"/>
        </w:rPr>
        <w:t>分效果</w:t>
      </w:r>
      <w:proofErr w:type="gramEnd"/>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更好地提取图像特征</w:t>
      </w:r>
      <w:r>
        <w:rPr>
          <w:rFonts w:hint="eastAsia"/>
        </w:rPr>
        <w:t>,</w:t>
      </w:r>
      <w:r>
        <w:rPr>
          <w:rFonts w:hint="eastAsia"/>
        </w:rPr>
        <w:t>从而达到更优的超分效果。总的来说</w:t>
      </w:r>
      <w:r>
        <w:rPr>
          <w:rFonts w:hint="eastAsia"/>
        </w:rPr>
        <w:t>,</w:t>
      </w:r>
      <w:r>
        <w:rPr>
          <w:rFonts w:hint="eastAsia"/>
        </w:rPr>
        <w:t>实验结果证实了双</w:t>
      </w:r>
      <w:proofErr w:type="gramStart"/>
      <w:r>
        <w:rPr>
          <w:rFonts w:hint="eastAsia"/>
        </w:rPr>
        <w:t>路结构</w:t>
      </w:r>
      <w:proofErr w:type="gramEnd"/>
      <w:r>
        <w:rPr>
          <w:rFonts w:hint="eastAsia"/>
        </w:rPr>
        <w:t>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w:t>
      </w:r>
      <w:proofErr w:type="gramStart"/>
      <w:r w:rsidRPr="00422A58">
        <w:rPr>
          <w:rFonts w:eastAsia="黑体" w:hint="eastAsia"/>
        </w:rPr>
        <w:t>路特征</w:t>
      </w:r>
      <w:proofErr w:type="gramEnd"/>
      <w:r w:rsidRPr="00422A58">
        <w:rPr>
          <w:rFonts w:eastAsia="黑体" w:hint="eastAsia"/>
        </w:rPr>
        <w:t>融合块</w:t>
      </w:r>
      <w:r w:rsidRPr="00422A58">
        <w:rPr>
          <w:rFonts w:eastAsia="黑体" w:hint="eastAsia"/>
        </w:rPr>
        <w:t>(DFEB)</w:t>
      </w:r>
      <w:r>
        <w:rPr>
          <w:rFonts w:eastAsia="黑体" w:hint="eastAsia"/>
        </w:rPr>
        <w:t>对网络的影响</w:t>
      </w:r>
    </w:p>
    <w:p w14:paraId="46588EB6"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-2 </w:t>
      </w:r>
      <w:r w:rsidRPr="00C8269D">
        <w:rPr>
          <w:rFonts w:hint="eastAsia"/>
          <w:sz w:val="21"/>
          <w:szCs w:val="21"/>
        </w:rPr>
        <w:t>双</w:t>
      </w:r>
      <w:proofErr w:type="gramStart"/>
      <w:r w:rsidRPr="00C8269D">
        <w:rPr>
          <w:rFonts w:hint="eastAsia"/>
          <w:sz w:val="21"/>
          <w:szCs w:val="21"/>
        </w:rPr>
        <w:t>路特征</w:t>
      </w:r>
      <w:proofErr w:type="gramEnd"/>
      <w:r w:rsidRPr="00C8269D">
        <w:rPr>
          <w:rFonts w:hint="eastAsia"/>
          <w:sz w:val="21"/>
          <w:szCs w:val="21"/>
        </w:rPr>
        <w:t>融合块</w:t>
      </w:r>
      <w:r w:rsidRPr="00C8269D">
        <w:rPr>
          <w:rFonts w:hint="eastAsia"/>
          <w:sz w:val="21"/>
          <w:szCs w:val="21"/>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1371" type="#_x0000_t75" style="width:14.4pt;height:14.4pt" o:ole="">
                      <v:imagedata r:id="rId1019" o:title=""/>
                    </v:shape>
                    <o:OLEObject Type="Embed" ProgID="Equation.DSMT4" ShapeID="_x0000_i1371" DrawAspect="Content" ObjectID="_1777171769" r:id="rId1029"/>
                  </w:object>
                </mc:Choice>
                <mc:Fallback>
                  <w:object>
                    <w:drawing>
                      <wp:inline distT="0" distB="0" distL="0" distR="0" wp14:anchorId="422F6060" wp14:editId="72B77574">
                        <wp:extent cx="182880" cy="182880"/>
                        <wp:effectExtent l="0" t="0" r="0" b="7620"/>
                        <wp:docPr id="347" name="对象 3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7"/>
                                <pic:cNvPicPr>
                                  <a:picLocks noChangeAspect="1" noChangeArrowheads="1"/>
                                  <a:extLst>
                                    <a:ext uri="{837473B0-CC2E-450a-ABE3-18F120FF3D37}">
                                      <a15:objectPr xmlns:a15="http://schemas.microsoft.com/office/drawing/2012/main" objectId="_1777171769" isActiveX="0" linkType=""/>
                                    </a:ext>
                                  </a:extLst>
                                </pic:cNvPicPr>
                              </pic:nvPicPr>
                              <pic:blipFill>
                                <a:blip r:embed="rId102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1029" w:progId="Equation.DSMT4" w:shapeId="347"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2C7AB6D8"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144815D8">
                    <v:shape id="_x0000_i1372" type="#_x0000_t75" style="width:6.9pt;height:6.9pt" o:ole="">
                      <v:imagedata r:id="rId1024" o:title=""/>
                    </v:shape>
                    <o:OLEObject Type="Embed" ProgID="Equation.DSMT4" ShapeID="_x0000_i1372" DrawAspect="Content" ObjectID="_1777171770" r:id="rId1030"/>
                  </w:object>
                </mc:Choice>
                <mc:Fallback>
                  <w:object>
                    <w:drawing>
                      <wp:inline distT="0" distB="0" distL="0" distR="0" wp14:anchorId="1EFA69BA" wp14:editId="7A193178">
                        <wp:extent cx="87630" cy="87630"/>
                        <wp:effectExtent l="0" t="0" r="7620" b="7620"/>
                        <wp:docPr id="348" name="对象 3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8"/>
                                <pic:cNvPicPr>
                                  <a:picLocks noChangeAspect="1" noChangeArrowheads="1"/>
                                  <a:extLst>
                                    <a:ext uri="{837473B0-CC2E-450a-ABE3-18F120FF3D37}">
                                      <a15:objectPr xmlns:a15="http://schemas.microsoft.com/office/drawing/2012/main" objectId="_1777171770" isActiveX="0" linkType=""/>
                                    </a:ext>
                                  </a:extLst>
                                </pic:cNvPicPr>
                              </pic:nvPicPr>
                              <pic:blipFill>
                                <a:blip r:embed="rId1026">
                                  <a:extLst>
                                    <a:ext uri="{28A0092B-C50C-407E-A947-70E740481C1C}">
                                      <a14:useLocalDpi xmlns:a14="http://schemas.microsoft.com/office/drawing/2010/main" val="0"/>
                                    </a:ext>
                                  </a:extLst>
                                </a:blip>
                                <a:srcRect/>
                                <a:stretch>
                                  <a:fillRect/>
                                </a:stretch>
                              </pic:blipFill>
                              <pic:spPr bwMode="auto">
                                <a:xfrm>
                                  <a:off x="0" y="0"/>
                                  <a:ext cx="87630" cy="87630"/>
                                </a:xfrm>
                                <a:prstGeom prst="rect">
                                  <a:avLst/>
                                </a:prstGeom>
                                <a:noFill/>
                                <a:ln>
                                  <a:noFill/>
                                </a:ln>
                              </pic:spPr>
                            </pic:pic>
                          </a:graphicData>
                        </a:graphic>
                      </wp:inline>
                    </w:drawing>
                    <w:objectEmbed w:drawAspect="content" r:id="rId1030" w:progId="Equation.DSMT4" w:shapeId="348" w:fieldCodes=""/>
                  </w:object>
                </mc:Fallback>
              </mc:AlternateContent>
            </w: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041664F4" w14:textId="77777777" w:rsidR="00787BB4" w:rsidRDefault="00787BB4" w:rsidP="00154757">
      <w:pPr>
        <w:adjustRightInd w:val="0"/>
        <w:snapToGrid w:val="0"/>
        <w:spacing w:line="15pt" w:lineRule="auto"/>
        <w:ind w:firstLineChars="196" w:firstLine="24.40pt"/>
      </w:pPr>
    </w:p>
    <w:p w14:paraId="26DE4A4E" w14:textId="1C304D69" w:rsidR="005F6C42" w:rsidRDefault="005F6C42" w:rsidP="00154757">
      <w:pPr>
        <w:adjustRightInd w:val="0"/>
        <w:snapToGrid w:val="0"/>
        <w:spacing w:line="15pt" w:lineRule="auto"/>
        <w:ind w:firstLineChars="196" w:firstLine="24.40pt"/>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w:t>
      </w:r>
      <w:proofErr w:type="gramStart"/>
      <w:r w:rsidRPr="00901207">
        <w:rPr>
          <w:rFonts w:hint="eastAsia"/>
        </w:rPr>
        <w:t>路特征</w:t>
      </w:r>
      <w:proofErr w:type="gramEnd"/>
      <w:r w:rsidRPr="00901207">
        <w:rPr>
          <w:rFonts w:hint="eastAsia"/>
        </w:rPr>
        <w:t>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proofErr w:type="gramStart"/>
      <w:r w:rsidRPr="00901207">
        <w:rPr>
          <w:rFonts w:hint="eastAsia"/>
        </w:rPr>
        <w:t>块通过</w:t>
      </w:r>
      <w:proofErr w:type="gramEnd"/>
      <w:r w:rsidRPr="00901207">
        <w:rPr>
          <w:rFonts w:hint="eastAsia"/>
        </w:rPr>
        <w:lastRenderedPageBreak/>
        <w:t>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4.90pt"/>
      </w:pPr>
    </w:p>
    <w:p w14:paraId="6DFA33A6" w14:textId="77777777"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329C4DA8"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-3 </w:t>
      </w:r>
      <w:r w:rsidRPr="00C8269D">
        <w:rPr>
          <w:rFonts w:hint="eastAsia"/>
          <w:sz w:val="21"/>
          <w:szCs w:val="21"/>
        </w:rPr>
        <w:t>特征后处理块</w:t>
      </w:r>
      <w:r w:rsidRPr="00C8269D">
        <w:rPr>
          <w:rFonts w:hint="eastAsia"/>
          <w:sz w:val="21"/>
          <w:szCs w:val="21"/>
        </w:rPr>
        <w:t>(</w:t>
      </w:r>
      <w:r w:rsidRPr="00C8269D">
        <w:rPr>
          <w:sz w:val="21"/>
          <w:szCs w:val="21"/>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21A7EF04"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00594EE6">
              <w:rPr>
                <w:sz w:val="21"/>
                <w:szCs w:val="21"/>
              </w:rPr>
              <w:t>FPB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1373" type="#_x0000_t75" style="width:14.4pt;height:14.4pt" o:ole="">
                      <v:imagedata r:id="rId1019" o:title=""/>
                    </v:shape>
                    <o:OLEObject Type="Embed" ProgID="Equation.DSMT4" ShapeID="_x0000_i1373" DrawAspect="Content" ObjectID="_1777171771" r:id="rId1031"/>
                  </w:object>
                </mc:Choice>
                <mc:Fallback>
                  <w:object>
                    <w:drawing>
                      <wp:inline distT="0" distB="0" distL="0" distR="0" wp14:anchorId="19D68387" wp14:editId="314AF13E">
                        <wp:extent cx="182880" cy="182880"/>
                        <wp:effectExtent l="0" t="0" r="0" b="7620"/>
                        <wp:docPr id="349" name="对象 3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9"/>
                                <pic:cNvPicPr>
                                  <a:picLocks noChangeAspect="1" noChangeArrowheads="1"/>
                                  <a:extLst>
                                    <a:ext uri="{837473B0-CC2E-450a-ABE3-18F120FF3D37}">
                                      <a15:objectPr xmlns:a15="http://schemas.microsoft.com/office/drawing/2012/main" objectId="_1777171771" isActiveX="0" linkType=""/>
                                    </a:ext>
                                  </a:extLst>
                                </pic:cNvPicPr>
                              </pic:nvPicPr>
                              <pic:blipFill>
                                <a:blip r:embed="rId102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1031" w:progId="Equation.DSMT4" w:shapeId="349"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E95B17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AC54FDC">
                    <v:shape id="_x0000_i1374" type="#_x0000_t75" style="width:6.9pt;height:6.9pt" o:ole="">
                      <v:imagedata r:id="rId1024" o:title=""/>
                    </v:shape>
                    <o:OLEObject Type="Embed" ProgID="Equation.DSMT4" ShapeID="_x0000_i1374" DrawAspect="Content" ObjectID="_1777171772" r:id="rId1032"/>
                  </w:object>
                </mc:Choice>
                <mc:Fallback>
                  <w:object>
                    <w:drawing>
                      <wp:inline distT="0" distB="0" distL="0" distR="0" wp14:anchorId="57676825" wp14:editId="2BBDFFBD">
                        <wp:extent cx="87630" cy="87630"/>
                        <wp:effectExtent l="0" t="0" r="7620" b="7620"/>
                        <wp:docPr id="350" name="对象 3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0"/>
                                <pic:cNvPicPr>
                                  <a:picLocks noChangeAspect="1" noChangeArrowheads="1"/>
                                  <a:extLst>
                                    <a:ext uri="{837473B0-CC2E-450a-ABE3-18F120FF3D37}">
                                      <a15:objectPr xmlns:a15="http://schemas.microsoft.com/office/drawing/2012/main" objectId="_1777171772" isActiveX="0" linkType=""/>
                                    </a:ext>
                                  </a:extLst>
                                </pic:cNvPicPr>
                              </pic:nvPicPr>
                              <pic:blipFill>
                                <a:blip r:embed="rId1026">
                                  <a:extLst>
                                    <a:ext uri="{28A0092B-C50C-407E-A947-70E740481C1C}">
                                      <a14:useLocalDpi xmlns:a14="http://schemas.microsoft.com/office/drawing/2010/main" val="0"/>
                                    </a:ext>
                                  </a:extLst>
                                </a:blip>
                                <a:srcRect/>
                                <a:stretch>
                                  <a:fillRect/>
                                </a:stretch>
                              </pic:blipFill>
                              <pic:spPr bwMode="auto">
                                <a:xfrm>
                                  <a:off x="0" y="0"/>
                                  <a:ext cx="87630" cy="87630"/>
                                </a:xfrm>
                                <a:prstGeom prst="rect">
                                  <a:avLst/>
                                </a:prstGeom>
                                <a:noFill/>
                                <a:ln>
                                  <a:noFill/>
                                </a:ln>
                              </pic:spPr>
                            </pic:pic>
                          </a:graphicData>
                        </a:graphic>
                      </wp:inline>
                    </w:drawing>
                    <w:objectEmbed w:drawAspect="content" r:id="rId1032" w:progId="Equation.DSMT4" w:shapeId="350" w:fieldCodes=""/>
                  </w:object>
                </mc:Fallback>
              </mc:AlternateContent>
            </w: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24D0D013" w14:textId="77777777" w:rsidR="00787BB4" w:rsidRDefault="00787BB4" w:rsidP="00154757">
      <w:pPr>
        <w:adjustRightInd w:val="0"/>
        <w:snapToGrid w:val="0"/>
        <w:spacing w:line="15pt" w:lineRule="auto"/>
        <w:ind w:firstLineChars="196" w:firstLine="24.40pt"/>
      </w:pPr>
    </w:p>
    <w:p w14:paraId="05C23604" w14:textId="6A2B93C5" w:rsidR="005F6C42" w:rsidRDefault="005F6C42" w:rsidP="00154757">
      <w:pPr>
        <w:adjustRightInd w:val="0"/>
        <w:snapToGrid w:val="0"/>
        <w:spacing w:line="15pt" w:lineRule="auto"/>
        <w:ind w:firstLineChars="196" w:firstLine="24.40pt"/>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spacing w:before="9.75pt" w:after="9.75pt"/>
      </w:pPr>
      <w:bookmarkStart w:id="607" w:name="_Toc161457432"/>
      <w:bookmarkStart w:id="608" w:name="_Toc161458035"/>
      <w:bookmarkStart w:id="609" w:name="_Toc161602637"/>
      <w:bookmarkStart w:id="610" w:name="_Toc161792341"/>
      <w:bookmarkStart w:id="611" w:name="_Toc162391783"/>
      <w:bookmarkStart w:id="612" w:name="_Toc162584037"/>
      <w:bookmarkStart w:id="613" w:name="_Toc162875915"/>
      <w:bookmarkStart w:id="614" w:name="_Toc162877326"/>
      <w:bookmarkStart w:id="615" w:name="_Toc162878514"/>
      <w:bookmarkStart w:id="616" w:name="_Toc162948201"/>
      <w:bookmarkStart w:id="617" w:name="_Toc166375144"/>
      <w:bookmarkStart w:id="618" w:name="_Toc166554014"/>
      <w:r>
        <w:t>4</w:t>
      </w:r>
      <w:r w:rsidRPr="001E0758">
        <w:t>.</w:t>
      </w:r>
      <w:r>
        <w:t>3</w:t>
      </w:r>
      <w:r w:rsidRPr="001E0758">
        <w:t>.</w:t>
      </w:r>
      <w:r>
        <w:t>3</w:t>
      </w:r>
      <w:r w:rsidRPr="001E0758">
        <w:rPr>
          <w:rFonts w:hint="eastAsia"/>
        </w:rPr>
        <w:t xml:space="preserve"> </w:t>
      </w:r>
      <w:r>
        <w:rPr>
          <w:rFonts w:hint="eastAsia"/>
        </w:rPr>
        <w:t>实验结果分析</w:t>
      </w:r>
      <w:bookmarkEnd w:id="607"/>
      <w:bookmarkEnd w:id="608"/>
      <w:bookmarkEnd w:id="609"/>
      <w:bookmarkEnd w:id="610"/>
      <w:bookmarkEnd w:id="611"/>
      <w:bookmarkEnd w:id="612"/>
      <w:bookmarkEnd w:id="613"/>
      <w:bookmarkEnd w:id="614"/>
      <w:bookmarkEnd w:id="615"/>
      <w:bookmarkEnd w:id="616"/>
      <w:bookmarkEnd w:id="617"/>
      <w:bookmarkEnd w:id="618"/>
    </w:p>
    <w:p w14:paraId="1C36E0A6" w14:textId="4DB54B21"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3F100608" w14:textId="77777777" w:rsidR="002625A5" w:rsidRDefault="002625A5" w:rsidP="005F6C42">
      <w:pPr>
        <w:adjustRightInd w:val="0"/>
        <w:snapToGrid w:val="0"/>
        <w:spacing w:line="15pt" w:lineRule="auto"/>
        <w:rPr>
          <w:rFonts w:eastAsia="黑体"/>
        </w:rPr>
      </w:pPr>
    </w:p>
    <w:p w14:paraId="005506D1"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-4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rFonts w:hint="eastAsia"/>
          <w:sz w:val="21"/>
          <w:szCs w:val="21"/>
        </w:rPr>
        <w:t>2</w:t>
      </w:r>
      <w:r w:rsidR="007834CD" w:rsidRPr="00C8269D">
        <w:rPr>
          <w:rFonts w:hint="eastAsia"/>
          <w:sz w:val="21"/>
          <w:szCs w:val="21"/>
        </w:rPr>
        <w:t>放大倍数下的平均</w:t>
      </w:r>
      <w:r w:rsidR="007834CD" w:rsidRPr="00C8269D">
        <w:rPr>
          <w:rFonts w:hint="eastAsia"/>
          <w:sz w:val="21"/>
          <w:szCs w:val="21"/>
        </w:rPr>
        <w:t>PSNR</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A45FD" w:rsidRPr="002408F7" w14:paraId="51B0999C"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0FEAAEC" w14:textId="77777777" w:rsidR="002A45FD" w:rsidRPr="002408F7" w:rsidRDefault="002A45FD"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4EFE7E3" w14:textId="77777777" w:rsidR="002A45FD" w:rsidRPr="002408F7" w:rsidRDefault="002A45FD"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9FEC98" w14:textId="77777777" w:rsidR="002A45FD" w:rsidRPr="002408F7" w:rsidRDefault="002A45FD"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C446A19" w14:textId="77777777" w:rsidR="002A45FD" w:rsidRPr="002408F7" w:rsidRDefault="002A45FD"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7A7039E" w14:textId="77777777" w:rsidR="002A45FD" w:rsidRPr="002408F7" w:rsidRDefault="002A45FD"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D42A9A1" w14:textId="77777777" w:rsidR="002A45FD" w:rsidRPr="002408F7" w:rsidRDefault="002A45FD"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4172482D" w14:textId="77777777" w:rsidR="002A45FD" w:rsidRPr="002408F7" w:rsidRDefault="002A45FD"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847B326" w14:textId="77777777" w:rsidR="002A45FD" w:rsidRPr="002408F7" w:rsidRDefault="002A45FD" w:rsidP="00F0237D">
            <w:pPr>
              <w:jc w:val="center"/>
              <w:rPr>
                <w:sz w:val="21"/>
                <w:szCs w:val="21"/>
              </w:rPr>
            </w:pPr>
            <w:r w:rsidRPr="002408F7">
              <w:rPr>
                <w:sz w:val="21"/>
                <w:szCs w:val="21"/>
              </w:rPr>
              <w:t>Manga109</w:t>
            </w:r>
          </w:p>
        </w:tc>
      </w:tr>
      <w:tr w:rsidR="00131981" w:rsidRPr="002408F7" w14:paraId="6B41AFC3" w14:textId="77777777" w:rsidTr="00F0237D">
        <w:trPr>
          <w:trHeight w:val="20"/>
          <w:jc w:val="center"/>
        </w:trPr>
        <w:tc>
          <w:tcPr>
            <w:tcW w:w="49.65pt" w:type="dxa"/>
            <w:vMerge w:val="restart"/>
            <w:tcBorders>
              <w:top w:val="single" w:sz="4" w:space="0" w:color="auto"/>
            </w:tcBorders>
            <w:shd w:val="clear" w:color="auto" w:fill="auto"/>
            <w:vAlign w:val="center"/>
          </w:tcPr>
          <w:p w14:paraId="7F01E995" w14:textId="77777777" w:rsidR="00131981" w:rsidRPr="002408F7" w:rsidRDefault="00131981" w:rsidP="007D1CC4">
            <w:pPr>
              <w:jc w:val="center"/>
              <w:rPr>
                <w:sz w:val="21"/>
                <w:szCs w:val="21"/>
              </w:rPr>
            </w:pPr>
            <w:r w:rsidRPr="002408F7">
              <w:rPr>
                <w:sz w:val="21"/>
                <w:szCs w:val="21"/>
              </w:rPr>
              <w:t>×2</w:t>
            </w:r>
          </w:p>
        </w:tc>
        <w:tc>
          <w:tcPr>
            <w:tcW w:w="85.05pt" w:type="dxa"/>
            <w:tcBorders>
              <w:top w:val="single" w:sz="4" w:space="0" w:color="auto"/>
            </w:tcBorders>
            <w:shd w:val="clear" w:color="auto" w:fill="auto"/>
            <w:vAlign w:val="center"/>
          </w:tcPr>
          <w:p w14:paraId="076AF943" w14:textId="6E39EB49" w:rsidR="00131981" w:rsidRPr="007D1CC4" w:rsidRDefault="00131981" w:rsidP="007D1CC4">
            <w:pPr>
              <w:jc w:val="center"/>
              <w:rPr>
                <w:sz w:val="21"/>
                <w:szCs w:val="21"/>
              </w:rPr>
            </w:pPr>
            <w:r w:rsidRPr="007D1CC4">
              <w:rPr>
                <w:sz w:val="21"/>
                <w:szCs w:val="21"/>
              </w:rPr>
              <w:t>SRCNN</w:t>
            </w:r>
          </w:p>
        </w:tc>
        <w:tc>
          <w:tcPr>
            <w:tcW w:w="42.50pt" w:type="dxa"/>
            <w:tcBorders>
              <w:top w:val="single" w:sz="4" w:space="0" w:color="auto"/>
            </w:tcBorders>
            <w:vAlign w:val="center"/>
          </w:tcPr>
          <w:p w14:paraId="2DE923D5" w14:textId="1FEF8683" w:rsidR="00131981" w:rsidRPr="007D1CC4" w:rsidRDefault="00131981" w:rsidP="007D1CC4">
            <w:pPr>
              <w:jc w:val="center"/>
              <w:rPr>
                <w:iCs/>
                <w:sz w:val="21"/>
                <w:szCs w:val="21"/>
              </w:rPr>
            </w:pPr>
            <w:r w:rsidRPr="007D1CC4">
              <w:rPr>
                <w:sz w:val="21"/>
                <w:szCs w:val="21"/>
              </w:rPr>
              <w:t>57K</w:t>
            </w:r>
          </w:p>
        </w:tc>
        <w:tc>
          <w:tcPr>
            <w:tcW w:w="42.55pt" w:type="dxa"/>
            <w:tcBorders>
              <w:top w:val="single" w:sz="4" w:space="0" w:color="auto"/>
            </w:tcBorders>
            <w:shd w:val="clear" w:color="auto" w:fill="auto"/>
            <w:vAlign w:val="center"/>
          </w:tcPr>
          <w:p w14:paraId="64106776" w14:textId="25451688" w:rsidR="00131981" w:rsidRPr="007D1CC4" w:rsidRDefault="00131981" w:rsidP="007D1CC4">
            <w:pPr>
              <w:jc w:val="center"/>
              <w:rPr>
                <w:sz w:val="21"/>
                <w:szCs w:val="21"/>
              </w:rPr>
            </w:pPr>
            <w:r w:rsidRPr="007D1CC4">
              <w:rPr>
                <w:iCs/>
                <w:sz w:val="21"/>
                <w:szCs w:val="21"/>
              </w:rPr>
              <w:t>36.66</w:t>
            </w:r>
          </w:p>
        </w:tc>
        <w:tc>
          <w:tcPr>
            <w:tcW w:w="42.50pt" w:type="dxa"/>
            <w:tcBorders>
              <w:top w:val="single" w:sz="4" w:space="0" w:color="auto"/>
            </w:tcBorders>
            <w:shd w:val="clear" w:color="auto" w:fill="auto"/>
            <w:vAlign w:val="center"/>
          </w:tcPr>
          <w:p w14:paraId="645E05D6" w14:textId="0FDD804D" w:rsidR="00131981" w:rsidRPr="007D1CC4" w:rsidRDefault="00131981" w:rsidP="007D1CC4">
            <w:pPr>
              <w:jc w:val="center"/>
              <w:rPr>
                <w:sz w:val="21"/>
                <w:szCs w:val="21"/>
              </w:rPr>
            </w:pPr>
            <w:r w:rsidRPr="007D1CC4">
              <w:rPr>
                <w:iCs/>
                <w:sz w:val="21"/>
                <w:szCs w:val="21"/>
              </w:rPr>
              <w:t>32.42</w:t>
            </w:r>
          </w:p>
        </w:tc>
        <w:tc>
          <w:tcPr>
            <w:tcW w:w="50.10pt" w:type="dxa"/>
            <w:tcBorders>
              <w:top w:val="single" w:sz="4" w:space="0" w:color="auto"/>
            </w:tcBorders>
            <w:shd w:val="clear" w:color="auto" w:fill="auto"/>
            <w:vAlign w:val="center"/>
          </w:tcPr>
          <w:p w14:paraId="0612D922" w14:textId="0763E1F7" w:rsidR="00131981" w:rsidRPr="007D1CC4" w:rsidRDefault="00131981" w:rsidP="007D1CC4">
            <w:pPr>
              <w:jc w:val="center"/>
              <w:rPr>
                <w:sz w:val="21"/>
                <w:szCs w:val="21"/>
              </w:rPr>
            </w:pPr>
            <w:r w:rsidRPr="007D1CC4">
              <w:rPr>
                <w:iCs/>
                <w:sz w:val="21"/>
                <w:szCs w:val="21"/>
              </w:rPr>
              <w:t>31.36</w:t>
            </w:r>
          </w:p>
        </w:tc>
        <w:tc>
          <w:tcPr>
            <w:tcW w:w="59.25pt" w:type="dxa"/>
            <w:tcBorders>
              <w:top w:val="single" w:sz="4" w:space="0" w:color="auto"/>
            </w:tcBorders>
            <w:shd w:val="clear" w:color="auto" w:fill="auto"/>
            <w:vAlign w:val="center"/>
          </w:tcPr>
          <w:p w14:paraId="1C20A088" w14:textId="443EE4CD" w:rsidR="00131981" w:rsidRPr="007D1CC4" w:rsidRDefault="00131981" w:rsidP="007D1CC4">
            <w:pPr>
              <w:jc w:val="center"/>
              <w:rPr>
                <w:sz w:val="21"/>
                <w:szCs w:val="21"/>
              </w:rPr>
            </w:pPr>
            <w:r w:rsidRPr="007D1CC4">
              <w:rPr>
                <w:iCs/>
                <w:sz w:val="21"/>
                <w:szCs w:val="21"/>
              </w:rPr>
              <w:t>29.50</w:t>
            </w:r>
          </w:p>
        </w:tc>
        <w:tc>
          <w:tcPr>
            <w:tcW w:w="59.25pt" w:type="dxa"/>
            <w:tcBorders>
              <w:top w:val="single" w:sz="4" w:space="0" w:color="auto"/>
            </w:tcBorders>
            <w:shd w:val="clear" w:color="auto" w:fill="auto"/>
            <w:vAlign w:val="center"/>
          </w:tcPr>
          <w:p w14:paraId="2ABB3735" w14:textId="102B89CD" w:rsidR="00131981" w:rsidRPr="007D1CC4" w:rsidRDefault="00131981" w:rsidP="007D1CC4">
            <w:pPr>
              <w:jc w:val="center"/>
              <w:rPr>
                <w:sz w:val="21"/>
                <w:szCs w:val="21"/>
              </w:rPr>
            </w:pPr>
            <w:r w:rsidRPr="007D1CC4">
              <w:rPr>
                <w:iCs/>
                <w:sz w:val="21"/>
                <w:szCs w:val="21"/>
              </w:rPr>
              <w:t>35.74</w:t>
            </w:r>
          </w:p>
        </w:tc>
      </w:tr>
      <w:tr w:rsidR="00131981" w:rsidRPr="002408F7" w14:paraId="31B9BA46" w14:textId="77777777" w:rsidTr="00F0237D">
        <w:trPr>
          <w:trHeight w:val="20"/>
          <w:jc w:val="center"/>
        </w:trPr>
        <w:tc>
          <w:tcPr>
            <w:tcW w:w="49.65pt" w:type="dxa"/>
            <w:vMerge/>
            <w:shd w:val="clear" w:color="auto" w:fill="auto"/>
          </w:tcPr>
          <w:p w14:paraId="5200BEEE" w14:textId="77777777" w:rsidR="00131981" w:rsidRPr="002408F7" w:rsidRDefault="00131981" w:rsidP="007D1CC4">
            <w:pPr>
              <w:jc w:val="center"/>
              <w:rPr>
                <w:sz w:val="21"/>
                <w:szCs w:val="21"/>
              </w:rPr>
            </w:pPr>
          </w:p>
        </w:tc>
        <w:tc>
          <w:tcPr>
            <w:tcW w:w="85.05pt" w:type="dxa"/>
            <w:shd w:val="clear" w:color="auto" w:fill="auto"/>
            <w:vAlign w:val="center"/>
          </w:tcPr>
          <w:p w14:paraId="01A98A4E" w14:textId="783E16AE" w:rsidR="00131981" w:rsidRPr="007D1CC4" w:rsidRDefault="00131981" w:rsidP="007D1CC4">
            <w:pPr>
              <w:jc w:val="center"/>
              <w:rPr>
                <w:sz w:val="21"/>
                <w:szCs w:val="21"/>
              </w:rPr>
            </w:pPr>
            <w:r w:rsidRPr="007D1CC4">
              <w:rPr>
                <w:sz w:val="21"/>
                <w:szCs w:val="21"/>
              </w:rPr>
              <w:t>FSRCNN</w:t>
            </w:r>
          </w:p>
        </w:tc>
        <w:tc>
          <w:tcPr>
            <w:tcW w:w="42.50pt" w:type="dxa"/>
            <w:vAlign w:val="center"/>
          </w:tcPr>
          <w:p w14:paraId="602B7DA5" w14:textId="6D93E776" w:rsidR="00131981" w:rsidRPr="007D1CC4" w:rsidRDefault="00131981" w:rsidP="007D1CC4">
            <w:pPr>
              <w:jc w:val="center"/>
              <w:rPr>
                <w:iCs/>
                <w:sz w:val="21"/>
                <w:szCs w:val="21"/>
              </w:rPr>
            </w:pPr>
            <w:r w:rsidRPr="007D1CC4">
              <w:rPr>
                <w:iCs/>
                <w:sz w:val="21"/>
                <w:szCs w:val="21"/>
              </w:rPr>
              <w:t>12K</w:t>
            </w:r>
          </w:p>
        </w:tc>
        <w:tc>
          <w:tcPr>
            <w:tcW w:w="42.55pt" w:type="dxa"/>
            <w:shd w:val="clear" w:color="auto" w:fill="auto"/>
            <w:vAlign w:val="center"/>
          </w:tcPr>
          <w:p w14:paraId="7F7FFC54" w14:textId="12FACE5F" w:rsidR="00131981" w:rsidRPr="007D1CC4" w:rsidRDefault="00131981" w:rsidP="007D1CC4">
            <w:pPr>
              <w:jc w:val="center"/>
              <w:rPr>
                <w:sz w:val="21"/>
                <w:szCs w:val="21"/>
              </w:rPr>
            </w:pPr>
            <w:r w:rsidRPr="007D1CC4">
              <w:rPr>
                <w:iCs/>
                <w:sz w:val="21"/>
                <w:szCs w:val="21"/>
              </w:rPr>
              <w:t>37.00</w:t>
            </w:r>
          </w:p>
        </w:tc>
        <w:tc>
          <w:tcPr>
            <w:tcW w:w="42.50pt" w:type="dxa"/>
            <w:shd w:val="clear" w:color="auto" w:fill="auto"/>
            <w:vAlign w:val="center"/>
          </w:tcPr>
          <w:p w14:paraId="6C002291" w14:textId="3696EB29" w:rsidR="00131981" w:rsidRPr="007D1CC4" w:rsidRDefault="00131981" w:rsidP="007D1CC4">
            <w:pPr>
              <w:jc w:val="center"/>
              <w:rPr>
                <w:sz w:val="21"/>
                <w:szCs w:val="21"/>
              </w:rPr>
            </w:pPr>
            <w:r w:rsidRPr="007D1CC4">
              <w:rPr>
                <w:iCs/>
                <w:sz w:val="21"/>
                <w:szCs w:val="21"/>
              </w:rPr>
              <w:t>32.63</w:t>
            </w:r>
          </w:p>
        </w:tc>
        <w:tc>
          <w:tcPr>
            <w:tcW w:w="50.10pt" w:type="dxa"/>
            <w:shd w:val="clear" w:color="auto" w:fill="auto"/>
            <w:vAlign w:val="center"/>
          </w:tcPr>
          <w:p w14:paraId="5C3AFED9" w14:textId="5EA433C5" w:rsidR="00131981" w:rsidRPr="007D1CC4" w:rsidRDefault="00131981" w:rsidP="007D1CC4">
            <w:pPr>
              <w:jc w:val="center"/>
              <w:rPr>
                <w:sz w:val="21"/>
                <w:szCs w:val="21"/>
              </w:rPr>
            </w:pPr>
            <w:r w:rsidRPr="007D1CC4">
              <w:rPr>
                <w:iCs/>
                <w:sz w:val="21"/>
                <w:szCs w:val="21"/>
              </w:rPr>
              <w:t>31.53</w:t>
            </w:r>
          </w:p>
        </w:tc>
        <w:tc>
          <w:tcPr>
            <w:tcW w:w="59.25pt" w:type="dxa"/>
            <w:shd w:val="clear" w:color="auto" w:fill="auto"/>
            <w:vAlign w:val="center"/>
          </w:tcPr>
          <w:p w14:paraId="5E4FB381" w14:textId="5CC2EC32" w:rsidR="00131981" w:rsidRPr="007D1CC4" w:rsidRDefault="00131981" w:rsidP="007D1CC4">
            <w:pPr>
              <w:jc w:val="center"/>
              <w:rPr>
                <w:sz w:val="21"/>
                <w:szCs w:val="21"/>
              </w:rPr>
            </w:pPr>
            <w:r w:rsidRPr="007D1CC4">
              <w:rPr>
                <w:iCs/>
                <w:sz w:val="21"/>
                <w:szCs w:val="21"/>
              </w:rPr>
              <w:t>29.88</w:t>
            </w:r>
          </w:p>
        </w:tc>
        <w:tc>
          <w:tcPr>
            <w:tcW w:w="59.25pt" w:type="dxa"/>
            <w:shd w:val="clear" w:color="auto" w:fill="auto"/>
            <w:vAlign w:val="center"/>
          </w:tcPr>
          <w:p w14:paraId="32A6528D" w14:textId="4BECEC50" w:rsidR="00131981" w:rsidRPr="007D1CC4" w:rsidRDefault="00131981" w:rsidP="007D1CC4">
            <w:pPr>
              <w:jc w:val="center"/>
              <w:rPr>
                <w:sz w:val="21"/>
                <w:szCs w:val="21"/>
              </w:rPr>
            </w:pPr>
            <w:r w:rsidRPr="007D1CC4">
              <w:rPr>
                <w:iCs/>
                <w:sz w:val="21"/>
                <w:szCs w:val="21"/>
              </w:rPr>
              <w:t>36.67</w:t>
            </w:r>
          </w:p>
        </w:tc>
      </w:tr>
      <w:tr w:rsidR="00131981" w:rsidRPr="002408F7" w14:paraId="6AE20907" w14:textId="77777777" w:rsidTr="00F0237D">
        <w:trPr>
          <w:trHeight w:val="20"/>
          <w:jc w:val="center"/>
        </w:trPr>
        <w:tc>
          <w:tcPr>
            <w:tcW w:w="49.65pt" w:type="dxa"/>
            <w:vMerge/>
            <w:shd w:val="clear" w:color="auto" w:fill="auto"/>
          </w:tcPr>
          <w:p w14:paraId="3D2BDB1C" w14:textId="77777777" w:rsidR="00131981" w:rsidRPr="002408F7" w:rsidRDefault="00131981" w:rsidP="007D1CC4">
            <w:pPr>
              <w:jc w:val="center"/>
              <w:rPr>
                <w:sz w:val="21"/>
                <w:szCs w:val="21"/>
              </w:rPr>
            </w:pPr>
          </w:p>
        </w:tc>
        <w:tc>
          <w:tcPr>
            <w:tcW w:w="85.05pt" w:type="dxa"/>
            <w:shd w:val="clear" w:color="auto" w:fill="auto"/>
            <w:vAlign w:val="center"/>
          </w:tcPr>
          <w:p w14:paraId="5681862E" w14:textId="403D0271" w:rsidR="00131981" w:rsidRPr="007D1CC4" w:rsidRDefault="00131981" w:rsidP="007D1CC4">
            <w:pPr>
              <w:jc w:val="center"/>
              <w:rPr>
                <w:sz w:val="21"/>
                <w:szCs w:val="21"/>
              </w:rPr>
            </w:pPr>
            <w:r w:rsidRPr="007D1CC4">
              <w:rPr>
                <w:iCs/>
                <w:sz w:val="21"/>
                <w:szCs w:val="21"/>
              </w:rPr>
              <w:t>VDSR</w:t>
            </w:r>
          </w:p>
        </w:tc>
        <w:tc>
          <w:tcPr>
            <w:tcW w:w="42.50pt" w:type="dxa"/>
            <w:vAlign w:val="center"/>
          </w:tcPr>
          <w:p w14:paraId="420577B7" w14:textId="57AFA668" w:rsidR="00131981" w:rsidRPr="007D1CC4" w:rsidRDefault="00131981" w:rsidP="007D1CC4">
            <w:pPr>
              <w:jc w:val="center"/>
              <w:rPr>
                <w:iCs/>
                <w:sz w:val="21"/>
                <w:szCs w:val="21"/>
              </w:rPr>
            </w:pPr>
            <w:r w:rsidRPr="007D1CC4">
              <w:rPr>
                <w:iCs/>
                <w:sz w:val="21"/>
                <w:szCs w:val="21"/>
              </w:rPr>
              <w:t>665K</w:t>
            </w:r>
          </w:p>
        </w:tc>
        <w:tc>
          <w:tcPr>
            <w:tcW w:w="42.55pt" w:type="dxa"/>
            <w:shd w:val="clear" w:color="auto" w:fill="auto"/>
            <w:vAlign w:val="center"/>
          </w:tcPr>
          <w:p w14:paraId="66CE7B9F" w14:textId="0E9540FD" w:rsidR="00131981" w:rsidRPr="007D1CC4" w:rsidRDefault="00131981" w:rsidP="007D1CC4">
            <w:pPr>
              <w:jc w:val="center"/>
              <w:rPr>
                <w:sz w:val="21"/>
                <w:szCs w:val="21"/>
              </w:rPr>
            </w:pPr>
            <w:r w:rsidRPr="007D1CC4">
              <w:rPr>
                <w:iCs/>
                <w:sz w:val="21"/>
                <w:szCs w:val="21"/>
              </w:rPr>
              <w:t>37.53</w:t>
            </w:r>
          </w:p>
        </w:tc>
        <w:tc>
          <w:tcPr>
            <w:tcW w:w="42.50pt" w:type="dxa"/>
            <w:shd w:val="clear" w:color="auto" w:fill="auto"/>
            <w:vAlign w:val="center"/>
          </w:tcPr>
          <w:p w14:paraId="1A69824B" w14:textId="622DBCCB" w:rsidR="00131981" w:rsidRPr="007D1CC4" w:rsidRDefault="00131981" w:rsidP="007D1CC4">
            <w:pPr>
              <w:jc w:val="center"/>
              <w:rPr>
                <w:sz w:val="21"/>
                <w:szCs w:val="21"/>
              </w:rPr>
            </w:pPr>
            <w:r w:rsidRPr="007D1CC4">
              <w:rPr>
                <w:iCs/>
                <w:sz w:val="21"/>
                <w:szCs w:val="21"/>
              </w:rPr>
              <w:t>33.03</w:t>
            </w:r>
          </w:p>
        </w:tc>
        <w:tc>
          <w:tcPr>
            <w:tcW w:w="50.10pt" w:type="dxa"/>
            <w:shd w:val="clear" w:color="auto" w:fill="auto"/>
            <w:vAlign w:val="center"/>
          </w:tcPr>
          <w:p w14:paraId="5CB83091" w14:textId="044C737A" w:rsidR="00131981" w:rsidRPr="007D1CC4" w:rsidRDefault="00131981" w:rsidP="007D1CC4">
            <w:pPr>
              <w:jc w:val="center"/>
              <w:rPr>
                <w:sz w:val="21"/>
                <w:szCs w:val="21"/>
              </w:rPr>
            </w:pPr>
            <w:r w:rsidRPr="007D1CC4">
              <w:rPr>
                <w:iCs/>
                <w:sz w:val="21"/>
                <w:szCs w:val="21"/>
              </w:rPr>
              <w:t>31.90</w:t>
            </w:r>
          </w:p>
        </w:tc>
        <w:tc>
          <w:tcPr>
            <w:tcW w:w="59.25pt" w:type="dxa"/>
            <w:shd w:val="clear" w:color="auto" w:fill="auto"/>
            <w:vAlign w:val="center"/>
          </w:tcPr>
          <w:p w14:paraId="212C02CB" w14:textId="2E1D0C74" w:rsidR="00131981" w:rsidRPr="007D1CC4" w:rsidRDefault="00131981" w:rsidP="007D1CC4">
            <w:pPr>
              <w:jc w:val="center"/>
              <w:rPr>
                <w:sz w:val="21"/>
                <w:szCs w:val="21"/>
              </w:rPr>
            </w:pPr>
            <w:r w:rsidRPr="007D1CC4">
              <w:rPr>
                <w:iCs/>
                <w:sz w:val="21"/>
                <w:szCs w:val="21"/>
              </w:rPr>
              <w:t>30.76</w:t>
            </w:r>
          </w:p>
        </w:tc>
        <w:tc>
          <w:tcPr>
            <w:tcW w:w="59.25pt" w:type="dxa"/>
            <w:shd w:val="clear" w:color="auto" w:fill="auto"/>
            <w:vAlign w:val="center"/>
          </w:tcPr>
          <w:p w14:paraId="3073F09A" w14:textId="0A4464C2" w:rsidR="00131981" w:rsidRPr="007D1CC4" w:rsidRDefault="00131981" w:rsidP="007D1CC4">
            <w:pPr>
              <w:jc w:val="center"/>
              <w:rPr>
                <w:sz w:val="21"/>
                <w:szCs w:val="21"/>
              </w:rPr>
            </w:pPr>
            <w:r w:rsidRPr="007D1CC4">
              <w:rPr>
                <w:iCs/>
                <w:sz w:val="21"/>
                <w:szCs w:val="21"/>
              </w:rPr>
              <w:t>37.22</w:t>
            </w:r>
          </w:p>
        </w:tc>
      </w:tr>
      <w:tr w:rsidR="00131981" w:rsidRPr="002408F7" w14:paraId="1FAAFE75" w14:textId="77777777" w:rsidTr="00F0237D">
        <w:trPr>
          <w:trHeight w:val="20"/>
          <w:jc w:val="center"/>
        </w:trPr>
        <w:tc>
          <w:tcPr>
            <w:tcW w:w="49.65pt" w:type="dxa"/>
            <w:vMerge/>
            <w:shd w:val="clear" w:color="auto" w:fill="auto"/>
          </w:tcPr>
          <w:p w14:paraId="749176F0" w14:textId="77777777" w:rsidR="00131981" w:rsidRPr="002408F7" w:rsidRDefault="00131981" w:rsidP="006E0A62">
            <w:pPr>
              <w:jc w:val="center"/>
              <w:rPr>
                <w:sz w:val="21"/>
                <w:szCs w:val="21"/>
              </w:rPr>
            </w:pPr>
          </w:p>
        </w:tc>
        <w:tc>
          <w:tcPr>
            <w:tcW w:w="85.05pt" w:type="dxa"/>
            <w:shd w:val="clear" w:color="auto" w:fill="auto"/>
          </w:tcPr>
          <w:p w14:paraId="0B8CD5B1" w14:textId="25443A3E" w:rsidR="00131981" w:rsidRPr="007D1CC4" w:rsidRDefault="00131981" w:rsidP="006E0A62">
            <w:pPr>
              <w:jc w:val="center"/>
              <w:rPr>
                <w:iCs/>
                <w:sz w:val="21"/>
                <w:szCs w:val="21"/>
              </w:rPr>
            </w:pPr>
            <w:r w:rsidRPr="007D58D6">
              <w:rPr>
                <w:rFonts w:hint="eastAsia"/>
                <w:sz w:val="21"/>
                <w:szCs w:val="21"/>
              </w:rPr>
              <w:t>EDSR</w:t>
            </w:r>
          </w:p>
        </w:tc>
        <w:tc>
          <w:tcPr>
            <w:tcW w:w="42.50pt" w:type="dxa"/>
          </w:tcPr>
          <w:p w14:paraId="34EEAE8F" w14:textId="457B2341" w:rsidR="00131981" w:rsidRPr="007D1CC4" w:rsidRDefault="00131981"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43AB73D3" w14:textId="20046070" w:rsidR="00131981" w:rsidRPr="007D1CC4" w:rsidRDefault="00131981" w:rsidP="006E0A62">
            <w:pPr>
              <w:jc w:val="center"/>
              <w:rPr>
                <w:iCs/>
                <w:sz w:val="21"/>
                <w:szCs w:val="21"/>
              </w:rPr>
            </w:pPr>
            <w:r w:rsidRPr="007D58D6">
              <w:rPr>
                <w:iCs/>
                <w:sz w:val="21"/>
                <w:szCs w:val="21"/>
              </w:rPr>
              <w:t>37.99</w:t>
            </w:r>
          </w:p>
        </w:tc>
        <w:tc>
          <w:tcPr>
            <w:tcW w:w="42.50pt" w:type="dxa"/>
            <w:shd w:val="clear" w:color="auto" w:fill="auto"/>
          </w:tcPr>
          <w:p w14:paraId="23873142" w14:textId="62F46AC6" w:rsidR="00131981" w:rsidRPr="007D1CC4" w:rsidRDefault="00131981" w:rsidP="006E0A62">
            <w:pPr>
              <w:jc w:val="center"/>
              <w:rPr>
                <w:iCs/>
                <w:sz w:val="21"/>
                <w:szCs w:val="21"/>
              </w:rPr>
            </w:pPr>
            <w:r w:rsidRPr="007D58D6">
              <w:rPr>
                <w:iCs/>
                <w:sz w:val="21"/>
                <w:szCs w:val="21"/>
              </w:rPr>
              <w:t>33.57</w:t>
            </w:r>
          </w:p>
        </w:tc>
        <w:tc>
          <w:tcPr>
            <w:tcW w:w="50.10pt" w:type="dxa"/>
            <w:shd w:val="clear" w:color="auto" w:fill="auto"/>
          </w:tcPr>
          <w:p w14:paraId="14796F05" w14:textId="55B10FB6" w:rsidR="00131981" w:rsidRPr="007D1CC4" w:rsidRDefault="00131981" w:rsidP="006E0A62">
            <w:pPr>
              <w:jc w:val="center"/>
              <w:rPr>
                <w:iCs/>
                <w:sz w:val="21"/>
                <w:szCs w:val="21"/>
              </w:rPr>
            </w:pPr>
            <w:r w:rsidRPr="007D58D6">
              <w:rPr>
                <w:iCs/>
                <w:sz w:val="21"/>
                <w:szCs w:val="21"/>
              </w:rPr>
              <w:t>32.16</w:t>
            </w:r>
          </w:p>
        </w:tc>
        <w:tc>
          <w:tcPr>
            <w:tcW w:w="59.25pt" w:type="dxa"/>
            <w:shd w:val="clear" w:color="auto" w:fill="auto"/>
          </w:tcPr>
          <w:p w14:paraId="11A4D595" w14:textId="04B49489" w:rsidR="00131981" w:rsidRPr="007D1CC4" w:rsidRDefault="00131981" w:rsidP="006E0A62">
            <w:pPr>
              <w:jc w:val="center"/>
              <w:rPr>
                <w:iCs/>
                <w:sz w:val="21"/>
                <w:szCs w:val="21"/>
              </w:rPr>
            </w:pPr>
            <w:r w:rsidRPr="007D58D6">
              <w:rPr>
                <w:iCs/>
                <w:sz w:val="21"/>
                <w:szCs w:val="21"/>
              </w:rPr>
              <w:t>31.98</w:t>
            </w:r>
          </w:p>
        </w:tc>
        <w:tc>
          <w:tcPr>
            <w:tcW w:w="59.25pt" w:type="dxa"/>
            <w:shd w:val="clear" w:color="auto" w:fill="auto"/>
          </w:tcPr>
          <w:p w14:paraId="7BA26288" w14:textId="1EB2EFF6" w:rsidR="00131981" w:rsidRPr="007D1CC4" w:rsidRDefault="00131981" w:rsidP="006E0A62">
            <w:pPr>
              <w:jc w:val="center"/>
              <w:rPr>
                <w:iCs/>
                <w:sz w:val="21"/>
                <w:szCs w:val="21"/>
              </w:rPr>
            </w:pPr>
            <w:r w:rsidRPr="007D58D6">
              <w:rPr>
                <w:iCs/>
                <w:sz w:val="21"/>
                <w:szCs w:val="21"/>
              </w:rPr>
              <w:t>38.54</w:t>
            </w:r>
          </w:p>
        </w:tc>
      </w:tr>
      <w:tr w:rsidR="00131981" w:rsidRPr="002408F7" w14:paraId="78E96535" w14:textId="77777777" w:rsidTr="00F0237D">
        <w:trPr>
          <w:trHeight w:val="20"/>
          <w:jc w:val="center"/>
        </w:trPr>
        <w:tc>
          <w:tcPr>
            <w:tcW w:w="49.65pt" w:type="dxa"/>
            <w:vMerge/>
            <w:shd w:val="clear" w:color="auto" w:fill="auto"/>
          </w:tcPr>
          <w:p w14:paraId="7C813D83" w14:textId="77777777" w:rsidR="00131981" w:rsidRPr="002408F7" w:rsidRDefault="00131981" w:rsidP="006E0A62">
            <w:pPr>
              <w:jc w:val="center"/>
              <w:rPr>
                <w:sz w:val="21"/>
                <w:szCs w:val="21"/>
              </w:rPr>
            </w:pPr>
          </w:p>
        </w:tc>
        <w:tc>
          <w:tcPr>
            <w:tcW w:w="85.05pt" w:type="dxa"/>
            <w:shd w:val="clear" w:color="auto" w:fill="auto"/>
            <w:vAlign w:val="center"/>
          </w:tcPr>
          <w:p w14:paraId="0521C10E" w14:textId="580B2153" w:rsidR="00131981" w:rsidRPr="007D1CC4" w:rsidRDefault="00131981" w:rsidP="006E0A62">
            <w:pPr>
              <w:jc w:val="center"/>
              <w:rPr>
                <w:iCs/>
                <w:sz w:val="21"/>
                <w:szCs w:val="21"/>
              </w:rPr>
            </w:pPr>
            <w:r w:rsidRPr="007D1CC4">
              <w:rPr>
                <w:iCs/>
                <w:sz w:val="21"/>
                <w:szCs w:val="21"/>
              </w:rPr>
              <w:t>DRCN</w:t>
            </w:r>
          </w:p>
        </w:tc>
        <w:tc>
          <w:tcPr>
            <w:tcW w:w="42.50pt" w:type="dxa"/>
            <w:vAlign w:val="center"/>
          </w:tcPr>
          <w:p w14:paraId="7AF7F04D" w14:textId="2F7F9FD6" w:rsidR="00131981" w:rsidRPr="007D1CC4" w:rsidRDefault="00131981" w:rsidP="006E0A62">
            <w:pPr>
              <w:jc w:val="center"/>
              <w:rPr>
                <w:iCs/>
                <w:sz w:val="21"/>
                <w:szCs w:val="21"/>
              </w:rPr>
            </w:pPr>
            <w:r w:rsidRPr="007D1CC4">
              <w:rPr>
                <w:iCs/>
                <w:sz w:val="21"/>
                <w:szCs w:val="21"/>
              </w:rPr>
              <w:t>1774K</w:t>
            </w:r>
          </w:p>
        </w:tc>
        <w:tc>
          <w:tcPr>
            <w:tcW w:w="42.55pt" w:type="dxa"/>
            <w:shd w:val="clear" w:color="auto" w:fill="auto"/>
            <w:vAlign w:val="center"/>
          </w:tcPr>
          <w:p w14:paraId="14CABF59" w14:textId="4A1599FD" w:rsidR="00131981" w:rsidRPr="007D1CC4" w:rsidRDefault="00131981" w:rsidP="006E0A62">
            <w:pPr>
              <w:jc w:val="center"/>
              <w:rPr>
                <w:iCs/>
                <w:sz w:val="21"/>
                <w:szCs w:val="21"/>
              </w:rPr>
            </w:pPr>
            <w:r w:rsidRPr="007D1CC4">
              <w:rPr>
                <w:iCs/>
                <w:sz w:val="21"/>
                <w:szCs w:val="21"/>
              </w:rPr>
              <w:t>37.63</w:t>
            </w:r>
          </w:p>
        </w:tc>
        <w:tc>
          <w:tcPr>
            <w:tcW w:w="42.50pt" w:type="dxa"/>
            <w:shd w:val="clear" w:color="auto" w:fill="auto"/>
            <w:vAlign w:val="center"/>
          </w:tcPr>
          <w:p w14:paraId="411B7919" w14:textId="4C3F6F59" w:rsidR="00131981" w:rsidRPr="007D1CC4" w:rsidRDefault="00131981" w:rsidP="006E0A62">
            <w:pPr>
              <w:jc w:val="center"/>
              <w:rPr>
                <w:iCs/>
                <w:sz w:val="21"/>
                <w:szCs w:val="21"/>
              </w:rPr>
            </w:pPr>
            <w:r w:rsidRPr="007D1CC4">
              <w:rPr>
                <w:iCs/>
                <w:sz w:val="21"/>
                <w:szCs w:val="21"/>
              </w:rPr>
              <w:t>33.04</w:t>
            </w:r>
          </w:p>
        </w:tc>
        <w:tc>
          <w:tcPr>
            <w:tcW w:w="50.10pt" w:type="dxa"/>
            <w:shd w:val="clear" w:color="auto" w:fill="auto"/>
            <w:vAlign w:val="center"/>
          </w:tcPr>
          <w:p w14:paraId="56017DA9" w14:textId="5C77A9A3" w:rsidR="00131981" w:rsidRPr="007D1CC4" w:rsidRDefault="00131981" w:rsidP="006E0A62">
            <w:pPr>
              <w:jc w:val="center"/>
              <w:rPr>
                <w:iCs/>
                <w:sz w:val="21"/>
                <w:szCs w:val="21"/>
              </w:rPr>
            </w:pPr>
            <w:r w:rsidRPr="007D1CC4">
              <w:rPr>
                <w:iCs/>
                <w:sz w:val="21"/>
                <w:szCs w:val="21"/>
              </w:rPr>
              <w:t>31.85</w:t>
            </w:r>
          </w:p>
        </w:tc>
        <w:tc>
          <w:tcPr>
            <w:tcW w:w="59.25pt" w:type="dxa"/>
            <w:shd w:val="clear" w:color="auto" w:fill="auto"/>
            <w:vAlign w:val="center"/>
          </w:tcPr>
          <w:p w14:paraId="123EA479" w14:textId="0818EF8E" w:rsidR="00131981" w:rsidRPr="007D1CC4" w:rsidRDefault="00131981" w:rsidP="006E0A62">
            <w:pPr>
              <w:jc w:val="center"/>
              <w:rPr>
                <w:iCs/>
                <w:sz w:val="21"/>
                <w:szCs w:val="21"/>
              </w:rPr>
            </w:pPr>
            <w:r w:rsidRPr="007D1CC4">
              <w:rPr>
                <w:iCs/>
                <w:sz w:val="21"/>
                <w:szCs w:val="21"/>
              </w:rPr>
              <w:t>30.75</w:t>
            </w:r>
          </w:p>
        </w:tc>
        <w:tc>
          <w:tcPr>
            <w:tcW w:w="59.25pt" w:type="dxa"/>
            <w:shd w:val="clear" w:color="auto" w:fill="auto"/>
            <w:vAlign w:val="center"/>
          </w:tcPr>
          <w:p w14:paraId="083874E7" w14:textId="1864F9D4" w:rsidR="00131981" w:rsidRPr="007D1CC4" w:rsidRDefault="00131981" w:rsidP="006E0A62">
            <w:pPr>
              <w:jc w:val="center"/>
              <w:rPr>
                <w:iCs/>
                <w:sz w:val="21"/>
                <w:szCs w:val="21"/>
              </w:rPr>
            </w:pPr>
            <w:r w:rsidRPr="007D1CC4">
              <w:rPr>
                <w:iCs/>
                <w:sz w:val="21"/>
                <w:szCs w:val="21"/>
              </w:rPr>
              <w:t>37.63</w:t>
            </w:r>
          </w:p>
        </w:tc>
      </w:tr>
      <w:tr w:rsidR="00131981" w:rsidRPr="002408F7" w14:paraId="3E92723A" w14:textId="77777777" w:rsidTr="00F0237D">
        <w:trPr>
          <w:trHeight w:val="20"/>
          <w:jc w:val="center"/>
        </w:trPr>
        <w:tc>
          <w:tcPr>
            <w:tcW w:w="49.65pt" w:type="dxa"/>
            <w:vMerge/>
            <w:shd w:val="clear" w:color="auto" w:fill="auto"/>
          </w:tcPr>
          <w:p w14:paraId="2CDC914D" w14:textId="77777777" w:rsidR="00131981" w:rsidRPr="002408F7" w:rsidRDefault="00131981" w:rsidP="006E0A62">
            <w:pPr>
              <w:jc w:val="center"/>
              <w:rPr>
                <w:sz w:val="21"/>
                <w:szCs w:val="21"/>
              </w:rPr>
            </w:pPr>
          </w:p>
        </w:tc>
        <w:tc>
          <w:tcPr>
            <w:tcW w:w="85.05pt" w:type="dxa"/>
            <w:shd w:val="clear" w:color="auto" w:fill="auto"/>
            <w:vAlign w:val="center"/>
          </w:tcPr>
          <w:p w14:paraId="24BEF1F1" w14:textId="11FF60BC" w:rsidR="00131981" w:rsidRPr="007D1CC4" w:rsidRDefault="00131981" w:rsidP="006E0A62">
            <w:pPr>
              <w:jc w:val="center"/>
              <w:rPr>
                <w:iCs/>
                <w:sz w:val="21"/>
                <w:szCs w:val="21"/>
              </w:rPr>
            </w:pPr>
            <w:proofErr w:type="spellStart"/>
            <w:r w:rsidRPr="007D1CC4">
              <w:rPr>
                <w:sz w:val="21"/>
                <w:szCs w:val="21"/>
              </w:rPr>
              <w:t>LapSRN</w:t>
            </w:r>
            <w:proofErr w:type="spellEnd"/>
          </w:p>
        </w:tc>
        <w:tc>
          <w:tcPr>
            <w:tcW w:w="42.50pt" w:type="dxa"/>
            <w:vAlign w:val="center"/>
          </w:tcPr>
          <w:p w14:paraId="4C548284" w14:textId="59683398" w:rsidR="00131981" w:rsidRPr="007D1CC4" w:rsidRDefault="00131981" w:rsidP="006E0A62">
            <w:pPr>
              <w:jc w:val="center"/>
              <w:rPr>
                <w:iCs/>
                <w:sz w:val="21"/>
                <w:szCs w:val="21"/>
              </w:rPr>
            </w:pPr>
            <w:r w:rsidRPr="007D1CC4">
              <w:rPr>
                <w:iCs/>
                <w:sz w:val="21"/>
                <w:szCs w:val="21"/>
              </w:rPr>
              <w:t>813K</w:t>
            </w:r>
          </w:p>
        </w:tc>
        <w:tc>
          <w:tcPr>
            <w:tcW w:w="42.55pt" w:type="dxa"/>
            <w:shd w:val="clear" w:color="auto" w:fill="auto"/>
            <w:vAlign w:val="center"/>
          </w:tcPr>
          <w:p w14:paraId="611FE53B" w14:textId="71D8B107" w:rsidR="00131981" w:rsidRPr="007D1CC4" w:rsidRDefault="00131981" w:rsidP="006E0A62">
            <w:pPr>
              <w:jc w:val="center"/>
              <w:rPr>
                <w:iCs/>
                <w:sz w:val="21"/>
                <w:szCs w:val="21"/>
              </w:rPr>
            </w:pPr>
            <w:r w:rsidRPr="007D1CC4">
              <w:rPr>
                <w:iCs/>
                <w:sz w:val="21"/>
                <w:szCs w:val="21"/>
              </w:rPr>
              <w:t>37.52</w:t>
            </w:r>
          </w:p>
        </w:tc>
        <w:tc>
          <w:tcPr>
            <w:tcW w:w="42.50pt" w:type="dxa"/>
            <w:shd w:val="clear" w:color="auto" w:fill="auto"/>
            <w:vAlign w:val="center"/>
          </w:tcPr>
          <w:p w14:paraId="1FA9FC20" w14:textId="700FDAD3" w:rsidR="00131981" w:rsidRPr="007D1CC4" w:rsidRDefault="00131981" w:rsidP="006E0A62">
            <w:pPr>
              <w:jc w:val="center"/>
              <w:rPr>
                <w:iCs/>
                <w:sz w:val="21"/>
                <w:szCs w:val="21"/>
              </w:rPr>
            </w:pPr>
            <w:r w:rsidRPr="007D1CC4">
              <w:rPr>
                <w:iCs/>
                <w:sz w:val="21"/>
                <w:szCs w:val="21"/>
              </w:rPr>
              <w:t>33.08</w:t>
            </w:r>
          </w:p>
        </w:tc>
        <w:tc>
          <w:tcPr>
            <w:tcW w:w="50.10pt" w:type="dxa"/>
            <w:shd w:val="clear" w:color="auto" w:fill="auto"/>
            <w:vAlign w:val="center"/>
          </w:tcPr>
          <w:p w14:paraId="573A1C7C" w14:textId="6C897DED" w:rsidR="00131981" w:rsidRPr="007D1CC4" w:rsidRDefault="00131981" w:rsidP="006E0A62">
            <w:pPr>
              <w:jc w:val="center"/>
              <w:rPr>
                <w:iCs/>
                <w:sz w:val="21"/>
                <w:szCs w:val="21"/>
              </w:rPr>
            </w:pPr>
            <w:r w:rsidRPr="007D1CC4">
              <w:rPr>
                <w:iCs/>
                <w:sz w:val="21"/>
                <w:szCs w:val="21"/>
              </w:rPr>
              <w:t>31.80</w:t>
            </w:r>
          </w:p>
        </w:tc>
        <w:tc>
          <w:tcPr>
            <w:tcW w:w="59.25pt" w:type="dxa"/>
            <w:shd w:val="clear" w:color="auto" w:fill="auto"/>
            <w:vAlign w:val="center"/>
          </w:tcPr>
          <w:p w14:paraId="6B63981C" w14:textId="29C9291A" w:rsidR="00131981" w:rsidRPr="007D1CC4" w:rsidRDefault="00131981" w:rsidP="006E0A62">
            <w:pPr>
              <w:jc w:val="center"/>
              <w:rPr>
                <w:iCs/>
                <w:sz w:val="21"/>
                <w:szCs w:val="21"/>
              </w:rPr>
            </w:pPr>
            <w:r w:rsidRPr="007D1CC4">
              <w:rPr>
                <w:iCs/>
                <w:sz w:val="21"/>
                <w:szCs w:val="21"/>
              </w:rPr>
              <w:t>30.41</w:t>
            </w:r>
          </w:p>
        </w:tc>
        <w:tc>
          <w:tcPr>
            <w:tcW w:w="59.25pt" w:type="dxa"/>
            <w:shd w:val="clear" w:color="auto" w:fill="auto"/>
            <w:vAlign w:val="center"/>
          </w:tcPr>
          <w:p w14:paraId="66CF6CEB" w14:textId="513F89EC" w:rsidR="00131981" w:rsidRPr="007D1CC4" w:rsidRDefault="00131981" w:rsidP="006E0A62">
            <w:pPr>
              <w:jc w:val="center"/>
              <w:rPr>
                <w:iCs/>
                <w:sz w:val="21"/>
                <w:szCs w:val="21"/>
              </w:rPr>
            </w:pPr>
            <w:r w:rsidRPr="007D1CC4">
              <w:rPr>
                <w:iCs/>
                <w:sz w:val="21"/>
                <w:szCs w:val="21"/>
              </w:rPr>
              <w:t>37.27</w:t>
            </w:r>
          </w:p>
        </w:tc>
      </w:tr>
      <w:tr w:rsidR="00131981" w:rsidRPr="002408F7" w14:paraId="1C2930B6" w14:textId="77777777" w:rsidTr="00F0237D">
        <w:trPr>
          <w:trHeight w:val="20"/>
          <w:jc w:val="center"/>
        </w:trPr>
        <w:tc>
          <w:tcPr>
            <w:tcW w:w="49.65pt" w:type="dxa"/>
            <w:vMerge/>
            <w:shd w:val="clear" w:color="auto" w:fill="auto"/>
          </w:tcPr>
          <w:p w14:paraId="1334E268" w14:textId="77777777" w:rsidR="00131981" w:rsidRPr="002408F7" w:rsidRDefault="00131981" w:rsidP="006E0A62">
            <w:pPr>
              <w:jc w:val="center"/>
              <w:rPr>
                <w:sz w:val="21"/>
                <w:szCs w:val="21"/>
              </w:rPr>
            </w:pPr>
          </w:p>
        </w:tc>
        <w:tc>
          <w:tcPr>
            <w:tcW w:w="85.05pt" w:type="dxa"/>
            <w:shd w:val="clear" w:color="auto" w:fill="auto"/>
            <w:vAlign w:val="center"/>
          </w:tcPr>
          <w:p w14:paraId="6EDE6042" w14:textId="0D9927EC" w:rsidR="00131981" w:rsidRPr="007D1CC4" w:rsidRDefault="00131981" w:rsidP="006E0A62">
            <w:pPr>
              <w:jc w:val="center"/>
              <w:rPr>
                <w:iCs/>
                <w:sz w:val="21"/>
                <w:szCs w:val="21"/>
              </w:rPr>
            </w:pPr>
            <w:r w:rsidRPr="007D1CC4">
              <w:rPr>
                <w:sz w:val="21"/>
                <w:szCs w:val="21"/>
              </w:rPr>
              <w:t>DRRN</w:t>
            </w:r>
          </w:p>
        </w:tc>
        <w:tc>
          <w:tcPr>
            <w:tcW w:w="42.50pt" w:type="dxa"/>
            <w:vAlign w:val="center"/>
          </w:tcPr>
          <w:p w14:paraId="641FB1D2" w14:textId="78211E02" w:rsidR="00131981" w:rsidRPr="007D1CC4" w:rsidRDefault="00131981" w:rsidP="006E0A62">
            <w:pPr>
              <w:jc w:val="center"/>
              <w:rPr>
                <w:iCs/>
                <w:sz w:val="21"/>
                <w:szCs w:val="21"/>
              </w:rPr>
            </w:pPr>
            <w:r w:rsidRPr="007D1CC4">
              <w:rPr>
                <w:iCs/>
                <w:sz w:val="21"/>
                <w:szCs w:val="21"/>
              </w:rPr>
              <w:t>297K</w:t>
            </w:r>
          </w:p>
        </w:tc>
        <w:tc>
          <w:tcPr>
            <w:tcW w:w="42.55pt" w:type="dxa"/>
            <w:shd w:val="clear" w:color="auto" w:fill="auto"/>
            <w:vAlign w:val="center"/>
          </w:tcPr>
          <w:p w14:paraId="2EF5AA38" w14:textId="0D73FD3B" w:rsidR="00131981" w:rsidRPr="007D1CC4" w:rsidRDefault="00131981" w:rsidP="006E0A62">
            <w:pPr>
              <w:jc w:val="center"/>
              <w:rPr>
                <w:iCs/>
                <w:sz w:val="21"/>
                <w:szCs w:val="21"/>
              </w:rPr>
            </w:pPr>
            <w:r w:rsidRPr="007D1CC4">
              <w:rPr>
                <w:iCs/>
                <w:sz w:val="21"/>
                <w:szCs w:val="21"/>
              </w:rPr>
              <w:t>37.74</w:t>
            </w:r>
          </w:p>
        </w:tc>
        <w:tc>
          <w:tcPr>
            <w:tcW w:w="42.50pt" w:type="dxa"/>
            <w:shd w:val="clear" w:color="auto" w:fill="auto"/>
            <w:vAlign w:val="center"/>
          </w:tcPr>
          <w:p w14:paraId="218FF386" w14:textId="1B05D00D" w:rsidR="00131981" w:rsidRPr="007D1CC4" w:rsidRDefault="00131981" w:rsidP="006E0A62">
            <w:pPr>
              <w:jc w:val="center"/>
              <w:rPr>
                <w:iCs/>
                <w:sz w:val="21"/>
                <w:szCs w:val="21"/>
              </w:rPr>
            </w:pPr>
            <w:r w:rsidRPr="007D1CC4">
              <w:rPr>
                <w:iCs/>
                <w:sz w:val="21"/>
                <w:szCs w:val="21"/>
              </w:rPr>
              <w:t>33.23</w:t>
            </w:r>
          </w:p>
        </w:tc>
        <w:tc>
          <w:tcPr>
            <w:tcW w:w="50.10pt" w:type="dxa"/>
            <w:shd w:val="clear" w:color="auto" w:fill="auto"/>
            <w:vAlign w:val="center"/>
          </w:tcPr>
          <w:p w14:paraId="2A7E129B" w14:textId="4E11355D" w:rsidR="00131981" w:rsidRPr="007D1CC4" w:rsidRDefault="00131981" w:rsidP="006E0A62">
            <w:pPr>
              <w:jc w:val="center"/>
              <w:rPr>
                <w:iCs/>
                <w:sz w:val="21"/>
                <w:szCs w:val="21"/>
              </w:rPr>
            </w:pPr>
            <w:r w:rsidRPr="007D1CC4">
              <w:rPr>
                <w:iCs/>
                <w:sz w:val="21"/>
                <w:szCs w:val="21"/>
              </w:rPr>
              <w:t>32.05</w:t>
            </w:r>
          </w:p>
        </w:tc>
        <w:tc>
          <w:tcPr>
            <w:tcW w:w="59.25pt" w:type="dxa"/>
            <w:shd w:val="clear" w:color="auto" w:fill="auto"/>
            <w:vAlign w:val="center"/>
          </w:tcPr>
          <w:p w14:paraId="419C7D41" w14:textId="781750C5" w:rsidR="00131981" w:rsidRPr="007D1CC4" w:rsidRDefault="00131981" w:rsidP="006E0A62">
            <w:pPr>
              <w:jc w:val="center"/>
              <w:rPr>
                <w:iCs/>
                <w:sz w:val="21"/>
                <w:szCs w:val="21"/>
              </w:rPr>
            </w:pPr>
            <w:r w:rsidRPr="007D1CC4">
              <w:rPr>
                <w:iCs/>
                <w:sz w:val="21"/>
                <w:szCs w:val="21"/>
              </w:rPr>
              <w:t>31.23</w:t>
            </w:r>
          </w:p>
        </w:tc>
        <w:tc>
          <w:tcPr>
            <w:tcW w:w="59.25pt" w:type="dxa"/>
            <w:shd w:val="clear" w:color="auto" w:fill="auto"/>
            <w:vAlign w:val="center"/>
          </w:tcPr>
          <w:p w14:paraId="2B7E0241" w14:textId="769C3C35" w:rsidR="00131981" w:rsidRPr="007D1CC4" w:rsidRDefault="00131981" w:rsidP="006E0A62">
            <w:pPr>
              <w:jc w:val="center"/>
              <w:rPr>
                <w:iCs/>
                <w:sz w:val="21"/>
                <w:szCs w:val="21"/>
              </w:rPr>
            </w:pPr>
            <w:r w:rsidRPr="007D1CC4">
              <w:rPr>
                <w:iCs/>
                <w:sz w:val="21"/>
                <w:szCs w:val="21"/>
              </w:rPr>
              <w:t>37.92</w:t>
            </w:r>
          </w:p>
        </w:tc>
      </w:tr>
      <w:tr w:rsidR="00131981" w:rsidRPr="002408F7" w14:paraId="2EE266DC" w14:textId="77777777" w:rsidTr="00F0237D">
        <w:trPr>
          <w:trHeight w:val="20"/>
          <w:jc w:val="center"/>
        </w:trPr>
        <w:tc>
          <w:tcPr>
            <w:tcW w:w="49.65pt" w:type="dxa"/>
            <w:vMerge/>
            <w:shd w:val="clear" w:color="auto" w:fill="auto"/>
          </w:tcPr>
          <w:p w14:paraId="733E7953" w14:textId="77777777" w:rsidR="00131981" w:rsidRPr="002408F7" w:rsidRDefault="00131981" w:rsidP="006E0A62">
            <w:pPr>
              <w:jc w:val="center"/>
              <w:rPr>
                <w:sz w:val="21"/>
                <w:szCs w:val="21"/>
              </w:rPr>
            </w:pPr>
          </w:p>
        </w:tc>
        <w:tc>
          <w:tcPr>
            <w:tcW w:w="85.05pt" w:type="dxa"/>
            <w:shd w:val="clear" w:color="auto" w:fill="auto"/>
            <w:vAlign w:val="center"/>
          </w:tcPr>
          <w:p w14:paraId="3EC162BC" w14:textId="4B151C36" w:rsidR="00131981" w:rsidRPr="007D1CC4" w:rsidRDefault="00131981" w:rsidP="006E0A62">
            <w:pPr>
              <w:jc w:val="center"/>
              <w:rPr>
                <w:iCs/>
                <w:sz w:val="21"/>
                <w:szCs w:val="21"/>
              </w:rPr>
            </w:pPr>
            <w:proofErr w:type="spellStart"/>
            <w:r w:rsidRPr="007D1CC4">
              <w:rPr>
                <w:sz w:val="21"/>
                <w:szCs w:val="21"/>
              </w:rPr>
              <w:t>MemNet</w:t>
            </w:r>
            <w:proofErr w:type="spellEnd"/>
          </w:p>
        </w:tc>
        <w:tc>
          <w:tcPr>
            <w:tcW w:w="42.50pt" w:type="dxa"/>
            <w:vAlign w:val="center"/>
          </w:tcPr>
          <w:p w14:paraId="1BF58A42" w14:textId="7D4B65D1" w:rsidR="00131981" w:rsidRPr="007D1CC4" w:rsidRDefault="00131981" w:rsidP="006E0A62">
            <w:pPr>
              <w:jc w:val="center"/>
              <w:rPr>
                <w:iCs/>
                <w:sz w:val="21"/>
                <w:szCs w:val="21"/>
              </w:rPr>
            </w:pPr>
            <w:r w:rsidRPr="007D1CC4">
              <w:rPr>
                <w:iCs/>
                <w:sz w:val="21"/>
                <w:szCs w:val="21"/>
              </w:rPr>
              <w:t>677K</w:t>
            </w:r>
          </w:p>
        </w:tc>
        <w:tc>
          <w:tcPr>
            <w:tcW w:w="42.55pt" w:type="dxa"/>
            <w:shd w:val="clear" w:color="auto" w:fill="auto"/>
            <w:vAlign w:val="center"/>
          </w:tcPr>
          <w:p w14:paraId="35C5D627" w14:textId="70D354E9" w:rsidR="00131981" w:rsidRPr="007D1CC4" w:rsidRDefault="00131981" w:rsidP="006E0A62">
            <w:pPr>
              <w:jc w:val="center"/>
              <w:rPr>
                <w:iCs/>
                <w:sz w:val="21"/>
                <w:szCs w:val="21"/>
              </w:rPr>
            </w:pPr>
            <w:r w:rsidRPr="007D1CC4">
              <w:rPr>
                <w:iCs/>
                <w:sz w:val="21"/>
                <w:szCs w:val="21"/>
              </w:rPr>
              <w:t>37.78</w:t>
            </w:r>
          </w:p>
        </w:tc>
        <w:tc>
          <w:tcPr>
            <w:tcW w:w="42.50pt" w:type="dxa"/>
            <w:shd w:val="clear" w:color="auto" w:fill="auto"/>
            <w:vAlign w:val="center"/>
          </w:tcPr>
          <w:p w14:paraId="01B55749" w14:textId="5E147A3B" w:rsidR="00131981" w:rsidRPr="007D1CC4" w:rsidRDefault="00131981" w:rsidP="006E0A62">
            <w:pPr>
              <w:jc w:val="center"/>
              <w:rPr>
                <w:iCs/>
                <w:sz w:val="21"/>
                <w:szCs w:val="21"/>
              </w:rPr>
            </w:pPr>
            <w:r w:rsidRPr="007D1CC4">
              <w:rPr>
                <w:iCs/>
                <w:sz w:val="21"/>
                <w:szCs w:val="21"/>
              </w:rPr>
              <w:t>33.28</w:t>
            </w:r>
          </w:p>
        </w:tc>
        <w:tc>
          <w:tcPr>
            <w:tcW w:w="50.10pt" w:type="dxa"/>
            <w:shd w:val="clear" w:color="auto" w:fill="auto"/>
            <w:vAlign w:val="center"/>
          </w:tcPr>
          <w:p w14:paraId="24E23914" w14:textId="3007BC34" w:rsidR="00131981" w:rsidRPr="007D1CC4" w:rsidRDefault="00131981" w:rsidP="006E0A62">
            <w:pPr>
              <w:jc w:val="center"/>
              <w:rPr>
                <w:iCs/>
                <w:sz w:val="21"/>
                <w:szCs w:val="21"/>
              </w:rPr>
            </w:pPr>
            <w:r w:rsidRPr="007D1CC4">
              <w:rPr>
                <w:iCs/>
                <w:sz w:val="21"/>
                <w:szCs w:val="21"/>
              </w:rPr>
              <w:t>32.08</w:t>
            </w:r>
          </w:p>
        </w:tc>
        <w:tc>
          <w:tcPr>
            <w:tcW w:w="59.25pt" w:type="dxa"/>
            <w:shd w:val="clear" w:color="auto" w:fill="auto"/>
            <w:vAlign w:val="center"/>
          </w:tcPr>
          <w:p w14:paraId="15B47888" w14:textId="2D2D7DAA" w:rsidR="00131981" w:rsidRPr="007D1CC4" w:rsidRDefault="00131981" w:rsidP="006E0A62">
            <w:pPr>
              <w:jc w:val="center"/>
              <w:rPr>
                <w:iCs/>
                <w:sz w:val="21"/>
                <w:szCs w:val="21"/>
              </w:rPr>
            </w:pPr>
            <w:r w:rsidRPr="007D1CC4">
              <w:rPr>
                <w:iCs/>
                <w:sz w:val="21"/>
                <w:szCs w:val="21"/>
              </w:rPr>
              <w:t>31.31</w:t>
            </w:r>
          </w:p>
        </w:tc>
        <w:tc>
          <w:tcPr>
            <w:tcW w:w="59.25pt" w:type="dxa"/>
            <w:shd w:val="clear" w:color="auto" w:fill="auto"/>
            <w:vAlign w:val="center"/>
          </w:tcPr>
          <w:p w14:paraId="4780AFBB" w14:textId="78C1127E" w:rsidR="00131981" w:rsidRPr="007D1CC4" w:rsidRDefault="00131981" w:rsidP="006E0A62">
            <w:pPr>
              <w:jc w:val="center"/>
              <w:rPr>
                <w:iCs/>
                <w:sz w:val="21"/>
                <w:szCs w:val="21"/>
              </w:rPr>
            </w:pPr>
            <w:r w:rsidRPr="007D1CC4">
              <w:rPr>
                <w:iCs/>
                <w:sz w:val="21"/>
                <w:szCs w:val="21"/>
              </w:rPr>
              <w:t>37.72</w:t>
            </w:r>
          </w:p>
        </w:tc>
      </w:tr>
      <w:tr w:rsidR="00131981" w:rsidRPr="002408F7" w14:paraId="1870AB53" w14:textId="77777777" w:rsidTr="00F0237D">
        <w:trPr>
          <w:trHeight w:val="20"/>
          <w:jc w:val="center"/>
        </w:trPr>
        <w:tc>
          <w:tcPr>
            <w:tcW w:w="49.65pt" w:type="dxa"/>
            <w:vMerge/>
            <w:shd w:val="clear" w:color="auto" w:fill="auto"/>
          </w:tcPr>
          <w:p w14:paraId="7EF92A56" w14:textId="77777777" w:rsidR="00131981" w:rsidRPr="002408F7" w:rsidRDefault="00131981" w:rsidP="00787BB4">
            <w:pPr>
              <w:jc w:val="center"/>
              <w:rPr>
                <w:sz w:val="21"/>
                <w:szCs w:val="21"/>
              </w:rPr>
            </w:pPr>
          </w:p>
        </w:tc>
        <w:tc>
          <w:tcPr>
            <w:tcW w:w="85.05pt" w:type="dxa"/>
            <w:shd w:val="clear" w:color="auto" w:fill="auto"/>
            <w:vAlign w:val="center"/>
          </w:tcPr>
          <w:p w14:paraId="37DA27D8" w14:textId="1E0F352A" w:rsidR="00131981" w:rsidRPr="007D1CC4" w:rsidRDefault="00131981" w:rsidP="00787BB4">
            <w:pPr>
              <w:jc w:val="center"/>
              <w:rPr>
                <w:sz w:val="21"/>
                <w:szCs w:val="21"/>
              </w:rPr>
            </w:pPr>
            <w:r w:rsidRPr="007D1CC4">
              <w:rPr>
                <w:sz w:val="21"/>
                <w:szCs w:val="21"/>
              </w:rPr>
              <w:t>SRMDNF</w:t>
            </w:r>
          </w:p>
        </w:tc>
        <w:tc>
          <w:tcPr>
            <w:tcW w:w="42.50pt" w:type="dxa"/>
            <w:vAlign w:val="center"/>
          </w:tcPr>
          <w:p w14:paraId="47375406" w14:textId="487746A0" w:rsidR="00131981" w:rsidRPr="007D1CC4" w:rsidRDefault="00131981" w:rsidP="00787BB4">
            <w:pPr>
              <w:jc w:val="center"/>
              <w:rPr>
                <w:iCs/>
                <w:sz w:val="21"/>
                <w:szCs w:val="21"/>
              </w:rPr>
            </w:pPr>
            <w:r w:rsidRPr="007D1CC4">
              <w:rPr>
                <w:iCs/>
                <w:sz w:val="21"/>
                <w:szCs w:val="21"/>
              </w:rPr>
              <w:t>1513K</w:t>
            </w:r>
          </w:p>
        </w:tc>
        <w:tc>
          <w:tcPr>
            <w:tcW w:w="42.55pt" w:type="dxa"/>
            <w:shd w:val="clear" w:color="auto" w:fill="auto"/>
            <w:vAlign w:val="center"/>
          </w:tcPr>
          <w:p w14:paraId="309F39C1" w14:textId="22DD5513" w:rsidR="00131981" w:rsidRPr="007D1CC4" w:rsidRDefault="00131981" w:rsidP="00787BB4">
            <w:pPr>
              <w:jc w:val="center"/>
              <w:rPr>
                <w:iCs/>
                <w:sz w:val="21"/>
                <w:szCs w:val="21"/>
              </w:rPr>
            </w:pPr>
            <w:r w:rsidRPr="007D1CC4">
              <w:rPr>
                <w:iCs/>
                <w:sz w:val="21"/>
                <w:szCs w:val="21"/>
              </w:rPr>
              <w:t>37.79</w:t>
            </w:r>
          </w:p>
        </w:tc>
        <w:tc>
          <w:tcPr>
            <w:tcW w:w="42.50pt" w:type="dxa"/>
            <w:shd w:val="clear" w:color="auto" w:fill="auto"/>
            <w:vAlign w:val="center"/>
          </w:tcPr>
          <w:p w14:paraId="67777734" w14:textId="2015716D" w:rsidR="00131981" w:rsidRPr="007D1CC4" w:rsidRDefault="00131981" w:rsidP="00787BB4">
            <w:pPr>
              <w:jc w:val="center"/>
              <w:rPr>
                <w:iCs/>
                <w:sz w:val="21"/>
                <w:szCs w:val="21"/>
              </w:rPr>
            </w:pPr>
            <w:r w:rsidRPr="007D1CC4">
              <w:rPr>
                <w:iCs/>
                <w:sz w:val="21"/>
                <w:szCs w:val="21"/>
              </w:rPr>
              <w:t>33.32</w:t>
            </w:r>
          </w:p>
        </w:tc>
        <w:tc>
          <w:tcPr>
            <w:tcW w:w="50.10pt" w:type="dxa"/>
            <w:shd w:val="clear" w:color="auto" w:fill="auto"/>
            <w:vAlign w:val="center"/>
          </w:tcPr>
          <w:p w14:paraId="6D24FAC7" w14:textId="71AD2CEC" w:rsidR="00131981" w:rsidRPr="007D1CC4" w:rsidRDefault="00131981" w:rsidP="00787BB4">
            <w:pPr>
              <w:jc w:val="center"/>
              <w:rPr>
                <w:iCs/>
                <w:sz w:val="21"/>
                <w:szCs w:val="21"/>
              </w:rPr>
            </w:pPr>
            <w:r w:rsidRPr="007D1CC4">
              <w:rPr>
                <w:iCs/>
                <w:sz w:val="21"/>
                <w:szCs w:val="21"/>
              </w:rPr>
              <w:t>32.05</w:t>
            </w:r>
          </w:p>
        </w:tc>
        <w:tc>
          <w:tcPr>
            <w:tcW w:w="59.25pt" w:type="dxa"/>
            <w:shd w:val="clear" w:color="auto" w:fill="auto"/>
            <w:vAlign w:val="center"/>
          </w:tcPr>
          <w:p w14:paraId="3EB58BEB" w14:textId="1BA16122" w:rsidR="00131981" w:rsidRPr="007D1CC4" w:rsidRDefault="00131981" w:rsidP="00787BB4">
            <w:pPr>
              <w:jc w:val="center"/>
              <w:rPr>
                <w:iCs/>
                <w:sz w:val="21"/>
                <w:szCs w:val="21"/>
              </w:rPr>
            </w:pPr>
            <w:r w:rsidRPr="007D1CC4">
              <w:rPr>
                <w:iCs/>
                <w:sz w:val="21"/>
                <w:szCs w:val="21"/>
              </w:rPr>
              <w:t>31.33</w:t>
            </w:r>
          </w:p>
        </w:tc>
        <w:tc>
          <w:tcPr>
            <w:tcW w:w="59.25pt" w:type="dxa"/>
            <w:shd w:val="clear" w:color="auto" w:fill="auto"/>
            <w:vAlign w:val="center"/>
          </w:tcPr>
          <w:p w14:paraId="55C5984D" w14:textId="19181186" w:rsidR="00131981" w:rsidRPr="007D1CC4" w:rsidRDefault="00131981" w:rsidP="00787BB4">
            <w:pPr>
              <w:jc w:val="center"/>
              <w:rPr>
                <w:iCs/>
                <w:sz w:val="21"/>
                <w:szCs w:val="21"/>
              </w:rPr>
            </w:pPr>
            <w:r w:rsidRPr="007D1CC4">
              <w:rPr>
                <w:iCs/>
                <w:sz w:val="21"/>
                <w:szCs w:val="21"/>
              </w:rPr>
              <w:t>38.07</w:t>
            </w:r>
          </w:p>
        </w:tc>
      </w:tr>
      <w:tr w:rsidR="00131981" w:rsidRPr="002408F7" w14:paraId="192BD328" w14:textId="77777777" w:rsidTr="00F0237D">
        <w:trPr>
          <w:trHeight w:val="20"/>
          <w:jc w:val="center"/>
        </w:trPr>
        <w:tc>
          <w:tcPr>
            <w:tcW w:w="49.65pt" w:type="dxa"/>
            <w:vMerge/>
            <w:shd w:val="clear" w:color="auto" w:fill="auto"/>
          </w:tcPr>
          <w:p w14:paraId="56483FA6" w14:textId="77777777" w:rsidR="00131981" w:rsidRPr="002408F7" w:rsidRDefault="00131981" w:rsidP="00787BB4">
            <w:pPr>
              <w:jc w:val="center"/>
              <w:rPr>
                <w:sz w:val="21"/>
                <w:szCs w:val="21"/>
              </w:rPr>
            </w:pPr>
          </w:p>
        </w:tc>
        <w:tc>
          <w:tcPr>
            <w:tcW w:w="85.05pt" w:type="dxa"/>
            <w:shd w:val="clear" w:color="auto" w:fill="auto"/>
            <w:vAlign w:val="center"/>
          </w:tcPr>
          <w:p w14:paraId="2CBE9B6C" w14:textId="4B64EFAF" w:rsidR="00131981" w:rsidRPr="007D1CC4" w:rsidRDefault="00131981" w:rsidP="00787BB4">
            <w:pPr>
              <w:jc w:val="center"/>
              <w:rPr>
                <w:sz w:val="21"/>
                <w:szCs w:val="21"/>
              </w:rPr>
            </w:pPr>
            <w:r w:rsidRPr="007D1CC4">
              <w:rPr>
                <w:sz w:val="21"/>
                <w:szCs w:val="21"/>
              </w:rPr>
              <w:t>CARN</w:t>
            </w:r>
          </w:p>
        </w:tc>
        <w:tc>
          <w:tcPr>
            <w:tcW w:w="42.50pt" w:type="dxa"/>
            <w:vAlign w:val="center"/>
          </w:tcPr>
          <w:p w14:paraId="275D4917" w14:textId="7A4BFAA4" w:rsidR="00131981" w:rsidRPr="007D1CC4" w:rsidRDefault="00131981" w:rsidP="00787BB4">
            <w:pPr>
              <w:jc w:val="center"/>
              <w:rPr>
                <w:iCs/>
                <w:sz w:val="21"/>
                <w:szCs w:val="21"/>
              </w:rPr>
            </w:pPr>
            <w:r w:rsidRPr="007D1CC4">
              <w:rPr>
                <w:iCs/>
                <w:sz w:val="21"/>
                <w:szCs w:val="21"/>
              </w:rPr>
              <w:t>1592K</w:t>
            </w:r>
          </w:p>
        </w:tc>
        <w:tc>
          <w:tcPr>
            <w:tcW w:w="42.55pt" w:type="dxa"/>
            <w:shd w:val="clear" w:color="auto" w:fill="auto"/>
            <w:vAlign w:val="center"/>
          </w:tcPr>
          <w:p w14:paraId="40C9BC71" w14:textId="4FDB5F43" w:rsidR="00131981" w:rsidRPr="007D1CC4" w:rsidRDefault="00131981" w:rsidP="00787BB4">
            <w:pPr>
              <w:jc w:val="center"/>
              <w:rPr>
                <w:iCs/>
                <w:sz w:val="21"/>
                <w:szCs w:val="21"/>
              </w:rPr>
            </w:pPr>
            <w:r w:rsidRPr="007D1CC4">
              <w:rPr>
                <w:iCs/>
                <w:sz w:val="21"/>
                <w:szCs w:val="21"/>
              </w:rPr>
              <w:t>37.76</w:t>
            </w:r>
          </w:p>
        </w:tc>
        <w:tc>
          <w:tcPr>
            <w:tcW w:w="42.50pt" w:type="dxa"/>
            <w:shd w:val="clear" w:color="auto" w:fill="auto"/>
            <w:vAlign w:val="center"/>
          </w:tcPr>
          <w:p w14:paraId="164F00A9" w14:textId="2DE26695" w:rsidR="00131981" w:rsidRPr="007D1CC4" w:rsidRDefault="00131981" w:rsidP="00787BB4">
            <w:pPr>
              <w:jc w:val="center"/>
              <w:rPr>
                <w:iCs/>
                <w:sz w:val="21"/>
                <w:szCs w:val="21"/>
              </w:rPr>
            </w:pPr>
            <w:r w:rsidRPr="007D1CC4">
              <w:rPr>
                <w:iCs/>
                <w:sz w:val="21"/>
                <w:szCs w:val="21"/>
              </w:rPr>
              <w:t>33.52</w:t>
            </w:r>
          </w:p>
        </w:tc>
        <w:tc>
          <w:tcPr>
            <w:tcW w:w="50.10pt" w:type="dxa"/>
            <w:shd w:val="clear" w:color="auto" w:fill="auto"/>
            <w:vAlign w:val="center"/>
          </w:tcPr>
          <w:p w14:paraId="6FD9236A" w14:textId="6186226A" w:rsidR="00131981" w:rsidRPr="007D1CC4" w:rsidRDefault="00131981" w:rsidP="00787BB4">
            <w:pPr>
              <w:jc w:val="center"/>
              <w:rPr>
                <w:iCs/>
                <w:sz w:val="21"/>
                <w:szCs w:val="21"/>
              </w:rPr>
            </w:pPr>
            <w:r w:rsidRPr="007D1CC4">
              <w:rPr>
                <w:iCs/>
                <w:sz w:val="21"/>
                <w:szCs w:val="21"/>
              </w:rPr>
              <w:t>32.09</w:t>
            </w:r>
          </w:p>
        </w:tc>
        <w:tc>
          <w:tcPr>
            <w:tcW w:w="59.25pt" w:type="dxa"/>
            <w:shd w:val="clear" w:color="auto" w:fill="auto"/>
            <w:vAlign w:val="center"/>
          </w:tcPr>
          <w:p w14:paraId="78309968" w14:textId="71E336DD" w:rsidR="00131981" w:rsidRPr="007D1CC4" w:rsidRDefault="00131981" w:rsidP="00787BB4">
            <w:pPr>
              <w:jc w:val="center"/>
              <w:rPr>
                <w:iCs/>
                <w:sz w:val="21"/>
                <w:szCs w:val="21"/>
              </w:rPr>
            </w:pPr>
            <w:r w:rsidRPr="007D1CC4">
              <w:rPr>
                <w:iCs/>
                <w:sz w:val="21"/>
                <w:szCs w:val="21"/>
              </w:rPr>
              <w:t>31.92</w:t>
            </w:r>
          </w:p>
        </w:tc>
        <w:tc>
          <w:tcPr>
            <w:tcW w:w="59.25pt" w:type="dxa"/>
            <w:shd w:val="clear" w:color="auto" w:fill="auto"/>
            <w:vAlign w:val="center"/>
          </w:tcPr>
          <w:p w14:paraId="7B7A2D61" w14:textId="34BCADE1" w:rsidR="00131981" w:rsidRPr="007D1CC4" w:rsidRDefault="00131981" w:rsidP="00787BB4">
            <w:pPr>
              <w:jc w:val="center"/>
              <w:rPr>
                <w:iCs/>
                <w:sz w:val="21"/>
                <w:szCs w:val="21"/>
              </w:rPr>
            </w:pPr>
            <w:r w:rsidRPr="007D1CC4">
              <w:rPr>
                <w:iCs/>
                <w:sz w:val="21"/>
                <w:szCs w:val="21"/>
              </w:rPr>
              <w:t>38.36</w:t>
            </w:r>
          </w:p>
        </w:tc>
      </w:tr>
    </w:tbl>
    <w:p w14:paraId="10CFCEB3" w14:textId="3383AB9B" w:rsidR="005A3330" w:rsidRDefault="00787BB4" w:rsidP="00787BB4">
      <w:pPr>
        <w:adjustRightInd w:val="0"/>
        <w:snapToGrid w:val="0"/>
        <w:spacing w:line="15pt" w:lineRule="auto"/>
        <w:jc w:val="center"/>
        <w:rPr>
          <w:highlight w:val="red"/>
        </w:rPr>
      </w:pPr>
      <w:r w:rsidRPr="00C8269D">
        <w:rPr>
          <w:rFonts w:hint="eastAsia"/>
          <w:sz w:val="21"/>
          <w:szCs w:val="21"/>
        </w:rPr>
        <w:lastRenderedPageBreak/>
        <w:t>表</w:t>
      </w:r>
      <w:r w:rsidRPr="00C8269D">
        <w:rPr>
          <w:rFonts w:hint="eastAsia"/>
          <w:sz w:val="21"/>
          <w:szCs w:val="21"/>
        </w:rPr>
        <w:t>4</w:t>
      </w:r>
      <w:r w:rsidRPr="00C8269D">
        <w:rPr>
          <w:sz w:val="21"/>
          <w:szCs w:val="21"/>
        </w:rPr>
        <w:t>-4</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87BB4" w:rsidRPr="002408F7" w14:paraId="163CE319" w14:textId="77777777" w:rsidTr="00CA014E">
        <w:trPr>
          <w:trHeight w:val="20"/>
          <w:jc w:val="center"/>
        </w:trPr>
        <w:tc>
          <w:tcPr>
            <w:tcW w:w="49.65pt" w:type="dxa"/>
            <w:tcBorders>
              <w:top w:val="single" w:sz="12" w:space="0" w:color="auto"/>
              <w:bottom w:val="single" w:sz="4" w:space="0" w:color="auto"/>
            </w:tcBorders>
            <w:shd w:val="clear" w:color="auto" w:fill="auto"/>
            <w:vAlign w:val="center"/>
          </w:tcPr>
          <w:p w14:paraId="5F53F0DC" w14:textId="77777777" w:rsidR="00787BB4" w:rsidRPr="002408F7" w:rsidRDefault="00787BB4" w:rsidP="00CA014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24C07E8" w14:textId="77777777" w:rsidR="00787BB4" w:rsidRPr="002408F7" w:rsidRDefault="00787BB4" w:rsidP="00CA014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81CE9" w14:textId="77777777" w:rsidR="00787BB4" w:rsidRPr="002408F7" w:rsidRDefault="00787BB4" w:rsidP="00CA014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D9D103" w14:textId="77777777" w:rsidR="00787BB4" w:rsidRPr="002408F7" w:rsidRDefault="00787BB4" w:rsidP="00CA014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9344D09" w14:textId="77777777" w:rsidR="00787BB4" w:rsidRPr="002408F7" w:rsidRDefault="00787BB4" w:rsidP="00CA014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67C3028" w14:textId="77777777" w:rsidR="00787BB4" w:rsidRPr="002408F7" w:rsidRDefault="00787BB4" w:rsidP="00CA014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55038DD" w14:textId="77777777" w:rsidR="00787BB4" w:rsidRPr="002408F7" w:rsidRDefault="00787BB4" w:rsidP="00CA014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11A230F5" w14:textId="77777777" w:rsidR="00787BB4" w:rsidRPr="002408F7" w:rsidRDefault="00787BB4" w:rsidP="00CA014E">
            <w:pPr>
              <w:jc w:val="center"/>
              <w:rPr>
                <w:sz w:val="21"/>
                <w:szCs w:val="21"/>
              </w:rPr>
            </w:pPr>
            <w:r w:rsidRPr="002408F7">
              <w:rPr>
                <w:sz w:val="21"/>
                <w:szCs w:val="21"/>
              </w:rPr>
              <w:t>Manga109</w:t>
            </w:r>
          </w:p>
        </w:tc>
      </w:tr>
      <w:tr w:rsidR="00B33C93" w:rsidRPr="002408F7" w14:paraId="6AB327F9" w14:textId="77777777" w:rsidTr="00131981">
        <w:trPr>
          <w:trHeight w:val="20"/>
          <w:jc w:val="center"/>
        </w:trPr>
        <w:tc>
          <w:tcPr>
            <w:tcW w:w="49.65pt" w:type="dxa"/>
            <w:vMerge w:val="restart"/>
            <w:shd w:val="clear" w:color="auto" w:fill="auto"/>
            <w:vAlign w:val="center"/>
          </w:tcPr>
          <w:p w14:paraId="63280EB6" w14:textId="202BA4C7" w:rsidR="00B33C93" w:rsidRPr="002408F7" w:rsidRDefault="00B33C93" w:rsidP="00B33C93">
            <w:pPr>
              <w:jc w:val="center"/>
              <w:rPr>
                <w:sz w:val="21"/>
                <w:szCs w:val="21"/>
              </w:rPr>
            </w:pPr>
            <w:r w:rsidRPr="002408F7">
              <w:rPr>
                <w:sz w:val="21"/>
                <w:szCs w:val="21"/>
              </w:rPr>
              <w:t>×2</w:t>
            </w:r>
          </w:p>
        </w:tc>
        <w:tc>
          <w:tcPr>
            <w:tcW w:w="85.05pt" w:type="dxa"/>
            <w:shd w:val="clear" w:color="auto" w:fill="auto"/>
            <w:vAlign w:val="center"/>
          </w:tcPr>
          <w:p w14:paraId="12C954AE" w14:textId="289C97BD" w:rsidR="00B33C93" w:rsidRPr="007D1CC4" w:rsidRDefault="00B33C93" w:rsidP="00B33C93">
            <w:pPr>
              <w:jc w:val="center"/>
              <w:rPr>
                <w:sz w:val="21"/>
                <w:szCs w:val="21"/>
              </w:rPr>
            </w:pPr>
            <w:r w:rsidRPr="007D1CC4">
              <w:rPr>
                <w:iCs/>
                <w:sz w:val="21"/>
                <w:szCs w:val="21"/>
              </w:rPr>
              <w:t>IMDN</w:t>
            </w:r>
          </w:p>
        </w:tc>
        <w:tc>
          <w:tcPr>
            <w:tcW w:w="42.50pt" w:type="dxa"/>
            <w:vAlign w:val="center"/>
          </w:tcPr>
          <w:p w14:paraId="50C254A7" w14:textId="1A75FFC9" w:rsidR="00B33C93" w:rsidRPr="007D1CC4" w:rsidRDefault="00B33C93" w:rsidP="00B33C93">
            <w:pPr>
              <w:jc w:val="center"/>
              <w:rPr>
                <w:iCs/>
                <w:sz w:val="21"/>
                <w:szCs w:val="21"/>
              </w:rPr>
            </w:pPr>
            <w:r w:rsidRPr="007D1CC4">
              <w:rPr>
                <w:iCs/>
                <w:sz w:val="21"/>
                <w:szCs w:val="21"/>
              </w:rPr>
              <w:t>694K</w:t>
            </w:r>
          </w:p>
        </w:tc>
        <w:tc>
          <w:tcPr>
            <w:tcW w:w="42.55pt" w:type="dxa"/>
            <w:shd w:val="clear" w:color="auto" w:fill="auto"/>
            <w:vAlign w:val="center"/>
          </w:tcPr>
          <w:p w14:paraId="4A366269" w14:textId="3BE2787E" w:rsidR="00B33C93" w:rsidRPr="007D1CC4" w:rsidRDefault="00B33C93" w:rsidP="00B33C93">
            <w:pPr>
              <w:jc w:val="center"/>
              <w:rPr>
                <w:iCs/>
                <w:sz w:val="21"/>
                <w:szCs w:val="21"/>
              </w:rPr>
            </w:pPr>
            <w:r w:rsidRPr="007D1CC4">
              <w:rPr>
                <w:iCs/>
                <w:sz w:val="21"/>
                <w:szCs w:val="21"/>
              </w:rPr>
              <w:t>38.00</w:t>
            </w:r>
          </w:p>
        </w:tc>
        <w:tc>
          <w:tcPr>
            <w:tcW w:w="42.50pt" w:type="dxa"/>
            <w:shd w:val="clear" w:color="auto" w:fill="auto"/>
            <w:vAlign w:val="center"/>
          </w:tcPr>
          <w:p w14:paraId="236A2486" w14:textId="7A3555A2" w:rsidR="00B33C93" w:rsidRPr="007D1CC4" w:rsidRDefault="00B33C93" w:rsidP="00B33C93">
            <w:pPr>
              <w:jc w:val="center"/>
              <w:rPr>
                <w:iCs/>
                <w:sz w:val="21"/>
                <w:szCs w:val="21"/>
              </w:rPr>
            </w:pPr>
            <w:r w:rsidRPr="007D1CC4">
              <w:rPr>
                <w:iCs/>
                <w:sz w:val="21"/>
                <w:szCs w:val="21"/>
              </w:rPr>
              <w:t>33.63</w:t>
            </w:r>
          </w:p>
        </w:tc>
        <w:tc>
          <w:tcPr>
            <w:tcW w:w="50.10pt" w:type="dxa"/>
            <w:shd w:val="clear" w:color="auto" w:fill="auto"/>
            <w:vAlign w:val="center"/>
          </w:tcPr>
          <w:p w14:paraId="3A07DC02" w14:textId="6B231C37" w:rsidR="00B33C93" w:rsidRPr="007D1CC4" w:rsidRDefault="00B33C93" w:rsidP="00B33C93">
            <w:pPr>
              <w:jc w:val="center"/>
              <w:rPr>
                <w:iCs/>
                <w:sz w:val="21"/>
                <w:szCs w:val="21"/>
              </w:rPr>
            </w:pPr>
            <w:r w:rsidRPr="007D1CC4">
              <w:rPr>
                <w:iCs/>
                <w:sz w:val="21"/>
                <w:szCs w:val="21"/>
              </w:rPr>
              <w:t>32.19</w:t>
            </w:r>
          </w:p>
        </w:tc>
        <w:tc>
          <w:tcPr>
            <w:tcW w:w="59.25pt" w:type="dxa"/>
            <w:shd w:val="clear" w:color="auto" w:fill="auto"/>
            <w:vAlign w:val="center"/>
          </w:tcPr>
          <w:p w14:paraId="5A8FFC76" w14:textId="3CFE4744" w:rsidR="00B33C93" w:rsidRPr="007D1CC4" w:rsidRDefault="00B33C93" w:rsidP="00B33C93">
            <w:pPr>
              <w:jc w:val="center"/>
              <w:rPr>
                <w:iCs/>
                <w:sz w:val="21"/>
                <w:szCs w:val="21"/>
              </w:rPr>
            </w:pPr>
            <w:r w:rsidRPr="007D1CC4">
              <w:rPr>
                <w:iCs/>
                <w:sz w:val="21"/>
                <w:szCs w:val="21"/>
              </w:rPr>
              <w:t>32.17</w:t>
            </w:r>
          </w:p>
        </w:tc>
        <w:tc>
          <w:tcPr>
            <w:tcW w:w="59.25pt" w:type="dxa"/>
            <w:shd w:val="clear" w:color="auto" w:fill="auto"/>
            <w:vAlign w:val="center"/>
          </w:tcPr>
          <w:p w14:paraId="60D51C7F" w14:textId="0200DB17" w:rsidR="00B33C93" w:rsidRPr="007D1CC4" w:rsidRDefault="00B33C93" w:rsidP="00B33C93">
            <w:pPr>
              <w:jc w:val="center"/>
              <w:rPr>
                <w:iCs/>
                <w:sz w:val="21"/>
                <w:szCs w:val="21"/>
              </w:rPr>
            </w:pPr>
            <w:r w:rsidRPr="007D1CC4">
              <w:rPr>
                <w:iCs/>
                <w:sz w:val="21"/>
                <w:szCs w:val="21"/>
              </w:rPr>
              <w:t>38.88</w:t>
            </w:r>
          </w:p>
        </w:tc>
      </w:tr>
      <w:tr w:rsidR="00B33C93" w:rsidRPr="002408F7" w14:paraId="20A2771F" w14:textId="77777777" w:rsidTr="00131981">
        <w:trPr>
          <w:trHeight w:val="20"/>
          <w:jc w:val="center"/>
        </w:trPr>
        <w:tc>
          <w:tcPr>
            <w:tcW w:w="49.65pt" w:type="dxa"/>
            <w:vMerge/>
            <w:shd w:val="clear" w:color="auto" w:fill="auto"/>
            <w:vAlign w:val="center"/>
          </w:tcPr>
          <w:p w14:paraId="543DF9AA" w14:textId="44FC5A93" w:rsidR="00B33C93" w:rsidRPr="002408F7" w:rsidRDefault="00B33C93" w:rsidP="00B33C93">
            <w:pPr>
              <w:jc w:val="center"/>
              <w:rPr>
                <w:sz w:val="21"/>
                <w:szCs w:val="21"/>
              </w:rPr>
            </w:pPr>
          </w:p>
        </w:tc>
        <w:tc>
          <w:tcPr>
            <w:tcW w:w="85.05pt" w:type="dxa"/>
            <w:shd w:val="clear" w:color="auto" w:fill="auto"/>
            <w:vAlign w:val="center"/>
          </w:tcPr>
          <w:p w14:paraId="689FDED9" w14:textId="75E1BD98" w:rsidR="00B33C93" w:rsidRPr="007D1CC4" w:rsidRDefault="00B33C93" w:rsidP="00B33C93">
            <w:pPr>
              <w:jc w:val="center"/>
              <w:rPr>
                <w:sz w:val="21"/>
                <w:szCs w:val="21"/>
              </w:rPr>
            </w:pPr>
            <w:r w:rsidRPr="007D1CC4">
              <w:rPr>
                <w:sz w:val="21"/>
                <w:szCs w:val="21"/>
              </w:rPr>
              <w:t>LAPAR-A</w:t>
            </w:r>
          </w:p>
        </w:tc>
        <w:tc>
          <w:tcPr>
            <w:tcW w:w="42.50pt" w:type="dxa"/>
            <w:vAlign w:val="center"/>
          </w:tcPr>
          <w:p w14:paraId="583520D8" w14:textId="703371EB" w:rsidR="00B33C93" w:rsidRPr="007D1CC4" w:rsidRDefault="00B33C93" w:rsidP="00B33C93">
            <w:pPr>
              <w:jc w:val="center"/>
              <w:rPr>
                <w:iCs/>
                <w:sz w:val="21"/>
                <w:szCs w:val="21"/>
              </w:rPr>
            </w:pPr>
            <w:r w:rsidRPr="007D1CC4">
              <w:rPr>
                <w:iCs/>
                <w:sz w:val="21"/>
                <w:szCs w:val="21"/>
              </w:rPr>
              <w:t>548K</w:t>
            </w:r>
          </w:p>
        </w:tc>
        <w:tc>
          <w:tcPr>
            <w:tcW w:w="42.55pt" w:type="dxa"/>
            <w:shd w:val="clear" w:color="auto" w:fill="auto"/>
            <w:vAlign w:val="center"/>
          </w:tcPr>
          <w:p w14:paraId="0939DB89" w14:textId="00A64554" w:rsidR="00B33C93" w:rsidRPr="007D1CC4" w:rsidRDefault="00B33C93" w:rsidP="00B33C93">
            <w:pPr>
              <w:jc w:val="center"/>
              <w:rPr>
                <w:iCs/>
                <w:sz w:val="21"/>
                <w:szCs w:val="21"/>
              </w:rPr>
            </w:pPr>
            <w:r w:rsidRPr="007D1CC4">
              <w:rPr>
                <w:iCs/>
                <w:sz w:val="21"/>
                <w:szCs w:val="21"/>
              </w:rPr>
              <w:t>38.01</w:t>
            </w:r>
          </w:p>
        </w:tc>
        <w:tc>
          <w:tcPr>
            <w:tcW w:w="42.50pt" w:type="dxa"/>
            <w:shd w:val="clear" w:color="auto" w:fill="auto"/>
            <w:vAlign w:val="center"/>
          </w:tcPr>
          <w:p w14:paraId="0BA7BAD0" w14:textId="05BE4BDC" w:rsidR="00B33C93" w:rsidRPr="007D1CC4" w:rsidRDefault="00B33C93" w:rsidP="00B33C93">
            <w:pPr>
              <w:jc w:val="center"/>
              <w:rPr>
                <w:iCs/>
                <w:sz w:val="21"/>
                <w:szCs w:val="21"/>
              </w:rPr>
            </w:pPr>
            <w:r w:rsidRPr="007D1CC4">
              <w:rPr>
                <w:iCs/>
                <w:sz w:val="21"/>
                <w:szCs w:val="21"/>
              </w:rPr>
              <w:t>33.62</w:t>
            </w:r>
          </w:p>
        </w:tc>
        <w:tc>
          <w:tcPr>
            <w:tcW w:w="50.10pt" w:type="dxa"/>
            <w:shd w:val="clear" w:color="auto" w:fill="auto"/>
            <w:vAlign w:val="center"/>
          </w:tcPr>
          <w:p w14:paraId="3CB67F33" w14:textId="7070EE11" w:rsidR="00B33C93" w:rsidRPr="007D1CC4" w:rsidRDefault="00B33C93" w:rsidP="00B33C93">
            <w:pPr>
              <w:jc w:val="center"/>
              <w:rPr>
                <w:iCs/>
                <w:sz w:val="21"/>
                <w:szCs w:val="21"/>
              </w:rPr>
            </w:pPr>
            <w:r w:rsidRPr="007D1CC4">
              <w:rPr>
                <w:iCs/>
                <w:sz w:val="21"/>
                <w:szCs w:val="21"/>
              </w:rPr>
              <w:t>32.19</w:t>
            </w:r>
          </w:p>
        </w:tc>
        <w:tc>
          <w:tcPr>
            <w:tcW w:w="59.25pt" w:type="dxa"/>
            <w:shd w:val="clear" w:color="auto" w:fill="auto"/>
            <w:vAlign w:val="center"/>
          </w:tcPr>
          <w:p w14:paraId="403AA5DD" w14:textId="376A01E3" w:rsidR="00B33C93" w:rsidRPr="007D1CC4" w:rsidRDefault="00B33C93" w:rsidP="00B33C93">
            <w:pPr>
              <w:jc w:val="center"/>
              <w:rPr>
                <w:iCs/>
                <w:sz w:val="21"/>
                <w:szCs w:val="21"/>
              </w:rPr>
            </w:pPr>
            <w:r w:rsidRPr="007D1CC4">
              <w:rPr>
                <w:iCs/>
                <w:sz w:val="21"/>
                <w:szCs w:val="21"/>
              </w:rPr>
              <w:t>32.10</w:t>
            </w:r>
          </w:p>
        </w:tc>
        <w:tc>
          <w:tcPr>
            <w:tcW w:w="59.25pt" w:type="dxa"/>
            <w:shd w:val="clear" w:color="auto" w:fill="auto"/>
            <w:vAlign w:val="center"/>
          </w:tcPr>
          <w:p w14:paraId="24F9DD10" w14:textId="78D737DB" w:rsidR="00B33C93" w:rsidRPr="007D1CC4" w:rsidRDefault="00B33C93" w:rsidP="00B33C93">
            <w:pPr>
              <w:jc w:val="center"/>
              <w:rPr>
                <w:iCs/>
                <w:sz w:val="21"/>
                <w:szCs w:val="21"/>
              </w:rPr>
            </w:pPr>
            <w:r w:rsidRPr="007D1CC4">
              <w:rPr>
                <w:iCs/>
                <w:sz w:val="21"/>
                <w:szCs w:val="21"/>
              </w:rPr>
              <w:t>38.67</w:t>
            </w:r>
          </w:p>
        </w:tc>
      </w:tr>
      <w:tr w:rsidR="00B33C93" w:rsidRPr="002408F7" w14:paraId="4DA137A5" w14:textId="77777777" w:rsidTr="00131981">
        <w:trPr>
          <w:trHeight w:val="20"/>
          <w:jc w:val="center"/>
        </w:trPr>
        <w:tc>
          <w:tcPr>
            <w:tcW w:w="49.65pt" w:type="dxa"/>
            <w:vMerge/>
            <w:shd w:val="clear" w:color="auto" w:fill="auto"/>
            <w:vAlign w:val="center"/>
          </w:tcPr>
          <w:p w14:paraId="0598F47E" w14:textId="5D5FDB28" w:rsidR="00B33C93" w:rsidRPr="002408F7" w:rsidRDefault="00B33C93" w:rsidP="00B33C93">
            <w:pPr>
              <w:jc w:val="center"/>
              <w:rPr>
                <w:sz w:val="21"/>
                <w:szCs w:val="21"/>
              </w:rPr>
            </w:pPr>
          </w:p>
        </w:tc>
        <w:tc>
          <w:tcPr>
            <w:tcW w:w="85.05pt" w:type="dxa"/>
            <w:shd w:val="clear" w:color="auto" w:fill="auto"/>
            <w:vAlign w:val="center"/>
          </w:tcPr>
          <w:p w14:paraId="57E84948" w14:textId="7386B6F4" w:rsidR="00B33C93" w:rsidRPr="007D1CC4" w:rsidRDefault="00B33C93" w:rsidP="00B33C93">
            <w:pPr>
              <w:jc w:val="center"/>
              <w:rPr>
                <w:sz w:val="21"/>
                <w:szCs w:val="21"/>
              </w:rPr>
            </w:pPr>
            <w:r w:rsidRPr="007D1CC4">
              <w:rPr>
                <w:sz w:val="21"/>
                <w:szCs w:val="21"/>
              </w:rPr>
              <w:t>RFDN</w:t>
            </w:r>
          </w:p>
        </w:tc>
        <w:tc>
          <w:tcPr>
            <w:tcW w:w="42.50pt" w:type="dxa"/>
            <w:vAlign w:val="center"/>
          </w:tcPr>
          <w:p w14:paraId="05504240" w14:textId="1225AC26" w:rsidR="00B33C93" w:rsidRPr="007D1CC4" w:rsidRDefault="00B33C93" w:rsidP="00B33C93">
            <w:pPr>
              <w:jc w:val="center"/>
              <w:rPr>
                <w:iCs/>
                <w:sz w:val="21"/>
                <w:szCs w:val="21"/>
              </w:rPr>
            </w:pPr>
            <w:r w:rsidRPr="007D1CC4">
              <w:rPr>
                <w:iCs/>
                <w:sz w:val="21"/>
                <w:szCs w:val="21"/>
              </w:rPr>
              <w:t>534K</w:t>
            </w:r>
          </w:p>
        </w:tc>
        <w:tc>
          <w:tcPr>
            <w:tcW w:w="42.55pt" w:type="dxa"/>
            <w:shd w:val="clear" w:color="auto" w:fill="auto"/>
            <w:vAlign w:val="center"/>
          </w:tcPr>
          <w:p w14:paraId="730A44B9" w14:textId="4A49EADF" w:rsidR="00B33C93" w:rsidRPr="007D1CC4" w:rsidRDefault="00B33C93" w:rsidP="00B33C93">
            <w:pPr>
              <w:jc w:val="center"/>
              <w:rPr>
                <w:iCs/>
                <w:sz w:val="21"/>
                <w:szCs w:val="21"/>
              </w:rPr>
            </w:pPr>
            <w:r w:rsidRPr="007D1CC4">
              <w:rPr>
                <w:iCs/>
                <w:sz w:val="21"/>
                <w:szCs w:val="21"/>
              </w:rPr>
              <w:t>38.05</w:t>
            </w:r>
          </w:p>
        </w:tc>
        <w:tc>
          <w:tcPr>
            <w:tcW w:w="42.50pt" w:type="dxa"/>
            <w:shd w:val="clear" w:color="auto" w:fill="auto"/>
            <w:vAlign w:val="center"/>
          </w:tcPr>
          <w:p w14:paraId="6BFB653D" w14:textId="10C44847" w:rsidR="00B33C93" w:rsidRPr="007D1CC4" w:rsidRDefault="00B33C93" w:rsidP="00B33C93">
            <w:pPr>
              <w:jc w:val="center"/>
              <w:rPr>
                <w:iCs/>
                <w:sz w:val="21"/>
                <w:szCs w:val="21"/>
              </w:rPr>
            </w:pPr>
            <w:r w:rsidRPr="007D1CC4">
              <w:rPr>
                <w:iCs/>
                <w:sz w:val="21"/>
                <w:szCs w:val="21"/>
              </w:rPr>
              <w:t>33.68</w:t>
            </w:r>
          </w:p>
        </w:tc>
        <w:tc>
          <w:tcPr>
            <w:tcW w:w="50.10pt" w:type="dxa"/>
            <w:shd w:val="clear" w:color="auto" w:fill="auto"/>
            <w:vAlign w:val="center"/>
          </w:tcPr>
          <w:p w14:paraId="2667D511" w14:textId="55158869" w:rsidR="00B33C93" w:rsidRPr="007D1CC4" w:rsidRDefault="00B33C93" w:rsidP="00B33C93">
            <w:pPr>
              <w:jc w:val="center"/>
              <w:rPr>
                <w:iCs/>
                <w:sz w:val="21"/>
                <w:szCs w:val="21"/>
              </w:rPr>
            </w:pPr>
            <w:r w:rsidRPr="007D1CC4">
              <w:rPr>
                <w:iCs/>
                <w:sz w:val="21"/>
                <w:szCs w:val="21"/>
              </w:rPr>
              <w:t>32.16</w:t>
            </w:r>
          </w:p>
        </w:tc>
        <w:tc>
          <w:tcPr>
            <w:tcW w:w="59.25pt" w:type="dxa"/>
            <w:shd w:val="clear" w:color="auto" w:fill="auto"/>
            <w:vAlign w:val="center"/>
          </w:tcPr>
          <w:p w14:paraId="7865A30C" w14:textId="361EFBF6" w:rsidR="00B33C93" w:rsidRPr="007D1CC4" w:rsidRDefault="00B33C93" w:rsidP="00B33C93">
            <w:pPr>
              <w:jc w:val="center"/>
              <w:rPr>
                <w:iCs/>
                <w:sz w:val="21"/>
                <w:szCs w:val="21"/>
              </w:rPr>
            </w:pPr>
            <w:r w:rsidRPr="007D1CC4">
              <w:rPr>
                <w:iCs/>
                <w:sz w:val="21"/>
                <w:szCs w:val="21"/>
              </w:rPr>
              <w:t>32.12</w:t>
            </w:r>
          </w:p>
        </w:tc>
        <w:tc>
          <w:tcPr>
            <w:tcW w:w="59.25pt" w:type="dxa"/>
            <w:shd w:val="clear" w:color="auto" w:fill="auto"/>
            <w:vAlign w:val="center"/>
          </w:tcPr>
          <w:p w14:paraId="6E2CF433" w14:textId="5DB4E1B6" w:rsidR="00B33C93" w:rsidRPr="007D1CC4" w:rsidRDefault="00B33C93" w:rsidP="00B33C93">
            <w:pPr>
              <w:jc w:val="center"/>
              <w:rPr>
                <w:iCs/>
                <w:sz w:val="21"/>
                <w:szCs w:val="21"/>
              </w:rPr>
            </w:pPr>
            <w:r w:rsidRPr="007D1CC4">
              <w:rPr>
                <w:iCs/>
                <w:sz w:val="21"/>
                <w:szCs w:val="21"/>
              </w:rPr>
              <w:t>38.88</w:t>
            </w:r>
          </w:p>
        </w:tc>
      </w:tr>
      <w:tr w:rsidR="00B33C93" w:rsidRPr="002408F7" w14:paraId="7C358ACC" w14:textId="77777777" w:rsidTr="00131981">
        <w:trPr>
          <w:trHeight w:val="20"/>
          <w:jc w:val="center"/>
        </w:trPr>
        <w:tc>
          <w:tcPr>
            <w:tcW w:w="49.65pt" w:type="dxa"/>
            <w:vMerge/>
            <w:shd w:val="clear" w:color="auto" w:fill="auto"/>
            <w:vAlign w:val="center"/>
          </w:tcPr>
          <w:p w14:paraId="335B127F" w14:textId="4202D0E0" w:rsidR="00B33C93" w:rsidRPr="002408F7" w:rsidRDefault="00B33C93" w:rsidP="00B33C93">
            <w:pPr>
              <w:jc w:val="center"/>
              <w:rPr>
                <w:sz w:val="21"/>
                <w:szCs w:val="21"/>
              </w:rPr>
            </w:pPr>
          </w:p>
        </w:tc>
        <w:tc>
          <w:tcPr>
            <w:tcW w:w="85.05pt" w:type="dxa"/>
            <w:shd w:val="clear" w:color="auto" w:fill="auto"/>
            <w:vAlign w:val="center"/>
          </w:tcPr>
          <w:p w14:paraId="47E15007" w14:textId="7F43D8AF" w:rsidR="00B33C93" w:rsidRPr="007D1CC4" w:rsidRDefault="00B33C93" w:rsidP="00B33C93">
            <w:pPr>
              <w:jc w:val="center"/>
              <w:rPr>
                <w:sz w:val="21"/>
                <w:szCs w:val="21"/>
              </w:rPr>
            </w:pPr>
            <w:r w:rsidRPr="007D1CC4">
              <w:rPr>
                <w:sz w:val="21"/>
                <w:szCs w:val="21"/>
              </w:rPr>
              <w:t>A</w:t>
            </w:r>
            <w:r w:rsidRPr="007D1CC4">
              <w:rPr>
                <w:sz w:val="21"/>
                <w:szCs w:val="21"/>
                <w:vertAlign w:val="superscript"/>
              </w:rPr>
              <w:t>2</w:t>
            </w:r>
            <w:r w:rsidRPr="007D1CC4">
              <w:rPr>
                <w:sz w:val="21"/>
                <w:szCs w:val="21"/>
              </w:rPr>
              <w:t>F-M</w:t>
            </w:r>
          </w:p>
        </w:tc>
        <w:tc>
          <w:tcPr>
            <w:tcW w:w="42.50pt" w:type="dxa"/>
            <w:vAlign w:val="center"/>
          </w:tcPr>
          <w:p w14:paraId="29C7F7BB" w14:textId="68DC9C0C" w:rsidR="00B33C93" w:rsidRPr="007D1CC4" w:rsidRDefault="00B33C93" w:rsidP="00B33C93">
            <w:pPr>
              <w:jc w:val="center"/>
              <w:rPr>
                <w:iCs/>
                <w:sz w:val="21"/>
                <w:szCs w:val="21"/>
              </w:rPr>
            </w:pPr>
            <w:r w:rsidRPr="007D1CC4">
              <w:rPr>
                <w:iCs/>
                <w:sz w:val="21"/>
                <w:szCs w:val="21"/>
              </w:rPr>
              <w:t>999K</w:t>
            </w:r>
          </w:p>
        </w:tc>
        <w:tc>
          <w:tcPr>
            <w:tcW w:w="42.55pt" w:type="dxa"/>
            <w:shd w:val="clear" w:color="auto" w:fill="auto"/>
            <w:vAlign w:val="center"/>
          </w:tcPr>
          <w:p w14:paraId="77779CF1" w14:textId="725B568B" w:rsidR="00B33C93" w:rsidRPr="007D1CC4" w:rsidRDefault="00B33C93" w:rsidP="00B33C93">
            <w:pPr>
              <w:jc w:val="center"/>
              <w:rPr>
                <w:iCs/>
                <w:sz w:val="21"/>
                <w:szCs w:val="21"/>
              </w:rPr>
            </w:pPr>
            <w:r w:rsidRPr="007D1CC4">
              <w:rPr>
                <w:iCs/>
                <w:sz w:val="21"/>
                <w:szCs w:val="21"/>
              </w:rPr>
              <w:t>38.04</w:t>
            </w:r>
          </w:p>
        </w:tc>
        <w:tc>
          <w:tcPr>
            <w:tcW w:w="42.50pt" w:type="dxa"/>
            <w:shd w:val="clear" w:color="auto" w:fill="auto"/>
            <w:vAlign w:val="center"/>
          </w:tcPr>
          <w:p w14:paraId="42CCCBDA" w14:textId="3513F8B3" w:rsidR="00B33C93" w:rsidRPr="007D1CC4" w:rsidRDefault="00B33C93" w:rsidP="00B33C93">
            <w:pPr>
              <w:jc w:val="center"/>
              <w:rPr>
                <w:iCs/>
                <w:sz w:val="21"/>
                <w:szCs w:val="21"/>
              </w:rPr>
            </w:pPr>
            <w:r w:rsidRPr="007D1CC4">
              <w:rPr>
                <w:iCs/>
                <w:sz w:val="21"/>
                <w:szCs w:val="21"/>
              </w:rPr>
              <w:t>33.67</w:t>
            </w:r>
          </w:p>
        </w:tc>
        <w:tc>
          <w:tcPr>
            <w:tcW w:w="50.10pt" w:type="dxa"/>
            <w:shd w:val="clear" w:color="auto" w:fill="auto"/>
            <w:vAlign w:val="center"/>
          </w:tcPr>
          <w:p w14:paraId="45B53F3D" w14:textId="5A38BB93" w:rsidR="00B33C93" w:rsidRPr="007D1CC4" w:rsidRDefault="00B33C93" w:rsidP="00B33C93">
            <w:pPr>
              <w:jc w:val="center"/>
              <w:rPr>
                <w:iCs/>
                <w:sz w:val="21"/>
                <w:szCs w:val="21"/>
              </w:rPr>
            </w:pPr>
            <w:r w:rsidRPr="007D1CC4">
              <w:rPr>
                <w:iCs/>
                <w:sz w:val="21"/>
                <w:szCs w:val="21"/>
              </w:rPr>
              <w:t>32.18</w:t>
            </w:r>
          </w:p>
        </w:tc>
        <w:tc>
          <w:tcPr>
            <w:tcW w:w="59.25pt" w:type="dxa"/>
            <w:shd w:val="clear" w:color="auto" w:fill="auto"/>
            <w:vAlign w:val="center"/>
          </w:tcPr>
          <w:p w14:paraId="5547E738" w14:textId="4D80DA5B" w:rsidR="00B33C93" w:rsidRPr="007D1CC4" w:rsidRDefault="00B33C93" w:rsidP="00B33C93">
            <w:pPr>
              <w:jc w:val="center"/>
              <w:rPr>
                <w:iCs/>
                <w:sz w:val="21"/>
                <w:szCs w:val="21"/>
              </w:rPr>
            </w:pPr>
            <w:r w:rsidRPr="007D1CC4">
              <w:rPr>
                <w:iCs/>
                <w:sz w:val="21"/>
                <w:szCs w:val="21"/>
              </w:rPr>
              <w:t>32.27</w:t>
            </w:r>
          </w:p>
        </w:tc>
        <w:tc>
          <w:tcPr>
            <w:tcW w:w="59.25pt" w:type="dxa"/>
            <w:shd w:val="clear" w:color="auto" w:fill="auto"/>
            <w:vAlign w:val="center"/>
          </w:tcPr>
          <w:p w14:paraId="427E23F0" w14:textId="6345BABC" w:rsidR="00B33C93" w:rsidRPr="007D1CC4" w:rsidRDefault="00B33C93" w:rsidP="00B33C93">
            <w:pPr>
              <w:jc w:val="center"/>
              <w:rPr>
                <w:iCs/>
                <w:sz w:val="21"/>
                <w:szCs w:val="21"/>
              </w:rPr>
            </w:pPr>
            <w:r w:rsidRPr="007D1CC4">
              <w:rPr>
                <w:iCs/>
                <w:sz w:val="21"/>
                <w:szCs w:val="21"/>
              </w:rPr>
              <w:t>38.87</w:t>
            </w:r>
          </w:p>
        </w:tc>
      </w:tr>
      <w:tr w:rsidR="00B33C93" w:rsidRPr="002408F7" w14:paraId="1A525156" w14:textId="77777777" w:rsidTr="00131981">
        <w:trPr>
          <w:trHeight w:val="20"/>
          <w:jc w:val="center"/>
        </w:trPr>
        <w:tc>
          <w:tcPr>
            <w:tcW w:w="49.65pt" w:type="dxa"/>
            <w:vMerge/>
            <w:shd w:val="clear" w:color="auto" w:fill="auto"/>
            <w:vAlign w:val="center"/>
          </w:tcPr>
          <w:p w14:paraId="786B74DE" w14:textId="62ACFB54" w:rsidR="00B33C93" w:rsidRPr="002408F7" w:rsidRDefault="00B33C93" w:rsidP="00B33C93">
            <w:pPr>
              <w:jc w:val="center"/>
              <w:rPr>
                <w:sz w:val="21"/>
                <w:szCs w:val="21"/>
              </w:rPr>
            </w:pPr>
          </w:p>
        </w:tc>
        <w:tc>
          <w:tcPr>
            <w:tcW w:w="85.05pt" w:type="dxa"/>
            <w:shd w:val="clear" w:color="auto" w:fill="auto"/>
            <w:vAlign w:val="center"/>
          </w:tcPr>
          <w:p w14:paraId="4D6F5991" w14:textId="7ADAB5A5" w:rsidR="00B33C93" w:rsidRPr="007D1CC4" w:rsidRDefault="00B33C93" w:rsidP="00B33C93">
            <w:pPr>
              <w:jc w:val="center"/>
              <w:rPr>
                <w:sz w:val="21"/>
                <w:szCs w:val="21"/>
              </w:rPr>
            </w:pPr>
            <w:r w:rsidRPr="007D1CC4">
              <w:rPr>
                <w:sz w:val="21"/>
                <w:szCs w:val="21"/>
              </w:rPr>
              <w:t>ACAN</w:t>
            </w:r>
          </w:p>
        </w:tc>
        <w:tc>
          <w:tcPr>
            <w:tcW w:w="42.50pt" w:type="dxa"/>
            <w:vAlign w:val="center"/>
          </w:tcPr>
          <w:p w14:paraId="43CBDF53" w14:textId="06D0ADD1" w:rsidR="00B33C93" w:rsidRPr="007D1CC4" w:rsidRDefault="00B33C93" w:rsidP="00B33C93">
            <w:pPr>
              <w:jc w:val="center"/>
              <w:rPr>
                <w:iCs/>
                <w:sz w:val="21"/>
                <w:szCs w:val="21"/>
              </w:rPr>
            </w:pPr>
            <w:r w:rsidRPr="007D1CC4">
              <w:rPr>
                <w:iCs/>
                <w:sz w:val="21"/>
                <w:szCs w:val="21"/>
              </w:rPr>
              <w:t>800K</w:t>
            </w:r>
          </w:p>
        </w:tc>
        <w:tc>
          <w:tcPr>
            <w:tcW w:w="42.55pt" w:type="dxa"/>
            <w:shd w:val="clear" w:color="auto" w:fill="auto"/>
            <w:vAlign w:val="center"/>
          </w:tcPr>
          <w:p w14:paraId="7F435036" w14:textId="7FFB807E" w:rsidR="00B33C93" w:rsidRPr="007D1CC4" w:rsidRDefault="00B33C93" w:rsidP="00B33C93">
            <w:pPr>
              <w:jc w:val="center"/>
              <w:rPr>
                <w:sz w:val="21"/>
                <w:szCs w:val="21"/>
              </w:rPr>
            </w:pPr>
            <w:r w:rsidRPr="007D1CC4">
              <w:rPr>
                <w:iCs/>
                <w:sz w:val="21"/>
                <w:szCs w:val="21"/>
              </w:rPr>
              <w:t>38.10</w:t>
            </w:r>
          </w:p>
        </w:tc>
        <w:tc>
          <w:tcPr>
            <w:tcW w:w="42.50pt" w:type="dxa"/>
            <w:shd w:val="clear" w:color="auto" w:fill="auto"/>
            <w:vAlign w:val="center"/>
          </w:tcPr>
          <w:p w14:paraId="54691862" w14:textId="585305F4" w:rsidR="00B33C93" w:rsidRPr="007D1CC4" w:rsidRDefault="00B33C93" w:rsidP="00B33C93">
            <w:pPr>
              <w:jc w:val="center"/>
              <w:rPr>
                <w:sz w:val="21"/>
                <w:szCs w:val="21"/>
              </w:rPr>
            </w:pPr>
            <w:r w:rsidRPr="007D1CC4">
              <w:rPr>
                <w:iCs/>
                <w:sz w:val="21"/>
                <w:szCs w:val="21"/>
              </w:rPr>
              <w:t>33.60</w:t>
            </w:r>
          </w:p>
        </w:tc>
        <w:tc>
          <w:tcPr>
            <w:tcW w:w="50.10pt" w:type="dxa"/>
            <w:shd w:val="clear" w:color="auto" w:fill="auto"/>
            <w:vAlign w:val="center"/>
          </w:tcPr>
          <w:p w14:paraId="5ED94FAD" w14:textId="3069B276" w:rsidR="00B33C93" w:rsidRPr="007D1CC4" w:rsidRDefault="00B33C93" w:rsidP="00B33C93">
            <w:pPr>
              <w:jc w:val="center"/>
              <w:rPr>
                <w:sz w:val="21"/>
                <w:szCs w:val="21"/>
              </w:rPr>
            </w:pPr>
            <w:r w:rsidRPr="007D1CC4">
              <w:rPr>
                <w:iCs/>
                <w:sz w:val="21"/>
                <w:szCs w:val="21"/>
              </w:rPr>
              <w:t>32.21</w:t>
            </w:r>
          </w:p>
        </w:tc>
        <w:tc>
          <w:tcPr>
            <w:tcW w:w="59.25pt" w:type="dxa"/>
            <w:shd w:val="clear" w:color="auto" w:fill="auto"/>
            <w:vAlign w:val="center"/>
          </w:tcPr>
          <w:p w14:paraId="51D28526" w14:textId="5457F823" w:rsidR="00B33C93" w:rsidRPr="007D1CC4" w:rsidRDefault="00B33C93" w:rsidP="00B33C93">
            <w:pPr>
              <w:jc w:val="center"/>
              <w:rPr>
                <w:sz w:val="21"/>
                <w:szCs w:val="21"/>
              </w:rPr>
            </w:pPr>
            <w:r w:rsidRPr="007D1CC4">
              <w:rPr>
                <w:iCs/>
                <w:sz w:val="21"/>
                <w:szCs w:val="21"/>
              </w:rPr>
              <w:t>32.29</w:t>
            </w:r>
          </w:p>
        </w:tc>
        <w:tc>
          <w:tcPr>
            <w:tcW w:w="59.25pt" w:type="dxa"/>
            <w:shd w:val="clear" w:color="auto" w:fill="auto"/>
            <w:vAlign w:val="center"/>
          </w:tcPr>
          <w:p w14:paraId="144AF2D3" w14:textId="527D141F" w:rsidR="00B33C93" w:rsidRPr="007D1CC4" w:rsidRDefault="00B33C93" w:rsidP="00B33C93">
            <w:pPr>
              <w:jc w:val="center"/>
              <w:rPr>
                <w:sz w:val="21"/>
                <w:szCs w:val="21"/>
              </w:rPr>
            </w:pPr>
            <w:r w:rsidRPr="007D1CC4">
              <w:rPr>
                <w:iCs/>
                <w:sz w:val="21"/>
                <w:szCs w:val="21"/>
              </w:rPr>
              <w:t>38.81</w:t>
            </w:r>
          </w:p>
        </w:tc>
      </w:tr>
      <w:tr w:rsidR="00B33C93" w:rsidRPr="002408F7" w14:paraId="071F5356" w14:textId="77777777" w:rsidTr="00FB07B0">
        <w:trPr>
          <w:trHeight w:val="20"/>
          <w:jc w:val="center"/>
        </w:trPr>
        <w:tc>
          <w:tcPr>
            <w:tcW w:w="49.65pt" w:type="dxa"/>
            <w:vMerge/>
            <w:shd w:val="clear" w:color="auto" w:fill="auto"/>
          </w:tcPr>
          <w:p w14:paraId="63070B0F" w14:textId="77777777" w:rsidR="00B33C93" w:rsidRPr="002408F7" w:rsidRDefault="00B33C93" w:rsidP="00B33C93">
            <w:pPr>
              <w:jc w:val="center"/>
              <w:rPr>
                <w:sz w:val="21"/>
                <w:szCs w:val="21"/>
              </w:rPr>
            </w:pPr>
          </w:p>
        </w:tc>
        <w:tc>
          <w:tcPr>
            <w:tcW w:w="85.05pt" w:type="dxa"/>
            <w:shd w:val="clear" w:color="auto" w:fill="auto"/>
            <w:vAlign w:val="center"/>
          </w:tcPr>
          <w:p w14:paraId="20402ED8" w14:textId="114FCD58" w:rsidR="00B33C93" w:rsidRPr="007D1CC4" w:rsidRDefault="00B33C93" w:rsidP="00B33C93">
            <w:pPr>
              <w:jc w:val="center"/>
              <w:rPr>
                <w:iCs/>
                <w:sz w:val="21"/>
                <w:szCs w:val="21"/>
              </w:rPr>
            </w:pPr>
            <w:proofErr w:type="spellStart"/>
            <w:r w:rsidRPr="007D1CC4">
              <w:rPr>
                <w:sz w:val="21"/>
                <w:szCs w:val="21"/>
              </w:rPr>
              <w:t>LatticeNet</w:t>
            </w:r>
            <w:proofErr w:type="spellEnd"/>
          </w:p>
        </w:tc>
        <w:tc>
          <w:tcPr>
            <w:tcW w:w="42.50pt" w:type="dxa"/>
            <w:vAlign w:val="center"/>
          </w:tcPr>
          <w:p w14:paraId="5951D9A0" w14:textId="42323C53" w:rsidR="00B33C93" w:rsidRPr="007D1CC4" w:rsidRDefault="00B33C93" w:rsidP="00B33C93">
            <w:pPr>
              <w:jc w:val="center"/>
              <w:rPr>
                <w:iCs/>
                <w:sz w:val="21"/>
                <w:szCs w:val="21"/>
              </w:rPr>
            </w:pPr>
            <w:r w:rsidRPr="007D1CC4">
              <w:rPr>
                <w:iCs/>
                <w:sz w:val="21"/>
                <w:szCs w:val="21"/>
              </w:rPr>
              <w:t>756K</w:t>
            </w:r>
          </w:p>
        </w:tc>
        <w:tc>
          <w:tcPr>
            <w:tcW w:w="42.55pt" w:type="dxa"/>
            <w:shd w:val="clear" w:color="auto" w:fill="auto"/>
            <w:vAlign w:val="center"/>
          </w:tcPr>
          <w:p w14:paraId="3416C211" w14:textId="086E3D84" w:rsidR="00B33C93" w:rsidRPr="007D1CC4" w:rsidRDefault="00B33C93" w:rsidP="00B33C93">
            <w:pPr>
              <w:jc w:val="center"/>
              <w:rPr>
                <w:iCs/>
                <w:sz w:val="21"/>
                <w:szCs w:val="21"/>
              </w:rPr>
            </w:pPr>
            <w:r w:rsidRPr="007D1CC4">
              <w:rPr>
                <w:iCs/>
                <w:sz w:val="21"/>
                <w:szCs w:val="21"/>
              </w:rPr>
              <w:t>38.06</w:t>
            </w:r>
          </w:p>
        </w:tc>
        <w:tc>
          <w:tcPr>
            <w:tcW w:w="42.50pt" w:type="dxa"/>
            <w:shd w:val="clear" w:color="auto" w:fill="auto"/>
            <w:vAlign w:val="center"/>
          </w:tcPr>
          <w:p w14:paraId="681FD213" w14:textId="4F804214" w:rsidR="00B33C93" w:rsidRPr="007D1CC4" w:rsidRDefault="00B33C93" w:rsidP="00B33C93">
            <w:pPr>
              <w:jc w:val="center"/>
              <w:rPr>
                <w:iCs/>
                <w:sz w:val="21"/>
                <w:szCs w:val="21"/>
              </w:rPr>
            </w:pPr>
            <w:r w:rsidRPr="007D1CC4">
              <w:rPr>
                <w:iCs/>
                <w:sz w:val="21"/>
                <w:szCs w:val="21"/>
              </w:rPr>
              <w:t>33.70</w:t>
            </w:r>
          </w:p>
        </w:tc>
        <w:tc>
          <w:tcPr>
            <w:tcW w:w="50.10pt" w:type="dxa"/>
            <w:shd w:val="clear" w:color="auto" w:fill="auto"/>
            <w:vAlign w:val="center"/>
          </w:tcPr>
          <w:p w14:paraId="27CB232E" w14:textId="232ED33A" w:rsidR="00B33C93" w:rsidRPr="007D1CC4" w:rsidRDefault="00B33C93" w:rsidP="00B33C93">
            <w:pPr>
              <w:jc w:val="center"/>
              <w:rPr>
                <w:iCs/>
                <w:sz w:val="21"/>
                <w:szCs w:val="21"/>
              </w:rPr>
            </w:pPr>
            <w:r w:rsidRPr="007D1CC4">
              <w:rPr>
                <w:iCs/>
                <w:sz w:val="21"/>
                <w:szCs w:val="21"/>
              </w:rPr>
              <w:t>32.20</w:t>
            </w:r>
          </w:p>
        </w:tc>
        <w:tc>
          <w:tcPr>
            <w:tcW w:w="59.25pt" w:type="dxa"/>
            <w:shd w:val="clear" w:color="auto" w:fill="auto"/>
            <w:vAlign w:val="center"/>
          </w:tcPr>
          <w:p w14:paraId="3711745A" w14:textId="3EA2BC03" w:rsidR="00B33C93" w:rsidRPr="007D1CC4" w:rsidRDefault="00B33C93" w:rsidP="00B33C93">
            <w:pPr>
              <w:jc w:val="center"/>
              <w:rPr>
                <w:iCs/>
                <w:sz w:val="21"/>
                <w:szCs w:val="21"/>
              </w:rPr>
            </w:pPr>
            <w:r w:rsidRPr="007D1CC4">
              <w:rPr>
                <w:iCs/>
                <w:sz w:val="21"/>
                <w:szCs w:val="21"/>
              </w:rPr>
              <w:t>32.25</w:t>
            </w:r>
          </w:p>
        </w:tc>
        <w:tc>
          <w:tcPr>
            <w:tcW w:w="59.25pt" w:type="dxa"/>
            <w:shd w:val="clear" w:color="auto" w:fill="auto"/>
            <w:vAlign w:val="center"/>
          </w:tcPr>
          <w:p w14:paraId="33A975F7" w14:textId="7F6E6DAA" w:rsidR="00B33C93" w:rsidRPr="007D1CC4" w:rsidRDefault="00B33C93" w:rsidP="00B33C93">
            <w:pPr>
              <w:jc w:val="center"/>
              <w:rPr>
                <w:iCs/>
                <w:sz w:val="21"/>
                <w:szCs w:val="21"/>
              </w:rPr>
            </w:pPr>
            <w:r w:rsidRPr="007D1CC4">
              <w:rPr>
                <w:iCs/>
                <w:sz w:val="21"/>
                <w:szCs w:val="21"/>
              </w:rPr>
              <w:t>38.94</w:t>
            </w:r>
          </w:p>
        </w:tc>
      </w:tr>
      <w:tr w:rsidR="00B33C93" w:rsidRPr="002408F7" w14:paraId="33D8CC8C" w14:textId="77777777" w:rsidTr="00CA014E">
        <w:trPr>
          <w:trHeight w:val="20"/>
          <w:jc w:val="center"/>
        </w:trPr>
        <w:tc>
          <w:tcPr>
            <w:tcW w:w="49.65pt" w:type="dxa"/>
            <w:vMerge/>
            <w:shd w:val="clear" w:color="auto" w:fill="auto"/>
          </w:tcPr>
          <w:p w14:paraId="57CCAC1C" w14:textId="77777777" w:rsidR="00B33C93" w:rsidRPr="002408F7" w:rsidRDefault="00B33C93" w:rsidP="00B33C93">
            <w:pPr>
              <w:jc w:val="center"/>
              <w:rPr>
                <w:sz w:val="21"/>
                <w:szCs w:val="21"/>
              </w:rPr>
            </w:pPr>
          </w:p>
        </w:tc>
        <w:tc>
          <w:tcPr>
            <w:tcW w:w="85.05pt" w:type="dxa"/>
            <w:shd w:val="clear" w:color="auto" w:fill="auto"/>
            <w:vAlign w:val="center"/>
          </w:tcPr>
          <w:p w14:paraId="61F38BE8" w14:textId="131AD277" w:rsidR="00B33C93" w:rsidRPr="007D1CC4" w:rsidRDefault="00B33C93" w:rsidP="00B33C93">
            <w:pPr>
              <w:jc w:val="center"/>
              <w:rPr>
                <w:iCs/>
                <w:sz w:val="21"/>
                <w:szCs w:val="21"/>
              </w:rPr>
            </w:pPr>
            <w:r w:rsidRPr="007D1CC4">
              <w:rPr>
                <w:iCs/>
                <w:sz w:val="21"/>
                <w:szCs w:val="21"/>
              </w:rPr>
              <w:t>AWSRN-M</w:t>
            </w:r>
          </w:p>
        </w:tc>
        <w:tc>
          <w:tcPr>
            <w:tcW w:w="42.50pt" w:type="dxa"/>
            <w:vAlign w:val="center"/>
          </w:tcPr>
          <w:p w14:paraId="574B2609" w14:textId="79D2CC8D" w:rsidR="00B33C93" w:rsidRPr="007D1CC4" w:rsidRDefault="00B33C93" w:rsidP="00B33C93">
            <w:pPr>
              <w:jc w:val="center"/>
              <w:rPr>
                <w:iCs/>
                <w:sz w:val="21"/>
                <w:szCs w:val="21"/>
              </w:rPr>
            </w:pPr>
            <w:r w:rsidRPr="007D1CC4">
              <w:rPr>
                <w:iCs/>
                <w:sz w:val="21"/>
                <w:szCs w:val="21"/>
              </w:rPr>
              <w:t>1063K</w:t>
            </w:r>
          </w:p>
        </w:tc>
        <w:tc>
          <w:tcPr>
            <w:tcW w:w="42.55pt" w:type="dxa"/>
            <w:shd w:val="clear" w:color="auto" w:fill="auto"/>
            <w:vAlign w:val="center"/>
          </w:tcPr>
          <w:p w14:paraId="78FF108A" w14:textId="006DC875" w:rsidR="00B33C93" w:rsidRPr="007D1CC4" w:rsidRDefault="00B33C93" w:rsidP="00B33C93">
            <w:pPr>
              <w:jc w:val="center"/>
              <w:rPr>
                <w:iCs/>
                <w:sz w:val="21"/>
                <w:szCs w:val="21"/>
              </w:rPr>
            </w:pPr>
            <w:r w:rsidRPr="007D1CC4">
              <w:rPr>
                <w:iCs/>
                <w:sz w:val="21"/>
                <w:szCs w:val="21"/>
              </w:rPr>
              <w:t>38.04</w:t>
            </w:r>
          </w:p>
        </w:tc>
        <w:tc>
          <w:tcPr>
            <w:tcW w:w="42.50pt" w:type="dxa"/>
            <w:shd w:val="clear" w:color="auto" w:fill="auto"/>
            <w:vAlign w:val="center"/>
          </w:tcPr>
          <w:p w14:paraId="6C2A8633" w14:textId="0D3A00D1" w:rsidR="00B33C93" w:rsidRPr="007D1CC4" w:rsidRDefault="00B33C93" w:rsidP="00B33C93">
            <w:pPr>
              <w:jc w:val="center"/>
              <w:rPr>
                <w:iCs/>
                <w:sz w:val="21"/>
                <w:szCs w:val="21"/>
              </w:rPr>
            </w:pPr>
            <w:r w:rsidRPr="007D1CC4">
              <w:rPr>
                <w:iCs/>
                <w:sz w:val="21"/>
                <w:szCs w:val="21"/>
              </w:rPr>
              <w:t>33.66</w:t>
            </w:r>
          </w:p>
        </w:tc>
        <w:tc>
          <w:tcPr>
            <w:tcW w:w="50.10pt" w:type="dxa"/>
            <w:shd w:val="clear" w:color="auto" w:fill="auto"/>
            <w:vAlign w:val="center"/>
          </w:tcPr>
          <w:p w14:paraId="366B4D56" w14:textId="37F33B8F" w:rsidR="00B33C93" w:rsidRPr="007D1CC4" w:rsidRDefault="00B33C93" w:rsidP="00B33C93">
            <w:pPr>
              <w:jc w:val="center"/>
              <w:rPr>
                <w:iCs/>
                <w:sz w:val="21"/>
                <w:szCs w:val="21"/>
              </w:rPr>
            </w:pPr>
            <w:r w:rsidRPr="007D1CC4">
              <w:rPr>
                <w:iCs/>
                <w:sz w:val="21"/>
                <w:szCs w:val="21"/>
              </w:rPr>
              <w:t>32.21</w:t>
            </w:r>
          </w:p>
        </w:tc>
        <w:tc>
          <w:tcPr>
            <w:tcW w:w="59.25pt" w:type="dxa"/>
            <w:shd w:val="clear" w:color="auto" w:fill="auto"/>
            <w:vAlign w:val="center"/>
          </w:tcPr>
          <w:p w14:paraId="4D82AAFE" w14:textId="130EA0D1" w:rsidR="00B33C93" w:rsidRPr="007D1CC4" w:rsidRDefault="00B33C93" w:rsidP="00B33C93">
            <w:pPr>
              <w:jc w:val="center"/>
              <w:rPr>
                <w:iCs/>
                <w:sz w:val="21"/>
                <w:szCs w:val="21"/>
              </w:rPr>
            </w:pPr>
            <w:r w:rsidRPr="007D1CC4">
              <w:rPr>
                <w:iCs/>
                <w:sz w:val="21"/>
                <w:szCs w:val="21"/>
              </w:rPr>
              <w:t>32.23</w:t>
            </w:r>
          </w:p>
        </w:tc>
        <w:tc>
          <w:tcPr>
            <w:tcW w:w="59.25pt" w:type="dxa"/>
            <w:shd w:val="clear" w:color="auto" w:fill="auto"/>
            <w:vAlign w:val="center"/>
          </w:tcPr>
          <w:p w14:paraId="28E6A871" w14:textId="27C99731" w:rsidR="00B33C93" w:rsidRPr="007D1CC4" w:rsidRDefault="00B33C93" w:rsidP="00B33C93">
            <w:pPr>
              <w:jc w:val="center"/>
              <w:rPr>
                <w:iCs/>
                <w:sz w:val="21"/>
                <w:szCs w:val="21"/>
              </w:rPr>
            </w:pPr>
            <w:r w:rsidRPr="007D1CC4">
              <w:rPr>
                <w:iCs/>
                <w:sz w:val="21"/>
                <w:szCs w:val="21"/>
              </w:rPr>
              <w:t>38.66</w:t>
            </w:r>
          </w:p>
        </w:tc>
      </w:tr>
      <w:tr w:rsidR="00B33C93" w:rsidRPr="002408F7" w14:paraId="14CFE652" w14:textId="77777777" w:rsidTr="00CA014E">
        <w:trPr>
          <w:trHeight w:val="20"/>
          <w:jc w:val="center"/>
        </w:trPr>
        <w:tc>
          <w:tcPr>
            <w:tcW w:w="49.65pt" w:type="dxa"/>
            <w:vMerge/>
            <w:shd w:val="clear" w:color="auto" w:fill="auto"/>
          </w:tcPr>
          <w:p w14:paraId="1F2BD401" w14:textId="77777777" w:rsidR="00B33C93" w:rsidRPr="002408F7" w:rsidRDefault="00B33C93" w:rsidP="00B33C93">
            <w:pPr>
              <w:jc w:val="center"/>
              <w:rPr>
                <w:sz w:val="21"/>
                <w:szCs w:val="21"/>
              </w:rPr>
            </w:pPr>
          </w:p>
        </w:tc>
        <w:tc>
          <w:tcPr>
            <w:tcW w:w="85.05pt" w:type="dxa"/>
            <w:shd w:val="clear" w:color="auto" w:fill="auto"/>
            <w:vAlign w:val="center"/>
          </w:tcPr>
          <w:p w14:paraId="6F70E63A" w14:textId="297898CA" w:rsidR="00B33C93" w:rsidRPr="007D1CC4" w:rsidRDefault="00B33C93" w:rsidP="00B33C93">
            <w:pPr>
              <w:jc w:val="center"/>
              <w:rPr>
                <w:iCs/>
                <w:sz w:val="21"/>
                <w:szCs w:val="21"/>
              </w:rPr>
            </w:pPr>
            <w:r w:rsidRPr="007D1CC4">
              <w:rPr>
                <w:iCs/>
                <w:sz w:val="21"/>
                <w:szCs w:val="21"/>
              </w:rPr>
              <w:t>MAFFSRN-L</w:t>
            </w:r>
          </w:p>
        </w:tc>
        <w:tc>
          <w:tcPr>
            <w:tcW w:w="42.50pt" w:type="dxa"/>
            <w:vAlign w:val="center"/>
          </w:tcPr>
          <w:p w14:paraId="593D444B" w14:textId="5D9A95E6" w:rsidR="00B33C93" w:rsidRPr="007D1CC4" w:rsidRDefault="00B33C93" w:rsidP="00B33C93">
            <w:pPr>
              <w:jc w:val="center"/>
              <w:rPr>
                <w:iCs/>
                <w:sz w:val="21"/>
                <w:szCs w:val="21"/>
              </w:rPr>
            </w:pPr>
            <w:r w:rsidRPr="007D1CC4">
              <w:rPr>
                <w:iCs/>
                <w:sz w:val="21"/>
                <w:szCs w:val="21"/>
              </w:rPr>
              <w:t>790K</w:t>
            </w:r>
          </w:p>
        </w:tc>
        <w:tc>
          <w:tcPr>
            <w:tcW w:w="42.55pt" w:type="dxa"/>
            <w:shd w:val="clear" w:color="auto" w:fill="auto"/>
            <w:vAlign w:val="center"/>
          </w:tcPr>
          <w:p w14:paraId="1E71C997" w14:textId="4CA687DC" w:rsidR="00B33C93" w:rsidRPr="007D1CC4" w:rsidRDefault="00B33C93" w:rsidP="00B33C93">
            <w:pPr>
              <w:jc w:val="center"/>
              <w:rPr>
                <w:iCs/>
                <w:sz w:val="21"/>
                <w:szCs w:val="21"/>
              </w:rPr>
            </w:pPr>
            <w:r w:rsidRPr="007D1CC4">
              <w:rPr>
                <w:iCs/>
                <w:sz w:val="21"/>
                <w:szCs w:val="21"/>
              </w:rPr>
              <w:t>38.07</w:t>
            </w:r>
          </w:p>
        </w:tc>
        <w:tc>
          <w:tcPr>
            <w:tcW w:w="42.50pt" w:type="dxa"/>
            <w:shd w:val="clear" w:color="auto" w:fill="auto"/>
            <w:vAlign w:val="center"/>
          </w:tcPr>
          <w:p w14:paraId="0E4F5F41" w14:textId="22F4E2DB" w:rsidR="00B33C93" w:rsidRPr="007D1CC4" w:rsidRDefault="00B33C93" w:rsidP="00B33C93">
            <w:pPr>
              <w:jc w:val="center"/>
              <w:rPr>
                <w:iCs/>
                <w:sz w:val="21"/>
                <w:szCs w:val="21"/>
              </w:rPr>
            </w:pPr>
            <w:r w:rsidRPr="007D1CC4">
              <w:rPr>
                <w:iCs/>
                <w:sz w:val="21"/>
                <w:szCs w:val="21"/>
              </w:rPr>
              <w:t>33.59</w:t>
            </w:r>
          </w:p>
        </w:tc>
        <w:tc>
          <w:tcPr>
            <w:tcW w:w="50.10pt" w:type="dxa"/>
            <w:shd w:val="clear" w:color="auto" w:fill="auto"/>
            <w:vAlign w:val="center"/>
          </w:tcPr>
          <w:p w14:paraId="1605F956" w14:textId="1B40823B" w:rsidR="00B33C93" w:rsidRPr="007D1CC4" w:rsidRDefault="00B33C93" w:rsidP="00B33C93">
            <w:pPr>
              <w:jc w:val="center"/>
              <w:rPr>
                <w:iCs/>
                <w:sz w:val="21"/>
                <w:szCs w:val="21"/>
              </w:rPr>
            </w:pPr>
            <w:r w:rsidRPr="007D1CC4">
              <w:rPr>
                <w:iCs/>
                <w:sz w:val="21"/>
                <w:szCs w:val="21"/>
              </w:rPr>
              <w:t>32.23</w:t>
            </w:r>
          </w:p>
        </w:tc>
        <w:tc>
          <w:tcPr>
            <w:tcW w:w="59.25pt" w:type="dxa"/>
            <w:shd w:val="clear" w:color="auto" w:fill="auto"/>
            <w:vAlign w:val="center"/>
          </w:tcPr>
          <w:p w14:paraId="7E3B1EF9" w14:textId="2C074350" w:rsidR="00B33C93" w:rsidRPr="007D1CC4" w:rsidRDefault="00B33C93" w:rsidP="00B33C93">
            <w:pPr>
              <w:jc w:val="center"/>
              <w:rPr>
                <w:iCs/>
                <w:sz w:val="21"/>
                <w:szCs w:val="21"/>
              </w:rPr>
            </w:pPr>
            <w:r w:rsidRPr="007D1CC4">
              <w:rPr>
                <w:iCs/>
                <w:sz w:val="21"/>
                <w:szCs w:val="21"/>
              </w:rPr>
              <w:t>32.38</w:t>
            </w:r>
          </w:p>
        </w:tc>
        <w:tc>
          <w:tcPr>
            <w:tcW w:w="59.25pt" w:type="dxa"/>
            <w:shd w:val="clear" w:color="auto" w:fill="auto"/>
            <w:vAlign w:val="center"/>
          </w:tcPr>
          <w:p w14:paraId="3D202248" w14:textId="0BDF22B8" w:rsidR="00B33C93" w:rsidRPr="007D1CC4" w:rsidRDefault="00B33C93" w:rsidP="00B33C93">
            <w:pPr>
              <w:jc w:val="center"/>
              <w:rPr>
                <w:iCs/>
                <w:sz w:val="21"/>
                <w:szCs w:val="21"/>
              </w:rPr>
            </w:pPr>
            <w:r w:rsidRPr="007D1CC4">
              <w:rPr>
                <w:iCs/>
                <w:sz w:val="21"/>
                <w:szCs w:val="21"/>
              </w:rPr>
              <w:t>-/-</w:t>
            </w:r>
          </w:p>
        </w:tc>
      </w:tr>
      <w:tr w:rsidR="00B33C93" w:rsidRPr="002408F7" w14:paraId="4A051332" w14:textId="77777777" w:rsidTr="00CA014E">
        <w:trPr>
          <w:trHeight w:val="20"/>
          <w:jc w:val="center"/>
        </w:trPr>
        <w:tc>
          <w:tcPr>
            <w:tcW w:w="49.65pt" w:type="dxa"/>
            <w:vMerge/>
            <w:shd w:val="clear" w:color="auto" w:fill="auto"/>
          </w:tcPr>
          <w:p w14:paraId="06C39A2E" w14:textId="77777777" w:rsidR="00B33C93" w:rsidRPr="002408F7" w:rsidRDefault="00B33C93" w:rsidP="00B33C93">
            <w:pPr>
              <w:jc w:val="center"/>
              <w:rPr>
                <w:sz w:val="21"/>
                <w:szCs w:val="21"/>
              </w:rPr>
            </w:pPr>
          </w:p>
        </w:tc>
        <w:tc>
          <w:tcPr>
            <w:tcW w:w="85.05pt" w:type="dxa"/>
            <w:shd w:val="clear" w:color="auto" w:fill="auto"/>
            <w:vAlign w:val="center"/>
          </w:tcPr>
          <w:p w14:paraId="18FE87A4" w14:textId="5D9E5027" w:rsidR="00B33C93" w:rsidRPr="007D1CC4" w:rsidRDefault="00B33C93" w:rsidP="00B33C93">
            <w:pPr>
              <w:jc w:val="center"/>
              <w:rPr>
                <w:iCs/>
                <w:sz w:val="21"/>
                <w:szCs w:val="21"/>
              </w:rPr>
            </w:pPr>
            <w:proofErr w:type="spellStart"/>
            <w:r w:rsidRPr="007D1CC4">
              <w:rPr>
                <w:sz w:val="21"/>
                <w:szCs w:val="21"/>
              </w:rPr>
              <w:t>SwinIR</w:t>
            </w:r>
            <w:proofErr w:type="spellEnd"/>
          </w:p>
        </w:tc>
        <w:tc>
          <w:tcPr>
            <w:tcW w:w="42.50pt" w:type="dxa"/>
            <w:vAlign w:val="center"/>
          </w:tcPr>
          <w:p w14:paraId="77A66981" w14:textId="4AA34CC2" w:rsidR="00B33C93" w:rsidRPr="007D1CC4" w:rsidRDefault="00B33C93" w:rsidP="00B33C93">
            <w:pPr>
              <w:jc w:val="center"/>
              <w:rPr>
                <w:iCs/>
                <w:sz w:val="21"/>
                <w:szCs w:val="21"/>
              </w:rPr>
            </w:pPr>
            <w:r w:rsidRPr="007D1CC4">
              <w:rPr>
                <w:iCs/>
                <w:sz w:val="21"/>
                <w:szCs w:val="21"/>
              </w:rPr>
              <w:t>878K</w:t>
            </w:r>
          </w:p>
        </w:tc>
        <w:tc>
          <w:tcPr>
            <w:tcW w:w="42.55pt" w:type="dxa"/>
            <w:shd w:val="clear" w:color="auto" w:fill="auto"/>
            <w:vAlign w:val="center"/>
          </w:tcPr>
          <w:p w14:paraId="462A6C47" w14:textId="1185C7E4" w:rsidR="00B33C93" w:rsidRPr="007D1CC4" w:rsidRDefault="00B33C93" w:rsidP="00B33C93">
            <w:pPr>
              <w:jc w:val="center"/>
              <w:rPr>
                <w:iCs/>
                <w:sz w:val="21"/>
                <w:szCs w:val="21"/>
              </w:rPr>
            </w:pPr>
            <w:r w:rsidRPr="007D1CC4">
              <w:rPr>
                <w:iCs/>
                <w:sz w:val="21"/>
                <w:szCs w:val="21"/>
              </w:rPr>
              <w:t>38.14</w:t>
            </w:r>
          </w:p>
        </w:tc>
        <w:tc>
          <w:tcPr>
            <w:tcW w:w="42.50pt" w:type="dxa"/>
            <w:shd w:val="clear" w:color="auto" w:fill="auto"/>
            <w:vAlign w:val="center"/>
          </w:tcPr>
          <w:p w14:paraId="6488C7B7" w14:textId="712F4E2D" w:rsidR="00B33C93" w:rsidRPr="007D1CC4" w:rsidRDefault="00B33C93" w:rsidP="00B33C93">
            <w:pPr>
              <w:jc w:val="center"/>
              <w:rPr>
                <w:iCs/>
                <w:sz w:val="21"/>
                <w:szCs w:val="21"/>
              </w:rPr>
            </w:pPr>
            <w:r w:rsidRPr="007D1CC4">
              <w:rPr>
                <w:iCs/>
                <w:sz w:val="21"/>
                <w:szCs w:val="21"/>
              </w:rPr>
              <w:t>33.86</w:t>
            </w:r>
          </w:p>
        </w:tc>
        <w:tc>
          <w:tcPr>
            <w:tcW w:w="50.10pt" w:type="dxa"/>
            <w:shd w:val="clear" w:color="auto" w:fill="auto"/>
            <w:vAlign w:val="center"/>
          </w:tcPr>
          <w:p w14:paraId="6E62B535" w14:textId="58932121" w:rsidR="00B33C93" w:rsidRPr="007D1CC4" w:rsidRDefault="00B33C93" w:rsidP="00B33C93">
            <w:pPr>
              <w:jc w:val="center"/>
              <w:rPr>
                <w:iCs/>
                <w:sz w:val="21"/>
                <w:szCs w:val="21"/>
              </w:rPr>
            </w:pPr>
            <w:r w:rsidRPr="007D1CC4">
              <w:rPr>
                <w:b/>
                <w:bCs/>
                <w:iCs/>
                <w:sz w:val="21"/>
                <w:szCs w:val="21"/>
              </w:rPr>
              <w:t>32.31</w:t>
            </w:r>
          </w:p>
        </w:tc>
        <w:tc>
          <w:tcPr>
            <w:tcW w:w="59.25pt" w:type="dxa"/>
            <w:shd w:val="clear" w:color="auto" w:fill="auto"/>
            <w:vAlign w:val="center"/>
          </w:tcPr>
          <w:p w14:paraId="5BCEAA83" w14:textId="5FBE1224" w:rsidR="00B33C93" w:rsidRPr="007D1CC4" w:rsidRDefault="00B33C93" w:rsidP="00B33C93">
            <w:pPr>
              <w:jc w:val="center"/>
              <w:rPr>
                <w:iCs/>
                <w:sz w:val="21"/>
                <w:szCs w:val="21"/>
              </w:rPr>
            </w:pPr>
            <w:r w:rsidRPr="007D1CC4">
              <w:rPr>
                <w:iCs/>
                <w:sz w:val="21"/>
                <w:szCs w:val="21"/>
                <w:u w:val="single"/>
              </w:rPr>
              <w:t>32.76</w:t>
            </w:r>
          </w:p>
        </w:tc>
        <w:tc>
          <w:tcPr>
            <w:tcW w:w="59.25pt" w:type="dxa"/>
            <w:shd w:val="clear" w:color="auto" w:fill="auto"/>
            <w:vAlign w:val="center"/>
          </w:tcPr>
          <w:p w14:paraId="227051F6" w14:textId="16CF2B69" w:rsidR="00B33C93" w:rsidRPr="007D1CC4" w:rsidRDefault="00B33C93" w:rsidP="00B33C93">
            <w:pPr>
              <w:jc w:val="center"/>
              <w:rPr>
                <w:iCs/>
                <w:sz w:val="21"/>
                <w:szCs w:val="21"/>
              </w:rPr>
            </w:pPr>
            <w:r w:rsidRPr="007D1CC4">
              <w:rPr>
                <w:iCs/>
                <w:sz w:val="21"/>
                <w:szCs w:val="21"/>
              </w:rPr>
              <w:t>39.12</w:t>
            </w:r>
          </w:p>
        </w:tc>
      </w:tr>
      <w:tr w:rsidR="00B33C93" w:rsidRPr="002408F7" w14:paraId="17440A83" w14:textId="77777777" w:rsidTr="00FB07B0">
        <w:trPr>
          <w:trHeight w:val="20"/>
          <w:jc w:val="center"/>
        </w:trPr>
        <w:tc>
          <w:tcPr>
            <w:tcW w:w="49.65pt" w:type="dxa"/>
            <w:vMerge/>
            <w:shd w:val="clear" w:color="auto" w:fill="auto"/>
          </w:tcPr>
          <w:p w14:paraId="3FBE5448" w14:textId="77777777" w:rsidR="00B33C93" w:rsidRPr="002408F7" w:rsidRDefault="00B33C93" w:rsidP="00B33C93">
            <w:pPr>
              <w:jc w:val="center"/>
              <w:rPr>
                <w:sz w:val="21"/>
                <w:szCs w:val="21"/>
              </w:rPr>
            </w:pPr>
          </w:p>
        </w:tc>
        <w:tc>
          <w:tcPr>
            <w:tcW w:w="85.05pt" w:type="dxa"/>
            <w:shd w:val="clear" w:color="auto" w:fill="auto"/>
          </w:tcPr>
          <w:p w14:paraId="03B43650" w14:textId="218AEB32" w:rsidR="00B33C93" w:rsidRPr="007D1CC4" w:rsidRDefault="00B33C93" w:rsidP="00B33C93">
            <w:pPr>
              <w:jc w:val="center"/>
              <w:rPr>
                <w:iCs/>
                <w:sz w:val="21"/>
                <w:szCs w:val="21"/>
              </w:rPr>
            </w:pPr>
            <w:r w:rsidRPr="007D1CC4">
              <w:rPr>
                <w:sz w:val="21"/>
                <w:szCs w:val="21"/>
              </w:rPr>
              <w:t>ELAN</w:t>
            </w:r>
          </w:p>
        </w:tc>
        <w:tc>
          <w:tcPr>
            <w:tcW w:w="42.50pt" w:type="dxa"/>
          </w:tcPr>
          <w:p w14:paraId="33943A9C" w14:textId="309C9857" w:rsidR="00B33C93" w:rsidRPr="007D1CC4" w:rsidRDefault="00B33C93" w:rsidP="00B33C93">
            <w:pPr>
              <w:jc w:val="center"/>
              <w:rPr>
                <w:iCs/>
                <w:sz w:val="21"/>
                <w:szCs w:val="21"/>
              </w:rPr>
            </w:pPr>
            <w:r w:rsidRPr="007D1CC4">
              <w:rPr>
                <w:sz w:val="21"/>
                <w:szCs w:val="21"/>
              </w:rPr>
              <w:t>582K</w:t>
            </w:r>
          </w:p>
        </w:tc>
        <w:tc>
          <w:tcPr>
            <w:tcW w:w="42.55pt" w:type="dxa"/>
            <w:shd w:val="clear" w:color="auto" w:fill="auto"/>
          </w:tcPr>
          <w:p w14:paraId="58993834" w14:textId="76E4BE4E" w:rsidR="00B33C93" w:rsidRPr="007D1CC4" w:rsidRDefault="00B33C93" w:rsidP="00B33C93">
            <w:pPr>
              <w:jc w:val="center"/>
              <w:rPr>
                <w:iCs/>
                <w:sz w:val="21"/>
                <w:szCs w:val="21"/>
              </w:rPr>
            </w:pPr>
            <w:r w:rsidRPr="007D1CC4">
              <w:rPr>
                <w:iCs/>
                <w:sz w:val="21"/>
                <w:szCs w:val="21"/>
                <w:u w:val="single"/>
              </w:rPr>
              <w:t>38.17</w:t>
            </w:r>
          </w:p>
        </w:tc>
        <w:tc>
          <w:tcPr>
            <w:tcW w:w="42.50pt" w:type="dxa"/>
            <w:shd w:val="clear" w:color="auto" w:fill="auto"/>
          </w:tcPr>
          <w:p w14:paraId="090E1250" w14:textId="15A07CD9" w:rsidR="00B33C93" w:rsidRPr="007D1CC4" w:rsidRDefault="00B33C93" w:rsidP="00B33C93">
            <w:pPr>
              <w:jc w:val="center"/>
              <w:rPr>
                <w:iCs/>
                <w:sz w:val="21"/>
                <w:szCs w:val="21"/>
              </w:rPr>
            </w:pPr>
            <w:r w:rsidRPr="007D1CC4">
              <w:rPr>
                <w:b/>
                <w:bCs/>
                <w:iCs/>
                <w:sz w:val="21"/>
                <w:szCs w:val="21"/>
              </w:rPr>
              <w:t>33.94</w:t>
            </w:r>
          </w:p>
        </w:tc>
        <w:tc>
          <w:tcPr>
            <w:tcW w:w="50.10pt" w:type="dxa"/>
            <w:shd w:val="clear" w:color="auto" w:fill="auto"/>
          </w:tcPr>
          <w:p w14:paraId="7BE13E5B" w14:textId="2C1E33F7" w:rsidR="00B33C93" w:rsidRPr="007D1CC4" w:rsidRDefault="00B33C93" w:rsidP="00B33C93">
            <w:pPr>
              <w:jc w:val="center"/>
              <w:rPr>
                <w:iCs/>
                <w:sz w:val="21"/>
                <w:szCs w:val="21"/>
              </w:rPr>
            </w:pPr>
            <w:r w:rsidRPr="007D1CC4">
              <w:rPr>
                <w:iCs/>
                <w:sz w:val="21"/>
                <w:szCs w:val="21"/>
                <w:u w:val="single"/>
              </w:rPr>
              <w:t>32.30</w:t>
            </w:r>
          </w:p>
        </w:tc>
        <w:tc>
          <w:tcPr>
            <w:tcW w:w="59.25pt" w:type="dxa"/>
            <w:shd w:val="clear" w:color="auto" w:fill="auto"/>
          </w:tcPr>
          <w:p w14:paraId="0B222B36" w14:textId="5F73A652" w:rsidR="00B33C93" w:rsidRPr="007D1CC4" w:rsidRDefault="00B33C93" w:rsidP="00B33C93">
            <w:pPr>
              <w:jc w:val="center"/>
              <w:rPr>
                <w:iCs/>
                <w:sz w:val="21"/>
                <w:szCs w:val="21"/>
              </w:rPr>
            </w:pPr>
            <w:r w:rsidRPr="007D1CC4">
              <w:rPr>
                <w:iCs/>
                <w:sz w:val="21"/>
                <w:szCs w:val="21"/>
                <w:u w:val="single"/>
              </w:rPr>
              <w:t>32.76</w:t>
            </w:r>
          </w:p>
        </w:tc>
        <w:tc>
          <w:tcPr>
            <w:tcW w:w="59.25pt" w:type="dxa"/>
            <w:shd w:val="clear" w:color="auto" w:fill="auto"/>
          </w:tcPr>
          <w:p w14:paraId="38E07DBA" w14:textId="5FA8330F" w:rsidR="00B33C93" w:rsidRPr="007D1CC4" w:rsidRDefault="00B33C93" w:rsidP="00B33C93">
            <w:pPr>
              <w:jc w:val="center"/>
              <w:rPr>
                <w:iCs/>
                <w:sz w:val="21"/>
                <w:szCs w:val="21"/>
              </w:rPr>
            </w:pPr>
            <w:r w:rsidRPr="007D1CC4">
              <w:rPr>
                <w:iCs/>
                <w:sz w:val="21"/>
                <w:szCs w:val="21"/>
              </w:rPr>
              <w:t>39.11</w:t>
            </w:r>
          </w:p>
        </w:tc>
      </w:tr>
      <w:tr w:rsidR="00B33C93" w:rsidRPr="002408F7" w14:paraId="1B228248" w14:textId="77777777" w:rsidTr="00FB07B0">
        <w:trPr>
          <w:trHeight w:val="20"/>
          <w:jc w:val="center"/>
        </w:trPr>
        <w:tc>
          <w:tcPr>
            <w:tcW w:w="49.65pt" w:type="dxa"/>
            <w:vMerge/>
            <w:shd w:val="clear" w:color="auto" w:fill="auto"/>
          </w:tcPr>
          <w:p w14:paraId="7A338E28" w14:textId="77777777" w:rsidR="00B33C93" w:rsidRPr="002408F7" w:rsidRDefault="00B33C93" w:rsidP="00B33C93">
            <w:pPr>
              <w:jc w:val="center"/>
              <w:rPr>
                <w:sz w:val="21"/>
                <w:szCs w:val="21"/>
              </w:rPr>
            </w:pPr>
          </w:p>
        </w:tc>
        <w:tc>
          <w:tcPr>
            <w:tcW w:w="85.05pt" w:type="dxa"/>
            <w:shd w:val="clear" w:color="auto" w:fill="auto"/>
          </w:tcPr>
          <w:p w14:paraId="26E193D6" w14:textId="52BBAE13" w:rsidR="00B33C93" w:rsidRPr="007D1CC4" w:rsidRDefault="00B33C93" w:rsidP="00B33C93">
            <w:pPr>
              <w:jc w:val="center"/>
              <w:rPr>
                <w:sz w:val="21"/>
                <w:szCs w:val="21"/>
              </w:rPr>
            </w:pPr>
            <w:proofErr w:type="spellStart"/>
            <w:r w:rsidRPr="007D1CC4">
              <w:rPr>
                <w:sz w:val="21"/>
                <w:szCs w:val="21"/>
              </w:rPr>
              <w:t>DLGSANet</w:t>
            </w:r>
            <w:proofErr w:type="spellEnd"/>
            <w:r w:rsidRPr="007D1CC4">
              <w:rPr>
                <w:sz w:val="21"/>
                <w:szCs w:val="21"/>
              </w:rPr>
              <w:t>-tiny</w:t>
            </w:r>
          </w:p>
        </w:tc>
        <w:tc>
          <w:tcPr>
            <w:tcW w:w="42.50pt" w:type="dxa"/>
          </w:tcPr>
          <w:p w14:paraId="36F14399" w14:textId="0511F0C3" w:rsidR="00B33C93" w:rsidRPr="007D1CC4" w:rsidRDefault="00B33C93" w:rsidP="00B33C93">
            <w:pPr>
              <w:jc w:val="center"/>
              <w:rPr>
                <w:iCs/>
                <w:sz w:val="21"/>
                <w:szCs w:val="21"/>
              </w:rPr>
            </w:pPr>
            <w:r w:rsidRPr="007D1CC4">
              <w:rPr>
                <w:sz w:val="21"/>
                <w:szCs w:val="21"/>
              </w:rPr>
              <w:t>566K</w:t>
            </w:r>
          </w:p>
        </w:tc>
        <w:tc>
          <w:tcPr>
            <w:tcW w:w="42.55pt" w:type="dxa"/>
            <w:shd w:val="clear" w:color="auto" w:fill="auto"/>
          </w:tcPr>
          <w:p w14:paraId="60BB09AA" w14:textId="1C4E24DC" w:rsidR="00B33C93" w:rsidRPr="007D1CC4" w:rsidRDefault="00B33C93" w:rsidP="00B33C93">
            <w:pPr>
              <w:jc w:val="center"/>
              <w:rPr>
                <w:iCs/>
                <w:sz w:val="21"/>
                <w:szCs w:val="21"/>
              </w:rPr>
            </w:pPr>
            <w:r w:rsidRPr="007D1CC4">
              <w:rPr>
                <w:iCs/>
                <w:sz w:val="21"/>
                <w:szCs w:val="21"/>
              </w:rPr>
              <w:t>38.16</w:t>
            </w:r>
          </w:p>
        </w:tc>
        <w:tc>
          <w:tcPr>
            <w:tcW w:w="42.50pt" w:type="dxa"/>
            <w:shd w:val="clear" w:color="auto" w:fill="auto"/>
          </w:tcPr>
          <w:p w14:paraId="026EAABC" w14:textId="7CE8D25A" w:rsidR="00B33C93" w:rsidRPr="007D1CC4" w:rsidRDefault="00B33C93" w:rsidP="00B33C93">
            <w:pPr>
              <w:jc w:val="center"/>
              <w:rPr>
                <w:iCs/>
                <w:sz w:val="21"/>
                <w:szCs w:val="21"/>
              </w:rPr>
            </w:pPr>
            <w:r w:rsidRPr="007D1CC4">
              <w:rPr>
                <w:iCs/>
                <w:sz w:val="21"/>
                <w:szCs w:val="21"/>
                <w:u w:val="single"/>
              </w:rPr>
              <w:t>33.92</w:t>
            </w:r>
          </w:p>
        </w:tc>
        <w:tc>
          <w:tcPr>
            <w:tcW w:w="50.10pt" w:type="dxa"/>
            <w:shd w:val="clear" w:color="auto" w:fill="auto"/>
          </w:tcPr>
          <w:p w14:paraId="6A9897F4" w14:textId="0ADABD03" w:rsidR="00B33C93" w:rsidRPr="007D1CC4" w:rsidRDefault="00B33C93" w:rsidP="00B33C93">
            <w:pPr>
              <w:jc w:val="center"/>
              <w:rPr>
                <w:iCs/>
                <w:sz w:val="21"/>
                <w:szCs w:val="21"/>
              </w:rPr>
            </w:pPr>
            <w:r w:rsidRPr="007D1CC4">
              <w:rPr>
                <w:iCs/>
                <w:sz w:val="21"/>
                <w:szCs w:val="21"/>
              </w:rPr>
              <w:t>32.26</w:t>
            </w:r>
          </w:p>
        </w:tc>
        <w:tc>
          <w:tcPr>
            <w:tcW w:w="59.25pt" w:type="dxa"/>
            <w:shd w:val="clear" w:color="auto" w:fill="auto"/>
          </w:tcPr>
          <w:p w14:paraId="7B0A6B8B" w14:textId="0491C860" w:rsidR="00B33C93" w:rsidRPr="007D1CC4" w:rsidRDefault="00B33C93" w:rsidP="00B33C93">
            <w:pPr>
              <w:jc w:val="center"/>
              <w:rPr>
                <w:iCs/>
                <w:sz w:val="21"/>
                <w:szCs w:val="21"/>
              </w:rPr>
            </w:pPr>
            <w:r w:rsidRPr="007D1CC4">
              <w:rPr>
                <w:b/>
                <w:bCs/>
                <w:iCs/>
                <w:sz w:val="21"/>
                <w:szCs w:val="21"/>
              </w:rPr>
              <w:t>32.82</w:t>
            </w:r>
          </w:p>
        </w:tc>
        <w:tc>
          <w:tcPr>
            <w:tcW w:w="59.25pt" w:type="dxa"/>
            <w:shd w:val="clear" w:color="auto" w:fill="auto"/>
          </w:tcPr>
          <w:p w14:paraId="59CCA6A9" w14:textId="67C0CBC3" w:rsidR="00B33C93" w:rsidRPr="007D1CC4" w:rsidRDefault="00B33C93" w:rsidP="00B33C93">
            <w:pPr>
              <w:jc w:val="center"/>
              <w:rPr>
                <w:iCs/>
                <w:sz w:val="21"/>
                <w:szCs w:val="21"/>
              </w:rPr>
            </w:pPr>
            <w:r w:rsidRPr="007D1CC4">
              <w:rPr>
                <w:iCs/>
                <w:sz w:val="21"/>
                <w:szCs w:val="21"/>
                <w:u w:val="single"/>
              </w:rPr>
              <w:t>39.14</w:t>
            </w:r>
          </w:p>
        </w:tc>
      </w:tr>
      <w:tr w:rsidR="00B33C93" w:rsidRPr="002408F7" w14:paraId="6AA13110" w14:textId="77777777" w:rsidTr="00FB07B0">
        <w:trPr>
          <w:trHeight w:val="20"/>
          <w:jc w:val="center"/>
        </w:trPr>
        <w:tc>
          <w:tcPr>
            <w:tcW w:w="49.65pt" w:type="dxa"/>
            <w:vMerge/>
            <w:shd w:val="clear" w:color="auto" w:fill="auto"/>
          </w:tcPr>
          <w:p w14:paraId="266935AA" w14:textId="77777777" w:rsidR="00B33C93" w:rsidRPr="002408F7" w:rsidRDefault="00B33C93" w:rsidP="00B33C93">
            <w:pPr>
              <w:jc w:val="center"/>
              <w:rPr>
                <w:sz w:val="21"/>
                <w:szCs w:val="21"/>
              </w:rPr>
            </w:pPr>
          </w:p>
        </w:tc>
        <w:tc>
          <w:tcPr>
            <w:tcW w:w="85.05pt" w:type="dxa"/>
            <w:shd w:val="clear" w:color="auto" w:fill="auto"/>
            <w:vAlign w:val="center"/>
          </w:tcPr>
          <w:p w14:paraId="2D3C8487" w14:textId="6A55DD37" w:rsidR="00B33C93" w:rsidRPr="007D1CC4" w:rsidRDefault="00B33C93" w:rsidP="00B33C93">
            <w:pPr>
              <w:jc w:val="center"/>
              <w:rPr>
                <w:sz w:val="21"/>
                <w:szCs w:val="21"/>
              </w:rPr>
            </w:pPr>
            <w:r w:rsidRPr="007D1CC4">
              <w:rPr>
                <w:iCs/>
                <w:sz w:val="21"/>
                <w:szCs w:val="21"/>
              </w:rPr>
              <w:t>DCASRN (ours)</w:t>
            </w:r>
          </w:p>
        </w:tc>
        <w:tc>
          <w:tcPr>
            <w:tcW w:w="42.50pt" w:type="dxa"/>
          </w:tcPr>
          <w:p w14:paraId="05B4EF00" w14:textId="7B147DF7" w:rsidR="00B33C93" w:rsidRPr="007D1CC4" w:rsidRDefault="00B33C93" w:rsidP="00B33C93">
            <w:pPr>
              <w:jc w:val="center"/>
              <w:rPr>
                <w:iCs/>
                <w:sz w:val="21"/>
                <w:szCs w:val="21"/>
              </w:rPr>
            </w:pPr>
            <w:r w:rsidRPr="007D1CC4">
              <w:rPr>
                <w:sz w:val="21"/>
                <w:szCs w:val="21"/>
              </w:rPr>
              <w:t>669K</w:t>
            </w:r>
          </w:p>
        </w:tc>
        <w:tc>
          <w:tcPr>
            <w:tcW w:w="42.55pt" w:type="dxa"/>
            <w:shd w:val="clear" w:color="auto" w:fill="auto"/>
          </w:tcPr>
          <w:p w14:paraId="09417476" w14:textId="5C3157A7" w:rsidR="00B33C93" w:rsidRPr="007D1CC4" w:rsidRDefault="00B33C93" w:rsidP="00B33C93">
            <w:pPr>
              <w:jc w:val="center"/>
              <w:rPr>
                <w:iCs/>
                <w:sz w:val="21"/>
                <w:szCs w:val="21"/>
              </w:rPr>
            </w:pPr>
            <w:r w:rsidRPr="007D1CC4">
              <w:rPr>
                <w:b/>
                <w:bCs/>
                <w:iCs/>
                <w:sz w:val="21"/>
                <w:szCs w:val="21"/>
              </w:rPr>
              <w:t>38.20</w:t>
            </w:r>
          </w:p>
        </w:tc>
        <w:tc>
          <w:tcPr>
            <w:tcW w:w="42.50pt" w:type="dxa"/>
            <w:shd w:val="clear" w:color="auto" w:fill="auto"/>
          </w:tcPr>
          <w:p w14:paraId="2F1D7719" w14:textId="6BFC834C" w:rsidR="00B33C93" w:rsidRPr="007D1CC4" w:rsidRDefault="00B33C93" w:rsidP="00B33C93">
            <w:pPr>
              <w:jc w:val="center"/>
              <w:rPr>
                <w:iCs/>
                <w:sz w:val="21"/>
                <w:szCs w:val="21"/>
              </w:rPr>
            </w:pPr>
            <w:r w:rsidRPr="007D1CC4">
              <w:rPr>
                <w:iCs/>
                <w:sz w:val="21"/>
                <w:szCs w:val="21"/>
              </w:rPr>
              <w:t>33.87</w:t>
            </w:r>
          </w:p>
        </w:tc>
        <w:tc>
          <w:tcPr>
            <w:tcW w:w="50.10pt" w:type="dxa"/>
            <w:shd w:val="clear" w:color="auto" w:fill="auto"/>
          </w:tcPr>
          <w:p w14:paraId="186EB9F6" w14:textId="5145EE73" w:rsidR="00B33C93" w:rsidRPr="007D1CC4" w:rsidRDefault="00B33C93" w:rsidP="00B33C93">
            <w:pPr>
              <w:jc w:val="center"/>
              <w:rPr>
                <w:iCs/>
                <w:sz w:val="21"/>
                <w:szCs w:val="21"/>
              </w:rPr>
            </w:pPr>
            <w:r w:rsidRPr="007D1CC4">
              <w:rPr>
                <w:iCs/>
                <w:sz w:val="21"/>
                <w:szCs w:val="21"/>
              </w:rPr>
              <w:t>32.29</w:t>
            </w:r>
          </w:p>
        </w:tc>
        <w:tc>
          <w:tcPr>
            <w:tcW w:w="59.25pt" w:type="dxa"/>
            <w:shd w:val="clear" w:color="auto" w:fill="auto"/>
          </w:tcPr>
          <w:p w14:paraId="6AE0D337" w14:textId="02D984BA" w:rsidR="00B33C93" w:rsidRPr="007D1CC4" w:rsidRDefault="00B33C93" w:rsidP="00B33C93">
            <w:pPr>
              <w:jc w:val="center"/>
              <w:rPr>
                <w:iCs/>
                <w:sz w:val="21"/>
                <w:szCs w:val="21"/>
              </w:rPr>
            </w:pPr>
            <w:r w:rsidRPr="007D1CC4">
              <w:rPr>
                <w:iCs/>
                <w:sz w:val="21"/>
                <w:szCs w:val="21"/>
                <w:u w:val="single"/>
              </w:rPr>
              <w:t>32.76</w:t>
            </w:r>
          </w:p>
        </w:tc>
        <w:tc>
          <w:tcPr>
            <w:tcW w:w="59.25pt" w:type="dxa"/>
            <w:shd w:val="clear" w:color="auto" w:fill="auto"/>
          </w:tcPr>
          <w:p w14:paraId="4E13DA0E" w14:textId="6DC589F7" w:rsidR="00B33C93" w:rsidRPr="007D1CC4" w:rsidRDefault="00B33C93" w:rsidP="00B33C93">
            <w:pPr>
              <w:jc w:val="center"/>
              <w:rPr>
                <w:iCs/>
                <w:sz w:val="21"/>
                <w:szCs w:val="21"/>
              </w:rPr>
            </w:pPr>
            <w:r w:rsidRPr="007D1CC4">
              <w:rPr>
                <w:b/>
                <w:bCs/>
                <w:iCs/>
                <w:sz w:val="21"/>
                <w:szCs w:val="21"/>
              </w:rPr>
              <w:t>39.21</w:t>
            </w:r>
          </w:p>
        </w:tc>
      </w:tr>
    </w:tbl>
    <w:p w14:paraId="4D981B16" w14:textId="77777777" w:rsidR="00787BB4" w:rsidRDefault="00787BB4" w:rsidP="005A3330">
      <w:pPr>
        <w:adjustRightInd w:val="0"/>
        <w:snapToGrid w:val="0"/>
        <w:spacing w:line="15pt" w:lineRule="auto"/>
        <w:rPr>
          <w:highlight w:val="red"/>
        </w:rPr>
      </w:pPr>
    </w:p>
    <w:p w14:paraId="31BB65B3" w14:textId="0B7667BF"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74AA7297"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7C19B5D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162CB1C"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16B355"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FEAACA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8ED7F3F"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A3756F2"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80F718E"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3844727" w14:textId="77777777" w:rsidR="007D1CC4" w:rsidRPr="002408F7" w:rsidRDefault="007D1CC4" w:rsidP="00F0237D">
            <w:pPr>
              <w:jc w:val="center"/>
              <w:rPr>
                <w:sz w:val="21"/>
                <w:szCs w:val="21"/>
              </w:rPr>
            </w:pPr>
            <w:r w:rsidRPr="002408F7">
              <w:rPr>
                <w:sz w:val="21"/>
                <w:szCs w:val="21"/>
              </w:rPr>
              <w:t>Manga109</w:t>
            </w:r>
          </w:p>
        </w:tc>
      </w:tr>
      <w:tr w:rsidR="00131981" w:rsidRPr="002408F7" w14:paraId="44E4357E" w14:textId="77777777" w:rsidTr="00F0237D">
        <w:trPr>
          <w:trHeight w:val="20"/>
          <w:jc w:val="center"/>
        </w:trPr>
        <w:tc>
          <w:tcPr>
            <w:tcW w:w="49.65pt" w:type="dxa"/>
            <w:vMerge w:val="restart"/>
            <w:tcBorders>
              <w:top w:val="single" w:sz="4" w:space="0" w:color="auto"/>
            </w:tcBorders>
            <w:shd w:val="clear" w:color="auto" w:fill="auto"/>
            <w:vAlign w:val="center"/>
          </w:tcPr>
          <w:p w14:paraId="49FAF960" w14:textId="4A752A58" w:rsidR="00131981" w:rsidRPr="002408F7" w:rsidRDefault="00131981" w:rsidP="007D1CC4">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vAlign w:val="center"/>
          </w:tcPr>
          <w:p w14:paraId="3C3DAEB8" w14:textId="2711EE5A" w:rsidR="00131981" w:rsidRPr="007D1CC4" w:rsidRDefault="00131981" w:rsidP="007D1CC4">
            <w:pPr>
              <w:jc w:val="center"/>
              <w:rPr>
                <w:iCs/>
                <w:sz w:val="21"/>
                <w:szCs w:val="21"/>
              </w:rPr>
            </w:pPr>
            <w:r w:rsidRPr="00904F1B">
              <w:rPr>
                <w:iCs/>
                <w:sz w:val="21"/>
                <w:szCs w:val="21"/>
              </w:rPr>
              <w:t>SRCNN</w:t>
            </w:r>
          </w:p>
        </w:tc>
        <w:tc>
          <w:tcPr>
            <w:tcW w:w="42.50pt" w:type="dxa"/>
            <w:tcBorders>
              <w:top w:val="single" w:sz="4" w:space="0" w:color="auto"/>
            </w:tcBorders>
            <w:vAlign w:val="center"/>
          </w:tcPr>
          <w:p w14:paraId="25649054" w14:textId="2004429A" w:rsidR="00131981" w:rsidRPr="007D1CC4" w:rsidRDefault="00131981"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1E01A4EF" w14:textId="4EDD2534" w:rsidR="00131981" w:rsidRPr="007D1CC4" w:rsidRDefault="00131981" w:rsidP="007D1CC4">
            <w:pPr>
              <w:jc w:val="center"/>
              <w:rPr>
                <w:sz w:val="21"/>
                <w:szCs w:val="21"/>
              </w:rPr>
            </w:pPr>
            <w:r w:rsidRPr="00904F1B">
              <w:rPr>
                <w:iCs/>
                <w:sz w:val="21"/>
                <w:szCs w:val="21"/>
              </w:rPr>
              <w:t>32.75</w:t>
            </w:r>
          </w:p>
        </w:tc>
        <w:tc>
          <w:tcPr>
            <w:tcW w:w="42.50pt" w:type="dxa"/>
            <w:tcBorders>
              <w:top w:val="single" w:sz="4" w:space="0" w:color="auto"/>
            </w:tcBorders>
            <w:shd w:val="clear" w:color="auto" w:fill="auto"/>
            <w:vAlign w:val="center"/>
          </w:tcPr>
          <w:p w14:paraId="40212410" w14:textId="4FA83970" w:rsidR="00131981" w:rsidRPr="007D1CC4" w:rsidRDefault="00131981" w:rsidP="007D1CC4">
            <w:pPr>
              <w:jc w:val="center"/>
              <w:rPr>
                <w:sz w:val="21"/>
                <w:szCs w:val="21"/>
              </w:rPr>
            </w:pPr>
            <w:r w:rsidRPr="00904F1B">
              <w:rPr>
                <w:iCs/>
                <w:sz w:val="21"/>
                <w:szCs w:val="21"/>
              </w:rPr>
              <w:t>29.28</w:t>
            </w:r>
          </w:p>
        </w:tc>
        <w:tc>
          <w:tcPr>
            <w:tcW w:w="50.10pt" w:type="dxa"/>
            <w:tcBorders>
              <w:top w:val="single" w:sz="4" w:space="0" w:color="auto"/>
            </w:tcBorders>
            <w:shd w:val="clear" w:color="auto" w:fill="auto"/>
            <w:vAlign w:val="center"/>
          </w:tcPr>
          <w:p w14:paraId="52715F57" w14:textId="1FAD411F" w:rsidR="00131981" w:rsidRPr="007D1CC4" w:rsidRDefault="00131981" w:rsidP="007D1CC4">
            <w:pPr>
              <w:jc w:val="center"/>
              <w:rPr>
                <w:sz w:val="21"/>
                <w:szCs w:val="21"/>
              </w:rPr>
            </w:pPr>
            <w:r w:rsidRPr="00904F1B">
              <w:rPr>
                <w:iCs/>
                <w:sz w:val="21"/>
                <w:szCs w:val="21"/>
              </w:rPr>
              <w:t>28.41</w:t>
            </w:r>
          </w:p>
        </w:tc>
        <w:tc>
          <w:tcPr>
            <w:tcW w:w="59.25pt" w:type="dxa"/>
            <w:tcBorders>
              <w:top w:val="single" w:sz="4" w:space="0" w:color="auto"/>
            </w:tcBorders>
            <w:shd w:val="clear" w:color="auto" w:fill="auto"/>
            <w:vAlign w:val="center"/>
          </w:tcPr>
          <w:p w14:paraId="62636B2A" w14:textId="4D796394" w:rsidR="00131981" w:rsidRPr="007D1CC4" w:rsidRDefault="00131981" w:rsidP="007D1CC4">
            <w:pPr>
              <w:jc w:val="center"/>
              <w:rPr>
                <w:sz w:val="21"/>
                <w:szCs w:val="21"/>
              </w:rPr>
            </w:pPr>
            <w:r w:rsidRPr="00904F1B">
              <w:rPr>
                <w:iCs/>
                <w:sz w:val="21"/>
                <w:szCs w:val="21"/>
              </w:rPr>
              <w:t>26.24</w:t>
            </w:r>
          </w:p>
        </w:tc>
        <w:tc>
          <w:tcPr>
            <w:tcW w:w="59.25pt" w:type="dxa"/>
            <w:tcBorders>
              <w:top w:val="single" w:sz="4" w:space="0" w:color="auto"/>
            </w:tcBorders>
            <w:shd w:val="clear" w:color="auto" w:fill="auto"/>
            <w:vAlign w:val="center"/>
          </w:tcPr>
          <w:p w14:paraId="1B130CF1" w14:textId="79057536" w:rsidR="00131981" w:rsidRPr="007D1CC4" w:rsidRDefault="00131981" w:rsidP="007D1CC4">
            <w:pPr>
              <w:jc w:val="center"/>
              <w:rPr>
                <w:sz w:val="21"/>
                <w:szCs w:val="21"/>
              </w:rPr>
            </w:pPr>
            <w:r w:rsidRPr="00904F1B">
              <w:rPr>
                <w:iCs/>
                <w:sz w:val="21"/>
                <w:szCs w:val="21"/>
              </w:rPr>
              <w:t>30.59</w:t>
            </w:r>
          </w:p>
        </w:tc>
      </w:tr>
      <w:tr w:rsidR="00131981" w:rsidRPr="002408F7" w14:paraId="3678F718" w14:textId="77777777" w:rsidTr="00F0237D">
        <w:trPr>
          <w:trHeight w:val="20"/>
          <w:jc w:val="center"/>
        </w:trPr>
        <w:tc>
          <w:tcPr>
            <w:tcW w:w="49.65pt" w:type="dxa"/>
            <w:vMerge/>
            <w:shd w:val="clear" w:color="auto" w:fill="auto"/>
          </w:tcPr>
          <w:p w14:paraId="01E5089B" w14:textId="77777777" w:rsidR="00131981" w:rsidRPr="002408F7" w:rsidRDefault="00131981" w:rsidP="007D1CC4">
            <w:pPr>
              <w:jc w:val="center"/>
              <w:rPr>
                <w:sz w:val="21"/>
                <w:szCs w:val="21"/>
              </w:rPr>
            </w:pPr>
          </w:p>
        </w:tc>
        <w:tc>
          <w:tcPr>
            <w:tcW w:w="85.05pt" w:type="dxa"/>
            <w:shd w:val="clear" w:color="auto" w:fill="auto"/>
            <w:vAlign w:val="center"/>
          </w:tcPr>
          <w:p w14:paraId="4A87D004" w14:textId="6909778E" w:rsidR="00131981" w:rsidRPr="007D1CC4" w:rsidRDefault="00131981" w:rsidP="007D1CC4">
            <w:pPr>
              <w:jc w:val="center"/>
              <w:rPr>
                <w:sz w:val="21"/>
                <w:szCs w:val="21"/>
              </w:rPr>
            </w:pPr>
            <w:r w:rsidRPr="00904F1B">
              <w:rPr>
                <w:iCs/>
                <w:sz w:val="21"/>
                <w:szCs w:val="21"/>
              </w:rPr>
              <w:t>FSRCNN</w:t>
            </w:r>
          </w:p>
        </w:tc>
        <w:tc>
          <w:tcPr>
            <w:tcW w:w="42.50pt" w:type="dxa"/>
            <w:vAlign w:val="center"/>
          </w:tcPr>
          <w:p w14:paraId="5743FBA7" w14:textId="4B07F5D7" w:rsidR="00131981" w:rsidRPr="007D1CC4" w:rsidRDefault="00131981" w:rsidP="007D1CC4">
            <w:pPr>
              <w:jc w:val="center"/>
              <w:rPr>
                <w:iCs/>
                <w:sz w:val="21"/>
                <w:szCs w:val="21"/>
              </w:rPr>
            </w:pPr>
            <w:r w:rsidRPr="00904F1B">
              <w:rPr>
                <w:iCs/>
                <w:sz w:val="21"/>
                <w:szCs w:val="21"/>
              </w:rPr>
              <w:t>12K</w:t>
            </w:r>
          </w:p>
        </w:tc>
        <w:tc>
          <w:tcPr>
            <w:tcW w:w="42.55pt" w:type="dxa"/>
            <w:shd w:val="clear" w:color="auto" w:fill="auto"/>
            <w:vAlign w:val="center"/>
          </w:tcPr>
          <w:p w14:paraId="661A0A1C" w14:textId="3F00020B" w:rsidR="00131981" w:rsidRPr="007D1CC4" w:rsidRDefault="00131981" w:rsidP="007D1CC4">
            <w:pPr>
              <w:jc w:val="center"/>
              <w:rPr>
                <w:sz w:val="21"/>
                <w:szCs w:val="21"/>
              </w:rPr>
            </w:pPr>
            <w:r w:rsidRPr="00904F1B">
              <w:rPr>
                <w:iCs/>
                <w:sz w:val="21"/>
                <w:szCs w:val="21"/>
              </w:rPr>
              <w:t>33.16</w:t>
            </w:r>
          </w:p>
        </w:tc>
        <w:tc>
          <w:tcPr>
            <w:tcW w:w="42.50pt" w:type="dxa"/>
            <w:shd w:val="clear" w:color="auto" w:fill="auto"/>
            <w:vAlign w:val="center"/>
          </w:tcPr>
          <w:p w14:paraId="1002C937" w14:textId="0CF1B67A" w:rsidR="00131981" w:rsidRPr="007D1CC4" w:rsidRDefault="00131981" w:rsidP="007D1CC4">
            <w:pPr>
              <w:jc w:val="center"/>
              <w:rPr>
                <w:sz w:val="21"/>
                <w:szCs w:val="21"/>
              </w:rPr>
            </w:pPr>
            <w:r w:rsidRPr="00904F1B">
              <w:rPr>
                <w:iCs/>
                <w:sz w:val="21"/>
                <w:szCs w:val="21"/>
              </w:rPr>
              <w:t>29.43</w:t>
            </w:r>
          </w:p>
        </w:tc>
        <w:tc>
          <w:tcPr>
            <w:tcW w:w="50.10pt" w:type="dxa"/>
            <w:shd w:val="clear" w:color="auto" w:fill="auto"/>
            <w:vAlign w:val="center"/>
          </w:tcPr>
          <w:p w14:paraId="55EDEBD1" w14:textId="78021FB0" w:rsidR="00131981" w:rsidRPr="007D1CC4" w:rsidRDefault="00131981" w:rsidP="007D1CC4">
            <w:pPr>
              <w:jc w:val="center"/>
              <w:rPr>
                <w:sz w:val="21"/>
                <w:szCs w:val="21"/>
              </w:rPr>
            </w:pPr>
            <w:r w:rsidRPr="00904F1B">
              <w:rPr>
                <w:iCs/>
                <w:sz w:val="21"/>
                <w:szCs w:val="21"/>
              </w:rPr>
              <w:t>28.53</w:t>
            </w:r>
          </w:p>
        </w:tc>
        <w:tc>
          <w:tcPr>
            <w:tcW w:w="59.25pt" w:type="dxa"/>
            <w:shd w:val="clear" w:color="auto" w:fill="auto"/>
            <w:vAlign w:val="center"/>
          </w:tcPr>
          <w:p w14:paraId="237C8A8B" w14:textId="3D07E3FF" w:rsidR="00131981" w:rsidRPr="007D1CC4" w:rsidRDefault="00131981" w:rsidP="007D1CC4">
            <w:pPr>
              <w:jc w:val="center"/>
              <w:rPr>
                <w:sz w:val="21"/>
                <w:szCs w:val="21"/>
              </w:rPr>
            </w:pPr>
            <w:r w:rsidRPr="00904F1B">
              <w:rPr>
                <w:iCs/>
                <w:sz w:val="21"/>
                <w:szCs w:val="21"/>
              </w:rPr>
              <w:t>26.43</w:t>
            </w:r>
          </w:p>
        </w:tc>
        <w:tc>
          <w:tcPr>
            <w:tcW w:w="59.25pt" w:type="dxa"/>
            <w:shd w:val="clear" w:color="auto" w:fill="auto"/>
            <w:vAlign w:val="center"/>
          </w:tcPr>
          <w:p w14:paraId="7BDBB342" w14:textId="2BDCC49B" w:rsidR="00131981" w:rsidRPr="007D1CC4" w:rsidRDefault="00131981" w:rsidP="007D1CC4">
            <w:pPr>
              <w:jc w:val="center"/>
              <w:rPr>
                <w:sz w:val="21"/>
                <w:szCs w:val="21"/>
              </w:rPr>
            </w:pPr>
            <w:r w:rsidRPr="00904F1B">
              <w:rPr>
                <w:iCs/>
                <w:sz w:val="21"/>
                <w:szCs w:val="21"/>
              </w:rPr>
              <w:t>30.98</w:t>
            </w:r>
          </w:p>
        </w:tc>
      </w:tr>
      <w:tr w:rsidR="00131981" w:rsidRPr="002408F7" w14:paraId="44844553" w14:textId="77777777" w:rsidTr="00F0237D">
        <w:trPr>
          <w:trHeight w:val="20"/>
          <w:jc w:val="center"/>
        </w:trPr>
        <w:tc>
          <w:tcPr>
            <w:tcW w:w="49.65pt" w:type="dxa"/>
            <w:vMerge/>
            <w:shd w:val="clear" w:color="auto" w:fill="auto"/>
          </w:tcPr>
          <w:p w14:paraId="59AC20F8" w14:textId="77777777" w:rsidR="00131981" w:rsidRPr="002408F7" w:rsidRDefault="00131981" w:rsidP="007D1CC4">
            <w:pPr>
              <w:jc w:val="center"/>
              <w:rPr>
                <w:sz w:val="21"/>
                <w:szCs w:val="21"/>
              </w:rPr>
            </w:pPr>
          </w:p>
        </w:tc>
        <w:tc>
          <w:tcPr>
            <w:tcW w:w="85.05pt" w:type="dxa"/>
            <w:shd w:val="clear" w:color="auto" w:fill="auto"/>
            <w:vAlign w:val="center"/>
          </w:tcPr>
          <w:p w14:paraId="3B79AE59" w14:textId="79470175" w:rsidR="00131981" w:rsidRPr="007D1CC4" w:rsidRDefault="00131981" w:rsidP="007D1CC4">
            <w:pPr>
              <w:jc w:val="center"/>
              <w:rPr>
                <w:sz w:val="21"/>
                <w:szCs w:val="21"/>
              </w:rPr>
            </w:pPr>
            <w:r w:rsidRPr="00904F1B">
              <w:rPr>
                <w:iCs/>
                <w:sz w:val="21"/>
                <w:szCs w:val="21"/>
              </w:rPr>
              <w:t>VDSR</w:t>
            </w:r>
          </w:p>
        </w:tc>
        <w:tc>
          <w:tcPr>
            <w:tcW w:w="42.50pt" w:type="dxa"/>
            <w:vAlign w:val="center"/>
          </w:tcPr>
          <w:p w14:paraId="46226785" w14:textId="625C11F2" w:rsidR="00131981" w:rsidRPr="007D1CC4" w:rsidRDefault="00131981" w:rsidP="007D1CC4">
            <w:pPr>
              <w:jc w:val="center"/>
              <w:rPr>
                <w:iCs/>
                <w:sz w:val="21"/>
                <w:szCs w:val="21"/>
              </w:rPr>
            </w:pPr>
            <w:r w:rsidRPr="00904F1B">
              <w:rPr>
                <w:iCs/>
                <w:sz w:val="21"/>
                <w:szCs w:val="21"/>
              </w:rPr>
              <w:t>665K</w:t>
            </w:r>
          </w:p>
        </w:tc>
        <w:tc>
          <w:tcPr>
            <w:tcW w:w="42.55pt" w:type="dxa"/>
            <w:shd w:val="clear" w:color="auto" w:fill="auto"/>
            <w:vAlign w:val="center"/>
          </w:tcPr>
          <w:p w14:paraId="30EA3554" w14:textId="2A8FA3FB" w:rsidR="00131981" w:rsidRPr="007D1CC4" w:rsidRDefault="00131981" w:rsidP="007D1CC4">
            <w:pPr>
              <w:jc w:val="center"/>
              <w:rPr>
                <w:sz w:val="21"/>
                <w:szCs w:val="21"/>
              </w:rPr>
            </w:pPr>
            <w:r w:rsidRPr="00904F1B">
              <w:rPr>
                <w:iCs/>
                <w:sz w:val="21"/>
                <w:szCs w:val="21"/>
              </w:rPr>
              <w:t>33.66</w:t>
            </w:r>
          </w:p>
        </w:tc>
        <w:tc>
          <w:tcPr>
            <w:tcW w:w="42.50pt" w:type="dxa"/>
            <w:shd w:val="clear" w:color="auto" w:fill="auto"/>
            <w:vAlign w:val="center"/>
          </w:tcPr>
          <w:p w14:paraId="240CB374" w14:textId="0C8CE078" w:rsidR="00131981" w:rsidRPr="007D1CC4" w:rsidRDefault="00131981" w:rsidP="007D1CC4">
            <w:pPr>
              <w:jc w:val="center"/>
              <w:rPr>
                <w:sz w:val="21"/>
                <w:szCs w:val="21"/>
              </w:rPr>
            </w:pPr>
            <w:r w:rsidRPr="00904F1B">
              <w:rPr>
                <w:iCs/>
                <w:sz w:val="21"/>
                <w:szCs w:val="21"/>
              </w:rPr>
              <w:t>29.77</w:t>
            </w:r>
          </w:p>
        </w:tc>
        <w:tc>
          <w:tcPr>
            <w:tcW w:w="50.10pt" w:type="dxa"/>
            <w:shd w:val="clear" w:color="auto" w:fill="auto"/>
            <w:vAlign w:val="center"/>
          </w:tcPr>
          <w:p w14:paraId="164D3E1D" w14:textId="00C604B9" w:rsidR="00131981" w:rsidRPr="007D1CC4" w:rsidRDefault="00131981" w:rsidP="007D1CC4">
            <w:pPr>
              <w:jc w:val="center"/>
              <w:rPr>
                <w:sz w:val="21"/>
                <w:szCs w:val="21"/>
              </w:rPr>
            </w:pPr>
            <w:r w:rsidRPr="00904F1B">
              <w:rPr>
                <w:iCs/>
                <w:sz w:val="21"/>
                <w:szCs w:val="21"/>
              </w:rPr>
              <w:t>28.82</w:t>
            </w:r>
          </w:p>
        </w:tc>
        <w:tc>
          <w:tcPr>
            <w:tcW w:w="59.25pt" w:type="dxa"/>
            <w:shd w:val="clear" w:color="auto" w:fill="auto"/>
            <w:vAlign w:val="center"/>
          </w:tcPr>
          <w:p w14:paraId="2C549143" w14:textId="3F2663F3" w:rsidR="00131981" w:rsidRPr="007D1CC4" w:rsidRDefault="00131981" w:rsidP="007D1CC4">
            <w:pPr>
              <w:jc w:val="center"/>
              <w:rPr>
                <w:sz w:val="21"/>
                <w:szCs w:val="21"/>
              </w:rPr>
            </w:pPr>
            <w:r w:rsidRPr="00904F1B">
              <w:rPr>
                <w:iCs/>
                <w:sz w:val="21"/>
                <w:szCs w:val="21"/>
              </w:rPr>
              <w:t>27.14</w:t>
            </w:r>
          </w:p>
        </w:tc>
        <w:tc>
          <w:tcPr>
            <w:tcW w:w="59.25pt" w:type="dxa"/>
            <w:shd w:val="clear" w:color="auto" w:fill="auto"/>
            <w:vAlign w:val="center"/>
          </w:tcPr>
          <w:p w14:paraId="4355900E" w14:textId="142A4C82" w:rsidR="00131981" w:rsidRPr="007D1CC4" w:rsidRDefault="00131981" w:rsidP="007D1CC4">
            <w:pPr>
              <w:jc w:val="center"/>
              <w:rPr>
                <w:sz w:val="21"/>
                <w:szCs w:val="21"/>
              </w:rPr>
            </w:pPr>
            <w:r w:rsidRPr="00904F1B">
              <w:rPr>
                <w:iCs/>
                <w:sz w:val="21"/>
                <w:szCs w:val="21"/>
              </w:rPr>
              <w:t>32.01</w:t>
            </w:r>
          </w:p>
        </w:tc>
      </w:tr>
      <w:tr w:rsidR="00131981" w:rsidRPr="002408F7" w14:paraId="73444E2E" w14:textId="77777777" w:rsidTr="00F0237D">
        <w:trPr>
          <w:trHeight w:val="20"/>
          <w:jc w:val="center"/>
        </w:trPr>
        <w:tc>
          <w:tcPr>
            <w:tcW w:w="49.65pt" w:type="dxa"/>
            <w:vMerge/>
            <w:shd w:val="clear" w:color="auto" w:fill="auto"/>
          </w:tcPr>
          <w:p w14:paraId="548144D2" w14:textId="77777777" w:rsidR="00131981" w:rsidRPr="002408F7" w:rsidRDefault="00131981" w:rsidP="006E0A62">
            <w:pPr>
              <w:jc w:val="center"/>
              <w:rPr>
                <w:sz w:val="21"/>
                <w:szCs w:val="21"/>
              </w:rPr>
            </w:pPr>
          </w:p>
        </w:tc>
        <w:tc>
          <w:tcPr>
            <w:tcW w:w="85.05pt" w:type="dxa"/>
            <w:shd w:val="clear" w:color="auto" w:fill="auto"/>
          </w:tcPr>
          <w:p w14:paraId="7E3A1E54" w14:textId="1F68F3F5" w:rsidR="00131981" w:rsidRPr="00904F1B" w:rsidRDefault="00131981" w:rsidP="006E0A62">
            <w:pPr>
              <w:jc w:val="center"/>
              <w:rPr>
                <w:iCs/>
                <w:sz w:val="21"/>
                <w:szCs w:val="21"/>
              </w:rPr>
            </w:pPr>
            <w:r w:rsidRPr="007D58D6">
              <w:rPr>
                <w:rFonts w:hint="eastAsia"/>
                <w:sz w:val="21"/>
                <w:szCs w:val="21"/>
              </w:rPr>
              <w:t>EDSR</w:t>
            </w:r>
          </w:p>
        </w:tc>
        <w:tc>
          <w:tcPr>
            <w:tcW w:w="42.50pt" w:type="dxa"/>
          </w:tcPr>
          <w:p w14:paraId="16AA67E4" w14:textId="1863CAE2" w:rsidR="00131981" w:rsidRPr="00904F1B" w:rsidRDefault="00131981"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2260548C" w14:textId="476B0184" w:rsidR="00131981" w:rsidRPr="00904F1B" w:rsidRDefault="00131981" w:rsidP="006E0A62">
            <w:pPr>
              <w:jc w:val="center"/>
              <w:rPr>
                <w:iCs/>
                <w:sz w:val="21"/>
                <w:szCs w:val="21"/>
              </w:rPr>
            </w:pPr>
            <w:r w:rsidRPr="007D58D6">
              <w:rPr>
                <w:iCs/>
                <w:sz w:val="21"/>
                <w:szCs w:val="21"/>
              </w:rPr>
              <w:t>37.99</w:t>
            </w:r>
          </w:p>
        </w:tc>
        <w:tc>
          <w:tcPr>
            <w:tcW w:w="42.50pt" w:type="dxa"/>
            <w:shd w:val="clear" w:color="auto" w:fill="auto"/>
          </w:tcPr>
          <w:p w14:paraId="6498339B" w14:textId="6F25EE61" w:rsidR="00131981" w:rsidRPr="00904F1B" w:rsidRDefault="00131981" w:rsidP="006E0A62">
            <w:pPr>
              <w:jc w:val="center"/>
              <w:rPr>
                <w:iCs/>
                <w:sz w:val="21"/>
                <w:szCs w:val="21"/>
              </w:rPr>
            </w:pPr>
            <w:r w:rsidRPr="007D58D6">
              <w:rPr>
                <w:iCs/>
                <w:sz w:val="21"/>
                <w:szCs w:val="21"/>
              </w:rPr>
              <w:t>33.57</w:t>
            </w:r>
          </w:p>
        </w:tc>
        <w:tc>
          <w:tcPr>
            <w:tcW w:w="50.10pt" w:type="dxa"/>
            <w:shd w:val="clear" w:color="auto" w:fill="auto"/>
          </w:tcPr>
          <w:p w14:paraId="3E00BCB7" w14:textId="1D36FFBE" w:rsidR="00131981" w:rsidRPr="00904F1B" w:rsidRDefault="00131981" w:rsidP="006E0A62">
            <w:pPr>
              <w:jc w:val="center"/>
              <w:rPr>
                <w:iCs/>
                <w:sz w:val="21"/>
                <w:szCs w:val="21"/>
              </w:rPr>
            </w:pPr>
            <w:r w:rsidRPr="007D58D6">
              <w:rPr>
                <w:iCs/>
                <w:sz w:val="21"/>
                <w:szCs w:val="21"/>
              </w:rPr>
              <w:t>32.16</w:t>
            </w:r>
          </w:p>
        </w:tc>
        <w:tc>
          <w:tcPr>
            <w:tcW w:w="59.25pt" w:type="dxa"/>
            <w:shd w:val="clear" w:color="auto" w:fill="auto"/>
          </w:tcPr>
          <w:p w14:paraId="3D54988A" w14:textId="61FDE347" w:rsidR="00131981" w:rsidRPr="00904F1B" w:rsidRDefault="00131981" w:rsidP="006E0A62">
            <w:pPr>
              <w:jc w:val="center"/>
              <w:rPr>
                <w:iCs/>
                <w:sz w:val="21"/>
                <w:szCs w:val="21"/>
              </w:rPr>
            </w:pPr>
            <w:r w:rsidRPr="007D58D6">
              <w:rPr>
                <w:iCs/>
                <w:sz w:val="21"/>
                <w:szCs w:val="21"/>
              </w:rPr>
              <w:t>31.98</w:t>
            </w:r>
          </w:p>
        </w:tc>
        <w:tc>
          <w:tcPr>
            <w:tcW w:w="59.25pt" w:type="dxa"/>
            <w:shd w:val="clear" w:color="auto" w:fill="auto"/>
          </w:tcPr>
          <w:p w14:paraId="716CBAB9" w14:textId="64051107" w:rsidR="00131981" w:rsidRPr="00904F1B" w:rsidRDefault="00131981" w:rsidP="006E0A62">
            <w:pPr>
              <w:jc w:val="center"/>
              <w:rPr>
                <w:iCs/>
                <w:sz w:val="21"/>
                <w:szCs w:val="21"/>
              </w:rPr>
            </w:pPr>
            <w:r w:rsidRPr="007D58D6">
              <w:rPr>
                <w:iCs/>
                <w:sz w:val="21"/>
                <w:szCs w:val="21"/>
              </w:rPr>
              <w:t>38.54</w:t>
            </w:r>
          </w:p>
        </w:tc>
      </w:tr>
      <w:tr w:rsidR="00131981" w:rsidRPr="002408F7" w14:paraId="7CD8499C" w14:textId="77777777" w:rsidTr="00F0237D">
        <w:trPr>
          <w:trHeight w:val="20"/>
          <w:jc w:val="center"/>
        </w:trPr>
        <w:tc>
          <w:tcPr>
            <w:tcW w:w="49.65pt" w:type="dxa"/>
            <w:vMerge/>
            <w:shd w:val="clear" w:color="auto" w:fill="auto"/>
          </w:tcPr>
          <w:p w14:paraId="21644BA2" w14:textId="77777777" w:rsidR="00131981" w:rsidRPr="002408F7" w:rsidRDefault="00131981" w:rsidP="006E0A62">
            <w:pPr>
              <w:jc w:val="center"/>
              <w:rPr>
                <w:sz w:val="21"/>
                <w:szCs w:val="21"/>
              </w:rPr>
            </w:pPr>
          </w:p>
        </w:tc>
        <w:tc>
          <w:tcPr>
            <w:tcW w:w="85.05pt" w:type="dxa"/>
            <w:shd w:val="clear" w:color="auto" w:fill="auto"/>
            <w:vAlign w:val="center"/>
          </w:tcPr>
          <w:p w14:paraId="1FB64E76" w14:textId="7E717EE8" w:rsidR="00131981" w:rsidRPr="007D1CC4" w:rsidRDefault="00131981" w:rsidP="006E0A62">
            <w:pPr>
              <w:jc w:val="center"/>
              <w:rPr>
                <w:iCs/>
                <w:sz w:val="21"/>
                <w:szCs w:val="21"/>
              </w:rPr>
            </w:pPr>
            <w:r w:rsidRPr="00904F1B">
              <w:rPr>
                <w:iCs/>
                <w:sz w:val="21"/>
                <w:szCs w:val="21"/>
              </w:rPr>
              <w:t>DRCN</w:t>
            </w:r>
          </w:p>
        </w:tc>
        <w:tc>
          <w:tcPr>
            <w:tcW w:w="42.50pt" w:type="dxa"/>
            <w:vAlign w:val="center"/>
          </w:tcPr>
          <w:p w14:paraId="2FECB8B8" w14:textId="249F9536" w:rsidR="00131981" w:rsidRPr="007D1CC4" w:rsidRDefault="00131981" w:rsidP="006E0A62">
            <w:pPr>
              <w:jc w:val="center"/>
              <w:rPr>
                <w:iCs/>
                <w:sz w:val="21"/>
                <w:szCs w:val="21"/>
              </w:rPr>
            </w:pPr>
            <w:r w:rsidRPr="00904F1B">
              <w:rPr>
                <w:iCs/>
                <w:sz w:val="21"/>
                <w:szCs w:val="21"/>
              </w:rPr>
              <w:t>1774K</w:t>
            </w:r>
          </w:p>
        </w:tc>
        <w:tc>
          <w:tcPr>
            <w:tcW w:w="42.55pt" w:type="dxa"/>
            <w:shd w:val="clear" w:color="auto" w:fill="auto"/>
            <w:vAlign w:val="center"/>
          </w:tcPr>
          <w:p w14:paraId="277738FF" w14:textId="47D32672" w:rsidR="00131981" w:rsidRPr="007D1CC4" w:rsidRDefault="00131981" w:rsidP="006E0A62">
            <w:pPr>
              <w:jc w:val="center"/>
              <w:rPr>
                <w:iCs/>
                <w:sz w:val="21"/>
                <w:szCs w:val="21"/>
              </w:rPr>
            </w:pPr>
            <w:r w:rsidRPr="00904F1B">
              <w:rPr>
                <w:iCs/>
                <w:sz w:val="21"/>
                <w:szCs w:val="21"/>
              </w:rPr>
              <w:t>33.82</w:t>
            </w:r>
          </w:p>
        </w:tc>
        <w:tc>
          <w:tcPr>
            <w:tcW w:w="42.50pt" w:type="dxa"/>
            <w:shd w:val="clear" w:color="auto" w:fill="auto"/>
            <w:vAlign w:val="center"/>
          </w:tcPr>
          <w:p w14:paraId="23D2536C" w14:textId="0AE4FA28" w:rsidR="00131981" w:rsidRPr="007D1CC4" w:rsidRDefault="00131981" w:rsidP="006E0A62">
            <w:pPr>
              <w:jc w:val="center"/>
              <w:rPr>
                <w:iCs/>
                <w:sz w:val="21"/>
                <w:szCs w:val="21"/>
              </w:rPr>
            </w:pPr>
            <w:r w:rsidRPr="00904F1B">
              <w:rPr>
                <w:iCs/>
                <w:sz w:val="21"/>
                <w:szCs w:val="21"/>
              </w:rPr>
              <w:t>29.76</w:t>
            </w:r>
          </w:p>
        </w:tc>
        <w:tc>
          <w:tcPr>
            <w:tcW w:w="50.10pt" w:type="dxa"/>
            <w:shd w:val="clear" w:color="auto" w:fill="auto"/>
            <w:vAlign w:val="center"/>
          </w:tcPr>
          <w:p w14:paraId="56D72655" w14:textId="5761B51D" w:rsidR="00131981" w:rsidRPr="007D1CC4" w:rsidRDefault="00131981" w:rsidP="006E0A62">
            <w:pPr>
              <w:jc w:val="center"/>
              <w:rPr>
                <w:iCs/>
                <w:sz w:val="21"/>
                <w:szCs w:val="21"/>
              </w:rPr>
            </w:pPr>
            <w:r w:rsidRPr="00904F1B">
              <w:rPr>
                <w:iCs/>
                <w:sz w:val="21"/>
                <w:szCs w:val="21"/>
              </w:rPr>
              <w:t>28.80</w:t>
            </w:r>
          </w:p>
        </w:tc>
        <w:tc>
          <w:tcPr>
            <w:tcW w:w="59.25pt" w:type="dxa"/>
            <w:shd w:val="clear" w:color="auto" w:fill="auto"/>
            <w:vAlign w:val="center"/>
          </w:tcPr>
          <w:p w14:paraId="16E66B64" w14:textId="4885CB62" w:rsidR="00131981" w:rsidRPr="007D1CC4" w:rsidRDefault="00131981" w:rsidP="006E0A62">
            <w:pPr>
              <w:jc w:val="center"/>
              <w:rPr>
                <w:iCs/>
                <w:sz w:val="21"/>
                <w:szCs w:val="21"/>
              </w:rPr>
            </w:pPr>
            <w:r w:rsidRPr="00904F1B">
              <w:rPr>
                <w:iCs/>
                <w:sz w:val="21"/>
                <w:szCs w:val="21"/>
              </w:rPr>
              <w:t>27.15</w:t>
            </w:r>
          </w:p>
        </w:tc>
        <w:tc>
          <w:tcPr>
            <w:tcW w:w="59.25pt" w:type="dxa"/>
            <w:shd w:val="clear" w:color="auto" w:fill="auto"/>
            <w:vAlign w:val="center"/>
          </w:tcPr>
          <w:p w14:paraId="20B28D02" w14:textId="34D925D2" w:rsidR="00131981" w:rsidRPr="007D1CC4" w:rsidRDefault="00131981" w:rsidP="006E0A62">
            <w:pPr>
              <w:jc w:val="center"/>
              <w:rPr>
                <w:iCs/>
                <w:sz w:val="21"/>
                <w:szCs w:val="21"/>
              </w:rPr>
            </w:pPr>
            <w:r w:rsidRPr="00904F1B">
              <w:rPr>
                <w:iCs/>
                <w:sz w:val="21"/>
                <w:szCs w:val="21"/>
              </w:rPr>
              <w:t>32.31</w:t>
            </w:r>
          </w:p>
        </w:tc>
      </w:tr>
      <w:tr w:rsidR="00131981" w:rsidRPr="002408F7" w14:paraId="6DFCBC1A" w14:textId="77777777" w:rsidTr="00F0237D">
        <w:trPr>
          <w:trHeight w:val="20"/>
          <w:jc w:val="center"/>
        </w:trPr>
        <w:tc>
          <w:tcPr>
            <w:tcW w:w="49.65pt" w:type="dxa"/>
            <w:vMerge/>
            <w:shd w:val="clear" w:color="auto" w:fill="auto"/>
          </w:tcPr>
          <w:p w14:paraId="108CD53E" w14:textId="77777777" w:rsidR="00131981" w:rsidRPr="002408F7" w:rsidRDefault="00131981" w:rsidP="006E0A62">
            <w:pPr>
              <w:jc w:val="center"/>
              <w:rPr>
                <w:sz w:val="21"/>
                <w:szCs w:val="21"/>
              </w:rPr>
            </w:pPr>
          </w:p>
        </w:tc>
        <w:tc>
          <w:tcPr>
            <w:tcW w:w="85.05pt" w:type="dxa"/>
            <w:shd w:val="clear" w:color="auto" w:fill="auto"/>
            <w:vAlign w:val="center"/>
          </w:tcPr>
          <w:p w14:paraId="05DD70D6" w14:textId="790F702E" w:rsidR="00131981" w:rsidRPr="007D1CC4" w:rsidRDefault="00131981" w:rsidP="006E0A62">
            <w:pPr>
              <w:jc w:val="center"/>
              <w:rPr>
                <w:iCs/>
                <w:sz w:val="21"/>
                <w:szCs w:val="21"/>
              </w:rPr>
            </w:pPr>
            <w:r w:rsidRPr="00904F1B">
              <w:rPr>
                <w:iCs/>
                <w:sz w:val="21"/>
                <w:szCs w:val="21"/>
              </w:rPr>
              <w:t>DRRN</w:t>
            </w:r>
          </w:p>
        </w:tc>
        <w:tc>
          <w:tcPr>
            <w:tcW w:w="42.50pt" w:type="dxa"/>
            <w:vAlign w:val="center"/>
          </w:tcPr>
          <w:p w14:paraId="1B3E75E5" w14:textId="69B733D1" w:rsidR="00131981" w:rsidRPr="007D1CC4" w:rsidRDefault="00131981" w:rsidP="006E0A62">
            <w:pPr>
              <w:jc w:val="center"/>
              <w:rPr>
                <w:iCs/>
                <w:sz w:val="21"/>
                <w:szCs w:val="21"/>
              </w:rPr>
            </w:pPr>
            <w:r w:rsidRPr="00904F1B">
              <w:rPr>
                <w:iCs/>
                <w:sz w:val="21"/>
                <w:szCs w:val="21"/>
              </w:rPr>
              <w:t>297K</w:t>
            </w:r>
          </w:p>
        </w:tc>
        <w:tc>
          <w:tcPr>
            <w:tcW w:w="42.55pt" w:type="dxa"/>
            <w:shd w:val="clear" w:color="auto" w:fill="auto"/>
            <w:vAlign w:val="center"/>
          </w:tcPr>
          <w:p w14:paraId="463D95DA" w14:textId="5A4ED5C2" w:rsidR="00131981" w:rsidRPr="007D1CC4" w:rsidRDefault="00131981" w:rsidP="006E0A62">
            <w:pPr>
              <w:jc w:val="center"/>
              <w:rPr>
                <w:iCs/>
                <w:sz w:val="21"/>
                <w:szCs w:val="21"/>
              </w:rPr>
            </w:pPr>
            <w:r w:rsidRPr="00904F1B">
              <w:rPr>
                <w:iCs/>
                <w:sz w:val="21"/>
                <w:szCs w:val="21"/>
              </w:rPr>
              <w:t>34.03</w:t>
            </w:r>
          </w:p>
        </w:tc>
        <w:tc>
          <w:tcPr>
            <w:tcW w:w="42.50pt" w:type="dxa"/>
            <w:shd w:val="clear" w:color="auto" w:fill="auto"/>
            <w:vAlign w:val="center"/>
          </w:tcPr>
          <w:p w14:paraId="43AAA6DC" w14:textId="396AC39F" w:rsidR="00131981" w:rsidRPr="007D1CC4" w:rsidRDefault="00131981" w:rsidP="006E0A62">
            <w:pPr>
              <w:jc w:val="center"/>
              <w:rPr>
                <w:iCs/>
                <w:sz w:val="21"/>
                <w:szCs w:val="21"/>
              </w:rPr>
            </w:pPr>
            <w:r w:rsidRPr="00904F1B">
              <w:rPr>
                <w:iCs/>
                <w:sz w:val="21"/>
                <w:szCs w:val="21"/>
              </w:rPr>
              <w:t>29.96</w:t>
            </w:r>
          </w:p>
        </w:tc>
        <w:tc>
          <w:tcPr>
            <w:tcW w:w="50.10pt" w:type="dxa"/>
            <w:shd w:val="clear" w:color="auto" w:fill="auto"/>
            <w:vAlign w:val="center"/>
          </w:tcPr>
          <w:p w14:paraId="04D01786" w14:textId="4E95669B" w:rsidR="00131981" w:rsidRPr="007D1CC4" w:rsidRDefault="00131981" w:rsidP="006E0A62">
            <w:pPr>
              <w:jc w:val="center"/>
              <w:rPr>
                <w:iCs/>
                <w:sz w:val="21"/>
                <w:szCs w:val="21"/>
              </w:rPr>
            </w:pPr>
            <w:r w:rsidRPr="00904F1B">
              <w:rPr>
                <w:iCs/>
                <w:sz w:val="21"/>
                <w:szCs w:val="21"/>
              </w:rPr>
              <w:t>28.95</w:t>
            </w:r>
          </w:p>
        </w:tc>
        <w:tc>
          <w:tcPr>
            <w:tcW w:w="59.25pt" w:type="dxa"/>
            <w:shd w:val="clear" w:color="auto" w:fill="auto"/>
            <w:vAlign w:val="center"/>
          </w:tcPr>
          <w:p w14:paraId="3E231BBD" w14:textId="6CE3306A" w:rsidR="00131981" w:rsidRPr="007D1CC4" w:rsidRDefault="00131981" w:rsidP="006E0A62">
            <w:pPr>
              <w:jc w:val="center"/>
              <w:rPr>
                <w:iCs/>
                <w:sz w:val="21"/>
                <w:szCs w:val="21"/>
              </w:rPr>
            </w:pPr>
            <w:r w:rsidRPr="00904F1B">
              <w:rPr>
                <w:iCs/>
                <w:sz w:val="21"/>
                <w:szCs w:val="21"/>
              </w:rPr>
              <w:t>27.53</w:t>
            </w:r>
          </w:p>
        </w:tc>
        <w:tc>
          <w:tcPr>
            <w:tcW w:w="59.25pt" w:type="dxa"/>
            <w:shd w:val="clear" w:color="auto" w:fill="auto"/>
            <w:vAlign w:val="center"/>
          </w:tcPr>
          <w:p w14:paraId="63EBF401" w14:textId="420F3AF9" w:rsidR="00131981" w:rsidRPr="007D1CC4" w:rsidRDefault="00131981" w:rsidP="006E0A62">
            <w:pPr>
              <w:jc w:val="center"/>
              <w:rPr>
                <w:iCs/>
                <w:sz w:val="21"/>
                <w:szCs w:val="21"/>
              </w:rPr>
            </w:pPr>
            <w:r w:rsidRPr="00904F1B">
              <w:rPr>
                <w:iCs/>
                <w:sz w:val="21"/>
                <w:szCs w:val="21"/>
              </w:rPr>
              <w:t>32.74</w:t>
            </w:r>
          </w:p>
        </w:tc>
      </w:tr>
      <w:tr w:rsidR="00131981" w:rsidRPr="002408F7" w14:paraId="2728DAA6" w14:textId="77777777" w:rsidTr="00F0237D">
        <w:trPr>
          <w:trHeight w:val="20"/>
          <w:jc w:val="center"/>
        </w:trPr>
        <w:tc>
          <w:tcPr>
            <w:tcW w:w="49.65pt" w:type="dxa"/>
            <w:vMerge/>
            <w:shd w:val="clear" w:color="auto" w:fill="auto"/>
          </w:tcPr>
          <w:p w14:paraId="13C9274F" w14:textId="77777777" w:rsidR="00131981" w:rsidRPr="002408F7" w:rsidRDefault="00131981" w:rsidP="006E0A62">
            <w:pPr>
              <w:jc w:val="center"/>
              <w:rPr>
                <w:sz w:val="21"/>
                <w:szCs w:val="21"/>
              </w:rPr>
            </w:pPr>
          </w:p>
        </w:tc>
        <w:tc>
          <w:tcPr>
            <w:tcW w:w="85.05pt" w:type="dxa"/>
            <w:shd w:val="clear" w:color="auto" w:fill="auto"/>
            <w:vAlign w:val="center"/>
          </w:tcPr>
          <w:p w14:paraId="26F5D0E6" w14:textId="4EBEB384" w:rsidR="00131981" w:rsidRPr="007D1CC4" w:rsidRDefault="00131981" w:rsidP="006E0A62">
            <w:pPr>
              <w:jc w:val="center"/>
              <w:rPr>
                <w:iCs/>
                <w:sz w:val="21"/>
                <w:szCs w:val="21"/>
              </w:rPr>
            </w:pPr>
            <w:proofErr w:type="spellStart"/>
            <w:r w:rsidRPr="00904F1B">
              <w:rPr>
                <w:iCs/>
                <w:sz w:val="21"/>
                <w:szCs w:val="21"/>
              </w:rPr>
              <w:t>MemNet</w:t>
            </w:r>
            <w:proofErr w:type="spellEnd"/>
          </w:p>
        </w:tc>
        <w:tc>
          <w:tcPr>
            <w:tcW w:w="42.50pt" w:type="dxa"/>
            <w:vAlign w:val="center"/>
          </w:tcPr>
          <w:p w14:paraId="3F5BE12B" w14:textId="79939C7E" w:rsidR="00131981" w:rsidRPr="007D1CC4" w:rsidRDefault="00131981" w:rsidP="006E0A62">
            <w:pPr>
              <w:jc w:val="center"/>
              <w:rPr>
                <w:iCs/>
                <w:sz w:val="21"/>
                <w:szCs w:val="21"/>
              </w:rPr>
            </w:pPr>
            <w:r w:rsidRPr="00904F1B">
              <w:rPr>
                <w:iCs/>
                <w:sz w:val="21"/>
                <w:szCs w:val="21"/>
              </w:rPr>
              <w:t>677K</w:t>
            </w:r>
          </w:p>
        </w:tc>
        <w:tc>
          <w:tcPr>
            <w:tcW w:w="42.55pt" w:type="dxa"/>
            <w:shd w:val="clear" w:color="auto" w:fill="auto"/>
            <w:vAlign w:val="center"/>
          </w:tcPr>
          <w:p w14:paraId="42DA11C0" w14:textId="01CEBDB6" w:rsidR="00131981" w:rsidRPr="007D1CC4" w:rsidRDefault="00131981" w:rsidP="006E0A62">
            <w:pPr>
              <w:jc w:val="center"/>
              <w:rPr>
                <w:iCs/>
                <w:sz w:val="21"/>
                <w:szCs w:val="21"/>
              </w:rPr>
            </w:pPr>
            <w:r w:rsidRPr="00904F1B">
              <w:rPr>
                <w:iCs/>
                <w:sz w:val="21"/>
                <w:szCs w:val="21"/>
              </w:rPr>
              <w:t>34.09</w:t>
            </w:r>
          </w:p>
        </w:tc>
        <w:tc>
          <w:tcPr>
            <w:tcW w:w="42.50pt" w:type="dxa"/>
            <w:shd w:val="clear" w:color="auto" w:fill="auto"/>
            <w:vAlign w:val="center"/>
          </w:tcPr>
          <w:p w14:paraId="42E7D881" w14:textId="75892943" w:rsidR="00131981" w:rsidRPr="007D1CC4" w:rsidRDefault="00131981" w:rsidP="006E0A62">
            <w:pPr>
              <w:jc w:val="center"/>
              <w:rPr>
                <w:iCs/>
                <w:sz w:val="21"/>
                <w:szCs w:val="21"/>
              </w:rPr>
            </w:pPr>
            <w:r w:rsidRPr="00904F1B">
              <w:rPr>
                <w:iCs/>
                <w:sz w:val="21"/>
                <w:szCs w:val="21"/>
              </w:rPr>
              <w:t>30.00</w:t>
            </w:r>
          </w:p>
        </w:tc>
        <w:tc>
          <w:tcPr>
            <w:tcW w:w="50.10pt" w:type="dxa"/>
            <w:shd w:val="clear" w:color="auto" w:fill="auto"/>
            <w:vAlign w:val="center"/>
          </w:tcPr>
          <w:p w14:paraId="536999F7" w14:textId="01EF6DDE" w:rsidR="00131981" w:rsidRPr="007D1CC4" w:rsidRDefault="00131981" w:rsidP="006E0A62">
            <w:pPr>
              <w:jc w:val="center"/>
              <w:rPr>
                <w:iCs/>
                <w:sz w:val="21"/>
                <w:szCs w:val="21"/>
              </w:rPr>
            </w:pPr>
            <w:r w:rsidRPr="00904F1B">
              <w:rPr>
                <w:iCs/>
                <w:sz w:val="21"/>
                <w:szCs w:val="21"/>
              </w:rPr>
              <w:t>28.96</w:t>
            </w:r>
          </w:p>
        </w:tc>
        <w:tc>
          <w:tcPr>
            <w:tcW w:w="59.25pt" w:type="dxa"/>
            <w:shd w:val="clear" w:color="auto" w:fill="auto"/>
            <w:vAlign w:val="center"/>
          </w:tcPr>
          <w:p w14:paraId="15446F0D" w14:textId="67697D0D" w:rsidR="00131981" w:rsidRPr="007D1CC4" w:rsidRDefault="00131981" w:rsidP="006E0A62">
            <w:pPr>
              <w:jc w:val="center"/>
              <w:rPr>
                <w:iCs/>
                <w:sz w:val="21"/>
                <w:szCs w:val="21"/>
              </w:rPr>
            </w:pPr>
            <w:r w:rsidRPr="00904F1B">
              <w:rPr>
                <w:iCs/>
                <w:sz w:val="21"/>
                <w:szCs w:val="21"/>
              </w:rPr>
              <w:t>27.56</w:t>
            </w:r>
          </w:p>
        </w:tc>
        <w:tc>
          <w:tcPr>
            <w:tcW w:w="59.25pt" w:type="dxa"/>
            <w:shd w:val="clear" w:color="auto" w:fill="auto"/>
            <w:vAlign w:val="center"/>
          </w:tcPr>
          <w:p w14:paraId="7D6502C9" w14:textId="78D81C1E" w:rsidR="00131981" w:rsidRPr="007D1CC4" w:rsidRDefault="00131981" w:rsidP="006E0A62">
            <w:pPr>
              <w:jc w:val="center"/>
              <w:rPr>
                <w:iCs/>
                <w:sz w:val="21"/>
                <w:szCs w:val="21"/>
              </w:rPr>
            </w:pPr>
            <w:r w:rsidRPr="00904F1B">
              <w:rPr>
                <w:iCs/>
                <w:sz w:val="21"/>
                <w:szCs w:val="21"/>
              </w:rPr>
              <w:t>32.51</w:t>
            </w:r>
          </w:p>
        </w:tc>
      </w:tr>
      <w:tr w:rsidR="00131981" w:rsidRPr="002408F7" w14:paraId="59473623" w14:textId="77777777" w:rsidTr="00F0237D">
        <w:trPr>
          <w:trHeight w:val="20"/>
          <w:jc w:val="center"/>
        </w:trPr>
        <w:tc>
          <w:tcPr>
            <w:tcW w:w="49.65pt" w:type="dxa"/>
            <w:vMerge/>
            <w:shd w:val="clear" w:color="auto" w:fill="auto"/>
          </w:tcPr>
          <w:p w14:paraId="6558CF12" w14:textId="77777777" w:rsidR="00131981" w:rsidRPr="002408F7" w:rsidRDefault="00131981" w:rsidP="006E0A62">
            <w:pPr>
              <w:jc w:val="center"/>
              <w:rPr>
                <w:sz w:val="21"/>
                <w:szCs w:val="21"/>
              </w:rPr>
            </w:pPr>
          </w:p>
        </w:tc>
        <w:tc>
          <w:tcPr>
            <w:tcW w:w="85.05pt" w:type="dxa"/>
            <w:shd w:val="clear" w:color="auto" w:fill="auto"/>
            <w:vAlign w:val="center"/>
          </w:tcPr>
          <w:p w14:paraId="1B0CCB4B" w14:textId="5B6C1885" w:rsidR="00131981" w:rsidRPr="007D1CC4" w:rsidRDefault="00131981" w:rsidP="006E0A62">
            <w:pPr>
              <w:jc w:val="center"/>
              <w:rPr>
                <w:iCs/>
                <w:sz w:val="21"/>
                <w:szCs w:val="21"/>
              </w:rPr>
            </w:pPr>
            <w:r w:rsidRPr="00904F1B">
              <w:rPr>
                <w:iCs/>
                <w:sz w:val="21"/>
                <w:szCs w:val="21"/>
              </w:rPr>
              <w:t>SRMDNF</w:t>
            </w:r>
          </w:p>
        </w:tc>
        <w:tc>
          <w:tcPr>
            <w:tcW w:w="42.50pt" w:type="dxa"/>
            <w:vAlign w:val="center"/>
          </w:tcPr>
          <w:p w14:paraId="54DFC959" w14:textId="51DAA959" w:rsidR="00131981" w:rsidRPr="007D1CC4" w:rsidRDefault="00131981" w:rsidP="006E0A62">
            <w:pPr>
              <w:jc w:val="center"/>
              <w:rPr>
                <w:iCs/>
                <w:sz w:val="21"/>
                <w:szCs w:val="21"/>
              </w:rPr>
            </w:pPr>
            <w:r w:rsidRPr="00904F1B">
              <w:rPr>
                <w:iCs/>
                <w:sz w:val="21"/>
                <w:szCs w:val="21"/>
              </w:rPr>
              <w:t>1530K</w:t>
            </w:r>
          </w:p>
        </w:tc>
        <w:tc>
          <w:tcPr>
            <w:tcW w:w="42.55pt" w:type="dxa"/>
            <w:shd w:val="clear" w:color="auto" w:fill="auto"/>
            <w:vAlign w:val="center"/>
          </w:tcPr>
          <w:p w14:paraId="283C31A7" w14:textId="22DC9721" w:rsidR="00131981" w:rsidRPr="007D1CC4" w:rsidRDefault="00131981" w:rsidP="006E0A62">
            <w:pPr>
              <w:jc w:val="center"/>
              <w:rPr>
                <w:iCs/>
                <w:sz w:val="21"/>
                <w:szCs w:val="21"/>
              </w:rPr>
            </w:pPr>
            <w:r w:rsidRPr="00904F1B">
              <w:rPr>
                <w:iCs/>
                <w:sz w:val="21"/>
                <w:szCs w:val="21"/>
              </w:rPr>
              <w:t>34.12</w:t>
            </w:r>
          </w:p>
        </w:tc>
        <w:tc>
          <w:tcPr>
            <w:tcW w:w="42.50pt" w:type="dxa"/>
            <w:shd w:val="clear" w:color="auto" w:fill="auto"/>
            <w:vAlign w:val="center"/>
          </w:tcPr>
          <w:p w14:paraId="284990BC" w14:textId="771CD413" w:rsidR="00131981" w:rsidRPr="007D1CC4" w:rsidRDefault="00131981" w:rsidP="006E0A62">
            <w:pPr>
              <w:jc w:val="center"/>
              <w:rPr>
                <w:iCs/>
                <w:sz w:val="21"/>
                <w:szCs w:val="21"/>
              </w:rPr>
            </w:pPr>
            <w:r w:rsidRPr="00904F1B">
              <w:rPr>
                <w:iCs/>
                <w:sz w:val="21"/>
                <w:szCs w:val="21"/>
              </w:rPr>
              <w:t>30.04</w:t>
            </w:r>
          </w:p>
        </w:tc>
        <w:tc>
          <w:tcPr>
            <w:tcW w:w="50.10pt" w:type="dxa"/>
            <w:shd w:val="clear" w:color="auto" w:fill="auto"/>
            <w:vAlign w:val="center"/>
          </w:tcPr>
          <w:p w14:paraId="29425790" w14:textId="42DED5C3" w:rsidR="00131981" w:rsidRPr="007D1CC4" w:rsidRDefault="00131981" w:rsidP="006E0A62">
            <w:pPr>
              <w:jc w:val="center"/>
              <w:rPr>
                <w:iCs/>
                <w:sz w:val="21"/>
                <w:szCs w:val="21"/>
              </w:rPr>
            </w:pPr>
            <w:r w:rsidRPr="00904F1B">
              <w:rPr>
                <w:iCs/>
                <w:sz w:val="21"/>
                <w:szCs w:val="21"/>
              </w:rPr>
              <w:t>28.97</w:t>
            </w:r>
          </w:p>
        </w:tc>
        <w:tc>
          <w:tcPr>
            <w:tcW w:w="59.25pt" w:type="dxa"/>
            <w:shd w:val="clear" w:color="auto" w:fill="auto"/>
            <w:vAlign w:val="center"/>
          </w:tcPr>
          <w:p w14:paraId="7125EBED" w14:textId="26DBD130" w:rsidR="00131981" w:rsidRPr="007D1CC4" w:rsidRDefault="00131981" w:rsidP="006E0A62">
            <w:pPr>
              <w:jc w:val="center"/>
              <w:rPr>
                <w:iCs/>
                <w:sz w:val="21"/>
                <w:szCs w:val="21"/>
              </w:rPr>
            </w:pPr>
            <w:r w:rsidRPr="00904F1B">
              <w:rPr>
                <w:iCs/>
                <w:sz w:val="21"/>
                <w:szCs w:val="21"/>
              </w:rPr>
              <w:t>27.57</w:t>
            </w:r>
          </w:p>
        </w:tc>
        <w:tc>
          <w:tcPr>
            <w:tcW w:w="59.25pt" w:type="dxa"/>
            <w:shd w:val="clear" w:color="auto" w:fill="auto"/>
            <w:vAlign w:val="center"/>
          </w:tcPr>
          <w:p w14:paraId="56D8E147" w14:textId="226A758F" w:rsidR="00131981" w:rsidRPr="007D1CC4" w:rsidRDefault="00131981" w:rsidP="006E0A62">
            <w:pPr>
              <w:jc w:val="center"/>
              <w:rPr>
                <w:iCs/>
                <w:sz w:val="21"/>
                <w:szCs w:val="21"/>
              </w:rPr>
            </w:pPr>
            <w:r w:rsidRPr="00904F1B">
              <w:rPr>
                <w:iCs/>
                <w:sz w:val="21"/>
                <w:szCs w:val="21"/>
              </w:rPr>
              <w:t>33.00</w:t>
            </w:r>
          </w:p>
        </w:tc>
      </w:tr>
      <w:tr w:rsidR="00131981" w:rsidRPr="002408F7" w14:paraId="40469966" w14:textId="77777777" w:rsidTr="00F0237D">
        <w:trPr>
          <w:trHeight w:val="20"/>
          <w:jc w:val="center"/>
        </w:trPr>
        <w:tc>
          <w:tcPr>
            <w:tcW w:w="49.65pt" w:type="dxa"/>
            <w:vMerge/>
            <w:shd w:val="clear" w:color="auto" w:fill="auto"/>
          </w:tcPr>
          <w:p w14:paraId="1BF4B249" w14:textId="77777777" w:rsidR="00131981" w:rsidRPr="002408F7" w:rsidRDefault="00131981" w:rsidP="006E0A62">
            <w:pPr>
              <w:jc w:val="center"/>
              <w:rPr>
                <w:sz w:val="21"/>
                <w:szCs w:val="21"/>
              </w:rPr>
            </w:pPr>
          </w:p>
        </w:tc>
        <w:tc>
          <w:tcPr>
            <w:tcW w:w="85.05pt" w:type="dxa"/>
            <w:shd w:val="clear" w:color="auto" w:fill="auto"/>
            <w:vAlign w:val="center"/>
          </w:tcPr>
          <w:p w14:paraId="15685EA2" w14:textId="72096E20" w:rsidR="00131981" w:rsidRPr="007D1CC4" w:rsidRDefault="00131981" w:rsidP="006E0A62">
            <w:pPr>
              <w:jc w:val="center"/>
              <w:rPr>
                <w:iCs/>
                <w:sz w:val="21"/>
                <w:szCs w:val="21"/>
              </w:rPr>
            </w:pPr>
            <w:r w:rsidRPr="00904F1B">
              <w:rPr>
                <w:iCs/>
                <w:sz w:val="21"/>
                <w:szCs w:val="21"/>
              </w:rPr>
              <w:t>CARN</w:t>
            </w:r>
          </w:p>
        </w:tc>
        <w:tc>
          <w:tcPr>
            <w:tcW w:w="42.50pt" w:type="dxa"/>
            <w:vAlign w:val="center"/>
          </w:tcPr>
          <w:p w14:paraId="60032499" w14:textId="26E6EDD1" w:rsidR="00131981" w:rsidRPr="007D1CC4" w:rsidRDefault="00131981" w:rsidP="006E0A62">
            <w:pPr>
              <w:jc w:val="center"/>
              <w:rPr>
                <w:iCs/>
                <w:sz w:val="21"/>
                <w:szCs w:val="21"/>
              </w:rPr>
            </w:pPr>
            <w:r w:rsidRPr="00904F1B">
              <w:rPr>
                <w:iCs/>
                <w:sz w:val="21"/>
                <w:szCs w:val="21"/>
              </w:rPr>
              <w:t>1592K</w:t>
            </w:r>
          </w:p>
        </w:tc>
        <w:tc>
          <w:tcPr>
            <w:tcW w:w="42.55pt" w:type="dxa"/>
            <w:shd w:val="clear" w:color="auto" w:fill="auto"/>
            <w:vAlign w:val="center"/>
          </w:tcPr>
          <w:p w14:paraId="739FE0D0" w14:textId="5F7457D4" w:rsidR="00131981" w:rsidRPr="007D1CC4" w:rsidRDefault="00131981" w:rsidP="006E0A62">
            <w:pPr>
              <w:jc w:val="center"/>
              <w:rPr>
                <w:iCs/>
                <w:sz w:val="21"/>
                <w:szCs w:val="21"/>
              </w:rPr>
            </w:pPr>
            <w:r w:rsidRPr="00904F1B">
              <w:rPr>
                <w:iCs/>
                <w:sz w:val="21"/>
                <w:szCs w:val="21"/>
              </w:rPr>
              <w:t>34.29</w:t>
            </w:r>
          </w:p>
        </w:tc>
        <w:tc>
          <w:tcPr>
            <w:tcW w:w="42.50pt" w:type="dxa"/>
            <w:shd w:val="clear" w:color="auto" w:fill="auto"/>
            <w:vAlign w:val="center"/>
          </w:tcPr>
          <w:p w14:paraId="57808698" w14:textId="5B364389" w:rsidR="00131981" w:rsidRPr="007D1CC4" w:rsidRDefault="00131981" w:rsidP="006E0A62">
            <w:pPr>
              <w:jc w:val="center"/>
              <w:rPr>
                <w:iCs/>
                <w:sz w:val="21"/>
                <w:szCs w:val="21"/>
              </w:rPr>
            </w:pPr>
            <w:r w:rsidRPr="00904F1B">
              <w:rPr>
                <w:iCs/>
                <w:sz w:val="21"/>
                <w:szCs w:val="21"/>
              </w:rPr>
              <w:t>30.29</w:t>
            </w:r>
          </w:p>
        </w:tc>
        <w:tc>
          <w:tcPr>
            <w:tcW w:w="50.10pt" w:type="dxa"/>
            <w:shd w:val="clear" w:color="auto" w:fill="auto"/>
            <w:vAlign w:val="center"/>
          </w:tcPr>
          <w:p w14:paraId="78B858F2" w14:textId="19569553" w:rsidR="00131981" w:rsidRPr="007D1CC4" w:rsidRDefault="00131981" w:rsidP="006E0A62">
            <w:pPr>
              <w:jc w:val="center"/>
              <w:rPr>
                <w:iCs/>
                <w:sz w:val="21"/>
                <w:szCs w:val="21"/>
              </w:rPr>
            </w:pPr>
            <w:r w:rsidRPr="00904F1B">
              <w:rPr>
                <w:iCs/>
                <w:sz w:val="21"/>
                <w:szCs w:val="21"/>
              </w:rPr>
              <w:t>29.06</w:t>
            </w:r>
          </w:p>
        </w:tc>
        <w:tc>
          <w:tcPr>
            <w:tcW w:w="59.25pt" w:type="dxa"/>
            <w:shd w:val="clear" w:color="auto" w:fill="auto"/>
            <w:vAlign w:val="center"/>
          </w:tcPr>
          <w:p w14:paraId="5339330D" w14:textId="2A2429C8" w:rsidR="00131981" w:rsidRPr="007D1CC4" w:rsidRDefault="00131981" w:rsidP="006E0A62">
            <w:pPr>
              <w:jc w:val="center"/>
              <w:rPr>
                <w:iCs/>
                <w:sz w:val="21"/>
                <w:szCs w:val="21"/>
              </w:rPr>
            </w:pPr>
            <w:r w:rsidRPr="00904F1B">
              <w:rPr>
                <w:iCs/>
                <w:sz w:val="21"/>
                <w:szCs w:val="21"/>
              </w:rPr>
              <w:t>27.38</w:t>
            </w:r>
          </w:p>
        </w:tc>
        <w:tc>
          <w:tcPr>
            <w:tcW w:w="59.25pt" w:type="dxa"/>
            <w:shd w:val="clear" w:color="auto" w:fill="auto"/>
            <w:vAlign w:val="center"/>
          </w:tcPr>
          <w:p w14:paraId="54684C5E" w14:textId="347D9511" w:rsidR="00131981" w:rsidRPr="007D1CC4" w:rsidRDefault="00131981" w:rsidP="006E0A62">
            <w:pPr>
              <w:jc w:val="center"/>
              <w:rPr>
                <w:iCs/>
                <w:sz w:val="21"/>
                <w:szCs w:val="21"/>
              </w:rPr>
            </w:pPr>
            <w:r w:rsidRPr="00904F1B">
              <w:rPr>
                <w:iCs/>
                <w:sz w:val="21"/>
                <w:szCs w:val="21"/>
              </w:rPr>
              <w:t>33.50</w:t>
            </w:r>
          </w:p>
        </w:tc>
      </w:tr>
      <w:tr w:rsidR="00131981" w:rsidRPr="002408F7" w14:paraId="5CFDE04F" w14:textId="77777777" w:rsidTr="00F0237D">
        <w:trPr>
          <w:trHeight w:val="20"/>
          <w:jc w:val="center"/>
        </w:trPr>
        <w:tc>
          <w:tcPr>
            <w:tcW w:w="49.65pt" w:type="dxa"/>
            <w:vMerge/>
            <w:shd w:val="clear" w:color="auto" w:fill="auto"/>
          </w:tcPr>
          <w:p w14:paraId="6F77C36E" w14:textId="77777777" w:rsidR="00131981" w:rsidRPr="002408F7" w:rsidRDefault="00131981" w:rsidP="006E0A62">
            <w:pPr>
              <w:jc w:val="center"/>
              <w:rPr>
                <w:sz w:val="21"/>
                <w:szCs w:val="21"/>
              </w:rPr>
            </w:pPr>
          </w:p>
        </w:tc>
        <w:tc>
          <w:tcPr>
            <w:tcW w:w="85.05pt" w:type="dxa"/>
            <w:shd w:val="clear" w:color="auto" w:fill="auto"/>
            <w:vAlign w:val="center"/>
          </w:tcPr>
          <w:p w14:paraId="609149F2" w14:textId="528F68AD" w:rsidR="00131981" w:rsidRPr="007D1CC4" w:rsidRDefault="00131981" w:rsidP="006E0A62">
            <w:pPr>
              <w:jc w:val="center"/>
              <w:rPr>
                <w:iCs/>
                <w:sz w:val="21"/>
                <w:szCs w:val="21"/>
              </w:rPr>
            </w:pPr>
            <w:r w:rsidRPr="00904F1B">
              <w:rPr>
                <w:iCs/>
                <w:sz w:val="21"/>
                <w:szCs w:val="21"/>
              </w:rPr>
              <w:t>IMDN</w:t>
            </w:r>
          </w:p>
        </w:tc>
        <w:tc>
          <w:tcPr>
            <w:tcW w:w="42.50pt" w:type="dxa"/>
            <w:vAlign w:val="center"/>
          </w:tcPr>
          <w:p w14:paraId="40CEB3D6" w14:textId="02F393C5" w:rsidR="00131981" w:rsidRPr="007D1CC4" w:rsidRDefault="00131981" w:rsidP="006E0A62">
            <w:pPr>
              <w:jc w:val="center"/>
              <w:rPr>
                <w:iCs/>
                <w:sz w:val="21"/>
                <w:szCs w:val="21"/>
              </w:rPr>
            </w:pPr>
            <w:r w:rsidRPr="00904F1B">
              <w:rPr>
                <w:iCs/>
                <w:sz w:val="21"/>
                <w:szCs w:val="21"/>
              </w:rPr>
              <w:t>703K</w:t>
            </w:r>
          </w:p>
        </w:tc>
        <w:tc>
          <w:tcPr>
            <w:tcW w:w="42.55pt" w:type="dxa"/>
            <w:shd w:val="clear" w:color="auto" w:fill="auto"/>
            <w:vAlign w:val="center"/>
          </w:tcPr>
          <w:p w14:paraId="54D5FA4C" w14:textId="101F11FC" w:rsidR="00131981" w:rsidRPr="007D1CC4" w:rsidRDefault="00131981" w:rsidP="006E0A62">
            <w:pPr>
              <w:jc w:val="center"/>
              <w:rPr>
                <w:iCs/>
                <w:sz w:val="21"/>
                <w:szCs w:val="21"/>
              </w:rPr>
            </w:pPr>
            <w:r w:rsidRPr="00904F1B">
              <w:rPr>
                <w:iCs/>
                <w:sz w:val="21"/>
                <w:szCs w:val="21"/>
              </w:rPr>
              <w:t>34.36</w:t>
            </w:r>
          </w:p>
        </w:tc>
        <w:tc>
          <w:tcPr>
            <w:tcW w:w="42.50pt" w:type="dxa"/>
            <w:shd w:val="clear" w:color="auto" w:fill="auto"/>
            <w:vAlign w:val="center"/>
          </w:tcPr>
          <w:p w14:paraId="2FF0227B" w14:textId="40323509" w:rsidR="00131981" w:rsidRPr="007D1CC4" w:rsidRDefault="00131981" w:rsidP="006E0A62">
            <w:pPr>
              <w:jc w:val="center"/>
              <w:rPr>
                <w:iCs/>
                <w:sz w:val="21"/>
                <w:szCs w:val="21"/>
              </w:rPr>
            </w:pPr>
            <w:r w:rsidRPr="00904F1B">
              <w:rPr>
                <w:iCs/>
                <w:sz w:val="21"/>
                <w:szCs w:val="21"/>
              </w:rPr>
              <w:t>30.32</w:t>
            </w:r>
          </w:p>
        </w:tc>
        <w:tc>
          <w:tcPr>
            <w:tcW w:w="50.10pt" w:type="dxa"/>
            <w:shd w:val="clear" w:color="auto" w:fill="auto"/>
            <w:vAlign w:val="center"/>
          </w:tcPr>
          <w:p w14:paraId="2A679F9A" w14:textId="0C21E153" w:rsidR="00131981" w:rsidRPr="007D1CC4" w:rsidRDefault="00131981" w:rsidP="006E0A62">
            <w:pPr>
              <w:jc w:val="center"/>
              <w:rPr>
                <w:iCs/>
                <w:sz w:val="21"/>
                <w:szCs w:val="21"/>
              </w:rPr>
            </w:pPr>
            <w:r w:rsidRPr="00904F1B">
              <w:rPr>
                <w:iCs/>
                <w:sz w:val="21"/>
                <w:szCs w:val="21"/>
              </w:rPr>
              <w:t>29.09</w:t>
            </w:r>
          </w:p>
        </w:tc>
        <w:tc>
          <w:tcPr>
            <w:tcW w:w="59.25pt" w:type="dxa"/>
            <w:shd w:val="clear" w:color="auto" w:fill="auto"/>
            <w:vAlign w:val="center"/>
          </w:tcPr>
          <w:p w14:paraId="6462A565" w14:textId="180CA834" w:rsidR="00131981" w:rsidRPr="007D1CC4" w:rsidRDefault="00131981" w:rsidP="006E0A62">
            <w:pPr>
              <w:jc w:val="center"/>
              <w:rPr>
                <w:iCs/>
                <w:sz w:val="21"/>
                <w:szCs w:val="21"/>
              </w:rPr>
            </w:pPr>
            <w:r w:rsidRPr="00904F1B">
              <w:rPr>
                <w:iCs/>
                <w:sz w:val="21"/>
                <w:szCs w:val="21"/>
              </w:rPr>
              <w:t>28.17</w:t>
            </w:r>
          </w:p>
        </w:tc>
        <w:tc>
          <w:tcPr>
            <w:tcW w:w="59.25pt" w:type="dxa"/>
            <w:shd w:val="clear" w:color="auto" w:fill="auto"/>
            <w:vAlign w:val="center"/>
          </w:tcPr>
          <w:p w14:paraId="376FF45A" w14:textId="1257865C" w:rsidR="00131981" w:rsidRPr="007D1CC4" w:rsidRDefault="00131981" w:rsidP="006E0A62">
            <w:pPr>
              <w:jc w:val="center"/>
              <w:rPr>
                <w:iCs/>
                <w:sz w:val="21"/>
                <w:szCs w:val="21"/>
              </w:rPr>
            </w:pPr>
            <w:r w:rsidRPr="00904F1B">
              <w:rPr>
                <w:iCs/>
                <w:sz w:val="21"/>
                <w:szCs w:val="21"/>
              </w:rPr>
              <w:t>33.61</w:t>
            </w:r>
          </w:p>
        </w:tc>
      </w:tr>
      <w:tr w:rsidR="00131981" w:rsidRPr="002408F7" w14:paraId="0EA54A8D" w14:textId="77777777" w:rsidTr="00F0237D">
        <w:trPr>
          <w:trHeight w:val="20"/>
          <w:jc w:val="center"/>
        </w:trPr>
        <w:tc>
          <w:tcPr>
            <w:tcW w:w="49.65pt" w:type="dxa"/>
            <w:vMerge/>
            <w:shd w:val="clear" w:color="auto" w:fill="auto"/>
          </w:tcPr>
          <w:p w14:paraId="129318B5" w14:textId="77777777" w:rsidR="00131981" w:rsidRPr="002408F7" w:rsidRDefault="00131981" w:rsidP="006E0A62">
            <w:pPr>
              <w:jc w:val="center"/>
              <w:rPr>
                <w:sz w:val="21"/>
                <w:szCs w:val="21"/>
              </w:rPr>
            </w:pPr>
          </w:p>
        </w:tc>
        <w:tc>
          <w:tcPr>
            <w:tcW w:w="85.05pt" w:type="dxa"/>
            <w:shd w:val="clear" w:color="auto" w:fill="auto"/>
            <w:vAlign w:val="center"/>
          </w:tcPr>
          <w:p w14:paraId="3027A1B6" w14:textId="641B45D9" w:rsidR="00131981" w:rsidRPr="007D1CC4" w:rsidRDefault="00131981" w:rsidP="006E0A62">
            <w:pPr>
              <w:jc w:val="center"/>
              <w:rPr>
                <w:iCs/>
                <w:sz w:val="21"/>
                <w:szCs w:val="21"/>
              </w:rPr>
            </w:pPr>
            <w:r w:rsidRPr="00904F1B">
              <w:rPr>
                <w:iCs/>
                <w:sz w:val="21"/>
                <w:szCs w:val="21"/>
              </w:rPr>
              <w:t>LAPAR-A</w:t>
            </w:r>
          </w:p>
        </w:tc>
        <w:tc>
          <w:tcPr>
            <w:tcW w:w="42.50pt" w:type="dxa"/>
            <w:vAlign w:val="center"/>
          </w:tcPr>
          <w:p w14:paraId="7B73814E" w14:textId="725C4CB0" w:rsidR="00131981" w:rsidRPr="007D1CC4" w:rsidRDefault="00131981" w:rsidP="006E0A62">
            <w:pPr>
              <w:jc w:val="center"/>
              <w:rPr>
                <w:iCs/>
                <w:sz w:val="21"/>
                <w:szCs w:val="21"/>
              </w:rPr>
            </w:pPr>
            <w:r w:rsidRPr="00904F1B">
              <w:rPr>
                <w:iCs/>
                <w:sz w:val="21"/>
                <w:szCs w:val="21"/>
              </w:rPr>
              <w:t>594K</w:t>
            </w:r>
          </w:p>
        </w:tc>
        <w:tc>
          <w:tcPr>
            <w:tcW w:w="42.55pt" w:type="dxa"/>
            <w:shd w:val="clear" w:color="auto" w:fill="auto"/>
            <w:vAlign w:val="center"/>
          </w:tcPr>
          <w:p w14:paraId="19348466" w14:textId="73CC1BE5" w:rsidR="00131981" w:rsidRPr="007D1CC4" w:rsidRDefault="00131981" w:rsidP="006E0A62">
            <w:pPr>
              <w:jc w:val="center"/>
              <w:rPr>
                <w:iCs/>
                <w:sz w:val="21"/>
                <w:szCs w:val="21"/>
              </w:rPr>
            </w:pPr>
            <w:r w:rsidRPr="00904F1B">
              <w:rPr>
                <w:iCs/>
                <w:sz w:val="21"/>
                <w:szCs w:val="21"/>
              </w:rPr>
              <w:t>34.36</w:t>
            </w:r>
          </w:p>
        </w:tc>
        <w:tc>
          <w:tcPr>
            <w:tcW w:w="42.50pt" w:type="dxa"/>
            <w:shd w:val="clear" w:color="auto" w:fill="auto"/>
            <w:vAlign w:val="center"/>
          </w:tcPr>
          <w:p w14:paraId="0EC808A9" w14:textId="3D74E333" w:rsidR="00131981" w:rsidRPr="007D1CC4" w:rsidRDefault="00131981" w:rsidP="006E0A62">
            <w:pPr>
              <w:jc w:val="center"/>
              <w:rPr>
                <w:iCs/>
                <w:sz w:val="21"/>
                <w:szCs w:val="21"/>
              </w:rPr>
            </w:pPr>
            <w:r w:rsidRPr="00904F1B">
              <w:rPr>
                <w:iCs/>
                <w:sz w:val="21"/>
                <w:szCs w:val="21"/>
              </w:rPr>
              <w:t>30.34</w:t>
            </w:r>
          </w:p>
        </w:tc>
        <w:tc>
          <w:tcPr>
            <w:tcW w:w="50.10pt" w:type="dxa"/>
            <w:shd w:val="clear" w:color="auto" w:fill="auto"/>
            <w:vAlign w:val="center"/>
          </w:tcPr>
          <w:p w14:paraId="2B00F970" w14:textId="66616006"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5F6E0072" w14:textId="63CEC439" w:rsidR="00131981" w:rsidRPr="007D1CC4" w:rsidRDefault="00131981" w:rsidP="006E0A62">
            <w:pPr>
              <w:jc w:val="center"/>
              <w:rPr>
                <w:iCs/>
                <w:sz w:val="21"/>
                <w:szCs w:val="21"/>
              </w:rPr>
            </w:pPr>
            <w:r w:rsidRPr="00904F1B">
              <w:rPr>
                <w:iCs/>
                <w:sz w:val="21"/>
                <w:szCs w:val="21"/>
              </w:rPr>
              <w:t>28.15</w:t>
            </w:r>
          </w:p>
        </w:tc>
        <w:tc>
          <w:tcPr>
            <w:tcW w:w="59.25pt" w:type="dxa"/>
            <w:shd w:val="clear" w:color="auto" w:fill="auto"/>
            <w:vAlign w:val="center"/>
          </w:tcPr>
          <w:p w14:paraId="1A140F8D" w14:textId="6109EAAA" w:rsidR="00131981" w:rsidRPr="007D1CC4" w:rsidRDefault="00131981" w:rsidP="006E0A62">
            <w:pPr>
              <w:jc w:val="center"/>
              <w:rPr>
                <w:iCs/>
                <w:sz w:val="21"/>
                <w:szCs w:val="21"/>
              </w:rPr>
            </w:pPr>
            <w:r w:rsidRPr="00904F1B">
              <w:rPr>
                <w:iCs/>
                <w:sz w:val="21"/>
                <w:szCs w:val="21"/>
              </w:rPr>
              <w:t>33.51</w:t>
            </w:r>
          </w:p>
        </w:tc>
      </w:tr>
      <w:tr w:rsidR="00131981" w:rsidRPr="002408F7" w14:paraId="7B0AB94C" w14:textId="77777777" w:rsidTr="00F0237D">
        <w:trPr>
          <w:trHeight w:val="20"/>
          <w:jc w:val="center"/>
        </w:trPr>
        <w:tc>
          <w:tcPr>
            <w:tcW w:w="49.65pt" w:type="dxa"/>
            <w:vMerge/>
            <w:shd w:val="clear" w:color="auto" w:fill="auto"/>
          </w:tcPr>
          <w:p w14:paraId="7629AAC8" w14:textId="77777777" w:rsidR="00131981" w:rsidRPr="002408F7" w:rsidRDefault="00131981" w:rsidP="006E0A62">
            <w:pPr>
              <w:jc w:val="center"/>
              <w:rPr>
                <w:sz w:val="21"/>
                <w:szCs w:val="21"/>
              </w:rPr>
            </w:pPr>
          </w:p>
        </w:tc>
        <w:tc>
          <w:tcPr>
            <w:tcW w:w="85.05pt" w:type="dxa"/>
            <w:shd w:val="clear" w:color="auto" w:fill="auto"/>
            <w:vAlign w:val="center"/>
          </w:tcPr>
          <w:p w14:paraId="3789B743" w14:textId="43D23EE3" w:rsidR="00131981" w:rsidRPr="007D1CC4" w:rsidRDefault="00131981" w:rsidP="006E0A62">
            <w:pPr>
              <w:jc w:val="center"/>
              <w:rPr>
                <w:iCs/>
                <w:sz w:val="21"/>
                <w:szCs w:val="21"/>
              </w:rPr>
            </w:pPr>
            <w:r w:rsidRPr="00904F1B">
              <w:rPr>
                <w:iCs/>
                <w:sz w:val="21"/>
                <w:szCs w:val="21"/>
              </w:rPr>
              <w:t>RFDN</w:t>
            </w:r>
          </w:p>
        </w:tc>
        <w:tc>
          <w:tcPr>
            <w:tcW w:w="42.50pt" w:type="dxa"/>
            <w:vAlign w:val="center"/>
          </w:tcPr>
          <w:p w14:paraId="394861E1" w14:textId="2B7E43E7" w:rsidR="00131981" w:rsidRPr="007D1CC4" w:rsidRDefault="00131981" w:rsidP="006E0A62">
            <w:pPr>
              <w:jc w:val="center"/>
              <w:rPr>
                <w:iCs/>
                <w:sz w:val="21"/>
                <w:szCs w:val="21"/>
              </w:rPr>
            </w:pPr>
            <w:r w:rsidRPr="00904F1B">
              <w:rPr>
                <w:iCs/>
                <w:sz w:val="21"/>
                <w:szCs w:val="21"/>
              </w:rPr>
              <w:t>541K</w:t>
            </w:r>
          </w:p>
        </w:tc>
        <w:tc>
          <w:tcPr>
            <w:tcW w:w="42.55pt" w:type="dxa"/>
            <w:shd w:val="clear" w:color="auto" w:fill="auto"/>
            <w:vAlign w:val="center"/>
          </w:tcPr>
          <w:p w14:paraId="28DFB4BB" w14:textId="6166BD40" w:rsidR="00131981" w:rsidRPr="007D1CC4" w:rsidRDefault="00131981" w:rsidP="006E0A62">
            <w:pPr>
              <w:jc w:val="center"/>
              <w:rPr>
                <w:iCs/>
                <w:sz w:val="21"/>
                <w:szCs w:val="21"/>
              </w:rPr>
            </w:pPr>
            <w:r w:rsidRPr="00904F1B">
              <w:rPr>
                <w:iCs/>
                <w:sz w:val="21"/>
                <w:szCs w:val="21"/>
              </w:rPr>
              <w:t>34.41</w:t>
            </w:r>
          </w:p>
        </w:tc>
        <w:tc>
          <w:tcPr>
            <w:tcW w:w="42.50pt" w:type="dxa"/>
            <w:shd w:val="clear" w:color="auto" w:fill="auto"/>
            <w:vAlign w:val="center"/>
          </w:tcPr>
          <w:p w14:paraId="2925220E" w14:textId="20725086" w:rsidR="00131981" w:rsidRPr="007D1CC4" w:rsidRDefault="00131981" w:rsidP="006E0A62">
            <w:pPr>
              <w:jc w:val="center"/>
              <w:rPr>
                <w:iCs/>
                <w:sz w:val="21"/>
                <w:szCs w:val="21"/>
              </w:rPr>
            </w:pPr>
            <w:r w:rsidRPr="00904F1B">
              <w:rPr>
                <w:iCs/>
                <w:sz w:val="21"/>
                <w:szCs w:val="21"/>
              </w:rPr>
              <w:t>30.34</w:t>
            </w:r>
          </w:p>
        </w:tc>
        <w:tc>
          <w:tcPr>
            <w:tcW w:w="50.10pt" w:type="dxa"/>
            <w:shd w:val="clear" w:color="auto" w:fill="auto"/>
            <w:vAlign w:val="center"/>
          </w:tcPr>
          <w:p w14:paraId="10984ECD" w14:textId="674A90D9" w:rsidR="00131981" w:rsidRPr="007D1CC4" w:rsidRDefault="00131981" w:rsidP="006E0A62">
            <w:pPr>
              <w:jc w:val="center"/>
              <w:rPr>
                <w:iCs/>
                <w:sz w:val="21"/>
                <w:szCs w:val="21"/>
              </w:rPr>
            </w:pPr>
            <w:r w:rsidRPr="00904F1B">
              <w:rPr>
                <w:iCs/>
                <w:sz w:val="21"/>
                <w:szCs w:val="21"/>
              </w:rPr>
              <w:t>29.09</w:t>
            </w:r>
          </w:p>
        </w:tc>
        <w:tc>
          <w:tcPr>
            <w:tcW w:w="59.25pt" w:type="dxa"/>
            <w:shd w:val="clear" w:color="auto" w:fill="auto"/>
            <w:vAlign w:val="center"/>
          </w:tcPr>
          <w:p w14:paraId="3E13CE89" w14:textId="5241CB2A" w:rsidR="00131981" w:rsidRPr="007D1CC4" w:rsidRDefault="00131981" w:rsidP="006E0A62">
            <w:pPr>
              <w:jc w:val="center"/>
              <w:rPr>
                <w:iCs/>
                <w:sz w:val="21"/>
                <w:szCs w:val="21"/>
              </w:rPr>
            </w:pPr>
            <w:r w:rsidRPr="00904F1B">
              <w:rPr>
                <w:iCs/>
                <w:sz w:val="21"/>
                <w:szCs w:val="21"/>
              </w:rPr>
              <w:t>28.21</w:t>
            </w:r>
          </w:p>
        </w:tc>
        <w:tc>
          <w:tcPr>
            <w:tcW w:w="59.25pt" w:type="dxa"/>
            <w:shd w:val="clear" w:color="auto" w:fill="auto"/>
            <w:vAlign w:val="center"/>
          </w:tcPr>
          <w:p w14:paraId="18E7433A" w14:textId="68044DFE" w:rsidR="00131981" w:rsidRPr="007D1CC4" w:rsidRDefault="00131981" w:rsidP="006E0A62">
            <w:pPr>
              <w:jc w:val="center"/>
              <w:rPr>
                <w:iCs/>
                <w:sz w:val="21"/>
                <w:szCs w:val="21"/>
              </w:rPr>
            </w:pPr>
            <w:r w:rsidRPr="00904F1B">
              <w:rPr>
                <w:iCs/>
                <w:sz w:val="21"/>
                <w:szCs w:val="21"/>
              </w:rPr>
              <w:t>33.67</w:t>
            </w:r>
          </w:p>
        </w:tc>
      </w:tr>
      <w:tr w:rsidR="00131981" w:rsidRPr="002408F7" w14:paraId="51FED183" w14:textId="77777777" w:rsidTr="00F0237D">
        <w:trPr>
          <w:trHeight w:val="20"/>
          <w:jc w:val="center"/>
        </w:trPr>
        <w:tc>
          <w:tcPr>
            <w:tcW w:w="49.65pt" w:type="dxa"/>
            <w:vMerge/>
            <w:shd w:val="clear" w:color="auto" w:fill="auto"/>
          </w:tcPr>
          <w:p w14:paraId="65737F69" w14:textId="77777777" w:rsidR="00131981" w:rsidRPr="002408F7" w:rsidRDefault="00131981" w:rsidP="006E0A62">
            <w:pPr>
              <w:jc w:val="center"/>
              <w:rPr>
                <w:sz w:val="21"/>
                <w:szCs w:val="21"/>
              </w:rPr>
            </w:pPr>
          </w:p>
        </w:tc>
        <w:tc>
          <w:tcPr>
            <w:tcW w:w="85.05pt" w:type="dxa"/>
            <w:shd w:val="clear" w:color="auto" w:fill="auto"/>
            <w:vAlign w:val="center"/>
          </w:tcPr>
          <w:p w14:paraId="1AEBC114" w14:textId="56FE5BC6" w:rsidR="00131981" w:rsidRPr="007D1CC4" w:rsidRDefault="00131981" w:rsidP="006E0A62">
            <w:pPr>
              <w:jc w:val="center"/>
              <w:rPr>
                <w:iCs/>
                <w:sz w:val="21"/>
                <w:szCs w:val="21"/>
              </w:rPr>
            </w:pPr>
            <w:r w:rsidRPr="00904F1B">
              <w:rPr>
                <w:iCs/>
                <w:sz w:val="21"/>
                <w:szCs w:val="21"/>
              </w:rPr>
              <w:t>A</w:t>
            </w:r>
            <w:r w:rsidRPr="00904F1B">
              <w:rPr>
                <w:iCs/>
                <w:sz w:val="21"/>
                <w:szCs w:val="21"/>
                <w:vertAlign w:val="superscript"/>
              </w:rPr>
              <w:t>2</w:t>
            </w:r>
            <w:r w:rsidRPr="00904F1B">
              <w:rPr>
                <w:iCs/>
                <w:sz w:val="21"/>
                <w:szCs w:val="21"/>
              </w:rPr>
              <w:t>F-M</w:t>
            </w:r>
          </w:p>
        </w:tc>
        <w:tc>
          <w:tcPr>
            <w:tcW w:w="42.50pt" w:type="dxa"/>
            <w:vAlign w:val="center"/>
          </w:tcPr>
          <w:p w14:paraId="615ADF40" w14:textId="47FC7BAF" w:rsidR="00131981" w:rsidRPr="007D1CC4" w:rsidRDefault="00131981" w:rsidP="006E0A62">
            <w:pPr>
              <w:jc w:val="center"/>
              <w:rPr>
                <w:iCs/>
                <w:sz w:val="21"/>
                <w:szCs w:val="21"/>
              </w:rPr>
            </w:pPr>
            <w:r w:rsidRPr="00904F1B">
              <w:rPr>
                <w:iCs/>
                <w:sz w:val="21"/>
                <w:szCs w:val="21"/>
              </w:rPr>
              <w:t>1003K</w:t>
            </w:r>
          </w:p>
        </w:tc>
        <w:tc>
          <w:tcPr>
            <w:tcW w:w="42.55pt" w:type="dxa"/>
            <w:shd w:val="clear" w:color="auto" w:fill="auto"/>
            <w:vAlign w:val="center"/>
          </w:tcPr>
          <w:p w14:paraId="763382EC" w14:textId="74EA3CA9" w:rsidR="00131981" w:rsidRPr="007D1CC4" w:rsidRDefault="00131981" w:rsidP="006E0A62">
            <w:pPr>
              <w:jc w:val="center"/>
              <w:rPr>
                <w:iCs/>
                <w:sz w:val="21"/>
                <w:szCs w:val="21"/>
              </w:rPr>
            </w:pPr>
            <w:r w:rsidRPr="00904F1B">
              <w:rPr>
                <w:iCs/>
                <w:sz w:val="21"/>
                <w:szCs w:val="21"/>
              </w:rPr>
              <w:t>34.50</w:t>
            </w:r>
          </w:p>
        </w:tc>
        <w:tc>
          <w:tcPr>
            <w:tcW w:w="42.50pt" w:type="dxa"/>
            <w:shd w:val="clear" w:color="auto" w:fill="auto"/>
            <w:vAlign w:val="center"/>
          </w:tcPr>
          <w:p w14:paraId="31328E6C" w14:textId="26B3C10A" w:rsidR="00131981" w:rsidRPr="007D1CC4" w:rsidRDefault="00131981" w:rsidP="006E0A62">
            <w:pPr>
              <w:jc w:val="center"/>
              <w:rPr>
                <w:iCs/>
                <w:sz w:val="21"/>
                <w:szCs w:val="21"/>
              </w:rPr>
            </w:pPr>
            <w:r w:rsidRPr="00904F1B">
              <w:rPr>
                <w:iCs/>
                <w:sz w:val="21"/>
                <w:szCs w:val="21"/>
              </w:rPr>
              <w:t>30.39</w:t>
            </w:r>
          </w:p>
        </w:tc>
        <w:tc>
          <w:tcPr>
            <w:tcW w:w="50.10pt" w:type="dxa"/>
            <w:shd w:val="clear" w:color="auto" w:fill="auto"/>
            <w:vAlign w:val="center"/>
          </w:tcPr>
          <w:p w14:paraId="7B8E9448" w14:textId="22F7ED82"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27DB8033" w14:textId="12790616" w:rsidR="00131981" w:rsidRPr="007D1CC4" w:rsidRDefault="00131981" w:rsidP="006E0A62">
            <w:pPr>
              <w:jc w:val="center"/>
              <w:rPr>
                <w:iCs/>
                <w:sz w:val="21"/>
                <w:szCs w:val="21"/>
              </w:rPr>
            </w:pPr>
            <w:r w:rsidRPr="00904F1B">
              <w:rPr>
                <w:iCs/>
                <w:sz w:val="21"/>
                <w:szCs w:val="21"/>
              </w:rPr>
              <w:t>28.28</w:t>
            </w:r>
          </w:p>
        </w:tc>
        <w:tc>
          <w:tcPr>
            <w:tcW w:w="59.25pt" w:type="dxa"/>
            <w:shd w:val="clear" w:color="auto" w:fill="auto"/>
            <w:vAlign w:val="center"/>
          </w:tcPr>
          <w:p w14:paraId="2AD1E9B0" w14:textId="25027D58" w:rsidR="00131981" w:rsidRPr="007D1CC4" w:rsidRDefault="00131981" w:rsidP="006E0A62">
            <w:pPr>
              <w:jc w:val="center"/>
              <w:rPr>
                <w:iCs/>
                <w:sz w:val="21"/>
                <w:szCs w:val="21"/>
              </w:rPr>
            </w:pPr>
            <w:r w:rsidRPr="00904F1B">
              <w:rPr>
                <w:iCs/>
                <w:sz w:val="21"/>
                <w:szCs w:val="21"/>
              </w:rPr>
              <w:t>33.66</w:t>
            </w:r>
          </w:p>
        </w:tc>
      </w:tr>
      <w:tr w:rsidR="00131981" w:rsidRPr="002408F7" w14:paraId="3AF833E6" w14:textId="77777777" w:rsidTr="00F0237D">
        <w:trPr>
          <w:trHeight w:val="20"/>
          <w:jc w:val="center"/>
        </w:trPr>
        <w:tc>
          <w:tcPr>
            <w:tcW w:w="49.65pt" w:type="dxa"/>
            <w:vMerge/>
            <w:shd w:val="clear" w:color="auto" w:fill="auto"/>
          </w:tcPr>
          <w:p w14:paraId="37B880DB" w14:textId="77777777" w:rsidR="00131981" w:rsidRPr="002408F7" w:rsidRDefault="00131981" w:rsidP="006E0A62">
            <w:pPr>
              <w:jc w:val="center"/>
              <w:rPr>
                <w:sz w:val="21"/>
                <w:szCs w:val="21"/>
              </w:rPr>
            </w:pPr>
          </w:p>
        </w:tc>
        <w:tc>
          <w:tcPr>
            <w:tcW w:w="85.05pt" w:type="dxa"/>
            <w:shd w:val="clear" w:color="auto" w:fill="auto"/>
            <w:vAlign w:val="center"/>
          </w:tcPr>
          <w:p w14:paraId="3C342B79" w14:textId="76C47CEF" w:rsidR="00131981" w:rsidRPr="007D1CC4" w:rsidRDefault="00131981" w:rsidP="006E0A62">
            <w:pPr>
              <w:jc w:val="center"/>
              <w:rPr>
                <w:iCs/>
                <w:sz w:val="21"/>
                <w:szCs w:val="21"/>
              </w:rPr>
            </w:pPr>
            <w:r w:rsidRPr="00904F1B">
              <w:rPr>
                <w:iCs/>
                <w:sz w:val="21"/>
                <w:szCs w:val="21"/>
              </w:rPr>
              <w:t>ACAN</w:t>
            </w:r>
          </w:p>
        </w:tc>
        <w:tc>
          <w:tcPr>
            <w:tcW w:w="42.50pt" w:type="dxa"/>
            <w:vAlign w:val="center"/>
          </w:tcPr>
          <w:p w14:paraId="38749999" w14:textId="0A9C1598" w:rsidR="00131981" w:rsidRPr="007D1CC4" w:rsidRDefault="00131981" w:rsidP="006E0A62">
            <w:pPr>
              <w:jc w:val="center"/>
              <w:rPr>
                <w:iCs/>
                <w:sz w:val="21"/>
                <w:szCs w:val="21"/>
              </w:rPr>
            </w:pPr>
            <w:r w:rsidRPr="00904F1B">
              <w:rPr>
                <w:iCs/>
                <w:sz w:val="21"/>
                <w:szCs w:val="21"/>
              </w:rPr>
              <w:t>1115K</w:t>
            </w:r>
          </w:p>
        </w:tc>
        <w:tc>
          <w:tcPr>
            <w:tcW w:w="42.55pt" w:type="dxa"/>
            <w:shd w:val="clear" w:color="auto" w:fill="auto"/>
            <w:vAlign w:val="center"/>
          </w:tcPr>
          <w:p w14:paraId="6C3557D9" w14:textId="741225E8" w:rsidR="00131981" w:rsidRPr="007D1CC4" w:rsidRDefault="00131981" w:rsidP="006E0A62">
            <w:pPr>
              <w:jc w:val="center"/>
              <w:rPr>
                <w:iCs/>
                <w:sz w:val="21"/>
                <w:szCs w:val="21"/>
              </w:rPr>
            </w:pPr>
            <w:r w:rsidRPr="00904F1B">
              <w:rPr>
                <w:iCs/>
                <w:sz w:val="21"/>
                <w:szCs w:val="21"/>
              </w:rPr>
              <w:t>34.46</w:t>
            </w:r>
          </w:p>
        </w:tc>
        <w:tc>
          <w:tcPr>
            <w:tcW w:w="42.50pt" w:type="dxa"/>
            <w:shd w:val="clear" w:color="auto" w:fill="auto"/>
            <w:vAlign w:val="center"/>
          </w:tcPr>
          <w:p w14:paraId="557814CB" w14:textId="31AC4FA1" w:rsidR="00131981" w:rsidRPr="007D1CC4" w:rsidRDefault="00131981" w:rsidP="006E0A62">
            <w:pPr>
              <w:jc w:val="center"/>
              <w:rPr>
                <w:iCs/>
                <w:sz w:val="21"/>
                <w:szCs w:val="21"/>
              </w:rPr>
            </w:pPr>
            <w:r w:rsidRPr="00904F1B">
              <w:rPr>
                <w:iCs/>
                <w:sz w:val="21"/>
                <w:szCs w:val="21"/>
              </w:rPr>
              <w:t>30.39</w:t>
            </w:r>
          </w:p>
        </w:tc>
        <w:tc>
          <w:tcPr>
            <w:tcW w:w="50.10pt" w:type="dxa"/>
            <w:shd w:val="clear" w:color="auto" w:fill="auto"/>
            <w:vAlign w:val="center"/>
          </w:tcPr>
          <w:p w14:paraId="7AC29E69" w14:textId="17FCF256"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17442D37" w14:textId="60E23130" w:rsidR="00131981" w:rsidRPr="007D1CC4" w:rsidRDefault="00131981" w:rsidP="006E0A62">
            <w:pPr>
              <w:jc w:val="center"/>
              <w:rPr>
                <w:iCs/>
                <w:sz w:val="21"/>
                <w:szCs w:val="21"/>
              </w:rPr>
            </w:pPr>
            <w:r w:rsidRPr="00904F1B">
              <w:rPr>
                <w:iCs/>
                <w:sz w:val="21"/>
                <w:szCs w:val="21"/>
              </w:rPr>
              <w:t>28.28</w:t>
            </w:r>
          </w:p>
        </w:tc>
        <w:tc>
          <w:tcPr>
            <w:tcW w:w="59.25pt" w:type="dxa"/>
            <w:shd w:val="clear" w:color="auto" w:fill="auto"/>
            <w:vAlign w:val="center"/>
          </w:tcPr>
          <w:p w14:paraId="2D874F41" w14:textId="0CBDCB54" w:rsidR="00131981" w:rsidRPr="007D1CC4" w:rsidRDefault="00131981" w:rsidP="006E0A62">
            <w:pPr>
              <w:jc w:val="center"/>
              <w:rPr>
                <w:iCs/>
                <w:sz w:val="21"/>
                <w:szCs w:val="21"/>
              </w:rPr>
            </w:pPr>
            <w:r w:rsidRPr="00904F1B">
              <w:rPr>
                <w:iCs/>
                <w:sz w:val="21"/>
                <w:szCs w:val="21"/>
              </w:rPr>
              <w:t>33.61</w:t>
            </w:r>
          </w:p>
        </w:tc>
      </w:tr>
      <w:tr w:rsidR="00131981" w:rsidRPr="002408F7" w14:paraId="1A1C2438" w14:textId="77777777" w:rsidTr="00F0237D">
        <w:trPr>
          <w:trHeight w:val="20"/>
          <w:jc w:val="center"/>
        </w:trPr>
        <w:tc>
          <w:tcPr>
            <w:tcW w:w="49.65pt" w:type="dxa"/>
            <w:vMerge/>
            <w:shd w:val="clear" w:color="auto" w:fill="auto"/>
          </w:tcPr>
          <w:p w14:paraId="5EEBDCBD" w14:textId="77777777" w:rsidR="00131981" w:rsidRPr="002408F7" w:rsidRDefault="00131981" w:rsidP="006E0A62">
            <w:pPr>
              <w:jc w:val="center"/>
              <w:rPr>
                <w:sz w:val="21"/>
                <w:szCs w:val="21"/>
              </w:rPr>
            </w:pPr>
          </w:p>
        </w:tc>
        <w:tc>
          <w:tcPr>
            <w:tcW w:w="85.05pt" w:type="dxa"/>
            <w:shd w:val="clear" w:color="auto" w:fill="auto"/>
            <w:vAlign w:val="center"/>
          </w:tcPr>
          <w:p w14:paraId="198024DD" w14:textId="46F9A284" w:rsidR="00131981" w:rsidRPr="007D1CC4" w:rsidRDefault="00131981" w:rsidP="006E0A62">
            <w:pPr>
              <w:jc w:val="center"/>
              <w:rPr>
                <w:iCs/>
                <w:sz w:val="21"/>
                <w:szCs w:val="21"/>
              </w:rPr>
            </w:pPr>
            <w:proofErr w:type="spellStart"/>
            <w:r w:rsidRPr="00904F1B">
              <w:rPr>
                <w:iCs/>
                <w:sz w:val="21"/>
                <w:szCs w:val="21"/>
              </w:rPr>
              <w:t>LatticeNet</w:t>
            </w:r>
            <w:proofErr w:type="spellEnd"/>
          </w:p>
        </w:tc>
        <w:tc>
          <w:tcPr>
            <w:tcW w:w="42.50pt" w:type="dxa"/>
            <w:vAlign w:val="center"/>
          </w:tcPr>
          <w:p w14:paraId="641302D5" w14:textId="34D05209" w:rsidR="00131981" w:rsidRPr="007D1CC4" w:rsidRDefault="00131981" w:rsidP="006E0A62">
            <w:pPr>
              <w:jc w:val="center"/>
              <w:rPr>
                <w:iCs/>
                <w:sz w:val="21"/>
                <w:szCs w:val="21"/>
              </w:rPr>
            </w:pPr>
            <w:r w:rsidRPr="00904F1B">
              <w:rPr>
                <w:iCs/>
                <w:sz w:val="21"/>
                <w:szCs w:val="21"/>
              </w:rPr>
              <w:t>765K</w:t>
            </w:r>
          </w:p>
        </w:tc>
        <w:tc>
          <w:tcPr>
            <w:tcW w:w="42.55pt" w:type="dxa"/>
            <w:shd w:val="clear" w:color="auto" w:fill="auto"/>
            <w:vAlign w:val="center"/>
          </w:tcPr>
          <w:p w14:paraId="48608955" w14:textId="7D58E7AB" w:rsidR="00131981" w:rsidRPr="007D1CC4" w:rsidRDefault="00131981" w:rsidP="006E0A62">
            <w:pPr>
              <w:jc w:val="center"/>
              <w:rPr>
                <w:iCs/>
                <w:sz w:val="21"/>
                <w:szCs w:val="21"/>
              </w:rPr>
            </w:pPr>
            <w:r w:rsidRPr="00904F1B">
              <w:rPr>
                <w:iCs/>
                <w:sz w:val="21"/>
                <w:szCs w:val="21"/>
              </w:rPr>
              <w:t>34.40</w:t>
            </w:r>
          </w:p>
        </w:tc>
        <w:tc>
          <w:tcPr>
            <w:tcW w:w="42.50pt" w:type="dxa"/>
            <w:shd w:val="clear" w:color="auto" w:fill="auto"/>
            <w:vAlign w:val="center"/>
          </w:tcPr>
          <w:p w14:paraId="3A81678F" w14:textId="18739556" w:rsidR="00131981" w:rsidRPr="007D1CC4" w:rsidRDefault="00131981" w:rsidP="006E0A62">
            <w:pPr>
              <w:jc w:val="center"/>
              <w:rPr>
                <w:iCs/>
                <w:sz w:val="21"/>
                <w:szCs w:val="21"/>
              </w:rPr>
            </w:pPr>
            <w:r w:rsidRPr="00904F1B">
              <w:rPr>
                <w:iCs/>
                <w:sz w:val="21"/>
                <w:szCs w:val="21"/>
              </w:rPr>
              <w:t>30.32</w:t>
            </w:r>
          </w:p>
        </w:tc>
        <w:tc>
          <w:tcPr>
            <w:tcW w:w="50.10pt" w:type="dxa"/>
            <w:shd w:val="clear" w:color="auto" w:fill="auto"/>
            <w:vAlign w:val="center"/>
          </w:tcPr>
          <w:p w14:paraId="116E9F16" w14:textId="734AB612" w:rsidR="00131981" w:rsidRPr="007D1CC4" w:rsidRDefault="00131981" w:rsidP="006E0A62">
            <w:pPr>
              <w:jc w:val="center"/>
              <w:rPr>
                <w:iCs/>
                <w:sz w:val="21"/>
                <w:szCs w:val="21"/>
              </w:rPr>
            </w:pPr>
            <w:r w:rsidRPr="00904F1B">
              <w:rPr>
                <w:iCs/>
                <w:sz w:val="21"/>
                <w:szCs w:val="21"/>
              </w:rPr>
              <w:t>29.10</w:t>
            </w:r>
          </w:p>
        </w:tc>
        <w:tc>
          <w:tcPr>
            <w:tcW w:w="59.25pt" w:type="dxa"/>
            <w:shd w:val="clear" w:color="auto" w:fill="auto"/>
            <w:vAlign w:val="center"/>
          </w:tcPr>
          <w:p w14:paraId="5BD9C311" w14:textId="3D277125" w:rsidR="00131981" w:rsidRPr="007D1CC4" w:rsidRDefault="00131981" w:rsidP="006E0A62">
            <w:pPr>
              <w:jc w:val="center"/>
              <w:rPr>
                <w:iCs/>
                <w:sz w:val="21"/>
                <w:szCs w:val="21"/>
              </w:rPr>
            </w:pPr>
            <w:r w:rsidRPr="00904F1B">
              <w:rPr>
                <w:iCs/>
                <w:sz w:val="21"/>
                <w:szCs w:val="21"/>
              </w:rPr>
              <w:t>28.19</w:t>
            </w:r>
          </w:p>
        </w:tc>
        <w:tc>
          <w:tcPr>
            <w:tcW w:w="59.25pt" w:type="dxa"/>
            <w:shd w:val="clear" w:color="auto" w:fill="auto"/>
            <w:vAlign w:val="center"/>
          </w:tcPr>
          <w:p w14:paraId="4C1D463B" w14:textId="1EDB124D" w:rsidR="00131981" w:rsidRPr="007D1CC4" w:rsidRDefault="00131981" w:rsidP="006E0A62">
            <w:pPr>
              <w:jc w:val="center"/>
              <w:rPr>
                <w:iCs/>
                <w:sz w:val="21"/>
                <w:szCs w:val="21"/>
              </w:rPr>
            </w:pPr>
            <w:r w:rsidRPr="00904F1B">
              <w:rPr>
                <w:iCs/>
                <w:sz w:val="21"/>
                <w:szCs w:val="21"/>
              </w:rPr>
              <w:t>33.63</w:t>
            </w:r>
          </w:p>
        </w:tc>
      </w:tr>
      <w:tr w:rsidR="00131981" w:rsidRPr="002408F7" w14:paraId="49D08CF5" w14:textId="77777777" w:rsidTr="00F0237D">
        <w:trPr>
          <w:trHeight w:val="20"/>
          <w:jc w:val="center"/>
        </w:trPr>
        <w:tc>
          <w:tcPr>
            <w:tcW w:w="49.65pt" w:type="dxa"/>
            <w:vMerge/>
            <w:shd w:val="clear" w:color="auto" w:fill="auto"/>
          </w:tcPr>
          <w:p w14:paraId="2C2C78C9" w14:textId="77777777" w:rsidR="00131981" w:rsidRPr="002408F7" w:rsidRDefault="00131981" w:rsidP="00131981">
            <w:pPr>
              <w:jc w:val="center"/>
              <w:rPr>
                <w:sz w:val="21"/>
                <w:szCs w:val="21"/>
              </w:rPr>
            </w:pPr>
          </w:p>
        </w:tc>
        <w:tc>
          <w:tcPr>
            <w:tcW w:w="85.05pt" w:type="dxa"/>
            <w:shd w:val="clear" w:color="auto" w:fill="auto"/>
            <w:vAlign w:val="center"/>
          </w:tcPr>
          <w:p w14:paraId="41228ACA" w14:textId="4B0919C6" w:rsidR="00131981" w:rsidRPr="00904F1B" w:rsidRDefault="00131981" w:rsidP="00131981">
            <w:pPr>
              <w:jc w:val="center"/>
              <w:rPr>
                <w:iCs/>
                <w:sz w:val="21"/>
                <w:szCs w:val="21"/>
              </w:rPr>
            </w:pPr>
            <w:r w:rsidRPr="00904F1B">
              <w:rPr>
                <w:iCs/>
                <w:sz w:val="21"/>
                <w:szCs w:val="21"/>
              </w:rPr>
              <w:t>AWSRN-M</w:t>
            </w:r>
          </w:p>
        </w:tc>
        <w:tc>
          <w:tcPr>
            <w:tcW w:w="42.50pt" w:type="dxa"/>
            <w:vAlign w:val="center"/>
          </w:tcPr>
          <w:p w14:paraId="65334411" w14:textId="372E9DEB" w:rsidR="00131981" w:rsidRPr="00904F1B" w:rsidRDefault="00131981" w:rsidP="00131981">
            <w:pPr>
              <w:jc w:val="center"/>
              <w:rPr>
                <w:iCs/>
                <w:sz w:val="21"/>
                <w:szCs w:val="21"/>
              </w:rPr>
            </w:pPr>
            <w:r w:rsidRPr="00904F1B">
              <w:rPr>
                <w:iCs/>
                <w:sz w:val="21"/>
                <w:szCs w:val="21"/>
              </w:rPr>
              <w:t>1143K</w:t>
            </w:r>
          </w:p>
        </w:tc>
        <w:tc>
          <w:tcPr>
            <w:tcW w:w="42.55pt" w:type="dxa"/>
            <w:shd w:val="clear" w:color="auto" w:fill="auto"/>
            <w:vAlign w:val="center"/>
          </w:tcPr>
          <w:p w14:paraId="7AC73476" w14:textId="126D03CF" w:rsidR="00131981" w:rsidRPr="00904F1B" w:rsidRDefault="00131981" w:rsidP="00131981">
            <w:pPr>
              <w:jc w:val="center"/>
              <w:rPr>
                <w:iCs/>
                <w:sz w:val="21"/>
                <w:szCs w:val="21"/>
              </w:rPr>
            </w:pPr>
            <w:r w:rsidRPr="00904F1B">
              <w:rPr>
                <w:iCs/>
                <w:sz w:val="21"/>
                <w:szCs w:val="21"/>
              </w:rPr>
              <w:t>34.42</w:t>
            </w:r>
          </w:p>
        </w:tc>
        <w:tc>
          <w:tcPr>
            <w:tcW w:w="42.50pt" w:type="dxa"/>
            <w:shd w:val="clear" w:color="auto" w:fill="auto"/>
            <w:vAlign w:val="center"/>
          </w:tcPr>
          <w:p w14:paraId="47348F79" w14:textId="7B37E1F4" w:rsidR="00131981" w:rsidRPr="00904F1B" w:rsidRDefault="00131981" w:rsidP="00131981">
            <w:pPr>
              <w:jc w:val="center"/>
              <w:rPr>
                <w:iCs/>
                <w:sz w:val="21"/>
                <w:szCs w:val="21"/>
              </w:rPr>
            </w:pPr>
            <w:r w:rsidRPr="00904F1B">
              <w:rPr>
                <w:iCs/>
                <w:sz w:val="21"/>
                <w:szCs w:val="21"/>
              </w:rPr>
              <w:t>30.32</w:t>
            </w:r>
          </w:p>
        </w:tc>
        <w:tc>
          <w:tcPr>
            <w:tcW w:w="50.10pt" w:type="dxa"/>
            <w:shd w:val="clear" w:color="auto" w:fill="auto"/>
            <w:vAlign w:val="center"/>
          </w:tcPr>
          <w:p w14:paraId="4670F17E" w14:textId="29E451F7" w:rsidR="00131981" w:rsidRPr="00904F1B" w:rsidRDefault="00131981" w:rsidP="00131981">
            <w:pPr>
              <w:jc w:val="center"/>
              <w:rPr>
                <w:iCs/>
                <w:sz w:val="21"/>
                <w:szCs w:val="21"/>
              </w:rPr>
            </w:pPr>
            <w:r w:rsidRPr="00904F1B">
              <w:rPr>
                <w:iCs/>
                <w:sz w:val="21"/>
                <w:szCs w:val="21"/>
              </w:rPr>
              <w:t>29.13</w:t>
            </w:r>
          </w:p>
        </w:tc>
        <w:tc>
          <w:tcPr>
            <w:tcW w:w="59.25pt" w:type="dxa"/>
            <w:shd w:val="clear" w:color="auto" w:fill="auto"/>
            <w:vAlign w:val="center"/>
          </w:tcPr>
          <w:p w14:paraId="75ED551F" w14:textId="3729422E" w:rsidR="00131981" w:rsidRPr="00904F1B" w:rsidRDefault="00131981" w:rsidP="00131981">
            <w:pPr>
              <w:jc w:val="center"/>
              <w:rPr>
                <w:iCs/>
                <w:sz w:val="21"/>
                <w:szCs w:val="21"/>
              </w:rPr>
            </w:pPr>
            <w:r w:rsidRPr="00904F1B">
              <w:rPr>
                <w:iCs/>
                <w:sz w:val="21"/>
                <w:szCs w:val="21"/>
              </w:rPr>
              <w:t>28.26</w:t>
            </w:r>
          </w:p>
        </w:tc>
        <w:tc>
          <w:tcPr>
            <w:tcW w:w="59.25pt" w:type="dxa"/>
            <w:shd w:val="clear" w:color="auto" w:fill="auto"/>
            <w:vAlign w:val="center"/>
          </w:tcPr>
          <w:p w14:paraId="2CE78B1C" w14:textId="44DCA332" w:rsidR="00131981" w:rsidRPr="00904F1B" w:rsidRDefault="00131981" w:rsidP="00131981">
            <w:pPr>
              <w:jc w:val="center"/>
              <w:rPr>
                <w:iCs/>
                <w:sz w:val="21"/>
                <w:szCs w:val="21"/>
              </w:rPr>
            </w:pPr>
            <w:r w:rsidRPr="00904F1B">
              <w:rPr>
                <w:iCs/>
                <w:sz w:val="21"/>
                <w:szCs w:val="21"/>
              </w:rPr>
              <w:t>33.64</w:t>
            </w:r>
          </w:p>
        </w:tc>
      </w:tr>
      <w:tr w:rsidR="00131981" w:rsidRPr="002408F7" w14:paraId="3EDB9C03" w14:textId="77777777" w:rsidTr="00F0237D">
        <w:trPr>
          <w:trHeight w:val="20"/>
          <w:jc w:val="center"/>
        </w:trPr>
        <w:tc>
          <w:tcPr>
            <w:tcW w:w="49.65pt" w:type="dxa"/>
            <w:vMerge/>
            <w:shd w:val="clear" w:color="auto" w:fill="auto"/>
          </w:tcPr>
          <w:p w14:paraId="04790B44" w14:textId="77777777" w:rsidR="00131981" w:rsidRPr="002408F7" w:rsidRDefault="00131981" w:rsidP="00131981">
            <w:pPr>
              <w:jc w:val="center"/>
              <w:rPr>
                <w:sz w:val="21"/>
                <w:szCs w:val="21"/>
              </w:rPr>
            </w:pPr>
          </w:p>
        </w:tc>
        <w:tc>
          <w:tcPr>
            <w:tcW w:w="85.05pt" w:type="dxa"/>
            <w:shd w:val="clear" w:color="auto" w:fill="auto"/>
            <w:vAlign w:val="center"/>
          </w:tcPr>
          <w:p w14:paraId="32B1EC79" w14:textId="5F6D8FC0" w:rsidR="00131981" w:rsidRPr="00904F1B" w:rsidRDefault="00131981" w:rsidP="00131981">
            <w:pPr>
              <w:jc w:val="center"/>
              <w:rPr>
                <w:iCs/>
                <w:sz w:val="21"/>
                <w:szCs w:val="21"/>
              </w:rPr>
            </w:pPr>
            <w:r w:rsidRPr="00904F1B">
              <w:rPr>
                <w:iCs/>
                <w:sz w:val="21"/>
                <w:szCs w:val="21"/>
              </w:rPr>
              <w:t>MAFFSRN-L</w:t>
            </w:r>
          </w:p>
        </w:tc>
        <w:tc>
          <w:tcPr>
            <w:tcW w:w="42.50pt" w:type="dxa"/>
            <w:vAlign w:val="center"/>
          </w:tcPr>
          <w:p w14:paraId="6EC99D58" w14:textId="0930A9BF" w:rsidR="00131981" w:rsidRPr="00904F1B" w:rsidRDefault="00131981" w:rsidP="00131981">
            <w:pPr>
              <w:jc w:val="center"/>
              <w:rPr>
                <w:iCs/>
                <w:sz w:val="21"/>
                <w:szCs w:val="21"/>
              </w:rPr>
            </w:pPr>
            <w:r w:rsidRPr="00904F1B">
              <w:rPr>
                <w:iCs/>
                <w:sz w:val="21"/>
                <w:szCs w:val="21"/>
              </w:rPr>
              <w:t>807K</w:t>
            </w:r>
          </w:p>
        </w:tc>
        <w:tc>
          <w:tcPr>
            <w:tcW w:w="42.55pt" w:type="dxa"/>
            <w:shd w:val="clear" w:color="auto" w:fill="auto"/>
            <w:vAlign w:val="center"/>
          </w:tcPr>
          <w:p w14:paraId="47A62C6F" w14:textId="2AECB491" w:rsidR="00131981" w:rsidRPr="00904F1B" w:rsidRDefault="00131981" w:rsidP="00131981">
            <w:pPr>
              <w:jc w:val="center"/>
              <w:rPr>
                <w:iCs/>
                <w:sz w:val="21"/>
                <w:szCs w:val="21"/>
              </w:rPr>
            </w:pPr>
            <w:r w:rsidRPr="00904F1B">
              <w:rPr>
                <w:iCs/>
                <w:sz w:val="21"/>
                <w:szCs w:val="21"/>
              </w:rPr>
              <w:t>34.45</w:t>
            </w:r>
          </w:p>
        </w:tc>
        <w:tc>
          <w:tcPr>
            <w:tcW w:w="42.50pt" w:type="dxa"/>
            <w:shd w:val="clear" w:color="auto" w:fill="auto"/>
            <w:vAlign w:val="center"/>
          </w:tcPr>
          <w:p w14:paraId="4D0374B7" w14:textId="55D7F0A5" w:rsidR="00131981" w:rsidRPr="00904F1B" w:rsidRDefault="00131981" w:rsidP="00131981">
            <w:pPr>
              <w:jc w:val="center"/>
              <w:rPr>
                <w:iCs/>
                <w:sz w:val="21"/>
                <w:szCs w:val="21"/>
              </w:rPr>
            </w:pPr>
            <w:r w:rsidRPr="00904F1B">
              <w:rPr>
                <w:iCs/>
                <w:sz w:val="21"/>
                <w:szCs w:val="21"/>
              </w:rPr>
              <w:t>30.40</w:t>
            </w:r>
          </w:p>
        </w:tc>
        <w:tc>
          <w:tcPr>
            <w:tcW w:w="50.10pt" w:type="dxa"/>
            <w:shd w:val="clear" w:color="auto" w:fill="auto"/>
            <w:vAlign w:val="center"/>
          </w:tcPr>
          <w:p w14:paraId="18A17AE2" w14:textId="5837DF34" w:rsidR="00131981" w:rsidRPr="00904F1B" w:rsidRDefault="00131981" w:rsidP="00131981">
            <w:pPr>
              <w:jc w:val="center"/>
              <w:rPr>
                <w:iCs/>
                <w:sz w:val="21"/>
                <w:szCs w:val="21"/>
              </w:rPr>
            </w:pPr>
            <w:r w:rsidRPr="00904F1B">
              <w:rPr>
                <w:iCs/>
                <w:sz w:val="21"/>
                <w:szCs w:val="21"/>
              </w:rPr>
              <w:t>29.13</w:t>
            </w:r>
          </w:p>
        </w:tc>
        <w:tc>
          <w:tcPr>
            <w:tcW w:w="59.25pt" w:type="dxa"/>
            <w:shd w:val="clear" w:color="auto" w:fill="auto"/>
            <w:vAlign w:val="center"/>
          </w:tcPr>
          <w:p w14:paraId="05F3E0E2" w14:textId="727AB1FE" w:rsidR="00131981" w:rsidRPr="00904F1B" w:rsidRDefault="00131981" w:rsidP="00131981">
            <w:pPr>
              <w:jc w:val="center"/>
              <w:rPr>
                <w:iCs/>
                <w:sz w:val="21"/>
                <w:szCs w:val="21"/>
              </w:rPr>
            </w:pPr>
            <w:r w:rsidRPr="00904F1B">
              <w:rPr>
                <w:iCs/>
                <w:sz w:val="21"/>
                <w:szCs w:val="21"/>
              </w:rPr>
              <w:t>28.26</w:t>
            </w:r>
          </w:p>
        </w:tc>
        <w:tc>
          <w:tcPr>
            <w:tcW w:w="59.25pt" w:type="dxa"/>
            <w:shd w:val="clear" w:color="auto" w:fill="auto"/>
            <w:vAlign w:val="center"/>
          </w:tcPr>
          <w:p w14:paraId="7806FB17" w14:textId="680B50E3" w:rsidR="00131981" w:rsidRPr="00904F1B" w:rsidRDefault="00131981" w:rsidP="00131981">
            <w:pPr>
              <w:jc w:val="center"/>
              <w:rPr>
                <w:iCs/>
                <w:sz w:val="21"/>
                <w:szCs w:val="21"/>
              </w:rPr>
            </w:pPr>
            <w:r w:rsidRPr="00904F1B">
              <w:rPr>
                <w:iCs/>
                <w:sz w:val="21"/>
                <w:szCs w:val="21"/>
              </w:rPr>
              <w:t>-/-</w:t>
            </w:r>
          </w:p>
        </w:tc>
      </w:tr>
    </w:tbl>
    <w:p w14:paraId="1A1649B6" w14:textId="5055C9C4" w:rsidR="007834CD" w:rsidRDefault="005A3330" w:rsidP="005F6C42">
      <w:pPr>
        <w:adjustRightInd w:val="0"/>
        <w:snapToGrid w:val="0"/>
        <w:spacing w:line="15pt" w:lineRule="auto"/>
        <w:jc w:val="center"/>
        <w:rPr>
          <w:highlight w:val="red"/>
        </w:rPr>
      </w:pPr>
      <w:r>
        <w:rPr>
          <w:rFonts w:hint="eastAsia"/>
          <w:sz w:val="21"/>
          <w:szCs w:val="21"/>
        </w:rPr>
        <w:lastRenderedPageBreak/>
        <w:t>表</w:t>
      </w:r>
      <w:r>
        <w:rPr>
          <w:rFonts w:hint="eastAsia"/>
          <w:sz w:val="21"/>
          <w:szCs w:val="21"/>
        </w:rPr>
        <w:t>4</w:t>
      </w:r>
      <w:r>
        <w:rPr>
          <w:sz w:val="21"/>
          <w:szCs w:val="21"/>
        </w:rPr>
        <w:t>-5(</w:t>
      </w:r>
      <w:r>
        <w:rPr>
          <w:rFonts w:hint="eastAsia"/>
          <w:sz w:val="21"/>
          <w:szCs w:val="21"/>
        </w:rPr>
        <w:t>续表</w:t>
      </w:r>
      <w:r>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A3330" w:rsidRPr="002408F7" w14:paraId="3C438128"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3D121FA4" w14:textId="77777777" w:rsidR="005A3330" w:rsidRPr="002408F7" w:rsidRDefault="005A3330"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54B97B" w14:textId="77777777" w:rsidR="005A3330" w:rsidRPr="002408F7" w:rsidRDefault="005A3330"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C5C9AE4" w14:textId="77777777" w:rsidR="005A3330" w:rsidRPr="002408F7" w:rsidRDefault="005A3330"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7AF1CBC" w14:textId="77777777" w:rsidR="005A3330" w:rsidRPr="002408F7" w:rsidRDefault="005A3330"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3EE0E2B" w14:textId="77777777" w:rsidR="005A3330" w:rsidRPr="002408F7" w:rsidRDefault="005A3330"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EA27877" w14:textId="77777777" w:rsidR="005A3330" w:rsidRPr="002408F7" w:rsidRDefault="005A3330"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9F435D5" w14:textId="77777777" w:rsidR="005A3330" w:rsidRPr="002408F7" w:rsidRDefault="005A3330"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C22CF5" w14:textId="77777777" w:rsidR="005A3330" w:rsidRPr="002408F7" w:rsidRDefault="005A3330" w:rsidP="00F0237D">
            <w:pPr>
              <w:jc w:val="center"/>
              <w:rPr>
                <w:sz w:val="21"/>
                <w:szCs w:val="21"/>
              </w:rPr>
            </w:pPr>
            <w:r w:rsidRPr="002408F7">
              <w:rPr>
                <w:sz w:val="21"/>
                <w:szCs w:val="21"/>
              </w:rPr>
              <w:t>Manga109</w:t>
            </w:r>
          </w:p>
        </w:tc>
      </w:tr>
      <w:tr w:rsidR="00B33C93" w:rsidRPr="007D1CC4" w14:paraId="47D9D9B5" w14:textId="77777777" w:rsidTr="003E3421">
        <w:trPr>
          <w:trHeight w:val="20"/>
          <w:jc w:val="center"/>
        </w:trPr>
        <w:tc>
          <w:tcPr>
            <w:tcW w:w="49.65pt" w:type="dxa"/>
            <w:vMerge w:val="restart"/>
            <w:shd w:val="clear" w:color="auto" w:fill="auto"/>
            <w:vAlign w:val="center"/>
          </w:tcPr>
          <w:p w14:paraId="7146F301" w14:textId="257AF0F3" w:rsidR="00B33C93" w:rsidRPr="002408F7" w:rsidRDefault="00B33C93" w:rsidP="00B33C93">
            <w:pPr>
              <w:jc w:val="center"/>
              <w:rPr>
                <w:sz w:val="21"/>
                <w:szCs w:val="21"/>
              </w:rPr>
            </w:pPr>
            <w:r w:rsidRPr="002408F7">
              <w:rPr>
                <w:sz w:val="21"/>
                <w:szCs w:val="21"/>
              </w:rPr>
              <w:t>×</w:t>
            </w:r>
            <w:r>
              <w:rPr>
                <w:sz w:val="21"/>
                <w:szCs w:val="21"/>
              </w:rPr>
              <w:t>3</w:t>
            </w:r>
          </w:p>
        </w:tc>
        <w:tc>
          <w:tcPr>
            <w:tcW w:w="85.05pt" w:type="dxa"/>
            <w:shd w:val="clear" w:color="auto" w:fill="auto"/>
            <w:vAlign w:val="center"/>
          </w:tcPr>
          <w:p w14:paraId="49E57296" w14:textId="2485E556" w:rsidR="00B33C93" w:rsidRPr="00904F1B" w:rsidRDefault="00B33C93" w:rsidP="00B33C93">
            <w:pPr>
              <w:jc w:val="center"/>
              <w:rPr>
                <w:sz w:val="21"/>
                <w:szCs w:val="21"/>
              </w:rPr>
            </w:pPr>
            <w:r w:rsidRPr="00904F1B">
              <w:rPr>
                <w:sz w:val="21"/>
                <w:szCs w:val="21"/>
              </w:rPr>
              <w:t>EMASRN</w:t>
            </w:r>
          </w:p>
        </w:tc>
        <w:tc>
          <w:tcPr>
            <w:tcW w:w="42.50pt" w:type="dxa"/>
            <w:vAlign w:val="center"/>
          </w:tcPr>
          <w:p w14:paraId="0269BCD6" w14:textId="3FBBECA8" w:rsidR="00B33C93" w:rsidRPr="00904F1B" w:rsidRDefault="00B33C93" w:rsidP="00B33C93">
            <w:pPr>
              <w:jc w:val="center"/>
              <w:rPr>
                <w:iCs/>
                <w:sz w:val="21"/>
                <w:szCs w:val="21"/>
              </w:rPr>
            </w:pPr>
            <w:r w:rsidRPr="00904F1B">
              <w:rPr>
                <w:iCs/>
                <w:sz w:val="21"/>
                <w:szCs w:val="21"/>
              </w:rPr>
              <w:t>437K</w:t>
            </w:r>
          </w:p>
        </w:tc>
        <w:tc>
          <w:tcPr>
            <w:tcW w:w="42.55pt" w:type="dxa"/>
            <w:shd w:val="clear" w:color="auto" w:fill="auto"/>
            <w:vAlign w:val="center"/>
          </w:tcPr>
          <w:p w14:paraId="2D7E1724" w14:textId="2772CFC2" w:rsidR="00B33C93" w:rsidRPr="00904F1B" w:rsidRDefault="00B33C93" w:rsidP="00B33C93">
            <w:pPr>
              <w:jc w:val="center"/>
              <w:rPr>
                <w:b/>
                <w:bCs/>
                <w:iCs/>
                <w:sz w:val="21"/>
                <w:szCs w:val="21"/>
              </w:rPr>
            </w:pPr>
            <w:r w:rsidRPr="00904F1B">
              <w:rPr>
                <w:iCs/>
                <w:sz w:val="21"/>
                <w:szCs w:val="21"/>
              </w:rPr>
              <w:t>34.36</w:t>
            </w:r>
          </w:p>
        </w:tc>
        <w:tc>
          <w:tcPr>
            <w:tcW w:w="42.50pt" w:type="dxa"/>
            <w:shd w:val="clear" w:color="auto" w:fill="auto"/>
            <w:vAlign w:val="center"/>
          </w:tcPr>
          <w:p w14:paraId="594A78CD" w14:textId="7A992070" w:rsidR="00B33C93" w:rsidRPr="00904F1B" w:rsidRDefault="00B33C93" w:rsidP="00B33C93">
            <w:pPr>
              <w:jc w:val="center"/>
              <w:rPr>
                <w:b/>
                <w:bCs/>
                <w:iCs/>
                <w:sz w:val="21"/>
                <w:szCs w:val="21"/>
              </w:rPr>
            </w:pPr>
            <w:r w:rsidRPr="00904F1B">
              <w:rPr>
                <w:iCs/>
                <w:sz w:val="21"/>
                <w:szCs w:val="21"/>
              </w:rPr>
              <w:t>30.30</w:t>
            </w:r>
          </w:p>
        </w:tc>
        <w:tc>
          <w:tcPr>
            <w:tcW w:w="50.10pt" w:type="dxa"/>
            <w:shd w:val="clear" w:color="auto" w:fill="auto"/>
            <w:vAlign w:val="center"/>
          </w:tcPr>
          <w:p w14:paraId="19092E36" w14:textId="5F7E5628" w:rsidR="00B33C93" w:rsidRPr="00904F1B" w:rsidRDefault="00B33C93" w:rsidP="00B33C93">
            <w:pPr>
              <w:jc w:val="center"/>
              <w:rPr>
                <w:iCs/>
                <w:sz w:val="21"/>
                <w:szCs w:val="21"/>
                <w:u w:val="single"/>
              </w:rPr>
            </w:pPr>
            <w:r w:rsidRPr="00904F1B">
              <w:rPr>
                <w:iCs/>
                <w:sz w:val="21"/>
                <w:szCs w:val="21"/>
              </w:rPr>
              <w:t>29.05</w:t>
            </w:r>
          </w:p>
        </w:tc>
        <w:tc>
          <w:tcPr>
            <w:tcW w:w="59.25pt" w:type="dxa"/>
            <w:shd w:val="clear" w:color="auto" w:fill="auto"/>
            <w:vAlign w:val="center"/>
          </w:tcPr>
          <w:p w14:paraId="103E8A03" w14:textId="0CBC24E9" w:rsidR="00B33C93" w:rsidRPr="00904F1B" w:rsidRDefault="00B33C93" w:rsidP="00B33C93">
            <w:pPr>
              <w:jc w:val="center"/>
              <w:rPr>
                <w:iCs/>
                <w:sz w:val="21"/>
                <w:szCs w:val="21"/>
                <w:u w:val="single"/>
              </w:rPr>
            </w:pPr>
            <w:r w:rsidRPr="00904F1B">
              <w:rPr>
                <w:iCs/>
                <w:sz w:val="21"/>
                <w:szCs w:val="21"/>
              </w:rPr>
              <w:t>28.04</w:t>
            </w:r>
          </w:p>
        </w:tc>
        <w:tc>
          <w:tcPr>
            <w:tcW w:w="59.25pt" w:type="dxa"/>
            <w:shd w:val="clear" w:color="auto" w:fill="auto"/>
            <w:vAlign w:val="center"/>
          </w:tcPr>
          <w:p w14:paraId="4A415800" w14:textId="28E0B319" w:rsidR="00B33C93" w:rsidRPr="00904F1B" w:rsidRDefault="00B33C93" w:rsidP="00B33C93">
            <w:pPr>
              <w:jc w:val="center"/>
              <w:rPr>
                <w:iCs/>
                <w:sz w:val="21"/>
                <w:szCs w:val="21"/>
                <w:u w:val="single"/>
              </w:rPr>
            </w:pPr>
            <w:r w:rsidRPr="00904F1B">
              <w:rPr>
                <w:iCs/>
                <w:sz w:val="21"/>
                <w:szCs w:val="21"/>
              </w:rPr>
              <w:t>33.43</w:t>
            </w:r>
          </w:p>
        </w:tc>
      </w:tr>
      <w:tr w:rsidR="00B33C93" w:rsidRPr="007D1CC4" w14:paraId="332D0F24" w14:textId="77777777" w:rsidTr="003E3421">
        <w:trPr>
          <w:trHeight w:val="20"/>
          <w:jc w:val="center"/>
        </w:trPr>
        <w:tc>
          <w:tcPr>
            <w:tcW w:w="49.65pt" w:type="dxa"/>
            <w:vMerge/>
            <w:shd w:val="clear" w:color="auto" w:fill="auto"/>
            <w:vAlign w:val="center"/>
          </w:tcPr>
          <w:p w14:paraId="08AD1C26" w14:textId="5F3F966E" w:rsidR="00B33C93" w:rsidRPr="002408F7" w:rsidRDefault="00B33C93" w:rsidP="00B33C93">
            <w:pPr>
              <w:jc w:val="center"/>
              <w:rPr>
                <w:sz w:val="21"/>
                <w:szCs w:val="21"/>
              </w:rPr>
            </w:pPr>
          </w:p>
        </w:tc>
        <w:tc>
          <w:tcPr>
            <w:tcW w:w="85.05pt" w:type="dxa"/>
            <w:shd w:val="clear" w:color="auto" w:fill="auto"/>
            <w:vAlign w:val="center"/>
          </w:tcPr>
          <w:p w14:paraId="741DA608" w14:textId="4F437F40" w:rsidR="00B33C93" w:rsidRPr="00904F1B" w:rsidRDefault="00B33C93" w:rsidP="00B33C93">
            <w:pPr>
              <w:jc w:val="center"/>
              <w:rPr>
                <w:sz w:val="21"/>
                <w:szCs w:val="21"/>
              </w:rPr>
            </w:pPr>
            <w:proofErr w:type="spellStart"/>
            <w:r w:rsidRPr="00904F1B">
              <w:rPr>
                <w:sz w:val="21"/>
                <w:szCs w:val="21"/>
              </w:rPr>
              <w:t>SwinIR</w:t>
            </w:r>
            <w:proofErr w:type="spellEnd"/>
          </w:p>
        </w:tc>
        <w:tc>
          <w:tcPr>
            <w:tcW w:w="42.50pt" w:type="dxa"/>
            <w:vAlign w:val="center"/>
          </w:tcPr>
          <w:p w14:paraId="30778502" w14:textId="6B75AACA" w:rsidR="00B33C93" w:rsidRPr="00904F1B" w:rsidRDefault="00B33C93" w:rsidP="00B33C93">
            <w:pPr>
              <w:jc w:val="center"/>
              <w:rPr>
                <w:iCs/>
                <w:sz w:val="21"/>
                <w:szCs w:val="21"/>
              </w:rPr>
            </w:pPr>
            <w:r w:rsidRPr="00904F1B">
              <w:rPr>
                <w:iCs/>
                <w:sz w:val="21"/>
                <w:szCs w:val="21"/>
              </w:rPr>
              <w:t>886K</w:t>
            </w:r>
          </w:p>
        </w:tc>
        <w:tc>
          <w:tcPr>
            <w:tcW w:w="42.55pt" w:type="dxa"/>
            <w:shd w:val="clear" w:color="auto" w:fill="auto"/>
            <w:vAlign w:val="center"/>
          </w:tcPr>
          <w:p w14:paraId="74365A31" w14:textId="1C2600D8" w:rsidR="00B33C93" w:rsidRPr="00904F1B" w:rsidRDefault="00B33C93" w:rsidP="00B33C93">
            <w:pPr>
              <w:jc w:val="center"/>
              <w:rPr>
                <w:b/>
                <w:bCs/>
                <w:iCs/>
                <w:sz w:val="21"/>
                <w:szCs w:val="21"/>
              </w:rPr>
            </w:pPr>
            <w:r w:rsidRPr="00904F1B">
              <w:rPr>
                <w:iCs/>
                <w:sz w:val="21"/>
                <w:szCs w:val="21"/>
                <w:u w:val="single"/>
              </w:rPr>
              <w:t>34.62</w:t>
            </w:r>
          </w:p>
        </w:tc>
        <w:tc>
          <w:tcPr>
            <w:tcW w:w="42.50pt" w:type="dxa"/>
            <w:shd w:val="clear" w:color="auto" w:fill="auto"/>
            <w:vAlign w:val="center"/>
          </w:tcPr>
          <w:p w14:paraId="642EFA0B" w14:textId="78FB22E0" w:rsidR="00B33C93" w:rsidRPr="00904F1B" w:rsidRDefault="00B33C93" w:rsidP="00B33C93">
            <w:pPr>
              <w:jc w:val="center"/>
              <w:rPr>
                <w:b/>
                <w:bCs/>
                <w:iCs/>
                <w:sz w:val="21"/>
                <w:szCs w:val="21"/>
              </w:rPr>
            </w:pPr>
            <w:r w:rsidRPr="00904F1B">
              <w:rPr>
                <w:iCs/>
                <w:sz w:val="21"/>
                <w:szCs w:val="21"/>
              </w:rPr>
              <w:t>30.54</w:t>
            </w:r>
          </w:p>
        </w:tc>
        <w:tc>
          <w:tcPr>
            <w:tcW w:w="50.10pt" w:type="dxa"/>
            <w:shd w:val="clear" w:color="auto" w:fill="auto"/>
            <w:vAlign w:val="center"/>
          </w:tcPr>
          <w:p w14:paraId="793B55BA" w14:textId="5575E55B" w:rsidR="00B33C93" w:rsidRPr="00904F1B" w:rsidRDefault="00B33C93" w:rsidP="00B33C93">
            <w:pPr>
              <w:jc w:val="center"/>
              <w:rPr>
                <w:iCs/>
                <w:sz w:val="21"/>
                <w:szCs w:val="21"/>
                <w:u w:val="single"/>
              </w:rPr>
            </w:pPr>
            <w:r w:rsidRPr="00904F1B">
              <w:rPr>
                <w:iCs/>
                <w:sz w:val="21"/>
                <w:szCs w:val="21"/>
              </w:rPr>
              <w:t>29.20</w:t>
            </w:r>
          </w:p>
        </w:tc>
        <w:tc>
          <w:tcPr>
            <w:tcW w:w="59.25pt" w:type="dxa"/>
            <w:shd w:val="clear" w:color="auto" w:fill="auto"/>
            <w:vAlign w:val="center"/>
          </w:tcPr>
          <w:p w14:paraId="7454C9B0" w14:textId="26ECC92C" w:rsidR="00B33C93" w:rsidRPr="00904F1B" w:rsidRDefault="00B33C93" w:rsidP="00B33C93">
            <w:pPr>
              <w:jc w:val="center"/>
              <w:rPr>
                <w:iCs/>
                <w:sz w:val="21"/>
                <w:szCs w:val="21"/>
                <w:u w:val="single"/>
              </w:rPr>
            </w:pPr>
            <w:r w:rsidRPr="00904F1B">
              <w:rPr>
                <w:iCs/>
                <w:sz w:val="21"/>
                <w:szCs w:val="21"/>
                <w:u w:val="single"/>
              </w:rPr>
              <w:t>28.66</w:t>
            </w:r>
          </w:p>
        </w:tc>
        <w:tc>
          <w:tcPr>
            <w:tcW w:w="59.25pt" w:type="dxa"/>
            <w:shd w:val="clear" w:color="auto" w:fill="auto"/>
            <w:vAlign w:val="center"/>
          </w:tcPr>
          <w:p w14:paraId="73CA4E5C" w14:textId="64EE7326" w:rsidR="00B33C93" w:rsidRPr="00904F1B" w:rsidRDefault="00B33C93" w:rsidP="00B33C93">
            <w:pPr>
              <w:jc w:val="center"/>
              <w:rPr>
                <w:iCs/>
                <w:sz w:val="21"/>
                <w:szCs w:val="21"/>
                <w:u w:val="single"/>
              </w:rPr>
            </w:pPr>
            <w:r w:rsidRPr="00904F1B">
              <w:rPr>
                <w:iCs/>
                <w:sz w:val="21"/>
                <w:szCs w:val="21"/>
              </w:rPr>
              <w:t>33.98</w:t>
            </w:r>
          </w:p>
        </w:tc>
      </w:tr>
      <w:tr w:rsidR="00B33C93" w:rsidRPr="007D1CC4" w14:paraId="64E67224" w14:textId="77777777" w:rsidTr="003E3421">
        <w:trPr>
          <w:trHeight w:val="20"/>
          <w:jc w:val="center"/>
        </w:trPr>
        <w:tc>
          <w:tcPr>
            <w:tcW w:w="49.65pt" w:type="dxa"/>
            <w:vMerge/>
            <w:shd w:val="clear" w:color="auto" w:fill="auto"/>
            <w:vAlign w:val="center"/>
          </w:tcPr>
          <w:p w14:paraId="0F077E19" w14:textId="570E9DD0" w:rsidR="00B33C93" w:rsidRPr="002408F7" w:rsidRDefault="00B33C93" w:rsidP="00B33C93">
            <w:pPr>
              <w:jc w:val="center"/>
              <w:rPr>
                <w:sz w:val="21"/>
                <w:szCs w:val="21"/>
              </w:rPr>
            </w:pPr>
          </w:p>
        </w:tc>
        <w:tc>
          <w:tcPr>
            <w:tcW w:w="85.05pt" w:type="dxa"/>
            <w:shd w:val="clear" w:color="auto" w:fill="auto"/>
          </w:tcPr>
          <w:p w14:paraId="2D7D4825" w14:textId="2AC474AA" w:rsidR="00B33C93" w:rsidRPr="00904F1B" w:rsidRDefault="00B33C93" w:rsidP="00B33C93">
            <w:pPr>
              <w:jc w:val="center"/>
              <w:rPr>
                <w:sz w:val="21"/>
                <w:szCs w:val="21"/>
              </w:rPr>
            </w:pPr>
            <w:r w:rsidRPr="00904F1B">
              <w:rPr>
                <w:sz w:val="21"/>
                <w:szCs w:val="21"/>
              </w:rPr>
              <w:t>ELAN</w:t>
            </w:r>
          </w:p>
        </w:tc>
        <w:tc>
          <w:tcPr>
            <w:tcW w:w="42.50pt" w:type="dxa"/>
          </w:tcPr>
          <w:p w14:paraId="3A457CB9" w14:textId="4DBC5AE6" w:rsidR="00B33C93" w:rsidRPr="00904F1B" w:rsidRDefault="00B33C93" w:rsidP="00B33C93">
            <w:pPr>
              <w:jc w:val="center"/>
              <w:rPr>
                <w:iCs/>
                <w:sz w:val="21"/>
                <w:szCs w:val="21"/>
              </w:rPr>
            </w:pPr>
            <w:r w:rsidRPr="00904F1B">
              <w:rPr>
                <w:iCs/>
                <w:sz w:val="21"/>
                <w:szCs w:val="21"/>
              </w:rPr>
              <w:t>590K</w:t>
            </w:r>
          </w:p>
        </w:tc>
        <w:tc>
          <w:tcPr>
            <w:tcW w:w="42.55pt" w:type="dxa"/>
            <w:shd w:val="clear" w:color="auto" w:fill="auto"/>
          </w:tcPr>
          <w:p w14:paraId="16CE9169" w14:textId="4DF80BC9" w:rsidR="00B33C93" w:rsidRPr="00904F1B" w:rsidRDefault="00B33C93" w:rsidP="00B33C93">
            <w:pPr>
              <w:jc w:val="center"/>
              <w:rPr>
                <w:b/>
                <w:bCs/>
                <w:iCs/>
                <w:sz w:val="21"/>
                <w:szCs w:val="21"/>
              </w:rPr>
            </w:pPr>
            <w:r w:rsidRPr="00904F1B">
              <w:rPr>
                <w:iCs/>
                <w:sz w:val="21"/>
                <w:szCs w:val="21"/>
              </w:rPr>
              <w:t>34.61</w:t>
            </w:r>
          </w:p>
        </w:tc>
        <w:tc>
          <w:tcPr>
            <w:tcW w:w="42.50pt" w:type="dxa"/>
            <w:shd w:val="clear" w:color="auto" w:fill="auto"/>
          </w:tcPr>
          <w:p w14:paraId="0DAD3892" w14:textId="3FE8FCE1" w:rsidR="00B33C93" w:rsidRPr="00904F1B" w:rsidRDefault="00B33C93" w:rsidP="00B33C93">
            <w:pPr>
              <w:jc w:val="center"/>
              <w:rPr>
                <w:b/>
                <w:bCs/>
                <w:iCs/>
                <w:sz w:val="21"/>
                <w:szCs w:val="21"/>
              </w:rPr>
            </w:pPr>
            <w:r w:rsidRPr="00904F1B">
              <w:rPr>
                <w:iCs/>
                <w:sz w:val="21"/>
                <w:szCs w:val="21"/>
                <w:u w:val="single"/>
              </w:rPr>
              <w:t xml:space="preserve">30.55 </w:t>
            </w:r>
          </w:p>
        </w:tc>
        <w:tc>
          <w:tcPr>
            <w:tcW w:w="50.10pt" w:type="dxa"/>
            <w:shd w:val="clear" w:color="auto" w:fill="auto"/>
          </w:tcPr>
          <w:p w14:paraId="49600132" w14:textId="683A1BED" w:rsidR="00B33C93" w:rsidRPr="00904F1B" w:rsidRDefault="00B33C93" w:rsidP="00B33C93">
            <w:pPr>
              <w:jc w:val="center"/>
              <w:rPr>
                <w:iCs/>
                <w:sz w:val="21"/>
                <w:szCs w:val="21"/>
                <w:u w:val="single"/>
              </w:rPr>
            </w:pPr>
            <w:r w:rsidRPr="00904F1B">
              <w:rPr>
                <w:iCs/>
                <w:sz w:val="21"/>
                <w:szCs w:val="21"/>
                <w:u w:val="single"/>
              </w:rPr>
              <w:t>29.21</w:t>
            </w:r>
          </w:p>
        </w:tc>
        <w:tc>
          <w:tcPr>
            <w:tcW w:w="59.25pt" w:type="dxa"/>
            <w:shd w:val="clear" w:color="auto" w:fill="auto"/>
          </w:tcPr>
          <w:p w14:paraId="031AB1EF" w14:textId="184E4B49" w:rsidR="00B33C93" w:rsidRPr="00904F1B" w:rsidRDefault="00B33C93" w:rsidP="00B33C93">
            <w:pPr>
              <w:jc w:val="center"/>
              <w:rPr>
                <w:iCs/>
                <w:sz w:val="21"/>
                <w:szCs w:val="21"/>
                <w:u w:val="single"/>
              </w:rPr>
            </w:pPr>
            <w:r w:rsidRPr="00904F1B">
              <w:rPr>
                <w:iCs/>
                <w:sz w:val="21"/>
                <w:szCs w:val="21"/>
                <w:u w:val="single"/>
              </w:rPr>
              <w:t>28.69</w:t>
            </w:r>
          </w:p>
        </w:tc>
        <w:tc>
          <w:tcPr>
            <w:tcW w:w="59.25pt" w:type="dxa"/>
            <w:shd w:val="clear" w:color="auto" w:fill="auto"/>
          </w:tcPr>
          <w:p w14:paraId="3228DE57" w14:textId="0EAAF07C" w:rsidR="00B33C93" w:rsidRPr="00904F1B" w:rsidRDefault="00B33C93" w:rsidP="00B33C93">
            <w:pPr>
              <w:jc w:val="center"/>
              <w:rPr>
                <w:iCs/>
                <w:sz w:val="21"/>
                <w:szCs w:val="21"/>
                <w:u w:val="single"/>
              </w:rPr>
            </w:pPr>
            <w:r w:rsidRPr="00904F1B">
              <w:rPr>
                <w:iCs/>
                <w:sz w:val="21"/>
                <w:szCs w:val="21"/>
              </w:rPr>
              <w:t>34.00</w:t>
            </w:r>
          </w:p>
        </w:tc>
      </w:tr>
      <w:tr w:rsidR="00B33C93" w:rsidRPr="007D1CC4" w14:paraId="3043A4B7" w14:textId="77777777" w:rsidTr="00131981">
        <w:trPr>
          <w:trHeight w:val="20"/>
          <w:jc w:val="center"/>
        </w:trPr>
        <w:tc>
          <w:tcPr>
            <w:tcW w:w="49.65pt" w:type="dxa"/>
            <w:vMerge/>
            <w:shd w:val="clear" w:color="auto" w:fill="auto"/>
            <w:vAlign w:val="center"/>
          </w:tcPr>
          <w:p w14:paraId="7D134391" w14:textId="7ECD0688" w:rsidR="00B33C93" w:rsidRPr="002408F7" w:rsidRDefault="00B33C93" w:rsidP="00B33C93">
            <w:pPr>
              <w:jc w:val="center"/>
              <w:rPr>
                <w:sz w:val="21"/>
                <w:szCs w:val="21"/>
              </w:rPr>
            </w:pPr>
          </w:p>
        </w:tc>
        <w:tc>
          <w:tcPr>
            <w:tcW w:w="85.05pt" w:type="dxa"/>
            <w:shd w:val="clear" w:color="auto" w:fill="auto"/>
          </w:tcPr>
          <w:p w14:paraId="671404B0" w14:textId="0DDB2975" w:rsidR="00B33C93" w:rsidRPr="007D1CC4" w:rsidRDefault="00B33C93" w:rsidP="00B33C93">
            <w:pPr>
              <w:jc w:val="center"/>
              <w:rPr>
                <w:iCs/>
                <w:sz w:val="21"/>
                <w:szCs w:val="21"/>
              </w:rPr>
            </w:pPr>
            <w:proofErr w:type="spellStart"/>
            <w:r w:rsidRPr="00904F1B">
              <w:rPr>
                <w:sz w:val="21"/>
                <w:szCs w:val="21"/>
              </w:rPr>
              <w:t>DLGSANet</w:t>
            </w:r>
            <w:proofErr w:type="spellEnd"/>
            <w:r w:rsidRPr="00904F1B">
              <w:rPr>
                <w:sz w:val="21"/>
                <w:szCs w:val="21"/>
              </w:rPr>
              <w:t>-tiny</w:t>
            </w:r>
          </w:p>
        </w:tc>
        <w:tc>
          <w:tcPr>
            <w:tcW w:w="42.50pt" w:type="dxa"/>
            <w:vAlign w:val="bottom"/>
          </w:tcPr>
          <w:p w14:paraId="0604CD40" w14:textId="39F70FF2" w:rsidR="00B33C93" w:rsidRPr="007D1CC4" w:rsidRDefault="00B33C93" w:rsidP="00B33C93">
            <w:pPr>
              <w:jc w:val="center"/>
              <w:rPr>
                <w:iCs/>
                <w:sz w:val="21"/>
                <w:szCs w:val="21"/>
              </w:rPr>
            </w:pPr>
            <w:r w:rsidRPr="00904F1B">
              <w:rPr>
                <w:iCs/>
                <w:sz w:val="21"/>
                <w:szCs w:val="21"/>
              </w:rPr>
              <w:t>572</w:t>
            </w:r>
            <w:r w:rsidRPr="00904F1B">
              <w:rPr>
                <w:rFonts w:hint="eastAsia"/>
                <w:iCs/>
                <w:sz w:val="21"/>
                <w:szCs w:val="21"/>
              </w:rPr>
              <w:t>K</w:t>
            </w:r>
          </w:p>
        </w:tc>
        <w:tc>
          <w:tcPr>
            <w:tcW w:w="42.55pt" w:type="dxa"/>
            <w:shd w:val="clear" w:color="auto" w:fill="auto"/>
            <w:vAlign w:val="bottom"/>
          </w:tcPr>
          <w:p w14:paraId="0142C6A7" w14:textId="622BD8F6" w:rsidR="00B33C93" w:rsidRPr="007D1CC4" w:rsidRDefault="00B33C93" w:rsidP="00B33C93">
            <w:pPr>
              <w:jc w:val="center"/>
              <w:rPr>
                <w:iCs/>
                <w:sz w:val="21"/>
                <w:szCs w:val="21"/>
              </w:rPr>
            </w:pPr>
            <w:r w:rsidRPr="00904F1B">
              <w:rPr>
                <w:b/>
                <w:bCs/>
                <w:iCs/>
                <w:sz w:val="21"/>
                <w:szCs w:val="21"/>
              </w:rPr>
              <w:t>34.63</w:t>
            </w:r>
          </w:p>
        </w:tc>
        <w:tc>
          <w:tcPr>
            <w:tcW w:w="42.50pt" w:type="dxa"/>
            <w:shd w:val="clear" w:color="auto" w:fill="auto"/>
            <w:vAlign w:val="bottom"/>
          </w:tcPr>
          <w:p w14:paraId="79CBA332" w14:textId="7C2F4803" w:rsidR="00B33C93" w:rsidRPr="007D1CC4" w:rsidRDefault="00B33C93" w:rsidP="00B33C93">
            <w:pPr>
              <w:jc w:val="center"/>
              <w:rPr>
                <w:iCs/>
                <w:sz w:val="21"/>
                <w:szCs w:val="21"/>
              </w:rPr>
            </w:pPr>
            <w:r w:rsidRPr="00904F1B">
              <w:rPr>
                <w:b/>
                <w:bCs/>
                <w:iCs/>
                <w:sz w:val="21"/>
                <w:szCs w:val="21"/>
              </w:rPr>
              <w:t>30.57</w:t>
            </w:r>
          </w:p>
        </w:tc>
        <w:tc>
          <w:tcPr>
            <w:tcW w:w="50.10pt" w:type="dxa"/>
            <w:shd w:val="clear" w:color="auto" w:fill="auto"/>
            <w:vAlign w:val="bottom"/>
          </w:tcPr>
          <w:p w14:paraId="1440ADA7" w14:textId="0E7CC79F" w:rsidR="00B33C93" w:rsidRPr="007D1CC4" w:rsidRDefault="00B33C93" w:rsidP="00B33C93">
            <w:pPr>
              <w:jc w:val="center"/>
              <w:rPr>
                <w:iCs/>
                <w:sz w:val="21"/>
                <w:szCs w:val="21"/>
              </w:rPr>
            </w:pPr>
            <w:r w:rsidRPr="00904F1B">
              <w:rPr>
                <w:iCs/>
                <w:sz w:val="21"/>
                <w:szCs w:val="21"/>
                <w:u w:val="single"/>
              </w:rPr>
              <w:t>29.21</w:t>
            </w:r>
          </w:p>
        </w:tc>
        <w:tc>
          <w:tcPr>
            <w:tcW w:w="59.25pt" w:type="dxa"/>
            <w:shd w:val="clear" w:color="auto" w:fill="auto"/>
            <w:vAlign w:val="bottom"/>
          </w:tcPr>
          <w:p w14:paraId="1052A1AF" w14:textId="5B8A5CDB" w:rsidR="00B33C93" w:rsidRPr="007D1CC4" w:rsidRDefault="00B33C93" w:rsidP="00B33C93">
            <w:pPr>
              <w:jc w:val="center"/>
              <w:rPr>
                <w:iCs/>
                <w:sz w:val="21"/>
                <w:szCs w:val="21"/>
              </w:rPr>
            </w:pPr>
            <w:r w:rsidRPr="00904F1B">
              <w:rPr>
                <w:iCs/>
                <w:sz w:val="21"/>
                <w:szCs w:val="21"/>
                <w:u w:val="single"/>
              </w:rPr>
              <w:t>28.69</w:t>
            </w:r>
          </w:p>
        </w:tc>
        <w:tc>
          <w:tcPr>
            <w:tcW w:w="59.25pt" w:type="dxa"/>
            <w:shd w:val="clear" w:color="auto" w:fill="auto"/>
            <w:vAlign w:val="bottom"/>
          </w:tcPr>
          <w:p w14:paraId="4D116B06" w14:textId="6E9D3374" w:rsidR="00B33C93" w:rsidRPr="007D1CC4" w:rsidRDefault="00B33C93" w:rsidP="00B33C93">
            <w:pPr>
              <w:jc w:val="center"/>
              <w:rPr>
                <w:iCs/>
                <w:sz w:val="21"/>
                <w:szCs w:val="21"/>
              </w:rPr>
            </w:pPr>
            <w:r w:rsidRPr="00904F1B">
              <w:rPr>
                <w:iCs/>
                <w:sz w:val="21"/>
                <w:szCs w:val="21"/>
                <w:u w:val="single"/>
              </w:rPr>
              <w:t>34.10</w:t>
            </w:r>
          </w:p>
        </w:tc>
      </w:tr>
      <w:tr w:rsidR="00B33C93" w:rsidRPr="007D1CC4" w14:paraId="40C5A640" w14:textId="77777777" w:rsidTr="00F0237D">
        <w:trPr>
          <w:trHeight w:val="20"/>
          <w:jc w:val="center"/>
        </w:trPr>
        <w:tc>
          <w:tcPr>
            <w:tcW w:w="49.65pt" w:type="dxa"/>
            <w:vMerge/>
            <w:shd w:val="clear" w:color="auto" w:fill="auto"/>
          </w:tcPr>
          <w:p w14:paraId="2E12CAA9" w14:textId="77777777" w:rsidR="00B33C93" w:rsidRPr="002408F7" w:rsidRDefault="00B33C93" w:rsidP="00B33C93">
            <w:pPr>
              <w:jc w:val="center"/>
              <w:rPr>
                <w:sz w:val="21"/>
                <w:szCs w:val="21"/>
              </w:rPr>
            </w:pPr>
          </w:p>
        </w:tc>
        <w:tc>
          <w:tcPr>
            <w:tcW w:w="85.05pt" w:type="dxa"/>
            <w:shd w:val="clear" w:color="auto" w:fill="auto"/>
            <w:vAlign w:val="center"/>
          </w:tcPr>
          <w:p w14:paraId="21F5887E" w14:textId="6A036679" w:rsidR="00B33C93" w:rsidRPr="007D1CC4" w:rsidRDefault="00B33C93" w:rsidP="00B33C93">
            <w:pPr>
              <w:jc w:val="center"/>
              <w:rPr>
                <w:iCs/>
                <w:sz w:val="21"/>
                <w:szCs w:val="21"/>
              </w:rPr>
            </w:pPr>
            <w:r w:rsidRPr="00904F1B">
              <w:rPr>
                <w:iCs/>
                <w:sz w:val="21"/>
                <w:szCs w:val="21"/>
              </w:rPr>
              <w:t>DCASRN (ours)</w:t>
            </w:r>
          </w:p>
        </w:tc>
        <w:tc>
          <w:tcPr>
            <w:tcW w:w="42.50pt" w:type="dxa"/>
            <w:vAlign w:val="bottom"/>
          </w:tcPr>
          <w:p w14:paraId="63820E1B" w14:textId="6B819C6C" w:rsidR="00B33C93" w:rsidRPr="007D1CC4" w:rsidRDefault="00B33C93" w:rsidP="00B33C93">
            <w:pPr>
              <w:jc w:val="center"/>
              <w:rPr>
                <w:iCs/>
                <w:sz w:val="21"/>
                <w:szCs w:val="21"/>
              </w:rPr>
            </w:pPr>
            <w:r w:rsidRPr="00904F1B">
              <w:rPr>
                <w:iCs/>
                <w:sz w:val="21"/>
                <w:szCs w:val="21"/>
              </w:rPr>
              <w:t>708K</w:t>
            </w:r>
          </w:p>
        </w:tc>
        <w:tc>
          <w:tcPr>
            <w:tcW w:w="42.55pt" w:type="dxa"/>
            <w:shd w:val="clear" w:color="auto" w:fill="auto"/>
            <w:vAlign w:val="bottom"/>
          </w:tcPr>
          <w:p w14:paraId="0F6414D4" w14:textId="41B34222" w:rsidR="00B33C93" w:rsidRPr="007D1CC4" w:rsidRDefault="00B33C93" w:rsidP="00B33C93">
            <w:pPr>
              <w:jc w:val="center"/>
              <w:rPr>
                <w:iCs/>
                <w:sz w:val="21"/>
                <w:szCs w:val="21"/>
              </w:rPr>
            </w:pPr>
            <w:r w:rsidRPr="00904F1B">
              <w:rPr>
                <w:iCs/>
                <w:sz w:val="21"/>
                <w:szCs w:val="21"/>
                <w:u w:val="single"/>
              </w:rPr>
              <w:t>34.62</w:t>
            </w:r>
          </w:p>
        </w:tc>
        <w:tc>
          <w:tcPr>
            <w:tcW w:w="42.50pt" w:type="dxa"/>
            <w:shd w:val="clear" w:color="auto" w:fill="auto"/>
            <w:vAlign w:val="bottom"/>
          </w:tcPr>
          <w:p w14:paraId="0D7FB587" w14:textId="46D57BC6" w:rsidR="00B33C93" w:rsidRPr="007D1CC4" w:rsidRDefault="00B33C93" w:rsidP="00B33C93">
            <w:pPr>
              <w:jc w:val="center"/>
              <w:rPr>
                <w:iCs/>
                <w:sz w:val="21"/>
                <w:szCs w:val="21"/>
              </w:rPr>
            </w:pPr>
            <w:r w:rsidRPr="00904F1B">
              <w:rPr>
                <w:iCs/>
                <w:sz w:val="21"/>
                <w:szCs w:val="21"/>
              </w:rPr>
              <w:t>30.48</w:t>
            </w:r>
          </w:p>
        </w:tc>
        <w:tc>
          <w:tcPr>
            <w:tcW w:w="50.10pt" w:type="dxa"/>
            <w:shd w:val="clear" w:color="auto" w:fill="auto"/>
            <w:vAlign w:val="bottom"/>
          </w:tcPr>
          <w:p w14:paraId="7763AB78" w14:textId="47629FC4" w:rsidR="00B33C93" w:rsidRPr="007D1CC4" w:rsidRDefault="00B33C93" w:rsidP="00B33C93">
            <w:pPr>
              <w:jc w:val="center"/>
              <w:rPr>
                <w:iCs/>
                <w:sz w:val="21"/>
                <w:szCs w:val="21"/>
              </w:rPr>
            </w:pPr>
            <w:r w:rsidRPr="00904F1B">
              <w:rPr>
                <w:b/>
                <w:bCs/>
                <w:iCs/>
                <w:sz w:val="21"/>
                <w:szCs w:val="21"/>
              </w:rPr>
              <w:t>29.26</w:t>
            </w:r>
          </w:p>
        </w:tc>
        <w:tc>
          <w:tcPr>
            <w:tcW w:w="59.25pt" w:type="dxa"/>
            <w:shd w:val="clear" w:color="auto" w:fill="auto"/>
            <w:vAlign w:val="bottom"/>
          </w:tcPr>
          <w:p w14:paraId="45B619F9" w14:textId="393A345A" w:rsidR="00B33C93" w:rsidRPr="007D1CC4" w:rsidRDefault="00B33C93" w:rsidP="00B33C93">
            <w:pPr>
              <w:jc w:val="center"/>
              <w:rPr>
                <w:iCs/>
                <w:sz w:val="21"/>
                <w:szCs w:val="21"/>
              </w:rPr>
            </w:pPr>
            <w:r w:rsidRPr="00904F1B">
              <w:rPr>
                <w:b/>
                <w:bCs/>
                <w:iCs/>
                <w:sz w:val="21"/>
                <w:szCs w:val="21"/>
              </w:rPr>
              <w:t>28.78</w:t>
            </w:r>
          </w:p>
        </w:tc>
        <w:tc>
          <w:tcPr>
            <w:tcW w:w="59.25pt" w:type="dxa"/>
            <w:shd w:val="clear" w:color="auto" w:fill="auto"/>
            <w:vAlign w:val="bottom"/>
          </w:tcPr>
          <w:p w14:paraId="760F3733" w14:textId="0EAA55A9" w:rsidR="00B33C93" w:rsidRPr="007D1CC4" w:rsidRDefault="00B33C93" w:rsidP="00B33C93">
            <w:pPr>
              <w:jc w:val="center"/>
              <w:rPr>
                <w:iCs/>
                <w:sz w:val="21"/>
                <w:szCs w:val="21"/>
              </w:rPr>
            </w:pPr>
            <w:r w:rsidRPr="00904F1B">
              <w:rPr>
                <w:b/>
                <w:bCs/>
                <w:iCs/>
                <w:sz w:val="21"/>
                <w:szCs w:val="21"/>
              </w:rPr>
              <w:t>34.31</w:t>
            </w:r>
          </w:p>
        </w:tc>
      </w:tr>
    </w:tbl>
    <w:p w14:paraId="04293CE7" w14:textId="4DE692A6" w:rsidR="005A3330" w:rsidRDefault="005A3330" w:rsidP="005A3330">
      <w:pPr>
        <w:adjustRightInd w:val="0"/>
        <w:snapToGrid w:val="0"/>
        <w:spacing w:line="15pt" w:lineRule="auto"/>
        <w:rPr>
          <w:highlight w:val="red"/>
        </w:rPr>
      </w:pPr>
    </w:p>
    <w:p w14:paraId="2194C9FE" w14:textId="77777777" w:rsidR="0071506B" w:rsidRDefault="0071506B" w:rsidP="005A3330">
      <w:pPr>
        <w:adjustRightInd w:val="0"/>
        <w:snapToGrid w:val="0"/>
        <w:spacing w:line="15pt" w:lineRule="auto"/>
        <w:rPr>
          <w:highlight w:val="red"/>
        </w:rPr>
      </w:pPr>
    </w:p>
    <w:p w14:paraId="053BBE7D" w14:textId="619ADC44" w:rsidR="007D1CC4" w:rsidRPr="005A3330" w:rsidRDefault="007834CD" w:rsidP="005A3330">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30385765" w14:textId="77777777" w:rsidTr="005A3330">
        <w:trPr>
          <w:trHeight w:val="20"/>
          <w:jc w:val="center"/>
        </w:trPr>
        <w:tc>
          <w:tcPr>
            <w:tcW w:w="49.65pt" w:type="dxa"/>
            <w:tcBorders>
              <w:top w:val="single" w:sz="12" w:space="0" w:color="auto"/>
              <w:bottom w:val="single" w:sz="4" w:space="0" w:color="auto"/>
            </w:tcBorders>
            <w:shd w:val="clear" w:color="auto" w:fill="auto"/>
            <w:vAlign w:val="center"/>
          </w:tcPr>
          <w:p w14:paraId="432D854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45FBBB5"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7B0D557"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5F5222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2B1651"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8040275"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DF24F6"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799BEC6" w14:textId="77777777" w:rsidR="007D1CC4" w:rsidRPr="002408F7" w:rsidRDefault="007D1CC4" w:rsidP="00F0237D">
            <w:pPr>
              <w:jc w:val="center"/>
              <w:rPr>
                <w:sz w:val="21"/>
                <w:szCs w:val="21"/>
              </w:rPr>
            </w:pPr>
            <w:r w:rsidRPr="002408F7">
              <w:rPr>
                <w:sz w:val="21"/>
                <w:szCs w:val="21"/>
              </w:rPr>
              <w:t>Manga109</w:t>
            </w:r>
          </w:p>
        </w:tc>
      </w:tr>
      <w:tr w:rsidR="00131981" w:rsidRPr="007D1CC4" w14:paraId="5F5DEC0F" w14:textId="77777777" w:rsidTr="005A3330">
        <w:trPr>
          <w:trHeight w:val="20"/>
          <w:jc w:val="center"/>
        </w:trPr>
        <w:tc>
          <w:tcPr>
            <w:tcW w:w="49.65pt" w:type="dxa"/>
            <w:vMerge w:val="restart"/>
            <w:tcBorders>
              <w:top w:val="single" w:sz="4" w:space="0" w:color="auto"/>
            </w:tcBorders>
            <w:shd w:val="clear" w:color="auto" w:fill="auto"/>
            <w:vAlign w:val="center"/>
          </w:tcPr>
          <w:p w14:paraId="67F6615D" w14:textId="3AD58298" w:rsidR="00131981" w:rsidRPr="002408F7" w:rsidRDefault="00131981" w:rsidP="005A3330">
            <w:pPr>
              <w:jc w:val="center"/>
              <w:rPr>
                <w:sz w:val="21"/>
                <w:szCs w:val="21"/>
              </w:rPr>
            </w:pPr>
            <w:r w:rsidRPr="002408F7">
              <w:rPr>
                <w:sz w:val="21"/>
                <w:szCs w:val="21"/>
              </w:rPr>
              <w:t>×</w:t>
            </w:r>
            <w:r>
              <w:rPr>
                <w:sz w:val="21"/>
                <w:szCs w:val="21"/>
              </w:rPr>
              <w:t>4</w:t>
            </w:r>
          </w:p>
        </w:tc>
        <w:tc>
          <w:tcPr>
            <w:tcW w:w="85.05pt" w:type="dxa"/>
            <w:tcBorders>
              <w:top w:val="single" w:sz="4" w:space="0" w:color="auto"/>
              <w:bottom w:val="nil"/>
            </w:tcBorders>
            <w:shd w:val="clear" w:color="auto" w:fill="auto"/>
            <w:vAlign w:val="center"/>
          </w:tcPr>
          <w:p w14:paraId="72021C6D" w14:textId="069B8F5D" w:rsidR="00131981" w:rsidRPr="00904F1B" w:rsidRDefault="00131981" w:rsidP="005A3330">
            <w:pPr>
              <w:jc w:val="center"/>
              <w:rPr>
                <w:sz w:val="21"/>
                <w:szCs w:val="21"/>
              </w:rPr>
            </w:pPr>
            <w:r w:rsidRPr="00904F1B">
              <w:rPr>
                <w:sz w:val="21"/>
                <w:szCs w:val="21"/>
              </w:rPr>
              <w:t>SRCNN</w:t>
            </w:r>
          </w:p>
        </w:tc>
        <w:tc>
          <w:tcPr>
            <w:tcW w:w="42.50pt" w:type="dxa"/>
            <w:tcBorders>
              <w:top w:val="single" w:sz="4" w:space="0" w:color="auto"/>
              <w:bottom w:val="nil"/>
            </w:tcBorders>
            <w:vAlign w:val="center"/>
          </w:tcPr>
          <w:p w14:paraId="56097429" w14:textId="18D79E5B" w:rsidR="00131981" w:rsidRPr="00904F1B" w:rsidRDefault="00131981" w:rsidP="005A3330">
            <w:pPr>
              <w:jc w:val="center"/>
              <w:rPr>
                <w:sz w:val="21"/>
                <w:szCs w:val="21"/>
              </w:rPr>
            </w:pPr>
            <w:r w:rsidRPr="00904F1B">
              <w:rPr>
                <w:iCs/>
                <w:sz w:val="21"/>
                <w:szCs w:val="21"/>
              </w:rPr>
              <w:t>57K</w:t>
            </w:r>
          </w:p>
        </w:tc>
        <w:tc>
          <w:tcPr>
            <w:tcW w:w="42.55pt" w:type="dxa"/>
            <w:tcBorders>
              <w:top w:val="single" w:sz="4" w:space="0" w:color="auto"/>
              <w:bottom w:val="nil"/>
            </w:tcBorders>
            <w:shd w:val="clear" w:color="auto" w:fill="auto"/>
            <w:vAlign w:val="center"/>
          </w:tcPr>
          <w:p w14:paraId="43BA3EC2" w14:textId="22E2CC0C" w:rsidR="00131981" w:rsidRPr="00904F1B" w:rsidRDefault="00131981" w:rsidP="005A3330">
            <w:pPr>
              <w:jc w:val="center"/>
              <w:rPr>
                <w:sz w:val="21"/>
                <w:szCs w:val="21"/>
              </w:rPr>
            </w:pPr>
            <w:r w:rsidRPr="00904F1B">
              <w:rPr>
                <w:iCs/>
                <w:sz w:val="21"/>
                <w:szCs w:val="21"/>
              </w:rPr>
              <w:t>30.48</w:t>
            </w:r>
          </w:p>
        </w:tc>
        <w:tc>
          <w:tcPr>
            <w:tcW w:w="42.50pt" w:type="dxa"/>
            <w:tcBorders>
              <w:top w:val="single" w:sz="4" w:space="0" w:color="auto"/>
              <w:bottom w:val="nil"/>
            </w:tcBorders>
            <w:shd w:val="clear" w:color="auto" w:fill="auto"/>
            <w:vAlign w:val="center"/>
          </w:tcPr>
          <w:p w14:paraId="5B066799" w14:textId="71BAAAAB" w:rsidR="00131981" w:rsidRPr="00904F1B" w:rsidRDefault="00131981" w:rsidP="005A3330">
            <w:pPr>
              <w:jc w:val="center"/>
              <w:rPr>
                <w:sz w:val="21"/>
                <w:szCs w:val="21"/>
              </w:rPr>
            </w:pPr>
            <w:r w:rsidRPr="00904F1B">
              <w:rPr>
                <w:iCs/>
                <w:sz w:val="21"/>
                <w:szCs w:val="21"/>
              </w:rPr>
              <w:t>27.49</w:t>
            </w:r>
          </w:p>
        </w:tc>
        <w:tc>
          <w:tcPr>
            <w:tcW w:w="50.10pt" w:type="dxa"/>
            <w:tcBorders>
              <w:top w:val="single" w:sz="4" w:space="0" w:color="auto"/>
              <w:bottom w:val="nil"/>
            </w:tcBorders>
            <w:shd w:val="clear" w:color="auto" w:fill="auto"/>
            <w:vAlign w:val="center"/>
          </w:tcPr>
          <w:p w14:paraId="1FC15198" w14:textId="213258CF" w:rsidR="00131981" w:rsidRPr="00904F1B" w:rsidRDefault="00131981" w:rsidP="005A3330">
            <w:pPr>
              <w:jc w:val="center"/>
              <w:rPr>
                <w:sz w:val="21"/>
                <w:szCs w:val="21"/>
              </w:rPr>
            </w:pPr>
            <w:r w:rsidRPr="00904F1B">
              <w:rPr>
                <w:iCs/>
                <w:sz w:val="21"/>
                <w:szCs w:val="21"/>
              </w:rPr>
              <w:t>26.90</w:t>
            </w:r>
          </w:p>
        </w:tc>
        <w:tc>
          <w:tcPr>
            <w:tcW w:w="59.25pt" w:type="dxa"/>
            <w:tcBorders>
              <w:top w:val="single" w:sz="4" w:space="0" w:color="auto"/>
              <w:bottom w:val="nil"/>
            </w:tcBorders>
            <w:shd w:val="clear" w:color="auto" w:fill="auto"/>
            <w:vAlign w:val="center"/>
          </w:tcPr>
          <w:p w14:paraId="5663F51B" w14:textId="2385CC40" w:rsidR="00131981" w:rsidRPr="00904F1B" w:rsidRDefault="00131981" w:rsidP="005A3330">
            <w:pPr>
              <w:jc w:val="center"/>
              <w:rPr>
                <w:sz w:val="21"/>
                <w:szCs w:val="21"/>
              </w:rPr>
            </w:pPr>
            <w:r w:rsidRPr="00904F1B">
              <w:rPr>
                <w:iCs/>
                <w:sz w:val="21"/>
                <w:szCs w:val="21"/>
              </w:rPr>
              <w:t>24.52</w:t>
            </w:r>
          </w:p>
        </w:tc>
        <w:tc>
          <w:tcPr>
            <w:tcW w:w="59.25pt" w:type="dxa"/>
            <w:tcBorders>
              <w:top w:val="single" w:sz="4" w:space="0" w:color="auto"/>
              <w:bottom w:val="nil"/>
            </w:tcBorders>
            <w:shd w:val="clear" w:color="auto" w:fill="auto"/>
            <w:vAlign w:val="center"/>
          </w:tcPr>
          <w:p w14:paraId="53BEF230" w14:textId="5EF97EED" w:rsidR="00131981" w:rsidRPr="00904F1B" w:rsidRDefault="00131981" w:rsidP="005A3330">
            <w:pPr>
              <w:jc w:val="center"/>
              <w:rPr>
                <w:sz w:val="21"/>
                <w:szCs w:val="21"/>
              </w:rPr>
            </w:pPr>
            <w:r w:rsidRPr="00904F1B">
              <w:rPr>
                <w:iCs/>
                <w:sz w:val="21"/>
                <w:szCs w:val="21"/>
              </w:rPr>
              <w:t>27.66</w:t>
            </w:r>
          </w:p>
        </w:tc>
      </w:tr>
      <w:tr w:rsidR="00131981" w:rsidRPr="007D1CC4" w14:paraId="726DC8D2" w14:textId="77777777" w:rsidTr="005A3330">
        <w:trPr>
          <w:trHeight w:val="20"/>
          <w:jc w:val="center"/>
        </w:trPr>
        <w:tc>
          <w:tcPr>
            <w:tcW w:w="49.65pt" w:type="dxa"/>
            <w:vMerge/>
            <w:shd w:val="clear" w:color="auto" w:fill="auto"/>
            <w:vAlign w:val="center"/>
          </w:tcPr>
          <w:p w14:paraId="30EFC9C0" w14:textId="14BD3CE3"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A1BA051" w14:textId="24873579" w:rsidR="00131981" w:rsidRPr="00904F1B" w:rsidRDefault="00131981" w:rsidP="005A3330">
            <w:pPr>
              <w:jc w:val="center"/>
              <w:rPr>
                <w:sz w:val="21"/>
                <w:szCs w:val="21"/>
              </w:rPr>
            </w:pPr>
            <w:r w:rsidRPr="00904F1B">
              <w:rPr>
                <w:sz w:val="21"/>
                <w:szCs w:val="21"/>
              </w:rPr>
              <w:t>FSRCNN</w:t>
            </w:r>
          </w:p>
        </w:tc>
        <w:tc>
          <w:tcPr>
            <w:tcW w:w="42.50pt" w:type="dxa"/>
            <w:tcBorders>
              <w:top w:val="nil"/>
              <w:bottom w:val="nil"/>
            </w:tcBorders>
            <w:vAlign w:val="center"/>
          </w:tcPr>
          <w:p w14:paraId="10E22DE7" w14:textId="721B2198" w:rsidR="00131981" w:rsidRPr="00904F1B" w:rsidRDefault="00131981" w:rsidP="005A3330">
            <w:pPr>
              <w:jc w:val="center"/>
              <w:rPr>
                <w:sz w:val="21"/>
                <w:szCs w:val="21"/>
              </w:rPr>
            </w:pPr>
            <w:r w:rsidRPr="00904F1B">
              <w:rPr>
                <w:iCs/>
                <w:sz w:val="21"/>
                <w:szCs w:val="21"/>
              </w:rPr>
              <w:t>12K</w:t>
            </w:r>
          </w:p>
        </w:tc>
        <w:tc>
          <w:tcPr>
            <w:tcW w:w="42.55pt" w:type="dxa"/>
            <w:tcBorders>
              <w:top w:val="nil"/>
              <w:bottom w:val="nil"/>
            </w:tcBorders>
            <w:shd w:val="clear" w:color="auto" w:fill="auto"/>
            <w:vAlign w:val="center"/>
          </w:tcPr>
          <w:p w14:paraId="5007AEBD" w14:textId="15E4BEBB" w:rsidR="00131981" w:rsidRPr="00904F1B" w:rsidRDefault="00131981" w:rsidP="005A3330">
            <w:pPr>
              <w:jc w:val="center"/>
              <w:rPr>
                <w:sz w:val="21"/>
                <w:szCs w:val="21"/>
              </w:rPr>
            </w:pPr>
            <w:r w:rsidRPr="00904F1B">
              <w:rPr>
                <w:iCs/>
                <w:sz w:val="21"/>
                <w:szCs w:val="21"/>
              </w:rPr>
              <w:t>30.71</w:t>
            </w:r>
          </w:p>
        </w:tc>
        <w:tc>
          <w:tcPr>
            <w:tcW w:w="42.50pt" w:type="dxa"/>
            <w:tcBorders>
              <w:top w:val="nil"/>
              <w:bottom w:val="nil"/>
            </w:tcBorders>
            <w:shd w:val="clear" w:color="auto" w:fill="auto"/>
            <w:vAlign w:val="center"/>
          </w:tcPr>
          <w:p w14:paraId="51C76EDD" w14:textId="0375BED0" w:rsidR="00131981" w:rsidRPr="00904F1B" w:rsidRDefault="00131981" w:rsidP="005A3330">
            <w:pPr>
              <w:jc w:val="center"/>
              <w:rPr>
                <w:sz w:val="21"/>
                <w:szCs w:val="21"/>
              </w:rPr>
            </w:pPr>
            <w:r w:rsidRPr="00904F1B">
              <w:rPr>
                <w:iCs/>
                <w:sz w:val="21"/>
                <w:szCs w:val="21"/>
              </w:rPr>
              <w:t>27.59</w:t>
            </w:r>
          </w:p>
        </w:tc>
        <w:tc>
          <w:tcPr>
            <w:tcW w:w="50.10pt" w:type="dxa"/>
            <w:tcBorders>
              <w:top w:val="nil"/>
              <w:bottom w:val="nil"/>
            </w:tcBorders>
            <w:shd w:val="clear" w:color="auto" w:fill="auto"/>
            <w:vAlign w:val="center"/>
          </w:tcPr>
          <w:p w14:paraId="6AF4E4D5" w14:textId="5725F1DA" w:rsidR="00131981" w:rsidRPr="00904F1B" w:rsidRDefault="00131981" w:rsidP="005A3330">
            <w:pPr>
              <w:jc w:val="center"/>
              <w:rPr>
                <w:sz w:val="21"/>
                <w:szCs w:val="21"/>
              </w:rPr>
            </w:pPr>
            <w:r w:rsidRPr="00904F1B">
              <w:rPr>
                <w:iCs/>
                <w:sz w:val="21"/>
                <w:szCs w:val="21"/>
              </w:rPr>
              <w:t>26.98</w:t>
            </w:r>
          </w:p>
        </w:tc>
        <w:tc>
          <w:tcPr>
            <w:tcW w:w="59.25pt" w:type="dxa"/>
            <w:tcBorders>
              <w:top w:val="nil"/>
              <w:bottom w:val="nil"/>
            </w:tcBorders>
            <w:shd w:val="clear" w:color="auto" w:fill="auto"/>
            <w:vAlign w:val="center"/>
          </w:tcPr>
          <w:p w14:paraId="4FFBA355" w14:textId="65BC0C30" w:rsidR="00131981" w:rsidRPr="00904F1B" w:rsidRDefault="00131981" w:rsidP="005A3330">
            <w:pPr>
              <w:jc w:val="center"/>
              <w:rPr>
                <w:sz w:val="21"/>
                <w:szCs w:val="21"/>
              </w:rPr>
            </w:pPr>
            <w:r w:rsidRPr="00904F1B">
              <w:rPr>
                <w:iCs/>
                <w:sz w:val="21"/>
                <w:szCs w:val="21"/>
              </w:rPr>
              <w:t>24.62</w:t>
            </w:r>
          </w:p>
        </w:tc>
        <w:tc>
          <w:tcPr>
            <w:tcW w:w="59.25pt" w:type="dxa"/>
            <w:tcBorders>
              <w:top w:val="nil"/>
              <w:bottom w:val="nil"/>
            </w:tcBorders>
            <w:shd w:val="clear" w:color="auto" w:fill="auto"/>
            <w:vAlign w:val="center"/>
          </w:tcPr>
          <w:p w14:paraId="03B5D9B6" w14:textId="7A2C7F07" w:rsidR="00131981" w:rsidRPr="00904F1B" w:rsidRDefault="00131981" w:rsidP="005A3330">
            <w:pPr>
              <w:jc w:val="center"/>
              <w:rPr>
                <w:sz w:val="21"/>
                <w:szCs w:val="21"/>
              </w:rPr>
            </w:pPr>
            <w:r w:rsidRPr="00904F1B">
              <w:rPr>
                <w:iCs/>
                <w:sz w:val="21"/>
                <w:szCs w:val="21"/>
              </w:rPr>
              <w:t>27.90</w:t>
            </w:r>
          </w:p>
        </w:tc>
      </w:tr>
      <w:tr w:rsidR="00131981" w:rsidRPr="007D1CC4" w14:paraId="7A5E4F17" w14:textId="77777777" w:rsidTr="005A3330">
        <w:trPr>
          <w:trHeight w:val="20"/>
          <w:jc w:val="center"/>
        </w:trPr>
        <w:tc>
          <w:tcPr>
            <w:tcW w:w="49.65pt" w:type="dxa"/>
            <w:vMerge/>
            <w:shd w:val="clear" w:color="auto" w:fill="auto"/>
            <w:vAlign w:val="center"/>
          </w:tcPr>
          <w:p w14:paraId="44974D16" w14:textId="3CD40AFA"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B750C65" w14:textId="18121779" w:rsidR="00131981" w:rsidRPr="00904F1B" w:rsidRDefault="00131981" w:rsidP="005A3330">
            <w:pPr>
              <w:jc w:val="center"/>
              <w:rPr>
                <w:sz w:val="21"/>
                <w:szCs w:val="21"/>
              </w:rPr>
            </w:pPr>
            <w:r w:rsidRPr="00904F1B">
              <w:rPr>
                <w:iCs/>
                <w:sz w:val="21"/>
                <w:szCs w:val="21"/>
              </w:rPr>
              <w:t>VDSR</w:t>
            </w:r>
          </w:p>
        </w:tc>
        <w:tc>
          <w:tcPr>
            <w:tcW w:w="42.50pt" w:type="dxa"/>
            <w:tcBorders>
              <w:top w:val="nil"/>
              <w:bottom w:val="nil"/>
            </w:tcBorders>
            <w:vAlign w:val="center"/>
          </w:tcPr>
          <w:p w14:paraId="546982DD" w14:textId="091B2E0A" w:rsidR="00131981" w:rsidRPr="00904F1B" w:rsidRDefault="00131981" w:rsidP="005A3330">
            <w:pPr>
              <w:jc w:val="center"/>
              <w:rPr>
                <w:sz w:val="21"/>
                <w:szCs w:val="21"/>
              </w:rPr>
            </w:pPr>
            <w:r w:rsidRPr="00904F1B">
              <w:rPr>
                <w:iCs/>
                <w:sz w:val="21"/>
                <w:szCs w:val="21"/>
              </w:rPr>
              <w:t>665K</w:t>
            </w:r>
          </w:p>
        </w:tc>
        <w:tc>
          <w:tcPr>
            <w:tcW w:w="42.55pt" w:type="dxa"/>
            <w:tcBorders>
              <w:top w:val="nil"/>
              <w:bottom w:val="nil"/>
            </w:tcBorders>
            <w:shd w:val="clear" w:color="auto" w:fill="auto"/>
            <w:vAlign w:val="center"/>
          </w:tcPr>
          <w:p w14:paraId="6ECE4202" w14:textId="72C1E822" w:rsidR="00131981" w:rsidRPr="00904F1B" w:rsidRDefault="00131981" w:rsidP="005A3330">
            <w:pPr>
              <w:jc w:val="center"/>
              <w:rPr>
                <w:sz w:val="21"/>
                <w:szCs w:val="21"/>
              </w:rPr>
            </w:pPr>
            <w:r w:rsidRPr="00904F1B">
              <w:rPr>
                <w:iCs/>
                <w:sz w:val="21"/>
                <w:szCs w:val="21"/>
              </w:rPr>
              <w:t>31.35</w:t>
            </w:r>
          </w:p>
        </w:tc>
        <w:tc>
          <w:tcPr>
            <w:tcW w:w="42.50pt" w:type="dxa"/>
            <w:tcBorders>
              <w:top w:val="nil"/>
              <w:bottom w:val="nil"/>
            </w:tcBorders>
            <w:shd w:val="clear" w:color="auto" w:fill="auto"/>
            <w:vAlign w:val="center"/>
          </w:tcPr>
          <w:p w14:paraId="79C72BE0" w14:textId="13F34A87" w:rsidR="00131981" w:rsidRPr="00904F1B" w:rsidRDefault="00131981" w:rsidP="005A3330">
            <w:pPr>
              <w:jc w:val="center"/>
              <w:rPr>
                <w:sz w:val="21"/>
                <w:szCs w:val="21"/>
              </w:rPr>
            </w:pPr>
            <w:r w:rsidRPr="00904F1B">
              <w:rPr>
                <w:iCs/>
                <w:sz w:val="21"/>
                <w:szCs w:val="21"/>
              </w:rPr>
              <w:t>28.01</w:t>
            </w:r>
          </w:p>
        </w:tc>
        <w:tc>
          <w:tcPr>
            <w:tcW w:w="50.10pt" w:type="dxa"/>
            <w:tcBorders>
              <w:top w:val="nil"/>
              <w:bottom w:val="nil"/>
            </w:tcBorders>
            <w:shd w:val="clear" w:color="auto" w:fill="auto"/>
            <w:vAlign w:val="center"/>
          </w:tcPr>
          <w:p w14:paraId="68EB38F8" w14:textId="777EDF5A" w:rsidR="00131981" w:rsidRPr="00904F1B" w:rsidRDefault="00131981" w:rsidP="005A3330">
            <w:pPr>
              <w:jc w:val="center"/>
              <w:rPr>
                <w:sz w:val="21"/>
                <w:szCs w:val="21"/>
              </w:rPr>
            </w:pPr>
            <w:r w:rsidRPr="00904F1B">
              <w:rPr>
                <w:iCs/>
                <w:sz w:val="21"/>
                <w:szCs w:val="21"/>
              </w:rPr>
              <w:t>27.29</w:t>
            </w:r>
          </w:p>
        </w:tc>
        <w:tc>
          <w:tcPr>
            <w:tcW w:w="59.25pt" w:type="dxa"/>
            <w:tcBorders>
              <w:top w:val="nil"/>
              <w:bottom w:val="nil"/>
            </w:tcBorders>
            <w:shd w:val="clear" w:color="auto" w:fill="auto"/>
            <w:vAlign w:val="center"/>
          </w:tcPr>
          <w:p w14:paraId="22F56108" w14:textId="594B7661" w:rsidR="00131981" w:rsidRPr="00904F1B" w:rsidRDefault="00131981" w:rsidP="005A3330">
            <w:pPr>
              <w:jc w:val="center"/>
              <w:rPr>
                <w:sz w:val="21"/>
                <w:szCs w:val="21"/>
              </w:rPr>
            </w:pPr>
            <w:r w:rsidRPr="00904F1B">
              <w:rPr>
                <w:iCs/>
                <w:sz w:val="21"/>
                <w:szCs w:val="21"/>
              </w:rPr>
              <w:t>25.18</w:t>
            </w:r>
          </w:p>
        </w:tc>
        <w:tc>
          <w:tcPr>
            <w:tcW w:w="59.25pt" w:type="dxa"/>
            <w:tcBorders>
              <w:top w:val="nil"/>
              <w:bottom w:val="nil"/>
            </w:tcBorders>
            <w:shd w:val="clear" w:color="auto" w:fill="auto"/>
            <w:vAlign w:val="center"/>
          </w:tcPr>
          <w:p w14:paraId="3A9828B4" w14:textId="3F095CA7" w:rsidR="00131981" w:rsidRPr="00904F1B" w:rsidRDefault="00131981" w:rsidP="005A3330">
            <w:pPr>
              <w:jc w:val="center"/>
              <w:rPr>
                <w:sz w:val="21"/>
                <w:szCs w:val="21"/>
              </w:rPr>
            </w:pPr>
            <w:r w:rsidRPr="00904F1B">
              <w:rPr>
                <w:iCs/>
                <w:sz w:val="21"/>
                <w:szCs w:val="21"/>
              </w:rPr>
              <w:t>28.83</w:t>
            </w:r>
          </w:p>
        </w:tc>
      </w:tr>
      <w:tr w:rsidR="00131981" w:rsidRPr="007D1CC4" w14:paraId="5D319DEB" w14:textId="77777777" w:rsidTr="005A3330">
        <w:trPr>
          <w:trHeight w:val="20"/>
          <w:jc w:val="center"/>
        </w:trPr>
        <w:tc>
          <w:tcPr>
            <w:tcW w:w="49.65pt" w:type="dxa"/>
            <w:vMerge/>
            <w:shd w:val="clear" w:color="auto" w:fill="auto"/>
            <w:vAlign w:val="center"/>
          </w:tcPr>
          <w:p w14:paraId="7F5EE6DF" w14:textId="529310C6" w:rsidR="00131981" w:rsidRPr="002408F7" w:rsidRDefault="00131981" w:rsidP="005A3330">
            <w:pPr>
              <w:jc w:val="center"/>
              <w:rPr>
                <w:sz w:val="21"/>
                <w:szCs w:val="21"/>
              </w:rPr>
            </w:pPr>
          </w:p>
        </w:tc>
        <w:tc>
          <w:tcPr>
            <w:tcW w:w="85.05pt" w:type="dxa"/>
            <w:tcBorders>
              <w:top w:val="nil"/>
              <w:bottom w:val="nil"/>
            </w:tcBorders>
            <w:shd w:val="clear" w:color="auto" w:fill="auto"/>
          </w:tcPr>
          <w:p w14:paraId="76CBF6D0" w14:textId="65343E58" w:rsidR="00131981" w:rsidRPr="00904F1B" w:rsidRDefault="00131981" w:rsidP="005A3330">
            <w:pPr>
              <w:jc w:val="center"/>
              <w:rPr>
                <w:sz w:val="21"/>
                <w:szCs w:val="21"/>
              </w:rPr>
            </w:pPr>
            <w:r w:rsidRPr="007D58D6">
              <w:rPr>
                <w:rFonts w:hint="eastAsia"/>
                <w:sz w:val="21"/>
                <w:szCs w:val="21"/>
              </w:rPr>
              <w:t>EDSR</w:t>
            </w:r>
          </w:p>
        </w:tc>
        <w:tc>
          <w:tcPr>
            <w:tcW w:w="42.50pt" w:type="dxa"/>
            <w:tcBorders>
              <w:top w:val="nil"/>
              <w:bottom w:val="nil"/>
            </w:tcBorders>
          </w:tcPr>
          <w:p w14:paraId="09C888DF" w14:textId="2048A158" w:rsidR="00131981" w:rsidRPr="00904F1B" w:rsidRDefault="00131981" w:rsidP="005A3330">
            <w:pPr>
              <w:jc w:val="center"/>
              <w:rPr>
                <w:sz w:val="21"/>
                <w:szCs w:val="21"/>
              </w:rPr>
            </w:pPr>
            <w:r w:rsidRPr="007D58D6">
              <w:rPr>
                <w:iCs/>
                <w:sz w:val="21"/>
                <w:szCs w:val="21"/>
              </w:rPr>
              <w:t>1518K</w:t>
            </w:r>
          </w:p>
        </w:tc>
        <w:tc>
          <w:tcPr>
            <w:tcW w:w="42.55pt" w:type="dxa"/>
            <w:tcBorders>
              <w:top w:val="nil"/>
              <w:bottom w:val="nil"/>
            </w:tcBorders>
            <w:shd w:val="clear" w:color="auto" w:fill="auto"/>
          </w:tcPr>
          <w:p w14:paraId="6D377780" w14:textId="1D626B9C" w:rsidR="00131981" w:rsidRPr="00904F1B" w:rsidRDefault="00131981" w:rsidP="005A3330">
            <w:pPr>
              <w:jc w:val="center"/>
              <w:rPr>
                <w:sz w:val="21"/>
                <w:szCs w:val="21"/>
              </w:rPr>
            </w:pPr>
            <w:r w:rsidRPr="007D58D6">
              <w:rPr>
                <w:iCs/>
                <w:sz w:val="21"/>
                <w:szCs w:val="21"/>
              </w:rPr>
              <w:t>32.09</w:t>
            </w:r>
          </w:p>
        </w:tc>
        <w:tc>
          <w:tcPr>
            <w:tcW w:w="42.50pt" w:type="dxa"/>
            <w:tcBorders>
              <w:top w:val="nil"/>
              <w:bottom w:val="nil"/>
            </w:tcBorders>
            <w:shd w:val="clear" w:color="auto" w:fill="auto"/>
          </w:tcPr>
          <w:p w14:paraId="03F054F4" w14:textId="63C713D1" w:rsidR="00131981" w:rsidRPr="00904F1B" w:rsidRDefault="00131981" w:rsidP="005A3330">
            <w:pPr>
              <w:jc w:val="center"/>
              <w:rPr>
                <w:sz w:val="21"/>
                <w:szCs w:val="21"/>
              </w:rPr>
            </w:pPr>
            <w:r w:rsidRPr="007D58D6">
              <w:rPr>
                <w:iCs/>
                <w:sz w:val="21"/>
                <w:szCs w:val="21"/>
              </w:rPr>
              <w:t>28.58</w:t>
            </w:r>
          </w:p>
        </w:tc>
        <w:tc>
          <w:tcPr>
            <w:tcW w:w="50.10pt" w:type="dxa"/>
            <w:tcBorders>
              <w:top w:val="nil"/>
              <w:bottom w:val="nil"/>
            </w:tcBorders>
            <w:shd w:val="clear" w:color="auto" w:fill="auto"/>
          </w:tcPr>
          <w:p w14:paraId="35F7B409" w14:textId="67501217" w:rsidR="00131981" w:rsidRPr="00904F1B" w:rsidRDefault="00131981" w:rsidP="005A3330">
            <w:pPr>
              <w:jc w:val="center"/>
              <w:rPr>
                <w:sz w:val="21"/>
                <w:szCs w:val="21"/>
              </w:rPr>
            </w:pPr>
            <w:r w:rsidRPr="007D58D6">
              <w:rPr>
                <w:iCs/>
                <w:sz w:val="21"/>
                <w:szCs w:val="21"/>
              </w:rPr>
              <w:t>27.57</w:t>
            </w:r>
          </w:p>
        </w:tc>
        <w:tc>
          <w:tcPr>
            <w:tcW w:w="59.25pt" w:type="dxa"/>
            <w:tcBorders>
              <w:top w:val="nil"/>
              <w:bottom w:val="nil"/>
            </w:tcBorders>
            <w:shd w:val="clear" w:color="auto" w:fill="auto"/>
          </w:tcPr>
          <w:p w14:paraId="7AC29B3A" w14:textId="05D2DC0B" w:rsidR="00131981" w:rsidRPr="00904F1B" w:rsidRDefault="00131981" w:rsidP="005A3330">
            <w:pPr>
              <w:jc w:val="center"/>
              <w:rPr>
                <w:sz w:val="21"/>
                <w:szCs w:val="21"/>
              </w:rPr>
            </w:pPr>
            <w:r w:rsidRPr="007D58D6">
              <w:rPr>
                <w:iCs/>
                <w:sz w:val="21"/>
                <w:szCs w:val="21"/>
              </w:rPr>
              <w:t>26.04</w:t>
            </w:r>
          </w:p>
        </w:tc>
        <w:tc>
          <w:tcPr>
            <w:tcW w:w="59.25pt" w:type="dxa"/>
            <w:tcBorders>
              <w:top w:val="nil"/>
              <w:bottom w:val="nil"/>
            </w:tcBorders>
            <w:shd w:val="clear" w:color="auto" w:fill="auto"/>
          </w:tcPr>
          <w:p w14:paraId="16C9F7BC" w14:textId="055043C1" w:rsidR="00131981" w:rsidRPr="00904F1B" w:rsidRDefault="00131981" w:rsidP="005A3330">
            <w:pPr>
              <w:jc w:val="center"/>
              <w:rPr>
                <w:sz w:val="21"/>
                <w:szCs w:val="21"/>
              </w:rPr>
            </w:pPr>
            <w:r w:rsidRPr="007D58D6">
              <w:rPr>
                <w:iCs/>
                <w:sz w:val="21"/>
                <w:szCs w:val="21"/>
              </w:rPr>
              <w:t>30.35</w:t>
            </w:r>
          </w:p>
        </w:tc>
      </w:tr>
      <w:tr w:rsidR="00131981" w:rsidRPr="007D1CC4" w14:paraId="0FBD4FF0" w14:textId="77777777" w:rsidTr="005A3330">
        <w:trPr>
          <w:trHeight w:val="20"/>
          <w:jc w:val="center"/>
        </w:trPr>
        <w:tc>
          <w:tcPr>
            <w:tcW w:w="49.65pt" w:type="dxa"/>
            <w:vMerge/>
            <w:shd w:val="clear" w:color="auto" w:fill="auto"/>
            <w:vAlign w:val="center"/>
          </w:tcPr>
          <w:p w14:paraId="3D9AC0C2" w14:textId="1366A588"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4E199BB" w14:textId="7343E79A" w:rsidR="00131981" w:rsidRPr="00904F1B" w:rsidRDefault="00131981" w:rsidP="005A3330">
            <w:pPr>
              <w:jc w:val="center"/>
              <w:rPr>
                <w:sz w:val="21"/>
                <w:szCs w:val="21"/>
              </w:rPr>
            </w:pPr>
            <w:r w:rsidRPr="00904F1B">
              <w:rPr>
                <w:iCs/>
                <w:sz w:val="21"/>
                <w:szCs w:val="21"/>
              </w:rPr>
              <w:t>DRCN</w:t>
            </w:r>
          </w:p>
        </w:tc>
        <w:tc>
          <w:tcPr>
            <w:tcW w:w="42.50pt" w:type="dxa"/>
            <w:tcBorders>
              <w:top w:val="nil"/>
              <w:bottom w:val="nil"/>
            </w:tcBorders>
            <w:vAlign w:val="center"/>
          </w:tcPr>
          <w:p w14:paraId="0DD3912D" w14:textId="0F18EA65" w:rsidR="00131981" w:rsidRPr="00904F1B" w:rsidRDefault="00131981" w:rsidP="005A3330">
            <w:pPr>
              <w:jc w:val="center"/>
              <w:rPr>
                <w:sz w:val="21"/>
                <w:szCs w:val="21"/>
              </w:rPr>
            </w:pPr>
            <w:r w:rsidRPr="00904F1B">
              <w:rPr>
                <w:iCs/>
                <w:sz w:val="21"/>
                <w:szCs w:val="21"/>
              </w:rPr>
              <w:t>1774K</w:t>
            </w:r>
          </w:p>
        </w:tc>
        <w:tc>
          <w:tcPr>
            <w:tcW w:w="42.55pt" w:type="dxa"/>
            <w:tcBorders>
              <w:top w:val="nil"/>
              <w:bottom w:val="nil"/>
            </w:tcBorders>
            <w:shd w:val="clear" w:color="auto" w:fill="auto"/>
            <w:vAlign w:val="center"/>
          </w:tcPr>
          <w:p w14:paraId="087510BE" w14:textId="49E4EA73" w:rsidR="00131981" w:rsidRPr="00904F1B" w:rsidRDefault="00131981" w:rsidP="005A3330">
            <w:pPr>
              <w:jc w:val="center"/>
              <w:rPr>
                <w:sz w:val="21"/>
                <w:szCs w:val="21"/>
              </w:rPr>
            </w:pPr>
            <w:r w:rsidRPr="00904F1B">
              <w:rPr>
                <w:iCs/>
                <w:sz w:val="21"/>
                <w:szCs w:val="21"/>
              </w:rPr>
              <w:t>31.53</w:t>
            </w:r>
          </w:p>
        </w:tc>
        <w:tc>
          <w:tcPr>
            <w:tcW w:w="42.50pt" w:type="dxa"/>
            <w:tcBorders>
              <w:top w:val="nil"/>
              <w:bottom w:val="nil"/>
            </w:tcBorders>
            <w:shd w:val="clear" w:color="auto" w:fill="auto"/>
            <w:vAlign w:val="center"/>
          </w:tcPr>
          <w:p w14:paraId="0E0FEEA4" w14:textId="6E031BBC" w:rsidR="00131981" w:rsidRPr="00904F1B" w:rsidRDefault="00131981" w:rsidP="005A3330">
            <w:pPr>
              <w:jc w:val="center"/>
              <w:rPr>
                <w:sz w:val="21"/>
                <w:szCs w:val="21"/>
              </w:rPr>
            </w:pPr>
            <w:r w:rsidRPr="00904F1B">
              <w:rPr>
                <w:iCs/>
                <w:sz w:val="21"/>
                <w:szCs w:val="21"/>
              </w:rPr>
              <w:t>28.02</w:t>
            </w:r>
          </w:p>
        </w:tc>
        <w:tc>
          <w:tcPr>
            <w:tcW w:w="50.10pt" w:type="dxa"/>
            <w:tcBorders>
              <w:top w:val="nil"/>
              <w:bottom w:val="nil"/>
            </w:tcBorders>
            <w:shd w:val="clear" w:color="auto" w:fill="auto"/>
            <w:vAlign w:val="center"/>
          </w:tcPr>
          <w:p w14:paraId="1442C41A" w14:textId="084BF2F6" w:rsidR="00131981" w:rsidRPr="00904F1B" w:rsidRDefault="00131981" w:rsidP="005A3330">
            <w:pPr>
              <w:jc w:val="center"/>
              <w:rPr>
                <w:sz w:val="21"/>
                <w:szCs w:val="21"/>
              </w:rPr>
            </w:pPr>
            <w:r w:rsidRPr="00904F1B">
              <w:rPr>
                <w:iCs/>
                <w:sz w:val="21"/>
                <w:szCs w:val="21"/>
              </w:rPr>
              <w:t>27.23</w:t>
            </w:r>
          </w:p>
        </w:tc>
        <w:tc>
          <w:tcPr>
            <w:tcW w:w="59.25pt" w:type="dxa"/>
            <w:tcBorders>
              <w:top w:val="nil"/>
              <w:bottom w:val="nil"/>
            </w:tcBorders>
            <w:shd w:val="clear" w:color="auto" w:fill="auto"/>
            <w:vAlign w:val="center"/>
          </w:tcPr>
          <w:p w14:paraId="6069C799" w14:textId="64B47DFD" w:rsidR="00131981" w:rsidRPr="00904F1B" w:rsidRDefault="00131981" w:rsidP="005A3330">
            <w:pPr>
              <w:jc w:val="center"/>
              <w:rPr>
                <w:sz w:val="21"/>
                <w:szCs w:val="21"/>
              </w:rPr>
            </w:pPr>
            <w:r w:rsidRPr="00904F1B">
              <w:rPr>
                <w:iCs/>
                <w:sz w:val="21"/>
                <w:szCs w:val="21"/>
              </w:rPr>
              <w:t>25.14</w:t>
            </w:r>
          </w:p>
        </w:tc>
        <w:tc>
          <w:tcPr>
            <w:tcW w:w="59.25pt" w:type="dxa"/>
            <w:tcBorders>
              <w:top w:val="nil"/>
              <w:bottom w:val="nil"/>
            </w:tcBorders>
            <w:shd w:val="clear" w:color="auto" w:fill="auto"/>
            <w:vAlign w:val="center"/>
          </w:tcPr>
          <w:p w14:paraId="551B3496" w14:textId="7B523CB5" w:rsidR="00131981" w:rsidRPr="00904F1B" w:rsidRDefault="00131981" w:rsidP="005A3330">
            <w:pPr>
              <w:jc w:val="center"/>
              <w:rPr>
                <w:sz w:val="21"/>
                <w:szCs w:val="21"/>
              </w:rPr>
            </w:pPr>
            <w:r w:rsidRPr="00904F1B">
              <w:rPr>
                <w:iCs/>
                <w:sz w:val="21"/>
                <w:szCs w:val="21"/>
              </w:rPr>
              <w:t>28.98</w:t>
            </w:r>
          </w:p>
        </w:tc>
      </w:tr>
      <w:tr w:rsidR="00131981" w:rsidRPr="007D1CC4" w14:paraId="41B8EE95" w14:textId="77777777" w:rsidTr="005A3330">
        <w:trPr>
          <w:trHeight w:val="20"/>
          <w:jc w:val="center"/>
        </w:trPr>
        <w:tc>
          <w:tcPr>
            <w:tcW w:w="49.65pt" w:type="dxa"/>
            <w:vMerge/>
            <w:shd w:val="clear" w:color="auto" w:fill="auto"/>
            <w:vAlign w:val="center"/>
          </w:tcPr>
          <w:p w14:paraId="46228266" w14:textId="25728CA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34F16F07" w14:textId="1CEFD7E1" w:rsidR="00131981" w:rsidRPr="00904F1B" w:rsidRDefault="00131981" w:rsidP="005A3330">
            <w:pPr>
              <w:jc w:val="center"/>
              <w:rPr>
                <w:sz w:val="21"/>
                <w:szCs w:val="21"/>
              </w:rPr>
            </w:pPr>
            <w:proofErr w:type="spellStart"/>
            <w:r w:rsidRPr="00904F1B">
              <w:rPr>
                <w:sz w:val="21"/>
                <w:szCs w:val="21"/>
              </w:rPr>
              <w:t>LapSRN</w:t>
            </w:r>
            <w:proofErr w:type="spellEnd"/>
          </w:p>
        </w:tc>
        <w:tc>
          <w:tcPr>
            <w:tcW w:w="42.50pt" w:type="dxa"/>
            <w:tcBorders>
              <w:top w:val="nil"/>
              <w:bottom w:val="nil"/>
            </w:tcBorders>
            <w:vAlign w:val="center"/>
          </w:tcPr>
          <w:p w14:paraId="2D3D2F91" w14:textId="38398A69" w:rsidR="00131981" w:rsidRPr="00904F1B" w:rsidRDefault="00131981" w:rsidP="005A3330">
            <w:pPr>
              <w:jc w:val="center"/>
              <w:rPr>
                <w:sz w:val="21"/>
                <w:szCs w:val="21"/>
              </w:rPr>
            </w:pPr>
            <w:r w:rsidRPr="00904F1B">
              <w:rPr>
                <w:iCs/>
                <w:sz w:val="21"/>
                <w:szCs w:val="21"/>
              </w:rPr>
              <w:t>813K</w:t>
            </w:r>
          </w:p>
        </w:tc>
        <w:tc>
          <w:tcPr>
            <w:tcW w:w="42.55pt" w:type="dxa"/>
            <w:tcBorders>
              <w:top w:val="nil"/>
              <w:bottom w:val="nil"/>
            </w:tcBorders>
            <w:shd w:val="clear" w:color="auto" w:fill="auto"/>
            <w:vAlign w:val="center"/>
          </w:tcPr>
          <w:p w14:paraId="1F56A738" w14:textId="127FB66A" w:rsidR="00131981" w:rsidRPr="00904F1B" w:rsidRDefault="00131981" w:rsidP="005A3330">
            <w:pPr>
              <w:jc w:val="center"/>
              <w:rPr>
                <w:sz w:val="21"/>
                <w:szCs w:val="21"/>
              </w:rPr>
            </w:pPr>
            <w:r w:rsidRPr="00904F1B">
              <w:rPr>
                <w:iCs/>
                <w:sz w:val="21"/>
                <w:szCs w:val="21"/>
              </w:rPr>
              <w:t>31.54</w:t>
            </w:r>
          </w:p>
        </w:tc>
        <w:tc>
          <w:tcPr>
            <w:tcW w:w="42.50pt" w:type="dxa"/>
            <w:tcBorders>
              <w:top w:val="nil"/>
              <w:bottom w:val="nil"/>
            </w:tcBorders>
            <w:shd w:val="clear" w:color="auto" w:fill="auto"/>
            <w:vAlign w:val="center"/>
          </w:tcPr>
          <w:p w14:paraId="5A59C524" w14:textId="4885B2EF" w:rsidR="00131981" w:rsidRPr="00904F1B" w:rsidRDefault="00131981" w:rsidP="005A3330">
            <w:pPr>
              <w:jc w:val="center"/>
              <w:rPr>
                <w:sz w:val="21"/>
                <w:szCs w:val="21"/>
              </w:rPr>
            </w:pPr>
            <w:r w:rsidRPr="00904F1B">
              <w:rPr>
                <w:iCs/>
                <w:sz w:val="21"/>
                <w:szCs w:val="21"/>
              </w:rPr>
              <w:t>28.19</w:t>
            </w:r>
          </w:p>
        </w:tc>
        <w:tc>
          <w:tcPr>
            <w:tcW w:w="50.10pt" w:type="dxa"/>
            <w:tcBorders>
              <w:top w:val="nil"/>
              <w:bottom w:val="nil"/>
            </w:tcBorders>
            <w:shd w:val="clear" w:color="auto" w:fill="auto"/>
            <w:vAlign w:val="center"/>
          </w:tcPr>
          <w:p w14:paraId="40ECDFF4" w14:textId="4C2E5E07" w:rsidR="00131981" w:rsidRPr="00904F1B" w:rsidRDefault="00131981" w:rsidP="005A3330">
            <w:pPr>
              <w:jc w:val="center"/>
              <w:rPr>
                <w:sz w:val="21"/>
                <w:szCs w:val="21"/>
              </w:rPr>
            </w:pPr>
            <w:r w:rsidRPr="00904F1B">
              <w:rPr>
                <w:iCs/>
                <w:sz w:val="21"/>
                <w:szCs w:val="21"/>
              </w:rPr>
              <w:t>27.32</w:t>
            </w:r>
          </w:p>
        </w:tc>
        <w:tc>
          <w:tcPr>
            <w:tcW w:w="59.25pt" w:type="dxa"/>
            <w:tcBorders>
              <w:top w:val="nil"/>
              <w:bottom w:val="nil"/>
            </w:tcBorders>
            <w:shd w:val="clear" w:color="auto" w:fill="auto"/>
            <w:vAlign w:val="center"/>
          </w:tcPr>
          <w:p w14:paraId="5A58605E" w14:textId="29DA1F44" w:rsidR="00131981" w:rsidRPr="00904F1B" w:rsidRDefault="00131981" w:rsidP="005A3330">
            <w:pPr>
              <w:jc w:val="center"/>
              <w:rPr>
                <w:sz w:val="21"/>
                <w:szCs w:val="21"/>
              </w:rPr>
            </w:pPr>
            <w:r w:rsidRPr="00904F1B">
              <w:rPr>
                <w:iCs/>
                <w:sz w:val="21"/>
                <w:szCs w:val="21"/>
              </w:rPr>
              <w:t>25.21</w:t>
            </w:r>
          </w:p>
        </w:tc>
        <w:tc>
          <w:tcPr>
            <w:tcW w:w="59.25pt" w:type="dxa"/>
            <w:tcBorders>
              <w:top w:val="nil"/>
              <w:bottom w:val="nil"/>
            </w:tcBorders>
            <w:shd w:val="clear" w:color="auto" w:fill="auto"/>
            <w:vAlign w:val="center"/>
          </w:tcPr>
          <w:p w14:paraId="0B75CFFE" w14:textId="2FEE3CAF" w:rsidR="00131981" w:rsidRPr="00904F1B" w:rsidRDefault="00131981" w:rsidP="005A3330">
            <w:pPr>
              <w:jc w:val="center"/>
              <w:rPr>
                <w:sz w:val="21"/>
                <w:szCs w:val="21"/>
              </w:rPr>
            </w:pPr>
            <w:r w:rsidRPr="00904F1B">
              <w:rPr>
                <w:iCs/>
                <w:sz w:val="21"/>
                <w:szCs w:val="21"/>
              </w:rPr>
              <w:t>29.09</w:t>
            </w:r>
          </w:p>
        </w:tc>
      </w:tr>
      <w:tr w:rsidR="00131981" w:rsidRPr="007D1CC4" w14:paraId="2C984F9D" w14:textId="77777777" w:rsidTr="005A3330">
        <w:trPr>
          <w:trHeight w:val="20"/>
          <w:jc w:val="center"/>
        </w:trPr>
        <w:tc>
          <w:tcPr>
            <w:tcW w:w="49.65pt" w:type="dxa"/>
            <w:vMerge/>
            <w:shd w:val="clear" w:color="auto" w:fill="auto"/>
            <w:vAlign w:val="center"/>
          </w:tcPr>
          <w:p w14:paraId="128A330F" w14:textId="207ADA1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5AD57162" w14:textId="3A2A7FDC" w:rsidR="00131981" w:rsidRPr="002304EE" w:rsidRDefault="00131981" w:rsidP="005A3330">
            <w:pPr>
              <w:jc w:val="center"/>
              <w:rPr>
                <w:b/>
                <w:bCs/>
                <w:sz w:val="21"/>
                <w:szCs w:val="21"/>
              </w:rPr>
            </w:pPr>
            <w:r w:rsidRPr="00904F1B">
              <w:rPr>
                <w:sz w:val="21"/>
                <w:szCs w:val="21"/>
              </w:rPr>
              <w:t>DRRN</w:t>
            </w:r>
          </w:p>
        </w:tc>
        <w:tc>
          <w:tcPr>
            <w:tcW w:w="42.50pt" w:type="dxa"/>
            <w:tcBorders>
              <w:top w:val="nil"/>
              <w:bottom w:val="nil"/>
            </w:tcBorders>
            <w:vAlign w:val="center"/>
          </w:tcPr>
          <w:p w14:paraId="496B9983" w14:textId="0B77F5F7" w:rsidR="00131981" w:rsidRPr="00904F1B" w:rsidRDefault="00131981" w:rsidP="005A3330">
            <w:pPr>
              <w:jc w:val="center"/>
              <w:rPr>
                <w:iCs/>
                <w:sz w:val="21"/>
                <w:szCs w:val="21"/>
              </w:rPr>
            </w:pPr>
            <w:r w:rsidRPr="00904F1B">
              <w:rPr>
                <w:sz w:val="21"/>
                <w:szCs w:val="21"/>
              </w:rPr>
              <w:t>1774K</w:t>
            </w:r>
          </w:p>
        </w:tc>
        <w:tc>
          <w:tcPr>
            <w:tcW w:w="42.55pt" w:type="dxa"/>
            <w:tcBorders>
              <w:top w:val="nil"/>
              <w:bottom w:val="nil"/>
            </w:tcBorders>
            <w:shd w:val="clear" w:color="auto" w:fill="auto"/>
            <w:vAlign w:val="center"/>
          </w:tcPr>
          <w:p w14:paraId="3FED196C" w14:textId="1423AC72" w:rsidR="00131981" w:rsidRPr="00904F1B" w:rsidRDefault="00131981" w:rsidP="005A3330">
            <w:pPr>
              <w:jc w:val="center"/>
              <w:rPr>
                <w:iCs/>
                <w:sz w:val="21"/>
                <w:szCs w:val="21"/>
              </w:rPr>
            </w:pPr>
            <w:r w:rsidRPr="00904F1B">
              <w:rPr>
                <w:sz w:val="21"/>
                <w:szCs w:val="21"/>
              </w:rPr>
              <w:t>31.53</w:t>
            </w:r>
          </w:p>
        </w:tc>
        <w:tc>
          <w:tcPr>
            <w:tcW w:w="42.50pt" w:type="dxa"/>
            <w:tcBorders>
              <w:top w:val="nil"/>
              <w:bottom w:val="nil"/>
            </w:tcBorders>
            <w:shd w:val="clear" w:color="auto" w:fill="auto"/>
            <w:vAlign w:val="center"/>
          </w:tcPr>
          <w:p w14:paraId="05F50E1E" w14:textId="379B4F3B" w:rsidR="00131981" w:rsidRPr="00904F1B" w:rsidRDefault="00131981" w:rsidP="005A3330">
            <w:pPr>
              <w:jc w:val="center"/>
              <w:rPr>
                <w:iCs/>
                <w:sz w:val="21"/>
                <w:szCs w:val="21"/>
              </w:rPr>
            </w:pPr>
            <w:r w:rsidRPr="00904F1B">
              <w:rPr>
                <w:sz w:val="21"/>
                <w:szCs w:val="21"/>
              </w:rPr>
              <w:t>28.02</w:t>
            </w:r>
          </w:p>
        </w:tc>
        <w:tc>
          <w:tcPr>
            <w:tcW w:w="50.10pt" w:type="dxa"/>
            <w:tcBorders>
              <w:top w:val="nil"/>
              <w:bottom w:val="nil"/>
            </w:tcBorders>
            <w:shd w:val="clear" w:color="auto" w:fill="auto"/>
            <w:vAlign w:val="center"/>
          </w:tcPr>
          <w:p w14:paraId="252B4C1F" w14:textId="5C3B5EA7" w:rsidR="00131981" w:rsidRPr="00904F1B" w:rsidRDefault="00131981" w:rsidP="005A3330">
            <w:pPr>
              <w:jc w:val="center"/>
              <w:rPr>
                <w:iCs/>
                <w:sz w:val="21"/>
                <w:szCs w:val="21"/>
              </w:rPr>
            </w:pPr>
            <w:r w:rsidRPr="00904F1B">
              <w:rPr>
                <w:sz w:val="21"/>
                <w:szCs w:val="21"/>
              </w:rPr>
              <w:t>27.23</w:t>
            </w:r>
          </w:p>
        </w:tc>
        <w:tc>
          <w:tcPr>
            <w:tcW w:w="59.25pt" w:type="dxa"/>
            <w:tcBorders>
              <w:top w:val="nil"/>
              <w:bottom w:val="nil"/>
            </w:tcBorders>
            <w:shd w:val="clear" w:color="auto" w:fill="auto"/>
            <w:vAlign w:val="center"/>
          </w:tcPr>
          <w:p w14:paraId="09141616" w14:textId="6CAB0CCC" w:rsidR="00131981" w:rsidRPr="00904F1B" w:rsidRDefault="00131981" w:rsidP="005A3330">
            <w:pPr>
              <w:jc w:val="center"/>
              <w:rPr>
                <w:iCs/>
                <w:sz w:val="21"/>
                <w:szCs w:val="21"/>
              </w:rPr>
            </w:pPr>
            <w:r w:rsidRPr="00904F1B">
              <w:rPr>
                <w:sz w:val="21"/>
                <w:szCs w:val="21"/>
              </w:rPr>
              <w:t>25.14</w:t>
            </w:r>
          </w:p>
        </w:tc>
        <w:tc>
          <w:tcPr>
            <w:tcW w:w="59.25pt" w:type="dxa"/>
            <w:tcBorders>
              <w:top w:val="nil"/>
              <w:bottom w:val="nil"/>
            </w:tcBorders>
            <w:shd w:val="clear" w:color="auto" w:fill="auto"/>
            <w:vAlign w:val="center"/>
          </w:tcPr>
          <w:p w14:paraId="629FEEC8" w14:textId="7916F008" w:rsidR="00131981" w:rsidRPr="00904F1B" w:rsidRDefault="00131981" w:rsidP="005A3330">
            <w:pPr>
              <w:jc w:val="center"/>
              <w:rPr>
                <w:iCs/>
                <w:sz w:val="21"/>
                <w:szCs w:val="21"/>
              </w:rPr>
            </w:pPr>
            <w:r w:rsidRPr="00904F1B">
              <w:rPr>
                <w:sz w:val="21"/>
                <w:szCs w:val="21"/>
              </w:rPr>
              <w:t>28.98</w:t>
            </w:r>
          </w:p>
        </w:tc>
      </w:tr>
      <w:tr w:rsidR="00131981" w:rsidRPr="007D1CC4" w14:paraId="614B6AE8" w14:textId="77777777" w:rsidTr="002304EE">
        <w:trPr>
          <w:trHeight w:val="20"/>
          <w:jc w:val="center"/>
        </w:trPr>
        <w:tc>
          <w:tcPr>
            <w:tcW w:w="49.65pt" w:type="dxa"/>
            <w:vMerge/>
            <w:shd w:val="clear" w:color="auto" w:fill="auto"/>
            <w:vAlign w:val="center"/>
          </w:tcPr>
          <w:p w14:paraId="630DF2F0" w14:textId="396D7979"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292DCCA3" w14:textId="6893302E" w:rsidR="00131981" w:rsidRPr="00904F1B" w:rsidRDefault="00131981" w:rsidP="005A3330">
            <w:pPr>
              <w:jc w:val="center"/>
              <w:rPr>
                <w:sz w:val="21"/>
                <w:szCs w:val="21"/>
              </w:rPr>
            </w:pPr>
            <w:proofErr w:type="spellStart"/>
            <w:r w:rsidRPr="00904F1B">
              <w:rPr>
                <w:sz w:val="21"/>
                <w:szCs w:val="21"/>
              </w:rPr>
              <w:t>MemNet</w:t>
            </w:r>
            <w:proofErr w:type="spellEnd"/>
          </w:p>
        </w:tc>
        <w:tc>
          <w:tcPr>
            <w:tcW w:w="42.50pt" w:type="dxa"/>
            <w:tcBorders>
              <w:top w:val="nil"/>
              <w:bottom w:val="nil"/>
            </w:tcBorders>
            <w:vAlign w:val="center"/>
          </w:tcPr>
          <w:p w14:paraId="5D104ED2" w14:textId="71AC531D" w:rsidR="00131981" w:rsidRPr="00904F1B" w:rsidRDefault="00131981" w:rsidP="005A3330">
            <w:pPr>
              <w:jc w:val="center"/>
              <w:rPr>
                <w:iCs/>
                <w:sz w:val="21"/>
                <w:szCs w:val="21"/>
              </w:rPr>
            </w:pPr>
            <w:r w:rsidRPr="00904F1B">
              <w:rPr>
                <w:iCs/>
                <w:sz w:val="21"/>
                <w:szCs w:val="21"/>
              </w:rPr>
              <w:t>677K</w:t>
            </w:r>
          </w:p>
        </w:tc>
        <w:tc>
          <w:tcPr>
            <w:tcW w:w="42.55pt" w:type="dxa"/>
            <w:tcBorders>
              <w:top w:val="nil"/>
              <w:bottom w:val="nil"/>
            </w:tcBorders>
            <w:shd w:val="clear" w:color="auto" w:fill="auto"/>
            <w:vAlign w:val="center"/>
          </w:tcPr>
          <w:p w14:paraId="55ACC4AD" w14:textId="7AFD69C8" w:rsidR="00131981" w:rsidRPr="00904F1B" w:rsidRDefault="00131981" w:rsidP="005A3330">
            <w:pPr>
              <w:jc w:val="center"/>
              <w:rPr>
                <w:iCs/>
                <w:sz w:val="21"/>
                <w:szCs w:val="21"/>
              </w:rPr>
            </w:pPr>
            <w:r w:rsidRPr="00904F1B">
              <w:rPr>
                <w:iCs/>
                <w:sz w:val="21"/>
                <w:szCs w:val="21"/>
              </w:rPr>
              <w:t>31.74</w:t>
            </w:r>
          </w:p>
        </w:tc>
        <w:tc>
          <w:tcPr>
            <w:tcW w:w="42.50pt" w:type="dxa"/>
            <w:tcBorders>
              <w:top w:val="nil"/>
              <w:bottom w:val="nil"/>
            </w:tcBorders>
            <w:shd w:val="clear" w:color="auto" w:fill="auto"/>
            <w:vAlign w:val="center"/>
          </w:tcPr>
          <w:p w14:paraId="6001FA63" w14:textId="66D00D5F" w:rsidR="00131981" w:rsidRPr="00904F1B" w:rsidRDefault="00131981" w:rsidP="005A3330">
            <w:pPr>
              <w:jc w:val="center"/>
              <w:rPr>
                <w:iCs/>
                <w:sz w:val="21"/>
                <w:szCs w:val="21"/>
              </w:rPr>
            </w:pPr>
            <w:r w:rsidRPr="00904F1B">
              <w:rPr>
                <w:iCs/>
                <w:sz w:val="21"/>
                <w:szCs w:val="21"/>
              </w:rPr>
              <w:t>28.26</w:t>
            </w:r>
          </w:p>
        </w:tc>
        <w:tc>
          <w:tcPr>
            <w:tcW w:w="50.10pt" w:type="dxa"/>
            <w:tcBorders>
              <w:top w:val="nil"/>
              <w:bottom w:val="nil"/>
            </w:tcBorders>
            <w:shd w:val="clear" w:color="auto" w:fill="auto"/>
            <w:vAlign w:val="center"/>
          </w:tcPr>
          <w:p w14:paraId="46EF8420" w14:textId="569DEF1F" w:rsidR="00131981" w:rsidRPr="00904F1B" w:rsidRDefault="00131981" w:rsidP="005A3330">
            <w:pPr>
              <w:jc w:val="center"/>
              <w:rPr>
                <w:iCs/>
                <w:sz w:val="21"/>
                <w:szCs w:val="21"/>
              </w:rPr>
            </w:pPr>
            <w:r w:rsidRPr="00904F1B">
              <w:rPr>
                <w:iCs/>
                <w:sz w:val="21"/>
                <w:szCs w:val="21"/>
              </w:rPr>
              <w:t>27.40</w:t>
            </w:r>
          </w:p>
        </w:tc>
        <w:tc>
          <w:tcPr>
            <w:tcW w:w="59.25pt" w:type="dxa"/>
            <w:tcBorders>
              <w:top w:val="nil"/>
              <w:bottom w:val="nil"/>
            </w:tcBorders>
            <w:shd w:val="clear" w:color="auto" w:fill="auto"/>
            <w:vAlign w:val="center"/>
          </w:tcPr>
          <w:p w14:paraId="6DACA97F" w14:textId="03EB4A89" w:rsidR="00131981" w:rsidRPr="00904F1B" w:rsidRDefault="00131981" w:rsidP="005A3330">
            <w:pPr>
              <w:jc w:val="center"/>
              <w:rPr>
                <w:iCs/>
                <w:sz w:val="21"/>
                <w:szCs w:val="21"/>
              </w:rPr>
            </w:pPr>
            <w:r w:rsidRPr="00904F1B">
              <w:rPr>
                <w:iCs/>
                <w:sz w:val="21"/>
                <w:szCs w:val="21"/>
              </w:rPr>
              <w:t>25.50</w:t>
            </w:r>
          </w:p>
        </w:tc>
        <w:tc>
          <w:tcPr>
            <w:tcW w:w="59.25pt" w:type="dxa"/>
            <w:tcBorders>
              <w:top w:val="nil"/>
              <w:bottom w:val="nil"/>
            </w:tcBorders>
            <w:shd w:val="clear" w:color="auto" w:fill="auto"/>
            <w:vAlign w:val="center"/>
          </w:tcPr>
          <w:p w14:paraId="13EF603B" w14:textId="74972E2D" w:rsidR="00131981" w:rsidRPr="00904F1B" w:rsidRDefault="00131981" w:rsidP="005A3330">
            <w:pPr>
              <w:jc w:val="center"/>
              <w:rPr>
                <w:iCs/>
                <w:sz w:val="21"/>
                <w:szCs w:val="21"/>
              </w:rPr>
            </w:pPr>
            <w:r w:rsidRPr="00904F1B">
              <w:rPr>
                <w:iCs/>
                <w:sz w:val="21"/>
                <w:szCs w:val="21"/>
              </w:rPr>
              <w:t>29.42</w:t>
            </w:r>
          </w:p>
        </w:tc>
      </w:tr>
      <w:tr w:rsidR="00131981" w:rsidRPr="007D1CC4" w14:paraId="79541695" w14:textId="77777777" w:rsidTr="006E0A62">
        <w:trPr>
          <w:trHeight w:val="20"/>
          <w:jc w:val="center"/>
        </w:trPr>
        <w:tc>
          <w:tcPr>
            <w:tcW w:w="49.65pt" w:type="dxa"/>
            <w:vMerge/>
            <w:shd w:val="clear" w:color="auto" w:fill="auto"/>
            <w:vAlign w:val="center"/>
          </w:tcPr>
          <w:p w14:paraId="1F2EE073" w14:textId="67FE9177"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64654F67" w14:textId="66D36E54" w:rsidR="00131981" w:rsidRPr="00904F1B" w:rsidRDefault="00131981" w:rsidP="005A3330">
            <w:pPr>
              <w:jc w:val="center"/>
              <w:rPr>
                <w:sz w:val="21"/>
                <w:szCs w:val="21"/>
              </w:rPr>
            </w:pPr>
            <w:r w:rsidRPr="00904F1B">
              <w:rPr>
                <w:sz w:val="21"/>
                <w:szCs w:val="21"/>
              </w:rPr>
              <w:t>SRMDNF</w:t>
            </w:r>
          </w:p>
        </w:tc>
        <w:tc>
          <w:tcPr>
            <w:tcW w:w="42.50pt" w:type="dxa"/>
            <w:tcBorders>
              <w:top w:val="nil"/>
              <w:bottom w:val="nil"/>
            </w:tcBorders>
            <w:vAlign w:val="center"/>
          </w:tcPr>
          <w:p w14:paraId="1DA40207" w14:textId="583C81A1" w:rsidR="00131981" w:rsidRPr="00904F1B" w:rsidRDefault="00131981" w:rsidP="005A3330">
            <w:pPr>
              <w:jc w:val="center"/>
              <w:rPr>
                <w:iCs/>
                <w:sz w:val="21"/>
                <w:szCs w:val="21"/>
              </w:rPr>
            </w:pPr>
            <w:r w:rsidRPr="00904F1B">
              <w:rPr>
                <w:iCs/>
                <w:sz w:val="21"/>
                <w:szCs w:val="21"/>
              </w:rPr>
              <w:t>1555K</w:t>
            </w:r>
          </w:p>
        </w:tc>
        <w:tc>
          <w:tcPr>
            <w:tcW w:w="42.55pt" w:type="dxa"/>
            <w:tcBorders>
              <w:top w:val="nil"/>
              <w:bottom w:val="nil"/>
            </w:tcBorders>
            <w:shd w:val="clear" w:color="auto" w:fill="auto"/>
            <w:vAlign w:val="center"/>
          </w:tcPr>
          <w:p w14:paraId="37EE97B1" w14:textId="2445D3A8" w:rsidR="00131981" w:rsidRPr="00904F1B" w:rsidRDefault="00131981" w:rsidP="005A3330">
            <w:pPr>
              <w:jc w:val="center"/>
              <w:rPr>
                <w:iCs/>
                <w:sz w:val="21"/>
                <w:szCs w:val="21"/>
              </w:rPr>
            </w:pPr>
            <w:r w:rsidRPr="00904F1B">
              <w:rPr>
                <w:iCs/>
                <w:sz w:val="21"/>
                <w:szCs w:val="21"/>
              </w:rPr>
              <w:t>31.96</w:t>
            </w:r>
          </w:p>
        </w:tc>
        <w:tc>
          <w:tcPr>
            <w:tcW w:w="42.50pt" w:type="dxa"/>
            <w:tcBorders>
              <w:top w:val="nil"/>
              <w:bottom w:val="nil"/>
            </w:tcBorders>
            <w:shd w:val="clear" w:color="auto" w:fill="auto"/>
            <w:vAlign w:val="center"/>
          </w:tcPr>
          <w:p w14:paraId="573E3046" w14:textId="25D5A987" w:rsidR="00131981" w:rsidRPr="00904F1B" w:rsidRDefault="00131981" w:rsidP="005A3330">
            <w:pPr>
              <w:jc w:val="center"/>
              <w:rPr>
                <w:iCs/>
                <w:sz w:val="21"/>
                <w:szCs w:val="21"/>
              </w:rPr>
            </w:pPr>
            <w:r w:rsidRPr="00904F1B">
              <w:rPr>
                <w:iCs/>
                <w:sz w:val="21"/>
                <w:szCs w:val="21"/>
              </w:rPr>
              <w:t>28.35</w:t>
            </w:r>
          </w:p>
        </w:tc>
        <w:tc>
          <w:tcPr>
            <w:tcW w:w="50.10pt" w:type="dxa"/>
            <w:tcBorders>
              <w:top w:val="nil"/>
              <w:bottom w:val="nil"/>
            </w:tcBorders>
            <w:shd w:val="clear" w:color="auto" w:fill="auto"/>
            <w:vAlign w:val="center"/>
          </w:tcPr>
          <w:p w14:paraId="07CED882" w14:textId="10D55D30" w:rsidR="00131981" w:rsidRPr="00904F1B" w:rsidRDefault="00131981" w:rsidP="005A3330">
            <w:pPr>
              <w:jc w:val="center"/>
              <w:rPr>
                <w:iCs/>
                <w:sz w:val="21"/>
                <w:szCs w:val="21"/>
              </w:rPr>
            </w:pPr>
            <w:r w:rsidRPr="00904F1B">
              <w:rPr>
                <w:iCs/>
                <w:sz w:val="21"/>
                <w:szCs w:val="21"/>
              </w:rPr>
              <w:t>27.49</w:t>
            </w:r>
          </w:p>
        </w:tc>
        <w:tc>
          <w:tcPr>
            <w:tcW w:w="59.25pt" w:type="dxa"/>
            <w:tcBorders>
              <w:top w:val="nil"/>
              <w:bottom w:val="nil"/>
            </w:tcBorders>
            <w:shd w:val="clear" w:color="auto" w:fill="auto"/>
            <w:vAlign w:val="center"/>
          </w:tcPr>
          <w:p w14:paraId="255495FF" w14:textId="6464B64E" w:rsidR="00131981" w:rsidRPr="00904F1B" w:rsidRDefault="00131981" w:rsidP="005A3330">
            <w:pPr>
              <w:jc w:val="center"/>
              <w:rPr>
                <w:iCs/>
                <w:sz w:val="21"/>
                <w:szCs w:val="21"/>
              </w:rPr>
            </w:pPr>
            <w:r w:rsidRPr="00904F1B">
              <w:rPr>
                <w:iCs/>
                <w:sz w:val="21"/>
                <w:szCs w:val="21"/>
              </w:rPr>
              <w:t>25.68</w:t>
            </w:r>
          </w:p>
        </w:tc>
        <w:tc>
          <w:tcPr>
            <w:tcW w:w="59.25pt" w:type="dxa"/>
            <w:tcBorders>
              <w:top w:val="nil"/>
              <w:bottom w:val="nil"/>
            </w:tcBorders>
            <w:shd w:val="clear" w:color="auto" w:fill="auto"/>
            <w:vAlign w:val="center"/>
          </w:tcPr>
          <w:p w14:paraId="390B15E7" w14:textId="06B2AD33" w:rsidR="00131981" w:rsidRPr="00904F1B" w:rsidRDefault="00131981" w:rsidP="005A3330">
            <w:pPr>
              <w:jc w:val="center"/>
              <w:rPr>
                <w:iCs/>
                <w:sz w:val="21"/>
                <w:szCs w:val="21"/>
              </w:rPr>
            </w:pPr>
            <w:r w:rsidRPr="00904F1B">
              <w:rPr>
                <w:iCs/>
                <w:sz w:val="21"/>
                <w:szCs w:val="21"/>
              </w:rPr>
              <w:t>30.09</w:t>
            </w:r>
          </w:p>
        </w:tc>
      </w:tr>
      <w:tr w:rsidR="00131981" w:rsidRPr="007D1CC4" w14:paraId="5AEF9F2D" w14:textId="77777777" w:rsidTr="006E0A62">
        <w:trPr>
          <w:trHeight w:val="20"/>
          <w:jc w:val="center"/>
        </w:trPr>
        <w:tc>
          <w:tcPr>
            <w:tcW w:w="49.65pt" w:type="dxa"/>
            <w:vMerge/>
            <w:shd w:val="clear" w:color="auto" w:fill="auto"/>
            <w:vAlign w:val="center"/>
          </w:tcPr>
          <w:p w14:paraId="7C7D90A2" w14:textId="6DB94EFC" w:rsidR="00131981" w:rsidRPr="002408F7" w:rsidRDefault="00131981" w:rsidP="005A3330">
            <w:pPr>
              <w:jc w:val="center"/>
              <w:rPr>
                <w:sz w:val="21"/>
                <w:szCs w:val="21"/>
              </w:rPr>
            </w:pPr>
          </w:p>
        </w:tc>
        <w:tc>
          <w:tcPr>
            <w:tcW w:w="85.05pt" w:type="dxa"/>
            <w:tcBorders>
              <w:top w:val="nil"/>
            </w:tcBorders>
            <w:shd w:val="clear" w:color="auto" w:fill="auto"/>
            <w:vAlign w:val="center"/>
          </w:tcPr>
          <w:p w14:paraId="782299F9" w14:textId="2E5900D3" w:rsidR="00131981" w:rsidRPr="007D1CC4" w:rsidRDefault="00131981" w:rsidP="005A3330">
            <w:pPr>
              <w:jc w:val="center"/>
              <w:rPr>
                <w:iCs/>
                <w:sz w:val="21"/>
                <w:szCs w:val="21"/>
              </w:rPr>
            </w:pPr>
            <w:r w:rsidRPr="00904F1B">
              <w:rPr>
                <w:sz w:val="21"/>
                <w:szCs w:val="21"/>
              </w:rPr>
              <w:t>CARN</w:t>
            </w:r>
          </w:p>
        </w:tc>
        <w:tc>
          <w:tcPr>
            <w:tcW w:w="42.50pt" w:type="dxa"/>
            <w:tcBorders>
              <w:top w:val="nil"/>
            </w:tcBorders>
            <w:vAlign w:val="center"/>
          </w:tcPr>
          <w:p w14:paraId="6279E0DD" w14:textId="29943281" w:rsidR="00131981" w:rsidRPr="007D1CC4" w:rsidRDefault="00131981" w:rsidP="005A3330">
            <w:pPr>
              <w:jc w:val="center"/>
              <w:rPr>
                <w:iCs/>
                <w:sz w:val="21"/>
                <w:szCs w:val="21"/>
              </w:rPr>
            </w:pPr>
            <w:r w:rsidRPr="00904F1B">
              <w:rPr>
                <w:iCs/>
                <w:sz w:val="21"/>
                <w:szCs w:val="21"/>
              </w:rPr>
              <w:t>1592K</w:t>
            </w:r>
          </w:p>
        </w:tc>
        <w:tc>
          <w:tcPr>
            <w:tcW w:w="42.55pt" w:type="dxa"/>
            <w:tcBorders>
              <w:top w:val="nil"/>
            </w:tcBorders>
            <w:shd w:val="clear" w:color="auto" w:fill="auto"/>
            <w:vAlign w:val="center"/>
          </w:tcPr>
          <w:p w14:paraId="78B45E6A" w14:textId="15AA68D4" w:rsidR="00131981" w:rsidRPr="007D1CC4" w:rsidRDefault="00131981" w:rsidP="005A3330">
            <w:pPr>
              <w:jc w:val="center"/>
              <w:rPr>
                <w:sz w:val="21"/>
                <w:szCs w:val="21"/>
              </w:rPr>
            </w:pPr>
            <w:r w:rsidRPr="00904F1B">
              <w:rPr>
                <w:iCs/>
                <w:sz w:val="21"/>
                <w:szCs w:val="21"/>
              </w:rPr>
              <w:t>32.13</w:t>
            </w:r>
          </w:p>
        </w:tc>
        <w:tc>
          <w:tcPr>
            <w:tcW w:w="42.50pt" w:type="dxa"/>
            <w:tcBorders>
              <w:top w:val="nil"/>
            </w:tcBorders>
            <w:shd w:val="clear" w:color="auto" w:fill="auto"/>
            <w:vAlign w:val="center"/>
          </w:tcPr>
          <w:p w14:paraId="3A970A6F" w14:textId="7FB61BE8" w:rsidR="00131981" w:rsidRPr="007D1CC4" w:rsidRDefault="00131981" w:rsidP="005A3330">
            <w:pPr>
              <w:jc w:val="center"/>
              <w:rPr>
                <w:sz w:val="21"/>
                <w:szCs w:val="21"/>
              </w:rPr>
            </w:pPr>
            <w:r w:rsidRPr="00904F1B">
              <w:rPr>
                <w:iCs/>
                <w:sz w:val="21"/>
                <w:szCs w:val="21"/>
              </w:rPr>
              <w:t>28.60</w:t>
            </w:r>
          </w:p>
        </w:tc>
        <w:tc>
          <w:tcPr>
            <w:tcW w:w="50.10pt" w:type="dxa"/>
            <w:tcBorders>
              <w:top w:val="nil"/>
            </w:tcBorders>
            <w:shd w:val="clear" w:color="auto" w:fill="auto"/>
            <w:vAlign w:val="center"/>
          </w:tcPr>
          <w:p w14:paraId="4F781CF7" w14:textId="6C3FF30A" w:rsidR="00131981" w:rsidRPr="007D1CC4" w:rsidRDefault="00131981" w:rsidP="005A3330">
            <w:pPr>
              <w:jc w:val="center"/>
              <w:rPr>
                <w:sz w:val="21"/>
                <w:szCs w:val="21"/>
              </w:rPr>
            </w:pPr>
            <w:r w:rsidRPr="00904F1B">
              <w:rPr>
                <w:iCs/>
                <w:sz w:val="21"/>
                <w:szCs w:val="21"/>
              </w:rPr>
              <w:t>27.58</w:t>
            </w:r>
          </w:p>
        </w:tc>
        <w:tc>
          <w:tcPr>
            <w:tcW w:w="59.25pt" w:type="dxa"/>
            <w:tcBorders>
              <w:top w:val="nil"/>
            </w:tcBorders>
            <w:shd w:val="clear" w:color="auto" w:fill="auto"/>
            <w:vAlign w:val="center"/>
          </w:tcPr>
          <w:p w14:paraId="4DFC0500" w14:textId="12C62CAB" w:rsidR="00131981" w:rsidRPr="007D1CC4" w:rsidRDefault="00131981" w:rsidP="005A3330">
            <w:pPr>
              <w:jc w:val="center"/>
              <w:rPr>
                <w:sz w:val="21"/>
                <w:szCs w:val="21"/>
              </w:rPr>
            </w:pPr>
            <w:r w:rsidRPr="00904F1B">
              <w:rPr>
                <w:iCs/>
                <w:sz w:val="21"/>
                <w:szCs w:val="21"/>
              </w:rPr>
              <w:t>26.07</w:t>
            </w:r>
          </w:p>
        </w:tc>
        <w:tc>
          <w:tcPr>
            <w:tcW w:w="59.25pt" w:type="dxa"/>
            <w:tcBorders>
              <w:top w:val="nil"/>
            </w:tcBorders>
            <w:shd w:val="clear" w:color="auto" w:fill="auto"/>
            <w:vAlign w:val="center"/>
          </w:tcPr>
          <w:p w14:paraId="58589F99" w14:textId="0B05D4C5" w:rsidR="00131981" w:rsidRPr="007D1CC4" w:rsidRDefault="00131981" w:rsidP="005A3330">
            <w:pPr>
              <w:jc w:val="center"/>
              <w:rPr>
                <w:sz w:val="21"/>
                <w:szCs w:val="21"/>
              </w:rPr>
            </w:pPr>
            <w:r w:rsidRPr="00904F1B">
              <w:rPr>
                <w:iCs/>
                <w:sz w:val="21"/>
                <w:szCs w:val="21"/>
              </w:rPr>
              <w:t>30.47</w:t>
            </w:r>
          </w:p>
        </w:tc>
      </w:tr>
      <w:tr w:rsidR="00131981" w:rsidRPr="007D1CC4" w14:paraId="6BBD4B19" w14:textId="77777777" w:rsidTr="00F0237D">
        <w:trPr>
          <w:trHeight w:val="20"/>
          <w:jc w:val="center"/>
        </w:trPr>
        <w:tc>
          <w:tcPr>
            <w:tcW w:w="49.65pt" w:type="dxa"/>
            <w:vMerge/>
            <w:shd w:val="clear" w:color="auto" w:fill="auto"/>
          </w:tcPr>
          <w:p w14:paraId="35BA5F15" w14:textId="77777777" w:rsidR="00131981" w:rsidRPr="002408F7" w:rsidRDefault="00131981" w:rsidP="005A3330">
            <w:pPr>
              <w:jc w:val="center"/>
              <w:rPr>
                <w:sz w:val="21"/>
                <w:szCs w:val="21"/>
              </w:rPr>
            </w:pPr>
          </w:p>
        </w:tc>
        <w:tc>
          <w:tcPr>
            <w:tcW w:w="85.05pt" w:type="dxa"/>
            <w:shd w:val="clear" w:color="auto" w:fill="auto"/>
            <w:vAlign w:val="center"/>
          </w:tcPr>
          <w:p w14:paraId="49DE8B62" w14:textId="61CCBFD1" w:rsidR="00131981" w:rsidRPr="007D1CC4" w:rsidRDefault="00131981" w:rsidP="005A3330">
            <w:pPr>
              <w:jc w:val="center"/>
              <w:rPr>
                <w:sz w:val="21"/>
                <w:szCs w:val="21"/>
              </w:rPr>
            </w:pPr>
            <w:r w:rsidRPr="00904F1B">
              <w:rPr>
                <w:sz w:val="21"/>
                <w:szCs w:val="21"/>
              </w:rPr>
              <w:t>IMDN</w:t>
            </w:r>
          </w:p>
        </w:tc>
        <w:tc>
          <w:tcPr>
            <w:tcW w:w="42.50pt" w:type="dxa"/>
            <w:vAlign w:val="center"/>
          </w:tcPr>
          <w:p w14:paraId="799617DF" w14:textId="00679852" w:rsidR="00131981" w:rsidRPr="007D1CC4" w:rsidRDefault="00131981" w:rsidP="005A3330">
            <w:pPr>
              <w:jc w:val="center"/>
              <w:rPr>
                <w:iCs/>
                <w:sz w:val="21"/>
                <w:szCs w:val="21"/>
              </w:rPr>
            </w:pPr>
            <w:r w:rsidRPr="00904F1B">
              <w:rPr>
                <w:sz w:val="21"/>
                <w:szCs w:val="21"/>
              </w:rPr>
              <w:t>715K</w:t>
            </w:r>
          </w:p>
        </w:tc>
        <w:tc>
          <w:tcPr>
            <w:tcW w:w="42.55pt" w:type="dxa"/>
            <w:shd w:val="clear" w:color="auto" w:fill="auto"/>
            <w:vAlign w:val="center"/>
          </w:tcPr>
          <w:p w14:paraId="0E1ECE16" w14:textId="5F18EE6D" w:rsidR="00131981" w:rsidRPr="007D1CC4" w:rsidRDefault="00131981" w:rsidP="005A3330">
            <w:pPr>
              <w:jc w:val="center"/>
              <w:rPr>
                <w:sz w:val="21"/>
                <w:szCs w:val="21"/>
              </w:rPr>
            </w:pPr>
            <w:r w:rsidRPr="00904F1B">
              <w:rPr>
                <w:sz w:val="21"/>
                <w:szCs w:val="21"/>
              </w:rPr>
              <w:t>32.21</w:t>
            </w:r>
          </w:p>
        </w:tc>
        <w:tc>
          <w:tcPr>
            <w:tcW w:w="42.50pt" w:type="dxa"/>
            <w:shd w:val="clear" w:color="auto" w:fill="auto"/>
            <w:vAlign w:val="center"/>
          </w:tcPr>
          <w:p w14:paraId="4ED4D013" w14:textId="6DC10DF2" w:rsidR="00131981" w:rsidRPr="007D1CC4" w:rsidRDefault="00131981" w:rsidP="005A3330">
            <w:pPr>
              <w:jc w:val="center"/>
              <w:rPr>
                <w:sz w:val="21"/>
                <w:szCs w:val="21"/>
              </w:rPr>
            </w:pPr>
            <w:r w:rsidRPr="00904F1B">
              <w:rPr>
                <w:sz w:val="21"/>
                <w:szCs w:val="21"/>
              </w:rPr>
              <w:t>28.58</w:t>
            </w:r>
          </w:p>
        </w:tc>
        <w:tc>
          <w:tcPr>
            <w:tcW w:w="50.10pt" w:type="dxa"/>
            <w:shd w:val="clear" w:color="auto" w:fill="auto"/>
            <w:vAlign w:val="center"/>
          </w:tcPr>
          <w:p w14:paraId="553F3793" w14:textId="2D44B2CF" w:rsidR="00131981" w:rsidRPr="007D1CC4" w:rsidRDefault="00131981" w:rsidP="005A3330">
            <w:pPr>
              <w:jc w:val="center"/>
              <w:rPr>
                <w:sz w:val="21"/>
                <w:szCs w:val="21"/>
              </w:rPr>
            </w:pPr>
            <w:r w:rsidRPr="00904F1B">
              <w:rPr>
                <w:sz w:val="21"/>
                <w:szCs w:val="21"/>
              </w:rPr>
              <w:t>27.56</w:t>
            </w:r>
          </w:p>
        </w:tc>
        <w:tc>
          <w:tcPr>
            <w:tcW w:w="59.25pt" w:type="dxa"/>
            <w:shd w:val="clear" w:color="auto" w:fill="auto"/>
            <w:vAlign w:val="center"/>
          </w:tcPr>
          <w:p w14:paraId="7543F7F6" w14:textId="0B6F8D75" w:rsidR="00131981" w:rsidRPr="007D1CC4" w:rsidRDefault="00131981" w:rsidP="005A3330">
            <w:pPr>
              <w:jc w:val="center"/>
              <w:rPr>
                <w:sz w:val="21"/>
                <w:szCs w:val="21"/>
              </w:rPr>
            </w:pPr>
            <w:r w:rsidRPr="00904F1B">
              <w:rPr>
                <w:sz w:val="21"/>
                <w:szCs w:val="21"/>
              </w:rPr>
              <w:t>26.04</w:t>
            </w:r>
          </w:p>
        </w:tc>
        <w:tc>
          <w:tcPr>
            <w:tcW w:w="59.25pt" w:type="dxa"/>
            <w:shd w:val="clear" w:color="auto" w:fill="auto"/>
            <w:vAlign w:val="center"/>
          </w:tcPr>
          <w:p w14:paraId="4B8C9858" w14:textId="7BDDA47F" w:rsidR="00131981" w:rsidRPr="007D1CC4" w:rsidRDefault="00131981" w:rsidP="005A3330">
            <w:pPr>
              <w:jc w:val="center"/>
              <w:rPr>
                <w:sz w:val="21"/>
                <w:szCs w:val="21"/>
              </w:rPr>
            </w:pPr>
            <w:r w:rsidRPr="00904F1B">
              <w:rPr>
                <w:sz w:val="21"/>
                <w:szCs w:val="21"/>
              </w:rPr>
              <w:t>30.45</w:t>
            </w:r>
          </w:p>
        </w:tc>
      </w:tr>
      <w:tr w:rsidR="00131981" w:rsidRPr="007D1CC4" w14:paraId="519C2D70" w14:textId="77777777" w:rsidTr="00F0237D">
        <w:trPr>
          <w:trHeight w:val="20"/>
          <w:jc w:val="center"/>
        </w:trPr>
        <w:tc>
          <w:tcPr>
            <w:tcW w:w="49.65pt" w:type="dxa"/>
            <w:vMerge/>
            <w:shd w:val="clear" w:color="auto" w:fill="auto"/>
          </w:tcPr>
          <w:p w14:paraId="57F6E3D5" w14:textId="77777777" w:rsidR="00131981" w:rsidRPr="002408F7" w:rsidRDefault="00131981" w:rsidP="005A3330">
            <w:pPr>
              <w:jc w:val="center"/>
              <w:rPr>
                <w:sz w:val="21"/>
                <w:szCs w:val="21"/>
              </w:rPr>
            </w:pPr>
          </w:p>
        </w:tc>
        <w:tc>
          <w:tcPr>
            <w:tcW w:w="85.05pt" w:type="dxa"/>
            <w:shd w:val="clear" w:color="auto" w:fill="auto"/>
            <w:vAlign w:val="center"/>
          </w:tcPr>
          <w:p w14:paraId="358F55FF" w14:textId="76656302" w:rsidR="00131981" w:rsidRPr="007D1CC4" w:rsidRDefault="00131981" w:rsidP="005A3330">
            <w:pPr>
              <w:jc w:val="center"/>
              <w:rPr>
                <w:sz w:val="21"/>
                <w:szCs w:val="21"/>
              </w:rPr>
            </w:pPr>
            <w:r w:rsidRPr="00904F1B">
              <w:rPr>
                <w:sz w:val="21"/>
                <w:szCs w:val="21"/>
              </w:rPr>
              <w:t>LAPAR-A</w:t>
            </w:r>
          </w:p>
        </w:tc>
        <w:tc>
          <w:tcPr>
            <w:tcW w:w="42.50pt" w:type="dxa"/>
            <w:vAlign w:val="center"/>
          </w:tcPr>
          <w:p w14:paraId="56E2D587" w14:textId="11CBA388" w:rsidR="00131981" w:rsidRPr="007D1CC4" w:rsidRDefault="00131981" w:rsidP="005A3330">
            <w:pPr>
              <w:jc w:val="center"/>
              <w:rPr>
                <w:iCs/>
                <w:sz w:val="21"/>
                <w:szCs w:val="21"/>
              </w:rPr>
            </w:pPr>
            <w:r w:rsidRPr="00904F1B">
              <w:rPr>
                <w:iCs/>
                <w:sz w:val="21"/>
                <w:szCs w:val="21"/>
              </w:rPr>
              <w:t>659K</w:t>
            </w:r>
          </w:p>
        </w:tc>
        <w:tc>
          <w:tcPr>
            <w:tcW w:w="42.55pt" w:type="dxa"/>
            <w:shd w:val="clear" w:color="auto" w:fill="auto"/>
            <w:vAlign w:val="center"/>
          </w:tcPr>
          <w:p w14:paraId="5726773B" w14:textId="4FB4E89F" w:rsidR="00131981" w:rsidRPr="007D1CC4" w:rsidRDefault="00131981" w:rsidP="005A3330">
            <w:pPr>
              <w:jc w:val="center"/>
              <w:rPr>
                <w:sz w:val="21"/>
                <w:szCs w:val="21"/>
              </w:rPr>
            </w:pPr>
            <w:r w:rsidRPr="00904F1B">
              <w:rPr>
                <w:iCs/>
                <w:sz w:val="21"/>
                <w:szCs w:val="21"/>
              </w:rPr>
              <w:t>32.15</w:t>
            </w:r>
          </w:p>
        </w:tc>
        <w:tc>
          <w:tcPr>
            <w:tcW w:w="42.50pt" w:type="dxa"/>
            <w:shd w:val="clear" w:color="auto" w:fill="auto"/>
            <w:vAlign w:val="center"/>
          </w:tcPr>
          <w:p w14:paraId="79B8EE71" w14:textId="272EB2D5" w:rsidR="00131981" w:rsidRPr="007D1CC4" w:rsidRDefault="00131981" w:rsidP="005A3330">
            <w:pPr>
              <w:jc w:val="center"/>
              <w:rPr>
                <w:sz w:val="21"/>
                <w:szCs w:val="21"/>
              </w:rPr>
            </w:pPr>
            <w:r w:rsidRPr="00904F1B">
              <w:rPr>
                <w:iCs/>
                <w:sz w:val="21"/>
                <w:szCs w:val="21"/>
              </w:rPr>
              <w:t>28.61</w:t>
            </w:r>
          </w:p>
        </w:tc>
        <w:tc>
          <w:tcPr>
            <w:tcW w:w="50.10pt" w:type="dxa"/>
            <w:shd w:val="clear" w:color="auto" w:fill="auto"/>
            <w:vAlign w:val="center"/>
          </w:tcPr>
          <w:p w14:paraId="46A0675A" w14:textId="281846A2" w:rsidR="00131981" w:rsidRPr="007D1CC4" w:rsidRDefault="00131981" w:rsidP="005A3330">
            <w:pPr>
              <w:jc w:val="center"/>
              <w:rPr>
                <w:sz w:val="21"/>
                <w:szCs w:val="21"/>
              </w:rPr>
            </w:pPr>
            <w:r w:rsidRPr="00904F1B">
              <w:rPr>
                <w:iCs/>
                <w:sz w:val="21"/>
                <w:szCs w:val="21"/>
              </w:rPr>
              <w:t>27.61</w:t>
            </w:r>
          </w:p>
        </w:tc>
        <w:tc>
          <w:tcPr>
            <w:tcW w:w="59.25pt" w:type="dxa"/>
            <w:shd w:val="clear" w:color="auto" w:fill="auto"/>
            <w:vAlign w:val="center"/>
          </w:tcPr>
          <w:p w14:paraId="12A9BCBE" w14:textId="18C26943" w:rsidR="00131981" w:rsidRPr="007D1CC4" w:rsidRDefault="00131981" w:rsidP="005A3330">
            <w:pPr>
              <w:jc w:val="center"/>
              <w:rPr>
                <w:sz w:val="21"/>
                <w:szCs w:val="21"/>
              </w:rPr>
            </w:pPr>
            <w:r w:rsidRPr="00904F1B">
              <w:rPr>
                <w:iCs/>
                <w:sz w:val="21"/>
                <w:szCs w:val="21"/>
              </w:rPr>
              <w:t>26.14</w:t>
            </w:r>
          </w:p>
        </w:tc>
        <w:tc>
          <w:tcPr>
            <w:tcW w:w="59.25pt" w:type="dxa"/>
            <w:shd w:val="clear" w:color="auto" w:fill="auto"/>
            <w:vAlign w:val="center"/>
          </w:tcPr>
          <w:p w14:paraId="14BA7EB9" w14:textId="25693247" w:rsidR="00131981" w:rsidRPr="007D1CC4" w:rsidRDefault="00131981" w:rsidP="005A3330">
            <w:pPr>
              <w:jc w:val="center"/>
              <w:rPr>
                <w:sz w:val="21"/>
                <w:szCs w:val="21"/>
              </w:rPr>
            </w:pPr>
            <w:r w:rsidRPr="00904F1B">
              <w:rPr>
                <w:iCs/>
                <w:sz w:val="21"/>
                <w:szCs w:val="21"/>
              </w:rPr>
              <w:t>30.42</w:t>
            </w:r>
          </w:p>
        </w:tc>
      </w:tr>
      <w:tr w:rsidR="00131981" w:rsidRPr="007D1CC4" w14:paraId="1A3AD301" w14:textId="77777777" w:rsidTr="00F0237D">
        <w:trPr>
          <w:trHeight w:val="20"/>
          <w:jc w:val="center"/>
        </w:trPr>
        <w:tc>
          <w:tcPr>
            <w:tcW w:w="49.65pt" w:type="dxa"/>
            <w:vMerge/>
            <w:shd w:val="clear" w:color="auto" w:fill="auto"/>
          </w:tcPr>
          <w:p w14:paraId="6F87FE4C" w14:textId="77777777" w:rsidR="00131981" w:rsidRPr="002408F7" w:rsidRDefault="00131981" w:rsidP="005A3330">
            <w:pPr>
              <w:jc w:val="center"/>
              <w:rPr>
                <w:sz w:val="21"/>
                <w:szCs w:val="21"/>
              </w:rPr>
            </w:pPr>
          </w:p>
        </w:tc>
        <w:tc>
          <w:tcPr>
            <w:tcW w:w="85.05pt" w:type="dxa"/>
            <w:shd w:val="clear" w:color="auto" w:fill="auto"/>
            <w:vAlign w:val="center"/>
          </w:tcPr>
          <w:p w14:paraId="4F3396EE" w14:textId="4103C57B" w:rsidR="00131981" w:rsidRPr="007D1CC4" w:rsidRDefault="00131981" w:rsidP="005A3330">
            <w:pPr>
              <w:jc w:val="center"/>
              <w:rPr>
                <w:iCs/>
                <w:sz w:val="21"/>
                <w:szCs w:val="21"/>
              </w:rPr>
            </w:pPr>
            <w:r w:rsidRPr="00904F1B">
              <w:rPr>
                <w:sz w:val="21"/>
                <w:szCs w:val="21"/>
              </w:rPr>
              <w:t>RFDN</w:t>
            </w:r>
          </w:p>
        </w:tc>
        <w:tc>
          <w:tcPr>
            <w:tcW w:w="42.50pt" w:type="dxa"/>
            <w:vAlign w:val="center"/>
          </w:tcPr>
          <w:p w14:paraId="093202E7" w14:textId="68474A5A" w:rsidR="00131981" w:rsidRPr="007D1CC4" w:rsidRDefault="00131981" w:rsidP="005A3330">
            <w:pPr>
              <w:jc w:val="center"/>
              <w:rPr>
                <w:iCs/>
                <w:sz w:val="21"/>
                <w:szCs w:val="21"/>
              </w:rPr>
            </w:pPr>
            <w:r w:rsidRPr="00904F1B">
              <w:rPr>
                <w:sz w:val="21"/>
                <w:szCs w:val="21"/>
              </w:rPr>
              <w:t>550K</w:t>
            </w:r>
          </w:p>
        </w:tc>
        <w:tc>
          <w:tcPr>
            <w:tcW w:w="42.55pt" w:type="dxa"/>
            <w:shd w:val="clear" w:color="auto" w:fill="auto"/>
            <w:vAlign w:val="center"/>
          </w:tcPr>
          <w:p w14:paraId="5EA6149C" w14:textId="16A6D3B3" w:rsidR="00131981" w:rsidRPr="007D1CC4" w:rsidRDefault="00131981" w:rsidP="005A3330">
            <w:pPr>
              <w:jc w:val="center"/>
              <w:rPr>
                <w:iCs/>
                <w:sz w:val="21"/>
                <w:szCs w:val="21"/>
              </w:rPr>
            </w:pPr>
            <w:r w:rsidRPr="00904F1B">
              <w:rPr>
                <w:sz w:val="21"/>
                <w:szCs w:val="21"/>
              </w:rPr>
              <w:t>32.24</w:t>
            </w:r>
          </w:p>
        </w:tc>
        <w:tc>
          <w:tcPr>
            <w:tcW w:w="42.50pt" w:type="dxa"/>
            <w:shd w:val="clear" w:color="auto" w:fill="auto"/>
            <w:vAlign w:val="center"/>
          </w:tcPr>
          <w:p w14:paraId="24718375" w14:textId="37C06CEA" w:rsidR="00131981" w:rsidRPr="007D1CC4" w:rsidRDefault="00131981" w:rsidP="005A3330">
            <w:pPr>
              <w:jc w:val="center"/>
              <w:rPr>
                <w:iCs/>
                <w:sz w:val="21"/>
                <w:szCs w:val="21"/>
              </w:rPr>
            </w:pPr>
            <w:r w:rsidRPr="00904F1B">
              <w:rPr>
                <w:sz w:val="21"/>
                <w:szCs w:val="21"/>
              </w:rPr>
              <w:t>28.61</w:t>
            </w:r>
          </w:p>
        </w:tc>
        <w:tc>
          <w:tcPr>
            <w:tcW w:w="50.10pt" w:type="dxa"/>
            <w:shd w:val="clear" w:color="auto" w:fill="auto"/>
            <w:vAlign w:val="center"/>
          </w:tcPr>
          <w:p w14:paraId="31CCF0BA" w14:textId="7F5F0451" w:rsidR="00131981" w:rsidRPr="007D1CC4" w:rsidRDefault="00131981" w:rsidP="005A3330">
            <w:pPr>
              <w:jc w:val="center"/>
              <w:rPr>
                <w:iCs/>
                <w:sz w:val="21"/>
                <w:szCs w:val="21"/>
              </w:rPr>
            </w:pPr>
            <w:r w:rsidRPr="00904F1B">
              <w:rPr>
                <w:sz w:val="21"/>
                <w:szCs w:val="21"/>
              </w:rPr>
              <w:t>27.57</w:t>
            </w:r>
          </w:p>
        </w:tc>
        <w:tc>
          <w:tcPr>
            <w:tcW w:w="59.25pt" w:type="dxa"/>
            <w:shd w:val="clear" w:color="auto" w:fill="auto"/>
            <w:vAlign w:val="center"/>
          </w:tcPr>
          <w:p w14:paraId="1E3BE584" w14:textId="4EA87408" w:rsidR="00131981" w:rsidRPr="007D1CC4" w:rsidRDefault="00131981" w:rsidP="005A3330">
            <w:pPr>
              <w:jc w:val="center"/>
              <w:rPr>
                <w:iCs/>
                <w:sz w:val="21"/>
                <w:szCs w:val="21"/>
              </w:rPr>
            </w:pPr>
            <w:r w:rsidRPr="00904F1B">
              <w:rPr>
                <w:sz w:val="21"/>
                <w:szCs w:val="21"/>
              </w:rPr>
              <w:t>26.11</w:t>
            </w:r>
          </w:p>
        </w:tc>
        <w:tc>
          <w:tcPr>
            <w:tcW w:w="59.25pt" w:type="dxa"/>
            <w:shd w:val="clear" w:color="auto" w:fill="auto"/>
            <w:vAlign w:val="center"/>
          </w:tcPr>
          <w:p w14:paraId="7AE0B98A" w14:textId="333D46AD" w:rsidR="00131981" w:rsidRPr="007D1CC4" w:rsidRDefault="00131981" w:rsidP="005A3330">
            <w:pPr>
              <w:jc w:val="center"/>
              <w:rPr>
                <w:iCs/>
                <w:sz w:val="21"/>
                <w:szCs w:val="21"/>
              </w:rPr>
            </w:pPr>
            <w:r w:rsidRPr="00904F1B">
              <w:rPr>
                <w:sz w:val="21"/>
                <w:szCs w:val="21"/>
              </w:rPr>
              <w:t>30.58</w:t>
            </w:r>
          </w:p>
        </w:tc>
      </w:tr>
      <w:tr w:rsidR="00131981" w:rsidRPr="007D1CC4" w14:paraId="6E3D2BD3" w14:textId="77777777" w:rsidTr="00F0237D">
        <w:trPr>
          <w:trHeight w:val="20"/>
          <w:jc w:val="center"/>
        </w:trPr>
        <w:tc>
          <w:tcPr>
            <w:tcW w:w="49.65pt" w:type="dxa"/>
            <w:vMerge/>
            <w:shd w:val="clear" w:color="auto" w:fill="auto"/>
          </w:tcPr>
          <w:p w14:paraId="5DBD882E" w14:textId="77777777" w:rsidR="00131981" w:rsidRPr="002408F7" w:rsidRDefault="00131981" w:rsidP="005A3330">
            <w:pPr>
              <w:jc w:val="center"/>
              <w:rPr>
                <w:sz w:val="21"/>
                <w:szCs w:val="21"/>
              </w:rPr>
            </w:pPr>
          </w:p>
        </w:tc>
        <w:tc>
          <w:tcPr>
            <w:tcW w:w="85.05pt" w:type="dxa"/>
            <w:shd w:val="clear" w:color="auto" w:fill="auto"/>
            <w:vAlign w:val="center"/>
          </w:tcPr>
          <w:p w14:paraId="4B1E3D1A" w14:textId="6BD850B1" w:rsidR="00131981" w:rsidRPr="007D1CC4" w:rsidRDefault="00131981" w:rsidP="005A3330">
            <w:pPr>
              <w:jc w:val="center"/>
              <w:rPr>
                <w:iCs/>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center"/>
          </w:tcPr>
          <w:p w14:paraId="621AF9F7" w14:textId="65BCAAD1" w:rsidR="00131981" w:rsidRPr="007D1CC4" w:rsidRDefault="00131981" w:rsidP="005A3330">
            <w:pPr>
              <w:jc w:val="center"/>
              <w:rPr>
                <w:iCs/>
                <w:sz w:val="21"/>
                <w:szCs w:val="21"/>
              </w:rPr>
            </w:pPr>
            <w:r w:rsidRPr="00904F1B">
              <w:rPr>
                <w:iCs/>
                <w:sz w:val="21"/>
                <w:szCs w:val="21"/>
              </w:rPr>
              <w:t>1010K</w:t>
            </w:r>
          </w:p>
        </w:tc>
        <w:tc>
          <w:tcPr>
            <w:tcW w:w="42.55pt" w:type="dxa"/>
            <w:shd w:val="clear" w:color="auto" w:fill="auto"/>
            <w:vAlign w:val="center"/>
          </w:tcPr>
          <w:p w14:paraId="3FF46BAC" w14:textId="0B1B5448" w:rsidR="00131981" w:rsidRPr="007D1CC4" w:rsidRDefault="00131981" w:rsidP="005A3330">
            <w:pPr>
              <w:jc w:val="center"/>
              <w:rPr>
                <w:iCs/>
                <w:sz w:val="21"/>
                <w:szCs w:val="21"/>
              </w:rPr>
            </w:pPr>
            <w:r w:rsidRPr="00904F1B">
              <w:rPr>
                <w:iCs/>
                <w:sz w:val="21"/>
                <w:szCs w:val="21"/>
              </w:rPr>
              <w:t>32.28</w:t>
            </w:r>
          </w:p>
        </w:tc>
        <w:tc>
          <w:tcPr>
            <w:tcW w:w="42.50pt" w:type="dxa"/>
            <w:shd w:val="clear" w:color="auto" w:fill="auto"/>
            <w:vAlign w:val="center"/>
          </w:tcPr>
          <w:p w14:paraId="1ED37164" w14:textId="00FC524B" w:rsidR="00131981" w:rsidRPr="007D1CC4" w:rsidRDefault="00131981" w:rsidP="005A3330">
            <w:pPr>
              <w:jc w:val="center"/>
              <w:rPr>
                <w:iCs/>
                <w:sz w:val="21"/>
                <w:szCs w:val="21"/>
              </w:rPr>
            </w:pPr>
            <w:r w:rsidRPr="00904F1B">
              <w:rPr>
                <w:iCs/>
                <w:sz w:val="21"/>
                <w:szCs w:val="21"/>
              </w:rPr>
              <w:t>28.62</w:t>
            </w:r>
          </w:p>
        </w:tc>
        <w:tc>
          <w:tcPr>
            <w:tcW w:w="50.10pt" w:type="dxa"/>
            <w:shd w:val="clear" w:color="auto" w:fill="auto"/>
            <w:vAlign w:val="center"/>
          </w:tcPr>
          <w:p w14:paraId="30B1BCE1" w14:textId="3EDEA8D6" w:rsidR="00131981" w:rsidRPr="007D1CC4" w:rsidRDefault="00131981" w:rsidP="005A3330">
            <w:pPr>
              <w:jc w:val="center"/>
              <w:rPr>
                <w:iCs/>
                <w:sz w:val="21"/>
                <w:szCs w:val="21"/>
              </w:rPr>
            </w:pPr>
            <w:r w:rsidRPr="00904F1B">
              <w:rPr>
                <w:iCs/>
                <w:sz w:val="21"/>
                <w:szCs w:val="21"/>
              </w:rPr>
              <w:t>27.58</w:t>
            </w:r>
          </w:p>
        </w:tc>
        <w:tc>
          <w:tcPr>
            <w:tcW w:w="59.25pt" w:type="dxa"/>
            <w:shd w:val="clear" w:color="auto" w:fill="auto"/>
            <w:vAlign w:val="center"/>
          </w:tcPr>
          <w:p w14:paraId="2DA7DC61" w14:textId="3A1F8499" w:rsidR="00131981" w:rsidRPr="007D1CC4" w:rsidRDefault="00131981" w:rsidP="005A3330">
            <w:pPr>
              <w:jc w:val="center"/>
              <w:rPr>
                <w:iCs/>
                <w:sz w:val="21"/>
                <w:szCs w:val="21"/>
              </w:rPr>
            </w:pPr>
            <w:r w:rsidRPr="00904F1B">
              <w:rPr>
                <w:iCs/>
                <w:sz w:val="21"/>
                <w:szCs w:val="21"/>
              </w:rPr>
              <w:t>26.17</w:t>
            </w:r>
          </w:p>
        </w:tc>
        <w:tc>
          <w:tcPr>
            <w:tcW w:w="59.25pt" w:type="dxa"/>
            <w:shd w:val="clear" w:color="auto" w:fill="auto"/>
            <w:vAlign w:val="center"/>
          </w:tcPr>
          <w:p w14:paraId="1BBE4A82" w14:textId="28747FF2" w:rsidR="00131981" w:rsidRPr="007D1CC4" w:rsidRDefault="00131981" w:rsidP="005A3330">
            <w:pPr>
              <w:jc w:val="center"/>
              <w:rPr>
                <w:iCs/>
                <w:sz w:val="21"/>
                <w:szCs w:val="21"/>
              </w:rPr>
            </w:pPr>
            <w:r w:rsidRPr="00904F1B">
              <w:rPr>
                <w:iCs/>
                <w:sz w:val="21"/>
                <w:szCs w:val="21"/>
              </w:rPr>
              <w:t>30.57</w:t>
            </w:r>
          </w:p>
        </w:tc>
      </w:tr>
      <w:tr w:rsidR="00131981" w:rsidRPr="007D1CC4" w14:paraId="4B6580AA" w14:textId="77777777" w:rsidTr="00F0237D">
        <w:trPr>
          <w:trHeight w:val="20"/>
          <w:jc w:val="center"/>
        </w:trPr>
        <w:tc>
          <w:tcPr>
            <w:tcW w:w="49.65pt" w:type="dxa"/>
            <w:vMerge/>
            <w:shd w:val="clear" w:color="auto" w:fill="auto"/>
          </w:tcPr>
          <w:p w14:paraId="3BC72C3F" w14:textId="77777777" w:rsidR="00131981" w:rsidRPr="002408F7" w:rsidRDefault="00131981" w:rsidP="005A3330">
            <w:pPr>
              <w:jc w:val="center"/>
              <w:rPr>
                <w:sz w:val="21"/>
                <w:szCs w:val="21"/>
              </w:rPr>
            </w:pPr>
          </w:p>
        </w:tc>
        <w:tc>
          <w:tcPr>
            <w:tcW w:w="85.05pt" w:type="dxa"/>
            <w:shd w:val="clear" w:color="auto" w:fill="auto"/>
            <w:vAlign w:val="center"/>
          </w:tcPr>
          <w:p w14:paraId="62F94A9F" w14:textId="48906B91" w:rsidR="00131981" w:rsidRPr="007D1CC4" w:rsidRDefault="00131981" w:rsidP="005A3330">
            <w:pPr>
              <w:jc w:val="center"/>
              <w:rPr>
                <w:iCs/>
                <w:sz w:val="21"/>
                <w:szCs w:val="21"/>
              </w:rPr>
            </w:pPr>
            <w:r w:rsidRPr="00904F1B">
              <w:rPr>
                <w:sz w:val="21"/>
                <w:szCs w:val="21"/>
              </w:rPr>
              <w:t>ACAN</w:t>
            </w:r>
          </w:p>
        </w:tc>
        <w:tc>
          <w:tcPr>
            <w:tcW w:w="42.50pt" w:type="dxa"/>
            <w:vAlign w:val="center"/>
          </w:tcPr>
          <w:p w14:paraId="10B09885" w14:textId="06225F98" w:rsidR="00131981" w:rsidRPr="007D1CC4" w:rsidRDefault="00131981" w:rsidP="005A3330">
            <w:pPr>
              <w:jc w:val="center"/>
              <w:rPr>
                <w:iCs/>
                <w:sz w:val="21"/>
                <w:szCs w:val="21"/>
              </w:rPr>
            </w:pPr>
            <w:r w:rsidRPr="00904F1B">
              <w:rPr>
                <w:iCs/>
                <w:sz w:val="21"/>
                <w:szCs w:val="21"/>
              </w:rPr>
              <w:t>1556K</w:t>
            </w:r>
          </w:p>
        </w:tc>
        <w:tc>
          <w:tcPr>
            <w:tcW w:w="42.55pt" w:type="dxa"/>
            <w:shd w:val="clear" w:color="auto" w:fill="auto"/>
            <w:vAlign w:val="center"/>
          </w:tcPr>
          <w:p w14:paraId="61D7E93A" w14:textId="4E041ECD" w:rsidR="00131981" w:rsidRPr="007D1CC4" w:rsidRDefault="00131981" w:rsidP="005A3330">
            <w:pPr>
              <w:jc w:val="center"/>
              <w:rPr>
                <w:iCs/>
                <w:sz w:val="21"/>
                <w:szCs w:val="21"/>
              </w:rPr>
            </w:pPr>
            <w:r w:rsidRPr="00904F1B">
              <w:rPr>
                <w:iCs/>
                <w:sz w:val="21"/>
                <w:szCs w:val="21"/>
              </w:rPr>
              <w:t>32.24</w:t>
            </w:r>
          </w:p>
        </w:tc>
        <w:tc>
          <w:tcPr>
            <w:tcW w:w="42.50pt" w:type="dxa"/>
            <w:shd w:val="clear" w:color="auto" w:fill="auto"/>
            <w:vAlign w:val="center"/>
          </w:tcPr>
          <w:p w14:paraId="331B37C7" w14:textId="1E64ED76" w:rsidR="00131981" w:rsidRPr="007D1CC4" w:rsidRDefault="00131981" w:rsidP="005A3330">
            <w:pPr>
              <w:jc w:val="center"/>
              <w:rPr>
                <w:iCs/>
                <w:sz w:val="21"/>
                <w:szCs w:val="21"/>
              </w:rPr>
            </w:pPr>
            <w:r w:rsidRPr="00904F1B">
              <w:rPr>
                <w:iCs/>
                <w:sz w:val="21"/>
                <w:szCs w:val="21"/>
              </w:rPr>
              <w:t>28.62</w:t>
            </w:r>
          </w:p>
        </w:tc>
        <w:tc>
          <w:tcPr>
            <w:tcW w:w="50.10pt" w:type="dxa"/>
            <w:shd w:val="clear" w:color="auto" w:fill="auto"/>
            <w:vAlign w:val="center"/>
          </w:tcPr>
          <w:p w14:paraId="3637A1BD" w14:textId="2E33CA9F" w:rsidR="00131981" w:rsidRPr="007D1CC4" w:rsidRDefault="00131981" w:rsidP="005A3330">
            <w:pPr>
              <w:jc w:val="center"/>
              <w:rPr>
                <w:iCs/>
                <w:sz w:val="21"/>
                <w:szCs w:val="21"/>
              </w:rPr>
            </w:pPr>
            <w:r w:rsidRPr="00904F1B">
              <w:rPr>
                <w:iCs/>
                <w:sz w:val="21"/>
                <w:szCs w:val="21"/>
              </w:rPr>
              <w:t>27.59</w:t>
            </w:r>
          </w:p>
        </w:tc>
        <w:tc>
          <w:tcPr>
            <w:tcW w:w="59.25pt" w:type="dxa"/>
            <w:shd w:val="clear" w:color="auto" w:fill="auto"/>
            <w:vAlign w:val="center"/>
          </w:tcPr>
          <w:p w14:paraId="0F449E57" w14:textId="1E867FEF" w:rsidR="00131981" w:rsidRPr="007D1CC4" w:rsidRDefault="00131981" w:rsidP="005A3330">
            <w:pPr>
              <w:jc w:val="center"/>
              <w:rPr>
                <w:iCs/>
                <w:sz w:val="21"/>
                <w:szCs w:val="21"/>
              </w:rPr>
            </w:pPr>
            <w:r w:rsidRPr="00904F1B">
              <w:rPr>
                <w:iCs/>
                <w:sz w:val="21"/>
                <w:szCs w:val="21"/>
              </w:rPr>
              <w:t>26.17</w:t>
            </w:r>
          </w:p>
        </w:tc>
        <w:tc>
          <w:tcPr>
            <w:tcW w:w="59.25pt" w:type="dxa"/>
            <w:shd w:val="clear" w:color="auto" w:fill="auto"/>
            <w:vAlign w:val="center"/>
          </w:tcPr>
          <w:p w14:paraId="567B1871" w14:textId="37619BF8" w:rsidR="00131981" w:rsidRPr="007D1CC4" w:rsidRDefault="00131981" w:rsidP="005A3330">
            <w:pPr>
              <w:jc w:val="center"/>
              <w:rPr>
                <w:iCs/>
                <w:sz w:val="21"/>
                <w:szCs w:val="21"/>
              </w:rPr>
            </w:pPr>
            <w:r w:rsidRPr="00904F1B">
              <w:rPr>
                <w:iCs/>
                <w:sz w:val="21"/>
                <w:szCs w:val="21"/>
              </w:rPr>
              <w:t>30.53</w:t>
            </w:r>
          </w:p>
        </w:tc>
      </w:tr>
      <w:tr w:rsidR="00131981" w:rsidRPr="007D1CC4" w14:paraId="506E3E94" w14:textId="77777777" w:rsidTr="00F0237D">
        <w:trPr>
          <w:trHeight w:val="20"/>
          <w:jc w:val="center"/>
        </w:trPr>
        <w:tc>
          <w:tcPr>
            <w:tcW w:w="49.65pt" w:type="dxa"/>
            <w:vMerge/>
            <w:shd w:val="clear" w:color="auto" w:fill="auto"/>
          </w:tcPr>
          <w:p w14:paraId="1005DCE4" w14:textId="77777777" w:rsidR="00131981" w:rsidRPr="002408F7" w:rsidRDefault="00131981" w:rsidP="005A3330">
            <w:pPr>
              <w:jc w:val="center"/>
              <w:rPr>
                <w:sz w:val="21"/>
                <w:szCs w:val="21"/>
              </w:rPr>
            </w:pPr>
          </w:p>
        </w:tc>
        <w:tc>
          <w:tcPr>
            <w:tcW w:w="85.05pt" w:type="dxa"/>
            <w:shd w:val="clear" w:color="auto" w:fill="auto"/>
            <w:vAlign w:val="center"/>
          </w:tcPr>
          <w:p w14:paraId="4BF7D638" w14:textId="16390B05" w:rsidR="00131981" w:rsidRPr="007D1CC4" w:rsidRDefault="00131981" w:rsidP="005A3330">
            <w:pPr>
              <w:jc w:val="center"/>
              <w:rPr>
                <w:iCs/>
                <w:sz w:val="21"/>
                <w:szCs w:val="21"/>
              </w:rPr>
            </w:pPr>
            <w:proofErr w:type="spellStart"/>
            <w:r w:rsidRPr="00904F1B">
              <w:rPr>
                <w:sz w:val="21"/>
                <w:szCs w:val="21"/>
              </w:rPr>
              <w:t>LatticeNet</w:t>
            </w:r>
            <w:proofErr w:type="spellEnd"/>
          </w:p>
        </w:tc>
        <w:tc>
          <w:tcPr>
            <w:tcW w:w="42.50pt" w:type="dxa"/>
            <w:vAlign w:val="center"/>
          </w:tcPr>
          <w:p w14:paraId="7DE1EF71" w14:textId="34E9A26B" w:rsidR="00131981" w:rsidRPr="007D1CC4" w:rsidRDefault="00131981" w:rsidP="005A3330">
            <w:pPr>
              <w:jc w:val="center"/>
              <w:rPr>
                <w:iCs/>
                <w:sz w:val="21"/>
                <w:szCs w:val="21"/>
              </w:rPr>
            </w:pPr>
            <w:r w:rsidRPr="00904F1B">
              <w:rPr>
                <w:iCs/>
                <w:sz w:val="21"/>
                <w:szCs w:val="21"/>
              </w:rPr>
              <w:t>777K</w:t>
            </w:r>
          </w:p>
        </w:tc>
        <w:tc>
          <w:tcPr>
            <w:tcW w:w="42.55pt" w:type="dxa"/>
            <w:shd w:val="clear" w:color="auto" w:fill="auto"/>
            <w:vAlign w:val="center"/>
          </w:tcPr>
          <w:p w14:paraId="5FABBEBB" w14:textId="20319259" w:rsidR="00131981" w:rsidRPr="007D1CC4" w:rsidRDefault="00131981" w:rsidP="005A3330">
            <w:pPr>
              <w:jc w:val="center"/>
              <w:rPr>
                <w:iCs/>
                <w:sz w:val="21"/>
                <w:szCs w:val="21"/>
              </w:rPr>
            </w:pPr>
            <w:r w:rsidRPr="00904F1B">
              <w:rPr>
                <w:iCs/>
                <w:sz w:val="21"/>
                <w:szCs w:val="21"/>
              </w:rPr>
              <w:t>32.18</w:t>
            </w:r>
          </w:p>
        </w:tc>
        <w:tc>
          <w:tcPr>
            <w:tcW w:w="42.50pt" w:type="dxa"/>
            <w:shd w:val="clear" w:color="auto" w:fill="auto"/>
            <w:vAlign w:val="center"/>
          </w:tcPr>
          <w:p w14:paraId="5AC0EF5D" w14:textId="2278692A" w:rsidR="00131981" w:rsidRPr="007D1CC4" w:rsidRDefault="00131981" w:rsidP="005A3330">
            <w:pPr>
              <w:jc w:val="center"/>
              <w:rPr>
                <w:iCs/>
                <w:sz w:val="21"/>
                <w:szCs w:val="21"/>
              </w:rPr>
            </w:pPr>
            <w:r w:rsidRPr="00904F1B">
              <w:rPr>
                <w:iCs/>
                <w:sz w:val="21"/>
                <w:szCs w:val="21"/>
              </w:rPr>
              <w:t>28.61</w:t>
            </w:r>
          </w:p>
        </w:tc>
        <w:tc>
          <w:tcPr>
            <w:tcW w:w="50.10pt" w:type="dxa"/>
            <w:shd w:val="clear" w:color="auto" w:fill="auto"/>
            <w:vAlign w:val="center"/>
          </w:tcPr>
          <w:p w14:paraId="36AB9E0C" w14:textId="125F379D" w:rsidR="00131981" w:rsidRPr="007D1CC4" w:rsidRDefault="00131981" w:rsidP="005A3330">
            <w:pPr>
              <w:jc w:val="center"/>
              <w:rPr>
                <w:iCs/>
                <w:sz w:val="21"/>
                <w:szCs w:val="21"/>
              </w:rPr>
            </w:pPr>
            <w:r w:rsidRPr="00904F1B">
              <w:rPr>
                <w:iCs/>
                <w:sz w:val="21"/>
                <w:szCs w:val="21"/>
              </w:rPr>
              <w:t>27.57</w:t>
            </w:r>
          </w:p>
        </w:tc>
        <w:tc>
          <w:tcPr>
            <w:tcW w:w="59.25pt" w:type="dxa"/>
            <w:shd w:val="clear" w:color="auto" w:fill="auto"/>
            <w:vAlign w:val="center"/>
          </w:tcPr>
          <w:p w14:paraId="70DB1556" w14:textId="1CBAFAAC" w:rsidR="00131981" w:rsidRPr="007D1CC4" w:rsidRDefault="00131981" w:rsidP="005A3330">
            <w:pPr>
              <w:jc w:val="center"/>
              <w:rPr>
                <w:iCs/>
                <w:sz w:val="21"/>
                <w:szCs w:val="21"/>
              </w:rPr>
            </w:pPr>
            <w:r w:rsidRPr="00904F1B">
              <w:rPr>
                <w:iCs/>
                <w:sz w:val="21"/>
                <w:szCs w:val="21"/>
              </w:rPr>
              <w:t>26.14</w:t>
            </w:r>
          </w:p>
        </w:tc>
        <w:tc>
          <w:tcPr>
            <w:tcW w:w="59.25pt" w:type="dxa"/>
            <w:shd w:val="clear" w:color="auto" w:fill="auto"/>
            <w:vAlign w:val="center"/>
          </w:tcPr>
          <w:p w14:paraId="1FCE826C" w14:textId="4CC9F651" w:rsidR="00131981" w:rsidRPr="007D1CC4" w:rsidRDefault="00131981" w:rsidP="005A3330">
            <w:pPr>
              <w:jc w:val="center"/>
              <w:rPr>
                <w:iCs/>
                <w:sz w:val="21"/>
                <w:szCs w:val="21"/>
              </w:rPr>
            </w:pPr>
            <w:r w:rsidRPr="00904F1B">
              <w:rPr>
                <w:iCs/>
                <w:sz w:val="21"/>
                <w:szCs w:val="21"/>
              </w:rPr>
              <w:t>30.54</w:t>
            </w:r>
          </w:p>
        </w:tc>
      </w:tr>
      <w:tr w:rsidR="00131981" w:rsidRPr="007D1CC4" w14:paraId="75F647CB" w14:textId="77777777" w:rsidTr="00F0237D">
        <w:trPr>
          <w:trHeight w:val="20"/>
          <w:jc w:val="center"/>
        </w:trPr>
        <w:tc>
          <w:tcPr>
            <w:tcW w:w="49.65pt" w:type="dxa"/>
            <w:vMerge/>
            <w:shd w:val="clear" w:color="auto" w:fill="auto"/>
          </w:tcPr>
          <w:p w14:paraId="30638956" w14:textId="77777777" w:rsidR="00131981" w:rsidRPr="002408F7" w:rsidRDefault="00131981" w:rsidP="005A3330">
            <w:pPr>
              <w:jc w:val="center"/>
              <w:rPr>
                <w:sz w:val="21"/>
                <w:szCs w:val="21"/>
              </w:rPr>
            </w:pPr>
          </w:p>
        </w:tc>
        <w:tc>
          <w:tcPr>
            <w:tcW w:w="85.05pt" w:type="dxa"/>
            <w:shd w:val="clear" w:color="auto" w:fill="auto"/>
            <w:vAlign w:val="center"/>
          </w:tcPr>
          <w:p w14:paraId="75986C59" w14:textId="171FDA6E" w:rsidR="00131981" w:rsidRPr="007D1CC4" w:rsidRDefault="00131981" w:rsidP="005A3330">
            <w:pPr>
              <w:jc w:val="center"/>
              <w:rPr>
                <w:iCs/>
                <w:sz w:val="21"/>
                <w:szCs w:val="21"/>
              </w:rPr>
            </w:pPr>
            <w:r w:rsidRPr="00904F1B">
              <w:rPr>
                <w:sz w:val="21"/>
                <w:szCs w:val="21"/>
              </w:rPr>
              <w:t>AWSRN-M</w:t>
            </w:r>
          </w:p>
        </w:tc>
        <w:tc>
          <w:tcPr>
            <w:tcW w:w="42.50pt" w:type="dxa"/>
            <w:vAlign w:val="center"/>
          </w:tcPr>
          <w:p w14:paraId="738196CD" w14:textId="1E9135BD" w:rsidR="00131981" w:rsidRPr="007D1CC4" w:rsidRDefault="00131981" w:rsidP="005A3330">
            <w:pPr>
              <w:jc w:val="center"/>
              <w:rPr>
                <w:iCs/>
                <w:sz w:val="21"/>
                <w:szCs w:val="21"/>
              </w:rPr>
            </w:pPr>
            <w:r w:rsidRPr="00904F1B">
              <w:rPr>
                <w:iCs/>
                <w:sz w:val="21"/>
                <w:szCs w:val="21"/>
              </w:rPr>
              <w:t>1254K</w:t>
            </w:r>
          </w:p>
        </w:tc>
        <w:tc>
          <w:tcPr>
            <w:tcW w:w="42.55pt" w:type="dxa"/>
            <w:shd w:val="clear" w:color="auto" w:fill="auto"/>
            <w:vAlign w:val="center"/>
          </w:tcPr>
          <w:p w14:paraId="4D833C12" w14:textId="4F571782" w:rsidR="00131981" w:rsidRPr="007D1CC4" w:rsidRDefault="00131981" w:rsidP="005A3330">
            <w:pPr>
              <w:jc w:val="center"/>
              <w:rPr>
                <w:iCs/>
                <w:sz w:val="21"/>
                <w:szCs w:val="21"/>
              </w:rPr>
            </w:pPr>
            <w:r w:rsidRPr="00904F1B">
              <w:rPr>
                <w:iCs/>
                <w:sz w:val="21"/>
                <w:szCs w:val="21"/>
              </w:rPr>
              <w:t>32.21</w:t>
            </w:r>
          </w:p>
        </w:tc>
        <w:tc>
          <w:tcPr>
            <w:tcW w:w="42.50pt" w:type="dxa"/>
            <w:shd w:val="clear" w:color="auto" w:fill="auto"/>
            <w:vAlign w:val="center"/>
          </w:tcPr>
          <w:p w14:paraId="3EA45349" w14:textId="016F5D5F" w:rsidR="00131981" w:rsidRPr="007D1CC4" w:rsidRDefault="00131981" w:rsidP="005A3330">
            <w:pPr>
              <w:jc w:val="center"/>
              <w:rPr>
                <w:iCs/>
                <w:sz w:val="21"/>
                <w:szCs w:val="21"/>
              </w:rPr>
            </w:pPr>
            <w:r w:rsidRPr="00904F1B">
              <w:rPr>
                <w:iCs/>
                <w:sz w:val="21"/>
                <w:szCs w:val="21"/>
              </w:rPr>
              <w:t>28.65</w:t>
            </w:r>
          </w:p>
        </w:tc>
        <w:tc>
          <w:tcPr>
            <w:tcW w:w="50.10pt" w:type="dxa"/>
            <w:shd w:val="clear" w:color="auto" w:fill="auto"/>
            <w:vAlign w:val="center"/>
          </w:tcPr>
          <w:p w14:paraId="411BDBB4" w14:textId="2DDC5B9A" w:rsidR="00131981" w:rsidRPr="007D1CC4" w:rsidRDefault="00131981" w:rsidP="005A3330">
            <w:pPr>
              <w:jc w:val="center"/>
              <w:rPr>
                <w:iCs/>
                <w:sz w:val="21"/>
                <w:szCs w:val="21"/>
              </w:rPr>
            </w:pPr>
            <w:r w:rsidRPr="00904F1B">
              <w:rPr>
                <w:iCs/>
                <w:sz w:val="21"/>
                <w:szCs w:val="21"/>
              </w:rPr>
              <w:t>27.60</w:t>
            </w:r>
          </w:p>
        </w:tc>
        <w:tc>
          <w:tcPr>
            <w:tcW w:w="59.25pt" w:type="dxa"/>
            <w:shd w:val="clear" w:color="auto" w:fill="auto"/>
            <w:vAlign w:val="center"/>
          </w:tcPr>
          <w:p w14:paraId="64C86D78" w14:textId="624C501E" w:rsidR="00131981" w:rsidRPr="007D1CC4" w:rsidRDefault="00131981" w:rsidP="005A3330">
            <w:pPr>
              <w:jc w:val="center"/>
              <w:rPr>
                <w:iCs/>
                <w:sz w:val="21"/>
                <w:szCs w:val="21"/>
              </w:rPr>
            </w:pPr>
            <w:r w:rsidRPr="00904F1B">
              <w:rPr>
                <w:iCs/>
                <w:sz w:val="21"/>
                <w:szCs w:val="21"/>
              </w:rPr>
              <w:t>26.15</w:t>
            </w:r>
          </w:p>
        </w:tc>
        <w:tc>
          <w:tcPr>
            <w:tcW w:w="59.25pt" w:type="dxa"/>
            <w:shd w:val="clear" w:color="auto" w:fill="auto"/>
            <w:vAlign w:val="center"/>
          </w:tcPr>
          <w:p w14:paraId="781C6FB4" w14:textId="3A6F5617" w:rsidR="00131981" w:rsidRPr="007D1CC4" w:rsidRDefault="00131981" w:rsidP="005A3330">
            <w:pPr>
              <w:jc w:val="center"/>
              <w:rPr>
                <w:iCs/>
                <w:sz w:val="21"/>
                <w:szCs w:val="21"/>
              </w:rPr>
            </w:pPr>
            <w:r w:rsidRPr="00904F1B">
              <w:rPr>
                <w:iCs/>
                <w:sz w:val="21"/>
                <w:szCs w:val="21"/>
              </w:rPr>
              <w:t>30.56</w:t>
            </w:r>
          </w:p>
        </w:tc>
      </w:tr>
      <w:tr w:rsidR="00131981" w:rsidRPr="007D1CC4" w14:paraId="68B9F557" w14:textId="77777777" w:rsidTr="00F0237D">
        <w:trPr>
          <w:trHeight w:val="20"/>
          <w:jc w:val="center"/>
        </w:trPr>
        <w:tc>
          <w:tcPr>
            <w:tcW w:w="49.65pt" w:type="dxa"/>
            <w:vMerge/>
            <w:shd w:val="clear" w:color="auto" w:fill="auto"/>
          </w:tcPr>
          <w:p w14:paraId="1799EA61" w14:textId="77777777" w:rsidR="00131981" w:rsidRPr="002408F7" w:rsidRDefault="00131981" w:rsidP="005A3330">
            <w:pPr>
              <w:jc w:val="center"/>
              <w:rPr>
                <w:sz w:val="21"/>
                <w:szCs w:val="21"/>
              </w:rPr>
            </w:pPr>
          </w:p>
        </w:tc>
        <w:tc>
          <w:tcPr>
            <w:tcW w:w="85.05pt" w:type="dxa"/>
            <w:shd w:val="clear" w:color="auto" w:fill="auto"/>
            <w:vAlign w:val="center"/>
          </w:tcPr>
          <w:p w14:paraId="06C1489C" w14:textId="5C467776" w:rsidR="00131981" w:rsidRPr="00904F1B" w:rsidRDefault="00131981" w:rsidP="005A3330">
            <w:pPr>
              <w:jc w:val="center"/>
              <w:rPr>
                <w:sz w:val="21"/>
                <w:szCs w:val="21"/>
              </w:rPr>
            </w:pPr>
            <w:r w:rsidRPr="00904F1B">
              <w:rPr>
                <w:sz w:val="21"/>
                <w:szCs w:val="21"/>
              </w:rPr>
              <w:t>MAFFSRN-L</w:t>
            </w:r>
          </w:p>
        </w:tc>
        <w:tc>
          <w:tcPr>
            <w:tcW w:w="42.50pt" w:type="dxa"/>
            <w:vAlign w:val="center"/>
          </w:tcPr>
          <w:p w14:paraId="400B3315" w14:textId="1661D22C" w:rsidR="00131981" w:rsidRPr="00904F1B" w:rsidRDefault="00131981" w:rsidP="005A3330">
            <w:pPr>
              <w:jc w:val="center"/>
              <w:rPr>
                <w:iCs/>
                <w:sz w:val="21"/>
                <w:szCs w:val="21"/>
              </w:rPr>
            </w:pPr>
            <w:r w:rsidRPr="00904F1B">
              <w:rPr>
                <w:iCs/>
                <w:sz w:val="21"/>
                <w:szCs w:val="21"/>
              </w:rPr>
              <w:t>830K</w:t>
            </w:r>
          </w:p>
        </w:tc>
        <w:tc>
          <w:tcPr>
            <w:tcW w:w="42.55pt" w:type="dxa"/>
            <w:shd w:val="clear" w:color="auto" w:fill="auto"/>
            <w:vAlign w:val="center"/>
          </w:tcPr>
          <w:p w14:paraId="08B37F21" w14:textId="41C88F77" w:rsidR="00131981" w:rsidRPr="00904F1B" w:rsidRDefault="00131981" w:rsidP="005A3330">
            <w:pPr>
              <w:jc w:val="center"/>
              <w:rPr>
                <w:iCs/>
                <w:sz w:val="21"/>
                <w:szCs w:val="21"/>
              </w:rPr>
            </w:pPr>
            <w:r w:rsidRPr="00904F1B">
              <w:rPr>
                <w:sz w:val="21"/>
                <w:szCs w:val="21"/>
              </w:rPr>
              <w:t>32.20</w:t>
            </w:r>
          </w:p>
        </w:tc>
        <w:tc>
          <w:tcPr>
            <w:tcW w:w="42.50pt" w:type="dxa"/>
            <w:shd w:val="clear" w:color="auto" w:fill="auto"/>
            <w:vAlign w:val="center"/>
          </w:tcPr>
          <w:p w14:paraId="6920C7F0" w14:textId="4634ABE3" w:rsidR="00131981" w:rsidRPr="00904F1B" w:rsidRDefault="00131981" w:rsidP="005A3330">
            <w:pPr>
              <w:jc w:val="center"/>
              <w:rPr>
                <w:iCs/>
                <w:sz w:val="21"/>
                <w:szCs w:val="21"/>
              </w:rPr>
            </w:pPr>
            <w:r w:rsidRPr="00904F1B">
              <w:rPr>
                <w:sz w:val="21"/>
                <w:szCs w:val="21"/>
              </w:rPr>
              <w:t>28.62</w:t>
            </w:r>
          </w:p>
        </w:tc>
        <w:tc>
          <w:tcPr>
            <w:tcW w:w="50.10pt" w:type="dxa"/>
            <w:shd w:val="clear" w:color="auto" w:fill="auto"/>
            <w:vAlign w:val="center"/>
          </w:tcPr>
          <w:p w14:paraId="29A32FCF" w14:textId="6DB2ED44" w:rsidR="00131981" w:rsidRPr="00904F1B" w:rsidRDefault="00131981" w:rsidP="005A3330">
            <w:pPr>
              <w:jc w:val="center"/>
              <w:rPr>
                <w:iCs/>
                <w:sz w:val="21"/>
                <w:szCs w:val="21"/>
              </w:rPr>
            </w:pPr>
            <w:r w:rsidRPr="00904F1B">
              <w:rPr>
                <w:sz w:val="21"/>
                <w:szCs w:val="21"/>
              </w:rPr>
              <w:t>27.59</w:t>
            </w:r>
          </w:p>
        </w:tc>
        <w:tc>
          <w:tcPr>
            <w:tcW w:w="59.25pt" w:type="dxa"/>
            <w:shd w:val="clear" w:color="auto" w:fill="auto"/>
            <w:vAlign w:val="center"/>
          </w:tcPr>
          <w:p w14:paraId="746DE812" w14:textId="044546B0" w:rsidR="00131981" w:rsidRPr="00904F1B" w:rsidRDefault="00131981" w:rsidP="005A3330">
            <w:pPr>
              <w:jc w:val="center"/>
              <w:rPr>
                <w:iCs/>
                <w:sz w:val="21"/>
                <w:szCs w:val="21"/>
              </w:rPr>
            </w:pPr>
            <w:r w:rsidRPr="00904F1B">
              <w:rPr>
                <w:sz w:val="21"/>
                <w:szCs w:val="21"/>
              </w:rPr>
              <w:t>26.16</w:t>
            </w:r>
          </w:p>
        </w:tc>
        <w:tc>
          <w:tcPr>
            <w:tcW w:w="59.25pt" w:type="dxa"/>
            <w:shd w:val="clear" w:color="auto" w:fill="auto"/>
            <w:vAlign w:val="center"/>
          </w:tcPr>
          <w:p w14:paraId="376CEC81" w14:textId="70B58083" w:rsidR="00131981" w:rsidRPr="00904F1B" w:rsidRDefault="00131981" w:rsidP="005A3330">
            <w:pPr>
              <w:jc w:val="center"/>
              <w:rPr>
                <w:iCs/>
                <w:sz w:val="21"/>
                <w:szCs w:val="21"/>
              </w:rPr>
            </w:pPr>
            <w:r w:rsidRPr="00904F1B">
              <w:rPr>
                <w:sz w:val="21"/>
                <w:szCs w:val="21"/>
              </w:rPr>
              <w:t>30.33</w:t>
            </w:r>
          </w:p>
        </w:tc>
      </w:tr>
      <w:tr w:rsidR="00131981" w:rsidRPr="007D1CC4" w14:paraId="48E83A13" w14:textId="77777777" w:rsidTr="00F0237D">
        <w:trPr>
          <w:trHeight w:val="20"/>
          <w:jc w:val="center"/>
        </w:trPr>
        <w:tc>
          <w:tcPr>
            <w:tcW w:w="49.65pt" w:type="dxa"/>
            <w:vMerge/>
            <w:shd w:val="clear" w:color="auto" w:fill="auto"/>
          </w:tcPr>
          <w:p w14:paraId="4105FAB3" w14:textId="77777777" w:rsidR="00131981" w:rsidRPr="002408F7" w:rsidRDefault="00131981" w:rsidP="005A3330">
            <w:pPr>
              <w:jc w:val="center"/>
              <w:rPr>
                <w:sz w:val="21"/>
                <w:szCs w:val="21"/>
              </w:rPr>
            </w:pPr>
          </w:p>
        </w:tc>
        <w:tc>
          <w:tcPr>
            <w:tcW w:w="85.05pt" w:type="dxa"/>
            <w:shd w:val="clear" w:color="auto" w:fill="auto"/>
            <w:vAlign w:val="center"/>
          </w:tcPr>
          <w:p w14:paraId="1D6F74AE" w14:textId="7E1012BA" w:rsidR="00131981" w:rsidRPr="00904F1B" w:rsidRDefault="00131981" w:rsidP="005A3330">
            <w:pPr>
              <w:jc w:val="center"/>
              <w:rPr>
                <w:sz w:val="21"/>
                <w:szCs w:val="21"/>
              </w:rPr>
            </w:pPr>
            <w:r w:rsidRPr="00904F1B">
              <w:rPr>
                <w:sz w:val="21"/>
                <w:szCs w:val="21"/>
              </w:rPr>
              <w:t>EMASRN</w:t>
            </w:r>
          </w:p>
        </w:tc>
        <w:tc>
          <w:tcPr>
            <w:tcW w:w="42.50pt" w:type="dxa"/>
            <w:vAlign w:val="center"/>
          </w:tcPr>
          <w:p w14:paraId="57DBEDE8" w14:textId="49AB7490" w:rsidR="00131981" w:rsidRPr="00904F1B" w:rsidRDefault="00131981" w:rsidP="005A3330">
            <w:pPr>
              <w:jc w:val="center"/>
              <w:rPr>
                <w:iCs/>
                <w:sz w:val="21"/>
                <w:szCs w:val="21"/>
              </w:rPr>
            </w:pPr>
            <w:r w:rsidRPr="00904F1B">
              <w:rPr>
                <w:iCs/>
                <w:sz w:val="21"/>
                <w:szCs w:val="21"/>
              </w:rPr>
              <w:t>558K</w:t>
            </w:r>
          </w:p>
        </w:tc>
        <w:tc>
          <w:tcPr>
            <w:tcW w:w="42.55pt" w:type="dxa"/>
            <w:shd w:val="clear" w:color="auto" w:fill="auto"/>
            <w:vAlign w:val="center"/>
          </w:tcPr>
          <w:p w14:paraId="2B42CE0D" w14:textId="51A3900E" w:rsidR="00131981" w:rsidRPr="00904F1B" w:rsidRDefault="00131981" w:rsidP="005A3330">
            <w:pPr>
              <w:jc w:val="center"/>
              <w:rPr>
                <w:iCs/>
                <w:sz w:val="21"/>
                <w:szCs w:val="21"/>
              </w:rPr>
            </w:pPr>
            <w:r w:rsidRPr="00904F1B">
              <w:rPr>
                <w:sz w:val="21"/>
                <w:szCs w:val="21"/>
              </w:rPr>
              <w:t>32.17</w:t>
            </w:r>
          </w:p>
        </w:tc>
        <w:tc>
          <w:tcPr>
            <w:tcW w:w="42.50pt" w:type="dxa"/>
            <w:shd w:val="clear" w:color="auto" w:fill="auto"/>
            <w:vAlign w:val="center"/>
          </w:tcPr>
          <w:p w14:paraId="3CE78A5C" w14:textId="0ADA3777" w:rsidR="00131981" w:rsidRPr="00904F1B" w:rsidRDefault="00131981" w:rsidP="005A3330">
            <w:pPr>
              <w:jc w:val="center"/>
              <w:rPr>
                <w:iCs/>
                <w:sz w:val="21"/>
                <w:szCs w:val="21"/>
              </w:rPr>
            </w:pPr>
            <w:r w:rsidRPr="00904F1B">
              <w:rPr>
                <w:sz w:val="21"/>
                <w:szCs w:val="21"/>
              </w:rPr>
              <w:t>28.57</w:t>
            </w:r>
          </w:p>
        </w:tc>
        <w:tc>
          <w:tcPr>
            <w:tcW w:w="50.10pt" w:type="dxa"/>
            <w:shd w:val="clear" w:color="auto" w:fill="auto"/>
            <w:vAlign w:val="center"/>
          </w:tcPr>
          <w:p w14:paraId="19B3C9C2" w14:textId="708E838E" w:rsidR="00131981" w:rsidRPr="00904F1B" w:rsidRDefault="00131981" w:rsidP="005A3330">
            <w:pPr>
              <w:jc w:val="center"/>
              <w:rPr>
                <w:iCs/>
                <w:sz w:val="21"/>
                <w:szCs w:val="21"/>
              </w:rPr>
            </w:pPr>
            <w:r w:rsidRPr="00904F1B">
              <w:rPr>
                <w:sz w:val="21"/>
                <w:szCs w:val="21"/>
              </w:rPr>
              <w:t>27.55</w:t>
            </w:r>
          </w:p>
        </w:tc>
        <w:tc>
          <w:tcPr>
            <w:tcW w:w="59.25pt" w:type="dxa"/>
            <w:shd w:val="clear" w:color="auto" w:fill="auto"/>
            <w:vAlign w:val="center"/>
          </w:tcPr>
          <w:p w14:paraId="214FE541" w14:textId="2659C8B0" w:rsidR="00131981" w:rsidRPr="00904F1B" w:rsidRDefault="00131981" w:rsidP="005A3330">
            <w:pPr>
              <w:jc w:val="center"/>
              <w:rPr>
                <w:iCs/>
                <w:sz w:val="21"/>
                <w:szCs w:val="21"/>
              </w:rPr>
            </w:pPr>
            <w:r w:rsidRPr="00904F1B">
              <w:rPr>
                <w:sz w:val="21"/>
                <w:szCs w:val="21"/>
              </w:rPr>
              <w:t>26.01</w:t>
            </w:r>
          </w:p>
        </w:tc>
        <w:tc>
          <w:tcPr>
            <w:tcW w:w="59.25pt" w:type="dxa"/>
            <w:shd w:val="clear" w:color="auto" w:fill="auto"/>
            <w:vAlign w:val="center"/>
          </w:tcPr>
          <w:p w14:paraId="111AB6EC" w14:textId="5D74C334" w:rsidR="00131981" w:rsidRPr="00904F1B" w:rsidRDefault="00131981" w:rsidP="005A3330">
            <w:pPr>
              <w:jc w:val="center"/>
              <w:rPr>
                <w:iCs/>
                <w:sz w:val="21"/>
                <w:szCs w:val="21"/>
              </w:rPr>
            </w:pPr>
            <w:r w:rsidRPr="00904F1B">
              <w:rPr>
                <w:sz w:val="21"/>
                <w:szCs w:val="21"/>
              </w:rPr>
              <w:t>30.41</w:t>
            </w:r>
          </w:p>
        </w:tc>
      </w:tr>
      <w:tr w:rsidR="00131981" w:rsidRPr="007D1CC4" w14:paraId="68D642FA" w14:textId="77777777" w:rsidTr="00F0237D">
        <w:trPr>
          <w:trHeight w:val="20"/>
          <w:jc w:val="center"/>
        </w:trPr>
        <w:tc>
          <w:tcPr>
            <w:tcW w:w="49.65pt" w:type="dxa"/>
            <w:vMerge/>
            <w:shd w:val="clear" w:color="auto" w:fill="auto"/>
          </w:tcPr>
          <w:p w14:paraId="1008C98A" w14:textId="77777777" w:rsidR="00131981" w:rsidRPr="002408F7" w:rsidRDefault="00131981" w:rsidP="005A3330">
            <w:pPr>
              <w:jc w:val="center"/>
              <w:rPr>
                <w:sz w:val="21"/>
                <w:szCs w:val="21"/>
              </w:rPr>
            </w:pPr>
          </w:p>
        </w:tc>
        <w:tc>
          <w:tcPr>
            <w:tcW w:w="85.05pt" w:type="dxa"/>
            <w:shd w:val="clear" w:color="auto" w:fill="auto"/>
            <w:vAlign w:val="center"/>
          </w:tcPr>
          <w:p w14:paraId="3C28766B" w14:textId="637195BA" w:rsidR="00131981" w:rsidRPr="00904F1B" w:rsidRDefault="00131981" w:rsidP="005A3330">
            <w:pPr>
              <w:jc w:val="center"/>
              <w:rPr>
                <w:sz w:val="21"/>
                <w:szCs w:val="21"/>
              </w:rPr>
            </w:pPr>
            <w:proofErr w:type="spellStart"/>
            <w:r w:rsidRPr="00904F1B">
              <w:rPr>
                <w:sz w:val="21"/>
                <w:szCs w:val="21"/>
              </w:rPr>
              <w:t>SwinIR</w:t>
            </w:r>
            <w:proofErr w:type="spellEnd"/>
          </w:p>
        </w:tc>
        <w:tc>
          <w:tcPr>
            <w:tcW w:w="42.50pt" w:type="dxa"/>
            <w:vAlign w:val="center"/>
          </w:tcPr>
          <w:p w14:paraId="7753C50E" w14:textId="1789F9BB" w:rsidR="00131981" w:rsidRPr="00904F1B" w:rsidRDefault="00131981" w:rsidP="005A3330">
            <w:pPr>
              <w:jc w:val="center"/>
              <w:rPr>
                <w:iCs/>
                <w:sz w:val="21"/>
                <w:szCs w:val="21"/>
              </w:rPr>
            </w:pPr>
            <w:r w:rsidRPr="00904F1B">
              <w:rPr>
                <w:iCs/>
                <w:sz w:val="21"/>
                <w:szCs w:val="21"/>
              </w:rPr>
              <w:t>897K</w:t>
            </w:r>
          </w:p>
        </w:tc>
        <w:tc>
          <w:tcPr>
            <w:tcW w:w="42.55pt" w:type="dxa"/>
            <w:shd w:val="clear" w:color="auto" w:fill="auto"/>
            <w:vAlign w:val="center"/>
          </w:tcPr>
          <w:p w14:paraId="63BB9049" w14:textId="233E49C3" w:rsidR="00131981" w:rsidRPr="00904F1B" w:rsidRDefault="00131981" w:rsidP="005A3330">
            <w:pPr>
              <w:jc w:val="center"/>
              <w:rPr>
                <w:iCs/>
                <w:sz w:val="21"/>
                <w:szCs w:val="21"/>
              </w:rPr>
            </w:pPr>
            <w:r w:rsidRPr="00904F1B">
              <w:rPr>
                <w:sz w:val="21"/>
                <w:szCs w:val="21"/>
                <w:u w:val="single"/>
              </w:rPr>
              <w:t>32.44</w:t>
            </w:r>
          </w:p>
        </w:tc>
        <w:tc>
          <w:tcPr>
            <w:tcW w:w="42.50pt" w:type="dxa"/>
            <w:shd w:val="clear" w:color="auto" w:fill="auto"/>
            <w:vAlign w:val="center"/>
          </w:tcPr>
          <w:p w14:paraId="2D9B376F" w14:textId="27A0749D" w:rsidR="00131981" w:rsidRPr="00904F1B" w:rsidRDefault="00131981" w:rsidP="005A3330">
            <w:pPr>
              <w:jc w:val="center"/>
              <w:rPr>
                <w:iCs/>
                <w:sz w:val="21"/>
                <w:szCs w:val="21"/>
              </w:rPr>
            </w:pPr>
            <w:r w:rsidRPr="00904F1B">
              <w:rPr>
                <w:sz w:val="21"/>
                <w:szCs w:val="21"/>
              </w:rPr>
              <w:t>28.77</w:t>
            </w:r>
          </w:p>
        </w:tc>
        <w:tc>
          <w:tcPr>
            <w:tcW w:w="50.10pt" w:type="dxa"/>
            <w:shd w:val="clear" w:color="auto" w:fill="auto"/>
            <w:vAlign w:val="center"/>
          </w:tcPr>
          <w:p w14:paraId="36AA5AEB" w14:textId="51A67C68" w:rsidR="00131981" w:rsidRPr="00904F1B" w:rsidRDefault="00131981" w:rsidP="005A3330">
            <w:pPr>
              <w:jc w:val="center"/>
              <w:rPr>
                <w:iCs/>
                <w:sz w:val="21"/>
                <w:szCs w:val="21"/>
              </w:rPr>
            </w:pPr>
            <w:r w:rsidRPr="00904F1B">
              <w:rPr>
                <w:sz w:val="21"/>
                <w:szCs w:val="21"/>
              </w:rPr>
              <w:t>27.69</w:t>
            </w:r>
          </w:p>
        </w:tc>
        <w:tc>
          <w:tcPr>
            <w:tcW w:w="59.25pt" w:type="dxa"/>
            <w:shd w:val="clear" w:color="auto" w:fill="auto"/>
            <w:vAlign w:val="center"/>
          </w:tcPr>
          <w:p w14:paraId="406EA8B0" w14:textId="7AFF85A8" w:rsidR="00131981" w:rsidRPr="00904F1B" w:rsidRDefault="00131981" w:rsidP="005A3330">
            <w:pPr>
              <w:jc w:val="center"/>
              <w:rPr>
                <w:iCs/>
                <w:sz w:val="21"/>
                <w:szCs w:val="21"/>
              </w:rPr>
            </w:pPr>
            <w:r w:rsidRPr="00904F1B">
              <w:rPr>
                <w:sz w:val="21"/>
                <w:szCs w:val="21"/>
              </w:rPr>
              <w:t>26.47</w:t>
            </w:r>
          </w:p>
        </w:tc>
        <w:tc>
          <w:tcPr>
            <w:tcW w:w="59.25pt" w:type="dxa"/>
            <w:shd w:val="clear" w:color="auto" w:fill="auto"/>
            <w:vAlign w:val="center"/>
          </w:tcPr>
          <w:p w14:paraId="704A2E11" w14:textId="37B7831B" w:rsidR="00131981" w:rsidRPr="00904F1B" w:rsidRDefault="00131981" w:rsidP="005A3330">
            <w:pPr>
              <w:jc w:val="center"/>
              <w:rPr>
                <w:iCs/>
                <w:sz w:val="21"/>
                <w:szCs w:val="21"/>
              </w:rPr>
            </w:pPr>
            <w:r w:rsidRPr="00904F1B">
              <w:rPr>
                <w:sz w:val="21"/>
                <w:szCs w:val="21"/>
              </w:rPr>
              <w:t>30.92</w:t>
            </w:r>
          </w:p>
        </w:tc>
      </w:tr>
      <w:tr w:rsidR="00131981" w:rsidRPr="007D1CC4" w14:paraId="7F78FFD1" w14:textId="77777777" w:rsidTr="00F0237D">
        <w:trPr>
          <w:trHeight w:val="20"/>
          <w:jc w:val="center"/>
        </w:trPr>
        <w:tc>
          <w:tcPr>
            <w:tcW w:w="49.65pt" w:type="dxa"/>
            <w:vMerge/>
            <w:shd w:val="clear" w:color="auto" w:fill="auto"/>
          </w:tcPr>
          <w:p w14:paraId="7ED453F2" w14:textId="77777777" w:rsidR="00131981" w:rsidRPr="002408F7" w:rsidRDefault="00131981" w:rsidP="005A3330">
            <w:pPr>
              <w:jc w:val="center"/>
              <w:rPr>
                <w:sz w:val="21"/>
                <w:szCs w:val="21"/>
              </w:rPr>
            </w:pPr>
          </w:p>
        </w:tc>
        <w:tc>
          <w:tcPr>
            <w:tcW w:w="85.05pt" w:type="dxa"/>
            <w:shd w:val="clear" w:color="auto" w:fill="auto"/>
          </w:tcPr>
          <w:p w14:paraId="32A57708" w14:textId="162D6D11" w:rsidR="00131981" w:rsidRPr="00904F1B" w:rsidRDefault="00131981" w:rsidP="005A3330">
            <w:pPr>
              <w:jc w:val="center"/>
              <w:rPr>
                <w:sz w:val="21"/>
                <w:szCs w:val="21"/>
              </w:rPr>
            </w:pPr>
            <w:r w:rsidRPr="00904F1B">
              <w:rPr>
                <w:sz w:val="21"/>
                <w:szCs w:val="21"/>
              </w:rPr>
              <w:t>ELAN</w:t>
            </w:r>
          </w:p>
        </w:tc>
        <w:tc>
          <w:tcPr>
            <w:tcW w:w="42.50pt" w:type="dxa"/>
            <w:vAlign w:val="center"/>
          </w:tcPr>
          <w:p w14:paraId="10D43B29" w14:textId="67BDD8E0" w:rsidR="00131981" w:rsidRPr="00904F1B" w:rsidRDefault="00131981" w:rsidP="005A3330">
            <w:pPr>
              <w:jc w:val="center"/>
              <w:rPr>
                <w:iCs/>
                <w:sz w:val="21"/>
                <w:szCs w:val="21"/>
              </w:rPr>
            </w:pPr>
            <w:r w:rsidRPr="00904F1B">
              <w:rPr>
                <w:iCs/>
                <w:sz w:val="21"/>
                <w:szCs w:val="21"/>
              </w:rPr>
              <w:t>601K</w:t>
            </w:r>
          </w:p>
        </w:tc>
        <w:tc>
          <w:tcPr>
            <w:tcW w:w="42.55pt" w:type="dxa"/>
            <w:shd w:val="clear" w:color="auto" w:fill="auto"/>
          </w:tcPr>
          <w:p w14:paraId="38EE51C9" w14:textId="7935EFF3" w:rsidR="00131981" w:rsidRPr="00904F1B" w:rsidRDefault="00131981" w:rsidP="005A3330">
            <w:pPr>
              <w:jc w:val="center"/>
              <w:rPr>
                <w:iCs/>
                <w:sz w:val="21"/>
                <w:szCs w:val="21"/>
              </w:rPr>
            </w:pPr>
            <w:r w:rsidRPr="00904F1B">
              <w:rPr>
                <w:sz w:val="21"/>
                <w:szCs w:val="21"/>
              </w:rPr>
              <w:t>32.43</w:t>
            </w:r>
          </w:p>
        </w:tc>
        <w:tc>
          <w:tcPr>
            <w:tcW w:w="42.50pt" w:type="dxa"/>
            <w:shd w:val="clear" w:color="auto" w:fill="auto"/>
          </w:tcPr>
          <w:p w14:paraId="29C46735" w14:textId="254330AB" w:rsidR="00131981" w:rsidRPr="00904F1B" w:rsidRDefault="00131981" w:rsidP="005A3330">
            <w:pPr>
              <w:jc w:val="center"/>
              <w:rPr>
                <w:iCs/>
                <w:sz w:val="21"/>
                <w:szCs w:val="21"/>
              </w:rPr>
            </w:pPr>
            <w:r w:rsidRPr="00904F1B">
              <w:rPr>
                <w:sz w:val="21"/>
                <w:szCs w:val="21"/>
                <w:u w:val="single"/>
              </w:rPr>
              <w:t>28.78</w:t>
            </w:r>
          </w:p>
        </w:tc>
        <w:tc>
          <w:tcPr>
            <w:tcW w:w="50.10pt" w:type="dxa"/>
            <w:shd w:val="clear" w:color="auto" w:fill="auto"/>
          </w:tcPr>
          <w:p w14:paraId="6EB83843" w14:textId="1DAEDF79" w:rsidR="00131981" w:rsidRPr="00904F1B" w:rsidRDefault="00131981" w:rsidP="005A3330">
            <w:pPr>
              <w:jc w:val="center"/>
              <w:rPr>
                <w:iCs/>
                <w:sz w:val="21"/>
                <w:szCs w:val="21"/>
              </w:rPr>
            </w:pPr>
            <w:r w:rsidRPr="00904F1B">
              <w:rPr>
                <w:sz w:val="21"/>
                <w:szCs w:val="21"/>
              </w:rPr>
              <w:t>27.69</w:t>
            </w:r>
          </w:p>
        </w:tc>
        <w:tc>
          <w:tcPr>
            <w:tcW w:w="59.25pt" w:type="dxa"/>
            <w:shd w:val="clear" w:color="auto" w:fill="auto"/>
          </w:tcPr>
          <w:p w14:paraId="2C5364A4" w14:textId="58BFE625" w:rsidR="00131981" w:rsidRPr="00904F1B" w:rsidRDefault="00131981" w:rsidP="005A3330">
            <w:pPr>
              <w:jc w:val="center"/>
              <w:rPr>
                <w:iCs/>
                <w:sz w:val="21"/>
                <w:szCs w:val="21"/>
              </w:rPr>
            </w:pPr>
            <w:r w:rsidRPr="00904F1B">
              <w:rPr>
                <w:sz w:val="21"/>
                <w:szCs w:val="21"/>
              </w:rPr>
              <w:t>26.54</w:t>
            </w:r>
          </w:p>
        </w:tc>
        <w:tc>
          <w:tcPr>
            <w:tcW w:w="59.25pt" w:type="dxa"/>
            <w:shd w:val="clear" w:color="auto" w:fill="auto"/>
          </w:tcPr>
          <w:p w14:paraId="1648BCA0" w14:textId="54ECF454" w:rsidR="00131981" w:rsidRPr="00904F1B" w:rsidRDefault="00131981" w:rsidP="005A3330">
            <w:pPr>
              <w:jc w:val="center"/>
              <w:rPr>
                <w:iCs/>
                <w:sz w:val="21"/>
                <w:szCs w:val="21"/>
              </w:rPr>
            </w:pPr>
            <w:r w:rsidRPr="00904F1B">
              <w:rPr>
                <w:sz w:val="21"/>
                <w:szCs w:val="21"/>
              </w:rPr>
              <w:t>30.92</w:t>
            </w:r>
          </w:p>
        </w:tc>
      </w:tr>
      <w:tr w:rsidR="00131981" w:rsidRPr="007D1CC4" w14:paraId="511B0725" w14:textId="77777777" w:rsidTr="00F0237D">
        <w:trPr>
          <w:trHeight w:val="20"/>
          <w:jc w:val="center"/>
        </w:trPr>
        <w:tc>
          <w:tcPr>
            <w:tcW w:w="49.65pt" w:type="dxa"/>
            <w:vMerge/>
            <w:shd w:val="clear" w:color="auto" w:fill="auto"/>
          </w:tcPr>
          <w:p w14:paraId="5FFAEFE2" w14:textId="77777777" w:rsidR="00131981" w:rsidRPr="002408F7" w:rsidRDefault="00131981" w:rsidP="005A3330">
            <w:pPr>
              <w:jc w:val="center"/>
              <w:rPr>
                <w:sz w:val="21"/>
                <w:szCs w:val="21"/>
              </w:rPr>
            </w:pPr>
          </w:p>
        </w:tc>
        <w:tc>
          <w:tcPr>
            <w:tcW w:w="85.05pt" w:type="dxa"/>
            <w:shd w:val="clear" w:color="auto" w:fill="auto"/>
          </w:tcPr>
          <w:p w14:paraId="38D18DCA" w14:textId="21662105" w:rsidR="00131981" w:rsidRPr="00904F1B" w:rsidRDefault="00131981" w:rsidP="005A3330">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vAlign w:val="center"/>
          </w:tcPr>
          <w:p w14:paraId="5A394C4F" w14:textId="660D82DF" w:rsidR="00131981" w:rsidRPr="00904F1B" w:rsidRDefault="00131981" w:rsidP="005A3330">
            <w:pPr>
              <w:jc w:val="center"/>
              <w:rPr>
                <w:iCs/>
                <w:sz w:val="21"/>
                <w:szCs w:val="21"/>
              </w:rPr>
            </w:pPr>
            <w:r w:rsidRPr="00904F1B">
              <w:rPr>
                <w:iCs/>
                <w:sz w:val="21"/>
                <w:szCs w:val="21"/>
              </w:rPr>
              <w:t>581K</w:t>
            </w:r>
          </w:p>
        </w:tc>
        <w:tc>
          <w:tcPr>
            <w:tcW w:w="42.55pt" w:type="dxa"/>
            <w:shd w:val="clear" w:color="auto" w:fill="auto"/>
          </w:tcPr>
          <w:p w14:paraId="633148F1" w14:textId="2F629ED9" w:rsidR="00131981" w:rsidRPr="00904F1B" w:rsidRDefault="00131981" w:rsidP="005A3330">
            <w:pPr>
              <w:jc w:val="center"/>
              <w:rPr>
                <w:iCs/>
                <w:sz w:val="21"/>
                <w:szCs w:val="21"/>
              </w:rPr>
            </w:pPr>
            <w:r w:rsidRPr="00904F1B">
              <w:rPr>
                <w:b/>
                <w:bCs/>
                <w:sz w:val="21"/>
                <w:szCs w:val="21"/>
              </w:rPr>
              <w:t>32.46</w:t>
            </w:r>
          </w:p>
        </w:tc>
        <w:tc>
          <w:tcPr>
            <w:tcW w:w="42.50pt" w:type="dxa"/>
            <w:shd w:val="clear" w:color="auto" w:fill="auto"/>
          </w:tcPr>
          <w:p w14:paraId="74C82202" w14:textId="7574ABA4" w:rsidR="00131981" w:rsidRPr="00904F1B" w:rsidRDefault="00131981" w:rsidP="005A3330">
            <w:pPr>
              <w:jc w:val="center"/>
              <w:rPr>
                <w:iCs/>
                <w:sz w:val="21"/>
                <w:szCs w:val="21"/>
              </w:rPr>
            </w:pPr>
            <w:r w:rsidRPr="00904F1B">
              <w:rPr>
                <w:b/>
                <w:bCs/>
                <w:sz w:val="21"/>
                <w:szCs w:val="21"/>
              </w:rPr>
              <w:t>28.79</w:t>
            </w:r>
          </w:p>
        </w:tc>
        <w:tc>
          <w:tcPr>
            <w:tcW w:w="50.10pt" w:type="dxa"/>
            <w:shd w:val="clear" w:color="auto" w:fill="auto"/>
          </w:tcPr>
          <w:p w14:paraId="3CCDAC79" w14:textId="17E9B75B" w:rsidR="00131981" w:rsidRPr="00904F1B" w:rsidRDefault="00131981" w:rsidP="005A3330">
            <w:pPr>
              <w:jc w:val="center"/>
              <w:rPr>
                <w:iCs/>
                <w:sz w:val="21"/>
                <w:szCs w:val="21"/>
              </w:rPr>
            </w:pPr>
            <w:r w:rsidRPr="00904F1B">
              <w:rPr>
                <w:sz w:val="21"/>
                <w:szCs w:val="21"/>
                <w:u w:val="single"/>
              </w:rPr>
              <w:t>27.70</w:t>
            </w:r>
          </w:p>
        </w:tc>
        <w:tc>
          <w:tcPr>
            <w:tcW w:w="59.25pt" w:type="dxa"/>
            <w:shd w:val="clear" w:color="auto" w:fill="auto"/>
          </w:tcPr>
          <w:p w14:paraId="395E80A3" w14:textId="7C2BCC70" w:rsidR="00131981" w:rsidRPr="00904F1B" w:rsidRDefault="00131981" w:rsidP="005A3330">
            <w:pPr>
              <w:jc w:val="center"/>
              <w:rPr>
                <w:iCs/>
                <w:sz w:val="21"/>
                <w:szCs w:val="21"/>
              </w:rPr>
            </w:pPr>
            <w:r w:rsidRPr="00904F1B">
              <w:rPr>
                <w:sz w:val="21"/>
                <w:szCs w:val="21"/>
                <w:u w:val="single"/>
              </w:rPr>
              <w:t>26.55</w:t>
            </w:r>
          </w:p>
        </w:tc>
        <w:tc>
          <w:tcPr>
            <w:tcW w:w="59.25pt" w:type="dxa"/>
            <w:shd w:val="clear" w:color="auto" w:fill="auto"/>
          </w:tcPr>
          <w:p w14:paraId="7979CF85" w14:textId="374ECF3D" w:rsidR="00131981" w:rsidRPr="00904F1B" w:rsidRDefault="00131981" w:rsidP="005A3330">
            <w:pPr>
              <w:jc w:val="center"/>
              <w:rPr>
                <w:iCs/>
                <w:sz w:val="21"/>
                <w:szCs w:val="21"/>
              </w:rPr>
            </w:pPr>
            <w:r w:rsidRPr="00904F1B">
              <w:rPr>
                <w:sz w:val="21"/>
                <w:szCs w:val="21"/>
                <w:u w:val="single"/>
              </w:rPr>
              <w:t>30.98</w:t>
            </w:r>
          </w:p>
        </w:tc>
      </w:tr>
      <w:tr w:rsidR="00131981" w:rsidRPr="007D1CC4" w14:paraId="48ABF996" w14:textId="77777777" w:rsidTr="00772524">
        <w:trPr>
          <w:trHeight w:val="20"/>
          <w:jc w:val="center"/>
        </w:trPr>
        <w:tc>
          <w:tcPr>
            <w:tcW w:w="49.65pt" w:type="dxa"/>
            <w:vMerge/>
            <w:shd w:val="clear" w:color="auto" w:fill="auto"/>
          </w:tcPr>
          <w:p w14:paraId="4D9756A5" w14:textId="77777777" w:rsidR="00131981" w:rsidRPr="002408F7" w:rsidRDefault="00131981" w:rsidP="00131981">
            <w:pPr>
              <w:jc w:val="center"/>
              <w:rPr>
                <w:sz w:val="21"/>
                <w:szCs w:val="21"/>
              </w:rPr>
            </w:pPr>
          </w:p>
        </w:tc>
        <w:tc>
          <w:tcPr>
            <w:tcW w:w="85.05pt" w:type="dxa"/>
            <w:shd w:val="clear" w:color="auto" w:fill="auto"/>
            <w:vAlign w:val="center"/>
          </w:tcPr>
          <w:p w14:paraId="41E3E483" w14:textId="7E7B50D3" w:rsidR="00131981" w:rsidRPr="00904F1B" w:rsidRDefault="00131981" w:rsidP="00131981">
            <w:pPr>
              <w:jc w:val="center"/>
              <w:rPr>
                <w:sz w:val="21"/>
                <w:szCs w:val="21"/>
              </w:rPr>
            </w:pPr>
            <w:r w:rsidRPr="00904F1B">
              <w:rPr>
                <w:iCs/>
                <w:sz w:val="21"/>
                <w:szCs w:val="21"/>
              </w:rPr>
              <w:t>DCASRN</w:t>
            </w:r>
            <w:r w:rsidRPr="00904F1B">
              <w:rPr>
                <w:sz w:val="21"/>
                <w:szCs w:val="21"/>
              </w:rPr>
              <w:t xml:space="preserve"> (ours)</w:t>
            </w:r>
          </w:p>
        </w:tc>
        <w:tc>
          <w:tcPr>
            <w:tcW w:w="42.50pt" w:type="dxa"/>
            <w:vAlign w:val="center"/>
          </w:tcPr>
          <w:p w14:paraId="5EC256FF" w14:textId="5BD89DB2" w:rsidR="00131981" w:rsidRPr="00904F1B" w:rsidRDefault="00131981" w:rsidP="00131981">
            <w:pPr>
              <w:jc w:val="center"/>
              <w:rPr>
                <w:iCs/>
                <w:sz w:val="21"/>
                <w:szCs w:val="21"/>
              </w:rPr>
            </w:pPr>
            <w:r w:rsidRPr="00904F1B">
              <w:rPr>
                <w:iCs/>
                <w:sz w:val="21"/>
                <w:szCs w:val="21"/>
              </w:rPr>
              <w:t>765K</w:t>
            </w:r>
          </w:p>
        </w:tc>
        <w:tc>
          <w:tcPr>
            <w:tcW w:w="42.55pt" w:type="dxa"/>
            <w:shd w:val="clear" w:color="auto" w:fill="auto"/>
          </w:tcPr>
          <w:p w14:paraId="60905392" w14:textId="20269700" w:rsidR="00131981" w:rsidRPr="00904F1B" w:rsidRDefault="00131981" w:rsidP="00131981">
            <w:pPr>
              <w:jc w:val="center"/>
              <w:rPr>
                <w:b/>
                <w:bCs/>
                <w:sz w:val="21"/>
                <w:szCs w:val="21"/>
              </w:rPr>
            </w:pPr>
            <w:r w:rsidRPr="00904F1B">
              <w:rPr>
                <w:sz w:val="21"/>
                <w:szCs w:val="21"/>
              </w:rPr>
              <w:t>32.41</w:t>
            </w:r>
          </w:p>
        </w:tc>
        <w:tc>
          <w:tcPr>
            <w:tcW w:w="42.50pt" w:type="dxa"/>
            <w:shd w:val="clear" w:color="auto" w:fill="auto"/>
          </w:tcPr>
          <w:p w14:paraId="1BE2E733" w14:textId="037B8C9B" w:rsidR="00131981" w:rsidRPr="00904F1B" w:rsidRDefault="00131981" w:rsidP="00131981">
            <w:pPr>
              <w:jc w:val="center"/>
              <w:rPr>
                <w:b/>
                <w:bCs/>
                <w:sz w:val="21"/>
                <w:szCs w:val="21"/>
              </w:rPr>
            </w:pPr>
            <w:r w:rsidRPr="00904F1B">
              <w:rPr>
                <w:sz w:val="21"/>
                <w:szCs w:val="21"/>
              </w:rPr>
              <w:t>28.74</w:t>
            </w:r>
          </w:p>
        </w:tc>
        <w:tc>
          <w:tcPr>
            <w:tcW w:w="50.10pt" w:type="dxa"/>
            <w:shd w:val="clear" w:color="auto" w:fill="auto"/>
          </w:tcPr>
          <w:p w14:paraId="6ACC5D3A" w14:textId="35CDD33A" w:rsidR="00131981" w:rsidRPr="00904F1B" w:rsidRDefault="00131981" w:rsidP="00131981">
            <w:pPr>
              <w:jc w:val="center"/>
              <w:rPr>
                <w:sz w:val="21"/>
                <w:szCs w:val="21"/>
                <w:u w:val="single"/>
              </w:rPr>
            </w:pPr>
            <w:r w:rsidRPr="00904F1B">
              <w:rPr>
                <w:b/>
                <w:bCs/>
                <w:sz w:val="21"/>
                <w:szCs w:val="21"/>
              </w:rPr>
              <w:t xml:space="preserve">27.74 </w:t>
            </w:r>
          </w:p>
        </w:tc>
        <w:tc>
          <w:tcPr>
            <w:tcW w:w="59.25pt" w:type="dxa"/>
            <w:shd w:val="clear" w:color="auto" w:fill="auto"/>
          </w:tcPr>
          <w:p w14:paraId="3D2161C6" w14:textId="342D2566" w:rsidR="00131981" w:rsidRPr="00904F1B" w:rsidRDefault="00131981" w:rsidP="00131981">
            <w:pPr>
              <w:jc w:val="center"/>
              <w:rPr>
                <w:sz w:val="21"/>
                <w:szCs w:val="21"/>
                <w:u w:val="single"/>
              </w:rPr>
            </w:pPr>
            <w:r w:rsidRPr="00904F1B">
              <w:rPr>
                <w:b/>
                <w:bCs/>
                <w:sz w:val="21"/>
                <w:szCs w:val="21"/>
              </w:rPr>
              <w:t>26.67</w:t>
            </w:r>
          </w:p>
        </w:tc>
        <w:tc>
          <w:tcPr>
            <w:tcW w:w="59.25pt" w:type="dxa"/>
            <w:shd w:val="clear" w:color="auto" w:fill="auto"/>
          </w:tcPr>
          <w:p w14:paraId="44B0AB64" w14:textId="43007EEA" w:rsidR="00131981" w:rsidRPr="00904F1B" w:rsidRDefault="00131981" w:rsidP="00131981">
            <w:pPr>
              <w:jc w:val="center"/>
              <w:rPr>
                <w:sz w:val="21"/>
                <w:szCs w:val="21"/>
                <w:u w:val="single"/>
              </w:rPr>
            </w:pPr>
            <w:r w:rsidRPr="00904F1B">
              <w:rPr>
                <w:b/>
                <w:bCs/>
                <w:sz w:val="21"/>
                <w:szCs w:val="21"/>
              </w:rPr>
              <w:t>31.24</w:t>
            </w:r>
          </w:p>
        </w:tc>
      </w:tr>
    </w:tbl>
    <w:p w14:paraId="72152746" w14:textId="77777777" w:rsidR="00131981" w:rsidRDefault="00131981" w:rsidP="00B33C93">
      <w:pPr>
        <w:adjustRightInd w:val="0"/>
        <w:snapToGrid w:val="0"/>
        <w:spacing w:line="15pt" w:lineRule="auto"/>
        <w:rPr>
          <w:sz w:val="21"/>
          <w:szCs w:val="21"/>
        </w:rPr>
      </w:pPr>
    </w:p>
    <w:p w14:paraId="3D495E54" w14:textId="30908FFB"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w:t>
      </w:r>
      <w:r w:rsidR="007834CD" w:rsidRPr="00C8269D">
        <w:rPr>
          <w:sz w:val="21"/>
          <w:szCs w:val="21"/>
        </w:rPr>
        <w:t>7</w:t>
      </w:r>
      <w:r w:rsidRPr="00C8269D">
        <w:rPr>
          <w:sz w:val="21"/>
          <w:szCs w:val="21"/>
        </w:rPr>
        <w:t xml:space="preserve">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sz w:val="21"/>
          <w:szCs w:val="21"/>
        </w:rPr>
        <w:t>2</w:t>
      </w:r>
      <w:r w:rsidR="007834CD" w:rsidRPr="00C8269D">
        <w:rPr>
          <w:rFonts w:hint="eastAsia"/>
          <w:sz w:val="21"/>
          <w:szCs w:val="21"/>
        </w:rPr>
        <w:t>放大倍数下的平均</w:t>
      </w:r>
      <w:r w:rsidR="007834CD" w:rsidRPr="00C8269D">
        <w:rPr>
          <w:sz w:val="21"/>
          <w:szCs w:val="21"/>
        </w:rPr>
        <w:t>SSIM</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625A5" w:rsidRPr="002408F7" w14:paraId="1C9744F3"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C9C0D51" w14:textId="77777777" w:rsidR="002625A5" w:rsidRPr="002408F7" w:rsidRDefault="002625A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9B7A674" w14:textId="77777777" w:rsidR="002625A5" w:rsidRPr="002408F7" w:rsidRDefault="002625A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5799BA9" w14:textId="77777777" w:rsidR="002625A5" w:rsidRPr="002408F7" w:rsidRDefault="002625A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5559555" w14:textId="77777777" w:rsidR="002625A5" w:rsidRPr="002408F7" w:rsidRDefault="002625A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F4ED04B" w14:textId="77777777" w:rsidR="002625A5" w:rsidRPr="002408F7" w:rsidRDefault="002625A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99B519" w14:textId="77777777" w:rsidR="002625A5" w:rsidRPr="002408F7" w:rsidRDefault="002625A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C5507B" w14:textId="77777777" w:rsidR="002625A5" w:rsidRPr="002408F7" w:rsidRDefault="002625A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AD54B4" w14:textId="77777777" w:rsidR="002625A5" w:rsidRPr="002408F7" w:rsidRDefault="002625A5" w:rsidP="00F0237D">
            <w:pPr>
              <w:jc w:val="center"/>
              <w:rPr>
                <w:sz w:val="21"/>
                <w:szCs w:val="21"/>
              </w:rPr>
            </w:pPr>
            <w:r w:rsidRPr="002408F7">
              <w:rPr>
                <w:sz w:val="21"/>
                <w:szCs w:val="21"/>
              </w:rPr>
              <w:t>Manga109</w:t>
            </w:r>
          </w:p>
        </w:tc>
      </w:tr>
      <w:tr w:rsidR="005A3330" w:rsidRPr="002408F7" w14:paraId="1C30B096" w14:textId="77777777" w:rsidTr="00F0237D">
        <w:trPr>
          <w:trHeight w:val="20"/>
          <w:jc w:val="center"/>
        </w:trPr>
        <w:tc>
          <w:tcPr>
            <w:tcW w:w="49.65pt" w:type="dxa"/>
            <w:vMerge w:val="restart"/>
            <w:tcBorders>
              <w:top w:val="single" w:sz="4" w:space="0" w:color="auto"/>
            </w:tcBorders>
            <w:shd w:val="clear" w:color="auto" w:fill="auto"/>
            <w:vAlign w:val="center"/>
          </w:tcPr>
          <w:p w14:paraId="723CE3A9" w14:textId="77777777" w:rsidR="005A3330" w:rsidRPr="002408F7" w:rsidRDefault="005A3330" w:rsidP="002625A5">
            <w:pPr>
              <w:jc w:val="center"/>
              <w:rPr>
                <w:sz w:val="21"/>
                <w:szCs w:val="21"/>
              </w:rPr>
            </w:pPr>
            <w:r w:rsidRPr="002408F7">
              <w:rPr>
                <w:sz w:val="21"/>
                <w:szCs w:val="21"/>
              </w:rPr>
              <w:t>×2</w:t>
            </w:r>
          </w:p>
        </w:tc>
        <w:tc>
          <w:tcPr>
            <w:tcW w:w="85.05pt" w:type="dxa"/>
            <w:tcBorders>
              <w:top w:val="single" w:sz="4" w:space="0" w:color="auto"/>
            </w:tcBorders>
            <w:shd w:val="clear" w:color="auto" w:fill="auto"/>
          </w:tcPr>
          <w:p w14:paraId="24F6ABE1" w14:textId="560BD61D" w:rsidR="005A3330" w:rsidRPr="007D1CC4" w:rsidRDefault="005A3330" w:rsidP="002625A5">
            <w:pPr>
              <w:jc w:val="center"/>
              <w:rPr>
                <w:sz w:val="21"/>
                <w:szCs w:val="21"/>
              </w:rPr>
            </w:pPr>
            <w:r w:rsidRPr="00904F1B">
              <w:rPr>
                <w:sz w:val="21"/>
                <w:szCs w:val="21"/>
              </w:rPr>
              <w:t>SRCNN</w:t>
            </w:r>
          </w:p>
        </w:tc>
        <w:tc>
          <w:tcPr>
            <w:tcW w:w="42.50pt" w:type="dxa"/>
            <w:tcBorders>
              <w:top w:val="single" w:sz="4" w:space="0" w:color="auto"/>
            </w:tcBorders>
          </w:tcPr>
          <w:p w14:paraId="262C965B" w14:textId="73ECE619" w:rsidR="005A3330" w:rsidRPr="007D1CC4" w:rsidRDefault="005A3330" w:rsidP="002625A5">
            <w:pPr>
              <w:jc w:val="center"/>
              <w:rPr>
                <w:iCs/>
                <w:sz w:val="21"/>
                <w:szCs w:val="21"/>
              </w:rPr>
            </w:pPr>
            <w:r w:rsidRPr="00904F1B">
              <w:rPr>
                <w:sz w:val="21"/>
                <w:szCs w:val="21"/>
              </w:rPr>
              <w:t>57K</w:t>
            </w:r>
          </w:p>
        </w:tc>
        <w:tc>
          <w:tcPr>
            <w:tcW w:w="42.55pt" w:type="dxa"/>
            <w:tcBorders>
              <w:top w:val="single" w:sz="4" w:space="0" w:color="auto"/>
            </w:tcBorders>
            <w:shd w:val="clear" w:color="auto" w:fill="auto"/>
          </w:tcPr>
          <w:p w14:paraId="1790DCB4" w14:textId="6D2E2B1D" w:rsidR="005A3330" w:rsidRPr="007D1CC4" w:rsidRDefault="005A3330" w:rsidP="002625A5">
            <w:pPr>
              <w:jc w:val="center"/>
              <w:rPr>
                <w:sz w:val="21"/>
                <w:szCs w:val="21"/>
              </w:rPr>
            </w:pPr>
            <w:r w:rsidRPr="00904F1B">
              <w:rPr>
                <w:iCs/>
                <w:sz w:val="21"/>
                <w:szCs w:val="21"/>
              </w:rPr>
              <w:t>0.9524</w:t>
            </w:r>
          </w:p>
        </w:tc>
        <w:tc>
          <w:tcPr>
            <w:tcW w:w="42.50pt" w:type="dxa"/>
            <w:tcBorders>
              <w:top w:val="single" w:sz="4" w:space="0" w:color="auto"/>
            </w:tcBorders>
            <w:shd w:val="clear" w:color="auto" w:fill="auto"/>
          </w:tcPr>
          <w:p w14:paraId="2B6FAF59" w14:textId="670944E4" w:rsidR="005A3330" w:rsidRPr="007D1CC4" w:rsidRDefault="005A3330" w:rsidP="002625A5">
            <w:pPr>
              <w:jc w:val="center"/>
              <w:rPr>
                <w:sz w:val="21"/>
                <w:szCs w:val="21"/>
              </w:rPr>
            </w:pPr>
            <w:r w:rsidRPr="00904F1B">
              <w:rPr>
                <w:iCs/>
                <w:sz w:val="21"/>
                <w:szCs w:val="21"/>
              </w:rPr>
              <w:t>0.9063</w:t>
            </w:r>
          </w:p>
        </w:tc>
        <w:tc>
          <w:tcPr>
            <w:tcW w:w="50.10pt" w:type="dxa"/>
            <w:tcBorders>
              <w:top w:val="single" w:sz="4" w:space="0" w:color="auto"/>
            </w:tcBorders>
            <w:shd w:val="clear" w:color="auto" w:fill="auto"/>
          </w:tcPr>
          <w:p w14:paraId="76A6A785" w14:textId="72CB4192" w:rsidR="005A3330" w:rsidRPr="007D1CC4" w:rsidRDefault="005A3330" w:rsidP="002625A5">
            <w:pPr>
              <w:jc w:val="center"/>
              <w:rPr>
                <w:sz w:val="21"/>
                <w:szCs w:val="21"/>
              </w:rPr>
            </w:pPr>
            <w:r w:rsidRPr="00904F1B">
              <w:rPr>
                <w:iCs/>
                <w:sz w:val="21"/>
                <w:szCs w:val="21"/>
              </w:rPr>
              <w:t>0.8879</w:t>
            </w:r>
          </w:p>
        </w:tc>
        <w:tc>
          <w:tcPr>
            <w:tcW w:w="59.25pt" w:type="dxa"/>
            <w:tcBorders>
              <w:top w:val="single" w:sz="4" w:space="0" w:color="auto"/>
            </w:tcBorders>
            <w:shd w:val="clear" w:color="auto" w:fill="auto"/>
          </w:tcPr>
          <w:p w14:paraId="72759060" w14:textId="5150DE00" w:rsidR="005A3330" w:rsidRPr="007D1CC4" w:rsidRDefault="005A3330" w:rsidP="002625A5">
            <w:pPr>
              <w:jc w:val="center"/>
              <w:rPr>
                <w:sz w:val="21"/>
                <w:szCs w:val="21"/>
              </w:rPr>
            </w:pPr>
            <w:r w:rsidRPr="00904F1B">
              <w:rPr>
                <w:iCs/>
                <w:sz w:val="21"/>
                <w:szCs w:val="21"/>
              </w:rPr>
              <w:t>0.8946</w:t>
            </w:r>
          </w:p>
        </w:tc>
        <w:tc>
          <w:tcPr>
            <w:tcW w:w="59.25pt" w:type="dxa"/>
            <w:tcBorders>
              <w:top w:val="single" w:sz="4" w:space="0" w:color="auto"/>
            </w:tcBorders>
            <w:shd w:val="clear" w:color="auto" w:fill="auto"/>
          </w:tcPr>
          <w:p w14:paraId="2330A4D8" w14:textId="05F0A717" w:rsidR="005A3330" w:rsidRPr="007D1CC4" w:rsidRDefault="005A3330" w:rsidP="002625A5">
            <w:pPr>
              <w:jc w:val="center"/>
              <w:rPr>
                <w:sz w:val="21"/>
                <w:szCs w:val="21"/>
              </w:rPr>
            </w:pPr>
            <w:r w:rsidRPr="00904F1B">
              <w:rPr>
                <w:iCs/>
                <w:sz w:val="21"/>
                <w:szCs w:val="21"/>
              </w:rPr>
              <w:t>0.9661</w:t>
            </w:r>
          </w:p>
        </w:tc>
      </w:tr>
      <w:tr w:rsidR="005A3330" w:rsidRPr="002408F7" w14:paraId="31387759" w14:textId="77777777" w:rsidTr="00F0237D">
        <w:trPr>
          <w:trHeight w:val="20"/>
          <w:jc w:val="center"/>
        </w:trPr>
        <w:tc>
          <w:tcPr>
            <w:tcW w:w="49.65pt" w:type="dxa"/>
            <w:vMerge/>
            <w:shd w:val="clear" w:color="auto" w:fill="auto"/>
          </w:tcPr>
          <w:p w14:paraId="12F3343A" w14:textId="77777777" w:rsidR="005A3330" w:rsidRPr="002408F7" w:rsidRDefault="005A3330" w:rsidP="002625A5">
            <w:pPr>
              <w:jc w:val="center"/>
              <w:rPr>
                <w:sz w:val="21"/>
                <w:szCs w:val="21"/>
              </w:rPr>
            </w:pPr>
          </w:p>
        </w:tc>
        <w:tc>
          <w:tcPr>
            <w:tcW w:w="85.05pt" w:type="dxa"/>
            <w:shd w:val="clear" w:color="auto" w:fill="auto"/>
          </w:tcPr>
          <w:p w14:paraId="17273E5C" w14:textId="45477BB9" w:rsidR="005A3330" w:rsidRPr="007D1CC4" w:rsidRDefault="005A3330" w:rsidP="002625A5">
            <w:pPr>
              <w:jc w:val="center"/>
              <w:rPr>
                <w:sz w:val="21"/>
                <w:szCs w:val="21"/>
              </w:rPr>
            </w:pPr>
            <w:r w:rsidRPr="00904F1B">
              <w:rPr>
                <w:sz w:val="21"/>
                <w:szCs w:val="21"/>
              </w:rPr>
              <w:t>FSRCNN</w:t>
            </w:r>
          </w:p>
        </w:tc>
        <w:tc>
          <w:tcPr>
            <w:tcW w:w="42.50pt" w:type="dxa"/>
          </w:tcPr>
          <w:p w14:paraId="5790061E" w14:textId="6C36B2EE" w:rsidR="005A3330" w:rsidRPr="007D1CC4" w:rsidRDefault="005A3330" w:rsidP="002625A5">
            <w:pPr>
              <w:jc w:val="center"/>
              <w:rPr>
                <w:iCs/>
                <w:sz w:val="21"/>
                <w:szCs w:val="21"/>
              </w:rPr>
            </w:pPr>
            <w:r w:rsidRPr="00904F1B">
              <w:rPr>
                <w:iCs/>
                <w:sz w:val="21"/>
                <w:szCs w:val="21"/>
              </w:rPr>
              <w:t>12K</w:t>
            </w:r>
          </w:p>
        </w:tc>
        <w:tc>
          <w:tcPr>
            <w:tcW w:w="42.55pt" w:type="dxa"/>
            <w:shd w:val="clear" w:color="auto" w:fill="auto"/>
          </w:tcPr>
          <w:p w14:paraId="4B479DAA" w14:textId="5794BBBC" w:rsidR="005A3330" w:rsidRPr="007D1CC4" w:rsidRDefault="005A3330" w:rsidP="002625A5">
            <w:pPr>
              <w:jc w:val="center"/>
              <w:rPr>
                <w:sz w:val="21"/>
                <w:szCs w:val="21"/>
              </w:rPr>
            </w:pPr>
            <w:r w:rsidRPr="00904F1B">
              <w:rPr>
                <w:iCs/>
                <w:sz w:val="21"/>
                <w:szCs w:val="21"/>
              </w:rPr>
              <w:t>0.9558</w:t>
            </w:r>
          </w:p>
        </w:tc>
        <w:tc>
          <w:tcPr>
            <w:tcW w:w="42.50pt" w:type="dxa"/>
            <w:shd w:val="clear" w:color="auto" w:fill="auto"/>
          </w:tcPr>
          <w:p w14:paraId="15786AC3" w14:textId="262BF778" w:rsidR="005A3330" w:rsidRPr="007D1CC4" w:rsidRDefault="005A3330" w:rsidP="002625A5">
            <w:pPr>
              <w:jc w:val="center"/>
              <w:rPr>
                <w:sz w:val="21"/>
                <w:szCs w:val="21"/>
              </w:rPr>
            </w:pPr>
            <w:r w:rsidRPr="00904F1B">
              <w:rPr>
                <w:iCs/>
                <w:sz w:val="21"/>
                <w:szCs w:val="21"/>
              </w:rPr>
              <w:t>0.9088</w:t>
            </w:r>
          </w:p>
        </w:tc>
        <w:tc>
          <w:tcPr>
            <w:tcW w:w="50.10pt" w:type="dxa"/>
            <w:shd w:val="clear" w:color="auto" w:fill="auto"/>
          </w:tcPr>
          <w:p w14:paraId="47A472D0" w14:textId="3A4883A0" w:rsidR="005A3330" w:rsidRPr="007D1CC4" w:rsidRDefault="005A3330" w:rsidP="002625A5">
            <w:pPr>
              <w:jc w:val="center"/>
              <w:rPr>
                <w:sz w:val="21"/>
                <w:szCs w:val="21"/>
              </w:rPr>
            </w:pPr>
            <w:r w:rsidRPr="00904F1B">
              <w:rPr>
                <w:iCs/>
                <w:sz w:val="21"/>
                <w:szCs w:val="21"/>
              </w:rPr>
              <w:t>0.8920</w:t>
            </w:r>
          </w:p>
        </w:tc>
        <w:tc>
          <w:tcPr>
            <w:tcW w:w="59.25pt" w:type="dxa"/>
            <w:shd w:val="clear" w:color="auto" w:fill="auto"/>
          </w:tcPr>
          <w:p w14:paraId="0AD56357" w14:textId="76A461BF" w:rsidR="005A3330" w:rsidRPr="007D1CC4" w:rsidRDefault="005A3330" w:rsidP="002625A5">
            <w:pPr>
              <w:jc w:val="center"/>
              <w:rPr>
                <w:sz w:val="21"/>
                <w:szCs w:val="21"/>
              </w:rPr>
            </w:pPr>
            <w:r w:rsidRPr="00904F1B">
              <w:rPr>
                <w:iCs/>
                <w:sz w:val="21"/>
                <w:szCs w:val="21"/>
              </w:rPr>
              <w:t>0.9020</w:t>
            </w:r>
          </w:p>
        </w:tc>
        <w:tc>
          <w:tcPr>
            <w:tcW w:w="59.25pt" w:type="dxa"/>
            <w:shd w:val="clear" w:color="auto" w:fill="auto"/>
          </w:tcPr>
          <w:p w14:paraId="3750C8EA" w14:textId="06223A48" w:rsidR="005A3330" w:rsidRPr="007D1CC4" w:rsidRDefault="005A3330" w:rsidP="002625A5">
            <w:pPr>
              <w:jc w:val="center"/>
              <w:rPr>
                <w:sz w:val="21"/>
                <w:szCs w:val="21"/>
              </w:rPr>
            </w:pPr>
            <w:r w:rsidRPr="00904F1B">
              <w:rPr>
                <w:iCs/>
                <w:sz w:val="21"/>
                <w:szCs w:val="21"/>
              </w:rPr>
              <w:t>0.9694</w:t>
            </w:r>
          </w:p>
        </w:tc>
      </w:tr>
      <w:tr w:rsidR="005A3330" w:rsidRPr="002408F7" w14:paraId="77EED86E" w14:textId="77777777" w:rsidTr="00F0237D">
        <w:trPr>
          <w:trHeight w:val="20"/>
          <w:jc w:val="center"/>
        </w:trPr>
        <w:tc>
          <w:tcPr>
            <w:tcW w:w="49.65pt" w:type="dxa"/>
            <w:vMerge/>
            <w:shd w:val="clear" w:color="auto" w:fill="auto"/>
          </w:tcPr>
          <w:p w14:paraId="5E476FF7" w14:textId="77777777" w:rsidR="005A3330" w:rsidRPr="002408F7" w:rsidRDefault="005A3330" w:rsidP="002625A5">
            <w:pPr>
              <w:jc w:val="center"/>
              <w:rPr>
                <w:sz w:val="21"/>
                <w:szCs w:val="21"/>
              </w:rPr>
            </w:pPr>
          </w:p>
        </w:tc>
        <w:tc>
          <w:tcPr>
            <w:tcW w:w="85.05pt" w:type="dxa"/>
            <w:shd w:val="clear" w:color="auto" w:fill="auto"/>
          </w:tcPr>
          <w:p w14:paraId="759F4060" w14:textId="4BD5E10C" w:rsidR="005A3330" w:rsidRPr="007D1CC4" w:rsidRDefault="005A3330" w:rsidP="002625A5">
            <w:pPr>
              <w:jc w:val="center"/>
              <w:rPr>
                <w:sz w:val="21"/>
                <w:szCs w:val="21"/>
              </w:rPr>
            </w:pPr>
            <w:r w:rsidRPr="00904F1B">
              <w:rPr>
                <w:iCs/>
                <w:sz w:val="21"/>
                <w:szCs w:val="21"/>
              </w:rPr>
              <w:t>VDSR</w:t>
            </w:r>
          </w:p>
        </w:tc>
        <w:tc>
          <w:tcPr>
            <w:tcW w:w="42.50pt" w:type="dxa"/>
          </w:tcPr>
          <w:p w14:paraId="7975A76C" w14:textId="6EBBFA30" w:rsidR="005A3330" w:rsidRPr="007D1CC4" w:rsidRDefault="005A3330" w:rsidP="002625A5">
            <w:pPr>
              <w:jc w:val="center"/>
              <w:rPr>
                <w:iCs/>
                <w:sz w:val="21"/>
                <w:szCs w:val="21"/>
              </w:rPr>
            </w:pPr>
            <w:r w:rsidRPr="00904F1B">
              <w:rPr>
                <w:iCs/>
                <w:sz w:val="21"/>
                <w:szCs w:val="21"/>
              </w:rPr>
              <w:t>665K</w:t>
            </w:r>
          </w:p>
        </w:tc>
        <w:tc>
          <w:tcPr>
            <w:tcW w:w="42.55pt" w:type="dxa"/>
            <w:shd w:val="clear" w:color="auto" w:fill="auto"/>
          </w:tcPr>
          <w:p w14:paraId="31A4C083" w14:textId="2B4D1168" w:rsidR="005A3330" w:rsidRPr="007D1CC4" w:rsidRDefault="005A3330" w:rsidP="002625A5">
            <w:pPr>
              <w:jc w:val="center"/>
              <w:rPr>
                <w:sz w:val="21"/>
                <w:szCs w:val="21"/>
              </w:rPr>
            </w:pPr>
            <w:r w:rsidRPr="00904F1B">
              <w:rPr>
                <w:iCs/>
                <w:sz w:val="21"/>
                <w:szCs w:val="21"/>
              </w:rPr>
              <w:t>0.9587</w:t>
            </w:r>
          </w:p>
        </w:tc>
        <w:tc>
          <w:tcPr>
            <w:tcW w:w="42.50pt" w:type="dxa"/>
            <w:shd w:val="clear" w:color="auto" w:fill="auto"/>
          </w:tcPr>
          <w:p w14:paraId="187A392F" w14:textId="3C0EAA78" w:rsidR="005A3330" w:rsidRPr="007D1CC4" w:rsidRDefault="005A3330" w:rsidP="002625A5">
            <w:pPr>
              <w:jc w:val="center"/>
              <w:rPr>
                <w:sz w:val="21"/>
                <w:szCs w:val="21"/>
              </w:rPr>
            </w:pPr>
            <w:r w:rsidRPr="00904F1B">
              <w:rPr>
                <w:iCs/>
                <w:sz w:val="21"/>
                <w:szCs w:val="21"/>
              </w:rPr>
              <w:t>0.9124</w:t>
            </w:r>
          </w:p>
        </w:tc>
        <w:tc>
          <w:tcPr>
            <w:tcW w:w="50.10pt" w:type="dxa"/>
            <w:shd w:val="clear" w:color="auto" w:fill="auto"/>
          </w:tcPr>
          <w:p w14:paraId="23F08084" w14:textId="56485949" w:rsidR="005A3330" w:rsidRPr="007D1CC4" w:rsidRDefault="005A3330" w:rsidP="002625A5">
            <w:pPr>
              <w:jc w:val="center"/>
              <w:rPr>
                <w:sz w:val="21"/>
                <w:szCs w:val="21"/>
              </w:rPr>
            </w:pPr>
            <w:r w:rsidRPr="00904F1B">
              <w:rPr>
                <w:iCs/>
                <w:sz w:val="21"/>
                <w:szCs w:val="21"/>
              </w:rPr>
              <w:t>0.8960</w:t>
            </w:r>
          </w:p>
        </w:tc>
        <w:tc>
          <w:tcPr>
            <w:tcW w:w="59.25pt" w:type="dxa"/>
            <w:shd w:val="clear" w:color="auto" w:fill="auto"/>
          </w:tcPr>
          <w:p w14:paraId="5C7F0385" w14:textId="0AE77678" w:rsidR="005A3330" w:rsidRPr="007D1CC4" w:rsidRDefault="005A3330" w:rsidP="002625A5">
            <w:pPr>
              <w:jc w:val="center"/>
              <w:rPr>
                <w:sz w:val="21"/>
                <w:szCs w:val="21"/>
              </w:rPr>
            </w:pPr>
            <w:r w:rsidRPr="00904F1B">
              <w:rPr>
                <w:iCs/>
                <w:sz w:val="21"/>
                <w:szCs w:val="21"/>
              </w:rPr>
              <w:t>0.9140</w:t>
            </w:r>
          </w:p>
        </w:tc>
        <w:tc>
          <w:tcPr>
            <w:tcW w:w="59.25pt" w:type="dxa"/>
            <w:shd w:val="clear" w:color="auto" w:fill="auto"/>
          </w:tcPr>
          <w:p w14:paraId="0FB6EEAB" w14:textId="7D06345B" w:rsidR="005A3330" w:rsidRPr="007D1CC4" w:rsidRDefault="005A3330" w:rsidP="002625A5">
            <w:pPr>
              <w:jc w:val="center"/>
              <w:rPr>
                <w:sz w:val="21"/>
                <w:szCs w:val="21"/>
              </w:rPr>
            </w:pPr>
            <w:r w:rsidRPr="00904F1B">
              <w:rPr>
                <w:iCs/>
                <w:sz w:val="21"/>
                <w:szCs w:val="21"/>
              </w:rPr>
              <w:t>0.9729</w:t>
            </w:r>
          </w:p>
        </w:tc>
      </w:tr>
      <w:tr w:rsidR="005A3330" w:rsidRPr="002408F7" w14:paraId="55ADD9B1" w14:textId="77777777" w:rsidTr="00F0237D">
        <w:trPr>
          <w:trHeight w:val="20"/>
          <w:jc w:val="center"/>
        </w:trPr>
        <w:tc>
          <w:tcPr>
            <w:tcW w:w="49.65pt" w:type="dxa"/>
            <w:vMerge/>
            <w:shd w:val="clear" w:color="auto" w:fill="auto"/>
          </w:tcPr>
          <w:p w14:paraId="037E80D1" w14:textId="77777777" w:rsidR="005A3330" w:rsidRPr="002408F7" w:rsidRDefault="005A3330" w:rsidP="002304EE">
            <w:pPr>
              <w:jc w:val="center"/>
              <w:rPr>
                <w:sz w:val="21"/>
                <w:szCs w:val="21"/>
              </w:rPr>
            </w:pPr>
          </w:p>
        </w:tc>
        <w:tc>
          <w:tcPr>
            <w:tcW w:w="85.05pt" w:type="dxa"/>
            <w:shd w:val="clear" w:color="auto" w:fill="auto"/>
          </w:tcPr>
          <w:p w14:paraId="27207119" w14:textId="3252D5AB" w:rsidR="005A3330" w:rsidRPr="00904F1B" w:rsidRDefault="005A3330" w:rsidP="002304EE">
            <w:pPr>
              <w:jc w:val="center"/>
              <w:rPr>
                <w:iCs/>
                <w:sz w:val="21"/>
                <w:szCs w:val="21"/>
              </w:rPr>
            </w:pPr>
            <w:r w:rsidRPr="001C4156">
              <w:rPr>
                <w:sz w:val="21"/>
                <w:szCs w:val="21"/>
              </w:rPr>
              <w:t>EDSR</w:t>
            </w:r>
          </w:p>
        </w:tc>
        <w:tc>
          <w:tcPr>
            <w:tcW w:w="42.50pt" w:type="dxa"/>
          </w:tcPr>
          <w:p w14:paraId="229F9524" w14:textId="2EDBCFF2" w:rsidR="005A3330" w:rsidRPr="00904F1B" w:rsidRDefault="005A3330" w:rsidP="002304EE">
            <w:pPr>
              <w:jc w:val="center"/>
              <w:rPr>
                <w:iCs/>
                <w:sz w:val="21"/>
                <w:szCs w:val="21"/>
              </w:rPr>
            </w:pPr>
            <w:r w:rsidRPr="001C4156">
              <w:rPr>
                <w:sz w:val="21"/>
                <w:szCs w:val="21"/>
              </w:rPr>
              <w:t>1370K</w:t>
            </w:r>
          </w:p>
        </w:tc>
        <w:tc>
          <w:tcPr>
            <w:tcW w:w="42.55pt" w:type="dxa"/>
            <w:shd w:val="clear" w:color="auto" w:fill="auto"/>
          </w:tcPr>
          <w:p w14:paraId="5F293D60" w14:textId="41C5540D" w:rsidR="005A3330" w:rsidRPr="00904F1B" w:rsidRDefault="005A3330" w:rsidP="002304EE">
            <w:pPr>
              <w:jc w:val="center"/>
              <w:rPr>
                <w:iCs/>
                <w:sz w:val="21"/>
                <w:szCs w:val="21"/>
              </w:rPr>
            </w:pPr>
            <w:r w:rsidRPr="00C3707C">
              <w:rPr>
                <w:sz w:val="21"/>
                <w:szCs w:val="21"/>
              </w:rPr>
              <w:t>0.9604</w:t>
            </w:r>
          </w:p>
        </w:tc>
        <w:tc>
          <w:tcPr>
            <w:tcW w:w="42.50pt" w:type="dxa"/>
            <w:shd w:val="clear" w:color="auto" w:fill="auto"/>
          </w:tcPr>
          <w:p w14:paraId="4C2467A9" w14:textId="4A364818" w:rsidR="005A3330" w:rsidRPr="00904F1B" w:rsidRDefault="005A3330" w:rsidP="002304EE">
            <w:pPr>
              <w:jc w:val="center"/>
              <w:rPr>
                <w:iCs/>
                <w:sz w:val="21"/>
                <w:szCs w:val="21"/>
              </w:rPr>
            </w:pPr>
            <w:r w:rsidRPr="00C3707C">
              <w:rPr>
                <w:sz w:val="21"/>
                <w:szCs w:val="21"/>
              </w:rPr>
              <w:t>0.9175</w:t>
            </w:r>
          </w:p>
        </w:tc>
        <w:tc>
          <w:tcPr>
            <w:tcW w:w="50.10pt" w:type="dxa"/>
            <w:shd w:val="clear" w:color="auto" w:fill="auto"/>
          </w:tcPr>
          <w:p w14:paraId="2BA9ABCB" w14:textId="1F78A49A" w:rsidR="005A3330" w:rsidRPr="00904F1B" w:rsidRDefault="005A3330" w:rsidP="002304EE">
            <w:pPr>
              <w:jc w:val="center"/>
              <w:rPr>
                <w:iCs/>
                <w:sz w:val="21"/>
                <w:szCs w:val="21"/>
              </w:rPr>
            </w:pPr>
            <w:r w:rsidRPr="00C3707C">
              <w:rPr>
                <w:sz w:val="21"/>
                <w:szCs w:val="21"/>
              </w:rPr>
              <w:t>0.8994</w:t>
            </w:r>
          </w:p>
        </w:tc>
        <w:tc>
          <w:tcPr>
            <w:tcW w:w="59.25pt" w:type="dxa"/>
            <w:shd w:val="clear" w:color="auto" w:fill="auto"/>
          </w:tcPr>
          <w:p w14:paraId="273045B7" w14:textId="724F604A" w:rsidR="005A3330" w:rsidRPr="00904F1B" w:rsidRDefault="005A3330" w:rsidP="002304EE">
            <w:pPr>
              <w:jc w:val="center"/>
              <w:rPr>
                <w:iCs/>
                <w:sz w:val="21"/>
                <w:szCs w:val="21"/>
              </w:rPr>
            </w:pPr>
            <w:r w:rsidRPr="00C3707C">
              <w:rPr>
                <w:sz w:val="21"/>
                <w:szCs w:val="21"/>
              </w:rPr>
              <w:t>0.9272</w:t>
            </w:r>
          </w:p>
        </w:tc>
        <w:tc>
          <w:tcPr>
            <w:tcW w:w="59.25pt" w:type="dxa"/>
            <w:shd w:val="clear" w:color="auto" w:fill="auto"/>
          </w:tcPr>
          <w:p w14:paraId="01EF5573" w14:textId="6A2DE77F" w:rsidR="005A3330" w:rsidRPr="00904F1B" w:rsidRDefault="005A3330" w:rsidP="002304EE">
            <w:pPr>
              <w:jc w:val="center"/>
              <w:rPr>
                <w:iCs/>
                <w:sz w:val="21"/>
                <w:szCs w:val="21"/>
              </w:rPr>
            </w:pPr>
            <w:r w:rsidRPr="00C3707C">
              <w:rPr>
                <w:sz w:val="21"/>
                <w:szCs w:val="21"/>
              </w:rPr>
              <w:t>0.9769</w:t>
            </w:r>
          </w:p>
        </w:tc>
      </w:tr>
      <w:tr w:rsidR="005A3330" w:rsidRPr="002408F7" w14:paraId="3F894854" w14:textId="77777777" w:rsidTr="00F0237D">
        <w:trPr>
          <w:trHeight w:val="20"/>
          <w:jc w:val="center"/>
        </w:trPr>
        <w:tc>
          <w:tcPr>
            <w:tcW w:w="49.65pt" w:type="dxa"/>
            <w:vMerge/>
            <w:shd w:val="clear" w:color="auto" w:fill="auto"/>
          </w:tcPr>
          <w:p w14:paraId="20F1EAA6" w14:textId="77777777" w:rsidR="005A3330" w:rsidRPr="002408F7" w:rsidRDefault="005A3330" w:rsidP="002304EE">
            <w:pPr>
              <w:jc w:val="center"/>
              <w:rPr>
                <w:sz w:val="21"/>
                <w:szCs w:val="21"/>
              </w:rPr>
            </w:pPr>
          </w:p>
        </w:tc>
        <w:tc>
          <w:tcPr>
            <w:tcW w:w="85.05pt" w:type="dxa"/>
            <w:shd w:val="clear" w:color="auto" w:fill="auto"/>
          </w:tcPr>
          <w:p w14:paraId="7BC3B15A" w14:textId="737AD899" w:rsidR="005A3330" w:rsidRPr="007D1CC4" w:rsidRDefault="005A3330" w:rsidP="002304EE">
            <w:pPr>
              <w:jc w:val="center"/>
              <w:rPr>
                <w:iCs/>
                <w:sz w:val="21"/>
                <w:szCs w:val="21"/>
              </w:rPr>
            </w:pPr>
            <w:r w:rsidRPr="00904F1B">
              <w:rPr>
                <w:iCs/>
                <w:sz w:val="21"/>
                <w:szCs w:val="21"/>
              </w:rPr>
              <w:t>DRCN</w:t>
            </w:r>
          </w:p>
        </w:tc>
        <w:tc>
          <w:tcPr>
            <w:tcW w:w="42.50pt" w:type="dxa"/>
          </w:tcPr>
          <w:p w14:paraId="1D77BBBD" w14:textId="52209874" w:rsidR="005A3330" w:rsidRPr="007D1CC4" w:rsidRDefault="005A3330" w:rsidP="002304EE">
            <w:pPr>
              <w:jc w:val="center"/>
              <w:rPr>
                <w:iCs/>
                <w:sz w:val="21"/>
                <w:szCs w:val="21"/>
              </w:rPr>
            </w:pPr>
            <w:r w:rsidRPr="00904F1B">
              <w:rPr>
                <w:iCs/>
                <w:sz w:val="21"/>
                <w:szCs w:val="21"/>
              </w:rPr>
              <w:t>1774K</w:t>
            </w:r>
          </w:p>
        </w:tc>
        <w:tc>
          <w:tcPr>
            <w:tcW w:w="42.55pt" w:type="dxa"/>
            <w:shd w:val="clear" w:color="auto" w:fill="auto"/>
          </w:tcPr>
          <w:p w14:paraId="156A06D2" w14:textId="68403903" w:rsidR="005A3330" w:rsidRPr="007D1CC4" w:rsidRDefault="005A3330" w:rsidP="002304EE">
            <w:pPr>
              <w:jc w:val="center"/>
              <w:rPr>
                <w:iCs/>
                <w:sz w:val="21"/>
                <w:szCs w:val="21"/>
              </w:rPr>
            </w:pPr>
            <w:r w:rsidRPr="00904F1B">
              <w:rPr>
                <w:iCs/>
                <w:sz w:val="21"/>
                <w:szCs w:val="21"/>
              </w:rPr>
              <w:t>0.9588</w:t>
            </w:r>
          </w:p>
        </w:tc>
        <w:tc>
          <w:tcPr>
            <w:tcW w:w="42.50pt" w:type="dxa"/>
            <w:shd w:val="clear" w:color="auto" w:fill="auto"/>
          </w:tcPr>
          <w:p w14:paraId="1F9472DE" w14:textId="39BF74B8" w:rsidR="005A3330" w:rsidRPr="007D1CC4" w:rsidRDefault="005A3330" w:rsidP="002304EE">
            <w:pPr>
              <w:jc w:val="center"/>
              <w:rPr>
                <w:iCs/>
                <w:sz w:val="21"/>
                <w:szCs w:val="21"/>
              </w:rPr>
            </w:pPr>
            <w:r w:rsidRPr="00904F1B">
              <w:rPr>
                <w:iCs/>
                <w:sz w:val="21"/>
                <w:szCs w:val="21"/>
              </w:rPr>
              <w:t>0.9118</w:t>
            </w:r>
          </w:p>
        </w:tc>
        <w:tc>
          <w:tcPr>
            <w:tcW w:w="50.10pt" w:type="dxa"/>
            <w:shd w:val="clear" w:color="auto" w:fill="auto"/>
          </w:tcPr>
          <w:p w14:paraId="1D077A8E" w14:textId="35C30784" w:rsidR="005A3330" w:rsidRPr="007D1CC4" w:rsidRDefault="005A3330" w:rsidP="002304EE">
            <w:pPr>
              <w:jc w:val="center"/>
              <w:rPr>
                <w:iCs/>
                <w:sz w:val="21"/>
                <w:szCs w:val="21"/>
              </w:rPr>
            </w:pPr>
            <w:r w:rsidRPr="00904F1B">
              <w:rPr>
                <w:iCs/>
                <w:sz w:val="21"/>
                <w:szCs w:val="21"/>
              </w:rPr>
              <w:t>0.8942</w:t>
            </w:r>
          </w:p>
        </w:tc>
        <w:tc>
          <w:tcPr>
            <w:tcW w:w="59.25pt" w:type="dxa"/>
            <w:shd w:val="clear" w:color="auto" w:fill="auto"/>
          </w:tcPr>
          <w:p w14:paraId="42F54D23" w14:textId="3845CFBF" w:rsidR="005A3330" w:rsidRPr="007D1CC4" w:rsidRDefault="005A3330" w:rsidP="002304EE">
            <w:pPr>
              <w:jc w:val="center"/>
              <w:rPr>
                <w:iCs/>
                <w:sz w:val="21"/>
                <w:szCs w:val="21"/>
              </w:rPr>
            </w:pPr>
            <w:r w:rsidRPr="00904F1B">
              <w:rPr>
                <w:iCs/>
                <w:sz w:val="21"/>
                <w:szCs w:val="21"/>
              </w:rPr>
              <w:t>0.9133</w:t>
            </w:r>
          </w:p>
        </w:tc>
        <w:tc>
          <w:tcPr>
            <w:tcW w:w="59.25pt" w:type="dxa"/>
            <w:shd w:val="clear" w:color="auto" w:fill="auto"/>
          </w:tcPr>
          <w:p w14:paraId="579D105B" w14:textId="499CABCE" w:rsidR="005A3330" w:rsidRPr="007D1CC4" w:rsidRDefault="005A3330" w:rsidP="002304EE">
            <w:pPr>
              <w:jc w:val="center"/>
              <w:rPr>
                <w:iCs/>
                <w:sz w:val="21"/>
                <w:szCs w:val="21"/>
              </w:rPr>
            </w:pPr>
            <w:r w:rsidRPr="00904F1B">
              <w:rPr>
                <w:iCs/>
                <w:sz w:val="21"/>
                <w:szCs w:val="21"/>
              </w:rPr>
              <w:t>0.9723</w:t>
            </w:r>
          </w:p>
        </w:tc>
      </w:tr>
      <w:tr w:rsidR="005A3330" w:rsidRPr="002408F7" w14:paraId="5ED3B7FB" w14:textId="77777777" w:rsidTr="00F0237D">
        <w:trPr>
          <w:trHeight w:val="20"/>
          <w:jc w:val="center"/>
        </w:trPr>
        <w:tc>
          <w:tcPr>
            <w:tcW w:w="49.65pt" w:type="dxa"/>
            <w:vMerge/>
            <w:shd w:val="clear" w:color="auto" w:fill="auto"/>
          </w:tcPr>
          <w:p w14:paraId="10A88D1E" w14:textId="77777777" w:rsidR="005A3330" w:rsidRPr="002408F7" w:rsidRDefault="005A3330" w:rsidP="002304EE">
            <w:pPr>
              <w:jc w:val="center"/>
              <w:rPr>
                <w:sz w:val="21"/>
                <w:szCs w:val="21"/>
              </w:rPr>
            </w:pPr>
          </w:p>
        </w:tc>
        <w:tc>
          <w:tcPr>
            <w:tcW w:w="85.05pt" w:type="dxa"/>
            <w:shd w:val="clear" w:color="auto" w:fill="auto"/>
          </w:tcPr>
          <w:p w14:paraId="2D3A8021" w14:textId="01AB4442" w:rsidR="005A3330" w:rsidRPr="007D1CC4" w:rsidRDefault="005A3330" w:rsidP="002304EE">
            <w:pPr>
              <w:jc w:val="center"/>
              <w:rPr>
                <w:iCs/>
                <w:sz w:val="21"/>
                <w:szCs w:val="21"/>
              </w:rPr>
            </w:pPr>
            <w:proofErr w:type="spellStart"/>
            <w:r w:rsidRPr="00904F1B">
              <w:rPr>
                <w:sz w:val="21"/>
                <w:szCs w:val="21"/>
              </w:rPr>
              <w:t>LapSRN</w:t>
            </w:r>
            <w:proofErr w:type="spellEnd"/>
          </w:p>
        </w:tc>
        <w:tc>
          <w:tcPr>
            <w:tcW w:w="42.50pt" w:type="dxa"/>
          </w:tcPr>
          <w:p w14:paraId="38524FB9" w14:textId="48DC9927" w:rsidR="005A3330" w:rsidRPr="007D1CC4" w:rsidRDefault="005A3330" w:rsidP="002304EE">
            <w:pPr>
              <w:jc w:val="center"/>
              <w:rPr>
                <w:iCs/>
                <w:sz w:val="21"/>
                <w:szCs w:val="21"/>
              </w:rPr>
            </w:pPr>
            <w:r w:rsidRPr="00904F1B">
              <w:rPr>
                <w:iCs/>
                <w:sz w:val="21"/>
                <w:szCs w:val="21"/>
              </w:rPr>
              <w:t>813K</w:t>
            </w:r>
          </w:p>
        </w:tc>
        <w:tc>
          <w:tcPr>
            <w:tcW w:w="42.55pt" w:type="dxa"/>
            <w:shd w:val="clear" w:color="auto" w:fill="auto"/>
          </w:tcPr>
          <w:p w14:paraId="48C94EF6" w14:textId="6F927339"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6DE71CA4" w14:textId="2B425F4E" w:rsidR="005A3330" w:rsidRPr="007D1CC4" w:rsidRDefault="005A3330" w:rsidP="002304EE">
            <w:pPr>
              <w:jc w:val="center"/>
              <w:rPr>
                <w:iCs/>
                <w:sz w:val="21"/>
                <w:szCs w:val="21"/>
              </w:rPr>
            </w:pPr>
            <w:r w:rsidRPr="00904F1B">
              <w:rPr>
                <w:iCs/>
                <w:sz w:val="21"/>
                <w:szCs w:val="21"/>
              </w:rPr>
              <w:t>0.9130</w:t>
            </w:r>
          </w:p>
        </w:tc>
        <w:tc>
          <w:tcPr>
            <w:tcW w:w="50.10pt" w:type="dxa"/>
            <w:shd w:val="clear" w:color="auto" w:fill="auto"/>
          </w:tcPr>
          <w:p w14:paraId="5642A149" w14:textId="6E85B6DB" w:rsidR="005A3330" w:rsidRPr="007D1CC4" w:rsidRDefault="005A3330" w:rsidP="002304EE">
            <w:pPr>
              <w:jc w:val="center"/>
              <w:rPr>
                <w:iCs/>
                <w:sz w:val="21"/>
                <w:szCs w:val="21"/>
              </w:rPr>
            </w:pPr>
            <w:r w:rsidRPr="00904F1B">
              <w:rPr>
                <w:iCs/>
                <w:sz w:val="21"/>
                <w:szCs w:val="21"/>
              </w:rPr>
              <w:t>0.8950</w:t>
            </w:r>
          </w:p>
        </w:tc>
        <w:tc>
          <w:tcPr>
            <w:tcW w:w="59.25pt" w:type="dxa"/>
            <w:shd w:val="clear" w:color="auto" w:fill="auto"/>
          </w:tcPr>
          <w:p w14:paraId="553241F6" w14:textId="0D351FF0" w:rsidR="005A3330" w:rsidRPr="007D1CC4" w:rsidRDefault="005A3330" w:rsidP="002304EE">
            <w:pPr>
              <w:jc w:val="center"/>
              <w:rPr>
                <w:iCs/>
                <w:sz w:val="21"/>
                <w:szCs w:val="21"/>
              </w:rPr>
            </w:pPr>
            <w:r w:rsidRPr="00904F1B">
              <w:rPr>
                <w:iCs/>
                <w:sz w:val="21"/>
                <w:szCs w:val="21"/>
              </w:rPr>
              <w:t>0.9100</w:t>
            </w:r>
          </w:p>
        </w:tc>
        <w:tc>
          <w:tcPr>
            <w:tcW w:w="59.25pt" w:type="dxa"/>
            <w:shd w:val="clear" w:color="auto" w:fill="auto"/>
          </w:tcPr>
          <w:p w14:paraId="04196F69" w14:textId="6B9D1074" w:rsidR="005A3330" w:rsidRPr="007D1CC4" w:rsidRDefault="005A3330" w:rsidP="002304EE">
            <w:pPr>
              <w:jc w:val="center"/>
              <w:rPr>
                <w:iCs/>
                <w:sz w:val="21"/>
                <w:szCs w:val="21"/>
              </w:rPr>
            </w:pPr>
            <w:r w:rsidRPr="00904F1B">
              <w:rPr>
                <w:iCs/>
                <w:sz w:val="21"/>
                <w:szCs w:val="21"/>
              </w:rPr>
              <w:t>0.9740</w:t>
            </w:r>
          </w:p>
        </w:tc>
      </w:tr>
      <w:tr w:rsidR="005A3330" w:rsidRPr="002408F7" w14:paraId="095118F6" w14:textId="77777777" w:rsidTr="00F0237D">
        <w:trPr>
          <w:trHeight w:val="20"/>
          <w:jc w:val="center"/>
        </w:trPr>
        <w:tc>
          <w:tcPr>
            <w:tcW w:w="49.65pt" w:type="dxa"/>
            <w:vMerge/>
            <w:shd w:val="clear" w:color="auto" w:fill="auto"/>
          </w:tcPr>
          <w:p w14:paraId="7B45F1CB" w14:textId="77777777" w:rsidR="005A3330" w:rsidRPr="002408F7" w:rsidRDefault="005A3330" w:rsidP="002304EE">
            <w:pPr>
              <w:jc w:val="center"/>
              <w:rPr>
                <w:sz w:val="21"/>
                <w:szCs w:val="21"/>
              </w:rPr>
            </w:pPr>
          </w:p>
        </w:tc>
        <w:tc>
          <w:tcPr>
            <w:tcW w:w="85.05pt" w:type="dxa"/>
            <w:shd w:val="clear" w:color="auto" w:fill="auto"/>
          </w:tcPr>
          <w:p w14:paraId="455A023D" w14:textId="5AB18D10" w:rsidR="005A3330" w:rsidRPr="007D1CC4" w:rsidRDefault="005A3330" w:rsidP="002304EE">
            <w:pPr>
              <w:jc w:val="center"/>
              <w:rPr>
                <w:iCs/>
                <w:sz w:val="21"/>
                <w:szCs w:val="21"/>
              </w:rPr>
            </w:pPr>
            <w:r w:rsidRPr="00904F1B">
              <w:rPr>
                <w:sz w:val="21"/>
                <w:szCs w:val="21"/>
              </w:rPr>
              <w:t>DRRN</w:t>
            </w:r>
          </w:p>
        </w:tc>
        <w:tc>
          <w:tcPr>
            <w:tcW w:w="42.50pt" w:type="dxa"/>
          </w:tcPr>
          <w:p w14:paraId="2914C3FD" w14:textId="31848517" w:rsidR="005A3330" w:rsidRPr="007D1CC4" w:rsidRDefault="005A3330" w:rsidP="002304EE">
            <w:pPr>
              <w:jc w:val="center"/>
              <w:rPr>
                <w:iCs/>
                <w:sz w:val="21"/>
                <w:szCs w:val="21"/>
              </w:rPr>
            </w:pPr>
            <w:r w:rsidRPr="00904F1B">
              <w:rPr>
                <w:iCs/>
                <w:sz w:val="21"/>
                <w:szCs w:val="21"/>
              </w:rPr>
              <w:t>297K</w:t>
            </w:r>
          </w:p>
        </w:tc>
        <w:tc>
          <w:tcPr>
            <w:tcW w:w="42.55pt" w:type="dxa"/>
            <w:shd w:val="clear" w:color="auto" w:fill="auto"/>
          </w:tcPr>
          <w:p w14:paraId="1CAF94FB" w14:textId="4B775081" w:rsidR="005A3330" w:rsidRPr="007D1CC4" w:rsidRDefault="005A3330" w:rsidP="002304EE">
            <w:pPr>
              <w:jc w:val="center"/>
              <w:rPr>
                <w:iCs/>
                <w:sz w:val="21"/>
                <w:szCs w:val="21"/>
              </w:rPr>
            </w:pPr>
            <w:r w:rsidRPr="00904F1B">
              <w:rPr>
                <w:iCs/>
                <w:sz w:val="21"/>
                <w:szCs w:val="21"/>
              </w:rPr>
              <w:t>0.9591</w:t>
            </w:r>
          </w:p>
        </w:tc>
        <w:tc>
          <w:tcPr>
            <w:tcW w:w="42.50pt" w:type="dxa"/>
            <w:shd w:val="clear" w:color="auto" w:fill="auto"/>
          </w:tcPr>
          <w:p w14:paraId="16F33362" w14:textId="41620878" w:rsidR="005A3330" w:rsidRPr="007D1CC4" w:rsidRDefault="005A3330" w:rsidP="002304EE">
            <w:pPr>
              <w:jc w:val="center"/>
              <w:rPr>
                <w:iCs/>
                <w:sz w:val="21"/>
                <w:szCs w:val="21"/>
              </w:rPr>
            </w:pPr>
            <w:r w:rsidRPr="00904F1B">
              <w:rPr>
                <w:iCs/>
                <w:sz w:val="21"/>
                <w:szCs w:val="21"/>
              </w:rPr>
              <w:t>0.9136</w:t>
            </w:r>
          </w:p>
        </w:tc>
        <w:tc>
          <w:tcPr>
            <w:tcW w:w="50.10pt" w:type="dxa"/>
            <w:shd w:val="clear" w:color="auto" w:fill="auto"/>
          </w:tcPr>
          <w:p w14:paraId="0B06F40C" w14:textId="394A606A" w:rsidR="005A3330" w:rsidRPr="007D1CC4" w:rsidRDefault="005A3330" w:rsidP="002304EE">
            <w:pPr>
              <w:jc w:val="center"/>
              <w:rPr>
                <w:iCs/>
                <w:sz w:val="21"/>
                <w:szCs w:val="21"/>
              </w:rPr>
            </w:pPr>
            <w:r w:rsidRPr="00904F1B">
              <w:rPr>
                <w:iCs/>
                <w:sz w:val="21"/>
                <w:szCs w:val="21"/>
              </w:rPr>
              <w:t>0.8973</w:t>
            </w:r>
          </w:p>
        </w:tc>
        <w:tc>
          <w:tcPr>
            <w:tcW w:w="59.25pt" w:type="dxa"/>
            <w:shd w:val="clear" w:color="auto" w:fill="auto"/>
          </w:tcPr>
          <w:p w14:paraId="24CD21BD" w14:textId="3E24E394" w:rsidR="005A3330" w:rsidRPr="007D1CC4" w:rsidRDefault="005A3330" w:rsidP="002304EE">
            <w:pPr>
              <w:jc w:val="center"/>
              <w:rPr>
                <w:iCs/>
                <w:sz w:val="21"/>
                <w:szCs w:val="21"/>
              </w:rPr>
            </w:pPr>
            <w:r w:rsidRPr="00904F1B">
              <w:rPr>
                <w:iCs/>
                <w:sz w:val="21"/>
                <w:szCs w:val="21"/>
              </w:rPr>
              <w:t>0.9188</w:t>
            </w:r>
          </w:p>
        </w:tc>
        <w:tc>
          <w:tcPr>
            <w:tcW w:w="59.25pt" w:type="dxa"/>
            <w:shd w:val="clear" w:color="auto" w:fill="auto"/>
          </w:tcPr>
          <w:p w14:paraId="6C941E08" w14:textId="0F747AF7" w:rsidR="005A3330" w:rsidRPr="007D1CC4" w:rsidRDefault="005A3330" w:rsidP="002304EE">
            <w:pPr>
              <w:jc w:val="center"/>
              <w:rPr>
                <w:iCs/>
                <w:sz w:val="21"/>
                <w:szCs w:val="21"/>
              </w:rPr>
            </w:pPr>
            <w:r w:rsidRPr="00904F1B">
              <w:rPr>
                <w:iCs/>
                <w:sz w:val="21"/>
                <w:szCs w:val="21"/>
              </w:rPr>
              <w:t>0.9760</w:t>
            </w:r>
          </w:p>
        </w:tc>
      </w:tr>
      <w:tr w:rsidR="005A3330" w:rsidRPr="002408F7" w14:paraId="1FDFC71A" w14:textId="77777777" w:rsidTr="00F0237D">
        <w:trPr>
          <w:trHeight w:val="20"/>
          <w:jc w:val="center"/>
        </w:trPr>
        <w:tc>
          <w:tcPr>
            <w:tcW w:w="49.65pt" w:type="dxa"/>
            <w:vMerge/>
            <w:shd w:val="clear" w:color="auto" w:fill="auto"/>
          </w:tcPr>
          <w:p w14:paraId="0737592E" w14:textId="77777777" w:rsidR="005A3330" w:rsidRPr="002408F7" w:rsidRDefault="005A3330" w:rsidP="002304EE">
            <w:pPr>
              <w:jc w:val="center"/>
              <w:rPr>
                <w:sz w:val="21"/>
                <w:szCs w:val="21"/>
              </w:rPr>
            </w:pPr>
          </w:p>
        </w:tc>
        <w:tc>
          <w:tcPr>
            <w:tcW w:w="85.05pt" w:type="dxa"/>
            <w:shd w:val="clear" w:color="auto" w:fill="auto"/>
          </w:tcPr>
          <w:p w14:paraId="7164FBF2" w14:textId="031090B9" w:rsidR="005A3330" w:rsidRPr="007D1CC4" w:rsidRDefault="005A3330" w:rsidP="002304EE">
            <w:pPr>
              <w:jc w:val="center"/>
              <w:rPr>
                <w:iCs/>
                <w:sz w:val="21"/>
                <w:szCs w:val="21"/>
              </w:rPr>
            </w:pPr>
            <w:proofErr w:type="spellStart"/>
            <w:r w:rsidRPr="00904F1B">
              <w:rPr>
                <w:sz w:val="21"/>
                <w:szCs w:val="21"/>
              </w:rPr>
              <w:t>MemNet</w:t>
            </w:r>
            <w:proofErr w:type="spellEnd"/>
          </w:p>
        </w:tc>
        <w:tc>
          <w:tcPr>
            <w:tcW w:w="42.50pt" w:type="dxa"/>
          </w:tcPr>
          <w:p w14:paraId="4A2262A2" w14:textId="0CDE9AD9" w:rsidR="005A3330" w:rsidRPr="007D1CC4" w:rsidRDefault="005A3330" w:rsidP="002304EE">
            <w:pPr>
              <w:jc w:val="center"/>
              <w:rPr>
                <w:iCs/>
                <w:sz w:val="21"/>
                <w:szCs w:val="21"/>
              </w:rPr>
            </w:pPr>
            <w:r w:rsidRPr="00904F1B">
              <w:rPr>
                <w:iCs/>
                <w:sz w:val="21"/>
                <w:szCs w:val="21"/>
              </w:rPr>
              <w:t>677K</w:t>
            </w:r>
          </w:p>
        </w:tc>
        <w:tc>
          <w:tcPr>
            <w:tcW w:w="42.55pt" w:type="dxa"/>
            <w:shd w:val="clear" w:color="auto" w:fill="auto"/>
          </w:tcPr>
          <w:p w14:paraId="242EB419" w14:textId="0BD5AD47" w:rsidR="005A3330" w:rsidRPr="007D1CC4" w:rsidRDefault="005A3330" w:rsidP="002304EE">
            <w:pPr>
              <w:jc w:val="center"/>
              <w:rPr>
                <w:iCs/>
                <w:sz w:val="21"/>
                <w:szCs w:val="21"/>
              </w:rPr>
            </w:pPr>
            <w:r w:rsidRPr="00904F1B">
              <w:rPr>
                <w:iCs/>
                <w:sz w:val="21"/>
                <w:szCs w:val="21"/>
              </w:rPr>
              <w:t>0.9597</w:t>
            </w:r>
          </w:p>
        </w:tc>
        <w:tc>
          <w:tcPr>
            <w:tcW w:w="42.50pt" w:type="dxa"/>
            <w:shd w:val="clear" w:color="auto" w:fill="auto"/>
          </w:tcPr>
          <w:p w14:paraId="2EBFF55B" w14:textId="06EE44C5" w:rsidR="005A3330" w:rsidRPr="007D1CC4" w:rsidRDefault="005A3330" w:rsidP="002304EE">
            <w:pPr>
              <w:jc w:val="center"/>
              <w:rPr>
                <w:iCs/>
                <w:sz w:val="21"/>
                <w:szCs w:val="21"/>
              </w:rPr>
            </w:pPr>
            <w:r w:rsidRPr="00904F1B">
              <w:rPr>
                <w:iCs/>
                <w:sz w:val="21"/>
                <w:szCs w:val="21"/>
              </w:rPr>
              <w:t>0.9142</w:t>
            </w:r>
          </w:p>
        </w:tc>
        <w:tc>
          <w:tcPr>
            <w:tcW w:w="50.10pt" w:type="dxa"/>
            <w:shd w:val="clear" w:color="auto" w:fill="auto"/>
          </w:tcPr>
          <w:p w14:paraId="15346879" w14:textId="5302F217"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16989737" w14:textId="443EE275" w:rsidR="005A3330" w:rsidRPr="007D1CC4" w:rsidRDefault="005A3330" w:rsidP="002304EE">
            <w:pPr>
              <w:jc w:val="center"/>
              <w:rPr>
                <w:iCs/>
                <w:sz w:val="21"/>
                <w:szCs w:val="21"/>
              </w:rPr>
            </w:pPr>
            <w:r w:rsidRPr="00904F1B">
              <w:rPr>
                <w:iCs/>
                <w:sz w:val="21"/>
                <w:szCs w:val="21"/>
              </w:rPr>
              <w:t>0.9195</w:t>
            </w:r>
          </w:p>
        </w:tc>
        <w:tc>
          <w:tcPr>
            <w:tcW w:w="59.25pt" w:type="dxa"/>
            <w:shd w:val="clear" w:color="auto" w:fill="auto"/>
          </w:tcPr>
          <w:p w14:paraId="76EDE7BA" w14:textId="153CEC6C" w:rsidR="005A3330" w:rsidRPr="007D1CC4" w:rsidRDefault="005A3330" w:rsidP="002304EE">
            <w:pPr>
              <w:jc w:val="center"/>
              <w:rPr>
                <w:iCs/>
                <w:sz w:val="21"/>
                <w:szCs w:val="21"/>
              </w:rPr>
            </w:pPr>
            <w:r w:rsidRPr="00904F1B">
              <w:rPr>
                <w:iCs/>
                <w:sz w:val="21"/>
                <w:szCs w:val="21"/>
              </w:rPr>
              <w:t>0.9740</w:t>
            </w:r>
          </w:p>
        </w:tc>
      </w:tr>
      <w:tr w:rsidR="005A3330" w:rsidRPr="002408F7" w14:paraId="56E607F4" w14:textId="77777777" w:rsidTr="00F0237D">
        <w:trPr>
          <w:trHeight w:val="20"/>
          <w:jc w:val="center"/>
        </w:trPr>
        <w:tc>
          <w:tcPr>
            <w:tcW w:w="49.65pt" w:type="dxa"/>
            <w:vMerge/>
            <w:shd w:val="clear" w:color="auto" w:fill="auto"/>
          </w:tcPr>
          <w:p w14:paraId="66E60616" w14:textId="77777777" w:rsidR="005A3330" w:rsidRPr="002408F7" w:rsidRDefault="005A3330" w:rsidP="002304EE">
            <w:pPr>
              <w:jc w:val="center"/>
              <w:rPr>
                <w:sz w:val="21"/>
                <w:szCs w:val="21"/>
              </w:rPr>
            </w:pPr>
          </w:p>
        </w:tc>
        <w:tc>
          <w:tcPr>
            <w:tcW w:w="85.05pt" w:type="dxa"/>
            <w:shd w:val="clear" w:color="auto" w:fill="auto"/>
          </w:tcPr>
          <w:p w14:paraId="21846B70" w14:textId="7C73D90F" w:rsidR="005A3330" w:rsidRPr="007D1CC4" w:rsidRDefault="005A3330" w:rsidP="002304EE">
            <w:pPr>
              <w:jc w:val="center"/>
              <w:rPr>
                <w:iCs/>
                <w:sz w:val="21"/>
                <w:szCs w:val="21"/>
              </w:rPr>
            </w:pPr>
            <w:r w:rsidRPr="00904F1B">
              <w:rPr>
                <w:sz w:val="21"/>
                <w:szCs w:val="21"/>
              </w:rPr>
              <w:t>SRMDNF</w:t>
            </w:r>
          </w:p>
        </w:tc>
        <w:tc>
          <w:tcPr>
            <w:tcW w:w="42.50pt" w:type="dxa"/>
          </w:tcPr>
          <w:p w14:paraId="701A5B4F" w14:textId="55377ED0" w:rsidR="005A3330" w:rsidRPr="007D1CC4" w:rsidRDefault="005A3330" w:rsidP="002304EE">
            <w:pPr>
              <w:jc w:val="center"/>
              <w:rPr>
                <w:iCs/>
                <w:sz w:val="21"/>
                <w:szCs w:val="21"/>
              </w:rPr>
            </w:pPr>
            <w:r w:rsidRPr="00904F1B">
              <w:rPr>
                <w:iCs/>
                <w:sz w:val="21"/>
                <w:szCs w:val="21"/>
              </w:rPr>
              <w:t>1513K</w:t>
            </w:r>
          </w:p>
        </w:tc>
        <w:tc>
          <w:tcPr>
            <w:tcW w:w="42.55pt" w:type="dxa"/>
            <w:shd w:val="clear" w:color="auto" w:fill="auto"/>
          </w:tcPr>
          <w:p w14:paraId="3E2DEBAC" w14:textId="69B72ED0" w:rsidR="005A3330" w:rsidRPr="007D1CC4" w:rsidRDefault="005A3330" w:rsidP="002304EE">
            <w:pPr>
              <w:jc w:val="center"/>
              <w:rPr>
                <w:iCs/>
                <w:sz w:val="21"/>
                <w:szCs w:val="21"/>
              </w:rPr>
            </w:pPr>
            <w:r w:rsidRPr="00904F1B">
              <w:rPr>
                <w:iCs/>
                <w:sz w:val="21"/>
                <w:szCs w:val="21"/>
              </w:rPr>
              <w:t>0.9600</w:t>
            </w:r>
          </w:p>
        </w:tc>
        <w:tc>
          <w:tcPr>
            <w:tcW w:w="42.50pt" w:type="dxa"/>
            <w:shd w:val="clear" w:color="auto" w:fill="auto"/>
          </w:tcPr>
          <w:p w14:paraId="02B6F6A3" w14:textId="18BA09DE" w:rsidR="005A3330" w:rsidRPr="007D1CC4" w:rsidRDefault="005A3330" w:rsidP="002304EE">
            <w:pPr>
              <w:jc w:val="center"/>
              <w:rPr>
                <w:iCs/>
                <w:sz w:val="21"/>
                <w:szCs w:val="21"/>
              </w:rPr>
            </w:pPr>
            <w:r w:rsidRPr="00904F1B">
              <w:rPr>
                <w:iCs/>
                <w:sz w:val="21"/>
                <w:szCs w:val="21"/>
              </w:rPr>
              <w:t>0.9150</w:t>
            </w:r>
          </w:p>
        </w:tc>
        <w:tc>
          <w:tcPr>
            <w:tcW w:w="50.10pt" w:type="dxa"/>
            <w:shd w:val="clear" w:color="auto" w:fill="auto"/>
          </w:tcPr>
          <w:p w14:paraId="402073D4" w14:textId="4B137AB7" w:rsidR="005A3330" w:rsidRPr="007D1CC4" w:rsidRDefault="005A3330" w:rsidP="002304EE">
            <w:pPr>
              <w:jc w:val="center"/>
              <w:rPr>
                <w:iCs/>
                <w:sz w:val="21"/>
                <w:szCs w:val="21"/>
              </w:rPr>
            </w:pPr>
            <w:r w:rsidRPr="00904F1B">
              <w:rPr>
                <w:iCs/>
                <w:sz w:val="21"/>
                <w:szCs w:val="21"/>
              </w:rPr>
              <w:t>0.8980</w:t>
            </w:r>
          </w:p>
        </w:tc>
        <w:tc>
          <w:tcPr>
            <w:tcW w:w="59.25pt" w:type="dxa"/>
            <w:shd w:val="clear" w:color="auto" w:fill="auto"/>
          </w:tcPr>
          <w:p w14:paraId="380850BA" w14:textId="4B42018F" w:rsidR="005A3330" w:rsidRPr="007D1CC4" w:rsidRDefault="005A3330" w:rsidP="002304EE">
            <w:pPr>
              <w:jc w:val="center"/>
              <w:rPr>
                <w:iCs/>
                <w:sz w:val="21"/>
                <w:szCs w:val="21"/>
              </w:rPr>
            </w:pPr>
            <w:r w:rsidRPr="00904F1B">
              <w:rPr>
                <w:iCs/>
                <w:sz w:val="21"/>
                <w:szCs w:val="21"/>
              </w:rPr>
              <w:t>0.9200</w:t>
            </w:r>
          </w:p>
        </w:tc>
        <w:tc>
          <w:tcPr>
            <w:tcW w:w="59.25pt" w:type="dxa"/>
            <w:shd w:val="clear" w:color="auto" w:fill="auto"/>
          </w:tcPr>
          <w:p w14:paraId="320DCFB4" w14:textId="1BFB1F1A" w:rsidR="005A3330" w:rsidRPr="007D1CC4" w:rsidRDefault="005A3330" w:rsidP="002304EE">
            <w:pPr>
              <w:jc w:val="center"/>
              <w:rPr>
                <w:iCs/>
                <w:sz w:val="21"/>
                <w:szCs w:val="21"/>
              </w:rPr>
            </w:pPr>
            <w:r w:rsidRPr="00904F1B">
              <w:rPr>
                <w:iCs/>
                <w:sz w:val="21"/>
                <w:szCs w:val="21"/>
              </w:rPr>
              <w:t>0.9761</w:t>
            </w:r>
          </w:p>
        </w:tc>
      </w:tr>
      <w:tr w:rsidR="005A3330" w:rsidRPr="002408F7" w14:paraId="667948F0" w14:textId="77777777" w:rsidTr="00F0237D">
        <w:trPr>
          <w:trHeight w:val="20"/>
          <w:jc w:val="center"/>
        </w:trPr>
        <w:tc>
          <w:tcPr>
            <w:tcW w:w="49.65pt" w:type="dxa"/>
            <w:vMerge/>
            <w:shd w:val="clear" w:color="auto" w:fill="auto"/>
          </w:tcPr>
          <w:p w14:paraId="51CBF421" w14:textId="77777777" w:rsidR="005A3330" w:rsidRPr="002408F7" w:rsidRDefault="005A3330" w:rsidP="002304EE">
            <w:pPr>
              <w:jc w:val="center"/>
              <w:rPr>
                <w:sz w:val="21"/>
                <w:szCs w:val="21"/>
              </w:rPr>
            </w:pPr>
          </w:p>
        </w:tc>
        <w:tc>
          <w:tcPr>
            <w:tcW w:w="85.05pt" w:type="dxa"/>
            <w:shd w:val="clear" w:color="auto" w:fill="auto"/>
          </w:tcPr>
          <w:p w14:paraId="186183B0" w14:textId="6981B41D" w:rsidR="005A3330" w:rsidRPr="007D1CC4" w:rsidRDefault="005A3330" w:rsidP="002304EE">
            <w:pPr>
              <w:jc w:val="center"/>
              <w:rPr>
                <w:iCs/>
                <w:sz w:val="21"/>
                <w:szCs w:val="21"/>
              </w:rPr>
            </w:pPr>
            <w:r w:rsidRPr="00904F1B">
              <w:rPr>
                <w:sz w:val="21"/>
                <w:szCs w:val="21"/>
              </w:rPr>
              <w:t>CARN</w:t>
            </w:r>
          </w:p>
        </w:tc>
        <w:tc>
          <w:tcPr>
            <w:tcW w:w="42.50pt" w:type="dxa"/>
          </w:tcPr>
          <w:p w14:paraId="7005A76A" w14:textId="67745983" w:rsidR="005A3330" w:rsidRPr="007D1CC4" w:rsidRDefault="005A3330" w:rsidP="002304EE">
            <w:pPr>
              <w:jc w:val="center"/>
              <w:rPr>
                <w:iCs/>
                <w:sz w:val="21"/>
                <w:szCs w:val="21"/>
              </w:rPr>
            </w:pPr>
            <w:r w:rsidRPr="00904F1B">
              <w:rPr>
                <w:iCs/>
                <w:sz w:val="21"/>
                <w:szCs w:val="21"/>
              </w:rPr>
              <w:t>1592K</w:t>
            </w:r>
          </w:p>
        </w:tc>
        <w:tc>
          <w:tcPr>
            <w:tcW w:w="42.55pt" w:type="dxa"/>
            <w:shd w:val="clear" w:color="auto" w:fill="auto"/>
          </w:tcPr>
          <w:p w14:paraId="23F47B5B" w14:textId="52C454E5"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752D109F" w14:textId="169CCD7E" w:rsidR="005A3330" w:rsidRPr="007D1CC4" w:rsidRDefault="005A3330" w:rsidP="002304EE">
            <w:pPr>
              <w:jc w:val="center"/>
              <w:rPr>
                <w:iCs/>
                <w:sz w:val="21"/>
                <w:szCs w:val="21"/>
              </w:rPr>
            </w:pPr>
            <w:r w:rsidRPr="00904F1B">
              <w:rPr>
                <w:iCs/>
                <w:sz w:val="21"/>
                <w:szCs w:val="21"/>
              </w:rPr>
              <w:t>0.9166</w:t>
            </w:r>
          </w:p>
        </w:tc>
        <w:tc>
          <w:tcPr>
            <w:tcW w:w="50.10pt" w:type="dxa"/>
            <w:shd w:val="clear" w:color="auto" w:fill="auto"/>
          </w:tcPr>
          <w:p w14:paraId="5CE3974D" w14:textId="20A45693"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22304269" w14:textId="3FA5421D" w:rsidR="005A3330" w:rsidRPr="007D1CC4" w:rsidRDefault="005A3330" w:rsidP="002304EE">
            <w:pPr>
              <w:jc w:val="center"/>
              <w:rPr>
                <w:iCs/>
                <w:sz w:val="21"/>
                <w:szCs w:val="21"/>
              </w:rPr>
            </w:pPr>
            <w:r w:rsidRPr="00904F1B">
              <w:rPr>
                <w:iCs/>
                <w:sz w:val="21"/>
                <w:szCs w:val="21"/>
              </w:rPr>
              <w:t>0.9256</w:t>
            </w:r>
          </w:p>
        </w:tc>
        <w:tc>
          <w:tcPr>
            <w:tcW w:w="59.25pt" w:type="dxa"/>
            <w:shd w:val="clear" w:color="auto" w:fill="auto"/>
          </w:tcPr>
          <w:p w14:paraId="30707D07" w14:textId="3635B111" w:rsidR="005A3330" w:rsidRPr="007D1CC4" w:rsidRDefault="005A3330" w:rsidP="002304EE">
            <w:pPr>
              <w:jc w:val="center"/>
              <w:rPr>
                <w:iCs/>
                <w:sz w:val="21"/>
                <w:szCs w:val="21"/>
              </w:rPr>
            </w:pPr>
            <w:r w:rsidRPr="00904F1B">
              <w:rPr>
                <w:iCs/>
                <w:sz w:val="21"/>
                <w:szCs w:val="21"/>
              </w:rPr>
              <w:t>0.9765</w:t>
            </w:r>
          </w:p>
        </w:tc>
      </w:tr>
      <w:tr w:rsidR="005A3330" w:rsidRPr="002408F7" w14:paraId="08281C75" w14:textId="77777777" w:rsidTr="00F0237D">
        <w:trPr>
          <w:trHeight w:val="20"/>
          <w:jc w:val="center"/>
        </w:trPr>
        <w:tc>
          <w:tcPr>
            <w:tcW w:w="49.65pt" w:type="dxa"/>
            <w:vMerge/>
            <w:shd w:val="clear" w:color="auto" w:fill="auto"/>
          </w:tcPr>
          <w:p w14:paraId="55EFFF65" w14:textId="77777777" w:rsidR="005A3330" w:rsidRPr="002408F7" w:rsidRDefault="005A3330" w:rsidP="002304EE">
            <w:pPr>
              <w:jc w:val="center"/>
              <w:rPr>
                <w:sz w:val="21"/>
                <w:szCs w:val="21"/>
              </w:rPr>
            </w:pPr>
          </w:p>
        </w:tc>
        <w:tc>
          <w:tcPr>
            <w:tcW w:w="85.05pt" w:type="dxa"/>
            <w:shd w:val="clear" w:color="auto" w:fill="auto"/>
          </w:tcPr>
          <w:p w14:paraId="7325A838" w14:textId="7845D8A9" w:rsidR="005A3330" w:rsidRPr="007D1CC4" w:rsidRDefault="005A3330" w:rsidP="002304EE">
            <w:pPr>
              <w:jc w:val="center"/>
              <w:rPr>
                <w:iCs/>
                <w:sz w:val="21"/>
                <w:szCs w:val="21"/>
              </w:rPr>
            </w:pPr>
            <w:r w:rsidRPr="00904F1B">
              <w:rPr>
                <w:iCs/>
                <w:sz w:val="21"/>
                <w:szCs w:val="21"/>
              </w:rPr>
              <w:t>IMDN</w:t>
            </w:r>
          </w:p>
        </w:tc>
        <w:tc>
          <w:tcPr>
            <w:tcW w:w="42.50pt" w:type="dxa"/>
          </w:tcPr>
          <w:p w14:paraId="06B36715" w14:textId="4FB07E54" w:rsidR="005A3330" w:rsidRPr="007D1CC4" w:rsidRDefault="005A3330" w:rsidP="002304EE">
            <w:pPr>
              <w:jc w:val="center"/>
              <w:rPr>
                <w:iCs/>
                <w:sz w:val="21"/>
                <w:szCs w:val="21"/>
              </w:rPr>
            </w:pPr>
            <w:r w:rsidRPr="00904F1B">
              <w:rPr>
                <w:iCs/>
                <w:sz w:val="21"/>
                <w:szCs w:val="21"/>
              </w:rPr>
              <w:t>694K</w:t>
            </w:r>
          </w:p>
        </w:tc>
        <w:tc>
          <w:tcPr>
            <w:tcW w:w="42.55pt" w:type="dxa"/>
            <w:shd w:val="clear" w:color="auto" w:fill="auto"/>
          </w:tcPr>
          <w:p w14:paraId="2B863220" w14:textId="1B8B277B"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563DB085" w14:textId="0D2CA506" w:rsidR="005A3330" w:rsidRPr="007D1CC4" w:rsidRDefault="005A3330" w:rsidP="002304EE">
            <w:pPr>
              <w:jc w:val="center"/>
              <w:rPr>
                <w:iCs/>
                <w:sz w:val="21"/>
                <w:szCs w:val="21"/>
              </w:rPr>
            </w:pPr>
            <w:r w:rsidRPr="00904F1B">
              <w:rPr>
                <w:iCs/>
                <w:sz w:val="21"/>
                <w:szCs w:val="21"/>
              </w:rPr>
              <w:t>0.9177</w:t>
            </w:r>
          </w:p>
        </w:tc>
        <w:tc>
          <w:tcPr>
            <w:tcW w:w="50.10pt" w:type="dxa"/>
            <w:shd w:val="clear" w:color="auto" w:fill="auto"/>
          </w:tcPr>
          <w:p w14:paraId="17A9AF51" w14:textId="5AA2D81C" w:rsidR="005A3330" w:rsidRPr="007D1CC4" w:rsidRDefault="005A3330" w:rsidP="002304EE">
            <w:pPr>
              <w:jc w:val="center"/>
              <w:rPr>
                <w:iCs/>
                <w:sz w:val="21"/>
                <w:szCs w:val="21"/>
              </w:rPr>
            </w:pPr>
            <w:r w:rsidRPr="00904F1B">
              <w:rPr>
                <w:iCs/>
                <w:sz w:val="21"/>
                <w:szCs w:val="21"/>
              </w:rPr>
              <w:t>0.8996</w:t>
            </w:r>
          </w:p>
        </w:tc>
        <w:tc>
          <w:tcPr>
            <w:tcW w:w="59.25pt" w:type="dxa"/>
            <w:shd w:val="clear" w:color="auto" w:fill="auto"/>
          </w:tcPr>
          <w:p w14:paraId="63B77776" w14:textId="05D57C2F"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06EDD2F" w14:textId="16196479" w:rsidR="005A3330" w:rsidRPr="007D1CC4" w:rsidRDefault="005A3330" w:rsidP="002304EE">
            <w:pPr>
              <w:jc w:val="center"/>
              <w:rPr>
                <w:iCs/>
                <w:sz w:val="21"/>
                <w:szCs w:val="21"/>
              </w:rPr>
            </w:pPr>
            <w:r w:rsidRPr="00904F1B">
              <w:rPr>
                <w:iCs/>
                <w:sz w:val="21"/>
                <w:szCs w:val="21"/>
              </w:rPr>
              <w:t>0.9774</w:t>
            </w:r>
          </w:p>
        </w:tc>
      </w:tr>
      <w:tr w:rsidR="005A3330" w:rsidRPr="002408F7" w14:paraId="64809529" w14:textId="77777777" w:rsidTr="00F0237D">
        <w:trPr>
          <w:trHeight w:val="20"/>
          <w:jc w:val="center"/>
        </w:trPr>
        <w:tc>
          <w:tcPr>
            <w:tcW w:w="49.65pt" w:type="dxa"/>
            <w:vMerge/>
            <w:shd w:val="clear" w:color="auto" w:fill="auto"/>
          </w:tcPr>
          <w:p w14:paraId="05D879D1" w14:textId="77777777" w:rsidR="005A3330" w:rsidRPr="002408F7" w:rsidRDefault="005A3330" w:rsidP="002304EE">
            <w:pPr>
              <w:jc w:val="center"/>
              <w:rPr>
                <w:sz w:val="21"/>
                <w:szCs w:val="21"/>
              </w:rPr>
            </w:pPr>
          </w:p>
        </w:tc>
        <w:tc>
          <w:tcPr>
            <w:tcW w:w="85.05pt" w:type="dxa"/>
            <w:shd w:val="clear" w:color="auto" w:fill="auto"/>
          </w:tcPr>
          <w:p w14:paraId="5CC5FB13" w14:textId="3FAF221B" w:rsidR="005A3330" w:rsidRPr="007D1CC4" w:rsidRDefault="005A3330" w:rsidP="002304EE">
            <w:pPr>
              <w:jc w:val="center"/>
              <w:rPr>
                <w:iCs/>
                <w:sz w:val="21"/>
                <w:szCs w:val="21"/>
              </w:rPr>
            </w:pPr>
            <w:r w:rsidRPr="00904F1B">
              <w:rPr>
                <w:sz w:val="21"/>
                <w:szCs w:val="21"/>
              </w:rPr>
              <w:t>LAPAR-A</w:t>
            </w:r>
          </w:p>
        </w:tc>
        <w:tc>
          <w:tcPr>
            <w:tcW w:w="42.50pt" w:type="dxa"/>
          </w:tcPr>
          <w:p w14:paraId="323DF1ED" w14:textId="1CBD36A9" w:rsidR="005A3330" w:rsidRPr="007D1CC4" w:rsidRDefault="005A3330" w:rsidP="002304EE">
            <w:pPr>
              <w:jc w:val="center"/>
              <w:rPr>
                <w:iCs/>
                <w:sz w:val="21"/>
                <w:szCs w:val="21"/>
              </w:rPr>
            </w:pPr>
            <w:r w:rsidRPr="00904F1B">
              <w:rPr>
                <w:iCs/>
                <w:sz w:val="21"/>
                <w:szCs w:val="21"/>
              </w:rPr>
              <w:t>548K</w:t>
            </w:r>
          </w:p>
        </w:tc>
        <w:tc>
          <w:tcPr>
            <w:tcW w:w="42.55pt" w:type="dxa"/>
            <w:shd w:val="clear" w:color="auto" w:fill="auto"/>
          </w:tcPr>
          <w:p w14:paraId="0D76EBC4" w14:textId="2A861735"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263F6970" w14:textId="120363E7" w:rsidR="005A3330" w:rsidRPr="007D1CC4" w:rsidRDefault="005A3330" w:rsidP="002304EE">
            <w:pPr>
              <w:jc w:val="center"/>
              <w:rPr>
                <w:iCs/>
                <w:sz w:val="21"/>
                <w:szCs w:val="21"/>
              </w:rPr>
            </w:pPr>
            <w:r w:rsidRPr="00904F1B">
              <w:rPr>
                <w:iCs/>
                <w:sz w:val="21"/>
                <w:szCs w:val="21"/>
              </w:rPr>
              <w:t>0.9183</w:t>
            </w:r>
          </w:p>
        </w:tc>
        <w:tc>
          <w:tcPr>
            <w:tcW w:w="50.10pt" w:type="dxa"/>
            <w:shd w:val="clear" w:color="auto" w:fill="auto"/>
          </w:tcPr>
          <w:p w14:paraId="69BCC01B" w14:textId="063CB7E6" w:rsidR="005A3330" w:rsidRPr="007D1CC4" w:rsidRDefault="005A3330" w:rsidP="002304EE">
            <w:pPr>
              <w:jc w:val="center"/>
              <w:rPr>
                <w:iCs/>
                <w:sz w:val="21"/>
                <w:szCs w:val="21"/>
              </w:rPr>
            </w:pPr>
            <w:r w:rsidRPr="00904F1B">
              <w:rPr>
                <w:iCs/>
                <w:sz w:val="21"/>
                <w:szCs w:val="21"/>
              </w:rPr>
              <w:t>0.8999</w:t>
            </w:r>
          </w:p>
        </w:tc>
        <w:tc>
          <w:tcPr>
            <w:tcW w:w="59.25pt" w:type="dxa"/>
            <w:shd w:val="clear" w:color="auto" w:fill="auto"/>
          </w:tcPr>
          <w:p w14:paraId="0922C486" w14:textId="3B98E6C1"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5D9EDB2" w14:textId="7200DA1F" w:rsidR="005A3330" w:rsidRPr="007D1CC4" w:rsidRDefault="005A3330" w:rsidP="002304EE">
            <w:pPr>
              <w:jc w:val="center"/>
              <w:rPr>
                <w:iCs/>
                <w:sz w:val="21"/>
                <w:szCs w:val="21"/>
              </w:rPr>
            </w:pPr>
            <w:r w:rsidRPr="00904F1B">
              <w:rPr>
                <w:iCs/>
                <w:sz w:val="21"/>
                <w:szCs w:val="21"/>
              </w:rPr>
              <w:t>0.9772</w:t>
            </w:r>
          </w:p>
        </w:tc>
      </w:tr>
      <w:tr w:rsidR="005A3330" w:rsidRPr="002408F7" w14:paraId="17945882" w14:textId="77777777" w:rsidTr="00F0237D">
        <w:trPr>
          <w:trHeight w:val="20"/>
          <w:jc w:val="center"/>
        </w:trPr>
        <w:tc>
          <w:tcPr>
            <w:tcW w:w="49.65pt" w:type="dxa"/>
            <w:vMerge/>
            <w:shd w:val="clear" w:color="auto" w:fill="auto"/>
          </w:tcPr>
          <w:p w14:paraId="1B7D1B50" w14:textId="77777777" w:rsidR="005A3330" w:rsidRPr="002408F7" w:rsidRDefault="005A3330" w:rsidP="005A3330">
            <w:pPr>
              <w:jc w:val="center"/>
              <w:rPr>
                <w:sz w:val="21"/>
                <w:szCs w:val="21"/>
              </w:rPr>
            </w:pPr>
          </w:p>
        </w:tc>
        <w:tc>
          <w:tcPr>
            <w:tcW w:w="85.05pt" w:type="dxa"/>
            <w:shd w:val="clear" w:color="auto" w:fill="auto"/>
          </w:tcPr>
          <w:p w14:paraId="298D9A11" w14:textId="6BDC381E" w:rsidR="005A3330" w:rsidRPr="00904F1B" w:rsidRDefault="005A3330" w:rsidP="005A3330">
            <w:pPr>
              <w:jc w:val="center"/>
              <w:rPr>
                <w:sz w:val="21"/>
                <w:szCs w:val="21"/>
              </w:rPr>
            </w:pPr>
            <w:r w:rsidRPr="00904F1B">
              <w:rPr>
                <w:sz w:val="21"/>
                <w:szCs w:val="21"/>
              </w:rPr>
              <w:t>RFDN</w:t>
            </w:r>
          </w:p>
        </w:tc>
        <w:tc>
          <w:tcPr>
            <w:tcW w:w="42.50pt" w:type="dxa"/>
          </w:tcPr>
          <w:p w14:paraId="385C3506" w14:textId="7A61C604" w:rsidR="005A3330" w:rsidRPr="00904F1B" w:rsidRDefault="005A3330" w:rsidP="005A3330">
            <w:pPr>
              <w:jc w:val="center"/>
              <w:rPr>
                <w:iCs/>
                <w:sz w:val="21"/>
                <w:szCs w:val="21"/>
              </w:rPr>
            </w:pPr>
            <w:r w:rsidRPr="00904F1B">
              <w:rPr>
                <w:iCs/>
                <w:sz w:val="21"/>
                <w:szCs w:val="21"/>
              </w:rPr>
              <w:t>534K</w:t>
            </w:r>
          </w:p>
        </w:tc>
        <w:tc>
          <w:tcPr>
            <w:tcW w:w="42.55pt" w:type="dxa"/>
            <w:shd w:val="clear" w:color="auto" w:fill="auto"/>
          </w:tcPr>
          <w:p w14:paraId="446AFF85" w14:textId="13F66FAE" w:rsidR="005A3330" w:rsidRPr="00904F1B" w:rsidRDefault="005A3330" w:rsidP="005A3330">
            <w:pPr>
              <w:jc w:val="center"/>
              <w:rPr>
                <w:iCs/>
                <w:sz w:val="21"/>
                <w:szCs w:val="21"/>
              </w:rPr>
            </w:pPr>
            <w:r w:rsidRPr="00904F1B">
              <w:rPr>
                <w:iCs/>
                <w:sz w:val="21"/>
                <w:szCs w:val="21"/>
              </w:rPr>
              <w:t>0.9606</w:t>
            </w:r>
          </w:p>
        </w:tc>
        <w:tc>
          <w:tcPr>
            <w:tcW w:w="42.50pt" w:type="dxa"/>
            <w:shd w:val="clear" w:color="auto" w:fill="auto"/>
          </w:tcPr>
          <w:p w14:paraId="57D97113" w14:textId="70273329"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4BD3C4FC" w14:textId="2AE29AA4" w:rsidR="005A3330" w:rsidRPr="00904F1B" w:rsidRDefault="005A3330" w:rsidP="005A3330">
            <w:pPr>
              <w:jc w:val="center"/>
              <w:rPr>
                <w:iCs/>
                <w:sz w:val="21"/>
                <w:szCs w:val="21"/>
              </w:rPr>
            </w:pPr>
            <w:r w:rsidRPr="00904F1B">
              <w:rPr>
                <w:iCs/>
                <w:sz w:val="21"/>
                <w:szCs w:val="21"/>
              </w:rPr>
              <w:t>0.8994</w:t>
            </w:r>
          </w:p>
        </w:tc>
        <w:tc>
          <w:tcPr>
            <w:tcW w:w="59.25pt" w:type="dxa"/>
            <w:shd w:val="clear" w:color="auto" w:fill="auto"/>
          </w:tcPr>
          <w:p w14:paraId="1638E4A5" w14:textId="52534B09" w:rsidR="005A3330" w:rsidRPr="00904F1B" w:rsidRDefault="005A3330" w:rsidP="005A3330">
            <w:pPr>
              <w:jc w:val="center"/>
              <w:rPr>
                <w:iCs/>
                <w:sz w:val="21"/>
                <w:szCs w:val="21"/>
              </w:rPr>
            </w:pPr>
            <w:r w:rsidRPr="00904F1B">
              <w:rPr>
                <w:iCs/>
                <w:sz w:val="21"/>
                <w:szCs w:val="21"/>
              </w:rPr>
              <w:t>0.9278</w:t>
            </w:r>
          </w:p>
        </w:tc>
        <w:tc>
          <w:tcPr>
            <w:tcW w:w="59.25pt" w:type="dxa"/>
            <w:shd w:val="clear" w:color="auto" w:fill="auto"/>
          </w:tcPr>
          <w:p w14:paraId="1FA85367" w14:textId="607280B8" w:rsidR="005A3330" w:rsidRPr="00904F1B" w:rsidRDefault="005A3330" w:rsidP="005A3330">
            <w:pPr>
              <w:jc w:val="center"/>
              <w:rPr>
                <w:iCs/>
                <w:sz w:val="21"/>
                <w:szCs w:val="21"/>
              </w:rPr>
            </w:pPr>
            <w:r w:rsidRPr="00904F1B">
              <w:rPr>
                <w:iCs/>
                <w:sz w:val="21"/>
                <w:szCs w:val="21"/>
              </w:rPr>
              <w:t>0.9773</w:t>
            </w:r>
          </w:p>
        </w:tc>
      </w:tr>
      <w:tr w:rsidR="005A3330" w:rsidRPr="002408F7" w14:paraId="4201BC6B" w14:textId="77777777" w:rsidTr="00F0237D">
        <w:trPr>
          <w:trHeight w:val="20"/>
          <w:jc w:val="center"/>
        </w:trPr>
        <w:tc>
          <w:tcPr>
            <w:tcW w:w="49.65pt" w:type="dxa"/>
            <w:vMerge/>
            <w:shd w:val="clear" w:color="auto" w:fill="auto"/>
          </w:tcPr>
          <w:p w14:paraId="070AD395" w14:textId="77777777" w:rsidR="005A3330" w:rsidRPr="002408F7" w:rsidRDefault="005A3330" w:rsidP="005A3330">
            <w:pPr>
              <w:jc w:val="center"/>
              <w:rPr>
                <w:sz w:val="21"/>
                <w:szCs w:val="21"/>
              </w:rPr>
            </w:pPr>
          </w:p>
        </w:tc>
        <w:tc>
          <w:tcPr>
            <w:tcW w:w="85.05pt" w:type="dxa"/>
            <w:shd w:val="clear" w:color="auto" w:fill="auto"/>
          </w:tcPr>
          <w:p w14:paraId="4563A16B" w14:textId="23C0F4A1" w:rsidR="005A3330" w:rsidRPr="00904F1B" w:rsidRDefault="005A3330" w:rsidP="005A3330">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tcPr>
          <w:p w14:paraId="1A3458BF" w14:textId="3C75798A" w:rsidR="005A3330" w:rsidRPr="00904F1B" w:rsidRDefault="005A3330" w:rsidP="005A3330">
            <w:pPr>
              <w:jc w:val="center"/>
              <w:rPr>
                <w:iCs/>
                <w:sz w:val="21"/>
                <w:szCs w:val="21"/>
              </w:rPr>
            </w:pPr>
            <w:r w:rsidRPr="00904F1B">
              <w:rPr>
                <w:iCs/>
                <w:sz w:val="21"/>
                <w:szCs w:val="21"/>
              </w:rPr>
              <w:t>999K</w:t>
            </w:r>
          </w:p>
        </w:tc>
        <w:tc>
          <w:tcPr>
            <w:tcW w:w="42.55pt" w:type="dxa"/>
            <w:shd w:val="clear" w:color="auto" w:fill="auto"/>
          </w:tcPr>
          <w:p w14:paraId="653D46D0" w14:textId="01C46DB1"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7AD298F0" w14:textId="67B0C882"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7C42274B" w14:textId="04091FB0" w:rsidR="005A3330" w:rsidRPr="00904F1B" w:rsidRDefault="005A3330" w:rsidP="005A3330">
            <w:pPr>
              <w:jc w:val="center"/>
              <w:rPr>
                <w:iCs/>
                <w:sz w:val="21"/>
                <w:szCs w:val="21"/>
              </w:rPr>
            </w:pPr>
            <w:r w:rsidRPr="00904F1B">
              <w:rPr>
                <w:iCs/>
                <w:sz w:val="21"/>
                <w:szCs w:val="21"/>
              </w:rPr>
              <w:t>0.8996</w:t>
            </w:r>
          </w:p>
        </w:tc>
        <w:tc>
          <w:tcPr>
            <w:tcW w:w="59.25pt" w:type="dxa"/>
            <w:shd w:val="clear" w:color="auto" w:fill="auto"/>
          </w:tcPr>
          <w:p w14:paraId="10EA6F0C" w14:textId="6D11621A" w:rsidR="005A3330" w:rsidRPr="00904F1B" w:rsidRDefault="005A3330" w:rsidP="005A3330">
            <w:pPr>
              <w:jc w:val="center"/>
              <w:rPr>
                <w:iCs/>
                <w:sz w:val="21"/>
                <w:szCs w:val="21"/>
              </w:rPr>
            </w:pPr>
            <w:r w:rsidRPr="00904F1B">
              <w:rPr>
                <w:iCs/>
                <w:sz w:val="21"/>
                <w:szCs w:val="21"/>
              </w:rPr>
              <w:t>0.9294</w:t>
            </w:r>
          </w:p>
        </w:tc>
        <w:tc>
          <w:tcPr>
            <w:tcW w:w="59.25pt" w:type="dxa"/>
            <w:shd w:val="clear" w:color="auto" w:fill="auto"/>
          </w:tcPr>
          <w:p w14:paraId="0CB2CA26" w14:textId="4EED5E01" w:rsidR="005A3330" w:rsidRPr="00904F1B" w:rsidRDefault="005A3330" w:rsidP="005A3330">
            <w:pPr>
              <w:jc w:val="center"/>
              <w:rPr>
                <w:iCs/>
                <w:sz w:val="21"/>
                <w:szCs w:val="21"/>
              </w:rPr>
            </w:pPr>
            <w:r w:rsidRPr="00904F1B">
              <w:rPr>
                <w:iCs/>
                <w:sz w:val="21"/>
                <w:szCs w:val="21"/>
              </w:rPr>
              <w:t>0.9774</w:t>
            </w:r>
          </w:p>
        </w:tc>
      </w:tr>
      <w:tr w:rsidR="005A3330" w:rsidRPr="002408F7" w14:paraId="12BB3EB3" w14:textId="77777777" w:rsidTr="00F0237D">
        <w:trPr>
          <w:trHeight w:val="20"/>
          <w:jc w:val="center"/>
        </w:trPr>
        <w:tc>
          <w:tcPr>
            <w:tcW w:w="49.65pt" w:type="dxa"/>
            <w:vMerge/>
            <w:shd w:val="clear" w:color="auto" w:fill="auto"/>
          </w:tcPr>
          <w:p w14:paraId="38107938" w14:textId="77777777" w:rsidR="005A3330" w:rsidRPr="002408F7" w:rsidRDefault="005A3330" w:rsidP="005A3330">
            <w:pPr>
              <w:jc w:val="center"/>
              <w:rPr>
                <w:sz w:val="21"/>
                <w:szCs w:val="21"/>
              </w:rPr>
            </w:pPr>
          </w:p>
        </w:tc>
        <w:tc>
          <w:tcPr>
            <w:tcW w:w="85.05pt" w:type="dxa"/>
            <w:shd w:val="clear" w:color="auto" w:fill="auto"/>
          </w:tcPr>
          <w:p w14:paraId="6B072039" w14:textId="033C2F33" w:rsidR="005A3330" w:rsidRPr="00904F1B" w:rsidRDefault="005A3330" w:rsidP="005A3330">
            <w:pPr>
              <w:jc w:val="center"/>
              <w:rPr>
                <w:sz w:val="21"/>
                <w:szCs w:val="21"/>
              </w:rPr>
            </w:pPr>
            <w:r w:rsidRPr="00904F1B">
              <w:rPr>
                <w:sz w:val="21"/>
                <w:szCs w:val="21"/>
              </w:rPr>
              <w:t>ACAN</w:t>
            </w:r>
          </w:p>
        </w:tc>
        <w:tc>
          <w:tcPr>
            <w:tcW w:w="42.50pt" w:type="dxa"/>
          </w:tcPr>
          <w:p w14:paraId="0B6C2478" w14:textId="36EB5B0B" w:rsidR="005A3330" w:rsidRPr="00904F1B" w:rsidRDefault="005A3330" w:rsidP="005A3330">
            <w:pPr>
              <w:jc w:val="center"/>
              <w:rPr>
                <w:iCs/>
                <w:sz w:val="21"/>
                <w:szCs w:val="21"/>
              </w:rPr>
            </w:pPr>
            <w:r w:rsidRPr="00904F1B">
              <w:rPr>
                <w:iCs/>
                <w:sz w:val="21"/>
                <w:szCs w:val="21"/>
              </w:rPr>
              <w:t>800K</w:t>
            </w:r>
          </w:p>
        </w:tc>
        <w:tc>
          <w:tcPr>
            <w:tcW w:w="42.55pt" w:type="dxa"/>
            <w:shd w:val="clear" w:color="auto" w:fill="auto"/>
          </w:tcPr>
          <w:p w14:paraId="4EBFC983" w14:textId="7E109295" w:rsidR="005A3330" w:rsidRPr="00904F1B" w:rsidRDefault="005A3330" w:rsidP="005A3330">
            <w:pPr>
              <w:jc w:val="center"/>
              <w:rPr>
                <w:iCs/>
                <w:sz w:val="21"/>
                <w:szCs w:val="21"/>
              </w:rPr>
            </w:pPr>
            <w:r w:rsidRPr="00904F1B">
              <w:rPr>
                <w:iCs/>
                <w:sz w:val="21"/>
                <w:szCs w:val="21"/>
              </w:rPr>
              <w:t>0.9608</w:t>
            </w:r>
          </w:p>
        </w:tc>
        <w:tc>
          <w:tcPr>
            <w:tcW w:w="42.50pt" w:type="dxa"/>
            <w:shd w:val="clear" w:color="auto" w:fill="auto"/>
          </w:tcPr>
          <w:p w14:paraId="2EA29017" w14:textId="5CD449F3" w:rsidR="005A3330" w:rsidRPr="00904F1B" w:rsidRDefault="005A3330" w:rsidP="005A3330">
            <w:pPr>
              <w:jc w:val="center"/>
              <w:rPr>
                <w:iCs/>
                <w:sz w:val="21"/>
                <w:szCs w:val="21"/>
              </w:rPr>
            </w:pPr>
            <w:r w:rsidRPr="00904F1B">
              <w:rPr>
                <w:iCs/>
                <w:sz w:val="21"/>
                <w:szCs w:val="21"/>
              </w:rPr>
              <w:t>0.9177</w:t>
            </w:r>
          </w:p>
        </w:tc>
        <w:tc>
          <w:tcPr>
            <w:tcW w:w="50.10pt" w:type="dxa"/>
            <w:shd w:val="clear" w:color="auto" w:fill="auto"/>
          </w:tcPr>
          <w:p w14:paraId="2D7E929B" w14:textId="5725D7CD" w:rsidR="005A3330" w:rsidRPr="00904F1B" w:rsidRDefault="005A3330" w:rsidP="005A3330">
            <w:pPr>
              <w:jc w:val="center"/>
              <w:rPr>
                <w:iCs/>
                <w:sz w:val="21"/>
                <w:szCs w:val="21"/>
              </w:rPr>
            </w:pPr>
            <w:r w:rsidRPr="00904F1B">
              <w:rPr>
                <w:iCs/>
                <w:sz w:val="21"/>
                <w:szCs w:val="21"/>
              </w:rPr>
              <w:t>0.9001</w:t>
            </w:r>
          </w:p>
        </w:tc>
        <w:tc>
          <w:tcPr>
            <w:tcW w:w="59.25pt" w:type="dxa"/>
            <w:shd w:val="clear" w:color="auto" w:fill="auto"/>
          </w:tcPr>
          <w:p w14:paraId="6BCB0C63" w14:textId="61D4BC38" w:rsidR="005A3330" w:rsidRPr="00904F1B" w:rsidRDefault="005A3330" w:rsidP="005A3330">
            <w:pPr>
              <w:jc w:val="center"/>
              <w:rPr>
                <w:iCs/>
                <w:sz w:val="21"/>
                <w:szCs w:val="21"/>
              </w:rPr>
            </w:pPr>
            <w:r w:rsidRPr="00904F1B">
              <w:rPr>
                <w:iCs/>
                <w:sz w:val="21"/>
                <w:szCs w:val="21"/>
              </w:rPr>
              <w:t>0.9297</w:t>
            </w:r>
          </w:p>
        </w:tc>
        <w:tc>
          <w:tcPr>
            <w:tcW w:w="59.25pt" w:type="dxa"/>
            <w:shd w:val="clear" w:color="auto" w:fill="auto"/>
          </w:tcPr>
          <w:p w14:paraId="67A72820" w14:textId="3945AE00" w:rsidR="005A3330" w:rsidRPr="00904F1B" w:rsidRDefault="005A3330" w:rsidP="005A3330">
            <w:pPr>
              <w:jc w:val="center"/>
              <w:rPr>
                <w:iCs/>
                <w:sz w:val="21"/>
                <w:szCs w:val="21"/>
              </w:rPr>
            </w:pPr>
            <w:r w:rsidRPr="00904F1B">
              <w:rPr>
                <w:iCs/>
                <w:sz w:val="21"/>
                <w:szCs w:val="21"/>
              </w:rPr>
              <w:t>0.9773</w:t>
            </w:r>
          </w:p>
        </w:tc>
      </w:tr>
      <w:tr w:rsidR="005A3330" w:rsidRPr="002408F7" w14:paraId="6B7A0B3C" w14:textId="77777777" w:rsidTr="00F0237D">
        <w:trPr>
          <w:trHeight w:val="20"/>
          <w:jc w:val="center"/>
        </w:trPr>
        <w:tc>
          <w:tcPr>
            <w:tcW w:w="49.65pt" w:type="dxa"/>
            <w:vMerge/>
            <w:shd w:val="clear" w:color="auto" w:fill="auto"/>
          </w:tcPr>
          <w:p w14:paraId="4E75183D" w14:textId="77777777" w:rsidR="005A3330" w:rsidRPr="002408F7" w:rsidRDefault="005A3330" w:rsidP="005A3330">
            <w:pPr>
              <w:jc w:val="center"/>
              <w:rPr>
                <w:sz w:val="21"/>
                <w:szCs w:val="21"/>
              </w:rPr>
            </w:pPr>
          </w:p>
        </w:tc>
        <w:tc>
          <w:tcPr>
            <w:tcW w:w="85.05pt" w:type="dxa"/>
            <w:shd w:val="clear" w:color="auto" w:fill="auto"/>
          </w:tcPr>
          <w:p w14:paraId="7D2FB612" w14:textId="413100EE" w:rsidR="005A3330" w:rsidRPr="00904F1B" w:rsidRDefault="005A3330" w:rsidP="005A3330">
            <w:pPr>
              <w:jc w:val="center"/>
              <w:rPr>
                <w:sz w:val="21"/>
                <w:szCs w:val="21"/>
              </w:rPr>
            </w:pPr>
            <w:proofErr w:type="spellStart"/>
            <w:r w:rsidRPr="00904F1B">
              <w:rPr>
                <w:sz w:val="21"/>
                <w:szCs w:val="21"/>
              </w:rPr>
              <w:t>LatticeNet</w:t>
            </w:r>
            <w:proofErr w:type="spellEnd"/>
          </w:p>
        </w:tc>
        <w:tc>
          <w:tcPr>
            <w:tcW w:w="42.50pt" w:type="dxa"/>
          </w:tcPr>
          <w:p w14:paraId="2A68CF8B" w14:textId="0FFD7684" w:rsidR="005A3330" w:rsidRPr="00904F1B" w:rsidRDefault="005A3330" w:rsidP="005A3330">
            <w:pPr>
              <w:jc w:val="center"/>
              <w:rPr>
                <w:iCs/>
                <w:sz w:val="21"/>
                <w:szCs w:val="21"/>
              </w:rPr>
            </w:pPr>
            <w:r w:rsidRPr="00904F1B">
              <w:rPr>
                <w:iCs/>
                <w:sz w:val="21"/>
                <w:szCs w:val="21"/>
              </w:rPr>
              <w:t>756K</w:t>
            </w:r>
          </w:p>
        </w:tc>
        <w:tc>
          <w:tcPr>
            <w:tcW w:w="42.55pt" w:type="dxa"/>
            <w:shd w:val="clear" w:color="auto" w:fill="auto"/>
          </w:tcPr>
          <w:p w14:paraId="11EEDCD8" w14:textId="09B86772"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139AF9AD" w14:textId="02652A74" w:rsidR="005A3330" w:rsidRPr="00904F1B" w:rsidRDefault="005A3330" w:rsidP="005A3330">
            <w:pPr>
              <w:jc w:val="center"/>
              <w:rPr>
                <w:iCs/>
                <w:sz w:val="21"/>
                <w:szCs w:val="21"/>
              </w:rPr>
            </w:pPr>
            <w:r w:rsidRPr="00904F1B">
              <w:rPr>
                <w:iCs/>
                <w:sz w:val="21"/>
                <w:szCs w:val="21"/>
              </w:rPr>
              <w:t>0.9187</w:t>
            </w:r>
          </w:p>
        </w:tc>
        <w:tc>
          <w:tcPr>
            <w:tcW w:w="50.10pt" w:type="dxa"/>
            <w:shd w:val="clear" w:color="auto" w:fill="auto"/>
          </w:tcPr>
          <w:p w14:paraId="3B6925F5" w14:textId="7E1A53CB" w:rsidR="005A3330" w:rsidRPr="00904F1B" w:rsidRDefault="005A3330" w:rsidP="005A3330">
            <w:pPr>
              <w:jc w:val="center"/>
              <w:rPr>
                <w:iCs/>
                <w:sz w:val="21"/>
                <w:szCs w:val="21"/>
              </w:rPr>
            </w:pPr>
            <w:r w:rsidRPr="00904F1B">
              <w:rPr>
                <w:iCs/>
                <w:sz w:val="21"/>
                <w:szCs w:val="21"/>
              </w:rPr>
              <w:t>0.8999</w:t>
            </w:r>
          </w:p>
        </w:tc>
        <w:tc>
          <w:tcPr>
            <w:tcW w:w="59.25pt" w:type="dxa"/>
            <w:shd w:val="clear" w:color="auto" w:fill="auto"/>
          </w:tcPr>
          <w:p w14:paraId="4BE2061D" w14:textId="530D80AB" w:rsidR="005A3330" w:rsidRPr="00904F1B" w:rsidRDefault="005A3330" w:rsidP="005A3330">
            <w:pPr>
              <w:jc w:val="center"/>
              <w:rPr>
                <w:iCs/>
                <w:sz w:val="21"/>
                <w:szCs w:val="21"/>
              </w:rPr>
            </w:pPr>
            <w:r w:rsidRPr="00904F1B">
              <w:rPr>
                <w:iCs/>
                <w:sz w:val="21"/>
                <w:szCs w:val="21"/>
              </w:rPr>
              <w:t>0.9288</w:t>
            </w:r>
          </w:p>
        </w:tc>
        <w:tc>
          <w:tcPr>
            <w:tcW w:w="59.25pt" w:type="dxa"/>
            <w:shd w:val="clear" w:color="auto" w:fill="auto"/>
          </w:tcPr>
          <w:p w14:paraId="391165C5" w14:textId="480DFC82" w:rsidR="005A3330" w:rsidRPr="00904F1B" w:rsidRDefault="005A3330" w:rsidP="005A3330">
            <w:pPr>
              <w:jc w:val="center"/>
              <w:rPr>
                <w:iCs/>
                <w:sz w:val="21"/>
                <w:szCs w:val="21"/>
              </w:rPr>
            </w:pPr>
            <w:r w:rsidRPr="00904F1B">
              <w:rPr>
                <w:iCs/>
                <w:sz w:val="21"/>
                <w:szCs w:val="21"/>
              </w:rPr>
              <w:t>0.9774</w:t>
            </w:r>
          </w:p>
        </w:tc>
      </w:tr>
      <w:tr w:rsidR="005A3330" w:rsidRPr="002408F7" w14:paraId="382AD741" w14:textId="77777777" w:rsidTr="00F0237D">
        <w:trPr>
          <w:trHeight w:val="20"/>
          <w:jc w:val="center"/>
        </w:trPr>
        <w:tc>
          <w:tcPr>
            <w:tcW w:w="49.65pt" w:type="dxa"/>
            <w:vMerge/>
            <w:shd w:val="clear" w:color="auto" w:fill="auto"/>
          </w:tcPr>
          <w:p w14:paraId="6DBFA793" w14:textId="77777777" w:rsidR="005A3330" w:rsidRPr="002408F7" w:rsidRDefault="005A3330" w:rsidP="005A3330">
            <w:pPr>
              <w:jc w:val="center"/>
              <w:rPr>
                <w:sz w:val="21"/>
                <w:szCs w:val="21"/>
              </w:rPr>
            </w:pPr>
          </w:p>
        </w:tc>
        <w:tc>
          <w:tcPr>
            <w:tcW w:w="85.05pt" w:type="dxa"/>
            <w:shd w:val="clear" w:color="auto" w:fill="auto"/>
          </w:tcPr>
          <w:p w14:paraId="6C8CA5DD" w14:textId="5B9CDFA4" w:rsidR="005A3330" w:rsidRPr="00904F1B" w:rsidRDefault="005A3330" w:rsidP="005A3330">
            <w:pPr>
              <w:jc w:val="center"/>
              <w:rPr>
                <w:sz w:val="21"/>
                <w:szCs w:val="21"/>
              </w:rPr>
            </w:pPr>
            <w:r w:rsidRPr="00904F1B">
              <w:rPr>
                <w:iCs/>
                <w:sz w:val="21"/>
                <w:szCs w:val="21"/>
              </w:rPr>
              <w:t>AWSRN-M</w:t>
            </w:r>
          </w:p>
        </w:tc>
        <w:tc>
          <w:tcPr>
            <w:tcW w:w="42.50pt" w:type="dxa"/>
          </w:tcPr>
          <w:p w14:paraId="6AC40C0A" w14:textId="2C3C7D4E" w:rsidR="005A3330" w:rsidRPr="00904F1B" w:rsidRDefault="005A3330" w:rsidP="005A3330">
            <w:pPr>
              <w:jc w:val="center"/>
              <w:rPr>
                <w:iCs/>
                <w:sz w:val="21"/>
                <w:szCs w:val="21"/>
              </w:rPr>
            </w:pPr>
            <w:r w:rsidRPr="00904F1B">
              <w:rPr>
                <w:iCs/>
                <w:sz w:val="21"/>
                <w:szCs w:val="21"/>
              </w:rPr>
              <w:t>1063K</w:t>
            </w:r>
          </w:p>
        </w:tc>
        <w:tc>
          <w:tcPr>
            <w:tcW w:w="42.55pt" w:type="dxa"/>
            <w:shd w:val="clear" w:color="auto" w:fill="auto"/>
          </w:tcPr>
          <w:p w14:paraId="7E0EC61A" w14:textId="279FF44D" w:rsidR="005A3330" w:rsidRPr="00904F1B" w:rsidRDefault="005A3330" w:rsidP="005A3330">
            <w:pPr>
              <w:jc w:val="center"/>
              <w:rPr>
                <w:iCs/>
                <w:sz w:val="21"/>
                <w:szCs w:val="21"/>
              </w:rPr>
            </w:pPr>
            <w:r w:rsidRPr="00904F1B">
              <w:rPr>
                <w:iCs/>
                <w:sz w:val="21"/>
                <w:szCs w:val="21"/>
              </w:rPr>
              <w:t>0.9605</w:t>
            </w:r>
          </w:p>
        </w:tc>
        <w:tc>
          <w:tcPr>
            <w:tcW w:w="42.50pt" w:type="dxa"/>
            <w:shd w:val="clear" w:color="auto" w:fill="auto"/>
          </w:tcPr>
          <w:p w14:paraId="17D2D7EC" w14:textId="3E6BF514" w:rsidR="005A3330" w:rsidRPr="00904F1B" w:rsidRDefault="005A3330" w:rsidP="005A3330">
            <w:pPr>
              <w:jc w:val="center"/>
              <w:rPr>
                <w:iCs/>
                <w:sz w:val="21"/>
                <w:szCs w:val="21"/>
              </w:rPr>
            </w:pPr>
            <w:r w:rsidRPr="00904F1B">
              <w:rPr>
                <w:iCs/>
                <w:sz w:val="21"/>
                <w:szCs w:val="21"/>
              </w:rPr>
              <w:t>0.9181</w:t>
            </w:r>
          </w:p>
        </w:tc>
        <w:tc>
          <w:tcPr>
            <w:tcW w:w="50.10pt" w:type="dxa"/>
            <w:shd w:val="clear" w:color="auto" w:fill="auto"/>
          </w:tcPr>
          <w:p w14:paraId="0EB2319C" w14:textId="4EA5E891" w:rsidR="005A3330" w:rsidRPr="00904F1B" w:rsidRDefault="005A3330" w:rsidP="005A3330">
            <w:pPr>
              <w:jc w:val="center"/>
              <w:rPr>
                <w:iCs/>
                <w:sz w:val="21"/>
                <w:szCs w:val="21"/>
              </w:rPr>
            </w:pPr>
            <w:r w:rsidRPr="00904F1B">
              <w:rPr>
                <w:iCs/>
                <w:sz w:val="21"/>
                <w:szCs w:val="21"/>
              </w:rPr>
              <w:t>0.9000</w:t>
            </w:r>
          </w:p>
        </w:tc>
        <w:tc>
          <w:tcPr>
            <w:tcW w:w="59.25pt" w:type="dxa"/>
            <w:shd w:val="clear" w:color="auto" w:fill="auto"/>
          </w:tcPr>
          <w:p w14:paraId="6525DBFA" w14:textId="4DD7D685" w:rsidR="005A3330" w:rsidRPr="00904F1B" w:rsidRDefault="005A3330" w:rsidP="005A3330">
            <w:pPr>
              <w:jc w:val="center"/>
              <w:rPr>
                <w:iCs/>
                <w:sz w:val="21"/>
                <w:szCs w:val="21"/>
              </w:rPr>
            </w:pPr>
            <w:r w:rsidRPr="00904F1B">
              <w:rPr>
                <w:iCs/>
                <w:sz w:val="21"/>
                <w:szCs w:val="21"/>
              </w:rPr>
              <w:t>0.9294</w:t>
            </w:r>
          </w:p>
        </w:tc>
        <w:tc>
          <w:tcPr>
            <w:tcW w:w="59.25pt" w:type="dxa"/>
            <w:shd w:val="clear" w:color="auto" w:fill="auto"/>
          </w:tcPr>
          <w:p w14:paraId="7874E966" w14:textId="6C4D8FF8" w:rsidR="005A3330" w:rsidRPr="00904F1B" w:rsidRDefault="005A3330" w:rsidP="005A3330">
            <w:pPr>
              <w:jc w:val="center"/>
              <w:rPr>
                <w:iCs/>
                <w:sz w:val="21"/>
                <w:szCs w:val="21"/>
              </w:rPr>
            </w:pPr>
            <w:r w:rsidRPr="00904F1B">
              <w:rPr>
                <w:iCs/>
                <w:sz w:val="21"/>
                <w:szCs w:val="21"/>
              </w:rPr>
              <w:t>0.9772</w:t>
            </w:r>
          </w:p>
        </w:tc>
      </w:tr>
      <w:tr w:rsidR="005A3330" w:rsidRPr="002408F7" w14:paraId="5F4CDE07" w14:textId="77777777" w:rsidTr="00F0237D">
        <w:trPr>
          <w:trHeight w:val="20"/>
          <w:jc w:val="center"/>
        </w:trPr>
        <w:tc>
          <w:tcPr>
            <w:tcW w:w="49.65pt" w:type="dxa"/>
            <w:vMerge/>
            <w:shd w:val="clear" w:color="auto" w:fill="auto"/>
          </w:tcPr>
          <w:p w14:paraId="0752BF3B" w14:textId="77777777" w:rsidR="005A3330" w:rsidRPr="002408F7" w:rsidRDefault="005A3330" w:rsidP="005A3330">
            <w:pPr>
              <w:jc w:val="center"/>
              <w:rPr>
                <w:sz w:val="21"/>
                <w:szCs w:val="21"/>
              </w:rPr>
            </w:pPr>
          </w:p>
        </w:tc>
        <w:tc>
          <w:tcPr>
            <w:tcW w:w="85.05pt" w:type="dxa"/>
            <w:shd w:val="clear" w:color="auto" w:fill="auto"/>
          </w:tcPr>
          <w:p w14:paraId="0C7EF016" w14:textId="76990D42" w:rsidR="005A3330" w:rsidRPr="00904F1B" w:rsidRDefault="005A3330" w:rsidP="005A3330">
            <w:pPr>
              <w:jc w:val="center"/>
              <w:rPr>
                <w:sz w:val="21"/>
                <w:szCs w:val="21"/>
              </w:rPr>
            </w:pPr>
            <w:r w:rsidRPr="00904F1B">
              <w:rPr>
                <w:iCs/>
                <w:sz w:val="21"/>
                <w:szCs w:val="21"/>
              </w:rPr>
              <w:t>MAFFSRN-L</w:t>
            </w:r>
          </w:p>
        </w:tc>
        <w:tc>
          <w:tcPr>
            <w:tcW w:w="42.50pt" w:type="dxa"/>
          </w:tcPr>
          <w:p w14:paraId="7CCD3190" w14:textId="689E9A08" w:rsidR="005A3330" w:rsidRPr="00904F1B" w:rsidRDefault="005A3330" w:rsidP="005A3330">
            <w:pPr>
              <w:jc w:val="center"/>
              <w:rPr>
                <w:iCs/>
                <w:sz w:val="21"/>
                <w:szCs w:val="21"/>
              </w:rPr>
            </w:pPr>
            <w:r w:rsidRPr="00904F1B">
              <w:rPr>
                <w:iCs/>
                <w:sz w:val="21"/>
                <w:szCs w:val="21"/>
              </w:rPr>
              <w:t>790K</w:t>
            </w:r>
          </w:p>
        </w:tc>
        <w:tc>
          <w:tcPr>
            <w:tcW w:w="42.55pt" w:type="dxa"/>
            <w:shd w:val="clear" w:color="auto" w:fill="auto"/>
          </w:tcPr>
          <w:p w14:paraId="66F35CA4" w14:textId="278804E4"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2135FF2F" w14:textId="28306C75" w:rsidR="005A3330" w:rsidRPr="00904F1B" w:rsidRDefault="005A3330" w:rsidP="005A3330">
            <w:pPr>
              <w:jc w:val="center"/>
              <w:rPr>
                <w:iCs/>
                <w:sz w:val="21"/>
                <w:szCs w:val="21"/>
              </w:rPr>
            </w:pPr>
            <w:r w:rsidRPr="00904F1B">
              <w:rPr>
                <w:iCs/>
                <w:sz w:val="21"/>
                <w:szCs w:val="21"/>
              </w:rPr>
              <w:t>0.9177</w:t>
            </w:r>
          </w:p>
        </w:tc>
        <w:tc>
          <w:tcPr>
            <w:tcW w:w="50.10pt" w:type="dxa"/>
            <w:shd w:val="clear" w:color="auto" w:fill="auto"/>
          </w:tcPr>
          <w:p w14:paraId="2F8B6E5D" w14:textId="64BD7EDF" w:rsidR="005A3330" w:rsidRPr="00904F1B" w:rsidRDefault="005A3330" w:rsidP="005A3330">
            <w:pPr>
              <w:jc w:val="center"/>
              <w:rPr>
                <w:iCs/>
                <w:sz w:val="21"/>
                <w:szCs w:val="21"/>
              </w:rPr>
            </w:pPr>
            <w:r w:rsidRPr="00904F1B">
              <w:rPr>
                <w:iCs/>
                <w:sz w:val="21"/>
                <w:szCs w:val="21"/>
              </w:rPr>
              <w:t>0.9005</w:t>
            </w:r>
          </w:p>
        </w:tc>
        <w:tc>
          <w:tcPr>
            <w:tcW w:w="59.25pt" w:type="dxa"/>
            <w:shd w:val="clear" w:color="auto" w:fill="auto"/>
          </w:tcPr>
          <w:p w14:paraId="1315B9C8" w14:textId="54B91DF5" w:rsidR="005A3330" w:rsidRPr="00904F1B" w:rsidRDefault="005A3330" w:rsidP="005A3330">
            <w:pPr>
              <w:jc w:val="center"/>
              <w:rPr>
                <w:iCs/>
                <w:sz w:val="21"/>
                <w:szCs w:val="21"/>
              </w:rPr>
            </w:pPr>
            <w:r w:rsidRPr="00904F1B">
              <w:rPr>
                <w:iCs/>
                <w:sz w:val="21"/>
                <w:szCs w:val="21"/>
              </w:rPr>
              <w:t>0.9308</w:t>
            </w:r>
          </w:p>
        </w:tc>
        <w:tc>
          <w:tcPr>
            <w:tcW w:w="59.25pt" w:type="dxa"/>
            <w:shd w:val="clear" w:color="auto" w:fill="auto"/>
          </w:tcPr>
          <w:p w14:paraId="4384F8E2" w14:textId="5CBF1DE3" w:rsidR="005A3330" w:rsidRPr="00904F1B" w:rsidRDefault="005A3330" w:rsidP="005A3330">
            <w:pPr>
              <w:jc w:val="center"/>
              <w:rPr>
                <w:iCs/>
                <w:sz w:val="21"/>
                <w:szCs w:val="21"/>
              </w:rPr>
            </w:pPr>
            <w:r w:rsidRPr="00904F1B">
              <w:rPr>
                <w:iCs/>
                <w:sz w:val="21"/>
                <w:szCs w:val="21"/>
              </w:rPr>
              <w:t>-/-</w:t>
            </w:r>
          </w:p>
        </w:tc>
      </w:tr>
      <w:tr w:rsidR="005A3330" w:rsidRPr="002408F7" w14:paraId="258292F1" w14:textId="77777777" w:rsidTr="00F0237D">
        <w:trPr>
          <w:trHeight w:val="20"/>
          <w:jc w:val="center"/>
        </w:trPr>
        <w:tc>
          <w:tcPr>
            <w:tcW w:w="49.65pt" w:type="dxa"/>
            <w:vMerge/>
            <w:shd w:val="clear" w:color="auto" w:fill="auto"/>
          </w:tcPr>
          <w:p w14:paraId="7A4D6BD3" w14:textId="77777777" w:rsidR="005A3330" w:rsidRPr="002408F7" w:rsidRDefault="005A3330" w:rsidP="005A3330">
            <w:pPr>
              <w:jc w:val="center"/>
              <w:rPr>
                <w:sz w:val="21"/>
                <w:szCs w:val="21"/>
              </w:rPr>
            </w:pPr>
          </w:p>
        </w:tc>
        <w:tc>
          <w:tcPr>
            <w:tcW w:w="85.05pt" w:type="dxa"/>
            <w:shd w:val="clear" w:color="auto" w:fill="auto"/>
          </w:tcPr>
          <w:p w14:paraId="072E880C" w14:textId="2AEA7E29" w:rsidR="005A3330" w:rsidRPr="00904F1B" w:rsidRDefault="005A3330" w:rsidP="005A3330">
            <w:pPr>
              <w:jc w:val="center"/>
              <w:rPr>
                <w:sz w:val="21"/>
                <w:szCs w:val="21"/>
              </w:rPr>
            </w:pPr>
            <w:proofErr w:type="spellStart"/>
            <w:r w:rsidRPr="00904F1B">
              <w:rPr>
                <w:sz w:val="21"/>
                <w:szCs w:val="21"/>
              </w:rPr>
              <w:t>SwinIR</w:t>
            </w:r>
            <w:proofErr w:type="spellEnd"/>
          </w:p>
        </w:tc>
        <w:tc>
          <w:tcPr>
            <w:tcW w:w="42.50pt" w:type="dxa"/>
          </w:tcPr>
          <w:p w14:paraId="1F25FAB8" w14:textId="00F6A591" w:rsidR="005A3330" w:rsidRPr="00904F1B" w:rsidRDefault="005A3330" w:rsidP="005A3330">
            <w:pPr>
              <w:jc w:val="center"/>
              <w:rPr>
                <w:iCs/>
                <w:sz w:val="21"/>
                <w:szCs w:val="21"/>
              </w:rPr>
            </w:pPr>
            <w:r w:rsidRPr="00904F1B">
              <w:rPr>
                <w:iCs/>
                <w:sz w:val="21"/>
                <w:szCs w:val="21"/>
              </w:rPr>
              <w:t>878K</w:t>
            </w:r>
          </w:p>
        </w:tc>
        <w:tc>
          <w:tcPr>
            <w:tcW w:w="42.55pt" w:type="dxa"/>
            <w:shd w:val="clear" w:color="auto" w:fill="auto"/>
          </w:tcPr>
          <w:p w14:paraId="0F102DD4" w14:textId="113A67C5"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7ABACE57" w14:textId="08ABBDF9" w:rsidR="005A3330" w:rsidRPr="00904F1B" w:rsidRDefault="005A3330" w:rsidP="005A3330">
            <w:pPr>
              <w:jc w:val="center"/>
              <w:rPr>
                <w:iCs/>
                <w:sz w:val="21"/>
                <w:szCs w:val="21"/>
              </w:rPr>
            </w:pPr>
            <w:r w:rsidRPr="00904F1B">
              <w:rPr>
                <w:iCs/>
                <w:sz w:val="21"/>
                <w:szCs w:val="21"/>
                <w:u w:val="single"/>
              </w:rPr>
              <w:t>0.9206</w:t>
            </w:r>
          </w:p>
        </w:tc>
        <w:tc>
          <w:tcPr>
            <w:tcW w:w="50.10pt" w:type="dxa"/>
            <w:shd w:val="clear" w:color="auto" w:fill="auto"/>
          </w:tcPr>
          <w:p w14:paraId="6B8AE5E0" w14:textId="3FA3AA6C" w:rsidR="005A3330" w:rsidRPr="00904F1B" w:rsidRDefault="005A3330" w:rsidP="005A3330">
            <w:pPr>
              <w:jc w:val="center"/>
              <w:rPr>
                <w:iCs/>
                <w:sz w:val="21"/>
                <w:szCs w:val="21"/>
              </w:rPr>
            </w:pPr>
            <w:r w:rsidRPr="00904F1B">
              <w:rPr>
                <w:b/>
                <w:bCs/>
                <w:iCs/>
                <w:sz w:val="21"/>
                <w:szCs w:val="21"/>
              </w:rPr>
              <w:t>0.9012</w:t>
            </w:r>
          </w:p>
        </w:tc>
        <w:tc>
          <w:tcPr>
            <w:tcW w:w="59.25pt" w:type="dxa"/>
            <w:shd w:val="clear" w:color="auto" w:fill="auto"/>
          </w:tcPr>
          <w:p w14:paraId="4AA1AF65" w14:textId="04CDD2D5" w:rsidR="005A3330" w:rsidRPr="00904F1B" w:rsidRDefault="005A3330" w:rsidP="005A3330">
            <w:pPr>
              <w:jc w:val="center"/>
              <w:rPr>
                <w:iCs/>
                <w:sz w:val="21"/>
                <w:szCs w:val="21"/>
              </w:rPr>
            </w:pPr>
            <w:r w:rsidRPr="00904F1B">
              <w:rPr>
                <w:iCs/>
                <w:sz w:val="21"/>
                <w:szCs w:val="21"/>
                <w:u w:val="single"/>
              </w:rPr>
              <w:t>0.9340</w:t>
            </w:r>
          </w:p>
        </w:tc>
        <w:tc>
          <w:tcPr>
            <w:tcW w:w="59.25pt" w:type="dxa"/>
            <w:shd w:val="clear" w:color="auto" w:fill="auto"/>
          </w:tcPr>
          <w:p w14:paraId="37D29A9F" w14:textId="671DEC39" w:rsidR="005A3330" w:rsidRPr="00904F1B" w:rsidRDefault="005A3330" w:rsidP="005A3330">
            <w:pPr>
              <w:jc w:val="center"/>
              <w:rPr>
                <w:iCs/>
                <w:sz w:val="21"/>
                <w:szCs w:val="21"/>
              </w:rPr>
            </w:pPr>
            <w:r w:rsidRPr="00904F1B">
              <w:rPr>
                <w:b/>
                <w:bCs/>
                <w:iCs/>
                <w:sz w:val="21"/>
                <w:szCs w:val="21"/>
              </w:rPr>
              <w:t>0.9783</w:t>
            </w:r>
          </w:p>
        </w:tc>
      </w:tr>
      <w:tr w:rsidR="005A3330" w:rsidRPr="002408F7" w14:paraId="7412D525" w14:textId="77777777" w:rsidTr="00F0237D">
        <w:trPr>
          <w:trHeight w:val="20"/>
          <w:jc w:val="center"/>
        </w:trPr>
        <w:tc>
          <w:tcPr>
            <w:tcW w:w="49.65pt" w:type="dxa"/>
            <w:vMerge/>
            <w:shd w:val="clear" w:color="auto" w:fill="auto"/>
          </w:tcPr>
          <w:p w14:paraId="2D8FFCCF" w14:textId="77777777" w:rsidR="005A3330" w:rsidRPr="002408F7" w:rsidRDefault="005A3330" w:rsidP="005A3330">
            <w:pPr>
              <w:jc w:val="center"/>
              <w:rPr>
                <w:sz w:val="21"/>
                <w:szCs w:val="21"/>
              </w:rPr>
            </w:pPr>
          </w:p>
        </w:tc>
        <w:tc>
          <w:tcPr>
            <w:tcW w:w="85.05pt" w:type="dxa"/>
            <w:shd w:val="clear" w:color="auto" w:fill="auto"/>
          </w:tcPr>
          <w:p w14:paraId="07E2693E" w14:textId="01FC456A" w:rsidR="005A3330" w:rsidRPr="00904F1B" w:rsidRDefault="005A3330" w:rsidP="005A3330">
            <w:pPr>
              <w:jc w:val="center"/>
              <w:rPr>
                <w:sz w:val="21"/>
                <w:szCs w:val="21"/>
              </w:rPr>
            </w:pPr>
            <w:r w:rsidRPr="00904F1B">
              <w:rPr>
                <w:sz w:val="21"/>
                <w:szCs w:val="21"/>
              </w:rPr>
              <w:t>ELAN</w:t>
            </w:r>
          </w:p>
        </w:tc>
        <w:tc>
          <w:tcPr>
            <w:tcW w:w="42.50pt" w:type="dxa"/>
          </w:tcPr>
          <w:p w14:paraId="13EC3369" w14:textId="45FFACE7" w:rsidR="005A3330" w:rsidRPr="00904F1B" w:rsidRDefault="005A3330" w:rsidP="005A3330">
            <w:pPr>
              <w:jc w:val="center"/>
              <w:rPr>
                <w:iCs/>
                <w:sz w:val="21"/>
                <w:szCs w:val="21"/>
              </w:rPr>
            </w:pPr>
            <w:r w:rsidRPr="00904F1B">
              <w:rPr>
                <w:sz w:val="21"/>
                <w:szCs w:val="21"/>
              </w:rPr>
              <w:t>582K</w:t>
            </w:r>
          </w:p>
        </w:tc>
        <w:tc>
          <w:tcPr>
            <w:tcW w:w="42.55pt" w:type="dxa"/>
            <w:shd w:val="clear" w:color="auto" w:fill="auto"/>
          </w:tcPr>
          <w:p w14:paraId="677D0C59" w14:textId="7C98F900"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434F9DEE" w14:textId="1395791A" w:rsidR="005A3330" w:rsidRPr="00904F1B" w:rsidRDefault="005A3330" w:rsidP="005A3330">
            <w:pPr>
              <w:jc w:val="center"/>
              <w:rPr>
                <w:iCs/>
                <w:sz w:val="21"/>
                <w:szCs w:val="21"/>
              </w:rPr>
            </w:pPr>
            <w:r w:rsidRPr="00904F1B">
              <w:rPr>
                <w:b/>
                <w:bCs/>
                <w:sz w:val="21"/>
                <w:szCs w:val="21"/>
              </w:rPr>
              <w:t>0.9207</w:t>
            </w:r>
          </w:p>
        </w:tc>
        <w:tc>
          <w:tcPr>
            <w:tcW w:w="50.10pt" w:type="dxa"/>
            <w:shd w:val="clear" w:color="auto" w:fill="auto"/>
          </w:tcPr>
          <w:p w14:paraId="606A8701" w14:textId="685396E9" w:rsidR="005A3330" w:rsidRPr="00904F1B" w:rsidRDefault="005A3330" w:rsidP="005A3330">
            <w:pPr>
              <w:jc w:val="center"/>
              <w:rPr>
                <w:iCs/>
                <w:sz w:val="21"/>
                <w:szCs w:val="21"/>
              </w:rPr>
            </w:pPr>
            <w:r w:rsidRPr="00904F1B">
              <w:rPr>
                <w:b/>
                <w:bCs/>
                <w:sz w:val="21"/>
                <w:szCs w:val="21"/>
              </w:rPr>
              <w:t>0.9012</w:t>
            </w:r>
          </w:p>
        </w:tc>
        <w:tc>
          <w:tcPr>
            <w:tcW w:w="59.25pt" w:type="dxa"/>
            <w:shd w:val="clear" w:color="auto" w:fill="auto"/>
          </w:tcPr>
          <w:p w14:paraId="71CA1F81" w14:textId="69D158E3" w:rsidR="005A3330" w:rsidRPr="00904F1B" w:rsidRDefault="005A3330" w:rsidP="005A3330">
            <w:pPr>
              <w:jc w:val="center"/>
              <w:rPr>
                <w:iCs/>
                <w:sz w:val="21"/>
                <w:szCs w:val="21"/>
              </w:rPr>
            </w:pPr>
            <w:r w:rsidRPr="00904F1B">
              <w:rPr>
                <w:sz w:val="21"/>
                <w:szCs w:val="21"/>
                <w:u w:val="single"/>
              </w:rPr>
              <w:t>0.9340</w:t>
            </w:r>
          </w:p>
        </w:tc>
        <w:tc>
          <w:tcPr>
            <w:tcW w:w="59.25pt" w:type="dxa"/>
            <w:shd w:val="clear" w:color="auto" w:fill="auto"/>
          </w:tcPr>
          <w:p w14:paraId="72279883" w14:textId="1F4BDA0D" w:rsidR="005A3330" w:rsidRPr="00904F1B" w:rsidRDefault="005A3330" w:rsidP="005A3330">
            <w:pPr>
              <w:jc w:val="center"/>
              <w:rPr>
                <w:iCs/>
                <w:sz w:val="21"/>
                <w:szCs w:val="21"/>
              </w:rPr>
            </w:pPr>
            <w:r w:rsidRPr="00904F1B">
              <w:rPr>
                <w:sz w:val="21"/>
                <w:szCs w:val="21"/>
                <w:u w:val="single"/>
              </w:rPr>
              <w:t>0.9782</w:t>
            </w:r>
          </w:p>
        </w:tc>
      </w:tr>
      <w:tr w:rsidR="005A3330" w:rsidRPr="002408F7" w14:paraId="0FD21880" w14:textId="77777777" w:rsidTr="00F0237D">
        <w:trPr>
          <w:trHeight w:val="20"/>
          <w:jc w:val="center"/>
        </w:trPr>
        <w:tc>
          <w:tcPr>
            <w:tcW w:w="49.65pt" w:type="dxa"/>
            <w:vMerge/>
            <w:shd w:val="clear" w:color="auto" w:fill="auto"/>
          </w:tcPr>
          <w:p w14:paraId="40F9BC7F" w14:textId="77777777" w:rsidR="005A3330" w:rsidRPr="002408F7" w:rsidRDefault="005A3330" w:rsidP="005A3330">
            <w:pPr>
              <w:jc w:val="center"/>
              <w:rPr>
                <w:sz w:val="21"/>
                <w:szCs w:val="21"/>
              </w:rPr>
            </w:pPr>
          </w:p>
        </w:tc>
        <w:tc>
          <w:tcPr>
            <w:tcW w:w="85.05pt" w:type="dxa"/>
            <w:shd w:val="clear" w:color="auto" w:fill="auto"/>
          </w:tcPr>
          <w:p w14:paraId="47C11FF7" w14:textId="3BF8F98B" w:rsidR="005A3330" w:rsidRPr="00904F1B" w:rsidRDefault="005A3330" w:rsidP="005A3330">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56F419AD" w14:textId="598A14A6" w:rsidR="005A3330" w:rsidRPr="00904F1B" w:rsidRDefault="005A3330" w:rsidP="005A3330">
            <w:pPr>
              <w:jc w:val="center"/>
              <w:rPr>
                <w:iCs/>
                <w:sz w:val="21"/>
                <w:szCs w:val="21"/>
              </w:rPr>
            </w:pPr>
            <w:r w:rsidRPr="00904F1B">
              <w:rPr>
                <w:sz w:val="21"/>
                <w:szCs w:val="21"/>
              </w:rPr>
              <w:t>566K</w:t>
            </w:r>
          </w:p>
        </w:tc>
        <w:tc>
          <w:tcPr>
            <w:tcW w:w="42.55pt" w:type="dxa"/>
            <w:shd w:val="clear" w:color="auto" w:fill="auto"/>
          </w:tcPr>
          <w:p w14:paraId="6D89DE9B" w14:textId="21470544"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5D2DDB90" w14:textId="3CA1B6D4" w:rsidR="005A3330" w:rsidRPr="00904F1B" w:rsidRDefault="005A3330" w:rsidP="005A3330">
            <w:pPr>
              <w:jc w:val="center"/>
              <w:rPr>
                <w:iCs/>
                <w:sz w:val="21"/>
                <w:szCs w:val="21"/>
              </w:rPr>
            </w:pPr>
            <w:r w:rsidRPr="00904F1B">
              <w:rPr>
                <w:iCs/>
                <w:sz w:val="21"/>
                <w:szCs w:val="21"/>
              </w:rPr>
              <w:t>0.9202</w:t>
            </w:r>
          </w:p>
        </w:tc>
        <w:tc>
          <w:tcPr>
            <w:tcW w:w="50.10pt" w:type="dxa"/>
            <w:shd w:val="clear" w:color="auto" w:fill="auto"/>
          </w:tcPr>
          <w:p w14:paraId="434D1BDF" w14:textId="22EFB48A" w:rsidR="005A3330" w:rsidRPr="00904F1B" w:rsidRDefault="005A3330" w:rsidP="005A3330">
            <w:pPr>
              <w:jc w:val="center"/>
              <w:rPr>
                <w:iCs/>
                <w:sz w:val="21"/>
                <w:szCs w:val="21"/>
              </w:rPr>
            </w:pPr>
            <w:r w:rsidRPr="00904F1B">
              <w:rPr>
                <w:iCs/>
                <w:sz w:val="21"/>
                <w:szCs w:val="21"/>
              </w:rPr>
              <w:t>0.9007</w:t>
            </w:r>
          </w:p>
        </w:tc>
        <w:tc>
          <w:tcPr>
            <w:tcW w:w="59.25pt" w:type="dxa"/>
            <w:shd w:val="clear" w:color="auto" w:fill="auto"/>
          </w:tcPr>
          <w:p w14:paraId="00331DD2" w14:textId="60EDDD95" w:rsidR="005A3330" w:rsidRPr="00904F1B" w:rsidRDefault="005A3330" w:rsidP="005A3330">
            <w:pPr>
              <w:jc w:val="center"/>
              <w:rPr>
                <w:iCs/>
                <w:sz w:val="21"/>
                <w:szCs w:val="21"/>
              </w:rPr>
            </w:pPr>
            <w:r w:rsidRPr="00904F1B">
              <w:rPr>
                <w:b/>
                <w:bCs/>
                <w:iCs/>
                <w:sz w:val="21"/>
                <w:szCs w:val="21"/>
              </w:rPr>
              <w:t>0.9343</w:t>
            </w:r>
          </w:p>
        </w:tc>
        <w:tc>
          <w:tcPr>
            <w:tcW w:w="59.25pt" w:type="dxa"/>
            <w:shd w:val="clear" w:color="auto" w:fill="auto"/>
          </w:tcPr>
          <w:p w14:paraId="440BB2AB" w14:textId="205A99F6" w:rsidR="005A3330" w:rsidRPr="00904F1B" w:rsidRDefault="005A3330" w:rsidP="005A3330">
            <w:pPr>
              <w:jc w:val="center"/>
              <w:rPr>
                <w:iCs/>
                <w:sz w:val="21"/>
                <w:szCs w:val="21"/>
              </w:rPr>
            </w:pPr>
            <w:r w:rsidRPr="00904F1B">
              <w:rPr>
                <w:iCs/>
                <w:sz w:val="21"/>
                <w:szCs w:val="21"/>
              </w:rPr>
              <w:t>0.9777</w:t>
            </w:r>
          </w:p>
        </w:tc>
      </w:tr>
      <w:tr w:rsidR="005A3330" w:rsidRPr="002408F7" w14:paraId="7071F159" w14:textId="77777777" w:rsidTr="00F0237D">
        <w:trPr>
          <w:trHeight w:val="20"/>
          <w:jc w:val="center"/>
        </w:trPr>
        <w:tc>
          <w:tcPr>
            <w:tcW w:w="49.65pt" w:type="dxa"/>
            <w:vMerge/>
            <w:shd w:val="clear" w:color="auto" w:fill="auto"/>
          </w:tcPr>
          <w:p w14:paraId="6BD0651A" w14:textId="77777777" w:rsidR="005A3330" w:rsidRPr="002408F7" w:rsidRDefault="005A3330" w:rsidP="005A3330">
            <w:pPr>
              <w:jc w:val="center"/>
              <w:rPr>
                <w:sz w:val="21"/>
                <w:szCs w:val="21"/>
              </w:rPr>
            </w:pPr>
          </w:p>
        </w:tc>
        <w:tc>
          <w:tcPr>
            <w:tcW w:w="85.05pt" w:type="dxa"/>
            <w:shd w:val="clear" w:color="auto" w:fill="auto"/>
          </w:tcPr>
          <w:p w14:paraId="34C3851E" w14:textId="4ED13D5F" w:rsidR="005A3330" w:rsidRPr="00904F1B" w:rsidRDefault="005A3330" w:rsidP="005A3330">
            <w:pPr>
              <w:jc w:val="center"/>
              <w:rPr>
                <w:sz w:val="21"/>
                <w:szCs w:val="21"/>
              </w:rPr>
            </w:pPr>
            <w:r w:rsidRPr="00904F1B">
              <w:rPr>
                <w:sz w:val="21"/>
                <w:szCs w:val="21"/>
              </w:rPr>
              <w:t>DCASRN (ours)</w:t>
            </w:r>
          </w:p>
        </w:tc>
        <w:tc>
          <w:tcPr>
            <w:tcW w:w="42.50pt" w:type="dxa"/>
          </w:tcPr>
          <w:p w14:paraId="4BD68E50" w14:textId="4C2C3888" w:rsidR="005A3330" w:rsidRPr="00904F1B" w:rsidRDefault="005A3330" w:rsidP="005A3330">
            <w:pPr>
              <w:jc w:val="center"/>
              <w:rPr>
                <w:iCs/>
                <w:sz w:val="21"/>
                <w:szCs w:val="21"/>
              </w:rPr>
            </w:pPr>
            <w:r w:rsidRPr="00904F1B">
              <w:rPr>
                <w:sz w:val="21"/>
                <w:szCs w:val="21"/>
              </w:rPr>
              <w:t>669K</w:t>
            </w:r>
          </w:p>
        </w:tc>
        <w:tc>
          <w:tcPr>
            <w:tcW w:w="42.55pt" w:type="dxa"/>
            <w:shd w:val="clear" w:color="auto" w:fill="auto"/>
          </w:tcPr>
          <w:p w14:paraId="011E78AB" w14:textId="57819D22" w:rsidR="005A3330" w:rsidRPr="00904F1B" w:rsidRDefault="005A3330" w:rsidP="005A3330">
            <w:pPr>
              <w:jc w:val="center"/>
              <w:rPr>
                <w:iCs/>
                <w:sz w:val="21"/>
                <w:szCs w:val="21"/>
              </w:rPr>
            </w:pPr>
            <w:r w:rsidRPr="00904F1B">
              <w:rPr>
                <w:b/>
                <w:bCs/>
                <w:iCs/>
                <w:sz w:val="21"/>
                <w:szCs w:val="21"/>
              </w:rPr>
              <w:t>0.9613</w:t>
            </w:r>
          </w:p>
        </w:tc>
        <w:tc>
          <w:tcPr>
            <w:tcW w:w="42.50pt" w:type="dxa"/>
            <w:shd w:val="clear" w:color="auto" w:fill="auto"/>
          </w:tcPr>
          <w:p w14:paraId="0907F74A" w14:textId="2276187D" w:rsidR="005A3330" w:rsidRPr="00904F1B" w:rsidRDefault="005A3330" w:rsidP="005A3330">
            <w:pPr>
              <w:jc w:val="center"/>
              <w:rPr>
                <w:iCs/>
                <w:sz w:val="21"/>
                <w:szCs w:val="21"/>
              </w:rPr>
            </w:pPr>
            <w:r w:rsidRPr="00904F1B">
              <w:rPr>
                <w:iCs/>
                <w:sz w:val="21"/>
                <w:szCs w:val="21"/>
              </w:rPr>
              <w:t>0.9199</w:t>
            </w:r>
          </w:p>
        </w:tc>
        <w:tc>
          <w:tcPr>
            <w:tcW w:w="50.10pt" w:type="dxa"/>
            <w:shd w:val="clear" w:color="auto" w:fill="auto"/>
          </w:tcPr>
          <w:p w14:paraId="11A68A15" w14:textId="279645E8" w:rsidR="005A3330" w:rsidRPr="00904F1B" w:rsidRDefault="005A3330" w:rsidP="005A3330">
            <w:pPr>
              <w:jc w:val="center"/>
              <w:rPr>
                <w:iCs/>
                <w:sz w:val="21"/>
                <w:szCs w:val="21"/>
              </w:rPr>
            </w:pPr>
            <w:r w:rsidRPr="00904F1B">
              <w:rPr>
                <w:iCs/>
                <w:sz w:val="21"/>
                <w:szCs w:val="21"/>
                <w:u w:val="single"/>
              </w:rPr>
              <w:t>0.9011</w:t>
            </w:r>
          </w:p>
        </w:tc>
        <w:tc>
          <w:tcPr>
            <w:tcW w:w="59.25pt" w:type="dxa"/>
            <w:shd w:val="clear" w:color="auto" w:fill="auto"/>
          </w:tcPr>
          <w:p w14:paraId="3D0C0F73" w14:textId="4B04AE98" w:rsidR="005A3330" w:rsidRPr="00904F1B" w:rsidRDefault="005A3330" w:rsidP="005A3330">
            <w:pPr>
              <w:jc w:val="center"/>
              <w:rPr>
                <w:iCs/>
                <w:sz w:val="21"/>
                <w:szCs w:val="21"/>
              </w:rPr>
            </w:pPr>
            <w:r w:rsidRPr="00904F1B">
              <w:rPr>
                <w:iCs/>
                <w:sz w:val="21"/>
                <w:szCs w:val="21"/>
              </w:rPr>
              <w:t>0.9336</w:t>
            </w:r>
          </w:p>
        </w:tc>
        <w:tc>
          <w:tcPr>
            <w:tcW w:w="59.25pt" w:type="dxa"/>
            <w:shd w:val="clear" w:color="auto" w:fill="auto"/>
          </w:tcPr>
          <w:p w14:paraId="12B9795F" w14:textId="0DAAEAD8" w:rsidR="005A3330" w:rsidRPr="00904F1B" w:rsidRDefault="005A3330" w:rsidP="005A3330">
            <w:pPr>
              <w:jc w:val="center"/>
              <w:rPr>
                <w:iCs/>
                <w:sz w:val="21"/>
                <w:szCs w:val="21"/>
              </w:rPr>
            </w:pPr>
            <w:r w:rsidRPr="00904F1B">
              <w:rPr>
                <w:iCs/>
                <w:sz w:val="21"/>
                <w:szCs w:val="21"/>
                <w:u w:val="single"/>
              </w:rPr>
              <w:t>0.9782</w:t>
            </w:r>
          </w:p>
        </w:tc>
      </w:tr>
    </w:tbl>
    <w:p w14:paraId="08790018" w14:textId="77777777" w:rsidR="00691005" w:rsidRDefault="00691005" w:rsidP="00691005">
      <w:pPr>
        <w:adjustRightInd w:val="0"/>
        <w:snapToGrid w:val="0"/>
        <w:spacing w:line="15pt" w:lineRule="auto"/>
      </w:pPr>
    </w:p>
    <w:p w14:paraId="20B0D576" w14:textId="77777777"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-8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2ADED38D"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D81DD34"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A0FC724"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5A579335"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CB73E01"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CD29FD4"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74A5E68"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0B14A62F"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23809DB" w14:textId="77777777" w:rsidR="00691005" w:rsidRPr="002408F7" w:rsidRDefault="00691005" w:rsidP="00F0237D">
            <w:pPr>
              <w:jc w:val="center"/>
              <w:rPr>
                <w:sz w:val="21"/>
                <w:szCs w:val="21"/>
              </w:rPr>
            </w:pPr>
            <w:r w:rsidRPr="002408F7">
              <w:rPr>
                <w:sz w:val="21"/>
                <w:szCs w:val="21"/>
              </w:rPr>
              <w:t>Manga109</w:t>
            </w:r>
          </w:p>
        </w:tc>
      </w:tr>
      <w:tr w:rsidR="00131981" w:rsidRPr="002408F7" w14:paraId="6509C372" w14:textId="77777777" w:rsidTr="00F0237D">
        <w:trPr>
          <w:trHeight w:val="20"/>
          <w:jc w:val="center"/>
        </w:trPr>
        <w:tc>
          <w:tcPr>
            <w:tcW w:w="49.65pt" w:type="dxa"/>
            <w:vMerge w:val="restart"/>
            <w:tcBorders>
              <w:top w:val="single" w:sz="4" w:space="0" w:color="auto"/>
            </w:tcBorders>
            <w:shd w:val="clear" w:color="auto" w:fill="auto"/>
            <w:vAlign w:val="center"/>
          </w:tcPr>
          <w:p w14:paraId="41669C84" w14:textId="77777777" w:rsidR="00131981" w:rsidRPr="002408F7" w:rsidRDefault="00131981" w:rsidP="00691005">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tcPr>
          <w:p w14:paraId="188F5B0F" w14:textId="3D43E4FF" w:rsidR="00131981" w:rsidRPr="007D1CC4" w:rsidRDefault="00131981" w:rsidP="00691005">
            <w:pPr>
              <w:jc w:val="center"/>
              <w:rPr>
                <w:iCs/>
                <w:sz w:val="21"/>
                <w:szCs w:val="21"/>
              </w:rPr>
            </w:pPr>
            <w:r w:rsidRPr="00904F1B">
              <w:rPr>
                <w:iCs/>
                <w:sz w:val="21"/>
                <w:szCs w:val="21"/>
              </w:rPr>
              <w:t>SRCNN</w:t>
            </w:r>
          </w:p>
        </w:tc>
        <w:tc>
          <w:tcPr>
            <w:tcW w:w="42.50pt" w:type="dxa"/>
            <w:tcBorders>
              <w:top w:val="single" w:sz="4" w:space="0" w:color="auto"/>
            </w:tcBorders>
            <w:vAlign w:val="bottom"/>
          </w:tcPr>
          <w:p w14:paraId="4EA4FF87" w14:textId="4CCB926B" w:rsidR="00131981" w:rsidRPr="007D1CC4" w:rsidRDefault="00131981"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bottom"/>
          </w:tcPr>
          <w:p w14:paraId="2AEBB6E9" w14:textId="43B4E993" w:rsidR="00131981" w:rsidRPr="007D1CC4" w:rsidRDefault="00131981" w:rsidP="00691005">
            <w:pPr>
              <w:jc w:val="center"/>
              <w:rPr>
                <w:sz w:val="21"/>
                <w:szCs w:val="21"/>
              </w:rPr>
            </w:pPr>
            <w:r w:rsidRPr="00904F1B">
              <w:rPr>
                <w:iCs/>
                <w:sz w:val="21"/>
                <w:szCs w:val="21"/>
              </w:rPr>
              <w:t>0.9090</w:t>
            </w:r>
          </w:p>
        </w:tc>
        <w:tc>
          <w:tcPr>
            <w:tcW w:w="42.50pt" w:type="dxa"/>
            <w:tcBorders>
              <w:top w:val="single" w:sz="4" w:space="0" w:color="auto"/>
            </w:tcBorders>
            <w:shd w:val="clear" w:color="auto" w:fill="auto"/>
            <w:vAlign w:val="bottom"/>
          </w:tcPr>
          <w:p w14:paraId="2FD4CC75" w14:textId="315ACB2D" w:rsidR="00131981" w:rsidRPr="007D1CC4" w:rsidRDefault="00131981" w:rsidP="00691005">
            <w:pPr>
              <w:jc w:val="center"/>
              <w:rPr>
                <w:sz w:val="21"/>
                <w:szCs w:val="21"/>
              </w:rPr>
            </w:pPr>
            <w:r w:rsidRPr="00904F1B">
              <w:rPr>
                <w:iCs/>
                <w:sz w:val="21"/>
                <w:szCs w:val="21"/>
              </w:rPr>
              <w:t>0.8209</w:t>
            </w:r>
          </w:p>
        </w:tc>
        <w:tc>
          <w:tcPr>
            <w:tcW w:w="50.10pt" w:type="dxa"/>
            <w:tcBorders>
              <w:top w:val="single" w:sz="4" w:space="0" w:color="auto"/>
            </w:tcBorders>
            <w:shd w:val="clear" w:color="auto" w:fill="auto"/>
            <w:vAlign w:val="bottom"/>
          </w:tcPr>
          <w:p w14:paraId="11B466BE" w14:textId="135B671C" w:rsidR="00131981" w:rsidRPr="007D1CC4" w:rsidRDefault="00131981" w:rsidP="00691005">
            <w:pPr>
              <w:jc w:val="center"/>
              <w:rPr>
                <w:sz w:val="21"/>
                <w:szCs w:val="21"/>
              </w:rPr>
            </w:pPr>
            <w:r w:rsidRPr="00904F1B">
              <w:rPr>
                <w:iCs/>
                <w:sz w:val="21"/>
                <w:szCs w:val="21"/>
              </w:rPr>
              <w:t>0.7863</w:t>
            </w:r>
          </w:p>
        </w:tc>
        <w:tc>
          <w:tcPr>
            <w:tcW w:w="59.25pt" w:type="dxa"/>
            <w:tcBorders>
              <w:top w:val="single" w:sz="4" w:space="0" w:color="auto"/>
            </w:tcBorders>
            <w:shd w:val="clear" w:color="auto" w:fill="auto"/>
            <w:vAlign w:val="bottom"/>
          </w:tcPr>
          <w:p w14:paraId="50D65061" w14:textId="79523643" w:rsidR="00131981" w:rsidRPr="007D1CC4" w:rsidRDefault="00131981" w:rsidP="00691005">
            <w:pPr>
              <w:jc w:val="center"/>
              <w:rPr>
                <w:sz w:val="21"/>
                <w:szCs w:val="21"/>
              </w:rPr>
            </w:pPr>
            <w:r w:rsidRPr="00904F1B">
              <w:rPr>
                <w:iCs/>
                <w:sz w:val="21"/>
                <w:szCs w:val="21"/>
              </w:rPr>
              <w:t>0.7989</w:t>
            </w:r>
          </w:p>
        </w:tc>
        <w:tc>
          <w:tcPr>
            <w:tcW w:w="59.25pt" w:type="dxa"/>
            <w:tcBorders>
              <w:top w:val="single" w:sz="4" w:space="0" w:color="auto"/>
            </w:tcBorders>
            <w:shd w:val="clear" w:color="auto" w:fill="auto"/>
            <w:vAlign w:val="bottom"/>
          </w:tcPr>
          <w:p w14:paraId="48D66C69" w14:textId="18810F9D" w:rsidR="00131981" w:rsidRPr="007D1CC4" w:rsidRDefault="00131981" w:rsidP="00691005">
            <w:pPr>
              <w:jc w:val="center"/>
              <w:rPr>
                <w:sz w:val="21"/>
                <w:szCs w:val="21"/>
              </w:rPr>
            </w:pPr>
            <w:r w:rsidRPr="00904F1B">
              <w:rPr>
                <w:iCs/>
                <w:sz w:val="21"/>
                <w:szCs w:val="21"/>
              </w:rPr>
              <w:t>0.9107</w:t>
            </w:r>
          </w:p>
        </w:tc>
      </w:tr>
      <w:tr w:rsidR="00131981" w:rsidRPr="002408F7" w14:paraId="49ED8F33" w14:textId="77777777" w:rsidTr="00F0237D">
        <w:trPr>
          <w:trHeight w:val="20"/>
          <w:jc w:val="center"/>
        </w:trPr>
        <w:tc>
          <w:tcPr>
            <w:tcW w:w="49.65pt" w:type="dxa"/>
            <w:vMerge/>
            <w:shd w:val="clear" w:color="auto" w:fill="auto"/>
          </w:tcPr>
          <w:p w14:paraId="429BDB4F" w14:textId="77777777" w:rsidR="00131981" w:rsidRPr="002408F7" w:rsidRDefault="00131981" w:rsidP="00691005">
            <w:pPr>
              <w:jc w:val="center"/>
              <w:rPr>
                <w:sz w:val="21"/>
                <w:szCs w:val="21"/>
              </w:rPr>
            </w:pPr>
          </w:p>
        </w:tc>
        <w:tc>
          <w:tcPr>
            <w:tcW w:w="85.05pt" w:type="dxa"/>
            <w:shd w:val="clear" w:color="auto" w:fill="auto"/>
          </w:tcPr>
          <w:p w14:paraId="703938F1" w14:textId="0DA3B3E5" w:rsidR="00131981" w:rsidRPr="007D1CC4" w:rsidRDefault="00131981" w:rsidP="00691005">
            <w:pPr>
              <w:jc w:val="center"/>
              <w:rPr>
                <w:sz w:val="21"/>
                <w:szCs w:val="21"/>
              </w:rPr>
            </w:pPr>
            <w:r w:rsidRPr="00904F1B">
              <w:rPr>
                <w:iCs/>
                <w:sz w:val="21"/>
                <w:szCs w:val="21"/>
              </w:rPr>
              <w:t>FSRCNN</w:t>
            </w:r>
          </w:p>
        </w:tc>
        <w:tc>
          <w:tcPr>
            <w:tcW w:w="42.50pt" w:type="dxa"/>
            <w:vAlign w:val="bottom"/>
          </w:tcPr>
          <w:p w14:paraId="5E4A6E2F" w14:textId="15617B33" w:rsidR="00131981" w:rsidRPr="007D1CC4" w:rsidRDefault="00131981" w:rsidP="00691005">
            <w:pPr>
              <w:jc w:val="center"/>
              <w:rPr>
                <w:iCs/>
                <w:sz w:val="21"/>
                <w:szCs w:val="21"/>
              </w:rPr>
            </w:pPr>
            <w:r w:rsidRPr="00904F1B">
              <w:rPr>
                <w:iCs/>
                <w:sz w:val="21"/>
                <w:szCs w:val="21"/>
              </w:rPr>
              <w:t>12K</w:t>
            </w:r>
          </w:p>
        </w:tc>
        <w:tc>
          <w:tcPr>
            <w:tcW w:w="42.55pt" w:type="dxa"/>
            <w:shd w:val="clear" w:color="auto" w:fill="auto"/>
            <w:vAlign w:val="bottom"/>
          </w:tcPr>
          <w:p w14:paraId="6871EBFF" w14:textId="7D215FCC" w:rsidR="00131981" w:rsidRPr="007D1CC4" w:rsidRDefault="00131981" w:rsidP="00691005">
            <w:pPr>
              <w:jc w:val="center"/>
              <w:rPr>
                <w:sz w:val="21"/>
                <w:szCs w:val="21"/>
              </w:rPr>
            </w:pPr>
            <w:r w:rsidRPr="00904F1B">
              <w:rPr>
                <w:iCs/>
                <w:sz w:val="21"/>
                <w:szCs w:val="21"/>
              </w:rPr>
              <w:t>0.9104</w:t>
            </w:r>
          </w:p>
        </w:tc>
        <w:tc>
          <w:tcPr>
            <w:tcW w:w="42.50pt" w:type="dxa"/>
            <w:shd w:val="clear" w:color="auto" w:fill="auto"/>
            <w:vAlign w:val="bottom"/>
          </w:tcPr>
          <w:p w14:paraId="75777731" w14:textId="36ACFBD7" w:rsidR="00131981" w:rsidRPr="007D1CC4" w:rsidRDefault="00131981" w:rsidP="00691005">
            <w:pPr>
              <w:jc w:val="center"/>
              <w:rPr>
                <w:sz w:val="21"/>
                <w:szCs w:val="21"/>
              </w:rPr>
            </w:pPr>
            <w:r w:rsidRPr="00904F1B">
              <w:rPr>
                <w:iCs/>
                <w:sz w:val="21"/>
                <w:szCs w:val="21"/>
              </w:rPr>
              <w:t>0.8242</w:t>
            </w:r>
          </w:p>
        </w:tc>
        <w:tc>
          <w:tcPr>
            <w:tcW w:w="50.10pt" w:type="dxa"/>
            <w:shd w:val="clear" w:color="auto" w:fill="auto"/>
            <w:vAlign w:val="bottom"/>
          </w:tcPr>
          <w:p w14:paraId="03247FAD" w14:textId="117E8960" w:rsidR="00131981" w:rsidRPr="007D1CC4" w:rsidRDefault="00131981" w:rsidP="00691005">
            <w:pPr>
              <w:jc w:val="center"/>
              <w:rPr>
                <w:sz w:val="21"/>
                <w:szCs w:val="21"/>
              </w:rPr>
            </w:pPr>
            <w:r w:rsidRPr="00904F1B">
              <w:rPr>
                <w:iCs/>
                <w:sz w:val="21"/>
                <w:szCs w:val="21"/>
              </w:rPr>
              <w:t>0.7910</w:t>
            </w:r>
          </w:p>
        </w:tc>
        <w:tc>
          <w:tcPr>
            <w:tcW w:w="59.25pt" w:type="dxa"/>
            <w:shd w:val="clear" w:color="auto" w:fill="auto"/>
            <w:vAlign w:val="bottom"/>
          </w:tcPr>
          <w:p w14:paraId="2A42C07A" w14:textId="5A23A14D" w:rsidR="00131981" w:rsidRPr="007D1CC4" w:rsidRDefault="00131981" w:rsidP="00691005">
            <w:pPr>
              <w:jc w:val="center"/>
              <w:rPr>
                <w:sz w:val="21"/>
                <w:szCs w:val="21"/>
              </w:rPr>
            </w:pPr>
            <w:r w:rsidRPr="00904F1B">
              <w:rPr>
                <w:iCs/>
                <w:sz w:val="21"/>
                <w:szCs w:val="21"/>
              </w:rPr>
              <w:t>0.8080</w:t>
            </w:r>
          </w:p>
        </w:tc>
        <w:tc>
          <w:tcPr>
            <w:tcW w:w="59.25pt" w:type="dxa"/>
            <w:shd w:val="clear" w:color="auto" w:fill="auto"/>
            <w:vAlign w:val="bottom"/>
          </w:tcPr>
          <w:p w14:paraId="5DDEDDBD" w14:textId="4875D05C" w:rsidR="00131981" w:rsidRPr="007D1CC4" w:rsidRDefault="00131981" w:rsidP="00691005">
            <w:pPr>
              <w:jc w:val="center"/>
              <w:rPr>
                <w:sz w:val="21"/>
                <w:szCs w:val="21"/>
              </w:rPr>
            </w:pPr>
            <w:r w:rsidRPr="00904F1B">
              <w:rPr>
                <w:iCs/>
                <w:sz w:val="21"/>
                <w:szCs w:val="21"/>
              </w:rPr>
              <w:t>0.9212</w:t>
            </w:r>
          </w:p>
        </w:tc>
      </w:tr>
      <w:tr w:rsidR="00131981" w:rsidRPr="002408F7" w14:paraId="7CD3AB3D" w14:textId="77777777" w:rsidTr="00F0237D">
        <w:trPr>
          <w:trHeight w:val="20"/>
          <w:jc w:val="center"/>
        </w:trPr>
        <w:tc>
          <w:tcPr>
            <w:tcW w:w="49.65pt" w:type="dxa"/>
            <w:vMerge/>
            <w:shd w:val="clear" w:color="auto" w:fill="auto"/>
          </w:tcPr>
          <w:p w14:paraId="399B74D0" w14:textId="77777777" w:rsidR="00131981" w:rsidRPr="002408F7" w:rsidRDefault="00131981" w:rsidP="00691005">
            <w:pPr>
              <w:jc w:val="center"/>
              <w:rPr>
                <w:sz w:val="21"/>
                <w:szCs w:val="21"/>
              </w:rPr>
            </w:pPr>
          </w:p>
        </w:tc>
        <w:tc>
          <w:tcPr>
            <w:tcW w:w="85.05pt" w:type="dxa"/>
            <w:shd w:val="clear" w:color="auto" w:fill="auto"/>
          </w:tcPr>
          <w:p w14:paraId="1BDD2EE0" w14:textId="755FD605" w:rsidR="00131981" w:rsidRPr="007D1CC4" w:rsidRDefault="00131981" w:rsidP="00691005">
            <w:pPr>
              <w:jc w:val="center"/>
              <w:rPr>
                <w:sz w:val="21"/>
                <w:szCs w:val="21"/>
              </w:rPr>
            </w:pPr>
            <w:r w:rsidRPr="00904F1B">
              <w:rPr>
                <w:iCs/>
                <w:sz w:val="21"/>
                <w:szCs w:val="21"/>
              </w:rPr>
              <w:t>VDSR</w:t>
            </w:r>
          </w:p>
        </w:tc>
        <w:tc>
          <w:tcPr>
            <w:tcW w:w="42.50pt" w:type="dxa"/>
            <w:vAlign w:val="bottom"/>
          </w:tcPr>
          <w:p w14:paraId="0F5BFCA7" w14:textId="0B87660D" w:rsidR="00131981" w:rsidRPr="007D1CC4" w:rsidRDefault="00131981" w:rsidP="00691005">
            <w:pPr>
              <w:jc w:val="center"/>
              <w:rPr>
                <w:iCs/>
                <w:sz w:val="21"/>
                <w:szCs w:val="21"/>
              </w:rPr>
            </w:pPr>
            <w:r w:rsidRPr="00904F1B">
              <w:rPr>
                <w:iCs/>
                <w:sz w:val="21"/>
                <w:szCs w:val="21"/>
              </w:rPr>
              <w:t>665K</w:t>
            </w:r>
          </w:p>
        </w:tc>
        <w:tc>
          <w:tcPr>
            <w:tcW w:w="42.55pt" w:type="dxa"/>
            <w:shd w:val="clear" w:color="auto" w:fill="auto"/>
            <w:vAlign w:val="bottom"/>
          </w:tcPr>
          <w:p w14:paraId="56F84BC3" w14:textId="3AD2CCC0" w:rsidR="00131981" w:rsidRPr="007D1CC4" w:rsidRDefault="00131981" w:rsidP="00691005">
            <w:pPr>
              <w:jc w:val="center"/>
              <w:rPr>
                <w:sz w:val="21"/>
                <w:szCs w:val="21"/>
              </w:rPr>
            </w:pPr>
            <w:r w:rsidRPr="00904F1B">
              <w:rPr>
                <w:iCs/>
                <w:sz w:val="21"/>
                <w:szCs w:val="21"/>
              </w:rPr>
              <w:t>0.9213</w:t>
            </w:r>
          </w:p>
        </w:tc>
        <w:tc>
          <w:tcPr>
            <w:tcW w:w="42.50pt" w:type="dxa"/>
            <w:shd w:val="clear" w:color="auto" w:fill="auto"/>
            <w:vAlign w:val="bottom"/>
          </w:tcPr>
          <w:p w14:paraId="0E7F616B" w14:textId="29EC2DB0" w:rsidR="00131981" w:rsidRPr="007D1CC4" w:rsidRDefault="00131981" w:rsidP="00691005">
            <w:pPr>
              <w:jc w:val="center"/>
              <w:rPr>
                <w:sz w:val="21"/>
                <w:szCs w:val="21"/>
              </w:rPr>
            </w:pPr>
            <w:r w:rsidRPr="00904F1B">
              <w:rPr>
                <w:iCs/>
                <w:sz w:val="21"/>
                <w:szCs w:val="21"/>
              </w:rPr>
              <w:t>0.8314</w:t>
            </w:r>
          </w:p>
        </w:tc>
        <w:tc>
          <w:tcPr>
            <w:tcW w:w="50.10pt" w:type="dxa"/>
            <w:shd w:val="clear" w:color="auto" w:fill="auto"/>
            <w:vAlign w:val="bottom"/>
          </w:tcPr>
          <w:p w14:paraId="47C8F6B9" w14:textId="20476A7E" w:rsidR="00131981" w:rsidRPr="007D1CC4" w:rsidRDefault="00131981" w:rsidP="00691005">
            <w:pPr>
              <w:jc w:val="center"/>
              <w:rPr>
                <w:sz w:val="21"/>
                <w:szCs w:val="21"/>
              </w:rPr>
            </w:pPr>
            <w:r w:rsidRPr="00904F1B">
              <w:rPr>
                <w:iCs/>
                <w:sz w:val="21"/>
                <w:szCs w:val="21"/>
              </w:rPr>
              <w:t>0.7976</w:t>
            </w:r>
          </w:p>
        </w:tc>
        <w:tc>
          <w:tcPr>
            <w:tcW w:w="59.25pt" w:type="dxa"/>
            <w:shd w:val="clear" w:color="auto" w:fill="auto"/>
            <w:vAlign w:val="bottom"/>
          </w:tcPr>
          <w:p w14:paraId="03AE0189" w14:textId="4E82F297" w:rsidR="00131981" w:rsidRPr="007D1CC4" w:rsidRDefault="00131981" w:rsidP="00691005">
            <w:pPr>
              <w:jc w:val="center"/>
              <w:rPr>
                <w:sz w:val="21"/>
                <w:szCs w:val="21"/>
              </w:rPr>
            </w:pPr>
            <w:r w:rsidRPr="00904F1B">
              <w:rPr>
                <w:iCs/>
                <w:sz w:val="21"/>
                <w:szCs w:val="21"/>
              </w:rPr>
              <w:t>0.8279</w:t>
            </w:r>
          </w:p>
        </w:tc>
        <w:tc>
          <w:tcPr>
            <w:tcW w:w="59.25pt" w:type="dxa"/>
            <w:shd w:val="clear" w:color="auto" w:fill="auto"/>
            <w:vAlign w:val="bottom"/>
          </w:tcPr>
          <w:p w14:paraId="457D8E94" w14:textId="1E0AAB06" w:rsidR="00131981" w:rsidRPr="007D1CC4" w:rsidRDefault="00131981" w:rsidP="00691005">
            <w:pPr>
              <w:jc w:val="center"/>
              <w:rPr>
                <w:sz w:val="21"/>
                <w:szCs w:val="21"/>
              </w:rPr>
            </w:pPr>
            <w:r w:rsidRPr="00904F1B">
              <w:rPr>
                <w:iCs/>
                <w:sz w:val="21"/>
                <w:szCs w:val="21"/>
              </w:rPr>
              <w:t>0.9310</w:t>
            </w:r>
          </w:p>
        </w:tc>
      </w:tr>
      <w:tr w:rsidR="00131981" w:rsidRPr="002408F7" w14:paraId="2E68FF32" w14:textId="77777777" w:rsidTr="001A241C">
        <w:trPr>
          <w:trHeight w:val="20"/>
          <w:jc w:val="center"/>
        </w:trPr>
        <w:tc>
          <w:tcPr>
            <w:tcW w:w="49.65pt" w:type="dxa"/>
            <w:vMerge/>
            <w:shd w:val="clear" w:color="auto" w:fill="auto"/>
          </w:tcPr>
          <w:p w14:paraId="217AFF61" w14:textId="77777777" w:rsidR="00131981" w:rsidRPr="002408F7" w:rsidRDefault="00131981" w:rsidP="00131981">
            <w:pPr>
              <w:jc w:val="center"/>
              <w:rPr>
                <w:sz w:val="21"/>
                <w:szCs w:val="21"/>
              </w:rPr>
            </w:pPr>
          </w:p>
        </w:tc>
        <w:tc>
          <w:tcPr>
            <w:tcW w:w="85.05pt" w:type="dxa"/>
            <w:shd w:val="clear" w:color="auto" w:fill="auto"/>
          </w:tcPr>
          <w:p w14:paraId="06A3F659" w14:textId="724CABDA" w:rsidR="00131981" w:rsidRPr="00904F1B" w:rsidRDefault="00131981" w:rsidP="00131981">
            <w:pPr>
              <w:jc w:val="center"/>
              <w:rPr>
                <w:iCs/>
                <w:sz w:val="21"/>
                <w:szCs w:val="21"/>
              </w:rPr>
            </w:pPr>
            <w:r w:rsidRPr="001C4156">
              <w:rPr>
                <w:sz w:val="21"/>
                <w:szCs w:val="21"/>
              </w:rPr>
              <w:t>EDSR</w:t>
            </w:r>
          </w:p>
        </w:tc>
        <w:tc>
          <w:tcPr>
            <w:tcW w:w="42.50pt" w:type="dxa"/>
          </w:tcPr>
          <w:p w14:paraId="5B2E5A18" w14:textId="0269C0F6" w:rsidR="00131981" w:rsidRPr="00904F1B" w:rsidRDefault="00131981" w:rsidP="00131981">
            <w:pPr>
              <w:jc w:val="center"/>
              <w:rPr>
                <w:iCs/>
                <w:sz w:val="21"/>
                <w:szCs w:val="21"/>
              </w:rPr>
            </w:pPr>
            <w:r w:rsidRPr="001C4156">
              <w:rPr>
                <w:sz w:val="21"/>
                <w:szCs w:val="21"/>
              </w:rPr>
              <w:t>1555K</w:t>
            </w:r>
          </w:p>
        </w:tc>
        <w:tc>
          <w:tcPr>
            <w:tcW w:w="42.55pt" w:type="dxa"/>
            <w:shd w:val="clear" w:color="auto" w:fill="auto"/>
            <w:vAlign w:val="bottom"/>
          </w:tcPr>
          <w:p w14:paraId="1C43398A" w14:textId="2E1C4D19" w:rsidR="00131981" w:rsidRPr="00904F1B" w:rsidRDefault="00131981" w:rsidP="00131981">
            <w:pPr>
              <w:jc w:val="center"/>
              <w:rPr>
                <w:iCs/>
                <w:sz w:val="21"/>
                <w:szCs w:val="21"/>
              </w:rPr>
            </w:pPr>
            <w:r w:rsidRPr="00C3707C">
              <w:rPr>
                <w:iCs/>
                <w:sz w:val="21"/>
                <w:szCs w:val="21"/>
              </w:rPr>
              <w:t>0.9270</w:t>
            </w:r>
          </w:p>
        </w:tc>
        <w:tc>
          <w:tcPr>
            <w:tcW w:w="42.50pt" w:type="dxa"/>
            <w:shd w:val="clear" w:color="auto" w:fill="auto"/>
            <w:vAlign w:val="bottom"/>
          </w:tcPr>
          <w:p w14:paraId="5A032F69" w14:textId="0EC6869D" w:rsidR="00131981" w:rsidRPr="00904F1B" w:rsidRDefault="00131981" w:rsidP="00131981">
            <w:pPr>
              <w:jc w:val="center"/>
              <w:rPr>
                <w:iCs/>
                <w:sz w:val="21"/>
                <w:szCs w:val="21"/>
              </w:rPr>
            </w:pPr>
            <w:r w:rsidRPr="00C3707C">
              <w:rPr>
                <w:iCs/>
                <w:sz w:val="21"/>
                <w:szCs w:val="21"/>
              </w:rPr>
              <w:t>0.8417</w:t>
            </w:r>
          </w:p>
        </w:tc>
        <w:tc>
          <w:tcPr>
            <w:tcW w:w="50.10pt" w:type="dxa"/>
            <w:shd w:val="clear" w:color="auto" w:fill="auto"/>
            <w:vAlign w:val="bottom"/>
          </w:tcPr>
          <w:p w14:paraId="473EA589" w14:textId="7126E6EF" w:rsidR="00131981" w:rsidRPr="00904F1B" w:rsidRDefault="00131981" w:rsidP="00131981">
            <w:pPr>
              <w:jc w:val="center"/>
              <w:rPr>
                <w:iCs/>
                <w:sz w:val="21"/>
                <w:szCs w:val="21"/>
              </w:rPr>
            </w:pPr>
            <w:r w:rsidRPr="00C3707C">
              <w:rPr>
                <w:iCs/>
                <w:sz w:val="21"/>
                <w:szCs w:val="21"/>
              </w:rPr>
              <w:t>0.8052</w:t>
            </w:r>
          </w:p>
        </w:tc>
        <w:tc>
          <w:tcPr>
            <w:tcW w:w="59.25pt" w:type="dxa"/>
            <w:shd w:val="clear" w:color="auto" w:fill="auto"/>
            <w:vAlign w:val="bottom"/>
          </w:tcPr>
          <w:p w14:paraId="4961632B" w14:textId="7C765DF9" w:rsidR="00131981" w:rsidRPr="00904F1B" w:rsidRDefault="00131981" w:rsidP="00131981">
            <w:pPr>
              <w:jc w:val="center"/>
              <w:rPr>
                <w:iCs/>
                <w:sz w:val="21"/>
                <w:szCs w:val="21"/>
              </w:rPr>
            </w:pPr>
            <w:r w:rsidRPr="00C3707C">
              <w:rPr>
                <w:iCs/>
                <w:sz w:val="21"/>
                <w:szCs w:val="21"/>
              </w:rPr>
              <w:t>0.8527</w:t>
            </w:r>
          </w:p>
        </w:tc>
        <w:tc>
          <w:tcPr>
            <w:tcW w:w="59.25pt" w:type="dxa"/>
            <w:shd w:val="clear" w:color="auto" w:fill="auto"/>
            <w:vAlign w:val="bottom"/>
          </w:tcPr>
          <w:p w14:paraId="38263FC3" w14:textId="64002319" w:rsidR="00131981" w:rsidRPr="00904F1B" w:rsidRDefault="00131981" w:rsidP="00131981">
            <w:pPr>
              <w:jc w:val="center"/>
              <w:rPr>
                <w:iCs/>
                <w:sz w:val="21"/>
                <w:szCs w:val="21"/>
              </w:rPr>
            </w:pPr>
            <w:r w:rsidRPr="00C3707C">
              <w:rPr>
                <w:sz w:val="21"/>
                <w:szCs w:val="21"/>
              </w:rPr>
              <w:t>0.9439</w:t>
            </w:r>
          </w:p>
        </w:tc>
      </w:tr>
      <w:tr w:rsidR="00131981" w:rsidRPr="002408F7" w14:paraId="2126B132" w14:textId="77777777" w:rsidTr="00F0237D">
        <w:trPr>
          <w:trHeight w:val="20"/>
          <w:jc w:val="center"/>
        </w:trPr>
        <w:tc>
          <w:tcPr>
            <w:tcW w:w="49.65pt" w:type="dxa"/>
            <w:vMerge/>
            <w:shd w:val="clear" w:color="auto" w:fill="auto"/>
          </w:tcPr>
          <w:p w14:paraId="02420B2B" w14:textId="77777777" w:rsidR="00131981" w:rsidRPr="002408F7" w:rsidRDefault="00131981" w:rsidP="00131981">
            <w:pPr>
              <w:jc w:val="center"/>
              <w:rPr>
                <w:sz w:val="21"/>
                <w:szCs w:val="21"/>
              </w:rPr>
            </w:pPr>
          </w:p>
        </w:tc>
        <w:tc>
          <w:tcPr>
            <w:tcW w:w="85.05pt" w:type="dxa"/>
            <w:shd w:val="clear" w:color="auto" w:fill="auto"/>
          </w:tcPr>
          <w:p w14:paraId="3AB320BA" w14:textId="744F69D8" w:rsidR="00131981" w:rsidRPr="00904F1B" w:rsidRDefault="00131981" w:rsidP="00131981">
            <w:pPr>
              <w:jc w:val="center"/>
              <w:rPr>
                <w:iCs/>
                <w:sz w:val="21"/>
                <w:szCs w:val="21"/>
              </w:rPr>
            </w:pPr>
            <w:r w:rsidRPr="00904F1B">
              <w:rPr>
                <w:iCs/>
                <w:sz w:val="21"/>
                <w:szCs w:val="21"/>
              </w:rPr>
              <w:t>DRCN</w:t>
            </w:r>
          </w:p>
        </w:tc>
        <w:tc>
          <w:tcPr>
            <w:tcW w:w="42.50pt" w:type="dxa"/>
            <w:vAlign w:val="bottom"/>
          </w:tcPr>
          <w:p w14:paraId="04FB4A94" w14:textId="259C75A9" w:rsidR="00131981" w:rsidRPr="00904F1B" w:rsidRDefault="00131981" w:rsidP="00131981">
            <w:pPr>
              <w:jc w:val="center"/>
              <w:rPr>
                <w:iCs/>
                <w:sz w:val="21"/>
                <w:szCs w:val="21"/>
              </w:rPr>
            </w:pPr>
            <w:r w:rsidRPr="00904F1B">
              <w:rPr>
                <w:iCs/>
                <w:sz w:val="21"/>
                <w:szCs w:val="21"/>
              </w:rPr>
              <w:t>1774K</w:t>
            </w:r>
          </w:p>
        </w:tc>
        <w:tc>
          <w:tcPr>
            <w:tcW w:w="42.55pt" w:type="dxa"/>
            <w:shd w:val="clear" w:color="auto" w:fill="auto"/>
            <w:vAlign w:val="bottom"/>
          </w:tcPr>
          <w:p w14:paraId="3768D36D" w14:textId="7E5AA756" w:rsidR="00131981" w:rsidRPr="00904F1B" w:rsidRDefault="00131981" w:rsidP="00131981">
            <w:pPr>
              <w:jc w:val="center"/>
              <w:rPr>
                <w:iCs/>
                <w:sz w:val="21"/>
                <w:szCs w:val="21"/>
              </w:rPr>
            </w:pPr>
            <w:r w:rsidRPr="00904F1B">
              <w:rPr>
                <w:iCs/>
                <w:sz w:val="21"/>
                <w:szCs w:val="21"/>
              </w:rPr>
              <w:t>0.9226</w:t>
            </w:r>
          </w:p>
        </w:tc>
        <w:tc>
          <w:tcPr>
            <w:tcW w:w="42.50pt" w:type="dxa"/>
            <w:shd w:val="clear" w:color="auto" w:fill="auto"/>
            <w:vAlign w:val="bottom"/>
          </w:tcPr>
          <w:p w14:paraId="4B83D743" w14:textId="76D2915D" w:rsidR="00131981" w:rsidRPr="00904F1B" w:rsidRDefault="00131981" w:rsidP="00131981">
            <w:pPr>
              <w:jc w:val="center"/>
              <w:rPr>
                <w:iCs/>
                <w:sz w:val="21"/>
                <w:szCs w:val="21"/>
              </w:rPr>
            </w:pPr>
            <w:r w:rsidRPr="00904F1B">
              <w:rPr>
                <w:iCs/>
                <w:sz w:val="21"/>
                <w:szCs w:val="21"/>
              </w:rPr>
              <w:t>0.8311</w:t>
            </w:r>
          </w:p>
        </w:tc>
        <w:tc>
          <w:tcPr>
            <w:tcW w:w="50.10pt" w:type="dxa"/>
            <w:shd w:val="clear" w:color="auto" w:fill="auto"/>
            <w:vAlign w:val="bottom"/>
          </w:tcPr>
          <w:p w14:paraId="1BE5F6F0" w14:textId="071F9832" w:rsidR="00131981" w:rsidRPr="00904F1B" w:rsidRDefault="00131981" w:rsidP="00131981">
            <w:pPr>
              <w:jc w:val="center"/>
              <w:rPr>
                <w:iCs/>
                <w:sz w:val="21"/>
                <w:szCs w:val="21"/>
              </w:rPr>
            </w:pPr>
            <w:r w:rsidRPr="00904F1B">
              <w:rPr>
                <w:iCs/>
                <w:sz w:val="21"/>
                <w:szCs w:val="21"/>
              </w:rPr>
              <w:t>0.7963</w:t>
            </w:r>
          </w:p>
        </w:tc>
        <w:tc>
          <w:tcPr>
            <w:tcW w:w="59.25pt" w:type="dxa"/>
            <w:shd w:val="clear" w:color="auto" w:fill="auto"/>
            <w:vAlign w:val="bottom"/>
          </w:tcPr>
          <w:p w14:paraId="603F279B" w14:textId="621E6FEF" w:rsidR="00131981" w:rsidRPr="00904F1B" w:rsidRDefault="00131981" w:rsidP="00131981">
            <w:pPr>
              <w:jc w:val="center"/>
              <w:rPr>
                <w:iCs/>
                <w:sz w:val="21"/>
                <w:szCs w:val="21"/>
              </w:rPr>
            </w:pPr>
            <w:r w:rsidRPr="00904F1B">
              <w:rPr>
                <w:iCs/>
                <w:sz w:val="21"/>
                <w:szCs w:val="21"/>
              </w:rPr>
              <w:t>0.8276</w:t>
            </w:r>
          </w:p>
        </w:tc>
        <w:tc>
          <w:tcPr>
            <w:tcW w:w="59.25pt" w:type="dxa"/>
            <w:shd w:val="clear" w:color="auto" w:fill="auto"/>
            <w:vAlign w:val="bottom"/>
          </w:tcPr>
          <w:p w14:paraId="71DF5E04" w14:textId="44B8FF63" w:rsidR="00131981" w:rsidRPr="00904F1B" w:rsidRDefault="00131981" w:rsidP="00131981">
            <w:pPr>
              <w:jc w:val="center"/>
              <w:rPr>
                <w:iCs/>
                <w:sz w:val="21"/>
                <w:szCs w:val="21"/>
              </w:rPr>
            </w:pPr>
            <w:r w:rsidRPr="00904F1B">
              <w:rPr>
                <w:iCs/>
                <w:sz w:val="21"/>
                <w:szCs w:val="21"/>
              </w:rPr>
              <w:t>0.9328</w:t>
            </w:r>
          </w:p>
        </w:tc>
      </w:tr>
      <w:tr w:rsidR="00131981" w:rsidRPr="002408F7" w14:paraId="523FD0DD" w14:textId="77777777" w:rsidTr="001A241C">
        <w:trPr>
          <w:trHeight w:val="20"/>
          <w:jc w:val="center"/>
        </w:trPr>
        <w:tc>
          <w:tcPr>
            <w:tcW w:w="49.65pt" w:type="dxa"/>
            <w:vMerge/>
            <w:shd w:val="clear" w:color="auto" w:fill="auto"/>
          </w:tcPr>
          <w:p w14:paraId="6A124D8C" w14:textId="77777777" w:rsidR="00131981" w:rsidRPr="002408F7" w:rsidRDefault="00131981" w:rsidP="00131981">
            <w:pPr>
              <w:jc w:val="center"/>
              <w:rPr>
                <w:sz w:val="21"/>
                <w:szCs w:val="21"/>
              </w:rPr>
            </w:pPr>
          </w:p>
        </w:tc>
        <w:tc>
          <w:tcPr>
            <w:tcW w:w="85.05pt" w:type="dxa"/>
            <w:shd w:val="clear" w:color="auto" w:fill="auto"/>
          </w:tcPr>
          <w:p w14:paraId="5B35DD82" w14:textId="082A5175" w:rsidR="00131981" w:rsidRPr="00904F1B" w:rsidRDefault="00131981" w:rsidP="00131981">
            <w:pPr>
              <w:jc w:val="center"/>
              <w:rPr>
                <w:iCs/>
                <w:sz w:val="21"/>
                <w:szCs w:val="21"/>
              </w:rPr>
            </w:pPr>
            <w:r w:rsidRPr="00904F1B">
              <w:rPr>
                <w:iCs/>
                <w:sz w:val="21"/>
                <w:szCs w:val="21"/>
              </w:rPr>
              <w:t>DRRN</w:t>
            </w:r>
          </w:p>
        </w:tc>
        <w:tc>
          <w:tcPr>
            <w:tcW w:w="42.50pt" w:type="dxa"/>
          </w:tcPr>
          <w:p w14:paraId="3C7FA269" w14:textId="5A83BCD6" w:rsidR="00131981" w:rsidRPr="00904F1B" w:rsidRDefault="00131981" w:rsidP="00131981">
            <w:pPr>
              <w:jc w:val="center"/>
              <w:rPr>
                <w:iCs/>
                <w:sz w:val="21"/>
                <w:szCs w:val="21"/>
              </w:rPr>
            </w:pPr>
            <w:r w:rsidRPr="00904F1B">
              <w:rPr>
                <w:iCs/>
                <w:sz w:val="21"/>
                <w:szCs w:val="21"/>
              </w:rPr>
              <w:t>297K</w:t>
            </w:r>
          </w:p>
        </w:tc>
        <w:tc>
          <w:tcPr>
            <w:tcW w:w="42.55pt" w:type="dxa"/>
            <w:shd w:val="clear" w:color="auto" w:fill="auto"/>
          </w:tcPr>
          <w:p w14:paraId="07867C5A" w14:textId="0AF03496" w:rsidR="00131981" w:rsidRPr="00904F1B" w:rsidRDefault="00131981" w:rsidP="00131981">
            <w:pPr>
              <w:jc w:val="center"/>
              <w:rPr>
                <w:iCs/>
                <w:sz w:val="21"/>
                <w:szCs w:val="21"/>
              </w:rPr>
            </w:pPr>
            <w:r w:rsidRPr="00904F1B">
              <w:rPr>
                <w:iCs/>
                <w:sz w:val="21"/>
                <w:szCs w:val="21"/>
              </w:rPr>
              <w:t xml:space="preserve">0.9244 </w:t>
            </w:r>
          </w:p>
        </w:tc>
        <w:tc>
          <w:tcPr>
            <w:tcW w:w="42.50pt" w:type="dxa"/>
            <w:shd w:val="clear" w:color="auto" w:fill="auto"/>
          </w:tcPr>
          <w:p w14:paraId="4D5D32E1" w14:textId="3C1E25F9" w:rsidR="00131981" w:rsidRPr="00904F1B" w:rsidRDefault="00131981" w:rsidP="00131981">
            <w:pPr>
              <w:jc w:val="center"/>
              <w:rPr>
                <w:iCs/>
                <w:sz w:val="21"/>
                <w:szCs w:val="21"/>
              </w:rPr>
            </w:pPr>
            <w:r w:rsidRPr="00904F1B">
              <w:rPr>
                <w:iCs/>
                <w:sz w:val="21"/>
                <w:szCs w:val="21"/>
              </w:rPr>
              <w:t xml:space="preserve">0.8349 </w:t>
            </w:r>
          </w:p>
        </w:tc>
        <w:tc>
          <w:tcPr>
            <w:tcW w:w="50.10pt" w:type="dxa"/>
            <w:shd w:val="clear" w:color="auto" w:fill="auto"/>
          </w:tcPr>
          <w:p w14:paraId="0B75C5B2" w14:textId="6BA3A63C" w:rsidR="00131981" w:rsidRPr="00904F1B" w:rsidRDefault="00131981" w:rsidP="00131981">
            <w:pPr>
              <w:jc w:val="center"/>
              <w:rPr>
                <w:iCs/>
                <w:sz w:val="21"/>
                <w:szCs w:val="21"/>
              </w:rPr>
            </w:pPr>
            <w:r w:rsidRPr="00904F1B">
              <w:rPr>
                <w:iCs/>
                <w:sz w:val="21"/>
                <w:szCs w:val="21"/>
              </w:rPr>
              <w:t xml:space="preserve">0.8004 </w:t>
            </w:r>
          </w:p>
        </w:tc>
        <w:tc>
          <w:tcPr>
            <w:tcW w:w="59.25pt" w:type="dxa"/>
            <w:shd w:val="clear" w:color="auto" w:fill="auto"/>
          </w:tcPr>
          <w:p w14:paraId="402DFCFB" w14:textId="002D3167" w:rsidR="00131981" w:rsidRPr="00904F1B" w:rsidRDefault="00131981" w:rsidP="00131981">
            <w:pPr>
              <w:jc w:val="center"/>
              <w:rPr>
                <w:iCs/>
                <w:sz w:val="21"/>
                <w:szCs w:val="21"/>
              </w:rPr>
            </w:pPr>
            <w:r w:rsidRPr="00904F1B">
              <w:rPr>
                <w:iCs/>
                <w:sz w:val="21"/>
                <w:szCs w:val="21"/>
              </w:rPr>
              <w:t xml:space="preserve">0.8378 </w:t>
            </w:r>
          </w:p>
        </w:tc>
        <w:tc>
          <w:tcPr>
            <w:tcW w:w="59.25pt" w:type="dxa"/>
            <w:shd w:val="clear" w:color="auto" w:fill="auto"/>
          </w:tcPr>
          <w:p w14:paraId="3F4EEF51" w14:textId="60CCFB95" w:rsidR="00131981" w:rsidRPr="00904F1B" w:rsidRDefault="00131981" w:rsidP="00131981">
            <w:pPr>
              <w:jc w:val="center"/>
              <w:rPr>
                <w:iCs/>
                <w:sz w:val="21"/>
                <w:szCs w:val="21"/>
              </w:rPr>
            </w:pPr>
            <w:r w:rsidRPr="00904F1B">
              <w:rPr>
                <w:iCs/>
                <w:sz w:val="21"/>
                <w:szCs w:val="21"/>
              </w:rPr>
              <w:t>0.9390</w:t>
            </w:r>
          </w:p>
        </w:tc>
      </w:tr>
    </w:tbl>
    <w:p w14:paraId="4B4A45AC" w14:textId="77777777" w:rsidR="00131981" w:rsidRDefault="00131981" w:rsidP="00131981">
      <w:pPr>
        <w:adjustRightInd w:val="0"/>
        <w:snapToGrid w:val="0"/>
        <w:spacing w:line="15pt" w:lineRule="auto"/>
        <w:rPr>
          <w:sz w:val="21"/>
          <w:szCs w:val="21"/>
        </w:rPr>
      </w:pPr>
    </w:p>
    <w:p w14:paraId="3AC7F513" w14:textId="5599480C" w:rsidR="007834CD" w:rsidRDefault="002304EE" w:rsidP="005F6C42">
      <w:pPr>
        <w:adjustRightInd w:val="0"/>
        <w:snapToGrid w:val="0"/>
        <w:spacing w:line="15pt" w:lineRule="auto"/>
        <w:jc w:val="center"/>
      </w:pPr>
      <w:r w:rsidRPr="00C8269D">
        <w:rPr>
          <w:rFonts w:hint="eastAsia"/>
          <w:sz w:val="21"/>
          <w:szCs w:val="21"/>
        </w:rPr>
        <w:t>表</w:t>
      </w:r>
      <w:r w:rsidRPr="00C8269D">
        <w:rPr>
          <w:rFonts w:hint="eastAsia"/>
          <w:sz w:val="21"/>
          <w:szCs w:val="21"/>
        </w:rPr>
        <w:t>4</w:t>
      </w:r>
      <w:r w:rsidRPr="00C8269D">
        <w:rPr>
          <w:sz w:val="21"/>
          <w:szCs w:val="21"/>
        </w:rPr>
        <w:t>-8</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3BE15DE5"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4E89A62"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A775B13"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FEDA798"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B4334D4"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C4E9536"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DBF1D8C"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7DD5109"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07AA38E" w14:textId="77777777" w:rsidR="00557CF3" w:rsidRPr="002408F7" w:rsidRDefault="00557CF3" w:rsidP="00F0237D">
            <w:pPr>
              <w:jc w:val="center"/>
              <w:rPr>
                <w:sz w:val="21"/>
                <w:szCs w:val="21"/>
              </w:rPr>
            </w:pPr>
            <w:r w:rsidRPr="002408F7">
              <w:rPr>
                <w:sz w:val="21"/>
                <w:szCs w:val="21"/>
              </w:rPr>
              <w:t>Manga109</w:t>
            </w:r>
          </w:p>
        </w:tc>
      </w:tr>
      <w:tr w:rsidR="00557CF3" w:rsidRPr="002408F7" w14:paraId="398F1C89" w14:textId="77777777" w:rsidTr="00131981">
        <w:trPr>
          <w:trHeight w:val="20"/>
          <w:jc w:val="center"/>
        </w:trPr>
        <w:tc>
          <w:tcPr>
            <w:tcW w:w="49.65pt" w:type="dxa"/>
            <w:vMerge w:val="restart"/>
            <w:shd w:val="clear" w:color="auto" w:fill="auto"/>
            <w:vAlign w:val="center"/>
          </w:tcPr>
          <w:p w14:paraId="4CC5A863" w14:textId="4B9C8E01" w:rsidR="00557CF3" w:rsidRPr="002408F7" w:rsidRDefault="00131981" w:rsidP="00131981">
            <w:pPr>
              <w:jc w:val="center"/>
              <w:rPr>
                <w:sz w:val="21"/>
                <w:szCs w:val="21"/>
              </w:rPr>
            </w:pPr>
            <w:r w:rsidRPr="002408F7">
              <w:rPr>
                <w:sz w:val="21"/>
                <w:szCs w:val="21"/>
              </w:rPr>
              <w:t>×</w:t>
            </w:r>
            <w:r>
              <w:rPr>
                <w:sz w:val="21"/>
                <w:szCs w:val="21"/>
              </w:rPr>
              <w:t>3</w:t>
            </w:r>
          </w:p>
        </w:tc>
        <w:tc>
          <w:tcPr>
            <w:tcW w:w="85.05pt" w:type="dxa"/>
            <w:shd w:val="clear" w:color="auto" w:fill="auto"/>
          </w:tcPr>
          <w:p w14:paraId="55D9B1BC" w14:textId="77460E5E" w:rsidR="00557CF3" w:rsidRPr="007D1CC4" w:rsidRDefault="00557CF3" w:rsidP="00557CF3">
            <w:pPr>
              <w:jc w:val="center"/>
              <w:rPr>
                <w:iCs/>
                <w:sz w:val="21"/>
                <w:szCs w:val="21"/>
              </w:rPr>
            </w:pPr>
            <w:proofErr w:type="spellStart"/>
            <w:r w:rsidRPr="00904F1B">
              <w:rPr>
                <w:iCs/>
                <w:sz w:val="21"/>
                <w:szCs w:val="21"/>
              </w:rPr>
              <w:t>MemNet</w:t>
            </w:r>
            <w:proofErr w:type="spellEnd"/>
          </w:p>
        </w:tc>
        <w:tc>
          <w:tcPr>
            <w:tcW w:w="42.50pt" w:type="dxa"/>
            <w:vAlign w:val="bottom"/>
          </w:tcPr>
          <w:p w14:paraId="1B8455FC" w14:textId="460B72CB" w:rsidR="00557CF3" w:rsidRPr="007D1CC4" w:rsidRDefault="00557CF3" w:rsidP="00557CF3">
            <w:pPr>
              <w:jc w:val="center"/>
              <w:rPr>
                <w:iCs/>
                <w:sz w:val="21"/>
                <w:szCs w:val="21"/>
              </w:rPr>
            </w:pPr>
            <w:r w:rsidRPr="00904F1B">
              <w:rPr>
                <w:iCs/>
                <w:sz w:val="21"/>
                <w:szCs w:val="21"/>
              </w:rPr>
              <w:t>677K</w:t>
            </w:r>
          </w:p>
        </w:tc>
        <w:tc>
          <w:tcPr>
            <w:tcW w:w="42.55pt" w:type="dxa"/>
            <w:shd w:val="clear" w:color="auto" w:fill="auto"/>
            <w:vAlign w:val="bottom"/>
          </w:tcPr>
          <w:p w14:paraId="3EE37279" w14:textId="647113FC" w:rsidR="00557CF3" w:rsidRPr="007D1CC4" w:rsidRDefault="00557CF3" w:rsidP="00557CF3">
            <w:pPr>
              <w:jc w:val="center"/>
              <w:rPr>
                <w:iCs/>
                <w:sz w:val="21"/>
                <w:szCs w:val="21"/>
              </w:rPr>
            </w:pPr>
            <w:r w:rsidRPr="00904F1B">
              <w:rPr>
                <w:iCs/>
                <w:sz w:val="21"/>
                <w:szCs w:val="21"/>
              </w:rPr>
              <w:t>0.9248</w:t>
            </w:r>
          </w:p>
        </w:tc>
        <w:tc>
          <w:tcPr>
            <w:tcW w:w="42.50pt" w:type="dxa"/>
            <w:shd w:val="clear" w:color="auto" w:fill="auto"/>
            <w:vAlign w:val="bottom"/>
          </w:tcPr>
          <w:p w14:paraId="36AB6233" w14:textId="063C68E3" w:rsidR="00557CF3" w:rsidRPr="007D1CC4" w:rsidRDefault="00557CF3" w:rsidP="00557CF3">
            <w:pPr>
              <w:jc w:val="center"/>
              <w:rPr>
                <w:iCs/>
                <w:sz w:val="21"/>
                <w:szCs w:val="21"/>
              </w:rPr>
            </w:pPr>
            <w:r w:rsidRPr="00904F1B">
              <w:rPr>
                <w:iCs/>
                <w:sz w:val="21"/>
                <w:szCs w:val="21"/>
              </w:rPr>
              <w:t>0.8350</w:t>
            </w:r>
          </w:p>
        </w:tc>
        <w:tc>
          <w:tcPr>
            <w:tcW w:w="50.10pt" w:type="dxa"/>
            <w:shd w:val="clear" w:color="auto" w:fill="auto"/>
            <w:vAlign w:val="bottom"/>
          </w:tcPr>
          <w:p w14:paraId="67E31AFD" w14:textId="02E796F0" w:rsidR="00557CF3" w:rsidRPr="007D1CC4" w:rsidRDefault="00557CF3" w:rsidP="00557CF3">
            <w:pPr>
              <w:jc w:val="center"/>
              <w:rPr>
                <w:iCs/>
                <w:sz w:val="21"/>
                <w:szCs w:val="21"/>
              </w:rPr>
            </w:pPr>
            <w:r w:rsidRPr="00904F1B">
              <w:rPr>
                <w:iCs/>
                <w:sz w:val="21"/>
                <w:szCs w:val="21"/>
              </w:rPr>
              <w:t>0.8001</w:t>
            </w:r>
          </w:p>
        </w:tc>
        <w:tc>
          <w:tcPr>
            <w:tcW w:w="59.25pt" w:type="dxa"/>
            <w:shd w:val="clear" w:color="auto" w:fill="auto"/>
            <w:vAlign w:val="bottom"/>
          </w:tcPr>
          <w:p w14:paraId="0E8F3B4C" w14:textId="627D1E17" w:rsidR="00557CF3" w:rsidRPr="007D1CC4" w:rsidRDefault="00557CF3" w:rsidP="00557CF3">
            <w:pPr>
              <w:jc w:val="center"/>
              <w:rPr>
                <w:iCs/>
                <w:sz w:val="21"/>
                <w:szCs w:val="21"/>
              </w:rPr>
            </w:pPr>
            <w:r w:rsidRPr="00904F1B">
              <w:rPr>
                <w:iCs/>
                <w:sz w:val="21"/>
                <w:szCs w:val="21"/>
              </w:rPr>
              <w:t>0.8376</w:t>
            </w:r>
          </w:p>
        </w:tc>
        <w:tc>
          <w:tcPr>
            <w:tcW w:w="59.25pt" w:type="dxa"/>
            <w:shd w:val="clear" w:color="auto" w:fill="auto"/>
            <w:vAlign w:val="bottom"/>
          </w:tcPr>
          <w:p w14:paraId="27E28EDB" w14:textId="75A0A4A9" w:rsidR="00557CF3" w:rsidRPr="007D1CC4" w:rsidRDefault="00557CF3" w:rsidP="00557CF3">
            <w:pPr>
              <w:jc w:val="center"/>
              <w:rPr>
                <w:iCs/>
                <w:sz w:val="21"/>
                <w:szCs w:val="21"/>
              </w:rPr>
            </w:pPr>
            <w:r w:rsidRPr="00904F1B">
              <w:rPr>
                <w:iCs/>
                <w:sz w:val="21"/>
                <w:szCs w:val="21"/>
              </w:rPr>
              <w:t>0.9369</w:t>
            </w:r>
          </w:p>
        </w:tc>
      </w:tr>
      <w:tr w:rsidR="00557CF3" w:rsidRPr="002408F7" w14:paraId="05F379FD" w14:textId="77777777" w:rsidTr="00F0237D">
        <w:trPr>
          <w:trHeight w:val="20"/>
          <w:jc w:val="center"/>
        </w:trPr>
        <w:tc>
          <w:tcPr>
            <w:tcW w:w="49.65pt" w:type="dxa"/>
            <w:vMerge/>
            <w:shd w:val="clear" w:color="auto" w:fill="auto"/>
          </w:tcPr>
          <w:p w14:paraId="4246775B" w14:textId="77777777" w:rsidR="00557CF3" w:rsidRPr="002408F7" w:rsidRDefault="00557CF3" w:rsidP="00557CF3">
            <w:pPr>
              <w:jc w:val="center"/>
              <w:rPr>
                <w:sz w:val="21"/>
                <w:szCs w:val="21"/>
              </w:rPr>
            </w:pPr>
          </w:p>
        </w:tc>
        <w:tc>
          <w:tcPr>
            <w:tcW w:w="85.05pt" w:type="dxa"/>
            <w:shd w:val="clear" w:color="auto" w:fill="auto"/>
          </w:tcPr>
          <w:p w14:paraId="245DB1C1" w14:textId="7571CE89" w:rsidR="00557CF3" w:rsidRPr="007D1CC4" w:rsidRDefault="00557CF3" w:rsidP="00557CF3">
            <w:pPr>
              <w:jc w:val="center"/>
              <w:rPr>
                <w:iCs/>
                <w:sz w:val="21"/>
                <w:szCs w:val="21"/>
              </w:rPr>
            </w:pPr>
            <w:r w:rsidRPr="00904F1B">
              <w:rPr>
                <w:iCs/>
                <w:sz w:val="21"/>
                <w:szCs w:val="21"/>
              </w:rPr>
              <w:t>SRMDNF</w:t>
            </w:r>
          </w:p>
        </w:tc>
        <w:tc>
          <w:tcPr>
            <w:tcW w:w="42.50pt" w:type="dxa"/>
            <w:vAlign w:val="bottom"/>
          </w:tcPr>
          <w:p w14:paraId="39790ED5" w14:textId="5F47FADA" w:rsidR="00557CF3" w:rsidRPr="007D1CC4" w:rsidRDefault="00557CF3" w:rsidP="00557CF3">
            <w:pPr>
              <w:jc w:val="center"/>
              <w:rPr>
                <w:iCs/>
                <w:sz w:val="21"/>
                <w:szCs w:val="21"/>
              </w:rPr>
            </w:pPr>
            <w:r w:rsidRPr="00904F1B">
              <w:rPr>
                <w:iCs/>
                <w:sz w:val="21"/>
                <w:szCs w:val="21"/>
              </w:rPr>
              <w:t>1530K</w:t>
            </w:r>
          </w:p>
        </w:tc>
        <w:tc>
          <w:tcPr>
            <w:tcW w:w="42.55pt" w:type="dxa"/>
            <w:shd w:val="clear" w:color="auto" w:fill="auto"/>
            <w:vAlign w:val="bottom"/>
          </w:tcPr>
          <w:p w14:paraId="743AD36C" w14:textId="397E36FF" w:rsidR="00557CF3" w:rsidRPr="007D1CC4" w:rsidRDefault="00557CF3" w:rsidP="00557CF3">
            <w:pPr>
              <w:jc w:val="center"/>
              <w:rPr>
                <w:iCs/>
                <w:sz w:val="21"/>
                <w:szCs w:val="21"/>
              </w:rPr>
            </w:pPr>
            <w:r w:rsidRPr="00904F1B">
              <w:rPr>
                <w:iCs/>
                <w:sz w:val="21"/>
                <w:szCs w:val="21"/>
              </w:rPr>
              <w:t>0.9250</w:t>
            </w:r>
          </w:p>
        </w:tc>
        <w:tc>
          <w:tcPr>
            <w:tcW w:w="42.50pt" w:type="dxa"/>
            <w:shd w:val="clear" w:color="auto" w:fill="auto"/>
            <w:vAlign w:val="bottom"/>
          </w:tcPr>
          <w:p w14:paraId="0FCDD278" w14:textId="2CF9B062" w:rsidR="00557CF3" w:rsidRPr="007D1CC4" w:rsidRDefault="00557CF3" w:rsidP="00557CF3">
            <w:pPr>
              <w:jc w:val="center"/>
              <w:rPr>
                <w:iCs/>
                <w:sz w:val="21"/>
                <w:szCs w:val="21"/>
              </w:rPr>
            </w:pPr>
            <w:r w:rsidRPr="00904F1B">
              <w:rPr>
                <w:iCs/>
                <w:sz w:val="21"/>
                <w:szCs w:val="21"/>
              </w:rPr>
              <w:t>0.8370</w:t>
            </w:r>
          </w:p>
        </w:tc>
        <w:tc>
          <w:tcPr>
            <w:tcW w:w="50.10pt" w:type="dxa"/>
            <w:shd w:val="clear" w:color="auto" w:fill="auto"/>
            <w:vAlign w:val="bottom"/>
          </w:tcPr>
          <w:p w14:paraId="660FFF5D" w14:textId="7D79035F" w:rsidR="00557CF3" w:rsidRPr="007D1CC4" w:rsidRDefault="00557CF3" w:rsidP="00557CF3">
            <w:pPr>
              <w:jc w:val="center"/>
              <w:rPr>
                <w:iCs/>
                <w:sz w:val="21"/>
                <w:szCs w:val="21"/>
              </w:rPr>
            </w:pPr>
            <w:r w:rsidRPr="00904F1B">
              <w:rPr>
                <w:iCs/>
                <w:sz w:val="21"/>
                <w:szCs w:val="21"/>
              </w:rPr>
              <w:t>0.8030</w:t>
            </w:r>
          </w:p>
        </w:tc>
        <w:tc>
          <w:tcPr>
            <w:tcW w:w="59.25pt" w:type="dxa"/>
            <w:shd w:val="clear" w:color="auto" w:fill="auto"/>
            <w:vAlign w:val="bottom"/>
          </w:tcPr>
          <w:p w14:paraId="0EC46E5A" w14:textId="16A86250" w:rsidR="00557CF3" w:rsidRPr="007D1CC4" w:rsidRDefault="00557CF3" w:rsidP="00557CF3">
            <w:pPr>
              <w:jc w:val="center"/>
              <w:rPr>
                <w:iCs/>
                <w:sz w:val="21"/>
                <w:szCs w:val="21"/>
              </w:rPr>
            </w:pPr>
            <w:r w:rsidRPr="00904F1B">
              <w:rPr>
                <w:iCs/>
                <w:sz w:val="21"/>
                <w:szCs w:val="21"/>
              </w:rPr>
              <w:t>0.8400</w:t>
            </w:r>
          </w:p>
        </w:tc>
        <w:tc>
          <w:tcPr>
            <w:tcW w:w="59.25pt" w:type="dxa"/>
            <w:shd w:val="clear" w:color="auto" w:fill="auto"/>
            <w:vAlign w:val="bottom"/>
          </w:tcPr>
          <w:p w14:paraId="20CA24D3" w14:textId="55AE82F8" w:rsidR="00557CF3" w:rsidRPr="007D1CC4" w:rsidRDefault="00557CF3" w:rsidP="00557CF3">
            <w:pPr>
              <w:jc w:val="center"/>
              <w:rPr>
                <w:iCs/>
                <w:sz w:val="21"/>
                <w:szCs w:val="21"/>
              </w:rPr>
            </w:pPr>
            <w:r w:rsidRPr="00904F1B">
              <w:rPr>
                <w:iCs/>
                <w:sz w:val="21"/>
                <w:szCs w:val="21"/>
              </w:rPr>
              <w:t>0.9403</w:t>
            </w:r>
          </w:p>
        </w:tc>
      </w:tr>
      <w:tr w:rsidR="00557CF3" w:rsidRPr="002408F7" w14:paraId="0E4C74C7" w14:textId="77777777" w:rsidTr="00F0237D">
        <w:trPr>
          <w:trHeight w:val="20"/>
          <w:jc w:val="center"/>
        </w:trPr>
        <w:tc>
          <w:tcPr>
            <w:tcW w:w="49.65pt" w:type="dxa"/>
            <w:vMerge/>
            <w:shd w:val="clear" w:color="auto" w:fill="auto"/>
          </w:tcPr>
          <w:p w14:paraId="689B8F63" w14:textId="77777777" w:rsidR="00557CF3" w:rsidRPr="002408F7" w:rsidRDefault="00557CF3" w:rsidP="00557CF3">
            <w:pPr>
              <w:jc w:val="center"/>
              <w:rPr>
                <w:sz w:val="21"/>
                <w:szCs w:val="21"/>
              </w:rPr>
            </w:pPr>
          </w:p>
        </w:tc>
        <w:tc>
          <w:tcPr>
            <w:tcW w:w="85.05pt" w:type="dxa"/>
            <w:shd w:val="clear" w:color="auto" w:fill="auto"/>
          </w:tcPr>
          <w:p w14:paraId="32D8B6D0" w14:textId="0289AE7A" w:rsidR="00557CF3" w:rsidRPr="007D1CC4" w:rsidRDefault="00557CF3" w:rsidP="00557CF3">
            <w:pPr>
              <w:jc w:val="center"/>
              <w:rPr>
                <w:iCs/>
                <w:sz w:val="21"/>
                <w:szCs w:val="21"/>
              </w:rPr>
            </w:pPr>
            <w:r w:rsidRPr="00904F1B">
              <w:rPr>
                <w:iCs/>
                <w:sz w:val="21"/>
                <w:szCs w:val="21"/>
              </w:rPr>
              <w:t>CARN</w:t>
            </w:r>
          </w:p>
        </w:tc>
        <w:tc>
          <w:tcPr>
            <w:tcW w:w="42.50pt" w:type="dxa"/>
            <w:vAlign w:val="bottom"/>
          </w:tcPr>
          <w:p w14:paraId="3EEA07FA" w14:textId="0121F49C" w:rsidR="00557CF3" w:rsidRPr="007D1CC4" w:rsidRDefault="00557CF3" w:rsidP="00557CF3">
            <w:pPr>
              <w:jc w:val="center"/>
              <w:rPr>
                <w:iCs/>
                <w:sz w:val="21"/>
                <w:szCs w:val="21"/>
              </w:rPr>
            </w:pPr>
            <w:r w:rsidRPr="00904F1B">
              <w:rPr>
                <w:iCs/>
                <w:sz w:val="21"/>
                <w:szCs w:val="21"/>
              </w:rPr>
              <w:t>1592K</w:t>
            </w:r>
          </w:p>
        </w:tc>
        <w:tc>
          <w:tcPr>
            <w:tcW w:w="42.55pt" w:type="dxa"/>
            <w:shd w:val="clear" w:color="auto" w:fill="auto"/>
            <w:vAlign w:val="bottom"/>
          </w:tcPr>
          <w:p w14:paraId="3340E76D" w14:textId="54EC44B7" w:rsidR="00557CF3" w:rsidRPr="007D1CC4" w:rsidRDefault="00557CF3" w:rsidP="00557CF3">
            <w:pPr>
              <w:jc w:val="center"/>
              <w:rPr>
                <w:iCs/>
                <w:sz w:val="21"/>
                <w:szCs w:val="21"/>
              </w:rPr>
            </w:pPr>
            <w:r w:rsidRPr="00904F1B">
              <w:rPr>
                <w:iCs/>
                <w:sz w:val="21"/>
                <w:szCs w:val="21"/>
              </w:rPr>
              <w:t>0.9255</w:t>
            </w:r>
          </w:p>
        </w:tc>
        <w:tc>
          <w:tcPr>
            <w:tcW w:w="42.50pt" w:type="dxa"/>
            <w:shd w:val="clear" w:color="auto" w:fill="auto"/>
            <w:vAlign w:val="bottom"/>
          </w:tcPr>
          <w:p w14:paraId="5BFAFFC3" w14:textId="4D05E437" w:rsidR="00557CF3" w:rsidRPr="007D1CC4" w:rsidRDefault="00557CF3" w:rsidP="00557CF3">
            <w:pPr>
              <w:jc w:val="center"/>
              <w:rPr>
                <w:iCs/>
                <w:sz w:val="21"/>
                <w:szCs w:val="21"/>
              </w:rPr>
            </w:pPr>
            <w:r w:rsidRPr="00904F1B">
              <w:rPr>
                <w:iCs/>
                <w:sz w:val="21"/>
                <w:szCs w:val="21"/>
              </w:rPr>
              <w:t>0.8407</w:t>
            </w:r>
          </w:p>
        </w:tc>
        <w:tc>
          <w:tcPr>
            <w:tcW w:w="50.10pt" w:type="dxa"/>
            <w:shd w:val="clear" w:color="auto" w:fill="auto"/>
            <w:vAlign w:val="bottom"/>
          </w:tcPr>
          <w:p w14:paraId="4732BA66" w14:textId="02A6A3CB" w:rsidR="00557CF3" w:rsidRPr="007D1CC4" w:rsidRDefault="00557CF3" w:rsidP="00557CF3">
            <w:pPr>
              <w:jc w:val="center"/>
              <w:rPr>
                <w:iCs/>
                <w:sz w:val="21"/>
                <w:szCs w:val="21"/>
              </w:rPr>
            </w:pPr>
            <w:r w:rsidRPr="00904F1B">
              <w:rPr>
                <w:iCs/>
                <w:sz w:val="21"/>
                <w:szCs w:val="21"/>
              </w:rPr>
              <w:t>0.8034</w:t>
            </w:r>
          </w:p>
        </w:tc>
        <w:tc>
          <w:tcPr>
            <w:tcW w:w="59.25pt" w:type="dxa"/>
            <w:shd w:val="clear" w:color="auto" w:fill="auto"/>
            <w:vAlign w:val="bottom"/>
          </w:tcPr>
          <w:p w14:paraId="0025BDBD" w14:textId="16C62E8F" w:rsidR="00557CF3" w:rsidRPr="007D1CC4" w:rsidRDefault="00557CF3" w:rsidP="00557CF3">
            <w:pPr>
              <w:jc w:val="center"/>
              <w:rPr>
                <w:iCs/>
                <w:sz w:val="21"/>
                <w:szCs w:val="21"/>
              </w:rPr>
            </w:pPr>
            <w:r w:rsidRPr="00904F1B">
              <w:rPr>
                <w:iCs/>
                <w:sz w:val="21"/>
                <w:szCs w:val="21"/>
              </w:rPr>
              <w:t>0.8404</w:t>
            </w:r>
          </w:p>
        </w:tc>
        <w:tc>
          <w:tcPr>
            <w:tcW w:w="59.25pt" w:type="dxa"/>
            <w:shd w:val="clear" w:color="auto" w:fill="auto"/>
            <w:vAlign w:val="bottom"/>
          </w:tcPr>
          <w:p w14:paraId="42ECB79A" w14:textId="0CF60B62" w:rsidR="00557CF3" w:rsidRPr="007D1CC4" w:rsidRDefault="00557CF3" w:rsidP="00557CF3">
            <w:pPr>
              <w:jc w:val="center"/>
              <w:rPr>
                <w:iCs/>
                <w:sz w:val="21"/>
                <w:szCs w:val="21"/>
              </w:rPr>
            </w:pPr>
            <w:r w:rsidRPr="00904F1B">
              <w:rPr>
                <w:iCs/>
                <w:sz w:val="21"/>
                <w:szCs w:val="21"/>
              </w:rPr>
              <w:t>0.9440</w:t>
            </w:r>
          </w:p>
        </w:tc>
      </w:tr>
      <w:tr w:rsidR="00557CF3" w:rsidRPr="002408F7" w14:paraId="0542928F" w14:textId="77777777" w:rsidTr="00F0237D">
        <w:trPr>
          <w:trHeight w:val="20"/>
          <w:jc w:val="center"/>
        </w:trPr>
        <w:tc>
          <w:tcPr>
            <w:tcW w:w="49.65pt" w:type="dxa"/>
            <w:vMerge/>
            <w:shd w:val="clear" w:color="auto" w:fill="auto"/>
          </w:tcPr>
          <w:p w14:paraId="2628B263" w14:textId="77777777" w:rsidR="00557CF3" w:rsidRPr="002408F7" w:rsidRDefault="00557CF3" w:rsidP="00557CF3">
            <w:pPr>
              <w:jc w:val="center"/>
              <w:rPr>
                <w:sz w:val="21"/>
                <w:szCs w:val="21"/>
              </w:rPr>
            </w:pPr>
          </w:p>
        </w:tc>
        <w:tc>
          <w:tcPr>
            <w:tcW w:w="85.05pt" w:type="dxa"/>
            <w:shd w:val="clear" w:color="auto" w:fill="auto"/>
          </w:tcPr>
          <w:p w14:paraId="02504D5F" w14:textId="0CDD0C9F" w:rsidR="00557CF3" w:rsidRPr="007D1CC4" w:rsidRDefault="00557CF3" w:rsidP="00557CF3">
            <w:pPr>
              <w:jc w:val="center"/>
              <w:rPr>
                <w:iCs/>
                <w:sz w:val="21"/>
                <w:szCs w:val="21"/>
              </w:rPr>
            </w:pPr>
            <w:r w:rsidRPr="00904F1B">
              <w:rPr>
                <w:iCs/>
                <w:sz w:val="21"/>
                <w:szCs w:val="21"/>
              </w:rPr>
              <w:t>IMDN</w:t>
            </w:r>
          </w:p>
        </w:tc>
        <w:tc>
          <w:tcPr>
            <w:tcW w:w="42.50pt" w:type="dxa"/>
          </w:tcPr>
          <w:p w14:paraId="5DB4DAF9" w14:textId="2505B35B" w:rsidR="00557CF3" w:rsidRPr="007D1CC4" w:rsidRDefault="00557CF3" w:rsidP="00557CF3">
            <w:pPr>
              <w:jc w:val="center"/>
              <w:rPr>
                <w:iCs/>
                <w:sz w:val="21"/>
                <w:szCs w:val="21"/>
              </w:rPr>
            </w:pPr>
            <w:r w:rsidRPr="00904F1B">
              <w:rPr>
                <w:iCs/>
                <w:sz w:val="21"/>
                <w:szCs w:val="21"/>
              </w:rPr>
              <w:t xml:space="preserve">703K </w:t>
            </w:r>
          </w:p>
        </w:tc>
        <w:tc>
          <w:tcPr>
            <w:tcW w:w="42.55pt" w:type="dxa"/>
            <w:shd w:val="clear" w:color="auto" w:fill="auto"/>
          </w:tcPr>
          <w:p w14:paraId="7E417BC4" w14:textId="34D70BBD" w:rsidR="00557CF3" w:rsidRPr="007D1CC4" w:rsidRDefault="00557CF3" w:rsidP="00557CF3">
            <w:pPr>
              <w:jc w:val="center"/>
              <w:rPr>
                <w:iCs/>
                <w:sz w:val="21"/>
                <w:szCs w:val="21"/>
              </w:rPr>
            </w:pPr>
            <w:r w:rsidRPr="00904F1B">
              <w:rPr>
                <w:iCs/>
                <w:sz w:val="21"/>
                <w:szCs w:val="21"/>
              </w:rPr>
              <w:t xml:space="preserve">0.9270 </w:t>
            </w:r>
          </w:p>
        </w:tc>
        <w:tc>
          <w:tcPr>
            <w:tcW w:w="42.50pt" w:type="dxa"/>
            <w:shd w:val="clear" w:color="auto" w:fill="auto"/>
          </w:tcPr>
          <w:p w14:paraId="313601F8" w14:textId="07FB9D0D" w:rsidR="00557CF3" w:rsidRPr="007D1CC4" w:rsidRDefault="00557CF3" w:rsidP="00557CF3">
            <w:pPr>
              <w:jc w:val="center"/>
              <w:rPr>
                <w:iCs/>
                <w:sz w:val="21"/>
                <w:szCs w:val="21"/>
              </w:rPr>
            </w:pPr>
            <w:r w:rsidRPr="00904F1B">
              <w:rPr>
                <w:iCs/>
                <w:sz w:val="21"/>
                <w:szCs w:val="21"/>
              </w:rPr>
              <w:t xml:space="preserve">0.8417 </w:t>
            </w:r>
          </w:p>
        </w:tc>
        <w:tc>
          <w:tcPr>
            <w:tcW w:w="50.10pt" w:type="dxa"/>
            <w:shd w:val="clear" w:color="auto" w:fill="auto"/>
          </w:tcPr>
          <w:p w14:paraId="7FF652FE" w14:textId="455FB643" w:rsidR="00557CF3" w:rsidRPr="007D1CC4" w:rsidRDefault="00557CF3" w:rsidP="00557CF3">
            <w:pPr>
              <w:jc w:val="center"/>
              <w:rPr>
                <w:iCs/>
                <w:sz w:val="21"/>
                <w:szCs w:val="21"/>
              </w:rPr>
            </w:pPr>
            <w:r w:rsidRPr="00904F1B">
              <w:rPr>
                <w:iCs/>
                <w:sz w:val="21"/>
                <w:szCs w:val="21"/>
              </w:rPr>
              <w:t xml:space="preserve">0.8046 </w:t>
            </w:r>
          </w:p>
        </w:tc>
        <w:tc>
          <w:tcPr>
            <w:tcW w:w="59.25pt" w:type="dxa"/>
            <w:shd w:val="clear" w:color="auto" w:fill="auto"/>
          </w:tcPr>
          <w:p w14:paraId="27DADA8D" w14:textId="42D1DB1E" w:rsidR="00557CF3" w:rsidRPr="007D1CC4" w:rsidRDefault="00557CF3" w:rsidP="00557CF3">
            <w:pPr>
              <w:jc w:val="center"/>
              <w:rPr>
                <w:iCs/>
                <w:sz w:val="21"/>
                <w:szCs w:val="21"/>
              </w:rPr>
            </w:pPr>
            <w:r w:rsidRPr="00904F1B">
              <w:rPr>
                <w:iCs/>
                <w:sz w:val="21"/>
                <w:szCs w:val="21"/>
              </w:rPr>
              <w:t xml:space="preserve">0.8519 </w:t>
            </w:r>
          </w:p>
        </w:tc>
        <w:tc>
          <w:tcPr>
            <w:tcW w:w="59.25pt" w:type="dxa"/>
            <w:shd w:val="clear" w:color="auto" w:fill="auto"/>
          </w:tcPr>
          <w:p w14:paraId="11FF2BDE" w14:textId="4D6D35AB" w:rsidR="00557CF3" w:rsidRPr="007D1CC4" w:rsidRDefault="00557CF3" w:rsidP="00557CF3">
            <w:pPr>
              <w:jc w:val="center"/>
              <w:rPr>
                <w:iCs/>
                <w:sz w:val="21"/>
                <w:szCs w:val="21"/>
              </w:rPr>
            </w:pPr>
            <w:r w:rsidRPr="00904F1B">
              <w:rPr>
                <w:iCs/>
                <w:sz w:val="21"/>
                <w:szCs w:val="21"/>
              </w:rPr>
              <w:t>0.9445</w:t>
            </w:r>
          </w:p>
        </w:tc>
      </w:tr>
      <w:tr w:rsidR="00557CF3" w:rsidRPr="002408F7" w14:paraId="3460462C" w14:textId="77777777" w:rsidTr="00F0237D">
        <w:trPr>
          <w:trHeight w:val="20"/>
          <w:jc w:val="center"/>
        </w:trPr>
        <w:tc>
          <w:tcPr>
            <w:tcW w:w="49.65pt" w:type="dxa"/>
            <w:vMerge/>
            <w:shd w:val="clear" w:color="auto" w:fill="auto"/>
          </w:tcPr>
          <w:p w14:paraId="65FD202F" w14:textId="77777777" w:rsidR="00557CF3" w:rsidRPr="002408F7" w:rsidRDefault="00557CF3" w:rsidP="00557CF3">
            <w:pPr>
              <w:jc w:val="center"/>
              <w:rPr>
                <w:sz w:val="21"/>
                <w:szCs w:val="21"/>
              </w:rPr>
            </w:pPr>
          </w:p>
        </w:tc>
        <w:tc>
          <w:tcPr>
            <w:tcW w:w="85.05pt" w:type="dxa"/>
            <w:shd w:val="clear" w:color="auto" w:fill="auto"/>
          </w:tcPr>
          <w:p w14:paraId="3AC899AB" w14:textId="2574105C" w:rsidR="00557CF3" w:rsidRPr="007D1CC4" w:rsidRDefault="00557CF3" w:rsidP="00557CF3">
            <w:pPr>
              <w:jc w:val="center"/>
              <w:rPr>
                <w:iCs/>
                <w:sz w:val="21"/>
                <w:szCs w:val="21"/>
              </w:rPr>
            </w:pPr>
            <w:r w:rsidRPr="00904F1B">
              <w:rPr>
                <w:iCs/>
                <w:sz w:val="21"/>
                <w:szCs w:val="21"/>
              </w:rPr>
              <w:t>LAPAR-A</w:t>
            </w:r>
          </w:p>
        </w:tc>
        <w:tc>
          <w:tcPr>
            <w:tcW w:w="42.50pt" w:type="dxa"/>
            <w:vAlign w:val="bottom"/>
          </w:tcPr>
          <w:p w14:paraId="3CBC12DB" w14:textId="6AEA5C6E" w:rsidR="00557CF3" w:rsidRPr="007D1CC4" w:rsidRDefault="00557CF3" w:rsidP="00557CF3">
            <w:pPr>
              <w:jc w:val="center"/>
              <w:rPr>
                <w:iCs/>
                <w:sz w:val="21"/>
                <w:szCs w:val="21"/>
              </w:rPr>
            </w:pPr>
            <w:r w:rsidRPr="00904F1B">
              <w:rPr>
                <w:iCs/>
                <w:sz w:val="21"/>
                <w:szCs w:val="21"/>
              </w:rPr>
              <w:t>594K</w:t>
            </w:r>
          </w:p>
        </w:tc>
        <w:tc>
          <w:tcPr>
            <w:tcW w:w="42.55pt" w:type="dxa"/>
            <w:shd w:val="clear" w:color="auto" w:fill="auto"/>
            <w:vAlign w:val="bottom"/>
          </w:tcPr>
          <w:p w14:paraId="162C3E51" w14:textId="6F5379B2" w:rsidR="00557CF3" w:rsidRPr="007D1CC4" w:rsidRDefault="00557CF3" w:rsidP="00557CF3">
            <w:pPr>
              <w:jc w:val="center"/>
              <w:rPr>
                <w:iCs/>
                <w:sz w:val="21"/>
                <w:szCs w:val="21"/>
              </w:rPr>
            </w:pPr>
            <w:r w:rsidRPr="00904F1B">
              <w:rPr>
                <w:iCs/>
                <w:sz w:val="21"/>
                <w:szCs w:val="21"/>
              </w:rPr>
              <w:t>0.9267</w:t>
            </w:r>
          </w:p>
        </w:tc>
        <w:tc>
          <w:tcPr>
            <w:tcW w:w="42.50pt" w:type="dxa"/>
            <w:shd w:val="clear" w:color="auto" w:fill="auto"/>
            <w:vAlign w:val="bottom"/>
          </w:tcPr>
          <w:p w14:paraId="3A5F6C56" w14:textId="284CDE05" w:rsidR="00557CF3" w:rsidRPr="007D1CC4" w:rsidRDefault="00557CF3" w:rsidP="00557CF3">
            <w:pPr>
              <w:jc w:val="center"/>
              <w:rPr>
                <w:iCs/>
                <w:sz w:val="21"/>
                <w:szCs w:val="21"/>
              </w:rPr>
            </w:pPr>
            <w:r w:rsidRPr="00904F1B">
              <w:rPr>
                <w:iCs/>
                <w:sz w:val="21"/>
                <w:szCs w:val="21"/>
              </w:rPr>
              <w:t>0.8421</w:t>
            </w:r>
          </w:p>
        </w:tc>
        <w:tc>
          <w:tcPr>
            <w:tcW w:w="50.10pt" w:type="dxa"/>
            <w:shd w:val="clear" w:color="auto" w:fill="auto"/>
            <w:vAlign w:val="bottom"/>
          </w:tcPr>
          <w:p w14:paraId="79CC00F2" w14:textId="784C75E0" w:rsidR="00557CF3" w:rsidRPr="007D1CC4" w:rsidRDefault="00557CF3" w:rsidP="00557CF3">
            <w:pPr>
              <w:jc w:val="center"/>
              <w:rPr>
                <w:iCs/>
                <w:sz w:val="21"/>
                <w:szCs w:val="21"/>
              </w:rPr>
            </w:pPr>
            <w:r w:rsidRPr="00904F1B">
              <w:rPr>
                <w:iCs/>
                <w:sz w:val="21"/>
                <w:szCs w:val="21"/>
              </w:rPr>
              <w:t>0.8054</w:t>
            </w:r>
          </w:p>
        </w:tc>
        <w:tc>
          <w:tcPr>
            <w:tcW w:w="59.25pt" w:type="dxa"/>
            <w:shd w:val="clear" w:color="auto" w:fill="auto"/>
            <w:vAlign w:val="bottom"/>
          </w:tcPr>
          <w:p w14:paraId="224D3EB9" w14:textId="1486DA54" w:rsidR="00557CF3" w:rsidRPr="007D1CC4" w:rsidRDefault="00557CF3" w:rsidP="00557CF3">
            <w:pPr>
              <w:jc w:val="center"/>
              <w:rPr>
                <w:iCs/>
                <w:sz w:val="21"/>
                <w:szCs w:val="21"/>
              </w:rPr>
            </w:pPr>
            <w:r w:rsidRPr="00904F1B">
              <w:rPr>
                <w:iCs/>
                <w:sz w:val="21"/>
                <w:szCs w:val="21"/>
              </w:rPr>
              <w:t>0.8523</w:t>
            </w:r>
          </w:p>
        </w:tc>
        <w:tc>
          <w:tcPr>
            <w:tcW w:w="59.25pt" w:type="dxa"/>
            <w:shd w:val="clear" w:color="auto" w:fill="auto"/>
            <w:vAlign w:val="bottom"/>
          </w:tcPr>
          <w:p w14:paraId="086C0DF6" w14:textId="07D1E807" w:rsidR="00557CF3" w:rsidRPr="007D1CC4" w:rsidRDefault="00557CF3" w:rsidP="00557CF3">
            <w:pPr>
              <w:jc w:val="center"/>
              <w:rPr>
                <w:iCs/>
                <w:sz w:val="21"/>
                <w:szCs w:val="21"/>
              </w:rPr>
            </w:pPr>
            <w:r w:rsidRPr="00904F1B">
              <w:rPr>
                <w:iCs/>
                <w:sz w:val="21"/>
                <w:szCs w:val="21"/>
              </w:rPr>
              <w:t>0.9441</w:t>
            </w:r>
          </w:p>
        </w:tc>
      </w:tr>
      <w:tr w:rsidR="00557CF3" w:rsidRPr="002408F7" w14:paraId="43750E75" w14:textId="77777777" w:rsidTr="00F0237D">
        <w:trPr>
          <w:trHeight w:val="20"/>
          <w:jc w:val="center"/>
        </w:trPr>
        <w:tc>
          <w:tcPr>
            <w:tcW w:w="49.65pt" w:type="dxa"/>
            <w:vMerge/>
            <w:shd w:val="clear" w:color="auto" w:fill="auto"/>
          </w:tcPr>
          <w:p w14:paraId="6C70DB7A" w14:textId="77777777" w:rsidR="00557CF3" w:rsidRPr="002408F7" w:rsidRDefault="00557CF3" w:rsidP="00557CF3">
            <w:pPr>
              <w:jc w:val="center"/>
              <w:rPr>
                <w:sz w:val="21"/>
                <w:szCs w:val="21"/>
              </w:rPr>
            </w:pPr>
          </w:p>
        </w:tc>
        <w:tc>
          <w:tcPr>
            <w:tcW w:w="85.05pt" w:type="dxa"/>
            <w:shd w:val="clear" w:color="auto" w:fill="auto"/>
          </w:tcPr>
          <w:p w14:paraId="40A0BAD3" w14:textId="2B33B58E" w:rsidR="00557CF3" w:rsidRPr="007D1CC4" w:rsidRDefault="00557CF3" w:rsidP="00557CF3">
            <w:pPr>
              <w:jc w:val="center"/>
              <w:rPr>
                <w:iCs/>
                <w:sz w:val="21"/>
                <w:szCs w:val="21"/>
              </w:rPr>
            </w:pPr>
            <w:r w:rsidRPr="00904F1B">
              <w:rPr>
                <w:iCs/>
                <w:sz w:val="21"/>
                <w:szCs w:val="21"/>
              </w:rPr>
              <w:t>RFDN</w:t>
            </w:r>
          </w:p>
        </w:tc>
        <w:tc>
          <w:tcPr>
            <w:tcW w:w="42.50pt" w:type="dxa"/>
          </w:tcPr>
          <w:p w14:paraId="712C12E1" w14:textId="269B4FB3" w:rsidR="00557CF3" w:rsidRPr="007D1CC4" w:rsidRDefault="00557CF3" w:rsidP="00557CF3">
            <w:pPr>
              <w:jc w:val="center"/>
              <w:rPr>
                <w:iCs/>
                <w:sz w:val="21"/>
                <w:szCs w:val="21"/>
              </w:rPr>
            </w:pPr>
            <w:r w:rsidRPr="00904F1B">
              <w:rPr>
                <w:iCs/>
                <w:sz w:val="21"/>
                <w:szCs w:val="21"/>
              </w:rPr>
              <w:t xml:space="preserve">541K </w:t>
            </w:r>
          </w:p>
        </w:tc>
        <w:tc>
          <w:tcPr>
            <w:tcW w:w="42.55pt" w:type="dxa"/>
            <w:shd w:val="clear" w:color="auto" w:fill="auto"/>
          </w:tcPr>
          <w:p w14:paraId="42DD46F6" w14:textId="43D436CF" w:rsidR="00557CF3" w:rsidRPr="007D1CC4" w:rsidRDefault="00557CF3" w:rsidP="00557CF3">
            <w:pPr>
              <w:jc w:val="center"/>
              <w:rPr>
                <w:iCs/>
                <w:sz w:val="21"/>
                <w:szCs w:val="21"/>
              </w:rPr>
            </w:pPr>
            <w:r w:rsidRPr="00904F1B">
              <w:rPr>
                <w:iCs/>
                <w:sz w:val="21"/>
                <w:szCs w:val="21"/>
              </w:rPr>
              <w:t xml:space="preserve">0.9273 </w:t>
            </w:r>
          </w:p>
        </w:tc>
        <w:tc>
          <w:tcPr>
            <w:tcW w:w="42.50pt" w:type="dxa"/>
            <w:shd w:val="clear" w:color="auto" w:fill="auto"/>
          </w:tcPr>
          <w:p w14:paraId="3DF823B5" w14:textId="31981CB5" w:rsidR="00557CF3" w:rsidRPr="007D1CC4" w:rsidRDefault="00557CF3" w:rsidP="00557CF3">
            <w:pPr>
              <w:jc w:val="center"/>
              <w:rPr>
                <w:iCs/>
                <w:sz w:val="21"/>
                <w:szCs w:val="21"/>
              </w:rPr>
            </w:pPr>
            <w:r w:rsidRPr="00904F1B">
              <w:rPr>
                <w:iCs/>
                <w:sz w:val="21"/>
                <w:szCs w:val="21"/>
              </w:rPr>
              <w:t xml:space="preserve">0.8420 </w:t>
            </w:r>
          </w:p>
        </w:tc>
        <w:tc>
          <w:tcPr>
            <w:tcW w:w="50.10pt" w:type="dxa"/>
            <w:shd w:val="clear" w:color="auto" w:fill="auto"/>
          </w:tcPr>
          <w:p w14:paraId="737EB682" w14:textId="063526DD" w:rsidR="00557CF3" w:rsidRPr="007D1CC4" w:rsidRDefault="00557CF3" w:rsidP="00557CF3">
            <w:pPr>
              <w:jc w:val="center"/>
              <w:rPr>
                <w:iCs/>
                <w:sz w:val="21"/>
                <w:szCs w:val="21"/>
              </w:rPr>
            </w:pPr>
            <w:r w:rsidRPr="00904F1B">
              <w:rPr>
                <w:iCs/>
                <w:sz w:val="21"/>
                <w:szCs w:val="21"/>
              </w:rPr>
              <w:t xml:space="preserve">0.8050 </w:t>
            </w:r>
          </w:p>
        </w:tc>
        <w:tc>
          <w:tcPr>
            <w:tcW w:w="59.25pt" w:type="dxa"/>
            <w:shd w:val="clear" w:color="auto" w:fill="auto"/>
          </w:tcPr>
          <w:p w14:paraId="5F2C9EAC" w14:textId="3EE88A26" w:rsidR="00557CF3" w:rsidRPr="007D1CC4" w:rsidRDefault="00557CF3" w:rsidP="00557CF3">
            <w:pPr>
              <w:jc w:val="center"/>
              <w:rPr>
                <w:iCs/>
                <w:sz w:val="21"/>
                <w:szCs w:val="21"/>
              </w:rPr>
            </w:pPr>
            <w:r w:rsidRPr="00904F1B">
              <w:rPr>
                <w:iCs/>
                <w:sz w:val="21"/>
                <w:szCs w:val="21"/>
              </w:rPr>
              <w:t xml:space="preserve">0.8525 </w:t>
            </w:r>
          </w:p>
        </w:tc>
        <w:tc>
          <w:tcPr>
            <w:tcW w:w="59.25pt" w:type="dxa"/>
            <w:shd w:val="clear" w:color="auto" w:fill="auto"/>
          </w:tcPr>
          <w:p w14:paraId="4DD019A8" w14:textId="3B19D7AE" w:rsidR="00557CF3" w:rsidRPr="007D1CC4" w:rsidRDefault="00557CF3" w:rsidP="00557CF3">
            <w:pPr>
              <w:jc w:val="center"/>
              <w:rPr>
                <w:iCs/>
                <w:sz w:val="21"/>
                <w:szCs w:val="21"/>
              </w:rPr>
            </w:pPr>
            <w:r w:rsidRPr="00904F1B">
              <w:rPr>
                <w:iCs/>
                <w:sz w:val="21"/>
                <w:szCs w:val="21"/>
              </w:rPr>
              <w:t>0.9449</w:t>
            </w:r>
          </w:p>
        </w:tc>
      </w:tr>
      <w:tr w:rsidR="00557CF3" w:rsidRPr="002408F7" w14:paraId="0998DC36" w14:textId="77777777" w:rsidTr="00F0237D">
        <w:trPr>
          <w:trHeight w:val="20"/>
          <w:jc w:val="center"/>
        </w:trPr>
        <w:tc>
          <w:tcPr>
            <w:tcW w:w="49.65pt" w:type="dxa"/>
            <w:vMerge/>
            <w:shd w:val="clear" w:color="auto" w:fill="auto"/>
          </w:tcPr>
          <w:p w14:paraId="7CB882D4" w14:textId="77777777" w:rsidR="00557CF3" w:rsidRPr="002408F7" w:rsidRDefault="00557CF3" w:rsidP="00557CF3">
            <w:pPr>
              <w:jc w:val="center"/>
              <w:rPr>
                <w:sz w:val="21"/>
                <w:szCs w:val="21"/>
              </w:rPr>
            </w:pPr>
          </w:p>
        </w:tc>
        <w:tc>
          <w:tcPr>
            <w:tcW w:w="85.05pt" w:type="dxa"/>
            <w:shd w:val="clear" w:color="auto" w:fill="auto"/>
          </w:tcPr>
          <w:p w14:paraId="4D800789" w14:textId="24D59BD8" w:rsidR="00557CF3" w:rsidRPr="007D1CC4" w:rsidRDefault="00557CF3" w:rsidP="00557CF3">
            <w:pPr>
              <w:jc w:val="center"/>
              <w:rPr>
                <w:iCs/>
                <w:sz w:val="21"/>
                <w:szCs w:val="21"/>
              </w:rPr>
            </w:pPr>
            <w:r w:rsidRPr="00904F1B">
              <w:rPr>
                <w:iCs/>
                <w:sz w:val="21"/>
                <w:szCs w:val="21"/>
              </w:rPr>
              <w:t>A</w:t>
            </w:r>
            <w:r w:rsidRPr="002304EE">
              <w:rPr>
                <w:iCs/>
                <w:sz w:val="21"/>
                <w:szCs w:val="21"/>
                <w:vertAlign w:val="superscript"/>
              </w:rPr>
              <w:t>2</w:t>
            </w:r>
            <w:r w:rsidRPr="00904F1B">
              <w:rPr>
                <w:iCs/>
                <w:sz w:val="21"/>
                <w:szCs w:val="21"/>
              </w:rPr>
              <w:t>F-M</w:t>
            </w:r>
          </w:p>
        </w:tc>
        <w:tc>
          <w:tcPr>
            <w:tcW w:w="42.50pt" w:type="dxa"/>
            <w:vAlign w:val="bottom"/>
          </w:tcPr>
          <w:p w14:paraId="43ADEACF" w14:textId="709AA5CE" w:rsidR="00557CF3" w:rsidRPr="007D1CC4" w:rsidRDefault="00557CF3" w:rsidP="00557CF3">
            <w:pPr>
              <w:jc w:val="center"/>
              <w:rPr>
                <w:iCs/>
                <w:sz w:val="21"/>
                <w:szCs w:val="21"/>
              </w:rPr>
            </w:pPr>
            <w:r w:rsidRPr="00904F1B">
              <w:rPr>
                <w:iCs/>
                <w:sz w:val="21"/>
                <w:szCs w:val="21"/>
              </w:rPr>
              <w:t>1003K</w:t>
            </w:r>
          </w:p>
        </w:tc>
        <w:tc>
          <w:tcPr>
            <w:tcW w:w="42.55pt" w:type="dxa"/>
            <w:shd w:val="clear" w:color="auto" w:fill="auto"/>
            <w:vAlign w:val="bottom"/>
          </w:tcPr>
          <w:p w14:paraId="0215F174" w14:textId="2CA86924" w:rsidR="00557CF3" w:rsidRPr="007D1CC4" w:rsidRDefault="00557CF3" w:rsidP="00557CF3">
            <w:pPr>
              <w:jc w:val="center"/>
              <w:rPr>
                <w:iCs/>
                <w:sz w:val="21"/>
                <w:szCs w:val="21"/>
              </w:rPr>
            </w:pPr>
            <w:r w:rsidRPr="00904F1B">
              <w:rPr>
                <w:iCs/>
                <w:sz w:val="21"/>
                <w:szCs w:val="21"/>
              </w:rPr>
              <w:t>0.9278</w:t>
            </w:r>
          </w:p>
        </w:tc>
        <w:tc>
          <w:tcPr>
            <w:tcW w:w="42.50pt" w:type="dxa"/>
            <w:shd w:val="clear" w:color="auto" w:fill="auto"/>
            <w:vAlign w:val="bottom"/>
          </w:tcPr>
          <w:p w14:paraId="1EDC91FC" w14:textId="60909964" w:rsidR="00557CF3" w:rsidRPr="007D1CC4" w:rsidRDefault="00557CF3" w:rsidP="00557CF3">
            <w:pPr>
              <w:jc w:val="center"/>
              <w:rPr>
                <w:iCs/>
                <w:sz w:val="21"/>
                <w:szCs w:val="21"/>
              </w:rPr>
            </w:pPr>
            <w:r w:rsidRPr="00904F1B">
              <w:rPr>
                <w:iCs/>
                <w:sz w:val="21"/>
                <w:szCs w:val="21"/>
              </w:rPr>
              <w:t>0.8427</w:t>
            </w:r>
          </w:p>
        </w:tc>
        <w:tc>
          <w:tcPr>
            <w:tcW w:w="50.10pt" w:type="dxa"/>
            <w:shd w:val="clear" w:color="auto" w:fill="auto"/>
            <w:vAlign w:val="bottom"/>
          </w:tcPr>
          <w:p w14:paraId="0ED935C9" w14:textId="4FB05F72" w:rsidR="00557CF3" w:rsidRPr="007D1CC4" w:rsidRDefault="00557CF3" w:rsidP="00557CF3">
            <w:pPr>
              <w:jc w:val="center"/>
              <w:rPr>
                <w:iCs/>
                <w:sz w:val="21"/>
                <w:szCs w:val="21"/>
              </w:rPr>
            </w:pPr>
            <w:r w:rsidRPr="00904F1B">
              <w:rPr>
                <w:iCs/>
                <w:sz w:val="21"/>
                <w:szCs w:val="21"/>
              </w:rPr>
              <w:t>0.8054</w:t>
            </w:r>
          </w:p>
        </w:tc>
        <w:tc>
          <w:tcPr>
            <w:tcW w:w="59.25pt" w:type="dxa"/>
            <w:shd w:val="clear" w:color="auto" w:fill="auto"/>
            <w:vAlign w:val="bottom"/>
          </w:tcPr>
          <w:p w14:paraId="3DF12434" w14:textId="12A5CFE7" w:rsidR="00557CF3" w:rsidRPr="007D1CC4" w:rsidRDefault="00557CF3" w:rsidP="00557CF3">
            <w:pPr>
              <w:jc w:val="center"/>
              <w:rPr>
                <w:iCs/>
                <w:sz w:val="21"/>
                <w:szCs w:val="21"/>
              </w:rPr>
            </w:pPr>
            <w:r w:rsidRPr="00904F1B">
              <w:rPr>
                <w:iCs/>
                <w:sz w:val="21"/>
                <w:szCs w:val="21"/>
              </w:rPr>
              <w:t>0.8546</w:t>
            </w:r>
          </w:p>
        </w:tc>
        <w:tc>
          <w:tcPr>
            <w:tcW w:w="59.25pt" w:type="dxa"/>
            <w:shd w:val="clear" w:color="auto" w:fill="auto"/>
            <w:vAlign w:val="bottom"/>
          </w:tcPr>
          <w:p w14:paraId="6706C3F8" w14:textId="03DB7FC2" w:rsidR="00557CF3" w:rsidRPr="007D1CC4" w:rsidRDefault="00557CF3" w:rsidP="00557CF3">
            <w:pPr>
              <w:jc w:val="center"/>
              <w:rPr>
                <w:iCs/>
                <w:sz w:val="21"/>
                <w:szCs w:val="21"/>
              </w:rPr>
            </w:pPr>
            <w:r w:rsidRPr="00904F1B">
              <w:rPr>
                <w:iCs/>
                <w:sz w:val="21"/>
                <w:szCs w:val="21"/>
              </w:rPr>
              <w:t>0.9453</w:t>
            </w:r>
          </w:p>
        </w:tc>
      </w:tr>
      <w:tr w:rsidR="00557CF3" w:rsidRPr="002408F7" w14:paraId="53DCB775" w14:textId="77777777" w:rsidTr="00F0237D">
        <w:trPr>
          <w:trHeight w:val="20"/>
          <w:jc w:val="center"/>
        </w:trPr>
        <w:tc>
          <w:tcPr>
            <w:tcW w:w="49.65pt" w:type="dxa"/>
            <w:vMerge/>
            <w:shd w:val="clear" w:color="auto" w:fill="auto"/>
          </w:tcPr>
          <w:p w14:paraId="4844B24C" w14:textId="77777777" w:rsidR="00557CF3" w:rsidRPr="002408F7" w:rsidRDefault="00557CF3" w:rsidP="00557CF3">
            <w:pPr>
              <w:jc w:val="center"/>
              <w:rPr>
                <w:sz w:val="21"/>
                <w:szCs w:val="21"/>
              </w:rPr>
            </w:pPr>
          </w:p>
        </w:tc>
        <w:tc>
          <w:tcPr>
            <w:tcW w:w="85.05pt" w:type="dxa"/>
            <w:shd w:val="clear" w:color="auto" w:fill="auto"/>
          </w:tcPr>
          <w:p w14:paraId="0E78EDAC" w14:textId="0331193F" w:rsidR="00557CF3" w:rsidRPr="007D1CC4" w:rsidRDefault="00557CF3" w:rsidP="00557CF3">
            <w:pPr>
              <w:jc w:val="center"/>
              <w:rPr>
                <w:iCs/>
                <w:sz w:val="21"/>
                <w:szCs w:val="21"/>
              </w:rPr>
            </w:pPr>
            <w:r w:rsidRPr="00904F1B">
              <w:rPr>
                <w:iCs/>
                <w:sz w:val="21"/>
                <w:szCs w:val="21"/>
              </w:rPr>
              <w:t>ACAN</w:t>
            </w:r>
          </w:p>
        </w:tc>
        <w:tc>
          <w:tcPr>
            <w:tcW w:w="42.50pt" w:type="dxa"/>
            <w:vAlign w:val="bottom"/>
          </w:tcPr>
          <w:p w14:paraId="50428DB7" w14:textId="2265C323" w:rsidR="00557CF3" w:rsidRPr="007D1CC4" w:rsidRDefault="00557CF3" w:rsidP="00557CF3">
            <w:pPr>
              <w:jc w:val="center"/>
              <w:rPr>
                <w:iCs/>
                <w:sz w:val="21"/>
                <w:szCs w:val="21"/>
              </w:rPr>
            </w:pPr>
            <w:r w:rsidRPr="00904F1B">
              <w:rPr>
                <w:iCs/>
                <w:sz w:val="21"/>
                <w:szCs w:val="21"/>
              </w:rPr>
              <w:t>1115K</w:t>
            </w:r>
          </w:p>
        </w:tc>
        <w:tc>
          <w:tcPr>
            <w:tcW w:w="42.55pt" w:type="dxa"/>
            <w:shd w:val="clear" w:color="auto" w:fill="auto"/>
            <w:vAlign w:val="bottom"/>
          </w:tcPr>
          <w:p w14:paraId="24438218" w14:textId="3B0BC6D8" w:rsidR="00557CF3" w:rsidRPr="007D1CC4" w:rsidRDefault="00557CF3" w:rsidP="00557CF3">
            <w:pPr>
              <w:jc w:val="center"/>
              <w:rPr>
                <w:iCs/>
                <w:sz w:val="21"/>
                <w:szCs w:val="21"/>
              </w:rPr>
            </w:pPr>
            <w:r w:rsidRPr="00904F1B">
              <w:rPr>
                <w:iCs/>
                <w:sz w:val="21"/>
                <w:szCs w:val="21"/>
              </w:rPr>
              <w:t>0.9277</w:t>
            </w:r>
          </w:p>
        </w:tc>
        <w:tc>
          <w:tcPr>
            <w:tcW w:w="42.50pt" w:type="dxa"/>
            <w:shd w:val="clear" w:color="auto" w:fill="auto"/>
            <w:vAlign w:val="bottom"/>
          </w:tcPr>
          <w:p w14:paraId="4CE299AD" w14:textId="763FED84" w:rsidR="00557CF3" w:rsidRPr="007D1CC4" w:rsidRDefault="00557CF3" w:rsidP="00557CF3">
            <w:pPr>
              <w:jc w:val="center"/>
              <w:rPr>
                <w:iCs/>
                <w:sz w:val="21"/>
                <w:szCs w:val="21"/>
              </w:rPr>
            </w:pPr>
            <w:r w:rsidRPr="00904F1B">
              <w:rPr>
                <w:iCs/>
                <w:sz w:val="21"/>
                <w:szCs w:val="21"/>
              </w:rPr>
              <w:t>0.8435</w:t>
            </w:r>
          </w:p>
        </w:tc>
        <w:tc>
          <w:tcPr>
            <w:tcW w:w="50.10pt" w:type="dxa"/>
            <w:shd w:val="clear" w:color="auto" w:fill="auto"/>
            <w:vAlign w:val="bottom"/>
          </w:tcPr>
          <w:p w14:paraId="2C2E5C36" w14:textId="32149F00" w:rsidR="00557CF3" w:rsidRPr="007D1CC4" w:rsidRDefault="00557CF3" w:rsidP="00557CF3">
            <w:pPr>
              <w:jc w:val="center"/>
              <w:rPr>
                <w:iCs/>
                <w:sz w:val="21"/>
                <w:szCs w:val="21"/>
              </w:rPr>
            </w:pPr>
            <w:r w:rsidRPr="00904F1B">
              <w:rPr>
                <w:iCs/>
                <w:sz w:val="21"/>
                <w:szCs w:val="21"/>
              </w:rPr>
              <w:t>0.8055</w:t>
            </w:r>
          </w:p>
        </w:tc>
        <w:tc>
          <w:tcPr>
            <w:tcW w:w="59.25pt" w:type="dxa"/>
            <w:shd w:val="clear" w:color="auto" w:fill="auto"/>
            <w:vAlign w:val="bottom"/>
          </w:tcPr>
          <w:p w14:paraId="09945FB5" w14:textId="00577BAD" w:rsidR="00557CF3" w:rsidRPr="007D1CC4" w:rsidRDefault="00557CF3" w:rsidP="00557CF3">
            <w:pPr>
              <w:jc w:val="center"/>
              <w:rPr>
                <w:iCs/>
                <w:sz w:val="21"/>
                <w:szCs w:val="21"/>
              </w:rPr>
            </w:pPr>
            <w:r w:rsidRPr="00904F1B">
              <w:rPr>
                <w:iCs/>
                <w:sz w:val="21"/>
                <w:szCs w:val="21"/>
              </w:rPr>
              <w:t>0.8550</w:t>
            </w:r>
          </w:p>
        </w:tc>
        <w:tc>
          <w:tcPr>
            <w:tcW w:w="59.25pt" w:type="dxa"/>
            <w:shd w:val="clear" w:color="auto" w:fill="auto"/>
            <w:vAlign w:val="bottom"/>
          </w:tcPr>
          <w:p w14:paraId="1C285F4C" w14:textId="50497864" w:rsidR="00557CF3" w:rsidRPr="007D1CC4" w:rsidRDefault="00557CF3" w:rsidP="00557CF3">
            <w:pPr>
              <w:jc w:val="center"/>
              <w:rPr>
                <w:iCs/>
                <w:sz w:val="21"/>
                <w:szCs w:val="21"/>
              </w:rPr>
            </w:pPr>
            <w:r w:rsidRPr="00904F1B">
              <w:rPr>
                <w:iCs/>
                <w:sz w:val="21"/>
                <w:szCs w:val="21"/>
              </w:rPr>
              <w:t>0.9447</w:t>
            </w:r>
          </w:p>
        </w:tc>
      </w:tr>
      <w:tr w:rsidR="00557CF3" w:rsidRPr="002408F7" w14:paraId="1A55BBC8" w14:textId="77777777" w:rsidTr="00F0237D">
        <w:trPr>
          <w:trHeight w:val="20"/>
          <w:jc w:val="center"/>
        </w:trPr>
        <w:tc>
          <w:tcPr>
            <w:tcW w:w="49.65pt" w:type="dxa"/>
            <w:vMerge/>
            <w:shd w:val="clear" w:color="auto" w:fill="auto"/>
          </w:tcPr>
          <w:p w14:paraId="5576DCF8" w14:textId="77777777" w:rsidR="00557CF3" w:rsidRPr="002408F7" w:rsidRDefault="00557CF3" w:rsidP="00557CF3">
            <w:pPr>
              <w:jc w:val="center"/>
              <w:rPr>
                <w:sz w:val="21"/>
                <w:szCs w:val="21"/>
              </w:rPr>
            </w:pPr>
          </w:p>
        </w:tc>
        <w:tc>
          <w:tcPr>
            <w:tcW w:w="85.05pt" w:type="dxa"/>
            <w:shd w:val="clear" w:color="auto" w:fill="auto"/>
          </w:tcPr>
          <w:p w14:paraId="4C07EB49" w14:textId="64AE5FA1" w:rsidR="00557CF3" w:rsidRPr="007D1CC4" w:rsidRDefault="00557CF3" w:rsidP="00557CF3">
            <w:pPr>
              <w:jc w:val="center"/>
              <w:rPr>
                <w:iCs/>
                <w:sz w:val="21"/>
                <w:szCs w:val="21"/>
              </w:rPr>
            </w:pPr>
            <w:proofErr w:type="spellStart"/>
            <w:r w:rsidRPr="00904F1B">
              <w:rPr>
                <w:iCs/>
                <w:sz w:val="21"/>
                <w:szCs w:val="21"/>
              </w:rPr>
              <w:t>LatticeNet</w:t>
            </w:r>
            <w:proofErr w:type="spellEnd"/>
          </w:p>
        </w:tc>
        <w:tc>
          <w:tcPr>
            <w:tcW w:w="42.50pt" w:type="dxa"/>
            <w:vAlign w:val="bottom"/>
          </w:tcPr>
          <w:p w14:paraId="66DA3D83" w14:textId="2022A082" w:rsidR="00557CF3" w:rsidRPr="007D1CC4" w:rsidRDefault="00557CF3" w:rsidP="00557CF3">
            <w:pPr>
              <w:jc w:val="center"/>
              <w:rPr>
                <w:iCs/>
                <w:sz w:val="21"/>
                <w:szCs w:val="21"/>
              </w:rPr>
            </w:pPr>
            <w:r w:rsidRPr="00904F1B">
              <w:rPr>
                <w:iCs/>
                <w:sz w:val="21"/>
                <w:szCs w:val="21"/>
              </w:rPr>
              <w:t>765K</w:t>
            </w:r>
          </w:p>
        </w:tc>
        <w:tc>
          <w:tcPr>
            <w:tcW w:w="42.55pt" w:type="dxa"/>
            <w:shd w:val="clear" w:color="auto" w:fill="auto"/>
            <w:vAlign w:val="bottom"/>
          </w:tcPr>
          <w:p w14:paraId="5D76BD4E" w14:textId="68BCB865" w:rsidR="00557CF3" w:rsidRPr="007D1CC4" w:rsidRDefault="00557CF3" w:rsidP="00557CF3">
            <w:pPr>
              <w:jc w:val="center"/>
              <w:rPr>
                <w:iCs/>
                <w:sz w:val="21"/>
                <w:szCs w:val="21"/>
              </w:rPr>
            </w:pPr>
            <w:r w:rsidRPr="00904F1B">
              <w:rPr>
                <w:iCs/>
                <w:sz w:val="21"/>
                <w:szCs w:val="21"/>
              </w:rPr>
              <w:t>0.9272</w:t>
            </w:r>
          </w:p>
        </w:tc>
        <w:tc>
          <w:tcPr>
            <w:tcW w:w="42.50pt" w:type="dxa"/>
            <w:shd w:val="clear" w:color="auto" w:fill="auto"/>
            <w:vAlign w:val="bottom"/>
          </w:tcPr>
          <w:p w14:paraId="2F4936B3" w14:textId="78474292" w:rsidR="00557CF3" w:rsidRPr="007D1CC4" w:rsidRDefault="00557CF3" w:rsidP="00557CF3">
            <w:pPr>
              <w:jc w:val="center"/>
              <w:rPr>
                <w:iCs/>
                <w:sz w:val="21"/>
                <w:szCs w:val="21"/>
              </w:rPr>
            </w:pPr>
            <w:r w:rsidRPr="00904F1B">
              <w:rPr>
                <w:iCs/>
                <w:sz w:val="21"/>
                <w:szCs w:val="21"/>
              </w:rPr>
              <w:t>0.8416</w:t>
            </w:r>
          </w:p>
        </w:tc>
        <w:tc>
          <w:tcPr>
            <w:tcW w:w="50.10pt" w:type="dxa"/>
            <w:shd w:val="clear" w:color="auto" w:fill="auto"/>
            <w:vAlign w:val="bottom"/>
          </w:tcPr>
          <w:p w14:paraId="26C430F1" w14:textId="6A3CD4A7" w:rsidR="00557CF3" w:rsidRPr="007D1CC4" w:rsidRDefault="00557CF3" w:rsidP="00557CF3">
            <w:pPr>
              <w:jc w:val="center"/>
              <w:rPr>
                <w:iCs/>
                <w:sz w:val="21"/>
                <w:szCs w:val="21"/>
              </w:rPr>
            </w:pPr>
            <w:r w:rsidRPr="00904F1B">
              <w:rPr>
                <w:iCs/>
                <w:sz w:val="21"/>
                <w:szCs w:val="21"/>
              </w:rPr>
              <w:t>0.8049</w:t>
            </w:r>
          </w:p>
        </w:tc>
        <w:tc>
          <w:tcPr>
            <w:tcW w:w="59.25pt" w:type="dxa"/>
            <w:shd w:val="clear" w:color="auto" w:fill="auto"/>
            <w:vAlign w:val="bottom"/>
          </w:tcPr>
          <w:p w14:paraId="4F966511" w14:textId="188B1CD2" w:rsidR="00557CF3" w:rsidRPr="007D1CC4" w:rsidRDefault="00557CF3" w:rsidP="00557CF3">
            <w:pPr>
              <w:jc w:val="center"/>
              <w:rPr>
                <w:iCs/>
                <w:sz w:val="21"/>
                <w:szCs w:val="21"/>
              </w:rPr>
            </w:pPr>
            <w:r w:rsidRPr="00904F1B">
              <w:rPr>
                <w:iCs/>
                <w:sz w:val="21"/>
                <w:szCs w:val="21"/>
              </w:rPr>
              <w:t>0.8513</w:t>
            </w:r>
          </w:p>
        </w:tc>
        <w:tc>
          <w:tcPr>
            <w:tcW w:w="59.25pt" w:type="dxa"/>
            <w:shd w:val="clear" w:color="auto" w:fill="auto"/>
            <w:vAlign w:val="bottom"/>
          </w:tcPr>
          <w:p w14:paraId="57B01D02" w14:textId="6596AAB6" w:rsidR="00557CF3" w:rsidRPr="007D1CC4" w:rsidRDefault="00557CF3" w:rsidP="00557CF3">
            <w:pPr>
              <w:jc w:val="center"/>
              <w:rPr>
                <w:iCs/>
                <w:sz w:val="21"/>
                <w:szCs w:val="21"/>
              </w:rPr>
            </w:pPr>
            <w:r w:rsidRPr="00904F1B">
              <w:rPr>
                <w:iCs/>
                <w:sz w:val="21"/>
                <w:szCs w:val="21"/>
              </w:rPr>
              <w:t>0.9442</w:t>
            </w:r>
          </w:p>
        </w:tc>
      </w:tr>
      <w:tr w:rsidR="00557CF3" w:rsidRPr="002408F7" w14:paraId="402437D7" w14:textId="77777777" w:rsidTr="00F0237D">
        <w:trPr>
          <w:trHeight w:val="20"/>
          <w:jc w:val="center"/>
        </w:trPr>
        <w:tc>
          <w:tcPr>
            <w:tcW w:w="49.65pt" w:type="dxa"/>
            <w:vMerge/>
            <w:shd w:val="clear" w:color="auto" w:fill="auto"/>
          </w:tcPr>
          <w:p w14:paraId="6611AA44" w14:textId="77777777" w:rsidR="00557CF3" w:rsidRPr="002408F7" w:rsidRDefault="00557CF3" w:rsidP="00557CF3">
            <w:pPr>
              <w:jc w:val="center"/>
              <w:rPr>
                <w:sz w:val="21"/>
                <w:szCs w:val="21"/>
              </w:rPr>
            </w:pPr>
          </w:p>
        </w:tc>
        <w:tc>
          <w:tcPr>
            <w:tcW w:w="85.05pt" w:type="dxa"/>
            <w:shd w:val="clear" w:color="auto" w:fill="auto"/>
          </w:tcPr>
          <w:p w14:paraId="4EBDDEE6" w14:textId="424BE441" w:rsidR="00557CF3" w:rsidRPr="007D1CC4" w:rsidRDefault="00557CF3" w:rsidP="00557CF3">
            <w:pPr>
              <w:jc w:val="center"/>
              <w:rPr>
                <w:sz w:val="21"/>
                <w:szCs w:val="21"/>
              </w:rPr>
            </w:pPr>
            <w:r w:rsidRPr="00904F1B">
              <w:rPr>
                <w:iCs/>
                <w:sz w:val="21"/>
                <w:szCs w:val="21"/>
              </w:rPr>
              <w:t>AWSRN-M</w:t>
            </w:r>
          </w:p>
        </w:tc>
        <w:tc>
          <w:tcPr>
            <w:tcW w:w="42.50pt" w:type="dxa"/>
            <w:vAlign w:val="bottom"/>
          </w:tcPr>
          <w:p w14:paraId="651D027B" w14:textId="7C8A7F9D" w:rsidR="00557CF3" w:rsidRPr="007D1CC4" w:rsidRDefault="00557CF3" w:rsidP="00557CF3">
            <w:pPr>
              <w:jc w:val="center"/>
              <w:rPr>
                <w:iCs/>
                <w:sz w:val="21"/>
                <w:szCs w:val="21"/>
              </w:rPr>
            </w:pPr>
            <w:r w:rsidRPr="00904F1B">
              <w:rPr>
                <w:iCs/>
                <w:sz w:val="21"/>
                <w:szCs w:val="21"/>
              </w:rPr>
              <w:t>1143K</w:t>
            </w:r>
          </w:p>
        </w:tc>
        <w:tc>
          <w:tcPr>
            <w:tcW w:w="42.55pt" w:type="dxa"/>
            <w:shd w:val="clear" w:color="auto" w:fill="auto"/>
            <w:vAlign w:val="bottom"/>
          </w:tcPr>
          <w:p w14:paraId="24F51C3A" w14:textId="2ABDD0BD" w:rsidR="00557CF3" w:rsidRPr="007D1CC4" w:rsidRDefault="00557CF3" w:rsidP="00557CF3">
            <w:pPr>
              <w:jc w:val="center"/>
              <w:rPr>
                <w:iCs/>
                <w:sz w:val="21"/>
                <w:szCs w:val="21"/>
              </w:rPr>
            </w:pPr>
            <w:r w:rsidRPr="00904F1B">
              <w:rPr>
                <w:iCs/>
                <w:sz w:val="21"/>
                <w:szCs w:val="21"/>
              </w:rPr>
              <w:t>0.9275</w:t>
            </w:r>
          </w:p>
        </w:tc>
        <w:tc>
          <w:tcPr>
            <w:tcW w:w="42.50pt" w:type="dxa"/>
            <w:shd w:val="clear" w:color="auto" w:fill="auto"/>
            <w:vAlign w:val="bottom"/>
          </w:tcPr>
          <w:p w14:paraId="6A4893FE" w14:textId="760779C0" w:rsidR="00557CF3" w:rsidRPr="007D1CC4" w:rsidRDefault="00557CF3" w:rsidP="00557CF3">
            <w:pPr>
              <w:jc w:val="center"/>
              <w:rPr>
                <w:iCs/>
                <w:sz w:val="21"/>
                <w:szCs w:val="21"/>
              </w:rPr>
            </w:pPr>
            <w:r w:rsidRPr="00904F1B">
              <w:rPr>
                <w:iCs/>
                <w:sz w:val="21"/>
                <w:szCs w:val="21"/>
              </w:rPr>
              <w:t>0.8419</w:t>
            </w:r>
          </w:p>
        </w:tc>
        <w:tc>
          <w:tcPr>
            <w:tcW w:w="50.10pt" w:type="dxa"/>
            <w:shd w:val="clear" w:color="auto" w:fill="auto"/>
            <w:vAlign w:val="bottom"/>
          </w:tcPr>
          <w:p w14:paraId="7D625694" w14:textId="1F9904D0" w:rsidR="00557CF3" w:rsidRPr="007D1CC4" w:rsidRDefault="00557CF3" w:rsidP="00557CF3">
            <w:pPr>
              <w:jc w:val="center"/>
              <w:rPr>
                <w:iCs/>
                <w:sz w:val="21"/>
                <w:szCs w:val="21"/>
              </w:rPr>
            </w:pPr>
            <w:r w:rsidRPr="00904F1B">
              <w:rPr>
                <w:iCs/>
                <w:sz w:val="21"/>
                <w:szCs w:val="21"/>
              </w:rPr>
              <w:t>0.8059</w:t>
            </w:r>
          </w:p>
        </w:tc>
        <w:tc>
          <w:tcPr>
            <w:tcW w:w="59.25pt" w:type="dxa"/>
            <w:shd w:val="clear" w:color="auto" w:fill="auto"/>
            <w:vAlign w:val="bottom"/>
          </w:tcPr>
          <w:p w14:paraId="40A06DC4" w14:textId="41C00654" w:rsidR="00557CF3" w:rsidRPr="007D1CC4" w:rsidRDefault="00557CF3" w:rsidP="00557CF3">
            <w:pPr>
              <w:jc w:val="center"/>
              <w:rPr>
                <w:iCs/>
                <w:sz w:val="21"/>
                <w:szCs w:val="21"/>
              </w:rPr>
            </w:pPr>
            <w:r w:rsidRPr="00904F1B">
              <w:rPr>
                <w:iCs/>
                <w:sz w:val="21"/>
                <w:szCs w:val="21"/>
              </w:rPr>
              <w:t>0.8545</w:t>
            </w:r>
          </w:p>
        </w:tc>
        <w:tc>
          <w:tcPr>
            <w:tcW w:w="59.25pt" w:type="dxa"/>
            <w:shd w:val="clear" w:color="auto" w:fill="auto"/>
            <w:vAlign w:val="bottom"/>
          </w:tcPr>
          <w:p w14:paraId="659FD7BC" w14:textId="187E36FC" w:rsidR="00557CF3" w:rsidRPr="007D1CC4" w:rsidRDefault="00557CF3" w:rsidP="00557CF3">
            <w:pPr>
              <w:jc w:val="center"/>
              <w:rPr>
                <w:iCs/>
                <w:sz w:val="21"/>
                <w:szCs w:val="21"/>
              </w:rPr>
            </w:pPr>
            <w:r w:rsidRPr="00904F1B">
              <w:rPr>
                <w:iCs/>
                <w:sz w:val="21"/>
                <w:szCs w:val="21"/>
              </w:rPr>
              <w:t>0.9450</w:t>
            </w:r>
          </w:p>
        </w:tc>
      </w:tr>
      <w:tr w:rsidR="00557CF3" w:rsidRPr="002408F7" w14:paraId="76574ED0" w14:textId="77777777" w:rsidTr="00F0237D">
        <w:trPr>
          <w:trHeight w:val="20"/>
          <w:jc w:val="center"/>
        </w:trPr>
        <w:tc>
          <w:tcPr>
            <w:tcW w:w="49.65pt" w:type="dxa"/>
            <w:vMerge/>
            <w:shd w:val="clear" w:color="auto" w:fill="auto"/>
          </w:tcPr>
          <w:p w14:paraId="487F0633" w14:textId="77777777" w:rsidR="00557CF3" w:rsidRPr="002408F7" w:rsidRDefault="00557CF3" w:rsidP="00557CF3">
            <w:pPr>
              <w:jc w:val="center"/>
              <w:rPr>
                <w:sz w:val="21"/>
                <w:szCs w:val="21"/>
              </w:rPr>
            </w:pPr>
          </w:p>
        </w:tc>
        <w:tc>
          <w:tcPr>
            <w:tcW w:w="85.05pt" w:type="dxa"/>
            <w:shd w:val="clear" w:color="auto" w:fill="auto"/>
          </w:tcPr>
          <w:p w14:paraId="4C1DBD3A" w14:textId="2C4B6121" w:rsidR="00557CF3" w:rsidRPr="007D1CC4" w:rsidRDefault="00557CF3" w:rsidP="00557CF3">
            <w:pPr>
              <w:jc w:val="center"/>
              <w:rPr>
                <w:sz w:val="21"/>
                <w:szCs w:val="21"/>
              </w:rPr>
            </w:pPr>
            <w:r w:rsidRPr="00904F1B">
              <w:rPr>
                <w:iCs/>
                <w:sz w:val="21"/>
                <w:szCs w:val="21"/>
              </w:rPr>
              <w:t>MAFFSRN-L</w:t>
            </w:r>
          </w:p>
        </w:tc>
        <w:tc>
          <w:tcPr>
            <w:tcW w:w="42.50pt" w:type="dxa"/>
            <w:vAlign w:val="center"/>
          </w:tcPr>
          <w:p w14:paraId="2BF126B9" w14:textId="60C847BD" w:rsidR="00557CF3" w:rsidRPr="007D1CC4" w:rsidRDefault="00557CF3" w:rsidP="00557CF3">
            <w:pPr>
              <w:jc w:val="center"/>
              <w:rPr>
                <w:iCs/>
                <w:sz w:val="21"/>
                <w:szCs w:val="21"/>
              </w:rPr>
            </w:pPr>
            <w:r w:rsidRPr="00904F1B">
              <w:rPr>
                <w:iCs/>
                <w:sz w:val="21"/>
                <w:szCs w:val="21"/>
              </w:rPr>
              <w:t>807K</w:t>
            </w:r>
          </w:p>
        </w:tc>
        <w:tc>
          <w:tcPr>
            <w:tcW w:w="42.55pt" w:type="dxa"/>
            <w:shd w:val="clear" w:color="auto" w:fill="auto"/>
          </w:tcPr>
          <w:p w14:paraId="5D675A14" w14:textId="6B33198B" w:rsidR="00557CF3" w:rsidRPr="007D1CC4" w:rsidRDefault="00557CF3" w:rsidP="00557CF3">
            <w:pPr>
              <w:jc w:val="center"/>
              <w:rPr>
                <w:iCs/>
                <w:sz w:val="21"/>
                <w:szCs w:val="21"/>
              </w:rPr>
            </w:pPr>
            <w:r w:rsidRPr="00904F1B">
              <w:rPr>
                <w:iCs/>
                <w:sz w:val="21"/>
                <w:szCs w:val="21"/>
              </w:rPr>
              <w:t xml:space="preserve">0.9277 </w:t>
            </w:r>
          </w:p>
        </w:tc>
        <w:tc>
          <w:tcPr>
            <w:tcW w:w="42.50pt" w:type="dxa"/>
            <w:shd w:val="clear" w:color="auto" w:fill="auto"/>
          </w:tcPr>
          <w:p w14:paraId="60F7870F" w14:textId="07D945A4" w:rsidR="00557CF3" w:rsidRPr="007D1CC4" w:rsidRDefault="00557CF3" w:rsidP="00557CF3">
            <w:pPr>
              <w:jc w:val="center"/>
              <w:rPr>
                <w:iCs/>
                <w:sz w:val="21"/>
                <w:szCs w:val="21"/>
              </w:rPr>
            </w:pPr>
            <w:r w:rsidRPr="00904F1B">
              <w:rPr>
                <w:iCs/>
                <w:sz w:val="21"/>
                <w:szCs w:val="21"/>
              </w:rPr>
              <w:t xml:space="preserve">0.8432 </w:t>
            </w:r>
          </w:p>
        </w:tc>
        <w:tc>
          <w:tcPr>
            <w:tcW w:w="50.10pt" w:type="dxa"/>
            <w:shd w:val="clear" w:color="auto" w:fill="auto"/>
          </w:tcPr>
          <w:p w14:paraId="13052378" w14:textId="0B22147B" w:rsidR="00557CF3" w:rsidRPr="007D1CC4" w:rsidRDefault="00557CF3" w:rsidP="00557CF3">
            <w:pPr>
              <w:jc w:val="center"/>
              <w:rPr>
                <w:iCs/>
                <w:sz w:val="21"/>
                <w:szCs w:val="21"/>
              </w:rPr>
            </w:pPr>
            <w:r w:rsidRPr="00904F1B">
              <w:rPr>
                <w:iCs/>
                <w:sz w:val="21"/>
                <w:szCs w:val="21"/>
              </w:rPr>
              <w:t xml:space="preserve">0.8061 </w:t>
            </w:r>
          </w:p>
        </w:tc>
        <w:tc>
          <w:tcPr>
            <w:tcW w:w="59.25pt" w:type="dxa"/>
            <w:shd w:val="clear" w:color="auto" w:fill="auto"/>
          </w:tcPr>
          <w:p w14:paraId="472E5DFA" w14:textId="6541F818" w:rsidR="00557CF3" w:rsidRPr="007D1CC4" w:rsidRDefault="00557CF3" w:rsidP="00557CF3">
            <w:pPr>
              <w:jc w:val="center"/>
              <w:rPr>
                <w:iCs/>
                <w:sz w:val="21"/>
                <w:szCs w:val="21"/>
              </w:rPr>
            </w:pPr>
            <w:r w:rsidRPr="00904F1B">
              <w:rPr>
                <w:iCs/>
                <w:sz w:val="21"/>
                <w:szCs w:val="21"/>
              </w:rPr>
              <w:t>0.8552</w:t>
            </w:r>
          </w:p>
        </w:tc>
        <w:tc>
          <w:tcPr>
            <w:tcW w:w="59.25pt" w:type="dxa"/>
            <w:shd w:val="clear" w:color="auto" w:fill="auto"/>
          </w:tcPr>
          <w:p w14:paraId="58D8202D" w14:textId="1F1EF3C9" w:rsidR="00557CF3" w:rsidRPr="007D1CC4" w:rsidRDefault="00557CF3" w:rsidP="00557CF3">
            <w:pPr>
              <w:jc w:val="center"/>
              <w:rPr>
                <w:iCs/>
                <w:sz w:val="21"/>
                <w:szCs w:val="21"/>
              </w:rPr>
            </w:pPr>
            <w:r w:rsidRPr="00904F1B">
              <w:rPr>
                <w:iCs/>
                <w:sz w:val="21"/>
                <w:szCs w:val="21"/>
              </w:rPr>
              <w:t>-/-</w:t>
            </w:r>
          </w:p>
        </w:tc>
      </w:tr>
      <w:tr w:rsidR="00557CF3" w:rsidRPr="002408F7" w14:paraId="4B6C7BB0" w14:textId="77777777" w:rsidTr="00F0237D">
        <w:trPr>
          <w:trHeight w:val="20"/>
          <w:jc w:val="center"/>
        </w:trPr>
        <w:tc>
          <w:tcPr>
            <w:tcW w:w="49.65pt" w:type="dxa"/>
            <w:vMerge/>
            <w:shd w:val="clear" w:color="auto" w:fill="auto"/>
          </w:tcPr>
          <w:p w14:paraId="0E77740E" w14:textId="77777777" w:rsidR="00557CF3" w:rsidRPr="002408F7" w:rsidRDefault="00557CF3" w:rsidP="00557CF3">
            <w:pPr>
              <w:jc w:val="center"/>
              <w:rPr>
                <w:sz w:val="21"/>
                <w:szCs w:val="21"/>
              </w:rPr>
            </w:pPr>
          </w:p>
        </w:tc>
        <w:tc>
          <w:tcPr>
            <w:tcW w:w="85.05pt" w:type="dxa"/>
            <w:shd w:val="clear" w:color="auto" w:fill="auto"/>
          </w:tcPr>
          <w:p w14:paraId="17AC058B" w14:textId="6D652E16" w:rsidR="00557CF3" w:rsidRPr="007D1CC4" w:rsidRDefault="00557CF3" w:rsidP="00557CF3">
            <w:pPr>
              <w:jc w:val="center"/>
              <w:rPr>
                <w:sz w:val="21"/>
                <w:szCs w:val="21"/>
              </w:rPr>
            </w:pPr>
            <w:r w:rsidRPr="00904F1B">
              <w:rPr>
                <w:sz w:val="21"/>
                <w:szCs w:val="21"/>
              </w:rPr>
              <w:t>EMASRN</w:t>
            </w:r>
          </w:p>
        </w:tc>
        <w:tc>
          <w:tcPr>
            <w:tcW w:w="42.50pt" w:type="dxa"/>
            <w:vAlign w:val="center"/>
          </w:tcPr>
          <w:p w14:paraId="3D5D71C6" w14:textId="439841EB" w:rsidR="00557CF3" w:rsidRPr="007D1CC4" w:rsidRDefault="00557CF3" w:rsidP="00557CF3">
            <w:pPr>
              <w:jc w:val="center"/>
              <w:rPr>
                <w:iCs/>
                <w:sz w:val="21"/>
                <w:szCs w:val="21"/>
              </w:rPr>
            </w:pPr>
            <w:r w:rsidRPr="00904F1B">
              <w:rPr>
                <w:iCs/>
                <w:sz w:val="21"/>
                <w:szCs w:val="21"/>
              </w:rPr>
              <w:t>437K</w:t>
            </w:r>
          </w:p>
        </w:tc>
        <w:tc>
          <w:tcPr>
            <w:tcW w:w="42.55pt" w:type="dxa"/>
            <w:shd w:val="clear" w:color="auto" w:fill="auto"/>
          </w:tcPr>
          <w:p w14:paraId="44E28F52" w14:textId="19C9A613" w:rsidR="00557CF3" w:rsidRPr="007D1CC4" w:rsidRDefault="00557CF3" w:rsidP="00557CF3">
            <w:pPr>
              <w:jc w:val="center"/>
              <w:rPr>
                <w:iCs/>
                <w:sz w:val="21"/>
                <w:szCs w:val="21"/>
              </w:rPr>
            </w:pPr>
            <w:r w:rsidRPr="00904F1B">
              <w:rPr>
                <w:iCs/>
                <w:sz w:val="21"/>
                <w:szCs w:val="21"/>
              </w:rPr>
              <w:t>0.9264</w:t>
            </w:r>
          </w:p>
        </w:tc>
        <w:tc>
          <w:tcPr>
            <w:tcW w:w="42.50pt" w:type="dxa"/>
            <w:shd w:val="clear" w:color="auto" w:fill="auto"/>
          </w:tcPr>
          <w:p w14:paraId="42A12730" w14:textId="37A6EA32" w:rsidR="00557CF3" w:rsidRPr="007D1CC4" w:rsidRDefault="00557CF3" w:rsidP="00557CF3">
            <w:pPr>
              <w:jc w:val="center"/>
              <w:rPr>
                <w:iCs/>
                <w:sz w:val="21"/>
                <w:szCs w:val="21"/>
              </w:rPr>
            </w:pPr>
            <w:r w:rsidRPr="00904F1B">
              <w:rPr>
                <w:iCs/>
                <w:sz w:val="21"/>
                <w:szCs w:val="21"/>
              </w:rPr>
              <w:t>0.8411</w:t>
            </w:r>
          </w:p>
        </w:tc>
        <w:tc>
          <w:tcPr>
            <w:tcW w:w="50.10pt" w:type="dxa"/>
            <w:shd w:val="clear" w:color="auto" w:fill="auto"/>
          </w:tcPr>
          <w:p w14:paraId="3B693394" w14:textId="77C6DBC0" w:rsidR="00557CF3" w:rsidRPr="007D1CC4" w:rsidRDefault="00557CF3" w:rsidP="00557CF3">
            <w:pPr>
              <w:jc w:val="center"/>
              <w:rPr>
                <w:iCs/>
                <w:sz w:val="21"/>
                <w:szCs w:val="21"/>
              </w:rPr>
            </w:pPr>
            <w:r w:rsidRPr="00904F1B">
              <w:rPr>
                <w:iCs/>
                <w:sz w:val="21"/>
                <w:szCs w:val="21"/>
              </w:rPr>
              <w:t>0.8035</w:t>
            </w:r>
          </w:p>
        </w:tc>
        <w:tc>
          <w:tcPr>
            <w:tcW w:w="59.25pt" w:type="dxa"/>
            <w:shd w:val="clear" w:color="auto" w:fill="auto"/>
          </w:tcPr>
          <w:p w14:paraId="4DEC981F" w14:textId="6ABAD9D7" w:rsidR="00557CF3" w:rsidRPr="007D1CC4" w:rsidRDefault="00557CF3" w:rsidP="00557CF3">
            <w:pPr>
              <w:jc w:val="center"/>
              <w:rPr>
                <w:iCs/>
                <w:sz w:val="21"/>
                <w:szCs w:val="21"/>
              </w:rPr>
            </w:pPr>
            <w:r w:rsidRPr="00904F1B">
              <w:rPr>
                <w:iCs/>
                <w:sz w:val="21"/>
                <w:szCs w:val="21"/>
              </w:rPr>
              <w:t>0.8493</w:t>
            </w:r>
          </w:p>
        </w:tc>
        <w:tc>
          <w:tcPr>
            <w:tcW w:w="59.25pt" w:type="dxa"/>
            <w:shd w:val="clear" w:color="auto" w:fill="auto"/>
          </w:tcPr>
          <w:p w14:paraId="0894B18F" w14:textId="523335BF" w:rsidR="00557CF3" w:rsidRPr="007D1CC4" w:rsidRDefault="00557CF3" w:rsidP="00557CF3">
            <w:pPr>
              <w:jc w:val="center"/>
              <w:rPr>
                <w:iCs/>
                <w:sz w:val="21"/>
                <w:szCs w:val="21"/>
              </w:rPr>
            </w:pPr>
            <w:r w:rsidRPr="00904F1B">
              <w:rPr>
                <w:iCs/>
                <w:sz w:val="21"/>
                <w:szCs w:val="21"/>
              </w:rPr>
              <w:t>0.9433</w:t>
            </w:r>
          </w:p>
        </w:tc>
      </w:tr>
      <w:tr w:rsidR="00557CF3" w:rsidRPr="002408F7" w14:paraId="040B37EC" w14:textId="77777777" w:rsidTr="00F0237D">
        <w:trPr>
          <w:trHeight w:val="20"/>
          <w:jc w:val="center"/>
        </w:trPr>
        <w:tc>
          <w:tcPr>
            <w:tcW w:w="49.65pt" w:type="dxa"/>
            <w:vMerge/>
            <w:shd w:val="clear" w:color="auto" w:fill="auto"/>
          </w:tcPr>
          <w:p w14:paraId="1BD1E662" w14:textId="77777777" w:rsidR="00557CF3" w:rsidRPr="002408F7" w:rsidRDefault="00557CF3" w:rsidP="00557CF3">
            <w:pPr>
              <w:jc w:val="center"/>
              <w:rPr>
                <w:sz w:val="21"/>
                <w:szCs w:val="21"/>
              </w:rPr>
            </w:pPr>
          </w:p>
        </w:tc>
        <w:tc>
          <w:tcPr>
            <w:tcW w:w="85.05pt" w:type="dxa"/>
            <w:shd w:val="clear" w:color="auto" w:fill="auto"/>
          </w:tcPr>
          <w:p w14:paraId="5E7FF01A" w14:textId="07495407" w:rsidR="00557CF3" w:rsidRPr="007D1CC4" w:rsidRDefault="00557CF3" w:rsidP="00557CF3">
            <w:pPr>
              <w:jc w:val="center"/>
              <w:rPr>
                <w:sz w:val="21"/>
                <w:szCs w:val="21"/>
              </w:rPr>
            </w:pPr>
            <w:proofErr w:type="spellStart"/>
            <w:r w:rsidRPr="00904F1B">
              <w:rPr>
                <w:sz w:val="21"/>
                <w:szCs w:val="21"/>
              </w:rPr>
              <w:t>SwinIR</w:t>
            </w:r>
            <w:proofErr w:type="spellEnd"/>
          </w:p>
        </w:tc>
        <w:tc>
          <w:tcPr>
            <w:tcW w:w="42.50pt" w:type="dxa"/>
            <w:vAlign w:val="center"/>
          </w:tcPr>
          <w:p w14:paraId="6D2AFF9E" w14:textId="000C7209" w:rsidR="00557CF3" w:rsidRPr="007D1CC4" w:rsidRDefault="00557CF3" w:rsidP="00557CF3">
            <w:pPr>
              <w:jc w:val="center"/>
              <w:rPr>
                <w:iCs/>
                <w:sz w:val="21"/>
                <w:szCs w:val="21"/>
              </w:rPr>
            </w:pPr>
            <w:r w:rsidRPr="00904F1B">
              <w:rPr>
                <w:iCs/>
                <w:sz w:val="21"/>
                <w:szCs w:val="21"/>
              </w:rPr>
              <w:t>886K</w:t>
            </w:r>
          </w:p>
        </w:tc>
        <w:tc>
          <w:tcPr>
            <w:tcW w:w="42.55pt" w:type="dxa"/>
            <w:shd w:val="clear" w:color="auto" w:fill="auto"/>
          </w:tcPr>
          <w:p w14:paraId="259D3900" w14:textId="4F541408" w:rsidR="00557CF3" w:rsidRPr="007D1CC4" w:rsidRDefault="00557CF3" w:rsidP="00557CF3">
            <w:pPr>
              <w:jc w:val="center"/>
              <w:rPr>
                <w:iCs/>
                <w:sz w:val="21"/>
                <w:szCs w:val="21"/>
              </w:rPr>
            </w:pPr>
            <w:r w:rsidRPr="00904F1B">
              <w:rPr>
                <w:iCs/>
                <w:sz w:val="21"/>
                <w:szCs w:val="21"/>
                <w:u w:val="single"/>
              </w:rPr>
              <w:t>0.9289</w:t>
            </w:r>
          </w:p>
        </w:tc>
        <w:tc>
          <w:tcPr>
            <w:tcW w:w="42.50pt" w:type="dxa"/>
            <w:shd w:val="clear" w:color="auto" w:fill="auto"/>
          </w:tcPr>
          <w:p w14:paraId="1BA07E5B" w14:textId="4C38480B" w:rsidR="00557CF3" w:rsidRPr="007D1CC4" w:rsidRDefault="00557CF3" w:rsidP="00557CF3">
            <w:pPr>
              <w:jc w:val="center"/>
              <w:rPr>
                <w:iCs/>
                <w:sz w:val="21"/>
                <w:szCs w:val="21"/>
              </w:rPr>
            </w:pPr>
            <w:r w:rsidRPr="00904F1B">
              <w:rPr>
                <w:iCs/>
                <w:sz w:val="21"/>
                <w:szCs w:val="21"/>
                <w:u w:val="single"/>
              </w:rPr>
              <w:t>0.8463</w:t>
            </w:r>
          </w:p>
        </w:tc>
        <w:tc>
          <w:tcPr>
            <w:tcW w:w="50.10pt" w:type="dxa"/>
            <w:shd w:val="clear" w:color="auto" w:fill="auto"/>
          </w:tcPr>
          <w:p w14:paraId="771C3C3A" w14:textId="326D1C62" w:rsidR="00557CF3" w:rsidRPr="007D1CC4" w:rsidRDefault="00557CF3" w:rsidP="00557CF3">
            <w:pPr>
              <w:jc w:val="center"/>
              <w:rPr>
                <w:iCs/>
                <w:sz w:val="21"/>
                <w:szCs w:val="21"/>
              </w:rPr>
            </w:pPr>
            <w:r w:rsidRPr="00904F1B">
              <w:rPr>
                <w:iCs/>
                <w:sz w:val="21"/>
                <w:szCs w:val="21"/>
              </w:rPr>
              <w:t>0.8082</w:t>
            </w:r>
          </w:p>
        </w:tc>
        <w:tc>
          <w:tcPr>
            <w:tcW w:w="59.25pt" w:type="dxa"/>
            <w:shd w:val="clear" w:color="auto" w:fill="auto"/>
          </w:tcPr>
          <w:p w14:paraId="113F6EBD" w14:textId="116FDCE2" w:rsidR="00557CF3" w:rsidRPr="007D1CC4" w:rsidRDefault="00557CF3" w:rsidP="00557CF3">
            <w:pPr>
              <w:jc w:val="center"/>
              <w:rPr>
                <w:iCs/>
                <w:sz w:val="21"/>
                <w:szCs w:val="21"/>
              </w:rPr>
            </w:pPr>
            <w:r w:rsidRPr="00904F1B">
              <w:rPr>
                <w:iCs/>
                <w:sz w:val="21"/>
                <w:szCs w:val="21"/>
              </w:rPr>
              <w:t>0.8624</w:t>
            </w:r>
          </w:p>
        </w:tc>
        <w:tc>
          <w:tcPr>
            <w:tcW w:w="59.25pt" w:type="dxa"/>
            <w:shd w:val="clear" w:color="auto" w:fill="auto"/>
          </w:tcPr>
          <w:p w14:paraId="49881144" w14:textId="51F8443A" w:rsidR="00557CF3" w:rsidRPr="007D1CC4" w:rsidRDefault="00557CF3" w:rsidP="00557CF3">
            <w:pPr>
              <w:jc w:val="center"/>
              <w:rPr>
                <w:iCs/>
                <w:sz w:val="21"/>
                <w:szCs w:val="21"/>
              </w:rPr>
            </w:pPr>
            <w:r w:rsidRPr="00904F1B">
              <w:rPr>
                <w:iCs/>
                <w:sz w:val="21"/>
                <w:szCs w:val="21"/>
              </w:rPr>
              <w:t>0.9478</w:t>
            </w:r>
          </w:p>
        </w:tc>
      </w:tr>
      <w:tr w:rsidR="00557CF3" w:rsidRPr="002408F7" w14:paraId="0216F9EE" w14:textId="77777777" w:rsidTr="00F0237D">
        <w:trPr>
          <w:trHeight w:val="20"/>
          <w:jc w:val="center"/>
        </w:trPr>
        <w:tc>
          <w:tcPr>
            <w:tcW w:w="49.65pt" w:type="dxa"/>
            <w:vMerge/>
            <w:shd w:val="clear" w:color="auto" w:fill="auto"/>
          </w:tcPr>
          <w:p w14:paraId="3D6D0086" w14:textId="77777777" w:rsidR="00557CF3" w:rsidRPr="002408F7" w:rsidRDefault="00557CF3" w:rsidP="00557CF3">
            <w:pPr>
              <w:jc w:val="center"/>
              <w:rPr>
                <w:sz w:val="21"/>
                <w:szCs w:val="21"/>
              </w:rPr>
            </w:pPr>
          </w:p>
        </w:tc>
        <w:tc>
          <w:tcPr>
            <w:tcW w:w="85.05pt" w:type="dxa"/>
            <w:shd w:val="clear" w:color="auto" w:fill="auto"/>
          </w:tcPr>
          <w:p w14:paraId="19B9D977" w14:textId="061C0845" w:rsidR="00557CF3" w:rsidRPr="00904F1B" w:rsidRDefault="00557CF3" w:rsidP="00557CF3">
            <w:pPr>
              <w:jc w:val="center"/>
              <w:rPr>
                <w:sz w:val="21"/>
                <w:szCs w:val="21"/>
              </w:rPr>
            </w:pPr>
            <w:r w:rsidRPr="00904F1B">
              <w:rPr>
                <w:sz w:val="21"/>
                <w:szCs w:val="21"/>
              </w:rPr>
              <w:t>ELAN</w:t>
            </w:r>
          </w:p>
        </w:tc>
        <w:tc>
          <w:tcPr>
            <w:tcW w:w="42.50pt" w:type="dxa"/>
          </w:tcPr>
          <w:p w14:paraId="09D87A55" w14:textId="537F14D3" w:rsidR="00557CF3" w:rsidRPr="00904F1B" w:rsidRDefault="00557CF3" w:rsidP="00557CF3">
            <w:pPr>
              <w:jc w:val="center"/>
              <w:rPr>
                <w:iCs/>
                <w:sz w:val="21"/>
                <w:szCs w:val="21"/>
              </w:rPr>
            </w:pPr>
            <w:r w:rsidRPr="00904F1B">
              <w:rPr>
                <w:sz w:val="21"/>
                <w:szCs w:val="21"/>
              </w:rPr>
              <w:t>590K</w:t>
            </w:r>
          </w:p>
        </w:tc>
        <w:tc>
          <w:tcPr>
            <w:tcW w:w="42.55pt" w:type="dxa"/>
            <w:shd w:val="clear" w:color="auto" w:fill="auto"/>
          </w:tcPr>
          <w:p w14:paraId="50D9C906" w14:textId="5FD308C1"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tcPr>
          <w:p w14:paraId="4E01C338" w14:textId="325CCB77" w:rsidR="00557CF3" w:rsidRPr="00904F1B" w:rsidRDefault="00557CF3" w:rsidP="00557CF3">
            <w:pPr>
              <w:jc w:val="center"/>
              <w:rPr>
                <w:iCs/>
                <w:sz w:val="21"/>
                <w:szCs w:val="21"/>
                <w:u w:val="single"/>
              </w:rPr>
            </w:pPr>
            <w:r w:rsidRPr="00904F1B">
              <w:rPr>
                <w:iCs/>
                <w:sz w:val="21"/>
                <w:szCs w:val="21"/>
                <w:u w:val="single"/>
              </w:rPr>
              <w:t>0.8463</w:t>
            </w:r>
          </w:p>
        </w:tc>
        <w:tc>
          <w:tcPr>
            <w:tcW w:w="50.10pt" w:type="dxa"/>
            <w:shd w:val="clear" w:color="auto" w:fill="auto"/>
          </w:tcPr>
          <w:p w14:paraId="34AB2598" w14:textId="008E2C65" w:rsidR="00557CF3" w:rsidRPr="00904F1B" w:rsidRDefault="00557CF3" w:rsidP="00557CF3">
            <w:pPr>
              <w:jc w:val="center"/>
              <w:rPr>
                <w:iCs/>
                <w:sz w:val="21"/>
                <w:szCs w:val="21"/>
              </w:rPr>
            </w:pPr>
            <w:r w:rsidRPr="00904F1B">
              <w:rPr>
                <w:iCs/>
                <w:sz w:val="21"/>
                <w:szCs w:val="21"/>
              </w:rPr>
              <w:t>0.8081</w:t>
            </w:r>
          </w:p>
        </w:tc>
        <w:tc>
          <w:tcPr>
            <w:tcW w:w="59.25pt" w:type="dxa"/>
            <w:shd w:val="clear" w:color="auto" w:fill="auto"/>
          </w:tcPr>
          <w:p w14:paraId="24CE016D" w14:textId="4E27E347" w:rsidR="00557CF3" w:rsidRPr="00904F1B" w:rsidRDefault="00557CF3" w:rsidP="00557CF3">
            <w:pPr>
              <w:jc w:val="center"/>
              <w:rPr>
                <w:iCs/>
                <w:sz w:val="21"/>
                <w:szCs w:val="21"/>
              </w:rPr>
            </w:pPr>
            <w:r w:rsidRPr="00904F1B">
              <w:rPr>
                <w:iCs/>
                <w:sz w:val="21"/>
                <w:szCs w:val="21"/>
              </w:rPr>
              <w:t>0.8624</w:t>
            </w:r>
          </w:p>
        </w:tc>
        <w:tc>
          <w:tcPr>
            <w:tcW w:w="59.25pt" w:type="dxa"/>
            <w:shd w:val="clear" w:color="auto" w:fill="auto"/>
          </w:tcPr>
          <w:p w14:paraId="0E1977D6" w14:textId="1F4B782F" w:rsidR="00557CF3" w:rsidRPr="00904F1B" w:rsidRDefault="00557CF3" w:rsidP="00557CF3">
            <w:pPr>
              <w:jc w:val="center"/>
              <w:rPr>
                <w:iCs/>
                <w:sz w:val="21"/>
                <w:szCs w:val="21"/>
              </w:rPr>
            </w:pPr>
            <w:r w:rsidRPr="00904F1B">
              <w:rPr>
                <w:iCs/>
                <w:sz w:val="21"/>
                <w:szCs w:val="21"/>
              </w:rPr>
              <w:t>0.9478</w:t>
            </w:r>
          </w:p>
        </w:tc>
      </w:tr>
      <w:tr w:rsidR="00557CF3" w:rsidRPr="002408F7" w14:paraId="55A60781" w14:textId="77777777" w:rsidTr="00F0237D">
        <w:trPr>
          <w:trHeight w:val="20"/>
          <w:jc w:val="center"/>
        </w:trPr>
        <w:tc>
          <w:tcPr>
            <w:tcW w:w="49.65pt" w:type="dxa"/>
            <w:vMerge/>
            <w:shd w:val="clear" w:color="auto" w:fill="auto"/>
          </w:tcPr>
          <w:p w14:paraId="467EC0E1" w14:textId="77777777" w:rsidR="00557CF3" w:rsidRPr="002408F7" w:rsidRDefault="00557CF3" w:rsidP="00557CF3">
            <w:pPr>
              <w:jc w:val="center"/>
              <w:rPr>
                <w:sz w:val="21"/>
                <w:szCs w:val="21"/>
              </w:rPr>
            </w:pPr>
          </w:p>
        </w:tc>
        <w:tc>
          <w:tcPr>
            <w:tcW w:w="85.05pt" w:type="dxa"/>
            <w:shd w:val="clear" w:color="auto" w:fill="auto"/>
          </w:tcPr>
          <w:p w14:paraId="07BA5208" w14:textId="35FB7B9D" w:rsidR="00557CF3" w:rsidRPr="00904F1B" w:rsidRDefault="00557CF3" w:rsidP="00557CF3">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11E9C2AB" w14:textId="2D5B27E5" w:rsidR="00557CF3" w:rsidRPr="00904F1B" w:rsidRDefault="00557CF3" w:rsidP="00557CF3">
            <w:pPr>
              <w:jc w:val="center"/>
              <w:rPr>
                <w:iCs/>
                <w:sz w:val="21"/>
                <w:szCs w:val="21"/>
              </w:rPr>
            </w:pPr>
            <w:r w:rsidRPr="00904F1B">
              <w:rPr>
                <w:sz w:val="21"/>
                <w:szCs w:val="21"/>
              </w:rPr>
              <w:t>677K</w:t>
            </w:r>
          </w:p>
        </w:tc>
        <w:tc>
          <w:tcPr>
            <w:tcW w:w="42.55pt" w:type="dxa"/>
            <w:shd w:val="clear" w:color="auto" w:fill="auto"/>
            <w:vAlign w:val="bottom"/>
          </w:tcPr>
          <w:p w14:paraId="4FDDD1B8" w14:textId="7BDB4EFD"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vAlign w:val="bottom"/>
          </w:tcPr>
          <w:p w14:paraId="0BC35125" w14:textId="66CD165D" w:rsidR="00557CF3" w:rsidRPr="00904F1B" w:rsidRDefault="00557CF3" w:rsidP="00557CF3">
            <w:pPr>
              <w:jc w:val="center"/>
              <w:rPr>
                <w:iCs/>
                <w:sz w:val="21"/>
                <w:szCs w:val="21"/>
                <w:u w:val="single"/>
              </w:rPr>
            </w:pPr>
            <w:r w:rsidRPr="00904F1B">
              <w:rPr>
                <w:iCs/>
                <w:sz w:val="21"/>
                <w:szCs w:val="21"/>
              </w:rPr>
              <w:t>0.8459</w:t>
            </w:r>
          </w:p>
        </w:tc>
        <w:tc>
          <w:tcPr>
            <w:tcW w:w="50.10pt" w:type="dxa"/>
            <w:shd w:val="clear" w:color="auto" w:fill="auto"/>
            <w:vAlign w:val="bottom"/>
          </w:tcPr>
          <w:p w14:paraId="5F0CAEFD" w14:textId="7B94CD48" w:rsidR="00557CF3" w:rsidRPr="00904F1B" w:rsidRDefault="00557CF3" w:rsidP="00557CF3">
            <w:pPr>
              <w:jc w:val="center"/>
              <w:rPr>
                <w:iCs/>
                <w:sz w:val="21"/>
                <w:szCs w:val="21"/>
              </w:rPr>
            </w:pPr>
            <w:r w:rsidRPr="00904F1B">
              <w:rPr>
                <w:iCs/>
                <w:sz w:val="21"/>
                <w:szCs w:val="21"/>
                <w:u w:val="single"/>
              </w:rPr>
              <w:t>0.8083</w:t>
            </w:r>
          </w:p>
        </w:tc>
        <w:tc>
          <w:tcPr>
            <w:tcW w:w="59.25pt" w:type="dxa"/>
            <w:shd w:val="clear" w:color="auto" w:fill="auto"/>
            <w:vAlign w:val="bottom"/>
          </w:tcPr>
          <w:p w14:paraId="04A202BF" w14:textId="4E11B2F6" w:rsidR="00557CF3" w:rsidRPr="00904F1B" w:rsidRDefault="00557CF3" w:rsidP="00557CF3">
            <w:pPr>
              <w:jc w:val="center"/>
              <w:rPr>
                <w:iCs/>
                <w:sz w:val="21"/>
                <w:szCs w:val="21"/>
              </w:rPr>
            </w:pPr>
            <w:r w:rsidRPr="00904F1B">
              <w:rPr>
                <w:iCs/>
                <w:sz w:val="21"/>
                <w:szCs w:val="21"/>
                <w:u w:val="single"/>
              </w:rPr>
              <w:t>0.8630</w:t>
            </w:r>
          </w:p>
        </w:tc>
        <w:tc>
          <w:tcPr>
            <w:tcW w:w="59.25pt" w:type="dxa"/>
            <w:shd w:val="clear" w:color="auto" w:fill="auto"/>
            <w:vAlign w:val="bottom"/>
          </w:tcPr>
          <w:p w14:paraId="564FFCE7" w14:textId="0AA7FCE2" w:rsidR="00557CF3" w:rsidRPr="00904F1B" w:rsidRDefault="00557CF3" w:rsidP="00557CF3">
            <w:pPr>
              <w:jc w:val="center"/>
              <w:rPr>
                <w:iCs/>
                <w:sz w:val="21"/>
                <w:szCs w:val="21"/>
              </w:rPr>
            </w:pPr>
            <w:r w:rsidRPr="00904F1B">
              <w:rPr>
                <w:sz w:val="21"/>
                <w:szCs w:val="21"/>
                <w:u w:val="single"/>
              </w:rPr>
              <w:t>0.9480</w:t>
            </w:r>
          </w:p>
        </w:tc>
      </w:tr>
      <w:tr w:rsidR="00557CF3" w:rsidRPr="002408F7" w14:paraId="402D612D" w14:textId="77777777" w:rsidTr="00F0237D">
        <w:trPr>
          <w:trHeight w:val="20"/>
          <w:jc w:val="center"/>
        </w:trPr>
        <w:tc>
          <w:tcPr>
            <w:tcW w:w="49.65pt" w:type="dxa"/>
            <w:vMerge/>
            <w:shd w:val="clear" w:color="auto" w:fill="auto"/>
          </w:tcPr>
          <w:p w14:paraId="5D7AB4AE" w14:textId="77777777" w:rsidR="00557CF3" w:rsidRPr="002408F7" w:rsidRDefault="00557CF3" w:rsidP="00557CF3">
            <w:pPr>
              <w:jc w:val="center"/>
              <w:rPr>
                <w:sz w:val="21"/>
                <w:szCs w:val="21"/>
              </w:rPr>
            </w:pPr>
          </w:p>
        </w:tc>
        <w:tc>
          <w:tcPr>
            <w:tcW w:w="85.05pt" w:type="dxa"/>
            <w:shd w:val="clear" w:color="auto" w:fill="auto"/>
          </w:tcPr>
          <w:p w14:paraId="477268BA" w14:textId="4ACF7096" w:rsidR="00557CF3" w:rsidRPr="00904F1B" w:rsidRDefault="00557CF3" w:rsidP="00557CF3">
            <w:pPr>
              <w:jc w:val="center"/>
              <w:rPr>
                <w:sz w:val="21"/>
                <w:szCs w:val="21"/>
              </w:rPr>
            </w:pPr>
            <w:r w:rsidRPr="00904F1B">
              <w:rPr>
                <w:sz w:val="21"/>
                <w:szCs w:val="21"/>
              </w:rPr>
              <w:t>DCASRN (ours)</w:t>
            </w:r>
          </w:p>
        </w:tc>
        <w:tc>
          <w:tcPr>
            <w:tcW w:w="42.50pt" w:type="dxa"/>
          </w:tcPr>
          <w:p w14:paraId="0B288888" w14:textId="268EB2B8" w:rsidR="00557CF3" w:rsidRPr="00904F1B" w:rsidRDefault="00557CF3" w:rsidP="00557CF3">
            <w:pPr>
              <w:jc w:val="center"/>
              <w:rPr>
                <w:iCs/>
                <w:sz w:val="21"/>
                <w:szCs w:val="21"/>
              </w:rPr>
            </w:pPr>
            <w:r w:rsidRPr="00904F1B">
              <w:rPr>
                <w:sz w:val="21"/>
                <w:szCs w:val="21"/>
              </w:rPr>
              <w:t>708K</w:t>
            </w:r>
          </w:p>
        </w:tc>
        <w:tc>
          <w:tcPr>
            <w:tcW w:w="42.55pt" w:type="dxa"/>
            <w:shd w:val="clear" w:color="auto" w:fill="auto"/>
            <w:vAlign w:val="bottom"/>
          </w:tcPr>
          <w:p w14:paraId="2D0A7E88" w14:textId="62F68FEA" w:rsidR="00557CF3" w:rsidRPr="00904F1B" w:rsidRDefault="00557CF3" w:rsidP="00557CF3">
            <w:pPr>
              <w:jc w:val="center"/>
              <w:rPr>
                <w:iCs/>
                <w:sz w:val="21"/>
                <w:szCs w:val="21"/>
                <w:u w:val="single"/>
              </w:rPr>
            </w:pPr>
            <w:r w:rsidRPr="00904F1B">
              <w:rPr>
                <w:b/>
                <w:bCs/>
                <w:iCs/>
                <w:sz w:val="21"/>
                <w:szCs w:val="21"/>
              </w:rPr>
              <w:t>0.9293</w:t>
            </w:r>
          </w:p>
        </w:tc>
        <w:tc>
          <w:tcPr>
            <w:tcW w:w="42.50pt" w:type="dxa"/>
            <w:shd w:val="clear" w:color="auto" w:fill="auto"/>
            <w:vAlign w:val="bottom"/>
          </w:tcPr>
          <w:p w14:paraId="06A4F8EF" w14:textId="0518B865" w:rsidR="00557CF3" w:rsidRPr="00904F1B" w:rsidRDefault="00557CF3" w:rsidP="00557CF3">
            <w:pPr>
              <w:jc w:val="center"/>
              <w:rPr>
                <w:iCs/>
                <w:sz w:val="21"/>
                <w:szCs w:val="21"/>
                <w:u w:val="single"/>
              </w:rPr>
            </w:pPr>
            <w:r w:rsidRPr="00904F1B">
              <w:rPr>
                <w:b/>
                <w:bCs/>
                <w:iCs/>
                <w:sz w:val="21"/>
                <w:szCs w:val="21"/>
              </w:rPr>
              <w:t>0.8467</w:t>
            </w:r>
          </w:p>
        </w:tc>
        <w:tc>
          <w:tcPr>
            <w:tcW w:w="50.10pt" w:type="dxa"/>
            <w:shd w:val="clear" w:color="auto" w:fill="auto"/>
            <w:vAlign w:val="bottom"/>
          </w:tcPr>
          <w:p w14:paraId="01EE8DEB" w14:textId="1EAA53FE" w:rsidR="00557CF3" w:rsidRPr="00904F1B" w:rsidRDefault="00557CF3" w:rsidP="00557CF3">
            <w:pPr>
              <w:jc w:val="center"/>
              <w:rPr>
                <w:iCs/>
                <w:sz w:val="21"/>
                <w:szCs w:val="21"/>
              </w:rPr>
            </w:pPr>
            <w:r w:rsidRPr="00904F1B">
              <w:rPr>
                <w:b/>
                <w:bCs/>
                <w:iCs/>
                <w:sz w:val="21"/>
                <w:szCs w:val="21"/>
              </w:rPr>
              <w:t>0.8094</w:t>
            </w:r>
          </w:p>
        </w:tc>
        <w:tc>
          <w:tcPr>
            <w:tcW w:w="59.25pt" w:type="dxa"/>
            <w:shd w:val="clear" w:color="auto" w:fill="auto"/>
            <w:vAlign w:val="bottom"/>
          </w:tcPr>
          <w:p w14:paraId="37C7207A" w14:textId="48EA12C1" w:rsidR="00557CF3" w:rsidRPr="00904F1B" w:rsidRDefault="00557CF3" w:rsidP="00557CF3">
            <w:pPr>
              <w:jc w:val="center"/>
              <w:rPr>
                <w:iCs/>
                <w:sz w:val="21"/>
                <w:szCs w:val="21"/>
              </w:rPr>
            </w:pPr>
            <w:r w:rsidRPr="00904F1B">
              <w:rPr>
                <w:b/>
                <w:bCs/>
                <w:iCs/>
                <w:sz w:val="21"/>
                <w:szCs w:val="21"/>
              </w:rPr>
              <w:t>0.8645</w:t>
            </w:r>
          </w:p>
        </w:tc>
        <w:tc>
          <w:tcPr>
            <w:tcW w:w="59.25pt" w:type="dxa"/>
            <w:shd w:val="clear" w:color="auto" w:fill="auto"/>
            <w:vAlign w:val="bottom"/>
          </w:tcPr>
          <w:p w14:paraId="6D35B353" w14:textId="28ED7DFB" w:rsidR="00557CF3" w:rsidRPr="00904F1B" w:rsidRDefault="00557CF3" w:rsidP="00557CF3">
            <w:pPr>
              <w:jc w:val="center"/>
              <w:rPr>
                <w:iCs/>
                <w:sz w:val="21"/>
                <w:szCs w:val="21"/>
              </w:rPr>
            </w:pPr>
            <w:r w:rsidRPr="00904F1B">
              <w:rPr>
                <w:b/>
                <w:bCs/>
                <w:sz w:val="21"/>
                <w:szCs w:val="21"/>
              </w:rPr>
              <w:t>0.9490</w:t>
            </w:r>
          </w:p>
        </w:tc>
      </w:tr>
    </w:tbl>
    <w:p w14:paraId="37AD10C9" w14:textId="6B012E39" w:rsidR="00557CF3" w:rsidRDefault="00557CF3" w:rsidP="002304EE">
      <w:pPr>
        <w:adjustRightInd w:val="0"/>
        <w:snapToGrid w:val="0"/>
        <w:spacing w:line="15pt" w:lineRule="auto"/>
        <w:rPr>
          <w:sz w:val="21"/>
          <w:szCs w:val="21"/>
        </w:rPr>
      </w:pPr>
    </w:p>
    <w:p w14:paraId="275727A9" w14:textId="77777777" w:rsidR="00131981" w:rsidRDefault="00131981" w:rsidP="002304EE">
      <w:pPr>
        <w:adjustRightInd w:val="0"/>
        <w:snapToGrid w:val="0"/>
        <w:spacing w:line="15pt" w:lineRule="auto"/>
        <w:rPr>
          <w:sz w:val="21"/>
          <w:szCs w:val="21"/>
        </w:rPr>
      </w:pPr>
    </w:p>
    <w:p w14:paraId="2411BADD" w14:textId="70B4CC7F" w:rsidR="00C84A44" w:rsidRPr="00C8269D" w:rsidRDefault="00C84A44" w:rsidP="00C84A44">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6A37977E"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43D909A6"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853EC7C"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A44051"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644333A"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16DFCB5"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3846DEB"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A7992C2"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4FFF3C6" w14:textId="77777777" w:rsidR="00691005" w:rsidRPr="002408F7" w:rsidRDefault="00691005" w:rsidP="00F0237D">
            <w:pPr>
              <w:jc w:val="center"/>
              <w:rPr>
                <w:sz w:val="21"/>
                <w:szCs w:val="21"/>
              </w:rPr>
            </w:pPr>
            <w:r w:rsidRPr="002408F7">
              <w:rPr>
                <w:sz w:val="21"/>
                <w:szCs w:val="21"/>
              </w:rPr>
              <w:t>Manga109</w:t>
            </w:r>
          </w:p>
        </w:tc>
      </w:tr>
      <w:tr w:rsidR="00131981" w:rsidRPr="002408F7" w14:paraId="48E0C308" w14:textId="77777777" w:rsidTr="00F0237D">
        <w:trPr>
          <w:trHeight w:val="20"/>
          <w:jc w:val="center"/>
        </w:trPr>
        <w:tc>
          <w:tcPr>
            <w:tcW w:w="49.65pt" w:type="dxa"/>
            <w:vMerge w:val="restart"/>
            <w:tcBorders>
              <w:top w:val="single" w:sz="4" w:space="0" w:color="auto"/>
            </w:tcBorders>
            <w:shd w:val="clear" w:color="auto" w:fill="auto"/>
            <w:vAlign w:val="center"/>
          </w:tcPr>
          <w:p w14:paraId="71BBAF30" w14:textId="77777777" w:rsidR="00131981" w:rsidRPr="002408F7" w:rsidRDefault="00131981" w:rsidP="00691005">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tcPr>
          <w:p w14:paraId="483CAC4A" w14:textId="25DF4D68" w:rsidR="00131981" w:rsidRPr="007D1CC4" w:rsidRDefault="00131981" w:rsidP="00691005">
            <w:pPr>
              <w:jc w:val="center"/>
              <w:rPr>
                <w:iCs/>
                <w:sz w:val="21"/>
                <w:szCs w:val="21"/>
              </w:rPr>
            </w:pPr>
            <w:r w:rsidRPr="00904F1B">
              <w:rPr>
                <w:sz w:val="21"/>
                <w:szCs w:val="21"/>
              </w:rPr>
              <w:t>SRCNN</w:t>
            </w:r>
          </w:p>
        </w:tc>
        <w:tc>
          <w:tcPr>
            <w:tcW w:w="42.50pt" w:type="dxa"/>
            <w:tcBorders>
              <w:top w:val="single" w:sz="4" w:space="0" w:color="auto"/>
            </w:tcBorders>
          </w:tcPr>
          <w:p w14:paraId="5AAA636E" w14:textId="34D25375" w:rsidR="00131981" w:rsidRPr="007D1CC4" w:rsidRDefault="00131981"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tcPr>
          <w:p w14:paraId="55B556EA" w14:textId="22A17A19" w:rsidR="00131981" w:rsidRPr="007D1CC4" w:rsidRDefault="00131981" w:rsidP="00691005">
            <w:pPr>
              <w:jc w:val="center"/>
              <w:rPr>
                <w:sz w:val="21"/>
                <w:szCs w:val="21"/>
              </w:rPr>
            </w:pPr>
            <w:r w:rsidRPr="00904F1B">
              <w:rPr>
                <w:iCs/>
                <w:sz w:val="21"/>
                <w:szCs w:val="21"/>
              </w:rPr>
              <w:t>0.8628</w:t>
            </w:r>
          </w:p>
        </w:tc>
        <w:tc>
          <w:tcPr>
            <w:tcW w:w="42.50pt" w:type="dxa"/>
            <w:tcBorders>
              <w:top w:val="single" w:sz="4" w:space="0" w:color="auto"/>
            </w:tcBorders>
            <w:shd w:val="clear" w:color="auto" w:fill="auto"/>
          </w:tcPr>
          <w:p w14:paraId="28D434B0" w14:textId="5118BA25" w:rsidR="00131981" w:rsidRPr="007D1CC4" w:rsidRDefault="00131981" w:rsidP="00691005">
            <w:pPr>
              <w:jc w:val="center"/>
              <w:rPr>
                <w:sz w:val="21"/>
                <w:szCs w:val="21"/>
              </w:rPr>
            </w:pPr>
            <w:r w:rsidRPr="00904F1B">
              <w:rPr>
                <w:iCs/>
                <w:sz w:val="21"/>
                <w:szCs w:val="21"/>
              </w:rPr>
              <w:t>0.7503</w:t>
            </w:r>
          </w:p>
        </w:tc>
        <w:tc>
          <w:tcPr>
            <w:tcW w:w="50.10pt" w:type="dxa"/>
            <w:tcBorders>
              <w:top w:val="single" w:sz="4" w:space="0" w:color="auto"/>
            </w:tcBorders>
            <w:shd w:val="clear" w:color="auto" w:fill="auto"/>
          </w:tcPr>
          <w:p w14:paraId="6FF60A11" w14:textId="5E808256" w:rsidR="00131981" w:rsidRPr="007D1CC4" w:rsidRDefault="00131981" w:rsidP="00691005">
            <w:pPr>
              <w:jc w:val="center"/>
              <w:rPr>
                <w:sz w:val="21"/>
                <w:szCs w:val="21"/>
              </w:rPr>
            </w:pPr>
            <w:r w:rsidRPr="00904F1B">
              <w:rPr>
                <w:iCs/>
                <w:sz w:val="21"/>
                <w:szCs w:val="21"/>
              </w:rPr>
              <w:t>0.7101</w:t>
            </w:r>
          </w:p>
        </w:tc>
        <w:tc>
          <w:tcPr>
            <w:tcW w:w="59.25pt" w:type="dxa"/>
            <w:tcBorders>
              <w:top w:val="single" w:sz="4" w:space="0" w:color="auto"/>
            </w:tcBorders>
            <w:shd w:val="clear" w:color="auto" w:fill="auto"/>
          </w:tcPr>
          <w:p w14:paraId="4CED2EFA" w14:textId="597F6DF5" w:rsidR="00131981" w:rsidRPr="007D1CC4" w:rsidRDefault="00131981" w:rsidP="00691005">
            <w:pPr>
              <w:jc w:val="center"/>
              <w:rPr>
                <w:sz w:val="21"/>
                <w:szCs w:val="21"/>
              </w:rPr>
            </w:pPr>
            <w:r w:rsidRPr="00904F1B">
              <w:rPr>
                <w:iCs/>
                <w:sz w:val="21"/>
                <w:szCs w:val="21"/>
              </w:rPr>
              <w:t>0.7221</w:t>
            </w:r>
          </w:p>
        </w:tc>
        <w:tc>
          <w:tcPr>
            <w:tcW w:w="59.25pt" w:type="dxa"/>
            <w:tcBorders>
              <w:top w:val="single" w:sz="4" w:space="0" w:color="auto"/>
            </w:tcBorders>
            <w:shd w:val="clear" w:color="auto" w:fill="auto"/>
          </w:tcPr>
          <w:p w14:paraId="42300FF3" w14:textId="07B196FF" w:rsidR="00131981" w:rsidRPr="007D1CC4" w:rsidRDefault="00131981" w:rsidP="00691005">
            <w:pPr>
              <w:jc w:val="center"/>
              <w:rPr>
                <w:sz w:val="21"/>
                <w:szCs w:val="21"/>
              </w:rPr>
            </w:pPr>
            <w:r w:rsidRPr="00904F1B">
              <w:rPr>
                <w:iCs/>
                <w:sz w:val="21"/>
                <w:szCs w:val="21"/>
              </w:rPr>
              <w:t>0.8505</w:t>
            </w:r>
          </w:p>
        </w:tc>
      </w:tr>
      <w:tr w:rsidR="00131981" w:rsidRPr="002408F7" w14:paraId="58DF8DEA" w14:textId="77777777" w:rsidTr="00F0237D">
        <w:trPr>
          <w:trHeight w:val="20"/>
          <w:jc w:val="center"/>
        </w:trPr>
        <w:tc>
          <w:tcPr>
            <w:tcW w:w="49.65pt" w:type="dxa"/>
            <w:vMerge/>
            <w:shd w:val="clear" w:color="auto" w:fill="auto"/>
          </w:tcPr>
          <w:p w14:paraId="71A6D701" w14:textId="77777777" w:rsidR="00131981" w:rsidRPr="002408F7" w:rsidRDefault="00131981" w:rsidP="00691005">
            <w:pPr>
              <w:jc w:val="center"/>
              <w:rPr>
                <w:sz w:val="21"/>
                <w:szCs w:val="21"/>
              </w:rPr>
            </w:pPr>
          </w:p>
        </w:tc>
        <w:tc>
          <w:tcPr>
            <w:tcW w:w="85.05pt" w:type="dxa"/>
            <w:shd w:val="clear" w:color="auto" w:fill="auto"/>
          </w:tcPr>
          <w:p w14:paraId="28933E0C" w14:textId="192E8C98" w:rsidR="00131981" w:rsidRPr="007D1CC4" w:rsidRDefault="00131981" w:rsidP="00691005">
            <w:pPr>
              <w:jc w:val="center"/>
              <w:rPr>
                <w:sz w:val="21"/>
                <w:szCs w:val="21"/>
              </w:rPr>
            </w:pPr>
            <w:r w:rsidRPr="00904F1B">
              <w:rPr>
                <w:sz w:val="21"/>
                <w:szCs w:val="21"/>
              </w:rPr>
              <w:t>FSRCNN</w:t>
            </w:r>
          </w:p>
        </w:tc>
        <w:tc>
          <w:tcPr>
            <w:tcW w:w="42.50pt" w:type="dxa"/>
            <w:vAlign w:val="bottom"/>
          </w:tcPr>
          <w:p w14:paraId="33C00F6D" w14:textId="517F02CD" w:rsidR="00131981" w:rsidRPr="007D1CC4" w:rsidRDefault="00131981" w:rsidP="00691005">
            <w:pPr>
              <w:jc w:val="center"/>
              <w:rPr>
                <w:iCs/>
                <w:sz w:val="21"/>
                <w:szCs w:val="21"/>
              </w:rPr>
            </w:pPr>
            <w:r w:rsidRPr="00904F1B">
              <w:rPr>
                <w:iCs/>
                <w:sz w:val="21"/>
                <w:szCs w:val="21"/>
              </w:rPr>
              <w:t>12K</w:t>
            </w:r>
          </w:p>
        </w:tc>
        <w:tc>
          <w:tcPr>
            <w:tcW w:w="42.55pt" w:type="dxa"/>
            <w:shd w:val="clear" w:color="auto" w:fill="auto"/>
            <w:vAlign w:val="bottom"/>
          </w:tcPr>
          <w:p w14:paraId="6A1CA3DC" w14:textId="32DC52F1" w:rsidR="00131981" w:rsidRPr="007D1CC4" w:rsidRDefault="00131981" w:rsidP="00691005">
            <w:pPr>
              <w:jc w:val="center"/>
              <w:rPr>
                <w:sz w:val="21"/>
                <w:szCs w:val="21"/>
              </w:rPr>
            </w:pPr>
            <w:r w:rsidRPr="00904F1B">
              <w:rPr>
                <w:iCs/>
                <w:sz w:val="21"/>
                <w:szCs w:val="21"/>
              </w:rPr>
              <w:t>0.8657</w:t>
            </w:r>
          </w:p>
        </w:tc>
        <w:tc>
          <w:tcPr>
            <w:tcW w:w="42.50pt" w:type="dxa"/>
            <w:shd w:val="clear" w:color="auto" w:fill="auto"/>
            <w:vAlign w:val="bottom"/>
          </w:tcPr>
          <w:p w14:paraId="67C711E6" w14:textId="019DDE7A" w:rsidR="00131981" w:rsidRPr="007D1CC4" w:rsidRDefault="00131981" w:rsidP="00691005">
            <w:pPr>
              <w:jc w:val="center"/>
              <w:rPr>
                <w:sz w:val="21"/>
                <w:szCs w:val="21"/>
              </w:rPr>
            </w:pPr>
            <w:r w:rsidRPr="00904F1B">
              <w:rPr>
                <w:iCs/>
                <w:sz w:val="21"/>
                <w:szCs w:val="21"/>
              </w:rPr>
              <w:t>0.7535</w:t>
            </w:r>
          </w:p>
        </w:tc>
        <w:tc>
          <w:tcPr>
            <w:tcW w:w="50.10pt" w:type="dxa"/>
            <w:shd w:val="clear" w:color="auto" w:fill="auto"/>
            <w:vAlign w:val="bottom"/>
          </w:tcPr>
          <w:p w14:paraId="5B06A2BC" w14:textId="010C71DC" w:rsidR="00131981" w:rsidRPr="007D1CC4" w:rsidRDefault="00131981" w:rsidP="00691005">
            <w:pPr>
              <w:jc w:val="center"/>
              <w:rPr>
                <w:sz w:val="21"/>
                <w:szCs w:val="21"/>
              </w:rPr>
            </w:pPr>
            <w:r w:rsidRPr="00904F1B">
              <w:rPr>
                <w:iCs/>
                <w:sz w:val="21"/>
                <w:szCs w:val="21"/>
              </w:rPr>
              <w:t>0.7150</w:t>
            </w:r>
          </w:p>
        </w:tc>
        <w:tc>
          <w:tcPr>
            <w:tcW w:w="59.25pt" w:type="dxa"/>
            <w:shd w:val="clear" w:color="auto" w:fill="auto"/>
            <w:vAlign w:val="bottom"/>
          </w:tcPr>
          <w:p w14:paraId="289DDBA4" w14:textId="1037A5F9" w:rsidR="00131981" w:rsidRPr="007D1CC4" w:rsidRDefault="00131981" w:rsidP="00691005">
            <w:pPr>
              <w:jc w:val="center"/>
              <w:rPr>
                <w:sz w:val="21"/>
                <w:szCs w:val="21"/>
              </w:rPr>
            </w:pPr>
            <w:r w:rsidRPr="00904F1B">
              <w:rPr>
                <w:iCs/>
                <w:sz w:val="21"/>
                <w:szCs w:val="21"/>
              </w:rPr>
              <w:t>0.7280</w:t>
            </w:r>
          </w:p>
        </w:tc>
        <w:tc>
          <w:tcPr>
            <w:tcW w:w="59.25pt" w:type="dxa"/>
            <w:shd w:val="clear" w:color="auto" w:fill="auto"/>
            <w:vAlign w:val="bottom"/>
          </w:tcPr>
          <w:p w14:paraId="4AFFF825" w14:textId="54A8627C" w:rsidR="00131981" w:rsidRPr="007D1CC4" w:rsidRDefault="00131981" w:rsidP="00691005">
            <w:pPr>
              <w:jc w:val="center"/>
              <w:rPr>
                <w:sz w:val="21"/>
                <w:szCs w:val="21"/>
              </w:rPr>
            </w:pPr>
            <w:r w:rsidRPr="00904F1B">
              <w:rPr>
                <w:iCs/>
                <w:sz w:val="21"/>
                <w:szCs w:val="21"/>
              </w:rPr>
              <w:t>0.8517</w:t>
            </w:r>
          </w:p>
        </w:tc>
      </w:tr>
      <w:tr w:rsidR="00131981" w:rsidRPr="002408F7" w14:paraId="2C9AFC44" w14:textId="77777777" w:rsidTr="00F0237D">
        <w:trPr>
          <w:trHeight w:val="20"/>
          <w:jc w:val="center"/>
        </w:trPr>
        <w:tc>
          <w:tcPr>
            <w:tcW w:w="49.65pt" w:type="dxa"/>
            <w:vMerge/>
            <w:shd w:val="clear" w:color="auto" w:fill="auto"/>
          </w:tcPr>
          <w:p w14:paraId="1354281F" w14:textId="77777777" w:rsidR="00131981" w:rsidRPr="002408F7" w:rsidRDefault="00131981" w:rsidP="00691005">
            <w:pPr>
              <w:jc w:val="center"/>
              <w:rPr>
                <w:sz w:val="21"/>
                <w:szCs w:val="21"/>
              </w:rPr>
            </w:pPr>
          </w:p>
        </w:tc>
        <w:tc>
          <w:tcPr>
            <w:tcW w:w="85.05pt" w:type="dxa"/>
            <w:shd w:val="clear" w:color="auto" w:fill="auto"/>
          </w:tcPr>
          <w:p w14:paraId="1E93E622" w14:textId="0A45728F" w:rsidR="00131981" w:rsidRPr="007D1CC4" w:rsidRDefault="00131981" w:rsidP="00691005">
            <w:pPr>
              <w:jc w:val="center"/>
              <w:rPr>
                <w:sz w:val="21"/>
                <w:szCs w:val="21"/>
              </w:rPr>
            </w:pPr>
            <w:r w:rsidRPr="00904F1B">
              <w:rPr>
                <w:iCs/>
                <w:sz w:val="21"/>
                <w:szCs w:val="21"/>
              </w:rPr>
              <w:t>VDSR</w:t>
            </w:r>
          </w:p>
        </w:tc>
        <w:tc>
          <w:tcPr>
            <w:tcW w:w="42.50pt" w:type="dxa"/>
            <w:vAlign w:val="bottom"/>
          </w:tcPr>
          <w:p w14:paraId="2AF07B06" w14:textId="69E0545D" w:rsidR="00131981" w:rsidRPr="007D1CC4" w:rsidRDefault="00131981" w:rsidP="00691005">
            <w:pPr>
              <w:jc w:val="center"/>
              <w:rPr>
                <w:iCs/>
                <w:sz w:val="21"/>
                <w:szCs w:val="21"/>
              </w:rPr>
            </w:pPr>
            <w:r w:rsidRPr="00904F1B">
              <w:rPr>
                <w:iCs/>
                <w:sz w:val="21"/>
                <w:szCs w:val="21"/>
              </w:rPr>
              <w:t>665K</w:t>
            </w:r>
          </w:p>
        </w:tc>
        <w:tc>
          <w:tcPr>
            <w:tcW w:w="42.55pt" w:type="dxa"/>
            <w:shd w:val="clear" w:color="auto" w:fill="auto"/>
            <w:vAlign w:val="bottom"/>
          </w:tcPr>
          <w:p w14:paraId="66AC5265" w14:textId="5CDDF6A0" w:rsidR="00131981" w:rsidRPr="007D1CC4" w:rsidRDefault="00131981" w:rsidP="00691005">
            <w:pPr>
              <w:jc w:val="center"/>
              <w:rPr>
                <w:sz w:val="21"/>
                <w:szCs w:val="21"/>
              </w:rPr>
            </w:pPr>
            <w:r w:rsidRPr="00904F1B">
              <w:rPr>
                <w:iCs/>
                <w:sz w:val="21"/>
                <w:szCs w:val="21"/>
              </w:rPr>
              <w:t>0.8838</w:t>
            </w:r>
          </w:p>
        </w:tc>
        <w:tc>
          <w:tcPr>
            <w:tcW w:w="42.50pt" w:type="dxa"/>
            <w:shd w:val="clear" w:color="auto" w:fill="auto"/>
            <w:vAlign w:val="bottom"/>
          </w:tcPr>
          <w:p w14:paraId="7BE1D5E3" w14:textId="4574981D" w:rsidR="00131981" w:rsidRPr="007D1CC4" w:rsidRDefault="00131981" w:rsidP="00691005">
            <w:pPr>
              <w:jc w:val="center"/>
              <w:rPr>
                <w:sz w:val="21"/>
                <w:szCs w:val="21"/>
              </w:rPr>
            </w:pPr>
            <w:r w:rsidRPr="00904F1B">
              <w:rPr>
                <w:iCs/>
                <w:sz w:val="21"/>
                <w:szCs w:val="21"/>
              </w:rPr>
              <w:t>0.7674</w:t>
            </w:r>
          </w:p>
        </w:tc>
        <w:tc>
          <w:tcPr>
            <w:tcW w:w="50.10pt" w:type="dxa"/>
            <w:shd w:val="clear" w:color="auto" w:fill="auto"/>
            <w:vAlign w:val="bottom"/>
          </w:tcPr>
          <w:p w14:paraId="21D76692" w14:textId="01BD9FBC" w:rsidR="00131981" w:rsidRPr="007D1CC4" w:rsidRDefault="00131981" w:rsidP="00691005">
            <w:pPr>
              <w:jc w:val="center"/>
              <w:rPr>
                <w:sz w:val="21"/>
                <w:szCs w:val="21"/>
              </w:rPr>
            </w:pPr>
            <w:r w:rsidRPr="00904F1B">
              <w:rPr>
                <w:iCs/>
                <w:sz w:val="21"/>
                <w:szCs w:val="21"/>
              </w:rPr>
              <w:t>0.7251</w:t>
            </w:r>
          </w:p>
        </w:tc>
        <w:tc>
          <w:tcPr>
            <w:tcW w:w="59.25pt" w:type="dxa"/>
            <w:shd w:val="clear" w:color="auto" w:fill="auto"/>
            <w:vAlign w:val="bottom"/>
          </w:tcPr>
          <w:p w14:paraId="5F86A150" w14:textId="052C1116" w:rsidR="00131981" w:rsidRPr="007D1CC4" w:rsidRDefault="00131981" w:rsidP="00691005">
            <w:pPr>
              <w:jc w:val="center"/>
              <w:rPr>
                <w:sz w:val="21"/>
                <w:szCs w:val="21"/>
              </w:rPr>
            </w:pPr>
            <w:r w:rsidRPr="00904F1B">
              <w:rPr>
                <w:iCs/>
                <w:sz w:val="21"/>
                <w:szCs w:val="21"/>
              </w:rPr>
              <w:t>0.7524</w:t>
            </w:r>
          </w:p>
        </w:tc>
        <w:tc>
          <w:tcPr>
            <w:tcW w:w="59.25pt" w:type="dxa"/>
            <w:shd w:val="clear" w:color="auto" w:fill="auto"/>
            <w:vAlign w:val="bottom"/>
          </w:tcPr>
          <w:p w14:paraId="4AE775B2" w14:textId="157ED9D2" w:rsidR="00131981" w:rsidRPr="007D1CC4" w:rsidRDefault="00131981" w:rsidP="00691005">
            <w:pPr>
              <w:jc w:val="center"/>
              <w:rPr>
                <w:sz w:val="21"/>
                <w:szCs w:val="21"/>
              </w:rPr>
            </w:pPr>
            <w:r w:rsidRPr="00904F1B">
              <w:rPr>
                <w:iCs/>
                <w:sz w:val="21"/>
                <w:szCs w:val="21"/>
              </w:rPr>
              <w:t>0.8809</w:t>
            </w:r>
          </w:p>
        </w:tc>
      </w:tr>
      <w:tr w:rsidR="00131981" w:rsidRPr="002408F7" w14:paraId="11137BC5" w14:textId="77777777" w:rsidTr="00F0237D">
        <w:trPr>
          <w:trHeight w:val="20"/>
          <w:jc w:val="center"/>
        </w:trPr>
        <w:tc>
          <w:tcPr>
            <w:tcW w:w="49.65pt" w:type="dxa"/>
            <w:vMerge/>
            <w:shd w:val="clear" w:color="auto" w:fill="auto"/>
          </w:tcPr>
          <w:p w14:paraId="7450268E" w14:textId="77777777" w:rsidR="00131981" w:rsidRPr="002408F7" w:rsidRDefault="00131981" w:rsidP="002304EE">
            <w:pPr>
              <w:jc w:val="center"/>
              <w:rPr>
                <w:sz w:val="21"/>
                <w:szCs w:val="21"/>
              </w:rPr>
            </w:pPr>
          </w:p>
        </w:tc>
        <w:tc>
          <w:tcPr>
            <w:tcW w:w="85.05pt" w:type="dxa"/>
            <w:shd w:val="clear" w:color="auto" w:fill="auto"/>
          </w:tcPr>
          <w:p w14:paraId="41E40F32" w14:textId="47B7B9C2" w:rsidR="00131981" w:rsidRPr="00904F1B" w:rsidRDefault="00131981" w:rsidP="002304EE">
            <w:pPr>
              <w:jc w:val="center"/>
              <w:rPr>
                <w:iCs/>
                <w:sz w:val="21"/>
                <w:szCs w:val="21"/>
              </w:rPr>
            </w:pPr>
            <w:r w:rsidRPr="001C4156">
              <w:rPr>
                <w:sz w:val="21"/>
                <w:szCs w:val="21"/>
              </w:rPr>
              <w:t>EDSR</w:t>
            </w:r>
          </w:p>
        </w:tc>
        <w:tc>
          <w:tcPr>
            <w:tcW w:w="42.50pt" w:type="dxa"/>
          </w:tcPr>
          <w:p w14:paraId="6527C382" w14:textId="6E5E14CD" w:rsidR="00131981" w:rsidRPr="00904F1B" w:rsidRDefault="00131981" w:rsidP="002304EE">
            <w:pPr>
              <w:jc w:val="center"/>
              <w:rPr>
                <w:iCs/>
                <w:sz w:val="21"/>
                <w:szCs w:val="21"/>
              </w:rPr>
            </w:pPr>
            <w:r w:rsidRPr="001C4156">
              <w:rPr>
                <w:sz w:val="21"/>
                <w:szCs w:val="21"/>
              </w:rPr>
              <w:t>1518K</w:t>
            </w:r>
          </w:p>
        </w:tc>
        <w:tc>
          <w:tcPr>
            <w:tcW w:w="42.55pt" w:type="dxa"/>
            <w:shd w:val="clear" w:color="auto" w:fill="auto"/>
          </w:tcPr>
          <w:p w14:paraId="418443F8" w14:textId="2A50E7B2" w:rsidR="00131981" w:rsidRPr="00904F1B" w:rsidRDefault="00131981" w:rsidP="002304EE">
            <w:pPr>
              <w:jc w:val="center"/>
              <w:rPr>
                <w:iCs/>
                <w:sz w:val="21"/>
                <w:szCs w:val="21"/>
              </w:rPr>
            </w:pPr>
            <w:r w:rsidRPr="00C3707C">
              <w:rPr>
                <w:iCs/>
                <w:sz w:val="21"/>
                <w:szCs w:val="21"/>
              </w:rPr>
              <w:t>0.8938</w:t>
            </w:r>
          </w:p>
        </w:tc>
        <w:tc>
          <w:tcPr>
            <w:tcW w:w="42.50pt" w:type="dxa"/>
            <w:shd w:val="clear" w:color="auto" w:fill="auto"/>
          </w:tcPr>
          <w:p w14:paraId="0A305099" w14:textId="7CD56ECD" w:rsidR="00131981" w:rsidRPr="00904F1B" w:rsidRDefault="00131981" w:rsidP="002304EE">
            <w:pPr>
              <w:jc w:val="center"/>
              <w:rPr>
                <w:iCs/>
                <w:sz w:val="21"/>
                <w:szCs w:val="21"/>
              </w:rPr>
            </w:pPr>
            <w:r w:rsidRPr="00C3707C">
              <w:rPr>
                <w:iCs/>
                <w:sz w:val="21"/>
                <w:szCs w:val="21"/>
              </w:rPr>
              <w:t>0.7813</w:t>
            </w:r>
          </w:p>
        </w:tc>
        <w:tc>
          <w:tcPr>
            <w:tcW w:w="50.10pt" w:type="dxa"/>
            <w:shd w:val="clear" w:color="auto" w:fill="auto"/>
          </w:tcPr>
          <w:p w14:paraId="7A90A657" w14:textId="2308B831" w:rsidR="00131981" w:rsidRPr="00904F1B" w:rsidRDefault="00131981" w:rsidP="002304EE">
            <w:pPr>
              <w:jc w:val="center"/>
              <w:rPr>
                <w:iCs/>
                <w:sz w:val="21"/>
                <w:szCs w:val="21"/>
              </w:rPr>
            </w:pPr>
            <w:r w:rsidRPr="00C3707C">
              <w:rPr>
                <w:iCs/>
                <w:sz w:val="21"/>
                <w:szCs w:val="21"/>
              </w:rPr>
              <w:t>0.7357</w:t>
            </w:r>
          </w:p>
        </w:tc>
        <w:tc>
          <w:tcPr>
            <w:tcW w:w="59.25pt" w:type="dxa"/>
            <w:shd w:val="clear" w:color="auto" w:fill="auto"/>
          </w:tcPr>
          <w:p w14:paraId="1A4A509E" w14:textId="208F043F" w:rsidR="00131981" w:rsidRPr="00904F1B" w:rsidRDefault="00131981" w:rsidP="002304EE">
            <w:pPr>
              <w:jc w:val="center"/>
              <w:rPr>
                <w:iCs/>
                <w:sz w:val="21"/>
                <w:szCs w:val="21"/>
              </w:rPr>
            </w:pPr>
            <w:r w:rsidRPr="00C3707C">
              <w:rPr>
                <w:iCs/>
                <w:sz w:val="21"/>
                <w:szCs w:val="21"/>
              </w:rPr>
              <w:t>0.7849</w:t>
            </w:r>
          </w:p>
        </w:tc>
        <w:tc>
          <w:tcPr>
            <w:tcW w:w="59.25pt" w:type="dxa"/>
            <w:shd w:val="clear" w:color="auto" w:fill="auto"/>
          </w:tcPr>
          <w:p w14:paraId="30037E5D" w14:textId="29A2B390" w:rsidR="00131981" w:rsidRPr="00904F1B" w:rsidRDefault="00131981" w:rsidP="002304EE">
            <w:pPr>
              <w:jc w:val="center"/>
              <w:rPr>
                <w:iCs/>
                <w:sz w:val="21"/>
                <w:szCs w:val="21"/>
              </w:rPr>
            </w:pPr>
            <w:r w:rsidRPr="00C3707C">
              <w:rPr>
                <w:iCs/>
                <w:sz w:val="21"/>
                <w:szCs w:val="21"/>
              </w:rPr>
              <w:t>0.9067</w:t>
            </w:r>
          </w:p>
        </w:tc>
      </w:tr>
      <w:tr w:rsidR="00131981" w:rsidRPr="002408F7" w14:paraId="1A0D313F" w14:textId="77777777" w:rsidTr="00F0237D">
        <w:trPr>
          <w:trHeight w:val="20"/>
          <w:jc w:val="center"/>
        </w:trPr>
        <w:tc>
          <w:tcPr>
            <w:tcW w:w="49.65pt" w:type="dxa"/>
            <w:vMerge/>
            <w:shd w:val="clear" w:color="auto" w:fill="auto"/>
          </w:tcPr>
          <w:p w14:paraId="50CC84EF" w14:textId="77777777" w:rsidR="00131981" w:rsidRPr="002408F7" w:rsidRDefault="00131981" w:rsidP="002304EE">
            <w:pPr>
              <w:jc w:val="center"/>
              <w:rPr>
                <w:sz w:val="21"/>
                <w:szCs w:val="21"/>
              </w:rPr>
            </w:pPr>
          </w:p>
        </w:tc>
        <w:tc>
          <w:tcPr>
            <w:tcW w:w="85.05pt" w:type="dxa"/>
            <w:shd w:val="clear" w:color="auto" w:fill="auto"/>
          </w:tcPr>
          <w:p w14:paraId="5114A28F" w14:textId="7AA3BFFD" w:rsidR="00131981" w:rsidRPr="007D1CC4" w:rsidRDefault="00131981" w:rsidP="002304EE">
            <w:pPr>
              <w:jc w:val="center"/>
              <w:rPr>
                <w:iCs/>
                <w:sz w:val="21"/>
                <w:szCs w:val="21"/>
              </w:rPr>
            </w:pPr>
            <w:r w:rsidRPr="00904F1B">
              <w:rPr>
                <w:iCs/>
                <w:sz w:val="21"/>
                <w:szCs w:val="21"/>
              </w:rPr>
              <w:t>DRCN</w:t>
            </w:r>
          </w:p>
        </w:tc>
        <w:tc>
          <w:tcPr>
            <w:tcW w:w="42.50pt" w:type="dxa"/>
            <w:vAlign w:val="bottom"/>
          </w:tcPr>
          <w:p w14:paraId="1FAD2AB5" w14:textId="3753CC26" w:rsidR="00131981" w:rsidRPr="007D1CC4" w:rsidRDefault="00131981" w:rsidP="002304EE">
            <w:pPr>
              <w:jc w:val="center"/>
              <w:rPr>
                <w:iCs/>
                <w:sz w:val="21"/>
                <w:szCs w:val="21"/>
              </w:rPr>
            </w:pPr>
            <w:r w:rsidRPr="00904F1B">
              <w:rPr>
                <w:iCs/>
                <w:sz w:val="21"/>
                <w:szCs w:val="21"/>
              </w:rPr>
              <w:t>1774K</w:t>
            </w:r>
          </w:p>
        </w:tc>
        <w:tc>
          <w:tcPr>
            <w:tcW w:w="42.55pt" w:type="dxa"/>
            <w:shd w:val="clear" w:color="auto" w:fill="auto"/>
            <w:vAlign w:val="bottom"/>
          </w:tcPr>
          <w:p w14:paraId="514C24AA" w14:textId="3497AEDB" w:rsidR="00131981" w:rsidRPr="007D1CC4" w:rsidRDefault="00131981" w:rsidP="002304EE">
            <w:pPr>
              <w:jc w:val="center"/>
              <w:rPr>
                <w:iCs/>
                <w:sz w:val="21"/>
                <w:szCs w:val="21"/>
              </w:rPr>
            </w:pPr>
            <w:r w:rsidRPr="00904F1B">
              <w:rPr>
                <w:iCs/>
                <w:sz w:val="21"/>
                <w:szCs w:val="21"/>
              </w:rPr>
              <w:t>0.8854</w:t>
            </w:r>
          </w:p>
        </w:tc>
        <w:tc>
          <w:tcPr>
            <w:tcW w:w="42.50pt" w:type="dxa"/>
            <w:shd w:val="clear" w:color="auto" w:fill="auto"/>
            <w:vAlign w:val="bottom"/>
          </w:tcPr>
          <w:p w14:paraId="71276F76" w14:textId="580235FD" w:rsidR="00131981" w:rsidRPr="007D1CC4" w:rsidRDefault="00131981" w:rsidP="002304EE">
            <w:pPr>
              <w:jc w:val="center"/>
              <w:rPr>
                <w:iCs/>
                <w:sz w:val="21"/>
                <w:szCs w:val="21"/>
              </w:rPr>
            </w:pPr>
            <w:r w:rsidRPr="00904F1B">
              <w:rPr>
                <w:iCs/>
                <w:sz w:val="21"/>
                <w:szCs w:val="21"/>
              </w:rPr>
              <w:t>0.7670</w:t>
            </w:r>
          </w:p>
        </w:tc>
        <w:tc>
          <w:tcPr>
            <w:tcW w:w="50.10pt" w:type="dxa"/>
            <w:shd w:val="clear" w:color="auto" w:fill="auto"/>
            <w:vAlign w:val="bottom"/>
          </w:tcPr>
          <w:p w14:paraId="10EBFCAE" w14:textId="4C210325" w:rsidR="00131981" w:rsidRPr="007D1CC4" w:rsidRDefault="00131981" w:rsidP="002304EE">
            <w:pPr>
              <w:jc w:val="center"/>
              <w:rPr>
                <w:iCs/>
                <w:sz w:val="21"/>
                <w:szCs w:val="21"/>
              </w:rPr>
            </w:pPr>
            <w:r w:rsidRPr="00904F1B">
              <w:rPr>
                <w:iCs/>
                <w:sz w:val="21"/>
                <w:szCs w:val="21"/>
              </w:rPr>
              <w:t>0.7233</w:t>
            </w:r>
          </w:p>
        </w:tc>
        <w:tc>
          <w:tcPr>
            <w:tcW w:w="59.25pt" w:type="dxa"/>
            <w:shd w:val="clear" w:color="auto" w:fill="auto"/>
            <w:vAlign w:val="bottom"/>
          </w:tcPr>
          <w:p w14:paraId="48494799" w14:textId="0E8D6055" w:rsidR="00131981" w:rsidRPr="007D1CC4" w:rsidRDefault="00131981" w:rsidP="002304EE">
            <w:pPr>
              <w:jc w:val="center"/>
              <w:rPr>
                <w:iCs/>
                <w:sz w:val="21"/>
                <w:szCs w:val="21"/>
              </w:rPr>
            </w:pPr>
            <w:r w:rsidRPr="00904F1B">
              <w:rPr>
                <w:iCs/>
                <w:sz w:val="21"/>
                <w:szCs w:val="21"/>
              </w:rPr>
              <w:t>0.7510</w:t>
            </w:r>
          </w:p>
        </w:tc>
        <w:tc>
          <w:tcPr>
            <w:tcW w:w="59.25pt" w:type="dxa"/>
            <w:shd w:val="clear" w:color="auto" w:fill="auto"/>
            <w:vAlign w:val="bottom"/>
          </w:tcPr>
          <w:p w14:paraId="3E4C8EC0" w14:textId="257414C5" w:rsidR="00131981" w:rsidRPr="007D1CC4" w:rsidRDefault="00131981" w:rsidP="002304EE">
            <w:pPr>
              <w:jc w:val="center"/>
              <w:rPr>
                <w:iCs/>
                <w:sz w:val="21"/>
                <w:szCs w:val="21"/>
              </w:rPr>
            </w:pPr>
            <w:r w:rsidRPr="00904F1B">
              <w:rPr>
                <w:iCs/>
                <w:sz w:val="21"/>
                <w:szCs w:val="21"/>
              </w:rPr>
              <w:t>0.8816</w:t>
            </w:r>
          </w:p>
        </w:tc>
      </w:tr>
      <w:tr w:rsidR="00131981" w:rsidRPr="002408F7" w14:paraId="4D2059A5" w14:textId="77777777" w:rsidTr="00F0237D">
        <w:trPr>
          <w:trHeight w:val="20"/>
          <w:jc w:val="center"/>
        </w:trPr>
        <w:tc>
          <w:tcPr>
            <w:tcW w:w="49.65pt" w:type="dxa"/>
            <w:vMerge/>
            <w:shd w:val="clear" w:color="auto" w:fill="auto"/>
          </w:tcPr>
          <w:p w14:paraId="0726FB08" w14:textId="77777777" w:rsidR="00131981" w:rsidRPr="002408F7" w:rsidRDefault="00131981" w:rsidP="002304EE">
            <w:pPr>
              <w:jc w:val="center"/>
              <w:rPr>
                <w:sz w:val="21"/>
                <w:szCs w:val="21"/>
              </w:rPr>
            </w:pPr>
          </w:p>
        </w:tc>
        <w:tc>
          <w:tcPr>
            <w:tcW w:w="85.05pt" w:type="dxa"/>
            <w:shd w:val="clear" w:color="auto" w:fill="auto"/>
          </w:tcPr>
          <w:p w14:paraId="7D791DC5" w14:textId="46890C3C" w:rsidR="00131981" w:rsidRPr="007D1CC4" w:rsidRDefault="00131981" w:rsidP="002304EE">
            <w:pPr>
              <w:jc w:val="center"/>
              <w:rPr>
                <w:iCs/>
                <w:sz w:val="21"/>
                <w:szCs w:val="21"/>
              </w:rPr>
            </w:pPr>
            <w:proofErr w:type="spellStart"/>
            <w:r w:rsidRPr="00904F1B">
              <w:rPr>
                <w:sz w:val="21"/>
                <w:szCs w:val="21"/>
              </w:rPr>
              <w:t>LapSRN</w:t>
            </w:r>
            <w:proofErr w:type="spellEnd"/>
          </w:p>
        </w:tc>
        <w:tc>
          <w:tcPr>
            <w:tcW w:w="42.50pt" w:type="dxa"/>
            <w:vAlign w:val="bottom"/>
          </w:tcPr>
          <w:p w14:paraId="2A7813CA" w14:textId="338BC4DA" w:rsidR="00131981" w:rsidRPr="007D1CC4" w:rsidRDefault="00131981" w:rsidP="002304EE">
            <w:pPr>
              <w:jc w:val="center"/>
              <w:rPr>
                <w:iCs/>
                <w:sz w:val="21"/>
                <w:szCs w:val="21"/>
              </w:rPr>
            </w:pPr>
            <w:r w:rsidRPr="00904F1B">
              <w:rPr>
                <w:iCs/>
                <w:sz w:val="21"/>
                <w:szCs w:val="21"/>
              </w:rPr>
              <w:t>813K</w:t>
            </w:r>
          </w:p>
        </w:tc>
        <w:tc>
          <w:tcPr>
            <w:tcW w:w="42.55pt" w:type="dxa"/>
            <w:shd w:val="clear" w:color="auto" w:fill="auto"/>
            <w:vAlign w:val="bottom"/>
          </w:tcPr>
          <w:p w14:paraId="5B9C04B9" w14:textId="21841768" w:rsidR="00131981" w:rsidRPr="007D1CC4" w:rsidRDefault="00131981" w:rsidP="002304EE">
            <w:pPr>
              <w:jc w:val="center"/>
              <w:rPr>
                <w:iCs/>
                <w:sz w:val="21"/>
                <w:szCs w:val="21"/>
              </w:rPr>
            </w:pPr>
            <w:r w:rsidRPr="00904F1B">
              <w:rPr>
                <w:iCs/>
                <w:sz w:val="21"/>
                <w:szCs w:val="21"/>
              </w:rPr>
              <w:t>0.8850</w:t>
            </w:r>
          </w:p>
        </w:tc>
        <w:tc>
          <w:tcPr>
            <w:tcW w:w="42.50pt" w:type="dxa"/>
            <w:shd w:val="clear" w:color="auto" w:fill="auto"/>
            <w:vAlign w:val="bottom"/>
          </w:tcPr>
          <w:p w14:paraId="0B6E0CF8" w14:textId="2B0E8E29" w:rsidR="00131981" w:rsidRPr="007D1CC4" w:rsidRDefault="00131981" w:rsidP="002304EE">
            <w:pPr>
              <w:jc w:val="center"/>
              <w:rPr>
                <w:iCs/>
                <w:sz w:val="21"/>
                <w:szCs w:val="21"/>
              </w:rPr>
            </w:pPr>
            <w:r w:rsidRPr="00904F1B">
              <w:rPr>
                <w:iCs/>
                <w:sz w:val="21"/>
                <w:szCs w:val="21"/>
              </w:rPr>
              <w:t>0.7720</w:t>
            </w:r>
          </w:p>
        </w:tc>
        <w:tc>
          <w:tcPr>
            <w:tcW w:w="50.10pt" w:type="dxa"/>
            <w:shd w:val="clear" w:color="auto" w:fill="auto"/>
            <w:vAlign w:val="bottom"/>
          </w:tcPr>
          <w:p w14:paraId="17F43ED1" w14:textId="3F941E29" w:rsidR="00131981" w:rsidRPr="007D1CC4" w:rsidRDefault="00131981" w:rsidP="002304EE">
            <w:pPr>
              <w:jc w:val="center"/>
              <w:rPr>
                <w:iCs/>
                <w:sz w:val="21"/>
                <w:szCs w:val="21"/>
              </w:rPr>
            </w:pPr>
            <w:r w:rsidRPr="00904F1B">
              <w:rPr>
                <w:iCs/>
                <w:sz w:val="21"/>
                <w:szCs w:val="21"/>
              </w:rPr>
              <w:t>0.7280</w:t>
            </w:r>
          </w:p>
        </w:tc>
        <w:tc>
          <w:tcPr>
            <w:tcW w:w="59.25pt" w:type="dxa"/>
            <w:shd w:val="clear" w:color="auto" w:fill="auto"/>
            <w:vAlign w:val="bottom"/>
          </w:tcPr>
          <w:p w14:paraId="101A9EA9" w14:textId="6C8AB711" w:rsidR="00131981" w:rsidRPr="007D1CC4" w:rsidRDefault="00131981" w:rsidP="002304EE">
            <w:pPr>
              <w:jc w:val="center"/>
              <w:rPr>
                <w:iCs/>
                <w:sz w:val="21"/>
                <w:szCs w:val="21"/>
              </w:rPr>
            </w:pPr>
            <w:r w:rsidRPr="00904F1B">
              <w:rPr>
                <w:iCs/>
                <w:sz w:val="21"/>
                <w:szCs w:val="21"/>
              </w:rPr>
              <w:t>0.7560</w:t>
            </w:r>
          </w:p>
        </w:tc>
        <w:tc>
          <w:tcPr>
            <w:tcW w:w="59.25pt" w:type="dxa"/>
            <w:shd w:val="clear" w:color="auto" w:fill="auto"/>
            <w:vAlign w:val="bottom"/>
          </w:tcPr>
          <w:p w14:paraId="68457EDA" w14:textId="6782BD85" w:rsidR="00131981" w:rsidRPr="007D1CC4" w:rsidRDefault="00131981" w:rsidP="002304EE">
            <w:pPr>
              <w:jc w:val="center"/>
              <w:rPr>
                <w:iCs/>
                <w:sz w:val="21"/>
                <w:szCs w:val="21"/>
              </w:rPr>
            </w:pPr>
            <w:r w:rsidRPr="00904F1B">
              <w:rPr>
                <w:iCs/>
                <w:sz w:val="21"/>
                <w:szCs w:val="21"/>
              </w:rPr>
              <w:t>0.8845</w:t>
            </w:r>
          </w:p>
        </w:tc>
      </w:tr>
      <w:tr w:rsidR="00131981" w:rsidRPr="002408F7" w14:paraId="550010C6" w14:textId="77777777" w:rsidTr="00F0237D">
        <w:trPr>
          <w:trHeight w:val="20"/>
          <w:jc w:val="center"/>
        </w:trPr>
        <w:tc>
          <w:tcPr>
            <w:tcW w:w="49.65pt" w:type="dxa"/>
            <w:vMerge/>
            <w:shd w:val="clear" w:color="auto" w:fill="auto"/>
          </w:tcPr>
          <w:p w14:paraId="6D1BF0B8" w14:textId="77777777" w:rsidR="00131981" w:rsidRPr="002408F7" w:rsidRDefault="00131981" w:rsidP="002304EE">
            <w:pPr>
              <w:jc w:val="center"/>
              <w:rPr>
                <w:sz w:val="21"/>
                <w:szCs w:val="21"/>
              </w:rPr>
            </w:pPr>
          </w:p>
        </w:tc>
        <w:tc>
          <w:tcPr>
            <w:tcW w:w="85.05pt" w:type="dxa"/>
            <w:shd w:val="clear" w:color="auto" w:fill="auto"/>
          </w:tcPr>
          <w:p w14:paraId="63EEC49E" w14:textId="25FF8D7C" w:rsidR="00131981" w:rsidRPr="007D1CC4" w:rsidRDefault="00131981" w:rsidP="002304EE">
            <w:pPr>
              <w:jc w:val="center"/>
              <w:rPr>
                <w:iCs/>
                <w:sz w:val="21"/>
                <w:szCs w:val="21"/>
              </w:rPr>
            </w:pPr>
            <w:r w:rsidRPr="00904F1B">
              <w:rPr>
                <w:sz w:val="21"/>
                <w:szCs w:val="21"/>
              </w:rPr>
              <w:t>DRRN</w:t>
            </w:r>
          </w:p>
        </w:tc>
        <w:tc>
          <w:tcPr>
            <w:tcW w:w="42.50pt" w:type="dxa"/>
          </w:tcPr>
          <w:p w14:paraId="59F9D250" w14:textId="4FEF4C34" w:rsidR="00131981" w:rsidRPr="007D1CC4" w:rsidRDefault="00131981" w:rsidP="002304EE">
            <w:pPr>
              <w:jc w:val="center"/>
              <w:rPr>
                <w:iCs/>
                <w:sz w:val="21"/>
                <w:szCs w:val="21"/>
              </w:rPr>
            </w:pPr>
            <w:r w:rsidRPr="00904F1B">
              <w:rPr>
                <w:sz w:val="21"/>
                <w:szCs w:val="21"/>
              </w:rPr>
              <w:t xml:space="preserve">1774K </w:t>
            </w:r>
          </w:p>
        </w:tc>
        <w:tc>
          <w:tcPr>
            <w:tcW w:w="42.55pt" w:type="dxa"/>
            <w:shd w:val="clear" w:color="auto" w:fill="auto"/>
          </w:tcPr>
          <w:p w14:paraId="60063CFF" w14:textId="229D8784" w:rsidR="00131981" w:rsidRPr="007D1CC4" w:rsidRDefault="00131981" w:rsidP="002304EE">
            <w:pPr>
              <w:jc w:val="center"/>
              <w:rPr>
                <w:iCs/>
                <w:sz w:val="21"/>
                <w:szCs w:val="21"/>
              </w:rPr>
            </w:pPr>
            <w:r w:rsidRPr="00904F1B">
              <w:rPr>
                <w:sz w:val="21"/>
                <w:szCs w:val="21"/>
              </w:rPr>
              <w:t xml:space="preserve">0.8854 </w:t>
            </w:r>
          </w:p>
        </w:tc>
        <w:tc>
          <w:tcPr>
            <w:tcW w:w="42.50pt" w:type="dxa"/>
            <w:shd w:val="clear" w:color="auto" w:fill="auto"/>
          </w:tcPr>
          <w:p w14:paraId="6A5EFF17" w14:textId="7CAE0E4F" w:rsidR="00131981" w:rsidRPr="007D1CC4" w:rsidRDefault="00131981" w:rsidP="002304EE">
            <w:pPr>
              <w:jc w:val="center"/>
              <w:rPr>
                <w:iCs/>
                <w:sz w:val="21"/>
                <w:szCs w:val="21"/>
              </w:rPr>
            </w:pPr>
            <w:r w:rsidRPr="00904F1B">
              <w:rPr>
                <w:sz w:val="21"/>
                <w:szCs w:val="21"/>
              </w:rPr>
              <w:t xml:space="preserve">0.7670 </w:t>
            </w:r>
          </w:p>
        </w:tc>
        <w:tc>
          <w:tcPr>
            <w:tcW w:w="50.10pt" w:type="dxa"/>
            <w:shd w:val="clear" w:color="auto" w:fill="auto"/>
          </w:tcPr>
          <w:p w14:paraId="596D0A3E" w14:textId="798810A1" w:rsidR="00131981" w:rsidRPr="007D1CC4" w:rsidRDefault="00131981" w:rsidP="002304EE">
            <w:pPr>
              <w:jc w:val="center"/>
              <w:rPr>
                <w:iCs/>
                <w:sz w:val="21"/>
                <w:szCs w:val="21"/>
              </w:rPr>
            </w:pPr>
            <w:r w:rsidRPr="00904F1B">
              <w:rPr>
                <w:sz w:val="21"/>
                <w:szCs w:val="21"/>
              </w:rPr>
              <w:t xml:space="preserve">0.7233 </w:t>
            </w:r>
          </w:p>
        </w:tc>
        <w:tc>
          <w:tcPr>
            <w:tcW w:w="59.25pt" w:type="dxa"/>
            <w:shd w:val="clear" w:color="auto" w:fill="auto"/>
          </w:tcPr>
          <w:p w14:paraId="472ED426" w14:textId="4B0E1C5A" w:rsidR="00131981" w:rsidRPr="007D1CC4" w:rsidRDefault="00131981" w:rsidP="002304EE">
            <w:pPr>
              <w:jc w:val="center"/>
              <w:rPr>
                <w:iCs/>
                <w:sz w:val="21"/>
                <w:szCs w:val="21"/>
              </w:rPr>
            </w:pPr>
            <w:r w:rsidRPr="00904F1B">
              <w:rPr>
                <w:sz w:val="21"/>
                <w:szCs w:val="21"/>
              </w:rPr>
              <w:t xml:space="preserve">0.7510 </w:t>
            </w:r>
          </w:p>
        </w:tc>
        <w:tc>
          <w:tcPr>
            <w:tcW w:w="59.25pt" w:type="dxa"/>
            <w:shd w:val="clear" w:color="auto" w:fill="auto"/>
          </w:tcPr>
          <w:p w14:paraId="6A8D97A9" w14:textId="1C896D2A" w:rsidR="00131981" w:rsidRPr="007D1CC4" w:rsidRDefault="00131981" w:rsidP="002304EE">
            <w:pPr>
              <w:jc w:val="center"/>
              <w:rPr>
                <w:iCs/>
                <w:sz w:val="21"/>
                <w:szCs w:val="21"/>
              </w:rPr>
            </w:pPr>
            <w:r w:rsidRPr="00904F1B">
              <w:rPr>
                <w:sz w:val="21"/>
                <w:szCs w:val="21"/>
              </w:rPr>
              <w:t>0.8816</w:t>
            </w:r>
          </w:p>
        </w:tc>
      </w:tr>
      <w:tr w:rsidR="00131981" w:rsidRPr="002408F7" w14:paraId="0A8FC854" w14:textId="77777777" w:rsidTr="00F0237D">
        <w:trPr>
          <w:trHeight w:val="20"/>
          <w:jc w:val="center"/>
        </w:trPr>
        <w:tc>
          <w:tcPr>
            <w:tcW w:w="49.65pt" w:type="dxa"/>
            <w:vMerge/>
            <w:shd w:val="clear" w:color="auto" w:fill="auto"/>
          </w:tcPr>
          <w:p w14:paraId="7E9068B9" w14:textId="77777777" w:rsidR="00131981" w:rsidRPr="002408F7" w:rsidRDefault="00131981" w:rsidP="002304EE">
            <w:pPr>
              <w:jc w:val="center"/>
              <w:rPr>
                <w:sz w:val="21"/>
                <w:szCs w:val="21"/>
              </w:rPr>
            </w:pPr>
          </w:p>
        </w:tc>
        <w:tc>
          <w:tcPr>
            <w:tcW w:w="85.05pt" w:type="dxa"/>
            <w:shd w:val="clear" w:color="auto" w:fill="auto"/>
          </w:tcPr>
          <w:p w14:paraId="050E7786" w14:textId="74424C09" w:rsidR="00131981" w:rsidRPr="007D1CC4" w:rsidRDefault="00131981" w:rsidP="002304EE">
            <w:pPr>
              <w:jc w:val="center"/>
              <w:rPr>
                <w:iCs/>
                <w:sz w:val="21"/>
                <w:szCs w:val="21"/>
              </w:rPr>
            </w:pPr>
            <w:proofErr w:type="spellStart"/>
            <w:r w:rsidRPr="00904F1B">
              <w:rPr>
                <w:sz w:val="21"/>
                <w:szCs w:val="21"/>
              </w:rPr>
              <w:t>MemNet</w:t>
            </w:r>
            <w:proofErr w:type="spellEnd"/>
          </w:p>
        </w:tc>
        <w:tc>
          <w:tcPr>
            <w:tcW w:w="42.50pt" w:type="dxa"/>
            <w:vAlign w:val="bottom"/>
          </w:tcPr>
          <w:p w14:paraId="170BFBF7" w14:textId="7A5F669F" w:rsidR="00131981" w:rsidRPr="007D1CC4" w:rsidRDefault="00131981" w:rsidP="002304EE">
            <w:pPr>
              <w:jc w:val="center"/>
              <w:rPr>
                <w:iCs/>
                <w:sz w:val="21"/>
                <w:szCs w:val="21"/>
              </w:rPr>
            </w:pPr>
            <w:r w:rsidRPr="00904F1B">
              <w:rPr>
                <w:iCs/>
                <w:sz w:val="21"/>
                <w:szCs w:val="21"/>
              </w:rPr>
              <w:t>677K</w:t>
            </w:r>
          </w:p>
        </w:tc>
        <w:tc>
          <w:tcPr>
            <w:tcW w:w="42.55pt" w:type="dxa"/>
            <w:shd w:val="clear" w:color="auto" w:fill="auto"/>
            <w:vAlign w:val="bottom"/>
          </w:tcPr>
          <w:p w14:paraId="41CDF39E" w14:textId="0A000A97" w:rsidR="00131981" w:rsidRPr="007D1CC4" w:rsidRDefault="00131981" w:rsidP="002304EE">
            <w:pPr>
              <w:jc w:val="center"/>
              <w:rPr>
                <w:iCs/>
                <w:sz w:val="21"/>
                <w:szCs w:val="21"/>
              </w:rPr>
            </w:pPr>
            <w:r w:rsidRPr="00904F1B">
              <w:rPr>
                <w:iCs/>
                <w:sz w:val="21"/>
                <w:szCs w:val="21"/>
              </w:rPr>
              <w:t>0.8893</w:t>
            </w:r>
          </w:p>
        </w:tc>
        <w:tc>
          <w:tcPr>
            <w:tcW w:w="42.50pt" w:type="dxa"/>
            <w:shd w:val="clear" w:color="auto" w:fill="auto"/>
            <w:vAlign w:val="bottom"/>
          </w:tcPr>
          <w:p w14:paraId="1507D9C8" w14:textId="0D410783" w:rsidR="00131981" w:rsidRPr="007D1CC4" w:rsidRDefault="00131981" w:rsidP="002304EE">
            <w:pPr>
              <w:jc w:val="center"/>
              <w:rPr>
                <w:iCs/>
                <w:sz w:val="21"/>
                <w:szCs w:val="21"/>
              </w:rPr>
            </w:pPr>
            <w:r w:rsidRPr="00904F1B">
              <w:rPr>
                <w:iCs/>
                <w:sz w:val="21"/>
                <w:szCs w:val="21"/>
              </w:rPr>
              <w:t>0.7723</w:t>
            </w:r>
          </w:p>
        </w:tc>
        <w:tc>
          <w:tcPr>
            <w:tcW w:w="50.10pt" w:type="dxa"/>
            <w:shd w:val="clear" w:color="auto" w:fill="auto"/>
            <w:vAlign w:val="bottom"/>
          </w:tcPr>
          <w:p w14:paraId="693A77EA" w14:textId="647DAB2B" w:rsidR="00131981" w:rsidRPr="007D1CC4" w:rsidRDefault="00131981" w:rsidP="002304EE">
            <w:pPr>
              <w:jc w:val="center"/>
              <w:rPr>
                <w:iCs/>
                <w:sz w:val="21"/>
                <w:szCs w:val="21"/>
              </w:rPr>
            </w:pPr>
            <w:r w:rsidRPr="00904F1B">
              <w:rPr>
                <w:iCs/>
                <w:sz w:val="21"/>
                <w:szCs w:val="21"/>
              </w:rPr>
              <w:t>0.7281</w:t>
            </w:r>
          </w:p>
        </w:tc>
        <w:tc>
          <w:tcPr>
            <w:tcW w:w="59.25pt" w:type="dxa"/>
            <w:shd w:val="clear" w:color="auto" w:fill="auto"/>
            <w:vAlign w:val="bottom"/>
          </w:tcPr>
          <w:p w14:paraId="031736EF" w14:textId="117A9F0D" w:rsidR="00131981" w:rsidRPr="007D1CC4" w:rsidRDefault="00131981" w:rsidP="002304EE">
            <w:pPr>
              <w:jc w:val="center"/>
              <w:rPr>
                <w:iCs/>
                <w:sz w:val="21"/>
                <w:szCs w:val="21"/>
              </w:rPr>
            </w:pPr>
            <w:r w:rsidRPr="00904F1B">
              <w:rPr>
                <w:iCs/>
                <w:sz w:val="21"/>
                <w:szCs w:val="21"/>
              </w:rPr>
              <w:t>0.7630</w:t>
            </w:r>
          </w:p>
        </w:tc>
        <w:tc>
          <w:tcPr>
            <w:tcW w:w="59.25pt" w:type="dxa"/>
            <w:shd w:val="clear" w:color="auto" w:fill="auto"/>
            <w:vAlign w:val="bottom"/>
          </w:tcPr>
          <w:p w14:paraId="2CA32A05" w14:textId="7E35F560" w:rsidR="00131981" w:rsidRPr="007D1CC4" w:rsidRDefault="00131981" w:rsidP="002304EE">
            <w:pPr>
              <w:jc w:val="center"/>
              <w:rPr>
                <w:iCs/>
                <w:sz w:val="21"/>
                <w:szCs w:val="21"/>
              </w:rPr>
            </w:pPr>
            <w:r w:rsidRPr="00904F1B">
              <w:rPr>
                <w:iCs/>
                <w:sz w:val="21"/>
                <w:szCs w:val="21"/>
              </w:rPr>
              <w:t>0.8942</w:t>
            </w:r>
          </w:p>
        </w:tc>
      </w:tr>
      <w:tr w:rsidR="00131981" w:rsidRPr="002408F7" w14:paraId="6E30272F" w14:textId="77777777" w:rsidTr="00F0237D">
        <w:trPr>
          <w:trHeight w:val="20"/>
          <w:jc w:val="center"/>
        </w:trPr>
        <w:tc>
          <w:tcPr>
            <w:tcW w:w="49.65pt" w:type="dxa"/>
            <w:vMerge/>
            <w:shd w:val="clear" w:color="auto" w:fill="auto"/>
          </w:tcPr>
          <w:p w14:paraId="49050612" w14:textId="77777777" w:rsidR="00131981" w:rsidRPr="002408F7" w:rsidRDefault="00131981" w:rsidP="002304EE">
            <w:pPr>
              <w:jc w:val="center"/>
              <w:rPr>
                <w:sz w:val="21"/>
                <w:szCs w:val="21"/>
              </w:rPr>
            </w:pPr>
          </w:p>
        </w:tc>
        <w:tc>
          <w:tcPr>
            <w:tcW w:w="85.05pt" w:type="dxa"/>
            <w:shd w:val="clear" w:color="auto" w:fill="auto"/>
          </w:tcPr>
          <w:p w14:paraId="60C6CC49" w14:textId="3ED63ADF" w:rsidR="00131981" w:rsidRPr="007D1CC4" w:rsidRDefault="00131981" w:rsidP="002304EE">
            <w:pPr>
              <w:jc w:val="center"/>
              <w:rPr>
                <w:iCs/>
                <w:sz w:val="21"/>
                <w:szCs w:val="21"/>
              </w:rPr>
            </w:pPr>
            <w:r w:rsidRPr="00904F1B">
              <w:rPr>
                <w:sz w:val="21"/>
                <w:szCs w:val="21"/>
              </w:rPr>
              <w:t>SRMDNF</w:t>
            </w:r>
          </w:p>
        </w:tc>
        <w:tc>
          <w:tcPr>
            <w:tcW w:w="42.50pt" w:type="dxa"/>
            <w:vAlign w:val="bottom"/>
          </w:tcPr>
          <w:p w14:paraId="4597EE00" w14:textId="1D5643AA" w:rsidR="00131981" w:rsidRPr="007D1CC4" w:rsidRDefault="00131981" w:rsidP="002304EE">
            <w:pPr>
              <w:jc w:val="center"/>
              <w:rPr>
                <w:iCs/>
                <w:sz w:val="21"/>
                <w:szCs w:val="21"/>
              </w:rPr>
            </w:pPr>
            <w:r w:rsidRPr="00904F1B">
              <w:rPr>
                <w:iCs/>
                <w:sz w:val="21"/>
                <w:szCs w:val="21"/>
              </w:rPr>
              <w:t>1555K</w:t>
            </w:r>
          </w:p>
        </w:tc>
        <w:tc>
          <w:tcPr>
            <w:tcW w:w="42.55pt" w:type="dxa"/>
            <w:shd w:val="clear" w:color="auto" w:fill="auto"/>
            <w:vAlign w:val="bottom"/>
          </w:tcPr>
          <w:p w14:paraId="70925BE6" w14:textId="5982F012" w:rsidR="00131981" w:rsidRPr="007D1CC4" w:rsidRDefault="00131981" w:rsidP="002304EE">
            <w:pPr>
              <w:jc w:val="center"/>
              <w:rPr>
                <w:iCs/>
                <w:sz w:val="21"/>
                <w:szCs w:val="21"/>
              </w:rPr>
            </w:pPr>
            <w:r w:rsidRPr="00904F1B">
              <w:rPr>
                <w:iCs/>
                <w:sz w:val="21"/>
                <w:szCs w:val="21"/>
              </w:rPr>
              <w:t>0.8930</w:t>
            </w:r>
          </w:p>
        </w:tc>
        <w:tc>
          <w:tcPr>
            <w:tcW w:w="42.50pt" w:type="dxa"/>
            <w:shd w:val="clear" w:color="auto" w:fill="auto"/>
            <w:vAlign w:val="bottom"/>
          </w:tcPr>
          <w:p w14:paraId="39DC87F5" w14:textId="40CFAF30" w:rsidR="00131981" w:rsidRPr="007D1CC4" w:rsidRDefault="00131981" w:rsidP="002304EE">
            <w:pPr>
              <w:jc w:val="center"/>
              <w:rPr>
                <w:iCs/>
                <w:sz w:val="21"/>
                <w:szCs w:val="21"/>
              </w:rPr>
            </w:pPr>
            <w:r w:rsidRPr="00904F1B">
              <w:rPr>
                <w:iCs/>
                <w:sz w:val="21"/>
                <w:szCs w:val="21"/>
              </w:rPr>
              <w:t>0.7770</w:t>
            </w:r>
          </w:p>
        </w:tc>
        <w:tc>
          <w:tcPr>
            <w:tcW w:w="50.10pt" w:type="dxa"/>
            <w:shd w:val="clear" w:color="auto" w:fill="auto"/>
            <w:vAlign w:val="bottom"/>
          </w:tcPr>
          <w:p w14:paraId="5C589027" w14:textId="327BA485" w:rsidR="00131981" w:rsidRPr="007D1CC4" w:rsidRDefault="00131981" w:rsidP="002304EE">
            <w:pPr>
              <w:jc w:val="center"/>
              <w:rPr>
                <w:iCs/>
                <w:sz w:val="21"/>
                <w:szCs w:val="21"/>
              </w:rPr>
            </w:pPr>
            <w:r w:rsidRPr="00904F1B">
              <w:rPr>
                <w:iCs/>
                <w:sz w:val="21"/>
                <w:szCs w:val="21"/>
              </w:rPr>
              <w:t>0.7340</w:t>
            </w:r>
          </w:p>
        </w:tc>
        <w:tc>
          <w:tcPr>
            <w:tcW w:w="59.25pt" w:type="dxa"/>
            <w:shd w:val="clear" w:color="auto" w:fill="auto"/>
            <w:vAlign w:val="bottom"/>
          </w:tcPr>
          <w:p w14:paraId="4C9F1351" w14:textId="17FEDCCC" w:rsidR="00131981" w:rsidRPr="007D1CC4" w:rsidRDefault="00131981" w:rsidP="002304EE">
            <w:pPr>
              <w:jc w:val="center"/>
              <w:rPr>
                <w:iCs/>
                <w:sz w:val="21"/>
                <w:szCs w:val="21"/>
              </w:rPr>
            </w:pPr>
            <w:r w:rsidRPr="00904F1B">
              <w:rPr>
                <w:iCs/>
                <w:sz w:val="21"/>
                <w:szCs w:val="21"/>
              </w:rPr>
              <w:t>0.7730</w:t>
            </w:r>
          </w:p>
        </w:tc>
        <w:tc>
          <w:tcPr>
            <w:tcW w:w="59.25pt" w:type="dxa"/>
            <w:shd w:val="clear" w:color="auto" w:fill="auto"/>
            <w:vAlign w:val="bottom"/>
          </w:tcPr>
          <w:p w14:paraId="0DB4DA87" w14:textId="09F6554A" w:rsidR="00131981" w:rsidRPr="007D1CC4" w:rsidRDefault="00131981" w:rsidP="002304EE">
            <w:pPr>
              <w:jc w:val="center"/>
              <w:rPr>
                <w:iCs/>
                <w:sz w:val="21"/>
                <w:szCs w:val="21"/>
              </w:rPr>
            </w:pPr>
            <w:r w:rsidRPr="00904F1B">
              <w:rPr>
                <w:iCs/>
                <w:sz w:val="21"/>
                <w:szCs w:val="21"/>
              </w:rPr>
              <w:t>0.9024</w:t>
            </w:r>
          </w:p>
        </w:tc>
      </w:tr>
      <w:tr w:rsidR="00131981" w:rsidRPr="002408F7" w14:paraId="37F31BCF" w14:textId="77777777" w:rsidTr="00F0237D">
        <w:trPr>
          <w:trHeight w:val="20"/>
          <w:jc w:val="center"/>
        </w:trPr>
        <w:tc>
          <w:tcPr>
            <w:tcW w:w="49.65pt" w:type="dxa"/>
            <w:vMerge/>
            <w:shd w:val="clear" w:color="auto" w:fill="auto"/>
          </w:tcPr>
          <w:p w14:paraId="37DDF0DA" w14:textId="77777777" w:rsidR="00131981" w:rsidRPr="002408F7" w:rsidRDefault="00131981" w:rsidP="002304EE">
            <w:pPr>
              <w:jc w:val="center"/>
              <w:rPr>
                <w:sz w:val="21"/>
                <w:szCs w:val="21"/>
              </w:rPr>
            </w:pPr>
          </w:p>
        </w:tc>
        <w:tc>
          <w:tcPr>
            <w:tcW w:w="85.05pt" w:type="dxa"/>
            <w:shd w:val="clear" w:color="auto" w:fill="auto"/>
          </w:tcPr>
          <w:p w14:paraId="586DB7BB" w14:textId="4A32A25E" w:rsidR="00131981" w:rsidRPr="00904F1B" w:rsidRDefault="00131981" w:rsidP="002304EE">
            <w:pPr>
              <w:jc w:val="center"/>
              <w:rPr>
                <w:sz w:val="21"/>
                <w:szCs w:val="21"/>
              </w:rPr>
            </w:pPr>
            <w:r w:rsidRPr="00904F1B">
              <w:rPr>
                <w:sz w:val="21"/>
                <w:szCs w:val="21"/>
              </w:rPr>
              <w:t>CARN</w:t>
            </w:r>
          </w:p>
        </w:tc>
        <w:tc>
          <w:tcPr>
            <w:tcW w:w="42.50pt" w:type="dxa"/>
            <w:vAlign w:val="bottom"/>
          </w:tcPr>
          <w:p w14:paraId="042E674A" w14:textId="138BC99E" w:rsidR="00131981" w:rsidRPr="00904F1B" w:rsidRDefault="00131981" w:rsidP="002304EE">
            <w:pPr>
              <w:jc w:val="center"/>
              <w:rPr>
                <w:iCs/>
                <w:sz w:val="21"/>
                <w:szCs w:val="21"/>
              </w:rPr>
            </w:pPr>
            <w:r w:rsidRPr="00904F1B">
              <w:rPr>
                <w:iCs/>
                <w:sz w:val="21"/>
                <w:szCs w:val="21"/>
              </w:rPr>
              <w:t>1592K</w:t>
            </w:r>
          </w:p>
        </w:tc>
        <w:tc>
          <w:tcPr>
            <w:tcW w:w="42.55pt" w:type="dxa"/>
            <w:shd w:val="clear" w:color="auto" w:fill="auto"/>
            <w:vAlign w:val="bottom"/>
          </w:tcPr>
          <w:p w14:paraId="033D3A02" w14:textId="74C2613A" w:rsidR="00131981" w:rsidRPr="00904F1B" w:rsidRDefault="00131981" w:rsidP="002304EE">
            <w:pPr>
              <w:jc w:val="center"/>
              <w:rPr>
                <w:iCs/>
                <w:sz w:val="21"/>
                <w:szCs w:val="21"/>
              </w:rPr>
            </w:pPr>
            <w:r w:rsidRPr="00904F1B">
              <w:rPr>
                <w:iCs/>
                <w:sz w:val="21"/>
                <w:szCs w:val="21"/>
              </w:rPr>
              <w:t>0.8937</w:t>
            </w:r>
          </w:p>
        </w:tc>
        <w:tc>
          <w:tcPr>
            <w:tcW w:w="42.50pt" w:type="dxa"/>
            <w:shd w:val="clear" w:color="auto" w:fill="auto"/>
            <w:vAlign w:val="bottom"/>
          </w:tcPr>
          <w:p w14:paraId="5EE71413" w14:textId="6018DC10" w:rsidR="00131981" w:rsidRPr="00904F1B" w:rsidRDefault="00131981" w:rsidP="002304EE">
            <w:pPr>
              <w:jc w:val="center"/>
              <w:rPr>
                <w:iCs/>
                <w:sz w:val="21"/>
                <w:szCs w:val="21"/>
              </w:rPr>
            </w:pPr>
            <w:r w:rsidRPr="00904F1B">
              <w:rPr>
                <w:iCs/>
                <w:sz w:val="21"/>
                <w:szCs w:val="21"/>
              </w:rPr>
              <w:t>0.7806</w:t>
            </w:r>
          </w:p>
        </w:tc>
        <w:tc>
          <w:tcPr>
            <w:tcW w:w="50.10pt" w:type="dxa"/>
            <w:shd w:val="clear" w:color="auto" w:fill="auto"/>
            <w:vAlign w:val="bottom"/>
          </w:tcPr>
          <w:p w14:paraId="61FA0354" w14:textId="34BF4487" w:rsidR="00131981" w:rsidRPr="00904F1B" w:rsidRDefault="00131981" w:rsidP="002304EE">
            <w:pPr>
              <w:jc w:val="center"/>
              <w:rPr>
                <w:iCs/>
                <w:sz w:val="21"/>
                <w:szCs w:val="21"/>
              </w:rPr>
            </w:pPr>
            <w:r w:rsidRPr="00904F1B">
              <w:rPr>
                <w:iCs/>
                <w:sz w:val="21"/>
                <w:szCs w:val="21"/>
              </w:rPr>
              <w:t>0.7349</w:t>
            </w:r>
          </w:p>
        </w:tc>
        <w:tc>
          <w:tcPr>
            <w:tcW w:w="59.25pt" w:type="dxa"/>
            <w:shd w:val="clear" w:color="auto" w:fill="auto"/>
            <w:vAlign w:val="bottom"/>
          </w:tcPr>
          <w:p w14:paraId="4F5EA9F9" w14:textId="28B4CC68" w:rsidR="00131981" w:rsidRPr="00904F1B" w:rsidRDefault="00131981" w:rsidP="002304EE">
            <w:pPr>
              <w:jc w:val="center"/>
              <w:rPr>
                <w:iCs/>
                <w:sz w:val="21"/>
                <w:szCs w:val="21"/>
              </w:rPr>
            </w:pPr>
            <w:r w:rsidRPr="00904F1B">
              <w:rPr>
                <w:iCs/>
                <w:sz w:val="21"/>
                <w:szCs w:val="21"/>
              </w:rPr>
              <w:t>0.7837</w:t>
            </w:r>
          </w:p>
        </w:tc>
        <w:tc>
          <w:tcPr>
            <w:tcW w:w="59.25pt" w:type="dxa"/>
            <w:shd w:val="clear" w:color="auto" w:fill="auto"/>
            <w:vAlign w:val="bottom"/>
          </w:tcPr>
          <w:p w14:paraId="7DAB83FA" w14:textId="3B1271B2" w:rsidR="00131981" w:rsidRPr="00904F1B" w:rsidRDefault="00131981" w:rsidP="002304EE">
            <w:pPr>
              <w:jc w:val="center"/>
              <w:rPr>
                <w:iCs/>
                <w:sz w:val="21"/>
                <w:szCs w:val="21"/>
              </w:rPr>
            </w:pPr>
            <w:r w:rsidRPr="00904F1B">
              <w:rPr>
                <w:iCs/>
                <w:sz w:val="21"/>
                <w:szCs w:val="21"/>
              </w:rPr>
              <w:t>0.9084</w:t>
            </w:r>
          </w:p>
        </w:tc>
      </w:tr>
      <w:tr w:rsidR="00131981" w:rsidRPr="002408F7" w14:paraId="2EAC6923" w14:textId="77777777" w:rsidTr="00881DD7">
        <w:trPr>
          <w:trHeight w:val="20"/>
          <w:jc w:val="center"/>
        </w:trPr>
        <w:tc>
          <w:tcPr>
            <w:tcW w:w="49.65pt" w:type="dxa"/>
            <w:vMerge/>
            <w:shd w:val="clear" w:color="auto" w:fill="auto"/>
          </w:tcPr>
          <w:p w14:paraId="1306C2B7" w14:textId="77777777" w:rsidR="00131981" w:rsidRPr="002408F7" w:rsidRDefault="00131981" w:rsidP="00131981">
            <w:pPr>
              <w:jc w:val="center"/>
              <w:rPr>
                <w:sz w:val="21"/>
                <w:szCs w:val="21"/>
              </w:rPr>
            </w:pPr>
          </w:p>
        </w:tc>
        <w:tc>
          <w:tcPr>
            <w:tcW w:w="85.05pt" w:type="dxa"/>
            <w:shd w:val="clear" w:color="auto" w:fill="auto"/>
          </w:tcPr>
          <w:p w14:paraId="05689970" w14:textId="054C9866" w:rsidR="00131981" w:rsidRPr="00904F1B" w:rsidRDefault="00131981" w:rsidP="00131981">
            <w:pPr>
              <w:jc w:val="center"/>
              <w:rPr>
                <w:sz w:val="21"/>
                <w:szCs w:val="21"/>
              </w:rPr>
            </w:pPr>
            <w:r w:rsidRPr="00904F1B">
              <w:rPr>
                <w:sz w:val="21"/>
                <w:szCs w:val="21"/>
              </w:rPr>
              <w:t>IMDN</w:t>
            </w:r>
          </w:p>
        </w:tc>
        <w:tc>
          <w:tcPr>
            <w:tcW w:w="42.50pt" w:type="dxa"/>
          </w:tcPr>
          <w:p w14:paraId="18D2FE95" w14:textId="667F271E" w:rsidR="00131981" w:rsidRPr="00904F1B" w:rsidRDefault="00131981" w:rsidP="00131981">
            <w:pPr>
              <w:jc w:val="center"/>
              <w:rPr>
                <w:iCs/>
                <w:sz w:val="21"/>
                <w:szCs w:val="21"/>
              </w:rPr>
            </w:pPr>
            <w:r w:rsidRPr="00904F1B">
              <w:rPr>
                <w:sz w:val="21"/>
                <w:szCs w:val="21"/>
              </w:rPr>
              <w:t xml:space="preserve">715K </w:t>
            </w:r>
          </w:p>
        </w:tc>
        <w:tc>
          <w:tcPr>
            <w:tcW w:w="42.55pt" w:type="dxa"/>
            <w:shd w:val="clear" w:color="auto" w:fill="auto"/>
          </w:tcPr>
          <w:p w14:paraId="717D6A00" w14:textId="370C8E3A" w:rsidR="00131981" w:rsidRPr="00904F1B" w:rsidRDefault="00131981" w:rsidP="00131981">
            <w:pPr>
              <w:jc w:val="center"/>
              <w:rPr>
                <w:iCs/>
                <w:sz w:val="21"/>
                <w:szCs w:val="21"/>
              </w:rPr>
            </w:pPr>
            <w:r w:rsidRPr="00904F1B">
              <w:rPr>
                <w:sz w:val="21"/>
                <w:szCs w:val="21"/>
              </w:rPr>
              <w:t xml:space="preserve">0.8948 </w:t>
            </w:r>
          </w:p>
        </w:tc>
        <w:tc>
          <w:tcPr>
            <w:tcW w:w="42.50pt" w:type="dxa"/>
            <w:shd w:val="clear" w:color="auto" w:fill="auto"/>
          </w:tcPr>
          <w:p w14:paraId="735873F7" w14:textId="77B92939" w:rsidR="00131981" w:rsidRPr="00904F1B" w:rsidRDefault="00131981" w:rsidP="00131981">
            <w:pPr>
              <w:jc w:val="center"/>
              <w:rPr>
                <w:iCs/>
                <w:sz w:val="21"/>
                <w:szCs w:val="21"/>
              </w:rPr>
            </w:pPr>
            <w:r w:rsidRPr="00904F1B">
              <w:rPr>
                <w:sz w:val="21"/>
                <w:szCs w:val="21"/>
              </w:rPr>
              <w:t xml:space="preserve">0.7811 </w:t>
            </w:r>
          </w:p>
        </w:tc>
        <w:tc>
          <w:tcPr>
            <w:tcW w:w="50.10pt" w:type="dxa"/>
            <w:shd w:val="clear" w:color="auto" w:fill="auto"/>
          </w:tcPr>
          <w:p w14:paraId="2365AF36" w14:textId="156F6DF7" w:rsidR="00131981" w:rsidRPr="00904F1B" w:rsidRDefault="00131981" w:rsidP="00131981">
            <w:pPr>
              <w:jc w:val="center"/>
              <w:rPr>
                <w:iCs/>
                <w:sz w:val="21"/>
                <w:szCs w:val="21"/>
              </w:rPr>
            </w:pPr>
            <w:r w:rsidRPr="00904F1B">
              <w:rPr>
                <w:sz w:val="21"/>
                <w:szCs w:val="21"/>
              </w:rPr>
              <w:t xml:space="preserve">0.7353 </w:t>
            </w:r>
          </w:p>
        </w:tc>
        <w:tc>
          <w:tcPr>
            <w:tcW w:w="59.25pt" w:type="dxa"/>
            <w:shd w:val="clear" w:color="auto" w:fill="auto"/>
          </w:tcPr>
          <w:p w14:paraId="0EFF746D" w14:textId="6EDA52C0" w:rsidR="00131981" w:rsidRPr="00904F1B" w:rsidRDefault="00131981" w:rsidP="00131981">
            <w:pPr>
              <w:jc w:val="center"/>
              <w:rPr>
                <w:iCs/>
                <w:sz w:val="21"/>
                <w:szCs w:val="21"/>
              </w:rPr>
            </w:pPr>
            <w:r w:rsidRPr="00904F1B">
              <w:rPr>
                <w:sz w:val="21"/>
                <w:szCs w:val="21"/>
              </w:rPr>
              <w:t xml:space="preserve">0.7838 </w:t>
            </w:r>
          </w:p>
        </w:tc>
        <w:tc>
          <w:tcPr>
            <w:tcW w:w="59.25pt" w:type="dxa"/>
            <w:shd w:val="clear" w:color="auto" w:fill="auto"/>
          </w:tcPr>
          <w:p w14:paraId="792229D9" w14:textId="48A58E87" w:rsidR="00131981" w:rsidRPr="00904F1B" w:rsidRDefault="00131981" w:rsidP="00131981">
            <w:pPr>
              <w:jc w:val="center"/>
              <w:rPr>
                <w:iCs/>
                <w:sz w:val="21"/>
                <w:szCs w:val="21"/>
              </w:rPr>
            </w:pPr>
            <w:r w:rsidRPr="00904F1B">
              <w:rPr>
                <w:sz w:val="21"/>
                <w:szCs w:val="21"/>
              </w:rPr>
              <w:t>0.9075</w:t>
            </w:r>
          </w:p>
        </w:tc>
      </w:tr>
    </w:tbl>
    <w:p w14:paraId="022D61AF" w14:textId="62D2A3D9" w:rsidR="00E82C39" w:rsidRDefault="00557CF3" w:rsidP="00557CF3">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-9</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55D41C52"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3748A6C7"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932E094"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FDE8820"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718FEEF"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4F8B8FD"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4DDBB85"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96FAF97"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CAFF845" w14:textId="77777777" w:rsidR="00557CF3" w:rsidRPr="002408F7" w:rsidRDefault="00557CF3" w:rsidP="00F0237D">
            <w:pPr>
              <w:jc w:val="center"/>
              <w:rPr>
                <w:sz w:val="21"/>
                <w:szCs w:val="21"/>
              </w:rPr>
            </w:pPr>
            <w:r w:rsidRPr="002408F7">
              <w:rPr>
                <w:sz w:val="21"/>
                <w:szCs w:val="21"/>
              </w:rPr>
              <w:t>Manga109</w:t>
            </w:r>
          </w:p>
        </w:tc>
      </w:tr>
      <w:tr w:rsidR="00B33C93" w:rsidRPr="002408F7" w14:paraId="4F56BDEC" w14:textId="77777777" w:rsidTr="009D5614">
        <w:trPr>
          <w:trHeight w:val="20"/>
          <w:jc w:val="center"/>
        </w:trPr>
        <w:tc>
          <w:tcPr>
            <w:tcW w:w="49.65pt" w:type="dxa"/>
            <w:vMerge w:val="restart"/>
            <w:shd w:val="clear" w:color="auto" w:fill="auto"/>
            <w:vAlign w:val="center"/>
          </w:tcPr>
          <w:p w14:paraId="29EE3450" w14:textId="0E23E98C" w:rsidR="00B33C93" w:rsidRPr="002408F7" w:rsidRDefault="00B33C93" w:rsidP="00B33C93">
            <w:pPr>
              <w:jc w:val="center"/>
              <w:rPr>
                <w:sz w:val="21"/>
                <w:szCs w:val="21"/>
              </w:rPr>
            </w:pPr>
            <w:r w:rsidRPr="002408F7">
              <w:rPr>
                <w:sz w:val="21"/>
                <w:szCs w:val="21"/>
              </w:rPr>
              <w:t>×</w:t>
            </w:r>
            <w:r>
              <w:rPr>
                <w:sz w:val="21"/>
                <w:szCs w:val="21"/>
              </w:rPr>
              <w:t>4</w:t>
            </w:r>
          </w:p>
        </w:tc>
        <w:tc>
          <w:tcPr>
            <w:tcW w:w="85.05pt" w:type="dxa"/>
            <w:shd w:val="clear" w:color="auto" w:fill="auto"/>
          </w:tcPr>
          <w:p w14:paraId="3259B117" w14:textId="759FECEA" w:rsidR="00B33C93" w:rsidRPr="00904F1B" w:rsidRDefault="00B33C93" w:rsidP="00B33C93">
            <w:pPr>
              <w:jc w:val="center"/>
              <w:rPr>
                <w:sz w:val="21"/>
                <w:szCs w:val="21"/>
              </w:rPr>
            </w:pPr>
            <w:r w:rsidRPr="00904F1B">
              <w:rPr>
                <w:sz w:val="21"/>
                <w:szCs w:val="21"/>
              </w:rPr>
              <w:t>LAPAR-A</w:t>
            </w:r>
          </w:p>
        </w:tc>
        <w:tc>
          <w:tcPr>
            <w:tcW w:w="42.50pt" w:type="dxa"/>
            <w:vAlign w:val="bottom"/>
          </w:tcPr>
          <w:p w14:paraId="35EB8989" w14:textId="1350B948" w:rsidR="00B33C93" w:rsidRPr="00904F1B" w:rsidRDefault="00B33C93" w:rsidP="00B33C93">
            <w:pPr>
              <w:jc w:val="center"/>
              <w:rPr>
                <w:sz w:val="21"/>
                <w:szCs w:val="21"/>
              </w:rPr>
            </w:pPr>
            <w:r w:rsidRPr="00904F1B">
              <w:rPr>
                <w:iCs/>
                <w:sz w:val="21"/>
                <w:szCs w:val="21"/>
              </w:rPr>
              <w:t>659K</w:t>
            </w:r>
          </w:p>
        </w:tc>
        <w:tc>
          <w:tcPr>
            <w:tcW w:w="42.55pt" w:type="dxa"/>
            <w:shd w:val="clear" w:color="auto" w:fill="auto"/>
            <w:vAlign w:val="bottom"/>
          </w:tcPr>
          <w:p w14:paraId="28081FDE" w14:textId="1AE0C4C4" w:rsidR="00B33C93" w:rsidRPr="00904F1B" w:rsidRDefault="00B33C93" w:rsidP="00B33C93">
            <w:pPr>
              <w:jc w:val="center"/>
              <w:rPr>
                <w:sz w:val="21"/>
                <w:szCs w:val="21"/>
              </w:rPr>
            </w:pPr>
            <w:r w:rsidRPr="00904F1B">
              <w:rPr>
                <w:iCs/>
                <w:sz w:val="21"/>
                <w:szCs w:val="21"/>
              </w:rPr>
              <w:t>0.8944</w:t>
            </w:r>
          </w:p>
        </w:tc>
        <w:tc>
          <w:tcPr>
            <w:tcW w:w="42.50pt" w:type="dxa"/>
            <w:shd w:val="clear" w:color="auto" w:fill="auto"/>
            <w:vAlign w:val="bottom"/>
          </w:tcPr>
          <w:p w14:paraId="5ABB4BFB" w14:textId="3BE9633A" w:rsidR="00B33C93" w:rsidRPr="00904F1B" w:rsidRDefault="00B33C93" w:rsidP="00B33C93">
            <w:pPr>
              <w:jc w:val="center"/>
              <w:rPr>
                <w:sz w:val="21"/>
                <w:szCs w:val="21"/>
              </w:rPr>
            </w:pPr>
            <w:r w:rsidRPr="00904F1B">
              <w:rPr>
                <w:iCs/>
                <w:sz w:val="21"/>
                <w:szCs w:val="21"/>
              </w:rPr>
              <w:t>0.7818</w:t>
            </w:r>
          </w:p>
        </w:tc>
        <w:tc>
          <w:tcPr>
            <w:tcW w:w="50.10pt" w:type="dxa"/>
            <w:shd w:val="clear" w:color="auto" w:fill="auto"/>
            <w:vAlign w:val="bottom"/>
          </w:tcPr>
          <w:p w14:paraId="5E5ECF32" w14:textId="0390819D" w:rsidR="00B33C93" w:rsidRPr="00904F1B" w:rsidRDefault="00B33C93" w:rsidP="00B33C93">
            <w:pPr>
              <w:jc w:val="center"/>
              <w:rPr>
                <w:sz w:val="21"/>
                <w:szCs w:val="21"/>
              </w:rPr>
            </w:pPr>
            <w:r w:rsidRPr="00904F1B">
              <w:rPr>
                <w:iCs/>
                <w:sz w:val="21"/>
                <w:szCs w:val="21"/>
              </w:rPr>
              <w:t>0.7366</w:t>
            </w:r>
          </w:p>
        </w:tc>
        <w:tc>
          <w:tcPr>
            <w:tcW w:w="59.25pt" w:type="dxa"/>
            <w:shd w:val="clear" w:color="auto" w:fill="auto"/>
            <w:vAlign w:val="bottom"/>
          </w:tcPr>
          <w:p w14:paraId="763FAA65" w14:textId="59C919D5" w:rsidR="00B33C93" w:rsidRPr="00904F1B" w:rsidRDefault="00B33C93" w:rsidP="00B33C93">
            <w:pPr>
              <w:jc w:val="center"/>
              <w:rPr>
                <w:sz w:val="21"/>
                <w:szCs w:val="21"/>
              </w:rPr>
            </w:pPr>
            <w:r w:rsidRPr="00904F1B">
              <w:rPr>
                <w:iCs/>
                <w:sz w:val="21"/>
                <w:szCs w:val="21"/>
              </w:rPr>
              <w:t>0.7871</w:t>
            </w:r>
          </w:p>
        </w:tc>
        <w:tc>
          <w:tcPr>
            <w:tcW w:w="59.25pt" w:type="dxa"/>
            <w:shd w:val="clear" w:color="auto" w:fill="auto"/>
            <w:vAlign w:val="bottom"/>
          </w:tcPr>
          <w:p w14:paraId="0378E0DA" w14:textId="12F0EA41" w:rsidR="00B33C93" w:rsidRPr="00904F1B" w:rsidRDefault="00B33C93" w:rsidP="00B33C93">
            <w:pPr>
              <w:jc w:val="center"/>
              <w:rPr>
                <w:sz w:val="21"/>
                <w:szCs w:val="21"/>
              </w:rPr>
            </w:pPr>
            <w:r w:rsidRPr="00904F1B">
              <w:rPr>
                <w:iCs/>
                <w:sz w:val="21"/>
                <w:szCs w:val="21"/>
              </w:rPr>
              <w:t>0.9074</w:t>
            </w:r>
          </w:p>
        </w:tc>
      </w:tr>
      <w:tr w:rsidR="00B33C93" w:rsidRPr="002408F7" w14:paraId="45F4892C" w14:textId="77777777" w:rsidTr="00131981">
        <w:trPr>
          <w:trHeight w:val="20"/>
          <w:jc w:val="center"/>
        </w:trPr>
        <w:tc>
          <w:tcPr>
            <w:tcW w:w="49.65pt" w:type="dxa"/>
            <w:vMerge/>
            <w:shd w:val="clear" w:color="auto" w:fill="auto"/>
            <w:vAlign w:val="center"/>
          </w:tcPr>
          <w:p w14:paraId="6F620236" w14:textId="191678C5" w:rsidR="00B33C93" w:rsidRPr="002408F7" w:rsidRDefault="00B33C93" w:rsidP="00B33C93">
            <w:pPr>
              <w:jc w:val="center"/>
              <w:rPr>
                <w:sz w:val="21"/>
                <w:szCs w:val="21"/>
              </w:rPr>
            </w:pPr>
          </w:p>
        </w:tc>
        <w:tc>
          <w:tcPr>
            <w:tcW w:w="85.05pt" w:type="dxa"/>
            <w:shd w:val="clear" w:color="auto" w:fill="auto"/>
          </w:tcPr>
          <w:p w14:paraId="1DFBC8AE" w14:textId="77777777" w:rsidR="00B33C93" w:rsidRPr="00904F1B" w:rsidRDefault="00B33C93" w:rsidP="00B33C93">
            <w:pPr>
              <w:jc w:val="center"/>
              <w:rPr>
                <w:sz w:val="21"/>
                <w:szCs w:val="21"/>
              </w:rPr>
            </w:pPr>
            <w:r w:rsidRPr="00904F1B">
              <w:rPr>
                <w:sz w:val="21"/>
                <w:szCs w:val="21"/>
              </w:rPr>
              <w:t>RFDN</w:t>
            </w:r>
          </w:p>
        </w:tc>
        <w:tc>
          <w:tcPr>
            <w:tcW w:w="42.50pt" w:type="dxa"/>
          </w:tcPr>
          <w:p w14:paraId="5F4E86D0" w14:textId="77777777" w:rsidR="00B33C93" w:rsidRPr="00904F1B" w:rsidRDefault="00B33C93" w:rsidP="00B33C93">
            <w:pPr>
              <w:jc w:val="center"/>
              <w:rPr>
                <w:iCs/>
                <w:sz w:val="21"/>
                <w:szCs w:val="21"/>
              </w:rPr>
            </w:pPr>
            <w:r w:rsidRPr="00904F1B">
              <w:rPr>
                <w:sz w:val="21"/>
                <w:szCs w:val="21"/>
              </w:rPr>
              <w:t xml:space="preserve">550K </w:t>
            </w:r>
          </w:p>
        </w:tc>
        <w:tc>
          <w:tcPr>
            <w:tcW w:w="42.55pt" w:type="dxa"/>
            <w:shd w:val="clear" w:color="auto" w:fill="auto"/>
          </w:tcPr>
          <w:p w14:paraId="6296BDF7" w14:textId="77777777" w:rsidR="00B33C93" w:rsidRPr="00904F1B" w:rsidRDefault="00B33C93" w:rsidP="00B33C93">
            <w:pPr>
              <w:jc w:val="center"/>
              <w:rPr>
                <w:iCs/>
                <w:sz w:val="21"/>
                <w:szCs w:val="21"/>
              </w:rPr>
            </w:pPr>
            <w:r w:rsidRPr="00904F1B">
              <w:rPr>
                <w:sz w:val="21"/>
                <w:szCs w:val="21"/>
              </w:rPr>
              <w:t xml:space="preserve">0.8952 </w:t>
            </w:r>
          </w:p>
        </w:tc>
        <w:tc>
          <w:tcPr>
            <w:tcW w:w="42.50pt" w:type="dxa"/>
            <w:shd w:val="clear" w:color="auto" w:fill="auto"/>
          </w:tcPr>
          <w:p w14:paraId="4C0295DB" w14:textId="77777777" w:rsidR="00B33C93" w:rsidRPr="00904F1B" w:rsidRDefault="00B33C93" w:rsidP="00B33C93">
            <w:pPr>
              <w:jc w:val="center"/>
              <w:rPr>
                <w:iCs/>
                <w:sz w:val="21"/>
                <w:szCs w:val="21"/>
              </w:rPr>
            </w:pPr>
            <w:r w:rsidRPr="00904F1B">
              <w:rPr>
                <w:sz w:val="21"/>
                <w:szCs w:val="21"/>
              </w:rPr>
              <w:t xml:space="preserve">0.7819 </w:t>
            </w:r>
          </w:p>
        </w:tc>
        <w:tc>
          <w:tcPr>
            <w:tcW w:w="50.10pt" w:type="dxa"/>
            <w:shd w:val="clear" w:color="auto" w:fill="auto"/>
          </w:tcPr>
          <w:p w14:paraId="1A3BC655" w14:textId="77777777" w:rsidR="00B33C93" w:rsidRPr="00904F1B" w:rsidRDefault="00B33C93" w:rsidP="00B33C93">
            <w:pPr>
              <w:jc w:val="center"/>
              <w:rPr>
                <w:iCs/>
                <w:sz w:val="21"/>
                <w:szCs w:val="21"/>
              </w:rPr>
            </w:pPr>
            <w:r w:rsidRPr="00904F1B">
              <w:rPr>
                <w:sz w:val="21"/>
                <w:szCs w:val="21"/>
              </w:rPr>
              <w:t xml:space="preserve">0.7360 </w:t>
            </w:r>
          </w:p>
        </w:tc>
        <w:tc>
          <w:tcPr>
            <w:tcW w:w="59.25pt" w:type="dxa"/>
            <w:shd w:val="clear" w:color="auto" w:fill="auto"/>
          </w:tcPr>
          <w:p w14:paraId="02346135" w14:textId="77777777" w:rsidR="00B33C93" w:rsidRPr="00904F1B" w:rsidRDefault="00B33C93" w:rsidP="00B33C93">
            <w:pPr>
              <w:jc w:val="center"/>
              <w:rPr>
                <w:iCs/>
                <w:sz w:val="21"/>
                <w:szCs w:val="21"/>
              </w:rPr>
            </w:pPr>
            <w:r w:rsidRPr="00904F1B">
              <w:rPr>
                <w:sz w:val="21"/>
                <w:szCs w:val="21"/>
              </w:rPr>
              <w:t xml:space="preserve">0.7858 </w:t>
            </w:r>
          </w:p>
        </w:tc>
        <w:tc>
          <w:tcPr>
            <w:tcW w:w="59.25pt" w:type="dxa"/>
            <w:shd w:val="clear" w:color="auto" w:fill="auto"/>
          </w:tcPr>
          <w:p w14:paraId="2E81D5D1" w14:textId="77777777" w:rsidR="00B33C93" w:rsidRPr="00904F1B" w:rsidRDefault="00B33C93" w:rsidP="00B33C93">
            <w:pPr>
              <w:jc w:val="center"/>
              <w:rPr>
                <w:iCs/>
                <w:sz w:val="21"/>
                <w:szCs w:val="21"/>
              </w:rPr>
            </w:pPr>
            <w:r w:rsidRPr="00904F1B">
              <w:rPr>
                <w:sz w:val="21"/>
                <w:szCs w:val="21"/>
              </w:rPr>
              <w:t>0.9089</w:t>
            </w:r>
          </w:p>
        </w:tc>
      </w:tr>
      <w:tr w:rsidR="00B33C93" w:rsidRPr="002408F7" w14:paraId="141EF067" w14:textId="77777777" w:rsidTr="00F0237D">
        <w:trPr>
          <w:trHeight w:val="20"/>
          <w:jc w:val="center"/>
        </w:trPr>
        <w:tc>
          <w:tcPr>
            <w:tcW w:w="49.65pt" w:type="dxa"/>
            <w:vMerge/>
            <w:shd w:val="clear" w:color="auto" w:fill="auto"/>
          </w:tcPr>
          <w:p w14:paraId="513F2A16" w14:textId="77777777" w:rsidR="00B33C93" w:rsidRPr="002408F7" w:rsidRDefault="00B33C93" w:rsidP="00B33C93">
            <w:pPr>
              <w:jc w:val="center"/>
              <w:rPr>
                <w:sz w:val="21"/>
                <w:szCs w:val="21"/>
              </w:rPr>
            </w:pPr>
          </w:p>
        </w:tc>
        <w:tc>
          <w:tcPr>
            <w:tcW w:w="85.05pt" w:type="dxa"/>
            <w:shd w:val="clear" w:color="auto" w:fill="auto"/>
          </w:tcPr>
          <w:p w14:paraId="7F3E644E" w14:textId="77777777" w:rsidR="00B33C93" w:rsidRPr="00904F1B" w:rsidRDefault="00B33C93" w:rsidP="00B33C93">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bottom"/>
          </w:tcPr>
          <w:p w14:paraId="179B0E22" w14:textId="77777777" w:rsidR="00B33C93" w:rsidRPr="00904F1B" w:rsidRDefault="00B33C93" w:rsidP="00B33C93">
            <w:pPr>
              <w:jc w:val="center"/>
              <w:rPr>
                <w:iCs/>
                <w:sz w:val="21"/>
                <w:szCs w:val="21"/>
              </w:rPr>
            </w:pPr>
            <w:r w:rsidRPr="00904F1B">
              <w:rPr>
                <w:iCs/>
                <w:sz w:val="21"/>
                <w:szCs w:val="21"/>
              </w:rPr>
              <w:t>1010K</w:t>
            </w:r>
          </w:p>
        </w:tc>
        <w:tc>
          <w:tcPr>
            <w:tcW w:w="42.55pt" w:type="dxa"/>
            <w:shd w:val="clear" w:color="auto" w:fill="auto"/>
            <w:vAlign w:val="bottom"/>
          </w:tcPr>
          <w:p w14:paraId="3279E354" w14:textId="77777777" w:rsidR="00B33C93" w:rsidRPr="00904F1B" w:rsidRDefault="00B33C93" w:rsidP="00B33C93">
            <w:pPr>
              <w:jc w:val="center"/>
              <w:rPr>
                <w:iCs/>
                <w:sz w:val="21"/>
                <w:szCs w:val="21"/>
              </w:rPr>
            </w:pPr>
            <w:r w:rsidRPr="00904F1B">
              <w:rPr>
                <w:iCs/>
                <w:sz w:val="21"/>
                <w:szCs w:val="21"/>
              </w:rPr>
              <w:t>0.8955</w:t>
            </w:r>
          </w:p>
        </w:tc>
        <w:tc>
          <w:tcPr>
            <w:tcW w:w="42.50pt" w:type="dxa"/>
            <w:shd w:val="clear" w:color="auto" w:fill="auto"/>
            <w:vAlign w:val="bottom"/>
          </w:tcPr>
          <w:p w14:paraId="0912D11B" w14:textId="77777777" w:rsidR="00B33C93" w:rsidRPr="00904F1B" w:rsidRDefault="00B33C93" w:rsidP="00B33C93">
            <w:pPr>
              <w:jc w:val="center"/>
              <w:rPr>
                <w:iCs/>
                <w:sz w:val="21"/>
                <w:szCs w:val="21"/>
              </w:rPr>
            </w:pPr>
            <w:r w:rsidRPr="00904F1B">
              <w:rPr>
                <w:iCs/>
                <w:sz w:val="21"/>
                <w:szCs w:val="21"/>
              </w:rPr>
              <w:t>0.7828</w:t>
            </w:r>
          </w:p>
        </w:tc>
        <w:tc>
          <w:tcPr>
            <w:tcW w:w="50.10pt" w:type="dxa"/>
            <w:shd w:val="clear" w:color="auto" w:fill="auto"/>
            <w:vAlign w:val="bottom"/>
          </w:tcPr>
          <w:p w14:paraId="31ECA624" w14:textId="77777777" w:rsidR="00B33C93" w:rsidRPr="00904F1B" w:rsidRDefault="00B33C93" w:rsidP="00B33C93">
            <w:pPr>
              <w:jc w:val="center"/>
              <w:rPr>
                <w:iCs/>
                <w:sz w:val="21"/>
                <w:szCs w:val="21"/>
              </w:rPr>
            </w:pPr>
            <w:r w:rsidRPr="00904F1B">
              <w:rPr>
                <w:iCs/>
                <w:sz w:val="21"/>
                <w:szCs w:val="21"/>
              </w:rPr>
              <w:t>0.7364</w:t>
            </w:r>
          </w:p>
        </w:tc>
        <w:tc>
          <w:tcPr>
            <w:tcW w:w="59.25pt" w:type="dxa"/>
            <w:shd w:val="clear" w:color="auto" w:fill="auto"/>
            <w:vAlign w:val="bottom"/>
          </w:tcPr>
          <w:p w14:paraId="5EAE88CB" w14:textId="77777777" w:rsidR="00B33C93" w:rsidRPr="00904F1B" w:rsidRDefault="00B33C93" w:rsidP="00B33C93">
            <w:pPr>
              <w:jc w:val="center"/>
              <w:rPr>
                <w:iCs/>
                <w:sz w:val="21"/>
                <w:szCs w:val="21"/>
              </w:rPr>
            </w:pPr>
            <w:r w:rsidRPr="00904F1B">
              <w:rPr>
                <w:iCs/>
                <w:sz w:val="21"/>
                <w:szCs w:val="21"/>
              </w:rPr>
              <w:t>0.7892</w:t>
            </w:r>
          </w:p>
        </w:tc>
        <w:tc>
          <w:tcPr>
            <w:tcW w:w="59.25pt" w:type="dxa"/>
            <w:shd w:val="clear" w:color="auto" w:fill="auto"/>
            <w:vAlign w:val="bottom"/>
          </w:tcPr>
          <w:p w14:paraId="68C2CC27" w14:textId="77777777" w:rsidR="00B33C93" w:rsidRPr="00904F1B" w:rsidRDefault="00B33C93" w:rsidP="00B33C93">
            <w:pPr>
              <w:jc w:val="center"/>
              <w:rPr>
                <w:iCs/>
                <w:sz w:val="21"/>
                <w:szCs w:val="21"/>
              </w:rPr>
            </w:pPr>
            <w:r w:rsidRPr="00904F1B">
              <w:rPr>
                <w:iCs/>
                <w:sz w:val="21"/>
                <w:szCs w:val="21"/>
              </w:rPr>
              <w:t>0.9100</w:t>
            </w:r>
          </w:p>
        </w:tc>
      </w:tr>
      <w:tr w:rsidR="00B33C93" w:rsidRPr="002408F7" w14:paraId="25106009" w14:textId="77777777" w:rsidTr="00F0237D">
        <w:trPr>
          <w:trHeight w:val="20"/>
          <w:jc w:val="center"/>
        </w:trPr>
        <w:tc>
          <w:tcPr>
            <w:tcW w:w="49.65pt" w:type="dxa"/>
            <w:vMerge/>
            <w:shd w:val="clear" w:color="auto" w:fill="auto"/>
          </w:tcPr>
          <w:p w14:paraId="01F9590B" w14:textId="77777777" w:rsidR="00B33C93" w:rsidRPr="002408F7" w:rsidRDefault="00B33C93" w:rsidP="00B33C93">
            <w:pPr>
              <w:jc w:val="center"/>
              <w:rPr>
                <w:sz w:val="21"/>
                <w:szCs w:val="21"/>
              </w:rPr>
            </w:pPr>
          </w:p>
        </w:tc>
        <w:tc>
          <w:tcPr>
            <w:tcW w:w="85.05pt" w:type="dxa"/>
            <w:shd w:val="clear" w:color="auto" w:fill="auto"/>
          </w:tcPr>
          <w:p w14:paraId="55D9A242" w14:textId="77777777" w:rsidR="00B33C93" w:rsidRPr="00904F1B" w:rsidRDefault="00B33C93" w:rsidP="00B33C93">
            <w:pPr>
              <w:jc w:val="center"/>
              <w:rPr>
                <w:sz w:val="21"/>
                <w:szCs w:val="21"/>
              </w:rPr>
            </w:pPr>
            <w:r w:rsidRPr="00904F1B">
              <w:rPr>
                <w:sz w:val="21"/>
                <w:szCs w:val="21"/>
              </w:rPr>
              <w:t>ACAN</w:t>
            </w:r>
          </w:p>
        </w:tc>
        <w:tc>
          <w:tcPr>
            <w:tcW w:w="42.50pt" w:type="dxa"/>
            <w:vAlign w:val="bottom"/>
          </w:tcPr>
          <w:p w14:paraId="19329EB7" w14:textId="77777777" w:rsidR="00B33C93" w:rsidRPr="00904F1B" w:rsidRDefault="00B33C93" w:rsidP="00B33C93">
            <w:pPr>
              <w:jc w:val="center"/>
              <w:rPr>
                <w:iCs/>
                <w:sz w:val="21"/>
                <w:szCs w:val="21"/>
              </w:rPr>
            </w:pPr>
            <w:r w:rsidRPr="00904F1B">
              <w:rPr>
                <w:iCs/>
                <w:sz w:val="21"/>
                <w:szCs w:val="21"/>
              </w:rPr>
              <w:t>1556K</w:t>
            </w:r>
          </w:p>
        </w:tc>
        <w:tc>
          <w:tcPr>
            <w:tcW w:w="42.55pt" w:type="dxa"/>
            <w:shd w:val="clear" w:color="auto" w:fill="auto"/>
            <w:vAlign w:val="bottom"/>
          </w:tcPr>
          <w:p w14:paraId="45FF89B4" w14:textId="77777777" w:rsidR="00B33C93" w:rsidRPr="00904F1B" w:rsidRDefault="00B33C93" w:rsidP="00B33C93">
            <w:pPr>
              <w:jc w:val="center"/>
              <w:rPr>
                <w:iCs/>
                <w:sz w:val="21"/>
                <w:szCs w:val="21"/>
              </w:rPr>
            </w:pPr>
            <w:r w:rsidRPr="00904F1B">
              <w:rPr>
                <w:iCs/>
                <w:sz w:val="21"/>
                <w:szCs w:val="21"/>
              </w:rPr>
              <w:t>0.8955</w:t>
            </w:r>
          </w:p>
        </w:tc>
        <w:tc>
          <w:tcPr>
            <w:tcW w:w="42.50pt" w:type="dxa"/>
            <w:shd w:val="clear" w:color="auto" w:fill="auto"/>
            <w:vAlign w:val="bottom"/>
          </w:tcPr>
          <w:p w14:paraId="77529335" w14:textId="77777777" w:rsidR="00B33C93" w:rsidRPr="00904F1B" w:rsidRDefault="00B33C93" w:rsidP="00B33C93">
            <w:pPr>
              <w:jc w:val="center"/>
              <w:rPr>
                <w:iCs/>
                <w:sz w:val="21"/>
                <w:szCs w:val="21"/>
              </w:rPr>
            </w:pPr>
            <w:r w:rsidRPr="00904F1B">
              <w:rPr>
                <w:iCs/>
                <w:sz w:val="21"/>
                <w:szCs w:val="21"/>
              </w:rPr>
              <w:t>0.7824</w:t>
            </w:r>
          </w:p>
        </w:tc>
        <w:tc>
          <w:tcPr>
            <w:tcW w:w="50.10pt" w:type="dxa"/>
            <w:shd w:val="clear" w:color="auto" w:fill="auto"/>
            <w:vAlign w:val="bottom"/>
          </w:tcPr>
          <w:p w14:paraId="35E649C5" w14:textId="77777777" w:rsidR="00B33C93" w:rsidRPr="00904F1B" w:rsidRDefault="00B33C93" w:rsidP="00B33C93">
            <w:pPr>
              <w:jc w:val="center"/>
              <w:rPr>
                <w:iCs/>
                <w:sz w:val="21"/>
                <w:szCs w:val="21"/>
              </w:rPr>
            </w:pPr>
            <w:r w:rsidRPr="00904F1B">
              <w:rPr>
                <w:iCs/>
                <w:sz w:val="21"/>
                <w:szCs w:val="21"/>
              </w:rPr>
              <w:t>0.7366</w:t>
            </w:r>
          </w:p>
        </w:tc>
        <w:tc>
          <w:tcPr>
            <w:tcW w:w="59.25pt" w:type="dxa"/>
            <w:shd w:val="clear" w:color="auto" w:fill="auto"/>
            <w:vAlign w:val="bottom"/>
          </w:tcPr>
          <w:p w14:paraId="5EA8EB99" w14:textId="77777777" w:rsidR="00B33C93" w:rsidRPr="00904F1B" w:rsidRDefault="00B33C93" w:rsidP="00B33C93">
            <w:pPr>
              <w:jc w:val="center"/>
              <w:rPr>
                <w:iCs/>
                <w:sz w:val="21"/>
                <w:szCs w:val="21"/>
              </w:rPr>
            </w:pPr>
            <w:r w:rsidRPr="00904F1B">
              <w:rPr>
                <w:iCs/>
                <w:sz w:val="21"/>
                <w:szCs w:val="21"/>
              </w:rPr>
              <w:t>0.7891</w:t>
            </w:r>
          </w:p>
        </w:tc>
        <w:tc>
          <w:tcPr>
            <w:tcW w:w="59.25pt" w:type="dxa"/>
            <w:shd w:val="clear" w:color="auto" w:fill="auto"/>
            <w:vAlign w:val="bottom"/>
          </w:tcPr>
          <w:p w14:paraId="11632F0A" w14:textId="77777777" w:rsidR="00B33C93" w:rsidRPr="00904F1B" w:rsidRDefault="00B33C93" w:rsidP="00B33C93">
            <w:pPr>
              <w:jc w:val="center"/>
              <w:rPr>
                <w:iCs/>
                <w:sz w:val="21"/>
                <w:szCs w:val="21"/>
              </w:rPr>
            </w:pPr>
            <w:r w:rsidRPr="00904F1B">
              <w:rPr>
                <w:iCs/>
                <w:sz w:val="21"/>
                <w:szCs w:val="21"/>
              </w:rPr>
              <w:t>0.9086</w:t>
            </w:r>
          </w:p>
        </w:tc>
      </w:tr>
      <w:tr w:rsidR="00B33C93" w:rsidRPr="002408F7" w14:paraId="08A9BAE1" w14:textId="77777777" w:rsidTr="00F0237D">
        <w:trPr>
          <w:trHeight w:val="20"/>
          <w:jc w:val="center"/>
        </w:trPr>
        <w:tc>
          <w:tcPr>
            <w:tcW w:w="49.65pt" w:type="dxa"/>
            <w:vMerge/>
            <w:shd w:val="clear" w:color="auto" w:fill="auto"/>
          </w:tcPr>
          <w:p w14:paraId="0041051A" w14:textId="77777777" w:rsidR="00B33C93" w:rsidRPr="002408F7" w:rsidRDefault="00B33C93" w:rsidP="00B33C93">
            <w:pPr>
              <w:jc w:val="center"/>
              <w:rPr>
                <w:sz w:val="21"/>
                <w:szCs w:val="21"/>
              </w:rPr>
            </w:pPr>
          </w:p>
        </w:tc>
        <w:tc>
          <w:tcPr>
            <w:tcW w:w="85.05pt" w:type="dxa"/>
            <w:shd w:val="clear" w:color="auto" w:fill="auto"/>
          </w:tcPr>
          <w:p w14:paraId="596D6307" w14:textId="77777777" w:rsidR="00B33C93" w:rsidRPr="00904F1B" w:rsidRDefault="00B33C93" w:rsidP="00B33C93">
            <w:pPr>
              <w:jc w:val="center"/>
              <w:rPr>
                <w:sz w:val="21"/>
                <w:szCs w:val="21"/>
              </w:rPr>
            </w:pPr>
            <w:proofErr w:type="spellStart"/>
            <w:r w:rsidRPr="00904F1B">
              <w:rPr>
                <w:sz w:val="21"/>
                <w:szCs w:val="21"/>
              </w:rPr>
              <w:t>LatticeNet</w:t>
            </w:r>
            <w:proofErr w:type="spellEnd"/>
          </w:p>
        </w:tc>
        <w:tc>
          <w:tcPr>
            <w:tcW w:w="42.50pt" w:type="dxa"/>
            <w:vAlign w:val="bottom"/>
          </w:tcPr>
          <w:p w14:paraId="547CE04E" w14:textId="77777777" w:rsidR="00B33C93" w:rsidRPr="00904F1B" w:rsidRDefault="00B33C93" w:rsidP="00B33C93">
            <w:pPr>
              <w:jc w:val="center"/>
              <w:rPr>
                <w:iCs/>
                <w:sz w:val="21"/>
                <w:szCs w:val="21"/>
              </w:rPr>
            </w:pPr>
            <w:r w:rsidRPr="00904F1B">
              <w:rPr>
                <w:iCs/>
                <w:sz w:val="21"/>
                <w:szCs w:val="21"/>
              </w:rPr>
              <w:t>777K</w:t>
            </w:r>
          </w:p>
        </w:tc>
        <w:tc>
          <w:tcPr>
            <w:tcW w:w="42.55pt" w:type="dxa"/>
            <w:shd w:val="clear" w:color="auto" w:fill="auto"/>
            <w:vAlign w:val="bottom"/>
          </w:tcPr>
          <w:p w14:paraId="55B5F39D" w14:textId="77777777" w:rsidR="00B33C93" w:rsidRPr="00904F1B" w:rsidRDefault="00B33C93" w:rsidP="00B33C93">
            <w:pPr>
              <w:jc w:val="center"/>
              <w:rPr>
                <w:iCs/>
                <w:sz w:val="21"/>
                <w:szCs w:val="21"/>
              </w:rPr>
            </w:pPr>
            <w:r w:rsidRPr="00904F1B">
              <w:rPr>
                <w:iCs/>
                <w:sz w:val="21"/>
                <w:szCs w:val="21"/>
              </w:rPr>
              <w:t>0.8943</w:t>
            </w:r>
          </w:p>
        </w:tc>
        <w:tc>
          <w:tcPr>
            <w:tcW w:w="42.50pt" w:type="dxa"/>
            <w:shd w:val="clear" w:color="auto" w:fill="auto"/>
            <w:vAlign w:val="bottom"/>
          </w:tcPr>
          <w:p w14:paraId="404FC1BA" w14:textId="77777777" w:rsidR="00B33C93" w:rsidRPr="00904F1B" w:rsidRDefault="00B33C93" w:rsidP="00B33C93">
            <w:pPr>
              <w:jc w:val="center"/>
              <w:rPr>
                <w:iCs/>
                <w:sz w:val="21"/>
                <w:szCs w:val="21"/>
              </w:rPr>
            </w:pPr>
            <w:r w:rsidRPr="00904F1B">
              <w:rPr>
                <w:iCs/>
                <w:sz w:val="21"/>
                <w:szCs w:val="21"/>
              </w:rPr>
              <w:t>0.7812</w:t>
            </w:r>
          </w:p>
        </w:tc>
        <w:tc>
          <w:tcPr>
            <w:tcW w:w="50.10pt" w:type="dxa"/>
            <w:shd w:val="clear" w:color="auto" w:fill="auto"/>
            <w:vAlign w:val="bottom"/>
          </w:tcPr>
          <w:p w14:paraId="4EC7C16E" w14:textId="77777777" w:rsidR="00B33C93" w:rsidRPr="00904F1B" w:rsidRDefault="00B33C93" w:rsidP="00B33C93">
            <w:pPr>
              <w:jc w:val="center"/>
              <w:rPr>
                <w:iCs/>
                <w:sz w:val="21"/>
                <w:szCs w:val="21"/>
              </w:rPr>
            </w:pPr>
            <w:r w:rsidRPr="00904F1B">
              <w:rPr>
                <w:iCs/>
                <w:sz w:val="21"/>
                <w:szCs w:val="21"/>
              </w:rPr>
              <w:t>0.7355</w:t>
            </w:r>
          </w:p>
        </w:tc>
        <w:tc>
          <w:tcPr>
            <w:tcW w:w="59.25pt" w:type="dxa"/>
            <w:shd w:val="clear" w:color="auto" w:fill="auto"/>
            <w:vAlign w:val="bottom"/>
          </w:tcPr>
          <w:p w14:paraId="60547007" w14:textId="77777777" w:rsidR="00B33C93" w:rsidRPr="00904F1B" w:rsidRDefault="00B33C93" w:rsidP="00B33C93">
            <w:pPr>
              <w:jc w:val="center"/>
              <w:rPr>
                <w:iCs/>
                <w:sz w:val="21"/>
                <w:szCs w:val="21"/>
              </w:rPr>
            </w:pPr>
            <w:r w:rsidRPr="00904F1B">
              <w:rPr>
                <w:iCs/>
                <w:sz w:val="21"/>
                <w:szCs w:val="21"/>
              </w:rPr>
              <w:t>0.7844</w:t>
            </w:r>
          </w:p>
        </w:tc>
        <w:tc>
          <w:tcPr>
            <w:tcW w:w="59.25pt" w:type="dxa"/>
            <w:shd w:val="clear" w:color="auto" w:fill="auto"/>
            <w:vAlign w:val="bottom"/>
          </w:tcPr>
          <w:p w14:paraId="225A98EF" w14:textId="77777777" w:rsidR="00B33C93" w:rsidRPr="00904F1B" w:rsidRDefault="00B33C93" w:rsidP="00B33C93">
            <w:pPr>
              <w:jc w:val="center"/>
              <w:rPr>
                <w:iCs/>
                <w:sz w:val="21"/>
                <w:szCs w:val="21"/>
              </w:rPr>
            </w:pPr>
            <w:r w:rsidRPr="00904F1B">
              <w:rPr>
                <w:iCs/>
                <w:sz w:val="21"/>
                <w:szCs w:val="21"/>
              </w:rPr>
              <w:t>0.9075</w:t>
            </w:r>
          </w:p>
        </w:tc>
      </w:tr>
      <w:tr w:rsidR="00B33C93" w:rsidRPr="002408F7" w14:paraId="73B55D03" w14:textId="77777777" w:rsidTr="00F0237D">
        <w:trPr>
          <w:trHeight w:val="20"/>
          <w:jc w:val="center"/>
        </w:trPr>
        <w:tc>
          <w:tcPr>
            <w:tcW w:w="49.65pt" w:type="dxa"/>
            <w:vMerge/>
            <w:shd w:val="clear" w:color="auto" w:fill="auto"/>
          </w:tcPr>
          <w:p w14:paraId="72730A19" w14:textId="77777777" w:rsidR="00B33C93" w:rsidRPr="002408F7" w:rsidRDefault="00B33C93" w:rsidP="00B33C93">
            <w:pPr>
              <w:jc w:val="center"/>
              <w:rPr>
                <w:sz w:val="21"/>
                <w:szCs w:val="21"/>
              </w:rPr>
            </w:pPr>
          </w:p>
        </w:tc>
        <w:tc>
          <w:tcPr>
            <w:tcW w:w="85.05pt" w:type="dxa"/>
            <w:shd w:val="clear" w:color="auto" w:fill="auto"/>
          </w:tcPr>
          <w:p w14:paraId="42576269" w14:textId="77777777" w:rsidR="00B33C93" w:rsidRPr="00904F1B" w:rsidRDefault="00B33C93" w:rsidP="00B33C93">
            <w:pPr>
              <w:jc w:val="center"/>
              <w:rPr>
                <w:sz w:val="21"/>
                <w:szCs w:val="21"/>
              </w:rPr>
            </w:pPr>
            <w:r w:rsidRPr="00904F1B">
              <w:rPr>
                <w:sz w:val="21"/>
                <w:szCs w:val="21"/>
              </w:rPr>
              <w:t>AWSRN-M</w:t>
            </w:r>
          </w:p>
        </w:tc>
        <w:tc>
          <w:tcPr>
            <w:tcW w:w="42.50pt" w:type="dxa"/>
            <w:vAlign w:val="bottom"/>
          </w:tcPr>
          <w:p w14:paraId="2D671D67" w14:textId="77777777" w:rsidR="00B33C93" w:rsidRPr="00904F1B" w:rsidRDefault="00B33C93" w:rsidP="00B33C93">
            <w:pPr>
              <w:jc w:val="center"/>
              <w:rPr>
                <w:iCs/>
                <w:sz w:val="21"/>
                <w:szCs w:val="21"/>
              </w:rPr>
            </w:pPr>
            <w:r w:rsidRPr="00904F1B">
              <w:rPr>
                <w:iCs/>
                <w:sz w:val="21"/>
                <w:szCs w:val="21"/>
              </w:rPr>
              <w:t>1254K</w:t>
            </w:r>
          </w:p>
        </w:tc>
        <w:tc>
          <w:tcPr>
            <w:tcW w:w="42.55pt" w:type="dxa"/>
            <w:shd w:val="clear" w:color="auto" w:fill="auto"/>
            <w:vAlign w:val="bottom"/>
          </w:tcPr>
          <w:p w14:paraId="67DFC84A" w14:textId="77777777" w:rsidR="00B33C93" w:rsidRPr="00904F1B" w:rsidRDefault="00B33C93" w:rsidP="00B33C93">
            <w:pPr>
              <w:jc w:val="center"/>
              <w:rPr>
                <w:iCs/>
                <w:sz w:val="21"/>
                <w:szCs w:val="21"/>
              </w:rPr>
            </w:pPr>
            <w:r w:rsidRPr="00904F1B">
              <w:rPr>
                <w:iCs/>
                <w:sz w:val="21"/>
                <w:szCs w:val="21"/>
              </w:rPr>
              <w:t>0.8954</w:t>
            </w:r>
          </w:p>
        </w:tc>
        <w:tc>
          <w:tcPr>
            <w:tcW w:w="42.50pt" w:type="dxa"/>
            <w:shd w:val="clear" w:color="auto" w:fill="auto"/>
            <w:vAlign w:val="bottom"/>
          </w:tcPr>
          <w:p w14:paraId="0F13B0DA" w14:textId="77777777" w:rsidR="00B33C93" w:rsidRPr="00904F1B" w:rsidRDefault="00B33C93" w:rsidP="00B33C93">
            <w:pPr>
              <w:jc w:val="center"/>
              <w:rPr>
                <w:iCs/>
                <w:sz w:val="21"/>
                <w:szCs w:val="21"/>
              </w:rPr>
            </w:pPr>
            <w:r w:rsidRPr="00904F1B">
              <w:rPr>
                <w:iCs/>
                <w:sz w:val="21"/>
                <w:szCs w:val="21"/>
              </w:rPr>
              <w:t>0.7832</w:t>
            </w:r>
          </w:p>
        </w:tc>
        <w:tc>
          <w:tcPr>
            <w:tcW w:w="50.10pt" w:type="dxa"/>
            <w:shd w:val="clear" w:color="auto" w:fill="auto"/>
            <w:vAlign w:val="bottom"/>
          </w:tcPr>
          <w:p w14:paraId="0174593D" w14:textId="77777777" w:rsidR="00B33C93" w:rsidRPr="00904F1B" w:rsidRDefault="00B33C93" w:rsidP="00B33C93">
            <w:pPr>
              <w:jc w:val="center"/>
              <w:rPr>
                <w:iCs/>
                <w:sz w:val="21"/>
                <w:szCs w:val="21"/>
              </w:rPr>
            </w:pPr>
            <w:r w:rsidRPr="00904F1B">
              <w:rPr>
                <w:iCs/>
                <w:sz w:val="21"/>
                <w:szCs w:val="21"/>
              </w:rPr>
              <w:t>0.7368</w:t>
            </w:r>
          </w:p>
        </w:tc>
        <w:tc>
          <w:tcPr>
            <w:tcW w:w="59.25pt" w:type="dxa"/>
            <w:shd w:val="clear" w:color="auto" w:fill="auto"/>
            <w:vAlign w:val="bottom"/>
          </w:tcPr>
          <w:p w14:paraId="67903BEB" w14:textId="77777777" w:rsidR="00B33C93" w:rsidRPr="00904F1B" w:rsidRDefault="00B33C93" w:rsidP="00B33C93">
            <w:pPr>
              <w:jc w:val="center"/>
              <w:rPr>
                <w:iCs/>
                <w:sz w:val="21"/>
                <w:szCs w:val="21"/>
              </w:rPr>
            </w:pPr>
            <w:r w:rsidRPr="00904F1B">
              <w:rPr>
                <w:iCs/>
                <w:sz w:val="21"/>
                <w:szCs w:val="21"/>
              </w:rPr>
              <w:t>0.7884</w:t>
            </w:r>
          </w:p>
        </w:tc>
        <w:tc>
          <w:tcPr>
            <w:tcW w:w="59.25pt" w:type="dxa"/>
            <w:shd w:val="clear" w:color="auto" w:fill="auto"/>
            <w:vAlign w:val="bottom"/>
          </w:tcPr>
          <w:p w14:paraId="2357A082" w14:textId="77777777" w:rsidR="00B33C93" w:rsidRPr="00904F1B" w:rsidRDefault="00B33C93" w:rsidP="00B33C93">
            <w:pPr>
              <w:jc w:val="center"/>
              <w:rPr>
                <w:iCs/>
                <w:sz w:val="21"/>
                <w:szCs w:val="21"/>
              </w:rPr>
            </w:pPr>
            <w:r w:rsidRPr="00904F1B">
              <w:rPr>
                <w:iCs/>
                <w:sz w:val="21"/>
                <w:szCs w:val="21"/>
              </w:rPr>
              <w:t>0.9093</w:t>
            </w:r>
          </w:p>
        </w:tc>
      </w:tr>
      <w:tr w:rsidR="00B33C93" w:rsidRPr="002408F7" w14:paraId="54FA5CBE" w14:textId="77777777" w:rsidTr="00F0237D">
        <w:trPr>
          <w:trHeight w:val="20"/>
          <w:jc w:val="center"/>
        </w:trPr>
        <w:tc>
          <w:tcPr>
            <w:tcW w:w="49.65pt" w:type="dxa"/>
            <w:vMerge/>
            <w:shd w:val="clear" w:color="auto" w:fill="auto"/>
          </w:tcPr>
          <w:p w14:paraId="0FBE285D" w14:textId="77777777" w:rsidR="00B33C93" w:rsidRPr="002408F7" w:rsidRDefault="00B33C93" w:rsidP="00B33C93">
            <w:pPr>
              <w:jc w:val="center"/>
              <w:rPr>
                <w:sz w:val="21"/>
                <w:szCs w:val="21"/>
              </w:rPr>
            </w:pPr>
          </w:p>
        </w:tc>
        <w:tc>
          <w:tcPr>
            <w:tcW w:w="85.05pt" w:type="dxa"/>
            <w:shd w:val="clear" w:color="auto" w:fill="auto"/>
          </w:tcPr>
          <w:p w14:paraId="0D1F3D66" w14:textId="77777777" w:rsidR="00B33C93" w:rsidRPr="00904F1B" w:rsidRDefault="00B33C93" w:rsidP="00B33C93">
            <w:pPr>
              <w:jc w:val="center"/>
              <w:rPr>
                <w:sz w:val="21"/>
                <w:szCs w:val="21"/>
              </w:rPr>
            </w:pPr>
            <w:r w:rsidRPr="00904F1B">
              <w:rPr>
                <w:sz w:val="21"/>
                <w:szCs w:val="21"/>
              </w:rPr>
              <w:t>MAFFSRN-L</w:t>
            </w:r>
          </w:p>
        </w:tc>
        <w:tc>
          <w:tcPr>
            <w:tcW w:w="42.50pt" w:type="dxa"/>
            <w:vAlign w:val="center"/>
          </w:tcPr>
          <w:p w14:paraId="02831BB8" w14:textId="77777777" w:rsidR="00B33C93" w:rsidRPr="00904F1B" w:rsidRDefault="00B33C93" w:rsidP="00B33C93">
            <w:pPr>
              <w:jc w:val="center"/>
              <w:rPr>
                <w:iCs/>
                <w:sz w:val="21"/>
                <w:szCs w:val="21"/>
              </w:rPr>
            </w:pPr>
            <w:r w:rsidRPr="00904F1B">
              <w:rPr>
                <w:iCs/>
                <w:sz w:val="21"/>
                <w:szCs w:val="21"/>
              </w:rPr>
              <w:t>830K</w:t>
            </w:r>
          </w:p>
        </w:tc>
        <w:tc>
          <w:tcPr>
            <w:tcW w:w="42.55pt" w:type="dxa"/>
            <w:shd w:val="clear" w:color="auto" w:fill="auto"/>
          </w:tcPr>
          <w:p w14:paraId="7ACB1504" w14:textId="77777777" w:rsidR="00B33C93" w:rsidRPr="00904F1B" w:rsidRDefault="00B33C93" w:rsidP="00B33C93">
            <w:pPr>
              <w:jc w:val="center"/>
              <w:rPr>
                <w:iCs/>
                <w:sz w:val="21"/>
                <w:szCs w:val="21"/>
              </w:rPr>
            </w:pPr>
            <w:r w:rsidRPr="00904F1B">
              <w:rPr>
                <w:sz w:val="21"/>
                <w:szCs w:val="21"/>
              </w:rPr>
              <w:t xml:space="preserve">0.8953 </w:t>
            </w:r>
          </w:p>
        </w:tc>
        <w:tc>
          <w:tcPr>
            <w:tcW w:w="42.50pt" w:type="dxa"/>
            <w:shd w:val="clear" w:color="auto" w:fill="auto"/>
          </w:tcPr>
          <w:p w14:paraId="5BF23CFB" w14:textId="77777777" w:rsidR="00B33C93" w:rsidRPr="00904F1B" w:rsidRDefault="00B33C93" w:rsidP="00B33C93">
            <w:pPr>
              <w:jc w:val="center"/>
              <w:rPr>
                <w:iCs/>
                <w:sz w:val="21"/>
                <w:szCs w:val="21"/>
              </w:rPr>
            </w:pPr>
            <w:r w:rsidRPr="00904F1B">
              <w:rPr>
                <w:sz w:val="21"/>
                <w:szCs w:val="21"/>
              </w:rPr>
              <w:t xml:space="preserve">0.7822 </w:t>
            </w:r>
          </w:p>
        </w:tc>
        <w:tc>
          <w:tcPr>
            <w:tcW w:w="50.10pt" w:type="dxa"/>
            <w:shd w:val="clear" w:color="auto" w:fill="auto"/>
          </w:tcPr>
          <w:p w14:paraId="771A43C5" w14:textId="77777777" w:rsidR="00B33C93" w:rsidRPr="00904F1B" w:rsidRDefault="00B33C93" w:rsidP="00B33C93">
            <w:pPr>
              <w:jc w:val="center"/>
              <w:rPr>
                <w:iCs/>
                <w:sz w:val="21"/>
                <w:szCs w:val="21"/>
              </w:rPr>
            </w:pPr>
            <w:r w:rsidRPr="00904F1B">
              <w:rPr>
                <w:sz w:val="21"/>
                <w:szCs w:val="21"/>
              </w:rPr>
              <w:t xml:space="preserve">0.7370 </w:t>
            </w:r>
          </w:p>
        </w:tc>
        <w:tc>
          <w:tcPr>
            <w:tcW w:w="59.25pt" w:type="dxa"/>
            <w:shd w:val="clear" w:color="auto" w:fill="auto"/>
          </w:tcPr>
          <w:p w14:paraId="45A6CD8F" w14:textId="77777777" w:rsidR="00B33C93" w:rsidRPr="00904F1B" w:rsidRDefault="00B33C93" w:rsidP="00B33C93">
            <w:pPr>
              <w:jc w:val="center"/>
              <w:rPr>
                <w:iCs/>
                <w:sz w:val="21"/>
                <w:szCs w:val="21"/>
              </w:rPr>
            </w:pPr>
            <w:r w:rsidRPr="00904F1B">
              <w:rPr>
                <w:sz w:val="21"/>
                <w:szCs w:val="21"/>
              </w:rPr>
              <w:t xml:space="preserve">0.7887 </w:t>
            </w:r>
          </w:p>
        </w:tc>
        <w:tc>
          <w:tcPr>
            <w:tcW w:w="59.25pt" w:type="dxa"/>
            <w:shd w:val="clear" w:color="auto" w:fill="auto"/>
          </w:tcPr>
          <w:p w14:paraId="2B28BD7E" w14:textId="77777777" w:rsidR="00B33C93" w:rsidRPr="00904F1B" w:rsidRDefault="00B33C93" w:rsidP="00B33C93">
            <w:pPr>
              <w:jc w:val="center"/>
              <w:rPr>
                <w:iCs/>
                <w:sz w:val="21"/>
                <w:szCs w:val="21"/>
              </w:rPr>
            </w:pPr>
            <w:r w:rsidRPr="00904F1B">
              <w:rPr>
                <w:sz w:val="21"/>
                <w:szCs w:val="21"/>
              </w:rPr>
              <w:t>0.9069</w:t>
            </w:r>
          </w:p>
        </w:tc>
      </w:tr>
      <w:tr w:rsidR="00B33C93" w:rsidRPr="002408F7" w14:paraId="6076CF6B" w14:textId="77777777" w:rsidTr="00F0237D">
        <w:trPr>
          <w:trHeight w:val="20"/>
          <w:jc w:val="center"/>
        </w:trPr>
        <w:tc>
          <w:tcPr>
            <w:tcW w:w="49.65pt" w:type="dxa"/>
            <w:vMerge/>
            <w:shd w:val="clear" w:color="auto" w:fill="auto"/>
          </w:tcPr>
          <w:p w14:paraId="23C4DA4A" w14:textId="77777777" w:rsidR="00B33C93" w:rsidRPr="002408F7" w:rsidRDefault="00B33C93" w:rsidP="00B33C93">
            <w:pPr>
              <w:jc w:val="center"/>
              <w:rPr>
                <w:sz w:val="21"/>
                <w:szCs w:val="21"/>
              </w:rPr>
            </w:pPr>
          </w:p>
        </w:tc>
        <w:tc>
          <w:tcPr>
            <w:tcW w:w="85.05pt" w:type="dxa"/>
            <w:shd w:val="clear" w:color="auto" w:fill="auto"/>
          </w:tcPr>
          <w:p w14:paraId="51F7069F" w14:textId="77777777" w:rsidR="00B33C93" w:rsidRPr="00904F1B" w:rsidRDefault="00B33C93" w:rsidP="00B33C93">
            <w:pPr>
              <w:jc w:val="center"/>
              <w:rPr>
                <w:sz w:val="21"/>
                <w:szCs w:val="21"/>
              </w:rPr>
            </w:pPr>
            <w:r w:rsidRPr="00904F1B">
              <w:rPr>
                <w:sz w:val="21"/>
                <w:szCs w:val="21"/>
              </w:rPr>
              <w:t>EMASRN</w:t>
            </w:r>
          </w:p>
        </w:tc>
        <w:tc>
          <w:tcPr>
            <w:tcW w:w="42.50pt" w:type="dxa"/>
            <w:vAlign w:val="center"/>
          </w:tcPr>
          <w:p w14:paraId="0CC5F561" w14:textId="77777777" w:rsidR="00B33C93" w:rsidRPr="00904F1B" w:rsidRDefault="00B33C93" w:rsidP="00B33C93">
            <w:pPr>
              <w:jc w:val="center"/>
              <w:rPr>
                <w:iCs/>
                <w:sz w:val="21"/>
                <w:szCs w:val="21"/>
              </w:rPr>
            </w:pPr>
            <w:r w:rsidRPr="00904F1B">
              <w:rPr>
                <w:iCs/>
                <w:sz w:val="21"/>
                <w:szCs w:val="21"/>
              </w:rPr>
              <w:t>558K</w:t>
            </w:r>
          </w:p>
        </w:tc>
        <w:tc>
          <w:tcPr>
            <w:tcW w:w="42.55pt" w:type="dxa"/>
            <w:shd w:val="clear" w:color="auto" w:fill="auto"/>
          </w:tcPr>
          <w:p w14:paraId="21634822" w14:textId="77777777" w:rsidR="00B33C93" w:rsidRPr="00904F1B" w:rsidRDefault="00B33C93" w:rsidP="00B33C93">
            <w:pPr>
              <w:jc w:val="center"/>
              <w:rPr>
                <w:iCs/>
                <w:sz w:val="21"/>
                <w:szCs w:val="21"/>
              </w:rPr>
            </w:pPr>
            <w:r w:rsidRPr="00904F1B">
              <w:rPr>
                <w:sz w:val="21"/>
                <w:szCs w:val="21"/>
              </w:rPr>
              <w:t>0.8948</w:t>
            </w:r>
          </w:p>
        </w:tc>
        <w:tc>
          <w:tcPr>
            <w:tcW w:w="42.50pt" w:type="dxa"/>
            <w:shd w:val="clear" w:color="auto" w:fill="auto"/>
          </w:tcPr>
          <w:p w14:paraId="78D2F52C" w14:textId="77777777" w:rsidR="00B33C93" w:rsidRPr="00904F1B" w:rsidRDefault="00B33C93" w:rsidP="00B33C93">
            <w:pPr>
              <w:jc w:val="center"/>
              <w:rPr>
                <w:iCs/>
                <w:sz w:val="21"/>
                <w:szCs w:val="21"/>
              </w:rPr>
            </w:pPr>
            <w:r w:rsidRPr="00904F1B">
              <w:rPr>
                <w:sz w:val="21"/>
                <w:szCs w:val="21"/>
              </w:rPr>
              <w:t>0.7809</w:t>
            </w:r>
          </w:p>
        </w:tc>
        <w:tc>
          <w:tcPr>
            <w:tcW w:w="50.10pt" w:type="dxa"/>
            <w:shd w:val="clear" w:color="auto" w:fill="auto"/>
          </w:tcPr>
          <w:p w14:paraId="50149B5C" w14:textId="77777777" w:rsidR="00B33C93" w:rsidRPr="00904F1B" w:rsidRDefault="00B33C93" w:rsidP="00B33C93">
            <w:pPr>
              <w:jc w:val="center"/>
              <w:rPr>
                <w:iCs/>
                <w:sz w:val="21"/>
                <w:szCs w:val="21"/>
              </w:rPr>
            </w:pPr>
            <w:r w:rsidRPr="00904F1B">
              <w:rPr>
                <w:sz w:val="21"/>
                <w:szCs w:val="21"/>
              </w:rPr>
              <w:t>0.7351</w:t>
            </w:r>
          </w:p>
        </w:tc>
        <w:tc>
          <w:tcPr>
            <w:tcW w:w="59.25pt" w:type="dxa"/>
            <w:shd w:val="clear" w:color="auto" w:fill="auto"/>
          </w:tcPr>
          <w:p w14:paraId="4198F45C" w14:textId="77777777" w:rsidR="00B33C93" w:rsidRPr="00904F1B" w:rsidRDefault="00B33C93" w:rsidP="00B33C93">
            <w:pPr>
              <w:jc w:val="center"/>
              <w:rPr>
                <w:iCs/>
                <w:sz w:val="21"/>
                <w:szCs w:val="21"/>
              </w:rPr>
            </w:pPr>
            <w:r w:rsidRPr="00904F1B">
              <w:rPr>
                <w:sz w:val="21"/>
                <w:szCs w:val="21"/>
              </w:rPr>
              <w:t>0.7838</w:t>
            </w:r>
          </w:p>
        </w:tc>
        <w:tc>
          <w:tcPr>
            <w:tcW w:w="59.25pt" w:type="dxa"/>
            <w:shd w:val="clear" w:color="auto" w:fill="auto"/>
          </w:tcPr>
          <w:p w14:paraId="23E34265" w14:textId="77777777" w:rsidR="00B33C93" w:rsidRPr="00904F1B" w:rsidRDefault="00B33C93" w:rsidP="00B33C93">
            <w:pPr>
              <w:jc w:val="center"/>
              <w:rPr>
                <w:iCs/>
                <w:sz w:val="21"/>
                <w:szCs w:val="21"/>
              </w:rPr>
            </w:pPr>
            <w:r w:rsidRPr="00904F1B">
              <w:rPr>
                <w:sz w:val="21"/>
                <w:szCs w:val="21"/>
              </w:rPr>
              <w:t>0.9076</w:t>
            </w:r>
          </w:p>
        </w:tc>
      </w:tr>
      <w:tr w:rsidR="00B33C93" w:rsidRPr="002408F7" w14:paraId="4E39D831" w14:textId="77777777" w:rsidTr="00F0237D">
        <w:trPr>
          <w:trHeight w:val="20"/>
          <w:jc w:val="center"/>
        </w:trPr>
        <w:tc>
          <w:tcPr>
            <w:tcW w:w="49.65pt" w:type="dxa"/>
            <w:vMerge/>
            <w:shd w:val="clear" w:color="auto" w:fill="auto"/>
          </w:tcPr>
          <w:p w14:paraId="49001496" w14:textId="77777777" w:rsidR="00B33C93" w:rsidRPr="002408F7" w:rsidRDefault="00B33C93" w:rsidP="00B33C93">
            <w:pPr>
              <w:jc w:val="center"/>
              <w:rPr>
                <w:sz w:val="21"/>
                <w:szCs w:val="21"/>
              </w:rPr>
            </w:pPr>
          </w:p>
        </w:tc>
        <w:tc>
          <w:tcPr>
            <w:tcW w:w="85.05pt" w:type="dxa"/>
            <w:shd w:val="clear" w:color="auto" w:fill="auto"/>
          </w:tcPr>
          <w:p w14:paraId="23229ABB" w14:textId="77777777" w:rsidR="00B33C93" w:rsidRPr="00904F1B" w:rsidRDefault="00B33C93" w:rsidP="00B33C93">
            <w:pPr>
              <w:jc w:val="center"/>
              <w:rPr>
                <w:sz w:val="21"/>
                <w:szCs w:val="21"/>
              </w:rPr>
            </w:pPr>
            <w:proofErr w:type="spellStart"/>
            <w:r w:rsidRPr="00904F1B">
              <w:rPr>
                <w:sz w:val="21"/>
                <w:szCs w:val="21"/>
              </w:rPr>
              <w:t>SwinIR</w:t>
            </w:r>
            <w:proofErr w:type="spellEnd"/>
          </w:p>
        </w:tc>
        <w:tc>
          <w:tcPr>
            <w:tcW w:w="42.50pt" w:type="dxa"/>
            <w:vAlign w:val="center"/>
          </w:tcPr>
          <w:p w14:paraId="0196C26B" w14:textId="77777777" w:rsidR="00B33C93" w:rsidRPr="00904F1B" w:rsidRDefault="00B33C93" w:rsidP="00B33C93">
            <w:pPr>
              <w:jc w:val="center"/>
              <w:rPr>
                <w:iCs/>
                <w:sz w:val="21"/>
                <w:szCs w:val="21"/>
              </w:rPr>
            </w:pPr>
            <w:r w:rsidRPr="00904F1B">
              <w:rPr>
                <w:iCs/>
                <w:sz w:val="21"/>
                <w:szCs w:val="21"/>
              </w:rPr>
              <w:t>897K</w:t>
            </w:r>
          </w:p>
        </w:tc>
        <w:tc>
          <w:tcPr>
            <w:tcW w:w="42.55pt" w:type="dxa"/>
            <w:shd w:val="clear" w:color="auto" w:fill="auto"/>
          </w:tcPr>
          <w:p w14:paraId="0FAD251E" w14:textId="77777777" w:rsidR="00B33C93" w:rsidRPr="00904F1B" w:rsidRDefault="00B33C93" w:rsidP="00B33C93">
            <w:pPr>
              <w:jc w:val="center"/>
              <w:rPr>
                <w:iCs/>
                <w:sz w:val="21"/>
                <w:szCs w:val="21"/>
              </w:rPr>
            </w:pPr>
            <w:r w:rsidRPr="00904F1B">
              <w:rPr>
                <w:sz w:val="21"/>
                <w:szCs w:val="21"/>
              </w:rPr>
              <w:t>0.8976</w:t>
            </w:r>
          </w:p>
        </w:tc>
        <w:tc>
          <w:tcPr>
            <w:tcW w:w="42.50pt" w:type="dxa"/>
            <w:shd w:val="clear" w:color="auto" w:fill="auto"/>
          </w:tcPr>
          <w:p w14:paraId="0075A3C1" w14:textId="77777777" w:rsidR="00B33C93" w:rsidRPr="00904F1B" w:rsidRDefault="00B33C93" w:rsidP="00B33C93">
            <w:pPr>
              <w:jc w:val="center"/>
              <w:rPr>
                <w:iCs/>
                <w:sz w:val="21"/>
                <w:szCs w:val="21"/>
              </w:rPr>
            </w:pPr>
            <w:r w:rsidRPr="00904F1B">
              <w:rPr>
                <w:sz w:val="21"/>
                <w:szCs w:val="21"/>
              </w:rPr>
              <w:t xml:space="preserve">0.7858 </w:t>
            </w:r>
          </w:p>
        </w:tc>
        <w:tc>
          <w:tcPr>
            <w:tcW w:w="50.10pt" w:type="dxa"/>
            <w:shd w:val="clear" w:color="auto" w:fill="auto"/>
          </w:tcPr>
          <w:p w14:paraId="3C17D667" w14:textId="77777777" w:rsidR="00B33C93" w:rsidRPr="00904F1B" w:rsidRDefault="00B33C93" w:rsidP="00B33C93">
            <w:pPr>
              <w:jc w:val="center"/>
              <w:rPr>
                <w:iCs/>
                <w:sz w:val="21"/>
                <w:szCs w:val="21"/>
              </w:rPr>
            </w:pPr>
            <w:r w:rsidRPr="00904F1B">
              <w:rPr>
                <w:sz w:val="21"/>
                <w:szCs w:val="21"/>
              </w:rPr>
              <w:t xml:space="preserve">0.7406 </w:t>
            </w:r>
          </w:p>
        </w:tc>
        <w:tc>
          <w:tcPr>
            <w:tcW w:w="59.25pt" w:type="dxa"/>
            <w:shd w:val="clear" w:color="auto" w:fill="auto"/>
          </w:tcPr>
          <w:p w14:paraId="798900D9" w14:textId="77777777" w:rsidR="00B33C93" w:rsidRPr="00904F1B" w:rsidRDefault="00B33C93" w:rsidP="00B33C93">
            <w:pPr>
              <w:jc w:val="center"/>
              <w:rPr>
                <w:iCs/>
                <w:sz w:val="21"/>
                <w:szCs w:val="21"/>
              </w:rPr>
            </w:pPr>
            <w:r w:rsidRPr="00904F1B">
              <w:rPr>
                <w:sz w:val="21"/>
                <w:szCs w:val="21"/>
              </w:rPr>
              <w:t xml:space="preserve">0.7980 </w:t>
            </w:r>
          </w:p>
        </w:tc>
        <w:tc>
          <w:tcPr>
            <w:tcW w:w="59.25pt" w:type="dxa"/>
            <w:shd w:val="clear" w:color="auto" w:fill="auto"/>
          </w:tcPr>
          <w:p w14:paraId="17F28736" w14:textId="77777777" w:rsidR="00B33C93" w:rsidRPr="00904F1B" w:rsidRDefault="00B33C93" w:rsidP="00B33C93">
            <w:pPr>
              <w:jc w:val="center"/>
              <w:rPr>
                <w:iCs/>
                <w:sz w:val="21"/>
                <w:szCs w:val="21"/>
              </w:rPr>
            </w:pPr>
            <w:r w:rsidRPr="00904F1B">
              <w:rPr>
                <w:sz w:val="21"/>
                <w:szCs w:val="21"/>
              </w:rPr>
              <w:t>0.9151</w:t>
            </w:r>
          </w:p>
        </w:tc>
      </w:tr>
      <w:tr w:rsidR="00B33C93" w:rsidRPr="002408F7" w14:paraId="472D5313" w14:textId="77777777" w:rsidTr="00F0237D">
        <w:trPr>
          <w:trHeight w:val="20"/>
          <w:jc w:val="center"/>
        </w:trPr>
        <w:tc>
          <w:tcPr>
            <w:tcW w:w="49.65pt" w:type="dxa"/>
            <w:vMerge/>
            <w:shd w:val="clear" w:color="auto" w:fill="auto"/>
          </w:tcPr>
          <w:p w14:paraId="1C27A4C6" w14:textId="77777777" w:rsidR="00B33C93" w:rsidRPr="002408F7" w:rsidRDefault="00B33C93" w:rsidP="00B33C93">
            <w:pPr>
              <w:jc w:val="center"/>
              <w:rPr>
                <w:sz w:val="21"/>
                <w:szCs w:val="21"/>
              </w:rPr>
            </w:pPr>
          </w:p>
        </w:tc>
        <w:tc>
          <w:tcPr>
            <w:tcW w:w="85.05pt" w:type="dxa"/>
            <w:shd w:val="clear" w:color="auto" w:fill="auto"/>
          </w:tcPr>
          <w:p w14:paraId="37E8F2A8" w14:textId="77777777" w:rsidR="00B33C93" w:rsidRPr="00904F1B" w:rsidRDefault="00B33C93" w:rsidP="00B33C93">
            <w:pPr>
              <w:jc w:val="center"/>
              <w:rPr>
                <w:sz w:val="21"/>
                <w:szCs w:val="21"/>
              </w:rPr>
            </w:pPr>
            <w:r w:rsidRPr="00904F1B">
              <w:rPr>
                <w:sz w:val="21"/>
                <w:szCs w:val="21"/>
              </w:rPr>
              <w:t>ELAN</w:t>
            </w:r>
          </w:p>
        </w:tc>
        <w:tc>
          <w:tcPr>
            <w:tcW w:w="42.50pt" w:type="dxa"/>
          </w:tcPr>
          <w:p w14:paraId="7EB1EFBE" w14:textId="77777777" w:rsidR="00B33C93" w:rsidRPr="00904F1B" w:rsidRDefault="00B33C93" w:rsidP="00B33C93">
            <w:pPr>
              <w:jc w:val="center"/>
              <w:rPr>
                <w:iCs/>
                <w:sz w:val="21"/>
                <w:szCs w:val="21"/>
              </w:rPr>
            </w:pPr>
            <w:r w:rsidRPr="00904F1B">
              <w:rPr>
                <w:sz w:val="21"/>
                <w:szCs w:val="21"/>
              </w:rPr>
              <w:t>601K</w:t>
            </w:r>
          </w:p>
        </w:tc>
        <w:tc>
          <w:tcPr>
            <w:tcW w:w="42.55pt" w:type="dxa"/>
            <w:shd w:val="clear" w:color="auto" w:fill="auto"/>
          </w:tcPr>
          <w:p w14:paraId="0B474EA1" w14:textId="77777777" w:rsidR="00B33C93" w:rsidRPr="00904F1B" w:rsidRDefault="00B33C93" w:rsidP="00B33C93">
            <w:pPr>
              <w:jc w:val="center"/>
              <w:rPr>
                <w:iCs/>
                <w:sz w:val="21"/>
                <w:szCs w:val="21"/>
              </w:rPr>
            </w:pPr>
            <w:r w:rsidRPr="00904F1B">
              <w:rPr>
                <w:sz w:val="21"/>
                <w:szCs w:val="21"/>
              </w:rPr>
              <w:t>0.8975</w:t>
            </w:r>
          </w:p>
        </w:tc>
        <w:tc>
          <w:tcPr>
            <w:tcW w:w="42.50pt" w:type="dxa"/>
            <w:shd w:val="clear" w:color="auto" w:fill="auto"/>
          </w:tcPr>
          <w:p w14:paraId="49A01AAE" w14:textId="77777777" w:rsidR="00B33C93" w:rsidRPr="00904F1B" w:rsidRDefault="00B33C93" w:rsidP="00B33C93">
            <w:pPr>
              <w:jc w:val="center"/>
              <w:rPr>
                <w:iCs/>
                <w:sz w:val="21"/>
                <w:szCs w:val="21"/>
              </w:rPr>
            </w:pPr>
            <w:r w:rsidRPr="00904F1B">
              <w:rPr>
                <w:sz w:val="21"/>
                <w:szCs w:val="21"/>
              </w:rPr>
              <w:t>0.7858</w:t>
            </w:r>
          </w:p>
        </w:tc>
        <w:tc>
          <w:tcPr>
            <w:tcW w:w="50.10pt" w:type="dxa"/>
            <w:shd w:val="clear" w:color="auto" w:fill="auto"/>
          </w:tcPr>
          <w:p w14:paraId="1E2C54CA" w14:textId="77777777" w:rsidR="00B33C93" w:rsidRPr="00904F1B" w:rsidRDefault="00B33C93" w:rsidP="00B33C93">
            <w:pPr>
              <w:jc w:val="center"/>
              <w:rPr>
                <w:iCs/>
                <w:sz w:val="21"/>
                <w:szCs w:val="21"/>
              </w:rPr>
            </w:pPr>
            <w:r w:rsidRPr="00904F1B">
              <w:rPr>
                <w:sz w:val="21"/>
                <w:szCs w:val="21"/>
              </w:rPr>
              <w:t>0.7406</w:t>
            </w:r>
          </w:p>
        </w:tc>
        <w:tc>
          <w:tcPr>
            <w:tcW w:w="59.25pt" w:type="dxa"/>
            <w:shd w:val="clear" w:color="auto" w:fill="auto"/>
          </w:tcPr>
          <w:p w14:paraId="25BD791D" w14:textId="77777777" w:rsidR="00B33C93" w:rsidRPr="00904F1B" w:rsidRDefault="00B33C93" w:rsidP="00B33C93">
            <w:pPr>
              <w:jc w:val="center"/>
              <w:rPr>
                <w:iCs/>
                <w:sz w:val="21"/>
                <w:szCs w:val="21"/>
              </w:rPr>
            </w:pPr>
            <w:r w:rsidRPr="00904F1B">
              <w:rPr>
                <w:sz w:val="21"/>
                <w:szCs w:val="21"/>
              </w:rPr>
              <w:t>0.7982</w:t>
            </w:r>
          </w:p>
        </w:tc>
        <w:tc>
          <w:tcPr>
            <w:tcW w:w="59.25pt" w:type="dxa"/>
            <w:shd w:val="clear" w:color="auto" w:fill="auto"/>
          </w:tcPr>
          <w:p w14:paraId="70DC1C0F" w14:textId="77777777" w:rsidR="00B33C93" w:rsidRPr="00904F1B" w:rsidRDefault="00B33C93" w:rsidP="00B33C93">
            <w:pPr>
              <w:jc w:val="center"/>
              <w:rPr>
                <w:iCs/>
                <w:sz w:val="21"/>
                <w:szCs w:val="21"/>
              </w:rPr>
            </w:pPr>
            <w:r w:rsidRPr="00904F1B">
              <w:rPr>
                <w:sz w:val="21"/>
                <w:szCs w:val="21"/>
              </w:rPr>
              <w:t>0.9150</w:t>
            </w:r>
          </w:p>
        </w:tc>
      </w:tr>
      <w:tr w:rsidR="00B33C93" w:rsidRPr="002408F7" w14:paraId="0BF5B12E" w14:textId="77777777" w:rsidTr="00F0237D">
        <w:trPr>
          <w:trHeight w:val="20"/>
          <w:jc w:val="center"/>
        </w:trPr>
        <w:tc>
          <w:tcPr>
            <w:tcW w:w="49.65pt" w:type="dxa"/>
            <w:vMerge/>
            <w:shd w:val="clear" w:color="auto" w:fill="auto"/>
          </w:tcPr>
          <w:p w14:paraId="30D8E1D6" w14:textId="77777777" w:rsidR="00B33C93" w:rsidRPr="002408F7" w:rsidRDefault="00B33C93" w:rsidP="00B33C93">
            <w:pPr>
              <w:jc w:val="center"/>
              <w:rPr>
                <w:sz w:val="21"/>
                <w:szCs w:val="21"/>
              </w:rPr>
            </w:pPr>
          </w:p>
        </w:tc>
        <w:tc>
          <w:tcPr>
            <w:tcW w:w="85.05pt" w:type="dxa"/>
            <w:shd w:val="clear" w:color="auto" w:fill="auto"/>
          </w:tcPr>
          <w:p w14:paraId="0B5C91BB" w14:textId="77777777" w:rsidR="00B33C93" w:rsidRPr="00904F1B" w:rsidRDefault="00B33C93" w:rsidP="00B33C93">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794F753E" w14:textId="77777777" w:rsidR="00B33C93" w:rsidRPr="00904F1B" w:rsidRDefault="00B33C93" w:rsidP="00B33C93">
            <w:pPr>
              <w:jc w:val="center"/>
              <w:rPr>
                <w:iCs/>
                <w:sz w:val="21"/>
                <w:szCs w:val="21"/>
              </w:rPr>
            </w:pPr>
            <w:r w:rsidRPr="00904F1B">
              <w:rPr>
                <w:sz w:val="21"/>
                <w:szCs w:val="21"/>
              </w:rPr>
              <w:t>558K</w:t>
            </w:r>
          </w:p>
        </w:tc>
        <w:tc>
          <w:tcPr>
            <w:tcW w:w="42.55pt" w:type="dxa"/>
            <w:shd w:val="clear" w:color="auto" w:fill="auto"/>
          </w:tcPr>
          <w:p w14:paraId="7851C235" w14:textId="77777777" w:rsidR="00B33C93" w:rsidRPr="00904F1B" w:rsidRDefault="00B33C93" w:rsidP="00B33C93">
            <w:pPr>
              <w:jc w:val="center"/>
              <w:rPr>
                <w:iCs/>
                <w:sz w:val="21"/>
                <w:szCs w:val="21"/>
              </w:rPr>
            </w:pPr>
            <w:r w:rsidRPr="00904F1B">
              <w:rPr>
                <w:b/>
                <w:bCs/>
                <w:sz w:val="21"/>
                <w:szCs w:val="21"/>
              </w:rPr>
              <w:t>0.8993</w:t>
            </w:r>
          </w:p>
        </w:tc>
        <w:tc>
          <w:tcPr>
            <w:tcW w:w="42.50pt" w:type="dxa"/>
            <w:shd w:val="clear" w:color="auto" w:fill="auto"/>
          </w:tcPr>
          <w:p w14:paraId="739460AA" w14:textId="77777777" w:rsidR="00B33C93" w:rsidRPr="00904F1B" w:rsidRDefault="00B33C93" w:rsidP="00B33C93">
            <w:pPr>
              <w:jc w:val="center"/>
              <w:rPr>
                <w:iCs/>
                <w:sz w:val="21"/>
                <w:szCs w:val="21"/>
              </w:rPr>
            </w:pPr>
            <w:r w:rsidRPr="00904F1B">
              <w:rPr>
                <w:sz w:val="21"/>
                <w:szCs w:val="21"/>
                <w:u w:val="single"/>
              </w:rPr>
              <w:t>0.7871</w:t>
            </w:r>
          </w:p>
        </w:tc>
        <w:tc>
          <w:tcPr>
            <w:tcW w:w="50.10pt" w:type="dxa"/>
            <w:shd w:val="clear" w:color="auto" w:fill="auto"/>
          </w:tcPr>
          <w:p w14:paraId="1E4D4BE0" w14:textId="77777777" w:rsidR="00B33C93" w:rsidRPr="00904F1B" w:rsidRDefault="00B33C93" w:rsidP="00B33C93">
            <w:pPr>
              <w:jc w:val="center"/>
              <w:rPr>
                <w:iCs/>
                <w:sz w:val="21"/>
                <w:szCs w:val="21"/>
              </w:rPr>
            </w:pPr>
            <w:r w:rsidRPr="00904F1B">
              <w:rPr>
                <w:sz w:val="21"/>
                <w:szCs w:val="21"/>
                <w:u w:val="single"/>
              </w:rPr>
              <w:t>0.7415</w:t>
            </w:r>
          </w:p>
        </w:tc>
        <w:tc>
          <w:tcPr>
            <w:tcW w:w="59.25pt" w:type="dxa"/>
            <w:shd w:val="clear" w:color="auto" w:fill="auto"/>
          </w:tcPr>
          <w:p w14:paraId="16649C6E" w14:textId="77777777" w:rsidR="00B33C93" w:rsidRPr="00904F1B" w:rsidRDefault="00B33C93" w:rsidP="00B33C93">
            <w:pPr>
              <w:jc w:val="center"/>
              <w:rPr>
                <w:iCs/>
                <w:sz w:val="21"/>
                <w:szCs w:val="21"/>
              </w:rPr>
            </w:pPr>
            <w:r w:rsidRPr="00904F1B">
              <w:rPr>
                <w:b/>
                <w:bCs/>
                <w:sz w:val="21"/>
                <w:szCs w:val="21"/>
              </w:rPr>
              <w:t>0.8033</w:t>
            </w:r>
          </w:p>
        </w:tc>
        <w:tc>
          <w:tcPr>
            <w:tcW w:w="59.25pt" w:type="dxa"/>
            <w:shd w:val="clear" w:color="auto" w:fill="auto"/>
          </w:tcPr>
          <w:p w14:paraId="2CD1E973" w14:textId="77777777" w:rsidR="00B33C93" w:rsidRPr="00904F1B" w:rsidRDefault="00B33C93" w:rsidP="00B33C93">
            <w:pPr>
              <w:jc w:val="center"/>
              <w:rPr>
                <w:iCs/>
                <w:sz w:val="21"/>
                <w:szCs w:val="21"/>
              </w:rPr>
            </w:pPr>
            <w:r w:rsidRPr="00904F1B">
              <w:rPr>
                <w:sz w:val="21"/>
                <w:szCs w:val="21"/>
                <w:u w:val="single"/>
              </w:rPr>
              <w:t>0.9161</w:t>
            </w:r>
          </w:p>
        </w:tc>
      </w:tr>
      <w:tr w:rsidR="00B33C93" w:rsidRPr="002408F7" w14:paraId="6D64B047" w14:textId="77777777" w:rsidTr="00F0237D">
        <w:trPr>
          <w:trHeight w:val="20"/>
          <w:jc w:val="center"/>
        </w:trPr>
        <w:tc>
          <w:tcPr>
            <w:tcW w:w="49.65pt" w:type="dxa"/>
            <w:vMerge/>
            <w:shd w:val="clear" w:color="auto" w:fill="auto"/>
          </w:tcPr>
          <w:p w14:paraId="6B9AE15D" w14:textId="77777777" w:rsidR="00B33C93" w:rsidRPr="002408F7" w:rsidRDefault="00B33C93" w:rsidP="00B33C93">
            <w:pPr>
              <w:jc w:val="center"/>
              <w:rPr>
                <w:sz w:val="21"/>
                <w:szCs w:val="21"/>
              </w:rPr>
            </w:pPr>
          </w:p>
        </w:tc>
        <w:tc>
          <w:tcPr>
            <w:tcW w:w="85.05pt" w:type="dxa"/>
            <w:shd w:val="clear" w:color="auto" w:fill="auto"/>
          </w:tcPr>
          <w:p w14:paraId="2FC49AB5" w14:textId="77777777" w:rsidR="00B33C93" w:rsidRPr="00904F1B" w:rsidRDefault="00B33C93" w:rsidP="00B33C93">
            <w:pPr>
              <w:jc w:val="center"/>
              <w:rPr>
                <w:sz w:val="21"/>
                <w:szCs w:val="21"/>
              </w:rPr>
            </w:pPr>
            <w:r w:rsidRPr="00904F1B">
              <w:rPr>
                <w:sz w:val="21"/>
                <w:szCs w:val="21"/>
              </w:rPr>
              <w:t>DCASRN (ours)</w:t>
            </w:r>
          </w:p>
        </w:tc>
        <w:tc>
          <w:tcPr>
            <w:tcW w:w="42.50pt" w:type="dxa"/>
          </w:tcPr>
          <w:p w14:paraId="246FD737" w14:textId="77777777" w:rsidR="00B33C93" w:rsidRPr="00904F1B" w:rsidRDefault="00B33C93" w:rsidP="00B33C93">
            <w:pPr>
              <w:jc w:val="center"/>
              <w:rPr>
                <w:iCs/>
                <w:sz w:val="21"/>
                <w:szCs w:val="21"/>
              </w:rPr>
            </w:pPr>
            <w:r w:rsidRPr="00904F1B">
              <w:rPr>
                <w:sz w:val="21"/>
                <w:szCs w:val="21"/>
              </w:rPr>
              <w:t>765K</w:t>
            </w:r>
          </w:p>
        </w:tc>
        <w:tc>
          <w:tcPr>
            <w:tcW w:w="42.55pt" w:type="dxa"/>
            <w:shd w:val="clear" w:color="auto" w:fill="auto"/>
          </w:tcPr>
          <w:p w14:paraId="71A01B11" w14:textId="77777777" w:rsidR="00B33C93" w:rsidRPr="00904F1B" w:rsidRDefault="00B33C93" w:rsidP="00B33C93">
            <w:pPr>
              <w:jc w:val="center"/>
              <w:rPr>
                <w:iCs/>
                <w:sz w:val="21"/>
                <w:szCs w:val="21"/>
              </w:rPr>
            </w:pPr>
            <w:r w:rsidRPr="00904F1B">
              <w:rPr>
                <w:sz w:val="21"/>
                <w:szCs w:val="21"/>
                <w:u w:val="single"/>
              </w:rPr>
              <w:t>0.8981</w:t>
            </w:r>
          </w:p>
        </w:tc>
        <w:tc>
          <w:tcPr>
            <w:tcW w:w="42.50pt" w:type="dxa"/>
            <w:shd w:val="clear" w:color="auto" w:fill="auto"/>
          </w:tcPr>
          <w:p w14:paraId="263B3CF6" w14:textId="77777777" w:rsidR="00B33C93" w:rsidRPr="00904F1B" w:rsidRDefault="00B33C93" w:rsidP="00B33C93">
            <w:pPr>
              <w:jc w:val="center"/>
              <w:rPr>
                <w:iCs/>
                <w:sz w:val="21"/>
                <w:szCs w:val="21"/>
              </w:rPr>
            </w:pPr>
            <w:r w:rsidRPr="00904F1B">
              <w:rPr>
                <w:b/>
                <w:bCs/>
                <w:sz w:val="21"/>
                <w:szCs w:val="21"/>
              </w:rPr>
              <w:t>0.7874</w:t>
            </w:r>
          </w:p>
        </w:tc>
        <w:tc>
          <w:tcPr>
            <w:tcW w:w="50.10pt" w:type="dxa"/>
            <w:shd w:val="clear" w:color="auto" w:fill="auto"/>
          </w:tcPr>
          <w:p w14:paraId="499E5E7E" w14:textId="77777777" w:rsidR="00B33C93" w:rsidRPr="00904F1B" w:rsidRDefault="00B33C93" w:rsidP="00B33C93">
            <w:pPr>
              <w:jc w:val="center"/>
              <w:rPr>
                <w:iCs/>
                <w:sz w:val="21"/>
                <w:szCs w:val="21"/>
              </w:rPr>
            </w:pPr>
            <w:r w:rsidRPr="00904F1B">
              <w:rPr>
                <w:b/>
                <w:bCs/>
                <w:sz w:val="21"/>
                <w:szCs w:val="21"/>
              </w:rPr>
              <w:t>0.7421</w:t>
            </w:r>
          </w:p>
        </w:tc>
        <w:tc>
          <w:tcPr>
            <w:tcW w:w="59.25pt" w:type="dxa"/>
            <w:shd w:val="clear" w:color="auto" w:fill="auto"/>
          </w:tcPr>
          <w:p w14:paraId="5B9BD94B" w14:textId="77777777" w:rsidR="00B33C93" w:rsidRPr="00904F1B" w:rsidRDefault="00B33C93" w:rsidP="00B33C93">
            <w:pPr>
              <w:jc w:val="center"/>
              <w:rPr>
                <w:iCs/>
                <w:sz w:val="21"/>
                <w:szCs w:val="21"/>
              </w:rPr>
            </w:pPr>
            <w:r w:rsidRPr="00904F1B">
              <w:rPr>
                <w:sz w:val="21"/>
                <w:szCs w:val="21"/>
                <w:u w:val="single"/>
              </w:rPr>
              <w:t>0.8029</w:t>
            </w:r>
          </w:p>
        </w:tc>
        <w:tc>
          <w:tcPr>
            <w:tcW w:w="59.25pt" w:type="dxa"/>
            <w:shd w:val="clear" w:color="auto" w:fill="auto"/>
          </w:tcPr>
          <w:p w14:paraId="04EC0411" w14:textId="77777777" w:rsidR="00B33C93" w:rsidRPr="00904F1B" w:rsidRDefault="00B33C93" w:rsidP="00B33C93">
            <w:pPr>
              <w:jc w:val="center"/>
              <w:rPr>
                <w:iCs/>
                <w:sz w:val="21"/>
                <w:szCs w:val="21"/>
              </w:rPr>
            </w:pPr>
            <w:r w:rsidRPr="00904F1B">
              <w:rPr>
                <w:b/>
                <w:bCs/>
                <w:sz w:val="21"/>
                <w:szCs w:val="21"/>
              </w:rPr>
              <w:t>0.9170</w:t>
            </w:r>
          </w:p>
        </w:tc>
      </w:tr>
    </w:tbl>
    <w:p w14:paraId="3613F91D" w14:textId="77777777" w:rsidR="00557CF3" w:rsidRPr="007834CD" w:rsidRDefault="00557CF3" w:rsidP="00C84A44">
      <w:pPr>
        <w:adjustRightInd w:val="0"/>
        <w:snapToGrid w:val="0"/>
        <w:spacing w:line="15pt" w:lineRule="auto"/>
      </w:pPr>
    </w:p>
    <w:p w14:paraId="075D3388" w14:textId="0BED605A" w:rsidR="005F6C42" w:rsidRDefault="005F6C42" w:rsidP="00B33C93">
      <w:pPr>
        <w:ind w:firstLineChars="196" w:firstLine="24.4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910CEF" w:rsidRPr="00F93902">
        <w:rPr>
          <w:rFonts w:hint="eastAsia"/>
        </w:rPr>
        <w:t>SRCNN</w:t>
      </w:r>
      <w:r w:rsidR="00910CEF" w:rsidRPr="00A46F34">
        <w:fldChar w:fldCharType="begin"/>
      </w:r>
      <w:r w:rsidR="003C0B30" w:rsidRPr="00A46F34">
        <w:instrText xml:space="preserve"> ADDIN ZOTERO_ITEM CSL_CITATION {"citationID":"RT3fyTFp","properties":{"formattedCitation":"\\super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910CEF" w:rsidRPr="00A46F34">
        <w:fldChar w:fldCharType="separate"/>
      </w:r>
      <w:r w:rsidR="00910CEF"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910CEF" w:rsidRPr="00A46F34">
        <w:rPr>
          <w:kern w:val="0"/>
          <w:vertAlign w:val="superscript"/>
        </w:rPr>
        <w:t>]</w:t>
      </w:r>
      <w:r w:rsidR="00910CEF" w:rsidRPr="00A46F34">
        <w:fldChar w:fldCharType="end"/>
      </w:r>
      <w:r w:rsidR="00910CEF" w:rsidRPr="00F93902">
        <w:rPr>
          <w:rFonts w:hint="eastAsia"/>
        </w:rPr>
        <w:t>、</w:t>
      </w:r>
      <w:r w:rsidR="00910CEF" w:rsidRPr="00F93902">
        <w:rPr>
          <w:rFonts w:hint="eastAsia"/>
        </w:rPr>
        <w:t>FSRCNN</w:t>
      </w:r>
      <w:r w:rsidR="00910CEF" w:rsidRPr="00A46F34">
        <w:rPr>
          <w:color w:val="000000"/>
        </w:rPr>
        <w:fldChar w:fldCharType="begin"/>
      </w:r>
      <w:r w:rsidR="00B50B2A">
        <w:rPr>
          <w:color w:val="000000"/>
        </w:rPr>
        <w:instrText xml:space="preserve"> ADDIN ZOTERO_ITEM CSL_CITATION {"citationID":"40jJrnah","properties":{"formattedCitation":"\\super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910CEF" w:rsidRPr="00A46F34">
        <w:rPr>
          <w:color w:val="000000"/>
        </w:rPr>
        <w:fldChar w:fldCharType="separate"/>
      </w:r>
      <w:r w:rsidR="00B50B2A" w:rsidRPr="00B50B2A">
        <w:rPr>
          <w:kern w:val="0"/>
          <w:vertAlign w:val="superscript"/>
        </w:rPr>
        <w:t>[66]</w:t>
      </w:r>
      <w:r w:rsidR="00910CEF" w:rsidRPr="00A46F34">
        <w:rPr>
          <w:color w:val="000000"/>
        </w:rPr>
        <w:fldChar w:fldCharType="end"/>
      </w:r>
      <w:r w:rsidR="00910CEF" w:rsidRPr="00F93902">
        <w:rPr>
          <w:rFonts w:hint="eastAsia"/>
        </w:rPr>
        <w:t>、</w:t>
      </w:r>
      <w:r w:rsidR="00910CEF" w:rsidRPr="00F93902">
        <w:rPr>
          <w:rFonts w:hint="eastAsia"/>
        </w:rPr>
        <w:t>VDSR</w:t>
      </w:r>
      <w:r w:rsidR="00910CEF" w:rsidRPr="00A46F34">
        <w:rPr>
          <w:color w:val="000000"/>
        </w:rPr>
        <w:fldChar w:fldCharType="begin"/>
      </w:r>
      <w:r w:rsidR="003C0B30" w:rsidRPr="00A46F34">
        <w:rPr>
          <w:color w:val="000000"/>
        </w:rPr>
        <w:instrText xml:space="preserve"> ADDIN ZOTERO_ITEM CSL_CITATION {"citationID":"ok3wyy6y","properties":{"formattedCitation":"\\super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910CEF" w:rsidRPr="00A46F34">
        <w:rPr>
          <w:color w:val="000000"/>
        </w:rPr>
        <w:fldChar w:fldCharType="separate"/>
      </w:r>
      <w:r w:rsidR="00910CEF"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910CEF" w:rsidRPr="00A46F34">
        <w:rPr>
          <w:color w:val="000000"/>
          <w:kern w:val="0"/>
          <w:vertAlign w:val="superscript"/>
        </w:rPr>
        <w:t>]</w:t>
      </w:r>
      <w:r w:rsidR="00910CEF" w:rsidRPr="00A46F34">
        <w:rPr>
          <w:color w:val="000000"/>
        </w:rPr>
        <w:fldChar w:fldCharType="end"/>
      </w:r>
      <w:r w:rsidR="00910CEF" w:rsidRPr="00F93902">
        <w:rPr>
          <w:rFonts w:hint="eastAsia"/>
        </w:rPr>
        <w:t>、</w:t>
      </w:r>
      <w:r w:rsidR="00910CEF">
        <w:rPr>
          <w:rFonts w:hint="eastAsia"/>
        </w:rPr>
        <w:t>EDSR</w:t>
      </w:r>
      <w:r w:rsidR="00910CEF" w:rsidRPr="00A46F34">
        <w:rPr>
          <w:color w:val="000000"/>
        </w:rPr>
        <w:fldChar w:fldCharType="begin"/>
      </w:r>
      <w:r w:rsidR="003C0B30" w:rsidRPr="00A46F34">
        <w:rPr>
          <w:color w:val="000000"/>
        </w:rPr>
        <w:instrText xml:space="preserve"> ADDIN ZOTERO_ITEM CSL_CITATION {"citationID":"hh2wD9Y1","properties":{"formattedCitation":"\\super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910CEF" w:rsidRPr="00A46F34">
        <w:rPr>
          <w:color w:val="000000"/>
        </w:rPr>
        <w:fldChar w:fldCharType="separate"/>
      </w:r>
      <w:r w:rsidR="00910CEF"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910CEF" w:rsidRPr="00A46F34">
        <w:rPr>
          <w:color w:val="000000"/>
          <w:kern w:val="0"/>
          <w:vertAlign w:val="superscript"/>
        </w:rPr>
        <w:t>]</w:t>
      </w:r>
      <w:r w:rsidR="00910CEF" w:rsidRPr="00A46F34">
        <w:rPr>
          <w:color w:val="000000"/>
        </w:rPr>
        <w:fldChar w:fldCharType="end"/>
      </w:r>
      <w:r w:rsidR="00910CEF">
        <w:rPr>
          <w:rFonts w:hint="eastAsia"/>
        </w:rPr>
        <w:t>、</w:t>
      </w:r>
      <w:r w:rsidR="00910CEF" w:rsidRPr="00F93902">
        <w:rPr>
          <w:rFonts w:hint="eastAsia"/>
        </w:rPr>
        <w:t>DRCN</w:t>
      </w:r>
      <w:r w:rsidR="00910CEF" w:rsidRPr="00A46F34">
        <w:rPr>
          <w:color w:val="000000"/>
        </w:rPr>
        <w:fldChar w:fldCharType="begin"/>
      </w:r>
      <w:r w:rsidR="00B50B2A">
        <w:rPr>
          <w:color w:val="000000"/>
        </w:rPr>
        <w:instrText xml:space="preserve"> ADDIN ZOTERO_ITEM CSL_CITATION {"citationID":"iWSOkrWM","properties":{"formattedCitation":"\\super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910CEF" w:rsidRPr="00A46F34">
        <w:rPr>
          <w:color w:val="000000"/>
        </w:rPr>
        <w:fldChar w:fldCharType="separate"/>
      </w:r>
      <w:r w:rsidR="00B50B2A" w:rsidRPr="00B50B2A">
        <w:rPr>
          <w:kern w:val="0"/>
          <w:vertAlign w:val="superscript"/>
        </w:rPr>
        <w:t>[67]</w:t>
      </w:r>
      <w:r w:rsidR="00910CEF" w:rsidRPr="00A46F34">
        <w:rPr>
          <w:color w:val="000000"/>
        </w:rPr>
        <w:fldChar w:fldCharType="end"/>
      </w:r>
      <w:r w:rsidR="00910CEF" w:rsidRPr="00F93902">
        <w:rPr>
          <w:rFonts w:hint="eastAsia"/>
        </w:rPr>
        <w:t>、</w:t>
      </w:r>
      <w:proofErr w:type="spellStart"/>
      <w:r w:rsidR="00910CEF" w:rsidRPr="00F93902">
        <w:rPr>
          <w:rFonts w:hint="eastAsia"/>
        </w:rPr>
        <w:t>LapSRN</w:t>
      </w:r>
      <w:proofErr w:type="spellEnd"/>
      <w:r w:rsidR="00910CEF" w:rsidRPr="00A46F34">
        <w:rPr>
          <w:color w:val="000000"/>
        </w:rPr>
        <w:fldChar w:fldCharType="begin"/>
      </w:r>
      <w:r w:rsidR="00B50B2A">
        <w:rPr>
          <w:color w:val="000000"/>
        </w:rPr>
        <w:instrText xml:space="preserve"> ADDIN ZOTERO_ITEM CSL_CITATION {"citationID":"tRZ1236z","properties":{"formattedCitation":"\\super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910CEF" w:rsidRPr="00A46F34">
        <w:rPr>
          <w:color w:val="000000"/>
        </w:rPr>
        <w:fldChar w:fldCharType="separate"/>
      </w:r>
      <w:r w:rsidR="00B50B2A" w:rsidRPr="00B50B2A">
        <w:rPr>
          <w:kern w:val="0"/>
          <w:vertAlign w:val="superscript"/>
        </w:rPr>
        <w:t>[68]</w:t>
      </w:r>
      <w:r w:rsidR="00910CEF" w:rsidRPr="00A46F34">
        <w:rPr>
          <w:color w:val="000000"/>
        </w:rPr>
        <w:fldChar w:fldCharType="end"/>
      </w:r>
      <w:r w:rsidR="00910CEF" w:rsidRPr="00F93902">
        <w:rPr>
          <w:rFonts w:hint="eastAsia"/>
        </w:rPr>
        <w:t>、</w:t>
      </w:r>
      <w:r w:rsidR="00910CEF" w:rsidRPr="00F93902">
        <w:rPr>
          <w:rFonts w:hint="eastAsia"/>
        </w:rPr>
        <w:t>DRRN</w:t>
      </w:r>
      <w:r w:rsidR="00910CEF" w:rsidRPr="00A46F34">
        <w:rPr>
          <w:color w:val="000000"/>
        </w:rPr>
        <w:fldChar w:fldCharType="begin"/>
      </w:r>
      <w:r w:rsidR="00B50B2A">
        <w:rPr>
          <w:color w:val="000000"/>
        </w:rPr>
        <w:instrText xml:space="preserve"> ADDIN ZOTERO_ITEM CSL_CITATION {"citationID":"ZVrxe9KV","properties":{"formattedCitation":"\\super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910CEF" w:rsidRPr="00A46F34">
        <w:rPr>
          <w:color w:val="000000"/>
        </w:rPr>
        <w:fldChar w:fldCharType="separate"/>
      </w:r>
      <w:r w:rsidR="00B50B2A" w:rsidRPr="00B50B2A">
        <w:rPr>
          <w:kern w:val="0"/>
          <w:vertAlign w:val="superscript"/>
        </w:rPr>
        <w:t>[69]</w:t>
      </w:r>
      <w:r w:rsidR="00910CEF" w:rsidRPr="00A46F34">
        <w:rPr>
          <w:color w:val="000000"/>
        </w:rPr>
        <w:fldChar w:fldCharType="end"/>
      </w:r>
      <w:r w:rsidR="00910CEF" w:rsidRPr="00F93902">
        <w:rPr>
          <w:rFonts w:hint="eastAsia"/>
        </w:rPr>
        <w:t>、</w:t>
      </w:r>
      <w:proofErr w:type="spellStart"/>
      <w:r w:rsidR="00910CEF" w:rsidRPr="00F93902">
        <w:rPr>
          <w:rFonts w:hint="eastAsia"/>
        </w:rPr>
        <w:t>MemNet</w:t>
      </w:r>
      <w:proofErr w:type="spellEnd"/>
      <w:r w:rsidR="00910CEF" w:rsidRPr="00A46F34">
        <w:rPr>
          <w:color w:val="000000"/>
        </w:rPr>
        <w:fldChar w:fldCharType="begin"/>
      </w:r>
      <w:r w:rsidR="00B50B2A">
        <w:rPr>
          <w:color w:val="000000"/>
        </w:rPr>
        <w:instrText xml:space="preserve"> ADDIN ZOTERO_ITEM CSL_CITATION {"citationID":"jilnHgg4","properties":{"formattedCitation":"\\super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910CEF" w:rsidRPr="00A46F34">
        <w:rPr>
          <w:color w:val="000000"/>
        </w:rPr>
        <w:fldChar w:fldCharType="separate"/>
      </w:r>
      <w:r w:rsidR="00B50B2A" w:rsidRPr="00B50B2A">
        <w:rPr>
          <w:kern w:val="0"/>
          <w:vertAlign w:val="superscript"/>
        </w:rPr>
        <w:t>[70]</w:t>
      </w:r>
      <w:r w:rsidR="00910CEF" w:rsidRPr="00A46F34">
        <w:rPr>
          <w:color w:val="000000"/>
        </w:rPr>
        <w:fldChar w:fldCharType="end"/>
      </w:r>
      <w:r w:rsidR="00910CEF" w:rsidRPr="00F93902">
        <w:rPr>
          <w:rFonts w:hint="eastAsia"/>
        </w:rPr>
        <w:t>、</w:t>
      </w:r>
      <w:r w:rsidR="00910CEF" w:rsidRPr="00F93902">
        <w:rPr>
          <w:rFonts w:hint="eastAsia"/>
        </w:rPr>
        <w:t>SRMDNF</w:t>
      </w:r>
      <w:r w:rsidR="00910CEF" w:rsidRPr="00A46F34">
        <w:rPr>
          <w:color w:val="000000"/>
        </w:rPr>
        <w:fldChar w:fldCharType="begin"/>
      </w:r>
      <w:r w:rsidR="00B50B2A">
        <w:rPr>
          <w:color w:val="000000"/>
        </w:rPr>
        <w:instrText xml:space="preserve"> ADDIN ZOTERO_ITEM CSL_CITATION {"citationID":"rx7U2qDq","properties":{"formattedCitation":"\\super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910CEF" w:rsidRPr="00A46F34">
        <w:rPr>
          <w:color w:val="000000"/>
        </w:rPr>
        <w:fldChar w:fldCharType="separate"/>
      </w:r>
      <w:r w:rsidR="00B50B2A" w:rsidRPr="00B50B2A">
        <w:rPr>
          <w:kern w:val="0"/>
          <w:vertAlign w:val="superscript"/>
        </w:rPr>
        <w:t>[71]</w:t>
      </w:r>
      <w:r w:rsidR="00910CEF" w:rsidRPr="00A46F34">
        <w:rPr>
          <w:color w:val="000000"/>
        </w:rPr>
        <w:fldChar w:fldCharType="end"/>
      </w:r>
      <w:r w:rsidR="00910CEF" w:rsidRPr="00F93902">
        <w:rPr>
          <w:rFonts w:hint="eastAsia"/>
        </w:rPr>
        <w:t>、</w:t>
      </w:r>
      <w:r w:rsidR="00910CEF" w:rsidRPr="00F93902">
        <w:rPr>
          <w:rFonts w:hint="eastAsia"/>
        </w:rPr>
        <w:t>CARN</w:t>
      </w:r>
      <w:r w:rsidR="00910CEF" w:rsidRPr="00A46F34">
        <w:rPr>
          <w:color w:val="000000"/>
        </w:rPr>
        <w:fldChar w:fldCharType="begin"/>
      </w:r>
      <w:r w:rsidR="00B50B2A">
        <w:rPr>
          <w:color w:val="000000"/>
        </w:rPr>
        <w:instrText xml:space="preserve"> ADDIN ZOTERO_ITEM CSL_CITATION {"citationID":"e3Lja50p","properties":{"formattedCitation":"\\super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910CEF" w:rsidRPr="00A46F34">
        <w:rPr>
          <w:color w:val="000000"/>
        </w:rPr>
        <w:fldChar w:fldCharType="separate"/>
      </w:r>
      <w:r w:rsidR="00B50B2A" w:rsidRPr="00B50B2A">
        <w:rPr>
          <w:kern w:val="0"/>
          <w:vertAlign w:val="superscript"/>
        </w:rPr>
        <w:t>[72]</w:t>
      </w:r>
      <w:r w:rsidR="00910CEF" w:rsidRPr="00A46F34">
        <w:rPr>
          <w:color w:val="000000"/>
        </w:rPr>
        <w:fldChar w:fldCharType="end"/>
      </w:r>
      <w:r w:rsidR="00910CEF" w:rsidRPr="00F93902">
        <w:rPr>
          <w:rFonts w:hint="eastAsia"/>
        </w:rPr>
        <w:t>、</w:t>
      </w:r>
      <w:r w:rsidR="00910CEF" w:rsidRPr="00F93902">
        <w:rPr>
          <w:rFonts w:hint="eastAsia"/>
        </w:rPr>
        <w:t>IMDN</w:t>
      </w:r>
      <w:r w:rsidR="00910CEF" w:rsidRPr="00A46F34">
        <w:rPr>
          <w:color w:val="000000"/>
        </w:rPr>
        <w:fldChar w:fldCharType="begin"/>
      </w:r>
      <w:r w:rsidR="00B50B2A">
        <w:rPr>
          <w:color w:val="000000"/>
        </w:rPr>
        <w:instrText xml:space="preserve"> ADDIN ZOTERO_ITEM CSL_CITATION {"citationID":"vftHjhAs","properties":{"formattedCitation":"\\super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910CEF" w:rsidRPr="00A46F34">
        <w:rPr>
          <w:color w:val="000000"/>
        </w:rPr>
        <w:fldChar w:fldCharType="separate"/>
      </w:r>
      <w:r w:rsidR="00B50B2A" w:rsidRPr="00B50B2A">
        <w:rPr>
          <w:kern w:val="0"/>
          <w:vertAlign w:val="superscript"/>
        </w:rPr>
        <w:t>[73]</w:t>
      </w:r>
      <w:r w:rsidR="00910CEF" w:rsidRPr="00A46F34">
        <w:rPr>
          <w:color w:val="000000"/>
        </w:rPr>
        <w:fldChar w:fldCharType="end"/>
      </w:r>
      <w:r w:rsidR="00910CEF" w:rsidRPr="00F93902">
        <w:rPr>
          <w:rFonts w:hint="eastAsia"/>
        </w:rPr>
        <w:t>、</w:t>
      </w:r>
      <w:r w:rsidR="00910CEF" w:rsidRPr="00F93902">
        <w:rPr>
          <w:rFonts w:hint="eastAsia"/>
        </w:rPr>
        <w:t>LAPAR-A</w:t>
      </w:r>
      <w:r w:rsidR="00910CEF" w:rsidRPr="00A46F34">
        <w:rPr>
          <w:color w:val="000000"/>
        </w:rPr>
        <w:fldChar w:fldCharType="begin"/>
      </w:r>
      <w:r w:rsidR="00B50B2A">
        <w:rPr>
          <w:color w:val="000000"/>
        </w:rPr>
        <w:instrText xml:space="preserve"> ADDIN ZOTERO_ITEM CSL_CITATION {"citationID":"yCpkNNem","properties":{"formattedCitation":"\\super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910CEF" w:rsidRPr="00A46F34">
        <w:rPr>
          <w:color w:val="000000"/>
        </w:rPr>
        <w:fldChar w:fldCharType="separate"/>
      </w:r>
      <w:r w:rsidR="00B50B2A" w:rsidRPr="00B50B2A">
        <w:rPr>
          <w:kern w:val="0"/>
          <w:vertAlign w:val="superscript"/>
        </w:rPr>
        <w:t>[74]</w:t>
      </w:r>
      <w:r w:rsidR="00910CEF" w:rsidRPr="00A46F34">
        <w:rPr>
          <w:color w:val="000000"/>
        </w:rPr>
        <w:fldChar w:fldCharType="end"/>
      </w:r>
      <w:r w:rsidR="00910CEF" w:rsidRPr="00F93902">
        <w:rPr>
          <w:rFonts w:hint="eastAsia"/>
        </w:rPr>
        <w:t>、</w:t>
      </w:r>
      <w:r w:rsidR="00910CEF" w:rsidRPr="00F93902">
        <w:rPr>
          <w:rFonts w:hint="eastAsia"/>
        </w:rPr>
        <w:t>RFDN</w:t>
      </w:r>
      <w:r w:rsidR="00910CEF" w:rsidRPr="00A46F34">
        <w:rPr>
          <w:color w:val="000000"/>
        </w:rPr>
        <w:fldChar w:fldCharType="begin"/>
      </w:r>
      <w:r w:rsidR="00B50B2A">
        <w:rPr>
          <w:color w:val="000000"/>
        </w:rPr>
        <w:instrText xml:space="preserve"> ADDIN ZOTERO_ITEM CSL_CITATION {"citationID":"j4lHlHTT","properties":{"formattedCitation":"\\super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910CEF" w:rsidRPr="00A46F34">
        <w:rPr>
          <w:color w:val="000000"/>
        </w:rPr>
        <w:fldChar w:fldCharType="separate"/>
      </w:r>
      <w:r w:rsidR="00B50B2A" w:rsidRPr="00B50B2A">
        <w:rPr>
          <w:kern w:val="0"/>
          <w:vertAlign w:val="superscript"/>
        </w:rPr>
        <w:t>[75]</w:t>
      </w:r>
      <w:r w:rsidR="00910CEF" w:rsidRPr="00A46F34">
        <w:rPr>
          <w:color w:val="000000"/>
        </w:rPr>
        <w:fldChar w:fldCharType="end"/>
      </w:r>
      <w:r w:rsidR="00910CEF" w:rsidRPr="00F93902">
        <w:rPr>
          <w:rFonts w:hint="eastAsia"/>
        </w:rPr>
        <w:t>、</w:t>
      </w:r>
      <w:r w:rsidR="00910CEF" w:rsidRPr="00F93902">
        <w:rPr>
          <w:rFonts w:hint="eastAsia"/>
        </w:rPr>
        <w:t>A</w:t>
      </w:r>
      <w:r w:rsidR="00910CEF" w:rsidRPr="00F93902">
        <w:rPr>
          <w:rFonts w:hint="eastAsia"/>
          <w:vertAlign w:val="superscript"/>
        </w:rPr>
        <w:t>2</w:t>
      </w:r>
      <w:r w:rsidR="00910CEF" w:rsidRPr="00F93902">
        <w:rPr>
          <w:rFonts w:hint="eastAsia"/>
        </w:rPr>
        <w:t>F-M</w:t>
      </w:r>
      <w:r w:rsidR="00910CEF" w:rsidRPr="00A46F34">
        <w:rPr>
          <w:color w:val="000000"/>
        </w:rPr>
        <w:fldChar w:fldCharType="begin"/>
      </w:r>
      <w:r w:rsidR="00B50B2A">
        <w:rPr>
          <w:color w:val="000000"/>
        </w:rPr>
        <w:instrText xml:space="preserve"> ADDIN ZOTERO_ITEM CSL_CITATION {"citationID":"8XQGVaVe","properties":{"formattedCitation":"\\super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910CEF" w:rsidRPr="00A46F34">
        <w:rPr>
          <w:color w:val="000000"/>
        </w:rPr>
        <w:fldChar w:fldCharType="separate"/>
      </w:r>
      <w:r w:rsidR="00B50B2A" w:rsidRPr="00B50B2A">
        <w:rPr>
          <w:kern w:val="0"/>
          <w:vertAlign w:val="superscript"/>
        </w:rPr>
        <w:t>[76]</w:t>
      </w:r>
      <w:r w:rsidR="00910CEF" w:rsidRPr="00A46F34">
        <w:rPr>
          <w:color w:val="000000"/>
        </w:rPr>
        <w:fldChar w:fldCharType="end"/>
      </w:r>
      <w:r w:rsidR="00910CEF" w:rsidRPr="00F93902">
        <w:rPr>
          <w:rFonts w:hint="eastAsia"/>
        </w:rPr>
        <w:t>、</w:t>
      </w:r>
      <w:r w:rsidR="00910CEF" w:rsidRPr="00F93902">
        <w:rPr>
          <w:rFonts w:hint="eastAsia"/>
        </w:rPr>
        <w:t>ACAN</w:t>
      </w:r>
      <w:r w:rsidR="00910CEF" w:rsidRPr="00A46F34">
        <w:rPr>
          <w:color w:val="000000"/>
        </w:rPr>
        <w:fldChar w:fldCharType="begin"/>
      </w:r>
      <w:r w:rsidR="00B50B2A">
        <w:rPr>
          <w:color w:val="000000"/>
        </w:rPr>
        <w:instrText xml:space="preserve"> ADDIN ZOTERO_ITEM CSL_CITATION {"citationID":"JdGsTRbe","properties":{"formattedCitation":"\\super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910CEF" w:rsidRPr="00A46F34">
        <w:rPr>
          <w:color w:val="000000"/>
        </w:rPr>
        <w:fldChar w:fldCharType="separate"/>
      </w:r>
      <w:r w:rsidR="00B50B2A" w:rsidRPr="00B50B2A">
        <w:rPr>
          <w:kern w:val="0"/>
          <w:vertAlign w:val="superscript"/>
        </w:rPr>
        <w:t>[77]</w:t>
      </w:r>
      <w:r w:rsidR="00910CEF" w:rsidRPr="00A46F34">
        <w:rPr>
          <w:color w:val="000000"/>
        </w:rPr>
        <w:fldChar w:fldCharType="end"/>
      </w:r>
      <w:r w:rsidR="00910CEF" w:rsidRPr="00F93902">
        <w:rPr>
          <w:rFonts w:hint="eastAsia"/>
        </w:rPr>
        <w:t>、</w:t>
      </w:r>
      <w:proofErr w:type="spellStart"/>
      <w:r w:rsidR="00910CEF" w:rsidRPr="00F93902">
        <w:rPr>
          <w:rFonts w:hint="eastAsia"/>
        </w:rPr>
        <w:t>LatticeNet</w:t>
      </w:r>
      <w:proofErr w:type="spellEnd"/>
      <w:r w:rsidR="00B50B2A">
        <w:fldChar w:fldCharType="begin"/>
      </w:r>
      <w:r w:rsidR="00B50B2A">
        <w:instrText xml:space="preserve"> ADDIN ZOTERO_ITEM CSL_CITATION {"citationID":"u8ko7iax","properties":{"formattedCitation":"\\super [78]\\nosupersub{}","plainCitation":"[78]","noteIndex":0},"citationItems":[{"id":906,"uris":["http://zotero.org/users/13973222/items/DK3G8AUR"],"itemData":{"id":906,"type":"paper-conference","container-title":"Computer Vision–ECCV 2020: 16th European Conference, Glasgow, UK, August 23–28, 2020, Proceedings, Part XXII 16","ISBN":"3-030-58541-7","page":"272-289","publisher":"Springer","title":"Latticenet: Towards lightweight image super-resolution with lattice block","author":[{"family":"Luo","given":"Xiaotong"},{"family":"Xie","given":"Yuan"},{"family":"Zhang","given":"Yulun"},{"family":"Qu","given":"Yanyun"},{"family":"Li","given":"Cuihua"},{"family":"Fu","given":"Yun"}],"issued":{"date-parts":[["2020"]]}}}],"schema":"https://github.com/citation-style-language/schema/raw/master/csl-citation.json"} </w:instrText>
      </w:r>
      <w:r w:rsidR="00B50B2A">
        <w:fldChar w:fldCharType="separate"/>
      </w:r>
      <w:r w:rsidR="00B50B2A" w:rsidRPr="00B50B2A">
        <w:rPr>
          <w:kern w:val="0"/>
          <w:vertAlign w:val="superscript"/>
        </w:rPr>
        <w:t>[78]</w:t>
      </w:r>
      <w:r w:rsidR="00B50B2A">
        <w:fldChar w:fldCharType="end"/>
      </w:r>
      <w:r w:rsidR="00910CEF" w:rsidRPr="00F93902">
        <w:rPr>
          <w:rFonts w:hint="eastAsia"/>
        </w:rPr>
        <w:t>、</w:t>
      </w:r>
      <w:r w:rsidR="00910CEF" w:rsidRPr="00F93902">
        <w:rPr>
          <w:rFonts w:hint="eastAsia"/>
        </w:rPr>
        <w:t>AWSRN-M</w:t>
      </w:r>
      <w:r w:rsidR="00910CEF" w:rsidRPr="00A46F34">
        <w:rPr>
          <w:color w:val="000000"/>
        </w:rPr>
        <w:fldChar w:fldCharType="begin"/>
      </w:r>
      <w:r w:rsidR="00B50B2A">
        <w:rPr>
          <w:color w:val="000000"/>
        </w:rPr>
        <w:instrText xml:space="preserve"> ADDIN ZOTERO_ITEM CSL_CITATION {"citationID":"BKND2MRw","properties":{"formattedCitation":"\\super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910CEF" w:rsidRPr="00A46F34">
        <w:rPr>
          <w:color w:val="000000"/>
        </w:rPr>
        <w:fldChar w:fldCharType="separate"/>
      </w:r>
      <w:r w:rsidR="00B50B2A" w:rsidRPr="00B50B2A">
        <w:rPr>
          <w:kern w:val="0"/>
          <w:vertAlign w:val="superscript"/>
        </w:rPr>
        <w:t>[79]</w:t>
      </w:r>
      <w:r w:rsidR="00910CEF" w:rsidRPr="00A46F34">
        <w:rPr>
          <w:color w:val="000000"/>
        </w:rPr>
        <w:fldChar w:fldCharType="end"/>
      </w:r>
      <w:r w:rsidR="00910CEF" w:rsidRPr="00F93902">
        <w:rPr>
          <w:rFonts w:hint="eastAsia"/>
        </w:rPr>
        <w:t>、</w:t>
      </w:r>
      <w:r w:rsidR="00910CEF" w:rsidRPr="00F93902">
        <w:rPr>
          <w:rFonts w:hint="eastAsia"/>
        </w:rPr>
        <w:t>MAFFSRN-L</w:t>
      </w:r>
      <w:r w:rsidR="00B33FEE">
        <w:fldChar w:fldCharType="begin"/>
      </w:r>
      <w:r w:rsidR="00B33FEE">
        <w:instrText xml:space="preserve"> ADDIN ZOTERO_ITEM CSL_CITATION {"citationID":"UWp1KIjK","properties":{"formattedCitation":"\\super [80]\\nosupersub{}","plainCitation":"[80]","noteIndex":0},"citationItems":[{"id":907,"uris":["http://zotero.org/users/13973222/items/GYBHT799"],"itemData":{"id":907,"type":"paper-conference","container-title":"Computer Vision–ECCV 2020 Workshops: Glasgow, UK, August 23–28, 2020, Proceedings, Part III 16","ISBN":"3-030-67069-4","page":"103-118","publisher":"Springer","title":"Multi-attention based ultra lightweight image super-resolution","author":[{"family":"Muqeet","given":"Abdul"},{"family":"Hwang","given":"Jiwon"},{"family":"Yang","given":"Subin"},{"family":"Kang","given":"JungHeum"},{"family":"Kim","given":"Yongwoo"},{"family":"Bae","given":"Sung-Ho"}],"issued":{"date-parts":[["2020"]]}}}],"schema":"https://github.com/citation-style-language/schema/raw/master/csl-citation.json"} </w:instrText>
      </w:r>
      <w:r w:rsidR="00B33FEE">
        <w:fldChar w:fldCharType="separate"/>
      </w:r>
      <w:r w:rsidR="00B33FEE" w:rsidRPr="00B33FEE">
        <w:rPr>
          <w:kern w:val="0"/>
          <w:vertAlign w:val="superscript"/>
        </w:rPr>
        <w:t>[80]</w:t>
      </w:r>
      <w:r w:rsidR="00B33FEE">
        <w:fldChar w:fldCharType="end"/>
      </w:r>
      <w:r w:rsidR="00910CEF" w:rsidRPr="00F93902">
        <w:rPr>
          <w:rFonts w:hint="eastAsia"/>
        </w:rPr>
        <w:t>、</w:t>
      </w:r>
      <w:r w:rsidR="00910CEF" w:rsidRPr="00F93902">
        <w:rPr>
          <w:rFonts w:hint="eastAsia"/>
        </w:rPr>
        <w:t>EMASRN</w:t>
      </w:r>
      <w:r w:rsidR="00910CEF" w:rsidRPr="00A46F34">
        <w:rPr>
          <w:color w:val="000000"/>
        </w:rPr>
        <w:fldChar w:fldCharType="begin"/>
      </w:r>
      <w:r w:rsidR="00B50B2A">
        <w:rPr>
          <w:color w:val="000000"/>
        </w:rPr>
        <w:instrText xml:space="preserve"> ADDIN ZOTERO_ITEM CSL_CITATION {"citationID":"YFqCR2yk","properties":{"formattedCitation":"\\super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910CEF" w:rsidRPr="00A46F34">
        <w:rPr>
          <w:color w:val="000000"/>
        </w:rPr>
        <w:fldChar w:fldCharType="separate"/>
      </w:r>
      <w:r w:rsidR="00B50B2A" w:rsidRPr="00B50B2A">
        <w:rPr>
          <w:kern w:val="0"/>
          <w:vertAlign w:val="superscript"/>
        </w:rPr>
        <w:t>[81]</w:t>
      </w:r>
      <w:r w:rsidR="00910CEF" w:rsidRPr="00A46F34">
        <w:rPr>
          <w:color w:val="000000"/>
        </w:rPr>
        <w:fldChar w:fldCharType="end"/>
      </w:r>
      <w:r w:rsidR="00910CEF">
        <w:rPr>
          <w:rFonts w:hint="eastAsia"/>
        </w:rPr>
        <w:t>、</w:t>
      </w:r>
      <w:proofErr w:type="spellStart"/>
      <w:r w:rsidR="00910CEF" w:rsidRPr="00F93902">
        <w:rPr>
          <w:rFonts w:hint="eastAsia"/>
        </w:rPr>
        <w:t>SwinIR</w:t>
      </w:r>
      <w:proofErr w:type="spellEnd"/>
      <w:r w:rsidR="00910CEF" w:rsidRPr="00A46F34">
        <w:rPr>
          <w:color w:val="000000"/>
        </w:rPr>
        <w:fldChar w:fldCharType="begin"/>
      </w:r>
      <w:r w:rsidR="003C0B30" w:rsidRPr="00A46F34">
        <w:rPr>
          <w:color w:val="000000"/>
        </w:rPr>
        <w:instrText xml:space="preserve"> ADDIN ZOTERO_ITEM CSL_CITATION {"citationID":"2uxl2UUP","properties":{"formattedCitation":"\\super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910CEF" w:rsidRPr="00A46F34">
        <w:rPr>
          <w:color w:val="000000"/>
        </w:rPr>
        <w:fldChar w:fldCharType="separate"/>
      </w:r>
      <w:r w:rsidR="00910CEF"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910CEF" w:rsidRPr="00A46F34">
        <w:rPr>
          <w:color w:val="000000"/>
          <w:kern w:val="0"/>
          <w:vertAlign w:val="superscript"/>
        </w:rPr>
        <w:t>]</w:t>
      </w:r>
      <w:r w:rsidR="00910CEF" w:rsidRPr="00A46F34">
        <w:rPr>
          <w:color w:val="000000"/>
        </w:rPr>
        <w:fldChar w:fldCharType="end"/>
      </w:r>
      <w:r w:rsidR="00910CEF">
        <w:rPr>
          <w:rFonts w:hint="eastAsia"/>
        </w:rPr>
        <w:t>、</w:t>
      </w:r>
      <w:r w:rsidR="00B353C1" w:rsidRPr="00B353C1">
        <w:rPr>
          <w:rFonts w:hint="eastAsia"/>
        </w:rPr>
        <w:t>ELAN</w:t>
      </w:r>
      <w:r w:rsidR="00B353C1" w:rsidRPr="00A46F34">
        <w:rPr>
          <w:color w:val="000000"/>
        </w:rPr>
        <w:fldChar w:fldCharType="begin"/>
      </w:r>
      <w:r w:rsidR="00B50B2A">
        <w:rPr>
          <w:color w:val="000000"/>
        </w:rPr>
        <w:instrText xml:space="preserve"> ADDIN ZOTERO_ITEM CSL_CITATION {"citationID":"BUztfA1P","properties":{"formattedCitation":"\\super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rsidRPr="00A46F34">
        <w:rPr>
          <w:color w:val="000000"/>
        </w:rPr>
        <w:fldChar w:fldCharType="separate"/>
      </w:r>
      <w:r w:rsidR="00B50B2A" w:rsidRPr="00B50B2A">
        <w:rPr>
          <w:kern w:val="0"/>
          <w:vertAlign w:val="superscript"/>
        </w:rPr>
        <w:t>[62]</w:t>
      </w:r>
      <w:r w:rsidR="00B353C1" w:rsidRPr="00A46F34">
        <w:rPr>
          <w:color w:val="000000"/>
        </w:rPr>
        <w:fldChar w:fldCharType="end"/>
      </w:r>
      <w:r w:rsidR="00B353C1">
        <w:rPr>
          <w:rFonts w:hint="eastAsia"/>
        </w:rPr>
        <w:t>和</w:t>
      </w:r>
      <w:proofErr w:type="spellStart"/>
      <w:r w:rsidR="00B353C1" w:rsidRPr="00B353C1">
        <w:rPr>
          <w:rFonts w:hint="eastAsia"/>
        </w:rPr>
        <w:t>DLGSANet</w:t>
      </w:r>
      <w:proofErr w:type="spellEnd"/>
      <w:r w:rsidR="00B353C1" w:rsidRPr="00B353C1">
        <w:rPr>
          <w:rFonts w:hint="eastAsia"/>
        </w:rPr>
        <w:t>-tiny</w:t>
      </w:r>
      <w:r w:rsidR="00B353C1" w:rsidRPr="00A46F34">
        <w:rPr>
          <w:color w:val="000000"/>
        </w:rPr>
        <w:fldChar w:fldCharType="begin"/>
      </w:r>
      <w:r w:rsidR="00B33FEE">
        <w:rPr>
          <w:color w:val="000000"/>
        </w:rPr>
        <w:instrText xml:space="preserve"> ADDIN ZOTERO_ITEM CSL_CITATION {"citationID":"jmkbiOOA","properties":{"formattedCitation":"\\super [85]\\nosupersub{}","plainCitation":"[85]","noteIndex":0},"citationItems":[{"id":831,"uris":["http://zotero.org/users/local/5A8f2ITQ/items/XDKZD5SU","http://zotero.org/users/13973222/items/XDKZD5SU"],"itemData":{"id":831,"type":"paper-conference","container-title":"Proceedings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rsidRPr="00A46F34">
        <w:rPr>
          <w:color w:val="000000"/>
        </w:rPr>
        <w:fldChar w:fldCharType="separate"/>
      </w:r>
      <w:r w:rsidR="00B33FEE" w:rsidRPr="00B33FEE">
        <w:rPr>
          <w:kern w:val="0"/>
          <w:vertAlign w:val="superscript"/>
        </w:rPr>
        <w:t>[85]</w:t>
      </w:r>
      <w:r w:rsidR="00B353C1" w:rsidRPr="00A46F34">
        <w:rPr>
          <w:color w:val="000000"/>
        </w:rPr>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57CF3">
      <w:pPr>
        <w:adjustRightInd w:val="0"/>
        <w:snapToGrid w:val="0"/>
        <w:spacing w:line="15pt" w:lineRule="auto"/>
        <w:ind w:firstLineChars="196" w:firstLine="24.4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38766BDC" w14:textId="77777777" w:rsidR="005F6C42" w:rsidRDefault="005F6C42" w:rsidP="005F6C42">
      <w:pPr>
        <w:adjustRightInd w:val="0"/>
        <w:snapToGrid w:val="0"/>
        <w:spacing w:line="15pt" w:lineRule="auto"/>
        <w:rPr>
          <w:rFonts w:eastAsia="黑体"/>
        </w:rPr>
      </w:pPr>
      <w:r>
        <w:rPr>
          <w:rFonts w:eastAsia="黑体"/>
        </w:rPr>
        <w:lastRenderedPageBreak/>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1033">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1035">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1036">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9</w:t>
      </w:r>
      <w:r w:rsidRPr="00C8269D">
        <w:rPr>
          <w:rFonts w:hint="eastAsia"/>
          <w:sz w:val="21"/>
          <w:szCs w:val="21"/>
        </w:rPr>
        <w:t xml:space="preserve"> </w:t>
      </w:r>
      <w:r w:rsidRPr="00C8269D">
        <w:rPr>
          <w:sz w:val="21"/>
          <w:szCs w:val="21"/>
        </w:rPr>
        <w:t xml:space="preserve"> </w:t>
      </w:r>
      <w:r w:rsidRPr="00C8269D">
        <w:rPr>
          <w:rFonts w:hint="eastAsia"/>
          <w:sz w:val="21"/>
          <w:szCs w:val="21"/>
        </w:rPr>
        <w:t>DCASRN</w:t>
      </w:r>
      <w:r w:rsidRPr="00C8269D">
        <w:rPr>
          <w:rFonts w:hint="eastAsia"/>
          <w:sz w:val="21"/>
          <w:szCs w:val="21"/>
        </w:rPr>
        <w:t>与其他方法主观视觉效果</w:t>
      </w:r>
    </w:p>
    <w:p w14:paraId="586B4592" w14:textId="058D732F" w:rsidR="005F6C42" w:rsidRDefault="005F6C42" w:rsidP="00B33C93">
      <w:pPr>
        <w:ind w:firstLineChars="196" w:firstLine="24.4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rsidRPr="00A46F34">
        <w:fldChar w:fldCharType="begin"/>
      </w:r>
      <w:r w:rsidR="00B50B2A">
        <w:instrText xml:space="preserve"> ADDIN ZOTERO_ITEM CSL_CITATION {"citationID":"1GYENPNG","properties":{"formattedCitation":"\\super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rsidRPr="00A46F34">
        <w:fldChar w:fldCharType="separate"/>
      </w:r>
      <w:r w:rsidR="00B50B2A" w:rsidRPr="00B50B2A">
        <w:rPr>
          <w:kern w:val="0"/>
          <w:vertAlign w:val="superscript"/>
        </w:rPr>
        <w:t>[72]</w:t>
      </w:r>
      <w:r w:rsidR="00524772" w:rsidRPr="00A46F34">
        <w:fldChar w:fldCharType="end"/>
      </w:r>
      <w:r w:rsidR="00524772" w:rsidRPr="00F93902">
        <w:rPr>
          <w:rFonts w:hint="eastAsia"/>
        </w:rPr>
        <w:t>、</w:t>
      </w:r>
      <w:r w:rsidR="00524772" w:rsidRPr="00F93902">
        <w:rPr>
          <w:rFonts w:hint="eastAsia"/>
        </w:rPr>
        <w:t>IMDN</w:t>
      </w:r>
      <w:r w:rsidR="00524772" w:rsidRPr="00A46F34">
        <w:rPr>
          <w:color w:val="000000"/>
        </w:rPr>
        <w:fldChar w:fldCharType="begin"/>
      </w:r>
      <w:r w:rsidR="00B50B2A">
        <w:rPr>
          <w:color w:val="000000"/>
        </w:rPr>
        <w:instrText xml:space="preserve"> ADDIN ZOTERO_ITEM CSL_CITATION {"citationID":"F8RqOBxm","properties":{"formattedCitation":"\\super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rsidRPr="00A46F34">
        <w:rPr>
          <w:color w:val="000000"/>
        </w:rPr>
        <w:fldChar w:fldCharType="separate"/>
      </w:r>
      <w:r w:rsidR="00B50B2A" w:rsidRPr="00B50B2A">
        <w:rPr>
          <w:kern w:val="0"/>
          <w:vertAlign w:val="superscript"/>
        </w:rPr>
        <w:t>[73]</w:t>
      </w:r>
      <w:r w:rsidR="00524772" w:rsidRPr="00A46F34">
        <w:rPr>
          <w:color w:val="000000"/>
        </w:rPr>
        <w:fldChar w:fldCharType="end"/>
      </w:r>
      <w:r w:rsidR="00524772" w:rsidRPr="00F93902">
        <w:rPr>
          <w:rFonts w:hint="eastAsia"/>
        </w:rPr>
        <w:t>、</w:t>
      </w:r>
      <w:r w:rsidR="00890D35">
        <w:rPr>
          <w:rFonts w:hint="eastAsia"/>
        </w:rPr>
        <w:t>AWSRN-S</w:t>
      </w:r>
      <w:r w:rsidR="00890D35" w:rsidRPr="00A46F34">
        <w:rPr>
          <w:color w:val="000000"/>
        </w:rPr>
        <w:fldChar w:fldCharType="begin"/>
      </w:r>
      <w:r w:rsidR="00B50B2A">
        <w:rPr>
          <w:color w:val="000000"/>
        </w:rPr>
        <w:instrText xml:space="preserve"> ADDIN ZOTERO_ITEM CSL_CITATION {"citationID":"XE92cXrA","properties":{"formattedCitation":"\\super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rsidRPr="00A46F34">
        <w:rPr>
          <w:color w:val="000000"/>
        </w:rPr>
        <w:fldChar w:fldCharType="separate"/>
      </w:r>
      <w:r w:rsidR="00B50B2A" w:rsidRPr="00B50B2A">
        <w:rPr>
          <w:kern w:val="0"/>
          <w:vertAlign w:val="superscript"/>
        </w:rPr>
        <w:t>[79]</w:t>
      </w:r>
      <w:r w:rsidR="00890D35" w:rsidRPr="00A46F34">
        <w:rPr>
          <w:color w:val="000000"/>
        </w:rPr>
        <w:fldChar w:fldCharType="end"/>
      </w:r>
      <w:r w:rsidR="00890D35">
        <w:rPr>
          <w:rFonts w:hint="eastAsia"/>
        </w:rPr>
        <w:t>、</w:t>
      </w:r>
      <w:r w:rsidR="00524772" w:rsidRPr="00F93902">
        <w:rPr>
          <w:rFonts w:hint="eastAsia"/>
        </w:rPr>
        <w:t>LAPAR-A</w:t>
      </w:r>
      <w:r w:rsidR="00524772" w:rsidRPr="00A46F34">
        <w:rPr>
          <w:color w:val="000000"/>
        </w:rPr>
        <w:fldChar w:fldCharType="begin"/>
      </w:r>
      <w:r w:rsidR="00B50B2A">
        <w:rPr>
          <w:color w:val="000000"/>
        </w:rPr>
        <w:instrText xml:space="preserve"> ADDIN ZOTERO_ITEM CSL_CITATION {"citationID":"tHkBZQ7A","properties":{"formattedCitation":"\\super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rsidRPr="00A46F34">
        <w:rPr>
          <w:color w:val="000000"/>
        </w:rPr>
        <w:fldChar w:fldCharType="separate"/>
      </w:r>
      <w:r w:rsidR="00B50B2A" w:rsidRPr="00B50B2A">
        <w:rPr>
          <w:kern w:val="0"/>
          <w:vertAlign w:val="superscript"/>
        </w:rPr>
        <w:t>[74]</w:t>
      </w:r>
      <w:r w:rsidR="00524772" w:rsidRPr="00A46F34">
        <w:rPr>
          <w:color w:val="000000"/>
        </w:rPr>
        <w:fldChar w:fldCharType="end"/>
      </w:r>
      <w:r w:rsidR="00524772" w:rsidRPr="00F93902">
        <w:rPr>
          <w:rFonts w:hint="eastAsia"/>
        </w:rPr>
        <w:t>、</w:t>
      </w:r>
      <w:r w:rsidR="00890D35">
        <w:rPr>
          <w:rFonts w:hint="eastAsia"/>
        </w:rPr>
        <w:t>EDSR</w:t>
      </w:r>
      <w:r w:rsidR="00890D35" w:rsidRPr="00A46F34">
        <w:rPr>
          <w:color w:val="000000"/>
        </w:rPr>
        <w:fldChar w:fldCharType="begin"/>
      </w:r>
      <w:r w:rsidR="003C0B30" w:rsidRPr="00A46F34">
        <w:rPr>
          <w:color w:val="000000"/>
        </w:rPr>
        <w:instrText xml:space="preserve"> ADDIN ZOTERO_ITEM CSL_CITATION {"citationID":"dOv91z2E","properties":{"formattedCitation":"\\super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rsidRPr="00A46F34">
        <w:rPr>
          <w:color w:val="000000"/>
        </w:rPr>
        <w:fldChar w:fldCharType="separate"/>
      </w:r>
      <w:r w:rsidR="000F6A9A"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0F6A9A" w:rsidRPr="00A46F34">
        <w:rPr>
          <w:color w:val="000000"/>
          <w:kern w:val="0"/>
          <w:vertAlign w:val="superscript"/>
        </w:rPr>
        <w:t>]</w:t>
      </w:r>
      <w:r w:rsidR="00890D35" w:rsidRPr="00A46F34">
        <w:rPr>
          <w:color w:val="000000"/>
        </w:rPr>
        <w:fldChar w:fldCharType="end"/>
      </w:r>
      <w:r w:rsidR="00524772">
        <w:rPr>
          <w:rFonts w:hint="eastAsia"/>
        </w:rPr>
        <w:t>和</w:t>
      </w:r>
      <w:proofErr w:type="spellStart"/>
      <w:r w:rsidR="00524772" w:rsidRPr="00F93902">
        <w:rPr>
          <w:rFonts w:hint="eastAsia"/>
        </w:rPr>
        <w:t>SwinIR</w:t>
      </w:r>
      <w:proofErr w:type="spellEnd"/>
      <w:r w:rsidR="00524772" w:rsidRPr="00A46F34">
        <w:rPr>
          <w:color w:val="000000"/>
        </w:rPr>
        <w:fldChar w:fldCharType="begin"/>
      </w:r>
      <w:r w:rsidR="003C0B30" w:rsidRPr="00A46F34">
        <w:rPr>
          <w:color w:val="000000"/>
        </w:rPr>
        <w:instrText xml:space="preserve"> ADDIN ZOTERO_ITEM CSL_CITATION {"citationID":"x3WH3Jgb","properties":{"formattedCitation":"\\super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524772" w:rsidRPr="00A46F34">
        <w:rPr>
          <w:color w:val="000000"/>
        </w:rPr>
        <w:fldChar w:fldCharType="end"/>
      </w:r>
      <w:r w:rsidR="00524772">
        <w:rPr>
          <w:rFonts w:hint="eastAsia"/>
        </w:rPr>
        <w:t>作为主观视觉效果</w:t>
      </w:r>
      <w:r w:rsidR="00524772">
        <w:rPr>
          <w:rFonts w:hint="eastAsia"/>
        </w:rPr>
        <w:lastRenderedPageBreak/>
        <w:t>的比较模型。此外为了更直观展示</w:t>
      </w:r>
      <w:r w:rsidR="00EA42AA">
        <w:t>DCASRN</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sidR="008803A3">
        <w:rPr>
          <w:rFonts w:hint="eastAsia"/>
        </w:rPr>
        <w:t>(</w:t>
      </w:r>
      <w:r>
        <w:rPr>
          <w:rFonts w:hint="eastAsia"/>
        </w:rPr>
        <w:t>img</w:t>
      </w:r>
      <w:r>
        <w:t>027</w:t>
      </w:r>
      <w:r w:rsidR="008803A3">
        <w:rPr>
          <w:rFonts w:hint="eastAsia"/>
        </w:rPr>
        <w:t>)</w:t>
      </w:r>
      <w:r>
        <w:rPr>
          <w:rFonts w:hint="eastAsia"/>
        </w:rPr>
        <w:t>中可以看出，其他模型生成的房子墙壁的图案是模糊的，但我们模型生成的房子的墙壁图案明显比其他模型要更清晰。在</w:t>
      </w:r>
      <w:r>
        <w:rPr>
          <w:rFonts w:hint="eastAsia"/>
        </w:rPr>
        <w:t>Urban</w:t>
      </w:r>
      <w:r>
        <w:t>100</w:t>
      </w:r>
      <w:r w:rsidR="008803A3">
        <w:rPr>
          <w:rFonts w:hint="eastAsia"/>
        </w:rPr>
        <w:t>(</w:t>
      </w:r>
      <w:r>
        <w:rPr>
          <w:rFonts w:hint="eastAsia"/>
        </w:rPr>
        <w:t>img</w:t>
      </w:r>
      <w:r>
        <w:t>085</w:t>
      </w:r>
      <w:r w:rsidR="008803A3">
        <w:rPr>
          <w:rFonts w:hint="eastAsia"/>
        </w:rPr>
        <w:t>)</w:t>
      </w:r>
      <w:r>
        <w:rPr>
          <w:rFonts w:hint="eastAsia"/>
        </w:rPr>
        <w:t>中，我们模型生成的桥旁边船上的人物的图案是正常的，但其他模型生成的船上的人物图案明显存在缺失的问题。在</w:t>
      </w:r>
      <w:r>
        <w:rPr>
          <w:rFonts w:hint="eastAsia"/>
        </w:rPr>
        <w:t>Urban</w:t>
      </w:r>
      <w:r>
        <w:t>100</w:t>
      </w:r>
      <w:r w:rsidR="008803A3">
        <w:rPr>
          <w:rFonts w:hint="eastAsia"/>
        </w:rPr>
        <w:t>(</w:t>
      </w:r>
      <w:r>
        <w:rPr>
          <w:rFonts w:hint="eastAsia"/>
        </w:rPr>
        <w:t>img</w:t>
      </w:r>
      <w:r>
        <w:t>086</w:t>
      </w:r>
      <w:r w:rsidR="008803A3">
        <w:rPr>
          <w:rFonts w:hint="eastAsia"/>
        </w:rPr>
        <w:t>)</w:t>
      </w:r>
      <w:r>
        <w:rPr>
          <w:rFonts w:hint="eastAsia"/>
        </w:rPr>
        <w:t>中，我们模型生成的大楼的图案是正常的，而其他模型生成的楼的图案明显扭曲。在</w:t>
      </w:r>
      <w:r>
        <w:rPr>
          <w:rFonts w:hint="eastAsia"/>
        </w:rPr>
        <w:t>Set</w:t>
      </w:r>
      <w:r>
        <w:t>14</w:t>
      </w:r>
      <w:r w:rsidR="008803A3">
        <w:rPr>
          <w:rFonts w:hint="eastAsia"/>
        </w:rPr>
        <w:t>(</w:t>
      </w:r>
      <w:proofErr w:type="spellStart"/>
      <w:r>
        <w:rPr>
          <w:rFonts w:hint="eastAsia"/>
        </w:rPr>
        <w:t>barbara</w:t>
      </w:r>
      <w:proofErr w:type="spellEnd"/>
      <w:r w:rsidR="008803A3">
        <w:rPr>
          <w:rFonts w:hint="eastAsia"/>
        </w:rPr>
        <w:t>)</w:t>
      </w:r>
      <w:r>
        <w:rPr>
          <w:rFonts w:hint="eastAsia"/>
        </w:rPr>
        <w:t>中，其他模型生成的书本的图案明显是扭曲的，而</w:t>
      </w:r>
      <w:r>
        <w:rPr>
          <w:rFonts w:hint="eastAsia"/>
        </w:rPr>
        <w:t>DCASRN</w:t>
      </w:r>
      <w:r>
        <w:rPr>
          <w:rFonts w:hint="eastAsia"/>
        </w:rPr>
        <w:t>生成的书本的图案是正常的。从主观视觉效果可以看出，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5F6C42">
      <w:pPr>
        <w:pStyle w:val="2"/>
        <w:spacing w:before="9.75pt" w:after="9.75pt"/>
      </w:pPr>
      <w:bookmarkStart w:id="619" w:name="_Toc161457433"/>
      <w:bookmarkStart w:id="620" w:name="_Toc161458036"/>
      <w:bookmarkStart w:id="621" w:name="_Toc161602638"/>
      <w:bookmarkStart w:id="622" w:name="_Toc161792342"/>
      <w:bookmarkStart w:id="623" w:name="_Toc162391784"/>
      <w:bookmarkStart w:id="624" w:name="_Toc162584038"/>
      <w:bookmarkStart w:id="625" w:name="_Toc162875916"/>
      <w:bookmarkStart w:id="626" w:name="_Toc162877327"/>
      <w:bookmarkStart w:id="627" w:name="_Toc162878515"/>
      <w:bookmarkStart w:id="628" w:name="_Toc162948202"/>
      <w:bookmarkStart w:id="629" w:name="_Toc166375145"/>
      <w:bookmarkStart w:id="630" w:name="_Toc166554015"/>
      <w:r w:rsidRPr="002D5C0F">
        <w:rPr>
          <w:rFonts w:ascii="Times New Roman" w:hAnsi="Times New Roman"/>
        </w:rPr>
        <w:t>4.4</w:t>
      </w:r>
      <w:r w:rsidRPr="0024604F">
        <w:rPr>
          <w:rFonts w:hint="eastAsia"/>
        </w:rPr>
        <w:t xml:space="preserve"> </w:t>
      </w:r>
      <w:r>
        <w:rPr>
          <w:rFonts w:hint="eastAsia"/>
        </w:rPr>
        <w:t>本章小结</w:t>
      </w:r>
      <w:bookmarkEnd w:id="619"/>
      <w:bookmarkEnd w:id="620"/>
      <w:bookmarkEnd w:id="621"/>
      <w:bookmarkEnd w:id="622"/>
      <w:bookmarkEnd w:id="623"/>
      <w:bookmarkEnd w:id="624"/>
      <w:bookmarkEnd w:id="625"/>
      <w:bookmarkEnd w:id="626"/>
      <w:bookmarkEnd w:id="627"/>
      <w:bookmarkEnd w:id="628"/>
      <w:bookmarkEnd w:id="629"/>
      <w:bookmarkEnd w:id="630"/>
    </w:p>
    <w:p w14:paraId="37FCA3A0" w14:textId="77777777" w:rsidR="005F6C42" w:rsidRDefault="005F6C42" w:rsidP="00557CF3">
      <w:pPr>
        <w:adjustRightInd w:val="0"/>
        <w:snapToGrid w:val="0"/>
        <w:spacing w:line="15pt" w:lineRule="auto"/>
        <w:ind w:firstLineChars="196" w:firstLine="24.40pt"/>
      </w:pPr>
      <w:r>
        <w:rPr>
          <w:rFonts w:hint="eastAsia"/>
        </w:rPr>
        <w:t>本章介绍了一种基于卷积和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w:t>
      </w:r>
      <w:proofErr w:type="gramStart"/>
      <w:r w:rsidR="007D731E">
        <w:rPr>
          <w:rFonts w:hint="eastAsia"/>
        </w:rPr>
        <w:t>图像</w:t>
      </w:r>
      <w:r>
        <w:rPr>
          <w:rFonts w:hint="eastAsia"/>
        </w:rPr>
        <w:t>超</w:t>
      </w:r>
      <w:proofErr w:type="gramEnd"/>
      <w:r>
        <w:rPr>
          <w:rFonts w:hint="eastAsia"/>
        </w:rPr>
        <w:t>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提取的局部特征和卷积提取的全局粗粒度特征，从而显著提升超分辨率重建的性能。此外，本章还介绍了双路融合块、增强的卷积特征提取块和图像后处理块等设计，进一步实现更准确的超分辨率重建效果。</w:t>
      </w:r>
    </w:p>
    <w:p w14:paraId="721E0B7C" w14:textId="77777777" w:rsidR="009723DF" w:rsidRDefault="005F6C42" w:rsidP="00557CF3">
      <w:pPr>
        <w:adjustRightInd w:val="0"/>
        <w:snapToGrid w:val="0"/>
        <w:spacing w:line="15pt" w:lineRule="auto"/>
        <w:ind w:firstLineChars="196" w:firstLine="24.4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提出的网络不仅能够处理复杂的图像场景，还能在保持高效计算的同时，提供优异的超分辨率图像重建质量，为</w:t>
      </w:r>
      <w:r w:rsidR="007D731E">
        <w:rPr>
          <w:rFonts w:hint="eastAsia"/>
        </w:rPr>
        <w:t>单</w:t>
      </w:r>
      <w:proofErr w:type="gramStart"/>
      <w:r>
        <w:rPr>
          <w:rFonts w:hint="eastAsia"/>
        </w:rPr>
        <w:t>图像超</w:t>
      </w:r>
      <w:proofErr w:type="gramEnd"/>
      <w:r>
        <w:rPr>
          <w:rFonts w:hint="eastAsia"/>
        </w:rPr>
        <w:t>分辨率任务提供了一种有效的解决方案</w:t>
      </w:r>
      <w:r w:rsidR="007A2527">
        <w:rPr>
          <w:rFonts w:hint="eastAsia"/>
        </w:rPr>
        <w:t>。</w:t>
      </w:r>
    </w:p>
    <w:p w14:paraId="05AB9680" w14:textId="77777777" w:rsidR="005F6C42" w:rsidRDefault="005F6C42" w:rsidP="005F6C42">
      <w:pPr>
        <w:sectPr w:rsidR="005F6C42" w:rsidSect="00685E42">
          <w:pgSz w:w="595.30pt" w:h="841.90pt" w:code="9"/>
          <w:pgMar w:top="90.70pt" w:right="79.40pt" w:bottom="85.05pt" w:left="85.05pt" w:header="65pt" w:footer="65pt" w:gutter="0pt"/>
          <w:cols w:space="21.25pt"/>
          <w:docGrid w:type="linesAndChars" w:linePitch="391" w:charSpace="1861"/>
        </w:sectPr>
      </w:pPr>
    </w:p>
    <w:p w14:paraId="22B9691E" w14:textId="77777777" w:rsidR="005F6C42" w:rsidRPr="00BC23AF" w:rsidRDefault="005F6C42" w:rsidP="0060128B">
      <w:pPr>
        <w:pStyle w:val="1"/>
        <w:spacing w:before="19.55pt" w:after="9.75pt"/>
        <w:rPr>
          <w:rFonts w:ascii="宋体" w:eastAsia="宋体" w:hAnsi="宋体"/>
          <w:sz w:val="24"/>
          <w:szCs w:val="24"/>
        </w:rPr>
      </w:pPr>
      <w:bookmarkStart w:id="631" w:name="_Toc161457434"/>
      <w:bookmarkStart w:id="632" w:name="_Toc161458037"/>
      <w:bookmarkStart w:id="633" w:name="_Toc161602639"/>
      <w:bookmarkStart w:id="634" w:name="_Toc161792343"/>
      <w:bookmarkStart w:id="635" w:name="_Toc162391785"/>
      <w:bookmarkStart w:id="636" w:name="_Toc162584039"/>
      <w:bookmarkStart w:id="637" w:name="_Toc162875917"/>
      <w:bookmarkStart w:id="638" w:name="_Toc162877328"/>
      <w:bookmarkStart w:id="639" w:name="_Toc162878516"/>
      <w:bookmarkStart w:id="640" w:name="_Toc162948203"/>
      <w:bookmarkStart w:id="641" w:name="_Toc166375146"/>
      <w:bookmarkStart w:id="642" w:name="_Hlk161174631"/>
      <w:bookmarkStart w:id="643" w:name="_Toc166554016"/>
      <w:r>
        <w:rPr>
          <w:rFonts w:hint="eastAsia"/>
        </w:rPr>
        <w:lastRenderedPageBreak/>
        <w:t>第</w:t>
      </w:r>
      <w:r>
        <w:t>5</w:t>
      </w:r>
      <w:r>
        <w:rPr>
          <w:rFonts w:hint="eastAsia"/>
        </w:rPr>
        <w:t>章</w:t>
      </w:r>
      <w:r>
        <w:rPr>
          <w:rFonts w:hint="eastAsia"/>
        </w:rPr>
        <w:t xml:space="preserve"> </w:t>
      </w:r>
      <w:r>
        <w:rPr>
          <w:rFonts w:hint="eastAsia"/>
        </w:rPr>
        <w:t>结论与展望</w:t>
      </w:r>
      <w:bookmarkEnd w:id="631"/>
      <w:bookmarkEnd w:id="632"/>
      <w:bookmarkEnd w:id="633"/>
      <w:bookmarkEnd w:id="634"/>
      <w:bookmarkEnd w:id="635"/>
      <w:bookmarkEnd w:id="636"/>
      <w:bookmarkEnd w:id="637"/>
      <w:bookmarkEnd w:id="638"/>
      <w:bookmarkEnd w:id="639"/>
      <w:bookmarkEnd w:id="640"/>
      <w:bookmarkEnd w:id="641"/>
      <w:bookmarkEnd w:id="643"/>
    </w:p>
    <w:p w14:paraId="3E027BB7" w14:textId="77777777" w:rsidR="005F6C42" w:rsidRDefault="005F6C42" w:rsidP="005F6C42">
      <w:pPr>
        <w:pStyle w:val="2"/>
        <w:spacing w:before="9.75pt" w:after="9.75pt"/>
      </w:pPr>
      <w:bookmarkStart w:id="644" w:name="_Toc161457435"/>
      <w:bookmarkStart w:id="645" w:name="_Toc161458038"/>
      <w:bookmarkStart w:id="646" w:name="_Toc161602640"/>
      <w:bookmarkStart w:id="647" w:name="_Toc161792344"/>
      <w:bookmarkStart w:id="648" w:name="_Toc162391786"/>
      <w:bookmarkStart w:id="649" w:name="_Toc162584040"/>
      <w:bookmarkStart w:id="650" w:name="_Toc162875918"/>
      <w:bookmarkStart w:id="651" w:name="_Toc162877329"/>
      <w:bookmarkStart w:id="652" w:name="_Toc162878517"/>
      <w:bookmarkStart w:id="653" w:name="_Toc162948204"/>
      <w:bookmarkStart w:id="654" w:name="_Toc166375147"/>
      <w:bookmarkStart w:id="655" w:name="_Toc166554017"/>
      <w:r w:rsidRPr="002D5C0F">
        <w:rPr>
          <w:rFonts w:ascii="Times New Roman" w:hAnsi="Times New Roman"/>
        </w:rPr>
        <w:t>5.1</w:t>
      </w:r>
      <w:r w:rsidRPr="00C458CE">
        <w:rPr>
          <w:rFonts w:hint="eastAsia"/>
        </w:rPr>
        <w:t xml:space="preserve"> </w:t>
      </w:r>
      <w:r>
        <w:rPr>
          <w:rFonts w:hint="eastAsia"/>
        </w:rPr>
        <w:t>论文工作总结</w:t>
      </w:r>
      <w:bookmarkEnd w:id="644"/>
      <w:bookmarkEnd w:id="645"/>
      <w:bookmarkEnd w:id="646"/>
      <w:bookmarkEnd w:id="647"/>
      <w:bookmarkEnd w:id="648"/>
      <w:bookmarkEnd w:id="649"/>
      <w:bookmarkEnd w:id="650"/>
      <w:bookmarkEnd w:id="651"/>
      <w:bookmarkEnd w:id="652"/>
      <w:bookmarkEnd w:id="653"/>
      <w:bookmarkEnd w:id="654"/>
      <w:bookmarkEnd w:id="655"/>
    </w:p>
    <w:p w14:paraId="0050F0D4" w14:textId="77777777" w:rsidR="005F6C42" w:rsidRDefault="005F6C42" w:rsidP="00557CF3">
      <w:pPr>
        <w:adjustRightInd w:val="0"/>
        <w:snapToGrid w:val="0"/>
        <w:spacing w:line="15pt" w:lineRule="auto"/>
        <w:ind w:firstLineChars="196" w:firstLine="24.40pt"/>
      </w:pPr>
      <w:r>
        <w:rPr>
          <w:rFonts w:hint="eastAsia"/>
        </w:rPr>
        <w:t>随着深度学习领域的发展，图像恢复领域尤其单</w:t>
      </w:r>
      <w:proofErr w:type="gramStart"/>
      <w:r>
        <w:rPr>
          <w:rFonts w:hint="eastAsia"/>
        </w:rPr>
        <w:t>图像超</w:t>
      </w:r>
      <w:proofErr w:type="gramEnd"/>
      <w:r>
        <w:rPr>
          <w:rFonts w:hint="eastAsia"/>
        </w:rPr>
        <w:t>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57CF3">
      <w:pPr>
        <w:adjustRightInd w:val="0"/>
        <w:snapToGrid w:val="0"/>
        <w:spacing w:line="15pt" w:lineRule="auto"/>
        <w:ind w:firstLineChars="196" w:firstLine="24.40pt"/>
      </w:pPr>
      <w:r>
        <w:rPr>
          <w:rFonts w:hint="eastAsia"/>
        </w:rPr>
        <w:t>本文简要分析</w:t>
      </w:r>
      <w:proofErr w:type="gramStart"/>
      <w:r>
        <w:rPr>
          <w:rFonts w:hint="eastAsia"/>
        </w:rPr>
        <w:t>了当前超分辨率</w:t>
      </w:r>
      <w:proofErr w:type="gramEnd"/>
      <w:r>
        <w:rPr>
          <w:rFonts w:hint="eastAsia"/>
        </w:rPr>
        <w:t>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57CF3">
      <w:pPr>
        <w:adjustRightInd w:val="0"/>
        <w:snapToGrid w:val="0"/>
        <w:spacing w:line="15pt" w:lineRule="auto"/>
        <w:ind w:firstLineChars="196" w:firstLine="24.4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w:t>
      </w:r>
      <w:proofErr w:type="spellStart"/>
      <w:r w:rsidRPr="00546381">
        <w:rPr>
          <w:rFonts w:hint="eastAsia"/>
        </w:rPr>
        <w:t>Dconv</w:t>
      </w:r>
      <w:proofErr w:type="spellEnd"/>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57CF3">
      <w:pPr>
        <w:adjustRightInd w:val="0"/>
        <w:snapToGrid w:val="0"/>
        <w:spacing w:line="15pt" w:lineRule="auto"/>
        <w:ind w:firstLineChars="196" w:firstLine="24.4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0140684" w:rsidR="005F6C42" w:rsidRDefault="005F6C42" w:rsidP="00557CF3">
      <w:pPr>
        <w:adjustRightInd w:val="0"/>
        <w:snapToGrid w:val="0"/>
        <w:spacing w:line="15pt" w:lineRule="auto"/>
        <w:ind w:firstLineChars="196" w:firstLine="24.4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w:t>
      </w:r>
      <w:proofErr w:type="gramStart"/>
      <w:r>
        <w:rPr>
          <w:rFonts w:hint="eastAsia"/>
        </w:rPr>
        <w:t>路特征</w:t>
      </w:r>
      <w:proofErr w:type="gramEnd"/>
      <w:r>
        <w:rPr>
          <w:rFonts w:hint="eastAsia"/>
        </w:rPr>
        <w:t>融合块</w:t>
      </w:r>
      <w:r w:rsidR="008803A3">
        <w:rPr>
          <w:rFonts w:hint="eastAsia"/>
        </w:rPr>
        <w:t>(</w:t>
      </w:r>
      <w:r>
        <w:rPr>
          <w:rFonts w:hint="eastAsia"/>
        </w:rPr>
        <w:t>DFEB</w:t>
      </w:r>
      <w:r w:rsidR="008803A3">
        <w:rPr>
          <w:rFonts w:hint="eastAsia"/>
        </w:rPr>
        <w:t>)</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sidR="008803A3">
        <w:rPr>
          <w:rFonts w:hint="eastAsia"/>
        </w:rPr>
        <w:t>(</w:t>
      </w:r>
      <w:r>
        <w:rPr>
          <w:rFonts w:hint="eastAsia"/>
        </w:rPr>
        <w:t>FPB</w:t>
      </w:r>
      <w:r w:rsidR="008803A3">
        <w:rPr>
          <w:rFonts w:hint="eastAsia"/>
        </w:rPr>
        <w:t>)</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57CF3">
      <w:pPr>
        <w:adjustRightInd w:val="0"/>
        <w:snapToGrid w:val="0"/>
        <w:spacing w:line="15pt" w:lineRule="auto"/>
        <w:ind w:firstLineChars="196" w:firstLine="24.4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网络在参数量极小的情况下表现出了有竞争</w:t>
      </w:r>
      <w:r>
        <w:rPr>
          <w:rFonts w:hint="eastAsia"/>
        </w:rPr>
        <w:lastRenderedPageBreak/>
        <w:t>力的结果。</w:t>
      </w:r>
    </w:p>
    <w:p w14:paraId="6706BB11" w14:textId="77777777" w:rsidR="005F6C42" w:rsidRDefault="005F6C42" w:rsidP="005F6C42">
      <w:pPr>
        <w:pStyle w:val="2"/>
        <w:spacing w:before="9.75pt" w:after="9.75pt"/>
      </w:pPr>
      <w:bookmarkStart w:id="656" w:name="_Toc161457436"/>
      <w:bookmarkStart w:id="657" w:name="_Toc161458039"/>
      <w:bookmarkStart w:id="658" w:name="_Toc161602641"/>
      <w:bookmarkStart w:id="659" w:name="_Toc161792345"/>
      <w:bookmarkStart w:id="660" w:name="_Toc162391787"/>
      <w:bookmarkStart w:id="661" w:name="_Toc162584041"/>
      <w:bookmarkStart w:id="662" w:name="_Toc162875919"/>
      <w:bookmarkStart w:id="663" w:name="_Toc162877330"/>
      <w:bookmarkStart w:id="664" w:name="_Toc162878518"/>
      <w:bookmarkStart w:id="665" w:name="_Toc162948205"/>
      <w:bookmarkStart w:id="666" w:name="_Toc166375148"/>
      <w:bookmarkStart w:id="667" w:name="_Toc166554018"/>
      <w:r w:rsidRPr="002D5C0F">
        <w:rPr>
          <w:rFonts w:ascii="Times New Roman" w:hAnsi="Times New Roman"/>
        </w:rPr>
        <w:t xml:space="preserve">5.2 </w:t>
      </w:r>
      <w:r>
        <w:rPr>
          <w:rFonts w:hint="eastAsia"/>
        </w:rPr>
        <w:t>未来工作展望</w:t>
      </w:r>
      <w:bookmarkEnd w:id="656"/>
      <w:bookmarkEnd w:id="657"/>
      <w:bookmarkEnd w:id="658"/>
      <w:bookmarkEnd w:id="659"/>
      <w:bookmarkEnd w:id="660"/>
      <w:bookmarkEnd w:id="661"/>
      <w:bookmarkEnd w:id="662"/>
      <w:bookmarkEnd w:id="663"/>
      <w:bookmarkEnd w:id="664"/>
      <w:bookmarkEnd w:id="665"/>
      <w:bookmarkEnd w:id="666"/>
      <w:bookmarkEnd w:id="667"/>
    </w:p>
    <w:p w14:paraId="08435A57" w14:textId="77777777" w:rsidR="005F6C42" w:rsidRDefault="005F6C42" w:rsidP="00557CF3">
      <w:pPr>
        <w:adjustRightInd w:val="0"/>
        <w:snapToGrid w:val="0"/>
        <w:spacing w:line="15pt" w:lineRule="auto"/>
        <w:ind w:firstLineChars="196" w:firstLine="24.40pt"/>
        <w:rPr>
          <w:lang w:val="zh-CN"/>
        </w:rPr>
      </w:pPr>
      <w:r>
        <w:rPr>
          <w:rFonts w:hint="eastAsia"/>
          <w:lang w:val="zh-CN"/>
        </w:rPr>
        <w:t>本文提出了两种单</w:t>
      </w:r>
      <w:proofErr w:type="gramStart"/>
      <w:r>
        <w:rPr>
          <w:rFonts w:hint="eastAsia"/>
          <w:lang w:val="zh-CN"/>
        </w:rPr>
        <w:t>图像超</w:t>
      </w:r>
      <w:proofErr w:type="gramEnd"/>
      <w:r>
        <w:rPr>
          <w:rFonts w:hint="eastAsia"/>
          <w:lang w:val="zh-CN"/>
        </w:rPr>
        <w:t>分辨率网络并都取得了不错的结果，但仍有一些不足和需要改进优化的地方，主要包括以下几个方面：</w:t>
      </w:r>
    </w:p>
    <w:p w14:paraId="1AED62F2" w14:textId="153CB502" w:rsidR="005F6C42" w:rsidRDefault="008803A3" w:rsidP="00557CF3">
      <w:pPr>
        <w:adjustRightInd w:val="0"/>
        <w:snapToGrid w:val="0"/>
        <w:spacing w:line="15pt" w:lineRule="auto"/>
        <w:ind w:firstLineChars="196" w:firstLine="24.40pt"/>
        <w:rPr>
          <w:lang w:val="zh-CN"/>
        </w:rPr>
      </w:pPr>
      <w:r>
        <w:rPr>
          <w:rFonts w:hint="eastAsia"/>
          <w:lang w:val="zh-CN"/>
        </w:rPr>
        <w:t>(</w:t>
      </w:r>
      <w:r w:rsidR="005F6C42">
        <w:rPr>
          <w:rFonts w:hint="eastAsia"/>
          <w:lang w:val="zh-CN"/>
        </w:rPr>
        <w:t>1</w:t>
      </w:r>
      <w:r>
        <w:rPr>
          <w:rFonts w:hint="eastAsia"/>
          <w:lang w:val="zh-CN"/>
        </w:rPr>
        <w:t>)</w:t>
      </w:r>
      <w:r w:rsidR="005F6C42">
        <w:rPr>
          <w:rFonts w:hint="eastAsia"/>
          <w:lang w:val="zh-CN"/>
        </w:rPr>
        <w:t>本文使用的是基于</w:t>
      </w:r>
      <w:r w:rsidR="005F6C42">
        <w:rPr>
          <w:rFonts w:hint="eastAsia"/>
          <w:lang w:val="zh-CN"/>
        </w:rPr>
        <w:t>Transformer</w:t>
      </w:r>
      <w:r w:rsidR="005F6C42">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64B169BA" w:rsidR="005F6C42" w:rsidRPr="00DD06C9" w:rsidRDefault="008803A3" w:rsidP="00557CF3">
      <w:pPr>
        <w:adjustRightInd w:val="0"/>
        <w:snapToGrid w:val="0"/>
        <w:spacing w:line="15pt" w:lineRule="auto"/>
        <w:ind w:firstLineChars="196" w:firstLine="24.40pt"/>
        <w:rPr>
          <w:lang w:val="zh-CN"/>
        </w:rPr>
      </w:pPr>
      <w:r>
        <w:rPr>
          <w:rFonts w:hint="eastAsia"/>
          <w:lang w:val="zh-CN"/>
        </w:rPr>
        <w:t>(</w:t>
      </w:r>
      <w:r w:rsidR="005F6C42">
        <w:rPr>
          <w:lang w:val="zh-CN"/>
        </w:rPr>
        <w:t>2</w:t>
      </w:r>
      <w:r>
        <w:rPr>
          <w:rFonts w:hint="eastAsia"/>
          <w:lang w:val="zh-CN"/>
        </w:rPr>
        <w:t>)</w:t>
      </w:r>
      <w:r w:rsidR="005F6C42" w:rsidRPr="00DD06C9">
        <w:rPr>
          <w:rFonts w:hint="eastAsia"/>
          <w:lang w:val="zh-CN"/>
        </w:rPr>
        <w:t>本文使用的单</w:t>
      </w:r>
      <w:proofErr w:type="gramStart"/>
      <w:r w:rsidR="005F6C42" w:rsidRPr="00DD06C9">
        <w:rPr>
          <w:rFonts w:hint="eastAsia"/>
          <w:lang w:val="zh-CN"/>
        </w:rPr>
        <w:t>图像超</w:t>
      </w:r>
      <w:proofErr w:type="gramEnd"/>
      <w:r w:rsidR="005F6C42" w:rsidRPr="00DD06C9">
        <w:rPr>
          <w:rFonts w:hint="eastAsia"/>
          <w:lang w:val="zh-CN"/>
        </w:rPr>
        <w:t>分辨率网络是针对于双三次下采样退化而设计的，如果要适用其他的退化，需要对应退化的数据集进行端到端的训练。这一点不利于模型应用的扩展，所以</w:t>
      </w:r>
      <w:r w:rsidR="005F6C42">
        <w:rPr>
          <w:rFonts w:hint="eastAsia"/>
          <w:lang w:val="zh-CN"/>
        </w:rPr>
        <w:t>需要</w:t>
      </w:r>
      <w:r w:rsidR="005F6C42" w:rsidRPr="00DD06C9">
        <w:rPr>
          <w:rFonts w:hint="eastAsia"/>
          <w:lang w:val="zh-CN"/>
        </w:rPr>
        <w:t>考虑</w:t>
      </w:r>
      <w:r w:rsidR="005F6C42">
        <w:rPr>
          <w:rFonts w:hint="eastAsia"/>
          <w:lang w:val="zh-CN"/>
        </w:rPr>
        <w:t>更多更复杂的场景，针对这些场景来进一步优化模型，扩大模型的应用范围。</w:t>
      </w:r>
    </w:p>
    <w:p w14:paraId="465F4313" w14:textId="67927845" w:rsidR="005F6C42" w:rsidRDefault="008803A3" w:rsidP="00557CF3">
      <w:pPr>
        <w:adjustRightInd w:val="0"/>
        <w:snapToGrid w:val="0"/>
        <w:spacing w:line="15pt" w:lineRule="auto"/>
        <w:ind w:firstLineChars="196" w:firstLine="24.40pt"/>
        <w:rPr>
          <w:lang w:val="zh-CN"/>
        </w:rPr>
      </w:pPr>
      <w:r>
        <w:rPr>
          <w:rFonts w:hint="eastAsia"/>
          <w:lang w:val="zh-CN"/>
        </w:rPr>
        <w:t>(</w:t>
      </w:r>
      <w:r w:rsidR="005F6C42">
        <w:rPr>
          <w:lang w:val="zh-CN"/>
        </w:rPr>
        <w:t>3</w:t>
      </w:r>
      <w:r>
        <w:rPr>
          <w:rFonts w:hint="eastAsia"/>
          <w:lang w:val="zh-CN"/>
        </w:rPr>
        <w:t>)</w:t>
      </w:r>
      <w:r w:rsidR="005F6C42">
        <w:rPr>
          <w:rFonts w:hint="eastAsia"/>
          <w:lang w:val="zh-CN"/>
        </w:rPr>
        <w:t>本文提出的模型主要是应用于图像领域，未来需要扩展到其他领域，如</w:t>
      </w:r>
      <w:proofErr w:type="gramStart"/>
      <w:r w:rsidR="005F6C42">
        <w:rPr>
          <w:rFonts w:hint="eastAsia"/>
          <w:lang w:val="zh-CN"/>
        </w:rPr>
        <w:t>视频超</w:t>
      </w:r>
      <w:proofErr w:type="gramEnd"/>
      <w:r w:rsidR="005F6C42">
        <w:rPr>
          <w:rFonts w:hint="eastAsia"/>
          <w:lang w:val="zh-CN"/>
        </w:rPr>
        <w:t>分辨率领域或其他低级视觉领域。</w:t>
      </w:r>
    </w:p>
    <w:p w14:paraId="4F9D0E29" w14:textId="77777777" w:rsidR="005F6C42" w:rsidRPr="007A2527" w:rsidRDefault="005F6C42" w:rsidP="00557CF3">
      <w:pPr>
        <w:adjustRightInd w:val="0"/>
        <w:snapToGrid w:val="0"/>
        <w:spacing w:line="15pt" w:lineRule="auto"/>
        <w:ind w:firstLineChars="196" w:firstLine="24.40pt"/>
      </w:pPr>
      <w:r>
        <w:rPr>
          <w:rFonts w:hint="eastAsia"/>
          <w:lang w:val="zh-CN"/>
        </w:rPr>
        <w:t>虽然单</w:t>
      </w:r>
      <w:proofErr w:type="gramStart"/>
      <w:r>
        <w:rPr>
          <w:rFonts w:hint="eastAsia"/>
          <w:lang w:val="zh-CN"/>
        </w:rPr>
        <w:t>图像超</w:t>
      </w:r>
      <w:proofErr w:type="gramEnd"/>
      <w:r>
        <w:rPr>
          <w:rFonts w:hint="eastAsia"/>
          <w:lang w:val="zh-CN"/>
        </w:rPr>
        <w:t>分辨率技术的应用广泛，但仍然存在一些不足。随着未来计算能力的提升、深度学习算法的优化以及其他创新技术的出现，</w:t>
      </w:r>
      <w:r w:rsidRPr="00AE2494">
        <w:rPr>
          <w:rFonts w:hint="eastAsia"/>
          <w:lang w:val="zh-CN"/>
        </w:rPr>
        <w:t>相信单</w:t>
      </w:r>
      <w:proofErr w:type="gramStart"/>
      <w:r w:rsidRPr="00AE2494">
        <w:rPr>
          <w:rFonts w:hint="eastAsia"/>
          <w:lang w:val="zh-CN"/>
        </w:rPr>
        <w:t>图像超</w:t>
      </w:r>
      <w:proofErr w:type="gramEnd"/>
      <w:r w:rsidRPr="00AE2494">
        <w:rPr>
          <w:rFonts w:hint="eastAsia"/>
          <w:lang w:val="zh-CN"/>
        </w:rPr>
        <w:t>分辨率技术将会得到进一步的</w:t>
      </w:r>
      <w:r>
        <w:rPr>
          <w:rFonts w:hint="eastAsia"/>
          <w:lang w:val="zh-CN"/>
        </w:rPr>
        <w:t>发展，满足人们对高质量图像的需求。</w:t>
      </w:r>
    </w:p>
    <w:bookmarkEnd w:id="642"/>
    <w:p w14:paraId="57352810" w14:textId="77777777" w:rsidR="009723DF" w:rsidRDefault="009723DF" w:rsidP="009723DF">
      <w:pPr>
        <w:rPr>
          <w:lang w:val="zh-CN"/>
        </w:rPr>
      </w:pPr>
    </w:p>
    <w:p w14:paraId="2D4EE09B" w14:textId="77777777" w:rsidR="007A2527" w:rsidRDefault="007A2527" w:rsidP="009723DF">
      <w:pPr>
        <w:sectPr w:rsidR="007A2527" w:rsidSect="00685E42">
          <w:pgSz w:w="595.30pt" w:h="841.90pt" w:code="9"/>
          <w:pgMar w:top="90.70pt" w:right="79.40pt" w:bottom="85.05pt" w:left="85.05pt" w:header="65pt" w:footer="65pt" w:gutter="0pt"/>
          <w:cols w:space="21.25pt"/>
          <w:docGrid w:type="linesAndChars" w:linePitch="391" w:charSpace="1861"/>
        </w:sectPr>
      </w:pPr>
    </w:p>
    <w:p w14:paraId="460B5846" w14:textId="77777777" w:rsidR="000302F7" w:rsidRDefault="000302F7" w:rsidP="0060128B">
      <w:pPr>
        <w:pStyle w:val="1"/>
      </w:pPr>
      <w:bookmarkStart w:id="668" w:name="_Toc161457437"/>
      <w:bookmarkStart w:id="669" w:name="_Toc161458040"/>
      <w:bookmarkStart w:id="670" w:name="_Toc161602642"/>
      <w:bookmarkStart w:id="671" w:name="_Toc161792346"/>
      <w:bookmarkStart w:id="672" w:name="_Toc162391788"/>
      <w:bookmarkStart w:id="673" w:name="_Toc162584042"/>
      <w:bookmarkStart w:id="674" w:name="_Toc162875920"/>
      <w:bookmarkStart w:id="675" w:name="_Toc162877331"/>
      <w:bookmarkStart w:id="676" w:name="_Toc162878519"/>
      <w:bookmarkStart w:id="677" w:name="_Toc162948206"/>
      <w:bookmarkStart w:id="678" w:name="_Toc166375149"/>
      <w:bookmarkStart w:id="679" w:name="_Toc166554019"/>
      <w:bookmarkEnd w:id="163"/>
      <w:r>
        <w:rPr>
          <w:rFonts w:hint="eastAsia"/>
        </w:rPr>
        <w:lastRenderedPageBreak/>
        <w:t>参考文献</w:t>
      </w:r>
      <w:bookmarkEnd w:id="668"/>
      <w:bookmarkEnd w:id="669"/>
      <w:bookmarkEnd w:id="670"/>
      <w:bookmarkEnd w:id="671"/>
      <w:bookmarkEnd w:id="672"/>
      <w:bookmarkEnd w:id="673"/>
      <w:bookmarkEnd w:id="674"/>
      <w:bookmarkEnd w:id="675"/>
      <w:bookmarkEnd w:id="676"/>
      <w:bookmarkEnd w:id="677"/>
      <w:bookmarkEnd w:id="678"/>
      <w:bookmarkEnd w:id="679"/>
    </w:p>
    <w:bookmarkStart w:id="680" w:name="Zotero_Bibliography"/>
    <w:p w14:paraId="2DA545A7" w14:textId="77777777" w:rsidR="00B33FEE" w:rsidRDefault="005056EC" w:rsidP="00B33FEE">
      <w:pPr>
        <w:pStyle w:val="af8"/>
      </w:pPr>
      <w:r>
        <w:fldChar w:fldCharType="begin"/>
      </w:r>
      <w:r w:rsidR="00B165F5">
        <w:instrText xml:space="preserve"> ADDIN ZOTERO_BIBL {"uncited":[],"omitted":[],"custom":[]} CSL_BIBLIOGRAPHY </w:instrText>
      </w:r>
      <w:r>
        <w:fldChar w:fldCharType="separate"/>
      </w:r>
      <w:r w:rsidR="00B33FEE">
        <w:t>[1]</w:t>
      </w:r>
      <w:r w:rsidR="00B33FEE">
        <w:tab/>
        <w:t xml:space="preserve">Freeman W T, </w:t>
      </w:r>
      <w:proofErr w:type="spellStart"/>
      <w:r w:rsidR="00B33FEE">
        <w:t>Pasztor</w:t>
      </w:r>
      <w:proofErr w:type="spellEnd"/>
      <w:r w:rsidR="00B33FEE">
        <w:t xml:space="preserve"> E C, Carmichael O T. Learning low-level vision[J]. International journal of computer vision, 2000, 40: 25-47.</w:t>
      </w:r>
    </w:p>
    <w:p w14:paraId="386DF57B" w14:textId="77777777" w:rsidR="00B33FEE" w:rsidRDefault="00B33FEE" w:rsidP="00B33FEE">
      <w:pPr>
        <w:pStyle w:val="af8"/>
      </w:pPr>
      <w:r>
        <w:t>[2]</w:t>
      </w:r>
      <w:r>
        <w:tab/>
        <w:t>Lu T, Wang J, Zhang Y, et al. Satellite image super-resolution via multi-scale residual deep neural network[J]. Remote Sensing, 2019, 11(13): 1588.</w:t>
      </w:r>
    </w:p>
    <w:p w14:paraId="6D6F330B" w14:textId="77777777" w:rsidR="00B33FEE" w:rsidRDefault="00B33FEE" w:rsidP="00B33FEE">
      <w:pPr>
        <w:pStyle w:val="af8"/>
      </w:pPr>
      <w:r>
        <w:t>[3]</w:t>
      </w:r>
      <w:r>
        <w:tab/>
      </w:r>
      <w:r>
        <w:t>许晓阳</w:t>
      </w:r>
      <w:r>
        <w:t xml:space="preserve">, </w:t>
      </w:r>
      <w:r>
        <w:t>张梦飞</w:t>
      </w:r>
      <w:r>
        <w:t xml:space="preserve">. </w:t>
      </w:r>
      <w:r>
        <w:t>融合</w:t>
      </w:r>
      <w:r>
        <w:t>LR</w:t>
      </w:r>
      <w:r>
        <w:t>编码网络和扩散模型的遥感</w:t>
      </w:r>
      <w:proofErr w:type="gramStart"/>
      <w:r>
        <w:t>图像超</w:t>
      </w:r>
      <w:proofErr w:type="gramEnd"/>
      <w:r>
        <w:t>分辨率算法</w:t>
      </w:r>
      <w:r>
        <w:t xml:space="preserve">[J]. </w:t>
      </w:r>
      <w:r>
        <w:t>计算机工程与应用</w:t>
      </w:r>
      <w:r>
        <w:t>, 2024: 1-12.</w:t>
      </w:r>
    </w:p>
    <w:p w14:paraId="5E061226" w14:textId="77777777" w:rsidR="00B33FEE" w:rsidRDefault="00B33FEE" w:rsidP="00B33FEE">
      <w:pPr>
        <w:pStyle w:val="af8"/>
      </w:pPr>
      <w:r>
        <w:t>[4]</w:t>
      </w:r>
      <w:r>
        <w:tab/>
        <w:t>Isaac J S, Kulkarni R. Super resolution techniques for medical image processing[C]. 2015 International Conference on Technologies for Sustainable Development (ICTSD). IEEE, 2015: 1-6.</w:t>
      </w:r>
    </w:p>
    <w:p w14:paraId="29F31E0A" w14:textId="77777777" w:rsidR="00B33FEE" w:rsidRDefault="00B33FEE" w:rsidP="00B33FEE">
      <w:pPr>
        <w:pStyle w:val="af8"/>
      </w:pPr>
      <w:r>
        <w:t>[5]</w:t>
      </w:r>
      <w:r>
        <w:tab/>
      </w:r>
      <w:r>
        <w:t>卢峰</w:t>
      </w:r>
      <w:r>
        <w:t xml:space="preserve">, </w:t>
      </w:r>
      <w:r>
        <w:t>周琳</w:t>
      </w:r>
      <w:r>
        <w:t xml:space="preserve">, </w:t>
      </w:r>
      <w:r>
        <w:t>蔡小辉</w:t>
      </w:r>
      <w:r>
        <w:t xml:space="preserve">. </w:t>
      </w:r>
      <w:r>
        <w:t>面向安防监控场景的低分辨率人脸识别算法研究</w:t>
      </w:r>
      <w:r>
        <w:t xml:space="preserve">[Z]. </w:t>
      </w:r>
      <w:r>
        <w:t>计算机应用研究</w:t>
      </w:r>
      <w:r>
        <w:t>: Vol. 38. 2021: 1230-1234.</w:t>
      </w:r>
    </w:p>
    <w:p w14:paraId="6ED41E20" w14:textId="77777777" w:rsidR="00B33FEE" w:rsidRDefault="00B33FEE" w:rsidP="00B33FEE">
      <w:pPr>
        <w:pStyle w:val="af8"/>
      </w:pPr>
      <w:r>
        <w:t>[6]</w:t>
      </w:r>
      <w:r>
        <w:tab/>
      </w:r>
      <w:proofErr w:type="spellStart"/>
      <w:r>
        <w:t>Gribbon</w:t>
      </w:r>
      <w:proofErr w:type="spellEnd"/>
      <w:r>
        <w:t xml:space="preserve"> K T, Bailey D G. A novel approach to real-time bilinear interpolation[C]. Proceedings. DELTA 2004. Second IEEE international workshop on electronic design, </w:t>
      </w:r>
      <w:proofErr w:type="gramStart"/>
      <w:r>
        <w:t>test</w:t>
      </w:r>
      <w:proofErr w:type="gramEnd"/>
      <w:r>
        <w:t xml:space="preserve"> and applications. IEEE, 2004: 126-131.</w:t>
      </w:r>
    </w:p>
    <w:p w14:paraId="5A94B02D" w14:textId="77777777" w:rsidR="00B33FEE" w:rsidRDefault="00B33FEE" w:rsidP="00B33FEE">
      <w:pPr>
        <w:pStyle w:val="af8"/>
      </w:pPr>
      <w:r>
        <w:t>[7]</w:t>
      </w:r>
      <w:r>
        <w:tab/>
        <w:t>Keys R. Cubic convolution interpolation for digital image processing[J]. IEEE transactions on acoustics, speech, and signal processing, 1981, 29(6): 1153-1160.</w:t>
      </w:r>
    </w:p>
    <w:p w14:paraId="1537A69C" w14:textId="77777777" w:rsidR="00B33FEE" w:rsidRDefault="00B33FEE" w:rsidP="00B33FEE">
      <w:pPr>
        <w:pStyle w:val="af8"/>
      </w:pPr>
      <w:r>
        <w:t>[8]</w:t>
      </w:r>
      <w:r>
        <w:tab/>
        <w:t xml:space="preserve">Nitta K, </w:t>
      </w:r>
      <w:proofErr w:type="spellStart"/>
      <w:r>
        <w:t>Shogenji</w:t>
      </w:r>
      <w:proofErr w:type="spellEnd"/>
      <w:r>
        <w:t xml:space="preserve"> R, </w:t>
      </w:r>
      <w:proofErr w:type="spellStart"/>
      <w:r>
        <w:t>Miyatake</w:t>
      </w:r>
      <w:proofErr w:type="spellEnd"/>
      <w:r>
        <w:t xml:space="preserve"> S, et al. Image reconstruction for thin observation module by bound optics by using the iterative </w:t>
      </w:r>
      <w:proofErr w:type="spellStart"/>
      <w:r>
        <w:t>backprojection</w:t>
      </w:r>
      <w:proofErr w:type="spellEnd"/>
      <w:r>
        <w:t xml:space="preserve"> method[J]. Applied Optics, 2006, 45(13): 2893-2900.</w:t>
      </w:r>
    </w:p>
    <w:p w14:paraId="12FF769B" w14:textId="77777777" w:rsidR="00B33FEE" w:rsidRDefault="00B33FEE" w:rsidP="00B33FEE">
      <w:pPr>
        <w:pStyle w:val="af8"/>
      </w:pPr>
      <w:r>
        <w:t>[9]</w:t>
      </w:r>
      <w:r>
        <w:tab/>
      </w:r>
      <w:proofErr w:type="spellStart"/>
      <w:r>
        <w:t>Elad</w:t>
      </w:r>
      <w:proofErr w:type="spellEnd"/>
      <w:r>
        <w:t xml:space="preserve"> M, Feuer A. Super-resolution reconstruction of an image[C]. Proceedings of 19th convention of electrical and electronics engineers in Israel. IEEE, 1996: 391-394.</w:t>
      </w:r>
    </w:p>
    <w:p w14:paraId="6D75DA2B" w14:textId="77777777" w:rsidR="00B33FEE" w:rsidRDefault="00B33FEE" w:rsidP="00B33FEE">
      <w:pPr>
        <w:pStyle w:val="af8"/>
      </w:pPr>
      <w:r>
        <w:t>[10]</w:t>
      </w:r>
      <w:r>
        <w:tab/>
      </w:r>
      <w:proofErr w:type="spellStart"/>
      <w:r>
        <w:t>Sønderby</w:t>
      </w:r>
      <w:proofErr w:type="spellEnd"/>
      <w:r>
        <w:t xml:space="preserve"> C K, Caballero J, Theis L, et al. </w:t>
      </w:r>
      <w:proofErr w:type="spellStart"/>
      <w:r>
        <w:t>Amortised</w:t>
      </w:r>
      <w:proofErr w:type="spellEnd"/>
      <w:r>
        <w:t xml:space="preserve"> map inference for image super-resolution[J]. </w:t>
      </w:r>
      <w:proofErr w:type="spellStart"/>
      <w:r>
        <w:t>arXiv</w:t>
      </w:r>
      <w:proofErr w:type="spellEnd"/>
      <w:r>
        <w:t xml:space="preserve"> preprint arXiv:1610.04490, 2016.</w:t>
      </w:r>
    </w:p>
    <w:p w14:paraId="5D3F96DC" w14:textId="77777777" w:rsidR="00B33FEE" w:rsidRDefault="00B33FEE" w:rsidP="00B33FEE">
      <w:pPr>
        <w:pStyle w:val="af8"/>
      </w:pPr>
      <w:r>
        <w:t>[11]</w:t>
      </w:r>
      <w:r>
        <w:tab/>
        <w:t xml:space="preserve">Dong C, Loy C </w:t>
      </w:r>
      <w:proofErr w:type="spellStart"/>
      <w:r>
        <w:t>C</w:t>
      </w:r>
      <w:proofErr w:type="spellEnd"/>
      <w:r>
        <w:t>, He K, et al. Learning a Deep Convolutional Network for Image Super-Resolution[M]. FLEET D, PAJDLA T, SCHIELE B, et al. Computer Vision – ECCV 2014: Vol. 8692. Cham: Springer International Publishing, 2014: 184-199.</w:t>
      </w:r>
    </w:p>
    <w:p w14:paraId="6B8B5DD8" w14:textId="77777777" w:rsidR="00B33FEE" w:rsidRDefault="00B33FEE" w:rsidP="00B33FEE">
      <w:pPr>
        <w:pStyle w:val="af8"/>
      </w:pPr>
      <w:r>
        <w:t>[12]</w:t>
      </w:r>
      <w:r>
        <w:tab/>
        <w:t>Zhang Y, Li K, Li K, et al. Image super-resolution using very deep residual channel attention networks[C]. Proceedings of the European conference on computer vision (ECCV). 2018: 286-301.</w:t>
      </w:r>
    </w:p>
    <w:p w14:paraId="5C9C2532" w14:textId="77777777" w:rsidR="00B33FEE" w:rsidRDefault="00B33FEE" w:rsidP="00B33FEE">
      <w:pPr>
        <w:pStyle w:val="af8"/>
      </w:pPr>
      <w:r>
        <w:lastRenderedPageBreak/>
        <w:t>[13]</w:t>
      </w:r>
      <w:r>
        <w:tab/>
        <w:t xml:space="preserve">Zhao H, Kong X, He J, et al. Efficient Image Super-Resolution Using Pixel Attention[J]. arXiv:2010.01073 [cs, </w:t>
      </w:r>
      <w:proofErr w:type="spellStart"/>
      <w:r>
        <w:t>eess</w:t>
      </w:r>
      <w:proofErr w:type="spellEnd"/>
      <w:r>
        <w:t>], 2020.</w:t>
      </w:r>
    </w:p>
    <w:p w14:paraId="6D4BE792" w14:textId="77777777" w:rsidR="00B33FEE" w:rsidRDefault="00B33FEE" w:rsidP="00B33FEE">
      <w:pPr>
        <w:pStyle w:val="af8"/>
      </w:pPr>
      <w:r>
        <w:t>[14]</w:t>
      </w:r>
      <w:r>
        <w:tab/>
        <w:t>Kong F, Li M, Liu S, et al. Residual local feature network for efficient super-resolution[C]. Proceedings of the IEEE/CVF Conference on Computer Vision and Pattern Recognition. 2022: 766-776.</w:t>
      </w:r>
    </w:p>
    <w:p w14:paraId="13FFC846" w14:textId="77777777" w:rsidR="00B33FEE" w:rsidRDefault="00B33FEE" w:rsidP="00B33FEE">
      <w:pPr>
        <w:pStyle w:val="af8"/>
      </w:pPr>
      <w:r>
        <w:t>[15]</w:t>
      </w:r>
      <w:r>
        <w:tab/>
        <w:t xml:space="preserve">Rukundo O, Cao H. Nearest neighbor value interpolation[J]. </w:t>
      </w:r>
      <w:proofErr w:type="spellStart"/>
      <w:r>
        <w:t>arXiv</w:t>
      </w:r>
      <w:proofErr w:type="spellEnd"/>
      <w:r>
        <w:t xml:space="preserve"> preprint arXiv:1211.1768, 2012.</w:t>
      </w:r>
    </w:p>
    <w:p w14:paraId="56B2DF33" w14:textId="77777777" w:rsidR="00B33FEE" w:rsidRDefault="00B33FEE" w:rsidP="00B33FEE">
      <w:pPr>
        <w:pStyle w:val="af8"/>
      </w:pPr>
      <w:r>
        <w:t>[16]</w:t>
      </w:r>
      <w:r>
        <w:tab/>
        <w:t>Li X, Orchard M T. New edge-directed interpolation[J]. IEEE transactions on image processing, 2001, 10(10): 1521-1527.</w:t>
      </w:r>
    </w:p>
    <w:p w14:paraId="27298317" w14:textId="77777777" w:rsidR="00B33FEE" w:rsidRDefault="00B33FEE" w:rsidP="00B33FEE">
      <w:pPr>
        <w:pStyle w:val="af8"/>
      </w:pPr>
      <w:r>
        <w:t>[17]</w:t>
      </w:r>
      <w:r>
        <w:tab/>
      </w:r>
      <w:proofErr w:type="spellStart"/>
      <w:r>
        <w:t>Battiato</w:t>
      </w:r>
      <w:proofErr w:type="spellEnd"/>
      <w:r>
        <w:t xml:space="preserve"> S, Gallo G, </w:t>
      </w:r>
      <w:proofErr w:type="spellStart"/>
      <w:r>
        <w:t>Stanco</w:t>
      </w:r>
      <w:proofErr w:type="spellEnd"/>
      <w:r>
        <w:t xml:space="preserve"> F. A locally adaptive zooming algorithm for digital images[J]. Image and vision computing, 2002, 20(11): 805-812.</w:t>
      </w:r>
    </w:p>
    <w:p w14:paraId="7E96E1D8" w14:textId="77777777" w:rsidR="00B33FEE" w:rsidRDefault="00B33FEE" w:rsidP="00B33FEE">
      <w:pPr>
        <w:pStyle w:val="af8"/>
      </w:pPr>
      <w:r>
        <w:t>[18]</w:t>
      </w:r>
      <w:r>
        <w:tab/>
        <w:t xml:space="preserve">Tsai R Y, Huang T S. </w:t>
      </w:r>
      <w:proofErr w:type="spellStart"/>
      <w:r>
        <w:t>Multiframe</w:t>
      </w:r>
      <w:proofErr w:type="spellEnd"/>
      <w:r>
        <w:t xml:space="preserve"> image restoration and registration[J]. </w:t>
      </w:r>
      <w:proofErr w:type="spellStart"/>
      <w:r>
        <w:t>Multiframe</w:t>
      </w:r>
      <w:proofErr w:type="spellEnd"/>
      <w:r>
        <w:t xml:space="preserve"> image restoration and registration, 1984, 1: 317-339.</w:t>
      </w:r>
    </w:p>
    <w:p w14:paraId="7D630929" w14:textId="77777777" w:rsidR="00B33FEE" w:rsidRDefault="00B33FEE" w:rsidP="00B33FEE">
      <w:pPr>
        <w:pStyle w:val="af8"/>
      </w:pPr>
      <w:r>
        <w:t>[19]</w:t>
      </w:r>
      <w:r>
        <w:tab/>
        <w:t xml:space="preserve">Chang H, Yeung D Y, </w:t>
      </w:r>
      <w:proofErr w:type="spellStart"/>
      <w:r>
        <w:t>Xiong</w:t>
      </w:r>
      <w:proofErr w:type="spellEnd"/>
      <w:r>
        <w:t xml:space="preserve"> Y. Super-resolution through neighbor embedding[C]. Proceedings of the 2004 IEEE Computer Society Conference on Computer Vision and Pattern Recognition, 2004. CVPR 2004.: Vol. 1. IEEE, 2004: I-I.</w:t>
      </w:r>
    </w:p>
    <w:p w14:paraId="5B636719" w14:textId="77777777" w:rsidR="00B33FEE" w:rsidRDefault="00B33FEE" w:rsidP="00B33FEE">
      <w:pPr>
        <w:pStyle w:val="af8"/>
      </w:pPr>
      <w:r>
        <w:t>[20]</w:t>
      </w:r>
      <w:r>
        <w:tab/>
        <w:t>Yang J, Wright J, Huang T S, et al. Image super-resolution via sparse representation[J]. IEEE transactions on image processing, 2010, 19(11): 2861-2873.</w:t>
      </w:r>
    </w:p>
    <w:p w14:paraId="0F771801" w14:textId="77777777" w:rsidR="00B33FEE" w:rsidRDefault="00B33FEE" w:rsidP="00B33FEE">
      <w:pPr>
        <w:pStyle w:val="af8"/>
      </w:pPr>
      <w:r>
        <w:t>[21]</w:t>
      </w:r>
      <w:r>
        <w:tab/>
        <w:t xml:space="preserve">Wang X, Yu K, Wu S, et al. </w:t>
      </w:r>
      <w:proofErr w:type="spellStart"/>
      <w:r>
        <w:t>Esrgan</w:t>
      </w:r>
      <w:proofErr w:type="spellEnd"/>
      <w:r>
        <w:t>: Enhanced super-resolution generative adversarial networks[C]. Proceedings of the European conference on computer vision (ECCV) workshops. 2018: 0-0.</w:t>
      </w:r>
    </w:p>
    <w:p w14:paraId="66E0A3BF" w14:textId="77777777" w:rsidR="00B33FEE" w:rsidRDefault="00B33FEE" w:rsidP="00B33FEE">
      <w:pPr>
        <w:pStyle w:val="af8"/>
      </w:pPr>
      <w:r>
        <w:t>[22]</w:t>
      </w:r>
      <w:r>
        <w:tab/>
      </w:r>
      <w:proofErr w:type="spellStart"/>
      <w:r>
        <w:t>Saharia</w:t>
      </w:r>
      <w:proofErr w:type="spellEnd"/>
      <w:r>
        <w:t xml:space="preserve"> C, Ho J, Chan W, et al. Image super-resolution via iterative refinement[J]. IEEE transactions on pattern analysis and machine intelligence, 2022, 45(4): 4713-4726.</w:t>
      </w:r>
    </w:p>
    <w:p w14:paraId="52F6B7DE" w14:textId="77777777" w:rsidR="00B33FEE" w:rsidRDefault="00B33FEE" w:rsidP="00B33FEE">
      <w:pPr>
        <w:pStyle w:val="af8"/>
      </w:pPr>
      <w:r>
        <w:t>[23]</w:t>
      </w:r>
      <w:r>
        <w:tab/>
        <w:t>Chen H, Wang Y, Guo T, et al. Pre-Trained Image Processing Transformer[C]. 2021 IEEE/CVF Conference on Computer Vision and Pattern Recognition (CVPR). Nashville, TN, USA: IEEE, 2021: 12294-12305.</w:t>
      </w:r>
    </w:p>
    <w:p w14:paraId="5DF8A58D" w14:textId="77777777" w:rsidR="00B33FEE" w:rsidRDefault="00B33FEE" w:rsidP="00B33FEE">
      <w:pPr>
        <w:pStyle w:val="af8"/>
      </w:pPr>
      <w:r>
        <w:t>[24]</w:t>
      </w:r>
      <w:r>
        <w:tab/>
        <w:t xml:space="preserve">Liang J, Cao J, Sun G, et al. </w:t>
      </w:r>
      <w:proofErr w:type="spellStart"/>
      <w:r>
        <w:t>Swinir</w:t>
      </w:r>
      <w:proofErr w:type="spellEnd"/>
      <w:r>
        <w:t xml:space="preserve">: Image restoration using </w:t>
      </w:r>
      <w:proofErr w:type="spellStart"/>
      <w:r>
        <w:t>swin</w:t>
      </w:r>
      <w:proofErr w:type="spellEnd"/>
      <w:r>
        <w:t xml:space="preserve"> transformer[C]. Proceedings of the IEEE/CVF international conference on computer vision. 2021: 1833-1844.</w:t>
      </w:r>
    </w:p>
    <w:p w14:paraId="26F3ED43" w14:textId="77777777" w:rsidR="00B33FEE" w:rsidRDefault="00B33FEE" w:rsidP="00B33FEE">
      <w:pPr>
        <w:pStyle w:val="af8"/>
      </w:pPr>
      <w:r>
        <w:t>[25]</w:t>
      </w:r>
      <w:r>
        <w:tab/>
        <w:t xml:space="preserve">He K, Zhang X, Ren S, et al. Deep residual learning for image recognition[C]. Proceedings of the IEEE conference on computer vision and pattern recognition. </w:t>
      </w:r>
      <w:r>
        <w:lastRenderedPageBreak/>
        <w:t>2016: 770-778.</w:t>
      </w:r>
    </w:p>
    <w:p w14:paraId="76E1F169" w14:textId="77777777" w:rsidR="00B33FEE" w:rsidRDefault="00B33FEE" w:rsidP="00B33FEE">
      <w:pPr>
        <w:pStyle w:val="af8"/>
      </w:pPr>
      <w:r>
        <w:t>[26]</w:t>
      </w:r>
      <w:r>
        <w:tab/>
        <w:t>Kim J, Lee J K, Lee K M. Accurate image super-resolution using very deep convolutional networks[C]. Proceedings of the IEEE conference on computer vision and pattern recognition. 2016: 1646-1654.</w:t>
      </w:r>
    </w:p>
    <w:p w14:paraId="54F753B0" w14:textId="77777777" w:rsidR="00B33FEE" w:rsidRDefault="00B33FEE" w:rsidP="00B33FEE">
      <w:pPr>
        <w:pStyle w:val="af8"/>
      </w:pPr>
      <w:r>
        <w:t>[27]</w:t>
      </w:r>
      <w:r>
        <w:tab/>
        <w:t xml:space="preserve">Goodfellow I, </w:t>
      </w:r>
      <w:proofErr w:type="spellStart"/>
      <w:r>
        <w:t>Pouget</w:t>
      </w:r>
      <w:proofErr w:type="spellEnd"/>
      <w:r>
        <w:t>-Abadie J, Mirza M, et al. Generative adversarial networks[J]. Communications of the ACM, 2020, 63(11): 139-144.</w:t>
      </w:r>
    </w:p>
    <w:p w14:paraId="2F525B3C" w14:textId="77777777" w:rsidR="00B33FEE" w:rsidRDefault="00B33FEE" w:rsidP="00B33FEE">
      <w:pPr>
        <w:pStyle w:val="af8"/>
      </w:pPr>
      <w:r>
        <w:t>[28]</w:t>
      </w:r>
      <w:r>
        <w:tab/>
      </w:r>
      <w:proofErr w:type="spellStart"/>
      <w:r>
        <w:t>Ledig</w:t>
      </w:r>
      <w:proofErr w:type="spellEnd"/>
      <w:r>
        <w:t xml:space="preserve"> C, Theis L, </w:t>
      </w:r>
      <w:proofErr w:type="spellStart"/>
      <w:r>
        <w:t>Huszár</w:t>
      </w:r>
      <w:proofErr w:type="spellEnd"/>
      <w:r>
        <w:t xml:space="preserve"> F, et al. Photo-realistic single image super-resolution using a generative adversarial network[C]. Proceedings of the IEEE conference on computer vision and pattern recognition. 2017: 4681-4690.</w:t>
      </w:r>
    </w:p>
    <w:p w14:paraId="0582CD8A" w14:textId="77777777" w:rsidR="00B33FEE" w:rsidRDefault="00B33FEE" w:rsidP="00B33FEE">
      <w:pPr>
        <w:pStyle w:val="af8"/>
      </w:pPr>
      <w:r>
        <w:t>[29]</w:t>
      </w:r>
      <w:r>
        <w:tab/>
        <w:t xml:space="preserve">Liu Z, Lin Y, Cao Y, et al. </w:t>
      </w:r>
      <w:proofErr w:type="spellStart"/>
      <w:r>
        <w:t>Swin</w:t>
      </w:r>
      <w:proofErr w:type="spellEnd"/>
      <w:r>
        <w:t xml:space="preserve"> transformer: Hierarchical vision transformer using shifted windows[C]. Proceedings of the IEEE/CVF international conference on computer vision. 2021: 10012-10022.</w:t>
      </w:r>
    </w:p>
    <w:p w14:paraId="0613D837" w14:textId="77777777" w:rsidR="00B33FEE" w:rsidRDefault="00B33FEE" w:rsidP="00B33FEE">
      <w:pPr>
        <w:pStyle w:val="af8"/>
      </w:pPr>
      <w:r>
        <w:t>[30]</w:t>
      </w:r>
      <w:r>
        <w:tab/>
        <w:t xml:space="preserve">Vaswani A, </w:t>
      </w:r>
      <w:proofErr w:type="spellStart"/>
      <w:r>
        <w:t>Shazeer</w:t>
      </w:r>
      <w:proofErr w:type="spellEnd"/>
      <w:r>
        <w:t xml:space="preserve"> N, Parmar N, et al. Attention is all you need[J]. Advances in neural information processing systems, 2017, 30.</w:t>
      </w:r>
    </w:p>
    <w:p w14:paraId="425A687B" w14:textId="77777777" w:rsidR="00B33FEE" w:rsidRDefault="00B33FEE" w:rsidP="00B33FEE">
      <w:pPr>
        <w:pStyle w:val="af8"/>
      </w:pPr>
      <w:r>
        <w:t>[31]</w:t>
      </w:r>
      <w:r>
        <w:tab/>
        <w:t xml:space="preserve">Dong X, Bao J, Chen D, et al. </w:t>
      </w:r>
      <w:proofErr w:type="spellStart"/>
      <w:r>
        <w:t>Cswin</w:t>
      </w:r>
      <w:proofErr w:type="spellEnd"/>
      <w:r>
        <w:t xml:space="preserve"> transformer: A general vision transformer backbone with cross-shaped windows[C]. Proceedings of the IEEE/CVF conference on computer vision and pattern recognition. 2022: 12124-12134.</w:t>
      </w:r>
    </w:p>
    <w:p w14:paraId="216720DC" w14:textId="77777777" w:rsidR="00B33FEE" w:rsidRDefault="00B33FEE" w:rsidP="00B33FEE">
      <w:pPr>
        <w:pStyle w:val="af8"/>
      </w:pPr>
      <w:r>
        <w:t>[32]</w:t>
      </w:r>
      <w:r>
        <w:tab/>
        <w:t xml:space="preserve">Chollet F. </w:t>
      </w:r>
      <w:proofErr w:type="spellStart"/>
      <w:r>
        <w:t>Xception</w:t>
      </w:r>
      <w:proofErr w:type="spellEnd"/>
      <w:r>
        <w:t xml:space="preserve">: Deep learning with </w:t>
      </w:r>
      <w:proofErr w:type="spellStart"/>
      <w:r>
        <w:t>depthwise</w:t>
      </w:r>
      <w:proofErr w:type="spellEnd"/>
      <w:r>
        <w:t xml:space="preserve"> separable convolutions[C]. Proceedings of the IEEE conference on computer vision and pattern recognition. 2017: 1251-1258.</w:t>
      </w:r>
    </w:p>
    <w:p w14:paraId="0C645A29" w14:textId="77777777" w:rsidR="00B33FEE" w:rsidRDefault="00B33FEE" w:rsidP="00B33FEE">
      <w:pPr>
        <w:pStyle w:val="af8"/>
      </w:pPr>
      <w:r>
        <w:t>[33]</w:t>
      </w:r>
      <w:r>
        <w:tab/>
        <w:t xml:space="preserve">Zamir S W, Arora A, Khan S, et al. </w:t>
      </w:r>
      <w:proofErr w:type="spellStart"/>
      <w:r>
        <w:t>Restormer</w:t>
      </w:r>
      <w:proofErr w:type="spellEnd"/>
      <w:r>
        <w:t>: Efficient transformer for high-resolution image restoration[C]. Proceedings of the IEEE/CVF conference on computer vision and pattern recognition. 2022: 5728-5739.</w:t>
      </w:r>
    </w:p>
    <w:p w14:paraId="00E3A041" w14:textId="77777777" w:rsidR="00B33FEE" w:rsidRDefault="00B33FEE" w:rsidP="00B33FEE">
      <w:pPr>
        <w:pStyle w:val="af8"/>
      </w:pPr>
      <w:r>
        <w:t>[34]</w:t>
      </w:r>
      <w:r>
        <w:tab/>
        <w:t>Morris R G M. Parallel distributed processing[J]. Implications for, 1989.</w:t>
      </w:r>
    </w:p>
    <w:p w14:paraId="37878A6C" w14:textId="77777777" w:rsidR="00B33FEE" w:rsidRDefault="00B33FEE" w:rsidP="00B33FEE">
      <w:pPr>
        <w:pStyle w:val="af8"/>
      </w:pPr>
      <w:r>
        <w:t>[35]</w:t>
      </w:r>
      <w:r>
        <w:tab/>
        <w:t>Liu J, Zhang W, Tang Y, et al. Residual feature aggregation network for image super-resolution[C]. Proceedings of the IEEE/CVF conference on computer vision and pattern recognition. 2020: 2359-2368.</w:t>
      </w:r>
    </w:p>
    <w:p w14:paraId="65D61C89" w14:textId="77777777" w:rsidR="00B33FEE" w:rsidRDefault="00B33FEE" w:rsidP="00B33FEE">
      <w:pPr>
        <w:pStyle w:val="af8"/>
      </w:pPr>
      <w:r>
        <w:t>[36]</w:t>
      </w:r>
      <w:r>
        <w:tab/>
      </w:r>
      <w:proofErr w:type="spellStart"/>
      <w:r>
        <w:t>Glorot</w:t>
      </w:r>
      <w:proofErr w:type="spellEnd"/>
      <w:r>
        <w:t xml:space="preserve"> X, </w:t>
      </w:r>
      <w:proofErr w:type="spellStart"/>
      <w:r>
        <w:t>Bordes</w:t>
      </w:r>
      <w:proofErr w:type="spellEnd"/>
      <w:r>
        <w:t xml:space="preserve"> A, </w:t>
      </w:r>
      <w:proofErr w:type="spellStart"/>
      <w:r>
        <w:t>Bengio</w:t>
      </w:r>
      <w:proofErr w:type="spellEnd"/>
      <w:r>
        <w:t xml:space="preserve"> Y. Deep sparse rectifier neural networks[C]. Proceedings of the fourteenth international conference on artificial intelligence and statistics. JMLR Workshop and Conference Proceedings, 2011: 315-323.</w:t>
      </w:r>
    </w:p>
    <w:p w14:paraId="6211AE20" w14:textId="77777777" w:rsidR="00B33FEE" w:rsidRDefault="00B33FEE" w:rsidP="00B33FEE">
      <w:pPr>
        <w:pStyle w:val="af8"/>
      </w:pPr>
      <w:r>
        <w:t>[37]</w:t>
      </w:r>
      <w:r>
        <w:tab/>
        <w:t>Du Z, Liu D, Liu J, et al. Fast and memory-efficient network towards efficient image super-resolution[C]. Proceedings of the IEEE/CVF Conference on Computer Vision and Pattern Recognition. 2022: 853-862.</w:t>
      </w:r>
    </w:p>
    <w:p w14:paraId="5B51F337" w14:textId="77777777" w:rsidR="00B33FEE" w:rsidRDefault="00B33FEE" w:rsidP="00B33FEE">
      <w:pPr>
        <w:pStyle w:val="af8"/>
      </w:pPr>
      <w:r>
        <w:t>[38]</w:t>
      </w:r>
      <w:r>
        <w:tab/>
        <w:t xml:space="preserve">Lim B, Son S, Kim H, et al. Enhanced deep residual networks for single image </w:t>
      </w:r>
      <w:r>
        <w:lastRenderedPageBreak/>
        <w:t>super-resolution[C]. Proceedings of the IEEE conference on computer vision and pattern recognition workshops. 2017: 136-144.</w:t>
      </w:r>
    </w:p>
    <w:p w14:paraId="71EC6CE7" w14:textId="77777777" w:rsidR="00B33FEE" w:rsidRDefault="00B33FEE" w:rsidP="00B33FEE">
      <w:pPr>
        <w:pStyle w:val="af8"/>
      </w:pPr>
      <w:r>
        <w:t>[39]</w:t>
      </w:r>
      <w:r>
        <w:tab/>
        <w:t>Han J, Moraga C. The influence of the sigmoid function parameters on the speed of backpropagation learning[C]. International workshop on artificial neural networks. Springer, 1995: 195-201.</w:t>
      </w:r>
    </w:p>
    <w:p w14:paraId="161AD7A7" w14:textId="77777777" w:rsidR="00B33FEE" w:rsidRDefault="00B33FEE" w:rsidP="00B33FEE">
      <w:pPr>
        <w:pStyle w:val="af8"/>
      </w:pPr>
      <w:r>
        <w:t>[40]</w:t>
      </w:r>
      <w:r>
        <w:tab/>
      </w:r>
      <w:proofErr w:type="spellStart"/>
      <w:r>
        <w:t>Clevert</w:t>
      </w:r>
      <w:proofErr w:type="spellEnd"/>
      <w:r>
        <w:t xml:space="preserve"> D A, </w:t>
      </w:r>
      <w:proofErr w:type="spellStart"/>
      <w:r>
        <w:t>Unterthiner</w:t>
      </w:r>
      <w:proofErr w:type="spellEnd"/>
      <w:r>
        <w:t xml:space="preserve"> T, </w:t>
      </w:r>
      <w:proofErr w:type="spellStart"/>
      <w:r>
        <w:t>Hochreiter</w:t>
      </w:r>
      <w:proofErr w:type="spellEnd"/>
      <w:r>
        <w:t xml:space="preserve"> S. Fast and accurate deep network learning by exponential linear units (</w:t>
      </w:r>
      <w:proofErr w:type="spellStart"/>
      <w:r>
        <w:t>elus</w:t>
      </w:r>
      <w:proofErr w:type="spellEnd"/>
      <w:r>
        <w:t xml:space="preserve">). </w:t>
      </w:r>
      <w:proofErr w:type="spellStart"/>
      <w:r>
        <w:t>arXiv</w:t>
      </w:r>
      <w:proofErr w:type="spellEnd"/>
      <w:r>
        <w:t xml:space="preserve"> 2015[J]. </w:t>
      </w:r>
      <w:proofErr w:type="spellStart"/>
      <w:r>
        <w:t>arXiv</w:t>
      </w:r>
      <w:proofErr w:type="spellEnd"/>
      <w:r>
        <w:t xml:space="preserve"> preprint arXiv:1511.07289, 2020.</w:t>
      </w:r>
    </w:p>
    <w:p w14:paraId="1ECFCD5B" w14:textId="77777777" w:rsidR="00B33FEE" w:rsidRDefault="00B33FEE" w:rsidP="00B33FEE">
      <w:pPr>
        <w:pStyle w:val="af8"/>
      </w:pPr>
      <w:r>
        <w:t>[41]</w:t>
      </w:r>
      <w:r>
        <w:tab/>
        <w:t xml:space="preserve">Maas A L, </w:t>
      </w:r>
      <w:proofErr w:type="spellStart"/>
      <w:r>
        <w:t>Hannun</w:t>
      </w:r>
      <w:proofErr w:type="spellEnd"/>
      <w:r>
        <w:t xml:space="preserve"> A Y, </w:t>
      </w:r>
      <w:proofErr w:type="gramStart"/>
      <w:r>
        <w:t>Ng A Y. Rectifier nonlinearities</w:t>
      </w:r>
      <w:proofErr w:type="gramEnd"/>
      <w:r>
        <w:t xml:space="preserve"> improve neural network acoustic models[C]. Proc. </w:t>
      </w:r>
      <w:proofErr w:type="spellStart"/>
      <w:r>
        <w:t>icml</w:t>
      </w:r>
      <w:proofErr w:type="spellEnd"/>
      <w:r>
        <w:t>: Vol. 30. Atlanta, GA, 2013: 3.</w:t>
      </w:r>
    </w:p>
    <w:p w14:paraId="2505CB91" w14:textId="77777777" w:rsidR="00B33FEE" w:rsidRDefault="00B33FEE" w:rsidP="00B33FEE">
      <w:pPr>
        <w:pStyle w:val="af8"/>
      </w:pPr>
      <w:r>
        <w:t>[42]</w:t>
      </w:r>
      <w:r>
        <w:tab/>
        <w:t xml:space="preserve">Ba J L, </w:t>
      </w:r>
      <w:proofErr w:type="spellStart"/>
      <w:r>
        <w:t>Kiros</w:t>
      </w:r>
      <w:proofErr w:type="spellEnd"/>
      <w:r>
        <w:t xml:space="preserve"> J R, Hinton G E. Layer normalization[J]. </w:t>
      </w:r>
      <w:proofErr w:type="spellStart"/>
      <w:r>
        <w:t>arXiv</w:t>
      </w:r>
      <w:proofErr w:type="spellEnd"/>
      <w:r>
        <w:t xml:space="preserve"> preprint arXiv:1607.06450, 2016.</w:t>
      </w:r>
    </w:p>
    <w:p w14:paraId="6A5F334B" w14:textId="77777777" w:rsidR="00B33FEE" w:rsidRDefault="00B33FEE" w:rsidP="00B33FEE">
      <w:pPr>
        <w:pStyle w:val="af8"/>
      </w:pPr>
      <w:r>
        <w:t>[43]</w:t>
      </w:r>
      <w:r>
        <w:tab/>
        <w:t>Chen X, Wang X, Zhou J, et al. Activating more pixels in image super-resolution transformer[C]. Proceedings of the IEEE/CVF conference on computer vision and pattern recognition. 2023: 22367-22377.</w:t>
      </w:r>
    </w:p>
    <w:p w14:paraId="613FB83C" w14:textId="77777777" w:rsidR="00B33FEE" w:rsidRDefault="00B33FEE" w:rsidP="00B33FEE">
      <w:pPr>
        <w:pStyle w:val="af8"/>
      </w:pPr>
      <w:r>
        <w:t>[44]</w:t>
      </w:r>
      <w:r>
        <w:tab/>
      </w:r>
      <w:proofErr w:type="spellStart"/>
      <w:r>
        <w:t>Yoo</w:t>
      </w:r>
      <w:proofErr w:type="spellEnd"/>
      <w:r>
        <w:t xml:space="preserve"> J, Kim T, Lee S, et al. Enriched </w:t>
      </w:r>
      <w:proofErr w:type="spellStart"/>
      <w:r>
        <w:t>cnn</w:t>
      </w:r>
      <w:proofErr w:type="spellEnd"/>
      <w:r>
        <w:t>-transformer feature aggregation networks for super-resolution[C]. Proceedings of the IEEE/CVF Winter Conference on Applications of Computer Vision. 2023: 4956-4965.</w:t>
      </w:r>
    </w:p>
    <w:p w14:paraId="648BB687" w14:textId="77777777" w:rsidR="00B33FEE" w:rsidRDefault="00B33FEE" w:rsidP="00B33FEE">
      <w:pPr>
        <w:pStyle w:val="af8"/>
      </w:pPr>
      <w:r>
        <w:t>[45]</w:t>
      </w:r>
      <w:r>
        <w:tab/>
      </w:r>
      <w:proofErr w:type="spellStart"/>
      <w:r>
        <w:t>Dosovitskiy</w:t>
      </w:r>
      <w:proofErr w:type="spellEnd"/>
      <w:r>
        <w:t xml:space="preserve"> A, Beyer L, Kolesnikov A, et al. An Image is Worth 16x16 Words: Transformers for Image Recognition at Scale[C]. International Conference on Learning Representations. 2020.</w:t>
      </w:r>
    </w:p>
    <w:p w14:paraId="5EE645FD" w14:textId="77777777" w:rsidR="00B33FEE" w:rsidRDefault="00B33FEE" w:rsidP="00B33FEE">
      <w:pPr>
        <w:pStyle w:val="af8"/>
      </w:pPr>
      <w:r>
        <w:t>[46]</w:t>
      </w:r>
      <w:r>
        <w:tab/>
        <w:t xml:space="preserve">Li W, Lu X, Qian S, et al. On efficient transformer-based image pre-training for low-level vision[J]. </w:t>
      </w:r>
      <w:proofErr w:type="spellStart"/>
      <w:r>
        <w:t>arXiv</w:t>
      </w:r>
      <w:proofErr w:type="spellEnd"/>
      <w:r>
        <w:t xml:space="preserve"> preprint arXiv:2112.10175, 2021.</w:t>
      </w:r>
    </w:p>
    <w:p w14:paraId="4317D8CC" w14:textId="77777777" w:rsidR="00B33FEE" w:rsidRDefault="00B33FEE" w:rsidP="00B33FEE">
      <w:pPr>
        <w:pStyle w:val="af8"/>
      </w:pPr>
      <w:r>
        <w:t>[47]</w:t>
      </w:r>
      <w:r>
        <w:tab/>
        <w:t xml:space="preserve">He K, Zhang X, Ren S, et al. Delving deep into rectifiers: Surpassing human-level performance on </w:t>
      </w:r>
      <w:proofErr w:type="spellStart"/>
      <w:r>
        <w:t>imagenet</w:t>
      </w:r>
      <w:proofErr w:type="spellEnd"/>
      <w:r>
        <w:t xml:space="preserve"> classification[C]. Proceedings of the IEEE international conference on computer vision. 2015: 1026-1034.</w:t>
      </w:r>
    </w:p>
    <w:p w14:paraId="04E4D471" w14:textId="77777777" w:rsidR="00B33FEE" w:rsidRDefault="00B33FEE" w:rsidP="00B33FEE">
      <w:pPr>
        <w:pStyle w:val="af8"/>
      </w:pPr>
      <w:r>
        <w:t>[48]</w:t>
      </w:r>
      <w:r>
        <w:tab/>
      </w:r>
      <w:proofErr w:type="spellStart"/>
      <w:r>
        <w:t>Timofte</w:t>
      </w:r>
      <w:proofErr w:type="spellEnd"/>
      <w:r>
        <w:t xml:space="preserve"> R, </w:t>
      </w:r>
      <w:proofErr w:type="spellStart"/>
      <w:r>
        <w:t>Agustsson</w:t>
      </w:r>
      <w:proofErr w:type="spellEnd"/>
      <w:r>
        <w:t xml:space="preserve"> E, Van Gool L, et al. </w:t>
      </w:r>
      <w:proofErr w:type="spellStart"/>
      <w:r>
        <w:t>Ntire</w:t>
      </w:r>
      <w:proofErr w:type="spellEnd"/>
      <w:r>
        <w:t xml:space="preserve"> 2017 challenge on single image super-resolution: Methods and results[C]. Proceedings of the IEEE conference on computer vision and pattern recognition workshops. 2017: 114-125.</w:t>
      </w:r>
    </w:p>
    <w:p w14:paraId="59B6ADB8" w14:textId="77777777" w:rsidR="00B33FEE" w:rsidRDefault="00B33FEE" w:rsidP="00B33FEE">
      <w:pPr>
        <w:pStyle w:val="af8"/>
      </w:pPr>
      <w:r>
        <w:t>[49]</w:t>
      </w:r>
      <w:r>
        <w:tab/>
        <w:t xml:space="preserve">Bevilacqua M, </w:t>
      </w:r>
      <w:proofErr w:type="spellStart"/>
      <w:r>
        <w:t>Roumy</w:t>
      </w:r>
      <w:proofErr w:type="spellEnd"/>
      <w:r>
        <w:t xml:space="preserve"> A, Guillemot C, et al. Low-complexity single-image super-resolution based on nonnegative neighbor embedding[J]. 2012.</w:t>
      </w:r>
    </w:p>
    <w:p w14:paraId="50334E4D" w14:textId="77777777" w:rsidR="00B33FEE" w:rsidRDefault="00B33FEE" w:rsidP="00B33FEE">
      <w:pPr>
        <w:pStyle w:val="af8"/>
      </w:pPr>
      <w:r>
        <w:t>[50]</w:t>
      </w:r>
      <w:r>
        <w:tab/>
      </w:r>
      <w:proofErr w:type="spellStart"/>
      <w:r>
        <w:t>Zeyde</w:t>
      </w:r>
      <w:proofErr w:type="spellEnd"/>
      <w:r>
        <w:t xml:space="preserve"> R, </w:t>
      </w:r>
      <w:proofErr w:type="spellStart"/>
      <w:r>
        <w:t>Elad</w:t>
      </w:r>
      <w:proofErr w:type="spellEnd"/>
      <w:r>
        <w:t xml:space="preserve"> M, </w:t>
      </w:r>
      <w:proofErr w:type="spellStart"/>
      <w:r>
        <w:t>Protter</w:t>
      </w:r>
      <w:proofErr w:type="spellEnd"/>
      <w:r>
        <w:t xml:space="preserve"> M. On single image scale-up using sparse-representations[C]. Curves and Surfaces: 7th International Conference, Avignon, France, June 24-30, 2010, Revised Selected Papers 7. Springer, 2012: 711-730.</w:t>
      </w:r>
    </w:p>
    <w:p w14:paraId="5B4FAD5F" w14:textId="77777777" w:rsidR="00B33FEE" w:rsidRDefault="00B33FEE" w:rsidP="00B33FEE">
      <w:pPr>
        <w:pStyle w:val="af8"/>
      </w:pPr>
      <w:r>
        <w:lastRenderedPageBreak/>
        <w:t>[51]</w:t>
      </w:r>
      <w:r>
        <w:tab/>
        <w:t>Martin D, Fowlkes C, Tal D, et al. A database of human segmented natural images and its application to evaluating segmentation algorithms and measuring ecological statistics[C]. Proceedings Eighth IEEE International Conference on Computer Vision. ICCV 2001: Vol. 2. IEEE, 2001: 416-423.</w:t>
      </w:r>
    </w:p>
    <w:p w14:paraId="1ABB07B4" w14:textId="77777777" w:rsidR="00B33FEE" w:rsidRDefault="00B33FEE" w:rsidP="00B33FEE">
      <w:pPr>
        <w:pStyle w:val="af8"/>
      </w:pPr>
      <w:r>
        <w:t>[52]</w:t>
      </w:r>
      <w:r>
        <w:tab/>
        <w:t>Huang J B, Singh A, Ahuja N. Single image super-resolution from transformed self-exemplars[C]. Proceedings of the IEEE conference on computer vision and pattern recognition. 2015: 5197-5206.</w:t>
      </w:r>
    </w:p>
    <w:p w14:paraId="14235757" w14:textId="77777777" w:rsidR="00B33FEE" w:rsidRDefault="00B33FEE" w:rsidP="00B33FEE">
      <w:pPr>
        <w:pStyle w:val="af8"/>
      </w:pPr>
      <w:r>
        <w:t>[53]</w:t>
      </w:r>
      <w:r>
        <w:tab/>
        <w:t xml:space="preserve">Matsui Y, Ito K, </w:t>
      </w:r>
      <w:proofErr w:type="spellStart"/>
      <w:r>
        <w:t>Aramaki</w:t>
      </w:r>
      <w:proofErr w:type="spellEnd"/>
      <w:r>
        <w:t xml:space="preserve"> Y, et al. Sketch-based manga retrieval using manga109 dataset[J]. Multimedia tools and applications, 2017, 76: 21811-21838.</w:t>
      </w:r>
    </w:p>
    <w:p w14:paraId="2ADA5B01" w14:textId="77777777" w:rsidR="00B33FEE" w:rsidRDefault="00B33FEE" w:rsidP="00B33FEE">
      <w:pPr>
        <w:pStyle w:val="af8"/>
      </w:pPr>
      <w:r>
        <w:t>[54]</w:t>
      </w:r>
      <w:r>
        <w:tab/>
        <w:t xml:space="preserve">Wang Z, </w:t>
      </w:r>
      <w:proofErr w:type="spellStart"/>
      <w:r>
        <w:t>Bovik</w:t>
      </w:r>
      <w:proofErr w:type="spellEnd"/>
      <w:r>
        <w:t xml:space="preserve"> A C, Sheikh H R, et al. Image quality assessment: from error visibility to structural similarity[J]. IEEE transactions on image processing, 2004, 13(4): 600-612.</w:t>
      </w:r>
    </w:p>
    <w:p w14:paraId="15E20A43" w14:textId="77777777" w:rsidR="00B33FEE" w:rsidRDefault="00B33FEE" w:rsidP="00B33FEE">
      <w:pPr>
        <w:pStyle w:val="af8"/>
      </w:pPr>
      <w:r>
        <w:t>[55]</w:t>
      </w:r>
      <w:r>
        <w:tab/>
        <w:t xml:space="preserve">Zhang R, Isola P, </w:t>
      </w:r>
      <w:proofErr w:type="spellStart"/>
      <w:r>
        <w:t>Efros</w:t>
      </w:r>
      <w:proofErr w:type="spellEnd"/>
      <w:r>
        <w:t xml:space="preserve"> A </w:t>
      </w:r>
      <w:proofErr w:type="spellStart"/>
      <w:r>
        <w:t>A</w:t>
      </w:r>
      <w:proofErr w:type="spellEnd"/>
      <w:r>
        <w:t>, et al. The unreasonable effectiveness of deep features as a perceptual metric[C]. Proceedings of the IEEE conference on computer vision and pattern recognition. 2018: 586-595.</w:t>
      </w:r>
    </w:p>
    <w:p w14:paraId="1BB0581A" w14:textId="77777777" w:rsidR="00B33FEE" w:rsidRDefault="00B33FEE" w:rsidP="00B33FEE">
      <w:pPr>
        <w:pStyle w:val="af8"/>
      </w:pPr>
      <w:r>
        <w:t>[56]</w:t>
      </w:r>
      <w:r>
        <w:tab/>
        <w:t xml:space="preserve">Mittal A, </w:t>
      </w:r>
      <w:proofErr w:type="spellStart"/>
      <w:r>
        <w:t>Soundararajan</w:t>
      </w:r>
      <w:proofErr w:type="spellEnd"/>
      <w:r>
        <w:t xml:space="preserve"> R, </w:t>
      </w:r>
      <w:proofErr w:type="spellStart"/>
      <w:r>
        <w:t>Bovik</w:t>
      </w:r>
      <w:proofErr w:type="spellEnd"/>
      <w:r>
        <w:t xml:space="preserve"> A C. Making a “completely blind” image quality analyzer[J]. IEEE Signal processing letters, 2012, 20(3): 209-212.</w:t>
      </w:r>
    </w:p>
    <w:p w14:paraId="573093EB" w14:textId="77777777" w:rsidR="00B33FEE" w:rsidRDefault="00B33FEE" w:rsidP="00B33FEE">
      <w:pPr>
        <w:pStyle w:val="af8"/>
      </w:pPr>
      <w:r>
        <w:t>[57]</w:t>
      </w:r>
      <w:r>
        <w:tab/>
        <w:t>Gu J, Dong C. Interpreting Super-Resolution Networks with Local Attribution Maps[C]. 2021 IEEE/CVF Conference on Computer Vision and Pattern Recognition (CVPR). Nashville, TN, USA: IEEE, 2021: 9195-9204.</w:t>
      </w:r>
    </w:p>
    <w:p w14:paraId="7DA77A3B" w14:textId="77777777" w:rsidR="00B33FEE" w:rsidRDefault="00B33FEE" w:rsidP="00B33FEE">
      <w:pPr>
        <w:pStyle w:val="af8"/>
      </w:pPr>
      <w:r>
        <w:t>[58]</w:t>
      </w:r>
      <w:r>
        <w:tab/>
        <w:t xml:space="preserve">Wang Z, </w:t>
      </w:r>
      <w:proofErr w:type="spellStart"/>
      <w:r>
        <w:t>Cun</w:t>
      </w:r>
      <w:proofErr w:type="spellEnd"/>
      <w:r>
        <w:t xml:space="preserve"> X, Bao J, et al. </w:t>
      </w:r>
      <w:proofErr w:type="spellStart"/>
      <w:r>
        <w:t>Uformer</w:t>
      </w:r>
      <w:proofErr w:type="spellEnd"/>
      <w:r>
        <w:t>: A general u-shaped transformer for image restoration[C]. Proceedings of the IEEE/CVF conference on computer vision and pattern recognition. 2022: 17683-17693.</w:t>
      </w:r>
    </w:p>
    <w:p w14:paraId="1D091DCD" w14:textId="77777777" w:rsidR="00B33FEE" w:rsidRDefault="00B33FEE" w:rsidP="00B33FEE">
      <w:pPr>
        <w:pStyle w:val="af8"/>
      </w:pPr>
      <w:r>
        <w:t>[59]</w:t>
      </w:r>
      <w:r>
        <w:tab/>
        <w:t>Yang J, Li C, Zhang P, et al. Focal Self-attention for Local-Global Interactions in Vision Transformers[Z]. 2021.</w:t>
      </w:r>
    </w:p>
    <w:p w14:paraId="01C8F866" w14:textId="77777777" w:rsidR="00B33FEE" w:rsidRDefault="00B33FEE" w:rsidP="00B33FEE">
      <w:pPr>
        <w:pStyle w:val="af8"/>
      </w:pPr>
      <w:r>
        <w:t>[60]</w:t>
      </w:r>
      <w:r>
        <w:tab/>
      </w:r>
      <w:proofErr w:type="spellStart"/>
      <w:r>
        <w:t>Zuo</w:t>
      </w:r>
      <w:proofErr w:type="spellEnd"/>
      <w:r>
        <w:t xml:space="preserve"> S, Xiao Y, Chang X, et al. Vision transformers for dense prediction: A survey[J]. Knowledge-Based Systems, 2022, 253: 109552.</w:t>
      </w:r>
    </w:p>
    <w:p w14:paraId="15EE1A01" w14:textId="77777777" w:rsidR="00B33FEE" w:rsidRDefault="00B33FEE" w:rsidP="00B33FEE">
      <w:pPr>
        <w:pStyle w:val="af8"/>
      </w:pPr>
      <w:r>
        <w:t>[61]</w:t>
      </w:r>
      <w:r>
        <w:tab/>
      </w:r>
      <w:proofErr w:type="spellStart"/>
      <w:r>
        <w:t>Ronneberger</w:t>
      </w:r>
      <w:proofErr w:type="spellEnd"/>
      <w:r>
        <w:t xml:space="preserve"> O, Fischer P, </w:t>
      </w:r>
      <w:proofErr w:type="spellStart"/>
      <w:r>
        <w:t>Brox</w:t>
      </w:r>
      <w:proofErr w:type="spellEnd"/>
      <w:r>
        <w:t xml:space="preserve"> T. U-net: Convolutional networks for biomedical image segmentation[C]. Medical image computing and computer-assisted intervention–MICCAI 2015: 18th international conference, Munich, Germany, October 5-9, 2015, proceedings, part III 18. Springer, 2015: 234-241.</w:t>
      </w:r>
    </w:p>
    <w:p w14:paraId="6A684DA3" w14:textId="77777777" w:rsidR="00B33FEE" w:rsidRDefault="00B33FEE" w:rsidP="00B33FEE">
      <w:pPr>
        <w:pStyle w:val="af8"/>
      </w:pPr>
      <w:r>
        <w:t>[62]</w:t>
      </w:r>
      <w:r>
        <w:tab/>
        <w:t xml:space="preserve">Zhang X, Zeng H, Guo S, et al. Efficient Long-Range Attention Network for Image Super-Resolution[M]. AVIDAN S, BROSTOW G, CISSÉ M, et al. Computer Vision – ECCV 2022: Vol. 13677. Cham: Springer Nature </w:t>
      </w:r>
      <w:r>
        <w:lastRenderedPageBreak/>
        <w:t>Switzerland, 2022: 649-667.</w:t>
      </w:r>
    </w:p>
    <w:p w14:paraId="3E775CAD" w14:textId="77777777" w:rsidR="00B33FEE" w:rsidRDefault="00B33FEE" w:rsidP="00B33FEE">
      <w:pPr>
        <w:pStyle w:val="af8"/>
      </w:pPr>
      <w:r>
        <w:t>[63]</w:t>
      </w:r>
      <w:r>
        <w:tab/>
        <w:t>Thornton M W, Atkinson P M, Holland D A. Sub‐pixel mapping of rural land cover objects from fine spatial resolution satellite sensor imagery using super‐resolution pixel‐swapping[J]. International Journal of Remote Sensing, 2006, 27(3): 473-491.</w:t>
      </w:r>
    </w:p>
    <w:p w14:paraId="042B395C" w14:textId="77777777" w:rsidR="00B33FEE" w:rsidRDefault="00B33FEE" w:rsidP="00B33FEE">
      <w:pPr>
        <w:pStyle w:val="af8"/>
      </w:pPr>
      <w:r>
        <w:t>[64]</w:t>
      </w:r>
      <w:r>
        <w:tab/>
      </w:r>
      <w:proofErr w:type="spellStart"/>
      <w:r>
        <w:t>Hendrycks</w:t>
      </w:r>
      <w:proofErr w:type="spellEnd"/>
      <w:r>
        <w:t xml:space="preserve"> D, </w:t>
      </w:r>
      <w:proofErr w:type="spellStart"/>
      <w:r>
        <w:t>Gimpel</w:t>
      </w:r>
      <w:proofErr w:type="spellEnd"/>
      <w:r>
        <w:t xml:space="preserve"> K. Gaussian error linear units (</w:t>
      </w:r>
      <w:proofErr w:type="spellStart"/>
      <w:r>
        <w:t>gelus</w:t>
      </w:r>
      <w:proofErr w:type="spellEnd"/>
      <w:r>
        <w:t xml:space="preserve">)[J]. </w:t>
      </w:r>
      <w:proofErr w:type="spellStart"/>
      <w:r>
        <w:t>arXiv</w:t>
      </w:r>
      <w:proofErr w:type="spellEnd"/>
      <w:r>
        <w:t xml:space="preserve"> preprint arXiv:1606.08415, 2016.</w:t>
      </w:r>
    </w:p>
    <w:p w14:paraId="0944301A" w14:textId="77777777" w:rsidR="00B33FEE" w:rsidRDefault="00B33FEE" w:rsidP="00B33FEE">
      <w:pPr>
        <w:pStyle w:val="af8"/>
      </w:pPr>
      <w:r>
        <w:t>[65]</w:t>
      </w:r>
      <w:r>
        <w:tab/>
      </w:r>
      <w:proofErr w:type="spellStart"/>
      <w:r>
        <w:t>Kingma</w:t>
      </w:r>
      <w:proofErr w:type="spellEnd"/>
      <w:r>
        <w:t xml:space="preserve"> D P, Ba J. Adam: A method for stochastic optimization[J]. </w:t>
      </w:r>
      <w:proofErr w:type="spellStart"/>
      <w:r>
        <w:t>arXiv</w:t>
      </w:r>
      <w:proofErr w:type="spellEnd"/>
      <w:r>
        <w:t xml:space="preserve"> preprint arXiv:1412.6980, 2014.</w:t>
      </w:r>
    </w:p>
    <w:p w14:paraId="17F61955" w14:textId="77777777" w:rsidR="00B33FEE" w:rsidRDefault="00B33FEE" w:rsidP="00B33FEE">
      <w:pPr>
        <w:pStyle w:val="af8"/>
      </w:pPr>
      <w:r>
        <w:t>[66]</w:t>
      </w:r>
      <w:r>
        <w:tab/>
        <w:t xml:space="preserve">Dong C, Loy C </w:t>
      </w:r>
      <w:proofErr w:type="spellStart"/>
      <w:r>
        <w:t>C</w:t>
      </w:r>
      <w:proofErr w:type="spellEnd"/>
      <w:r>
        <w:t>, Tang X. Accelerating the super-resolution convolutional neural network[C]. Computer Vision–ECCV 2016: 14th European Conference, Amsterdam, The Netherlands, October 11-14, 2016, Proceedings, Part II 14. Springer, 2016: 391-407.</w:t>
      </w:r>
    </w:p>
    <w:p w14:paraId="57369B15" w14:textId="77777777" w:rsidR="00B33FEE" w:rsidRDefault="00B33FEE" w:rsidP="00B33FEE">
      <w:pPr>
        <w:pStyle w:val="af8"/>
      </w:pPr>
      <w:r>
        <w:t>[67]</w:t>
      </w:r>
      <w:r>
        <w:tab/>
        <w:t>Kim J, Lee J K, Lee K M. Deeply-recursive convolutional network for image super-resolution[C]. Proceedings of the IEEE conference on computer vision and pattern recognition. 2016: 1637-1645.</w:t>
      </w:r>
    </w:p>
    <w:p w14:paraId="64E86039" w14:textId="77777777" w:rsidR="00B33FEE" w:rsidRDefault="00B33FEE" w:rsidP="00B33FEE">
      <w:pPr>
        <w:pStyle w:val="af8"/>
      </w:pPr>
      <w:r>
        <w:t>[68]</w:t>
      </w:r>
      <w:r>
        <w:tab/>
        <w:t xml:space="preserve">Lai W S, Huang J B, Ahuja N, et al. Deep </w:t>
      </w:r>
      <w:proofErr w:type="spellStart"/>
      <w:r>
        <w:t>laplacian</w:t>
      </w:r>
      <w:proofErr w:type="spellEnd"/>
      <w:r>
        <w:t xml:space="preserve"> pyramid networks for fast and accurate super-resolution[C]. Proceedings of the IEEE conference on computer vision and pattern recognition. 2017: 624-632.</w:t>
      </w:r>
    </w:p>
    <w:p w14:paraId="41C0649E" w14:textId="77777777" w:rsidR="00B33FEE" w:rsidRDefault="00B33FEE" w:rsidP="00B33FEE">
      <w:pPr>
        <w:pStyle w:val="af8"/>
      </w:pPr>
      <w:r>
        <w:t>[69]</w:t>
      </w:r>
      <w:r>
        <w:tab/>
        <w:t>Tai Y, Yang J, Liu X. Image super-resolution via deep recursive residual network[C]. Proceedings of the IEEE conference on computer vision and pattern recognition. 2017: 3147-3155.</w:t>
      </w:r>
    </w:p>
    <w:p w14:paraId="0CE0C92F" w14:textId="77777777" w:rsidR="00B33FEE" w:rsidRDefault="00B33FEE" w:rsidP="00B33FEE">
      <w:pPr>
        <w:pStyle w:val="af8"/>
      </w:pPr>
      <w:r>
        <w:t>[70]</w:t>
      </w:r>
      <w:r>
        <w:tab/>
        <w:t xml:space="preserve">Tai Y, Yang J, Liu X, et al. </w:t>
      </w:r>
      <w:proofErr w:type="spellStart"/>
      <w:r>
        <w:t>Memnet</w:t>
      </w:r>
      <w:proofErr w:type="spellEnd"/>
      <w:r>
        <w:t>: A persistent memory network for image restoration[C]. Proceedings of the IEEE international conference on computer vision. 2017: 4539-4547.</w:t>
      </w:r>
    </w:p>
    <w:p w14:paraId="2692C400" w14:textId="77777777" w:rsidR="00B33FEE" w:rsidRDefault="00B33FEE" w:rsidP="00B33FEE">
      <w:pPr>
        <w:pStyle w:val="af8"/>
      </w:pPr>
      <w:r>
        <w:t>[71]</w:t>
      </w:r>
      <w:r>
        <w:tab/>
        <w:t xml:space="preserve">Zhang K, </w:t>
      </w:r>
      <w:proofErr w:type="spellStart"/>
      <w:r>
        <w:t>Zuo</w:t>
      </w:r>
      <w:proofErr w:type="spellEnd"/>
      <w:r>
        <w:t xml:space="preserve"> W, Zhang L. Learning a Single Convolutional Super-Resolution Network for Multiple Degradations[J]. arXiv:1712.06116 [cs], 2018.</w:t>
      </w:r>
    </w:p>
    <w:p w14:paraId="6776091E" w14:textId="77777777" w:rsidR="00B33FEE" w:rsidRDefault="00B33FEE" w:rsidP="00B33FEE">
      <w:pPr>
        <w:pStyle w:val="af8"/>
      </w:pPr>
      <w:r>
        <w:t>[72]</w:t>
      </w:r>
      <w:r>
        <w:tab/>
      </w:r>
      <w:proofErr w:type="spellStart"/>
      <w:r>
        <w:t>Ahn</w:t>
      </w:r>
      <w:proofErr w:type="spellEnd"/>
      <w:r>
        <w:t xml:space="preserve"> N, Kang B, Sohn K A. Fast, accurate, and lightweight super-resolution with cascading residual network[C]. Proceedings of the European conference on computer vision (ECCV). 2018: 252-268.</w:t>
      </w:r>
    </w:p>
    <w:p w14:paraId="3648AAED" w14:textId="77777777" w:rsidR="00B33FEE" w:rsidRDefault="00B33FEE" w:rsidP="00B33FEE">
      <w:pPr>
        <w:pStyle w:val="af8"/>
      </w:pPr>
      <w:r>
        <w:t>[73]</w:t>
      </w:r>
      <w:r>
        <w:tab/>
        <w:t>Hui Z, Gao X, Yang Y, et al. Lightweight Image Super-Resolution with Information Multi-distillation Network[C]. Proceedings of the 27th ACM International Conference on Multimedia. 2019: 2024-2032.</w:t>
      </w:r>
    </w:p>
    <w:p w14:paraId="1CD21693" w14:textId="77777777" w:rsidR="00B33FEE" w:rsidRDefault="00B33FEE" w:rsidP="00B33FEE">
      <w:pPr>
        <w:pStyle w:val="af8"/>
      </w:pPr>
      <w:r>
        <w:t>[74]</w:t>
      </w:r>
      <w:r>
        <w:tab/>
        <w:t xml:space="preserve">Li W, Zhou K, Qi L, et al. </w:t>
      </w:r>
      <w:proofErr w:type="spellStart"/>
      <w:r>
        <w:t>Lapar</w:t>
      </w:r>
      <w:proofErr w:type="spellEnd"/>
      <w:r>
        <w:t xml:space="preserve">: Linearly-assembled pixel-adaptive regression </w:t>
      </w:r>
      <w:r>
        <w:lastRenderedPageBreak/>
        <w:t>network for single image super-resolution and beyond[J]. Advances in Neural Information Processing Systems, 2020, 33: 20343-20355.</w:t>
      </w:r>
    </w:p>
    <w:p w14:paraId="42B8BC06" w14:textId="77777777" w:rsidR="00B33FEE" w:rsidRDefault="00B33FEE" w:rsidP="00B33FEE">
      <w:pPr>
        <w:pStyle w:val="af8"/>
      </w:pPr>
      <w:r>
        <w:t>[75]</w:t>
      </w:r>
      <w:r>
        <w:tab/>
        <w:t>Liu J, Tang J, Wu G. Residual feature distillation network for lightweight image super-resolution[C]. Computer Vision–ECCV 2020 Workshops: Glasgow, UK, August 23–28, 2020, Proceedings, Part III 16. Springer, 2020: 41-55.</w:t>
      </w:r>
    </w:p>
    <w:p w14:paraId="44121BFA" w14:textId="77777777" w:rsidR="00B33FEE" w:rsidRDefault="00B33FEE" w:rsidP="00B33FEE">
      <w:pPr>
        <w:pStyle w:val="af8"/>
      </w:pPr>
      <w:r>
        <w:t>[76]</w:t>
      </w:r>
      <w:r>
        <w:tab/>
        <w:t>Wang X, Wang Q, Zhao Y, et al. Lightweight Single-Image Super-Resolution Network with Attentive Auxiliary Feature Learning[M]. ISHIKAWA H, LIU C L, PAJDLA T, et al. Computer Vision – ACCV 2020: Vol. 12623. Cham: Springer International Publishing, 2021: 268-285.</w:t>
      </w:r>
    </w:p>
    <w:p w14:paraId="05C831F2" w14:textId="77777777" w:rsidR="00B33FEE" w:rsidRDefault="00B33FEE" w:rsidP="00B33FEE">
      <w:pPr>
        <w:pStyle w:val="af8"/>
      </w:pPr>
      <w:r>
        <w:t>[77]</w:t>
      </w:r>
      <w:r>
        <w:tab/>
        <w:t>Zhou D, Chen Y, Li W, et al. Image super-resolution based on adaptive cascading attention network[J]. Expert Systems with Applications, 2021, 186: 115815.</w:t>
      </w:r>
    </w:p>
    <w:p w14:paraId="6C30C882" w14:textId="77777777" w:rsidR="00B33FEE" w:rsidRDefault="00B33FEE" w:rsidP="00B33FEE">
      <w:pPr>
        <w:pStyle w:val="af8"/>
      </w:pPr>
      <w:r>
        <w:t>[78]</w:t>
      </w:r>
      <w:r>
        <w:tab/>
        <w:t xml:space="preserve">Luo X, </w:t>
      </w:r>
      <w:proofErr w:type="spellStart"/>
      <w:r>
        <w:t>Xie</w:t>
      </w:r>
      <w:proofErr w:type="spellEnd"/>
      <w:r>
        <w:t xml:space="preserve"> Y, Zhang Y, et al. </w:t>
      </w:r>
      <w:proofErr w:type="spellStart"/>
      <w:r>
        <w:t>Latticenet</w:t>
      </w:r>
      <w:proofErr w:type="spellEnd"/>
      <w:r>
        <w:t>: Towards lightweight image super-resolution with lattice block[C]. Computer Vision–ECCV 2020: 16th European Conference, Glasgow, UK, August 23–28, 2020, Proceedings, Part XXII 16. Springer, 2020: 272-289.</w:t>
      </w:r>
    </w:p>
    <w:p w14:paraId="26891AE4" w14:textId="77777777" w:rsidR="00B33FEE" w:rsidRDefault="00B33FEE" w:rsidP="00B33FEE">
      <w:pPr>
        <w:pStyle w:val="af8"/>
      </w:pPr>
      <w:r>
        <w:t>[79]</w:t>
      </w:r>
      <w:r>
        <w:tab/>
        <w:t xml:space="preserve">Wang C, Li Z, Shi J. Lightweight image super-resolution with adaptive weighted learning network[J]. </w:t>
      </w:r>
      <w:proofErr w:type="spellStart"/>
      <w:r>
        <w:t>arXiv</w:t>
      </w:r>
      <w:proofErr w:type="spellEnd"/>
      <w:r>
        <w:t xml:space="preserve"> preprint arXiv:1904.02358, 2019.</w:t>
      </w:r>
    </w:p>
    <w:p w14:paraId="74D95373" w14:textId="77777777" w:rsidR="00B33FEE" w:rsidRDefault="00B33FEE" w:rsidP="00B33FEE">
      <w:pPr>
        <w:pStyle w:val="af8"/>
      </w:pPr>
      <w:r>
        <w:t>[80]</w:t>
      </w:r>
      <w:r>
        <w:tab/>
      </w:r>
      <w:proofErr w:type="spellStart"/>
      <w:r>
        <w:t>Muqeet</w:t>
      </w:r>
      <w:proofErr w:type="spellEnd"/>
      <w:r>
        <w:t xml:space="preserve"> A, Hwang J, Yang S, et al. </w:t>
      </w:r>
      <w:proofErr w:type="gramStart"/>
      <w:r>
        <w:t>Multi-attention</w:t>
      </w:r>
      <w:proofErr w:type="gramEnd"/>
      <w:r>
        <w:t xml:space="preserve"> based </w:t>
      </w:r>
      <w:proofErr w:type="spellStart"/>
      <w:r>
        <w:t>ultra lightweight</w:t>
      </w:r>
      <w:proofErr w:type="spellEnd"/>
      <w:r>
        <w:t xml:space="preserve"> image super-resolution[C]. Computer Vision–ECCV 2020 Workshops: Glasgow, UK, August 23–28, 2020, Proceedings, Part III 16. Springer, 2020: 103-118.</w:t>
      </w:r>
    </w:p>
    <w:p w14:paraId="50634C93" w14:textId="77777777" w:rsidR="00B33FEE" w:rsidRDefault="00B33FEE" w:rsidP="00B33FEE">
      <w:pPr>
        <w:pStyle w:val="af8"/>
      </w:pPr>
      <w:r>
        <w:t>[81]</w:t>
      </w:r>
      <w:r>
        <w:tab/>
        <w:t>Zhu X, Guo K, Ren S, et al. Lightweight image super-resolution with expectation-maximization attention mechanism[J]. IEEE Transactions on Circuits and Systems for Video Technology, 2021, 32(3): 1273-1284.</w:t>
      </w:r>
    </w:p>
    <w:p w14:paraId="0C7D8F87" w14:textId="77777777" w:rsidR="00B33FEE" w:rsidRDefault="00B33FEE" w:rsidP="00B33FEE">
      <w:pPr>
        <w:pStyle w:val="af8"/>
      </w:pPr>
      <w:r>
        <w:t>[82]</w:t>
      </w:r>
      <w:r>
        <w:tab/>
        <w:t>Lu Z, Li J, Liu H, et al. Transformer for single image super-resolution[C]. Proceedings of the IEEE/CVF conference on computer vision and pattern recognition. 2022: 457-466.</w:t>
      </w:r>
    </w:p>
    <w:p w14:paraId="47F7E5A4" w14:textId="77777777" w:rsidR="00B33FEE" w:rsidRDefault="00B33FEE" w:rsidP="00B33FEE">
      <w:pPr>
        <w:pStyle w:val="af8"/>
      </w:pPr>
      <w:r>
        <w:t>[83]</w:t>
      </w:r>
      <w:r>
        <w:tab/>
      </w:r>
      <w:proofErr w:type="spellStart"/>
      <w:r>
        <w:t>Krizhevsky</w:t>
      </w:r>
      <w:proofErr w:type="spellEnd"/>
      <w:r>
        <w:t xml:space="preserve"> A, </w:t>
      </w:r>
      <w:proofErr w:type="spellStart"/>
      <w:r>
        <w:t>Sutskever</w:t>
      </w:r>
      <w:proofErr w:type="spellEnd"/>
      <w:r>
        <w:t xml:space="preserve"> I, Hinton G E. </w:t>
      </w:r>
      <w:proofErr w:type="spellStart"/>
      <w:r>
        <w:t>Imagenet</w:t>
      </w:r>
      <w:proofErr w:type="spellEnd"/>
      <w:r>
        <w:t xml:space="preserve"> classification with deep convolutional neural networks[J]. Advances in neural information processing systems, 2012, 25.</w:t>
      </w:r>
    </w:p>
    <w:p w14:paraId="0C3195E1" w14:textId="77777777" w:rsidR="00B33FEE" w:rsidRDefault="00B33FEE" w:rsidP="00B33FEE">
      <w:pPr>
        <w:pStyle w:val="af8"/>
      </w:pPr>
      <w:r>
        <w:t>[84]</w:t>
      </w:r>
      <w:r>
        <w:tab/>
        <w:t xml:space="preserve">Zhang X, Zhou X, Lin M, et al. </w:t>
      </w:r>
      <w:proofErr w:type="spellStart"/>
      <w:r>
        <w:t>Shufflenet</w:t>
      </w:r>
      <w:proofErr w:type="spellEnd"/>
      <w:r>
        <w:t>: An extremely efficient convolutional neural network for mobile devices[C]. Proceedings of the IEEE conference on computer vision and pattern recognition. 2018: 6848-6856.</w:t>
      </w:r>
    </w:p>
    <w:p w14:paraId="654F8F49" w14:textId="77777777" w:rsidR="00B33FEE" w:rsidRDefault="00B33FEE" w:rsidP="00B33FEE">
      <w:pPr>
        <w:pStyle w:val="af8"/>
      </w:pPr>
      <w:r>
        <w:t>[85]</w:t>
      </w:r>
      <w:r>
        <w:tab/>
        <w:t xml:space="preserve">Li X, Dong J, Tang J, et al. </w:t>
      </w:r>
      <w:proofErr w:type="spellStart"/>
      <w:r>
        <w:t>DLGSANet</w:t>
      </w:r>
      <w:proofErr w:type="spellEnd"/>
      <w:r>
        <w:t xml:space="preserve">: lightweight dynamic local and global self-attention networks for image super-resolution[C]. Proceedings of the </w:t>
      </w:r>
      <w:r>
        <w:lastRenderedPageBreak/>
        <w:t>IEEE/CVF International Conference on Computer Vision. 2023: 12792-12801.</w:t>
      </w:r>
    </w:p>
    <w:p w14:paraId="5B23CE04" w14:textId="751E3492" w:rsidR="003D062D" w:rsidRDefault="005056EC" w:rsidP="009A3B69">
      <w:pPr>
        <w:pStyle w:val="a9"/>
        <w:autoSpaceDE w:val="0"/>
        <w:autoSpaceDN w:val="0"/>
        <w:adjustRightInd w:val="0"/>
        <w:snapToGrid w:val="0"/>
        <w:ind w:start="22pt" w:hangingChars="200" w:hanging="22pt"/>
        <w:sectPr w:rsidR="003D062D" w:rsidSect="002C1023">
          <w:headerReference w:type="even" r:id="rId1037"/>
          <w:type w:val="oddPage"/>
          <w:pgSz w:w="595.30pt" w:h="841.90pt" w:code="9"/>
          <w:pgMar w:top="85.05pt" w:right="85.05pt" w:bottom="76.55pt" w:left="85.05pt" w:header="65.20pt" w:footer="65.20pt" w:gutter="0pt"/>
          <w:cols w:space="21.25pt"/>
          <w:docGrid w:type="linesAndChars" w:linePitch="400" w:charSpace="2072"/>
        </w:sectPr>
      </w:pPr>
      <w:r>
        <w:rPr>
          <w:rFonts w:ascii="Times New Roman" w:hAnsi="Times New Roman"/>
        </w:rPr>
        <w:fldChar w:fldCharType="end"/>
      </w:r>
      <w:bookmarkEnd w:id="680"/>
    </w:p>
    <w:p w14:paraId="6D1DD30A" w14:textId="77777777" w:rsidR="0060726B" w:rsidRPr="00A256F9" w:rsidRDefault="0060726B" w:rsidP="0060128B">
      <w:pPr>
        <w:pStyle w:val="1"/>
      </w:pPr>
      <w:bookmarkStart w:id="681" w:name="_Toc161457438"/>
      <w:bookmarkStart w:id="682" w:name="_Toc161458041"/>
      <w:bookmarkStart w:id="683" w:name="_Toc161602643"/>
      <w:bookmarkStart w:id="684" w:name="_Toc161792347"/>
      <w:bookmarkStart w:id="685" w:name="_Toc162391789"/>
      <w:bookmarkStart w:id="686" w:name="_Toc162584043"/>
      <w:bookmarkStart w:id="687" w:name="_Toc162875921"/>
      <w:bookmarkStart w:id="688" w:name="_Toc162877332"/>
      <w:bookmarkStart w:id="689" w:name="_Toc162878520"/>
      <w:bookmarkStart w:id="690" w:name="_Toc162948207"/>
      <w:bookmarkStart w:id="691" w:name="_Toc166375150"/>
      <w:bookmarkStart w:id="692" w:name="_Toc166554020"/>
      <w:r w:rsidRPr="00A256F9">
        <w:rPr>
          <w:rFonts w:hint="eastAsia"/>
        </w:rPr>
        <w:lastRenderedPageBreak/>
        <w:t>攻读</w:t>
      </w:r>
      <w:r w:rsidR="00A7498B">
        <w:rPr>
          <w:rFonts w:hint="eastAsia"/>
        </w:rPr>
        <w:t>硕</w:t>
      </w:r>
      <w:r w:rsidRPr="00A256F9">
        <w:rPr>
          <w:rFonts w:hint="eastAsia"/>
        </w:rPr>
        <w:t>士学位期间发表的论文</w:t>
      </w:r>
      <w:r>
        <w:rPr>
          <w:rFonts w:hint="eastAsia"/>
        </w:rPr>
        <w:t>及其它成果</w:t>
      </w:r>
      <w:bookmarkEnd w:id="681"/>
      <w:bookmarkEnd w:id="682"/>
      <w:bookmarkEnd w:id="683"/>
      <w:bookmarkEnd w:id="684"/>
      <w:bookmarkEnd w:id="685"/>
      <w:bookmarkEnd w:id="686"/>
      <w:bookmarkEnd w:id="687"/>
      <w:bookmarkEnd w:id="688"/>
      <w:bookmarkEnd w:id="689"/>
      <w:bookmarkEnd w:id="690"/>
      <w:bookmarkEnd w:id="691"/>
      <w:bookmarkEnd w:id="692"/>
    </w:p>
    <w:p w14:paraId="2C3629C2" w14:textId="1B7D46C5" w:rsidR="000302F7" w:rsidRPr="001D43DD" w:rsidRDefault="008803A3" w:rsidP="000302F7">
      <w:pPr>
        <w:adjustRightInd w:val="0"/>
        <w:snapToGrid w:val="0"/>
        <w:spacing w:beforeLines="50" w:before="10pt" w:afterLines="50" w:after="10pt" w:line="15pt" w:lineRule="auto"/>
        <w:rPr>
          <w:b/>
        </w:rPr>
      </w:pPr>
      <w:r>
        <w:rPr>
          <w:rFonts w:hint="eastAsia"/>
          <w:b/>
        </w:rPr>
        <w:t>(</w:t>
      </w:r>
      <w:proofErr w:type="gramStart"/>
      <w:r w:rsidR="000302F7" w:rsidRPr="001D43DD">
        <w:rPr>
          <w:rFonts w:hint="eastAsia"/>
          <w:b/>
        </w:rPr>
        <w:t>一</w:t>
      </w:r>
      <w:proofErr w:type="gramEnd"/>
      <w:r>
        <w:rPr>
          <w:rFonts w:hint="eastAsia"/>
          <w:b/>
        </w:rPr>
        <w:t>)</w:t>
      </w:r>
      <w:r w:rsidR="000302F7" w:rsidRPr="001D43DD">
        <w:rPr>
          <w:rFonts w:hint="eastAsia"/>
          <w:b/>
        </w:rPr>
        <w:t>发表的学术论文</w:t>
      </w:r>
    </w:p>
    <w:p w14:paraId="5266E3B5" w14:textId="3FA314C1" w:rsidR="008D15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Pr>
          <w:rFonts w:ascii="Times New Roman" w:hAnsi="Times New Roman"/>
          <w:sz w:val="24"/>
          <w:szCs w:val="24"/>
        </w:rPr>
        <w:t>1</w:t>
      </w:r>
      <w:r w:rsidRPr="001D43DD">
        <w:rPr>
          <w:rFonts w:ascii="Times New Roman" w:hAnsi="Times New Roman"/>
          <w:sz w:val="24"/>
          <w:szCs w:val="24"/>
        </w:rPr>
        <w:t>]</w:t>
      </w:r>
      <w:r>
        <w:rPr>
          <w:rFonts w:ascii="Times New Roman" w:hAnsi="Times New Roman"/>
          <w:sz w:val="24"/>
          <w:szCs w:val="24"/>
        </w:rPr>
        <w:t xml:space="preserve"> </w:t>
      </w:r>
      <w:r>
        <w:rPr>
          <w:rFonts w:ascii="Times New Roman" w:hAnsi="Times New Roman" w:hint="eastAsia"/>
          <w:sz w:val="24"/>
          <w:szCs w:val="24"/>
        </w:rPr>
        <w:t>刘玉铠，周登文</w:t>
      </w:r>
      <w:r>
        <w:rPr>
          <w:rFonts w:ascii="Times New Roman" w:hAnsi="Times New Roman" w:hint="eastAsia"/>
          <w:sz w:val="24"/>
          <w:szCs w:val="24"/>
        </w:rPr>
        <w:t>.</w:t>
      </w:r>
      <w:r>
        <w:rPr>
          <w:rFonts w:ascii="Times New Roman" w:hAnsi="Times New Roman"/>
          <w:sz w:val="24"/>
          <w:szCs w:val="24"/>
        </w:rPr>
        <w:t xml:space="preserve"> </w:t>
      </w:r>
      <w:r w:rsidRPr="003152CA">
        <w:rPr>
          <w:rFonts w:ascii="Times New Roman" w:hAnsi="Times New Roman" w:hint="eastAsia"/>
          <w:sz w:val="24"/>
          <w:szCs w:val="24"/>
        </w:rPr>
        <w:t>基于多路特征渐进融合和注意力机制的轻量级</w:t>
      </w:r>
      <w:proofErr w:type="gramStart"/>
      <w:r w:rsidRPr="003152CA">
        <w:rPr>
          <w:rFonts w:ascii="Times New Roman" w:hAnsi="Times New Roman" w:hint="eastAsia"/>
          <w:sz w:val="24"/>
          <w:szCs w:val="24"/>
        </w:rPr>
        <w:t>图像超</w:t>
      </w:r>
      <w:proofErr w:type="gramEnd"/>
      <w:r w:rsidRPr="003152CA">
        <w:rPr>
          <w:rFonts w:ascii="Times New Roman" w:hAnsi="Times New Roman" w:hint="eastAsia"/>
          <w:sz w:val="24"/>
          <w:szCs w:val="24"/>
        </w:rPr>
        <w:t>分辨率重建</w:t>
      </w:r>
      <w:r w:rsidRPr="003152CA">
        <w:rPr>
          <w:rFonts w:ascii="Times New Roman" w:hAnsi="Times New Roman" w:hint="eastAsia"/>
          <w:sz w:val="24"/>
          <w:szCs w:val="24"/>
        </w:rPr>
        <w:t>[J].</w:t>
      </w:r>
      <w:r w:rsidRPr="003152CA">
        <w:rPr>
          <w:rFonts w:ascii="Times New Roman" w:hAnsi="Times New Roman" w:hint="eastAsia"/>
          <w:sz w:val="24"/>
          <w:szCs w:val="24"/>
        </w:rPr>
        <w:t>智能系统学报</w:t>
      </w:r>
    </w:p>
    <w:p w14:paraId="503A6AE6" w14:textId="77777777" w:rsidR="008D15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Pr>
          <w:rFonts w:ascii="Times New Roman" w:hAnsi="Times New Roman"/>
          <w:sz w:val="24"/>
          <w:szCs w:val="24"/>
        </w:rPr>
        <w:t>2</w:t>
      </w:r>
      <w:r w:rsidRPr="001D43DD">
        <w:rPr>
          <w:rFonts w:ascii="Times New Roman" w:hAnsi="Times New Roman"/>
          <w:sz w:val="24"/>
          <w:szCs w:val="24"/>
        </w:rPr>
        <w:t>]</w:t>
      </w:r>
      <w:r>
        <w:rPr>
          <w:rFonts w:ascii="Times New Roman" w:hAnsi="Times New Roman"/>
          <w:sz w:val="24"/>
          <w:szCs w:val="24"/>
        </w:rPr>
        <w:t xml:space="preserve"> </w:t>
      </w:r>
      <w:r w:rsidRPr="003152CA">
        <w:rPr>
          <w:rFonts w:ascii="Times New Roman" w:hAnsi="Times New Roman"/>
          <w:sz w:val="24"/>
          <w:szCs w:val="24"/>
        </w:rPr>
        <w:t xml:space="preserve">Li, Shanshan, </w:t>
      </w:r>
      <w:proofErr w:type="spellStart"/>
      <w:r w:rsidRPr="003152CA">
        <w:rPr>
          <w:rFonts w:ascii="Times New Roman" w:hAnsi="Times New Roman"/>
          <w:sz w:val="24"/>
          <w:szCs w:val="24"/>
        </w:rPr>
        <w:t>Dengwen</w:t>
      </w:r>
      <w:proofErr w:type="spellEnd"/>
      <w:r w:rsidRPr="003152CA">
        <w:rPr>
          <w:rFonts w:ascii="Times New Roman" w:hAnsi="Times New Roman"/>
          <w:sz w:val="24"/>
          <w:szCs w:val="24"/>
        </w:rPr>
        <w:t xml:space="preserve"> Zhou, </w:t>
      </w:r>
      <w:proofErr w:type="spellStart"/>
      <w:r w:rsidRPr="003152CA">
        <w:rPr>
          <w:rFonts w:ascii="Times New Roman" w:hAnsi="Times New Roman"/>
          <w:sz w:val="24"/>
          <w:szCs w:val="24"/>
        </w:rPr>
        <w:t>Yukai</w:t>
      </w:r>
      <w:proofErr w:type="spellEnd"/>
      <w:r w:rsidRPr="003152CA">
        <w:rPr>
          <w:rFonts w:ascii="Times New Roman" w:hAnsi="Times New Roman"/>
          <w:sz w:val="24"/>
          <w:szCs w:val="24"/>
        </w:rPr>
        <w:t xml:space="preserve"> Liu, </w:t>
      </w:r>
      <w:r>
        <w:rPr>
          <w:rFonts w:ascii="Times New Roman" w:hAnsi="Times New Roman"/>
          <w:sz w:val="24"/>
          <w:szCs w:val="24"/>
        </w:rPr>
        <w:t>et al</w:t>
      </w:r>
      <w:r w:rsidRPr="003152CA">
        <w:rPr>
          <w:rFonts w:ascii="Times New Roman" w:hAnsi="Times New Roman"/>
          <w:sz w:val="24"/>
          <w:szCs w:val="24"/>
        </w:rPr>
        <w:t>. "Lightweight single image super-resolution based on multi-path progressive feature fusion and attention mechanism." International Journal of Machine Learning and Cybernetics 14, no. 10 (2023): 3517-3528.</w:t>
      </w:r>
      <w:r>
        <w:rPr>
          <w:rFonts w:ascii="Times New Roman" w:hAnsi="Times New Roman"/>
          <w:sz w:val="24"/>
          <w:szCs w:val="24"/>
        </w:rPr>
        <w:t xml:space="preserve"> (SCI</w:t>
      </w:r>
      <w:r>
        <w:rPr>
          <w:rFonts w:ascii="Times New Roman" w:hAnsi="Times New Roman" w:hint="eastAsia"/>
          <w:sz w:val="24"/>
          <w:szCs w:val="24"/>
        </w:rPr>
        <w:t>收录号：</w:t>
      </w:r>
      <w:r w:rsidRPr="008013F4">
        <w:rPr>
          <w:rFonts w:ascii="Times New Roman" w:hAnsi="Times New Roman"/>
          <w:sz w:val="24"/>
          <w:szCs w:val="24"/>
        </w:rPr>
        <w:t>WOS:000990616000001</w:t>
      </w:r>
      <w:r>
        <w:rPr>
          <w:rFonts w:ascii="Times New Roman" w:hAnsi="Times New Roman"/>
          <w:sz w:val="24"/>
          <w:szCs w:val="24"/>
        </w:rPr>
        <w:t>, IF=5.6)</w:t>
      </w:r>
    </w:p>
    <w:p w14:paraId="6C23D2B8" w14:textId="77777777" w:rsidR="008D15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r>
        <w:rPr>
          <w:rFonts w:ascii="Times New Roman" w:hAnsi="Times New Roman" w:hint="eastAsia"/>
          <w:sz w:val="24"/>
          <w:szCs w:val="24"/>
        </w:rPr>
        <w:t>[</w:t>
      </w:r>
      <w:r>
        <w:rPr>
          <w:rFonts w:ascii="Times New Roman" w:hAnsi="Times New Roman"/>
          <w:sz w:val="24"/>
          <w:szCs w:val="24"/>
        </w:rPr>
        <w:t xml:space="preserve">3] </w:t>
      </w:r>
      <w:r w:rsidRPr="00305E00">
        <w:rPr>
          <w:rFonts w:ascii="Times New Roman" w:hAnsi="Times New Roman" w:hint="eastAsia"/>
          <w:sz w:val="24"/>
          <w:szCs w:val="24"/>
        </w:rPr>
        <w:t>周登文</w:t>
      </w:r>
      <w:r w:rsidRPr="00305E00">
        <w:rPr>
          <w:rFonts w:ascii="Times New Roman" w:hAnsi="Times New Roman" w:hint="eastAsia"/>
          <w:sz w:val="24"/>
          <w:szCs w:val="24"/>
        </w:rPr>
        <w:t>,</w:t>
      </w:r>
      <w:r w:rsidRPr="00305E00">
        <w:rPr>
          <w:rFonts w:ascii="Times New Roman" w:hAnsi="Times New Roman" w:hint="eastAsia"/>
          <w:sz w:val="24"/>
          <w:szCs w:val="24"/>
        </w:rPr>
        <w:t>刘子涵</w:t>
      </w:r>
      <w:r w:rsidRPr="00305E00">
        <w:rPr>
          <w:rFonts w:ascii="Times New Roman" w:hAnsi="Times New Roman" w:hint="eastAsia"/>
          <w:sz w:val="24"/>
          <w:szCs w:val="24"/>
        </w:rPr>
        <w:t>,</w:t>
      </w:r>
      <w:r w:rsidRPr="00305E00">
        <w:rPr>
          <w:rFonts w:ascii="Times New Roman" w:hAnsi="Times New Roman" w:hint="eastAsia"/>
          <w:sz w:val="24"/>
          <w:szCs w:val="24"/>
        </w:rPr>
        <w:t>刘玉铠</w:t>
      </w:r>
      <w:r w:rsidRPr="00305E00">
        <w:rPr>
          <w:rFonts w:ascii="Times New Roman" w:hAnsi="Times New Roman" w:hint="eastAsia"/>
          <w:sz w:val="24"/>
          <w:szCs w:val="24"/>
        </w:rPr>
        <w:t xml:space="preserve">. </w:t>
      </w:r>
      <w:r w:rsidRPr="00305E00">
        <w:rPr>
          <w:rFonts w:ascii="Times New Roman" w:hAnsi="Times New Roman" w:hint="eastAsia"/>
          <w:sz w:val="24"/>
          <w:szCs w:val="24"/>
        </w:rPr>
        <w:t>基于像素对比学习的图像超分辨率算法</w:t>
      </w:r>
      <w:r w:rsidRPr="00305E00">
        <w:rPr>
          <w:rFonts w:ascii="Times New Roman" w:hAnsi="Times New Roman" w:hint="eastAsia"/>
          <w:sz w:val="24"/>
          <w:szCs w:val="24"/>
        </w:rPr>
        <w:t xml:space="preserve"> [J]. </w:t>
      </w:r>
      <w:r w:rsidRPr="00305E00">
        <w:rPr>
          <w:rFonts w:ascii="Times New Roman" w:hAnsi="Times New Roman" w:hint="eastAsia"/>
          <w:sz w:val="24"/>
          <w:szCs w:val="24"/>
        </w:rPr>
        <w:t>自动化学报</w:t>
      </w:r>
      <w:r w:rsidRPr="00305E00">
        <w:rPr>
          <w:rFonts w:ascii="Times New Roman" w:hAnsi="Times New Roman" w:hint="eastAsia"/>
          <w:sz w:val="24"/>
          <w:szCs w:val="24"/>
        </w:rPr>
        <w:t>, 2024, 50 (01): 181-193.</w:t>
      </w:r>
    </w:p>
    <w:p w14:paraId="21074B5C" w14:textId="14AE29AA" w:rsidR="002E1E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r w:rsidRPr="00305E00">
        <w:rPr>
          <w:rFonts w:ascii="Times New Roman" w:hAnsi="Times New Roman" w:hint="eastAsia"/>
          <w:sz w:val="24"/>
          <w:szCs w:val="24"/>
        </w:rPr>
        <w:t>[</w:t>
      </w:r>
      <w:r>
        <w:rPr>
          <w:rFonts w:ascii="Times New Roman" w:hAnsi="Times New Roman"/>
          <w:sz w:val="24"/>
          <w:szCs w:val="24"/>
        </w:rPr>
        <w:t>4</w:t>
      </w:r>
      <w:r w:rsidRPr="00305E00">
        <w:rPr>
          <w:rFonts w:ascii="Times New Roman" w:hAnsi="Times New Roman" w:hint="eastAsia"/>
          <w:sz w:val="24"/>
          <w:szCs w:val="24"/>
        </w:rPr>
        <w:t>]</w:t>
      </w:r>
      <w:r>
        <w:rPr>
          <w:rFonts w:ascii="Times New Roman" w:hAnsi="Times New Roman"/>
          <w:sz w:val="24"/>
          <w:szCs w:val="24"/>
        </w:rPr>
        <w:t xml:space="preserve"> </w:t>
      </w:r>
      <w:r w:rsidRPr="00305E00">
        <w:rPr>
          <w:rFonts w:ascii="Times New Roman" w:hAnsi="Times New Roman" w:hint="eastAsia"/>
          <w:sz w:val="24"/>
          <w:szCs w:val="24"/>
        </w:rPr>
        <w:t>刘子涵</w:t>
      </w:r>
      <w:r w:rsidRPr="00305E00">
        <w:rPr>
          <w:rFonts w:ascii="Times New Roman" w:hAnsi="Times New Roman" w:hint="eastAsia"/>
          <w:sz w:val="24"/>
          <w:szCs w:val="24"/>
        </w:rPr>
        <w:t xml:space="preserve">, </w:t>
      </w:r>
      <w:r w:rsidRPr="00305E00">
        <w:rPr>
          <w:rFonts w:ascii="Times New Roman" w:hAnsi="Times New Roman" w:hint="eastAsia"/>
          <w:sz w:val="24"/>
          <w:szCs w:val="24"/>
        </w:rPr>
        <w:t>周登文</w:t>
      </w:r>
      <w:r w:rsidRPr="00305E00">
        <w:rPr>
          <w:rFonts w:ascii="Times New Roman" w:hAnsi="Times New Roman" w:hint="eastAsia"/>
          <w:sz w:val="24"/>
          <w:szCs w:val="24"/>
        </w:rPr>
        <w:t xml:space="preserve">, </w:t>
      </w:r>
      <w:r w:rsidRPr="00305E00">
        <w:rPr>
          <w:rFonts w:ascii="Times New Roman" w:hAnsi="Times New Roman" w:hint="eastAsia"/>
          <w:sz w:val="24"/>
          <w:szCs w:val="24"/>
        </w:rPr>
        <w:t>刘玉铠</w:t>
      </w:r>
      <w:r w:rsidRPr="00305E00">
        <w:rPr>
          <w:rFonts w:ascii="Times New Roman" w:hAnsi="Times New Roman" w:hint="eastAsia"/>
          <w:sz w:val="24"/>
          <w:szCs w:val="24"/>
        </w:rPr>
        <w:t xml:space="preserve">. </w:t>
      </w:r>
      <w:r w:rsidRPr="00305E00">
        <w:rPr>
          <w:rFonts w:ascii="Times New Roman" w:hAnsi="Times New Roman" w:hint="eastAsia"/>
          <w:sz w:val="24"/>
          <w:szCs w:val="24"/>
        </w:rPr>
        <w:t>基于全局依赖</w:t>
      </w:r>
      <w:r w:rsidRPr="00305E00">
        <w:rPr>
          <w:rFonts w:ascii="Times New Roman" w:hAnsi="Times New Roman" w:hint="eastAsia"/>
          <w:sz w:val="24"/>
          <w:szCs w:val="24"/>
        </w:rPr>
        <w:t>Transformer</w:t>
      </w:r>
      <w:r w:rsidRPr="00305E00">
        <w:rPr>
          <w:rFonts w:ascii="Times New Roman" w:hAnsi="Times New Roman" w:hint="eastAsia"/>
          <w:sz w:val="24"/>
          <w:szCs w:val="24"/>
        </w:rPr>
        <w:t>的图像超分辨率网络</w:t>
      </w:r>
      <w:r w:rsidRPr="00305E00">
        <w:rPr>
          <w:rFonts w:ascii="Times New Roman" w:hAnsi="Times New Roman" w:hint="eastAsia"/>
          <w:sz w:val="24"/>
          <w:szCs w:val="24"/>
        </w:rPr>
        <w:t xml:space="preserve">[J]. </w:t>
      </w:r>
      <w:r w:rsidRPr="00305E00">
        <w:rPr>
          <w:rFonts w:ascii="Times New Roman" w:hAnsi="Times New Roman" w:hint="eastAsia"/>
          <w:sz w:val="24"/>
          <w:szCs w:val="24"/>
        </w:rPr>
        <w:t>计算机应用</w:t>
      </w:r>
      <w:r w:rsidRPr="00305E00">
        <w:rPr>
          <w:rFonts w:ascii="Times New Roman" w:hAnsi="Times New Roman" w:hint="eastAsia"/>
          <w:sz w:val="24"/>
          <w:szCs w:val="24"/>
        </w:rPr>
        <w:t>, 1-11.</w:t>
      </w:r>
    </w:p>
    <w:p w14:paraId="08A55181" w14:textId="77777777" w:rsidR="008D1594" w:rsidRPr="00A51B6D"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sectPr w:rsidR="008D1594" w:rsidRPr="00A51B6D" w:rsidSect="00685E42">
          <w:pgSz w:w="595.30pt" w:h="841.90pt" w:code="9"/>
          <w:pgMar w:top="85.05pt" w:right="85.05pt" w:bottom="76.55pt" w:left="85.05pt" w:header="65.20pt" w:footer="65.20pt" w:gutter="0pt"/>
          <w:cols w:space="21.25pt"/>
          <w:docGrid w:type="linesAndChars" w:linePitch="400" w:charSpace="2072"/>
        </w:sectPr>
      </w:pPr>
    </w:p>
    <w:p w14:paraId="5E422781" w14:textId="77777777" w:rsidR="008D1594" w:rsidRPr="0018670F" w:rsidRDefault="008D1594" w:rsidP="008D1594">
      <w:pPr>
        <w:pStyle w:val="1"/>
      </w:pPr>
      <w:bookmarkStart w:id="693" w:name="_Toc161457439"/>
      <w:bookmarkStart w:id="694" w:name="_Toc161458042"/>
      <w:bookmarkStart w:id="695" w:name="_Toc161602644"/>
      <w:bookmarkStart w:id="696" w:name="_Toc161792348"/>
      <w:bookmarkStart w:id="697" w:name="_Toc162391790"/>
      <w:bookmarkStart w:id="698" w:name="_Toc162584044"/>
      <w:bookmarkStart w:id="699" w:name="_Toc162875922"/>
      <w:bookmarkStart w:id="700" w:name="_Toc162878346"/>
      <w:bookmarkStart w:id="701" w:name="_Toc162948208"/>
      <w:bookmarkStart w:id="702" w:name="_Toc166375151"/>
      <w:bookmarkStart w:id="703" w:name="_Toc166554021"/>
      <w:r w:rsidRPr="0018670F">
        <w:rPr>
          <w:rFonts w:hint="eastAsia"/>
        </w:rPr>
        <w:lastRenderedPageBreak/>
        <w:t>致</w:t>
      </w:r>
      <w:r w:rsidRPr="0018670F">
        <w:rPr>
          <w:rFonts w:hint="eastAsia"/>
        </w:rPr>
        <w:t xml:space="preserve"> </w:t>
      </w:r>
      <w:r>
        <w:rPr>
          <w:rFonts w:hint="eastAsia"/>
        </w:rPr>
        <w:t xml:space="preserve"> </w:t>
      </w:r>
      <w:r w:rsidRPr="0018670F">
        <w:rPr>
          <w:rFonts w:hint="eastAsia"/>
        </w:rPr>
        <w:t>谢</w:t>
      </w:r>
      <w:bookmarkEnd w:id="693"/>
      <w:bookmarkEnd w:id="694"/>
      <w:bookmarkEnd w:id="695"/>
      <w:bookmarkEnd w:id="696"/>
      <w:bookmarkEnd w:id="697"/>
      <w:bookmarkEnd w:id="698"/>
      <w:bookmarkEnd w:id="699"/>
      <w:bookmarkEnd w:id="700"/>
      <w:bookmarkEnd w:id="701"/>
      <w:bookmarkEnd w:id="702"/>
      <w:bookmarkEnd w:id="703"/>
    </w:p>
    <w:p w14:paraId="2AF260E6" w14:textId="77777777" w:rsidR="008D1594" w:rsidRDefault="008D1594" w:rsidP="008D1594">
      <w:pPr>
        <w:pStyle w:val="af1"/>
        <w:adjustRightInd w:val="0"/>
        <w:snapToGrid w:val="0"/>
        <w:spacing w:line="15pt" w:lineRule="auto"/>
        <w:ind w:firstLineChars="196" w:firstLine="24.50pt"/>
      </w:pPr>
      <w:r>
        <w:rPr>
          <w:rFonts w:hint="eastAsia"/>
        </w:rPr>
        <w:t>在完成毕业论文之际，我要向所有在这个过程中给予我帮助和支持的人表示衷心的感谢。这段旅程不仅是我学术探索的挑战，更是我个人成长的关键时期。正是有了你们的帮助，我才能取得今天的成就。</w:t>
      </w:r>
    </w:p>
    <w:p w14:paraId="2F7C13A6" w14:textId="77777777" w:rsidR="008D1594" w:rsidRDefault="008D1594" w:rsidP="008D1594">
      <w:pPr>
        <w:pStyle w:val="af1"/>
        <w:adjustRightInd w:val="0"/>
        <w:snapToGrid w:val="0"/>
        <w:spacing w:line="15pt" w:lineRule="auto"/>
        <w:ind w:firstLineChars="196" w:firstLine="24.50pt"/>
      </w:pPr>
      <w:r>
        <w:rPr>
          <w:rFonts w:hint="eastAsia"/>
        </w:rPr>
        <w:t>首先，我要特别感谢我的导师周登文教授。您丰富的专业知识和悉心指导对我的论文至关重要。感谢您的耐心、无私支持以及深刻洞察力，使我能在研究的道路上保持正确的方向和专注度。</w:t>
      </w:r>
    </w:p>
    <w:p w14:paraId="460A94B5" w14:textId="77777777" w:rsidR="008D1594" w:rsidRDefault="008D1594" w:rsidP="008D1594">
      <w:pPr>
        <w:pStyle w:val="af1"/>
        <w:adjustRightInd w:val="0"/>
        <w:snapToGrid w:val="0"/>
        <w:spacing w:line="15pt" w:lineRule="auto"/>
        <w:ind w:firstLineChars="196" w:firstLine="24.50pt"/>
      </w:pPr>
      <w:r>
        <w:rPr>
          <w:rFonts w:hint="eastAsia"/>
        </w:rPr>
        <w:t>我还要感谢我的同门刘子涵、乌恩和邱连明。在漫长的学术研究和日常生活中，有你们的陪伴和帮助，使我感受到了无比的温暖和力量。我们之间的讨论和合作极大地充实了我的学习体验，并为我的论文增添了宝贵的视角。</w:t>
      </w:r>
    </w:p>
    <w:p w14:paraId="1EF7AF95" w14:textId="77777777" w:rsidR="008D1594" w:rsidRDefault="008D1594" w:rsidP="008D1594">
      <w:pPr>
        <w:pStyle w:val="af1"/>
        <w:adjustRightInd w:val="0"/>
        <w:snapToGrid w:val="0"/>
        <w:spacing w:line="15pt" w:lineRule="auto"/>
        <w:ind w:firstLineChars="196" w:firstLine="24.50pt"/>
      </w:pPr>
      <w:r>
        <w:rPr>
          <w:rFonts w:hint="eastAsia"/>
        </w:rPr>
        <w:t>同时，我也要感谢我的学弟李可、马冀、袁江、林家乐和张豪，感谢他们在实验设计、数据收集和论文初稿审阅等方面给予的帮助。他们的辛勤工作和热情对我完成论文起到了重要作用。</w:t>
      </w:r>
    </w:p>
    <w:p w14:paraId="1F17BA14" w14:textId="77777777" w:rsidR="008D1594" w:rsidRDefault="008D1594" w:rsidP="008D1594">
      <w:pPr>
        <w:pStyle w:val="af1"/>
        <w:adjustRightInd w:val="0"/>
        <w:snapToGrid w:val="0"/>
        <w:spacing w:line="15pt" w:lineRule="auto"/>
        <w:ind w:firstLineChars="196" w:firstLine="24.50pt"/>
      </w:pPr>
      <w:r>
        <w:rPr>
          <w:rFonts w:hint="eastAsia"/>
        </w:rPr>
        <w:t>此外，我必须向我的家人表达最深厚的感激之情。感谢他们无条件的理解、鼓励和支持，为我提供了坚实的后盾，使我得以全心投入到学习和研究中。每当面临困难和挑战时，家人的爱是支撑我前行的最大动力。</w:t>
      </w:r>
    </w:p>
    <w:p w14:paraId="6C4A47A9" w14:textId="77777777" w:rsidR="008D1594" w:rsidRDefault="008D1594" w:rsidP="008D1594">
      <w:pPr>
        <w:pStyle w:val="af1"/>
        <w:adjustRightInd w:val="0"/>
        <w:snapToGrid w:val="0"/>
        <w:spacing w:line="15pt" w:lineRule="auto"/>
        <w:ind w:firstLineChars="196" w:firstLine="24.50pt"/>
      </w:pPr>
      <w:r>
        <w:rPr>
          <w:rFonts w:hint="eastAsia"/>
        </w:rPr>
        <w:t>我还要感谢参与论文评审和答辩的所有专家和老师。感谢您们提出的专业意见和建议，极大地提升了我的论文质量，并为我指明了未来学术道路上更高远的方向。</w:t>
      </w:r>
    </w:p>
    <w:p w14:paraId="78AC19A6" w14:textId="77777777" w:rsidR="008D1594" w:rsidRDefault="008D1594" w:rsidP="008D1594">
      <w:pPr>
        <w:pStyle w:val="af1"/>
        <w:adjustRightInd w:val="0"/>
        <w:snapToGrid w:val="0"/>
        <w:spacing w:line="15pt" w:lineRule="auto"/>
        <w:ind w:firstLineChars="196" w:firstLine="24.50pt"/>
      </w:pPr>
      <w:r>
        <w:rPr>
          <w:rFonts w:hint="eastAsia"/>
        </w:rPr>
        <w:t>最后，对所有参考文献的作者和出版机构表示由衷的感激。正是你们辛勤的工作为我的研究提供了宝贵的知识资源和灵感。</w:t>
      </w:r>
    </w:p>
    <w:p w14:paraId="7D60EDDC" w14:textId="77777777" w:rsidR="008D1594" w:rsidRPr="002B5024" w:rsidRDefault="008D1594" w:rsidP="008D1594">
      <w:pPr>
        <w:pStyle w:val="af1"/>
        <w:adjustRightInd w:val="0"/>
        <w:snapToGrid w:val="0"/>
        <w:spacing w:line="15pt" w:lineRule="auto"/>
        <w:ind w:firstLineChars="196" w:firstLine="24.50pt"/>
        <w:rPr>
          <w:b/>
          <w:sz w:val="28"/>
          <w:szCs w:val="28"/>
        </w:rPr>
      </w:pPr>
      <w:r>
        <w:rPr>
          <w:rFonts w:hint="eastAsia"/>
        </w:rPr>
        <w:t>感谢所有给予我帮助和支持的人。都是我成功完成论文不可或缺的一部分。我将这份成就献给你们，感谢你们的付出和关怀</w:t>
      </w:r>
      <w:r>
        <w:rPr>
          <w:rFonts w:hint="eastAsia"/>
        </w:rPr>
        <w:t>,</w:t>
      </w:r>
      <w:r>
        <w:rPr>
          <w:rFonts w:hint="eastAsia"/>
        </w:rPr>
        <w:t>我将永远铭记在心。谢谢你们</w:t>
      </w:r>
      <w:r>
        <w:rPr>
          <w:rFonts w:hint="eastAsia"/>
        </w:rPr>
        <w:t>!</w:t>
      </w:r>
    </w:p>
    <w:p w14:paraId="78811048" w14:textId="513F68D3" w:rsidR="008D1594" w:rsidRPr="00341E49"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p>
    <w:sectPr w:rsidR="008D1594" w:rsidRPr="00341E49" w:rsidSect="00685E42">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6B6A20E" w14:textId="77777777" w:rsidR="008B7A70" w:rsidRDefault="008B7A70">
      <w:r>
        <w:separator/>
      </w:r>
    </w:p>
  </w:endnote>
  <w:endnote w:type="continuationSeparator" w:id="0">
    <w:p w14:paraId="3CB53DDF" w14:textId="77777777" w:rsidR="008B7A70" w:rsidRDefault="008B7A70">
      <w:r>
        <w:continuationSeparator/>
      </w:r>
    </w:p>
  </w:endnote>
  <w:endnote w:type="continuationNotice" w:id="1">
    <w:p w14:paraId="52398F16" w14:textId="77777777" w:rsidR="008B7A70" w:rsidRDefault="008B7A70"/>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AFF" w:usb1="C0007843" w:usb2="00000009" w:usb3="00000000" w:csb0="000001FF" w:csb1="00000000"/>
  </w:font>
  <w:font w:name="宋体">
    <w:altName w:val="SimSun"/>
    <w:panose1 w:val="02010600030101010101"/>
    <w:charset w:characterSet="GBK"/>
    <w:family w:val="auto"/>
    <w:pitch w:val="variable"/>
    <w:sig w:usb0="000000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7E74DF4D" w14:textId="77777777" w:rsidR="008B7A70" w:rsidRDefault="008B7A70">
      <w:r>
        <w:separator/>
      </w:r>
    </w:p>
  </w:footnote>
  <w:footnote w:type="continuationSeparator" w:id="0">
    <w:p w14:paraId="0BF3BCAF" w14:textId="77777777" w:rsidR="008B7A70" w:rsidRDefault="008B7A70">
      <w:r>
        <w:continuationSeparator/>
      </w:r>
    </w:p>
  </w:footnote>
  <w:footnote w:type="continuationNotice" w:id="1">
    <w:p w14:paraId="56B9A2D6" w14:textId="77777777" w:rsidR="008B7A70" w:rsidRDefault="008B7A70"/>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5B2E7329" w:rsidR="00E514D2" w:rsidRPr="0060726B" w:rsidRDefault="00265544" w:rsidP="004C6C4B">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pPr>
    <w:r>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0BFE7CCA"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DB54FD">
      <w:rPr>
        <w:rFonts w:hint="eastAsia"/>
      </w:rPr>
      <w:t>硕士</w:t>
    </w:r>
    <w:r w:rsidR="00E514D2" w:rsidRPr="0060726B">
      <w:rPr>
        <w:rFonts w:hint="eastAsia"/>
      </w:rPr>
      <w:t>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1F57C49"/>
    <w:multiLevelType w:val="hybridMultilevel"/>
    <w:tmpl w:val="BC0EF2E0"/>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10"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1"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2"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3"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4"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5"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6"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7"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8"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9"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20"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1"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2"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3"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4"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5"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6"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7"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8"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9"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30"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1"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2"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33" w15:restartNumberingAfterBreak="0">
    <w:nsid w:val="7DB96DF8"/>
    <w:multiLevelType w:val="hybridMultilevel"/>
    <w:tmpl w:val="3CD06242"/>
    <w:lvl w:ilvl="0" w:tplc="0409000F">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num w:numId="1">
    <w:abstractNumId w:val="20"/>
  </w:num>
  <w:num w:numId="2">
    <w:abstractNumId w:val="16"/>
  </w:num>
  <w:num w:numId="3">
    <w:abstractNumId w:val="3"/>
  </w:num>
  <w:num w:numId="4">
    <w:abstractNumId w:val="4"/>
  </w:num>
  <w:num w:numId="5">
    <w:abstractNumId w:val="13"/>
  </w:num>
  <w:num w:numId="6">
    <w:abstractNumId w:val="30"/>
  </w:num>
  <w:num w:numId="7">
    <w:abstractNumId w:val="29"/>
  </w:num>
  <w:num w:numId="8">
    <w:abstractNumId w:val="21"/>
  </w:num>
  <w:num w:numId="9">
    <w:abstractNumId w:val="2"/>
  </w:num>
  <w:num w:numId="10">
    <w:abstractNumId w:val="27"/>
  </w:num>
  <w:num w:numId="11">
    <w:abstractNumId w:val="0"/>
  </w:num>
  <w:num w:numId="12">
    <w:abstractNumId w:val="26"/>
  </w:num>
  <w:num w:numId="13">
    <w:abstractNumId w:val="18"/>
  </w:num>
  <w:num w:numId="14">
    <w:abstractNumId w:val="22"/>
  </w:num>
  <w:num w:numId="15">
    <w:abstractNumId w:val="6"/>
  </w:num>
  <w:num w:numId="16">
    <w:abstractNumId w:val="24"/>
  </w:num>
  <w:num w:numId="17">
    <w:abstractNumId w:val="17"/>
  </w:num>
  <w:num w:numId="18">
    <w:abstractNumId w:val="28"/>
  </w:num>
  <w:num w:numId="19">
    <w:abstractNumId w:val="14"/>
  </w:num>
  <w:num w:numId="20">
    <w:abstractNumId w:val="11"/>
  </w:num>
  <w:num w:numId="21">
    <w:abstractNumId w:val="19"/>
  </w:num>
  <w:num w:numId="22">
    <w:abstractNumId w:val="10"/>
  </w:num>
  <w:num w:numId="23">
    <w:abstractNumId w:val="32"/>
  </w:num>
  <w:num w:numId="24">
    <w:abstractNumId w:val="25"/>
  </w:num>
  <w:num w:numId="25">
    <w:abstractNumId w:val="15"/>
  </w:num>
  <w:num w:numId="26">
    <w:abstractNumId w:val="9"/>
  </w:num>
  <w:num w:numId="27">
    <w:abstractNumId w:val="23"/>
  </w:num>
  <w:num w:numId="28">
    <w:abstractNumId w:val="31"/>
  </w:num>
  <w:num w:numId="29">
    <w:abstractNumId w:val="5"/>
  </w:num>
  <w:num w:numId="30">
    <w:abstractNumId w:val="12"/>
  </w:num>
  <w:num w:numId="31">
    <w:abstractNumId w:val="1"/>
  </w:num>
  <w:num w:numId="32">
    <w:abstractNumId w:val="7"/>
  </w:num>
  <w:num w:numId="33">
    <w:abstractNumId w:val="33"/>
  </w:num>
  <w:num w:numId="34">
    <w:abstractNumId w:val="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6.25pt"/>
  <w:drawingGridVerticalSpacing w:val="10pt"/>
  <w:displayHorizontalDrawingGridEvery w:val="0"/>
  <w:displayVerticalDrawingGridEvery w:val="2"/>
  <w:characterSpacingControl w:val="compressPunctuation"/>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rrentStyleCount" w:val="5"/>
  </w:docVars>
  <w:rsids>
    <w:rsidRoot w:val="006359CA"/>
    <w:rsid w:val="000037DC"/>
    <w:rsid w:val="000041CA"/>
    <w:rsid w:val="0001334F"/>
    <w:rsid w:val="000144AD"/>
    <w:rsid w:val="000145C9"/>
    <w:rsid w:val="0001733C"/>
    <w:rsid w:val="000175FF"/>
    <w:rsid w:val="000176AB"/>
    <w:rsid w:val="0002204C"/>
    <w:rsid w:val="00023663"/>
    <w:rsid w:val="00023FB4"/>
    <w:rsid w:val="000302F7"/>
    <w:rsid w:val="00033266"/>
    <w:rsid w:val="000349A4"/>
    <w:rsid w:val="00036DD1"/>
    <w:rsid w:val="00037866"/>
    <w:rsid w:val="000405DA"/>
    <w:rsid w:val="000409A7"/>
    <w:rsid w:val="00040EB7"/>
    <w:rsid w:val="00041EB0"/>
    <w:rsid w:val="00045325"/>
    <w:rsid w:val="00055188"/>
    <w:rsid w:val="000616CA"/>
    <w:rsid w:val="000619A4"/>
    <w:rsid w:val="00064C37"/>
    <w:rsid w:val="000660F1"/>
    <w:rsid w:val="00066E5D"/>
    <w:rsid w:val="000750FC"/>
    <w:rsid w:val="000773EF"/>
    <w:rsid w:val="000848CE"/>
    <w:rsid w:val="00084A56"/>
    <w:rsid w:val="00084E99"/>
    <w:rsid w:val="0008610E"/>
    <w:rsid w:val="00090286"/>
    <w:rsid w:val="0009086C"/>
    <w:rsid w:val="000955DA"/>
    <w:rsid w:val="00095937"/>
    <w:rsid w:val="000969D3"/>
    <w:rsid w:val="000A10BE"/>
    <w:rsid w:val="000A4494"/>
    <w:rsid w:val="000A473C"/>
    <w:rsid w:val="000B2D50"/>
    <w:rsid w:val="000B41CB"/>
    <w:rsid w:val="000B549F"/>
    <w:rsid w:val="000B7CAA"/>
    <w:rsid w:val="000C1EC7"/>
    <w:rsid w:val="000C4938"/>
    <w:rsid w:val="000D24B5"/>
    <w:rsid w:val="000D286A"/>
    <w:rsid w:val="000D3D75"/>
    <w:rsid w:val="000D42D7"/>
    <w:rsid w:val="000D5A47"/>
    <w:rsid w:val="000D5D4B"/>
    <w:rsid w:val="000D7D42"/>
    <w:rsid w:val="000E5458"/>
    <w:rsid w:val="000E5BCB"/>
    <w:rsid w:val="000E7B0C"/>
    <w:rsid w:val="000F1742"/>
    <w:rsid w:val="000F2760"/>
    <w:rsid w:val="000F2D02"/>
    <w:rsid w:val="000F6A9A"/>
    <w:rsid w:val="000F7501"/>
    <w:rsid w:val="000F7C81"/>
    <w:rsid w:val="001027E3"/>
    <w:rsid w:val="001048EB"/>
    <w:rsid w:val="001151B1"/>
    <w:rsid w:val="00115524"/>
    <w:rsid w:val="001168CC"/>
    <w:rsid w:val="00121006"/>
    <w:rsid w:val="00121BF7"/>
    <w:rsid w:val="00125073"/>
    <w:rsid w:val="00125A6A"/>
    <w:rsid w:val="00131981"/>
    <w:rsid w:val="0013232F"/>
    <w:rsid w:val="00132C8F"/>
    <w:rsid w:val="001346D0"/>
    <w:rsid w:val="00134BB8"/>
    <w:rsid w:val="00140F16"/>
    <w:rsid w:val="00141359"/>
    <w:rsid w:val="0015127B"/>
    <w:rsid w:val="00154757"/>
    <w:rsid w:val="00155A00"/>
    <w:rsid w:val="00160AF8"/>
    <w:rsid w:val="00160F34"/>
    <w:rsid w:val="00164049"/>
    <w:rsid w:val="00164599"/>
    <w:rsid w:val="001674E8"/>
    <w:rsid w:val="00170945"/>
    <w:rsid w:val="001726B3"/>
    <w:rsid w:val="00174D49"/>
    <w:rsid w:val="001851F0"/>
    <w:rsid w:val="001858E6"/>
    <w:rsid w:val="001867AB"/>
    <w:rsid w:val="00191C05"/>
    <w:rsid w:val="00192A87"/>
    <w:rsid w:val="0019666A"/>
    <w:rsid w:val="001966F5"/>
    <w:rsid w:val="00197637"/>
    <w:rsid w:val="001977B2"/>
    <w:rsid w:val="001A11AF"/>
    <w:rsid w:val="001A3311"/>
    <w:rsid w:val="001A39D2"/>
    <w:rsid w:val="001A3D42"/>
    <w:rsid w:val="001B3BAD"/>
    <w:rsid w:val="001B6C81"/>
    <w:rsid w:val="001C24F5"/>
    <w:rsid w:val="001C2ECB"/>
    <w:rsid w:val="001C32BF"/>
    <w:rsid w:val="001C3AF9"/>
    <w:rsid w:val="001C40A0"/>
    <w:rsid w:val="001D04D0"/>
    <w:rsid w:val="001E378D"/>
    <w:rsid w:val="001E4409"/>
    <w:rsid w:val="001F0335"/>
    <w:rsid w:val="001F1796"/>
    <w:rsid w:val="001F2DB3"/>
    <w:rsid w:val="00201EC9"/>
    <w:rsid w:val="00202DA3"/>
    <w:rsid w:val="00204103"/>
    <w:rsid w:val="002047E8"/>
    <w:rsid w:val="0021025C"/>
    <w:rsid w:val="00210D71"/>
    <w:rsid w:val="00213D24"/>
    <w:rsid w:val="0021698C"/>
    <w:rsid w:val="00220AF6"/>
    <w:rsid w:val="00220B02"/>
    <w:rsid w:val="00221EA8"/>
    <w:rsid w:val="00230153"/>
    <w:rsid w:val="002304EE"/>
    <w:rsid w:val="00230730"/>
    <w:rsid w:val="00231474"/>
    <w:rsid w:val="00232B9F"/>
    <w:rsid w:val="002335A2"/>
    <w:rsid w:val="0023575C"/>
    <w:rsid w:val="00235E75"/>
    <w:rsid w:val="00240C1F"/>
    <w:rsid w:val="00244B91"/>
    <w:rsid w:val="00245050"/>
    <w:rsid w:val="0025366D"/>
    <w:rsid w:val="00254C00"/>
    <w:rsid w:val="002550AA"/>
    <w:rsid w:val="00261725"/>
    <w:rsid w:val="002625A5"/>
    <w:rsid w:val="002647FA"/>
    <w:rsid w:val="00265544"/>
    <w:rsid w:val="00267A06"/>
    <w:rsid w:val="00274200"/>
    <w:rsid w:val="00274CD5"/>
    <w:rsid w:val="00277FD9"/>
    <w:rsid w:val="00281221"/>
    <w:rsid w:val="0028166F"/>
    <w:rsid w:val="0028437E"/>
    <w:rsid w:val="00285E97"/>
    <w:rsid w:val="00286FCB"/>
    <w:rsid w:val="002A1A2F"/>
    <w:rsid w:val="002A4570"/>
    <w:rsid w:val="002A45FD"/>
    <w:rsid w:val="002A4C0F"/>
    <w:rsid w:val="002B2C64"/>
    <w:rsid w:val="002B4C65"/>
    <w:rsid w:val="002B5024"/>
    <w:rsid w:val="002C0818"/>
    <w:rsid w:val="002C0861"/>
    <w:rsid w:val="002C1023"/>
    <w:rsid w:val="002C7514"/>
    <w:rsid w:val="002D07FB"/>
    <w:rsid w:val="002D4290"/>
    <w:rsid w:val="002D5C0F"/>
    <w:rsid w:val="002E072E"/>
    <w:rsid w:val="002E14F3"/>
    <w:rsid w:val="002E1E94"/>
    <w:rsid w:val="002E2D13"/>
    <w:rsid w:val="002E3C20"/>
    <w:rsid w:val="002E496B"/>
    <w:rsid w:val="002E522C"/>
    <w:rsid w:val="002E6553"/>
    <w:rsid w:val="002F27F8"/>
    <w:rsid w:val="002F479D"/>
    <w:rsid w:val="002F5810"/>
    <w:rsid w:val="003052B9"/>
    <w:rsid w:val="00305E00"/>
    <w:rsid w:val="00307512"/>
    <w:rsid w:val="003079A5"/>
    <w:rsid w:val="003106BA"/>
    <w:rsid w:val="00311369"/>
    <w:rsid w:val="003140EF"/>
    <w:rsid w:val="003140F2"/>
    <w:rsid w:val="003152CA"/>
    <w:rsid w:val="003155CE"/>
    <w:rsid w:val="003169BB"/>
    <w:rsid w:val="00326758"/>
    <w:rsid w:val="003360CC"/>
    <w:rsid w:val="00336715"/>
    <w:rsid w:val="0033763A"/>
    <w:rsid w:val="00341E49"/>
    <w:rsid w:val="00342960"/>
    <w:rsid w:val="00344A59"/>
    <w:rsid w:val="00351ED1"/>
    <w:rsid w:val="00352587"/>
    <w:rsid w:val="003601DA"/>
    <w:rsid w:val="00360527"/>
    <w:rsid w:val="00364B40"/>
    <w:rsid w:val="00365DA4"/>
    <w:rsid w:val="00366604"/>
    <w:rsid w:val="003677C6"/>
    <w:rsid w:val="00373216"/>
    <w:rsid w:val="0037636E"/>
    <w:rsid w:val="00377D4E"/>
    <w:rsid w:val="00377DC1"/>
    <w:rsid w:val="0038005D"/>
    <w:rsid w:val="00380C15"/>
    <w:rsid w:val="0038452C"/>
    <w:rsid w:val="00396EA3"/>
    <w:rsid w:val="003977AB"/>
    <w:rsid w:val="003A078F"/>
    <w:rsid w:val="003A3C43"/>
    <w:rsid w:val="003A3DF2"/>
    <w:rsid w:val="003A4064"/>
    <w:rsid w:val="003B39D5"/>
    <w:rsid w:val="003B51E6"/>
    <w:rsid w:val="003B71E0"/>
    <w:rsid w:val="003C0B30"/>
    <w:rsid w:val="003C3C9E"/>
    <w:rsid w:val="003C575C"/>
    <w:rsid w:val="003D062D"/>
    <w:rsid w:val="003D114F"/>
    <w:rsid w:val="003D12A5"/>
    <w:rsid w:val="003D1AE0"/>
    <w:rsid w:val="003D55B3"/>
    <w:rsid w:val="003D70DC"/>
    <w:rsid w:val="003D7518"/>
    <w:rsid w:val="003E0D77"/>
    <w:rsid w:val="003E17C3"/>
    <w:rsid w:val="003E1976"/>
    <w:rsid w:val="003E3D88"/>
    <w:rsid w:val="003E4CE2"/>
    <w:rsid w:val="003E6D10"/>
    <w:rsid w:val="003F0AA4"/>
    <w:rsid w:val="003F1428"/>
    <w:rsid w:val="003F1C42"/>
    <w:rsid w:val="003F6DB1"/>
    <w:rsid w:val="003F7ABC"/>
    <w:rsid w:val="003F7D0E"/>
    <w:rsid w:val="004044FB"/>
    <w:rsid w:val="004061F5"/>
    <w:rsid w:val="004102FD"/>
    <w:rsid w:val="0041072D"/>
    <w:rsid w:val="004126A4"/>
    <w:rsid w:val="0041270A"/>
    <w:rsid w:val="00412867"/>
    <w:rsid w:val="004217F9"/>
    <w:rsid w:val="004227CB"/>
    <w:rsid w:val="00425670"/>
    <w:rsid w:val="00432C17"/>
    <w:rsid w:val="0043367E"/>
    <w:rsid w:val="004354C6"/>
    <w:rsid w:val="004369DF"/>
    <w:rsid w:val="0044245E"/>
    <w:rsid w:val="00444E3F"/>
    <w:rsid w:val="00446367"/>
    <w:rsid w:val="00446BFD"/>
    <w:rsid w:val="00450E87"/>
    <w:rsid w:val="00451F70"/>
    <w:rsid w:val="0045410B"/>
    <w:rsid w:val="004569F6"/>
    <w:rsid w:val="0046569F"/>
    <w:rsid w:val="00466D14"/>
    <w:rsid w:val="004727D5"/>
    <w:rsid w:val="0047355E"/>
    <w:rsid w:val="004743A6"/>
    <w:rsid w:val="004755B2"/>
    <w:rsid w:val="004764F4"/>
    <w:rsid w:val="0048043E"/>
    <w:rsid w:val="004807AC"/>
    <w:rsid w:val="004818FA"/>
    <w:rsid w:val="00484DB3"/>
    <w:rsid w:val="004960AC"/>
    <w:rsid w:val="0049774D"/>
    <w:rsid w:val="004A0EDF"/>
    <w:rsid w:val="004A6876"/>
    <w:rsid w:val="004A7A7E"/>
    <w:rsid w:val="004B1FAD"/>
    <w:rsid w:val="004B407B"/>
    <w:rsid w:val="004B4DE3"/>
    <w:rsid w:val="004B6814"/>
    <w:rsid w:val="004B7BED"/>
    <w:rsid w:val="004C029B"/>
    <w:rsid w:val="004C4F84"/>
    <w:rsid w:val="004C51A0"/>
    <w:rsid w:val="004C5780"/>
    <w:rsid w:val="004C5BC6"/>
    <w:rsid w:val="004C6C4B"/>
    <w:rsid w:val="004D1433"/>
    <w:rsid w:val="004D2CEF"/>
    <w:rsid w:val="004D31BE"/>
    <w:rsid w:val="004E1828"/>
    <w:rsid w:val="004F04A6"/>
    <w:rsid w:val="004F56AC"/>
    <w:rsid w:val="004F767B"/>
    <w:rsid w:val="005056EC"/>
    <w:rsid w:val="00505ACF"/>
    <w:rsid w:val="005104AC"/>
    <w:rsid w:val="00515C5E"/>
    <w:rsid w:val="00515CD6"/>
    <w:rsid w:val="005164B4"/>
    <w:rsid w:val="00521E01"/>
    <w:rsid w:val="00524772"/>
    <w:rsid w:val="00527946"/>
    <w:rsid w:val="005315CD"/>
    <w:rsid w:val="00532A3E"/>
    <w:rsid w:val="00534033"/>
    <w:rsid w:val="00536419"/>
    <w:rsid w:val="00543C09"/>
    <w:rsid w:val="00543CFD"/>
    <w:rsid w:val="00543D03"/>
    <w:rsid w:val="0054576F"/>
    <w:rsid w:val="00550CD5"/>
    <w:rsid w:val="00552289"/>
    <w:rsid w:val="00552C77"/>
    <w:rsid w:val="00554411"/>
    <w:rsid w:val="00555AC9"/>
    <w:rsid w:val="00556237"/>
    <w:rsid w:val="005579A3"/>
    <w:rsid w:val="00557CF3"/>
    <w:rsid w:val="005618BB"/>
    <w:rsid w:val="00563ADB"/>
    <w:rsid w:val="00563EF1"/>
    <w:rsid w:val="00564F02"/>
    <w:rsid w:val="00565279"/>
    <w:rsid w:val="00567058"/>
    <w:rsid w:val="00571013"/>
    <w:rsid w:val="005713BE"/>
    <w:rsid w:val="00572876"/>
    <w:rsid w:val="00573354"/>
    <w:rsid w:val="00574EB3"/>
    <w:rsid w:val="005761BF"/>
    <w:rsid w:val="00583FEA"/>
    <w:rsid w:val="005861E3"/>
    <w:rsid w:val="005872DF"/>
    <w:rsid w:val="00590B27"/>
    <w:rsid w:val="00592B3A"/>
    <w:rsid w:val="00593CAE"/>
    <w:rsid w:val="005949A7"/>
    <w:rsid w:val="00594D47"/>
    <w:rsid w:val="00594EE6"/>
    <w:rsid w:val="00597359"/>
    <w:rsid w:val="005A3330"/>
    <w:rsid w:val="005A35A5"/>
    <w:rsid w:val="005A4AA1"/>
    <w:rsid w:val="005A5D94"/>
    <w:rsid w:val="005A67A8"/>
    <w:rsid w:val="005B0E62"/>
    <w:rsid w:val="005B14AD"/>
    <w:rsid w:val="005B15A3"/>
    <w:rsid w:val="005B1760"/>
    <w:rsid w:val="005B3632"/>
    <w:rsid w:val="005B4EC8"/>
    <w:rsid w:val="005B643F"/>
    <w:rsid w:val="005B68F1"/>
    <w:rsid w:val="005B714E"/>
    <w:rsid w:val="005C203C"/>
    <w:rsid w:val="005C58FA"/>
    <w:rsid w:val="005D16BF"/>
    <w:rsid w:val="005D62AA"/>
    <w:rsid w:val="005E0DDF"/>
    <w:rsid w:val="005E2CA9"/>
    <w:rsid w:val="005E5347"/>
    <w:rsid w:val="005E61FD"/>
    <w:rsid w:val="005F11A4"/>
    <w:rsid w:val="005F2D4F"/>
    <w:rsid w:val="005F6A3F"/>
    <w:rsid w:val="005F6C42"/>
    <w:rsid w:val="005F775E"/>
    <w:rsid w:val="0060128B"/>
    <w:rsid w:val="006013BE"/>
    <w:rsid w:val="00603EE7"/>
    <w:rsid w:val="006070C4"/>
    <w:rsid w:val="00607108"/>
    <w:rsid w:val="0060726B"/>
    <w:rsid w:val="00610402"/>
    <w:rsid w:val="006148DE"/>
    <w:rsid w:val="00615E8C"/>
    <w:rsid w:val="00616B54"/>
    <w:rsid w:val="006170B7"/>
    <w:rsid w:val="006219E0"/>
    <w:rsid w:val="00621A52"/>
    <w:rsid w:val="00627101"/>
    <w:rsid w:val="00627FDF"/>
    <w:rsid w:val="00630861"/>
    <w:rsid w:val="00633B38"/>
    <w:rsid w:val="006354DD"/>
    <w:rsid w:val="006359CA"/>
    <w:rsid w:val="00637986"/>
    <w:rsid w:val="00640EA8"/>
    <w:rsid w:val="00641BC0"/>
    <w:rsid w:val="00645960"/>
    <w:rsid w:val="006518D8"/>
    <w:rsid w:val="00651D04"/>
    <w:rsid w:val="006522C2"/>
    <w:rsid w:val="00654B48"/>
    <w:rsid w:val="00654D0C"/>
    <w:rsid w:val="00656834"/>
    <w:rsid w:val="00660D4D"/>
    <w:rsid w:val="006627DC"/>
    <w:rsid w:val="00664CE8"/>
    <w:rsid w:val="00665B3A"/>
    <w:rsid w:val="00665E97"/>
    <w:rsid w:val="006667BC"/>
    <w:rsid w:val="0067013B"/>
    <w:rsid w:val="00670339"/>
    <w:rsid w:val="00671F33"/>
    <w:rsid w:val="0067450D"/>
    <w:rsid w:val="00683451"/>
    <w:rsid w:val="006841D3"/>
    <w:rsid w:val="00685A7A"/>
    <w:rsid w:val="00685E42"/>
    <w:rsid w:val="00691005"/>
    <w:rsid w:val="006A0EF0"/>
    <w:rsid w:val="006A261F"/>
    <w:rsid w:val="006A3FE6"/>
    <w:rsid w:val="006A5BF5"/>
    <w:rsid w:val="006A701E"/>
    <w:rsid w:val="006A7C07"/>
    <w:rsid w:val="006B0F4D"/>
    <w:rsid w:val="006B7BD7"/>
    <w:rsid w:val="006C2719"/>
    <w:rsid w:val="006C54A5"/>
    <w:rsid w:val="006C5A96"/>
    <w:rsid w:val="006C7926"/>
    <w:rsid w:val="006D3BC4"/>
    <w:rsid w:val="006D3DDA"/>
    <w:rsid w:val="006D7223"/>
    <w:rsid w:val="006E0A62"/>
    <w:rsid w:val="006F0D8F"/>
    <w:rsid w:val="006F1B96"/>
    <w:rsid w:val="006F2E68"/>
    <w:rsid w:val="006F447D"/>
    <w:rsid w:val="006F4920"/>
    <w:rsid w:val="00701183"/>
    <w:rsid w:val="00701DD8"/>
    <w:rsid w:val="00705C5F"/>
    <w:rsid w:val="00706151"/>
    <w:rsid w:val="00706D33"/>
    <w:rsid w:val="00711B04"/>
    <w:rsid w:val="0071506B"/>
    <w:rsid w:val="00715F33"/>
    <w:rsid w:val="00720E18"/>
    <w:rsid w:val="007217B2"/>
    <w:rsid w:val="0072482A"/>
    <w:rsid w:val="00730875"/>
    <w:rsid w:val="007326AD"/>
    <w:rsid w:val="00744479"/>
    <w:rsid w:val="00746FD3"/>
    <w:rsid w:val="0075322F"/>
    <w:rsid w:val="00753A7F"/>
    <w:rsid w:val="00754873"/>
    <w:rsid w:val="00760DD1"/>
    <w:rsid w:val="007720CA"/>
    <w:rsid w:val="007801FC"/>
    <w:rsid w:val="00781F2F"/>
    <w:rsid w:val="00781FFD"/>
    <w:rsid w:val="007834CD"/>
    <w:rsid w:val="007849C5"/>
    <w:rsid w:val="00785735"/>
    <w:rsid w:val="00785BE2"/>
    <w:rsid w:val="00787A1A"/>
    <w:rsid w:val="00787BB4"/>
    <w:rsid w:val="00790BCD"/>
    <w:rsid w:val="00792FF2"/>
    <w:rsid w:val="0079353F"/>
    <w:rsid w:val="00794652"/>
    <w:rsid w:val="007A0E93"/>
    <w:rsid w:val="007A2527"/>
    <w:rsid w:val="007A3376"/>
    <w:rsid w:val="007A4B4A"/>
    <w:rsid w:val="007B00B6"/>
    <w:rsid w:val="007B226D"/>
    <w:rsid w:val="007B375A"/>
    <w:rsid w:val="007B47B1"/>
    <w:rsid w:val="007B656A"/>
    <w:rsid w:val="007B667D"/>
    <w:rsid w:val="007B6D43"/>
    <w:rsid w:val="007C19F8"/>
    <w:rsid w:val="007C3476"/>
    <w:rsid w:val="007C5421"/>
    <w:rsid w:val="007D1CC4"/>
    <w:rsid w:val="007D21F7"/>
    <w:rsid w:val="007D27BC"/>
    <w:rsid w:val="007D3F10"/>
    <w:rsid w:val="007D58D6"/>
    <w:rsid w:val="007D66F3"/>
    <w:rsid w:val="007D731E"/>
    <w:rsid w:val="007E0EB3"/>
    <w:rsid w:val="007F2362"/>
    <w:rsid w:val="007F4F34"/>
    <w:rsid w:val="007F6B32"/>
    <w:rsid w:val="0080051F"/>
    <w:rsid w:val="008013F4"/>
    <w:rsid w:val="00803F88"/>
    <w:rsid w:val="008040A7"/>
    <w:rsid w:val="008046C1"/>
    <w:rsid w:val="0080536A"/>
    <w:rsid w:val="008100F5"/>
    <w:rsid w:val="00813C42"/>
    <w:rsid w:val="00813E0B"/>
    <w:rsid w:val="00815292"/>
    <w:rsid w:val="008171B1"/>
    <w:rsid w:val="00821900"/>
    <w:rsid w:val="00821CB4"/>
    <w:rsid w:val="008244EA"/>
    <w:rsid w:val="0083450F"/>
    <w:rsid w:val="0083520A"/>
    <w:rsid w:val="00846633"/>
    <w:rsid w:val="00847FD9"/>
    <w:rsid w:val="008508C8"/>
    <w:rsid w:val="008551B3"/>
    <w:rsid w:val="00863084"/>
    <w:rsid w:val="00866C29"/>
    <w:rsid w:val="00867EBF"/>
    <w:rsid w:val="008719CE"/>
    <w:rsid w:val="008722DC"/>
    <w:rsid w:val="00876BF3"/>
    <w:rsid w:val="00877EDA"/>
    <w:rsid w:val="00877FC9"/>
    <w:rsid w:val="008803A3"/>
    <w:rsid w:val="00880E4E"/>
    <w:rsid w:val="0088302E"/>
    <w:rsid w:val="008831A8"/>
    <w:rsid w:val="0089016A"/>
    <w:rsid w:val="00890D35"/>
    <w:rsid w:val="00890EC9"/>
    <w:rsid w:val="00892129"/>
    <w:rsid w:val="0089614C"/>
    <w:rsid w:val="008B30C1"/>
    <w:rsid w:val="008B4C6F"/>
    <w:rsid w:val="008B6607"/>
    <w:rsid w:val="008B7A70"/>
    <w:rsid w:val="008C0C1C"/>
    <w:rsid w:val="008C1124"/>
    <w:rsid w:val="008C20CD"/>
    <w:rsid w:val="008C5A60"/>
    <w:rsid w:val="008C5F46"/>
    <w:rsid w:val="008C67DB"/>
    <w:rsid w:val="008C6AD4"/>
    <w:rsid w:val="008C6C90"/>
    <w:rsid w:val="008C7C2B"/>
    <w:rsid w:val="008D1594"/>
    <w:rsid w:val="008D2AD1"/>
    <w:rsid w:val="008D3534"/>
    <w:rsid w:val="008D46B7"/>
    <w:rsid w:val="008E02E8"/>
    <w:rsid w:val="008E045F"/>
    <w:rsid w:val="008E0483"/>
    <w:rsid w:val="008E22AC"/>
    <w:rsid w:val="008E3F10"/>
    <w:rsid w:val="008E522A"/>
    <w:rsid w:val="008F2558"/>
    <w:rsid w:val="008F4E52"/>
    <w:rsid w:val="00902233"/>
    <w:rsid w:val="00902638"/>
    <w:rsid w:val="00906BD8"/>
    <w:rsid w:val="00907AA7"/>
    <w:rsid w:val="00910CEF"/>
    <w:rsid w:val="00912ACE"/>
    <w:rsid w:val="0091347B"/>
    <w:rsid w:val="00916DB3"/>
    <w:rsid w:val="00921FEC"/>
    <w:rsid w:val="00922538"/>
    <w:rsid w:val="0092336E"/>
    <w:rsid w:val="00923541"/>
    <w:rsid w:val="00924613"/>
    <w:rsid w:val="00925543"/>
    <w:rsid w:val="009259B0"/>
    <w:rsid w:val="009263D1"/>
    <w:rsid w:val="00930F55"/>
    <w:rsid w:val="00931701"/>
    <w:rsid w:val="009329C4"/>
    <w:rsid w:val="00934151"/>
    <w:rsid w:val="00937783"/>
    <w:rsid w:val="00942F7C"/>
    <w:rsid w:val="0094314C"/>
    <w:rsid w:val="00943F1C"/>
    <w:rsid w:val="00944BD0"/>
    <w:rsid w:val="00944EFD"/>
    <w:rsid w:val="00945A3C"/>
    <w:rsid w:val="00945CDE"/>
    <w:rsid w:val="009529E6"/>
    <w:rsid w:val="00953031"/>
    <w:rsid w:val="00961852"/>
    <w:rsid w:val="00966849"/>
    <w:rsid w:val="009723DF"/>
    <w:rsid w:val="009753D2"/>
    <w:rsid w:val="00976E7D"/>
    <w:rsid w:val="00980BCA"/>
    <w:rsid w:val="00980CCC"/>
    <w:rsid w:val="00980FAE"/>
    <w:rsid w:val="0098153A"/>
    <w:rsid w:val="00985D1E"/>
    <w:rsid w:val="00991031"/>
    <w:rsid w:val="00992EFF"/>
    <w:rsid w:val="00996004"/>
    <w:rsid w:val="00996EA1"/>
    <w:rsid w:val="009A0152"/>
    <w:rsid w:val="009A2195"/>
    <w:rsid w:val="009A3B69"/>
    <w:rsid w:val="009A48C6"/>
    <w:rsid w:val="009A6D6F"/>
    <w:rsid w:val="009A6EE0"/>
    <w:rsid w:val="009A79A0"/>
    <w:rsid w:val="009B1057"/>
    <w:rsid w:val="009B138F"/>
    <w:rsid w:val="009B4CE8"/>
    <w:rsid w:val="009B52A1"/>
    <w:rsid w:val="009B5C38"/>
    <w:rsid w:val="009C4CD4"/>
    <w:rsid w:val="009D0E94"/>
    <w:rsid w:val="009D2CE0"/>
    <w:rsid w:val="009D3241"/>
    <w:rsid w:val="009D346B"/>
    <w:rsid w:val="009D46CE"/>
    <w:rsid w:val="009E123A"/>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46ABA"/>
    <w:rsid w:val="00A46F34"/>
    <w:rsid w:val="00A51B6D"/>
    <w:rsid w:val="00A5335A"/>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3A7D"/>
    <w:rsid w:val="00AB5C79"/>
    <w:rsid w:val="00AC4A95"/>
    <w:rsid w:val="00AC4B3A"/>
    <w:rsid w:val="00AD5F6C"/>
    <w:rsid w:val="00AF536C"/>
    <w:rsid w:val="00AF7368"/>
    <w:rsid w:val="00B0057F"/>
    <w:rsid w:val="00B132D2"/>
    <w:rsid w:val="00B14059"/>
    <w:rsid w:val="00B140D7"/>
    <w:rsid w:val="00B16247"/>
    <w:rsid w:val="00B164AB"/>
    <w:rsid w:val="00B165F5"/>
    <w:rsid w:val="00B16FC4"/>
    <w:rsid w:val="00B24722"/>
    <w:rsid w:val="00B266DC"/>
    <w:rsid w:val="00B30E8B"/>
    <w:rsid w:val="00B323E2"/>
    <w:rsid w:val="00B32D02"/>
    <w:rsid w:val="00B33C93"/>
    <w:rsid w:val="00B33FEE"/>
    <w:rsid w:val="00B353C1"/>
    <w:rsid w:val="00B36BA1"/>
    <w:rsid w:val="00B42B53"/>
    <w:rsid w:val="00B45DDD"/>
    <w:rsid w:val="00B45E2A"/>
    <w:rsid w:val="00B46858"/>
    <w:rsid w:val="00B470D4"/>
    <w:rsid w:val="00B50B2A"/>
    <w:rsid w:val="00B513B0"/>
    <w:rsid w:val="00B51C8E"/>
    <w:rsid w:val="00B5323C"/>
    <w:rsid w:val="00B57126"/>
    <w:rsid w:val="00B600BD"/>
    <w:rsid w:val="00B61B7E"/>
    <w:rsid w:val="00B647E0"/>
    <w:rsid w:val="00B64AFF"/>
    <w:rsid w:val="00B703D4"/>
    <w:rsid w:val="00B708D5"/>
    <w:rsid w:val="00B71583"/>
    <w:rsid w:val="00B75D7F"/>
    <w:rsid w:val="00B77BCE"/>
    <w:rsid w:val="00B8186C"/>
    <w:rsid w:val="00B82E1F"/>
    <w:rsid w:val="00B84EFB"/>
    <w:rsid w:val="00B87E1D"/>
    <w:rsid w:val="00B939B3"/>
    <w:rsid w:val="00B94F79"/>
    <w:rsid w:val="00B95F06"/>
    <w:rsid w:val="00B969A0"/>
    <w:rsid w:val="00BA0CBD"/>
    <w:rsid w:val="00BA3E0A"/>
    <w:rsid w:val="00BA4945"/>
    <w:rsid w:val="00BB0118"/>
    <w:rsid w:val="00BB4CFD"/>
    <w:rsid w:val="00BC0258"/>
    <w:rsid w:val="00BC1E3E"/>
    <w:rsid w:val="00BC2906"/>
    <w:rsid w:val="00BC76EC"/>
    <w:rsid w:val="00BD3F1C"/>
    <w:rsid w:val="00BE4270"/>
    <w:rsid w:val="00BE6CC7"/>
    <w:rsid w:val="00BE7A0B"/>
    <w:rsid w:val="00BF0957"/>
    <w:rsid w:val="00BF1299"/>
    <w:rsid w:val="00BF21A2"/>
    <w:rsid w:val="00BF52EA"/>
    <w:rsid w:val="00C03298"/>
    <w:rsid w:val="00C06EE4"/>
    <w:rsid w:val="00C10861"/>
    <w:rsid w:val="00C119C6"/>
    <w:rsid w:val="00C126F2"/>
    <w:rsid w:val="00C20EBC"/>
    <w:rsid w:val="00C219E4"/>
    <w:rsid w:val="00C243CD"/>
    <w:rsid w:val="00C25751"/>
    <w:rsid w:val="00C33F12"/>
    <w:rsid w:val="00C41368"/>
    <w:rsid w:val="00C42198"/>
    <w:rsid w:val="00C42A15"/>
    <w:rsid w:val="00C42AC7"/>
    <w:rsid w:val="00C43559"/>
    <w:rsid w:val="00C46588"/>
    <w:rsid w:val="00C5400F"/>
    <w:rsid w:val="00C5422D"/>
    <w:rsid w:val="00C63D9F"/>
    <w:rsid w:val="00C64B58"/>
    <w:rsid w:val="00C6728E"/>
    <w:rsid w:val="00C70795"/>
    <w:rsid w:val="00C70A98"/>
    <w:rsid w:val="00C762A5"/>
    <w:rsid w:val="00C7669F"/>
    <w:rsid w:val="00C769CF"/>
    <w:rsid w:val="00C772D2"/>
    <w:rsid w:val="00C8269D"/>
    <w:rsid w:val="00C82A25"/>
    <w:rsid w:val="00C82BA9"/>
    <w:rsid w:val="00C83ECF"/>
    <w:rsid w:val="00C840A4"/>
    <w:rsid w:val="00C84A44"/>
    <w:rsid w:val="00C868A9"/>
    <w:rsid w:val="00C91E90"/>
    <w:rsid w:val="00C92125"/>
    <w:rsid w:val="00C92247"/>
    <w:rsid w:val="00C92762"/>
    <w:rsid w:val="00C93BA5"/>
    <w:rsid w:val="00C96A03"/>
    <w:rsid w:val="00C96A26"/>
    <w:rsid w:val="00C96C1F"/>
    <w:rsid w:val="00C9789A"/>
    <w:rsid w:val="00CA59DC"/>
    <w:rsid w:val="00CA6453"/>
    <w:rsid w:val="00CB32A0"/>
    <w:rsid w:val="00CB332D"/>
    <w:rsid w:val="00CB582D"/>
    <w:rsid w:val="00CB60CD"/>
    <w:rsid w:val="00CC29A8"/>
    <w:rsid w:val="00CC5235"/>
    <w:rsid w:val="00CC61F9"/>
    <w:rsid w:val="00CD3858"/>
    <w:rsid w:val="00CD4146"/>
    <w:rsid w:val="00CD75FB"/>
    <w:rsid w:val="00CE0451"/>
    <w:rsid w:val="00CE48FF"/>
    <w:rsid w:val="00CE4A8B"/>
    <w:rsid w:val="00CE6DC4"/>
    <w:rsid w:val="00D015B2"/>
    <w:rsid w:val="00D01C74"/>
    <w:rsid w:val="00D048BA"/>
    <w:rsid w:val="00D13F36"/>
    <w:rsid w:val="00D14A67"/>
    <w:rsid w:val="00D223E6"/>
    <w:rsid w:val="00D23346"/>
    <w:rsid w:val="00D23A27"/>
    <w:rsid w:val="00D25DC2"/>
    <w:rsid w:val="00D30103"/>
    <w:rsid w:val="00D333FE"/>
    <w:rsid w:val="00D34053"/>
    <w:rsid w:val="00D359CE"/>
    <w:rsid w:val="00D359F0"/>
    <w:rsid w:val="00D36529"/>
    <w:rsid w:val="00D37986"/>
    <w:rsid w:val="00D407C5"/>
    <w:rsid w:val="00D43878"/>
    <w:rsid w:val="00D44673"/>
    <w:rsid w:val="00D464DE"/>
    <w:rsid w:val="00D51E9D"/>
    <w:rsid w:val="00D5303A"/>
    <w:rsid w:val="00D55367"/>
    <w:rsid w:val="00D57B59"/>
    <w:rsid w:val="00D6082E"/>
    <w:rsid w:val="00D61E63"/>
    <w:rsid w:val="00D63A8F"/>
    <w:rsid w:val="00D671CC"/>
    <w:rsid w:val="00D676C3"/>
    <w:rsid w:val="00D705CB"/>
    <w:rsid w:val="00D70C05"/>
    <w:rsid w:val="00D71898"/>
    <w:rsid w:val="00D71D24"/>
    <w:rsid w:val="00D74E53"/>
    <w:rsid w:val="00D75CCC"/>
    <w:rsid w:val="00D84FF2"/>
    <w:rsid w:val="00D87FC9"/>
    <w:rsid w:val="00D9380C"/>
    <w:rsid w:val="00D95A88"/>
    <w:rsid w:val="00DA0CBE"/>
    <w:rsid w:val="00DA16B4"/>
    <w:rsid w:val="00DA2E99"/>
    <w:rsid w:val="00DA56D1"/>
    <w:rsid w:val="00DA7554"/>
    <w:rsid w:val="00DA7A88"/>
    <w:rsid w:val="00DB0806"/>
    <w:rsid w:val="00DB1C49"/>
    <w:rsid w:val="00DB4F64"/>
    <w:rsid w:val="00DB54FD"/>
    <w:rsid w:val="00DB6603"/>
    <w:rsid w:val="00DC301F"/>
    <w:rsid w:val="00DC3500"/>
    <w:rsid w:val="00DC359A"/>
    <w:rsid w:val="00DC3A69"/>
    <w:rsid w:val="00DD0002"/>
    <w:rsid w:val="00DD4BB4"/>
    <w:rsid w:val="00DD547A"/>
    <w:rsid w:val="00DD64E3"/>
    <w:rsid w:val="00DD6A78"/>
    <w:rsid w:val="00DE2ED7"/>
    <w:rsid w:val="00DE6580"/>
    <w:rsid w:val="00DE6960"/>
    <w:rsid w:val="00DF2317"/>
    <w:rsid w:val="00DF2D7C"/>
    <w:rsid w:val="00DF5EB1"/>
    <w:rsid w:val="00E07AFF"/>
    <w:rsid w:val="00E103D6"/>
    <w:rsid w:val="00E10D76"/>
    <w:rsid w:val="00E177F4"/>
    <w:rsid w:val="00E17DA7"/>
    <w:rsid w:val="00E22E68"/>
    <w:rsid w:val="00E22EBF"/>
    <w:rsid w:val="00E24D57"/>
    <w:rsid w:val="00E30044"/>
    <w:rsid w:val="00E302E2"/>
    <w:rsid w:val="00E31402"/>
    <w:rsid w:val="00E31CD9"/>
    <w:rsid w:val="00E34CFB"/>
    <w:rsid w:val="00E40066"/>
    <w:rsid w:val="00E41134"/>
    <w:rsid w:val="00E41AB3"/>
    <w:rsid w:val="00E41AF4"/>
    <w:rsid w:val="00E42D3D"/>
    <w:rsid w:val="00E46B1B"/>
    <w:rsid w:val="00E514D2"/>
    <w:rsid w:val="00E51E56"/>
    <w:rsid w:val="00E52194"/>
    <w:rsid w:val="00E5246A"/>
    <w:rsid w:val="00E55EE6"/>
    <w:rsid w:val="00E56B7A"/>
    <w:rsid w:val="00E57509"/>
    <w:rsid w:val="00E57F52"/>
    <w:rsid w:val="00E63BC4"/>
    <w:rsid w:val="00E6622A"/>
    <w:rsid w:val="00E76053"/>
    <w:rsid w:val="00E82C39"/>
    <w:rsid w:val="00E8404A"/>
    <w:rsid w:val="00E847D6"/>
    <w:rsid w:val="00E85361"/>
    <w:rsid w:val="00E904C3"/>
    <w:rsid w:val="00E920AB"/>
    <w:rsid w:val="00E949E1"/>
    <w:rsid w:val="00E97120"/>
    <w:rsid w:val="00EA02C3"/>
    <w:rsid w:val="00EA1695"/>
    <w:rsid w:val="00EA21E6"/>
    <w:rsid w:val="00EA42AA"/>
    <w:rsid w:val="00EA6BBC"/>
    <w:rsid w:val="00EA725A"/>
    <w:rsid w:val="00EA77F8"/>
    <w:rsid w:val="00EA7C61"/>
    <w:rsid w:val="00EB05F2"/>
    <w:rsid w:val="00EB2339"/>
    <w:rsid w:val="00EB241D"/>
    <w:rsid w:val="00EB2A03"/>
    <w:rsid w:val="00EB6524"/>
    <w:rsid w:val="00EC1838"/>
    <w:rsid w:val="00EC1EE6"/>
    <w:rsid w:val="00EC4F55"/>
    <w:rsid w:val="00EC7976"/>
    <w:rsid w:val="00ED09F5"/>
    <w:rsid w:val="00ED0AB4"/>
    <w:rsid w:val="00ED5D69"/>
    <w:rsid w:val="00ED6731"/>
    <w:rsid w:val="00ED6BB1"/>
    <w:rsid w:val="00EE09C6"/>
    <w:rsid w:val="00EE3289"/>
    <w:rsid w:val="00EE3A07"/>
    <w:rsid w:val="00EE79D6"/>
    <w:rsid w:val="00EF5B8D"/>
    <w:rsid w:val="00EF68CD"/>
    <w:rsid w:val="00EF7268"/>
    <w:rsid w:val="00F00D8C"/>
    <w:rsid w:val="00F01215"/>
    <w:rsid w:val="00F013EF"/>
    <w:rsid w:val="00F0237D"/>
    <w:rsid w:val="00F025EC"/>
    <w:rsid w:val="00F049C3"/>
    <w:rsid w:val="00F10405"/>
    <w:rsid w:val="00F1171A"/>
    <w:rsid w:val="00F17271"/>
    <w:rsid w:val="00F17803"/>
    <w:rsid w:val="00F179BF"/>
    <w:rsid w:val="00F24BE6"/>
    <w:rsid w:val="00F25812"/>
    <w:rsid w:val="00F25C03"/>
    <w:rsid w:val="00F30BDB"/>
    <w:rsid w:val="00F32835"/>
    <w:rsid w:val="00F32DBE"/>
    <w:rsid w:val="00F34C66"/>
    <w:rsid w:val="00F41234"/>
    <w:rsid w:val="00F44326"/>
    <w:rsid w:val="00F44FBE"/>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83912"/>
    <w:rsid w:val="00F919FF"/>
    <w:rsid w:val="00F93902"/>
    <w:rsid w:val="00F95837"/>
    <w:rsid w:val="00F9603B"/>
    <w:rsid w:val="00FA16DC"/>
    <w:rsid w:val="00FA25FB"/>
    <w:rsid w:val="00FA27ED"/>
    <w:rsid w:val="00FA2A5D"/>
    <w:rsid w:val="00FA3182"/>
    <w:rsid w:val="00FB4212"/>
    <w:rsid w:val="00FB4DA3"/>
    <w:rsid w:val="00FB57BB"/>
    <w:rsid w:val="00FB5A9F"/>
    <w:rsid w:val="00FC0020"/>
    <w:rsid w:val="00FC23A3"/>
    <w:rsid w:val="00FC4B89"/>
    <w:rsid w:val="00FC626F"/>
    <w:rsid w:val="00FC7A80"/>
    <w:rsid w:val="00FD2730"/>
    <w:rsid w:val="00FD324C"/>
    <w:rsid w:val="00FD51A3"/>
    <w:rsid w:val="00FD6C6C"/>
    <w:rsid w:val="00FE1058"/>
    <w:rsid w:val="00FE4435"/>
    <w:rsid w:val="00FE66DC"/>
    <w:rsid w:val="00FF1405"/>
    <w:rsid w:val="00FF7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place"/>
  <w:smartTagType w:namespaceuri="urn:schemas-microsoft-com:office:smarttags" w:name="PlaceType"/>
  <w:smartTagType w:namespaceuri="urn:schemas-microsoft-com:office:smarttags" w:name="PlaceName"/>
  <w:decimalSymbol w:val="."/>
  <w:listSeparator w:val=","/>
  <w14:docId w14:val="17C09B30"/>
  <w15:chartTrackingRefBased/>
  <w15:docId w15:val="{EC8887E0-BBB5-4515-8699-4423AC593452}"/>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60128B"/>
    <w:pPr>
      <w:keepNext/>
      <w:keepLines/>
      <w:adjustRightInd w:val="0"/>
      <w:snapToGrid w:val="0"/>
      <w:spacing w:beforeLines="100" w:before="20pt" w:afterLines="50" w:after="10pt" w:line="15pt" w:lineRule="auto"/>
      <w:jc w:val="center"/>
      <w:outlineLvl w:val="0"/>
    </w:pPr>
    <w:rPr>
      <w:rFonts w:eastAsia="黑体"/>
      <w:bCs/>
      <w:noProof/>
      <w:kern w:val="44"/>
      <w:sz w:val="36"/>
      <w:szCs w:val="36"/>
    </w:rPr>
  </w:style>
  <w:style w:type="paragraph" w:styleId="2">
    <w:name w:val="heading 2"/>
    <w:basedOn w:val="a"/>
    <w:next w:val="a"/>
    <w:link w:val="20"/>
    <w:autoRedefine/>
    <w:qFormat/>
    <w:rsid w:val="004061F5"/>
    <w:pPr>
      <w:keepNext/>
      <w:keepLines/>
      <w:adjustRightInd w:val="0"/>
      <w:snapToGrid w:val="0"/>
      <w:spacing w:beforeLines="50" w:before="10pt" w:afterLines="50" w:after="10pt" w:line="15pt" w:lineRule="auto"/>
      <w:outlineLvl w:val="1"/>
    </w:pPr>
    <w:rPr>
      <w:rFonts w:ascii="黑体" w:eastAsia="黑体" w:hAnsi="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rsid w:val="00A46ABA"/>
    <w:pPr>
      <w:spacing w:line="15pt" w:lineRule="auto"/>
      <w:jc w:val="start"/>
    </w:pPr>
    <w:rPr>
      <w:rFonts w:eastAsia="黑体"/>
      <w:bCs/>
    </w:rPr>
  </w:style>
  <w:style w:type="paragraph" w:styleId="TOC2">
    <w:name w:val="toc 2"/>
    <w:aliases w:val="目录 2"/>
    <w:basedOn w:val="a"/>
    <w:next w:val="a"/>
    <w:autoRedefine/>
    <w:uiPriority w:val="39"/>
    <w:rsid w:val="00344A59"/>
    <w:pPr>
      <w:ind w:start="12pt"/>
      <w:jc w:val="start"/>
    </w:pPr>
  </w:style>
  <w:style w:type="paragraph" w:styleId="TOC3">
    <w:name w:val="toc 3"/>
    <w:aliases w:val="目录 3"/>
    <w:basedOn w:val="a"/>
    <w:next w:val="a"/>
    <w:autoRedefine/>
    <w:uiPriority w:val="39"/>
    <w:rsid w:val="009F1CF1"/>
    <w:pPr>
      <w:ind w:start="24pt"/>
      <w:jc w:val="start"/>
    </w:pPr>
    <w:rPr>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60128B"/>
    <w:rPr>
      <w:rFonts w:eastAsia="黑体"/>
      <w:bCs/>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342960"/>
    <w:rPr>
      <w:rFonts w:ascii="黑体" w:eastAsia="黑体" w:hAnsi="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25.20pt"/>
      </w:tabs>
      <w:ind w:start="25.20pt" w:hanging="25.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 w:type="paragraph" w:styleId="af9">
    <w:name w:val="Revision"/>
    <w:hidden/>
    <w:uiPriority w:val="99"/>
    <w:semiHidden/>
    <w:rsid w:val="00210D71"/>
    <w:rPr>
      <w:kern w:val="2"/>
      <w:sz w:val="24"/>
      <w:szCs w:val="24"/>
    </w:rPr>
  </w:style>
  <w:style w:type="paragraph" w:customStyle="1" w:styleId="12">
    <w:name w:val="标题1"/>
    <w:basedOn w:val="1"/>
    <w:link w:val="Title"/>
    <w:qFormat/>
    <w:rsid w:val="0060128B"/>
  </w:style>
  <w:style w:type="character" w:customStyle="1" w:styleId="Title">
    <w:name w:val="Title 字符"/>
    <w:basedOn w:val="10"/>
    <w:link w:val="12"/>
    <w:rsid w:val="0060128B"/>
    <w:rPr>
      <w:rFonts w:eastAsia="黑体"/>
      <w:bCs/>
      <w:noProof/>
      <w:kern w:val="44"/>
      <w:sz w:val="36"/>
      <w:szCs w:val="36"/>
    </w:rPr>
  </w:style>
  <w:style w:type="character" w:styleId="afa">
    <w:name w:val="Unresolved Mention"/>
    <w:basedOn w:val="a0"/>
    <w:uiPriority w:val="99"/>
    <w:semiHidden/>
    <w:unhideWhenUsed/>
    <w:rsid w:val="00A46F34"/>
    <w:rPr>
      <w:color w:val="605E5C"/>
      <w:shd w:val="clear" w:color="auto" w:fill="E1DFDD"/>
    </w:rPr>
  </w:style>
  <w:style w:type="character" w:styleId="afb">
    <w:name w:val="FollowedHyperlink"/>
    <w:basedOn w:val="a0"/>
    <w:rsid w:val="005D62AA"/>
    <w:rPr>
      <w:color w:val="954F72" w:themeColor="followed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1" Type="http://purl.oclc.org/ooxml/officeDocument/relationships/image" Target="media/image8.wmf"/><Relationship Id="rId170" Type="http://purl.oclc.org/ooxml/officeDocument/relationships/oleObject" Target="embeddings/oleObject49.bin"/><Relationship Id="rId268" Type="http://purl.oclc.org/ooxml/officeDocument/relationships/image" Target="media/image170.png"/><Relationship Id="rId475" Type="http://purl.oclc.org/ooxml/officeDocument/relationships/image" Target="media/image307.wmf"/><Relationship Id="rId682" Type="http://purl.oclc.org/ooxml/officeDocument/relationships/oleObject" Target="embeddings/oleObject226.bin"/><Relationship Id="rId32" Type="http://purl.oclc.org/ooxml/officeDocument/relationships/image" Target="media/image15.wmf"/><Relationship Id="rId128" Type="http://purl.oclc.org/ooxml/officeDocument/relationships/image" Target="media/image80.png"/><Relationship Id="rId335" Type="http://purl.oclc.org/ooxml/officeDocument/relationships/image" Target="media/image216.wmf"/><Relationship Id="rId542" Type="http://purl.oclc.org/ooxml/officeDocument/relationships/image" Target="media/image351.wmf"/><Relationship Id="rId987" Type="http://purl.oclc.org/ooxml/officeDocument/relationships/oleObject" Target="embeddings/oleObject328.bin"/><Relationship Id="rId181" Type="http://purl.oclc.org/ooxml/officeDocument/relationships/image" Target="media/image116.wmf"/><Relationship Id="rId402" Type="http://purl.oclc.org/ooxml/officeDocument/relationships/oleObject" Target="embeddings/oleObject130.bin"/><Relationship Id="rId847" Type="http://purl.oclc.org/ooxml/officeDocument/relationships/oleObject" Target="embeddings/oleObject282.bin"/><Relationship Id="rId1032" Type="http://purl.oclc.org/ooxml/officeDocument/relationships/oleObject" Target="embeddings/oleObject350.bin"/><Relationship Id="rId279" Type="http://purl.oclc.org/ooxml/officeDocument/relationships/image" Target="media/image179.wmf"/><Relationship Id="rId486" Type="http://purl.oclc.org/ooxml/officeDocument/relationships/image" Target="media/image315.wmf"/><Relationship Id="rId693" Type="http://purl.oclc.org/ooxml/officeDocument/relationships/image" Target="media/image452.wmf"/><Relationship Id="rId707" Type="http://purl.oclc.org/ooxml/officeDocument/relationships/image" Target="media/image461.wmf"/><Relationship Id="rId914" Type="http://purl.oclc.org/ooxml/officeDocument/relationships/oleObject" Target="embeddings/oleObject304.bin"/><Relationship Id="rId43" Type="http://purl.oclc.org/ooxml/officeDocument/relationships/image" Target="media/image23.wmf"/><Relationship Id="rId139" Type="http://purl.oclc.org/ooxml/officeDocument/relationships/image" Target="media/image89.wmf"/><Relationship Id="rId346" Type="http://purl.oclc.org/ooxml/officeDocument/relationships/oleObject" Target="embeddings/oleObject111.bin"/><Relationship Id="rId553" Type="http://purl.oclc.org/ooxml/officeDocument/relationships/oleObject" Target="embeddings/oleObject184.bin"/><Relationship Id="rId760" Type="http://purl.oclc.org/ooxml/officeDocument/relationships/image" Target="media/image497.wmf"/><Relationship Id="rId998" Type="http://purl.oclc.org/ooxml/officeDocument/relationships/oleObject" Target="embeddings/oleObject332.bin"/><Relationship Id="rId192" Type="http://purl.oclc.org/ooxml/officeDocument/relationships/oleObject" Target="embeddings/oleObject57.bin"/><Relationship Id="rId206" Type="http://purl.oclc.org/ooxml/officeDocument/relationships/oleObject" Target="embeddings/oleObject62.bin"/><Relationship Id="rId413" Type="http://purl.oclc.org/ooxml/officeDocument/relationships/image" Target="media/image267.wmf"/><Relationship Id="rId858" Type="http://purl.oclc.org/ooxml/officeDocument/relationships/image" Target="media/image561.wmf"/><Relationship Id="rId497" Type="http://purl.oclc.org/ooxml/officeDocument/relationships/image" Target="media/image322.wmf"/><Relationship Id="rId620" Type="http://purl.oclc.org/ooxml/officeDocument/relationships/oleObject" Target="embeddings/oleObject206.bin"/><Relationship Id="rId718" Type="http://purl.oclc.org/ooxml/officeDocument/relationships/oleObject" Target="embeddings/oleObject238.bin"/><Relationship Id="rId925" Type="http://purl.oclc.org/ooxml/officeDocument/relationships/image" Target="media/image606.wmf"/><Relationship Id="rId357" Type="http://purl.oclc.org/ooxml/officeDocument/relationships/image" Target="media/image231.wmf"/><Relationship Id="rId54" Type="http://purl.oclc.org/ooxml/officeDocument/relationships/image" Target="media/image30.wmf"/><Relationship Id="rId217" Type="http://purl.oclc.org/ooxml/officeDocument/relationships/oleObject" Target="embeddings/oleObject68.bin"/><Relationship Id="rId564" Type="http://purl.oclc.org/ooxml/officeDocument/relationships/image" Target="media/image365.wmf"/><Relationship Id="rId771" Type="http://purl.oclc.org/ooxml/officeDocument/relationships/oleObject" Target="embeddings/oleObject258.bin"/><Relationship Id="rId869" Type="http://purl.oclc.org/ooxml/officeDocument/relationships/image" Target="media/image568.wmf"/><Relationship Id="rId424" Type="http://purl.oclc.org/ooxml/officeDocument/relationships/oleObject" Target="embeddings/oleObject138.bin"/><Relationship Id="rId631" Type="http://purl.oclc.org/ooxml/officeDocument/relationships/oleObject" Target="embeddings/oleObject210.bin"/><Relationship Id="rId729" Type="http://purl.oclc.org/ooxml/officeDocument/relationships/image" Target="media/image476.wmf"/><Relationship Id="rId270" Type="http://purl.oclc.org/ooxml/officeDocument/relationships/image" Target="media/image172.png"/><Relationship Id="rId936" Type="http://purl.oclc.org/ooxml/officeDocument/relationships/image" Target="media/image613.wmf"/><Relationship Id="rId65" Type="http://purl.oclc.org/ooxml/officeDocument/relationships/oleObject" Target="embeddings/oleObject16.bin"/><Relationship Id="rId130" Type="http://purl.oclc.org/ooxml/officeDocument/relationships/image" Target="media/image82.png"/><Relationship Id="rId368" Type="http://purl.oclc.org/ooxml/officeDocument/relationships/image" Target="media/image238.wmf"/><Relationship Id="rId575" Type="http://purl.oclc.org/ooxml/officeDocument/relationships/oleObject" Target="embeddings/oleObject192.bin"/><Relationship Id="rId782" Type="http://purl.oclc.org/ooxml/officeDocument/relationships/image" Target="media/image509.wmf"/><Relationship Id="rId228" Type="http://purl.oclc.org/ooxml/officeDocument/relationships/oleObject" Target="embeddings/oleObject72.bin"/><Relationship Id="rId435" Type="http://purl.oclc.org/ooxml/officeDocument/relationships/image" Target="media/image282.wmf"/><Relationship Id="rId642" Type="http://purl.oclc.org/ooxml/officeDocument/relationships/image" Target="media/image418.wmf"/><Relationship Id="rId281" Type="http://purl.oclc.org/ooxml/officeDocument/relationships/image" Target="media/image180.wmf"/><Relationship Id="rId502" Type="http://purl.oclc.org/ooxml/officeDocument/relationships/oleObject" Target="embeddings/oleObject165.bin"/><Relationship Id="rId947" Type="http://purl.oclc.org/ooxml/officeDocument/relationships/oleObject" Target="embeddings/oleObject315.bin"/><Relationship Id="rId76" Type="http://purl.oclc.org/ooxml/officeDocument/relationships/image" Target="media/image45.wmf"/><Relationship Id="rId141" Type="http://purl.oclc.org/ooxml/officeDocument/relationships/image" Target="media/image90.wmf"/><Relationship Id="rId379" Type="http://purl.oclc.org/ooxml/officeDocument/relationships/oleObject" Target="embeddings/oleObject122.bin"/><Relationship Id="rId586" Type="http://purl.oclc.org/ooxml/officeDocument/relationships/oleObject" Target="embeddings/oleObject194.bin"/><Relationship Id="rId793" Type="http://purl.oclc.org/ooxml/officeDocument/relationships/image" Target="media/image516.wmf"/><Relationship Id="rId807" Type="http://purl.oclc.org/ooxml/officeDocument/relationships/image" Target="media/image526.wmf"/><Relationship Id="rId7" Type="http://purl.oclc.org/ooxml/officeDocument/relationships/endnotes" Target="endnotes.xml"/><Relationship Id="rId239" Type="http://purl.oclc.org/ooxml/officeDocument/relationships/oleObject" Target="embeddings/oleObject77.bin"/><Relationship Id="rId446" Type="http://purl.oclc.org/ooxml/officeDocument/relationships/oleObject" Target="embeddings/oleObject146.bin"/><Relationship Id="rId653" Type="http://purl.oclc.org/ooxml/officeDocument/relationships/image" Target="media/image425.wmf"/><Relationship Id="rId292" Type="http://purl.oclc.org/ooxml/officeDocument/relationships/oleObject" Target="embeddings/oleObject93.bin"/><Relationship Id="rId306" Type="http://purl.oclc.org/ooxml/officeDocument/relationships/image" Target="media/image197.wmf"/><Relationship Id="rId860" Type="http://purl.oclc.org/ooxml/officeDocument/relationships/image" Target="media/image562.wmf"/><Relationship Id="rId958" Type="http://purl.oclc.org/ooxml/officeDocument/relationships/image" Target="media/image628.wmf"/><Relationship Id="rId87" Type="http://purl.oclc.org/ooxml/officeDocument/relationships/image" Target="media/image52.wmf"/><Relationship Id="rId513" Type="http://purl.oclc.org/ooxml/officeDocument/relationships/image" Target="media/image333.wmf"/><Relationship Id="rId597" Type="http://purl.oclc.org/ooxml/officeDocument/relationships/image" Target="media/image388.wmf"/><Relationship Id="rId720" Type="http://purl.oclc.org/ooxml/officeDocument/relationships/image" Target="media/image470.png"/><Relationship Id="rId818" Type="http://purl.oclc.org/ooxml/officeDocument/relationships/image" Target="media/image533.wmf"/><Relationship Id="rId152" Type="http://purl.oclc.org/ooxml/officeDocument/relationships/oleObject" Target="embeddings/oleObject43.bin"/><Relationship Id="rId457" Type="http://purl.oclc.org/ooxml/officeDocument/relationships/image" Target="media/image295.wmf"/><Relationship Id="rId1003" Type="http://purl.oclc.org/ooxml/officeDocument/relationships/oleObject" Target="embeddings/oleObject334.bin"/><Relationship Id="rId664" Type="http://purl.oclc.org/ooxml/officeDocument/relationships/oleObject" Target="embeddings/oleObject220.bin"/><Relationship Id="rId871" Type="http://purl.oclc.org/ooxml/officeDocument/relationships/oleObject" Target="embeddings/oleObject290.bin"/><Relationship Id="rId969" Type="http://purl.oclc.org/ooxml/officeDocument/relationships/oleObject" Target="embeddings/oleObject322.bin"/><Relationship Id="rId14" Type="http://purl.oclc.org/ooxml/officeDocument/relationships/image" Target="media/image2.png"/><Relationship Id="rId317" Type="http://purl.oclc.org/ooxml/officeDocument/relationships/image" Target="media/image204.wmf"/><Relationship Id="rId524" Type="http://purl.oclc.org/ooxml/officeDocument/relationships/image" Target="media/image340.wmf"/><Relationship Id="rId731" Type="http://purl.oclc.org/ooxml/officeDocument/relationships/oleObject" Target="embeddings/oleObject242.bin"/><Relationship Id="rId98" Type="http://purl.oclc.org/ooxml/officeDocument/relationships/oleObject" Target="embeddings/oleObject27.bin"/><Relationship Id="rId163" Type="http://purl.oclc.org/ooxml/officeDocument/relationships/image" Target="media/image105.wmf"/><Relationship Id="rId370" Type="http://purl.oclc.org/ooxml/officeDocument/relationships/oleObject" Target="embeddings/oleObject119.bin"/><Relationship Id="rId829" Type="http://purl.oclc.org/ooxml/officeDocument/relationships/oleObject" Target="embeddings/oleObject277.bin"/><Relationship Id="rId1014" Type="http://purl.oclc.org/ooxml/officeDocument/relationships/image" Target="media/image664.wmf"/><Relationship Id="rId230" Type="http://purl.oclc.org/ooxml/officeDocument/relationships/image" Target="media/image145.wmf"/><Relationship Id="rId468" Type="http://purl.oclc.org/ooxml/officeDocument/relationships/oleObject" Target="embeddings/oleObject154.bin"/><Relationship Id="rId675" Type="http://purl.oclc.org/ooxml/officeDocument/relationships/image" Target="media/image440.wmf"/><Relationship Id="rId882" Type="http://purl.oclc.org/ooxml/officeDocument/relationships/image" Target="media/image577.wmf"/><Relationship Id="rId25" Type="http://purl.oclc.org/ooxml/officeDocument/relationships/oleObject" Target="embeddings/oleObject3.bin"/><Relationship Id="rId328" Type="http://purl.oclc.org/ooxml/officeDocument/relationships/oleObject" Target="embeddings/oleObject105.bin"/><Relationship Id="rId535" Type="http://purl.oclc.org/ooxml/officeDocument/relationships/image" Target="media/image346.wmf"/><Relationship Id="rId742" Type="http://purl.oclc.org/ooxml/officeDocument/relationships/image" Target="media/image485.wmf"/><Relationship Id="rId174" Type="http://purl.oclc.org/ooxml/officeDocument/relationships/image" Target="media/image112.wmf"/><Relationship Id="rId381" Type="http://purl.oclc.org/ooxml/officeDocument/relationships/image" Target="media/image247.wmf"/><Relationship Id="rId602" Type="http://purl.oclc.org/ooxml/officeDocument/relationships/oleObject" Target="embeddings/oleObject200.bin"/><Relationship Id="rId1025" Type="http://purl.oclc.org/ooxml/officeDocument/relationships/oleObject" Target="embeddings/oleObject344.bin"/><Relationship Id="rId241" Type="http://purl.oclc.org/ooxml/officeDocument/relationships/oleObject" Target="embeddings/oleObject78.bin"/><Relationship Id="rId479" Type="http://purl.oclc.org/ooxml/officeDocument/relationships/image" Target="media/image310.wmf"/><Relationship Id="rId686" Type="http://purl.oclc.org/ooxml/officeDocument/relationships/image" Target="media/image447.wmf"/><Relationship Id="rId893" Type="http://purl.oclc.org/ooxml/officeDocument/relationships/oleObject" Target="embeddings/oleObject297.bin"/><Relationship Id="rId907" Type="http://purl.oclc.org/ooxml/officeDocument/relationships/image" Target="media/image594.wmf"/><Relationship Id="rId36" Type="http://purl.oclc.org/ooxml/officeDocument/relationships/image" Target="media/image18.wmf"/><Relationship Id="rId339" Type="http://purl.oclc.org/ooxml/officeDocument/relationships/image" Target="media/image219.wmf"/><Relationship Id="rId546" Type="http://purl.oclc.org/ooxml/officeDocument/relationships/oleObject" Target="embeddings/oleObject181.bin"/><Relationship Id="rId753" Type="http://purl.oclc.org/ooxml/officeDocument/relationships/image" Target="media/image492.wmf"/><Relationship Id="rId101" Type="http://purl.oclc.org/ooxml/officeDocument/relationships/oleObject" Target="embeddings/oleObject28.bin"/><Relationship Id="rId185" Type="http://purl.oclc.org/ooxml/officeDocument/relationships/image" Target="media/image119.wmf"/><Relationship Id="rId406" Type="http://purl.oclc.org/ooxml/officeDocument/relationships/oleObject" Target="embeddings/oleObject132.bin"/><Relationship Id="rId960" Type="http://purl.oclc.org/ooxml/officeDocument/relationships/oleObject" Target="embeddings/oleObject319.bin"/><Relationship Id="rId1036" Type="http://purl.oclc.org/ooxml/officeDocument/relationships/image" Target="media/image674.emf"/><Relationship Id="rId392" Type="http://purl.oclc.org/ooxml/officeDocument/relationships/oleObject" Target="embeddings/oleObject127.bin"/><Relationship Id="rId613" Type="http://purl.oclc.org/ooxml/officeDocument/relationships/image" Target="media/image398.wmf"/><Relationship Id="rId697" Type="http://purl.oclc.org/ooxml/officeDocument/relationships/oleObject" Target="embeddings/oleObject231.bin"/><Relationship Id="rId820" Type="http://purl.oclc.org/ooxml/officeDocument/relationships/oleObject" Target="embeddings/oleObject274.bin"/><Relationship Id="rId918" Type="http://purl.oclc.org/ooxml/officeDocument/relationships/image" Target="media/image601.wmf"/><Relationship Id="rId252" Type="http://purl.oclc.org/ooxml/officeDocument/relationships/image" Target="media/image159.wmf"/><Relationship Id="rId47" Type="http://purl.oclc.org/ooxml/officeDocument/relationships/oleObject" Target="embeddings/oleObject10.bin"/><Relationship Id="rId112" Type="http://purl.oclc.org/ooxml/officeDocument/relationships/image" Target="media/image69.wmf"/><Relationship Id="rId557" Type="http://purl.oclc.org/ooxml/officeDocument/relationships/image" Target="media/image360.wmf"/><Relationship Id="rId764" Type="http://purl.oclc.org/ooxml/officeDocument/relationships/oleObject" Target="embeddings/oleObject254.bin"/><Relationship Id="rId971" Type="http://purl.oclc.org/ooxml/officeDocument/relationships/image" Target="media/image637.wmf"/><Relationship Id="rId196" Type="http://purl.oclc.org/ooxml/officeDocument/relationships/image" Target="media/image126.wmf"/><Relationship Id="rId417" Type="http://purl.oclc.org/ooxml/officeDocument/relationships/image" Target="media/image270.wmf"/><Relationship Id="rId624" Type="http://purl.oclc.org/ooxml/officeDocument/relationships/image" Target="media/image405.wmf"/><Relationship Id="rId831" Type="http://purl.oclc.org/ooxml/officeDocument/relationships/image" Target="media/image542.emf"/><Relationship Id="rId263" Type="http://purl.oclc.org/ooxml/officeDocument/relationships/image" Target="media/image166.wmf"/><Relationship Id="rId470" Type="http://purl.oclc.org/ooxml/officeDocument/relationships/image" Target="media/image304.wmf"/><Relationship Id="rId929" Type="http://purl.oclc.org/ooxml/officeDocument/relationships/oleObject" Target="embeddings/oleObject309.bin"/><Relationship Id="rId58" Type="http://purl.oclc.org/ooxml/officeDocument/relationships/image" Target="media/image33.wmf"/><Relationship Id="rId123" Type="http://purl.oclc.org/ooxml/officeDocument/relationships/image" Target="media/image76.wmf"/><Relationship Id="rId330" Type="http://purl.oclc.org/ooxml/officeDocument/relationships/image" Target="media/image213.wmf"/><Relationship Id="rId568" Type="http://purl.oclc.org/ooxml/officeDocument/relationships/oleObject" Target="embeddings/oleObject189.bin"/><Relationship Id="rId775" Type="http://purl.oclc.org/ooxml/officeDocument/relationships/image" Target="media/image504.wmf"/><Relationship Id="rId982" Type="http://purl.oclc.org/ooxml/officeDocument/relationships/image" Target="media/image644.wmf"/><Relationship Id="rId428" Type="http://purl.oclc.org/ooxml/officeDocument/relationships/image" Target="media/image277.wmf"/><Relationship Id="rId635" Type="http://purl.oclc.org/ooxml/officeDocument/relationships/image" Target="media/image412.wmf"/><Relationship Id="rId842" Type="http://purl.oclc.org/ooxml/officeDocument/relationships/image" Target="media/image550.wmf"/><Relationship Id="rId274" Type="http://purl.oclc.org/ooxml/officeDocument/relationships/oleObject" Target="embeddings/oleObject87.bin"/><Relationship Id="rId481" Type="http://purl.oclc.org/ooxml/officeDocument/relationships/image" Target="media/image311.wmf"/><Relationship Id="rId702" Type="http://purl.oclc.org/ooxml/officeDocument/relationships/image" Target="media/image458.wmf"/><Relationship Id="rId69" Type="http://purl.oclc.org/ooxml/officeDocument/relationships/image" Target="media/image40.wmf"/><Relationship Id="rId134" Type="http://purl.oclc.org/ooxml/officeDocument/relationships/oleObject" Target="embeddings/oleObject37.bin"/><Relationship Id="rId579" Type="http://purl.oclc.org/ooxml/officeDocument/relationships/image" Target="media/image375.emf"/><Relationship Id="rId786" Type="http://purl.oclc.org/ooxml/officeDocument/relationships/oleObject" Target="embeddings/oleObject263.bin"/><Relationship Id="rId993" Type="http://purl.oclc.org/ooxml/officeDocument/relationships/oleObject" Target="embeddings/oleObject330.bin"/><Relationship Id="rId341" Type="http://purl.oclc.org/ooxml/officeDocument/relationships/image" Target="media/image220.wmf"/><Relationship Id="rId439" Type="http://purl.oclc.org/ooxml/officeDocument/relationships/oleObject" Target="embeddings/oleObject143.bin"/><Relationship Id="rId646" Type="http://purl.oclc.org/ooxml/officeDocument/relationships/oleObject" Target="embeddings/oleObject214.bin"/><Relationship Id="rId201" Type="http://purl.oclc.org/ooxml/officeDocument/relationships/oleObject" Target="embeddings/oleObject60.bin"/><Relationship Id="rId285" Type="http://purl.oclc.org/ooxml/officeDocument/relationships/image" Target="media/image183.wmf"/><Relationship Id="rId506" Type="http://purl.oclc.org/ooxml/officeDocument/relationships/image" Target="media/image328.wmf"/><Relationship Id="rId853" Type="http://purl.oclc.org/ooxml/officeDocument/relationships/oleObject" Target="embeddings/oleObject284.bin"/><Relationship Id="rId492" Type="http://purl.oclc.org/ooxml/officeDocument/relationships/image" Target="media/image319.wmf"/><Relationship Id="rId713" Type="http://purl.oclc.org/ooxml/officeDocument/relationships/image" Target="media/image465.wmf"/><Relationship Id="rId797" Type="http://purl.oclc.org/ooxml/officeDocument/relationships/image" Target="media/image519.wmf"/><Relationship Id="rId920" Type="http://purl.oclc.org/ooxml/officeDocument/relationships/oleObject" Target="embeddings/oleObject306.bin"/><Relationship Id="rId145" Type="http://purl.oclc.org/ooxml/officeDocument/relationships/image" Target="media/image93.wmf"/><Relationship Id="rId352" Type="http://purl.oclc.org/ooxml/officeDocument/relationships/oleObject" Target="embeddings/oleObject113.bin"/><Relationship Id="rId212" Type="http://purl.oclc.org/ooxml/officeDocument/relationships/oleObject" Target="embeddings/oleObject66.bin"/><Relationship Id="rId657" Type="http://purl.oclc.org/ooxml/officeDocument/relationships/image" Target="media/image428.wmf"/><Relationship Id="rId864" Type="http://purl.oclc.org/ooxml/officeDocument/relationships/image" Target="media/image565.wmf"/><Relationship Id="rId296" Type="http://purl.oclc.org/ooxml/officeDocument/relationships/image" Target="media/image190.wmf"/><Relationship Id="rId517" Type="http://purl.oclc.org/ooxml/officeDocument/relationships/oleObject" Target="embeddings/oleObject170.bin"/><Relationship Id="rId724" Type="http://purl.oclc.org/ooxml/officeDocument/relationships/image" Target="media/image473.wmf"/><Relationship Id="rId931" Type="http://purl.oclc.org/ooxml/officeDocument/relationships/image" Target="media/image610.wmf"/><Relationship Id="rId60" Type="http://purl.oclc.org/ooxml/officeDocument/relationships/image" Target="media/image34.wmf"/><Relationship Id="rId156" Type="http://purl.oclc.org/ooxml/officeDocument/relationships/image" Target="media/image100.wmf"/><Relationship Id="rId363" Type="http://purl.oclc.org/ooxml/officeDocument/relationships/image" Target="media/image235.wmf"/><Relationship Id="rId570" Type="http://purl.oclc.org/ooxml/officeDocument/relationships/oleObject" Target="embeddings/oleObject190.bin"/><Relationship Id="rId1007" Type="http://purl.oclc.org/ooxml/officeDocument/relationships/oleObject" Target="embeddings/oleObject336.bin"/><Relationship Id="rId223" Type="http://purl.oclc.org/ooxml/officeDocument/relationships/oleObject" Target="embeddings/oleObject70.bin"/><Relationship Id="rId430" Type="http://purl.oclc.org/ooxml/officeDocument/relationships/oleObject" Target="embeddings/oleObject140.bin"/><Relationship Id="rId668" Type="http://purl.oclc.org/ooxml/officeDocument/relationships/image" Target="media/image435.wmf"/><Relationship Id="rId875" Type="http://purl.oclc.org/ooxml/officeDocument/relationships/image" Target="media/image572.wmf"/><Relationship Id="rId18" Type="http://purl.oclc.org/ooxml/officeDocument/relationships/image" Target="media/image6.wmf"/><Relationship Id="rId528" Type="http://purl.oclc.org/ooxml/officeDocument/relationships/oleObject" Target="embeddings/oleObject175.bin"/><Relationship Id="rId735" Type="http://purl.oclc.org/ooxml/officeDocument/relationships/image" Target="media/image480.wmf"/><Relationship Id="rId942" Type="http://purl.oclc.org/ooxml/officeDocument/relationships/image" Target="media/image617.wmf"/><Relationship Id="rId167" Type="http://purl.oclc.org/ooxml/officeDocument/relationships/oleObject" Target="embeddings/oleObject48.bin"/><Relationship Id="rId374" Type="http://purl.oclc.org/ooxml/officeDocument/relationships/image" Target="media/image242.wmf"/><Relationship Id="rId581" Type="http://purl.oclc.org/ooxml/officeDocument/relationships/image" Target="media/image377.emf"/><Relationship Id="rId1018" Type="http://purl.oclc.org/ooxml/officeDocument/relationships/image" Target="media/image666.wmf"/><Relationship Id="rId71" Type="http://purl.oclc.org/ooxml/officeDocument/relationships/oleObject" Target="embeddings/oleObject18.bin"/><Relationship Id="rId234" Type="http://purl.oclc.org/ooxml/officeDocument/relationships/oleObject" Target="embeddings/oleObject75.bin"/><Relationship Id="rId679" Type="http://purl.oclc.org/ooxml/officeDocument/relationships/oleObject" Target="embeddings/oleObject225.bin"/><Relationship Id="rId802" Type="http://purl.oclc.org/ooxml/officeDocument/relationships/image" Target="media/image522.wmf"/><Relationship Id="rId886" Type="http://purl.oclc.org/ooxml/officeDocument/relationships/image" Target="media/image580.wmf"/><Relationship Id="rId2" Type="http://purl.oclc.org/ooxml/officeDocument/relationships/numbering" Target="numbering.xml"/><Relationship Id="rId29" Type="http://purl.oclc.org/ooxml/officeDocument/relationships/image" Target="media/image13.wmf"/><Relationship Id="rId441" Type="http://purl.oclc.org/ooxml/officeDocument/relationships/oleObject" Target="embeddings/oleObject144.bin"/><Relationship Id="rId539" Type="http://purl.oclc.org/ooxml/officeDocument/relationships/image" Target="media/image349.wmf"/><Relationship Id="rId746" Type="http://purl.oclc.org/ooxml/officeDocument/relationships/oleObject" Target="embeddings/oleObject247.bin"/><Relationship Id="rId178" Type="http://purl.oclc.org/ooxml/officeDocument/relationships/oleObject" Target="embeddings/oleObject52.bin"/><Relationship Id="rId301" Type="http://purl.oclc.org/ooxml/officeDocument/relationships/oleObject" Target="embeddings/oleObject96.bin"/><Relationship Id="rId953" Type="http://purl.oclc.org/ooxml/officeDocument/relationships/image" Target="media/image625.wmf"/><Relationship Id="rId1029" Type="http://purl.oclc.org/ooxml/officeDocument/relationships/oleObject" Target="embeddings/oleObject347.bin"/><Relationship Id="rId82" Type="http://purl.oclc.org/ooxml/officeDocument/relationships/image" Target="media/image49.wmf"/><Relationship Id="rId385" Type="http://purl.oclc.org/ooxml/officeDocument/relationships/oleObject" Target="embeddings/oleObject124.bin"/><Relationship Id="rId592" Type="http://purl.oclc.org/ooxml/officeDocument/relationships/oleObject" Target="embeddings/oleObject196.bin"/><Relationship Id="rId606" Type="http://purl.oclc.org/ooxml/officeDocument/relationships/image" Target="media/image393.wmf"/><Relationship Id="rId813" Type="http://purl.oclc.org/ooxml/officeDocument/relationships/image" Target="media/image530.wmf"/><Relationship Id="rId245" Type="http://purl.oclc.org/ooxml/officeDocument/relationships/image" Target="media/image154.wmf"/><Relationship Id="rId452" Type="http://purl.oclc.org/ooxml/officeDocument/relationships/image" Target="media/image292.wmf"/><Relationship Id="rId897" Type="http://purl.oclc.org/ooxml/officeDocument/relationships/image" Target="media/image587.wmf"/><Relationship Id="rId105" Type="http://purl.oclc.org/ooxml/officeDocument/relationships/image" Target="media/image64.wmf"/><Relationship Id="rId312" Type="http://purl.oclc.org/ooxml/officeDocument/relationships/image" Target="media/image201.wmf"/><Relationship Id="rId757" Type="http://purl.oclc.org/ooxml/officeDocument/relationships/image" Target="media/image495.wmf"/><Relationship Id="rId964" Type="http://purl.oclc.org/ooxml/officeDocument/relationships/image" Target="media/image632.wmf"/><Relationship Id="rId93" Type="http://purl.oclc.org/ooxml/officeDocument/relationships/image" Target="media/image56.wmf"/><Relationship Id="rId189" Type="http://purl.oclc.org/ooxml/officeDocument/relationships/oleObject" Target="embeddings/oleObject56.bin"/><Relationship Id="rId396" Type="http://purl.oclc.org/ooxml/officeDocument/relationships/oleObject" Target="embeddings/oleObject128.bin"/><Relationship Id="rId617" Type="http://purl.oclc.org/ooxml/officeDocument/relationships/image" Target="media/image401.wmf"/><Relationship Id="rId824" Type="http://purl.oclc.org/ooxml/officeDocument/relationships/image" Target="media/image537.wmf"/><Relationship Id="rId256" Type="http://purl.oclc.org/ooxml/officeDocument/relationships/oleObject" Target="embeddings/oleObject83.bin"/><Relationship Id="rId463" Type="http://purl.oclc.org/ooxml/officeDocument/relationships/image" Target="media/image299.wmf"/><Relationship Id="rId670" Type="http://purl.oclc.org/ooxml/officeDocument/relationships/oleObject" Target="embeddings/oleObject222.bin"/><Relationship Id="rId116" Type="http://purl.oclc.org/ooxml/officeDocument/relationships/oleObject" Target="embeddings/oleObject33.bin"/><Relationship Id="rId323" Type="http://purl.oclc.org/ooxml/officeDocument/relationships/image" Target="media/image208.wmf"/><Relationship Id="rId530" Type="http://purl.oclc.org/ooxml/officeDocument/relationships/image" Target="media/image343.wmf"/><Relationship Id="rId768" Type="http://purl.oclc.org/ooxml/officeDocument/relationships/oleObject" Target="embeddings/oleObject257.bin"/><Relationship Id="rId975" Type="http://purl.oclc.org/ooxml/officeDocument/relationships/oleObject" Target="embeddings/oleObject324.bin"/><Relationship Id="rId20" Type="http://purl.oclc.org/ooxml/officeDocument/relationships/image" Target="media/image7.wmf"/><Relationship Id="rId628" Type="http://purl.oclc.org/ooxml/officeDocument/relationships/oleObject" Target="embeddings/oleObject209.bin"/><Relationship Id="rId835" Type="http://purl.oclc.org/ooxml/officeDocument/relationships/oleObject" Target="embeddings/oleObject278.bin"/><Relationship Id="rId267" Type="http://purl.oclc.org/ooxml/officeDocument/relationships/image" Target="media/image169.png"/><Relationship Id="rId474" Type="http://purl.oclc.org/ooxml/officeDocument/relationships/oleObject" Target="embeddings/oleObject156.bin"/><Relationship Id="rId1020" Type="http://purl.oclc.org/ooxml/officeDocument/relationships/oleObject" Target="embeddings/oleObject341.bin"/><Relationship Id="rId127" Type="http://purl.oclc.org/ooxml/officeDocument/relationships/image" Target="media/image79.png"/><Relationship Id="rId681" Type="http://purl.oclc.org/ooxml/officeDocument/relationships/image" Target="media/image444.wmf"/><Relationship Id="rId779" Type="http://purl.oclc.org/ooxml/officeDocument/relationships/image" Target="media/image507.wmf"/><Relationship Id="rId902" Type="http://purl.oclc.org/ooxml/officeDocument/relationships/oleObject" Target="embeddings/oleObject300.bin"/><Relationship Id="rId986" Type="http://purl.oclc.org/ooxml/officeDocument/relationships/image" Target="media/image647.wmf"/><Relationship Id="rId31" Type="http://purl.oclc.org/ooxml/officeDocument/relationships/oleObject" Target="embeddings/oleObject5.bin"/><Relationship Id="rId334" Type="http://purl.oclc.org/ooxml/officeDocument/relationships/oleObject" Target="embeddings/oleObject107.bin"/><Relationship Id="rId541" Type="http://purl.oclc.org/ooxml/officeDocument/relationships/image" Target="media/image350.wmf"/><Relationship Id="rId639" Type="http://purl.oclc.org/ooxml/officeDocument/relationships/image" Target="media/image416.wmf"/><Relationship Id="rId180" Type="http://purl.oclc.org/ooxml/officeDocument/relationships/oleObject" Target="embeddings/oleObject53.bin"/><Relationship Id="rId278" Type="http://purl.oclc.org/ooxml/officeDocument/relationships/image" Target="media/image178.wmf"/><Relationship Id="rId401" Type="http://purl.oclc.org/ooxml/officeDocument/relationships/image" Target="media/image260.wmf"/><Relationship Id="rId846" Type="http://purl.oclc.org/ooxml/officeDocument/relationships/image" Target="media/image553.wmf"/><Relationship Id="rId1031" Type="http://purl.oclc.org/ooxml/officeDocument/relationships/oleObject" Target="embeddings/oleObject349.bin"/><Relationship Id="rId485" Type="http://purl.oclc.org/ooxml/officeDocument/relationships/image" Target="media/image314.emf"/><Relationship Id="rId692" Type="http://purl.oclc.org/ooxml/officeDocument/relationships/image" Target="media/image451.wmf"/><Relationship Id="rId706" Type="http://purl.oclc.org/ooxml/officeDocument/relationships/oleObject" Target="embeddings/oleObject234.bin"/><Relationship Id="rId913" Type="http://purl.oclc.org/ooxml/officeDocument/relationships/image" Target="media/image598.wmf"/><Relationship Id="rId42" Type="http://purl.oclc.org/ooxml/officeDocument/relationships/image" Target="media/image22.wmf"/><Relationship Id="rId138" Type="http://purl.oclc.org/ooxml/officeDocument/relationships/image" Target="media/image88.wmf"/><Relationship Id="rId345" Type="http://purl.oclc.org/ooxml/officeDocument/relationships/image" Target="media/image223.wmf"/><Relationship Id="rId552" Type="http://purl.oclc.org/ooxml/officeDocument/relationships/image" Target="media/image357.wmf"/><Relationship Id="rId997" Type="http://purl.oclc.org/ooxml/officeDocument/relationships/image" Target="media/image654.wmf"/><Relationship Id="rId191" Type="http://purl.oclc.org/ooxml/officeDocument/relationships/image" Target="media/image123.wmf"/><Relationship Id="rId205" Type="http://purl.oclc.org/ooxml/officeDocument/relationships/image" Target="media/image132.wmf"/><Relationship Id="rId412" Type="http://purl.oclc.org/ooxml/officeDocument/relationships/oleObject" Target="embeddings/oleObject134.bin"/><Relationship Id="rId857" Type="http://purl.oclc.org/ooxml/officeDocument/relationships/image" Target="media/image560.wmf"/><Relationship Id="rId289" Type="http://purl.oclc.org/ooxml/officeDocument/relationships/oleObject" Target="embeddings/oleObject92.bin"/><Relationship Id="rId496" Type="http://purl.oclc.org/ooxml/officeDocument/relationships/oleObject" Target="embeddings/oleObject163.bin"/><Relationship Id="rId717" Type="http://purl.oclc.org/ooxml/officeDocument/relationships/image" Target="media/image468.wmf"/><Relationship Id="rId924" Type="http://purl.oclc.org/ooxml/officeDocument/relationships/image" Target="media/image605.wmf"/><Relationship Id="rId53" Type="http://purl.oclc.org/ooxml/officeDocument/relationships/oleObject" Target="embeddings/oleObject12.bin"/><Relationship Id="rId149" Type="http://purl.oclc.org/ooxml/officeDocument/relationships/oleObject" Target="embeddings/oleObject42.bin"/><Relationship Id="rId356" Type="http://purl.oclc.org/ooxml/officeDocument/relationships/image" Target="media/image230.wmf"/><Relationship Id="rId563" Type="http://purl.oclc.org/ooxml/officeDocument/relationships/image" Target="media/image364.wmf"/><Relationship Id="rId770" Type="http://purl.oclc.org/ooxml/officeDocument/relationships/image" Target="media/image501.wmf"/><Relationship Id="rId216" Type="http://purl.oclc.org/ooxml/officeDocument/relationships/image" Target="media/image137.wmf"/><Relationship Id="rId423" Type="http://purl.oclc.org/ooxml/officeDocument/relationships/image" Target="media/image274.wmf"/><Relationship Id="rId868" Type="http://purl.oclc.org/ooxml/officeDocument/relationships/oleObject" Target="embeddings/oleObject289.bin"/><Relationship Id="rId630" Type="http://purl.oclc.org/ooxml/officeDocument/relationships/image" Target="media/image409.wmf"/><Relationship Id="rId728" Type="http://purl.oclc.org/ooxml/officeDocument/relationships/oleObject" Target="embeddings/oleObject241.bin"/><Relationship Id="rId935" Type="http://purl.oclc.org/ooxml/officeDocument/relationships/oleObject" Target="embeddings/oleObject311.bin"/><Relationship Id="rId64" Type="http://purl.oclc.org/ooxml/officeDocument/relationships/image" Target="media/image37.wmf"/><Relationship Id="rId367" Type="http://purl.oclc.org/ooxml/officeDocument/relationships/oleObject" Target="embeddings/oleObject118.bin"/><Relationship Id="rId574" Type="http://purl.oclc.org/ooxml/officeDocument/relationships/image" Target="media/image371.wmf"/><Relationship Id="rId227" Type="http://purl.oclc.org/ooxml/officeDocument/relationships/image" Target="media/image144.wmf"/><Relationship Id="rId781" Type="http://purl.oclc.org/ooxml/officeDocument/relationships/image" Target="media/image508.wmf"/><Relationship Id="rId879" Type="http://purl.oclc.org/ooxml/officeDocument/relationships/image" Target="media/image575.wmf"/><Relationship Id="rId434" Type="http://purl.oclc.org/ooxml/officeDocument/relationships/image" Target="media/image281.wmf"/><Relationship Id="rId641" Type="http://purl.oclc.org/ooxml/officeDocument/relationships/image" Target="media/image417.wmf"/><Relationship Id="rId739" Type="http://purl.oclc.org/ooxml/officeDocument/relationships/image" Target="media/image483.wmf"/><Relationship Id="rId280" Type="http://purl.oclc.org/ooxml/officeDocument/relationships/oleObject" Target="embeddings/oleObject89.bin"/><Relationship Id="rId501" Type="http://purl.oclc.org/ooxml/officeDocument/relationships/image" Target="media/image325.wmf"/><Relationship Id="rId946" Type="http://purl.oclc.org/ooxml/officeDocument/relationships/image" Target="media/image620.wmf"/><Relationship Id="rId75" Type="http://purl.oclc.org/ooxml/officeDocument/relationships/image" Target="media/image44.wmf"/><Relationship Id="rId140" Type="http://purl.oclc.org/ooxml/officeDocument/relationships/oleObject" Target="embeddings/oleObject39.bin"/><Relationship Id="rId378" Type="http://purl.oclc.org/ooxml/officeDocument/relationships/image" Target="media/image245.wmf"/><Relationship Id="rId585" Type="http://purl.oclc.org/ooxml/officeDocument/relationships/image" Target="media/image380.wmf"/><Relationship Id="rId792" Type="http://purl.oclc.org/ooxml/officeDocument/relationships/oleObject" Target="embeddings/oleObject265.bin"/><Relationship Id="rId806" Type="http://purl.oclc.org/ooxml/officeDocument/relationships/image" Target="media/image525.wmf"/><Relationship Id="rId6" Type="http://purl.oclc.org/ooxml/officeDocument/relationships/footnotes" Target="footnotes.xml"/><Relationship Id="rId238" Type="http://purl.oclc.org/ooxml/officeDocument/relationships/image" Target="media/image150.wmf"/><Relationship Id="rId445" Type="http://purl.oclc.org/ooxml/officeDocument/relationships/image" Target="media/image288.wmf"/><Relationship Id="rId652" Type="http://purl.oclc.org/ooxml/officeDocument/relationships/oleObject" Target="embeddings/oleObject216.bin"/><Relationship Id="rId291" Type="http://purl.oclc.org/ooxml/officeDocument/relationships/image" Target="media/image187.wmf"/><Relationship Id="rId305" Type="http://purl.oclc.org/ooxml/officeDocument/relationships/image" Target="media/image196.wmf"/><Relationship Id="rId512" Type="http://purl.oclc.org/ooxml/officeDocument/relationships/image" Target="media/image332.wmf"/><Relationship Id="rId957" Type="http://purl.oclc.org/ooxml/officeDocument/relationships/oleObject" Target="embeddings/oleObject318.bin"/><Relationship Id="rId86" Type="http://purl.oclc.org/ooxml/officeDocument/relationships/oleObject" Target="embeddings/oleObject23.bin"/><Relationship Id="rId151" Type="http://purl.oclc.org/ooxml/officeDocument/relationships/image" Target="media/image97.wmf"/><Relationship Id="rId389" Type="http://purl.oclc.org/ooxml/officeDocument/relationships/oleObject" Target="embeddings/oleObject126.bin"/><Relationship Id="rId596" Type="http://purl.oclc.org/ooxml/officeDocument/relationships/image" Target="media/image387.wmf"/><Relationship Id="rId817" Type="http://purl.oclc.org/ooxml/officeDocument/relationships/oleObject" Target="embeddings/oleObject273.bin"/><Relationship Id="rId1002" Type="http://purl.oclc.org/ooxml/officeDocument/relationships/image" Target="media/image657.wmf"/><Relationship Id="rId249" Type="http://purl.oclc.org/ooxml/officeDocument/relationships/image" Target="media/image157.wmf"/><Relationship Id="rId456" Type="http://purl.oclc.org/ooxml/officeDocument/relationships/oleObject" Target="embeddings/oleObject150.bin"/><Relationship Id="rId663" Type="http://purl.oclc.org/ooxml/officeDocument/relationships/image" Target="media/image432.wmf"/><Relationship Id="rId870" Type="http://purl.oclc.org/ooxml/officeDocument/relationships/image" Target="media/image569.wmf"/><Relationship Id="rId13" Type="http://purl.oclc.org/ooxml/officeDocument/relationships/footer" Target="footer3.xml"/><Relationship Id="rId109" Type="http://purl.oclc.org/ooxml/officeDocument/relationships/image" Target="media/image67.wmf"/><Relationship Id="rId316" Type="http://purl.oclc.org/ooxml/officeDocument/relationships/oleObject" Target="embeddings/oleObject101.bin"/><Relationship Id="rId523" Type="http://purl.oclc.org/ooxml/officeDocument/relationships/oleObject" Target="embeddings/oleObject172.bin"/><Relationship Id="rId968" Type="http://purl.oclc.org/ooxml/officeDocument/relationships/image" Target="media/image635.wmf"/><Relationship Id="rId97" Type="http://purl.oclc.org/ooxml/officeDocument/relationships/image" Target="media/image59.wmf"/><Relationship Id="rId730" Type="http://purl.oclc.org/ooxml/officeDocument/relationships/image" Target="media/image477.wmf"/><Relationship Id="rId828" Type="http://purl.oclc.org/ooxml/officeDocument/relationships/image" Target="media/image540.wmf"/><Relationship Id="rId1013" Type="http://purl.oclc.org/ooxml/officeDocument/relationships/oleObject" Target="embeddings/oleObject338.bin"/><Relationship Id="rId162" Type="http://purl.oclc.org/ooxml/officeDocument/relationships/image" Target="media/image104.wmf"/><Relationship Id="rId467" Type="http://purl.oclc.org/ooxml/officeDocument/relationships/image" Target="media/image302.wmf"/><Relationship Id="rId674" Type="http://purl.oclc.org/ooxml/officeDocument/relationships/image" Target="media/image439.wmf"/><Relationship Id="rId881" Type="http://purl.oclc.org/ooxml/officeDocument/relationships/oleObject" Target="embeddings/oleObject293.bin"/><Relationship Id="rId979" Type="http://purl.oclc.org/ooxml/officeDocument/relationships/image" Target="media/image642.wmf"/><Relationship Id="rId24" Type="http://purl.oclc.org/ooxml/officeDocument/relationships/image" Target="media/image10.wmf"/><Relationship Id="rId327" Type="http://purl.oclc.org/ooxml/officeDocument/relationships/image" Target="media/image211.wmf"/><Relationship Id="rId534" Type="http://purl.oclc.org/ooxml/officeDocument/relationships/oleObject" Target="embeddings/oleObject177.bin"/><Relationship Id="rId741" Type="http://purl.oclc.org/ooxml/officeDocument/relationships/image" Target="media/image484.wmf"/><Relationship Id="rId839" Type="http://purl.oclc.org/ooxml/officeDocument/relationships/image" Target="media/image548.wmf"/><Relationship Id="rId173" Type="http://purl.oclc.org/ooxml/officeDocument/relationships/oleObject" Target="embeddings/oleObject50.bin"/><Relationship Id="rId380" Type="http://purl.oclc.org/ooxml/officeDocument/relationships/image" Target="media/image246.wmf"/><Relationship Id="rId601" Type="http://purl.oclc.org/ooxml/officeDocument/relationships/image" Target="media/image390.wmf"/><Relationship Id="rId1024" Type="http://purl.oclc.org/ooxml/officeDocument/relationships/image" Target="media/image669.wmf"/><Relationship Id="rId240" Type="http://purl.oclc.org/ooxml/officeDocument/relationships/image" Target="media/image151.wmf"/><Relationship Id="rId478" Type="http://purl.oclc.org/ooxml/officeDocument/relationships/image" Target="media/image309.wmf"/><Relationship Id="rId685" Type="http://purl.oclc.org/ooxml/officeDocument/relationships/oleObject" Target="embeddings/oleObject227.bin"/><Relationship Id="rId892" Type="http://purl.oclc.org/ooxml/officeDocument/relationships/image" Target="media/image584.wmf"/><Relationship Id="rId906" Type="http://purl.oclc.org/ooxml/officeDocument/relationships/image" Target="media/image593.wmf"/><Relationship Id="rId35" Type="http://purl.oclc.org/ooxml/officeDocument/relationships/oleObject" Target="embeddings/oleObject6.bin"/><Relationship Id="rId100" Type="http://purl.oclc.org/ooxml/officeDocument/relationships/image" Target="media/image61.wmf"/><Relationship Id="rId338" Type="http://purl.oclc.org/ooxml/officeDocument/relationships/image" Target="media/image218.wmf"/><Relationship Id="rId545" Type="http://purl.oclc.org/ooxml/officeDocument/relationships/image" Target="media/image353.wmf"/><Relationship Id="rId752" Type="http://purl.oclc.org/ooxml/officeDocument/relationships/oleObject" Target="embeddings/oleObject249.bin"/><Relationship Id="rId184" Type="http://purl.oclc.org/ooxml/officeDocument/relationships/image" Target="media/image118.wmf"/><Relationship Id="rId391" Type="http://purl.oclc.org/ooxml/officeDocument/relationships/image" Target="media/image253.wmf"/><Relationship Id="rId405" Type="http://purl.oclc.org/ooxml/officeDocument/relationships/image" Target="media/image262.wmf"/><Relationship Id="rId612" Type="http://purl.oclc.org/ooxml/officeDocument/relationships/image" Target="media/image397.wmf"/><Relationship Id="rId1035" Type="http://purl.oclc.org/ooxml/officeDocument/relationships/image" Target="media/image673.emf"/><Relationship Id="rId251" Type="http://purl.oclc.org/ooxml/officeDocument/relationships/image" Target="media/image158.wmf"/><Relationship Id="rId489" Type="http://purl.oclc.org/ooxml/officeDocument/relationships/image" Target="media/image317.wmf"/><Relationship Id="rId696" Type="http://purl.oclc.org/ooxml/officeDocument/relationships/image" Target="media/image454.wmf"/><Relationship Id="rId917" Type="http://purl.oclc.org/ooxml/officeDocument/relationships/oleObject" Target="embeddings/oleObject305.bin"/><Relationship Id="rId46" Type="http://purl.oclc.org/ooxml/officeDocument/relationships/image" Target="media/image25.wmf"/><Relationship Id="rId349" Type="http://purl.oclc.org/ooxml/officeDocument/relationships/oleObject" Target="embeddings/oleObject112.bin"/><Relationship Id="rId556" Type="http://purl.oclc.org/ooxml/officeDocument/relationships/oleObject" Target="embeddings/oleObject185.bin"/><Relationship Id="rId763" Type="http://purl.oclc.org/ooxml/officeDocument/relationships/oleObject" Target="embeddings/oleObject253.bin"/><Relationship Id="rId111" Type="http://purl.oclc.org/ooxml/officeDocument/relationships/image" Target="media/image68.wmf"/><Relationship Id="rId195" Type="http://purl.oclc.org/ooxml/officeDocument/relationships/oleObject" Target="embeddings/oleObject58.bin"/><Relationship Id="rId209" Type="http://purl.oclc.org/ooxml/officeDocument/relationships/oleObject" Target="embeddings/oleObject64.bin"/><Relationship Id="rId416" Type="http://purl.oclc.org/ooxml/officeDocument/relationships/image" Target="media/image269.wmf"/><Relationship Id="rId970" Type="http://purl.oclc.org/ooxml/officeDocument/relationships/image" Target="media/image636.wmf"/><Relationship Id="rId623" Type="http://purl.oclc.org/ooxml/officeDocument/relationships/image" Target="media/image404.wmf"/><Relationship Id="rId830" Type="http://purl.oclc.org/ooxml/officeDocument/relationships/image" Target="media/image541.wmf"/><Relationship Id="rId928" Type="http://purl.oclc.org/ooxml/officeDocument/relationships/image" Target="media/image608.wmf"/><Relationship Id="rId57" Type="http://purl.oclc.org/ooxml/officeDocument/relationships/image" Target="media/image32.wmf"/><Relationship Id="rId262" Type="http://purl.oclc.org/ooxml/officeDocument/relationships/oleObject" Target="embeddings/oleObject85.bin"/><Relationship Id="rId567" Type="http://purl.oclc.org/ooxml/officeDocument/relationships/image" Target="media/image367.wmf"/><Relationship Id="rId122" Type="http://purl.oclc.org/ooxml/officeDocument/relationships/oleObject" Target="embeddings/oleObject35.bin"/><Relationship Id="rId774" Type="http://purl.oclc.org/ooxml/officeDocument/relationships/oleObject" Target="embeddings/oleObject259.bin"/><Relationship Id="rId981" Type="http://purl.oclc.org/ooxml/officeDocument/relationships/oleObject" Target="embeddings/oleObject326.bin"/><Relationship Id="rId427" Type="http://purl.oclc.org/ooxml/officeDocument/relationships/oleObject" Target="embeddings/oleObject139.bin"/><Relationship Id="rId634" Type="http://purl.oclc.org/ooxml/officeDocument/relationships/oleObject" Target="embeddings/oleObject211.bin"/><Relationship Id="rId841" Type="http://purl.oclc.org/ooxml/officeDocument/relationships/oleObject" Target="embeddings/oleObject280.bin"/><Relationship Id="rId273" Type="http://purl.oclc.org/ooxml/officeDocument/relationships/image" Target="media/image175.wmf"/><Relationship Id="rId480" Type="http://purl.oclc.org/ooxml/officeDocument/relationships/oleObject" Target="embeddings/oleObject158.bin"/><Relationship Id="rId701" Type="http://purl.oclc.org/ooxml/officeDocument/relationships/image" Target="media/image457.wmf"/><Relationship Id="rId939" Type="http://purl.oclc.org/ooxml/officeDocument/relationships/image" Target="media/image615.wmf"/><Relationship Id="rId68" Type="http://purl.oclc.org/ooxml/officeDocument/relationships/oleObject" Target="embeddings/oleObject17.bin"/><Relationship Id="rId133" Type="http://purl.oclc.org/ooxml/officeDocument/relationships/image" Target="media/image85.wmf"/><Relationship Id="rId340" Type="http://purl.oclc.org/ooxml/officeDocument/relationships/oleObject" Target="embeddings/oleObject109.bin"/><Relationship Id="rId578" Type="http://purl.oclc.org/ooxml/officeDocument/relationships/image" Target="media/image374.emf"/><Relationship Id="rId785" Type="http://purl.oclc.org/ooxml/officeDocument/relationships/image" Target="media/image511.wmf"/><Relationship Id="rId992" Type="http://purl.oclc.org/ooxml/officeDocument/relationships/image" Target="media/image651.wmf"/><Relationship Id="rId200" Type="http://purl.oclc.org/ooxml/officeDocument/relationships/image" Target="media/image129.wmf"/><Relationship Id="rId438" Type="http://purl.oclc.org/ooxml/officeDocument/relationships/image" Target="media/image284.wmf"/><Relationship Id="rId645" Type="http://purl.oclc.org/ooxml/officeDocument/relationships/image" Target="media/image420.wmf"/><Relationship Id="rId852" Type="http://purl.oclc.org/ooxml/officeDocument/relationships/image" Target="media/image557.wmf"/><Relationship Id="rId284" Type="http://purl.oclc.org/ooxml/officeDocument/relationships/image" Target="media/image182.wmf"/><Relationship Id="rId491" Type="http://purl.oclc.org/ooxml/officeDocument/relationships/image" Target="media/image318.wmf"/><Relationship Id="rId505" Type="http://purl.oclc.org/ooxml/officeDocument/relationships/oleObject" Target="embeddings/oleObject166.bin"/><Relationship Id="rId712" Type="http://purl.oclc.org/ooxml/officeDocument/relationships/oleObject" Target="embeddings/oleObject236.bin"/><Relationship Id="rId79" Type="http://purl.oclc.org/ooxml/officeDocument/relationships/image" Target="media/image47.wmf"/><Relationship Id="rId144" Type="http://purl.oclc.org/ooxml/officeDocument/relationships/image" Target="media/image92.wmf"/><Relationship Id="rId589" Type="http://purl.oclc.org/ooxml/officeDocument/relationships/oleObject" Target="embeddings/oleObject195.bin"/><Relationship Id="rId796" Type="http://purl.oclc.org/ooxml/officeDocument/relationships/image" Target="media/image518.wmf"/><Relationship Id="rId351" Type="http://purl.oclc.org/ooxml/officeDocument/relationships/image" Target="media/image227.wmf"/><Relationship Id="rId449" Type="http://purl.oclc.org/ooxml/officeDocument/relationships/oleObject" Target="embeddings/oleObject147.bin"/><Relationship Id="rId656" Type="http://purl.oclc.org/ooxml/officeDocument/relationships/image" Target="media/image427.wmf"/><Relationship Id="rId863" Type="http://purl.oclc.org/ooxml/officeDocument/relationships/image" Target="media/image564.wmf"/><Relationship Id="rId211" Type="http://purl.oclc.org/ooxml/officeDocument/relationships/oleObject" Target="embeddings/oleObject65.bin"/><Relationship Id="rId295" Type="http://purl.oclc.org/ooxml/officeDocument/relationships/oleObject" Target="embeddings/oleObject94.bin"/><Relationship Id="rId309" Type="http://purl.oclc.org/ooxml/officeDocument/relationships/image" Target="media/image199.wmf"/><Relationship Id="rId516" Type="http://purl.oclc.org/ooxml/officeDocument/relationships/image" Target="media/image335.wmf"/><Relationship Id="rId723" Type="http://purl.oclc.org/ooxml/officeDocument/relationships/image" Target="media/image472.wmf"/><Relationship Id="rId930" Type="http://purl.oclc.org/ooxml/officeDocument/relationships/image" Target="media/image609.wmf"/><Relationship Id="rId1006" Type="http://purl.oclc.org/ooxml/officeDocument/relationships/image" Target="media/image659.wmf"/><Relationship Id="rId155" Type="http://purl.oclc.org/ooxml/officeDocument/relationships/oleObject" Target="embeddings/oleObject44.bin"/><Relationship Id="rId362" Type="http://purl.oclc.org/ooxml/officeDocument/relationships/image" Target="media/image234.wmf"/><Relationship Id="rId222" Type="http://purl.oclc.org/ooxml/officeDocument/relationships/image" Target="media/image141.wmf"/><Relationship Id="rId667" Type="http://purl.oclc.org/ooxml/officeDocument/relationships/oleObject" Target="embeddings/oleObject221.bin"/><Relationship Id="rId874" Type="http://purl.oclc.org/ooxml/officeDocument/relationships/oleObject" Target="embeddings/oleObject291.bin"/><Relationship Id="rId17" Type="http://purl.oclc.org/ooxml/officeDocument/relationships/image" Target="media/image5.png"/><Relationship Id="rId527" Type="http://purl.oclc.org/ooxml/officeDocument/relationships/image" Target="media/image341.wmf"/><Relationship Id="rId734" Type="http://purl.oclc.org/ooxml/officeDocument/relationships/oleObject" Target="embeddings/oleObject243.bin"/><Relationship Id="rId941" Type="http://purl.oclc.org/ooxml/officeDocument/relationships/oleObject" Target="embeddings/oleObject313.bin"/><Relationship Id="rId70" Type="http://purl.oclc.org/ooxml/officeDocument/relationships/image" Target="media/image41.wmf"/><Relationship Id="rId166" Type="http://purl.oclc.org/ooxml/officeDocument/relationships/image" Target="media/image107.wmf"/><Relationship Id="rId373" Type="http://purl.oclc.org/ooxml/officeDocument/relationships/oleObject" Target="embeddings/oleObject120.bin"/><Relationship Id="rId580" Type="http://purl.oclc.org/ooxml/officeDocument/relationships/image" Target="media/image376.emf"/><Relationship Id="rId801" Type="http://purl.oclc.org/ooxml/officeDocument/relationships/oleObject" Target="embeddings/oleObject268.bin"/><Relationship Id="rId1017" Type="http://purl.oclc.org/ooxml/officeDocument/relationships/oleObject" Target="embeddings/oleObject340.bin"/><Relationship Id="rId1" Type="http://purl.oclc.org/ooxml/officeDocument/relationships/customXml" Target="../customXml/item1.xml"/><Relationship Id="rId233" Type="http://purl.oclc.org/ooxml/officeDocument/relationships/image" Target="media/image147.wmf"/><Relationship Id="rId440" Type="http://purl.oclc.org/ooxml/officeDocument/relationships/image" Target="media/image285.wmf"/><Relationship Id="rId678" Type="http://purl.oclc.org/ooxml/officeDocument/relationships/image" Target="media/image442.wmf"/><Relationship Id="rId885" Type="http://purl.oclc.org/ooxml/officeDocument/relationships/image" Target="media/image579.wmf"/><Relationship Id="rId28" Type="http://purl.oclc.org/ooxml/officeDocument/relationships/oleObject" Target="embeddings/oleObject4.bin"/><Relationship Id="rId300" Type="http://purl.oclc.org/ooxml/officeDocument/relationships/image" Target="media/image193.wmf"/><Relationship Id="rId538" Type="http://purl.oclc.org/ooxml/officeDocument/relationships/image" Target="media/image348.wmf"/><Relationship Id="rId745" Type="http://purl.oclc.org/ooxml/officeDocument/relationships/image" Target="media/image487.wmf"/><Relationship Id="rId952" Type="http://purl.oclc.org/ooxml/officeDocument/relationships/image" Target="media/image624.emf"/><Relationship Id="rId81" Type="http://purl.oclc.org/ooxml/officeDocument/relationships/image" Target="media/image48.wmf"/><Relationship Id="rId177" Type="http://purl.oclc.org/ooxml/officeDocument/relationships/image" Target="media/image114.wmf"/><Relationship Id="rId384" Type="http://purl.oclc.org/ooxml/officeDocument/relationships/image" Target="media/image249.wmf"/><Relationship Id="rId591" Type="http://purl.oclc.org/ooxml/officeDocument/relationships/image" Target="media/image384.wmf"/><Relationship Id="rId605" Type="http://purl.oclc.org/ooxml/officeDocument/relationships/oleObject" Target="embeddings/oleObject201.bin"/><Relationship Id="rId812" Type="http://purl.oclc.org/ooxml/officeDocument/relationships/image" Target="media/image529.wmf"/><Relationship Id="rId1028" Type="http://purl.oclc.org/ooxml/officeDocument/relationships/oleObject" Target="embeddings/oleObject346.bin"/><Relationship Id="rId244" Type="http://purl.oclc.org/ooxml/officeDocument/relationships/oleObject" Target="embeddings/oleObject79.bin"/><Relationship Id="rId689" Type="http://purl.oclc.org/ooxml/officeDocument/relationships/image" Target="media/image449.wmf"/><Relationship Id="rId896" Type="http://purl.oclc.org/ooxml/officeDocument/relationships/oleObject" Target="embeddings/oleObject298.bin"/><Relationship Id="rId39" Type="http://purl.oclc.org/ooxml/officeDocument/relationships/image" Target="media/image20.wmf"/><Relationship Id="rId451" Type="http://purl.oclc.org/ooxml/officeDocument/relationships/oleObject" Target="embeddings/oleObject148.bin"/><Relationship Id="rId549" Type="http://purl.oclc.org/ooxml/officeDocument/relationships/oleObject" Target="embeddings/oleObject182.bin"/><Relationship Id="rId756" Type="http://purl.oclc.org/ooxml/officeDocument/relationships/image" Target="media/image494.wmf"/><Relationship Id="rId104" Type="http://purl.oclc.org/ooxml/officeDocument/relationships/oleObject" Target="embeddings/oleObject29.bin"/><Relationship Id="rId188" Type="http://purl.oclc.org/ooxml/officeDocument/relationships/image" Target="media/image121.wmf"/><Relationship Id="rId311" Type="http://purl.oclc.org/ooxml/officeDocument/relationships/image" Target="media/image200.wmf"/><Relationship Id="rId395" Type="http://purl.oclc.org/ooxml/officeDocument/relationships/image" Target="media/image256.wmf"/><Relationship Id="rId409" Type="http://purl.oclc.org/ooxml/officeDocument/relationships/oleObject" Target="embeddings/oleObject133.bin"/><Relationship Id="rId963" Type="http://purl.oclc.org/ooxml/officeDocument/relationships/oleObject" Target="embeddings/oleObject320.bin"/><Relationship Id="rId1039" Type="http://purl.oclc.org/ooxml/officeDocument/relationships/theme" Target="theme/theme1.xml"/><Relationship Id="rId92" Type="http://purl.oclc.org/ooxml/officeDocument/relationships/oleObject" Target="embeddings/oleObject25.bin"/><Relationship Id="rId616" Type="http://purl.oclc.org/ooxml/officeDocument/relationships/image" Target="media/image400.emf"/><Relationship Id="rId823" Type="http://purl.oclc.org/ooxml/officeDocument/relationships/oleObject" Target="embeddings/oleObject275.bin"/><Relationship Id="rId255" Type="http://purl.oclc.org/ooxml/officeDocument/relationships/image" Target="media/image161.wmf"/><Relationship Id="rId462" Type="http://purl.oclc.org/ooxml/officeDocument/relationships/oleObject" Target="embeddings/oleObject152.bin"/><Relationship Id="rId115" Type="http://purl.oclc.org/ooxml/officeDocument/relationships/image" Target="media/image71.wmf"/><Relationship Id="rId322" Type="http://purl.oclc.org/ooxml/officeDocument/relationships/oleObject" Target="embeddings/oleObject103.bin"/><Relationship Id="rId767" Type="http://purl.oclc.org/ooxml/officeDocument/relationships/image" Target="media/image499.wmf"/><Relationship Id="rId974" Type="http://purl.oclc.org/ooxml/officeDocument/relationships/image" Target="media/image639.wmf"/><Relationship Id="rId199" Type="http://purl.oclc.org/ooxml/officeDocument/relationships/image" Target="media/image128.wmf"/><Relationship Id="rId627" Type="http://purl.oclc.org/ooxml/officeDocument/relationships/image" Target="media/image407.wmf"/><Relationship Id="rId834" Type="http://purl.oclc.org/ooxml/officeDocument/relationships/image" Target="media/image545.wmf"/><Relationship Id="rId266" Type="http://purl.oclc.org/ooxml/officeDocument/relationships/image" Target="media/image168.wmf"/><Relationship Id="rId473" Type="http://purl.oclc.org/ooxml/officeDocument/relationships/image" Target="media/image306.wmf"/><Relationship Id="rId680" Type="http://purl.oclc.org/ooxml/officeDocument/relationships/image" Target="media/image443.wmf"/><Relationship Id="rId901" Type="http://purl.oclc.org/ooxml/officeDocument/relationships/image" Target="media/image590.wmf"/><Relationship Id="rId30" Type="http://purl.oclc.org/ooxml/officeDocument/relationships/image" Target="media/image14.wmf"/><Relationship Id="rId126" Type="http://purl.oclc.org/ooxml/officeDocument/relationships/image" Target="media/image78.wmf"/><Relationship Id="rId333" Type="http://purl.oclc.org/ooxml/officeDocument/relationships/image" Target="media/image215.wmf"/><Relationship Id="rId540" Type="http://purl.oclc.org/ooxml/officeDocument/relationships/oleObject" Target="embeddings/oleObject179.bin"/><Relationship Id="rId778" Type="http://purl.oclc.org/ooxml/officeDocument/relationships/image" Target="media/image506.wmf"/><Relationship Id="rId985" Type="http://purl.oclc.org/ooxml/officeDocument/relationships/image" Target="media/image646.wmf"/><Relationship Id="rId638" Type="http://purl.oclc.org/ooxml/officeDocument/relationships/image" Target="media/image415.emf"/><Relationship Id="rId845" Type="http://purl.oclc.org/ooxml/officeDocument/relationships/image" Target="media/image552.wmf"/><Relationship Id="rId1030" Type="http://purl.oclc.org/ooxml/officeDocument/relationships/oleObject" Target="embeddings/oleObject348.bin"/><Relationship Id="rId277" Type="http://purl.oclc.org/ooxml/officeDocument/relationships/oleObject" Target="embeddings/oleObject88.bin"/><Relationship Id="rId400" Type="http://purl.oclc.org/ooxml/officeDocument/relationships/image" Target="media/image259.wmf"/><Relationship Id="rId484" Type="http://purl.oclc.org/ooxml/officeDocument/relationships/image" Target="media/image313.wmf"/><Relationship Id="rId705" Type="http://purl.oclc.org/ooxml/officeDocument/relationships/image" Target="media/image460.wmf"/><Relationship Id="rId137" Type="http://purl.oclc.org/ooxml/officeDocument/relationships/oleObject" Target="embeddings/oleObject38.bin"/><Relationship Id="rId344" Type="http://purl.oclc.org/ooxml/officeDocument/relationships/image" Target="media/image222.wmf"/><Relationship Id="rId691" Type="http://purl.oclc.org/ooxml/officeDocument/relationships/oleObject" Target="embeddings/oleObject229.bin"/><Relationship Id="rId789" Type="http://purl.oclc.org/ooxml/officeDocument/relationships/oleObject" Target="embeddings/oleObject264.bin"/><Relationship Id="rId912" Type="http://purl.oclc.org/ooxml/officeDocument/relationships/image" Target="media/image597.wmf"/><Relationship Id="rId996" Type="http://purl.oclc.org/ooxml/officeDocument/relationships/oleObject" Target="embeddings/oleObject331.bin"/><Relationship Id="rId41" Type="http://purl.oclc.org/ooxml/officeDocument/relationships/oleObject" Target="embeddings/oleObject8.bin"/><Relationship Id="rId551" Type="http://purl.oclc.org/ooxml/officeDocument/relationships/oleObject" Target="embeddings/oleObject183.bin"/><Relationship Id="rId649" Type="http://purl.oclc.org/ooxml/officeDocument/relationships/oleObject" Target="embeddings/oleObject215.bin"/><Relationship Id="rId856" Type="http://purl.oclc.org/ooxml/officeDocument/relationships/oleObject" Target="embeddings/oleObject285.bin"/><Relationship Id="rId190" Type="http://purl.oclc.org/ooxml/officeDocument/relationships/image" Target="media/image122.wmf"/><Relationship Id="rId204" Type="http://purl.oclc.org/ooxml/officeDocument/relationships/oleObject" Target="embeddings/oleObject61.bin"/><Relationship Id="rId288" Type="http://purl.oclc.org/ooxml/officeDocument/relationships/image" Target="media/image185.wmf"/><Relationship Id="rId411" Type="http://purl.oclc.org/ooxml/officeDocument/relationships/image" Target="media/image266.wmf"/><Relationship Id="rId509" Type="http://purl.oclc.org/ooxml/officeDocument/relationships/image" Target="media/image330.wmf"/><Relationship Id="rId495" Type="http://purl.oclc.org/ooxml/officeDocument/relationships/image" Target="media/image321.wmf"/><Relationship Id="rId716" Type="http://purl.oclc.org/ooxml/officeDocument/relationships/image" Target="media/image467.wmf"/><Relationship Id="rId923" Type="http://purl.oclc.org/ooxml/officeDocument/relationships/oleObject" Target="embeddings/oleObject307.bin"/><Relationship Id="rId52" Type="http://purl.oclc.org/ooxml/officeDocument/relationships/image" Target="media/image29.wmf"/><Relationship Id="rId148" Type="http://purl.oclc.org/ooxml/officeDocument/relationships/image" Target="media/image95.wmf"/><Relationship Id="rId355" Type="http://purl.oclc.org/ooxml/officeDocument/relationships/oleObject" Target="embeddings/oleObject114.bin"/><Relationship Id="rId562" Type="http://purl.oclc.org/ooxml/officeDocument/relationships/oleObject" Target="embeddings/oleObject187.bin"/><Relationship Id="rId215" Type="http://purl.oclc.org/ooxml/officeDocument/relationships/image" Target="media/image136.wmf"/><Relationship Id="rId422" Type="http://purl.oclc.org/ooxml/officeDocument/relationships/image" Target="media/image273.wmf"/><Relationship Id="rId867" Type="http://purl.oclc.org/ooxml/officeDocument/relationships/image" Target="media/image567.wmf"/><Relationship Id="rId299" Type="http://purl.oclc.org/ooxml/officeDocument/relationships/image" Target="media/image192.wmf"/><Relationship Id="rId727" Type="http://purl.oclc.org/ooxml/officeDocument/relationships/image" Target="media/image475.wmf"/><Relationship Id="rId934" Type="http://purl.oclc.org/ooxml/officeDocument/relationships/image" Target="media/image612.wmf"/><Relationship Id="rId63" Type="http://purl.oclc.org/ooxml/officeDocument/relationships/image" Target="media/image36.wmf"/><Relationship Id="rId159" Type="http://purl.oclc.org/ooxml/officeDocument/relationships/image" Target="media/image102.wmf"/><Relationship Id="rId366" Type="http://purl.oclc.org/ooxml/officeDocument/relationships/image" Target="media/image237.wmf"/><Relationship Id="rId573" Type="http://purl.oclc.org/ooxml/officeDocument/relationships/image" Target="media/image370.wmf"/><Relationship Id="rId780" Type="http://purl.oclc.org/ooxml/officeDocument/relationships/oleObject" Target="embeddings/oleObject261.bin"/><Relationship Id="rId226" Type="http://purl.oclc.org/ooxml/officeDocument/relationships/oleObject" Target="embeddings/oleObject71.bin"/><Relationship Id="rId433" Type="http://purl.oclc.org/ooxml/officeDocument/relationships/oleObject" Target="embeddings/oleObject141.bin"/><Relationship Id="rId878" Type="http://purl.oclc.org/ooxml/officeDocument/relationships/oleObject" Target="embeddings/oleObject292.bin"/><Relationship Id="rId640" Type="http://purl.oclc.org/ooxml/officeDocument/relationships/oleObject" Target="embeddings/oleObject212.bin"/><Relationship Id="rId738" Type="http://purl.oclc.org/ooxml/officeDocument/relationships/image" Target="media/image482.wmf"/><Relationship Id="rId945" Type="http://purl.oclc.org/ooxml/officeDocument/relationships/image" Target="media/image619.wmf"/><Relationship Id="rId74" Type="http://purl.oclc.org/ooxml/officeDocument/relationships/oleObject" Target="embeddings/oleObject19.bin"/><Relationship Id="rId377" Type="http://purl.oclc.org/ooxml/officeDocument/relationships/image" Target="media/image244.wmf"/><Relationship Id="rId500" Type="http://purl.oclc.org/ooxml/officeDocument/relationships/image" Target="media/image324.wmf"/><Relationship Id="rId584" Type="http://purl.oclc.org/ooxml/officeDocument/relationships/image" Target="media/image379.wmf"/><Relationship Id="rId805" Type="http://purl.oclc.org/ooxml/officeDocument/relationships/oleObject" Target="embeddings/oleObject269.bin"/><Relationship Id="rId5" Type="http://purl.oclc.org/ooxml/officeDocument/relationships/webSettings" Target="webSettings.xml"/><Relationship Id="rId237" Type="http://purl.oclc.org/ooxml/officeDocument/relationships/oleObject" Target="embeddings/oleObject76.bin"/><Relationship Id="rId791" Type="http://purl.oclc.org/ooxml/officeDocument/relationships/image" Target="media/image515.wmf"/><Relationship Id="rId889" Type="http://purl.oclc.org/ooxml/officeDocument/relationships/image" Target="media/image582.wmf"/><Relationship Id="rId444" Type="http://purl.oclc.org/ooxml/officeDocument/relationships/image" Target="media/image287.wmf"/><Relationship Id="rId651" Type="http://purl.oclc.org/ooxml/officeDocument/relationships/image" Target="media/image424.wmf"/><Relationship Id="rId749" Type="http://purl.oclc.org/ooxml/officeDocument/relationships/oleObject" Target="embeddings/oleObject248.bin"/><Relationship Id="rId290" Type="http://purl.oclc.org/ooxml/officeDocument/relationships/image" Target="media/image186.wmf"/><Relationship Id="rId304" Type="http://purl.oclc.org/ooxml/officeDocument/relationships/oleObject" Target="embeddings/oleObject97.bin"/><Relationship Id="rId388" Type="http://purl.oclc.org/ooxml/officeDocument/relationships/image" Target="media/image251.wmf"/><Relationship Id="rId511" Type="http://purl.oclc.org/ooxml/officeDocument/relationships/oleObject" Target="embeddings/oleObject168.bin"/><Relationship Id="rId609" Type="http://purl.oclc.org/ooxml/officeDocument/relationships/image" Target="media/image395.wmf"/><Relationship Id="rId956" Type="http://purl.oclc.org/ooxml/officeDocument/relationships/image" Target="media/image627.wmf"/><Relationship Id="rId85" Type="http://purl.oclc.org/ooxml/officeDocument/relationships/image" Target="media/image51.wmf"/><Relationship Id="rId150" Type="http://purl.oclc.org/ooxml/officeDocument/relationships/image" Target="media/image96.wmf"/><Relationship Id="rId595" Type="http://purl.oclc.org/ooxml/officeDocument/relationships/oleObject" Target="embeddings/oleObject197.bin"/><Relationship Id="rId816" Type="http://purl.oclc.org/ooxml/officeDocument/relationships/image" Target="media/image532.wmf"/><Relationship Id="rId1001" Type="http://purl.oclc.org/ooxml/officeDocument/relationships/image" Target="media/image656.wmf"/><Relationship Id="rId248" Type="http://purl.oclc.org/ooxml/officeDocument/relationships/image" Target="media/image156.wmf"/><Relationship Id="rId455" Type="http://purl.oclc.org/ooxml/officeDocument/relationships/image" Target="media/image294.wmf"/><Relationship Id="rId662" Type="http://purl.oclc.org/ooxml/officeDocument/relationships/image" Target="media/image431.wmf"/><Relationship Id="rId12" Type="http://purl.oclc.org/ooxml/officeDocument/relationships/footer" Target="footer2.xml"/><Relationship Id="rId108" Type="http://purl.oclc.org/ooxml/officeDocument/relationships/image" Target="media/image66.wmf"/><Relationship Id="rId315" Type="http://purl.oclc.org/ooxml/officeDocument/relationships/image" Target="media/image203.wmf"/><Relationship Id="rId522" Type="http://purl.oclc.org/ooxml/officeDocument/relationships/image" Target="media/image339.wmf"/><Relationship Id="rId967" Type="http://purl.oclc.org/ooxml/officeDocument/relationships/image" Target="media/image634.wmf"/><Relationship Id="rId96" Type="http://purl.oclc.org/ooxml/officeDocument/relationships/image" Target="media/image58.wmf"/><Relationship Id="rId161" Type="http://purl.oclc.org/ooxml/officeDocument/relationships/oleObject" Target="embeddings/oleObject46.bin"/><Relationship Id="rId399" Type="http://purl.oclc.org/ooxml/officeDocument/relationships/oleObject" Target="embeddings/oleObject129.bin"/><Relationship Id="rId827" Type="http://purl.oclc.org/ooxml/officeDocument/relationships/image" Target="media/image539.wmf"/><Relationship Id="rId1012" Type="http://purl.oclc.org/ooxml/officeDocument/relationships/image" Target="media/image663.wmf"/><Relationship Id="rId259" Type="http://purl.oclc.org/ooxml/officeDocument/relationships/oleObject" Target="embeddings/oleObject84.bin"/><Relationship Id="rId466" Type="http://purl.oclc.org/ooxml/officeDocument/relationships/image" Target="media/image301.wmf"/><Relationship Id="rId673" Type="http://purl.oclc.org/ooxml/officeDocument/relationships/oleObject" Target="embeddings/oleObject223.bin"/><Relationship Id="rId880" Type="http://purl.oclc.org/ooxml/officeDocument/relationships/image" Target="media/image576.wmf"/><Relationship Id="rId23" Type="http://purl.oclc.org/ooxml/officeDocument/relationships/image" Target="media/image9.wmf"/><Relationship Id="rId119" Type="http://purl.oclc.org/ooxml/officeDocument/relationships/oleObject" Target="embeddings/oleObject34.bin"/><Relationship Id="rId326" Type="http://purl.oclc.org/ooxml/officeDocument/relationships/image" Target="media/image210.wmf"/><Relationship Id="rId533" Type="http://purl.oclc.org/ooxml/officeDocument/relationships/image" Target="media/image345.wmf"/><Relationship Id="rId978" Type="http://purl.oclc.org/ooxml/officeDocument/relationships/oleObject" Target="embeddings/oleObject325.bin"/><Relationship Id="rId740" Type="http://purl.oclc.org/ooxml/officeDocument/relationships/oleObject" Target="embeddings/oleObject245.bin"/><Relationship Id="rId838" Type="http://purl.oclc.org/ooxml/officeDocument/relationships/oleObject" Target="embeddings/oleObject279.bin"/><Relationship Id="rId1023" Type="http://purl.oclc.org/ooxml/officeDocument/relationships/oleObject" Target="embeddings/oleObject343.bin"/><Relationship Id="rId172" Type="http://purl.oclc.org/ooxml/officeDocument/relationships/image" Target="media/image111.wmf"/><Relationship Id="rId477" Type="http://purl.oclc.org/ooxml/officeDocument/relationships/oleObject" Target="embeddings/oleObject157.bin"/><Relationship Id="rId600" Type="http://purl.oclc.org/ooxml/officeDocument/relationships/oleObject" Target="embeddings/oleObject199.bin"/><Relationship Id="rId684" Type="http://purl.oclc.org/ooxml/officeDocument/relationships/image" Target="media/image446.wmf"/><Relationship Id="rId337" Type="http://purl.oclc.org/ooxml/officeDocument/relationships/oleObject" Target="embeddings/oleObject108.bin"/><Relationship Id="rId891" Type="http://purl.oclc.org/ooxml/officeDocument/relationships/image" Target="media/image583.wmf"/><Relationship Id="rId905" Type="http://purl.oclc.org/ooxml/officeDocument/relationships/oleObject" Target="embeddings/oleObject301.bin"/><Relationship Id="rId989" Type="http://purl.oclc.org/ooxml/officeDocument/relationships/image" Target="media/image649.wmf"/><Relationship Id="rId34" Type="http://purl.oclc.org/ooxml/officeDocument/relationships/image" Target="media/image17.wmf"/><Relationship Id="rId544" Type="http://purl.oclc.org/ooxml/officeDocument/relationships/image" Target="media/image352.wmf"/><Relationship Id="rId751" Type="http://purl.oclc.org/ooxml/officeDocument/relationships/image" Target="media/image491.wmf"/><Relationship Id="rId849" Type="http://purl.oclc.org/ooxml/officeDocument/relationships/image" Target="media/image555.wmf"/><Relationship Id="rId183" Type="http://purl.oclc.org/ooxml/officeDocument/relationships/oleObject" Target="embeddings/oleObject54.bin"/><Relationship Id="rId390" Type="http://purl.oclc.org/ooxml/officeDocument/relationships/image" Target="media/image252.wmf"/><Relationship Id="rId404" Type="http://purl.oclc.org/ooxml/officeDocument/relationships/oleObject" Target="embeddings/oleObject131.bin"/><Relationship Id="rId611" Type="http://purl.oclc.org/ooxml/officeDocument/relationships/oleObject" Target="embeddings/oleObject203.bin"/><Relationship Id="rId1034" Type="http://purl.oclc.org/ooxml/officeDocument/relationships/image" Target="media/image672.emf"/><Relationship Id="rId250" Type="http://purl.oclc.org/ooxml/officeDocument/relationships/oleObject" Target="embeddings/oleObject81.bin"/><Relationship Id="rId488" Type="http://purl.oclc.org/ooxml/officeDocument/relationships/image" Target="media/image316.wmf"/><Relationship Id="rId695" Type="http://purl.oclc.org/ooxml/officeDocument/relationships/image" Target="media/image453.wmf"/><Relationship Id="rId709" Type="http://purl.oclc.org/ooxml/officeDocument/relationships/oleObject" Target="embeddings/oleObject235.bin"/><Relationship Id="rId916" Type="http://purl.oclc.org/ooxml/officeDocument/relationships/image" Target="media/image600.wmf"/><Relationship Id="rId45" Type="http://purl.oclc.org/ooxml/officeDocument/relationships/image" Target="media/image24.wmf"/><Relationship Id="rId110" Type="http://purl.oclc.org/ooxml/officeDocument/relationships/oleObject" Target="embeddings/oleObject31.bin"/><Relationship Id="rId348" Type="http://purl.oclc.org/ooxml/officeDocument/relationships/image" Target="media/image225.wmf"/><Relationship Id="rId555" Type="http://purl.oclc.org/ooxml/officeDocument/relationships/image" Target="media/image359.wmf"/><Relationship Id="rId762" Type="http://purl.oclc.org/ooxml/officeDocument/relationships/image" Target="media/image498.wmf"/><Relationship Id="rId194" Type="http://purl.oclc.org/ooxml/officeDocument/relationships/image" Target="media/image125.wmf"/><Relationship Id="rId208" Type="http://purl.oclc.org/ooxml/officeDocument/relationships/image" Target="media/image133.wmf"/><Relationship Id="rId415" Type="http://purl.oclc.org/ooxml/officeDocument/relationships/oleObject" Target="embeddings/oleObject135.bin"/><Relationship Id="rId622" Type="http://purl.oclc.org/ooxml/officeDocument/relationships/oleObject" Target="embeddings/oleObject207.bin"/><Relationship Id="rId261" Type="http://purl.oclc.org/ooxml/officeDocument/relationships/image" Target="media/image165.wmf"/><Relationship Id="rId499" Type="http://purl.oclc.org/ooxml/officeDocument/relationships/oleObject" Target="embeddings/oleObject164.bin"/><Relationship Id="rId927" Type="http://purl.oclc.org/ooxml/officeDocument/relationships/image" Target="media/image607.wmf"/><Relationship Id="rId56" Type="http://purl.oclc.org/ooxml/officeDocument/relationships/oleObject" Target="embeddings/oleObject13.bin"/><Relationship Id="rId359" Type="http://purl.oclc.org/ooxml/officeDocument/relationships/image" Target="media/image232.wmf"/><Relationship Id="rId566" Type="http://purl.oclc.org/ooxml/officeDocument/relationships/image" Target="media/image366.wmf"/><Relationship Id="rId773" Type="http://purl.oclc.org/ooxml/officeDocument/relationships/image" Target="media/image503.wmf"/><Relationship Id="rId121" Type="http://purl.oclc.org/ooxml/officeDocument/relationships/image" Target="media/image75.wmf"/><Relationship Id="rId219" Type="http://purl.oclc.org/ooxml/officeDocument/relationships/image" Target="media/image139.wmf"/><Relationship Id="rId426" Type="http://purl.oclc.org/ooxml/officeDocument/relationships/image" Target="media/image276.wmf"/><Relationship Id="rId633" Type="http://purl.oclc.org/ooxml/officeDocument/relationships/image" Target="media/image411.wmf"/><Relationship Id="rId980" Type="http://purl.oclc.org/ooxml/officeDocument/relationships/image" Target="media/image643.wmf"/><Relationship Id="rId840" Type="http://purl.oclc.org/ooxml/officeDocument/relationships/image" Target="media/image549.wmf"/><Relationship Id="rId938" Type="http://purl.oclc.org/ooxml/officeDocument/relationships/oleObject" Target="embeddings/oleObject312.bin"/><Relationship Id="rId67" Type="http://purl.oclc.org/ooxml/officeDocument/relationships/image" Target="media/image39.wmf"/><Relationship Id="rId272" Type="http://purl.oclc.org/ooxml/officeDocument/relationships/image" Target="media/image174.emf"/><Relationship Id="rId577" Type="http://purl.oclc.org/ooxml/officeDocument/relationships/image" Target="media/image373.emf"/><Relationship Id="rId700" Type="http://purl.oclc.org/ooxml/officeDocument/relationships/oleObject" Target="embeddings/oleObject232.bin"/><Relationship Id="rId132" Type="http://purl.oclc.org/ooxml/officeDocument/relationships/image" Target="media/image84.png"/><Relationship Id="rId784" Type="http://purl.oclc.org/ooxml/officeDocument/relationships/image" Target="media/image510.wmf"/><Relationship Id="rId991" Type="http://purl.oclc.org/ooxml/officeDocument/relationships/image" Target="media/image650.wmf"/><Relationship Id="rId437" Type="http://purl.oclc.org/ooxml/officeDocument/relationships/image" Target="media/image283.wmf"/><Relationship Id="rId644" Type="http://purl.oclc.org/ooxml/officeDocument/relationships/image" Target="media/image419.wmf"/><Relationship Id="rId851" Type="http://purl.oclc.org/ooxml/officeDocument/relationships/image" Target="media/image556.wmf"/><Relationship Id="rId283" Type="http://purl.oclc.org/ooxml/officeDocument/relationships/oleObject" Target="embeddings/oleObject90.bin"/><Relationship Id="rId490" Type="http://purl.oclc.org/ooxml/officeDocument/relationships/oleObject" Target="embeddings/oleObject161.bin"/><Relationship Id="rId504" Type="http://purl.oclc.org/ooxml/officeDocument/relationships/image" Target="media/image327.wmf"/><Relationship Id="rId711" Type="http://purl.oclc.org/ooxml/officeDocument/relationships/image" Target="media/image464.wmf"/><Relationship Id="rId949" Type="http://purl.oclc.org/ooxml/officeDocument/relationships/image" Target="media/image622.wmf"/><Relationship Id="rId78" Type="http://purl.oclc.org/ooxml/officeDocument/relationships/image" Target="media/image46.wmf"/><Relationship Id="rId143" Type="http://purl.oclc.org/ooxml/officeDocument/relationships/oleObject" Target="embeddings/oleObject40.bin"/><Relationship Id="rId350" Type="http://purl.oclc.org/ooxml/officeDocument/relationships/image" Target="media/image226.wmf"/><Relationship Id="rId588" Type="http://purl.oclc.org/ooxml/officeDocument/relationships/image" Target="media/image382.wmf"/><Relationship Id="rId795" Type="http://purl.oclc.org/ooxml/officeDocument/relationships/oleObject" Target="embeddings/oleObject266.bin"/><Relationship Id="rId809" Type="http://purl.oclc.org/ooxml/officeDocument/relationships/image" Target="media/image527.wmf"/><Relationship Id="rId9" Type="http://purl.oclc.org/ooxml/officeDocument/relationships/header" Target="header1.xml"/><Relationship Id="rId210" Type="http://purl.oclc.org/ooxml/officeDocument/relationships/image" Target="media/image134.wmf"/><Relationship Id="rId448" Type="http://purl.oclc.org/ooxml/officeDocument/relationships/image" Target="media/image290.wmf"/><Relationship Id="rId655" Type="http://purl.oclc.org/ooxml/officeDocument/relationships/oleObject" Target="embeddings/oleObject217.bin"/><Relationship Id="rId862" Type="http://purl.oclc.org/ooxml/officeDocument/relationships/oleObject" Target="embeddings/oleObject287.bin"/><Relationship Id="rId294" Type="http://purl.oclc.org/ooxml/officeDocument/relationships/image" Target="media/image189.wmf"/><Relationship Id="rId308" Type="http://purl.oclc.org/ooxml/officeDocument/relationships/image" Target="media/image198.wmf"/><Relationship Id="rId515" Type="http://purl.oclc.org/ooxml/officeDocument/relationships/image" Target="media/image334.wmf"/><Relationship Id="rId722" Type="http://purl.oclc.org/ooxml/officeDocument/relationships/oleObject" Target="embeddings/oleObject239.bin"/><Relationship Id="rId89" Type="http://purl.oclc.org/ooxml/officeDocument/relationships/oleObject" Target="embeddings/oleObject24.bin"/><Relationship Id="rId154" Type="http://purl.oclc.org/ooxml/officeDocument/relationships/image" Target="media/image99.wmf"/><Relationship Id="rId361" Type="http://purl.oclc.org/ooxml/officeDocument/relationships/oleObject" Target="embeddings/oleObject116.bin"/><Relationship Id="rId599" Type="http://purl.oclc.org/ooxml/officeDocument/relationships/image" Target="media/image389.wmf"/><Relationship Id="rId1005" Type="http://purl.oclc.org/ooxml/officeDocument/relationships/oleObject" Target="embeddings/oleObject335.bin"/><Relationship Id="rId459" Type="http://purl.oclc.org/ooxml/officeDocument/relationships/oleObject" Target="embeddings/oleObject151.bin"/><Relationship Id="rId666" Type="http://purl.oclc.org/ooxml/officeDocument/relationships/image" Target="media/image434.wmf"/><Relationship Id="rId873" Type="http://purl.oclc.org/ooxml/officeDocument/relationships/image" Target="media/image571.wmf"/><Relationship Id="rId16" Type="http://purl.oclc.org/ooxml/officeDocument/relationships/image" Target="media/image4.png"/><Relationship Id="rId221" Type="http://purl.oclc.org/ooxml/officeDocument/relationships/image" Target="media/image140.wmf"/><Relationship Id="rId319" Type="http://purl.oclc.org/ooxml/officeDocument/relationships/oleObject" Target="embeddings/oleObject102.bin"/><Relationship Id="rId526" Type="http://purl.oclc.org/ooxml/officeDocument/relationships/oleObject" Target="embeddings/oleObject174.bin"/><Relationship Id="rId733" Type="http://purl.oclc.org/ooxml/officeDocument/relationships/image" Target="media/image479.wmf"/><Relationship Id="rId940" Type="http://purl.oclc.org/ooxml/officeDocument/relationships/image" Target="media/image616.wmf"/><Relationship Id="rId1016" Type="http://purl.oclc.org/ooxml/officeDocument/relationships/image" Target="media/image665.wmf"/><Relationship Id="rId165" Type="http://purl.oclc.org/ooxml/officeDocument/relationships/image" Target="media/image106.wmf"/><Relationship Id="rId372" Type="http://purl.oclc.org/ooxml/officeDocument/relationships/image" Target="media/image241.wmf"/><Relationship Id="rId677" Type="http://purl.oclc.org/ooxml/officeDocument/relationships/image" Target="media/image441.wmf"/><Relationship Id="rId800" Type="http://purl.oclc.org/ooxml/officeDocument/relationships/image" Target="media/image521.wmf"/><Relationship Id="rId232" Type="http://purl.oclc.org/ooxml/officeDocument/relationships/image" Target="media/image146.wmf"/><Relationship Id="rId884" Type="http://purl.oclc.org/ooxml/officeDocument/relationships/oleObject" Target="embeddings/oleObject294.bin"/><Relationship Id="rId27" Type="http://purl.oclc.org/ooxml/officeDocument/relationships/image" Target="media/image12.wmf"/><Relationship Id="rId537" Type="http://purl.oclc.org/ooxml/officeDocument/relationships/oleObject" Target="embeddings/oleObject178.bin"/><Relationship Id="rId744" Type="http://purl.oclc.org/ooxml/officeDocument/relationships/image" Target="media/image486.wmf"/><Relationship Id="rId951" Type="http://purl.oclc.org/ooxml/officeDocument/relationships/image" Target="media/image623.wmf"/><Relationship Id="rId80" Type="http://purl.oclc.org/ooxml/officeDocument/relationships/oleObject" Target="embeddings/oleObject21.bin"/><Relationship Id="rId176" Type="http://purl.oclc.org/ooxml/officeDocument/relationships/oleObject" Target="embeddings/oleObject51.bin"/><Relationship Id="rId383" Type="http://purl.oclc.org/ooxml/officeDocument/relationships/image" Target="media/image248.wmf"/><Relationship Id="rId590" Type="http://purl.oclc.org/ooxml/officeDocument/relationships/image" Target="media/image383.wmf"/><Relationship Id="rId604" Type="http://purl.oclc.org/ooxml/officeDocument/relationships/image" Target="media/image392.wmf"/><Relationship Id="rId811" Type="http://purl.oclc.org/ooxml/officeDocument/relationships/oleObject" Target="embeddings/oleObject271.bin"/><Relationship Id="rId1027" Type="http://purl.oclc.org/ooxml/officeDocument/relationships/oleObject" Target="embeddings/oleObject345.bin"/><Relationship Id="rId243" Type="http://purl.oclc.org/ooxml/officeDocument/relationships/image" Target="media/image153.wmf"/><Relationship Id="rId450" Type="http://purl.oclc.org/ooxml/officeDocument/relationships/image" Target="media/image291.wmf"/><Relationship Id="rId688" Type="http://purl.oclc.org/ooxml/officeDocument/relationships/oleObject" Target="embeddings/oleObject228.bin"/><Relationship Id="rId895" Type="http://purl.oclc.org/ooxml/officeDocument/relationships/image" Target="media/image586.wmf"/><Relationship Id="rId909" Type="http://purl.oclc.org/ooxml/officeDocument/relationships/image" Target="media/image595.wmf"/><Relationship Id="rId38" Type="http://purl.oclc.org/ooxml/officeDocument/relationships/oleObject" Target="embeddings/oleObject7.bin"/><Relationship Id="rId103" Type="http://purl.oclc.org/ooxml/officeDocument/relationships/image" Target="media/image63.wmf"/><Relationship Id="rId310" Type="http://purl.oclc.org/ooxml/officeDocument/relationships/oleObject" Target="embeddings/oleObject99.bin"/><Relationship Id="rId548" Type="http://purl.oclc.org/ooxml/officeDocument/relationships/image" Target="media/image355.wmf"/><Relationship Id="rId755" Type="http://purl.oclc.org/ooxml/officeDocument/relationships/oleObject" Target="embeddings/oleObject250.bin"/><Relationship Id="rId962" Type="http://purl.oclc.org/ooxml/officeDocument/relationships/image" Target="media/image631.wmf"/><Relationship Id="rId91" Type="http://purl.oclc.org/ooxml/officeDocument/relationships/image" Target="media/image55.wmf"/><Relationship Id="rId187" Type="http://purl.oclc.org/ooxml/officeDocument/relationships/image" Target="media/image120.wmf"/><Relationship Id="rId394" Type="http://purl.oclc.org/ooxml/officeDocument/relationships/image" Target="media/image255.emf"/><Relationship Id="rId408" Type="http://purl.oclc.org/ooxml/officeDocument/relationships/image" Target="media/image264.wmf"/><Relationship Id="rId615" Type="http://purl.oclc.org/ooxml/officeDocument/relationships/image" Target="media/image399.wmf"/><Relationship Id="rId822" Type="http://purl.oclc.org/ooxml/officeDocument/relationships/image" Target="media/image536.wmf"/><Relationship Id="rId1038" Type="http://purl.oclc.org/ooxml/officeDocument/relationships/fontTable" Target="fontTable.xml"/><Relationship Id="rId254" Type="http://purl.oclc.org/ooxml/officeDocument/relationships/image" Target="media/image160.wmf"/><Relationship Id="rId699" Type="http://purl.oclc.org/ooxml/officeDocument/relationships/image" Target="media/image456.wmf"/><Relationship Id="rId49" Type="http://purl.oclc.org/ooxml/officeDocument/relationships/image" Target="media/image27.wmf"/><Relationship Id="rId114" Type="http://purl.oclc.org/ooxml/officeDocument/relationships/image" Target="media/image70.wmf"/><Relationship Id="rId461" Type="http://purl.oclc.org/ooxml/officeDocument/relationships/image" Target="media/image298.wmf"/><Relationship Id="rId559" Type="http://purl.oclc.org/ooxml/officeDocument/relationships/oleObject" Target="embeddings/oleObject186.bin"/><Relationship Id="rId766" Type="http://purl.oclc.org/ooxml/officeDocument/relationships/oleObject" Target="embeddings/oleObject256.bin"/><Relationship Id="rId198" Type="http://purl.oclc.org/ooxml/officeDocument/relationships/oleObject" Target="embeddings/oleObject59.bin"/><Relationship Id="rId321" Type="http://purl.oclc.org/ooxml/officeDocument/relationships/image" Target="media/image207.wmf"/><Relationship Id="rId419" Type="http://purl.oclc.org/ooxml/officeDocument/relationships/image" Target="media/image271.wmf"/><Relationship Id="rId626" Type="http://purl.oclc.org/ooxml/officeDocument/relationships/image" Target="media/image406.wmf"/><Relationship Id="rId973" Type="http://purl.oclc.org/ooxml/officeDocument/relationships/image" Target="media/image638.wmf"/><Relationship Id="rId833" Type="http://purl.oclc.org/ooxml/officeDocument/relationships/image" Target="media/image544.emf"/><Relationship Id="rId265" Type="http://purl.oclc.org/ooxml/officeDocument/relationships/oleObject" Target="embeddings/oleObject86.bin"/><Relationship Id="rId472" Type="http://purl.oclc.org/ooxml/officeDocument/relationships/image" Target="media/image305.wmf"/><Relationship Id="rId900" Type="http://purl.oclc.org/ooxml/officeDocument/relationships/image" Target="media/image589.wmf"/><Relationship Id="rId125" Type="http://purl.oclc.org/ooxml/officeDocument/relationships/oleObject" Target="embeddings/oleObject36.bin"/><Relationship Id="rId332" Type="http://purl.oclc.org/ooxml/officeDocument/relationships/image" Target="media/image214.wmf"/><Relationship Id="rId777" Type="http://purl.oclc.org/ooxml/officeDocument/relationships/oleObject" Target="embeddings/oleObject260.bin"/><Relationship Id="rId984" Type="http://purl.oclc.org/ooxml/officeDocument/relationships/oleObject" Target="embeddings/oleObject327.bin"/><Relationship Id="rId637" Type="http://purl.oclc.org/ooxml/officeDocument/relationships/image" Target="media/image414.emf"/><Relationship Id="rId844" Type="http://purl.oclc.org/ooxml/officeDocument/relationships/oleObject" Target="embeddings/oleObject281.bin"/><Relationship Id="rId276" Type="http://purl.oclc.org/ooxml/officeDocument/relationships/image" Target="media/image177.wmf"/><Relationship Id="rId483" Type="http://purl.oclc.org/ooxml/officeDocument/relationships/oleObject" Target="embeddings/oleObject159.bin"/><Relationship Id="rId690" Type="http://purl.oclc.org/ooxml/officeDocument/relationships/image" Target="media/image450.wmf"/><Relationship Id="rId704" Type="http://purl.oclc.org/ooxml/officeDocument/relationships/image" Target="media/image459.wmf"/><Relationship Id="rId911" Type="http://purl.oclc.org/ooxml/officeDocument/relationships/oleObject" Target="embeddings/oleObject303.bin"/><Relationship Id="rId40" Type="http://purl.oclc.org/ooxml/officeDocument/relationships/image" Target="media/image21.wmf"/><Relationship Id="rId136" Type="http://purl.oclc.org/ooxml/officeDocument/relationships/image" Target="media/image87.wmf"/><Relationship Id="rId343" Type="http://purl.oclc.org/ooxml/officeDocument/relationships/oleObject" Target="embeddings/oleObject110.bin"/><Relationship Id="rId550" Type="http://purl.oclc.org/ooxml/officeDocument/relationships/image" Target="media/image356.wmf"/><Relationship Id="rId788" Type="http://purl.oclc.org/ooxml/officeDocument/relationships/image" Target="media/image513.wmf"/><Relationship Id="rId995" Type="http://purl.oclc.org/ooxml/officeDocument/relationships/image" Target="media/image653.wmf"/><Relationship Id="rId203" Type="http://purl.oclc.org/ooxml/officeDocument/relationships/image" Target="media/image131.wmf"/><Relationship Id="rId648" Type="http://purl.oclc.org/ooxml/officeDocument/relationships/image" Target="media/image422.wmf"/><Relationship Id="rId855" Type="http://purl.oclc.org/ooxml/officeDocument/relationships/image" Target="media/image559.wmf"/><Relationship Id="rId287" Type="http://purl.oclc.org/ooxml/officeDocument/relationships/image" Target="media/image184.wmf"/><Relationship Id="rId410" Type="http://purl.oclc.org/ooxml/officeDocument/relationships/image" Target="media/image265.wmf"/><Relationship Id="rId494" Type="http://purl.oclc.org/ooxml/officeDocument/relationships/image" Target="media/image320.wmf"/><Relationship Id="rId508" Type="http://purl.oclc.org/ooxml/officeDocument/relationships/oleObject" Target="embeddings/oleObject167.bin"/><Relationship Id="rId715" Type="http://purl.oclc.org/ooxml/officeDocument/relationships/oleObject" Target="embeddings/oleObject237.bin"/><Relationship Id="rId922" Type="http://purl.oclc.org/ooxml/officeDocument/relationships/image" Target="media/image604.wmf"/><Relationship Id="rId147" Type="http://purl.oclc.org/ooxml/officeDocument/relationships/image" Target="media/image94.wmf"/><Relationship Id="rId354" Type="http://purl.oclc.org/ooxml/officeDocument/relationships/image" Target="media/image229.wmf"/><Relationship Id="rId799" Type="http://purl.oclc.org/ooxml/officeDocument/relationships/image" Target="media/image520.wmf"/><Relationship Id="rId51" Type="http://purl.oclc.org/ooxml/officeDocument/relationships/image" Target="media/image28.wmf"/><Relationship Id="rId561" Type="http://purl.oclc.org/ooxml/officeDocument/relationships/image" Target="media/image363.wmf"/><Relationship Id="rId659" Type="http://purl.oclc.org/ooxml/officeDocument/relationships/image" Target="media/image429.wmf"/><Relationship Id="rId866" Type="http://purl.oclc.org/ooxml/officeDocument/relationships/image" Target="media/image566.wmf"/><Relationship Id="rId214" Type="http://purl.oclc.org/ooxml/officeDocument/relationships/oleObject" Target="embeddings/oleObject67.bin"/><Relationship Id="rId298" Type="http://purl.oclc.org/ooxml/officeDocument/relationships/oleObject" Target="embeddings/oleObject95.bin"/><Relationship Id="rId421" Type="http://purl.oclc.org/ooxml/officeDocument/relationships/oleObject" Target="embeddings/oleObject137.bin"/><Relationship Id="rId519" Type="http://purl.oclc.org/ooxml/officeDocument/relationships/image" Target="media/image337.wmf"/><Relationship Id="rId158" Type="http://purl.oclc.org/ooxml/officeDocument/relationships/oleObject" Target="embeddings/oleObject45.bin"/><Relationship Id="rId726" Type="http://purl.oclc.org/ooxml/officeDocument/relationships/image" Target="media/image474.wmf"/><Relationship Id="rId933" Type="http://purl.oclc.org/ooxml/officeDocument/relationships/image" Target="media/image611.wmf"/><Relationship Id="rId1009" Type="http://purl.oclc.org/ooxml/officeDocument/relationships/image" Target="media/image661.wmf"/><Relationship Id="rId62" Type="http://purl.oclc.org/ooxml/officeDocument/relationships/oleObject" Target="embeddings/oleObject15.bin"/><Relationship Id="rId365" Type="http://purl.oclc.org/ooxml/officeDocument/relationships/image" Target="media/image236.wmf"/><Relationship Id="rId572" Type="http://purl.oclc.org/ooxml/officeDocument/relationships/oleObject" Target="embeddings/oleObject191.bin"/><Relationship Id="rId225" Type="http://purl.oclc.org/ooxml/officeDocument/relationships/image" Target="media/image143.wmf"/><Relationship Id="rId432" Type="http://purl.oclc.org/ooxml/officeDocument/relationships/image" Target="media/image280.wmf"/><Relationship Id="rId877" Type="http://purl.oclc.org/ooxml/officeDocument/relationships/image" Target="media/image574.wmf"/><Relationship Id="rId737" Type="http://purl.oclc.org/ooxml/officeDocument/relationships/oleObject" Target="embeddings/oleObject244.bin"/><Relationship Id="rId944" Type="http://purl.oclc.org/ooxml/officeDocument/relationships/oleObject" Target="embeddings/oleObject314.bin"/><Relationship Id="rId73" Type="http://purl.oclc.org/ooxml/officeDocument/relationships/image" Target="media/image43.wmf"/><Relationship Id="rId169" Type="http://purl.oclc.org/ooxml/officeDocument/relationships/image" Target="media/image109.wmf"/><Relationship Id="rId376" Type="http://purl.oclc.org/ooxml/officeDocument/relationships/oleObject" Target="embeddings/oleObject121.bin"/><Relationship Id="rId583" Type="http://purl.oclc.org/ooxml/officeDocument/relationships/oleObject" Target="embeddings/oleObject193.bin"/><Relationship Id="rId790" Type="http://purl.oclc.org/ooxml/officeDocument/relationships/image" Target="media/image514.wmf"/><Relationship Id="rId804" Type="http://purl.oclc.org/ooxml/officeDocument/relationships/image" Target="media/image524.wmf"/><Relationship Id="rId4" Type="http://purl.oclc.org/ooxml/officeDocument/relationships/settings" Target="settings.xml"/><Relationship Id="rId236" Type="http://purl.oclc.org/ooxml/officeDocument/relationships/image" Target="media/image149.wmf"/><Relationship Id="rId443" Type="http://purl.oclc.org/ooxml/officeDocument/relationships/oleObject" Target="embeddings/oleObject145.bin"/><Relationship Id="rId650" Type="http://purl.oclc.org/ooxml/officeDocument/relationships/image" Target="media/image423.wmf"/><Relationship Id="rId888" Type="http://purl.oclc.org/ooxml/officeDocument/relationships/image" Target="media/image581.wmf"/><Relationship Id="rId303" Type="http://purl.oclc.org/ooxml/officeDocument/relationships/image" Target="media/image195.wmf"/><Relationship Id="rId748" Type="http://purl.oclc.org/ooxml/officeDocument/relationships/image" Target="media/image489.wmf"/><Relationship Id="rId955" Type="http://purl.oclc.org/ooxml/officeDocument/relationships/image" Target="media/image626.wmf"/><Relationship Id="rId84" Type="http://purl.oclc.org/ooxml/officeDocument/relationships/image" Target="media/image50.wmf"/><Relationship Id="rId387" Type="http://purl.oclc.org/ooxml/officeDocument/relationships/oleObject" Target="embeddings/oleObject125.bin"/><Relationship Id="rId510" Type="http://purl.oclc.org/ooxml/officeDocument/relationships/image" Target="media/image331.wmf"/><Relationship Id="rId594" Type="http://purl.oclc.org/ooxml/officeDocument/relationships/image" Target="media/image386.wmf"/><Relationship Id="rId608" Type="http://purl.oclc.org/ooxml/officeDocument/relationships/oleObject" Target="embeddings/oleObject202.bin"/><Relationship Id="rId815" Type="http://purl.oclc.org/ooxml/officeDocument/relationships/image" Target="media/image531.wmf"/><Relationship Id="rId247" Type="http://purl.oclc.org/ooxml/officeDocument/relationships/oleObject" Target="embeddings/oleObject80.bin"/><Relationship Id="rId899" Type="http://purl.oclc.org/ooxml/officeDocument/relationships/oleObject" Target="embeddings/oleObject299.bin"/><Relationship Id="rId1000" Type="http://purl.oclc.org/ooxml/officeDocument/relationships/oleObject" Target="embeddings/oleObject333.bin"/><Relationship Id="rId107" Type="http://purl.oclc.org/ooxml/officeDocument/relationships/oleObject" Target="embeddings/oleObject30.bin"/><Relationship Id="rId454" Type="http://purl.oclc.org/ooxml/officeDocument/relationships/image" Target="media/image293.wmf"/><Relationship Id="rId661" Type="http://purl.oclc.org/ooxml/officeDocument/relationships/oleObject" Target="embeddings/oleObject219.bin"/><Relationship Id="rId759" Type="http://purl.oclc.org/ooxml/officeDocument/relationships/image" Target="media/image496.wmf"/><Relationship Id="rId966" Type="http://purl.oclc.org/ooxml/officeDocument/relationships/oleObject" Target="embeddings/oleObject321.bin"/><Relationship Id="rId11" Type="http://purl.oclc.org/ooxml/officeDocument/relationships/footer" Target="footer1.xml"/><Relationship Id="rId314" Type="http://purl.oclc.org/ooxml/officeDocument/relationships/image" Target="media/image202.wmf"/><Relationship Id="rId398" Type="http://purl.oclc.org/ooxml/officeDocument/relationships/image" Target="media/image258.wmf"/><Relationship Id="rId521" Type="http://purl.oclc.org/ooxml/officeDocument/relationships/image" Target="media/image338.wmf"/><Relationship Id="rId619" Type="http://purl.oclc.org/ooxml/officeDocument/relationships/image" Target="media/image402.wmf"/><Relationship Id="rId95" Type="http://purl.oclc.org/ooxml/officeDocument/relationships/oleObject" Target="embeddings/oleObject26.bin"/><Relationship Id="rId160" Type="http://purl.oclc.org/ooxml/officeDocument/relationships/image" Target="media/image103.wmf"/><Relationship Id="rId826" Type="http://purl.oclc.org/ooxml/officeDocument/relationships/oleObject" Target="embeddings/oleObject276.bin"/><Relationship Id="rId1011" Type="http://purl.oclc.org/ooxml/officeDocument/relationships/image" Target="media/image662.wmf"/><Relationship Id="rId258" Type="http://purl.oclc.org/ooxml/officeDocument/relationships/image" Target="media/image163.wmf"/><Relationship Id="rId465" Type="http://purl.oclc.org/ooxml/officeDocument/relationships/oleObject" Target="embeddings/oleObject153.bin"/><Relationship Id="rId672" Type="http://purl.oclc.org/ooxml/officeDocument/relationships/image" Target="media/image438.wmf"/><Relationship Id="rId22" Type="http://purl.oclc.org/ooxml/officeDocument/relationships/oleObject" Target="embeddings/oleObject2.bin"/><Relationship Id="rId118" Type="http://purl.oclc.org/ooxml/officeDocument/relationships/image" Target="media/image73.wmf"/><Relationship Id="rId325" Type="http://purl.oclc.org/ooxml/officeDocument/relationships/oleObject" Target="embeddings/oleObject104.bin"/><Relationship Id="rId532" Type="http://purl.oclc.org/ooxml/officeDocument/relationships/image" Target="media/image344.wmf"/><Relationship Id="rId977" Type="http://purl.oclc.org/ooxml/officeDocument/relationships/image" Target="media/image641.wmf"/><Relationship Id="rId171" Type="http://purl.oclc.org/ooxml/officeDocument/relationships/image" Target="media/image110.wmf"/><Relationship Id="rId837" Type="http://purl.oclc.org/ooxml/officeDocument/relationships/image" Target="media/image547.wmf"/><Relationship Id="rId1022" Type="http://purl.oclc.org/ooxml/officeDocument/relationships/oleObject" Target="embeddings/oleObject342.bin"/><Relationship Id="rId269" Type="http://purl.oclc.org/ooxml/officeDocument/relationships/image" Target="media/image171.png"/><Relationship Id="rId476" Type="http://purl.oclc.org/ooxml/officeDocument/relationships/image" Target="media/image308.wmf"/><Relationship Id="rId683" Type="http://purl.oclc.org/ooxml/officeDocument/relationships/image" Target="media/image445.wmf"/><Relationship Id="rId890" Type="http://purl.oclc.org/ooxml/officeDocument/relationships/oleObject" Target="embeddings/oleObject296.bin"/><Relationship Id="rId904" Type="http://purl.oclc.org/ooxml/officeDocument/relationships/image" Target="media/image592.wmf"/><Relationship Id="rId33" Type="http://purl.oclc.org/ooxml/officeDocument/relationships/image" Target="media/image16.emf"/><Relationship Id="rId129" Type="http://purl.oclc.org/ooxml/officeDocument/relationships/image" Target="media/image81.png"/><Relationship Id="rId336" Type="http://purl.oclc.org/ooxml/officeDocument/relationships/image" Target="media/image217.wmf"/><Relationship Id="rId543" Type="http://purl.oclc.org/ooxml/officeDocument/relationships/oleObject" Target="embeddings/oleObject180.bin"/><Relationship Id="rId988" Type="http://purl.oclc.org/ooxml/officeDocument/relationships/image" Target="media/image648.wmf"/><Relationship Id="rId182" Type="http://purl.oclc.org/ooxml/officeDocument/relationships/image" Target="media/image117.wmf"/><Relationship Id="rId403" Type="http://purl.oclc.org/ooxml/officeDocument/relationships/image" Target="media/image261.wmf"/><Relationship Id="rId750" Type="http://purl.oclc.org/ooxml/officeDocument/relationships/image" Target="media/image490.wmf"/><Relationship Id="rId848" Type="http://purl.oclc.org/ooxml/officeDocument/relationships/image" Target="media/image554.wmf"/><Relationship Id="rId1033" Type="http://purl.oclc.org/ooxml/officeDocument/relationships/image" Target="media/image671.emf"/><Relationship Id="rId487" Type="http://purl.oclc.org/ooxml/officeDocument/relationships/oleObject" Target="embeddings/oleObject160.bin"/><Relationship Id="rId610" Type="http://purl.oclc.org/ooxml/officeDocument/relationships/image" Target="media/image396.wmf"/><Relationship Id="rId694" Type="http://purl.oclc.org/ooxml/officeDocument/relationships/oleObject" Target="embeddings/oleObject230.bin"/><Relationship Id="rId708" Type="http://purl.oclc.org/ooxml/officeDocument/relationships/image" Target="media/image462.wmf"/><Relationship Id="rId915" Type="http://purl.oclc.org/ooxml/officeDocument/relationships/image" Target="media/image599.wmf"/><Relationship Id="rId347" Type="http://purl.oclc.org/ooxml/officeDocument/relationships/image" Target="media/image224.wmf"/><Relationship Id="rId999" Type="http://purl.oclc.org/ooxml/officeDocument/relationships/image" Target="media/image655.wmf"/><Relationship Id="rId44" Type="http://purl.oclc.org/ooxml/officeDocument/relationships/oleObject" Target="embeddings/oleObject9.bin"/><Relationship Id="rId554" Type="http://purl.oclc.org/ooxml/officeDocument/relationships/image" Target="media/image358.wmf"/><Relationship Id="rId761" Type="http://purl.oclc.org/ooxml/officeDocument/relationships/oleObject" Target="embeddings/oleObject252.bin"/><Relationship Id="rId859" Type="http://purl.oclc.org/ooxml/officeDocument/relationships/oleObject" Target="embeddings/oleObject286.bin"/><Relationship Id="rId193" Type="http://purl.oclc.org/ooxml/officeDocument/relationships/image" Target="media/image124.wmf"/><Relationship Id="rId207" Type="http://purl.oclc.org/ooxml/officeDocument/relationships/oleObject" Target="embeddings/oleObject63.bin"/><Relationship Id="rId414" Type="http://purl.oclc.org/ooxml/officeDocument/relationships/image" Target="media/image268.wmf"/><Relationship Id="rId498" Type="http://purl.oclc.org/ooxml/officeDocument/relationships/image" Target="media/image323.wmf"/><Relationship Id="rId621" Type="http://purl.oclc.org/ooxml/officeDocument/relationships/image" Target="media/image403.wmf"/><Relationship Id="rId260" Type="http://purl.oclc.org/ooxml/officeDocument/relationships/image" Target="media/image164.wmf"/><Relationship Id="rId719" Type="http://purl.oclc.org/ooxml/officeDocument/relationships/image" Target="media/image469.wmf"/><Relationship Id="rId926" Type="http://purl.oclc.org/ooxml/officeDocument/relationships/oleObject" Target="embeddings/oleObject308.bin"/><Relationship Id="rId55" Type="http://purl.oclc.org/ooxml/officeDocument/relationships/image" Target="media/image31.wmf"/><Relationship Id="rId120" Type="http://purl.oclc.org/ooxml/officeDocument/relationships/image" Target="media/image74.wmf"/><Relationship Id="rId358" Type="http://purl.oclc.org/ooxml/officeDocument/relationships/oleObject" Target="embeddings/oleObject115.bin"/><Relationship Id="rId565" Type="http://purl.oclc.org/ooxml/officeDocument/relationships/oleObject" Target="embeddings/oleObject188.bin"/><Relationship Id="rId772" Type="http://purl.oclc.org/ooxml/officeDocument/relationships/image" Target="media/image502.wmf"/><Relationship Id="rId218" Type="http://purl.oclc.org/ooxml/officeDocument/relationships/image" Target="media/image138.wmf"/><Relationship Id="rId425" Type="http://purl.oclc.org/ooxml/officeDocument/relationships/image" Target="media/image275.wmf"/><Relationship Id="rId632" Type="http://purl.oclc.org/ooxml/officeDocument/relationships/image" Target="media/image410.wmf"/><Relationship Id="rId271" Type="http://purl.oclc.org/ooxml/officeDocument/relationships/image" Target="media/image173.emf"/><Relationship Id="rId937" Type="http://purl.oclc.org/ooxml/officeDocument/relationships/image" Target="media/image614.wmf"/><Relationship Id="rId66" Type="http://purl.oclc.org/ooxml/officeDocument/relationships/image" Target="media/image38.wmf"/><Relationship Id="rId131" Type="http://purl.oclc.org/ooxml/officeDocument/relationships/image" Target="media/image83.png"/><Relationship Id="rId369" Type="http://purl.oclc.org/ooxml/officeDocument/relationships/image" Target="media/image239.wmf"/><Relationship Id="rId576" Type="http://purl.oclc.org/ooxml/officeDocument/relationships/image" Target="media/image372.wmf"/><Relationship Id="rId783" Type="http://purl.oclc.org/ooxml/officeDocument/relationships/oleObject" Target="embeddings/oleObject262.bin"/><Relationship Id="rId990" Type="http://purl.oclc.org/ooxml/officeDocument/relationships/oleObject" Target="embeddings/oleObject329.bin"/><Relationship Id="rId229" Type="http://purl.oclc.org/ooxml/officeDocument/relationships/oleObject" Target="embeddings/oleObject73.bin"/><Relationship Id="rId436" Type="http://purl.oclc.org/ooxml/officeDocument/relationships/oleObject" Target="embeddings/oleObject142.bin"/><Relationship Id="rId643" Type="http://purl.oclc.org/ooxml/officeDocument/relationships/oleObject" Target="embeddings/oleObject213.bin"/><Relationship Id="rId850" Type="http://purl.oclc.org/ooxml/officeDocument/relationships/oleObject" Target="embeddings/oleObject283.bin"/><Relationship Id="rId948" Type="http://purl.oclc.org/ooxml/officeDocument/relationships/image" Target="media/image621.wmf"/><Relationship Id="rId77" Type="http://purl.oclc.org/ooxml/officeDocument/relationships/oleObject" Target="embeddings/oleObject20.bin"/><Relationship Id="rId282" Type="http://purl.oclc.org/ooxml/officeDocument/relationships/image" Target="media/image181.wmf"/><Relationship Id="rId503" Type="http://purl.oclc.org/ooxml/officeDocument/relationships/image" Target="media/image326.wmf"/><Relationship Id="rId587" Type="http://purl.oclc.org/ooxml/officeDocument/relationships/image" Target="media/image381.wmf"/><Relationship Id="rId710" Type="http://purl.oclc.org/ooxml/officeDocument/relationships/image" Target="media/image463.wmf"/><Relationship Id="rId808" Type="http://purl.oclc.org/ooxml/officeDocument/relationships/oleObject" Target="embeddings/oleObject270.bin"/><Relationship Id="rId8" Type="http://purl.oclc.org/ooxml/officeDocument/relationships/image" Target="media/image1.png"/><Relationship Id="rId142" Type="http://purl.oclc.org/ooxml/officeDocument/relationships/image" Target="media/image91.wmf"/><Relationship Id="rId447" Type="http://purl.oclc.org/ooxml/officeDocument/relationships/image" Target="media/image289.wmf"/><Relationship Id="rId794" Type="http://purl.oclc.org/ooxml/officeDocument/relationships/image" Target="media/image517.wmf"/><Relationship Id="rId654" Type="http://purl.oclc.org/ooxml/officeDocument/relationships/image" Target="media/image426.wmf"/><Relationship Id="rId861" Type="http://purl.oclc.org/ooxml/officeDocument/relationships/image" Target="media/image563.wmf"/><Relationship Id="rId959" Type="http://purl.oclc.org/ooxml/officeDocument/relationships/image" Target="media/image629.wmf"/><Relationship Id="rId293" Type="http://purl.oclc.org/ooxml/officeDocument/relationships/image" Target="media/image188.wmf"/><Relationship Id="rId307" Type="http://purl.oclc.org/ooxml/officeDocument/relationships/oleObject" Target="embeddings/oleObject98.bin"/><Relationship Id="rId514" Type="http://purl.oclc.org/ooxml/officeDocument/relationships/oleObject" Target="embeddings/oleObject169.bin"/><Relationship Id="rId721" Type="http://purl.oclc.org/ooxml/officeDocument/relationships/image" Target="media/image471.wmf"/><Relationship Id="rId88" Type="http://purl.oclc.org/ooxml/officeDocument/relationships/image" Target="media/image53.wmf"/><Relationship Id="rId153" Type="http://purl.oclc.org/ooxml/officeDocument/relationships/image" Target="media/image98.wmf"/><Relationship Id="rId360" Type="http://purl.oclc.org/ooxml/officeDocument/relationships/image" Target="media/image233.wmf"/><Relationship Id="rId598" Type="http://purl.oclc.org/ooxml/officeDocument/relationships/oleObject" Target="embeddings/oleObject198.bin"/><Relationship Id="rId819" Type="http://purl.oclc.org/ooxml/officeDocument/relationships/image" Target="media/image534.wmf"/><Relationship Id="rId1004" Type="http://purl.oclc.org/ooxml/officeDocument/relationships/image" Target="media/image658.wmf"/><Relationship Id="rId220" Type="http://purl.oclc.org/ooxml/officeDocument/relationships/oleObject" Target="embeddings/oleObject69.bin"/><Relationship Id="rId458" Type="http://purl.oclc.org/ooxml/officeDocument/relationships/image" Target="media/image296.wmf"/><Relationship Id="rId665" Type="http://purl.oclc.org/ooxml/officeDocument/relationships/image" Target="media/image433.wmf"/><Relationship Id="rId872" Type="http://purl.oclc.org/ooxml/officeDocument/relationships/image" Target="media/image570.wmf"/><Relationship Id="rId15" Type="http://purl.oclc.org/ooxml/officeDocument/relationships/image" Target="media/image3.png"/><Relationship Id="rId318" Type="http://purl.oclc.org/ooxml/officeDocument/relationships/image" Target="media/image205.wmf"/><Relationship Id="rId525" Type="http://purl.oclc.org/ooxml/officeDocument/relationships/oleObject" Target="embeddings/oleObject173.bin"/><Relationship Id="rId732" Type="http://purl.oclc.org/ooxml/officeDocument/relationships/image" Target="media/image478.wmf"/><Relationship Id="rId99" Type="http://purl.oclc.org/ooxml/officeDocument/relationships/image" Target="media/image60.wmf"/><Relationship Id="rId164" Type="http://purl.oclc.org/ooxml/officeDocument/relationships/oleObject" Target="embeddings/oleObject47.bin"/><Relationship Id="rId371" Type="http://purl.oclc.org/ooxml/officeDocument/relationships/image" Target="media/image240.wmf"/><Relationship Id="rId1015" Type="http://purl.oclc.org/ooxml/officeDocument/relationships/oleObject" Target="embeddings/oleObject339.bin"/><Relationship Id="rId469" Type="http://purl.oclc.org/ooxml/officeDocument/relationships/image" Target="media/image303.wmf"/><Relationship Id="rId676" Type="http://purl.oclc.org/ooxml/officeDocument/relationships/oleObject" Target="embeddings/oleObject224.bin"/><Relationship Id="rId883" Type="http://purl.oclc.org/ooxml/officeDocument/relationships/image" Target="media/image578.wmf"/><Relationship Id="rId26" Type="http://purl.oclc.org/ooxml/officeDocument/relationships/image" Target="media/image11.wmf"/><Relationship Id="rId231" Type="http://purl.oclc.org/ooxml/officeDocument/relationships/oleObject" Target="embeddings/oleObject74.bin"/><Relationship Id="rId329" Type="http://purl.oclc.org/ooxml/officeDocument/relationships/image" Target="media/image212.wmf"/><Relationship Id="rId536" Type="http://purl.oclc.org/ooxml/officeDocument/relationships/image" Target="media/image347.wmf"/><Relationship Id="rId175" Type="http://purl.oclc.org/ooxml/officeDocument/relationships/image" Target="media/image113.wmf"/><Relationship Id="rId743" Type="http://purl.oclc.org/ooxml/officeDocument/relationships/oleObject" Target="embeddings/oleObject246.bin"/><Relationship Id="rId950" Type="http://purl.oclc.org/ooxml/officeDocument/relationships/oleObject" Target="embeddings/oleObject316.bin"/><Relationship Id="rId1026" Type="http://purl.oclc.org/ooxml/officeDocument/relationships/image" Target="media/image670.wmf"/><Relationship Id="rId382" Type="http://purl.oclc.org/ooxml/officeDocument/relationships/oleObject" Target="embeddings/oleObject123.bin"/><Relationship Id="rId603" Type="http://purl.oclc.org/ooxml/officeDocument/relationships/image" Target="media/image391.wmf"/><Relationship Id="rId687" Type="http://purl.oclc.org/ooxml/officeDocument/relationships/image" Target="media/image448.wmf"/><Relationship Id="rId810" Type="http://purl.oclc.org/ooxml/officeDocument/relationships/image" Target="media/image528.wmf"/><Relationship Id="rId908" Type="http://purl.oclc.org/ooxml/officeDocument/relationships/oleObject" Target="embeddings/oleObject302.bin"/><Relationship Id="rId242" Type="http://purl.oclc.org/ooxml/officeDocument/relationships/image" Target="media/image152.wmf"/><Relationship Id="rId894" Type="http://purl.oclc.org/ooxml/officeDocument/relationships/image" Target="media/image585.wmf"/><Relationship Id="rId37" Type="http://purl.oclc.org/ooxml/officeDocument/relationships/image" Target="media/image19.wmf"/><Relationship Id="rId102" Type="http://purl.oclc.org/ooxml/officeDocument/relationships/image" Target="media/image62.wmf"/><Relationship Id="rId547" Type="http://purl.oclc.org/ooxml/officeDocument/relationships/image" Target="media/image354.wmf"/><Relationship Id="rId754" Type="http://purl.oclc.org/ooxml/officeDocument/relationships/image" Target="media/image493.wmf"/><Relationship Id="rId961" Type="http://purl.oclc.org/ooxml/officeDocument/relationships/image" Target="media/image630.wmf"/><Relationship Id="rId90" Type="http://purl.oclc.org/ooxml/officeDocument/relationships/image" Target="media/image54.wmf"/><Relationship Id="rId186" Type="http://purl.oclc.org/ooxml/officeDocument/relationships/oleObject" Target="embeddings/oleObject55.bin"/><Relationship Id="rId393" Type="http://purl.oclc.org/ooxml/officeDocument/relationships/image" Target="media/image254.wmf"/><Relationship Id="rId407" Type="http://purl.oclc.org/ooxml/officeDocument/relationships/image" Target="media/image263.wmf"/><Relationship Id="rId614" Type="http://purl.oclc.org/ooxml/officeDocument/relationships/oleObject" Target="embeddings/oleObject204.bin"/><Relationship Id="rId821" Type="http://purl.oclc.org/ooxml/officeDocument/relationships/image" Target="media/image535.wmf"/><Relationship Id="rId1037" Type="http://purl.oclc.org/ooxml/officeDocument/relationships/header" Target="header3.xml"/><Relationship Id="rId253" Type="http://purl.oclc.org/ooxml/officeDocument/relationships/oleObject" Target="embeddings/oleObject82.bin"/><Relationship Id="rId460" Type="http://purl.oclc.org/ooxml/officeDocument/relationships/image" Target="media/image297.wmf"/><Relationship Id="rId698" Type="http://purl.oclc.org/ooxml/officeDocument/relationships/image" Target="media/image455.wmf"/><Relationship Id="rId919" Type="http://purl.oclc.org/ooxml/officeDocument/relationships/image" Target="media/image602.wmf"/><Relationship Id="rId48" Type="http://purl.oclc.org/ooxml/officeDocument/relationships/image" Target="media/image26.wmf"/><Relationship Id="rId113" Type="http://purl.oclc.org/ooxml/officeDocument/relationships/oleObject" Target="embeddings/oleObject32.bin"/><Relationship Id="rId320" Type="http://purl.oclc.org/ooxml/officeDocument/relationships/image" Target="media/image206.wmf"/><Relationship Id="rId558" Type="http://purl.oclc.org/ooxml/officeDocument/relationships/image" Target="media/image361.wmf"/><Relationship Id="rId765" Type="http://purl.oclc.org/ooxml/officeDocument/relationships/oleObject" Target="embeddings/oleObject255.bin"/><Relationship Id="rId972" Type="http://purl.oclc.org/ooxml/officeDocument/relationships/oleObject" Target="embeddings/oleObject323.bin"/><Relationship Id="rId197" Type="http://purl.oclc.org/ooxml/officeDocument/relationships/image" Target="media/image127.wmf"/><Relationship Id="rId418" Type="http://purl.oclc.org/ooxml/officeDocument/relationships/oleObject" Target="embeddings/oleObject136.bin"/><Relationship Id="rId625" Type="http://purl.oclc.org/ooxml/officeDocument/relationships/oleObject" Target="embeddings/oleObject208.bin"/><Relationship Id="rId832" Type="http://purl.oclc.org/ooxml/officeDocument/relationships/image" Target="media/image543.emf"/><Relationship Id="rId264" Type="http://purl.oclc.org/ooxml/officeDocument/relationships/image" Target="media/image167.wmf"/><Relationship Id="rId471" Type="http://purl.oclc.org/ooxml/officeDocument/relationships/oleObject" Target="embeddings/oleObject155.bin"/><Relationship Id="rId59" Type="http://purl.oclc.org/ooxml/officeDocument/relationships/oleObject" Target="embeddings/oleObject14.bin"/><Relationship Id="rId124" Type="http://purl.oclc.org/ooxml/officeDocument/relationships/image" Target="media/image77.wmf"/><Relationship Id="rId569" Type="http://purl.oclc.org/ooxml/officeDocument/relationships/image" Target="media/image368.wmf"/><Relationship Id="rId776" Type="http://purl.oclc.org/ooxml/officeDocument/relationships/image" Target="media/image505.wmf"/><Relationship Id="rId983" Type="http://purl.oclc.org/ooxml/officeDocument/relationships/image" Target="media/image645.wmf"/><Relationship Id="rId331" Type="http://purl.oclc.org/ooxml/officeDocument/relationships/oleObject" Target="embeddings/oleObject106.bin"/><Relationship Id="rId429" Type="http://purl.oclc.org/ooxml/officeDocument/relationships/image" Target="media/image278.wmf"/><Relationship Id="rId636" Type="http://purl.oclc.org/ooxml/officeDocument/relationships/image" Target="media/image413.emf"/><Relationship Id="rId843" Type="http://purl.oclc.org/ooxml/officeDocument/relationships/image" Target="media/image551.wmf"/><Relationship Id="rId275" Type="http://purl.oclc.org/ooxml/officeDocument/relationships/image" Target="media/image176.wmf"/><Relationship Id="rId482" Type="http://purl.oclc.org/ooxml/officeDocument/relationships/image" Target="media/image312.wmf"/><Relationship Id="rId703" Type="http://purl.oclc.org/ooxml/officeDocument/relationships/oleObject" Target="embeddings/oleObject233.bin"/><Relationship Id="rId910" Type="http://purl.oclc.org/ooxml/officeDocument/relationships/image" Target="media/image596.wmf"/><Relationship Id="rId135" Type="http://purl.oclc.org/ooxml/officeDocument/relationships/image" Target="media/image86.wmf"/><Relationship Id="rId342" Type="http://purl.oclc.org/ooxml/officeDocument/relationships/image" Target="media/image221.wmf"/><Relationship Id="rId787" Type="http://purl.oclc.org/ooxml/officeDocument/relationships/image" Target="media/image512.wmf"/><Relationship Id="rId994" Type="http://purl.oclc.org/ooxml/officeDocument/relationships/image" Target="media/image652.wmf"/><Relationship Id="rId202" Type="http://purl.oclc.org/ooxml/officeDocument/relationships/image" Target="media/image130.wmf"/><Relationship Id="rId647" Type="http://purl.oclc.org/ooxml/officeDocument/relationships/image" Target="media/image421.wmf"/><Relationship Id="rId854" Type="http://purl.oclc.org/ooxml/officeDocument/relationships/image" Target="media/image558.wmf"/><Relationship Id="rId286" Type="http://purl.oclc.org/ooxml/officeDocument/relationships/oleObject" Target="embeddings/oleObject91.bin"/><Relationship Id="rId493" Type="http://purl.oclc.org/ooxml/officeDocument/relationships/oleObject" Target="embeddings/oleObject162.bin"/><Relationship Id="rId507" Type="http://purl.oclc.org/ooxml/officeDocument/relationships/image" Target="media/image329.wmf"/><Relationship Id="rId714" Type="http://purl.oclc.org/ooxml/officeDocument/relationships/image" Target="media/image466.wmf"/><Relationship Id="rId921" Type="http://purl.oclc.org/ooxml/officeDocument/relationships/image" Target="media/image603.wmf"/><Relationship Id="rId50" Type="http://purl.oclc.org/ooxml/officeDocument/relationships/oleObject" Target="embeddings/oleObject11.bin"/><Relationship Id="rId146" Type="http://purl.oclc.org/ooxml/officeDocument/relationships/oleObject" Target="embeddings/oleObject41.bin"/><Relationship Id="rId353" Type="http://purl.oclc.org/ooxml/officeDocument/relationships/image" Target="media/image228.wmf"/><Relationship Id="rId560" Type="http://purl.oclc.org/ooxml/officeDocument/relationships/image" Target="media/image362.wmf"/><Relationship Id="rId798" Type="http://purl.oclc.org/ooxml/officeDocument/relationships/oleObject" Target="embeddings/oleObject267.bin"/><Relationship Id="rId213" Type="http://purl.oclc.org/ooxml/officeDocument/relationships/image" Target="media/image135.wmf"/><Relationship Id="rId420" Type="http://purl.oclc.org/ooxml/officeDocument/relationships/image" Target="media/image272.wmf"/><Relationship Id="rId658" Type="http://purl.oclc.org/ooxml/officeDocument/relationships/oleObject" Target="embeddings/oleObject218.bin"/><Relationship Id="rId865" Type="http://purl.oclc.org/ooxml/officeDocument/relationships/oleObject" Target="embeddings/oleObject288.bin"/><Relationship Id="rId297" Type="http://purl.oclc.org/ooxml/officeDocument/relationships/image" Target="media/image191.wmf"/><Relationship Id="rId518" Type="http://purl.oclc.org/ooxml/officeDocument/relationships/image" Target="media/image336.wmf"/><Relationship Id="rId725" Type="http://purl.oclc.org/ooxml/officeDocument/relationships/oleObject" Target="embeddings/oleObject240.bin"/><Relationship Id="rId932" Type="http://purl.oclc.org/ooxml/officeDocument/relationships/oleObject" Target="embeddings/oleObject310.bin"/><Relationship Id="rId157" Type="http://purl.oclc.org/ooxml/officeDocument/relationships/image" Target="media/image101.wmf"/><Relationship Id="rId364" Type="http://purl.oclc.org/ooxml/officeDocument/relationships/oleObject" Target="embeddings/oleObject117.bin"/><Relationship Id="rId1008" Type="http://purl.oclc.org/ooxml/officeDocument/relationships/image" Target="media/image660.wmf"/><Relationship Id="rId61" Type="http://purl.oclc.org/ooxml/officeDocument/relationships/image" Target="media/image35.wmf"/><Relationship Id="rId571" Type="http://purl.oclc.org/ooxml/officeDocument/relationships/image" Target="media/image369.wmf"/><Relationship Id="rId669" Type="http://purl.oclc.org/ooxml/officeDocument/relationships/image" Target="media/image436.wmf"/><Relationship Id="rId876" Type="http://purl.oclc.org/ooxml/officeDocument/relationships/image" Target="media/image573.emf"/><Relationship Id="rId19" Type="http://purl.oclc.org/ooxml/officeDocument/relationships/oleObject" Target="embeddings/oleObject1.bin"/><Relationship Id="rId224" Type="http://purl.oclc.org/ooxml/officeDocument/relationships/image" Target="media/image142.wmf"/><Relationship Id="rId431" Type="http://purl.oclc.org/ooxml/officeDocument/relationships/image" Target="media/image279.wmf"/><Relationship Id="rId529" Type="http://purl.oclc.org/ooxml/officeDocument/relationships/image" Target="media/image342.wmf"/><Relationship Id="rId736" Type="http://purl.oclc.org/ooxml/officeDocument/relationships/image" Target="media/image481.wmf"/><Relationship Id="rId168" Type="http://purl.oclc.org/ooxml/officeDocument/relationships/image" Target="media/image108.wmf"/><Relationship Id="rId943" Type="http://purl.oclc.org/ooxml/officeDocument/relationships/image" Target="media/image618.wmf"/><Relationship Id="rId1019" Type="http://purl.oclc.org/ooxml/officeDocument/relationships/image" Target="media/image667.wmf"/><Relationship Id="rId72" Type="http://purl.oclc.org/ooxml/officeDocument/relationships/image" Target="media/image42.wmf"/><Relationship Id="rId375" Type="http://purl.oclc.org/ooxml/officeDocument/relationships/image" Target="media/image243.wmf"/><Relationship Id="rId582" Type="http://purl.oclc.org/ooxml/officeDocument/relationships/image" Target="media/image378.wmf"/><Relationship Id="rId803" Type="http://purl.oclc.org/ooxml/officeDocument/relationships/image" Target="media/image523.emf"/><Relationship Id="rId3" Type="http://purl.oclc.org/ooxml/officeDocument/relationships/styles" Target="styles.xml"/><Relationship Id="rId235" Type="http://purl.oclc.org/ooxml/officeDocument/relationships/image" Target="media/image148.wmf"/><Relationship Id="rId442" Type="http://purl.oclc.org/ooxml/officeDocument/relationships/image" Target="media/image286.wmf"/><Relationship Id="rId887" Type="http://purl.oclc.org/ooxml/officeDocument/relationships/oleObject" Target="embeddings/oleObject295.bin"/><Relationship Id="rId302" Type="http://purl.oclc.org/ooxml/officeDocument/relationships/image" Target="media/image194.wmf"/><Relationship Id="rId747" Type="http://purl.oclc.org/ooxml/officeDocument/relationships/image" Target="media/image488.wmf"/><Relationship Id="rId954" Type="http://purl.oclc.org/ooxml/officeDocument/relationships/oleObject" Target="embeddings/oleObject317.bin"/><Relationship Id="rId83" Type="http://purl.oclc.org/ooxml/officeDocument/relationships/oleObject" Target="embeddings/oleObject22.bin"/><Relationship Id="rId179" Type="http://purl.oclc.org/ooxml/officeDocument/relationships/image" Target="media/image115.wmf"/><Relationship Id="rId386" Type="http://purl.oclc.org/ooxml/officeDocument/relationships/image" Target="media/image250.wmf"/><Relationship Id="rId593" Type="http://purl.oclc.org/ooxml/officeDocument/relationships/image" Target="media/image385.wmf"/><Relationship Id="rId607" Type="http://purl.oclc.org/ooxml/officeDocument/relationships/image" Target="media/image394.wmf"/><Relationship Id="rId814" Type="http://purl.oclc.org/ooxml/officeDocument/relationships/oleObject" Target="embeddings/oleObject272.bin"/><Relationship Id="rId246" Type="http://purl.oclc.org/ooxml/officeDocument/relationships/image" Target="media/image155.wmf"/><Relationship Id="rId453" Type="http://purl.oclc.org/ooxml/officeDocument/relationships/oleObject" Target="embeddings/oleObject149.bin"/><Relationship Id="rId660" Type="http://purl.oclc.org/ooxml/officeDocument/relationships/image" Target="media/image430.wmf"/><Relationship Id="rId898" Type="http://purl.oclc.org/ooxml/officeDocument/relationships/image" Target="media/image588.wmf"/><Relationship Id="rId106" Type="http://purl.oclc.org/ooxml/officeDocument/relationships/image" Target="media/image65.wmf"/><Relationship Id="rId313" Type="http://purl.oclc.org/ooxml/officeDocument/relationships/oleObject" Target="embeddings/oleObject100.bin"/><Relationship Id="rId758" Type="http://purl.oclc.org/ooxml/officeDocument/relationships/oleObject" Target="embeddings/oleObject251.bin"/><Relationship Id="rId965" Type="http://purl.oclc.org/ooxml/officeDocument/relationships/image" Target="media/image633.wmf"/><Relationship Id="rId10" Type="http://purl.oclc.org/ooxml/officeDocument/relationships/header" Target="header2.xml"/><Relationship Id="rId94" Type="http://purl.oclc.org/ooxml/officeDocument/relationships/image" Target="media/image57.wmf"/><Relationship Id="rId397" Type="http://purl.oclc.org/ooxml/officeDocument/relationships/image" Target="media/image257.wmf"/><Relationship Id="rId520" Type="http://purl.oclc.org/ooxml/officeDocument/relationships/oleObject" Target="embeddings/oleObject171.bin"/><Relationship Id="rId618" Type="http://purl.oclc.org/ooxml/officeDocument/relationships/oleObject" Target="embeddings/oleObject205.bin"/><Relationship Id="rId825" Type="http://purl.oclc.org/ooxml/officeDocument/relationships/image" Target="media/image538.wmf"/><Relationship Id="rId257" Type="http://purl.oclc.org/ooxml/officeDocument/relationships/image" Target="media/image162.wmf"/><Relationship Id="rId464" Type="http://purl.oclc.org/ooxml/officeDocument/relationships/image" Target="media/image300.wmf"/><Relationship Id="rId1010" Type="http://purl.oclc.org/ooxml/officeDocument/relationships/oleObject" Target="embeddings/oleObject337.bin"/><Relationship Id="rId117" Type="http://purl.oclc.org/ooxml/officeDocument/relationships/image" Target="media/image72.wmf"/><Relationship Id="rId671" Type="http://purl.oclc.org/ooxml/officeDocument/relationships/image" Target="media/image437.wmf"/><Relationship Id="rId769" Type="http://purl.oclc.org/ooxml/officeDocument/relationships/image" Target="media/image500.wmf"/><Relationship Id="rId976" Type="http://purl.oclc.org/ooxml/officeDocument/relationships/image" Target="media/image640.wmf"/><Relationship Id="rId324" Type="http://purl.oclc.org/ooxml/officeDocument/relationships/image" Target="media/image209.wmf"/><Relationship Id="rId531" Type="http://purl.oclc.org/ooxml/officeDocument/relationships/oleObject" Target="embeddings/oleObject176.bin"/><Relationship Id="rId629" Type="http://purl.oclc.org/ooxml/officeDocument/relationships/image" Target="media/image408.wmf"/><Relationship Id="rId836" Type="http://purl.oclc.org/ooxml/officeDocument/relationships/image" Target="media/image546.wmf"/><Relationship Id="rId1021" Type="http://purl.oclc.org/ooxml/officeDocument/relationships/image" Target="media/image668.wmf"/><Relationship Id="rId903" Type="http://purl.oclc.org/ooxml/officeDocument/relationships/image" Target="media/image591.wmf"/></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8862</TotalTime>
  <Pages>81</Pages>
  <Words>111856</Words>
  <Characters>194630</Characters>
  <Application>Microsoft Office Word</Application>
  <DocSecurity>0</DocSecurity>
  <Lines>10812</Lines>
  <Paragraphs>10568</Paragraphs>
  <ScaleCrop>false</ScaleCrop>
  <Company>sparkle</Company>
  <LinksUpToDate>false</LinksUpToDate>
  <CharactersWithSpaces>295918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46</cp:revision>
  <cp:lastPrinted>2024-05-13T21:01:00Z</cp:lastPrinted>
  <dcterms:created xsi:type="dcterms:W3CDTF">2024-03-14T09:53:00Z</dcterms:created>
  <dcterms:modified xsi:type="dcterms:W3CDTF">2024-05-13T21:06:00Z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id="7RamUPfo"/&gt;&lt;style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EquationSection">
    <vt:lpwstr>1</vt:lpwstr>
  </property>
  <property fmtid="{D5CDD505-2E9C-101B-9397-08002B2CF9AE}" pid="6" name="MTWinEqns">
    <vt:bool>true</vt:bool>
  </property>
</Properties>
</file>