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9E06" w14:textId="74831906" w:rsidR="00CF2D05" w:rsidRPr="00CF2D05" w:rsidRDefault="00CF2D05" w:rsidP="00CF2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ЧРФ, але не РФ. Область визначення функції</w:t>
      </w:r>
    </w:p>
    <w:p w14:paraId="6463FE27" w14:textId="4502024F" w:rsidR="00CF2D05" w:rsidRPr="00CF2D05" w:rsidRDefault="00CF2D05" w:rsidP="00CF2D0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2D05">
        <w:rPr>
          <w:rFonts w:ascii="Times New Roman" w:hAnsi="Times New Roman" w:cs="Times New Roman"/>
          <w:sz w:val="28"/>
          <w:szCs w:val="28"/>
        </w:rPr>
        <w:t xml:space="preserve">       </w:t>
      </w:r>
      <w:r w:rsidR="00745194">
        <w:rPr>
          <w:rFonts w:ascii="Times New Roman" w:hAnsi="Times New Roman" w:cs="Times New Roman"/>
          <w:sz w:val="28"/>
          <w:szCs w:val="28"/>
        </w:rPr>
        <w:t xml:space="preserve"> </w:t>
      </w:r>
      <w:r w:rsidRPr="00CF2D0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CF2D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854FA9" w14:textId="7DFFB811" w:rsidR="00CF2D05" w:rsidRDefault="00CF2D05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45194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ПРМ. Довести. </w:t>
      </w:r>
    </w:p>
    <w:p w14:paraId="56454ECC" w14:textId="77777777" w:rsidR="00C03D3A" w:rsidRDefault="00C03D3A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799AFB" w14:textId="608D6F63" w:rsidR="00C03D3A" w:rsidRPr="00C03D3A" w:rsidRDefault="00C03D3A" w:rsidP="00C03D3A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03D3A">
        <w:rPr>
          <w:rFonts w:ascii="Times New Roman" w:hAnsi="Times New Roman" w:cs="Times New Roman"/>
          <w:b/>
          <w:bCs/>
          <w:sz w:val="28"/>
          <w:szCs w:val="28"/>
        </w:rPr>
        <w:t>Доведення</w:t>
      </w:r>
    </w:p>
    <w:p w14:paraId="0B29E1A5" w14:textId="4BEC6208" w:rsidR="00C03D3A" w:rsidRDefault="00C03D3A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FB9A25" w14:textId="73556810" w:rsidR="001125FE" w:rsidRDefault="001125FE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46FA72F" w14:textId="1125A753" w:rsidR="001125FE" w:rsidRPr="001125FE" w:rsidRDefault="00B55EE4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Із рівності</w:t>
      </w:r>
      <w:r w:rsidR="001125FE" w:rsidRPr="001125FE">
        <w:rPr>
          <w:rFonts w:ascii="Times New Roman" w:hAnsi="Times New Roman" w:cs="Times New Roman"/>
          <w:sz w:val="28"/>
          <w:szCs w:val="28"/>
        </w:rPr>
        <w:t xml:space="preserve"> g(x) = y(f(y) = x)</w:t>
      </w:r>
      <w:r>
        <w:rPr>
          <w:rFonts w:ascii="Times New Roman" w:hAnsi="Times New Roman" w:cs="Times New Roman"/>
          <w:sz w:val="28"/>
          <w:szCs w:val="28"/>
        </w:rPr>
        <w:t xml:space="preserve"> випливає, що</w:t>
      </w:r>
      <w:r w:rsidR="001125FE" w:rsidRPr="001125FE">
        <w:rPr>
          <w:rFonts w:ascii="Times New Roman" w:hAnsi="Times New Roman" w:cs="Times New Roman"/>
          <w:sz w:val="28"/>
          <w:szCs w:val="28"/>
        </w:rPr>
        <w:t xml:space="preserve"> область визначення функції g(x) буде співпадати з областю значень функції f, </w:t>
      </w:r>
      <w:r>
        <w:rPr>
          <w:rFonts w:ascii="Times New Roman" w:hAnsi="Times New Roman" w:cs="Times New Roman"/>
          <w:sz w:val="28"/>
          <w:szCs w:val="28"/>
        </w:rPr>
        <w:t>бо</w:t>
      </w:r>
      <w:r w:rsidR="001125FE" w:rsidRPr="001125FE">
        <w:rPr>
          <w:rFonts w:ascii="Times New Roman" w:hAnsi="Times New Roman" w:cs="Times New Roman"/>
          <w:sz w:val="28"/>
          <w:szCs w:val="28"/>
        </w:rPr>
        <w:t xml:space="preserve"> f(y) = 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25FE" w:rsidRPr="001125FE">
        <w:rPr>
          <w:rFonts w:ascii="Times New Roman" w:hAnsi="Times New Roman" w:cs="Times New Roman"/>
          <w:sz w:val="28"/>
          <w:szCs w:val="28"/>
        </w:rPr>
        <w:t>Тоді алгоритм обчислення характеристичної функції множини значень функції f є таким:</w:t>
      </w:r>
    </w:p>
    <w:p w14:paraId="2A6DB53B" w14:textId="77777777" w:rsidR="001125FE" w:rsidRPr="001125FE" w:rsidRDefault="001125FE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125F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 xml:space="preserve">  (x, g)</w:t>
      </w:r>
    </w:p>
    <w:p w14:paraId="4DCE5546" w14:textId="77777777" w:rsidR="001125FE" w:rsidRPr="001125FE" w:rsidRDefault="001125FE" w:rsidP="001125F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1125FE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7FAA4B26" w14:textId="77777777" w:rsidR="001125FE" w:rsidRPr="001125FE" w:rsidRDefault="001125FE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r w:rsidRPr="001125F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 xml:space="preserve"> f(x) = g</w:t>
      </w:r>
    </w:p>
    <w:p w14:paraId="4311E026" w14:textId="77777777" w:rsidR="001125FE" w:rsidRPr="001125FE" w:rsidRDefault="001125FE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r w:rsidRPr="001125F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 xml:space="preserve">  = 0</w:t>
      </w:r>
    </w:p>
    <w:p w14:paraId="1FD0E8A6" w14:textId="77777777" w:rsidR="001125FE" w:rsidRPr="001125FE" w:rsidRDefault="001125FE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r w:rsidRPr="001125F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 xml:space="preserve">  = 1</w:t>
      </w:r>
    </w:p>
    <w:p w14:paraId="2C79EFCA" w14:textId="77777777" w:rsidR="001125FE" w:rsidRPr="001125FE" w:rsidRDefault="001125FE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125F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>.</w:t>
      </w:r>
    </w:p>
    <w:p w14:paraId="5CF0D6CC" w14:textId="6663219C" w:rsidR="001125FE" w:rsidRPr="00CF2D05" w:rsidRDefault="00B55EE4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1125FE" w:rsidRPr="001125F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1125FE" w:rsidRPr="001125FE">
        <w:rPr>
          <w:rFonts w:ascii="Times New Roman" w:hAnsi="Times New Roman" w:cs="Times New Roman"/>
          <w:sz w:val="28"/>
          <w:szCs w:val="28"/>
        </w:rPr>
        <w:t xml:space="preserve">  (x, g) є ПР, </w:t>
      </w:r>
      <w:r w:rsidR="00C03D3A">
        <w:rPr>
          <w:rFonts w:ascii="Times New Roman" w:hAnsi="Times New Roman" w:cs="Times New Roman"/>
          <w:sz w:val="28"/>
          <w:szCs w:val="28"/>
        </w:rPr>
        <w:t>а отже</w:t>
      </w:r>
      <w:r w:rsidR="001125FE" w:rsidRPr="001125FE">
        <w:rPr>
          <w:rFonts w:ascii="Times New Roman" w:hAnsi="Times New Roman" w:cs="Times New Roman"/>
          <w:sz w:val="28"/>
          <w:szCs w:val="28"/>
        </w:rPr>
        <w:t xml:space="preserve"> область значень функції є ПРМ. Оскільки область значень f співпадає з областю визначення функції g, то це також ПРМ. </w:t>
      </w:r>
      <w:r w:rsidR="00C03D3A">
        <w:rPr>
          <w:rFonts w:ascii="Times New Roman" w:hAnsi="Times New Roman" w:cs="Times New Roman"/>
          <w:sz w:val="28"/>
          <w:szCs w:val="28"/>
        </w:rPr>
        <w:t>Доведено.</w:t>
      </w:r>
    </w:p>
    <w:p w14:paraId="2E8619EF" w14:textId="77777777" w:rsidR="001125FE" w:rsidRDefault="001125FE" w:rsidP="00C03D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EF44F" w14:textId="77777777" w:rsidR="00745194" w:rsidRDefault="00745194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ED0EC4" w14:textId="3BECD43B" w:rsidR="00CF2D05" w:rsidRDefault="00CF2D05" w:rsidP="00745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D05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 xml:space="preserve">x,y,z) = </w:t>
      </w:r>
      <w:r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 xml:space="preserve">(x,y),z) </w:t>
      </w:r>
      <w:r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бієкція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Довести.</w:t>
      </w:r>
    </w:p>
    <w:p w14:paraId="0796B966" w14:textId="77777777" w:rsidR="00C03D3A" w:rsidRDefault="00C03D3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2D41F981" w14:textId="77777777" w:rsidR="00C03D3A" w:rsidRDefault="00C03D3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6F33B5E8" w14:textId="170CDB53" w:rsidR="00C03D3A" w:rsidRDefault="00C03D3A" w:rsidP="00C03D3A">
      <w:pPr>
        <w:pStyle w:val="a3"/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Доведення</w:t>
      </w:r>
    </w:p>
    <w:p w14:paraId="0CC94F3A" w14:textId="21F11F7E" w:rsidR="00C03D3A" w:rsidRDefault="00C03D3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1D9D3" w14:textId="46D3CA5F" w:rsidR="00C03D3A" w:rsidRDefault="00C03D3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 властивістю нумерації Кантора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&lt;=&gt; k.</w:t>
      </w:r>
    </w:p>
    <w:p w14:paraId="0EC60EEE" w14:textId="5A744B6E" w:rsidR="00C03D3A" w:rsidRDefault="00C03D3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 </w:t>
      </w:r>
      <w:r>
        <w:rPr>
          <w:rFonts w:ascii="Times New Roman" w:hAnsi="Times New Roman" w:cs="Times New Roman"/>
          <w:sz w:val="28"/>
          <w:szCs w:val="28"/>
          <w:lang w:val="en-US"/>
        </w:rPr>
        <w:t>c(x, y) = n</w:t>
      </w:r>
      <w:r>
        <w:rPr>
          <w:rFonts w:ascii="Times New Roman" w:hAnsi="Times New Roman" w:cs="Times New Roman"/>
          <w:sz w:val="28"/>
          <w:szCs w:val="28"/>
        </w:rPr>
        <w:t xml:space="preserve">, тоді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&lt;=&gt; m.</w:t>
      </w:r>
    </w:p>
    <w:p w14:paraId="726DE35C" w14:textId="643F732E" w:rsidR="00C03D3A" w:rsidRPr="00C065B8" w:rsidRDefault="00C03D3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Покажемо </w:t>
      </w:r>
      <w:r w:rsidRPr="00C03D3A">
        <w:rPr>
          <w:rFonts w:ascii="Times New Roman" w:hAnsi="Times New Roman" w:cs="Times New Roman"/>
          <w:sz w:val="28"/>
          <w:szCs w:val="28"/>
        </w:rPr>
        <w:t>що</w:t>
      </w:r>
      <w:r w:rsidR="00C065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B37A76" w14:textId="77777777" w:rsidR="005E48BA" w:rsidRDefault="005E48B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384A7895" w14:textId="01529F86" w:rsidR="00C03D3A" w:rsidRPr="00C065B8" w:rsidRDefault="00C03D3A" w:rsidP="005E48B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E48BA">
        <w:rPr>
          <w:rFonts w:ascii="Times New Roman" w:hAnsi="Times New Roman" w:cs="Times New Roman"/>
          <w:sz w:val="28"/>
          <w:szCs w:val="28"/>
        </w:rPr>
        <w:t xml:space="preserve">існує єдине (за </w:t>
      </w:r>
      <w:proofErr w:type="spellStart"/>
      <w:r w:rsidR="005E48BA">
        <w:rPr>
          <w:rFonts w:ascii="Times New Roman" w:hAnsi="Times New Roman" w:cs="Times New Roman"/>
          <w:sz w:val="28"/>
          <w:szCs w:val="28"/>
        </w:rPr>
        <w:t>власт</w:t>
      </w:r>
      <w:proofErr w:type="spellEnd"/>
      <w:r w:rsidR="005E48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48BA">
        <w:rPr>
          <w:rFonts w:ascii="Times New Roman" w:hAnsi="Times New Roman" w:cs="Times New Roman"/>
          <w:sz w:val="28"/>
          <w:szCs w:val="28"/>
        </w:rPr>
        <w:t>бієкції</w:t>
      </w:r>
      <w:proofErr w:type="spellEnd"/>
      <w:r w:rsidR="005E48BA">
        <w:rPr>
          <w:rFonts w:ascii="Times New Roman" w:hAnsi="Times New Roman" w:cs="Times New Roman"/>
          <w:sz w:val="28"/>
          <w:szCs w:val="28"/>
        </w:rPr>
        <w:t xml:space="preserve">) 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 xml:space="preserve">W, </w:t>
      </w:r>
      <w:r w:rsidR="005E48BA">
        <w:rPr>
          <w:rFonts w:ascii="Times New Roman" w:hAnsi="Times New Roman" w:cs="Times New Roman"/>
          <w:sz w:val="28"/>
          <w:szCs w:val="28"/>
        </w:rPr>
        <w:t xml:space="preserve">що відповідає 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>c(c(</w:t>
      </w:r>
      <w:proofErr w:type="spellStart"/>
      <w:r w:rsidR="005E48BA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="005E48BA">
        <w:rPr>
          <w:rFonts w:ascii="Times New Roman" w:hAnsi="Times New Roman" w:cs="Times New Roman"/>
          <w:sz w:val="28"/>
          <w:szCs w:val="28"/>
          <w:lang w:val="en-US"/>
        </w:rPr>
        <w:t>),z) c(</w:t>
      </w:r>
      <w:proofErr w:type="spellStart"/>
      <w:r w:rsidR="005E48BA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="005E48BA">
        <w:rPr>
          <w:rFonts w:ascii="Times New Roman" w:hAnsi="Times New Roman" w:cs="Times New Roman"/>
          <w:sz w:val="28"/>
          <w:szCs w:val="28"/>
          <w:lang w:val="en-US"/>
        </w:rPr>
        <w:t xml:space="preserve">) = k. </w:t>
      </w:r>
      <w:r w:rsidR="005E48BA">
        <w:rPr>
          <w:rFonts w:ascii="Times New Roman" w:hAnsi="Times New Roman" w:cs="Times New Roman"/>
          <w:sz w:val="28"/>
          <w:szCs w:val="28"/>
        </w:rPr>
        <w:t xml:space="preserve">Для цього співвідношення 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 xml:space="preserve">k – </w:t>
      </w:r>
      <w:r w:rsidR="005E48BA">
        <w:rPr>
          <w:rFonts w:ascii="Times New Roman" w:hAnsi="Times New Roman" w:cs="Times New Roman"/>
          <w:sz w:val="28"/>
          <w:szCs w:val="28"/>
        </w:rPr>
        <w:t>єдине, тому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8BA">
        <w:rPr>
          <w:rFonts w:ascii="Times New Roman" w:hAnsi="Times New Roman" w:cs="Times New Roman"/>
          <w:sz w:val="28"/>
          <w:szCs w:val="28"/>
        </w:rPr>
        <w:t xml:space="preserve">оскільки нумерація Кантора є </w:t>
      </w:r>
      <w:proofErr w:type="spellStart"/>
      <w:r w:rsidR="005E48BA">
        <w:rPr>
          <w:rFonts w:ascii="Times New Roman" w:hAnsi="Times New Roman" w:cs="Times New Roman"/>
          <w:sz w:val="28"/>
          <w:szCs w:val="28"/>
        </w:rPr>
        <w:t>бієкцією</w:t>
      </w:r>
      <w:proofErr w:type="spellEnd"/>
      <w:r w:rsidR="005E48BA">
        <w:rPr>
          <w:rFonts w:ascii="Times New Roman" w:hAnsi="Times New Roman" w:cs="Times New Roman"/>
          <w:sz w:val="28"/>
          <w:szCs w:val="28"/>
        </w:rPr>
        <w:t xml:space="preserve"> з 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 xml:space="preserve">N^2 </w:t>
      </w:r>
      <w:r w:rsidR="005E48BA">
        <w:rPr>
          <w:rFonts w:ascii="Times New Roman" w:hAnsi="Times New Roman" w:cs="Times New Roman"/>
          <w:sz w:val="28"/>
          <w:szCs w:val="28"/>
        </w:rPr>
        <w:t xml:space="preserve">в 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E48BA">
        <w:rPr>
          <w:rFonts w:ascii="Times New Roman" w:hAnsi="Times New Roman" w:cs="Times New Roman"/>
          <w:sz w:val="28"/>
          <w:szCs w:val="28"/>
        </w:rPr>
        <w:t xml:space="preserve">, то </w:t>
      </w:r>
      <w:r w:rsidR="005E48BA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spellStart"/>
      <w:r w:rsidR="005E48BA">
        <w:rPr>
          <w:rFonts w:ascii="Times New Roman" w:hAnsi="Times New Roman" w:cs="Times New Roman"/>
          <w:sz w:val="28"/>
          <w:szCs w:val="28"/>
          <w:lang w:val="en-US"/>
        </w:rPr>
        <w:t>k,z</w:t>
      </w:r>
      <w:proofErr w:type="spellEnd"/>
      <w:r w:rsidR="005E48BA">
        <w:rPr>
          <w:rFonts w:ascii="Times New Roman" w:hAnsi="Times New Roman" w:cs="Times New Roman"/>
          <w:sz w:val="28"/>
          <w:szCs w:val="28"/>
          <w:lang w:val="en-US"/>
        </w:rPr>
        <w:t>) = W.</w:t>
      </w:r>
    </w:p>
    <w:p w14:paraId="59BE9A37" w14:textId="77777777" w:rsidR="00C065B8" w:rsidRPr="005E48BA" w:rsidRDefault="00C065B8" w:rsidP="00C065B8">
      <w:pPr>
        <w:pStyle w:val="a3"/>
        <w:spacing w:after="0" w:line="240" w:lineRule="auto"/>
        <w:ind w:left="1146"/>
        <w:rPr>
          <w:rFonts w:ascii="Times New Roman" w:hAnsi="Times New Roman" w:cs="Times New Roman"/>
          <w:sz w:val="28"/>
          <w:szCs w:val="28"/>
        </w:rPr>
      </w:pPr>
    </w:p>
    <w:p w14:paraId="3A7E9806" w14:textId="5F335330" w:rsidR="00C03D3A" w:rsidRDefault="005E48BA" w:rsidP="005E48B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>
        <w:rPr>
          <w:rFonts w:ascii="Times New Roman" w:hAnsi="Times New Roman" w:cs="Times New Roman"/>
          <w:sz w:val="28"/>
          <w:szCs w:val="28"/>
        </w:rPr>
        <w:t>існують єдині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що відповідають </w:t>
      </w:r>
      <w:r>
        <w:rPr>
          <w:rFonts w:ascii="Times New Roman" w:hAnsi="Times New Roman" w:cs="Times New Roman"/>
          <w:sz w:val="28"/>
          <w:szCs w:val="28"/>
          <w:lang w:val="en-US"/>
        </w:rPr>
        <w:t>c(c(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),z) = W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тому що </w:t>
      </w:r>
      <w:r>
        <w:rPr>
          <w:rFonts w:ascii="Times New Roman" w:hAnsi="Times New Roman" w:cs="Times New Roman"/>
          <w:sz w:val="28"/>
          <w:szCs w:val="28"/>
          <w:lang w:val="en-US"/>
        </w:rPr>
        <w:t>z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r(W), k=l(W), x=l(k), y=r(k) =&gt; z=r(W), y=r(r(W)), x=l(r(a))</w:t>
      </w:r>
    </w:p>
    <w:p w14:paraId="4F0B5471" w14:textId="77777777" w:rsidR="005E48BA" w:rsidRPr="005E48BA" w:rsidRDefault="005E48BA" w:rsidP="005E48BA">
      <w:pPr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42D98421" w14:textId="58706AA3" w:rsidR="00C03D3A" w:rsidRPr="005E48BA" w:rsidRDefault="005E48BA" w:rsidP="00C03D3A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Перелічені вище властивості є д</w:t>
      </w:r>
      <w:r w:rsidR="00C065B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статніми </w:t>
      </w:r>
      <w:r w:rsidR="00C065B8">
        <w:rPr>
          <w:rFonts w:ascii="Times New Roman" w:hAnsi="Times New Roman" w:cs="Times New Roman"/>
          <w:sz w:val="28"/>
          <w:szCs w:val="28"/>
        </w:rPr>
        <w:t xml:space="preserve">для того, аби сказати, що така нумерація є </w:t>
      </w:r>
      <w:proofErr w:type="spellStart"/>
      <w:r w:rsidR="00C065B8">
        <w:rPr>
          <w:rFonts w:ascii="Times New Roman" w:hAnsi="Times New Roman" w:cs="Times New Roman"/>
          <w:sz w:val="28"/>
          <w:szCs w:val="28"/>
        </w:rPr>
        <w:t>бієкцією</w:t>
      </w:r>
      <w:proofErr w:type="spellEnd"/>
      <w:r w:rsidR="00C065B8">
        <w:rPr>
          <w:rFonts w:ascii="Times New Roman" w:hAnsi="Times New Roman" w:cs="Times New Roman"/>
          <w:sz w:val="28"/>
          <w:szCs w:val="28"/>
        </w:rPr>
        <w:t>.</w:t>
      </w:r>
    </w:p>
    <w:p w14:paraId="4DBF2ADA" w14:textId="77777777" w:rsidR="00745194" w:rsidRPr="00745194" w:rsidRDefault="00745194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871EB5" w14:textId="3C6D8125" w:rsidR="00745194" w:rsidRDefault="00CF2D05" w:rsidP="00745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f(x) =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B8">
        <w:rPr>
          <w:rFonts w:ascii="Times New Roman" w:hAnsi="Times New Roman" w:cs="Times New Roman"/>
          <w:sz w:val="28"/>
          <w:szCs w:val="28"/>
        </w:rPr>
        <w:t>ЧРФ</w:t>
      </w:r>
      <w:r>
        <w:rPr>
          <w:rFonts w:ascii="Times New Roman" w:hAnsi="Times New Roman" w:cs="Times New Roman"/>
          <w:sz w:val="28"/>
          <w:szCs w:val="28"/>
        </w:rPr>
        <w:t xml:space="preserve">. Довести. </w:t>
      </w:r>
    </w:p>
    <w:p w14:paraId="15DCABCA" w14:textId="57467891" w:rsidR="00C065B8" w:rsidRDefault="00C065B8" w:rsidP="00C0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95C9C" w14:textId="34F7DF14" w:rsidR="00C065B8" w:rsidRDefault="00C065B8" w:rsidP="00C065B8">
      <w:pPr>
        <w:pStyle w:val="a3"/>
        <w:spacing w:after="0" w:line="24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Доведення</w:t>
      </w:r>
    </w:p>
    <w:p w14:paraId="2435E34D" w14:textId="77777777" w:rsidR="00C065B8" w:rsidRDefault="00C065B8" w:rsidP="00C065B8">
      <w:pPr>
        <w:pStyle w:val="a3"/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368BAB0D" w14:textId="77777777" w:rsidR="00C065B8" w:rsidRDefault="00C065B8" w:rsidP="00C065B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означенням ф</w:t>
      </w:r>
      <w:r>
        <w:rPr>
          <w:rFonts w:ascii="Times New Roman" w:hAnsi="Times New Roman" w:cs="Times New Roman"/>
          <w:sz w:val="28"/>
          <w:szCs w:val="28"/>
        </w:rPr>
        <w:t>ункція ЧРФ</w:t>
      </w:r>
      <w:r>
        <w:rPr>
          <w:rFonts w:ascii="Times New Roman" w:hAnsi="Times New Roman" w:cs="Times New Roman"/>
          <w:sz w:val="28"/>
          <w:szCs w:val="28"/>
        </w:rPr>
        <w:t xml:space="preserve"> існує</w:t>
      </w:r>
      <w:r>
        <w:rPr>
          <w:rFonts w:ascii="Times New Roman" w:hAnsi="Times New Roman" w:cs="Times New Roman"/>
          <w:sz w:val="28"/>
          <w:szCs w:val="28"/>
        </w:rPr>
        <w:t xml:space="preserve">, якщо існує алгоритм, що її обчислює. </w:t>
      </w:r>
    </w:p>
    <w:p w14:paraId="6D537BA9" w14:textId="2760CE28" w:rsidR="00C065B8" w:rsidRDefault="00C065B8" w:rsidP="00C065B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Контрприклад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D6D79EC" w14:textId="77777777" w:rsidR="00C065B8" w:rsidRDefault="00C065B8" w:rsidP="00C065B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6BC05BF" w14:textId="77777777" w:rsidR="00C065B8" w:rsidRDefault="00C065B8" w:rsidP="00C065B8">
      <w:pPr>
        <w:spacing w:after="0" w:line="240" w:lineRule="auto"/>
        <w:ind w:left="2550" w:firstLine="282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3533E5" w14:textId="77777777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</w:t>
      </w:r>
    </w:p>
    <w:p w14:paraId="2214CB49" w14:textId="77777777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14:paraId="12C76300" w14:textId="77777777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while 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>) &gt;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0</w:t>
      </w:r>
    </w:p>
    <w:p w14:paraId="062DA250" w14:textId="77777777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  do 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+ 1</w:t>
      </w:r>
    </w:p>
    <w:p w14:paraId="1FB88A17" w14:textId="77777777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5966296" w14:textId="0BEB0FF4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end.</w:t>
      </w:r>
    </w:p>
    <w:p w14:paraId="53CFC67A" w14:textId="77777777" w:rsidR="00C065B8" w:rsidRDefault="00C065B8" w:rsidP="00C065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14:paraId="7550B9E1" w14:textId="3C905B9F" w:rsidR="00C065B8" w:rsidRDefault="00C065B8" w:rsidP="00C065B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функція</w:t>
      </w:r>
      <w:r w:rsidR="00B741D0">
        <w:rPr>
          <w:rFonts w:ascii="Times New Roman" w:hAnsi="Times New Roman" w:cs="Times New Roman"/>
          <w:sz w:val="28"/>
          <w:szCs w:val="28"/>
        </w:rPr>
        <w:t xml:space="preserve"> є</w:t>
      </w:r>
      <w:r>
        <w:rPr>
          <w:rFonts w:ascii="Times New Roman" w:hAnsi="Times New Roman" w:cs="Times New Roman"/>
          <w:sz w:val="28"/>
          <w:szCs w:val="28"/>
        </w:rPr>
        <w:t xml:space="preserve"> ЧРФ</w:t>
      </w:r>
      <w:r>
        <w:rPr>
          <w:rFonts w:ascii="Times New Roman" w:hAnsi="Times New Roman" w:cs="Times New Roman"/>
          <w:sz w:val="28"/>
          <w:szCs w:val="28"/>
        </w:rPr>
        <w:t>. Доведено.</w:t>
      </w:r>
    </w:p>
    <w:p w14:paraId="30FDBE01" w14:textId="116EEC94" w:rsidR="00C065B8" w:rsidRDefault="00C065B8" w:rsidP="00C0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76B6CA" w14:textId="77777777" w:rsidR="00C065B8" w:rsidRPr="00C065B8" w:rsidRDefault="00C065B8" w:rsidP="00C0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7B1F6D3" w14:textId="77777777" w:rsidR="00745194" w:rsidRPr="00745194" w:rsidRDefault="00745194" w:rsidP="0074519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64CB0B" w14:textId="5E3CF1E2" w:rsidR="00C065B8" w:rsidRDefault="00CF2D05" w:rsidP="00C065B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194">
        <w:rPr>
          <w:rFonts w:ascii="Times New Roman" w:hAnsi="Times New Roman" w:cs="Times New Roman"/>
          <w:sz w:val="28"/>
          <w:szCs w:val="28"/>
        </w:rPr>
        <w:t>Існує ПРФ одного аргументу з нерекурсивною областю значень. Довести.</w:t>
      </w:r>
    </w:p>
    <w:p w14:paraId="631857E5" w14:textId="11EC7ADD" w:rsidR="00C065B8" w:rsidRDefault="00C065B8" w:rsidP="00C0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219B9" w14:textId="3E3B2AA2" w:rsidR="00C065B8" w:rsidRDefault="00C065B8" w:rsidP="00C065B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7591A52" w14:textId="77777777" w:rsidR="00C065B8" w:rsidRDefault="00C065B8" w:rsidP="00C065B8">
      <w:pPr>
        <w:pStyle w:val="a3"/>
        <w:spacing w:after="0" w:line="24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Доведення</w:t>
      </w:r>
    </w:p>
    <w:p w14:paraId="7EDF4B4F" w14:textId="1053A91D" w:rsidR="00C065B8" w:rsidRDefault="00C065B8" w:rsidP="00C0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E419E" w14:textId="77777777" w:rsidR="003845B3" w:rsidRDefault="003845B3" w:rsidP="003845B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C065B8" w:rsidRPr="00C065B8">
        <w:rPr>
          <w:rFonts w:ascii="Times New Roman" w:hAnsi="Times New Roman" w:cs="Times New Roman"/>
          <w:sz w:val="28"/>
          <w:szCs w:val="28"/>
        </w:rPr>
        <w:t xml:space="preserve"> теоремою 5.3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065B8" w:rsidRPr="00C0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09601" w14:textId="77777777" w:rsidR="003845B3" w:rsidRDefault="003845B3" w:rsidP="003845B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065B8" w:rsidRPr="00C065B8">
        <w:rPr>
          <w:rFonts w:ascii="Times New Roman" w:hAnsi="Times New Roman" w:cs="Times New Roman"/>
          <w:sz w:val="28"/>
          <w:szCs w:val="28"/>
        </w:rPr>
        <w:t xml:space="preserve">кщо ПРФ є монотонно зростаючою функцією, то її область визначення є ПРМ. </w:t>
      </w:r>
    </w:p>
    <w:p w14:paraId="5839F7C5" w14:textId="77777777" w:rsidR="003845B3" w:rsidRDefault="003845B3" w:rsidP="003845B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0F3F15D" w14:textId="77777777" w:rsidR="003845B3" w:rsidRDefault="00C065B8" w:rsidP="003845B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065B8">
        <w:rPr>
          <w:rFonts w:ascii="Times New Roman" w:hAnsi="Times New Roman" w:cs="Times New Roman"/>
          <w:sz w:val="28"/>
          <w:szCs w:val="28"/>
        </w:rPr>
        <w:t xml:space="preserve">Визначимо ПРФ, яка є монотонно спадною, тобто f(x) &lt;= x. </w:t>
      </w:r>
    </w:p>
    <w:p w14:paraId="580779DC" w14:textId="7CE4297F" w:rsidR="00C065B8" w:rsidRDefault="00C065B8" w:rsidP="003845B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065B8">
        <w:rPr>
          <w:rFonts w:ascii="Times New Roman" w:hAnsi="Times New Roman" w:cs="Times New Roman"/>
          <w:sz w:val="28"/>
          <w:szCs w:val="28"/>
        </w:rPr>
        <w:t xml:space="preserve">Нехай f(x) = </w:t>
      </w:r>
      <w:proofErr w:type="spellStart"/>
      <w:r w:rsidRPr="00C065B8">
        <w:rPr>
          <w:rFonts w:ascii="Times New Roman" w:hAnsi="Times New Roman" w:cs="Times New Roman"/>
          <w:sz w:val="28"/>
          <w:szCs w:val="28"/>
        </w:rPr>
        <w:t>а</w:t>
      </w:r>
      <w:r w:rsidRPr="00C065B8">
        <w:rPr>
          <w:rFonts w:ascii="Cambria Math" w:hAnsi="Cambria Math" w:cs="Cambria Math"/>
          <w:sz w:val="28"/>
          <w:szCs w:val="28"/>
        </w:rPr>
        <w:t>∸</w:t>
      </w:r>
      <w:r w:rsidRPr="00C065B8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C065B8">
        <w:rPr>
          <w:rFonts w:ascii="Times New Roman" w:hAnsi="Times New Roman" w:cs="Times New Roman"/>
          <w:sz w:val="28"/>
          <w:szCs w:val="28"/>
        </w:rPr>
        <w:t xml:space="preserve">, де а – довільне натуральне число. Дана функція є ПРФ, оскільки безпечна різниця є ПРФ, але її область значень не є ПРМ, оскільки неможливо підібрати таку характеристичну функцію, що буде ПРФ, </w:t>
      </w:r>
      <w:r w:rsidR="003845B3">
        <w:rPr>
          <w:rFonts w:ascii="Times New Roman" w:hAnsi="Times New Roman" w:cs="Times New Roman"/>
          <w:sz w:val="28"/>
          <w:szCs w:val="28"/>
        </w:rPr>
        <w:t>тому що</w:t>
      </w:r>
      <w:r w:rsidRPr="00C065B8">
        <w:rPr>
          <w:rFonts w:ascii="Times New Roman" w:hAnsi="Times New Roman" w:cs="Times New Roman"/>
          <w:sz w:val="28"/>
          <w:szCs w:val="28"/>
        </w:rPr>
        <w:t xml:space="preserve"> характеристична функція буде працювати нескінченно при х &gt; а.</w:t>
      </w:r>
      <w:r w:rsidR="003845B3">
        <w:rPr>
          <w:rFonts w:ascii="Times New Roman" w:hAnsi="Times New Roman" w:cs="Times New Roman"/>
          <w:sz w:val="28"/>
          <w:szCs w:val="28"/>
        </w:rPr>
        <w:t xml:space="preserve"> Доведено.</w:t>
      </w:r>
    </w:p>
    <w:p w14:paraId="766266C2" w14:textId="77777777" w:rsidR="00C065B8" w:rsidRPr="00C065B8" w:rsidRDefault="00C065B8" w:rsidP="00C0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2203B" w14:textId="77777777" w:rsidR="00745194" w:rsidRPr="00745194" w:rsidRDefault="00745194" w:rsidP="007451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546B0F" w14:textId="10FAC1F0" w:rsidR="00CF2D05" w:rsidRDefault="00CF2D05" w:rsidP="00CF2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</w:p>
    <w:p w14:paraId="7EEEBE72" w14:textId="760D5056" w:rsidR="00CF2D05" w:rsidRDefault="00CF2D05" w:rsidP="001125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F2D0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w(x)=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0,K(x,x)&gt;1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інших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випадках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50FFD78C" w14:textId="1E6D35B7" w:rsidR="00CF2D05" w:rsidRDefault="00CF2D05" w:rsidP="001125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не є ЧРФ.</w:t>
      </w:r>
      <w:r w:rsidR="00745194">
        <w:rPr>
          <w:rFonts w:ascii="Times New Roman" w:hAnsi="Times New Roman" w:cs="Times New Roman"/>
          <w:sz w:val="28"/>
          <w:szCs w:val="28"/>
        </w:rPr>
        <w:t xml:space="preserve"> Довести.</w:t>
      </w:r>
      <w:r w:rsidRPr="00CF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26CA5" w14:textId="2A3104CD" w:rsidR="001125FE" w:rsidRDefault="001125FE" w:rsidP="001125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5EF2E4" w14:textId="6824B616" w:rsidR="003845B3" w:rsidRDefault="003845B3" w:rsidP="003845B3">
      <w:pPr>
        <w:pStyle w:val="a3"/>
        <w:spacing w:after="0" w:line="24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Доведення</w:t>
      </w:r>
    </w:p>
    <w:p w14:paraId="636A530A" w14:textId="77777777" w:rsidR="003845B3" w:rsidRDefault="003845B3" w:rsidP="003845B3">
      <w:pPr>
        <w:pStyle w:val="a3"/>
        <w:spacing w:after="0" w:line="24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5E3CC" w14:textId="77777777" w:rsidR="003845B3" w:rsidRDefault="001125FE" w:rsidP="003845B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125FE">
        <w:rPr>
          <w:rFonts w:ascii="Times New Roman" w:hAnsi="Times New Roman" w:cs="Times New Roman"/>
          <w:sz w:val="28"/>
          <w:szCs w:val="28"/>
        </w:rPr>
        <w:t xml:space="preserve">Припустимо, що існує алгоритм, який обчислює значення цієї функції. Подаємо на вхід цього алгоритму x. </w:t>
      </w:r>
    </w:p>
    <w:p w14:paraId="4F395A25" w14:textId="77777777" w:rsidR="003845B3" w:rsidRDefault="001125FE" w:rsidP="003845B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125FE">
        <w:rPr>
          <w:rFonts w:ascii="Times New Roman" w:hAnsi="Times New Roman" w:cs="Times New Roman"/>
          <w:sz w:val="28"/>
          <w:szCs w:val="28"/>
        </w:rPr>
        <w:lastRenderedPageBreak/>
        <w:t>Якщо w(x) = 0, то K(</w:t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x,x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 xml:space="preserve">) &gt; 1. </w:t>
      </w:r>
    </w:p>
    <w:p w14:paraId="3C9D7259" w14:textId="77777777" w:rsidR="003845B3" w:rsidRDefault="001125FE" w:rsidP="003845B3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1125FE">
        <w:rPr>
          <w:rFonts w:ascii="Times New Roman" w:hAnsi="Times New Roman" w:cs="Times New Roman"/>
          <w:sz w:val="28"/>
          <w:szCs w:val="28"/>
        </w:rPr>
        <w:t>Якщо w(x) = 1, то K(</w:t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x,x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>) &lt;= 1 або не визначена в точці (</w:t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x,x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>), тобто область визначення функції K (</w:t>
      </w:r>
      <w:proofErr w:type="spellStart"/>
      <w:r w:rsidRPr="001125FE">
        <w:rPr>
          <w:rFonts w:ascii="Times New Roman" w:hAnsi="Times New Roman" w:cs="Times New Roman"/>
          <w:sz w:val="28"/>
          <w:szCs w:val="28"/>
        </w:rPr>
        <w:t>x,x</w:t>
      </w:r>
      <w:proofErr w:type="spellEnd"/>
      <w:r w:rsidRPr="001125FE">
        <w:rPr>
          <w:rFonts w:ascii="Times New Roman" w:hAnsi="Times New Roman" w:cs="Times New Roman"/>
          <w:sz w:val="28"/>
          <w:szCs w:val="28"/>
        </w:rPr>
        <w:t>) є рекурсивною.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2B152E" w14:textId="3E3CC6A5" w:rsidR="001125FE" w:rsidRPr="003845B3" w:rsidRDefault="001125FE" w:rsidP="003845B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не є істинним</w:t>
      </w:r>
      <w:r w:rsidR="003845B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845B3">
        <w:rPr>
          <w:rFonts w:ascii="Times New Roman" w:hAnsi="Times New Roman" w:cs="Times New Roman"/>
          <w:sz w:val="28"/>
          <w:szCs w:val="28"/>
        </w:rPr>
        <w:t xml:space="preserve"> </w:t>
      </w:r>
      <w:r w:rsidR="003845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45B3">
        <w:rPr>
          <w:rFonts w:ascii="Times New Roman" w:hAnsi="Times New Roman" w:cs="Times New Roman"/>
          <w:sz w:val="28"/>
          <w:szCs w:val="28"/>
        </w:rPr>
        <w:t xml:space="preserve"> отже наше припущення хибне, тому </w:t>
      </w:r>
      <w:r w:rsidR="003845B3">
        <w:rPr>
          <w:rFonts w:ascii="Times New Roman" w:hAnsi="Times New Roman" w:cs="Times New Roman"/>
          <w:sz w:val="28"/>
          <w:szCs w:val="28"/>
          <w:lang w:val="en-US"/>
        </w:rPr>
        <w:t xml:space="preserve">w(x) </w:t>
      </w:r>
      <w:r w:rsidR="003845B3">
        <w:rPr>
          <w:rFonts w:ascii="Times New Roman" w:hAnsi="Times New Roman" w:cs="Times New Roman"/>
          <w:sz w:val="28"/>
          <w:szCs w:val="28"/>
        </w:rPr>
        <w:t>не є</w:t>
      </w:r>
      <w:r w:rsidR="00384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45B3">
        <w:rPr>
          <w:rFonts w:ascii="Times New Roman" w:hAnsi="Times New Roman" w:cs="Times New Roman"/>
          <w:sz w:val="28"/>
          <w:szCs w:val="28"/>
        </w:rPr>
        <w:t>ЧРФ.</w:t>
      </w:r>
    </w:p>
    <w:sectPr w:rsidR="001125FE" w:rsidRPr="003845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7BB8"/>
    <w:multiLevelType w:val="hybridMultilevel"/>
    <w:tmpl w:val="E464935E"/>
    <w:lvl w:ilvl="0" w:tplc="F5C04B6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8380DF5"/>
    <w:multiLevelType w:val="hybridMultilevel"/>
    <w:tmpl w:val="649C376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F4950"/>
    <w:multiLevelType w:val="hybridMultilevel"/>
    <w:tmpl w:val="649C376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05"/>
    <w:rsid w:val="001125FE"/>
    <w:rsid w:val="003167F4"/>
    <w:rsid w:val="003845B3"/>
    <w:rsid w:val="005E48BA"/>
    <w:rsid w:val="00745194"/>
    <w:rsid w:val="0075343B"/>
    <w:rsid w:val="00B55EE4"/>
    <w:rsid w:val="00B741D0"/>
    <w:rsid w:val="00BA14A1"/>
    <w:rsid w:val="00C03D3A"/>
    <w:rsid w:val="00C065B8"/>
    <w:rsid w:val="00CF2D05"/>
    <w:rsid w:val="00E2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48C8"/>
  <w15:chartTrackingRefBased/>
  <w15:docId w15:val="{5DABA721-C586-4DFC-9F8F-540211A8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Yaroslav Kishchuk</cp:lastModifiedBy>
  <cp:revision>4</cp:revision>
  <dcterms:created xsi:type="dcterms:W3CDTF">2022-11-21T15:54:00Z</dcterms:created>
  <dcterms:modified xsi:type="dcterms:W3CDTF">2022-11-21T15:55:00Z</dcterms:modified>
</cp:coreProperties>
</file>