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vsq4h2xmp8m" w:id="0"/>
      <w:bookmarkEnd w:id="0"/>
      <w:r w:rsidDel="00000000" w:rsidR="00000000" w:rsidRPr="00000000">
        <w:rPr>
          <w:b w:val="1"/>
          <w:bCs w:val="1"/>
          <w:rtl w:val="0"/>
        </w:rPr>
        <w:t xml:space="preserve">11-17-2025_Meeting with H Bui Law Firm Sara Memari and Nuha_Custody and Legal Strategy Meeting_Summary</w:t>
      </w:r>
      <w:r w:rsidDel="00000000" w:rsidR="00000000" w:rsidRPr="00000000">
        <w:rPr>
          <w:rtl w:val="0"/>
        </w:rPr>
      </w:r>
    </w:p>
    <w:p w:rsidR="00000000" w:rsidDel="00000000" w:rsidP="00000000" w:rsidRDefault="00000000" w:rsidRPr="00000000" w14:paraId="00000002">
      <w:pPr>
        <w:pStyle w:val="Heading2"/>
        <w:rPr/>
      </w:pPr>
      <w:bookmarkStart w:colFirst="0" w:colLast="0" w:name="_myt1si710vg7"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https://otter.ai/u/1b6CTL5Ap2gYOoUTbM1dcj_lA_4?view=summary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Sayegh and Eric Jones discussed their legal strategy with Sara Memari from H Bui Law Firm. Nuha shared concerns about her ex-husband Fred's violations of a restraining order, including picking up their son without notice. Sara advised filing a move-away request and requested detailed documentation of incidents. Eric highlighted Fred's unethical behavior and financial manipulations. They discussed Nuha's financial struggles, including her reliance on food stamps and Eric's financial support. Sara emphasized the need for accurate income and expense declarations and planned to address supervised visitation at an upcoming hearing.</w:t>
      </w:r>
    </w:p>
    <w:p w:rsidR="00000000" w:rsidDel="00000000" w:rsidP="00000000" w:rsidRDefault="00000000" w:rsidRPr="00000000" w14:paraId="00000006">
      <w:pPr>
        <w:pStyle w:val="Heading2"/>
        <w:rPr/>
      </w:pPr>
      <w:bookmarkStart w:colFirst="0" w:colLast="0" w:name="_xw7gzw7dcu2g"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@Eric Jones - Send Sara a timeline of recent incidents and any messages/statements from the children regarding Freddy's behavior</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@Nuha Sayegh - Send screenshot of Freddy's message about picking up their son to Sara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@Nuha Sayegh - Provide Sara with details on the proposed move location, schools, and support system</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 ] @Nuha Sayegh - Review and provide feedback on the updated income and expense declaration before submission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 ] File request for order to allow Nuha to move away with the children</w:t>
      </w:r>
    </w:p>
    <w:p w:rsidR="00000000" w:rsidDel="00000000" w:rsidP="00000000" w:rsidRDefault="00000000" w:rsidRPr="00000000" w14:paraId="0000000C">
      <w:pPr>
        <w:pStyle w:val="Heading2"/>
        <w:rPr/>
      </w:pPr>
      <w:bookmarkStart w:colFirst="0" w:colLast="0" w:name="_ltyrqhss5es4"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D">
      <w:pPr>
        <w:pStyle w:val="Heading3"/>
        <w:rPr/>
      </w:pPr>
      <w:bookmarkStart w:colFirst="0" w:colLast="0" w:name="_72kxtww0t1c2" w:id="4"/>
      <w:bookmarkEnd w:id="4"/>
      <w:r w:rsidDel="00000000" w:rsidR="00000000" w:rsidRPr="00000000">
        <w:rPr>
          <w:b w:val="1"/>
          <w:bCs w:val="1"/>
          <w:rtl w:val="0"/>
        </w:rPr>
        <w:t xml:space="preserve">Meeting Introduction and Initial Confusion</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Nuha Sayegh calls the H Bui Law Firm to speak with Sarah Memari for a scheduled phone conference at 3:30 PM.</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Melody (H Bui Law Firm Receptionist) confirms the phone conference and asks Nuha to hold.</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Nuha and Melody discuss the phone call and the need to call back.</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Sara Memari (H Bui Associate Attorney) answers the call and greets Nuha and Eric Jones.</w:t>
      </w:r>
    </w:p>
    <w:p w:rsidR="00000000" w:rsidDel="00000000" w:rsidP="00000000" w:rsidRDefault="00000000" w:rsidRPr="00000000" w14:paraId="00000012">
      <w:pPr>
        <w:pStyle w:val="Heading3"/>
        <w:rPr/>
      </w:pPr>
      <w:bookmarkStart w:colFirst="0" w:colLast="0" w:name="_1boc86uwm5su" w:id="5"/>
      <w:bookmarkEnd w:id="5"/>
      <w:r w:rsidDel="00000000" w:rsidR="00000000" w:rsidRPr="00000000">
        <w:rPr>
          <w:b w:val="1"/>
          <w:bCs w:val="1"/>
          <w:rtl w:val="0"/>
        </w:rPr>
        <w:t xml:space="preserve">Discussion on Consent Waiver and Weekend Updates</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Sara Memari asks Nuha if she has signed the consent waiver through Docusign.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Nuha confirms she found the waiver in her junk email and signed it.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Nuha shares a personal story about meeting a woman who won an award and how it impacted her.</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Sara and Nuha discuss their weekends, with Nuha mentioning a positive experience and Sara working on the weekend.</w:t>
      </w:r>
    </w:p>
    <w:p w:rsidR="00000000" w:rsidDel="00000000" w:rsidP="00000000" w:rsidRDefault="00000000" w:rsidRPr="00000000" w14:paraId="00000017">
      <w:pPr>
        <w:pStyle w:val="Heading3"/>
        <w:rPr/>
      </w:pPr>
      <w:bookmarkStart w:colFirst="0" w:colLast="0" w:name="_eo04zsqbm0bn" w:id="6"/>
      <w:bookmarkEnd w:id="6"/>
      <w:r w:rsidDel="00000000" w:rsidR="00000000" w:rsidRPr="00000000">
        <w:rPr>
          <w:b w:val="1"/>
          <w:bCs w:val="1"/>
          <w:rtl w:val="0"/>
        </w:rPr>
        <w:t xml:space="preserve">Eric Jones Joins the Call</w:t>
      </w: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Eric Jones joins the call, expressing confusion about the situation.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Sara Memari explains the need for the signed waiver to discuss the case without legal restrictions.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Eric shares his background and his role in supporting Nuha emotionally and financially.</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Sara outlines the legal process and the need to address any disputes over fees directly with Kirk.</w:t>
      </w:r>
    </w:p>
    <w:p w:rsidR="00000000" w:rsidDel="00000000" w:rsidP="00000000" w:rsidRDefault="00000000" w:rsidRPr="00000000" w14:paraId="0000001C">
      <w:pPr>
        <w:pStyle w:val="Heading3"/>
        <w:rPr/>
      </w:pPr>
      <w:bookmarkStart w:colFirst="0" w:colLast="0" w:name="_l6e7v6hmkuia" w:id="7"/>
      <w:bookmarkEnd w:id="7"/>
      <w:r w:rsidDel="00000000" w:rsidR="00000000" w:rsidRPr="00000000">
        <w:rPr>
          <w:b w:val="1"/>
          <w:bCs w:val="1"/>
          <w:rtl w:val="0"/>
        </w:rPr>
        <w:t xml:space="preserve">Discussion on Legal Strategy and Custody Issues</w:t>
      </w: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Eric expresses concern about Kirk's unethical behavior and the need to address it.</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Sara explains the court's process for ordering fees and the need to address disputes directly with Kirk.</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Nuha shares a recent incident where Fred picked up their son without notice, violating the restraining order.</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Sara plans to address this violation at the upcoming hearing and suggests filing a move-away request.</w:t>
      </w:r>
    </w:p>
    <w:p w:rsidR="00000000" w:rsidDel="00000000" w:rsidP="00000000" w:rsidRDefault="00000000" w:rsidRPr="00000000" w14:paraId="00000021">
      <w:pPr>
        <w:pStyle w:val="Heading3"/>
        <w:rPr/>
      </w:pPr>
      <w:bookmarkStart w:colFirst="0" w:colLast="0" w:name="_9w00v7yzwi06" w:id="8"/>
      <w:bookmarkEnd w:id="8"/>
      <w:r w:rsidDel="00000000" w:rsidR="00000000" w:rsidRPr="00000000">
        <w:rPr>
          <w:b w:val="1"/>
          <w:bCs w:val="1"/>
          <w:rtl w:val="0"/>
        </w:rPr>
        <w:t xml:space="preserve">Details on Move-Away Request and Legal Documentation</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Sara advises Nuha to file a move-away request within the next few weeks and provides a list of required documents.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Nuha discusses the need to find a new home and schools for her children.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Sara explains the process of a parenting plan assessment (PPA) and its role in the move-away request.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Nuha shares additional incidents involving Fred, including a recent incident where he picked up their daughter from school.</w:t>
      </w:r>
    </w:p>
    <w:p w:rsidR="00000000" w:rsidDel="00000000" w:rsidP="00000000" w:rsidRDefault="00000000" w:rsidRPr="00000000" w14:paraId="00000026">
      <w:pPr>
        <w:pStyle w:val="Heading3"/>
        <w:rPr/>
      </w:pPr>
      <w:bookmarkStart w:colFirst="0" w:colLast="0" w:name="_y2wbnbrt0699" w:id="9"/>
      <w:bookmarkEnd w:id="9"/>
      <w:r w:rsidDel="00000000" w:rsidR="00000000" w:rsidRPr="00000000">
        <w:rPr>
          <w:b w:val="1"/>
          <w:bCs w:val="1"/>
          <w:rtl w:val="0"/>
        </w:rPr>
        <w:t xml:space="preserve">Financial Support and Legal Documentation</w:t>
      </w: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Eric discusses his financial support for Nuha and the need to document it accurately.</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Sara advises on how to present financial information to the court to avoid issues with spousal support.</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Nuha shares her financial struggles and the need to manage her expenses carefully.</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Sara and Eric discuss the importance of accurate financial documentation and the impact on legal proceedings.</w:t>
      </w:r>
    </w:p>
    <w:p w:rsidR="00000000" w:rsidDel="00000000" w:rsidP="00000000" w:rsidRDefault="00000000" w:rsidRPr="00000000" w14:paraId="0000002B">
      <w:pPr>
        <w:pStyle w:val="Heading3"/>
        <w:rPr/>
      </w:pPr>
      <w:bookmarkStart w:colFirst="0" w:colLast="0" w:name="_7y9v6m86pa5c" w:id="10"/>
      <w:bookmarkEnd w:id="10"/>
      <w:r w:rsidDel="00000000" w:rsidR="00000000" w:rsidRPr="00000000">
        <w:rPr>
          <w:b w:val="1"/>
          <w:bCs w:val="1"/>
          <w:rtl w:val="0"/>
        </w:rPr>
        <w:t xml:space="preserve">Addressing Fred's Behavior and Legal Strategies</w:t>
      </w: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Eric expresses concern about Fred's unpredictable behavior and its impact on the children.</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Sara suggests strategies for addressing Fred's behavior, including requesting supervised visits.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Nuha shares additional incidents involving Fred, including a recent incident where he sent threatening messages.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Sara advises Nuha on how to handle communication with Fred through the Our Family Wizard app.</w:t>
      </w:r>
    </w:p>
    <w:p w:rsidR="00000000" w:rsidDel="00000000" w:rsidP="00000000" w:rsidRDefault="00000000" w:rsidRPr="00000000" w14:paraId="00000030">
      <w:pPr>
        <w:pStyle w:val="Heading3"/>
        <w:rPr/>
      </w:pPr>
      <w:bookmarkStart w:colFirst="0" w:colLast="0" w:name="_lobivyipjez8" w:id="11"/>
      <w:bookmarkEnd w:id="11"/>
      <w:r w:rsidDel="00000000" w:rsidR="00000000" w:rsidRPr="00000000">
        <w:rPr>
          <w:b w:val="1"/>
          <w:bCs w:val="1"/>
          <w:rtl w:val="0"/>
        </w:rPr>
        <w:t xml:space="preserve">Finalizing Legal Documentation and Next Steps</w:t>
      </w: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Sara finalizes Nuha's income and expense declaration, adjusting the numbers to reflect accurate financial information.</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Nuha and Eric discuss the importance of accurate documentation and the impact on legal proceedings.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Sara advises Nuha on how to handle future communication with Fred and the importance of documenting any incidents.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The meeting concludes with plans to finalize legal documentation and prepare for the upcoming hearing.</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1b6CTL5Ap2gYOoUTbM1dcj_lA_4?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