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szmzenqyo53" w:id="0"/>
      <w:bookmarkEnd w:id="0"/>
      <w:r w:rsidDel="00000000" w:rsidR="00000000" w:rsidRPr="00000000">
        <w:rPr>
          <w:rtl w:val="0"/>
        </w:rPr>
        <w:t xml:space="preserve">Search Results: David Abovian - Freddy Sayegh - Kirk Kolodji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Date:</w:t>
      </w:r>
      <w:r w:rsidDel="00000000" w:rsidR="00000000" w:rsidRPr="00000000">
        <w:rPr>
          <w:rtl w:val="0"/>
        </w:rPr>
        <w:t xml:space="preserve"> December 6, 2025 </w:t>
      </w:r>
      <w:r w:rsidDel="00000000" w:rsidR="00000000" w:rsidRPr="00000000">
        <w:rPr>
          <w:b w:val="1"/>
          <w:bCs w:val="1"/>
          <w:rtl w:val="0"/>
        </w:rPr>
        <w:t xml:space="preserve">Search Queries: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"David Abovian Freddy Sayegh"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"David Abovian Kirk Kolodji"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"Genex Trading Green Holdings Group"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fwxzhgmvsjl" w:id="1"/>
      <w:bookmarkEnd w:id="1"/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hhbouyygt6r" w:id="2"/>
      <w:bookmarkEnd w:id="2"/>
      <w:r w:rsidDel="00000000" w:rsidR="00000000" w:rsidRPr="00000000">
        <w:rPr>
          <w:rtl w:val="0"/>
        </w:rPr>
        <w:t xml:space="preserve">CONFIRMED LINK: David Abovian - Freddy Sayegh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Pasadena Cannabis License Application (CB-3123521291) </w:t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https://www.cityofpasadena.net/wp-content/uploads/sites/30/106-CB-3123521291-Fahed-Sayegh-Samir-Sayegh-Jeremy-Thomas-David-Abovian-REDACTED.pdf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Key Quote:</w:t>
      </w:r>
      <w:r w:rsidDel="00000000" w:rsidR="00000000" w:rsidRPr="00000000">
        <w:rPr>
          <w:rtl w:val="0"/>
        </w:rPr>
        <w:t xml:space="preserve"> "Owner Freddy is an attorney and has spoke at various cannabis events. Applicant failed to provide all licenses numbers or copies of licenses."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This document confirms: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David Abovian and Freddy Sayegh are co-applicants for the Pasadena cannabis license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Freddy Sayegh is identified as an "Owner" and attorney who speaks at cannabis events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application was filed April 3, 2019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41tue7cozwed" w:id="3"/>
      <w:bookmarkEnd w:id="3"/>
      <w:r w:rsidDel="00000000" w:rsidR="00000000" w:rsidRPr="00000000">
        <w:rPr>
          <w:rtl w:val="0"/>
        </w:rPr>
        <w:t xml:space="preserve">NO DIRECT LINK: David Abovian - Kirk Kolodji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public records found linking David Abovian to Kirk Kolodji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mqqzp7yrtob" w:id="4"/>
      <w:bookmarkEnd w:id="4"/>
      <w:r w:rsidDel="00000000" w:rsidR="00000000" w:rsidRPr="00000000">
        <w:rPr>
          <w:rtl w:val="0"/>
        </w:rPr>
        <w:t xml:space="preserve">CONFIRMED: Green Holdings Group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LinkedIn </w:t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https://www.linkedin.com/company/green-holdings-group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"Green Holdings Group is a privately held, state licensed, vertically integrated cannabis and CBD company that connects the complex pieces of the cannabis and hemp industries."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This confirms: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Green Holdings Group is a real, operational cannabis company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is "privately held" (not publicly traded)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is "state licensed" (California BCC license)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operates as a "vertically integrated" company (cultivation, manufacturing, distribution, retail)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64i8fsqibu9" w:id="5"/>
      <w:bookmarkEnd w:id="5"/>
      <w:r w:rsidDel="00000000" w:rsidR="00000000" w:rsidRPr="00000000">
        <w:rPr>
          <w:rtl w:val="0"/>
        </w:rPr>
        <w:t xml:space="preserve">NO LINK: Genex Trading - Green Holdings Group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public records found linking Genex Trading to Green Holdings Group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search returned results for: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Group Holdings, LLC</w:t>
      </w:r>
      <w:r w:rsidDel="00000000" w:rsidR="00000000" w:rsidRPr="00000000">
        <w:rPr>
          <w:rtl w:val="0"/>
        </w:rPr>
        <w:t xml:space="preserve"> (environmental waste management company - NOT the same entity)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GreenX Holdings LLC</w:t>
      </w:r>
      <w:r w:rsidDel="00000000" w:rsidR="00000000" w:rsidRPr="00000000">
        <w:rPr>
          <w:rtl w:val="0"/>
        </w:rPr>
        <w:t xml:space="preserve"> (environmental commodity futures exchange acquired by CME Group in 2012 - NOT the same entity)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Genex Global Holding</w:t>
      </w:r>
      <w:r w:rsidDel="00000000" w:rsidR="00000000" w:rsidRPr="00000000">
        <w:rPr>
          <w:rtl w:val="0"/>
        </w:rPr>
        <w:t xml:space="preserve"> (Serbian conglomerate - NOT the same entity)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None of these are related to the cannabis industry or the Sayegh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r0lfz0r9xsec" w:id="6"/>
      <w:bookmarkEnd w:id="6"/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CONFIRMED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David Abovian and Freddy Sayegh are directly connected through the Pasadena cannabis license application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NO LINKS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David Abovian to Kirk Kolodji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Genex Trading to Green Holdings Group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Genex Trading to Freddy Sayegh (other than through David Abovian)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SIGNIFICANCE FOR COLLUSION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David Abovian - Freddy Sayegh connection is </w:t>
      </w:r>
      <w:r w:rsidDel="00000000" w:rsidR="00000000" w:rsidRPr="00000000">
        <w:rPr>
          <w:b w:val="1"/>
          <w:bCs w:val="1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through the Pasadena cannabis license application. However, there is </w:t>
      </w:r>
      <w:r w:rsidDel="00000000" w:rsidR="00000000" w:rsidRPr="00000000">
        <w:rPr>
          <w:b w:val="1"/>
          <w:bCs w:val="1"/>
          <w:rtl w:val="0"/>
        </w:rPr>
        <w:t xml:space="preserve">NO EVIDENCE</w:t>
      </w:r>
      <w:r w:rsidDel="00000000" w:rsidR="00000000" w:rsidRPr="00000000">
        <w:rPr>
          <w:rtl w:val="0"/>
        </w:rPr>
        <w:t xml:space="preserve"> linking David Abovian to Kirk Kolodji.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Abovian-Sayegh cannabis network is real and documented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$11k Zelle payment from Freddy to Kirk is NOT connected to David Abovian or the cannabis fund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Kirk collusion case is separate from the cannabis investment investigation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 strengthen the collusion case, search for: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business relationships between Kirk Kolodji and Freddy Sayegh (legal services, referrals, etc.)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shared addresses, phone numbers, or email domains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social media connections or professional associations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tyofpasadena.net/wp-content/uploads/sites/30/106-CB-3123521291-Fahed-Sayegh-Samir-Sayegh-Jeremy-Thomas-David-Abovian-REDACTED.pdf" TargetMode="External"/><Relationship Id="rId7" Type="http://schemas.openxmlformats.org/officeDocument/2006/relationships/hyperlink" Target="https://www.linkedin.com/company/green-holdings-gro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