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Thank you for calling Rami and Swa. Can I help you? Yeah,</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00:12</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Leah, this is not Oh, hi. I'm the power of attorney for one of your clients, Kathy Hart, and I've been working with Leah and Steve Spitzer. We officially retained them yesterday, and I just need to talk to someone before the weekend</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00:31</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starts. On. Kathy Hart,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00:33</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Kathy Hart, client. Kathy Hart, okay. And your name, Eric Jones, Eric</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00:41</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Jones, and What's your relation? I'm the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00:44</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godson and power of attorney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00:47</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executor.</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00:50</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 talked with Leah yesterday to officially retain Steve.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00:58</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we've already had a console, and now it's paying your retainer.</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01:03</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paid it yesterday.</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01:05</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you did pay the retainer yesterday? Or</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01:07</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console, $5,000 retainer, yeah, okay, and</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01:12</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just needing to speak with somebody about the case. Yeah,</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01:15</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it's urgent. Okay,</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01:21</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I've got your phone number here. Is that accurate? The 530-219-2364,</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01:28</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but I'm having some some issues. I'm actually at Kathy's house, so you can just call her. Do you have her home? Home Phone? She doesn't have a cell phone, so</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01:37</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 provide that. I'm ready. Okay,</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01:40</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got. That's nine. Oh, let me look at my phone here. I should probably, I should have this memorized by now. Kathy. Kathy, Kathy, okay, there she is, 903-734-6291,</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01:59</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requesting to this number,</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02:02</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her home line. Just, just minimize any kind of issues with the phone, the phone issues I'm having with AT T and Google Voice, yeah,</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02:11</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And so this is this a billing question that you have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02:15</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No, it's not action moving forward. Yeah, it's something that's been happening today? Yeah, yeah,</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02:23</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I'm gonna send out an email right now to the attorneys that you called. Anything you want me to include about what's going on today?</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02:30</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well, she has, I can't I flew from LA to to be here to I took Kathy to her surgery this morning at UT Tyler, and it was a lower back surgery and and just as we suspected, as they thought, that no one would be here when she's at the surgery, and all day long, there's been just crazy shit happening. And they're, they're like attacking on all fronts, and there's just, there's too many things to list over the phone right now, but they're privy to some of this because I copied on one of the issues in an email with State Farm. But yeah, it just continued after there. So</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03:09</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all right, so you already CC the attorneys on some of this going on</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03:14</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one issue. Yeah, one of, one of many on one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03:16</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issue. Okay, well, I'll let them know that you called and requested a call back on on further issues that have been happening today, okay, as well as notify them of her lower back surgery at UT.</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03:29</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I told them. I told Leah yesterday she should, she should know, but a reminder wouldn't, wouldn't hurt.</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03:36</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all right, Mr. Jones, thank you for giving us a call. Okay, and I hope things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03:41</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better on your I This woman is getting attacked out here. Okay, thank you, thank you so much.</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