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wxcsivkjnys" w:id="0"/>
      <w:bookmarkEnd w:id="0"/>
      <w:r w:rsidDel="00000000" w:rsidR="00000000" w:rsidRPr="00000000">
        <w:rPr>
          <w:rtl w:val="0"/>
        </w:rPr>
        <w:t xml:space="preserve">EXHIBIT C: ADA VIOLATION EVIDENCE</w:t>
      </w:r>
    </w:p>
    <w:p w:rsidR="00000000" w:rsidDel="00000000" w:rsidP="00000000" w:rsidRDefault="00000000" w:rsidRPr="00000000" w14:paraId="00000002">
      <w:pPr>
        <w:pStyle w:val="Heading2"/>
        <w:rPr/>
      </w:pPr>
      <w:bookmarkStart w:colFirst="0" w:colLast="0" w:name="_ycstkt3casl5" w:id="1"/>
      <w:bookmarkEnd w:id="1"/>
      <w:r w:rsidDel="00000000" w:rsidR="00000000" w:rsidRPr="00000000">
        <w:rPr>
          <w:rtl w:val="0"/>
        </w:rPr>
        <w:t xml:space="preserve">Failure to Provide Reasonable Accommodation for Disability</w:t>
      </w:r>
    </w:p>
    <w:p w:rsidR="00000000" w:rsidDel="00000000" w:rsidP="00000000" w:rsidRDefault="00000000" w:rsidRPr="00000000" w14:paraId="00000003">
      <w:pPr>
        <w:pStyle w:val="Heading3"/>
        <w:rPr/>
      </w:pPr>
      <w:bookmarkStart w:colFirst="0" w:colLast="0" w:name="_o1twzc28cnhm" w:id="2"/>
      <w:bookmarkEnd w:id="2"/>
      <w:r w:rsidDel="00000000" w:rsidR="00000000" w:rsidRPr="00000000">
        <w:rPr>
          <w:rtl w:val="0"/>
        </w:rPr>
        <w:t xml:space="preserve">Chase Bank's 50-Day Discrimination Against Disabled Principal</w:t>
      </w:r>
    </w:p>
    <w:p w:rsidR="00000000" w:rsidDel="00000000" w:rsidP="00000000" w:rsidRDefault="00000000" w:rsidRPr="00000000" w14:paraId="00000004">
      <w:pPr>
        <w:rPr/>
      </w:pPr>
      <w:r w:rsidDel="00000000" w:rsidR="00000000" w:rsidRPr="00000000">
        <w:rPr>
          <w:b w:val="1"/>
          <w:bCs w:val="1"/>
          <w:rtl w:val="0"/>
        </w:rPr>
        <w:t xml:space="preserve">Case:</w:t>
      </w:r>
      <w:r w:rsidDel="00000000" w:rsidR="00000000" w:rsidRPr="00000000">
        <w:rPr>
          <w:rtl w:val="0"/>
        </w:rPr>
        <w:t xml:space="preserve"> Kathy Hart v. JPMorgan Chase Bank, N.A.</w:t>
        <w:br w:type="textWrapping"/>
      </w:r>
      <w:r w:rsidDel="00000000" w:rsidR="00000000" w:rsidRPr="00000000">
        <w:rPr>
          <w:b w:val="1"/>
          <w:bCs w:val="1"/>
          <w:rtl w:val="0"/>
        </w:rPr>
        <w:t xml:space="preserve">Prepared:</w:t>
      </w:r>
      <w:r w:rsidDel="00000000" w:rsidR="00000000" w:rsidRPr="00000000">
        <w:rPr>
          <w:rtl w:val="0"/>
        </w:rPr>
        <w:t xml:space="preserve"> November 1, 2025</w:t>
        <w:br w:type="textWrapping"/>
      </w:r>
      <w:r w:rsidDel="00000000" w:rsidR="00000000" w:rsidRPr="00000000">
        <w:rPr>
          <w:b w:val="1"/>
          <w:bCs w:val="1"/>
          <w:rtl w:val="0"/>
        </w:rPr>
        <w:t xml:space="preserve">Purpose:</w:t>
      </w:r>
      <w:r w:rsidDel="00000000" w:rsidR="00000000" w:rsidRPr="00000000">
        <w:rPr>
          <w:rtl w:val="0"/>
        </w:rPr>
        <w:t xml:space="preserve"> Attorney Review - Evidence of Americans with Disabilities Act violations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hwek7queonzm" w:id="3"/>
      <w:bookmarkEnd w:id="3"/>
      <w:r w:rsidDel="00000000" w:rsidR="00000000" w:rsidRPr="00000000">
        <w:rPr>
          <w:rtl w:val="0"/>
        </w:rPr>
        <w:t xml:space="preserve">EXECUTIVE SUMMARY</w:t>
      </w:r>
    </w:p>
    <w:p w:rsidR="00000000" w:rsidDel="00000000" w:rsidP="00000000" w:rsidRDefault="00000000" w:rsidRPr="00000000" w14:paraId="00000008">
      <w:pPr>
        <w:rPr/>
      </w:pPr>
      <w:r w:rsidDel="00000000" w:rsidR="00000000" w:rsidRPr="00000000">
        <w:rPr>
          <w:rtl w:val="0"/>
        </w:rPr>
        <w:t xml:space="preserve">From August 27 - October 3, 2025 (37 days of account freeze), JPMorgan Chase violated the Americans with Disabilities Act (ADA) Title III by: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4"/>
        </w:numPr>
        <w:ind w:left="720" w:hanging="360"/>
      </w:pPr>
      <w:r w:rsidDel="00000000" w:rsidR="00000000" w:rsidRPr="00000000">
        <w:rPr>
          <w:b w:val="1"/>
          <w:bCs w:val="1"/>
          <w:rtl w:val="0"/>
        </w:rPr>
        <w:t xml:space="preserve">Refusing to provide reasonable accommodation</w:t>
      </w:r>
      <w:r w:rsidDel="00000000" w:rsidR="00000000" w:rsidRPr="00000000">
        <w:rPr>
          <w:rtl w:val="0"/>
        </w:rPr>
        <w:t xml:space="preserve"> for Kathy Hart's disability (post-surgical mobility impairment)</w:t>
      </w:r>
    </w:p>
    <w:p w:rsidR="00000000" w:rsidDel="00000000" w:rsidP="00000000" w:rsidRDefault="00000000" w:rsidRPr="00000000" w14:paraId="0000000B">
      <w:pPr>
        <w:numPr>
          <w:ilvl w:val="0"/>
          <w:numId w:val="14"/>
        </w:numPr>
        <w:ind w:left="720" w:hanging="360"/>
      </w:pPr>
      <w:r w:rsidDel="00000000" w:rsidR="00000000" w:rsidRPr="00000000">
        <w:rPr>
          <w:b w:val="1"/>
          <w:bCs w:val="1"/>
          <w:rtl w:val="0"/>
        </w:rPr>
        <w:t xml:space="preserve">Imposing an in-person appearance requirement</w:t>
      </w:r>
      <w:r w:rsidDel="00000000" w:rsidR="00000000" w:rsidRPr="00000000">
        <w:rPr>
          <w:rtl w:val="0"/>
        </w:rPr>
        <w:t xml:space="preserve"> despite documented medical impossibility</w:t>
      </w:r>
    </w:p>
    <w:p w:rsidR="00000000" w:rsidDel="00000000" w:rsidP="00000000" w:rsidRDefault="00000000" w:rsidRPr="00000000" w14:paraId="0000000C">
      <w:pPr>
        <w:numPr>
          <w:ilvl w:val="0"/>
          <w:numId w:val="14"/>
        </w:numPr>
        <w:ind w:left="720" w:hanging="360"/>
      </w:pPr>
      <w:r w:rsidDel="00000000" w:rsidR="00000000" w:rsidRPr="00000000">
        <w:rPr>
          <w:b w:val="1"/>
          <w:bCs w:val="1"/>
          <w:rtl w:val="0"/>
        </w:rPr>
        <w:t xml:space="preserve">Continuing this requirement after formal accommodation request</w:t>
      </w:r>
      <w:r w:rsidDel="00000000" w:rsidR="00000000" w:rsidRPr="00000000">
        <w:rPr>
          <w:rtl w:val="0"/>
        </w:rPr>
        <w:t xml:space="preserve"> (September 15-16, 2025)</w:t>
      </w:r>
    </w:p>
    <w:p w:rsidR="00000000" w:rsidDel="00000000" w:rsidP="00000000" w:rsidRDefault="00000000" w:rsidRPr="00000000" w14:paraId="0000000D">
      <w:pPr>
        <w:numPr>
          <w:ilvl w:val="0"/>
          <w:numId w:val="14"/>
        </w:numPr>
        <w:ind w:left="720" w:hanging="360"/>
      </w:pPr>
      <w:r w:rsidDel="00000000" w:rsidR="00000000" w:rsidRPr="00000000">
        <w:rPr>
          <w:b w:val="1"/>
          <w:bCs w:val="1"/>
          <w:rtl w:val="0"/>
        </w:rPr>
        <w:t xml:space="preserve">Failing to engage in interactive process</w:t>
      </w:r>
      <w:r w:rsidDel="00000000" w:rsidR="00000000" w:rsidRPr="00000000">
        <w:rPr>
          <w:rtl w:val="0"/>
        </w:rPr>
        <w:t xml:space="preserve"> to identify alternative accommodations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Legal Basis:</w:t>
      </w:r>
      <w:r w:rsidDel="00000000" w:rsidR="00000000" w:rsidRPr="00000000">
        <w:rPr>
          <w:rtl w:val="0"/>
        </w:rPr>
        <w:t xml:space="preserve"> 42 USC §12182(b)(2)(A)(ii) - Failure to make reasonable modifications in policies, practices, or procedures when necessary to afford goods or services to individuals with disabilities.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Damages:</w:t>
      </w:r>
      <w:r w:rsidDel="00000000" w:rsidR="00000000" w:rsidRPr="00000000">
        <w:rPr>
          <w:rtl w:val="0"/>
        </w:rPr>
        <w:t xml:space="preserve"> Compensatory damages + </w:t>
      </w:r>
      <w:r w:rsidDel="00000000" w:rsidR="00000000" w:rsidRPr="00000000">
        <w:rPr>
          <w:b w:val="1"/>
          <w:bCs w:val="1"/>
          <w:rtl w:val="0"/>
        </w:rPr>
        <w:t xml:space="preserve">mandatory attorney fees</w:t>
      </w:r>
      <w:r w:rsidDel="00000000" w:rsidR="00000000" w:rsidRPr="00000000">
        <w:rPr>
          <w:rtl w:val="0"/>
        </w:rPr>
        <w:t xml:space="preserve"> under 42 USC §12205.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4udtt4p300ba" w:id="4"/>
      <w:bookmarkEnd w:id="4"/>
      <w:r w:rsidDel="00000000" w:rsidR="00000000" w:rsidRPr="00000000">
        <w:rPr>
          <w:rtl w:val="0"/>
        </w:rPr>
        <w:t xml:space="preserve">SECTION 1: MEDICAL IMPOSSIBILITY - KATHY HART'S CONDITION</w:t>
      </w:r>
    </w:p>
    <w:p w:rsidR="00000000" w:rsidDel="00000000" w:rsidP="00000000" w:rsidRDefault="00000000" w:rsidRPr="00000000" w14:paraId="00000015">
      <w:pPr>
        <w:pStyle w:val="Heading3"/>
        <w:rPr/>
      </w:pPr>
      <w:bookmarkStart w:colFirst="0" w:colLast="0" w:name="_prvs5tnstxvg" w:id="5"/>
      <w:bookmarkEnd w:id="5"/>
      <w:r w:rsidDel="00000000" w:rsidR="00000000" w:rsidRPr="00000000">
        <w:rPr>
          <w:rtl w:val="0"/>
        </w:rPr>
        <w:t xml:space="preserve">Disability Status</w:t>
      </w:r>
    </w:p>
    <w:p w:rsidR="00000000" w:rsidDel="00000000" w:rsidP="00000000" w:rsidRDefault="00000000" w:rsidRPr="00000000" w14:paraId="00000016">
      <w:pPr>
        <w:rPr/>
      </w:pPr>
      <w:r w:rsidDel="00000000" w:rsidR="00000000" w:rsidRPr="00000000">
        <w:rPr>
          <w:b w:val="1"/>
          <w:bCs w:val="1"/>
          <w:rtl w:val="0"/>
        </w:rPr>
        <w:t xml:space="preserve">Principal:</w:t>
      </w:r>
      <w:r w:rsidDel="00000000" w:rsidR="00000000" w:rsidRPr="00000000">
        <w:rPr>
          <w:rtl w:val="0"/>
        </w:rPr>
        <w:t xml:space="preserve"> Kathleen "Kathy" Hart, age 77</w:t>
        <w:br w:type="textWrapping"/>
      </w:r>
      <w:r w:rsidDel="00000000" w:rsidR="00000000" w:rsidRPr="00000000">
        <w:rPr>
          <w:b w:val="1"/>
          <w:bCs w:val="1"/>
          <w:rtl w:val="0"/>
        </w:rPr>
        <w:t xml:space="preserve">Condition:</w:t>
      </w:r>
      <w:r w:rsidDel="00000000" w:rsidR="00000000" w:rsidRPr="00000000">
        <w:rPr>
          <w:rtl w:val="0"/>
        </w:rPr>
        <w:t xml:space="preserve"> Post-surgical mobility impairment following back surgery</w:t>
        <w:br w:type="textWrapping"/>
      </w:r>
      <w:r w:rsidDel="00000000" w:rsidR="00000000" w:rsidRPr="00000000">
        <w:rPr>
          <w:b w:val="1"/>
          <w:bCs w:val="1"/>
          <w:rtl w:val="0"/>
        </w:rPr>
        <w:t xml:space="preserve">Status During Obstruction Period (Aug 14 - Oct 3, 2025):</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6"/>
        </w:numPr>
        <w:ind w:left="720" w:hanging="360"/>
      </w:pPr>
      <w:r w:rsidDel="00000000" w:rsidR="00000000" w:rsidRPr="00000000">
        <w:rPr>
          <w:rtl w:val="0"/>
        </w:rPr>
        <w:t xml:space="preserve">Bedridden</w:t>
      </w:r>
    </w:p>
    <w:p w:rsidR="00000000" w:rsidDel="00000000" w:rsidP="00000000" w:rsidRDefault="00000000" w:rsidRPr="00000000" w14:paraId="00000019">
      <w:pPr>
        <w:numPr>
          <w:ilvl w:val="0"/>
          <w:numId w:val="16"/>
        </w:numPr>
        <w:ind w:left="720" w:hanging="360"/>
      </w:pPr>
      <w:r w:rsidDel="00000000" w:rsidR="00000000" w:rsidRPr="00000000">
        <w:rPr>
          <w:rtl w:val="0"/>
        </w:rPr>
        <w:t xml:space="preserve">In skilled nursing/rehabilitation facility</w:t>
      </w:r>
    </w:p>
    <w:p w:rsidR="00000000" w:rsidDel="00000000" w:rsidP="00000000" w:rsidRDefault="00000000" w:rsidRPr="00000000" w14:paraId="0000001A">
      <w:pPr>
        <w:numPr>
          <w:ilvl w:val="0"/>
          <w:numId w:val="16"/>
        </w:numPr>
        <w:ind w:left="720" w:hanging="360"/>
      </w:pPr>
      <w:r w:rsidDel="00000000" w:rsidR="00000000" w:rsidRPr="00000000">
        <w:rPr>
          <w:rtl w:val="0"/>
        </w:rPr>
        <w:t xml:space="preserve">Medically prohibited from traveling</w:t>
      </w:r>
    </w:p>
    <w:p w:rsidR="00000000" w:rsidDel="00000000" w:rsidP="00000000" w:rsidRDefault="00000000" w:rsidRPr="00000000" w14:paraId="0000001B">
      <w:pPr>
        <w:numPr>
          <w:ilvl w:val="0"/>
          <w:numId w:val="16"/>
        </w:numPr>
        <w:ind w:left="720" w:hanging="360"/>
      </w:pPr>
      <w:r w:rsidDel="00000000" w:rsidR="00000000" w:rsidRPr="00000000">
        <w:rPr>
          <w:rtl w:val="0"/>
        </w:rPr>
        <w:t xml:space="preserve">Unable to ambulate without assistance</w:t>
      </w:r>
    </w:p>
    <w:p w:rsidR="00000000" w:rsidDel="00000000" w:rsidP="00000000" w:rsidRDefault="00000000" w:rsidRPr="00000000" w14:paraId="0000001C">
      <w:pPr>
        <w:pStyle w:val="Heading3"/>
        <w:rPr/>
      </w:pPr>
      <w:bookmarkStart w:colFirst="0" w:colLast="0" w:name="_jnstsw9s77g4" w:id="6"/>
      <w:bookmarkEnd w:id="6"/>
      <w:r w:rsidDel="00000000" w:rsidR="00000000" w:rsidRPr="00000000">
        <w:rPr>
          <w:rtl w:val="0"/>
        </w:rPr>
        <w:t xml:space="preserve">Evidence of Disability (September 15, 2025 Recorded Call)</w:t>
      </w:r>
    </w:p>
    <w:p w:rsidR="00000000" w:rsidDel="00000000" w:rsidP="00000000" w:rsidRDefault="00000000" w:rsidRPr="00000000" w14:paraId="0000001D">
      <w:pPr>
        <w:rPr/>
      </w:pPr>
      <w:r w:rsidDel="00000000" w:rsidR="00000000" w:rsidRPr="00000000">
        <w:rPr>
          <w:b w:val="1"/>
          <w:bCs w:val="1"/>
          <w:rtl w:val="0"/>
        </w:rPr>
        <w:t xml:space="preserve">Source:</w:t>
      </w:r>
      <w:r w:rsidDel="00000000" w:rsidR="00000000" w:rsidRPr="00000000">
        <w:rPr>
          <w:rtl w:val="0"/>
        </w:rPr>
        <w:t xml:space="preserve"> Exhibit K-4 (Audio recording + transcript, September 15, 2025)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Kathy Hart's Direct Statements: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ind w:left="600" w:right="600" w:firstLine="0"/>
        <w:rPr/>
      </w:pPr>
      <w:r w:rsidDel="00000000" w:rsidR="00000000" w:rsidRPr="00000000">
        <w:rPr>
          <w:b w:val="1"/>
          <w:bCs w:val="1"/>
          <w:rtl w:val="0"/>
        </w:rPr>
        <w:t xml:space="preserve">[PLACEHOLDER: Full quotes from Sept 15 recording to be inserted]</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3">
      <w:pPr>
        <w:ind w:left="600" w:right="600" w:firstLine="0"/>
        <w:rPr/>
      </w:pPr>
      <w:r w:rsidDel="00000000" w:rsidR="00000000" w:rsidRPr="00000000">
        <w:rPr>
          <w:rtl w:val="0"/>
        </w:rPr>
        <w:t xml:space="preserve">Key quotes describing: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5">
      <w:pPr>
        <w:numPr>
          <w:ilvl w:val="0"/>
          <w:numId w:val="18"/>
        </w:numPr>
        <w:ind w:left="1320" w:right="600" w:hanging="360"/>
      </w:pPr>
      <w:r w:rsidDel="00000000" w:rsidR="00000000" w:rsidRPr="00000000">
        <w:rPr>
          <w:rtl w:val="0"/>
        </w:rPr>
        <w:t xml:space="preserve">Post-surgical status ("I just had back surgery on [date]...")</w:t>
      </w:r>
    </w:p>
    <w:p w:rsidR="00000000" w:rsidDel="00000000" w:rsidP="00000000" w:rsidRDefault="00000000" w:rsidRPr="00000000" w14:paraId="00000026">
      <w:pPr>
        <w:numPr>
          <w:ilvl w:val="0"/>
          <w:numId w:val="18"/>
        </w:numPr>
        <w:ind w:left="1320" w:right="600" w:hanging="360"/>
      </w:pPr>
      <w:r w:rsidDel="00000000" w:rsidR="00000000" w:rsidRPr="00000000">
        <w:rPr>
          <w:rtl w:val="0"/>
        </w:rPr>
        <w:t xml:space="preserve">Bedridden condition ("I can't get out of bed without assistance...")</w:t>
      </w:r>
    </w:p>
    <w:p w:rsidR="00000000" w:rsidDel="00000000" w:rsidP="00000000" w:rsidRDefault="00000000" w:rsidRPr="00000000" w14:paraId="00000027">
      <w:pPr>
        <w:numPr>
          <w:ilvl w:val="0"/>
          <w:numId w:val="18"/>
        </w:numPr>
        <w:ind w:left="1320" w:right="600" w:hanging="360"/>
      </w:pPr>
      <w:r w:rsidDel="00000000" w:rsidR="00000000" w:rsidRPr="00000000">
        <w:rPr>
          <w:rtl w:val="0"/>
        </w:rPr>
        <w:t xml:space="preserve">Facility restrictions ("The facility won't let me leave...")</w:t>
      </w:r>
    </w:p>
    <w:p w:rsidR="00000000" w:rsidDel="00000000" w:rsidP="00000000" w:rsidRDefault="00000000" w:rsidRPr="00000000" w14:paraId="00000028">
      <w:pPr>
        <w:numPr>
          <w:ilvl w:val="0"/>
          <w:numId w:val="18"/>
        </w:numPr>
        <w:ind w:left="1320" w:right="600" w:hanging="360"/>
      </w:pPr>
      <w:r w:rsidDel="00000000" w:rsidR="00000000" w:rsidRPr="00000000">
        <w:rPr>
          <w:rtl w:val="0"/>
        </w:rPr>
        <w:t xml:space="preserve">Medical impossibility ("In-person is medically impracticable because...")</w:t>
      </w:r>
    </w:p>
    <w:p w:rsidR="00000000" w:rsidDel="00000000" w:rsidP="00000000" w:rsidRDefault="00000000" w:rsidRPr="00000000" w14:paraId="00000029">
      <w:pPr>
        <w:numPr>
          <w:ilvl w:val="0"/>
          <w:numId w:val="18"/>
        </w:numPr>
        <w:ind w:left="1320" w:right="600" w:hanging="360"/>
      </w:pPr>
      <w:r w:rsidDel="00000000" w:rsidR="00000000" w:rsidRPr="00000000">
        <w:rPr>
          <w:rtl w:val="0"/>
        </w:rPr>
        <w:t xml:space="preserve">Chase's obstruction ("Chase has done only one thing, freeze my account and leave me paralyzed")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Medical Documentation:</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[PLACEHOLDER: Medical records to be obtained showing:]</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2"/>
        </w:numPr>
        <w:ind w:left="720" w:hanging="360"/>
      </w:pPr>
      <w:r w:rsidDel="00000000" w:rsidR="00000000" w:rsidRPr="00000000">
        <w:rPr>
          <w:rtl w:val="0"/>
        </w:rPr>
        <w:t xml:space="preserve">Date of surgery</w:t>
      </w:r>
    </w:p>
    <w:p w:rsidR="00000000" w:rsidDel="00000000" w:rsidP="00000000" w:rsidRDefault="00000000" w:rsidRPr="00000000" w14:paraId="00000030">
      <w:pPr>
        <w:numPr>
          <w:ilvl w:val="0"/>
          <w:numId w:val="12"/>
        </w:numPr>
        <w:ind w:left="720" w:hanging="360"/>
      </w:pPr>
      <w:r w:rsidDel="00000000" w:rsidR="00000000" w:rsidRPr="00000000">
        <w:rPr>
          <w:rtl w:val="0"/>
        </w:rPr>
        <w:t xml:space="preserve">Post-operative orders (bed rest, no travel)</w:t>
      </w:r>
    </w:p>
    <w:p w:rsidR="00000000" w:rsidDel="00000000" w:rsidP="00000000" w:rsidRDefault="00000000" w:rsidRPr="00000000" w14:paraId="00000031">
      <w:pPr>
        <w:numPr>
          <w:ilvl w:val="0"/>
          <w:numId w:val="12"/>
        </w:numPr>
        <w:ind w:left="720" w:hanging="360"/>
      </w:pPr>
      <w:r w:rsidDel="00000000" w:rsidR="00000000" w:rsidRPr="00000000">
        <w:rPr>
          <w:rtl w:val="0"/>
        </w:rPr>
        <w:t xml:space="preserve">Facility restrictions on leaving premises</w:t>
      </w:r>
    </w:p>
    <w:p w:rsidR="00000000" w:rsidDel="00000000" w:rsidP="00000000" w:rsidRDefault="00000000" w:rsidRPr="00000000" w14:paraId="00000032">
      <w:pPr>
        <w:numPr>
          <w:ilvl w:val="0"/>
          <w:numId w:val="12"/>
        </w:numPr>
        <w:ind w:left="720" w:hanging="360"/>
      </w:pPr>
      <w:r w:rsidDel="00000000" w:rsidR="00000000" w:rsidRPr="00000000">
        <w:rPr>
          <w:rtl w:val="0"/>
        </w:rPr>
        <w:t xml:space="preserve">Expected recovery timeline</w:t>
      </w:r>
    </w:p>
    <w:p w:rsidR="00000000" w:rsidDel="00000000" w:rsidP="00000000" w:rsidRDefault="00000000" w:rsidRPr="00000000" w14:paraId="00000033">
      <w:pPr>
        <w:numPr>
          <w:ilvl w:val="0"/>
          <w:numId w:val="12"/>
        </w:numPr>
        <w:ind w:left="720" w:hanging="360"/>
      </w:pPr>
      <w:r w:rsidDel="00000000" w:rsidR="00000000" w:rsidRPr="00000000">
        <w:rPr>
          <w:rtl w:val="0"/>
        </w:rPr>
        <w:t xml:space="preserve">Physician statement that in-person bank visit is medically contraindicated</w:t>
      </w:r>
    </w:p>
    <w:p w:rsidR="00000000" w:rsidDel="00000000" w:rsidP="00000000" w:rsidRDefault="00000000" w:rsidRPr="00000000" w14:paraId="00000034">
      <w:pPr>
        <w:pStyle w:val="Heading3"/>
        <w:rPr/>
      </w:pPr>
      <w:bookmarkStart w:colFirst="0" w:colLast="0" w:name="_ny8s1bjwmkl9" w:id="7"/>
      <w:bookmarkEnd w:id="7"/>
      <w:r w:rsidDel="00000000" w:rsidR="00000000" w:rsidRPr="00000000">
        <w:rPr>
          <w:rtl w:val="0"/>
        </w:rPr>
        <w:t xml:space="preserve">Timeline of Kathy's Incapacity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Kathy's Medical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Chase's Demand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Aug 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Post-surgical, mobile with assistance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Kathy appears in person at branch (with Eric's help). POA presented.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Aug 15-27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Declining mobility, surgery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No in-person demand (POA sent for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Aug 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Bedridden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Chris Salinas freezes accounts, implicitly demands in-person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Sep 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Still bedridden, in rehab 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Kathy records audio explicitly stating medical impossibility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Sep 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Still bedridden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Eric sends recording to Chase as accommodation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Sep 16-26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Still bedridden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Chase continues to demand in-person visit despite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Oct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Improving but still limited mobility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Finally resolved (Eric completes notarization at Temple City branch)</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Critical Period:</w:t>
      </w:r>
      <w:r w:rsidDel="00000000" w:rsidR="00000000" w:rsidRPr="00000000">
        <w:rPr>
          <w:rtl w:val="0"/>
        </w:rPr>
        <w:t xml:space="preserve"> August 27 - September 26 (30 days)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During this 30-day period, Chase's de facto policy was: </w:t>
      </w:r>
      <w:r w:rsidDel="00000000" w:rsidR="00000000" w:rsidRPr="00000000">
        <w:rPr>
          <w:b w:val="1"/>
          <w:bCs w:val="1"/>
          <w:rtl w:val="0"/>
        </w:rPr>
        <w:t xml:space="preserve">"Kathy must appear in person or POA will not be honored."</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This policy was impossible for Kathy to satisfy due to her disability.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isrnq3z6kkh" w:id="8"/>
      <w:bookmarkEnd w:id="8"/>
      <w:r w:rsidDel="00000000" w:rsidR="00000000" w:rsidRPr="00000000">
        <w:rPr>
          <w:rtl w:val="0"/>
        </w:rPr>
        <w:t xml:space="preserve">SECTION 2: REPEATED NOTICE OF MEDICAL IMPOSSIBILITY</w:t>
      </w:r>
    </w:p>
    <w:p w:rsidR="00000000" w:rsidDel="00000000" w:rsidP="00000000" w:rsidRDefault="00000000" w:rsidRPr="00000000" w14:paraId="00000056">
      <w:pPr>
        <w:pStyle w:val="Heading3"/>
        <w:rPr/>
      </w:pPr>
      <w:bookmarkStart w:colFirst="0" w:colLast="0" w:name="_ic7z2rqs86pi" w:id="9"/>
      <w:bookmarkEnd w:id="9"/>
      <w:r w:rsidDel="00000000" w:rsidR="00000000" w:rsidRPr="00000000">
        <w:rPr>
          <w:rtl w:val="0"/>
        </w:rPr>
        <w:t xml:space="preserve">Instances Where Eric Informed Chase of Kathy's Condition</w:t>
      </w:r>
    </w:p>
    <w:p w:rsidR="00000000" w:rsidDel="00000000" w:rsidP="00000000" w:rsidRDefault="00000000" w:rsidRPr="00000000" w14:paraId="00000057">
      <w:pPr>
        <w:pStyle w:val="Heading4"/>
        <w:rPr/>
      </w:pPr>
      <w:bookmarkStart w:colFirst="0" w:colLast="0" w:name="_qbgvf91ji0z6" w:id="10"/>
      <w:bookmarkEnd w:id="10"/>
      <w:r w:rsidDel="00000000" w:rsidR="00000000" w:rsidRPr="00000000">
        <w:rPr>
          <w:rtl w:val="0"/>
        </w:rPr>
        <w:t xml:space="preserve">Instance 1: August 14 In-Person Meeting</w:t>
      </w:r>
    </w:p>
    <w:p w:rsidR="00000000" w:rsidDel="00000000" w:rsidP="00000000" w:rsidRDefault="00000000" w:rsidRPr="00000000" w14:paraId="00000058">
      <w:pPr>
        <w:rPr/>
      </w:pPr>
      <w:r w:rsidDel="00000000" w:rsidR="00000000" w:rsidRPr="00000000">
        <w:rPr>
          <w:b w:val="1"/>
          <w:bCs w:val="1"/>
          <w:rtl w:val="0"/>
        </w:rPr>
        <w:t xml:space="preserve">Location:</w:t>
      </w:r>
      <w:r w:rsidDel="00000000" w:rsidR="00000000" w:rsidRPr="00000000">
        <w:rPr>
          <w:rtl w:val="0"/>
        </w:rPr>
        <w:t xml:space="preserve"> Longview, TX Chase branch</w:t>
        <w:br w:type="textWrapping"/>
      </w:r>
      <w:r w:rsidDel="00000000" w:rsidR="00000000" w:rsidRPr="00000000">
        <w:rPr>
          <w:b w:val="1"/>
          <w:bCs w:val="1"/>
          <w:rtl w:val="0"/>
        </w:rPr>
        <w:t xml:space="preserve">Attendees:</w:t>
      </w:r>
      <w:r w:rsidDel="00000000" w:rsidR="00000000" w:rsidRPr="00000000">
        <w:rPr>
          <w:rtl w:val="0"/>
        </w:rPr>
        <w:t xml:space="preserve"> Kathy Hart, Eric Jones, Jeffrey Griffith, Leatha Goldstein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Context from transcript:</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ind w:left="600" w:right="600" w:firstLine="0"/>
        <w:rPr/>
      </w:pPr>
      <w:r w:rsidDel="00000000" w:rsidR="00000000" w:rsidRPr="00000000">
        <w:rPr>
          <w:rtl w:val="0"/>
        </w:rPr>
        <w:t xml:space="preserve">Kathy Hart (0:35): "Thank God. Now do I still have 47,000 [in account]?"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E">
      <w:pPr>
        <w:ind w:left="600" w:right="600" w:firstLine="0"/>
        <w:rPr/>
      </w:pPr>
      <w:r w:rsidDel="00000000" w:rsidR="00000000" w:rsidRPr="00000000">
        <w:rPr>
          <w:rtl w:val="0"/>
        </w:rPr>
        <w:t xml:space="preserve">[Later in conversation]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0">
      <w:pPr>
        <w:ind w:left="600" w:right="600" w:firstLine="0"/>
        <w:rPr/>
      </w:pPr>
      <w:r w:rsidDel="00000000" w:rsidR="00000000" w:rsidRPr="00000000">
        <w:rPr>
          <w:rtl w:val="0"/>
        </w:rPr>
        <w:t xml:space="preserve">Kathy Hart (3:03): "I just pray to God that this surgery tomorrow will put me in a better place. Come in and sit down and talk like a human being."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Analysis:</w:t>
      </w:r>
      <w:r w:rsidDel="00000000" w:rsidR="00000000" w:rsidRPr="00000000">
        <w:rPr>
          <w:rtl w:val="0"/>
        </w:rPr>
        <w:t xml:space="preserve"> On August 14, Chase employees were informed that: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12"/>
        </w:numPr>
        <w:ind w:left="720" w:hanging="360"/>
      </w:pPr>
      <w:r w:rsidDel="00000000" w:rsidR="00000000" w:rsidRPr="00000000">
        <w:rPr>
          <w:rtl w:val="0"/>
        </w:rPr>
        <w:t xml:space="preserve">Kathy had surgery scheduled for August 15 ("tomorrow")</w:t>
      </w:r>
    </w:p>
    <w:p w:rsidR="00000000" w:rsidDel="00000000" w:rsidP="00000000" w:rsidRDefault="00000000" w:rsidRPr="00000000" w14:paraId="00000065">
      <w:pPr>
        <w:numPr>
          <w:ilvl w:val="0"/>
          <w:numId w:val="12"/>
        </w:numPr>
        <w:ind w:left="720" w:hanging="360"/>
      </w:pPr>
      <w:r w:rsidDel="00000000" w:rsidR="00000000" w:rsidRPr="00000000">
        <w:rPr>
          <w:rtl w:val="0"/>
        </w:rPr>
        <w:t xml:space="preserve">Kathy's mobility and cognitive function were impaired</w:t>
      </w:r>
    </w:p>
    <w:p w:rsidR="00000000" w:rsidDel="00000000" w:rsidP="00000000" w:rsidRDefault="00000000" w:rsidRPr="00000000" w14:paraId="00000066">
      <w:pPr>
        <w:numPr>
          <w:ilvl w:val="0"/>
          <w:numId w:val="12"/>
        </w:numPr>
        <w:ind w:left="720" w:hanging="360"/>
      </w:pPr>
      <w:r w:rsidDel="00000000" w:rsidR="00000000" w:rsidRPr="00000000">
        <w:rPr>
          <w:rtl w:val="0"/>
        </w:rPr>
        <w:t xml:space="preserve">Kathy was in distress about her financial security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Chase's knowledge:</w:t>
      </w:r>
      <w:r w:rsidDel="00000000" w:rsidR="00000000" w:rsidRPr="00000000">
        <w:rPr>
          <w:rtl w:val="0"/>
        </w:rPr>
        <w:t xml:space="preserve"> As of August 14, Chase knew Kathy would be post-surgical and unable to return to branch for an extended period.</w:t>
      </w:r>
    </w:p>
    <w:p w:rsidR="00000000" w:rsidDel="00000000" w:rsidP="00000000" w:rsidRDefault="00000000" w:rsidRPr="00000000" w14:paraId="00000069">
      <w:pPr>
        <w:pStyle w:val="Heading4"/>
        <w:rPr/>
      </w:pPr>
      <w:bookmarkStart w:colFirst="0" w:colLast="0" w:name="_fabtwyty5o5y" w:id="11"/>
      <w:bookmarkEnd w:id="11"/>
      <w:r w:rsidDel="00000000" w:rsidR="00000000" w:rsidRPr="00000000">
        <w:rPr>
          <w:rtl w:val="0"/>
        </w:rPr>
        <w:t xml:space="preserve">Instance 2: August 25 Follow-Up Visit</w:t>
      </w:r>
    </w:p>
    <w:p w:rsidR="00000000" w:rsidDel="00000000" w:rsidP="00000000" w:rsidRDefault="00000000" w:rsidRPr="00000000" w14:paraId="0000006A">
      <w:pPr>
        <w:rPr/>
      </w:pPr>
      <w:r w:rsidDel="00000000" w:rsidR="00000000" w:rsidRPr="00000000">
        <w:rPr>
          <w:b w:val="1"/>
          <w:bCs w:val="1"/>
          <w:rtl w:val="0"/>
        </w:rPr>
        <w:t xml:space="preserve">Location:</w:t>
      </w:r>
      <w:r w:rsidDel="00000000" w:rsidR="00000000" w:rsidRPr="00000000">
        <w:rPr>
          <w:rtl w:val="0"/>
        </w:rPr>
        <w:t xml:space="preserve"> Longview, TX Chase branch</w:t>
        <w:br w:type="textWrapping"/>
      </w:r>
      <w:r w:rsidDel="00000000" w:rsidR="00000000" w:rsidRPr="00000000">
        <w:rPr>
          <w:b w:val="1"/>
          <w:bCs w:val="1"/>
          <w:rtl w:val="0"/>
        </w:rPr>
        <w:t xml:space="preserve">Attendee:</w:t>
      </w:r>
      <w:r w:rsidDel="00000000" w:rsidR="00000000" w:rsidRPr="00000000">
        <w:rPr>
          <w:rtl w:val="0"/>
        </w:rPr>
        <w:t xml:space="preserve"> Eric Jones meeting with Leatha Goldstein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Context from transcript:</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ind w:left="600" w:right="600" w:firstLine="0"/>
        <w:rPr/>
      </w:pPr>
      <w:r w:rsidDel="00000000" w:rsidR="00000000" w:rsidRPr="00000000">
        <w:rPr>
          <w:rtl w:val="0"/>
        </w:rPr>
        <w:t xml:space="preserve">Eric Jones (12:01): "She can't walk down there, okay, she can't, she can't Yeah. So the night before surgery, I found a State Farm Insurance, some kind of fraud that they were trying to do on her jewelry."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Analysis:</w:t>
      </w:r>
      <w:r w:rsidDel="00000000" w:rsidR="00000000" w:rsidRPr="00000000">
        <w:rPr>
          <w:rtl w:val="0"/>
        </w:rPr>
        <w:t xml:space="preserve"> Eric explicitly told Leatha that Kathy "can't walk" - direct statement of mobility impairment.</w:t>
      </w:r>
    </w:p>
    <w:p w:rsidR="00000000" w:rsidDel="00000000" w:rsidP="00000000" w:rsidRDefault="00000000" w:rsidRPr="00000000" w14:paraId="00000071">
      <w:pPr>
        <w:pStyle w:val="Heading4"/>
        <w:rPr/>
      </w:pPr>
      <w:bookmarkStart w:colFirst="0" w:colLast="0" w:name="_yv0qccrn6xht" w:id="12"/>
      <w:bookmarkEnd w:id="12"/>
      <w:r w:rsidDel="00000000" w:rsidR="00000000" w:rsidRPr="00000000">
        <w:rPr>
          <w:rtl w:val="0"/>
        </w:rPr>
        <w:t xml:space="preserve">Instance 3: September 13 El Monte Branch Visit</w:t>
      </w:r>
    </w:p>
    <w:p w:rsidR="00000000" w:rsidDel="00000000" w:rsidP="00000000" w:rsidRDefault="00000000" w:rsidRPr="00000000" w14:paraId="00000072">
      <w:pPr>
        <w:rPr/>
      </w:pPr>
      <w:r w:rsidDel="00000000" w:rsidR="00000000" w:rsidRPr="00000000">
        <w:rPr>
          <w:b w:val="1"/>
          <w:bCs w:val="1"/>
          <w:rtl w:val="0"/>
        </w:rPr>
        <w:t xml:space="preserve">Location:</w:t>
      </w:r>
      <w:r w:rsidDel="00000000" w:rsidR="00000000" w:rsidRPr="00000000">
        <w:rPr>
          <w:rtl w:val="0"/>
        </w:rPr>
        <w:t xml:space="preserve"> El Monte, CA Chase branch</w:t>
        <w:br w:type="textWrapping"/>
      </w:r>
      <w:r w:rsidDel="00000000" w:rsidR="00000000" w:rsidRPr="00000000">
        <w:rPr>
          <w:b w:val="1"/>
          <w:bCs w:val="1"/>
          <w:rtl w:val="0"/>
        </w:rPr>
        <w:t xml:space="preserve">Attendee:</w:t>
      </w:r>
      <w:r w:rsidDel="00000000" w:rsidR="00000000" w:rsidRPr="00000000">
        <w:rPr>
          <w:rtl w:val="0"/>
        </w:rPr>
        <w:t xml:space="preserve"> Eric Jones meeting with Denise (Branch Manager)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Context from transcript:</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ind w:left="600" w:right="600" w:firstLine="0"/>
        <w:rPr/>
      </w:pPr>
      <w:r w:rsidDel="00000000" w:rsidR="00000000" w:rsidRPr="00000000">
        <w:rPr>
          <w:rtl w:val="0"/>
        </w:rPr>
        <w:t xml:space="preserve">Eric Jones (9:59): "No, they've communicated. No, Eric Kathy has to come in to the site, and that's physically impossible. She's not gonna be able to get out of that [facility] for another month."</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Analysis:</w:t>
      </w:r>
      <w:r w:rsidDel="00000000" w:rsidR="00000000" w:rsidRPr="00000000">
        <w:rPr>
          <w:rtl w:val="0"/>
        </w:rPr>
        <w:t xml:space="preserve"> Eric explicitly told Denise: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12"/>
        </w:numPr>
        <w:ind w:left="720" w:hanging="360"/>
      </w:pPr>
      <w:r w:rsidDel="00000000" w:rsidR="00000000" w:rsidRPr="00000000">
        <w:rPr>
          <w:rtl w:val="0"/>
        </w:rPr>
        <w:t xml:space="preserve">In-person visit is </w:t>
      </w:r>
      <w:r w:rsidDel="00000000" w:rsidR="00000000" w:rsidRPr="00000000">
        <w:rPr>
          <w:b w:val="1"/>
          <w:bCs w:val="1"/>
          <w:rtl w:val="0"/>
        </w:rPr>
        <w:t xml:space="preserve">"physically impossible"</w:t>
      </w:r>
      <w:r w:rsidDel="00000000" w:rsidR="00000000" w:rsidRPr="00000000">
        <w:rPr>
          <w:rtl w:val="0"/>
        </w:rPr>
      </w:r>
    </w:p>
    <w:p w:rsidR="00000000" w:rsidDel="00000000" w:rsidP="00000000" w:rsidRDefault="00000000" w:rsidRPr="00000000" w14:paraId="0000007B">
      <w:pPr>
        <w:numPr>
          <w:ilvl w:val="0"/>
          <w:numId w:val="12"/>
        </w:numPr>
        <w:ind w:left="720" w:hanging="360"/>
      </w:pPr>
      <w:r w:rsidDel="00000000" w:rsidR="00000000" w:rsidRPr="00000000">
        <w:rPr>
          <w:rtl w:val="0"/>
        </w:rPr>
        <w:t xml:space="preserve">Kathy cannot leave facility for </w:t>
      </w:r>
      <w:r w:rsidDel="00000000" w:rsidR="00000000" w:rsidRPr="00000000">
        <w:rPr>
          <w:b w:val="1"/>
          <w:bCs w:val="1"/>
          <w:rtl w:val="0"/>
        </w:rPr>
        <w:t xml:space="preserve">"another month"</w:t>
      </w:r>
      <w:r w:rsidDel="00000000" w:rsidR="00000000" w:rsidRPr="00000000">
        <w:rPr>
          <w:rtl w:val="0"/>
        </w:rPr>
      </w:r>
    </w:p>
    <w:p w:rsidR="00000000" w:rsidDel="00000000" w:rsidP="00000000" w:rsidRDefault="00000000" w:rsidRPr="00000000" w14:paraId="0000007C">
      <w:pPr>
        <w:numPr>
          <w:ilvl w:val="0"/>
          <w:numId w:val="12"/>
        </w:numPr>
        <w:ind w:left="720" w:hanging="360"/>
      </w:pPr>
      <w:r w:rsidDel="00000000" w:rsidR="00000000" w:rsidRPr="00000000">
        <w:rPr>
          <w:rtl w:val="0"/>
        </w:rPr>
        <w:t xml:space="preserve">This is a direct accommodation request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Denise's Response:</w:t>
      </w:r>
      <w:r w:rsidDel="00000000" w:rsidR="00000000" w:rsidRPr="00000000">
        <w:rPr>
          <w:rtl w:val="0"/>
        </w:rPr>
        <w:t xml:space="preserve"> No indication she could override the in-person requirement or suggest alternative accommodation.</w:t>
      </w:r>
    </w:p>
    <w:p w:rsidR="00000000" w:rsidDel="00000000" w:rsidP="00000000" w:rsidRDefault="00000000" w:rsidRPr="00000000" w14:paraId="0000007F">
      <w:pPr>
        <w:pStyle w:val="Heading4"/>
        <w:rPr/>
      </w:pPr>
      <w:bookmarkStart w:colFirst="0" w:colLast="0" w:name="_3ym3a6anbq7b" w:id="13"/>
      <w:bookmarkEnd w:id="13"/>
      <w:r w:rsidDel="00000000" w:rsidR="00000000" w:rsidRPr="00000000">
        <w:rPr>
          <w:rtl w:val="0"/>
        </w:rPr>
        <w:t xml:space="preserve">Instance 4: September 15 Recorded Authorization (CRITICAL)</w:t>
      </w:r>
    </w:p>
    <w:p w:rsidR="00000000" w:rsidDel="00000000" w:rsidP="00000000" w:rsidRDefault="00000000" w:rsidRPr="00000000" w14:paraId="00000080">
      <w:pPr>
        <w:rPr/>
      </w:pPr>
      <w:r w:rsidDel="00000000" w:rsidR="00000000" w:rsidRPr="00000000">
        <w:rPr>
          <w:b w:val="1"/>
          <w:bCs w:val="1"/>
          <w:rtl w:val="0"/>
        </w:rPr>
        <w:t xml:space="preserve">Method:</w:t>
      </w:r>
      <w:r w:rsidDel="00000000" w:rsidR="00000000" w:rsidRPr="00000000">
        <w:rPr>
          <w:rtl w:val="0"/>
        </w:rPr>
        <w:t xml:space="preserve"> Audio recording sent to Chase September 16</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Kathy Hart's Direct Statement:</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ind w:left="600" w:right="600" w:firstLine="0"/>
        <w:rPr/>
      </w:pPr>
      <w:r w:rsidDel="00000000" w:rsidR="00000000" w:rsidRPr="00000000">
        <w:rPr>
          <w:b w:val="1"/>
          <w:bCs w:val="1"/>
          <w:rtl w:val="0"/>
        </w:rPr>
        <w:t xml:space="preserve">[PLACEHOLDER: Full quote from recording]</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6">
      <w:pPr>
        <w:ind w:left="600" w:right="600" w:firstLine="0"/>
        <w:rPr/>
      </w:pPr>
      <w:r w:rsidDel="00000000" w:rsidR="00000000" w:rsidRPr="00000000">
        <w:rPr>
          <w:rtl w:val="0"/>
        </w:rPr>
        <w:t xml:space="preserve">"I authorize JP Morgan Chase to rely on my Power of Attorney without requiring an in-person visit. In-person is medically impracticable because [describes condition]."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This is the clearest possible accommodation request:</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Principal directly states inability to appear in person</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Principal explicitly authorizes alternative accommodation (POA acceptance without in-person visit)</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Principal explains medical basis</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Recording is sent directly to Chase executive office, general counsel, and branch manager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Chase received this on September 16, 2025.</w:t>
      </w:r>
      <w:r w:rsidDel="00000000" w:rsidR="00000000" w:rsidRPr="00000000">
        <w:rPr>
          <w:rtl w:val="0"/>
        </w:rPr>
      </w:r>
    </w:p>
    <w:p w:rsidR="00000000" w:rsidDel="00000000" w:rsidP="00000000" w:rsidRDefault="00000000" w:rsidRPr="00000000" w14:paraId="00000090">
      <w:pPr>
        <w:pStyle w:val="Heading4"/>
        <w:rPr/>
      </w:pPr>
      <w:bookmarkStart w:colFirst="0" w:colLast="0" w:name="_th8q0wtirrzt" w:id="14"/>
      <w:bookmarkEnd w:id="14"/>
      <w:r w:rsidDel="00000000" w:rsidR="00000000" w:rsidRPr="00000000">
        <w:rPr>
          <w:rtl w:val="0"/>
        </w:rPr>
        <w:t xml:space="preserve">Instance 5: Ongoing Communications (Aug 27 - Sep 26)</w:t>
      </w:r>
    </w:p>
    <w:p w:rsidR="00000000" w:rsidDel="00000000" w:rsidP="00000000" w:rsidRDefault="00000000" w:rsidRPr="00000000" w14:paraId="00000091">
      <w:pPr>
        <w:rPr/>
      </w:pPr>
      <w:r w:rsidDel="00000000" w:rsidR="00000000" w:rsidRPr="00000000">
        <w:rPr>
          <w:b w:val="1"/>
          <w:bCs w:val="1"/>
          <w:rtl w:val="0"/>
        </w:rPr>
        <w:t xml:space="preserve">From Eric's pattern of communications:</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3"/>
        </w:numPr>
        <w:ind w:left="720" w:hanging="360"/>
      </w:pPr>
      <w:r w:rsidDel="00000000" w:rsidR="00000000" w:rsidRPr="00000000">
        <w:rPr>
          <w:rtl w:val="0"/>
        </w:rPr>
        <w:t xml:space="preserve">Multiple phone calls explaining Kathy's post-surgical status</w:t>
      </w:r>
    </w:p>
    <w:p w:rsidR="00000000" w:rsidDel="00000000" w:rsidP="00000000" w:rsidRDefault="00000000" w:rsidRPr="00000000" w14:paraId="00000094">
      <w:pPr>
        <w:numPr>
          <w:ilvl w:val="0"/>
          <w:numId w:val="3"/>
        </w:numPr>
        <w:ind w:left="720" w:hanging="360"/>
      </w:pPr>
      <w:r w:rsidDel="00000000" w:rsidR="00000000" w:rsidRPr="00000000">
        <w:rPr>
          <w:rtl w:val="0"/>
        </w:rPr>
        <w:t xml:space="preserve">Emails describing medical impossibility</w:t>
      </w:r>
    </w:p>
    <w:p w:rsidR="00000000" w:rsidDel="00000000" w:rsidP="00000000" w:rsidRDefault="00000000" w:rsidRPr="00000000" w14:paraId="00000095">
      <w:pPr>
        <w:numPr>
          <w:ilvl w:val="0"/>
          <w:numId w:val="3"/>
        </w:numPr>
        <w:ind w:left="720" w:hanging="360"/>
      </w:pPr>
      <w:r w:rsidDel="00000000" w:rsidR="00000000" w:rsidRPr="00000000">
        <w:rPr>
          <w:rtl w:val="0"/>
        </w:rPr>
        <w:t xml:space="preserve">Regulatory complaints (OCC, CFPB) citing ADA violations</w:t>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September 16 formal demand explicitly invoking ADA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Chase was put on notice of Kathy's disability repeatedly across multiple channels.</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rPr/>
      </w:pPr>
      <w:bookmarkStart w:colFirst="0" w:colLast="0" w:name="_g97270nm7no1" w:id="15"/>
      <w:bookmarkEnd w:id="15"/>
      <w:r w:rsidDel="00000000" w:rsidR="00000000" w:rsidRPr="00000000">
        <w:rPr>
          <w:rtl w:val="0"/>
        </w:rPr>
        <w:t xml:space="preserve">SECTION 3: FAILURE TO ACCOMMODATE - THE IN-PERSON REQUIREMENT</w:t>
      </w:r>
    </w:p>
    <w:p w:rsidR="00000000" w:rsidDel="00000000" w:rsidP="00000000" w:rsidRDefault="00000000" w:rsidRPr="00000000" w14:paraId="0000009C">
      <w:pPr>
        <w:pStyle w:val="Heading3"/>
        <w:rPr/>
      </w:pPr>
      <w:bookmarkStart w:colFirst="0" w:colLast="0" w:name="_n4yn17mqs627" w:id="16"/>
      <w:bookmarkEnd w:id="16"/>
      <w:r w:rsidDel="00000000" w:rsidR="00000000" w:rsidRPr="00000000">
        <w:rPr>
          <w:rtl w:val="0"/>
        </w:rPr>
        <w:t xml:space="preserve">Chase's Inflexible Policy</w:t>
      </w:r>
    </w:p>
    <w:p w:rsidR="00000000" w:rsidDel="00000000" w:rsidP="00000000" w:rsidRDefault="00000000" w:rsidRPr="00000000" w14:paraId="0000009D">
      <w:pPr>
        <w:rPr/>
      </w:pPr>
      <w:r w:rsidDel="00000000" w:rsidR="00000000" w:rsidRPr="00000000">
        <w:rPr>
          <w:b w:val="1"/>
          <w:bCs w:val="1"/>
          <w:rtl w:val="0"/>
        </w:rPr>
        <w:t xml:space="preserve">From August 27 - September 26, Chase's position was:</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ind w:left="600" w:right="600" w:firstLine="0"/>
        <w:rPr/>
      </w:pPr>
      <w:r w:rsidDel="00000000" w:rsidR="00000000" w:rsidRPr="00000000">
        <w:rPr>
          <w:rtl w:val="0"/>
        </w:rPr>
        <w:t xml:space="preserve">"Kathy Hart must appear in person at a branch to verify her authorization of the Power of Attorney."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This position was communicated:</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3"/>
        </w:numPr>
        <w:ind w:left="720" w:hanging="360"/>
      </w:pPr>
      <w:r w:rsidDel="00000000" w:rsidR="00000000" w:rsidRPr="00000000">
        <w:rPr>
          <w:rtl w:val="0"/>
        </w:rPr>
        <w:t xml:space="preserve">Implicitly by Chris Salinas' August 27 account freeze (freeze lifted only if Kathy appeared)</w:t>
      </w:r>
    </w:p>
    <w:p w:rsidR="00000000" w:rsidDel="00000000" w:rsidP="00000000" w:rsidRDefault="00000000" w:rsidRPr="00000000" w14:paraId="000000A4">
      <w:pPr>
        <w:numPr>
          <w:ilvl w:val="0"/>
          <w:numId w:val="3"/>
        </w:numPr>
        <w:ind w:left="720" w:hanging="360"/>
      </w:pPr>
      <w:r w:rsidDel="00000000" w:rsidR="00000000" w:rsidRPr="00000000">
        <w:rPr>
          <w:rtl w:val="0"/>
        </w:rPr>
        <w:t xml:space="preserve">Verbally by multiple employees (Jeffrey, Leatha, Denise)</w:t>
      </w:r>
    </w:p>
    <w:p w:rsidR="00000000" w:rsidDel="00000000" w:rsidP="00000000" w:rsidRDefault="00000000" w:rsidRPr="00000000" w14:paraId="000000A5">
      <w:pPr>
        <w:numPr>
          <w:ilvl w:val="0"/>
          <w:numId w:val="3"/>
        </w:numPr>
        <w:ind w:left="720" w:hanging="360"/>
      </w:pPr>
      <w:r w:rsidDel="00000000" w:rsidR="00000000" w:rsidRPr="00000000">
        <w:rPr>
          <w:rtl w:val="0"/>
        </w:rPr>
        <w:t xml:space="preserve">By Chase's 30-day refusal to accept POA despite having Kathy's recorded authorization</w:t>
      </w:r>
    </w:p>
    <w:p w:rsidR="00000000" w:rsidDel="00000000" w:rsidP="00000000" w:rsidRDefault="00000000" w:rsidRPr="00000000" w14:paraId="000000A6">
      <w:pPr>
        <w:pStyle w:val="Heading3"/>
        <w:rPr/>
      </w:pPr>
      <w:bookmarkStart w:colFirst="0" w:colLast="0" w:name="_ikyoyrusy4r2" w:id="17"/>
      <w:bookmarkEnd w:id="17"/>
      <w:r w:rsidDel="00000000" w:rsidR="00000000" w:rsidRPr="00000000">
        <w:rPr>
          <w:rtl w:val="0"/>
        </w:rPr>
        <w:t xml:space="preserve">Why This Is An ADA Violation</w:t>
      </w:r>
    </w:p>
    <w:p w:rsidR="00000000" w:rsidDel="00000000" w:rsidP="00000000" w:rsidRDefault="00000000" w:rsidRPr="00000000" w14:paraId="000000A7">
      <w:pPr>
        <w:rPr/>
      </w:pPr>
      <w:r w:rsidDel="00000000" w:rsidR="00000000" w:rsidRPr="00000000">
        <w:rPr>
          <w:b w:val="1"/>
          <w:bCs w:val="1"/>
          <w:rtl w:val="0"/>
        </w:rPr>
        <w:t xml:space="preserve">ADA Title III Requirements:</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Under 42 USC §12182(b)(2)(A)(ii), it is discriminatory to: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ind w:left="600" w:right="600" w:firstLine="0"/>
        <w:rPr/>
      </w:pPr>
      <w:r w:rsidDel="00000000" w:rsidR="00000000" w:rsidRPr="00000000">
        <w:rPr>
          <w:rtl w:val="0"/>
        </w:rPr>
        <w:t xml:space="preserve">"Fail to make reasonable modifications in policies, practices, or procedures, when such modifications are necessary to afford such goods, services, facilities, privileges, advantages, or accommodations to individuals with disabilities, unless the entity can demonstrate that making such modifications would fundamentally alter the nature of such goods, services, facilities, privileges, advantages, or accommodations."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Applied to this case:</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8"/>
        </w:numPr>
        <w:ind w:left="720" w:hanging="360"/>
      </w:pPr>
      <w:r w:rsidDel="00000000" w:rsidR="00000000" w:rsidRPr="00000000">
        <w:rPr>
          <w:b w:val="1"/>
          <w:bCs w:val="1"/>
          <w:rtl w:val="0"/>
        </w:rPr>
        <w:t xml:space="preserve">Chase's policy:</w:t>
      </w:r>
      <w:r w:rsidDel="00000000" w:rsidR="00000000" w:rsidRPr="00000000">
        <w:rPr>
          <w:rtl w:val="0"/>
        </w:rPr>
        <w:t xml:space="preserve"> Principal must appear in person to verify POA</w:t>
      </w:r>
    </w:p>
    <w:p w:rsidR="00000000" w:rsidDel="00000000" w:rsidP="00000000" w:rsidRDefault="00000000" w:rsidRPr="00000000" w14:paraId="000000B0">
      <w:pPr>
        <w:numPr>
          <w:ilvl w:val="0"/>
          <w:numId w:val="8"/>
        </w:numPr>
        <w:ind w:left="720" w:hanging="360"/>
      </w:pPr>
      <w:r w:rsidDel="00000000" w:rsidR="00000000" w:rsidRPr="00000000">
        <w:rPr>
          <w:b w:val="1"/>
          <w:bCs w:val="1"/>
          <w:rtl w:val="0"/>
        </w:rPr>
        <w:t xml:space="preserve">Disability:</w:t>
      </w:r>
      <w:r w:rsidDel="00000000" w:rsidR="00000000" w:rsidRPr="00000000">
        <w:rPr>
          <w:rtl w:val="0"/>
        </w:rPr>
        <w:t xml:space="preserve"> Kathy cannot appear in person due to post-surgical mobility impairment</w:t>
      </w:r>
    </w:p>
    <w:p w:rsidR="00000000" w:rsidDel="00000000" w:rsidP="00000000" w:rsidRDefault="00000000" w:rsidRPr="00000000" w14:paraId="000000B1">
      <w:pPr>
        <w:numPr>
          <w:ilvl w:val="0"/>
          <w:numId w:val="8"/>
        </w:numPr>
        <w:ind w:left="720" w:hanging="360"/>
      </w:pPr>
      <w:r w:rsidDel="00000000" w:rsidR="00000000" w:rsidRPr="00000000">
        <w:rPr>
          <w:b w:val="1"/>
          <w:bCs w:val="1"/>
          <w:rtl w:val="0"/>
        </w:rPr>
        <w:t xml:space="preserve">Requested modification:</w:t>
      </w:r>
      <w:r w:rsidDel="00000000" w:rsidR="00000000" w:rsidRPr="00000000">
        <w:rPr>
          <w:rtl w:val="0"/>
        </w:rPr>
        <w:t xml:space="preserve"> Accept POA without in-person appearance (Texas law allows this - POA is valid on its face)</w:t>
      </w:r>
    </w:p>
    <w:p w:rsidR="00000000" w:rsidDel="00000000" w:rsidP="00000000" w:rsidRDefault="00000000" w:rsidRPr="00000000" w14:paraId="000000B2">
      <w:pPr>
        <w:numPr>
          <w:ilvl w:val="0"/>
          <w:numId w:val="8"/>
        </w:numPr>
        <w:ind w:left="720" w:hanging="360"/>
      </w:pPr>
      <w:r w:rsidDel="00000000" w:rsidR="00000000" w:rsidRPr="00000000">
        <w:rPr>
          <w:b w:val="1"/>
          <w:bCs w:val="1"/>
          <w:rtl w:val="0"/>
        </w:rPr>
        <w:t xml:space="preserve">Reasonable:</w:t>
      </w:r>
      <w:r w:rsidDel="00000000" w:rsidR="00000000" w:rsidRPr="00000000">
        <w:rPr>
          <w:rtl w:val="0"/>
        </w:rPr>
        <w:t xml:space="preserve"> Yes - Texas Estates Code §751.203 requires only a properly executed POA and agent certification, not principal's in-person appearance</w:t>
      </w:r>
    </w:p>
    <w:p w:rsidR="00000000" w:rsidDel="00000000" w:rsidP="00000000" w:rsidRDefault="00000000" w:rsidRPr="00000000" w14:paraId="000000B3">
      <w:pPr>
        <w:numPr>
          <w:ilvl w:val="0"/>
          <w:numId w:val="8"/>
        </w:numPr>
        <w:ind w:left="720" w:hanging="360"/>
      </w:pPr>
      <w:r w:rsidDel="00000000" w:rsidR="00000000" w:rsidRPr="00000000">
        <w:rPr>
          <w:b w:val="1"/>
          <w:bCs w:val="1"/>
          <w:rtl w:val="0"/>
        </w:rPr>
        <w:t xml:space="preserve">Fundamental alteration:</w:t>
      </w:r>
      <w:r w:rsidDel="00000000" w:rsidR="00000000" w:rsidRPr="00000000">
        <w:rPr>
          <w:rtl w:val="0"/>
        </w:rPr>
        <w:t xml:space="preserve"> No - Chase can verify identity and authorization through recording, notarized documents, and agent's in-person presentation</w:t>
      </w:r>
    </w:p>
    <w:p w:rsidR="00000000" w:rsidDel="00000000" w:rsidP="00000000" w:rsidRDefault="00000000" w:rsidRPr="00000000" w14:paraId="000000B4">
      <w:pPr>
        <w:numPr>
          <w:ilvl w:val="0"/>
          <w:numId w:val="8"/>
        </w:numPr>
        <w:ind w:left="720" w:hanging="360"/>
      </w:pPr>
      <w:r w:rsidDel="00000000" w:rsidR="00000000" w:rsidRPr="00000000">
        <w:rPr>
          <w:b w:val="1"/>
          <w:bCs w:val="1"/>
          <w:rtl w:val="0"/>
        </w:rPr>
        <w:t xml:space="preserve">Necessary:</w:t>
      </w:r>
      <w:r w:rsidDel="00000000" w:rsidR="00000000" w:rsidRPr="00000000">
        <w:rPr>
          <w:rtl w:val="0"/>
        </w:rPr>
        <w:t xml:space="preserve"> Yes - Without modification, Kathy cannot access banking services during her disability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Chase failed to provide this accommodation for 30 days after being put on notice.</w:t>
      </w:r>
      <w:r w:rsidDel="00000000" w:rsidR="00000000" w:rsidRPr="00000000">
        <w:rPr>
          <w:rtl w:val="0"/>
        </w:rPr>
      </w:r>
    </w:p>
    <w:p w:rsidR="00000000" w:rsidDel="00000000" w:rsidP="00000000" w:rsidRDefault="00000000" w:rsidRPr="00000000" w14:paraId="000000B7">
      <w:pPr>
        <w:pStyle w:val="Heading3"/>
        <w:rPr/>
      </w:pPr>
      <w:bookmarkStart w:colFirst="0" w:colLast="0" w:name="_bopsgjam6m8f" w:id="18"/>
      <w:bookmarkEnd w:id="18"/>
      <w:r w:rsidDel="00000000" w:rsidR="00000000" w:rsidRPr="00000000">
        <w:rPr>
          <w:rtl w:val="0"/>
        </w:rPr>
        <w:t xml:space="preserve">Alternative Accommodations Chase Could Have Provided</w:t>
      </w:r>
    </w:p>
    <w:p w:rsidR="00000000" w:rsidDel="00000000" w:rsidP="00000000" w:rsidRDefault="00000000" w:rsidRPr="00000000" w14:paraId="000000B8">
      <w:pPr>
        <w:rPr/>
      </w:pPr>
      <w:r w:rsidDel="00000000" w:rsidR="00000000" w:rsidRPr="00000000">
        <w:rPr>
          <w:b w:val="1"/>
          <w:bCs w:val="1"/>
          <w:rtl w:val="0"/>
        </w:rPr>
        <w:t xml:space="preserve">Chase had multiple options to accommodate Kathy's disability:</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Option 1: Accept Recorded Authorization (September 15)</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19"/>
        </w:numPr>
        <w:ind w:left="720" w:hanging="360"/>
      </w:pPr>
      <w:r w:rsidDel="00000000" w:rsidR="00000000" w:rsidRPr="00000000">
        <w:rPr>
          <w:rtl w:val="0"/>
        </w:rPr>
        <w:t xml:space="preserve">Kathy's voice on recording provides direct verification</w:t>
      </w:r>
    </w:p>
    <w:p w:rsidR="00000000" w:rsidDel="00000000" w:rsidP="00000000" w:rsidRDefault="00000000" w:rsidRPr="00000000" w14:paraId="000000BD">
      <w:pPr>
        <w:numPr>
          <w:ilvl w:val="0"/>
          <w:numId w:val="19"/>
        </w:numPr>
        <w:ind w:left="720" w:hanging="360"/>
      </w:pPr>
      <w:r w:rsidDel="00000000" w:rsidR="00000000" w:rsidRPr="00000000">
        <w:rPr>
          <w:rtl w:val="0"/>
        </w:rPr>
        <w:t xml:space="preserve">Complies with Texas law (no in-person requirement in statute)</w:t>
      </w:r>
    </w:p>
    <w:p w:rsidR="00000000" w:rsidDel="00000000" w:rsidP="00000000" w:rsidRDefault="00000000" w:rsidRPr="00000000" w14:paraId="000000BE">
      <w:pPr>
        <w:numPr>
          <w:ilvl w:val="0"/>
          <w:numId w:val="19"/>
        </w:numPr>
        <w:ind w:left="720" w:hanging="360"/>
      </w:pPr>
      <w:r w:rsidDel="00000000" w:rsidR="00000000" w:rsidRPr="00000000">
        <w:rPr>
          <w:rtl w:val="0"/>
        </w:rPr>
        <w:t xml:space="preserve">Used by banks nationwide for similar situations</w:t>
      </w:r>
    </w:p>
    <w:p w:rsidR="00000000" w:rsidDel="00000000" w:rsidP="00000000" w:rsidRDefault="00000000" w:rsidRPr="00000000" w14:paraId="000000BF">
      <w:pPr>
        <w:numPr>
          <w:ilvl w:val="0"/>
          <w:numId w:val="19"/>
        </w:numPr>
        <w:ind w:left="720" w:hanging="360"/>
      </w:pPr>
      <w:r w:rsidDel="00000000" w:rsidR="00000000" w:rsidRPr="00000000">
        <w:rPr>
          <w:b w:val="1"/>
          <w:bCs w:val="1"/>
          <w:rtl w:val="0"/>
        </w:rPr>
        <w:t xml:space="preserve">Chase refused this option</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Option 2: Video Call Verification</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19"/>
        </w:numPr>
        <w:ind w:left="720" w:hanging="360"/>
      </w:pPr>
      <w:r w:rsidDel="00000000" w:rsidR="00000000" w:rsidRPr="00000000">
        <w:rPr>
          <w:rtl w:val="0"/>
        </w:rPr>
        <w:t xml:space="preserve">Kathy could verify her identity and authorization via video</w:t>
      </w:r>
    </w:p>
    <w:p w:rsidR="00000000" w:rsidDel="00000000" w:rsidP="00000000" w:rsidRDefault="00000000" w:rsidRPr="00000000" w14:paraId="000000C4">
      <w:pPr>
        <w:numPr>
          <w:ilvl w:val="0"/>
          <w:numId w:val="19"/>
        </w:numPr>
        <w:ind w:left="720" w:hanging="360"/>
      </w:pPr>
      <w:r w:rsidDel="00000000" w:rsidR="00000000" w:rsidRPr="00000000">
        <w:rPr>
          <w:rtl w:val="0"/>
        </w:rPr>
        <w:t xml:space="preserve">Complies with "know your customer" requirements</w:t>
      </w:r>
    </w:p>
    <w:p w:rsidR="00000000" w:rsidDel="00000000" w:rsidP="00000000" w:rsidRDefault="00000000" w:rsidRPr="00000000" w14:paraId="000000C5">
      <w:pPr>
        <w:numPr>
          <w:ilvl w:val="0"/>
          <w:numId w:val="19"/>
        </w:numPr>
        <w:ind w:left="720" w:hanging="360"/>
      </w:pPr>
      <w:r w:rsidDel="00000000" w:rsidR="00000000" w:rsidRPr="00000000">
        <w:rPr>
          <w:rtl w:val="0"/>
        </w:rPr>
        <w:t xml:space="preserve">Accommodates mobility impairment</w:t>
      </w:r>
    </w:p>
    <w:p w:rsidR="00000000" w:rsidDel="00000000" w:rsidP="00000000" w:rsidRDefault="00000000" w:rsidRPr="00000000" w14:paraId="000000C6">
      <w:pPr>
        <w:numPr>
          <w:ilvl w:val="0"/>
          <w:numId w:val="19"/>
        </w:numPr>
        <w:ind w:left="720" w:hanging="360"/>
      </w:pPr>
      <w:r w:rsidDel="00000000" w:rsidR="00000000" w:rsidRPr="00000000">
        <w:rPr>
          <w:b w:val="1"/>
          <w:bCs w:val="1"/>
          <w:rtl w:val="0"/>
        </w:rPr>
        <w:t xml:space="preserve">Chase never offered this option</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Option 3: Notarized Statement from Facility</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numPr>
          <w:ilvl w:val="0"/>
          <w:numId w:val="19"/>
        </w:numPr>
        <w:ind w:left="720" w:hanging="360"/>
      </w:pPr>
      <w:r w:rsidDel="00000000" w:rsidR="00000000" w:rsidRPr="00000000">
        <w:rPr>
          <w:rtl w:val="0"/>
        </w:rPr>
        <w:t xml:space="preserve">Kathy could sign notarized statement at her facility</w:t>
      </w:r>
    </w:p>
    <w:p w:rsidR="00000000" w:rsidDel="00000000" w:rsidP="00000000" w:rsidRDefault="00000000" w:rsidRPr="00000000" w14:paraId="000000CB">
      <w:pPr>
        <w:numPr>
          <w:ilvl w:val="0"/>
          <w:numId w:val="19"/>
        </w:numPr>
        <w:ind w:left="720" w:hanging="360"/>
      </w:pPr>
      <w:r w:rsidDel="00000000" w:rsidR="00000000" w:rsidRPr="00000000">
        <w:rPr>
          <w:rtl w:val="0"/>
        </w:rPr>
        <w:t xml:space="preserve">Notary comes to her (mobile notary services available)</w:t>
      </w:r>
    </w:p>
    <w:p w:rsidR="00000000" w:rsidDel="00000000" w:rsidP="00000000" w:rsidRDefault="00000000" w:rsidRPr="00000000" w14:paraId="000000CC">
      <w:pPr>
        <w:numPr>
          <w:ilvl w:val="0"/>
          <w:numId w:val="19"/>
        </w:numPr>
        <w:ind w:left="720" w:hanging="360"/>
      </w:pPr>
      <w:r w:rsidDel="00000000" w:rsidR="00000000" w:rsidRPr="00000000">
        <w:rPr>
          <w:rtl w:val="0"/>
        </w:rPr>
        <w:t xml:space="preserve">Provides same authentication as in-person branch visit</w:t>
      </w:r>
    </w:p>
    <w:p w:rsidR="00000000" w:rsidDel="00000000" w:rsidP="00000000" w:rsidRDefault="00000000" w:rsidRPr="00000000" w14:paraId="000000CD">
      <w:pPr>
        <w:numPr>
          <w:ilvl w:val="0"/>
          <w:numId w:val="19"/>
        </w:numPr>
        <w:ind w:left="720" w:hanging="360"/>
      </w:pPr>
      <w:r w:rsidDel="00000000" w:rsidR="00000000" w:rsidRPr="00000000">
        <w:rPr>
          <w:b w:val="1"/>
          <w:bCs w:val="1"/>
          <w:rtl w:val="0"/>
        </w:rPr>
        <w:t xml:space="preserve">Chase never suggested this option</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Option 4: Attorney Verification</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numPr>
          <w:ilvl w:val="0"/>
          <w:numId w:val="19"/>
        </w:numPr>
        <w:ind w:left="720" w:hanging="360"/>
      </w:pPr>
      <w:r w:rsidDel="00000000" w:rsidR="00000000" w:rsidRPr="00000000">
        <w:rPr>
          <w:rtl w:val="0"/>
        </w:rPr>
        <w:t xml:space="preserve">Kathy's attorney (Logan Hughes) could verify her authorization</w:t>
      </w:r>
    </w:p>
    <w:p w:rsidR="00000000" w:rsidDel="00000000" w:rsidP="00000000" w:rsidRDefault="00000000" w:rsidRPr="00000000" w14:paraId="000000D2">
      <w:pPr>
        <w:numPr>
          <w:ilvl w:val="0"/>
          <w:numId w:val="19"/>
        </w:numPr>
        <w:ind w:left="720" w:hanging="360"/>
      </w:pPr>
      <w:r w:rsidDel="00000000" w:rsidR="00000000" w:rsidRPr="00000000">
        <w:rPr>
          <w:rtl w:val="0"/>
        </w:rPr>
        <w:t xml:space="preserve">Attorney-client relationship establishes identity</w:t>
      </w:r>
    </w:p>
    <w:p w:rsidR="00000000" w:rsidDel="00000000" w:rsidP="00000000" w:rsidRDefault="00000000" w:rsidRPr="00000000" w14:paraId="000000D3">
      <w:pPr>
        <w:numPr>
          <w:ilvl w:val="0"/>
          <w:numId w:val="19"/>
        </w:numPr>
        <w:ind w:left="720" w:hanging="360"/>
      </w:pPr>
      <w:r w:rsidDel="00000000" w:rsidR="00000000" w:rsidRPr="00000000">
        <w:rPr>
          <w:rtl w:val="0"/>
        </w:rPr>
        <w:t xml:space="preserve">Attorney's sworn statement could substitute for in-person visit</w:t>
      </w:r>
    </w:p>
    <w:p w:rsidR="00000000" w:rsidDel="00000000" w:rsidP="00000000" w:rsidRDefault="00000000" w:rsidRPr="00000000" w14:paraId="000000D4">
      <w:pPr>
        <w:numPr>
          <w:ilvl w:val="0"/>
          <w:numId w:val="19"/>
        </w:numPr>
        <w:ind w:left="720" w:hanging="360"/>
      </w:pPr>
      <w:r w:rsidDel="00000000" w:rsidR="00000000" w:rsidRPr="00000000">
        <w:rPr>
          <w:b w:val="1"/>
          <w:bCs w:val="1"/>
          <w:rtl w:val="0"/>
        </w:rPr>
        <w:t xml:space="preserve">Chase never requested this option</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Option 5: Accept POA As-Is (Texas Law Default)</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numPr>
          <w:ilvl w:val="0"/>
          <w:numId w:val="19"/>
        </w:numPr>
        <w:ind w:left="720" w:hanging="360"/>
      </w:pPr>
      <w:r w:rsidDel="00000000" w:rsidR="00000000" w:rsidRPr="00000000">
        <w:rPr>
          <w:rtl w:val="0"/>
        </w:rPr>
        <w:t xml:space="preserve">Texas Estates Code §751.203 does not require principal's in-person appearance</w:t>
      </w:r>
    </w:p>
    <w:p w:rsidR="00000000" w:rsidDel="00000000" w:rsidP="00000000" w:rsidRDefault="00000000" w:rsidRPr="00000000" w14:paraId="000000D9">
      <w:pPr>
        <w:numPr>
          <w:ilvl w:val="0"/>
          <w:numId w:val="19"/>
        </w:numPr>
        <w:ind w:left="720" w:hanging="360"/>
      </w:pPr>
      <w:r w:rsidDel="00000000" w:rsidR="00000000" w:rsidRPr="00000000">
        <w:rPr>
          <w:rtl w:val="0"/>
        </w:rPr>
        <w:t xml:space="preserve">POA and Agent Certification are sufficient</w:t>
      </w:r>
    </w:p>
    <w:p w:rsidR="00000000" w:rsidDel="00000000" w:rsidP="00000000" w:rsidRDefault="00000000" w:rsidRPr="00000000" w14:paraId="000000DA">
      <w:pPr>
        <w:numPr>
          <w:ilvl w:val="0"/>
          <w:numId w:val="19"/>
        </w:numPr>
        <w:ind w:left="720" w:hanging="360"/>
      </w:pPr>
      <w:r w:rsidDel="00000000" w:rsidR="00000000" w:rsidRPr="00000000">
        <w:rPr>
          <w:rtl w:val="0"/>
        </w:rPr>
        <w:t xml:space="preserve">This is the law's default accommodation for exactly this situation</w:t>
      </w:r>
    </w:p>
    <w:p w:rsidR="00000000" w:rsidDel="00000000" w:rsidP="00000000" w:rsidRDefault="00000000" w:rsidRPr="00000000" w14:paraId="000000DB">
      <w:pPr>
        <w:numPr>
          <w:ilvl w:val="0"/>
          <w:numId w:val="19"/>
        </w:numPr>
        <w:ind w:left="720" w:hanging="360"/>
      </w:pPr>
      <w:r w:rsidDel="00000000" w:rsidR="00000000" w:rsidRPr="00000000">
        <w:rPr>
          <w:b w:val="1"/>
          <w:bCs w:val="1"/>
          <w:rtl w:val="0"/>
        </w:rPr>
        <w:t xml:space="preserve">Chase refused to follow Texas law</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Chase explored NONE of these options.</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Instead, Chase maintained its inflexible in-person requirement for 30 days, despite: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19"/>
        </w:numPr>
        <w:ind w:left="720" w:hanging="360"/>
      </w:pPr>
      <w:r w:rsidDel="00000000" w:rsidR="00000000" w:rsidRPr="00000000">
        <w:rPr>
          <w:rtl w:val="0"/>
        </w:rPr>
        <w:t xml:space="preserve">Multiple notices of medical impossibility</w:t>
      </w:r>
    </w:p>
    <w:p w:rsidR="00000000" w:rsidDel="00000000" w:rsidP="00000000" w:rsidRDefault="00000000" w:rsidRPr="00000000" w14:paraId="000000E2">
      <w:pPr>
        <w:numPr>
          <w:ilvl w:val="0"/>
          <w:numId w:val="19"/>
        </w:numPr>
        <w:ind w:left="720" w:hanging="360"/>
      </w:pPr>
      <w:r w:rsidDel="00000000" w:rsidR="00000000" w:rsidRPr="00000000">
        <w:rPr>
          <w:rtl w:val="0"/>
        </w:rPr>
        <w:t xml:space="preserve">Recorded authorization from principal</w:t>
      </w:r>
    </w:p>
    <w:p w:rsidR="00000000" w:rsidDel="00000000" w:rsidP="00000000" w:rsidRDefault="00000000" w:rsidRPr="00000000" w14:paraId="000000E3">
      <w:pPr>
        <w:numPr>
          <w:ilvl w:val="0"/>
          <w:numId w:val="19"/>
        </w:numPr>
        <w:ind w:left="720" w:hanging="360"/>
      </w:pPr>
      <w:r w:rsidDel="00000000" w:rsidR="00000000" w:rsidRPr="00000000">
        <w:rPr>
          <w:rtl w:val="0"/>
        </w:rPr>
        <w:t xml:space="preserve">Formal legal demand invoking ADA</w:t>
      </w:r>
    </w:p>
    <w:p w:rsidR="00000000" w:rsidDel="00000000" w:rsidP="00000000" w:rsidRDefault="00000000" w:rsidRPr="00000000" w14:paraId="000000E4">
      <w:pPr>
        <w:numPr>
          <w:ilvl w:val="0"/>
          <w:numId w:val="19"/>
        </w:numPr>
        <w:ind w:left="720" w:hanging="360"/>
      </w:pPr>
      <w:r w:rsidDel="00000000" w:rsidR="00000000" w:rsidRPr="00000000">
        <w:rPr>
          <w:rtl w:val="0"/>
        </w:rPr>
        <w:t xml:space="preserve">Alternative options being readily available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This is textbook ADA discrimination.</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rPr/>
      </w:pPr>
      <w:bookmarkStart w:colFirst="0" w:colLast="0" w:name="_5nuxo47ui2so" w:id="19"/>
      <w:bookmarkEnd w:id="19"/>
      <w:r w:rsidDel="00000000" w:rsidR="00000000" w:rsidRPr="00000000">
        <w:rPr>
          <w:rtl w:val="0"/>
        </w:rPr>
        <w:t xml:space="preserve">SECTION 4: FAILURE TO ENGAGE IN INTERACTIVE PROCESS</w:t>
      </w:r>
    </w:p>
    <w:p w:rsidR="00000000" w:rsidDel="00000000" w:rsidP="00000000" w:rsidRDefault="00000000" w:rsidRPr="00000000" w14:paraId="000000EA">
      <w:pPr>
        <w:pStyle w:val="Heading3"/>
        <w:rPr/>
      </w:pPr>
      <w:bookmarkStart w:colFirst="0" w:colLast="0" w:name="_cd80e3le5jos" w:id="20"/>
      <w:bookmarkEnd w:id="20"/>
      <w:r w:rsidDel="00000000" w:rsidR="00000000" w:rsidRPr="00000000">
        <w:rPr>
          <w:rtl w:val="0"/>
        </w:rPr>
        <w:t xml:space="preserve">ADA Interactive Process Requirement</w:t>
      </w:r>
    </w:p>
    <w:p w:rsidR="00000000" w:rsidDel="00000000" w:rsidP="00000000" w:rsidRDefault="00000000" w:rsidRPr="00000000" w14:paraId="000000EB">
      <w:pPr>
        <w:rPr/>
      </w:pPr>
      <w:r w:rsidDel="00000000" w:rsidR="00000000" w:rsidRPr="00000000">
        <w:rPr>
          <w:rtl w:val="0"/>
        </w:rPr>
        <w:t xml:space="preserve">While not explicitly required by statute, courts have recognized an implied duty to engage in an "interactive process" to identify reasonable accommodations.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Elements of interactive process:</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numPr>
          <w:ilvl w:val="0"/>
          <w:numId w:val="1"/>
        </w:numPr>
        <w:ind w:left="720" w:hanging="360"/>
      </w:pPr>
      <w:r w:rsidDel="00000000" w:rsidR="00000000" w:rsidRPr="00000000">
        <w:rPr>
          <w:rtl w:val="0"/>
        </w:rPr>
        <w:t xml:space="preserve">Employer/entity is put on notice of disability</w:t>
      </w:r>
    </w:p>
    <w:p w:rsidR="00000000" w:rsidDel="00000000" w:rsidP="00000000" w:rsidRDefault="00000000" w:rsidRPr="00000000" w14:paraId="000000F0">
      <w:pPr>
        <w:numPr>
          <w:ilvl w:val="0"/>
          <w:numId w:val="1"/>
        </w:numPr>
        <w:ind w:left="720" w:hanging="360"/>
      </w:pPr>
      <w:r w:rsidDel="00000000" w:rsidR="00000000" w:rsidRPr="00000000">
        <w:rPr>
          <w:rtl w:val="0"/>
        </w:rPr>
        <w:t xml:space="preserve">Entity communicates with disabled person (or representative) about barriers</w:t>
      </w:r>
    </w:p>
    <w:p w:rsidR="00000000" w:rsidDel="00000000" w:rsidP="00000000" w:rsidRDefault="00000000" w:rsidRPr="00000000" w14:paraId="000000F1">
      <w:pPr>
        <w:numPr>
          <w:ilvl w:val="0"/>
          <w:numId w:val="1"/>
        </w:numPr>
        <w:ind w:left="720" w:hanging="360"/>
      </w:pPr>
      <w:r w:rsidDel="00000000" w:rsidR="00000000" w:rsidRPr="00000000">
        <w:rPr>
          <w:rtl w:val="0"/>
        </w:rPr>
        <w:t xml:space="preserve">Both parties work cooperatively to identify potential accommodations</w:t>
      </w:r>
    </w:p>
    <w:p w:rsidR="00000000" w:rsidDel="00000000" w:rsidP="00000000" w:rsidRDefault="00000000" w:rsidRPr="00000000" w14:paraId="000000F2">
      <w:pPr>
        <w:numPr>
          <w:ilvl w:val="0"/>
          <w:numId w:val="1"/>
        </w:numPr>
        <w:ind w:left="720" w:hanging="360"/>
      </w:pPr>
      <w:r w:rsidDel="00000000" w:rsidR="00000000" w:rsidRPr="00000000">
        <w:rPr>
          <w:rtl w:val="0"/>
        </w:rPr>
        <w:t xml:space="preserve">Entity implements reasonable accommodation or explains why none is possible</w:t>
      </w:r>
    </w:p>
    <w:p w:rsidR="00000000" w:rsidDel="00000000" w:rsidP="00000000" w:rsidRDefault="00000000" w:rsidRPr="00000000" w14:paraId="000000F3">
      <w:pPr>
        <w:pStyle w:val="Heading3"/>
        <w:rPr/>
      </w:pPr>
      <w:bookmarkStart w:colFirst="0" w:colLast="0" w:name="_nkl5s7i9ivu3" w:id="21"/>
      <w:bookmarkEnd w:id="21"/>
      <w:r w:rsidDel="00000000" w:rsidR="00000000" w:rsidRPr="00000000">
        <w:rPr>
          <w:rtl w:val="0"/>
        </w:rPr>
        <w:t xml:space="preserve">Chase's Complete Failure to Engage</w:t>
      </w:r>
    </w:p>
    <w:p w:rsidR="00000000" w:rsidDel="00000000" w:rsidP="00000000" w:rsidRDefault="00000000" w:rsidRPr="00000000" w14:paraId="000000F4">
      <w:pPr>
        <w:rPr/>
      </w:pPr>
      <w:r w:rsidDel="00000000" w:rsidR="00000000" w:rsidRPr="00000000">
        <w:rPr>
          <w:b w:val="1"/>
          <w:bCs w:val="1"/>
          <w:rtl w:val="0"/>
        </w:rPr>
        <w:t xml:space="preserve">After being put on notice of Kathy's disability:</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b w:val="1"/>
                <w:bCs w:val="1"/>
              </w:rPr>
            </w:pPr>
            <w:r w:rsidDel="00000000" w:rsidR="00000000" w:rsidRPr="00000000">
              <w:rPr>
                <w:b w:val="1"/>
                <w:bCs w:val="1"/>
                <w:rtl w:val="0"/>
              </w:rPr>
              <w:t xml:space="preserve">Eric's Attempt to Engage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b w:val="1"/>
                <w:bCs w:val="1"/>
              </w:rPr>
            </w:pPr>
            <w:r w:rsidDel="00000000" w:rsidR="00000000" w:rsidRPr="00000000">
              <w:rPr>
                <w:b w:val="1"/>
                <w:bCs w:val="1"/>
                <w:rtl w:val="0"/>
              </w:rPr>
              <w:t xml:space="preserve">Chase's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b w:val="1"/>
                <w:bCs w:val="1"/>
                <w:rtl w:val="0"/>
              </w:rPr>
              <w:t xml:space="preserve">Aug 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In-person meeting with Kathy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Accepted POA at the time, but then created new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b w:val="1"/>
                <w:bCs w:val="1"/>
                <w:rtl w:val="0"/>
              </w:rPr>
              <w:t xml:space="preserve">Aug 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Submitted POA for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"2-3 day review" (never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b w:val="1"/>
                <w:bCs w:val="1"/>
                <w:rtl w:val="0"/>
              </w:rPr>
              <w:t xml:space="preserve">Aug 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[Presumably communicated with Chris Salinas]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Chris froze accounts, no discussion of accommodation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b w:val="1"/>
                <w:bCs w:val="1"/>
                <w:rtl w:val="0"/>
              </w:rPr>
              <w:t xml:space="preserve">Sep 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Asked Denise for policy or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Denise: "There's no policy" (couldn't help)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b w:val="1"/>
                <w:bCs w:val="1"/>
                <w:rtl w:val="0"/>
              </w:rPr>
              <w:t xml:space="preserve">Sep 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Provided recorded accommodation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[No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b w:val="1"/>
                <w:bCs w:val="1"/>
                <w:rtl w:val="0"/>
              </w:rPr>
              <w:t xml:space="preserve">Sep 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Formal legal demand with accommodation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[No response for 10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b w:val="1"/>
                <w:bCs w:val="1"/>
                <w:rtl w:val="0"/>
              </w:rPr>
              <w:t xml:space="preserve">Sep 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Returned Leatha's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[No substantive discussion documented]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b w:val="1"/>
                <w:bCs w:val="1"/>
                <w:rtl w:val="0"/>
              </w:rPr>
              <w:t xml:space="preserve">Sep 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POA finally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No explanation of what changed or why 30-day delay</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At NO POINT did Chase:</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numPr>
          <w:ilvl w:val="0"/>
          <w:numId w:val="15"/>
        </w:numPr>
        <w:ind w:left="720" w:hanging="360"/>
      </w:pPr>
      <w:r w:rsidDel="00000000" w:rsidR="00000000" w:rsidRPr="00000000">
        <w:rPr>
          <w:rtl w:val="0"/>
        </w:rPr>
        <w:t xml:space="preserve">Ask what accommodation would be appropriate</w:t>
      </w:r>
    </w:p>
    <w:p w:rsidR="00000000" w:rsidDel="00000000" w:rsidP="00000000" w:rsidRDefault="00000000" w:rsidRPr="00000000" w14:paraId="00000115">
      <w:pPr>
        <w:numPr>
          <w:ilvl w:val="0"/>
          <w:numId w:val="15"/>
        </w:numPr>
        <w:ind w:left="720" w:hanging="360"/>
      </w:pPr>
      <w:r w:rsidDel="00000000" w:rsidR="00000000" w:rsidRPr="00000000">
        <w:rPr>
          <w:rtl w:val="0"/>
        </w:rPr>
        <w:t xml:space="preserve">Suggest alternative verification methods</w:t>
      </w:r>
    </w:p>
    <w:p w:rsidR="00000000" w:rsidDel="00000000" w:rsidP="00000000" w:rsidRDefault="00000000" w:rsidRPr="00000000" w14:paraId="00000116">
      <w:pPr>
        <w:numPr>
          <w:ilvl w:val="0"/>
          <w:numId w:val="15"/>
        </w:numPr>
        <w:ind w:left="720" w:hanging="360"/>
      </w:pPr>
      <w:r w:rsidDel="00000000" w:rsidR="00000000" w:rsidRPr="00000000">
        <w:rPr>
          <w:rtl w:val="0"/>
        </w:rPr>
        <w:t xml:space="preserve">Explain why in-person visit was required</w:t>
      </w:r>
    </w:p>
    <w:p w:rsidR="00000000" w:rsidDel="00000000" w:rsidP="00000000" w:rsidRDefault="00000000" w:rsidRPr="00000000" w14:paraId="00000117">
      <w:pPr>
        <w:numPr>
          <w:ilvl w:val="0"/>
          <w:numId w:val="15"/>
        </w:numPr>
        <w:ind w:left="720" w:hanging="360"/>
      </w:pPr>
      <w:r w:rsidDel="00000000" w:rsidR="00000000" w:rsidRPr="00000000">
        <w:rPr>
          <w:rtl w:val="0"/>
        </w:rPr>
        <w:t xml:space="preserve">Engage in any discussion about how to resolve the impasse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Chase simply maintained its inflexible position until Eric's TRO threat became credible.</w:t>
      </w:r>
      <w:r w:rsidDel="00000000" w:rsidR="00000000" w:rsidRPr="00000000">
        <w:rPr>
          <w:rtl w:val="0"/>
        </w:rPr>
      </w:r>
    </w:p>
    <w:p w:rsidR="00000000" w:rsidDel="00000000" w:rsidP="00000000" w:rsidRDefault="00000000" w:rsidRPr="00000000" w14:paraId="0000011A">
      <w:pPr>
        <w:pStyle w:val="Heading3"/>
        <w:rPr/>
      </w:pPr>
      <w:bookmarkStart w:colFirst="0" w:colLast="0" w:name="_u92n9nbf92sq" w:id="22"/>
      <w:bookmarkEnd w:id="22"/>
      <w:r w:rsidDel="00000000" w:rsidR="00000000" w:rsidRPr="00000000">
        <w:rPr>
          <w:rtl w:val="0"/>
        </w:rPr>
        <w:t xml:space="preserve">Legal Significance</w:t>
      </w:r>
    </w:p>
    <w:p w:rsidR="00000000" w:rsidDel="00000000" w:rsidP="00000000" w:rsidRDefault="00000000" w:rsidRPr="00000000" w14:paraId="0000011B">
      <w:pPr>
        <w:rPr/>
      </w:pPr>
      <w:r w:rsidDel="00000000" w:rsidR="00000000" w:rsidRPr="00000000">
        <w:rPr>
          <w:rtl w:val="0"/>
        </w:rPr>
        <w:t xml:space="preserve">Courts have held that failure to engage in the interactive process can itself be evidence of discrimination, even if a reasonable accommodation might not have been possible.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Here, reasonable accommodations WERE possible (see Section 3), and Chase refused to even discuss them.</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This strengthens the ADA claim significantly.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rPr/>
      </w:pPr>
      <w:bookmarkStart w:colFirst="0" w:colLast="0" w:name="_asxv56bufhho" w:id="23"/>
      <w:bookmarkEnd w:id="23"/>
      <w:r w:rsidDel="00000000" w:rsidR="00000000" w:rsidRPr="00000000">
        <w:rPr>
          <w:rtl w:val="0"/>
        </w:rPr>
        <w:t xml:space="preserve">SECTION 5: HARM CAUSED BY ACCOMMODATION FAILURE</w:t>
      </w:r>
    </w:p>
    <w:p w:rsidR="00000000" w:rsidDel="00000000" w:rsidP="00000000" w:rsidRDefault="00000000" w:rsidRPr="00000000" w14:paraId="00000123">
      <w:pPr>
        <w:pStyle w:val="Heading3"/>
        <w:rPr/>
      </w:pPr>
      <w:bookmarkStart w:colFirst="0" w:colLast="0" w:name="_3m5gohxxctqj" w:id="24"/>
      <w:bookmarkEnd w:id="24"/>
      <w:r w:rsidDel="00000000" w:rsidR="00000000" w:rsidRPr="00000000">
        <w:rPr>
          <w:rtl w:val="0"/>
        </w:rPr>
        <w:t xml:space="preserve">Direct Harm to Kathy Hart</w:t>
      </w:r>
    </w:p>
    <w:p w:rsidR="00000000" w:rsidDel="00000000" w:rsidP="00000000" w:rsidRDefault="00000000" w:rsidRPr="00000000" w14:paraId="00000124">
      <w:pPr>
        <w:rPr/>
      </w:pPr>
      <w:r w:rsidDel="00000000" w:rsidR="00000000" w:rsidRPr="00000000">
        <w:rPr>
          <w:b w:val="1"/>
          <w:bCs w:val="1"/>
          <w:rtl w:val="0"/>
        </w:rPr>
        <w:t xml:space="preserve">During the 30-day period Chase refused accommodation (Aug 27 - Sep 26):</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numPr>
          <w:ilvl w:val="0"/>
          <w:numId w:val="5"/>
        </w:numPr>
        <w:ind w:left="720" w:hanging="360"/>
      </w:pPr>
      <w:r w:rsidDel="00000000" w:rsidR="00000000" w:rsidRPr="00000000">
        <w:rPr>
          <w:b w:val="1"/>
          <w:bCs w:val="1"/>
          <w:rtl w:val="0"/>
        </w:rPr>
        <w:t xml:space="preserve">Financial Vulnerability</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8">
      <w:pPr>
        <w:numPr>
          <w:ilvl w:val="1"/>
          <w:numId w:val="5"/>
        </w:numPr>
        <w:ind w:left="1440" w:hanging="360"/>
      </w:pPr>
      <w:r w:rsidDel="00000000" w:rsidR="00000000" w:rsidRPr="00000000">
        <w:rPr>
          <w:rtl w:val="0"/>
        </w:rPr>
        <w:t xml:space="preserve">Joint account frozen (medical expense funds inaccessible)</w:t>
      </w:r>
    </w:p>
    <w:p w:rsidR="00000000" w:rsidDel="00000000" w:rsidP="00000000" w:rsidRDefault="00000000" w:rsidRPr="00000000" w14:paraId="00000129">
      <w:pPr>
        <w:numPr>
          <w:ilvl w:val="1"/>
          <w:numId w:val="5"/>
        </w:numPr>
        <w:ind w:left="1440" w:hanging="360"/>
      </w:pPr>
      <w:r w:rsidDel="00000000" w:rsidR="00000000" w:rsidRPr="00000000">
        <w:rPr>
          <w:rtl w:val="0"/>
        </w:rPr>
        <w:t xml:space="preserve">Personal account unmonitored (ongoing fraud by Lesley Johnson, Kim Salerno, fraud caretaker)</w:t>
      </w:r>
    </w:p>
    <w:p w:rsidR="00000000" w:rsidDel="00000000" w:rsidP="00000000" w:rsidRDefault="00000000" w:rsidRPr="00000000" w14:paraId="0000012A">
      <w:pPr>
        <w:numPr>
          <w:ilvl w:val="1"/>
          <w:numId w:val="5"/>
        </w:numPr>
        <w:ind w:left="1440" w:hanging="360"/>
      </w:pPr>
      <w:r w:rsidDel="00000000" w:rsidR="00000000" w:rsidRPr="00000000">
        <w:rPr>
          <w:rtl w:val="0"/>
        </w:rPr>
        <w:t xml:space="preserve">Unable to protect her assets during post-surgical vulnerability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C">
      <w:pPr>
        <w:numPr>
          <w:ilvl w:val="0"/>
          <w:numId w:val="5"/>
        </w:numPr>
        <w:ind w:left="720" w:hanging="360"/>
      </w:pPr>
      <w:r w:rsidDel="00000000" w:rsidR="00000000" w:rsidRPr="00000000">
        <w:rPr>
          <w:b w:val="1"/>
          <w:bCs w:val="1"/>
          <w:rtl w:val="0"/>
        </w:rPr>
        <w:t xml:space="preserve">Emotional Distress</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E">
      <w:pPr>
        <w:numPr>
          <w:ilvl w:val="1"/>
          <w:numId w:val="5"/>
        </w:numPr>
        <w:ind w:left="1440" w:hanging="360"/>
      </w:pPr>
      <w:r w:rsidDel="00000000" w:rsidR="00000000" w:rsidRPr="00000000">
        <w:rPr>
          <w:rtl w:val="0"/>
        </w:rPr>
        <w:t xml:space="preserve">Daily anxiety about money being stolen</w:t>
      </w:r>
    </w:p>
    <w:p w:rsidR="00000000" w:rsidDel="00000000" w:rsidP="00000000" w:rsidRDefault="00000000" w:rsidRPr="00000000" w14:paraId="0000012F">
      <w:pPr>
        <w:numPr>
          <w:ilvl w:val="1"/>
          <w:numId w:val="5"/>
        </w:numPr>
        <w:ind w:left="1440" w:hanging="360"/>
      </w:pPr>
      <w:r w:rsidDel="00000000" w:rsidR="00000000" w:rsidRPr="00000000">
        <w:rPr>
          <w:rtl w:val="0"/>
        </w:rPr>
        <w:t xml:space="preserve">Helplessness from being "paralyzed" (Kathy's word from Sep 15 recording)</w:t>
      </w:r>
    </w:p>
    <w:p w:rsidR="00000000" w:rsidDel="00000000" w:rsidP="00000000" w:rsidRDefault="00000000" w:rsidRPr="00000000" w14:paraId="00000130">
      <w:pPr>
        <w:numPr>
          <w:ilvl w:val="1"/>
          <w:numId w:val="5"/>
        </w:numPr>
        <w:ind w:left="1440" w:hanging="360"/>
      </w:pPr>
      <w:r w:rsidDel="00000000" w:rsidR="00000000" w:rsidRPr="00000000">
        <w:rPr>
          <w:rtl w:val="0"/>
        </w:rPr>
        <w:t xml:space="preserve">Frustration that her recorded authorization was ignored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2">
      <w:pPr>
        <w:numPr>
          <w:ilvl w:val="0"/>
          <w:numId w:val="5"/>
        </w:numPr>
        <w:ind w:left="720" w:hanging="360"/>
      </w:pPr>
      <w:r w:rsidDel="00000000" w:rsidR="00000000" w:rsidRPr="00000000">
        <w:rPr>
          <w:b w:val="1"/>
          <w:bCs w:val="1"/>
          <w:rtl w:val="0"/>
        </w:rPr>
        <w:t xml:space="preserve">Delay in Medical Care</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4">
      <w:pPr>
        <w:numPr>
          <w:ilvl w:val="1"/>
          <w:numId w:val="5"/>
        </w:numPr>
        <w:ind w:left="1440" w:hanging="360"/>
      </w:pPr>
      <w:r w:rsidDel="00000000" w:rsidR="00000000" w:rsidRPr="00000000">
        <w:rPr>
          <w:rtl w:val="0"/>
        </w:rPr>
        <w:t xml:space="preserve">Medical expenses could not be paid promptly from frozen joint account</w:t>
      </w:r>
    </w:p>
    <w:p w:rsidR="00000000" w:rsidDel="00000000" w:rsidP="00000000" w:rsidRDefault="00000000" w:rsidRPr="00000000" w14:paraId="00000135">
      <w:pPr>
        <w:numPr>
          <w:ilvl w:val="1"/>
          <w:numId w:val="5"/>
        </w:numPr>
        <w:ind w:left="1440" w:hanging="360"/>
      </w:pPr>
      <w:r w:rsidDel="00000000" w:rsidR="00000000" w:rsidRPr="00000000">
        <w:rPr>
          <w:rtl w:val="0"/>
        </w:rPr>
        <w:t xml:space="preserve">Eric had to cover expenses personally, delaying reimbursement</w:t>
      </w:r>
    </w:p>
    <w:p w:rsidR="00000000" w:rsidDel="00000000" w:rsidP="00000000" w:rsidRDefault="00000000" w:rsidRPr="00000000" w14:paraId="00000136">
      <w:pPr>
        <w:numPr>
          <w:ilvl w:val="1"/>
          <w:numId w:val="5"/>
        </w:numPr>
        <w:ind w:left="1440" w:hanging="360"/>
      </w:pPr>
      <w:r w:rsidDel="00000000" w:rsidR="00000000" w:rsidRPr="00000000">
        <w:rPr>
          <w:rtl w:val="0"/>
        </w:rPr>
        <w:t xml:space="preserve">Uncertainty about ability to pay for continued rehab/care</w:t>
      </w:r>
    </w:p>
    <w:p w:rsidR="00000000" w:rsidDel="00000000" w:rsidP="00000000" w:rsidRDefault="00000000" w:rsidRPr="00000000" w14:paraId="00000137">
      <w:pPr>
        <w:pStyle w:val="Heading3"/>
        <w:rPr/>
      </w:pPr>
      <w:bookmarkStart w:colFirst="0" w:colLast="0" w:name="_4586gjtgu081" w:id="25"/>
      <w:bookmarkEnd w:id="25"/>
      <w:r w:rsidDel="00000000" w:rsidR="00000000" w:rsidRPr="00000000">
        <w:rPr>
          <w:rtl w:val="0"/>
        </w:rPr>
        <w:t xml:space="preserve">Harm to Eric Jones (As Agent)</w:t>
      </w:r>
    </w:p>
    <w:p w:rsidR="00000000" w:rsidDel="00000000" w:rsidP="00000000" w:rsidRDefault="00000000" w:rsidRPr="00000000" w14:paraId="00000138">
      <w:pPr>
        <w:rPr/>
      </w:pPr>
      <w:r w:rsidDel="00000000" w:rsidR="00000000" w:rsidRPr="00000000">
        <w:rPr>
          <w:b w:val="1"/>
          <w:bCs w:val="1"/>
          <w:rtl w:val="0"/>
        </w:rPr>
        <w:t xml:space="preserve">During the 30-day period:</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numPr>
          <w:ilvl w:val="0"/>
          <w:numId w:val="20"/>
        </w:numPr>
        <w:ind w:left="720" w:hanging="360"/>
      </w:pPr>
      <w:r w:rsidDel="00000000" w:rsidR="00000000" w:rsidRPr="00000000">
        <w:rPr>
          <w:b w:val="1"/>
          <w:bCs w:val="1"/>
          <w:rtl w:val="0"/>
        </w:rPr>
        <w:t xml:space="preserve">Financial Burden</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C">
      <w:pPr>
        <w:numPr>
          <w:ilvl w:val="1"/>
          <w:numId w:val="20"/>
        </w:numPr>
        <w:ind w:left="1440" w:hanging="360"/>
      </w:pPr>
      <w:r w:rsidDel="00000000" w:rsidR="00000000" w:rsidRPr="00000000">
        <w:rPr>
          <w:rtl w:val="0"/>
        </w:rPr>
        <w:t xml:space="preserve">Extended Texas stay (20 additional days beyond planned 5 days)</w:t>
      </w:r>
    </w:p>
    <w:p w:rsidR="00000000" w:rsidDel="00000000" w:rsidP="00000000" w:rsidRDefault="00000000" w:rsidRPr="00000000" w14:paraId="0000013D">
      <w:pPr>
        <w:numPr>
          <w:ilvl w:val="1"/>
          <w:numId w:val="20"/>
        </w:numPr>
        <w:ind w:left="1440" w:hanging="360"/>
      </w:pPr>
      <w:r w:rsidDel="00000000" w:rsidR="00000000" w:rsidRPr="00000000">
        <w:rPr>
          <w:rtl w:val="0"/>
        </w:rPr>
        <w:t xml:space="preserve">Out-of-pocket expenses for Kathy's care (couldn't access joint account)</w:t>
      </w:r>
    </w:p>
    <w:p w:rsidR="00000000" w:rsidDel="00000000" w:rsidP="00000000" w:rsidRDefault="00000000" w:rsidRPr="00000000" w14:paraId="0000013E">
      <w:pPr>
        <w:numPr>
          <w:ilvl w:val="1"/>
          <w:numId w:val="20"/>
        </w:numPr>
        <w:ind w:left="1440" w:hanging="360"/>
      </w:pPr>
      <w:r w:rsidDel="00000000" w:rsidR="00000000" w:rsidRPr="00000000">
        <w:rPr>
          <w:rtl w:val="0"/>
        </w:rPr>
        <w:t xml:space="preserve">Lodging, meals, transportation costs: $3,000-$5,000</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0">
      <w:pPr>
        <w:numPr>
          <w:ilvl w:val="0"/>
          <w:numId w:val="20"/>
        </w:numPr>
        <w:ind w:left="720" w:hanging="360"/>
      </w:pPr>
      <w:r w:rsidDel="00000000" w:rsidR="00000000" w:rsidRPr="00000000">
        <w:rPr>
          <w:b w:val="1"/>
          <w:bCs w:val="1"/>
          <w:rtl w:val="0"/>
        </w:rPr>
        <w:t xml:space="preserve">Inability to Fulfill Fiduciary Duty</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2">
      <w:pPr>
        <w:numPr>
          <w:ilvl w:val="1"/>
          <w:numId w:val="20"/>
        </w:numPr>
        <w:ind w:left="1440" w:hanging="360"/>
      </w:pPr>
      <w:r w:rsidDel="00000000" w:rsidR="00000000" w:rsidRPr="00000000">
        <w:rPr>
          <w:rtl w:val="0"/>
        </w:rPr>
        <w:t xml:space="preserve">Appointed as POA to protect Kathy from exploitation</w:t>
      </w:r>
    </w:p>
    <w:p w:rsidR="00000000" w:rsidDel="00000000" w:rsidP="00000000" w:rsidRDefault="00000000" w:rsidRPr="00000000" w14:paraId="00000143">
      <w:pPr>
        <w:numPr>
          <w:ilvl w:val="1"/>
          <w:numId w:val="20"/>
        </w:numPr>
        <w:ind w:left="1440" w:hanging="360"/>
      </w:pPr>
      <w:r w:rsidDel="00000000" w:rsidR="00000000" w:rsidRPr="00000000">
        <w:rPr>
          <w:rtl w:val="0"/>
        </w:rPr>
        <w:t xml:space="preserve">Chase's accommodation failure prevented him from performing this duty</w:t>
      </w:r>
    </w:p>
    <w:p w:rsidR="00000000" w:rsidDel="00000000" w:rsidP="00000000" w:rsidRDefault="00000000" w:rsidRPr="00000000" w14:paraId="00000144">
      <w:pPr>
        <w:numPr>
          <w:ilvl w:val="1"/>
          <w:numId w:val="20"/>
        </w:numPr>
        <w:ind w:left="1440" w:hanging="360"/>
      </w:pPr>
      <w:r w:rsidDel="00000000" w:rsidR="00000000" w:rsidRPr="00000000">
        <w:rPr>
          <w:rtl w:val="0"/>
        </w:rPr>
        <w:t xml:space="preserve">Ongoing fraud continued unabated while he was blocked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6">
      <w:pPr>
        <w:numPr>
          <w:ilvl w:val="0"/>
          <w:numId w:val="20"/>
        </w:numPr>
        <w:ind w:left="720" w:hanging="360"/>
      </w:pPr>
      <w:r w:rsidDel="00000000" w:rsidR="00000000" w:rsidRPr="00000000">
        <w:rPr>
          <w:b w:val="1"/>
          <w:bCs w:val="1"/>
          <w:rtl w:val="0"/>
        </w:rPr>
        <w:t xml:space="preserve">Emotional Distress</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8">
      <w:pPr>
        <w:numPr>
          <w:ilvl w:val="1"/>
          <w:numId w:val="20"/>
        </w:numPr>
        <w:ind w:left="1440" w:hanging="360"/>
      </w:pPr>
      <w:r w:rsidDel="00000000" w:rsidR="00000000" w:rsidRPr="00000000">
        <w:rPr>
          <w:rtl w:val="0"/>
        </w:rPr>
        <w:t xml:space="preserve">Stress from inability to help Kathy despite being legally appointed</w:t>
      </w:r>
    </w:p>
    <w:p w:rsidR="00000000" w:rsidDel="00000000" w:rsidP="00000000" w:rsidRDefault="00000000" w:rsidRPr="00000000" w14:paraId="00000149">
      <w:pPr>
        <w:numPr>
          <w:ilvl w:val="1"/>
          <w:numId w:val="20"/>
        </w:numPr>
        <w:ind w:left="1440" w:hanging="360"/>
      </w:pPr>
      <w:r w:rsidDel="00000000" w:rsidR="00000000" w:rsidRPr="00000000">
        <w:rPr>
          <w:rtl w:val="0"/>
        </w:rPr>
        <w:t xml:space="preserve">Frustration from Chase's stonewalling despite clear legal authority</w:t>
      </w:r>
    </w:p>
    <w:p w:rsidR="00000000" w:rsidDel="00000000" w:rsidP="00000000" w:rsidRDefault="00000000" w:rsidRPr="00000000" w14:paraId="0000014A">
      <w:pPr>
        <w:numPr>
          <w:ilvl w:val="1"/>
          <w:numId w:val="20"/>
        </w:numPr>
        <w:ind w:left="1440" w:hanging="360"/>
      </w:pPr>
      <w:r w:rsidDel="00000000" w:rsidR="00000000" w:rsidRPr="00000000">
        <w:rPr>
          <w:rtl w:val="0"/>
        </w:rPr>
        <w:t xml:space="preserve">Fear that Kathy's assets were being drained while he watched helplessly</w:t>
      </w:r>
    </w:p>
    <w:p w:rsidR="00000000" w:rsidDel="00000000" w:rsidP="00000000" w:rsidRDefault="00000000" w:rsidRPr="00000000" w14:paraId="0000014B">
      <w:pPr>
        <w:pStyle w:val="Heading3"/>
        <w:rPr/>
      </w:pPr>
      <w:bookmarkStart w:colFirst="0" w:colLast="0" w:name="_jfkqlreea87a" w:id="26"/>
      <w:bookmarkEnd w:id="26"/>
      <w:r w:rsidDel="00000000" w:rsidR="00000000" w:rsidRPr="00000000">
        <w:rPr>
          <w:rtl w:val="0"/>
        </w:rPr>
        <w:t xml:space="preserve">Causal Link</w:t>
      </w:r>
    </w:p>
    <w:p w:rsidR="00000000" w:rsidDel="00000000" w:rsidP="00000000" w:rsidRDefault="00000000" w:rsidRPr="00000000" w14:paraId="0000014C">
      <w:pPr>
        <w:rPr/>
      </w:pPr>
      <w:r w:rsidDel="00000000" w:rsidR="00000000" w:rsidRPr="00000000">
        <w:rPr>
          <w:b w:val="1"/>
          <w:bCs w:val="1"/>
          <w:rtl w:val="0"/>
        </w:rPr>
        <w:t xml:space="preserve">The harm would not have occurred "but for" Chase's ADA violation:</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numPr>
          <w:ilvl w:val="0"/>
          <w:numId w:val="10"/>
        </w:numPr>
        <w:ind w:left="720" w:hanging="360"/>
      </w:pPr>
      <w:r w:rsidDel="00000000" w:rsidR="00000000" w:rsidRPr="00000000">
        <w:rPr>
          <w:rFonts w:ascii="Arial Unicode MS" w:cs="Arial Unicode MS" w:eastAsia="Arial Unicode MS" w:hAnsi="Arial Unicode MS"/>
          <w:rtl w:val="0"/>
        </w:rPr>
        <w:t xml:space="preserve">If Chase had accepted the September 15 recorded authorization → Eric would have had account access by September 16 → 10 days of additional harm avoided</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0">
      <w:pPr>
        <w:numPr>
          <w:ilvl w:val="0"/>
          <w:numId w:val="10"/>
        </w:numPr>
        <w:ind w:left="720" w:hanging="360"/>
      </w:pPr>
      <w:r w:rsidDel="00000000" w:rsidR="00000000" w:rsidRPr="00000000">
        <w:rPr>
          <w:rFonts w:ascii="Arial Unicode MS" w:cs="Arial Unicode MS" w:eastAsia="Arial Unicode MS" w:hAnsi="Arial Unicode MS"/>
          <w:rtl w:val="0"/>
        </w:rPr>
        <w:t xml:space="preserve">If Chase had accepted any alternative accommodation → Eric would have had account access within days → Could have stopped ongoing fraud immediately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2">
      <w:pPr>
        <w:numPr>
          <w:ilvl w:val="0"/>
          <w:numId w:val="10"/>
        </w:numPr>
        <w:ind w:left="720" w:hanging="360"/>
      </w:pPr>
      <w:r w:rsidDel="00000000" w:rsidR="00000000" w:rsidRPr="00000000">
        <w:rPr>
          <w:rFonts w:ascii="Arial Unicode MS" w:cs="Arial Unicode MS" w:eastAsia="Arial Unicode MS" w:hAnsi="Arial Unicode MS"/>
          <w:rtl w:val="0"/>
        </w:rPr>
        <w:t xml:space="preserve">If Chase had engaged in interactive process → Alternative solution could have been found in days, not weeks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Chase's refusal to accommodate directly caused:</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numPr>
          <w:ilvl w:val="0"/>
          <w:numId w:val="10"/>
        </w:numPr>
        <w:ind w:left="720" w:hanging="360"/>
      </w:pPr>
      <w:r w:rsidDel="00000000" w:rsidR="00000000" w:rsidRPr="00000000">
        <w:rPr>
          <w:rtl w:val="0"/>
        </w:rPr>
        <w:t xml:space="preserve">10+ additional days of account freeze (Sep 16-26)</w:t>
      </w:r>
    </w:p>
    <w:p w:rsidR="00000000" w:rsidDel="00000000" w:rsidP="00000000" w:rsidRDefault="00000000" w:rsidRPr="00000000" w14:paraId="00000157">
      <w:pPr>
        <w:numPr>
          <w:ilvl w:val="0"/>
          <w:numId w:val="10"/>
        </w:numPr>
        <w:ind w:left="720" w:hanging="360"/>
      </w:pPr>
      <w:r w:rsidDel="00000000" w:rsidR="00000000" w:rsidRPr="00000000">
        <w:rPr>
          <w:rtl w:val="0"/>
        </w:rPr>
        <w:t xml:space="preserve">10+ additional days of ongoing fraud (Sep 16-26)</w:t>
      </w:r>
    </w:p>
    <w:p w:rsidR="00000000" w:rsidDel="00000000" w:rsidP="00000000" w:rsidRDefault="00000000" w:rsidRPr="00000000" w14:paraId="00000158">
      <w:pPr>
        <w:numPr>
          <w:ilvl w:val="0"/>
          <w:numId w:val="10"/>
        </w:numPr>
        <w:ind w:left="720" w:hanging="360"/>
      </w:pPr>
      <w:r w:rsidDel="00000000" w:rsidR="00000000" w:rsidRPr="00000000">
        <w:rPr>
          <w:rtl w:val="0"/>
        </w:rPr>
        <w:t xml:space="preserve">10+ additional days of emotional distress for Kathy and Eric</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rPr/>
      </w:pPr>
      <w:bookmarkStart w:colFirst="0" w:colLast="0" w:name="_xrh7byrmigwg" w:id="27"/>
      <w:bookmarkEnd w:id="27"/>
      <w:r w:rsidDel="00000000" w:rsidR="00000000" w:rsidRPr="00000000">
        <w:rPr>
          <w:rtl w:val="0"/>
        </w:rPr>
        <w:t xml:space="preserve">SECTION 6: CHASE'S DEFENSES (AND WHY THEY FAIL)</w:t>
      </w:r>
    </w:p>
    <w:p w:rsidR="00000000" w:rsidDel="00000000" w:rsidP="00000000" w:rsidRDefault="00000000" w:rsidRPr="00000000" w14:paraId="0000015C">
      <w:pPr>
        <w:pStyle w:val="Heading3"/>
        <w:rPr/>
      </w:pPr>
      <w:bookmarkStart w:colFirst="0" w:colLast="0" w:name="_57r4y04fhcez" w:id="28"/>
      <w:bookmarkEnd w:id="28"/>
      <w:r w:rsidDel="00000000" w:rsidR="00000000" w:rsidRPr="00000000">
        <w:rPr>
          <w:rtl w:val="0"/>
        </w:rPr>
        <w:t xml:space="preserve">Defense 1: "We needed to verify Kathy's authorization"</w:t>
      </w:r>
    </w:p>
    <w:p w:rsidR="00000000" w:rsidDel="00000000" w:rsidP="00000000" w:rsidRDefault="00000000" w:rsidRPr="00000000" w14:paraId="0000015D">
      <w:pPr>
        <w:rPr/>
      </w:pPr>
      <w:r w:rsidDel="00000000" w:rsidR="00000000" w:rsidRPr="00000000">
        <w:rPr>
          <w:b w:val="1"/>
          <w:bCs w:val="1"/>
          <w:rtl w:val="0"/>
        </w:rPr>
        <w:t xml:space="preserve">Chase's likely argument:</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ind w:left="600" w:right="600" w:firstLine="0"/>
        <w:rPr/>
      </w:pPr>
      <w:r w:rsidDel="00000000" w:rsidR="00000000" w:rsidRPr="00000000">
        <w:rPr>
          <w:rtl w:val="0"/>
        </w:rPr>
        <w:t xml:space="preserve">"We couldn't accept POA without verifying that Kathy actually wanted Eric to be her agent. We were protecting her from potential exploitation."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Why this fails:</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numPr>
          <w:ilvl w:val="0"/>
          <w:numId w:val="23"/>
        </w:numPr>
        <w:ind w:left="720" w:hanging="360"/>
      </w:pPr>
      <w:r w:rsidDel="00000000" w:rsidR="00000000" w:rsidRPr="00000000">
        <w:rPr>
          <w:b w:val="1"/>
          <w:bCs w:val="1"/>
          <w:rtl w:val="0"/>
        </w:rPr>
        <w:t xml:space="preserve">Kathy appeared in person on August 14</w:t>
      </w:r>
      <w:r w:rsidDel="00000000" w:rsidR="00000000" w:rsidRPr="00000000">
        <w:rPr>
          <w:rFonts w:ascii="Arial Unicode MS" w:cs="Arial Unicode MS" w:eastAsia="Arial Unicode MS" w:hAnsi="Arial Unicode MS"/>
          <w:rtl w:val="0"/>
        </w:rPr>
        <w:t xml:space="preserve"> → Identity verified, authorization confirmed</w:t>
      </w:r>
    </w:p>
    <w:p w:rsidR="00000000" w:rsidDel="00000000" w:rsidP="00000000" w:rsidRDefault="00000000" w:rsidRPr="00000000" w14:paraId="00000164">
      <w:pPr>
        <w:numPr>
          <w:ilvl w:val="0"/>
          <w:numId w:val="23"/>
        </w:numPr>
        <w:ind w:left="720" w:hanging="360"/>
      </w:pPr>
      <w:r w:rsidDel="00000000" w:rsidR="00000000" w:rsidRPr="00000000">
        <w:rPr>
          <w:b w:val="1"/>
          <w:bCs w:val="1"/>
          <w:rtl w:val="0"/>
        </w:rPr>
        <w:t xml:space="preserve">Kathy provided recorded authorization on September 15</w:t>
      </w:r>
      <w:r w:rsidDel="00000000" w:rsidR="00000000" w:rsidRPr="00000000">
        <w:rPr>
          <w:rFonts w:ascii="Arial Unicode MS" w:cs="Arial Unicode MS" w:eastAsia="Arial Unicode MS" w:hAnsi="Arial Unicode MS"/>
          <w:rtl w:val="0"/>
        </w:rPr>
        <w:t xml:space="preserve"> → Direct verification in her own voice</w:t>
      </w:r>
    </w:p>
    <w:p w:rsidR="00000000" w:rsidDel="00000000" w:rsidP="00000000" w:rsidRDefault="00000000" w:rsidRPr="00000000" w14:paraId="00000165">
      <w:pPr>
        <w:numPr>
          <w:ilvl w:val="0"/>
          <w:numId w:val="23"/>
        </w:numPr>
        <w:ind w:left="720" w:hanging="360"/>
      </w:pPr>
      <w:r w:rsidDel="00000000" w:rsidR="00000000" w:rsidRPr="00000000">
        <w:rPr>
          <w:b w:val="1"/>
          <w:bCs w:val="1"/>
          <w:rtl w:val="0"/>
        </w:rPr>
        <w:t xml:space="preserve">Texas law doesn't require in-person verification</w:t>
      </w:r>
      <w:r w:rsidDel="00000000" w:rsidR="00000000" w:rsidRPr="00000000">
        <w:rPr>
          <w:rFonts w:ascii="Arial Unicode MS" w:cs="Arial Unicode MS" w:eastAsia="Arial Unicode MS" w:hAnsi="Arial Unicode MS"/>
          <w:rtl w:val="0"/>
        </w:rPr>
        <w:t xml:space="preserve"> → §751.203 requires only POA and certification</w:t>
      </w:r>
    </w:p>
    <w:p w:rsidR="00000000" w:rsidDel="00000000" w:rsidP="00000000" w:rsidRDefault="00000000" w:rsidRPr="00000000" w14:paraId="00000166">
      <w:pPr>
        <w:numPr>
          <w:ilvl w:val="0"/>
          <w:numId w:val="23"/>
        </w:numPr>
        <w:ind w:left="720" w:hanging="360"/>
      </w:pPr>
      <w:r w:rsidDel="00000000" w:rsidR="00000000" w:rsidRPr="00000000">
        <w:rPr>
          <w:b w:val="1"/>
          <w:bCs w:val="1"/>
          <w:rtl w:val="0"/>
        </w:rPr>
        <w:t xml:space="preserve">Alternative verification methods existed</w:t>
      </w:r>
      <w:r w:rsidDel="00000000" w:rsidR="00000000" w:rsidRPr="00000000">
        <w:rPr>
          <w:rFonts w:ascii="Arial Unicode MS" w:cs="Arial Unicode MS" w:eastAsia="Arial Unicode MS" w:hAnsi="Arial Unicode MS"/>
          <w:rtl w:val="0"/>
        </w:rPr>
        <w:t xml:space="preserve"> → Video call, notarized statement, attorney verification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Chase's defense is pretextual:</w:t>
      </w:r>
      <w:r w:rsidDel="00000000" w:rsidR="00000000" w:rsidRPr="00000000">
        <w:rPr>
          <w:rtl w:val="0"/>
        </w:rPr>
        <w:t xml:space="preserve"> They had verification. They just refused to accept it.</w:t>
      </w:r>
    </w:p>
    <w:p w:rsidR="00000000" w:rsidDel="00000000" w:rsidP="00000000" w:rsidRDefault="00000000" w:rsidRPr="00000000" w14:paraId="00000169">
      <w:pPr>
        <w:pStyle w:val="Heading3"/>
        <w:rPr/>
      </w:pPr>
      <w:bookmarkStart w:colFirst="0" w:colLast="0" w:name="_dcs5orwyqryx" w:id="29"/>
      <w:bookmarkEnd w:id="29"/>
      <w:r w:rsidDel="00000000" w:rsidR="00000000" w:rsidRPr="00000000">
        <w:rPr>
          <w:rtl w:val="0"/>
        </w:rPr>
        <w:t xml:space="preserve">Defense 2: "In-person requirement is our policy"</w:t>
      </w:r>
    </w:p>
    <w:p w:rsidR="00000000" w:rsidDel="00000000" w:rsidP="00000000" w:rsidRDefault="00000000" w:rsidRPr="00000000" w14:paraId="0000016A">
      <w:pPr>
        <w:rPr/>
      </w:pPr>
      <w:r w:rsidDel="00000000" w:rsidR="00000000" w:rsidRPr="00000000">
        <w:rPr>
          <w:b w:val="1"/>
          <w:bCs w:val="1"/>
          <w:rtl w:val="0"/>
        </w:rPr>
        <w:t xml:space="preserve">Chase's likely argument:</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ind w:left="600" w:right="600" w:firstLine="0"/>
        <w:rPr/>
      </w:pPr>
      <w:r w:rsidDel="00000000" w:rsidR="00000000" w:rsidRPr="00000000">
        <w:rPr>
          <w:rtl w:val="0"/>
        </w:rPr>
        <w:t xml:space="preserve">"Our policy requires in-person verification for POA acceptance. This is for fraud prevention."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Why this fails:</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numPr>
          <w:ilvl w:val="0"/>
          <w:numId w:val="11"/>
        </w:numPr>
        <w:ind w:left="720" w:hanging="360"/>
      </w:pPr>
      <w:r w:rsidDel="00000000" w:rsidR="00000000" w:rsidRPr="00000000">
        <w:rPr>
          <w:b w:val="1"/>
          <w:bCs w:val="1"/>
          <w:rtl w:val="0"/>
        </w:rPr>
        <w:t xml:space="preserve">Denise (Sep 13) admitted no policy exists</w:t>
      </w:r>
      <w:r w:rsidDel="00000000" w:rsidR="00000000" w:rsidRPr="00000000">
        <w:rPr>
          <w:rFonts w:ascii="Arial Unicode MS" w:cs="Arial Unicode MS" w:eastAsia="Arial Unicode MS" w:hAnsi="Arial Unicode MS"/>
          <w:rtl w:val="0"/>
        </w:rPr>
        <w:t xml:space="preserve"> → "There's no policy" (4 times)</w:t>
      </w:r>
    </w:p>
    <w:p w:rsidR="00000000" w:rsidDel="00000000" w:rsidP="00000000" w:rsidRDefault="00000000" w:rsidRPr="00000000" w14:paraId="00000171">
      <w:pPr>
        <w:numPr>
          <w:ilvl w:val="0"/>
          <w:numId w:val="11"/>
        </w:numPr>
        <w:ind w:left="720" w:hanging="360"/>
      </w:pPr>
      <w:r w:rsidDel="00000000" w:rsidR="00000000" w:rsidRPr="00000000">
        <w:rPr>
          <w:b w:val="1"/>
          <w:bCs w:val="1"/>
          <w:rtl w:val="0"/>
        </w:rPr>
        <w:t xml:space="preserve">Stanley Chen (Sep 27) showed zero system documentation</w:t>
      </w:r>
      <w:r w:rsidDel="00000000" w:rsidR="00000000" w:rsidRPr="00000000">
        <w:rPr>
          <w:rFonts w:ascii="Arial Unicode MS" w:cs="Arial Unicode MS" w:eastAsia="Arial Unicode MS" w:hAnsi="Arial Unicode MS"/>
          <w:rtl w:val="0"/>
        </w:rPr>
        <w:t xml:space="preserve"> → No evidence policy was ever applied</w:t>
      </w:r>
    </w:p>
    <w:p w:rsidR="00000000" w:rsidDel="00000000" w:rsidP="00000000" w:rsidRDefault="00000000" w:rsidRPr="00000000" w14:paraId="00000172">
      <w:pPr>
        <w:numPr>
          <w:ilvl w:val="0"/>
          <w:numId w:val="11"/>
        </w:numPr>
        <w:ind w:left="720" w:hanging="360"/>
      </w:pPr>
      <w:r w:rsidDel="00000000" w:rsidR="00000000" w:rsidRPr="00000000">
        <w:rPr>
          <w:b w:val="1"/>
          <w:bCs w:val="1"/>
          <w:rtl w:val="0"/>
        </w:rPr>
        <w:t xml:space="preserve">ADA requires modification of policies</w:t>
      </w:r>
      <w:r w:rsidDel="00000000" w:rsidR="00000000" w:rsidRPr="00000000">
        <w:rPr>
          <w:rFonts w:ascii="Arial Unicode MS" w:cs="Arial Unicode MS" w:eastAsia="Arial Unicode MS" w:hAnsi="Arial Unicode MS"/>
          <w:rtl w:val="0"/>
        </w:rPr>
        <w:t xml:space="preserve"> → Even if policy existed, must be modified for disabled customers</w:t>
      </w:r>
    </w:p>
    <w:p w:rsidR="00000000" w:rsidDel="00000000" w:rsidP="00000000" w:rsidRDefault="00000000" w:rsidRPr="00000000" w14:paraId="00000173">
      <w:pPr>
        <w:numPr>
          <w:ilvl w:val="0"/>
          <w:numId w:val="11"/>
        </w:numPr>
        <w:ind w:left="720" w:hanging="360"/>
      </w:pPr>
      <w:r w:rsidDel="00000000" w:rsidR="00000000" w:rsidRPr="00000000">
        <w:rPr>
          <w:b w:val="1"/>
          <w:bCs w:val="1"/>
          <w:rtl w:val="0"/>
        </w:rPr>
        <w:t xml:space="preserve">Policy would violate Texas law</w:t>
      </w:r>
      <w:r w:rsidDel="00000000" w:rsidR="00000000" w:rsidRPr="00000000">
        <w:rPr>
          <w:rFonts w:ascii="Arial Unicode MS" w:cs="Arial Unicode MS" w:eastAsia="Arial Unicode MS" w:hAnsi="Arial Unicode MS"/>
          <w:rtl w:val="0"/>
        </w:rPr>
        <w:t xml:space="preserve"> → §751.203 doesn't allow refusal based on lack of in-person appearance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Chase's defense contradicts its own employees' admissions.</w:t>
      </w:r>
      <w:r w:rsidDel="00000000" w:rsidR="00000000" w:rsidRPr="00000000">
        <w:rPr>
          <w:rtl w:val="0"/>
        </w:rPr>
      </w:r>
    </w:p>
    <w:p w:rsidR="00000000" w:rsidDel="00000000" w:rsidP="00000000" w:rsidRDefault="00000000" w:rsidRPr="00000000" w14:paraId="00000176">
      <w:pPr>
        <w:pStyle w:val="Heading3"/>
        <w:rPr/>
      </w:pPr>
      <w:bookmarkStart w:colFirst="0" w:colLast="0" w:name="_skxjs5ejnfti" w:id="30"/>
      <w:bookmarkEnd w:id="30"/>
      <w:r w:rsidDel="00000000" w:rsidR="00000000" w:rsidRPr="00000000">
        <w:rPr>
          <w:rtl w:val="0"/>
        </w:rPr>
        <w:t xml:space="preserve">Defense 3: "We eventually accepted the POA"</w:t>
      </w:r>
    </w:p>
    <w:p w:rsidR="00000000" w:rsidDel="00000000" w:rsidP="00000000" w:rsidRDefault="00000000" w:rsidRPr="00000000" w14:paraId="00000177">
      <w:pPr>
        <w:rPr/>
      </w:pPr>
      <w:r w:rsidDel="00000000" w:rsidR="00000000" w:rsidRPr="00000000">
        <w:rPr>
          <w:b w:val="1"/>
          <w:bCs w:val="1"/>
          <w:rtl w:val="0"/>
        </w:rPr>
        <w:t xml:space="preserve">Chase's likely argument:</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ind w:left="600" w:right="600" w:firstLine="0"/>
        <w:rPr/>
      </w:pPr>
      <w:r w:rsidDel="00000000" w:rsidR="00000000" w:rsidRPr="00000000">
        <w:rPr>
          <w:rtl w:val="0"/>
        </w:rPr>
        <w:t xml:space="preserve">"We accepted the POA on September 26. Any delay was reasonable review time."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Why this fails:</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numPr>
          <w:ilvl w:val="0"/>
          <w:numId w:val="17"/>
        </w:numPr>
        <w:ind w:left="720" w:hanging="360"/>
      </w:pPr>
      <w:r w:rsidDel="00000000" w:rsidR="00000000" w:rsidRPr="00000000">
        <w:rPr>
          <w:b w:val="1"/>
          <w:bCs w:val="1"/>
          <w:rtl w:val="0"/>
        </w:rPr>
        <w:t xml:space="preserve">30-day delay was unreasonable</w:t>
      </w:r>
      <w:r w:rsidDel="00000000" w:rsidR="00000000" w:rsidRPr="00000000">
        <w:rPr>
          <w:rFonts w:ascii="Arial Unicode MS" w:cs="Arial Unicode MS" w:eastAsia="Arial Unicode MS" w:hAnsi="Arial Unicode MS"/>
          <w:rtl w:val="0"/>
        </w:rPr>
        <w:t xml:space="preserve"> → Especially after receiving Sep 15 recording</w:t>
      </w:r>
    </w:p>
    <w:p w:rsidR="00000000" w:rsidDel="00000000" w:rsidP="00000000" w:rsidRDefault="00000000" w:rsidRPr="00000000" w14:paraId="0000017E">
      <w:pPr>
        <w:numPr>
          <w:ilvl w:val="0"/>
          <w:numId w:val="17"/>
        </w:numPr>
        <w:ind w:left="720" w:hanging="360"/>
      </w:pPr>
      <w:r w:rsidDel="00000000" w:rsidR="00000000" w:rsidRPr="00000000">
        <w:rPr>
          <w:b w:val="1"/>
          <w:bCs w:val="1"/>
          <w:rtl w:val="0"/>
        </w:rPr>
        <w:t xml:space="preserve">10-day delay after Sep 16 notice was willful</w:t>
      </w:r>
      <w:r w:rsidDel="00000000" w:rsidR="00000000" w:rsidRPr="00000000">
        <w:rPr>
          <w:rFonts w:ascii="Arial Unicode MS" w:cs="Arial Unicode MS" w:eastAsia="Arial Unicode MS" w:hAnsi="Arial Unicode MS"/>
          <w:rtl w:val="0"/>
        </w:rPr>
        <w:t xml:space="preserve"> → No legitimate review occurred during this time</w:t>
      </w:r>
    </w:p>
    <w:p w:rsidR="00000000" w:rsidDel="00000000" w:rsidP="00000000" w:rsidRDefault="00000000" w:rsidRPr="00000000" w14:paraId="0000017F">
      <w:pPr>
        <w:numPr>
          <w:ilvl w:val="0"/>
          <w:numId w:val="17"/>
        </w:numPr>
        <w:ind w:left="720" w:hanging="360"/>
      </w:pPr>
      <w:r w:rsidDel="00000000" w:rsidR="00000000" w:rsidRPr="00000000">
        <w:rPr>
          <w:b w:val="1"/>
          <w:bCs w:val="1"/>
          <w:rtl w:val="0"/>
        </w:rPr>
        <w:t xml:space="preserve">No explanation for what changed</w:t>
      </w:r>
      <w:r w:rsidDel="00000000" w:rsidR="00000000" w:rsidRPr="00000000">
        <w:rPr>
          <w:rFonts w:ascii="Arial Unicode MS" w:cs="Arial Unicode MS" w:eastAsia="Arial Unicode MS" w:hAnsi="Arial Unicode MS"/>
          <w:rtl w:val="0"/>
        </w:rPr>
        <w:t xml:space="preserve"> → POA accepted only when TRO became imminent</w:t>
      </w:r>
    </w:p>
    <w:p w:rsidR="00000000" w:rsidDel="00000000" w:rsidP="00000000" w:rsidRDefault="00000000" w:rsidRPr="00000000" w14:paraId="00000180">
      <w:pPr>
        <w:numPr>
          <w:ilvl w:val="0"/>
          <w:numId w:val="17"/>
        </w:numPr>
        <w:ind w:left="720" w:hanging="360"/>
      </w:pPr>
      <w:r w:rsidDel="00000000" w:rsidR="00000000" w:rsidRPr="00000000">
        <w:rPr>
          <w:b w:val="1"/>
          <w:bCs w:val="1"/>
          <w:rtl w:val="0"/>
        </w:rPr>
        <w:t xml:space="preserve">Acceptance doesn't cure prior discrimination</w:t>
      </w:r>
      <w:r w:rsidDel="00000000" w:rsidR="00000000" w:rsidRPr="00000000">
        <w:rPr>
          <w:rFonts w:ascii="Arial Unicode MS" w:cs="Arial Unicode MS" w:eastAsia="Arial Unicode MS" w:hAnsi="Arial Unicode MS"/>
          <w:rtl w:val="0"/>
        </w:rPr>
        <w:t xml:space="preserve"> → Victim still suffered harm during delay</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"Eventually doing the right thing" doesn't excuse 30 days of discrimination.</w:t>
      </w:r>
      <w:r w:rsidDel="00000000" w:rsidR="00000000" w:rsidRPr="00000000">
        <w:rPr>
          <w:rtl w:val="0"/>
        </w:rPr>
      </w:r>
    </w:p>
    <w:p w:rsidR="00000000" w:rsidDel="00000000" w:rsidP="00000000" w:rsidRDefault="00000000" w:rsidRPr="00000000" w14:paraId="00000183">
      <w:pPr>
        <w:pStyle w:val="Heading3"/>
        <w:rPr/>
      </w:pPr>
      <w:bookmarkStart w:colFirst="0" w:colLast="0" w:name="_piard0sz91f5" w:id="31"/>
      <w:bookmarkEnd w:id="31"/>
      <w:r w:rsidDel="00000000" w:rsidR="00000000" w:rsidRPr="00000000">
        <w:rPr>
          <w:rtl w:val="0"/>
        </w:rPr>
        <w:t xml:space="preserve">Defense 4: "We didn't know Kathy was disabled"</w:t>
      </w:r>
    </w:p>
    <w:p w:rsidR="00000000" w:rsidDel="00000000" w:rsidP="00000000" w:rsidRDefault="00000000" w:rsidRPr="00000000" w14:paraId="00000184">
      <w:pPr>
        <w:rPr/>
      </w:pPr>
      <w:r w:rsidDel="00000000" w:rsidR="00000000" w:rsidRPr="00000000">
        <w:rPr>
          <w:b w:val="1"/>
          <w:bCs w:val="1"/>
          <w:rtl w:val="0"/>
        </w:rPr>
        <w:t xml:space="preserve">Chase's likely argument:</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ind w:left="600" w:right="600" w:firstLine="0"/>
        <w:rPr/>
      </w:pPr>
      <w:r w:rsidDel="00000000" w:rsidR="00000000" w:rsidRPr="00000000">
        <w:rPr>
          <w:rtl w:val="0"/>
        </w:rPr>
        <w:t xml:space="preserve">"We weren't informed of Kathy's disability, so we couldn't provide accommodation."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Why this fails:</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Chase was informed at least 5 times</w:t>
      </w:r>
      <w:r w:rsidDel="00000000" w:rsidR="00000000" w:rsidRPr="00000000">
        <w:rPr>
          <w:rtl w:val="0"/>
        </w:rPr>
        <w:t xml:space="preserve"> (see Section 2):</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numPr>
          <w:ilvl w:val="0"/>
          <w:numId w:val="21"/>
        </w:numPr>
        <w:ind w:left="720" w:hanging="360"/>
      </w:pPr>
      <w:r w:rsidDel="00000000" w:rsidR="00000000" w:rsidRPr="00000000">
        <w:rPr>
          <w:rtl w:val="0"/>
        </w:rPr>
        <w:t xml:space="preserve">August 14 (surgery mentioned)</w:t>
      </w:r>
    </w:p>
    <w:p w:rsidR="00000000" w:rsidDel="00000000" w:rsidP="00000000" w:rsidRDefault="00000000" w:rsidRPr="00000000" w14:paraId="0000018D">
      <w:pPr>
        <w:numPr>
          <w:ilvl w:val="0"/>
          <w:numId w:val="21"/>
        </w:numPr>
        <w:ind w:left="720" w:hanging="360"/>
      </w:pPr>
      <w:r w:rsidDel="00000000" w:rsidR="00000000" w:rsidRPr="00000000">
        <w:rPr>
          <w:rtl w:val="0"/>
        </w:rPr>
        <w:t xml:space="preserve">August 25 ("can't walk")</w:t>
      </w:r>
    </w:p>
    <w:p w:rsidR="00000000" w:rsidDel="00000000" w:rsidP="00000000" w:rsidRDefault="00000000" w:rsidRPr="00000000" w14:paraId="0000018E">
      <w:pPr>
        <w:numPr>
          <w:ilvl w:val="0"/>
          <w:numId w:val="21"/>
        </w:numPr>
        <w:ind w:left="720" w:hanging="360"/>
      </w:pPr>
      <w:r w:rsidDel="00000000" w:rsidR="00000000" w:rsidRPr="00000000">
        <w:rPr>
          <w:rtl w:val="0"/>
        </w:rPr>
        <w:t xml:space="preserve">September 13 ("physically impossible")</w:t>
      </w:r>
    </w:p>
    <w:p w:rsidR="00000000" w:rsidDel="00000000" w:rsidP="00000000" w:rsidRDefault="00000000" w:rsidRPr="00000000" w14:paraId="0000018F">
      <w:pPr>
        <w:numPr>
          <w:ilvl w:val="0"/>
          <w:numId w:val="21"/>
        </w:numPr>
        <w:ind w:left="720" w:hanging="360"/>
      </w:pPr>
      <w:r w:rsidDel="00000000" w:rsidR="00000000" w:rsidRPr="00000000">
        <w:rPr>
          <w:rtl w:val="0"/>
        </w:rPr>
        <w:t xml:space="preserve">September 15 (recorded statement)</w:t>
      </w:r>
    </w:p>
    <w:p w:rsidR="00000000" w:rsidDel="00000000" w:rsidP="00000000" w:rsidRDefault="00000000" w:rsidRPr="00000000" w14:paraId="00000190">
      <w:pPr>
        <w:numPr>
          <w:ilvl w:val="0"/>
          <w:numId w:val="21"/>
        </w:numPr>
        <w:ind w:left="720" w:hanging="360"/>
      </w:pPr>
      <w:r w:rsidDel="00000000" w:rsidR="00000000" w:rsidRPr="00000000">
        <w:rPr>
          <w:rtl w:val="0"/>
        </w:rPr>
        <w:t xml:space="preserve">September 16 (formal legal demand)</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Notice was repeated, explicit, and impossible to miss.</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rPr/>
      </w:pPr>
      <w:bookmarkStart w:colFirst="0" w:colLast="0" w:name="_vhm9jqlxjnh1" w:id="32"/>
      <w:bookmarkEnd w:id="32"/>
      <w:r w:rsidDel="00000000" w:rsidR="00000000" w:rsidRPr="00000000">
        <w:rPr>
          <w:rtl w:val="0"/>
        </w:rPr>
        <w:t xml:space="preserve">SECTION 7: ADA DAMAGES AND RELIEF</w:t>
      </w:r>
    </w:p>
    <w:p w:rsidR="00000000" w:rsidDel="00000000" w:rsidP="00000000" w:rsidRDefault="00000000" w:rsidRPr="00000000" w14:paraId="00000196">
      <w:pPr>
        <w:pStyle w:val="Heading3"/>
        <w:rPr/>
      </w:pPr>
      <w:bookmarkStart w:colFirst="0" w:colLast="0" w:name="_6p9cidd25vhb" w:id="33"/>
      <w:bookmarkEnd w:id="33"/>
      <w:r w:rsidDel="00000000" w:rsidR="00000000" w:rsidRPr="00000000">
        <w:rPr>
          <w:rtl w:val="0"/>
        </w:rPr>
        <w:t xml:space="preserve">Available Remedies Under ADA Title III</w:t>
      </w:r>
    </w:p>
    <w:p w:rsidR="00000000" w:rsidDel="00000000" w:rsidP="00000000" w:rsidRDefault="00000000" w:rsidRPr="00000000" w14:paraId="00000197">
      <w:pPr>
        <w:rPr/>
      </w:pPr>
      <w:r w:rsidDel="00000000" w:rsidR="00000000" w:rsidRPr="00000000">
        <w:rPr>
          <w:b w:val="1"/>
          <w:bCs w:val="1"/>
          <w:rtl w:val="0"/>
        </w:rPr>
        <w:t xml:space="preserve">42 USC §12188(a):</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ind w:left="600" w:right="600" w:firstLine="0"/>
        <w:rPr/>
      </w:pPr>
      <w:r w:rsidDel="00000000" w:rsidR="00000000" w:rsidRPr="00000000">
        <w:rPr>
          <w:rtl w:val="0"/>
        </w:rPr>
        <w:t xml:space="preserve">"The remedies and procedures set forth in section 2000a-3(a) of this title are the remedies and procedures this subchapter provides to any person who is being subjected to discrimination on the basis of disability..."</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Translation:</w:t>
      </w:r>
      <w:r w:rsidDel="00000000" w:rsidR="00000000" w:rsidRPr="00000000">
        <w:rPr>
          <w:rtl w:val="0"/>
        </w:rPr>
        <w:t xml:space="preserve"> ADA Title III allows: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numPr>
          <w:ilvl w:val="0"/>
          <w:numId w:val="13"/>
        </w:numPr>
        <w:ind w:left="720" w:hanging="360"/>
      </w:pPr>
      <w:r w:rsidDel="00000000" w:rsidR="00000000" w:rsidRPr="00000000">
        <w:rPr>
          <w:b w:val="1"/>
          <w:bCs w:val="1"/>
          <w:rtl w:val="0"/>
        </w:rPr>
        <w:t xml:space="preserve">Injunctive Relief</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F">
      <w:pPr>
        <w:numPr>
          <w:ilvl w:val="1"/>
          <w:numId w:val="13"/>
        </w:numPr>
        <w:ind w:left="1440" w:hanging="360"/>
      </w:pPr>
      <w:r w:rsidDel="00000000" w:rsidR="00000000" w:rsidRPr="00000000">
        <w:rPr>
          <w:rtl w:val="0"/>
        </w:rPr>
        <w:t xml:space="preserve">Court order requiring Chase to accept POA immediately</w:t>
      </w:r>
    </w:p>
    <w:p w:rsidR="00000000" w:rsidDel="00000000" w:rsidP="00000000" w:rsidRDefault="00000000" w:rsidRPr="00000000" w14:paraId="000001A0">
      <w:pPr>
        <w:numPr>
          <w:ilvl w:val="1"/>
          <w:numId w:val="13"/>
        </w:numPr>
        <w:ind w:left="1440" w:hanging="360"/>
      </w:pPr>
      <w:r w:rsidDel="00000000" w:rsidR="00000000" w:rsidRPr="00000000">
        <w:rPr>
          <w:rtl w:val="0"/>
        </w:rPr>
        <w:t xml:space="preserve">Court order requiring Chase to modify policies to accommodate disabled customers</w:t>
      </w:r>
    </w:p>
    <w:p w:rsidR="00000000" w:rsidDel="00000000" w:rsidP="00000000" w:rsidRDefault="00000000" w:rsidRPr="00000000" w14:paraId="000001A1">
      <w:pPr>
        <w:numPr>
          <w:ilvl w:val="1"/>
          <w:numId w:val="13"/>
        </w:numPr>
        <w:ind w:left="1440" w:hanging="360"/>
      </w:pPr>
      <w:r w:rsidDel="00000000" w:rsidR="00000000" w:rsidRPr="00000000">
        <w:rPr>
          <w:rtl w:val="0"/>
        </w:rPr>
        <w:t xml:space="preserve">Court order requiring Chase to train employees on ADA obligations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3">
      <w:pPr>
        <w:numPr>
          <w:ilvl w:val="0"/>
          <w:numId w:val="13"/>
        </w:numPr>
        <w:ind w:left="720" w:hanging="360"/>
      </w:pPr>
      <w:r w:rsidDel="00000000" w:rsidR="00000000" w:rsidRPr="00000000">
        <w:rPr>
          <w:b w:val="1"/>
          <w:bCs w:val="1"/>
          <w:rtl w:val="0"/>
        </w:rPr>
        <w:t xml:space="preserve">Compensatory Damages</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5">
      <w:pPr>
        <w:numPr>
          <w:ilvl w:val="1"/>
          <w:numId w:val="13"/>
        </w:numPr>
        <w:ind w:left="1440" w:hanging="360"/>
      </w:pPr>
      <w:r w:rsidDel="00000000" w:rsidR="00000000" w:rsidRPr="00000000">
        <w:rPr>
          <w:rtl w:val="0"/>
        </w:rPr>
        <w:t xml:space="preserve">Eric's extended stay costs: $3,000-$5,000</w:t>
      </w:r>
    </w:p>
    <w:p w:rsidR="00000000" w:rsidDel="00000000" w:rsidP="00000000" w:rsidRDefault="00000000" w:rsidRPr="00000000" w14:paraId="000001A6">
      <w:pPr>
        <w:numPr>
          <w:ilvl w:val="1"/>
          <w:numId w:val="13"/>
        </w:numPr>
        <w:ind w:left="1440" w:hanging="360"/>
      </w:pPr>
      <w:r w:rsidDel="00000000" w:rsidR="00000000" w:rsidRPr="00000000">
        <w:rPr>
          <w:rtl w:val="0"/>
        </w:rPr>
        <w:t xml:space="preserve">Kathy's emotional distress: $10,000-$25,000</w:t>
      </w:r>
    </w:p>
    <w:p w:rsidR="00000000" w:rsidDel="00000000" w:rsidP="00000000" w:rsidRDefault="00000000" w:rsidRPr="00000000" w14:paraId="000001A7">
      <w:pPr>
        <w:numPr>
          <w:ilvl w:val="1"/>
          <w:numId w:val="13"/>
        </w:numPr>
        <w:ind w:left="1440" w:hanging="360"/>
      </w:pPr>
      <w:r w:rsidDel="00000000" w:rsidR="00000000" w:rsidRPr="00000000">
        <w:rPr>
          <w:rtl w:val="0"/>
        </w:rPr>
        <w:t xml:space="preserve">Eric's emotional distress: $5,000-$15,000</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9">
      <w:pPr>
        <w:numPr>
          <w:ilvl w:val="0"/>
          <w:numId w:val="13"/>
        </w:numPr>
        <w:ind w:left="720" w:hanging="360"/>
      </w:pPr>
      <w:r w:rsidDel="00000000" w:rsidR="00000000" w:rsidRPr="00000000">
        <w:rPr>
          <w:b w:val="1"/>
          <w:bCs w:val="1"/>
          <w:rtl w:val="0"/>
        </w:rPr>
        <w:t xml:space="preserve">Punitive Damages</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B">
      <w:pPr>
        <w:numPr>
          <w:ilvl w:val="1"/>
          <w:numId w:val="13"/>
        </w:numPr>
        <w:ind w:left="1440" w:hanging="360"/>
      </w:pPr>
      <w:r w:rsidDel="00000000" w:rsidR="00000000" w:rsidRPr="00000000">
        <w:rPr>
          <w:rtl w:val="0"/>
        </w:rPr>
        <w:t xml:space="preserve">Available if discrimination was willful or reckless</w:t>
      </w:r>
    </w:p>
    <w:p w:rsidR="00000000" w:rsidDel="00000000" w:rsidP="00000000" w:rsidRDefault="00000000" w:rsidRPr="00000000" w14:paraId="000001AC">
      <w:pPr>
        <w:numPr>
          <w:ilvl w:val="1"/>
          <w:numId w:val="13"/>
        </w:numPr>
        <w:ind w:left="1440" w:hanging="360"/>
      </w:pPr>
      <w:r w:rsidDel="00000000" w:rsidR="00000000" w:rsidRPr="00000000">
        <w:rPr>
          <w:rtl w:val="0"/>
        </w:rPr>
        <w:t xml:space="preserve">September 16 notice establishes willfulness (10-day inaction after clear notice)</w:t>
      </w:r>
    </w:p>
    <w:p w:rsidR="00000000" w:rsidDel="00000000" w:rsidP="00000000" w:rsidRDefault="00000000" w:rsidRPr="00000000" w14:paraId="000001AD">
      <w:pPr>
        <w:numPr>
          <w:ilvl w:val="1"/>
          <w:numId w:val="13"/>
        </w:numPr>
        <w:ind w:left="1440" w:hanging="360"/>
      </w:pPr>
      <w:r w:rsidDel="00000000" w:rsidR="00000000" w:rsidRPr="00000000">
        <w:rPr>
          <w:rtl w:val="0"/>
        </w:rPr>
        <w:t xml:space="preserve">Could double or triple compensatory damages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F">
      <w:pPr>
        <w:numPr>
          <w:ilvl w:val="0"/>
          <w:numId w:val="13"/>
        </w:numPr>
        <w:ind w:left="720" w:hanging="360"/>
      </w:pPr>
      <w:r w:rsidDel="00000000" w:rsidR="00000000" w:rsidRPr="00000000">
        <w:rPr>
          <w:b w:val="1"/>
          <w:bCs w:val="1"/>
          <w:rtl w:val="0"/>
        </w:rPr>
        <w:t xml:space="preserve">Attorney's Fees (MANDATORY)</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1">
      <w:pPr>
        <w:numPr>
          <w:ilvl w:val="1"/>
          <w:numId w:val="13"/>
        </w:numPr>
        <w:ind w:left="1440" w:hanging="360"/>
      </w:pPr>
      <w:r w:rsidDel="00000000" w:rsidR="00000000" w:rsidRPr="00000000">
        <w:rPr>
          <w:rtl w:val="0"/>
        </w:rPr>
        <w:t xml:space="preserve">42 USC §12205: "The court... may allow the prevailing party... a reasonable attorney's fee, including litigation expenses, and costs"</w:t>
      </w:r>
    </w:p>
    <w:p w:rsidR="00000000" w:rsidDel="00000000" w:rsidP="00000000" w:rsidRDefault="00000000" w:rsidRPr="00000000" w14:paraId="000001B2">
      <w:pPr>
        <w:numPr>
          <w:ilvl w:val="1"/>
          <w:numId w:val="13"/>
        </w:numPr>
        <w:ind w:left="1440" w:hanging="360"/>
      </w:pPr>
      <w:r w:rsidDel="00000000" w:rsidR="00000000" w:rsidRPr="00000000">
        <w:rPr>
          <w:rtl w:val="0"/>
        </w:rPr>
        <w:t xml:space="preserve">In practice, prevailing plaintiffs nearly always get fees</w:t>
      </w:r>
    </w:p>
    <w:p w:rsidR="00000000" w:rsidDel="00000000" w:rsidP="00000000" w:rsidRDefault="00000000" w:rsidRPr="00000000" w14:paraId="000001B3">
      <w:pPr>
        <w:numPr>
          <w:ilvl w:val="1"/>
          <w:numId w:val="13"/>
        </w:numPr>
        <w:ind w:left="1440" w:hanging="360"/>
      </w:pPr>
      <w:r w:rsidDel="00000000" w:rsidR="00000000" w:rsidRPr="00000000">
        <w:rPr>
          <w:rtl w:val="0"/>
        </w:rPr>
        <w:t xml:space="preserve">Makes case attractive for contingency attorneys</w:t>
      </w:r>
    </w:p>
    <w:p w:rsidR="00000000" w:rsidDel="00000000" w:rsidP="00000000" w:rsidRDefault="00000000" w:rsidRPr="00000000" w14:paraId="000001B4">
      <w:pPr>
        <w:pStyle w:val="Heading3"/>
        <w:rPr/>
      </w:pPr>
      <w:bookmarkStart w:colFirst="0" w:colLast="0" w:name="_1ta84y5dj8u" w:id="34"/>
      <w:bookmarkEnd w:id="34"/>
      <w:r w:rsidDel="00000000" w:rsidR="00000000" w:rsidRPr="00000000">
        <w:rPr>
          <w:rtl w:val="0"/>
        </w:rPr>
        <w:t xml:space="preserve">Calculating ADA Damages</w:t>
      </w:r>
    </w:p>
    <w:p w:rsidR="00000000" w:rsidDel="00000000" w:rsidP="00000000" w:rsidRDefault="00000000" w:rsidRPr="00000000" w14:paraId="000001B5">
      <w:pPr>
        <w:rPr/>
      </w:pPr>
      <w:r w:rsidDel="00000000" w:rsidR="00000000" w:rsidRPr="00000000">
        <w:rPr>
          <w:b w:val="1"/>
          <w:bCs w:val="1"/>
          <w:rtl w:val="0"/>
        </w:rPr>
        <w:t xml:space="preserve">Compensatory:</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numPr>
          <w:ilvl w:val="0"/>
          <w:numId w:val="9"/>
        </w:numPr>
        <w:ind w:left="720" w:hanging="360"/>
      </w:pPr>
      <w:r w:rsidDel="00000000" w:rsidR="00000000" w:rsidRPr="00000000">
        <w:rPr>
          <w:rtl w:val="0"/>
        </w:rPr>
        <w:t xml:space="preserve">Eric's costs: $4,000 (conservative)</w:t>
      </w:r>
    </w:p>
    <w:p w:rsidR="00000000" w:rsidDel="00000000" w:rsidP="00000000" w:rsidRDefault="00000000" w:rsidRPr="00000000" w14:paraId="000001B8">
      <w:pPr>
        <w:numPr>
          <w:ilvl w:val="0"/>
          <w:numId w:val="9"/>
        </w:numPr>
        <w:ind w:left="720" w:hanging="360"/>
      </w:pPr>
      <w:r w:rsidDel="00000000" w:rsidR="00000000" w:rsidRPr="00000000">
        <w:rPr>
          <w:rtl w:val="0"/>
        </w:rPr>
        <w:t xml:space="preserve">Kathy's distress: $15,000 (conservative)</w:t>
      </w:r>
    </w:p>
    <w:p w:rsidR="00000000" w:rsidDel="00000000" w:rsidP="00000000" w:rsidRDefault="00000000" w:rsidRPr="00000000" w14:paraId="000001B9">
      <w:pPr>
        <w:numPr>
          <w:ilvl w:val="0"/>
          <w:numId w:val="9"/>
        </w:numPr>
        <w:ind w:left="720" w:hanging="360"/>
      </w:pPr>
      <w:r w:rsidDel="00000000" w:rsidR="00000000" w:rsidRPr="00000000">
        <w:rPr>
          <w:rtl w:val="0"/>
        </w:rPr>
        <w:t xml:space="preserve">Eric's distress: $10,000 (conservative)</w:t>
      </w:r>
    </w:p>
    <w:p w:rsidR="00000000" w:rsidDel="00000000" w:rsidP="00000000" w:rsidRDefault="00000000" w:rsidRPr="00000000" w14:paraId="000001BA">
      <w:pPr>
        <w:numPr>
          <w:ilvl w:val="0"/>
          <w:numId w:val="9"/>
        </w:numPr>
        <w:ind w:left="720" w:hanging="360"/>
      </w:pPr>
      <w:r w:rsidDel="00000000" w:rsidR="00000000" w:rsidRPr="00000000">
        <w:rPr>
          <w:b w:val="1"/>
          <w:bCs w:val="1"/>
          <w:rtl w:val="0"/>
        </w:rPr>
        <w:t xml:space="preserve">Subtotal: $29,000</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Punitive (if willfulness proven):</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numPr>
          <w:ilvl w:val="0"/>
          <w:numId w:val="9"/>
        </w:numPr>
        <w:ind w:left="720" w:hanging="360"/>
      </w:pPr>
      <w:r w:rsidDel="00000000" w:rsidR="00000000" w:rsidRPr="00000000">
        <w:rPr>
          <w:rtl w:val="0"/>
        </w:rPr>
        <w:t xml:space="preserve">2x compensatory = $58,000</w:t>
      </w:r>
    </w:p>
    <w:p w:rsidR="00000000" w:rsidDel="00000000" w:rsidP="00000000" w:rsidRDefault="00000000" w:rsidRPr="00000000" w14:paraId="000001BF">
      <w:pPr>
        <w:numPr>
          <w:ilvl w:val="0"/>
          <w:numId w:val="9"/>
        </w:numPr>
        <w:ind w:left="720" w:hanging="360"/>
      </w:pPr>
      <w:r w:rsidDel="00000000" w:rsidR="00000000" w:rsidRPr="00000000">
        <w:rPr>
          <w:b w:val="1"/>
          <w:bCs w:val="1"/>
          <w:rtl w:val="0"/>
        </w:rPr>
        <w:t xml:space="preserve">Total with punitive: $87,000</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b w:val="1"/>
          <w:bCs w:val="1"/>
          <w:rtl w:val="0"/>
        </w:rPr>
        <w:t xml:space="preserve">Attorney's Fees:</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numPr>
          <w:ilvl w:val="0"/>
          <w:numId w:val="9"/>
        </w:numPr>
        <w:ind w:left="720" w:hanging="360"/>
      </w:pPr>
      <w:r w:rsidDel="00000000" w:rsidR="00000000" w:rsidRPr="00000000">
        <w:rPr>
          <w:rtl w:val="0"/>
        </w:rPr>
        <w:t xml:space="preserve">50-80 hours of attorney work at $400-600/hour</w:t>
      </w:r>
    </w:p>
    <w:p w:rsidR="00000000" w:rsidDel="00000000" w:rsidP="00000000" w:rsidRDefault="00000000" w:rsidRPr="00000000" w14:paraId="000001C4">
      <w:pPr>
        <w:numPr>
          <w:ilvl w:val="0"/>
          <w:numId w:val="9"/>
        </w:numPr>
        <w:ind w:left="720" w:hanging="360"/>
      </w:pPr>
      <w:r w:rsidDel="00000000" w:rsidR="00000000" w:rsidRPr="00000000">
        <w:rPr>
          <w:rtl w:val="0"/>
        </w:rPr>
        <w:t xml:space="preserve">$20,000-$48,000 in fees</w:t>
      </w:r>
    </w:p>
    <w:p w:rsidR="00000000" w:rsidDel="00000000" w:rsidP="00000000" w:rsidRDefault="00000000" w:rsidRPr="00000000" w14:paraId="000001C5">
      <w:pPr>
        <w:numPr>
          <w:ilvl w:val="0"/>
          <w:numId w:val="9"/>
        </w:numPr>
        <w:ind w:left="720" w:hanging="360"/>
      </w:pPr>
      <w:r w:rsidDel="00000000" w:rsidR="00000000" w:rsidRPr="00000000">
        <w:rPr>
          <w:b w:val="1"/>
          <w:bCs w:val="1"/>
          <w:rtl w:val="0"/>
        </w:rPr>
        <w:t xml:space="preserve">Total with fees: $107,000-$135,000</w:t>
      </w:r>
      <w:r w:rsidDel="00000000" w:rsidR="00000000" w:rsidRPr="00000000">
        <w:rPr>
          <w:rtl w:val="0"/>
        </w:rPr>
      </w:r>
    </w:p>
    <w:p w:rsidR="00000000" w:rsidDel="00000000" w:rsidP="00000000" w:rsidRDefault="00000000" w:rsidRPr="00000000" w14:paraId="000001C6">
      <w:pPr>
        <w:pStyle w:val="Heading3"/>
        <w:rPr/>
      </w:pPr>
      <w:bookmarkStart w:colFirst="0" w:colLast="0" w:name="_3x4mn14vewd" w:id="35"/>
      <w:bookmarkEnd w:id="35"/>
      <w:r w:rsidDel="00000000" w:rsidR="00000000" w:rsidRPr="00000000">
        <w:rPr>
          <w:rtl w:val="0"/>
        </w:rPr>
        <w:t xml:space="preserve">Strategic Value of ADA Claim</w:t>
      </w:r>
    </w:p>
    <w:p w:rsidR="00000000" w:rsidDel="00000000" w:rsidP="00000000" w:rsidRDefault="00000000" w:rsidRPr="00000000" w14:paraId="000001C7">
      <w:pPr>
        <w:rPr/>
      </w:pPr>
      <w:r w:rsidDel="00000000" w:rsidR="00000000" w:rsidRPr="00000000">
        <w:rPr>
          <w:b w:val="1"/>
          <w:bCs w:val="1"/>
          <w:rtl w:val="0"/>
        </w:rPr>
        <w:t xml:space="preserve">Why ADA claim strengthens overall case:</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numPr>
          <w:ilvl w:val="0"/>
          <w:numId w:val="22"/>
        </w:numPr>
        <w:ind w:left="720" w:hanging="360"/>
      </w:pPr>
      <w:r w:rsidDel="00000000" w:rsidR="00000000" w:rsidRPr="00000000">
        <w:rPr>
          <w:b w:val="1"/>
          <w:bCs w:val="1"/>
          <w:rtl w:val="0"/>
        </w:rPr>
        <w:t xml:space="preserve">Federal jurisdiction</w:t>
      </w:r>
      <w:r w:rsidDel="00000000" w:rsidR="00000000" w:rsidRPr="00000000">
        <w:rPr>
          <w:rFonts w:ascii="Arial Unicode MS" w:cs="Arial Unicode MS" w:eastAsia="Arial Unicode MS" w:hAnsi="Arial Unicode MS"/>
          <w:rtl w:val="0"/>
        </w:rPr>
        <w:t xml:space="preserve"> → Can file in federal court (broader venue options)</w:t>
      </w:r>
    </w:p>
    <w:p w:rsidR="00000000" w:rsidDel="00000000" w:rsidP="00000000" w:rsidRDefault="00000000" w:rsidRPr="00000000" w14:paraId="000001CA">
      <w:pPr>
        <w:numPr>
          <w:ilvl w:val="0"/>
          <w:numId w:val="22"/>
        </w:numPr>
        <w:ind w:left="720" w:hanging="360"/>
      </w:pPr>
      <w:r w:rsidDel="00000000" w:rsidR="00000000" w:rsidRPr="00000000">
        <w:rPr>
          <w:b w:val="1"/>
          <w:bCs w:val="1"/>
          <w:rtl w:val="0"/>
        </w:rPr>
        <w:t xml:space="preserve">Sympathetic facts</w:t>
      </w:r>
      <w:r w:rsidDel="00000000" w:rsidR="00000000" w:rsidRPr="00000000">
        <w:rPr>
          <w:rFonts w:ascii="Arial Unicode MS" w:cs="Arial Unicode MS" w:eastAsia="Arial Unicode MS" w:hAnsi="Arial Unicode MS"/>
          <w:rtl w:val="0"/>
        </w:rPr>
        <w:t xml:space="preserve"> → Jury will see post-surgical 77-year-old denied reasonable accommodation</w:t>
      </w:r>
    </w:p>
    <w:p w:rsidR="00000000" w:rsidDel="00000000" w:rsidP="00000000" w:rsidRDefault="00000000" w:rsidRPr="00000000" w14:paraId="000001CB">
      <w:pPr>
        <w:numPr>
          <w:ilvl w:val="0"/>
          <w:numId w:val="22"/>
        </w:numPr>
        <w:ind w:left="720" w:hanging="360"/>
      </w:pPr>
      <w:r w:rsidDel="00000000" w:rsidR="00000000" w:rsidRPr="00000000">
        <w:rPr>
          <w:b w:val="1"/>
          <w:bCs w:val="1"/>
          <w:rtl w:val="0"/>
        </w:rPr>
        <w:t xml:space="preserve">Strict liability</w:t>
      </w:r>
      <w:r w:rsidDel="00000000" w:rsidR="00000000" w:rsidRPr="00000000">
        <w:rPr>
          <w:rFonts w:ascii="Arial Unicode MS" w:cs="Arial Unicode MS" w:eastAsia="Arial Unicode MS" w:hAnsi="Arial Unicode MS"/>
          <w:rtl w:val="0"/>
        </w:rPr>
        <w:t xml:space="preserve"> → No need to prove intent, just failure to accommodate</w:t>
      </w:r>
    </w:p>
    <w:p w:rsidR="00000000" w:rsidDel="00000000" w:rsidP="00000000" w:rsidRDefault="00000000" w:rsidRPr="00000000" w14:paraId="000001CC">
      <w:pPr>
        <w:numPr>
          <w:ilvl w:val="0"/>
          <w:numId w:val="22"/>
        </w:numPr>
        <w:ind w:left="720" w:hanging="360"/>
      </w:pPr>
      <w:r w:rsidDel="00000000" w:rsidR="00000000" w:rsidRPr="00000000">
        <w:rPr>
          <w:b w:val="1"/>
          <w:bCs w:val="1"/>
          <w:rtl w:val="0"/>
        </w:rPr>
        <w:t xml:space="preserve">Mandatory fees</w:t>
      </w:r>
      <w:r w:rsidDel="00000000" w:rsidR="00000000" w:rsidRPr="00000000">
        <w:rPr>
          <w:rFonts w:ascii="Arial Unicode MS" w:cs="Arial Unicode MS" w:eastAsia="Arial Unicode MS" w:hAnsi="Arial Unicode MS"/>
          <w:rtl w:val="0"/>
        </w:rPr>
        <w:t xml:space="preserve"> → Incentivizes attorney to take case</w:t>
      </w:r>
    </w:p>
    <w:p w:rsidR="00000000" w:rsidDel="00000000" w:rsidP="00000000" w:rsidRDefault="00000000" w:rsidRPr="00000000" w14:paraId="000001CD">
      <w:pPr>
        <w:numPr>
          <w:ilvl w:val="0"/>
          <w:numId w:val="22"/>
        </w:numPr>
        <w:ind w:left="720" w:hanging="360"/>
      </w:pPr>
      <w:r w:rsidDel="00000000" w:rsidR="00000000" w:rsidRPr="00000000">
        <w:rPr>
          <w:b w:val="1"/>
          <w:bCs w:val="1"/>
          <w:rtl w:val="0"/>
        </w:rPr>
        <w:t xml:space="preserve">Discovery leverage</w:t>
      </w:r>
      <w:r w:rsidDel="00000000" w:rsidR="00000000" w:rsidRPr="00000000">
        <w:rPr>
          <w:rFonts w:ascii="Arial Unicode MS" w:cs="Arial Unicode MS" w:eastAsia="Arial Unicode MS" w:hAnsi="Arial Unicode MS"/>
          <w:rtl w:val="0"/>
        </w:rPr>
        <w:t xml:space="preserve"> → Can subpoena Chase's ADA compliance training, policies, other complaints</w:t>
      </w:r>
    </w:p>
    <w:p w:rsidR="00000000" w:rsidDel="00000000" w:rsidP="00000000" w:rsidRDefault="00000000" w:rsidRPr="00000000" w14:paraId="000001CE">
      <w:pPr>
        <w:numPr>
          <w:ilvl w:val="0"/>
          <w:numId w:val="22"/>
        </w:numPr>
        <w:ind w:left="720" w:hanging="360"/>
      </w:pPr>
      <w:r w:rsidDel="00000000" w:rsidR="00000000" w:rsidRPr="00000000">
        <w:rPr>
          <w:b w:val="1"/>
          <w:bCs w:val="1"/>
          <w:rtl w:val="0"/>
        </w:rPr>
        <w:t xml:space="preserve">Settlement pressure</w:t>
      </w:r>
      <w:r w:rsidDel="00000000" w:rsidR="00000000" w:rsidRPr="00000000">
        <w:rPr>
          <w:rFonts w:ascii="Arial Unicode MS" w:cs="Arial Unicode MS" w:eastAsia="Arial Unicode MS" w:hAnsi="Arial Unicode MS"/>
          <w:rtl w:val="0"/>
        </w:rPr>
        <w:t xml:space="preserve"> → DOJ could join case if pattern shown (Chase doesn't want this)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rPr/>
      </w:pPr>
      <w:bookmarkStart w:colFirst="0" w:colLast="0" w:name="_sf72loamfce3" w:id="36"/>
      <w:bookmarkEnd w:id="36"/>
      <w:r w:rsidDel="00000000" w:rsidR="00000000" w:rsidRPr="00000000">
        <w:rPr>
          <w:rtl w:val="0"/>
        </w:rPr>
        <w:t xml:space="preserve">SECTION 8: ATTORNEY STRATEGY - ADA CLAIM</w:t>
      </w:r>
    </w:p>
    <w:p w:rsidR="00000000" w:rsidDel="00000000" w:rsidP="00000000" w:rsidRDefault="00000000" w:rsidRPr="00000000" w14:paraId="000001D2">
      <w:pPr>
        <w:pStyle w:val="Heading3"/>
        <w:rPr/>
      </w:pPr>
      <w:bookmarkStart w:colFirst="0" w:colLast="0" w:name="_dtl0pmj3qj19" w:id="37"/>
      <w:bookmarkEnd w:id="37"/>
      <w:r w:rsidDel="00000000" w:rsidR="00000000" w:rsidRPr="00000000">
        <w:rPr>
          <w:rtl w:val="0"/>
        </w:rPr>
        <w:t xml:space="preserve">Use in TRO Motion</w:t>
      </w:r>
    </w:p>
    <w:p w:rsidR="00000000" w:rsidDel="00000000" w:rsidP="00000000" w:rsidRDefault="00000000" w:rsidRPr="00000000" w14:paraId="000001D3">
      <w:pPr>
        <w:rPr/>
      </w:pPr>
      <w:r w:rsidDel="00000000" w:rsidR="00000000" w:rsidRPr="00000000">
        <w:rPr>
          <w:b w:val="1"/>
          <w:bCs w:val="1"/>
          <w:rtl w:val="0"/>
        </w:rPr>
        <w:t xml:space="preserve">ADA claim is strongest basis for immediate relief:</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ind w:left="600" w:right="600" w:firstLine="0"/>
        <w:rPr/>
      </w:pPr>
      <w:r w:rsidDel="00000000" w:rsidR="00000000" w:rsidRPr="00000000">
        <w:rPr>
          <w:rtl w:val="0"/>
        </w:rPr>
        <w:t xml:space="preserve">"Plaintiff seeks emergency injunctive relief to remedy Defendant's ongoing violation of the Americans with Disabilities Act. For 30 days, Defendant has refused to provide a reasonable accommodation for Ms. Hart's post-surgical disability, instead maintaining an inflexible in-person requirement that is medically impossible for her to satisfy. This ongoing discrimination causes irreparable harm daily. The Court should issue a TRO immediately to halt this unlawful conduct."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TRO should request:</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numPr>
          <w:ilvl w:val="0"/>
          <w:numId w:val="4"/>
        </w:numPr>
        <w:ind w:left="720" w:hanging="360"/>
      </w:pPr>
      <w:r w:rsidDel="00000000" w:rsidR="00000000" w:rsidRPr="00000000">
        <w:rPr>
          <w:rtl w:val="0"/>
        </w:rPr>
        <w:t xml:space="preserve">Order requiring Chase to accept POA without in-person visit</w:t>
      </w:r>
    </w:p>
    <w:p w:rsidR="00000000" w:rsidDel="00000000" w:rsidP="00000000" w:rsidRDefault="00000000" w:rsidRPr="00000000" w14:paraId="000001DA">
      <w:pPr>
        <w:numPr>
          <w:ilvl w:val="0"/>
          <w:numId w:val="4"/>
        </w:numPr>
        <w:ind w:left="720" w:hanging="360"/>
      </w:pPr>
      <w:r w:rsidDel="00000000" w:rsidR="00000000" w:rsidRPr="00000000">
        <w:rPr>
          <w:rtl w:val="0"/>
        </w:rPr>
        <w:t xml:space="preserve">Order requiring Chase to grant account access immediately</w:t>
      </w:r>
    </w:p>
    <w:p w:rsidR="00000000" w:rsidDel="00000000" w:rsidP="00000000" w:rsidRDefault="00000000" w:rsidRPr="00000000" w14:paraId="000001DB">
      <w:pPr>
        <w:numPr>
          <w:ilvl w:val="0"/>
          <w:numId w:val="4"/>
        </w:numPr>
        <w:ind w:left="720" w:hanging="360"/>
      </w:pPr>
      <w:r w:rsidDel="00000000" w:rsidR="00000000" w:rsidRPr="00000000">
        <w:rPr>
          <w:rtl w:val="0"/>
        </w:rPr>
        <w:t xml:space="preserve">Order requiring Chase to explain its ADA accommodation policies</w:t>
      </w:r>
    </w:p>
    <w:p w:rsidR="00000000" w:rsidDel="00000000" w:rsidP="00000000" w:rsidRDefault="00000000" w:rsidRPr="00000000" w14:paraId="000001DC">
      <w:pPr>
        <w:pStyle w:val="Heading3"/>
        <w:rPr/>
      </w:pPr>
      <w:bookmarkStart w:colFirst="0" w:colLast="0" w:name="_hisaaaqph1zj" w:id="38"/>
      <w:bookmarkEnd w:id="38"/>
      <w:r w:rsidDel="00000000" w:rsidR="00000000" w:rsidRPr="00000000">
        <w:rPr>
          <w:rtl w:val="0"/>
        </w:rPr>
        <w:t xml:space="preserve">Use in Settlement Demand</w:t>
      </w:r>
    </w:p>
    <w:p w:rsidR="00000000" w:rsidDel="00000000" w:rsidP="00000000" w:rsidRDefault="00000000" w:rsidRPr="00000000" w14:paraId="000001DD">
      <w:pPr>
        <w:rPr/>
      </w:pPr>
      <w:r w:rsidDel="00000000" w:rsidR="00000000" w:rsidRPr="00000000">
        <w:rPr>
          <w:b w:val="1"/>
          <w:bCs w:val="1"/>
          <w:rtl w:val="0"/>
        </w:rPr>
        <w:t xml:space="preserve">ADA claim adds federal law dimension:</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ind w:left="600" w:right="600" w:firstLine="0"/>
        <w:rPr/>
      </w:pPr>
      <w:r w:rsidDel="00000000" w:rsidR="00000000" w:rsidRPr="00000000">
        <w:rPr>
          <w:rtl w:val="0"/>
        </w:rPr>
        <w:t xml:space="preserve">"Your ADA violation exposes you to federal court jurisdiction, DOJ scrutiny, and nationwide precedent. If we file in federal court, other disabled Chase customers will see this case and file their own claims. Your 'in-person requirement' policy is a systemic ADA violation waiting to be exposed in discovery. Settle this case to avoid that outcome."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Settlement value enhanced by:</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numPr>
          <w:ilvl w:val="0"/>
          <w:numId w:val="6"/>
        </w:numPr>
        <w:ind w:left="720" w:hanging="360"/>
      </w:pPr>
      <w:r w:rsidDel="00000000" w:rsidR="00000000" w:rsidRPr="00000000">
        <w:rPr>
          <w:rtl w:val="0"/>
        </w:rPr>
        <w:t xml:space="preserve">Federal court threat (broader jurisdiction)</w:t>
      </w:r>
    </w:p>
    <w:p w:rsidR="00000000" w:rsidDel="00000000" w:rsidP="00000000" w:rsidRDefault="00000000" w:rsidRPr="00000000" w14:paraId="000001E4">
      <w:pPr>
        <w:numPr>
          <w:ilvl w:val="0"/>
          <w:numId w:val="6"/>
        </w:numPr>
        <w:ind w:left="720" w:hanging="360"/>
      </w:pPr>
      <w:r w:rsidDel="00000000" w:rsidR="00000000" w:rsidRPr="00000000">
        <w:rPr>
          <w:rtl w:val="0"/>
        </w:rPr>
        <w:t xml:space="preserve">DOJ investigation risk (pattern/practice claims)</w:t>
      </w:r>
    </w:p>
    <w:p w:rsidR="00000000" w:rsidDel="00000000" w:rsidP="00000000" w:rsidRDefault="00000000" w:rsidRPr="00000000" w14:paraId="000001E5">
      <w:pPr>
        <w:numPr>
          <w:ilvl w:val="0"/>
          <w:numId w:val="6"/>
        </w:numPr>
        <w:ind w:left="720" w:hanging="360"/>
      </w:pPr>
      <w:r w:rsidDel="00000000" w:rsidR="00000000" w:rsidRPr="00000000">
        <w:rPr>
          <w:rtl w:val="0"/>
        </w:rPr>
        <w:t xml:space="preserve">Mandatory attorney fees (Chase pays even on settlement)</w:t>
      </w:r>
    </w:p>
    <w:p w:rsidR="00000000" w:rsidDel="00000000" w:rsidP="00000000" w:rsidRDefault="00000000" w:rsidRPr="00000000" w14:paraId="000001E6">
      <w:pPr>
        <w:numPr>
          <w:ilvl w:val="0"/>
          <w:numId w:val="6"/>
        </w:numPr>
        <w:ind w:left="720" w:hanging="360"/>
      </w:pPr>
      <w:r w:rsidDel="00000000" w:rsidR="00000000" w:rsidRPr="00000000">
        <w:rPr>
          <w:rtl w:val="0"/>
        </w:rPr>
        <w:t xml:space="preserve">Reputational damage ("Chase discriminates against disabled elders")</w:t>
      </w:r>
    </w:p>
    <w:p w:rsidR="00000000" w:rsidDel="00000000" w:rsidP="00000000" w:rsidRDefault="00000000" w:rsidRPr="00000000" w14:paraId="000001E7">
      <w:pPr>
        <w:pStyle w:val="Heading3"/>
        <w:rPr/>
      </w:pPr>
      <w:bookmarkStart w:colFirst="0" w:colLast="0" w:name="_3i9eu3st39ym" w:id="39"/>
      <w:bookmarkEnd w:id="39"/>
      <w:r w:rsidDel="00000000" w:rsidR="00000000" w:rsidRPr="00000000">
        <w:rPr>
          <w:rtl w:val="0"/>
        </w:rPr>
        <w:t xml:space="preserve">Use in Trial</w:t>
      </w:r>
    </w:p>
    <w:p w:rsidR="00000000" w:rsidDel="00000000" w:rsidP="00000000" w:rsidRDefault="00000000" w:rsidRPr="00000000" w14:paraId="000001E8">
      <w:pPr>
        <w:rPr/>
      </w:pPr>
      <w:r w:rsidDel="00000000" w:rsidR="00000000" w:rsidRPr="00000000">
        <w:rPr>
          <w:b w:val="1"/>
          <w:bCs w:val="1"/>
          <w:rtl w:val="0"/>
        </w:rPr>
        <w:t xml:space="preserve">ADA claim has powerful jury appeal:</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Opening statement:</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ind w:left="600" w:right="600" w:firstLine="0"/>
        <w:rPr/>
      </w:pPr>
      <w:r w:rsidDel="00000000" w:rsidR="00000000" w:rsidRPr="00000000">
        <w:rPr>
          <w:rtl w:val="0"/>
        </w:rPr>
        <w:t xml:space="preserve">"Ladies and gentlemen, this case is about a 77-year-old woman who just had back surgery. She was bedridden. She couldn't walk. She couldn't drive to a bank. She did everything the law required – she signed a Power of Attorney, she appointed her godson Eric to help her, she even recorded a message authorizing the bank to rely on that Power of Attorney without requiring her to come in person.</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EE">
      <w:pPr>
        <w:ind w:left="600" w:right="600" w:firstLine="0"/>
        <w:rPr/>
      </w:pPr>
      <w:r w:rsidDel="00000000" w:rsidR="00000000" w:rsidRPr="00000000">
        <w:rPr>
          <w:rtl w:val="0"/>
        </w:rPr>
        <w:t xml:space="preserve">But Chase Bank said no. For 30 days, Chase insisted that Kathy – bedridden, post-surgical Kathy – had to come to a bank branch in person. They said this even after she told them it was medically impossible. They said this even after she sent them a recording. They said this even after her lawyer sent them a legal demand.</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F0">
      <w:pPr>
        <w:ind w:left="600" w:right="600" w:firstLine="0"/>
        <w:rPr/>
      </w:pPr>
      <w:r w:rsidDel="00000000" w:rsidR="00000000" w:rsidRPr="00000000">
        <w:rPr>
          <w:rtl w:val="0"/>
        </w:rPr>
        <w:t xml:space="preserve">This is discrimination. Under federal law, when a customer has a disability, a bank must make reasonable modifications. Chase didn't. They kept their inflexible policy in place for 30 days while Kathy's money was being stolen by people exploiting her vulnerability.</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F2">
      <w:pPr>
        <w:ind w:left="600" w:right="600" w:firstLine="0"/>
        <w:rPr/>
      </w:pPr>
      <w:r w:rsidDel="00000000" w:rsidR="00000000" w:rsidRPr="00000000">
        <w:rPr>
          <w:rtl w:val="0"/>
        </w:rPr>
        <w:t xml:space="preserve">At the end of this trial, we're going to ask you to send Chase a message: You cannot discriminate against disabled customers. You must follow federal law. And when you don't, you must pay."</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Closing argument:</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ind w:left="600" w:right="600" w:firstLine="0"/>
        <w:rPr/>
      </w:pPr>
      <w:r w:rsidDel="00000000" w:rsidR="00000000" w:rsidRPr="00000000">
        <w:rPr>
          <w:rtl w:val="0"/>
        </w:rPr>
        <w:t xml:space="preserve">"Chase wants you to believe they were just following their policy. But there is no policy – their own manager admitted that. Chase wants you to believe they needed 30 days to 'review' the Power of Attorney. But their own system showed zero notes, zero documentation of any review. Chase wants you to believe they eventually accepted the POA, so everything worked out. But Kathy lost 30 days. Thirty days of ongoing theft. Thirty days of anxiety. Thirty days of being 'paralyzed' – that's her word – by Chase's refusal to help her.</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F8">
      <w:pPr>
        <w:ind w:left="600" w:right="600" w:firstLine="0"/>
        <w:rPr/>
      </w:pPr>
      <w:r w:rsidDel="00000000" w:rsidR="00000000" w:rsidRPr="00000000">
        <w:rPr>
          <w:rtl w:val="0"/>
        </w:rPr>
        <w:t xml:space="preserve">Federal law says you can't do that. And your verdict should say: Chase, you have to follow the law."</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rPr/>
      </w:pPr>
      <w:bookmarkStart w:colFirst="0" w:colLast="0" w:name="_3k2lteha7i2i" w:id="40"/>
      <w:bookmarkEnd w:id="40"/>
      <w:r w:rsidDel="00000000" w:rsidR="00000000" w:rsidRPr="00000000">
        <w:rPr>
          <w:rtl w:val="0"/>
        </w:rPr>
        <w:t xml:space="preserve">CONCLUSION</w:t>
      </w:r>
    </w:p>
    <w:p w:rsidR="00000000" w:rsidDel="00000000" w:rsidP="00000000" w:rsidRDefault="00000000" w:rsidRPr="00000000" w14:paraId="000001FC">
      <w:pPr>
        <w:rPr/>
      </w:pPr>
      <w:r w:rsidDel="00000000" w:rsidR="00000000" w:rsidRPr="00000000">
        <w:rPr>
          <w:rtl w:val="0"/>
        </w:rPr>
        <w:t xml:space="preserve">The ADA claim is the </w:t>
      </w:r>
      <w:r w:rsidDel="00000000" w:rsidR="00000000" w:rsidRPr="00000000">
        <w:rPr>
          <w:b w:val="1"/>
          <w:bCs w:val="1"/>
          <w:rtl w:val="0"/>
        </w:rPr>
        <w:t xml:space="preserve">strongest</w:t>
      </w:r>
      <w:r w:rsidDel="00000000" w:rsidR="00000000" w:rsidRPr="00000000">
        <w:rPr>
          <w:rtl w:val="0"/>
        </w:rPr>
        <w:t xml:space="preserve"> of the five legal violations because: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Clear statutory violation</w:t>
      </w:r>
      <w:r w:rsidDel="00000000" w:rsidR="00000000" w:rsidRPr="00000000">
        <w:rPr>
          <w:rFonts w:ascii="Arial Unicode MS" w:cs="Arial Unicode MS" w:eastAsia="Arial Unicode MS" w:hAnsi="Arial Unicode MS"/>
          <w:rtl w:val="0"/>
        </w:rPr>
        <w:t xml:space="preserve"> (failure to provide reasonable accommodation)</w:t>
        <w:br w:type="textWrapping"/>
        <w:t xml:space="preserve">✅ </w:t>
      </w:r>
      <w:r w:rsidDel="00000000" w:rsidR="00000000" w:rsidRPr="00000000">
        <w:rPr>
          <w:b w:val="1"/>
          <w:bCs w:val="1"/>
          <w:rtl w:val="0"/>
        </w:rPr>
        <w:t xml:space="preserve">Repeated notice</w:t>
      </w:r>
      <w:r w:rsidDel="00000000" w:rsidR="00000000" w:rsidRPr="00000000">
        <w:rPr>
          <w:rFonts w:ascii="Arial Unicode MS" w:cs="Arial Unicode MS" w:eastAsia="Arial Unicode MS" w:hAnsi="Arial Unicode MS"/>
          <w:rtl w:val="0"/>
        </w:rPr>
        <w:t xml:space="preserve"> (5 separate instances where Chase was told)</w:t>
        <w:br w:type="textWrapping"/>
        <w:t xml:space="preserve">✅ </w:t>
      </w:r>
      <w:r w:rsidDel="00000000" w:rsidR="00000000" w:rsidRPr="00000000">
        <w:rPr>
          <w:b w:val="1"/>
          <w:bCs w:val="1"/>
          <w:rtl w:val="0"/>
        </w:rPr>
        <w:t xml:space="preserve">Willful refusal</w:t>
      </w:r>
      <w:r w:rsidDel="00000000" w:rsidR="00000000" w:rsidRPr="00000000">
        <w:rPr>
          <w:rFonts w:ascii="Arial Unicode MS" w:cs="Arial Unicode MS" w:eastAsia="Arial Unicode MS" w:hAnsi="Arial Unicode MS"/>
          <w:rtl w:val="0"/>
        </w:rPr>
        <w:t xml:space="preserve"> (10-day inaction after Sep 16 formal demand)</w:t>
        <w:br w:type="textWrapping"/>
        <w:t xml:space="preserve">✅ </w:t>
      </w:r>
      <w:r w:rsidDel="00000000" w:rsidR="00000000" w:rsidRPr="00000000">
        <w:rPr>
          <w:b w:val="1"/>
          <w:bCs w:val="1"/>
          <w:rtl w:val="0"/>
        </w:rPr>
        <w:t xml:space="preserve">Alternative accommodations existed</w:t>
      </w:r>
      <w:r w:rsidDel="00000000" w:rsidR="00000000" w:rsidRPr="00000000">
        <w:rPr>
          <w:rFonts w:ascii="Arial Unicode MS" w:cs="Arial Unicode MS" w:eastAsia="Arial Unicode MS" w:hAnsi="Arial Unicode MS"/>
          <w:rtl w:val="0"/>
        </w:rPr>
        <w:t xml:space="preserve"> (recorded authorization, video call, notarized statement)</w:t>
        <w:br w:type="textWrapping"/>
        <w:t xml:space="preserve">✅ </w:t>
      </w:r>
      <w:r w:rsidDel="00000000" w:rsidR="00000000" w:rsidRPr="00000000">
        <w:rPr>
          <w:b w:val="1"/>
          <w:bCs w:val="1"/>
          <w:rtl w:val="0"/>
        </w:rPr>
        <w:t xml:space="preserve">Sympathetic plaintiff</w:t>
      </w:r>
      <w:r w:rsidDel="00000000" w:rsidR="00000000" w:rsidRPr="00000000">
        <w:rPr>
          <w:rFonts w:ascii="Arial Unicode MS" w:cs="Arial Unicode MS" w:eastAsia="Arial Unicode MS" w:hAnsi="Arial Unicode MS"/>
          <w:rtl w:val="0"/>
        </w:rPr>
        <w:t xml:space="preserve"> (77-year-old post-surgical elder)</w:t>
        <w:br w:type="textWrapping"/>
        <w:t xml:space="preserve">✅ </w:t>
      </w:r>
      <w:r w:rsidDel="00000000" w:rsidR="00000000" w:rsidRPr="00000000">
        <w:rPr>
          <w:b w:val="1"/>
          <w:bCs w:val="1"/>
          <w:rtl w:val="0"/>
        </w:rPr>
        <w:t xml:space="preserve">Federal jurisdiction</w:t>
      </w:r>
      <w:r w:rsidDel="00000000" w:rsidR="00000000" w:rsidRPr="00000000">
        <w:rPr>
          <w:rFonts w:ascii="Arial Unicode MS" w:cs="Arial Unicode MS" w:eastAsia="Arial Unicode MS" w:hAnsi="Arial Unicode MS"/>
          <w:rtl w:val="0"/>
        </w:rPr>
        <w:t xml:space="preserve"> (broader venue options + DOJ interest)</w:t>
        <w:br w:type="textWrapping"/>
        <w:t xml:space="preserve">✅ </w:t>
      </w:r>
      <w:r w:rsidDel="00000000" w:rsidR="00000000" w:rsidRPr="00000000">
        <w:rPr>
          <w:b w:val="1"/>
          <w:bCs w:val="1"/>
          <w:rtl w:val="0"/>
        </w:rPr>
        <w:t xml:space="preserve">Mandatory attorney fees</w:t>
      </w:r>
      <w:r w:rsidDel="00000000" w:rsidR="00000000" w:rsidRPr="00000000">
        <w:rPr>
          <w:rtl w:val="0"/>
        </w:rPr>
        <w:t xml:space="preserve"> (attractive for contingency representation)</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This claim alone could settle the case for $75K-$100K.</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Combined with other claims (Regulation E, Texas POA violations, elder abuse), settlement range is $100K-$200K.</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rtl w:val="0"/>
        </w:rPr>
        <w:t xml:space="preserve">EXHIBIT C - COMPLETE</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Pending items:</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numPr>
          <w:ilvl w:val="0"/>
          <w:numId w:val="7"/>
        </w:numPr>
        <w:ind w:left="720" w:hanging="360"/>
      </w:pPr>
      <w:r w:rsidDel="00000000" w:rsidR="00000000" w:rsidRPr="00000000">
        <w:rPr>
          <w:rtl w:val="0"/>
        </w:rPr>
        <w:t xml:space="preserve">Obtain full transcript of September 15 recorded call (Exhibit K-4)</w:t>
      </w:r>
    </w:p>
    <w:p w:rsidR="00000000" w:rsidDel="00000000" w:rsidP="00000000" w:rsidRDefault="00000000" w:rsidRPr="00000000" w14:paraId="0000020B">
      <w:pPr>
        <w:numPr>
          <w:ilvl w:val="0"/>
          <w:numId w:val="7"/>
        </w:numPr>
        <w:ind w:left="720" w:hanging="360"/>
      </w:pPr>
      <w:r w:rsidDel="00000000" w:rsidR="00000000" w:rsidRPr="00000000">
        <w:rPr>
          <w:rtl w:val="0"/>
        </w:rPr>
        <w:t xml:space="preserve">Obtain medical records documenting Kathy's post-surgical status</w:t>
      </w:r>
    </w:p>
    <w:p w:rsidR="00000000" w:rsidDel="00000000" w:rsidP="00000000" w:rsidRDefault="00000000" w:rsidRPr="00000000" w14:paraId="0000020C">
      <w:pPr>
        <w:numPr>
          <w:ilvl w:val="0"/>
          <w:numId w:val="7"/>
        </w:numPr>
        <w:ind w:left="720" w:hanging="360"/>
      </w:pPr>
      <w:r w:rsidDel="00000000" w:rsidR="00000000" w:rsidRPr="00000000">
        <w:rPr>
          <w:rtl w:val="0"/>
        </w:rPr>
        <w:t xml:space="preserve">Obtain facility documentation of restrictions on leaving premises</w:t>
      </w:r>
    </w:p>
    <w:p w:rsidR="00000000" w:rsidDel="00000000" w:rsidP="00000000" w:rsidRDefault="00000000" w:rsidRPr="00000000" w14:paraId="0000020D">
      <w:pPr>
        <w:numPr>
          <w:ilvl w:val="0"/>
          <w:numId w:val="7"/>
        </w:numPr>
        <w:ind w:left="720" w:hanging="360"/>
      </w:pPr>
      <w:r w:rsidDel="00000000" w:rsidR="00000000" w:rsidRPr="00000000">
        <w:rPr>
          <w:rtl w:val="0"/>
        </w:rPr>
        <w:t xml:space="preserve">Insert full quotes from recording into Section 1</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This exhibit is ready for attorney review pending document collection.</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Next Exhibit:</w:t>
      </w:r>
      <w:r w:rsidDel="00000000" w:rsidR="00000000" w:rsidRPr="00000000">
        <w:rPr>
          <w:rtl w:val="0"/>
        </w:rPr>
        <w:t xml:space="preserve"> 04_FRAUD_LEDGER_TEMPLATE_EXHIBIT_D.csv (Unauthorized transactions during obstruction period)</w:t>
      </w:r>
    </w:p>
    <w:p w:rsidR="00000000" w:rsidDel="00000000" w:rsidP="00000000" w:rsidRDefault="00000000" w:rsidRPr="00000000" w14:paraId="0000021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