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spacing w:after="0"/>
        <w:jc w:val="center"/>
        <w:rPr>
          <w:rFonts w:ascii="Arial" w:hAnsi="Arial" w:eastAsia="Arial" w:cs="Arial"/>
          <w:b/>
          <w:sz w:val="24"/>
          <w:szCs w:val="24"/>
        </w:rPr>
      </w:pPr>
      <w:r>
        <w:rPr>
          <w:rFonts w:ascii="Arial" w:hAnsi="Arial" w:eastAsia="Arial" w:cs="Arial"/>
          <w:b/>
          <w:sz w:val="24"/>
          <w:szCs w:val="24"/>
          <w:rtl w:val="0"/>
        </w:rPr>
        <w:t>Project Design Phase-II</w:t>
      </w:r>
    </w:p>
    <w:p w14:paraId="00000002">
      <w:pPr>
        <w:spacing w:after="0"/>
        <w:jc w:val="center"/>
        <w:rPr>
          <w:rFonts w:ascii="Arial" w:hAnsi="Arial" w:eastAsia="Arial" w:cs="Arial"/>
          <w:b/>
          <w:sz w:val="24"/>
          <w:szCs w:val="24"/>
        </w:rPr>
      </w:pPr>
      <w:r>
        <w:rPr>
          <w:rFonts w:ascii="Arial" w:hAnsi="Arial" w:eastAsia="Arial" w:cs="Arial"/>
          <w:b/>
          <w:sz w:val="24"/>
          <w:szCs w:val="24"/>
          <w:rtl w:val="0"/>
        </w:rPr>
        <w:t>Data Flow Diagram &amp; User Stories</w:t>
      </w:r>
    </w:p>
    <w:p w14:paraId="00000003">
      <w:pPr>
        <w:spacing w:after="0"/>
        <w:jc w:val="center"/>
        <w:rPr>
          <w:rFonts w:ascii="Arial" w:hAnsi="Arial" w:eastAsia="Arial" w:cs="Arial"/>
          <w:b/>
        </w:rPr>
      </w:pPr>
    </w:p>
    <w:tbl>
      <w:tblPr>
        <w:tblStyle w:val="17"/>
        <w:tblW w:w="9351"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08"/>
        <w:gridCol w:w="4843"/>
      </w:tblGrid>
      <w:tr w14:paraId="551368D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p w14:paraId="00000004">
            <w:pPr>
              <w:spacing w:after="0" w:line="240" w:lineRule="auto"/>
              <w:rPr>
                <w:rFonts w:ascii="Arial" w:hAnsi="Arial" w:eastAsia="Arial" w:cs="Arial"/>
              </w:rPr>
            </w:pPr>
            <w:r>
              <w:rPr>
                <w:rFonts w:ascii="Arial" w:hAnsi="Arial" w:eastAsia="Arial" w:cs="Arial"/>
                <w:rtl w:val="0"/>
              </w:rPr>
              <w:t>Date</w:t>
            </w:r>
          </w:p>
        </w:tc>
        <w:tc>
          <w:tcPr>
            <w:tcW w:w="4843" w:type="dxa"/>
            <w:vAlign w:val="top"/>
          </w:tcPr>
          <w:p w14:paraId="00000005">
            <w:pPr>
              <w:spacing w:after="0" w:line="240" w:lineRule="auto"/>
              <w:rPr>
                <w:rFonts w:ascii="Arial" w:hAnsi="Arial" w:eastAsia="Arial" w:cs="Arial"/>
              </w:rPr>
            </w:pPr>
            <w:r>
              <w:rPr>
                <w:rFonts w:hint="default"/>
                <w:rtl w:val="0"/>
                <w:lang w:val="en-US"/>
              </w:rPr>
              <w:t>22 May</w:t>
            </w:r>
            <w:r>
              <w:rPr>
                <w:rtl w:val="0"/>
              </w:rPr>
              <w:t xml:space="preserve"> 2025</w:t>
            </w:r>
          </w:p>
        </w:tc>
      </w:tr>
      <w:tr w14:paraId="437CA7B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p w14:paraId="00000006">
            <w:pPr>
              <w:spacing w:after="0" w:line="240" w:lineRule="auto"/>
              <w:rPr>
                <w:rFonts w:ascii="Arial" w:hAnsi="Arial" w:eastAsia="Arial" w:cs="Arial"/>
              </w:rPr>
            </w:pPr>
            <w:r>
              <w:rPr>
                <w:rFonts w:ascii="Arial" w:hAnsi="Arial" w:eastAsia="Arial" w:cs="Arial"/>
                <w:rtl w:val="0"/>
              </w:rPr>
              <w:t>Team ID</w:t>
            </w:r>
          </w:p>
        </w:tc>
        <w:tc>
          <w:tcPr>
            <w:tcW w:w="4843" w:type="dxa"/>
            <w:vAlign w:val="top"/>
          </w:tcPr>
          <w:p w14:paraId="00000007">
            <w:pPr>
              <w:spacing w:after="0" w:line="240" w:lineRule="auto"/>
              <w:rPr>
                <w:rFonts w:ascii="Arial" w:hAnsi="Arial" w:eastAsia="Arial" w:cs="Arial"/>
              </w:rPr>
            </w:pPr>
            <w:r>
              <w:rPr>
                <w:rFonts w:ascii="Verdana" w:hAnsi="Verdana" w:eastAsia="SimSun" w:cs="Verdana"/>
                <w:i w:val="0"/>
                <w:iCs w:val="0"/>
                <w:caps w:val="0"/>
                <w:color w:val="222222"/>
                <w:spacing w:val="0"/>
                <w:sz w:val="20"/>
                <w:szCs w:val="20"/>
                <w:shd w:val="clear" w:fill="FFFFFF"/>
              </w:rPr>
              <w:t>LTVIP2025TMID53117</w:t>
            </w:r>
          </w:p>
        </w:tc>
      </w:tr>
      <w:tr w14:paraId="00AF337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p w14:paraId="00000008">
            <w:pPr>
              <w:spacing w:after="0" w:line="240" w:lineRule="auto"/>
              <w:rPr>
                <w:rFonts w:ascii="Arial" w:hAnsi="Arial" w:eastAsia="Arial" w:cs="Arial"/>
              </w:rPr>
            </w:pPr>
            <w:r>
              <w:rPr>
                <w:rFonts w:ascii="Arial" w:hAnsi="Arial" w:eastAsia="Arial" w:cs="Arial"/>
                <w:rtl w:val="0"/>
              </w:rPr>
              <w:t>Project Name</w:t>
            </w:r>
          </w:p>
        </w:tc>
        <w:tc>
          <w:tcPr>
            <w:tcW w:w="4843" w:type="dxa"/>
            <w:vAlign w:val="top"/>
          </w:tcPr>
          <w:p w14:paraId="3120A0A3">
            <w:pPr>
              <w:keepNext w:val="0"/>
              <w:keepLines w:val="0"/>
              <w:widowControl/>
              <w:suppressLineNumbers w:val="0"/>
              <w:spacing w:before="0" w:beforeAutospacing="0" w:after="160" w:afterAutospacing="0" w:line="278" w:lineRule="auto"/>
              <w:ind w:left="-20" w:right="-20"/>
              <w:jc w:val="left"/>
              <w:rPr>
                <w:rFonts w:hint="eastAsia" w:ascii="Aptos" w:hAnsi="Aptos" w:eastAsia="Aptos" w:cs="Aptos"/>
                <w:kern w:val="0"/>
                <w:sz w:val="21"/>
                <w:szCs w:val="21"/>
                <w:lang w:val="en-US" w:eastAsia="zh-CN" w:bidi="ar"/>
              </w:rPr>
            </w:pPr>
            <w:r>
              <w:rPr>
                <w:rFonts w:hint="eastAsia" w:ascii="Aptos" w:hAnsi="Aptos" w:eastAsia="Aptos" w:cs="Aptos"/>
                <w:b/>
                <w:bCs/>
                <w:kern w:val="0"/>
                <w:sz w:val="21"/>
                <w:szCs w:val="21"/>
                <w:lang w:val="en-US" w:eastAsia="zh-CN" w:bidi="ar"/>
              </w:rPr>
              <w:t>Learn Hub</w:t>
            </w:r>
            <w:r>
              <w:rPr>
                <w:rFonts w:hint="eastAsia" w:ascii="Aptos" w:hAnsi="Aptos" w:eastAsia="Aptos" w:cs="Aptos"/>
                <w:kern w:val="0"/>
                <w:sz w:val="21"/>
                <w:szCs w:val="21"/>
                <w:lang w:val="en-US" w:eastAsia="zh-CN" w:bidi="ar"/>
              </w:rPr>
              <w:t>: Your Center For Skill Enhancement</w:t>
            </w:r>
          </w:p>
          <w:p w14:paraId="113E0A0E">
            <w:pPr>
              <w:spacing w:after="0" w:line="240" w:lineRule="auto"/>
              <w:rPr>
                <w:rFonts w:ascii="Arial" w:hAnsi="Arial" w:eastAsia="Arial" w:cs="Arial"/>
              </w:rPr>
            </w:pPr>
          </w:p>
        </w:tc>
      </w:tr>
      <w:tr w14:paraId="5BA5A03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p w14:paraId="0000000A">
            <w:pPr>
              <w:spacing w:after="0" w:line="240" w:lineRule="auto"/>
              <w:rPr>
                <w:rFonts w:ascii="Arial" w:hAnsi="Arial" w:eastAsia="Arial" w:cs="Arial"/>
              </w:rPr>
            </w:pPr>
            <w:r>
              <w:rPr>
                <w:rFonts w:ascii="Arial" w:hAnsi="Arial" w:eastAsia="Arial" w:cs="Arial"/>
                <w:rtl w:val="0"/>
              </w:rPr>
              <w:t>Maximum Marks</w:t>
            </w:r>
          </w:p>
        </w:tc>
        <w:tc>
          <w:p w14:paraId="0000000B">
            <w:pPr>
              <w:spacing w:after="0" w:line="240" w:lineRule="auto"/>
              <w:rPr>
                <w:rFonts w:ascii="Arial" w:hAnsi="Arial" w:eastAsia="Arial" w:cs="Arial"/>
              </w:rPr>
            </w:pPr>
            <w:r>
              <w:rPr>
                <w:rFonts w:ascii="Arial" w:hAnsi="Arial" w:eastAsia="Arial" w:cs="Arial"/>
                <w:rtl w:val="0"/>
              </w:rPr>
              <w:t>4 Marks</w:t>
            </w:r>
          </w:p>
        </w:tc>
      </w:tr>
    </w:tbl>
    <w:p w14:paraId="3023F9D4">
      <w:pPr>
        <w:rPr>
          <w:rFonts w:ascii="Arial" w:hAnsi="Arial" w:eastAsia="Arial" w:cs="Arial"/>
          <w:b/>
        </w:rPr>
      </w:pPr>
    </w:p>
    <w:p w14:paraId="3A831317">
      <w:pPr>
        <w:rPr>
          <w:rFonts w:ascii="Times New Roman" w:hAnsi="Times New Roman" w:eastAsia="Arial" w:cs="Times New Roman"/>
          <w:b/>
          <w:sz w:val="24"/>
          <w:szCs w:val="24"/>
        </w:rPr>
      </w:pPr>
      <w:r>
        <w:rPr>
          <w:rFonts w:ascii="Times New Roman" w:hAnsi="Times New Roman" w:eastAsia="Arial" w:cs="Times New Roman"/>
          <w:b/>
          <w:sz w:val="24"/>
          <w:szCs w:val="24"/>
        </w:rPr>
        <w:t>Data Flow Diagrams:</w:t>
      </w:r>
    </w:p>
    <w:p w14:paraId="18DB8417">
      <w:pPr>
        <w:rPr>
          <w:rFonts w:ascii="Times New Roman" w:hAnsi="Times New Roman" w:eastAsia="Arial" w:cs="Times New Roman"/>
          <w:sz w:val="24"/>
          <w:szCs w:val="24"/>
        </w:rPr>
      </w:pPr>
      <w:r>
        <w:rPr>
          <w:rFonts w:ascii="Times New Roman" w:hAnsi="Times New Roman" w:eastAsia="Arial" w:cs="Times New Roman"/>
          <w:sz w:val="24"/>
          <w:szCs w:val="24"/>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33B07E2E">
      <w:pPr>
        <w:rPr>
          <w:rFonts w:ascii="Times New Roman" w:hAnsi="Times New Roman" w:eastAsia="Arial" w:cs="Times New Roman"/>
          <w:b/>
          <w:sz w:val="24"/>
          <w:szCs w:val="24"/>
        </w:rPr>
      </w:pPr>
      <w:r>
        <w:rPr>
          <w:rFonts w:ascii="Times New Roman" w:hAnsi="Times New Roman" w:eastAsia="Arial" w:cs="Times New Roman"/>
          <w:b/>
          <w:sz w:val="24"/>
          <w:szCs w:val="24"/>
        </w:rPr>
        <w:t>Example:</w:t>
      </w:r>
    </w:p>
    <w:p w14:paraId="1F34B474">
      <w:pPr>
        <w:jc w:val="center"/>
        <w:rPr>
          <w:rFonts w:ascii="Times New Roman" w:hAnsi="Times New Roman" w:eastAsia="Arial" w:cs="Times New Roman"/>
          <w:b/>
          <w:sz w:val="24"/>
          <w:szCs w:val="24"/>
        </w:rPr>
      </w:pPr>
      <w:r>
        <w:rPr>
          <w:rFonts w:ascii="Times New Roman" w:hAnsi="Times New Roman" w:eastAsia="Arial" w:cs="Times New Roman"/>
          <w:b/>
          <w:sz w:val="24"/>
          <w:szCs w:val="24"/>
          <w:lang w:val="en-US" w:eastAsia="en-US"/>
        </w:rPr>
        <w:drawing>
          <wp:inline distT="114300" distB="114300" distL="114300" distR="114300">
            <wp:extent cx="7555865" cy="2697480"/>
            <wp:effectExtent l="0" t="0" r="3175" b="0"/>
            <wp:docPr id="12" name="image1.png"/>
            <wp:cNvGraphicFramePr/>
            <a:graphic xmlns:a="http://schemas.openxmlformats.org/drawingml/2006/main">
              <a:graphicData uri="http://schemas.openxmlformats.org/drawingml/2006/picture">
                <pic:pic xmlns:pic="http://schemas.openxmlformats.org/drawingml/2006/picture">
                  <pic:nvPicPr>
                    <pic:cNvPr id="12" name="image1.png"/>
                    <pic:cNvPicPr preferRelativeResize="0"/>
                  </pic:nvPicPr>
                  <pic:blipFill>
                    <a:blip r:embed="rId6"/>
                    <a:srcRect/>
                    <a:stretch>
                      <a:fillRect/>
                    </a:stretch>
                  </pic:blipFill>
                  <pic:spPr>
                    <a:xfrm>
                      <a:off x="0" y="0"/>
                      <a:ext cx="7560792" cy="2699063"/>
                    </a:xfrm>
                    <a:prstGeom prst="rect">
                      <a:avLst/>
                    </a:prstGeom>
                  </pic:spPr>
                </pic:pic>
              </a:graphicData>
            </a:graphic>
          </wp:inline>
        </w:drawing>
      </w:r>
    </w:p>
    <w:p w14:paraId="20E35E1E">
      <w:pPr>
        <w:rPr>
          <w:rFonts w:ascii="Times New Roman" w:hAnsi="Times New Roman" w:eastAsia="Arial" w:cs="Times New Roman"/>
          <w:b/>
          <w:sz w:val="24"/>
          <w:szCs w:val="24"/>
        </w:rPr>
      </w:pPr>
    </w:p>
    <w:p w14:paraId="05B4867B">
      <w:pPr>
        <w:rPr>
          <w:rFonts w:ascii="Times New Roman" w:hAnsi="Times New Roman" w:eastAsia="Arial" w:cs="Times New Roman"/>
          <w:b/>
          <w:sz w:val="24"/>
          <w:szCs w:val="24"/>
        </w:rPr>
      </w:pPr>
      <w:r>
        <w:rPr>
          <w:rFonts w:ascii="Times New Roman" w:hAnsi="Times New Roman" w:eastAsia="Arial" w:cs="Times New Roman"/>
          <w:b/>
          <w:sz w:val="24"/>
          <w:szCs w:val="24"/>
        </w:rPr>
        <w:t>User Stories</w:t>
      </w:r>
    </w:p>
    <w:p w14:paraId="28F46D8E">
      <w:pPr>
        <w:rPr>
          <w:rFonts w:ascii="Times New Roman" w:hAnsi="Times New Roman" w:eastAsia="Arial" w:cs="Times New Roman"/>
          <w:sz w:val="24"/>
          <w:szCs w:val="24"/>
        </w:rPr>
      </w:pPr>
      <w:r>
        <w:rPr>
          <w:rFonts w:ascii="Times New Roman" w:hAnsi="Times New Roman" w:eastAsia="Arial" w:cs="Times New Roman"/>
          <w:sz w:val="24"/>
          <w:szCs w:val="24"/>
        </w:rPr>
        <w:t>Use the below template to list all the user stories for the product.</w:t>
      </w:r>
    </w:p>
    <w:tbl>
      <w:tblPr>
        <w:tblStyle w:val="18"/>
        <w:tblW w:w="14571"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75"/>
        <w:gridCol w:w="1859"/>
        <w:gridCol w:w="1316"/>
        <w:gridCol w:w="4350"/>
        <w:gridCol w:w="2609"/>
        <w:gridCol w:w="1381"/>
        <w:gridCol w:w="1381"/>
      </w:tblGrid>
      <w:tr w14:paraId="64E15F5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12" w:hRule="atLeast"/>
          <w:tblHeader/>
        </w:trPr>
        <w:tc>
          <w:tcPr>
            <w:tcW w:w="1675" w:type="dxa"/>
            <w:vAlign w:val="center"/>
          </w:tcPr>
          <w:p w14:paraId="5FB829EE">
            <w:pPr>
              <w:spacing w:after="0" w:line="240" w:lineRule="auto"/>
              <w:jc w:val="center"/>
              <w:rPr>
                <w:rFonts w:ascii="Times New Roman" w:hAnsi="Times New Roman" w:eastAsia="Arial" w:cs="Times New Roman"/>
                <w:b/>
                <w:sz w:val="24"/>
                <w:szCs w:val="24"/>
              </w:rPr>
            </w:pPr>
            <w:r>
              <w:rPr>
                <w:rFonts w:ascii="Times New Roman" w:hAnsi="Times New Roman" w:eastAsia="Arial" w:cs="Times New Roman"/>
                <w:b/>
                <w:sz w:val="24"/>
                <w:szCs w:val="24"/>
              </w:rPr>
              <w:t>User Type</w:t>
            </w:r>
          </w:p>
        </w:tc>
        <w:tc>
          <w:tcPr>
            <w:tcW w:w="1859" w:type="dxa"/>
            <w:vAlign w:val="center"/>
          </w:tcPr>
          <w:p w14:paraId="131D5FF4">
            <w:pPr>
              <w:spacing w:after="0" w:line="240" w:lineRule="auto"/>
              <w:jc w:val="center"/>
              <w:rPr>
                <w:rFonts w:ascii="Times New Roman" w:hAnsi="Times New Roman" w:eastAsia="Arial" w:cs="Times New Roman"/>
                <w:b/>
                <w:sz w:val="24"/>
                <w:szCs w:val="24"/>
              </w:rPr>
            </w:pPr>
            <w:r>
              <w:rPr>
                <w:rFonts w:ascii="Times New Roman" w:hAnsi="Times New Roman" w:eastAsia="Arial" w:cs="Times New Roman"/>
                <w:b/>
                <w:sz w:val="24"/>
                <w:szCs w:val="24"/>
              </w:rPr>
              <w:t>Functional Requirement (Epic)</w:t>
            </w:r>
          </w:p>
        </w:tc>
        <w:tc>
          <w:tcPr>
            <w:tcW w:w="1316" w:type="dxa"/>
            <w:vAlign w:val="center"/>
          </w:tcPr>
          <w:p w14:paraId="2A5F8A59">
            <w:pPr>
              <w:spacing w:after="0" w:line="240" w:lineRule="auto"/>
              <w:jc w:val="center"/>
              <w:rPr>
                <w:rFonts w:ascii="Times New Roman" w:hAnsi="Times New Roman" w:eastAsia="Arial" w:cs="Times New Roman"/>
                <w:b/>
                <w:sz w:val="24"/>
                <w:szCs w:val="24"/>
              </w:rPr>
            </w:pPr>
            <w:r>
              <w:rPr>
                <w:rFonts w:ascii="Times New Roman" w:hAnsi="Times New Roman" w:eastAsia="Arial" w:cs="Times New Roman"/>
                <w:b/>
                <w:sz w:val="24"/>
                <w:szCs w:val="24"/>
              </w:rPr>
              <w:t>User Story Number</w:t>
            </w:r>
          </w:p>
        </w:tc>
        <w:tc>
          <w:tcPr>
            <w:tcW w:w="4350" w:type="dxa"/>
            <w:vAlign w:val="center"/>
          </w:tcPr>
          <w:p w14:paraId="1115AE0A">
            <w:pPr>
              <w:spacing w:after="0" w:line="240" w:lineRule="auto"/>
              <w:jc w:val="center"/>
              <w:rPr>
                <w:rFonts w:ascii="Times New Roman" w:hAnsi="Times New Roman" w:eastAsia="Arial" w:cs="Times New Roman"/>
                <w:b/>
                <w:sz w:val="24"/>
                <w:szCs w:val="24"/>
              </w:rPr>
            </w:pPr>
            <w:r>
              <w:rPr>
                <w:rFonts w:ascii="Times New Roman" w:hAnsi="Times New Roman" w:eastAsia="Arial" w:cs="Times New Roman"/>
                <w:b/>
                <w:sz w:val="24"/>
                <w:szCs w:val="24"/>
              </w:rPr>
              <w:t>User Story / Task</w:t>
            </w:r>
          </w:p>
        </w:tc>
        <w:tc>
          <w:tcPr>
            <w:tcW w:w="2609" w:type="dxa"/>
            <w:vAlign w:val="center"/>
          </w:tcPr>
          <w:p w14:paraId="4373749C">
            <w:pPr>
              <w:spacing w:after="0" w:line="240" w:lineRule="auto"/>
              <w:jc w:val="center"/>
              <w:rPr>
                <w:rFonts w:ascii="Times New Roman" w:hAnsi="Times New Roman" w:eastAsia="Arial" w:cs="Times New Roman"/>
                <w:b/>
                <w:sz w:val="24"/>
                <w:szCs w:val="24"/>
              </w:rPr>
            </w:pPr>
            <w:r>
              <w:rPr>
                <w:rFonts w:ascii="Times New Roman" w:hAnsi="Times New Roman" w:eastAsia="Arial" w:cs="Times New Roman"/>
                <w:b/>
                <w:sz w:val="24"/>
                <w:szCs w:val="24"/>
              </w:rPr>
              <w:t>Acceptance criteria</w:t>
            </w:r>
          </w:p>
        </w:tc>
        <w:tc>
          <w:tcPr>
            <w:tcW w:w="1381" w:type="dxa"/>
            <w:vAlign w:val="center"/>
          </w:tcPr>
          <w:p w14:paraId="5205B367">
            <w:pPr>
              <w:spacing w:after="0" w:line="240" w:lineRule="auto"/>
              <w:jc w:val="center"/>
              <w:rPr>
                <w:rFonts w:ascii="Times New Roman" w:hAnsi="Times New Roman" w:eastAsia="Arial" w:cs="Times New Roman"/>
                <w:b/>
                <w:sz w:val="24"/>
                <w:szCs w:val="24"/>
              </w:rPr>
            </w:pPr>
            <w:r>
              <w:rPr>
                <w:rFonts w:ascii="Times New Roman" w:hAnsi="Times New Roman" w:eastAsia="Arial" w:cs="Times New Roman"/>
                <w:b/>
                <w:sz w:val="24"/>
                <w:szCs w:val="24"/>
              </w:rPr>
              <w:t>Priority</w:t>
            </w:r>
          </w:p>
        </w:tc>
        <w:tc>
          <w:tcPr>
            <w:tcW w:w="1381" w:type="dxa"/>
            <w:vAlign w:val="center"/>
          </w:tcPr>
          <w:p w14:paraId="04948B5A">
            <w:pPr>
              <w:spacing w:after="0" w:line="240" w:lineRule="auto"/>
              <w:jc w:val="center"/>
              <w:rPr>
                <w:rFonts w:ascii="Times New Roman" w:hAnsi="Times New Roman" w:eastAsia="Arial" w:cs="Times New Roman"/>
                <w:b/>
                <w:sz w:val="24"/>
                <w:szCs w:val="24"/>
              </w:rPr>
            </w:pPr>
            <w:r>
              <w:rPr>
                <w:rFonts w:ascii="Times New Roman" w:hAnsi="Times New Roman" w:eastAsia="Arial" w:cs="Times New Roman"/>
                <w:b/>
                <w:sz w:val="24"/>
                <w:szCs w:val="24"/>
              </w:rPr>
              <w:t>Release</w:t>
            </w:r>
          </w:p>
        </w:tc>
      </w:tr>
      <w:tr w14:paraId="59E5327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851" w:hRule="exact"/>
        </w:trPr>
        <w:tc>
          <w:tcPr>
            <w:tcW w:w="1675" w:type="dxa"/>
            <w:vMerge w:val="restart"/>
            <w:vAlign w:val="center"/>
          </w:tcPr>
          <w:p w14:paraId="22D358D1">
            <w:pPr>
              <w:spacing w:after="0" w:line="240" w:lineRule="auto"/>
              <w:jc w:val="center"/>
              <w:rPr>
                <w:rFonts w:ascii="Times New Roman" w:hAnsi="Times New Roman" w:eastAsia="Arial" w:cs="Times New Roman"/>
                <w:sz w:val="24"/>
                <w:szCs w:val="24"/>
              </w:rPr>
            </w:pPr>
            <w:r>
              <w:rPr>
                <w:rFonts w:ascii="Times New Roman" w:hAnsi="Times New Roman" w:eastAsia="Arial" w:cs="Times New Roman"/>
                <w:sz w:val="24"/>
                <w:szCs w:val="24"/>
              </w:rPr>
              <w:t>Educator</w:t>
            </w:r>
          </w:p>
        </w:tc>
        <w:tc>
          <w:tcPr>
            <w:tcW w:w="1859" w:type="dxa"/>
            <w:vAlign w:val="center"/>
          </w:tcPr>
          <w:p w14:paraId="0AC5C501">
            <w:pPr>
              <w:spacing w:after="0" w:line="240" w:lineRule="auto"/>
              <w:rPr>
                <w:rFonts w:ascii="Times New Roman" w:hAnsi="Times New Roman" w:eastAsia="Arial" w:cs="Times New Roman"/>
                <w:sz w:val="24"/>
                <w:szCs w:val="24"/>
              </w:rPr>
            </w:pPr>
          </w:p>
        </w:tc>
        <w:tc>
          <w:tcPr>
            <w:tcW w:w="1316" w:type="dxa"/>
            <w:vAlign w:val="center"/>
          </w:tcPr>
          <w:p w14:paraId="71418445">
            <w:pPr>
              <w:spacing w:after="0" w:line="240" w:lineRule="auto"/>
              <w:jc w:val="center"/>
              <w:rPr>
                <w:rFonts w:ascii="Times New Roman" w:hAnsi="Times New Roman" w:eastAsia="Arial" w:cs="Times New Roman"/>
                <w:sz w:val="24"/>
                <w:szCs w:val="24"/>
              </w:rPr>
            </w:pPr>
            <w:r>
              <w:rPr>
                <w:rFonts w:ascii="Times New Roman" w:hAnsi="Times New Roman" w:eastAsia="Arial" w:cs="Times New Roman"/>
                <w:sz w:val="24"/>
                <w:szCs w:val="24"/>
              </w:rPr>
              <w:t>USN-1</w:t>
            </w:r>
          </w:p>
        </w:tc>
        <w:tc>
          <w:tcPr>
            <w:tcW w:w="4350" w:type="dxa"/>
            <w:vAlign w:val="center"/>
          </w:tcPr>
          <w:p w14:paraId="78E03EC3">
            <w:pPr>
              <w:spacing w:after="0" w:line="240" w:lineRule="auto"/>
              <w:rPr>
                <w:rFonts w:ascii="Times New Roman" w:hAnsi="Times New Roman" w:eastAsia="Arial" w:cs="Times New Roman"/>
                <w:sz w:val="24"/>
                <w:szCs w:val="24"/>
              </w:rPr>
            </w:pPr>
            <w:r>
              <w:rPr>
                <w:rFonts w:ascii="Times New Roman" w:hAnsi="Times New Roman" w:eastAsia="Arial" w:cs="Times New Roman"/>
                <w:sz w:val="24"/>
                <w:szCs w:val="24"/>
              </w:rPr>
              <w:t>As an educator, I can register for the application by entering my email, password, and confirming my password.</w:t>
            </w:r>
          </w:p>
        </w:tc>
        <w:tc>
          <w:tcPr>
            <w:tcW w:w="2609" w:type="dxa"/>
            <w:vAlign w:val="center"/>
          </w:tcPr>
          <w:p w14:paraId="420CC4EC">
            <w:pPr>
              <w:spacing w:after="0" w:line="240" w:lineRule="auto"/>
              <w:rPr>
                <w:rFonts w:ascii="Times New Roman" w:hAnsi="Times New Roman" w:eastAsia="Arial" w:cs="Times New Roman"/>
                <w:sz w:val="24"/>
                <w:szCs w:val="24"/>
              </w:rPr>
            </w:pPr>
            <w:r>
              <w:rPr>
                <w:rFonts w:ascii="Times New Roman" w:hAnsi="Times New Roman" w:eastAsia="Arial" w:cs="Times New Roman"/>
                <w:sz w:val="24"/>
                <w:szCs w:val="24"/>
              </w:rPr>
              <w:t>I can create an account easily</w:t>
            </w:r>
          </w:p>
        </w:tc>
        <w:tc>
          <w:tcPr>
            <w:tcW w:w="1381" w:type="dxa"/>
            <w:vAlign w:val="center"/>
          </w:tcPr>
          <w:p w14:paraId="57F94AAE">
            <w:pPr>
              <w:spacing w:after="0" w:line="240" w:lineRule="auto"/>
              <w:jc w:val="center"/>
              <w:rPr>
                <w:rFonts w:ascii="Times New Roman" w:hAnsi="Times New Roman" w:eastAsia="Arial" w:cs="Times New Roman"/>
                <w:sz w:val="24"/>
                <w:szCs w:val="24"/>
              </w:rPr>
            </w:pPr>
            <w:r>
              <w:rPr>
                <w:rFonts w:ascii="Times New Roman" w:hAnsi="Times New Roman" w:eastAsia="Arial" w:cs="Times New Roman"/>
                <w:sz w:val="24"/>
                <w:szCs w:val="24"/>
              </w:rPr>
              <w:t>High</w:t>
            </w:r>
          </w:p>
        </w:tc>
        <w:tc>
          <w:tcPr>
            <w:tcW w:w="1381" w:type="dxa"/>
            <w:vAlign w:val="center"/>
          </w:tcPr>
          <w:p w14:paraId="33879B9C">
            <w:pPr>
              <w:spacing w:after="0" w:line="240" w:lineRule="auto"/>
              <w:jc w:val="center"/>
              <w:rPr>
                <w:rFonts w:ascii="Times New Roman" w:hAnsi="Times New Roman" w:eastAsia="Arial" w:cs="Times New Roman"/>
                <w:sz w:val="24"/>
                <w:szCs w:val="24"/>
              </w:rPr>
            </w:pPr>
            <w:r>
              <w:rPr>
                <w:rFonts w:ascii="Times New Roman" w:hAnsi="Times New Roman" w:eastAsia="Arial" w:cs="Times New Roman"/>
                <w:sz w:val="24"/>
                <w:szCs w:val="24"/>
              </w:rPr>
              <w:t>Sprint-1</w:t>
            </w:r>
          </w:p>
        </w:tc>
      </w:tr>
      <w:tr w14:paraId="17BC9AA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851" w:hRule="exact"/>
        </w:trPr>
        <w:tc>
          <w:tcPr>
            <w:tcW w:w="1675" w:type="dxa"/>
            <w:vMerge w:val="continue"/>
            <w:vAlign w:val="center"/>
          </w:tcPr>
          <w:p w14:paraId="24456EA6">
            <w:pPr>
              <w:spacing w:after="0" w:line="240" w:lineRule="auto"/>
              <w:rPr>
                <w:rFonts w:ascii="Times New Roman" w:hAnsi="Times New Roman" w:eastAsia="Arial" w:cs="Times New Roman"/>
                <w:sz w:val="24"/>
                <w:szCs w:val="24"/>
              </w:rPr>
            </w:pPr>
          </w:p>
        </w:tc>
        <w:tc>
          <w:tcPr>
            <w:tcW w:w="1859" w:type="dxa"/>
            <w:vAlign w:val="center"/>
          </w:tcPr>
          <w:p w14:paraId="25A2D56C">
            <w:pPr>
              <w:spacing w:after="0" w:line="240" w:lineRule="auto"/>
              <w:rPr>
                <w:rFonts w:ascii="Times New Roman" w:hAnsi="Times New Roman" w:eastAsia="Arial" w:cs="Times New Roman"/>
                <w:sz w:val="24"/>
                <w:szCs w:val="24"/>
              </w:rPr>
            </w:pPr>
          </w:p>
        </w:tc>
        <w:tc>
          <w:tcPr>
            <w:tcW w:w="1316" w:type="dxa"/>
            <w:vAlign w:val="center"/>
          </w:tcPr>
          <w:p w14:paraId="67F979C2">
            <w:pPr>
              <w:spacing w:after="0" w:line="240" w:lineRule="auto"/>
              <w:jc w:val="center"/>
              <w:rPr>
                <w:rFonts w:ascii="Times New Roman" w:hAnsi="Times New Roman" w:eastAsia="Arial" w:cs="Times New Roman"/>
                <w:sz w:val="24"/>
                <w:szCs w:val="24"/>
              </w:rPr>
            </w:pPr>
            <w:r>
              <w:rPr>
                <w:rFonts w:ascii="Times New Roman" w:hAnsi="Times New Roman" w:eastAsia="Arial" w:cs="Times New Roman"/>
                <w:sz w:val="24"/>
                <w:szCs w:val="24"/>
              </w:rPr>
              <w:t>USN-2</w:t>
            </w:r>
          </w:p>
        </w:tc>
        <w:tc>
          <w:tcPr>
            <w:tcW w:w="4350" w:type="dxa"/>
            <w:vAlign w:val="center"/>
          </w:tcPr>
          <w:p w14:paraId="287A4670">
            <w:pPr>
              <w:spacing w:after="0" w:line="240" w:lineRule="auto"/>
              <w:rPr>
                <w:rFonts w:ascii="Times New Roman" w:hAnsi="Times New Roman" w:eastAsia="Arial" w:cs="Times New Roman"/>
                <w:sz w:val="24"/>
                <w:szCs w:val="24"/>
              </w:rPr>
            </w:pPr>
            <w:r>
              <w:rPr>
                <w:rFonts w:ascii="Times New Roman" w:hAnsi="Times New Roman" w:eastAsia="Arial" w:cs="Times New Roman"/>
                <w:sz w:val="24"/>
                <w:szCs w:val="24"/>
              </w:rPr>
              <w:t xml:space="preserve">As an educator, I can create courses </w:t>
            </w:r>
          </w:p>
        </w:tc>
        <w:tc>
          <w:tcPr>
            <w:tcW w:w="2609" w:type="dxa"/>
            <w:vAlign w:val="center"/>
          </w:tcPr>
          <w:p w14:paraId="4FB0EF59">
            <w:pPr>
              <w:spacing w:after="0" w:line="240" w:lineRule="auto"/>
              <w:rPr>
                <w:rFonts w:ascii="Times New Roman" w:hAnsi="Times New Roman" w:eastAsia="Arial" w:cs="Times New Roman"/>
                <w:sz w:val="24"/>
                <w:szCs w:val="24"/>
              </w:rPr>
            </w:pPr>
            <w:r>
              <w:rPr>
                <w:rFonts w:ascii="Times New Roman" w:hAnsi="Times New Roman" w:eastAsia="Arial" w:cs="Times New Roman"/>
                <w:sz w:val="24"/>
                <w:szCs w:val="24"/>
              </w:rPr>
              <w:t>I can create high quality courses</w:t>
            </w:r>
          </w:p>
        </w:tc>
        <w:tc>
          <w:tcPr>
            <w:tcW w:w="1381" w:type="dxa"/>
            <w:vAlign w:val="center"/>
          </w:tcPr>
          <w:p w14:paraId="1E56C8E8">
            <w:pPr>
              <w:spacing w:after="0" w:line="240" w:lineRule="auto"/>
              <w:jc w:val="center"/>
              <w:rPr>
                <w:rFonts w:ascii="Times New Roman" w:hAnsi="Times New Roman" w:eastAsia="Arial" w:cs="Times New Roman"/>
                <w:sz w:val="24"/>
                <w:szCs w:val="24"/>
              </w:rPr>
            </w:pPr>
            <w:r>
              <w:rPr>
                <w:rFonts w:ascii="Times New Roman" w:hAnsi="Times New Roman" w:eastAsia="Arial" w:cs="Times New Roman"/>
                <w:sz w:val="24"/>
                <w:szCs w:val="24"/>
              </w:rPr>
              <w:t>High</w:t>
            </w:r>
          </w:p>
        </w:tc>
        <w:tc>
          <w:tcPr>
            <w:tcW w:w="1381" w:type="dxa"/>
            <w:vAlign w:val="center"/>
          </w:tcPr>
          <w:p w14:paraId="340EA727">
            <w:pPr>
              <w:spacing w:after="0" w:line="240" w:lineRule="auto"/>
              <w:jc w:val="center"/>
              <w:rPr>
                <w:rFonts w:ascii="Times New Roman" w:hAnsi="Times New Roman" w:eastAsia="Arial" w:cs="Times New Roman"/>
                <w:sz w:val="24"/>
                <w:szCs w:val="24"/>
              </w:rPr>
            </w:pPr>
            <w:r>
              <w:rPr>
                <w:rFonts w:ascii="Times New Roman" w:hAnsi="Times New Roman" w:eastAsia="Arial" w:cs="Times New Roman"/>
                <w:sz w:val="24"/>
                <w:szCs w:val="24"/>
              </w:rPr>
              <w:t>Sprint-1</w:t>
            </w:r>
          </w:p>
        </w:tc>
      </w:tr>
      <w:tr w14:paraId="4C18203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851" w:hRule="exact"/>
        </w:trPr>
        <w:tc>
          <w:tcPr>
            <w:tcW w:w="1675" w:type="dxa"/>
            <w:vMerge w:val="continue"/>
            <w:vAlign w:val="center"/>
          </w:tcPr>
          <w:p w14:paraId="37620D1A">
            <w:pPr>
              <w:spacing w:after="0" w:line="240" w:lineRule="auto"/>
              <w:rPr>
                <w:rFonts w:ascii="Times New Roman" w:hAnsi="Times New Roman" w:eastAsia="Arial" w:cs="Times New Roman"/>
                <w:sz w:val="24"/>
                <w:szCs w:val="24"/>
              </w:rPr>
            </w:pPr>
          </w:p>
        </w:tc>
        <w:tc>
          <w:tcPr>
            <w:tcW w:w="1859" w:type="dxa"/>
            <w:vAlign w:val="center"/>
          </w:tcPr>
          <w:p w14:paraId="71E9A96E">
            <w:pPr>
              <w:spacing w:after="0" w:line="240" w:lineRule="auto"/>
              <w:rPr>
                <w:rFonts w:ascii="Times New Roman" w:hAnsi="Times New Roman" w:eastAsia="Arial" w:cs="Times New Roman"/>
                <w:sz w:val="24"/>
                <w:szCs w:val="24"/>
              </w:rPr>
            </w:pPr>
          </w:p>
        </w:tc>
        <w:tc>
          <w:tcPr>
            <w:tcW w:w="1316" w:type="dxa"/>
            <w:vAlign w:val="center"/>
          </w:tcPr>
          <w:p w14:paraId="345DFD58">
            <w:pPr>
              <w:spacing w:after="0" w:line="240" w:lineRule="auto"/>
              <w:jc w:val="center"/>
              <w:rPr>
                <w:rFonts w:ascii="Times New Roman" w:hAnsi="Times New Roman" w:eastAsia="Arial" w:cs="Times New Roman"/>
                <w:sz w:val="24"/>
                <w:szCs w:val="24"/>
              </w:rPr>
            </w:pPr>
            <w:r>
              <w:rPr>
                <w:rFonts w:ascii="Times New Roman" w:hAnsi="Times New Roman" w:eastAsia="Arial" w:cs="Times New Roman"/>
                <w:sz w:val="24"/>
                <w:szCs w:val="24"/>
              </w:rPr>
              <w:t>USN-3</w:t>
            </w:r>
          </w:p>
        </w:tc>
        <w:tc>
          <w:tcPr>
            <w:tcW w:w="4350" w:type="dxa"/>
            <w:vAlign w:val="center"/>
          </w:tcPr>
          <w:p w14:paraId="5C5D55B4">
            <w:pPr>
              <w:spacing w:after="0" w:line="240" w:lineRule="auto"/>
              <w:rPr>
                <w:rFonts w:ascii="Times New Roman" w:hAnsi="Times New Roman" w:eastAsia="Arial" w:cs="Times New Roman"/>
                <w:sz w:val="24"/>
                <w:szCs w:val="24"/>
              </w:rPr>
            </w:pPr>
            <w:r>
              <w:rPr>
                <w:rFonts w:ascii="Times New Roman" w:hAnsi="Times New Roman" w:eastAsia="Arial" w:cs="Times New Roman"/>
                <w:sz w:val="24"/>
                <w:szCs w:val="24"/>
              </w:rPr>
              <w:t>As an educator, I can upload videos into my course. Add chapters and pages to courses.</w:t>
            </w:r>
          </w:p>
        </w:tc>
        <w:tc>
          <w:tcPr>
            <w:tcW w:w="2609" w:type="dxa"/>
            <w:vAlign w:val="center"/>
          </w:tcPr>
          <w:p w14:paraId="3039B984">
            <w:pPr>
              <w:spacing w:after="0" w:line="240" w:lineRule="auto"/>
              <w:rPr>
                <w:rFonts w:ascii="Times New Roman" w:hAnsi="Times New Roman" w:eastAsia="Arial" w:cs="Times New Roman"/>
                <w:sz w:val="24"/>
                <w:szCs w:val="24"/>
              </w:rPr>
            </w:pPr>
            <w:r>
              <w:rPr>
                <w:rFonts w:ascii="Times New Roman" w:hAnsi="Times New Roman" w:eastAsia="Arial" w:cs="Times New Roman"/>
                <w:sz w:val="24"/>
                <w:szCs w:val="24"/>
              </w:rPr>
              <w:t>I can add chapters in course, and pages in chapters</w:t>
            </w:r>
          </w:p>
        </w:tc>
        <w:tc>
          <w:tcPr>
            <w:tcW w:w="1381" w:type="dxa"/>
            <w:vAlign w:val="center"/>
          </w:tcPr>
          <w:p w14:paraId="79708094">
            <w:pPr>
              <w:spacing w:after="0" w:line="240" w:lineRule="auto"/>
              <w:jc w:val="center"/>
              <w:rPr>
                <w:rFonts w:ascii="Times New Roman" w:hAnsi="Times New Roman" w:eastAsia="Arial" w:cs="Times New Roman"/>
                <w:sz w:val="24"/>
                <w:szCs w:val="24"/>
              </w:rPr>
            </w:pPr>
            <w:r>
              <w:rPr>
                <w:rFonts w:ascii="Times New Roman" w:hAnsi="Times New Roman" w:eastAsia="Arial" w:cs="Times New Roman"/>
                <w:sz w:val="24"/>
                <w:szCs w:val="24"/>
              </w:rPr>
              <w:t>High</w:t>
            </w:r>
          </w:p>
        </w:tc>
        <w:tc>
          <w:tcPr>
            <w:tcW w:w="1381" w:type="dxa"/>
            <w:vAlign w:val="center"/>
          </w:tcPr>
          <w:p w14:paraId="66FAB248">
            <w:pPr>
              <w:spacing w:after="0" w:line="240" w:lineRule="auto"/>
              <w:jc w:val="center"/>
              <w:rPr>
                <w:rFonts w:ascii="Times New Roman" w:hAnsi="Times New Roman" w:eastAsia="Arial" w:cs="Times New Roman"/>
                <w:sz w:val="24"/>
                <w:szCs w:val="24"/>
              </w:rPr>
            </w:pPr>
            <w:r>
              <w:rPr>
                <w:rFonts w:ascii="Times New Roman" w:hAnsi="Times New Roman" w:eastAsia="Arial" w:cs="Times New Roman"/>
                <w:sz w:val="24"/>
                <w:szCs w:val="24"/>
              </w:rPr>
              <w:t>Sprint-2</w:t>
            </w:r>
          </w:p>
        </w:tc>
      </w:tr>
      <w:tr w14:paraId="364984A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851" w:hRule="exact"/>
        </w:trPr>
        <w:tc>
          <w:tcPr>
            <w:tcW w:w="1675" w:type="dxa"/>
            <w:vMerge w:val="restart"/>
            <w:vAlign w:val="center"/>
          </w:tcPr>
          <w:p w14:paraId="25DA0224">
            <w:pPr>
              <w:spacing w:after="0" w:line="240" w:lineRule="auto"/>
              <w:jc w:val="center"/>
              <w:rPr>
                <w:rFonts w:ascii="Times New Roman" w:hAnsi="Times New Roman" w:eastAsia="Arial" w:cs="Times New Roman"/>
                <w:sz w:val="24"/>
                <w:szCs w:val="24"/>
              </w:rPr>
            </w:pPr>
            <w:r>
              <w:rPr>
                <w:rFonts w:ascii="Times New Roman" w:hAnsi="Times New Roman" w:eastAsia="Arial" w:cs="Times New Roman"/>
                <w:sz w:val="24"/>
                <w:szCs w:val="24"/>
              </w:rPr>
              <w:t>Learner</w:t>
            </w:r>
          </w:p>
        </w:tc>
        <w:tc>
          <w:tcPr>
            <w:tcW w:w="1859" w:type="dxa"/>
            <w:vAlign w:val="center"/>
          </w:tcPr>
          <w:p w14:paraId="4795875E">
            <w:pPr>
              <w:spacing w:after="0" w:line="240" w:lineRule="auto"/>
              <w:rPr>
                <w:rFonts w:ascii="Times New Roman" w:hAnsi="Times New Roman" w:eastAsia="Arial" w:cs="Times New Roman"/>
                <w:sz w:val="24"/>
                <w:szCs w:val="24"/>
              </w:rPr>
            </w:pPr>
          </w:p>
        </w:tc>
        <w:tc>
          <w:tcPr>
            <w:tcW w:w="1316" w:type="dxa"/>
            <w:vAlign w:val="center"/>
          </w:tcPr>
          <w:p w14:paraId="0EDED474">
            <w:pPr>
              <w:spacing w:after="0" w:line="240" w:lineRule="auto"/>
              <w:jc w:val="center"/>
              <w:rPr>
                <w:rFonts w:ascii="Times New Roman" w:hAnsi="Times New Roman" w:eastAsia="Arial" w:cs="Times New Roman"/>
                <w:sz w:val="24"/>
                <w:szCs w:val="24"/>
              </w:rPr>
            </w:pPr>
            <w:r>
              <w:rPr>
                <w:rFonts w:ascii="Times New Roman" w:hAnsi="Times New Roman" w:eastAsia="Arial" w:cs="Times New Roman"/>
                <w:sz w:val="24"/>
                <w:szCs w:val="24"/>
              </w:rPr>
              <w:t>USN-1</w:t>
            </w:r>
          </w:p>
        </w:tc>
        <w:tc>
          <w:tcPr>
            <w:tcW w:w="4350" w:type="dxa"/>
            <w:vAlign w:val="center"/>
          </w:tcPr>
          <w:p w14:paraId="46A33348">
            <w:pPr>
              <w:spacing w:after="0" w:line="240" w:lineRule="auto"/>
              <w:rPr>
                <w:rFonts w:ascii="Times New Roman" w:hAnsi="Times New Roman" w:eastAsia="Arial" w:cs="Times New Roman"/>
                <w:sz w:val="24"/>
                <w:szCs w:val="24"/>
              </w:rPr>
            </w:pPr>
            <w:r>
              <w:rPr>
                <w:rFonts w:ascii="Times New Roman" w:hAnsi="Times New Roman" w:eastAsia="Arial" w:cs="Times New Roman"/>
                <w:sz w:val="24"/>
                <w:szCs w:val="24"/>
              </w:rPr>
              <w:t>As a learner, I can find latest technology courses</w:t>
            </w:r>
          </w:p>
        </w:tc>
        <w:tc>
          <w:tcPr>
            <w:tcW w:w="2609" w:type="dxa"/>
            <w:vAlign w:val="center"/>
          </w:tcPr>
          <w:p w14:paraId="6F0E8691">
            <w:pPr>
              <w:spacing w:after="0" w:line="240" w:lineRule="auto"/>
              <w:rPr>
                <w:rFonts w:ascii="Times New Roman" w:hAnsi="Times New Roman" w:eastAsia="Arial" w:cs="Times New Roman"/>
                <w:sz w:val="24"/>
                <w:szCs w:val="24"/>
              </w:rPr>
            </w:pPr>
            <w:r>
              <w:rPr>
                <w:rFonts w:ascii="Times New Roman" w:hAnsi="Times New Roman" w:eastAsia="Arial" w:cs="Times New Roman"/>
                <w:sz w:val="24"/>
                <w:szCs w:val="24"/>
              </w:rPr>
              <w:t>I can easily find latest courses</w:t>
            </w:r>
          </w:p>
        </w:tc>
        <w:tc>
          <w:tcPr>
            <w:tcW w:w="1381" w:type="dxa"/>
            <w:vAlign w:val="center"/>
          </w:tcPr>
          <w:p w14:paraId="5938DEF2">
            <w:pPr>
              <w:spacing w:after="0" w:line="240" w:lineRule="auto"/>
              <w:jc w:val="center"/>
              <w:rPr>
                <w:rFonts w:ascii="Times New Roman" w:hAnsi="Times New Roman" w:eastAsia="Arial" w:cs="Times New Roman"/>
                <w:sz w:val="24"/>
                <w:szCs w:val="24"/>
              </w:rPr>
            </w:pPr>
            <w:r>
              <w:rPr>
                <w:rFonts w:ascii="Times New Roman" w:hAnsi="Times New Roman" w:eastAsia="Arial" w:cs="Times New Roman"/>
                <w:sz w:val="24"/>
                <w:szCs w:val="24"/>
              </w:rPr>
              <w:t>High</w:t>
            </w:r>
          </w:p>
        </w:tc>
        <w:tc>
          <w:tcPr>
            <w:tcW w:w="1381" w:type="dxa"/>
            <w:vAlign w:val="center"/>
          </w:tcPr>
          <w:p w14:paraId="152B8078">
            <w:pPr>
              <w:spacing w:after="0" w:line="240" w:lineRule="auto"/>
              <w:jc w:val="center"/>
              <w:rPr>
                <w:rFonts w:ascii="Times New Roman" w:hAnsi="Times New Roman" w:eastAsia="Arial" w:cs="Times New Roman"/>
                <w:sz w:val="24"/>
                <w:szCs w:val="24"/>
              </w:rPr>
            </w:pPr>
            <w:r>
              <w:rPr>
                <w:rFonts w:ascii="Times New Roman" w:hAnsi="Times New Roman" w:eastAsia="Arial" w:cs="Times New Roman"/>
                <w:sz w:val="24"/>
                <w:szCs w:val="24"/>
              </w:rPr>
              <w:t>Sprint 1</w:t>
            </w:r>
          </w:p>
        </w:tc>
      </w:tr>
      <w:tr w14:paraId="426776D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851" w:hRule="exact"/>
        </w:trPr>
        <w:tc>
          <w:tcPr>
            <w:tcW w:w="1675" w:type="dxa"/>
            <w:vMerge w:val="continue"/>
            <w:vAlign w:val="center"/>
          </w:tcPr>
          <w:p w14:paraId="248FAA8B">
            <w:pPr>
              <w:spacing w:after="0" w:line="240" w:lineRule="auto"/>
              <w:rPr>
                <w:rFonts w:ascii="Times New Roman" w:hAnsi="Times New Roman" w:eastAsia="Arial" w:cs="Times New Roman"/>
                <w:sz w:val="24"/>
                <w:szCs w:val="24"/>
              </w:rPr>
            </w:pPr>
          </w:p>
        </w:tc>
        <w:tc>
          <w:tcPr>
            <w:tcW w:w="1859" w:type="dxa"/>
            <w:vAlign w:val="center"/>
          </w:tcPr>
          <w:p w14:paraId="5330F2E0">
            <w:pPr>
              <w:spacing w:after="0" w:line="240" w:lineRule="auto"/>
              <w:rPr>
                <w:rFonts w:ascii="Times New Roman" w:hAnsi="Times New Roman" w:eastAsia="Arial" w:cs="Times New Roman"/>
                <w:sz w:val="24"/>
                <w:szCs w:val="24"/>
              </w:rPr>
            </w:pPr>
          </w:p>
        </w:tc>
        <w:tc>
          <w:tcPr>
            <w:tcW w:w="1316" w:type="dxa"/>
            <w:vAlign w:val="center"/>
          </w:tcPr>
          <w:p w14:paraId="16BB96A7">
            <w:pPr>
              <w:spacing w:after="0" w:line="240" w:lineRule="auto"/>
              <w:jc w:val="center"/>
              <w:rPr>
                <w:rFonts w:ascii="Times New Roman" w:hAnsi="Times New Roman" w:eastAsia="Arial" w:cs="Times New Roman"/>
                <w:sz w:val="24"/>
                <w:szCs w:val="24"/>
              </w:rPr>
            </w:pPr>
            <w:r>
              <w:rPr>
                <w:rFonts w:ascii="Times New Roman" w:hAnsi="Times New Roman" w:eastAsia="Arial" w:cs="Times New Roman"/>
                <w:sz w:val="24"/>
                <w:szCs w:val="24"/>
              </w:rPr>
              <w:t>USN-2</w:t>
            </w:r>
          </w:p>
        </w:tc>
        <w:tc>
          <w:tcPr>
            <w:tcW w:w="4350" w:type="dxa"/>
            <w:vAlign w:val="center"/>
          </w:tcPr>
          <w:p w14:paraId="63558E30">
            <w:pPr>
              <w:spacing w:after="0" w:line="240" w:lineRule="auto"/>
              <w:rPr>
                <w:rFonts w:ascii="Times New Roman" w:hAnsi="Times New Roman" w:eastAsia="Arial" w:cs="Times New Roman"/>
                <w:sz w:val="24"/>
                <w:szCs w:val="24"/>
              </w:rPr>
            </w:pPr>
            <w:r>
              <w:rPr>
                <w:rFonts w:ascii="Times New Roman" w:hAnsi="Times New Roman" w:eastAsia="Arial" w:cs="Times New Roman"/>
                <w:sz w:val="24"/>
                <w:szCs w:val="24"/>
              </w:rPr>
              <w:t>As a learner, I should be able to learn from the comfort of my home</w:t>
            </w:r>
          </w:p>
        </w:tc>
        <w:tc>
          <w:tcPr>
            <w:tcW w:w="2609" w:type="dxa"/>
            <w:vAlign w:val="center"/>
          </w:tcPr>
          <w:p w14:paraId="1844BBF5">
            <w:pPr>
              <w:spacing w:after="0" w:line="240" w:lineRule="auto"/>
              <w:rPr>
                <w:rFonts w:ascii="Times New Roman" w:hAnsi="Times New Roman" w:eastAsia="Arial" w:cs="Times New Roman"/>
                <w:sz w:val="24"/>
                <w:szCs w:val="24"/>
              </w:rPr>
            </w:pPr>
            <w:r>
              <w:rPr>
                <w:rFonts w:ascii="Times New Roman" w:hAnsi="Times New Roman" w:eastAsia="Arial" w:cs="Times New Roman"/>
                <w:sz w:val="24"/>
                <w:szCs w:val="24"/>
              </w:rPr>
              <w:t>I can easily learn any course sitting in my home</w:t>
            </w:r>
          </w:p>
        </w:tc>
        <w:tc>
          <w:tcPr>
            <w:tcW w:w="1381" w:type="dxa"/>
            <w:vAlign w:val="center"/>
          </w:tcPr>
          <w:p w14:paraId="7568C094">
            <w:pPr>
              <w:spacing w:after="0" w:line="240" w:lineRule="auto"/>
              <w:jc w:val="center"/>
              <w:rPr>
                <w:rFonts w:ascii="Times New Roman" w:hAnsi="Times New Roman" w:eastAsia="Arial" w:cs="Times New Roman"/>
                <w:sz w:val="24"/>
                <w:szCs w:val="24"/>
              </w:rPr>
            </w:pPr>
            <w:r>
              <w:rPr>
                <w:rFonts w:ascii="Times New Roman" w:hAnsi="Times New Roman" w:eastAsia="Arial" w:cs="Times New Roman"/>
                <w:sz w:val="24"/>
                <w:szCs w:val="24"/>
              </w:rPr>
              <w:t>High</w:t>
            </w:r>
          </w:p>
        </w:tc>
        <w:tc>
          <w:tcPr>
            <w:tcW w:w="1381" w:type="dxa"/>
            <w:vAlign w:val="center"/>
          </w:tcPr>
          <w:p w14:paraId="38D999DD">
            <w:pPr>
              <w:spacing w:after="0" w:line="240" w:lineRule="auto"/>
              <w:jc w:val="center"/>
              <w:rPr>
                <w:rFonts w:ascii="Times New Roman" w:hAnsi="Times New Roman" w:eastAsia="Arial" w:cs="Times New Roman"/>
                <w:sz w:val="24"/>
                <w:szCs w:val="24"/>
              </w:rPr>
            </w:pPr>
            <w:r>
              <w:rPr>
                <w:rFonts w:ascii="Times New Roman" w:hAnsi="Times New Roman" w:eastAsia="Arial" w:cs="Times New Roman"/>
                <w:sz w:val="24"/>
                <w:szCs w:val="24"/>
              </w:rPr>
              <w:t>Sprint 1</w:t>
            </w:r>
          </w:p>
        </w:tc>
      </w:tr>
      <w:tr w14:paraId="53199B0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851" w:hRule="exact"/>
        </w:trPr>
        <w:tc>
          <w:tcPr>
            <w:tcW w:w="1675" w:type="dxa"/>
            <w:vMerge w:val="continue"/>
            <w:vAlign w:val="center"/>
          </w:tcPr>
          <w:p w14:paraId="6461F47E">
            <w:pPr>
              <w:spacing w:after="0" w:line="240" w:lineRule="auto"/>
              <w:rPr>
                <w:rFonts w:ascii="Times New Roman" w:hAnsi="Times New Roman" w:eastAsia="Arial" w:cs="Times New Roman"/>
                <w:sz w:val="24"/>
                <w:szCs w:val="24"/>
              </w:rPr>
            </w:pPr>
          </w:p>
        </w:tc>
        <w:tc>
          <w:tcPr>
            <w:tcW w:w="1859" w:type="dxa"/>
            <w:vAlign w:val="center"/>
          </w:tcPr>
          <w:p w14:paraId="1D6B37B6">
            <w:pPr>
              <w:spacing w:after="0" w:line="240" w:lineRule="auto"/>
              <w:rPr>
                <w:rFonts w:ascii="Times New Roman" w:hAnsi="Times New Roman" w:eastAsia="Arial" w:cs="Times New Roman"/>
                <w:sz w:val="24"/>
                <w:szCs w:val="24"/>
              </w:rPr>
            </w:pPr>
          </w:p>
        </w:tc>
        <w:tc>
          <w:tcPr>
            <w:tcW w:w="1316" w:type="dxa"/>
            <w:vAlign w:val="center"/>
          </w:tcPr>
          <w:p w14:paraId="64FE8764">
            <w:pPr>
              <w:spacing w:after="0" w:line="240" w:lineRule="auto"/>
              <w:jc w:val="center"/>
              <w:rPr>
                <w:rFonts w:ascii="Times New Roman" w:hAnsi="Times New Roman" w:eastAsia="Arial" w:cs="Times New Roman"/>
                <w:sz w:val="24"/>
                <w:szCs w:val="24"/>
              </w:rPr>
            </w:pPr>
            <w:r>
              <w:rPr>
                <w:rFonts w:ascii="Times New Roman" w:hAnsi="Times New Roman" w:eastAsia="Arial" w:cs="Times New Roman"/>
                <w:sz w:val="24"/>
                <w:szCs w:val="24"/>
              </w:rPr>
              <w:t>USN-3</w:t>
            </w:r>
          </w:p>
        </w:tc>
        <w:tc>
          <w:tcPr>
            <w:tcW w:w="4350" w:type="dxa"/>
            <w:vAlign w:val="center"/>
          </w:tcPr>
          <w:p w14:paraId="7C7A761A">
            <w:pPr>
              <w:spacing w:after="0" w:line="240" w:lineRule="auto"/>
              <w:rPr>
                <w:rFonts w:ascii="Times New Roman" w:hAnsi="Times New Roman" w:eastAsia="Arial" w:cs="Times New Roman"/>
                <w:sz w:val="24"/>
                <w:szCs w:val="24"/>
              </w:rPr>
            </w:pPr>
            <w:r>
              <w:rPr>
                <w:rFonts w:ascii="Times New Roman" w:hAnsi="Times New Roman" w:eastAsia="Arial" w:cs="Times New Roman"/>
                <w:sz w:val="24"/>
                <w:szCs w:val="24"/>
              </w:rPr>
              <w:t>As a learner, I should be able to learn courses in any regional language</w:t>
            </w:r>
          </w:p>
        </w:tc>
        <w:tc>
          <w:tcPr>
            <w:tcW w:w="2609" w:type="dxa"/>
            <w:vAlign w:val="center"/>
          </w:tcPr>
          <w:p w14:paraId="4B11F50C">
            <w:pPr>
              <w:spacing w:after="0" w:line="240" w:lineRule="auto"/>
              <w:rPr>
                <w:rFonts w:ascii="Times New Roman" w:hAnsi="Times New Roman" w:eastAsia="Arial" w:cs="Times New Roman"/>
                <w:sz w:val="24"/>
                <w:szCs w:val="24"/>
              </w:rPr>
            </w:pPr>
            <w:r>
              <w:rPr>
                <w:rFonts w:ascii="Times New Roman" w:hAnsi="Times New Roman" w:eastAsia="Arial" w:cs="Times New Roman"/>
                <w:sz w:val="24"/>
                <w:szCs w:val="24"/>
              </w:rPr>
              <w:t>I can learn a course in any language I want</w:t>
            </w:r>
          </w:p>
        </w:tc>
        <w:tc>
          <w:tcPr>
            <w:tcW w:w="1381" w:type="dxa"/>
            <w:vAlign w:val="center"/>
          </w:tcPr>
          <w:p w14:paraId="65A01F41">
            <w:pPr>
              <w:spacing w:after="0" w:line="240" w:lineRule="auto"/>
              <w:jc w:val="center"/>
              <w:rPr>
                <w:rFonts w:ascii="Times New Roman" w:hAnsi="Times New Roman" w:eastAsia="Arial" w:cs="Times New Roman"/>
                <w:sz w:val="24"/>
                <w:szCs w:val="24"/>
              </w:rPr>
            </w:pPr>
            <w:r>
              <w:rPr>
                <w:rFonts w:ascii="Times New Roman" w:hAnsi="Times New Roman" w:eastAsia="Arial" w:cs="Times New Roman"/>
                <w:sz w:val="24"/>
                <w:szCs w:val="24"/>
              </w:rPr>
              <w:t>Low</w:t>
            </w:r>
          </w:p>
        </w:tc>
        <w:tc>
          <w:tcPr>
            <w:tcW w:w="1381" w:type="dxa"/>
            <w:vAlign w:val="center"/>
          </w:tcPr>
          <w:p w14:paraId="529E9E12">
            <w:pPr>
              <w:spacing w:after="0" w:line="240" w:lineRule="auto"/>
              <w:jc w:val="center"/>
              <w:rPr>
                <w:rFonts w:ascii="Times New Roman" w:hAnsi="Times New Roman" w:eastAsia="Arial" w:cs="Times New Roman"/>
                <w:sz w:val="24"/>
                <w:szCs w:val="24"/>
              </w:rPr>
            </w:pPr>
            <w:r>
              <w:rPr>
                <w:rFonts w:ascii="Times New Roman" w:hAnsi="Times New Roman" w:eastAsia="Arial" w:cs="Times New Roman"/>
                <w:sz w:val="24"/>
                <w:szCs w:val="24"/>
              </w:rPr>
              <w:t>Sprint 2</w:t>
            </w:r>
          </w:p>
        </w:tc>
      </w:tr>
    </w:tbl>
    <w:p w14:paraId="36740ECF">
      <w:pPr>
        <w:rPr>
          <w:rFonts w:ascii="Times New Roman" w:hAnsi="Times New Roman" w:eastAsia="Arial" w:cs="Times New Roman"/>
          <w:sz w:val="24"/>
          <w:szCs w:val="24"/>
        </w:rPr>
      </w:pPr>
    </w:p>
    <w:p w14:paraId="3329C483">
      <w:pPr>
        <w:rPr>
          <w:rFonts w:ascii="Arial" w:hAnsi="Arial" w:eastAsia="Arial" w:cs="Arial"/>
        </w:rPr>
      </w:pPr>
      <w:bookmarkStart w:id="0" w:name="_GoBack"/>
      <w:bookmarkEnd w:id="0"/>
    </w:p>
    <w:sectPr>
      <w:pgSz w:w="16838" w:h="11906" w:orient="landscape"/>
      <w:pgMar w:top="1440" w:right="851" w:bottom="1134"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Aptos">
    <w:panose1 w:val="020B0004020202020204"/>
    <w:charset w:val="86"/>
    <w:family w:val="auto"/>
    <w:pitch w:val="default"/>
    <w:sig w:usb0="20000287" w:usb1="00000003" w:usb2="00000000" w:usb3="00000000" w:csb0="2000019F" w:csb1="00000000"/>
  </w:font>
  <w:font w:name="Verdana">
    <w:panose1 w:val="020B0604030504040204"/>
    <w:charset w:val="00"/>
    <w:family w:val="auto"/>
    <w:pitch w:val="default"/>
    <w:sig w:usb0="A00006FF" w:usb1="4000205B" w:usb2="00000010" w:usb3="00000000" w:csb0="2000019F"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9"/>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17DC0939"/>
    <w:rsid w:val="5140722D"/>
    <w:rsid w:val="6730265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qFormat="1"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IN"/>
    </w:rPr>
  </w:style>
  <w:style w:type="paragraph" w:styleId="2">
    <w:name w:val="heading 1"/>
    <w:basedOn w:val="1"/>
    <w:next w:val="1"/>
    <w:uiPriority w:val="0"/>
    <w:pPr>
      <w:keepNext/>
      <w:keepLines/>
      <w:pageBreakBefore w:val="0"/>
      <w:spacing w:before="480" w:after="120"/>
    </w:pPr>
    <w:rPr>
      <w:b/>
      <w:sz w:val="48"/>
      <w:szCs w:val="48"/>
    </w:rPr>
  </w:style>
  <w:style w:type="paragraph" w:styleId="3">
    <w:name w:val="heading 2"/>
    <w:basedOn w:val="1"/>
    <w:next w:val="1"/>
    <w:uiPriority w:val="0"/>
    <w:pPr>
      <w:keepNext/>
      <w:keepLines/>
      <w:pageBreakBefore w:val="0"/>
      <w:spacing w:before="360" w:after="80"/>
    </w:pPr>
    <w:rPr>
      <w:b/>
      <w:sz w:val="36"/>
      <w:szCs w:val="36"/>
    </w:rPr>
  </w:style>
  <w:style w:type="paragraph" w:styleId="4">
    <w:name w:val="heading 3"/>
    <w:basedOn w:val="1"/>
    <w:next w:val="1"/>
    <w:uiPriority w:val="0"/>
    <w:pPr>
      <w:keepNext/>
      <w:keepLines/>
      <w:pageBreakBefore w:val="0"/>
      <w:spacing w:before="280" w:after="80"/>
    </w:pPr>
    <w:rPr>
      <w:b/>
      <w:sz w:val="28"/>
      <w:szCs w:val="28"/>
    </w:rPr>
  </w:style>
  <w:style w:type="paragraph" w:styleId="5">
    <w:name w:val="heading 4"/>
    <w:basedOn w:val="1"/>
    <w:next w:val="1"/>
    <w:qFormat/>
    <w:uiPriority w:val="0"/>
    <w:pPr>
      <w:keepNext/>
      <w:keepLines/>
      <w:pageBreakBefore w:val="0"/>
      <w:spacing w:before="240" w:after="40"/>
    </w:pPr>
    <w:rPr>
      <w:b/>
      <w:sz w:val="24"/>
      <w:szCs w:val="24"/>
    </w:rPr>
  </w:style>
  <w:style w:type="paragraph" w:styleId="6">
    <w:name w:val="heading 5"/>
    <w:basedOn w:val="1"/>
    <w:next w:val="1"/>
    <w:uiPriority w:val="0"/>
    <w:pPr>
      <w:keepNext/>
      <w:keepLines/>
      <w:pageBreakBefore w:val="0"/>
      <w:spacing w:before="220" w:after="40"/>
    </w:pPr>
    <w:rPr>
      <w:b/>
      <w:sz w:val="22"/>
      <w:szCs w:val="22"/>
    </w:rPr>
  </w:style>
  <w:style w:type="paragraph" w:styleId="7">
    <w:name w:val="heading 6"/>
    <w:basedOn w:val="1"/>
    <w:next w:val="1"/>
    <w:uiPriority w:val="0"/>
    <w:pPr>
      <w:keepNext/>
      <w:keepLines/>
      <w:pageBreakBefore w:val="0"/>
      <w:spacing w:before="200" w:after="40"/>
    </w:pPr>
    <w:rPr>
      <w:b/>
      <w:sz w:val="20"/>
      <w:szCs w:val="20"/>
    </w:rPr>
  </w:style>
  <w:style w:type="character" w:default="1" w:styleId="8">
    <w:name w:val="Default Paragraph Font"/>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character" w:styleId="10">
    <w:name w:val="Hyperlink"/>
    <w:basedOn w:val="8"/>
    <w:unhideWhenUsed/>
    <w:qFormat/>
    <w:uiPriority w:val="99"/>
    <w:rPr>
      <w:color w:val="0563C1" w:themeColor="hyperlink"/>
      <w:u w:val="single"/>
      <w14:textFill>
        <w14:solidFill>
          <w14:schemeClr w14:val="hlink"/>
        </w14:solidFill>
      </w14:textFill>
    </w:rPr>
  </w:style>
  <w:style w:type="paragraph" w:styleId="11">
    <w:name w:val="Subtitle"/>
    <w:basedOn w:val="1"/>
    <w:next w:val="1"/>
    <w:uiPriority w:val="0"/>
    <w:pPr>
      <w:keepNext/>
      <w:keepLines/>
      <w:pageBreakBefore w:val="0"/>
      <w:spacing w:before="360" w:after="80"/>
    </w:pPr>
    <w:rPr>
      <w:rFonts w:ascii="Georgia" w:hAnsi="Georgia" w:eastAsia="Georgia" w:cs="Georgia"/>
      <w:i/>
      <w:color w:val="666666"/>
      <w:sz w:val="48"/>
      <w:szCs w:val="48"/>
    </w:rPr>
  </w:style>
  <w:style w:type="table" w:styleId="12">
    <w:name w:val="Table Grid"/>
    <w:basedOn w:val="1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3">
    <w:name w:val="Table Normal1"/>
    <w:uiPriority w:val="0"/>
  </w:style>
  <w:style w:type="paragraph" w:styleId="14">
    <w:name w:val="Title"/>
    <w:basedOn w:val="1"/>
    <w:next w:val="1"/>
    <w:uiPriority w:val="0"/>
    <w:pPr>
      <w:keepNext/>
      <w:keepLines/>
      <w:pageBreakBefore w:val="0"/>
      <w:spacing w:before="480" w:after="120"/>
    </w:pPr>
    <w:rPr>
      <w:b/>
      <w:sz w:val="72"/>
      <w:szCs w:val="72"/>
    </w:rPr>
  </w:style>
  <w:style w:type="character" w:customStyle="1" w:styleId="15">
    <w:name w:val="Unresolved Mention"/>
    <w:basedOn w:val="8"/>
    <w:semiHidden/>
    <w:unhideWhenUsed/>
    <w:qFormat/>
    <w:uiPriority w:val="99"/>
    <w:rPr>
      <w:color w:val="605E5C"/>
      <w:shd w:val="clear" w:color="auto" w:fill="E1DFDD"/>
    </w:rPr>
  </w:style>
  <w:style w:type="paragraph" w:styleId="16">
    <w:name w:val="List Paragraph"/>
    <w:basedOn w:val="1"/>
    <w:qFormat/>
    <w:uiPriority w:val="34"/>
    <w:pPr>
      <w:ind w:left="720"/>
      <w:contextualSpacing/>
    </w:pPr>
  </w:style>
  <w:style w:type="table" w:customStyle="1" w:styleId="17">
    <w:name w:val="_Style 17"/>
    <w:basedOn w:val="13"/>
    <w:qFormat/>
    <w:uiPriority w:val="0"/>
    <w:pPr>
      <w:spacing w:after="0" w:line="240" w:lineRule="auto"/>
    </w:pPr>
    <w:tblPr>
      <w:tblCellMar>
        <w:top w:w="0" w:type="dxa"/>
        <w:left w:w="108" w:type="dxa"/>
        <w:bottom w:w="0" w:type="dxa"/>
        <w:right w:w="108" w:type="dxa"/>
      </w:tblCellMar>
    </w:tblPr>
  </w:style>
  <w:style w:type="table" w:customStyle="1" w:styleId="18">
    <w:name w:val="_Style 18"/>
    <w:basedOn w:val="13"/>
    <w:uiPriority w:val="0"/>
    <w:pPr>
      <w:spacing w:after="0" w:line="240" w:lineRule="auto"/>
    </w:pPr>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LNAd6aiIj/Up21oUhroKiVDMfg==">CgMxLjA4AHIhMWUzVE1mUTdQc0JJUHpzMlBpUTdZcHVEUXd5Q01meVVH</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Pages>2</Pages>
  <TotalTime>0</TotalTime>
  <ScaleCrop>false</ScaleCrop>
  <LinksUpToDate>false</LinksUpToDate>
  <Application>WPS Office_12.2.0.21931_F1E327BC-269C-435d-A152-05C5408002CA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2022-09-18T16:51:00Z</dcterms:created>
  <dc:creator>Amarender Katkam</dc:creator>
  <cp:lastModifiedBy>user</cp:lastModifiedBy>
  <dcterms:modified xsi:type="dcterms:W3CDTF">2025-06-28T15:02:05Z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96C7FE5EE8364AAF8CA1AC94131A94D0_12</vt:lpwstr>
  </property>
</Properties>
</file>