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Hen for Free – Exciting Online Slot Game</w:t>
      </w:r>
    </w:p>
    <w:p>
      <w:pPr>
        <w:pStyle w:val="Heading2"/>
      </w:pPr>
      <w:r>
        <w:t>Get Ready to Squawk with Golden Hen!</w:t>
      </w:r>
    </w:p>
    <w:p>
      <w:r/>
      <w:r>
        <w:t>Looking for a good game to ruffle your feathers? Look no further than Golden Hen! This farm-themed online slot machine from NextGen Gaming is packed with clucking good fun. With 5 reels and 243 ways to win, there are plenty of opportunities to come out on top.</w:t>
      </w:r>
    </w:p>
    <w:p>
      <w:r/>
      <w:r>
        <w:t>As you'd expect from a farmyard themed game, Golden Hen features a whole bunch of hens and a chicken coop. But don't be chicken – there's a non-progressive jackpot of 2,000 coins up for grabs that'll have you crowing with delight!</w:t>
      </w:r>
    </w:p>
    <w:p>
      <w:r/>
      <w:r>
        <w:t>But that's not all – Golden Hen is accessible to all budgets. Whether you're a penny-pincher or a high roller, you can start betting from just 0.25, all the way up to 250.00. So get ready to flap your wings and let the good times roll!</w:t>
      </w:r>
    </w:p>
    <w:p>
      <w:pPr>
        <w:pStyle w:val="Heading2"/>
      </w:pPr>
      <w:r>
        <w:t>WAGERING OPTIONS</w:t>
      </w:r>
    </w:p>
    <w:p>
      <w:r/>
      <w:r>
        <w:t>Are you a high roller or a casual gambler? Either way, Golden Hen offers a range of wagering options to suit your needs. Place a bet for as little as 0.25 and experience the thrill of the game or bet up to a maximum of 250.00 to really spice things up. That's right folks, it's time to show that chicken who's boss!</w:t>
      </w:r>
    </w:p>
    <w:p>
      <w:r/>
      <w:r>
        <w:t>With 243 paylines on offer, this game is not for the faint-hearted. Don't be a chicken though, take a chance and bet big, because with every spin comes the potential for a big payout. Keep in mind that all paylines are fixed, meaning that players must bet on all paylines with each spin.</w:t>
      </w:r>
    </w:p>
    <w:p>
      <w:r/>
      <w:r>
        <w:t>But hey, don't be too nervous, we're talking about Golden Hen here, not real-life poultry. So, come and join the fun, try your luck and see if you can strike gold.</w:t>
      </w:r>
    </w:p>
    <w:p>
      <w:pPr>
        <w:pStyle w:val="Heading2"/>
      </w:pPr>
      <w:r>
        <w:t>Unleash the Farm Fun with Wild and Scatter Symbols!</w:t>
      </w:r>
    </w:p>
    <w:p>
      <w:r/>
      <w:r>
        <w:t>What's farm life without its feathered friends? In Golden Hen, you have some special ones that help you win big. First up is the rooster, the wild symbol of the game. Watch out for it on the reels 2, 3, and 4. It struts its stuff by substituting any other symbol on the board except for the scatter, giving you the best shot at landing a winning combo. It's no surprise that this bird is the boss of the barnyard!</w:t>
      </w:r>
      <w:r/>
    </w:p>
    <w:p>
      <w:r/>
      <w:r>
        <w:t>But, wait! There's more to the birdhouse. The scatter symbol in this game is the golden chicken. It's not your average clucker; it holds the key to multiplying your winnings when you hit it. Keep your eyes peeled for this shiny birdie as it appears only on the middle three reels. When you hit three of these golden chickens, you'll be rewarded with a hefty payout of 10x your total bet!</w:t>
      </w:r>
      <w:r/>
    </w:p>
    <w:p>
      <w:r/>
      <w:r>
        <w:t>Who knew that farm animals could be so profitable? With these wild and scatter symbols, Golden Hen brings out the best of both worlds. Get ready to have a clucking good time!</w:t>
      </w:r>
    </w:p>
    <w:p>
      <w:pPr>
        <w:pStyle w:val="Heading2"/>
      </w:pPr>
      <w:r>
        <w:t>Free Spins Are Egg-cellent Fun!</w:t>
      </w:r>
    </w:p>
    <w:p>
      <w:r/>
      <w:r>
        <w:t>Golden Hen offers regular free spins, and boy are they a clucking good time! Not only do you get to spin the reels without spending a dime, but the game really turns up the excitement by combining the wild and scatter symbols into one icon. It's like getting two for the price of one!</w:t>
      </w:r>
    </w:p>
    <w:p>
      <w:r/>
      <w:r>
        <w:t>In fact, if you manage to get three or more scatters or wilds while playing for free, the game really hatches a plan to keep you playing. It rewards you with ten additional free games, giving you plenty of time to collect eggs-traordinary wins.</w:t>
      </w:r>
    </w:p>
    <w:p>
      <w:r/>
      <w:r>
        <w:t>And speaking of wins, the game gives you even more opportunities to rake them in. If you happen to hit a 5 of a kind on a payline during a free spin, the game multiplies your win by five. That's right, you heard it - FIVE TIMES THE PRIZE! Who knew that playing with chickens could be so lucrative?</w:t>
      </w:r>
    </w:p>
    <w:p>
      <w:r/>
      <w:r>
        <w:t>So don't be a chicken, give Golden Hen a try and see if you can pluck some big wins from its reels. With those egg-stra free spins and the chance to multiply your wins, you're sure to have a cracking good time!</w:t>
      </w:r>
    </w:p>
    <w:p>
      <w:pPr>
        <w:pStyle w:val="Heading2"/>
      </w:pPr>
      <w:r>
        <w:t>Return to Player Percentage</w:t>
      </w:r>
    </w:p>
    <w:p>
      <w:r/>
      <w:r>
        <w:t>Are you looking to hatch some big wins on the reels? If so, the Golden Hen slot game might just be what you need. With a return to player (RTP) percentage of 97.22%, you can expect a decent return on your wager over time. That's right, this high RTP percentage means that players are more likely to have a fair chance of winning the golden eggs they've been dreaming of.</w:t>
      </w:r>
    </w:p>
    <w:p>
      <w:r/>
      <w:r>
        <w:t>Of course, we can't guarantee that you'll become a millionaire after playing this game. Still, the RTP percentage gives you an idea of how much you could potentially get out of it. So why not try your luck and see what kind of monetary gift the Golden Hen will lay out for you?</w:t>
      </w:r>
    </w:p>
    <w:p>
      <w:r/>
      <w:r>
        <w:t>One important thing to remember is that the RTP is just an average calculated over many spins. But who cares about maths when you have a charming, golden hen by your side, right? So, go ahead, spin those reels and see if you can get your hands on some golden eggs of your own. And if you don't win big at first, don't worry – there's always a chance that the next spin will make all of your dreams come true.</w:t>
      </w:r>
    </w:p>
    <w:p>
      <w:pPr>
        <w:pStyle w:val="Heading2"/>
      </w:pPr>
      <w:r>
        <w:t>Similar Slot Games</w:t>
      </w:r>
    </w:p>
    <w:p>
      <w:r/>
      <w:r>
        <w:t>Looking for another slot game that will quack you up? Try out Golden Hen's aquatic cousin, Dolphin Reef! This delightful online slot machine features a sea-themed design that's sure to make a splash. Dive into the game and explore the underwater world as you encounter various sea creatures, from happy-go-lucky clownfish to daunting turtles.</w:t>
      </w:r>
    </w:p>
    <w:p>
      <w:r/>
      <w:r>
        <w:t>Dolphin Reef has many unique features and gameplay that make it an attractive option for slot game enthusiasts. With its vibrant graphics and smooth animations, Dolphin Reef is a treat for the eyes. Plus, the game offers players the chance to win big with its special bonuses and features.</w:t>
      </w:r>
    </w:p>
    <w:p>
      <w:r/>
      <w:r>
        <w:t>So the next time you're looking for an online slot game to feather your nest, consider giving Dolphin Reef a spin. It just might be the catch of the day!</w:t>
      </w:r>
    </w:p>
    <w:p>
      <w:pPr>
        <w:pStyle w:val="Heading2"/>
      </w:pPr>
      <w:r>
        <w:t>FAQ</w:t>
      </w:r>
    </w:p>
    <w:p>
      <w:pPr>
        <w:pStyle w:val="Heading3"/>
      </w:pPr>
      <w:r>
        <w:t>What is Golden Hen?</w:t>
      </w:r>
    </w:p>
    <w:p>
      <w:r/>
      <w:r>
        <w:t>Golden Hen is an online slot machine game by NextGen Gaming that features farmyard symbols and 243 ways to win on each spin.</w:t>
      </w:r>
    </w:p>
    <w:p>
      <w:pPr>
        <w:pStyle w:val="Heading3"/>
      </w:pPr>
      <w:r>
        <w:t>What are the minimum and maximum bets for Golden Hen?</w:t>
      </w:r>
    </w:p>
    <w:p>
      <w:r/>
      <w:r>
        <w:t>The minimum bet for Golden Hen is 0.25, and the maximum bet is 250.00.</w:t>
      </w:r>
    </w:p>
    <w:p>
      <w:pPr>
        <w:pStyle w:val="Heading3"/>
      </w:pPr>
      <w:r>
        <w:t>What are the symbols in Golden Hen?</w:t>
      </w:r>
    </w:p>
    <w:p>
      <w:r/>
      <w:r>
        <w:t>The symbols in Golden Hen include chicks, eggs, grown chickens, the chicken coop, and standard poker symbols.</w:t>
      </w:r>
    </w:p>
    <w:p>
      <w:pPr>
        <w:pStyle w:val="Heading3"/>
      </w:pPr>
      <w:r>
        <w:t>What is the wild symbol in Golden Hen?</w:t>
      </w:r>
    </w:p>
    <w:p>
      <w:r/>
      <w:r>
        <w:t>The wild symbol in Golden Hen is the rooster, which can substitute for any single icon on the board, including the scatter symbol.</w:t>
      </w:r>
    </w:p>
    <w:p>
      <w:pPr>
        <w:pStyle w:val="Heading3"/>
      </w:pPr>
      <w:r>
        <w:t>What is the scatter symbol in Golden Hen?</w:t>
      </w:r>
    </w:p>
    <w:p>
      <w:r/>
      <w:r>
        <w:t>The scatter symbol in Golden Hen is the golden chicken, which can multiply winnings by a decent amount of coins and trigger free spins.</w:t>
      </w:r>
    </w:p>
    <w:p>
      <w:pPr>
        <w:pStyle w:val="Heading3"/>
      </w:pPr>
      <w:r>
        <w:t>How many paylines does Golden Hen have?</w:t>
      </w:r>
    </w:p>
    <w:p>
      <w:r/>
      <w:r>
        <w:t>Golden Hen has 243 paylines, which are fixed, meaning you must play all of them on each spin.</w:t>
      </w:r>
    </w:p>
    <w:p>
      <w:pPr>
        <w:pStyle w:val="Heading3"/>
      </w:pPr>
      <w:r>
        <w:t>Does Golden Hen have a bonus round?</w:t>
      </w:r>
    </w:p>
    <w:p>
      <w:r/>
      <w:r>
        <w:t>No, Golden Hen does not have a bonus round, but it offers a free spin feature that can increase chances of winning.</w:t>
      </w:r>
    </w:p>
    <w:p>
      <w:pPr>
        <w:pStyle w:val="Heading3"/>
      </w:pPr>
      <w:r>
        <w:t>What is the return to player (RTP) percentage for Golden Hen?</w:t>
      </w:r>
    </w:p>
    <w:p>
      <w:r/>
      <w:r>
        <w:t>Golden Hen has an RTP of 97.22%.</w:t>
      </w:r>
    </w:p>
    <w:p>
      <w:pPr>
        <w:pStyle w:val="Heading2"/>
      </w:pPr>
      <w:r>
        <w:t>What we like</w:t>
      </w:r>
    </w:p>
    <w:p>
      <w:pPr>
        <w:pStyle w:val="ListBullet"/>
        <w:spacing w:line="240" w:lineRule="auto"/>
        <w:ind w:left="720"/>
      </w:pPr>
      <w:r/>
      <w:r>
        <w:t>Regular free spin feature</w:t>
      </w:r>
    </w:p>
    <w:p>
      <w:pPr>
        <w:pStyle w:val="ListBullet"/>
        <w:spacing w:line="240" w:lineRule="auto"/>
        <w:ind w:left="720"/>
      </w:pPr>
      <w:r/>
      <w:r>
        <w:t>High return to player percentage</w:t>
      </w:r>
    </w:p>
    <w:p>
      <w:pPr>
        <w:pStyle w:val="ListBullet"/>
        <w:spacing w:line="240" w:lineRule="auto"/>
        <w:ind w:left="720"/>
      </w:pPr>
      <w:r/>
      <w:r>
        <w:t>Wild and scatter symbols</w:t>
      </w:r>
    </w:p>
    <w:p>
      <w:pPr>
        <w:pStyle w:val="ListBullet"/>
        <w:spacing w:line="240" w:lineRule="auto"/>
        <w:ind w:left="720"/>
      </w:pPr>
      <w:r/>
      <w:r>
        <w:t>Various wagering options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bonus features</w:t>
      </w:r>
    </w:p>
    <w:p>
      <w:r/>
      <w:r>
        <w:rPr>
          <w:b/>
        </w:rPr>
        <w:t>Play Golden Hen for Free – Exciting Online Slot Game</w:t>
      </w:r>
    </w:p>
    <w:p>
      <w:r/>
      <w:r>
        <w:rPr>
          <w:i/>
        </w:rPr>
        <w:t>Get a chance to play Golden Hen for free and enjoy the farmyard-themed online slot that's got both wild and scatter symbols, regular free spins, among other things.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