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Africa Slot Game for Free - Review</w:t>
      </w:r>
    </w:p>
    <w:p>
      <w:pPr>
        <w:pStyle w:val="Heading2"/>
      </w:pPr>
      <w:r>
        <w:t>Get Wild with King of Africa</w:t>
      </w:r>
    </w:p>
    <w:p>
      <w:r/>
      <w:r>
        <w:t>King of Africa is the untamed 5x3 slot game you've been searching for, with twenty pay lines and an RTP of 92.14%. The game's Wild symbol is the king himself, ready to substitute any regular symbol in your way. Don't you think he deserves a break from ruling over the savannah?</w:t>
      </w:r>
    </w:p>
    <w:p>
      <w:r/>
      <w:r>
        <w:t>Speaking of the savannah, keep your eyes peeled for the African tree, our game's Scatter symbol. Finding three or more will unlock the bonus mode, where you'll finally have a chance to show off your wild gaming skills. And if you're not quite there yet, finding just two trees can trigger a respin of the other reels. It's time to go wild and become the king or queen of Africa!</w:t>
      </w:r>
    </w:p>
    <w:p>
      <w:pPr>
        <w:pStyle w:val="Heading2"/>
      </w:pPr>
      <w:r>
        <w:t>Regal Game Design and Graphics</w:t>
      </w:r>
    </w:p>
    <w:p>
      <w:r/>
      <w:r>
        <w:t>Get ready to explore the majestic African savannah in this slot game fit for a king! The designers have captured the essence of the African landscape with vibrant colors of yellow and red, transporting you straight to the heart of the wild.</w:t>
      </w:r>
    </w:p>
    <w:p>
      <w:r/>
      <w:r>
        <w:t>The game frame itself is the savannah, and it features all your favorite animals like lions, cheetahs, and even elephants. It's like having your very own safari right on your computer screen!</w:t>
      </w:r>
    </w:p>
    <w:p>
      <w:r/>
      <w:r>
        <w:t>And let's not forget the objects representing native African populations, which add an authentic touch of culture to the game. The only thing missing is the smell of the wild, but we're not complaining!</w:t>
      </w:r>
    </w:p>
    <w:p>
      <w:r/>
      <w:r>
        <w:t>And who needs a constant background music when the anticipation of winning a big payout is music to our ears? So, spin those reels and let's see what kind of royal fortune awaits!</w:t>
      </w:r>
    </w:p>
    <w:p>
      <w:pPr>
        <w:pStyle w:val="Heading2"/>
      </w:pPr>
      <w:r>
        <w:t>Symbols and Bonus Features</w:t>
      </w:r>
    </w:p>
    <w:p>
      <w:r/>
      <w:r>
        <w:t>Alright, let's talk symbols. The Wild symbol is the Almighty King of Africa slot game title and the Scatter symbol is the tree that's probably the only one for miles in the savannah. Get three or more Scatters and you get the bonus mode, but even two Scatters give you a respin of the other reels. And of course, there are also a bunch of other regular symbols, like playing cards, that can be easily substituted by the Wild symbol.</w:t>
      </w:r>
    </w:p>
    <w:p>
      <w:pPr>
        <w:pStyle w:val="Heading2"/>
      </w:pPr>
      <w:r>
        <w:t>RTP and Payout: Is it worth the lion’s share?</w:t>
      </w:r>
    </w:p>
    <w:p>
      <w:r/>
      <w:r>
        <w:t>King of Africa is a pretty penny game with an RTP of 92.14%. Okay, we'll admit it's not the highest out there, but it's still a decent bargain. And let's be real, who doesn't get into the spirit of the jungle with some potential reward?</w:t>
      </w:r>
    </w:p>
    <w:p>
      <w:r/>
      <w:r>
        <w:t>The game offers various payouts that depend on the symbols and their combinations, so it's not all a matter of mane luck. However, if you're feeling like a true king, the lion symbol is where it's at, potentially paying out up to 500 credits. Did someone say Hakuna Matata?</w:t>
      </w:r>
    </w:p>
    <w:p>
      <w:pPr>
        <w:pStyle w:val="Heading2"/>
      </w:pPr>
      <w:r>
        <w:t>More African Adventures to Spin</w:t>
      </w:r>
    </w:p>
    <w:p>
      <w:r/>
      <w:r>
        <w:t>Are you ready for more safari-style fun? King of Africa may be the ruler of the jungle, but there are other mighty slots out there to explore!</w:t>
      </w:r>
    </w:p>
    <w:p>
      <w:r/>
      <w:r>
        <w:t>Check out Africa Untamed by Barcrest to see what untold riches lie beyond the savanna. Or channel your inner soccer superstar with Soccer Safari by Microgaming. Feeling wild? Give King of the Jungle and Savanna Moon by Bally Wulff a spin and see if you can beat the reigning King of Africa.</w:t>
      </w:r>
    </w:p>
    <w:p>
      <w:pPr>
        <w:pStyle w:val="Heading2"/>
      </w:pPr>
      <w:r>
        <w:t>FAQ</w:t>
      </w:r>
    </w:p>
    <w:p>
      <w:pPr>
        <w:pStyle w:val="Heading3"/>
      </w:pPr>
      <w:r>
        <w:t>What is King of Africa?</w:t>
      </w:r>
    </w:p>
    <w:p>
      <w:r/>
      <w:r>
        <w:t>King of Africa is an online slot game developed by WMS with an African safari theme featuring various animals.</w:t>
      </w:r>
    </w:p>
    <w:p>
      <w:pPr>
        <w:pStyle w:val="Heading3"/>
      </w:pPr>
      <w:r>
        <w:t>What is the RTP of King of Africa?</w:t>
      </w:r>
    </w:p>
    <w:p>
      <w:r/>
      <w:r>
        <w:t>The RTP of King of Africa is 92.14%, which is relatively low compared to market standards.</w:t>
      </w:r>
    </w:p>
    <w:p>
      <w:pPr>
        <w:pStyle w:val="Heading3"/>
      </w:pPr>
      <w:r>
        <w:t>How many paylines does King of Africa have?</w:t>
      </w:r>
    </w:p>
    <w:p>
      <w:r/>
      <w:r>
        <w:t>King of Africa has twenty pay lines.</w:t>
      </w:r>
    </w:p>
    <w:p>
      <w:pPr>
        <w:pStyle w:val="Heading3"/>
      </w:pPr>
      <w:r>
        <w:t>What are the special symbols in King of Africa?</w:t>
      </w:r>
    </w:p>
    <w:p>
      <w:r/>
      <w:r>
        <w:t>The special symbols in King of Africa are the Wild symbol (the title of the slot) and the Scatter symbol (the tree in the savannah).</w:t>
      </w:r>
    </w:p>
    <w:p>
      <w:pPr>
        <w:pStyle w:val="Heading3"/>
      </w:pPr>
      <w:r>
        <w:t>What is the role of the Wild symbol in King of Africa?</w:t>
      </w:r>
    </w:p>
    <w:p>
      <w:r/>
      <w:r>
        <w:t>The Wild symbol acts as a joker and can replace all other regular symbols.</w:t>
      </w:r>
    </w:p>
    <w:p>
      <w:pPr>
        <w:pStyle w:val="Heading3"/>
      </w:pPr>
      <w:r>
        <w:t>What is the role of the Scatter symbol in King of Africa?</w:t>
      </w:r>
    </w:p>
    <w:p>
      <w:r/>
      <w:r>
        <w:t>The Scatter symbol triggers the bonus mode if at least three symbols are found in a single game.</w:t>
      </w:r>
    </w:p>
    <w:p>
      <w:pPr>
        <w:pStyle w:val="Heading3"/>
      </w:pPr>
      <w:r>
        <w:t>How can a respin be triggered in King of Africa?</w:t>
      </w:r>
    </w:p>
    <w:p>
      <w:r/>
      <w:r>
        <w:t>Two Scatter symbols found in a single game can trigger a respin of the other reels, increasing the probability of triggering the bonus mode.</w:t>
      </w:r>
    </w:p>
    <w:p>
      <w:pPr>
        <w:pStyle w:val="Heading3"/>
      </w:pPr>
      <w:r>
        <w:t>What are some other online slots with African safari themes?</w:t>
      </w:r>
    </w:p>
    <w:p>
      <w:r/>
      <w:r>
        <w:t>Other online slots with African safari themes include Africa Untamed, Soccer Safari, King of the Jungle, and Savanna Moon.</w:t>
      </w:r>
    </w:p>
    <w:p>
      <w:pPr>
        <w:pStyle w:val="Heading2"/>
      </w:pPr>
      <w:r>
        <w:t>What we like</w:t>
      </w:r>
    </w:p>
    <w:p>
      <w:pPr>
        <w:pStyle w:val="ListBullet"/>
        <w:spacing w:line="240" w:lineRule="auto"/>
        <w:ind w:left="720"/>
      </w:pPr>
      <w:r/>
      <w:r>
        <w:t>Exciting bonus mode triggered by finding three or more Scatters</w:t>
      </w:r>
    </w:p>
    <w:p>
      <w:pPr>
        <w:pStyle w:val="ListBullet"/>
        <w:spacing w:line="240" w:lineRule="auto"/>
        <w:ind w:left="720"/>
      </w:pPr>
      <w:r/>
      <w:r>
        <w:t>Engaging respin feature triggered by finding two Scatters</w:t>
      </w:r>
    </w:p>
    <w:p>
      <w:pPr>
        <w:pStyle w:val="ListBullet"/>
        <w:spacing w:line="240" w:lineRule="auto"/>
        <w:ind w:left="720"/>
      </w:pPr>
      <w:r/>
      <w:r>
        <w:t>Savannah-themed design and vibrant color scheme add to the game's appeal</w:t>
      </w:r>
    </w:p>
    <w:p>
      <w:pPr>
        <w:pStyle w:val="ListBullet"/>
        <w:spacing w:line="240" w:lineRule="auto"/>
        <w:ind w:left="720"/>
      </w:pPr>
      <w:r/>
      <w:r>
        <w:t>Variety of regular symbols keep gameplay interesting</w:t>
      </w:r>
    </w:p>
    <w:p>
      <w:pPr>
        <w:pStyle w:val="Heading2"/>
      </w:pPr>
      <w:r>
        <w:t>What we don't like</w:t>
      </w:r>
    </w:p>
    <w:p>
      <w:pPr>
        <w:pStyle w:val="ListBullet"/>
        <w:spacing w:line="240" w:lineRule="auto"/>
        <w:ind w:left="720"/>
      </w:pPr>
      <w:r/>
      <w:r>
        <w:t>Relatively low RTP compared to the market's current standards</w:t>
      </w:r>
    </w:p>
    <w:p>
      <w:pPr>
        <w:pStyle w:val="ListBullet"/>
        <w:spacing w:line="240" w:lineRule="auto"/>
        <w:ind w:left="720"/>
      </w:pPr>
      <w:r/>
      <w:r>
        <w:t>Lack of constant background music may make the game less immersive</w:t>
      </w:r>
    </w:p>
    <w:p>
      <w:r/>
      <w:r>
        <w:rPr>
          <w:b/>
        </w:rPr>
        <w:t>Play King of Africa Slot Game for Free - Review</w:t>
      </w:r>
    </w:p>
    <w:p>
      <w:r/>
      <w:r>
        <w:rPr>
          <w:i/>
        </w:rPr>
        <w:t>Explore the pros and cons of King of Africa, a 5×3 online slot game with 20 paylines and exciting bonus features. Play for free and experience the savannah-themed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