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Riches Free - Exciting Mayan-themed Slot Game</w:t>
      </w:r>
    </w:p>
    <w:p>
      <w:pPr>
        <w:pStyle w:val="Heading2"/>
      </w:pPr>
      <w:r>
        <w:t>Gameplay Mechanics and Features</w:t>
      </w:r>
    </w:p>
    <w:p>
      <w:r/>
      <w:r>
        <w:t xml:space="preserve">Get ready to unleash your inner explorer with Mayan Riches! This slot game is a blast from the past with a modern twist. The objective is easy - line up those symbols like a true Mayan warrior! With 5 reels and 40 paylines, you'll need to keep your wits about you. </w:t>
      </w:r>
      <w:r/>
    </w:p>
    <w:p>
      <w:r/>
      <w:r>
        <w:t>But don't worry, you won't need to sacrifice any virgins to appease the gods to win big. Betting options range from €1 to €100 per spin, so you can play at your own pace and have loads of fun without breaking the bank. The Wild symbol is the ancient Mayan temple, and boy does it pack a punch! It substitutes for all other symbols except for the Scatter, which means more chances to win BIG!</w:t>
      </w:r>
      <w:r/>
    </w:p>
    <w:p>
      <w:r/>
      <w:r>
        <w:t xml:space="preserve">And speaking of Scatters, this game has them in spades! Trigger five free spins when you land three or more of these bad boys anywhere on the reels. During those free spins, the Wild symbols become stackable, which could make things even more interesting. It's like getting a second chance at life, or a third, or a fourth - who's counting? </w:t>
      </w:r>
    </w:p>
    <w:p>
      <w:pPr>
        <w:pStyle w:val="Heading2"/>
      </w:pPr>
      <w:r>
        <w:t>Visuals and Sound design</w:t>
      </w:r>
    </w:p>
    <w:p>
      <w:r/>
      <w:r>
        <w:t>If you want a game that looks as good as it plays, then Mayan Riches is the perfect choice. The designers have gone all out with the lush rainforest setting and stunning graphics. You can almost feel the mist on your face and the bugs in your hair! But don't worry, you can always hit mute and avoid the tribal rhythms if they're not your thing. Although if you do that, you might miss the chance to feel like Indiana Jones!</w:t>
      </w:r>
    </w:p>
    <w:p>
      <w:pPr>
        <w:pStyle w:val="Heading2"/>
      </w:pPr>
      <w:r>
        <w:t>Unleash Your Inner Indiana Jones with Mayan Riches</w:t>
      </w:r>
    </w:p>
    <w:p>
      <w:r/>
      <w:r>
        <w:t>Enter the world of the ancient Maya culture with Mayan Riches slot game and experience the thrill of discovering hidden treasures! Follow the trail of symbols that will lead you to the golden mask, drum, Mayan royalty and temples. Don’t let the snakes, spiders and other jungle creatures stop you from spinning the reels!</w:t>
      </w:r>
    </w:p>
    <w:p>
      <w:r/>
      <w:r>
        <w:t>The Mayan culture theme in slot games is not a novelty, but the stunning graphics and sound design highlighted in Mayan Riches are nothing short of a time machine. Get ready to travel back to the height of Maya civilization as the symbols come to life before your eyes!</w:t>
      </w:r>
    </w:p>
    <w:p>
      <w:pPr>
        <w:pStyle w:val="Heading2"/>
      </w:pPr>
      <w:r>
        <w:t>Accessibility and Availability</w:t>
      </w:r>
    </w:p>
    <w:p>
      <w:r/>
      <w:r>
        <w:t>Prepare to explore the hidden treasures of the Mayan civilization without having to jump through any technological hoops! Mayan Riches is a multi-platform online slot game that can be played on desktop computers, smartphones and tablets. Whether you're chilling on your couch or stuck in rush hour traffic, Mayan Riches has your back.</w:t>
      </w:r>
    </w:p>
    <w:p>
      <w:r/>
      <w:r>
        <w:t>The game is as smooth as a freshly paved road, transitioning seamlessly across devices while maintaining stunning graphics and captivating sound design. You won't be sacrificing quality for convenience.</w:t>
      </w:r>
    </w:p>
    <w:p>
      <w:r/>
      <w:r>
        <w:t xml:space="preserve">Don't worry about searching far and wide to get your hands on Mayan Riches. This online slot game is widely available at many online casinos that feature IGT software. So go ahead and indulge in some Mayan adventure, no matter where you are or what device you have in your hands. </w:t>
      </w:r>
    </w:p>
    <w:p>
      <w:pPr>
        <w:pStyle w:val="Heading2"/>
      </w:pPr>
      <w:r>
        <w:t>Similar Slots, Same Old Mayan Theme? Think Again.</w:t>
      </w:r>
    </w:p>
    <w:p>
      <w:r/>
      <w:r>
        <w:t>If you're looking for a slot game with a Mayan theme, Mayan Riches won't disappoint. But if you think all Mayan-themed slot games are created equal, think again. Mayan Riches stands out from the pack thanks to its exceptional graphics that will make you feel like you're trekking through the lush jungles of Central America yourself. The mesmerizing soundtrack that accompanies the game will have you bobbing your head and tapping your feet in time with the beat.</w:t>
      </w:r>
    </w:p>
    <w:p>
      <w:r/>
      <w:r>
        <w:t xml:space="preserve">Don't just take our word for it. Other similar slot games like Book of Maya and Mayan Temple don't quite match up to the excitement and entertainment value of Mayan Riches. Mayan Temple Revenge? More like Mayan Temple Snoozefest. Mayan Adventure? More like Mayan Snoozeventure. And as for Maya Gold? That title is a bit misleading, as we didn't feel like we struck it rich when we played it. </w:t>
      </w:r>
    </w:p>
    <w:p>
      <w:r/>
      <w:r>
        <w:t>What sets Mayan Riches apart from the competition isn't just its thrilling graphics and epic soundtrack, though. The game's high number of free spins means that players can enjoy extended gaming sessions without having to constantly reload their accounts. So why settle for a snooze-inducing Mayan-themed slot game when you can experience the adventurous fun of Mayan Riches?</w:t>
      </w:r>
    </w:p>
    <w:p>
      <w:pPr>
        <w:pStyle w:val="Heading2"/>
      </w:pPr>
      <w:r>
        <w:t>FAQ</w:t>
      </w:r>
    </w:p>
    <w:p>
      <w:pPr>
        <w:pStyle w:val="Heading3"/>
      </w:pPr>
      <w:r>
        <w:t>What is the minimum and maximum bet for Mayan Riches?</w:t>
      </w:r>
    </w:p>
    <w:p>
      <w:r/>
      <w:r>
        <w:t>The minimum bet is €1, and the maximum bet is €100.</w:t>
      </w:r>
    </w:p>
    <w:p>
      <w:pPr>
        <w:pStyle w:val="Heading3"/>
      </w:pPr>
      <w:r>
        <w:t>What is the Wild symbol in Mayan Riches?</w:t>
      </w:r>
    </w:p>
    <w:p>
      <w:r/>
      <w:r>
        <w:t>The Wild symbol is the ancient Mayan temple, which substitutes for other symbols except for the Scatter to complete a winning combination.</w:t>
      </w:r>
    </w:p>
    <w:p>
      <w:pPr>
        <w:pStyle w:val="Heading3"/>
      </w:pPr>
      <w:r>
        <w:t>What is the Scatter symbol, and what does it do?</w:t>
      </w:r>
    </w:p>
    <w:p>
      <w:r/>
      <w:r>
        <w:t>The Scatter symbol triggers five free spins when it appears three times or more anywhere on the reels. During the free spins, the Wild symbols become stackable, increasing the chances of getting winning combinations.</w:t>
      </w:r>
    </w:p>
    <w:p>
      <w:pPr>
        <w:pStyle w:val="Heading3"/>
      </w:pPr>
      <w:r>
        <w:t>Can I play Mayan Riches on my mobile device?</w:t>
      </w:r>
    </w:p>
    <w:p>
      <w:r/>
      <w:r>
        <w:t>Yes, Mayan Riches is optimized to be played on desktop computers and mobile devices such as smartphones or tablets.</w:t>
      </w:r>
    </w:p>
    <w:p>
      <w:pPr>
        <w:pStyle w:val="Heading3"/>
      </w:pPr>
      <w:r>
        <w:t>What is the maximum number of free spins I can get in Mayan Riches?</w:t>
      </w:r>
    </w:p>
    <w:p>
      <w:r/>
      <w:r>
        <w:t>The maximum number of free spins you can get in Mayan Riches is 255.</w:t>
      </w:r>
    </w:p>
    <w:p>
      <w:pPr>
        <w:pStyle w:val="Heading3"/>
      </w:pPr>
      <w:r>
        <w:t>How many paylines does Mayan Riches have?</w:t>
      </w:r>
    </w:p>
    <w:p>
      <w:r/>
      <w:r>
        <w:t>Mayan Riches has 40 paylines.</w:t>
      </w:r>
    </w:p>
    <w:p>
      <w:pPr>
        <w:pStyle w:val="Heading3"/>
      </w:pPr>
      <w:r>
        <w:t>What is the betting range in Mayan Riches?</w:t>
      </w:r>
    </w:p>
    <w:p>
      <w:r/>
      <w:r>
        <w:t>The betting range in Mayan Riches is from €1 to €100, with a minimum of one coin and a maximum of 50 coins per payline.</w:t>
      </w:r>
    </w:p>
    <w:p>
      <w:pPr>
        <w:pStyle w:val="Heading3"/>
      </w:pPr>
      <w:r>
        <w:t>What are some other similar slot games to Mayan Riches?</w:t>
      </w:r>
    </w:p>
    <w:p>
      <w:r/>
      <w:r>
        <w:t>Some other similar slot games to Mayan Riches include Book of Maya, Mayan Temple, Mayan Temple Revenge, Mayan Adventure, and Maya Gold.</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Stackable wild symbols during free spins</w:t>
      </w:r>
    </w:p>
    <w:p>
      <w:pPr>
        <w:pStyle w:val="ListBullet"/>
        <w:spacing w:line="240" w:lineRule="auto"/>
        <w:ind w:left="720"/>
      </w:pPr>
      <w:r/>
      <w:r>
        <w:t>Exceptional graphics and vivid colors</w:t>
      </w:r>
    </w:p>
    <w:p>
      <w:pPr>
        <w:pStyle w:val="ListBullet"/>
        <w:spacing w:line="240" w:lineRule="auto"/>
        <w:ind w:left="720"/>
      </w:pPr>
      <w:r/>
      <w:r>
        <w:t>Mesmerizing soundtrack</w:t>
      </w:r>
    </w:p>
    <w:p>
      <w:pPr>
        <w:pStyle w:val="Heading2"/>
      </w:pPr>
      <w:r>
        <w:t>What we don't like</w:t>
      </w:r>
    </w:p>
    <w:p>
      <w:pPr>
        <w:pStyle w:val="ListBullet"/>
        <w:spacing w:line="240" w:lineRule="auto"/>
        <w:ind w:left="720"/>
      </w:pPr>
      <w:r/>
      <w:r>
        <w:t>Mayan theme may not appeal to everyone</w:t>
      </w:r>
    </w:p>
    <w:p>
      <w:pPr>
        <w:pStyle w:val="ListBullet"/>
        <w:spacing w:line="240" w:lineRule="auto"/>
        <w:ind w:left="720"/>
      </w:pPr>
      <w:r/>
      <w:r>
        <w:t>Limited variety of bonus features</w:t>
      </w:r>
    </w:p>
    <w:p>
      <w:r/>
      <w:r>
        <w:rPr>
          <w:b/>
        </w:rPr>
        <w:t>Play Mayan Riches Free - Exciting Mayan-themed Slot Game</w:t>
      </w:r>
    </w:p>
    <w:p>
      <w:r/>
      <w:r>
        <w:rPr>
          <w:i/>
        </w:rPr>
        <w:t>Play Mayan Riches for free and immerse yourself in the ancient Maya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