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819" w:rsidRDefault="00A64D8A">
      <w:r>
        <w:t>Создание файлов миграции через консоль</w:t>
      </w:r>
      <w:r w:rsidRPr="00A64D8A">
        <w:t>,</w:t>
      </w:r>
      <w:r>
        <w:t xml:space="preserve"> после чего прописывает названия столбцов</w:t>
      </w:r>
      <w:r w:rsidRPr="00A64D8A">
        <w:t>.</w:t>
      </w:r>
    </w:p>
    <w:p w:rsidR="00A64D8A" w:rsidRDefault="00A64D8A">
      <w:r w:rsidRPr="00A64D8A">
        <w:drawing>
          <wp:inline distT="0" distB="0" distL="0" distR="0" wp14:anchorId="613DC12F" wp14:editId="560A365E">
            <wp:extent cx="4495800" cy="527345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0381" cy="527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D8A" w:rsidRPr="00A64D8A" w:rsidRDefault="00A64D8A">
      <w:r>
        <w:t>Во втором файле прописываем значения</w:t>
      </w:r>
      <w:r w:rsidRPr="00A64D8A">
        <w:t>.</w:t>
      </w:r>
    </w:p>
    <w:p w:rsidR="00A64D8A" w:rsidRDefault="00A64D8A">
      <w:r w:rsidRPr="00A64D8A">
        <w:lastRenderedPageBreak/>
        <w:drawing>
          <wp:inline distT="0" distB="0" distL="0" distR="0" wp14:anchorId="598963E6" wp14:editId="34ED0A08">
            <wp:extent cx="5964016" cy="4962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7444" cy="496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после чего </w:t>
      </w:r>
      <w:proofErr w:type="gramStart"/>
      <w:r>
        <w:t>необходимы</w:t>
      </w:r>
      <w:proofErr w:type="gramEnd"/>
      <w:r>
        <w:t xml:space="preserve"> прописать путь в консоли к папке и отправить на </w:t>
      </w:r>
      <w:proofErr w:type="spellStart"/>
      <w:r>
        <w:rPr>
          <w:lang w:val="en-US"/>
        </w:rPr>
        <w:t>myphpadmin</w:t>
      </w:r>
      <w:proofErr w:type="spellEnd"/>
    </w:p>
    <w:p w:rsidR="00A64D8A" w:rsidRDefault="00A64D8A">
      <w:pPr>
        <w:rPr>
          <w:lang w:val="en-US"/>
        </w:rPr>
      </w:pPr>
      <w:r w:rsidRPr="00A64D8A">
        <w:drawing>
          <wp:inline distT="0" distB="0" distL="0" distR="0" wp14:anchorId="24569831" wp14:editId="61B82300">
            <wp:extent cx="5000625" cy="3401189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2849" cy="340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D8A" w:rsidRDefault="00B1175C">
      <w:r>
        <w:t>После всего</w:t>
      </w:r>
      <w:r w:rsidRPr="00B1175C">
        <w:t xml:space="preserve">, </w:t>
      </w:r>
      <w:r>
        <w:t xml:space="preserve">появится </w:t>
      </w:r>
      <w:r>
        <w:rPr>
          <w:lang w:val="en-US"/>
        </w:rPr>
        <w:t>migrate</w:t>
      </w:r>
      <w:r>
        <w:t xml:space="preserve"> и </w:t>
      </w:r>
      <w:r>
        <w:rPr>
          <w:lang w:val="en-US"/>
        </w:rPr>
        <w:t>Tovar</w:t>
      </w:r>
      <w:r w:rsidRPr="00B1175C">
        <w:t>.</w:t>
      </w:r>
    </w:p>
    <w:p w:rsidR="00B1175C" w:rsidRPr="00B1175C" w:rsidRDefault="00B1175C">
      <w:pPr>
        <w:rPr>
          <w:lang w:val="en-US"/>
        </w:rPr>
      </w:pPr>
      <w:r w:rsidRPr="00B1175C">
        <w:lastRenderedPageBreak/>
        <w:drawing>
          <wp:inline distT="0" distB="0" distL="0" distR="0" wp14:anchorId="741E8401" wp14:editId="02E01613">
            <wp:extent cx="5940425" cy="30692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175C" w:rsidRPr="00B117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CAF"/>
    <w:rsid w:val="00420CAF"/>
    <w:rsid w:val="00A64D8A"/>
    <w:rsid w:val="00B1175C"/>
    <w:rsid w:val="00FE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4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4D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4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4D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Greader</dc:creator>
  <cp:keywords/>
  <dc:description/>
  <cp:lastModifiedBy>Greader</cp:lastModifiedBy>
  <cp:revision>3</cp:revision>
  <dcterms:created xsi:type="dcterms:W3CDTF">2023-12-21T20:45:00Z</dcterms:created>
  <dcterms:modified xsi:type="dcterms:W3CDTF">2023-12-21T20:58:00Z</dcterms:modified>
</cp:coreProperties>
</file>