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Xtrim Studios — Technical appendix</w:t>
      </w:r>
    </w:p>
    <w:p>
      <w:pPr>
        <w:spacing w:after="80"/>
      </w:pPr>
      <w:r>
        <w:rPr>
          <w:color w:val="52514E"/>
        </w:rPr>
        <w:t>Methodology, data quality, definitions and the SQL answers behind the Director memo. Generated 14 September 2026.</w:t>
      </w:r>
    </w:p>
    <w:p>
      <w:pPr>
        <w:pStyle w:val="Heading1"/>
      </w:pPr>
      <w:r>
        <w:t>1. How the work is built</w:t>
      </w:r>
    </w:p>
    <w:p>
      <w:pPr>
        <w:spacing w:after="80"/>
      </w:pPr>
      <w:r>
        <w:rPr>
          <w:b/>
        </w:rPr>
        <w:t xml:space="preserve">Clean. </w:t>
      </w:r>
      <w:r>
        <w:t>pipeline/run_pipeline.py reads the 14 raw files (from raw_original_backup/), repairs encodings, parses every date and money format, maps free text to canonical values, converts USD/GBP to naira at the daily rate, deduplicates, and writes clean/ plus a quarantine file. It refuses to write unless rows in = rows out + rows quarantined for every file and every currency column reads NGN. validate.py grades the output against docs/VALIDATION_KEY.md: 93 of 93 checks pass.</w:t>
      </w:r>
    </w:p>
    <w:p>
      <w:pPr>
        <w:spacing w:after="80"/>
      </w:pPr>
      <w:r>
        <w:rPr>
          <w:b/>
        </w:rPr>
        <w:t xml:space="preserve">Model. </w:t>
      </w:r>
      <w:r>
        <w:t>warehouse/build_warehouse.py loads clean/ into PostgreSQL 17 (schemas stg, core, quarantine) as a star schema. Primary keys, foreign keys, CHECK constraints and an EXCLUDE constraint on product price windows enforce the grain; a bad load fails.</w:t>
      </w:r>
    </w:p>
    <w:p>
      <w:pPr>
        <w:spacing w:after="80"/>
      </w:pPr>
      <w:r>
        <w:rPr>
          <w:b/>
        </w:rPr>
        <w:t xml:space="preserve">Answer. </w:t>
      </w:r>
      <w:r>
        <w:t>warehouse/run_queries.py runs sql/02_questions_answered.sql (14 questions) and saves results/.</w:t>
      </w:r>
    </w:p>
    <w:p>
      <w:pPr>
        <w:spacing w:after="80"/>
      </w:pPr>
      <w:r>
        <w:rPr>
          <w:b/>
        </w:rPr>
        <w:t xml:space="preserve">Analyse. </w:t>
      </w:r>
      <w:r>
        <w:t>analysis/analysis.py computes every headline number into analysis/findings.json; charts.py draws only from analysis/tables/. The memo, deck and dashboard read the same files.</w:t>
      </w:r>
    </w:p>
    <w:p>
      <w:pPr>
        <w:spacing w:after="80"/>
      </w:pPr>
      <w:r>
        <w:rPr>
          <w:b/>
        </w:rPr>
        <w:t xml:space="preserve">Prove it ties. </w:t>
      </w:r>
      <w:r>
        <w:t>tests/test_tie_out.py checks the dashboard's totals against the SQL results (8 of 8 pass).</w:t>
      </w:r>
    </w:p>
    <w:p>
      <w:pPr>
        <w:spacing w:after="80"/>
      </w:pPr>
      <w:r>
        <w:rPr>
          <w:b/>
        </w:rPr>
        <w:t xml:space="preserve">Reproduce. </w:t>
      </w:r>
      <w:r>
        <w:t>One command rebuilds everything: python run_pipeline.py (see README.md).</w:t>
      </w:r>
    </w:p>
    <w:p>
      <w:pPr>
        <w:pStyle w:val="Heading1"/>
      </w:pPr>
      <w:r>
        <w:t>2. Data quality</w:t>
      </w:r>
    </w:p>
    <w:p>
      <w:pPr>
        <w:spacing w:after="80"/>
      </w:pPr>
      <w:r>
        <w:t>282,171 raw rows; 2,445 (0.87%) quarantined with a reason, none deleted. ₦1.44B (6.9%) of revenue is affected by issues that could not be resolved. Full per-column profile: data_quality_report/.</w:t>
      </w:r>
    </w:p>
    <w:tbl>
      <w:tblPr>
        <w:tblStyle w:val="LightGrid-Accent1"/>
        <w:tblW w:type="auto" w:w="0"/>
        <w:jc w:val="left"/>
        <w:tblLook w:firstColumn="1" w:firstRow="1" w:lastColumn="0" w:lastRow="0" w:noHBand="0" w:noVBand="1" w:val="04A0"/>
      </w:tblPr>
      <w:tblGrid>
        <w:gridCol w:w="3005"/>
        <w:gridCol w:w="3005"/>
        <w:gridCol w:w="3005"/>
        <w:gridCol w:w="3005"/>
        <w:gridCol w:w="3005"/>
      </w:tblGrid>
      <w:tr>
        <w:tc>
          <w:tcPr>
            <w:tcW w:type="dxa" w:w="3005"/>
          </w:tcPr>
          <w:p>
            <w:r/>
            <w:r>
              <w:rPr>
                <w:b/>
                <w:sz w:val="16"/>
              </w:rPr>
              <w:t>src_table</w:t>
            </w:r>
          </w:p>
        </w:tc>
        <w:tc>
          <w:tcPr>
            <w:tcW w:type="dxa" w:w="3005"/>
          </w:tcPr>
          <w:p>
            <w:r/>
            <w:r>
              <w:rPr>
                <w:b/>
                <w:sz w:val="16"/>
              </w:rPr>
              <w:t>reason</w:t>
            </w:r>
          </w:p>
        </w:tc>
        <w:tc>
          <w:tcPr>
            <w:tcW w:type="dxa" w:w="3005"/>
          </w:tcPr>
          <w:p>
            <w:r/>
            <w:r>
              <w:rPr>
                <w:b/>
                <w:sz w:val="16"/>
              </w:rPr>
              <w:t>rows_rejected</w:t>
            </w:r>
          </w:p>
        </w:tc>
        <w:tc>
          <w:tcPr>
            <w:tcW w:type="dxa" w:w="3005"/>
          </w:tcPr>
          <w:p>
            <w:r/>
            <w:r>
              <w:rPr>
                <w:b/>
                <w:sz w:val="16"/>
              </w:rPr>
              <w:t>value_carried_ngn</w:t>
            </w:r>
          </w:p>
        </w:tc>
        <w:tc>
          <w:tcPr>
            <w:tcW w:type="dxa" w:w="3005"/>
          </w:tcPr>
          <w:p>
            <w:r/>
            <w:r>
              <w:rPr>
                <w:b/>
                <w:sz w:val="16"/>
              </w:rPr>
              <w:t>revenue_value_at_risk_ngn</w:t>
            </w:r>
          </w:p>
        </w:tc>
      </w:tr>
      <w:tr>
        <w:tc>
          <w:tcPr>
            <w:tcW w:type="dxa" w:w="3005"/>
          </w:tcPr>
          <w:p>
            <w:r/>
            <w:r>
              <w:rPr>
                <w:sz w:val="16"/>
              </w:rPr>
              <w:t>bookings</w:t>
            </w:r>
          </w:p>
        </w:tc>
        <w:tc>
          <w:tcPr>
            <w:tcW w:type="dxa" w:w="3005"/>
          </w:tcPr>
          <w:p>
            <w:r/>
            <w:r>
              <w:rPr>
                <w:sz w:val="16"/>
              </w:rPr>
              <w:t>exact_duplicate_booking</w:t>
            </w:r>
          </w:p>
        </w:tc>
        <w:tc>
          <w:tcPr>
            <w:tcW w:type="dxa" w:w="3005"/>
          </w:tcPr>
          <w:p>
            <w:r/>
            <w:r>
              <w:rPr>
                <w:sz w:val="16"/>
              </w:rPr>
              <w:t>30</w:t>
            </w:r>
          </w:p>
        </w:tc>
        <w:tc>
          <w:tcPr>
            <w:tcW w:type="dxa" w:w="3005"/>
          </w:tcPr>
          <w:p>
            <w:r/>
            <w:r>
              <w:rPr>
                <w:sz w:val="16"/>
              </w:rPr>
              <w:t>295,433,323</w:t>
            </w:r>
          </w:p>
        </w:tc>
        <w:tc>
          <w:tcPr>
            <w:tcW w:type="dxa" w:w="3005"/>
          </w:tcPr>
          <w:p>
            <w:r/>
            <w:r>
              <w:rPr>
                <w:sz w:val="16"/>
              </w:rPr>
              <w:t>0.00</w:t>
            </w:r>
          </w:p>
        </w:tc>
      </w:tr>
      <w:tr>
        <w:tc>
          <w:tcPr>
            <w:tcW w:type="dxa" w:w="3005"/>
          </w:tcPr>
          <w:p>
            <w:r/>
            <w:r>
              <w:rPr>
                <w:sz w:val="16"/>
              </w:rPr>
              <w:t>bookings</w:t>
            </w:r>
          </w:p>
        </w:tc>
        <w:tc>
          <w:tcPr>
            <w:tcW w:type="dxa" w:w="3005"/>
          </w:tcPr>
          <w:p>
            <w:r/>
            <w:r>
              <w:rPr>
                <w:sz w:val="16"/>
              </w:rPr>
              <w:t>excel_blank_spacer_row</w:t>
            </w:r>
          </w:p>
        </w:tc>
        <w:tc>
          <w:tcPr>
            <w:tcW w:type="dxa" w:w="3005"/>
          </w:tcPr>
          <w:p>
            <w:r/>
            <w:r>
              <w:rPr>
                <w:sz w:val="16"/>
              </w:rPr>
              <w:t>13</w:t>
            </w:r>
          </w:p>
        </w:tc>
        <w:tc>
          <w:tcPr>
            <w:tcW w:type="dxa" w:w="3005"/>
          </w:tcPr>
          <w:p>
            <w:r/>
            <w:r>
              <w:rPr>
                <w:sz w:val="16"/>
              </w:rPr>
              <w:t>0.00</w:t>
            </w:r>
          </w:p>
        </w:tc>
        <w:tc>
          <w:tcPr>
            <w:tcW w:type="dxa" w:w="3005"/>
          </w:tcPr>
          <w:p>
            <w:r/>
            <w:r>
              <w:rPr>
                <w:sz w:val="16"/>
              </w:rPr>
              <w:t>0.00</w:t>
            </w:r>
          </w:p>
        </w:tc>
      </w:tr>
      <w:tr>
        <w:tc>
          <w:tcPr>
            <w:tcW w:type="dxa" w:w="3005"/>
          </w:tcPr>
          <w:p>
            <w:r/>
            <w:r>
              <w:rPr>
                <w:sz w:val="16"/>
              </w:rPr>
              <w:t>bookings</w:t>
            </w:r>
          </w:p>
        </w:tc>
        <w:tc>
          <w:tcPr>
            <w:tcW w:type="dxa" w:w="3005"/>
          </w:tcPr>
          <w:p>
            <w:r/>
            <w:r>
              <w:rPr>
                <w:sz w:val="16"/>
              </w:rPr>
              <w:t>duplicate_booking_conflicting_vat_flag</w:t>
            </w:r>
          </w:p>
        </w:tc>
        <w:tc>
          <w:tcPr>
            <w:tcW w:type="dxa" w:w="3005"/>
          </w:tcPr>
          <w:p>
            <w:r/>
            <w:r>
              <w:rPr>
                <w:sz w:val="16"/>
              </w:rPr>
              <w:t>7</w:t>
            </w:r>
          </w:p>
        </w:tc>
        <w:tc>
          <w:tcPr>
            <w:tcW w:type="dxa" w:w="3005"/>
          </w:tcPr>
          <w:p>
            <w:r/>
            <w:r>
              <w:rPr>
                <w:sz w:val="16"/>
              </w:rPr>
              <w:t>162,752,464</w:t>
            </w:r>
          </w:p>
        </w:tc>
        <w:tc>
          <w:tcPr>
            <w:tcW w:type="dxa" w:w="3005"/>
          </w:tcPr>
          <w:p>
            <w:r/>
            <w:r>
              <w:rPr>
                <w:sz w:val="16"/>
              </w:rPr>
              <w:t>0.00</w:t>
            </w:r>
          </w:p>
        </w:tc>
      </w:tr>
      <w:tr>
        <w:tc>
          <w:tcPr>
            <w:tcW w:type="dxa" w:w="3005"/>
          </w:tcPr>
          <w:p>
            <w:r/>
            <w:r>
              <w:rPr>
                <w:sz w:val="16"/>
              </w:rPr>
              <w:t>bookings</w:t>
            </w:r>
          </w:p>
        </w:tc>
        <w:tc>
          <w:tcPr>
            <w:tcW w:type="dxa" w:w="3005"/>
          </w:tcPr>
          <w:p>
            <w:r/>
            <w:r>
              <w:rPr>
                <w:sz w:val="16"/>
              </w:rPr>
              <w:t>excel_monthly_subtotal_row</w:t>
            </w:r>
          </w:p>
        </w:tc>
        <w:tc>
          <w:tcPr>
            <w:tcW w:type="dxa" w:w="3005"/>
          </w:tcPr>
          <w:p>
            <w:r/>
            <w:r>
              <w:rPr>
                <w:sz w:val="16"/>
              </w:rPr>
              <w:t>6</w:t>
            </w:r>
          </w:p>
        </w:tc>
        <w:tc>
          <w:tcPr>
            <w:tcW w:type="dxa" w:w="3005"/>
          </w:tcPr>
          <w:p>
            <w:r/>
            <w:r>
              <w:rPr>
                <w:sz w:val="16"/>
              </w:rPr>
              <w:t>0.00</w:t>
            </w:r>
          </w:p>
        </w:tc>
        <w:tc>
          <w:tcPr>
            <w:tcW w:type="dxa" w:w="3005"/>
          </w:tcPr>
          <w:p>
            <w:r/>
            <w:r>
              <w:rPr>
                <w:sz w:val="16"/>
              </w:rPr>
              <w:t>0.00</w:t>
            </w:r>
          </w:p>
        </w:tc>
      </w:tr>
      <w:tr>
        <w:tc>
          <w:tcPr>
            <w:tcW w:type="dxa" w:w="3005"/>
          </w:tcPr>
          <w:p>
            <w:r/>
            <w:r>
              <w:rPr>
                <w:sz w:val="16"/>
              </w:rPr>
              <w:t>bookings</w:t>
            </w:r>
          </w:p>
        </w:tc>
        <w:tc>
          <w:tcPr>
            <w:tcW w:type="dxa" w:w="3005"/>
          </w:tcPr>
          <w:p>
            <w:r/>
            <w:r>
              <w:rPr>
                <w:sz w:val="16"/>
              </w:rPr>
              <w:t>excel_footer_note_row</w:t>
            </w:r>
          </w:p>
        </w:tc>
        <w:tc>
          <w:tcPr>
            <w:tcW w:type="dxa" w:w="3005"/>
          </w:tcPr>
          <w:p>
            <w:r/>
            <w:r>
              <w:rPr>
                <w:sz w:val="16"/>
              </w:rPr>
              <w:t>1</w:t>
            </w:r>
          </w:p>
        </w:tc>
        <w:tc>
          <w:tcPr>
            <w:tcW w:type="dxa" w:w="3005"/>
          </w:tcPr>
          <w:p>
            <w:r/>
            <w:r>
              <w:rPr>
                <w:sz w:val="16"/>
              </w:rPr>
              <w:t>0.00</w:t>
            </w:r>
          </w:p>
        </w:tc>
        <w:tc>
          <w:tcPr>
            <w:tcW w:type="dxa" w:w="3005"/>
          </w:tcPr>
          <w:p>
            <w:r/>
            <w:r>
              <w:rPr>
                <w:sz w:val="16"/>
              </w:rPr>
              <w:t>0.00</w:t>
            </w:r>
          </w:p>
        </w:tc>
      </w:tr>
      <w:tr>
        <w:tc>
          <w:tcPr>
            <w:tcW w:type="dxa" w:w="3005"/>
          </w:tcPr>
          <w:p>
            <w:r/>
            <w:r>
              <w:rPr>
                <w:sz w:val="16"/>
              </w:rPr>
              <w:t>bookings</w:t>
            </w:r>
          </w:p>
        </w:tc>
        <w:tc>
          <w:tcPr>
            <w:tcW w:type="dxa" w:w="3005"/>
          </w:tcPr>
          <w:p>
            <w:r/>
            <w:r>
              <w:rPr>
                <w:sz w:val="16"/>
              </w:rPr>
              <w:t>excel_grand_total_row</w:t>
            </w:r>
          </w:p>
        </w:tc>
        <w:tc>
          <w:tcPr>
            <w:tcW w:type="dxa" w:w="3005"/>
          </w:tcPr>
          <w:p>
            <w:r/>
            <w:r>
              <w:rPr>
                <w:sz w:val="16"/>
              </w:rPr>
              <w:t>1</w:t>
            </w:r>
          </w:p>
        </w:tc>
        <w:tc>
          <w:tcPr>
            <w:tcW w:type="dxa" w:w="3005"/>
          </w:tcPr>
          <w:p>
            <w:r/>
            <w:r>
              <w:rPr>
                <w:sz w:val="16"/>
              </w:rPr>
              <w:t>0.00</w:t>
            </w:r>
          </w:p>
        </w:tc>
        <w:tc>
          <w:tcPr>
            <w:tcW w:type="dxa" w:w="3005"/>
          </w:tcPr>
          <w:p>
            <w:r/>
            <w:r>
              <w:rPr>
                <w:sz w:val="16"/>
              </w:rPr>
              <w:t>0.00</w:t>
            </w:r>
          </w:p>
        </w:tc>
      </w:tr>
      <w:tr>
        <w:tc>
          <w:tcPr>
            <w:tcW w:type="dxa" w:w="3005"/>
          </w:tcPr>
          <w:p>
            <w:r/>
            <w:r>
              <w:rPr>
                <w:sz w:val="16"/>
              </w:rPr>
              <w:t>clients</w:t>
            </w:r>
          </w:p>
        </w:tc>
        <w:tc>
          <w:tcPr>
            <w:tcW w:type="dxa" w:w="3005"/>
          </w:tcPr>
          <w:p>
            <w:r/>
            <w:r>
              <w:rPr>
                <w:sz w:val="16"/>
              </w:rPr>
              <w:t>fuzzy_duplicate_client</w:t>
            </w:r>
          </w:p>
        </w:tc>
        <w:tc>
          <w:tcPr>
            <w:tcW w:type="dxa" w:w="3005"/>
          </w:tcPr>
          <w:p>
            <w:r/>
            <w:r>
              <w:rPr>
                <w:sz w:val="16"/>
              </w:rPr>
              <w:t>124</w:t>
            </w:r>
          </w:p>
        </w:tc>
        <w:tc>
          <w:tcPr>
            <w:tcW w:type="dxa" w:w="3005"/>
          </w:tcPr>
          <w:p>
            <w:r/>
            <w:r>
              <w:rPr>
                <w:sz w:val="16"/>
              </w:rPr>
              <w:t>0.00</w:t>
            </w:r>
          </w:p>
        </w:tc>
        <w:tc>
          <w:tcPr>
            <w:tcW w:type="dxa" w:w="3005"/>
          </w:tcPr>
          <w:p>
            <w:r/>
            <w:r>
              <w:rPr>
                <w:sz w:val="16"/>
              </w:rPr>
              <w:t>0.00</w:t>
            </w:r>
          </w:p>
        </w:tc>
      </w:tr>
      <w:tr>
        <w:tc>
          <w:tcPr>
            <w:tcW w:type="dxa" w:w="3005"/>
          </w:tcPr>
          <w:p>
            <w:r/>
            <w:r>
              <w:rPr>
                <w:sz w:val="16"/>
              </w:rPr>
              <w:t>clients</w:t>
            </w:r>
          </w:p>
        </w:tc>
        <w:tc>
          <w:tcPr>
            <w:tcW w:type="dxa" w:w="3005"/>
          </w:tcPr>
          <w:p>
            <w:r/>
            <w:r>
              <w:rPr>
                <w:sz w:val="16"/>
              </w:rPr>
              <w:t>duplicate_client_id_row</w:t>
            </w:r>
          </w:p>
        </w:tc>
        <w:tc>
          <w:tcPr>
            <w:tcW w:type="dxa" w:w="3005"/>
          </w:tcPr>
          <w:p>
            <w:r/>
            <w:r>
              <w:rPr>
                <w:sz w:val="16"/>
              </w:rPr>
              <w:t>58</w:t>
            </w:r>
          </w:p>
        </w:tc>
        <w:tc>
          <w:tcPr>
            <w:tcW w:type="dxa" w:w="3005"/>
          </w:tcPr>
          <w:p>
            <w:r/>
            <w:r>
              <w:rPr>
                <w:sz w:val="16"/>
              </w:rPr>
              <w:t>0.00</w:t>
            </w:r>
          </w:p>
        </w:tc>
        <w:tc>
          <w:tcPr>
            <w:tcW w:type="dxa" w:w="3005"/>
          </w:tcPr>
          <w:p>
            <w:r/>
            <w:r>
              <w:rPr>
                <w:sz w:val="16"/>
              </w:rPr>
              <w:t>0.00</w:t>
            </w:r>
          </w:p>
        </w:tc>
      </w:tr>
      <w:tr>
        <w:tc>
          <w:tcPr>
            <w:tcW w:type="dxa" w:w="3005"/>
          </w:tcPr>
          <w:p>
            <w:r/>
            <w:r>
              <w:rPr>
                <w:sz w:val="16"/>
              </w:rPr>
              <w:t>crew_timesheets</w:t>
            </w:r>
          </w:p>
        </w:tc>
        <w:tc>
          <w:tcPr>
            <w:tcW w:type="dxa" w:w="3005"/>
          </w:tcPr>
          <w:p>
            <w:r/>
            <w:r>
              <w:rPr>
                <w:sz w:val="16"/>
              </w:rPr>
              <w:t>orphan_booking_id</w:t>
            </w:r>
          </w:p>
        </w:tc>
        <w:tc>
          <w:tcPr>
            <w:tcW w:type="dxa" w:w="3005"/>
          </w:tcPr>
          <w:p>
            <w:r/>
            <w:r>
              <w:rPr>
                <w:sz w:val="16"/>
              </w:rPr>
              <w:t>319</w:t>
            </w:r>
          </w:p>
        </w:tc>
        <w:tc>
          <w:tcPr>
            <w:tcW w:type="dxa" w:w="3005"/>
          </w:tcPr>
          <w:p>
            <w:r/>
            <w:r>
              <w:rPr>
                <w:sz w:val="16"/>
              </w:rPr>
              <w:t>45,056,500</w:t>
            </w:r>
          </w:p>
        </w:tc>
        <w:tc>
          <w:tcPr>
            <w:tcW w:type="dxa" w:w="3005"/>
          </w:tcPr>
          <w:p>
            <w:r/>
            <w:r>
              <w:rPr>
                <w:sz w:val="16"/>
              </w:rPr>
              <w:t>0.00</w:t>
            </w:r>
          </w:p>
        </w:tc>
      </w:tr>
      <w:tr>
        <w:tc>
          <w:tcPr>
            <w:tcW w:type="dxa" w:w="3005"/>
          </w:tcPr>
          <w:p>
            <w:r/>
            <w:r>
              <w:rPr>
                <w:sz w:val="16"/>
              </w:rPr>
              <w:t>crew_timesheets</w:t>
            </w:r>
          </w:p>
        </w:tc>
        <w:tc>
          <w:tcPr>
            <w:tcW w:type="dxa" w:w="3005"/>
          </w:tcPr>
          <w:p>
            <w:r/>
            <w:r>
              <w:rPr>
                <w:sz w:val="16"/>
              </w:rPr>
              <w:t>exact_duplicate_row</w:t>
            </w:r>
          </w:p>
        </w:tc>
        <w:tc>
          <w:tcPr>
            <w:tcW w:type="dxa" w:w="3005"/>
          </w:tcPr>
          <w:p>
            <w:r/>
            <w:r>
              <w:rPr>
                <w:sz w:val="16"/>
              </w:rPr>
              <w:t>223</w:t>
            </w:r>
          </w:p>
        </w:tc>
        <w:tc>
          <w:tcPr>
            <w:tcW w:type="dxa" w:w="3005"/>
          </w:tcPr>
          <w:p>
            <w:r/>
            <w:r>
              <w:rPr>
                <w:sz w:val="16"/>
              </w:rPr>
              <w:t>35,130,500</w:t>
            </w:r>
          </w:p>
        </w:tc>
        <w:tc>
          <w:tcPr>
            <w:tcW w:type="dxa" w:w="3005"/>
          </w:tcPr>
          <w:p>
            <w:r/>
            <w:r>
              <w:rPr>
                <w:sz w:val="16"/>
              </w:rPr>
              <w:t>0.00</w:t>
            </w:r>
          </w:p>
        </w:tc>
      </w:tr>
      <w:tr>
        <w:tc>
          <w:tcPr>
            <w:tcW w:type="dxa" w:w="3005"/>
          </w:tcPr>
          <w:p>
            <w:r/>
            <w:r>
              <w:rPr>
                <w:sz w:val="16"/>
              </w:rPr>
              <w:t>marketing_spend</w:t>
            </w:r>
          </w:p>
        </w:tc>
        <w:tc>
          <w:tcPr>
            <w:tcW w:type="dxa" w:w="3005"/>
          </w:tcPr>
          <w:p>
            <w:r/>
            <w:r>
              <w:rPr>
                <w:sz w:val="16"/>
              </w:rPr>
              <w:t>exact_duplicate_row_double_submitted</w:t>
            </w:r>
          </w:p>
        </w:tc>
        <w:tc>
          <w:tcPr>
            <w:tcW w:type="dxa" w:w="3005"/>
          </w:tcPr>
          <w:p>
            <w:r/>
            <w:r>
              <w:rPr>
                <w:sz w:val="16"/>
              </w:rPr>
              <w:t>117</w:t>
            </w:r>
          </w:p>
        </w:tc>
        <w:tc>
          <w:tcPr>
            <w:tcW w:type="dxa" w:w="3005"/>
          </w:tcPr>
          <w:p>
            <w:r/>
            <w:r>
              <w:rPr>
                <w:sz w:val="16"/>
              </w:rPr>
              <w:t>23,418,891</w:t>
            </w:r>
          </w:p>
        </w:tc>
        <w:tc>
          <w:tcPr>
            <w:tcW w:type="dxa" w:w="3005"/>
          </w:tcPr>
          <w:p>
            <w:r/>
            <w:r>
              <w:rPr>
                <w:sz w:val="16"/>
              </w:rPr>
              <w:t>0.00</w:t>
            </w:r>
          </w:p>
        </w:tc>
      </w:tr>
      <w:tr>
        <w:tc>
          <w:tcPr>
            <w:tcW w:type="dxa" w:w="3005"/>
          </w:tcPr>
          <w:p>
            <w:r/>
            <w:r>
              <w:rPr>
                <w:sz w:val="16"/>
              </w:rPr>
              <w:t>merch_orders</w:t>
            </w:r>
          </w:p>
        </w:tc>
        <w:tc>
          <w:tcPr>
            <w:tcW w:type="dxa" w:w="3005"/>
          </w:tcPr>
          <w:p>
            <w:r/>
            <w:r>
              <w:rPr>
                <w:sz w:val="16"/>
              </w:rPr>
              <w:t>exact_duplicate_row</w:t>
            </w:r>
          </w:p>
        </w:tc>
        <w:tc>
          <w:tcPr>
            <w:tcW w:type="dxa" w:w="3005"/>
          </w:tcPr>
          <w:p>
            <w:r/>
            <w:r>
              <w:rPr>
                <w:sz w:val="16"/>
              </w:rPr>
              <w:t>786</w:t>
            </w:r>
          </w:p>
        </w:tc>
        <w:tc>
          <w:tcPr>
            <w:tcW w:type="dxa" w:w="3005"/>
          </w:tcPr>
          <w:p>
            <w:r/>
            <w:r>
              <w:rPr>
                <w:sz w:val="16"/>
              </w:rPr>
              <w:t>1,239,281,200</w:t>
            </w:r>
          </w:p>
        </w:tc>
        <w:tc>
          <w:tcPr>
            <w:tcW w:type="dxa" w:w="3005"/>
          </w:tcPr>
          <w:p>
            <w:r/>
            <w:r>
              <w:rPr>
                <w:sz w:val="16"/>
              </w:rPr>
              <w:t>0.00</w:t>
            </w:r>
          </w:p>
        </w:tc>
      </w:tr>
      <w:tr>
        <w:tc>
          <w:tcPr>
            <w:tcW w:type="dxa" w:w="3005"/>
          </w:tcPr>
          <w:p>
            <w:r/>
            <w:r>
              <w:rPr>
                <w:sz w:val="16"/>
              </w:rPr>
              <w:t>merch_orders</w:t>
            </w:r>
          </w:p>
        </w:tc>
        <w:tc>
          <w:tcPr>
            <w:tcW w:type="dxa" w:w="3005"/>
          </w:tcPr>
          <w:p>
            <w:r/>
            <w:r>
              <w:rPr>
                <w:sz w:val="16"/>
              </w:rPr>
              <w:t>orphan_client_id</w:t>
            </w:r>
          </w:p>
        </w:tc>
        <w:tc>
          <w:tcPr>
            <w:tcW w:type="dxa" w:w="3005"/>
          </w:tcPr>
          <w:p>
            <w:r/>
            <w:r>
              <w:rPr>
                <w:sz w:val="16"/>
              </w:rPr>
              <w:t>313</w:t>
            </w:r>
          </w:p>
        </w:tc>
        <w:tc>
          <w:tcPr>
            <w:tcW w:type="dxa" w:w="3005"/>
          </w:tcPr>
          <w:p>
            <w:r/>
            <w:r>
              <w:rPr>
                <w:sz w:val="16"/>
              </w:rPr>
              <w:t>179,719,000</w:t>
            </w:r>
          </w:p>
        </w:tc>
        <w:tc>
          <w:tcPr>
            <w:tcW w:type="dxa" w:w="3005"/>
          </w:tcPr>
          <w:p>
            <w:r/>
            <w:r>
              <w:rPr>
                <w:sz w:val="16"/>
              </w:rPr>
              <w:t>179,719,000</w:t>
            </w:r>
          </w:p>
        </w:tc>
      </w:tr>
      <w:tr>
        <w:tc>
          <w:tcPr>
            <w:tcW w:type="dxa" w:w="3005"/>
          </w:tcPr>
          <w:p>
            <w:r/>
            <w:r>
              <w:rPr>
                <w:sz w:val="16"/>
              </w:rPr>
              <w:t>merch_orders</w:t>
            </w:r>
          </w:p>
        </w:tc>
        <w:tc>
          <w:tcPr>
            <w:tcW w:type="dxa" w:w="3005"/>
          </w:tcPr>
          <w:p>
            <w:r/>
            <w:r>
              <w:rPr>
                <w:sz w:val="16"/>
              </w:rPr>
              <w:t>placeholder_quantity_9999</w:t>
            </w:r>
          </w:p>
        </w:tc>
        <w:tc>
          <w:tcPr>
            <w:tcW w:type="dxa" w:w="3005"/>
          </w:tcPr>
          <w:p>
            <w:r/>
            <w:r>
              <w:rPr>
                <w:sz w:val="16"/>
              </w:rPr>
              <w:t>190</w:t>
            </w:r>
          </w:p>
        </w:tc>
        <w:tc>
          <w:tcPr>
            <w:tcW w:type="dxa" w:w="3005"/>
          </w:tcPr>
          <w:p>
            <w:r/>
            <w:r>
              <w:rPr>
                <w:sz w:val="16"/>
              </w:rPr>
              <w:t>5,024,300</w:t>
            </w:r>
          </w:p>
        </w:tc>
        <w:tc>
          <w:tcPr>
            <w:tcW w:type="dxa" w:w="3005"/>
          </w:tcPr>
          <w:p>
            <w:r/>
            <w:r>
              <w:rPr>
                <w:sz w:val="16"/>
              </w:rPr>
              <w:t>5,024,300</w:t>
            </w:r>
          </w:p>
        </w:tc>
      </w:tr>
      <w:tr>
        <w:tc>
          <w:tcPr>
            <w:tcW w:type="dxa" w:w="3005"/>
          </w:tcPr>
          <w:p>
            <w:r/>
            <w:r>
              <w:rPr>
                <w:sz w:val="16"/>
              </w:rPr>
              <w:t>merch_refunds</w:t>
            </w:r>
          </w:p>
        </w:tc>
        <w:tc>
          <w:tcPr>
            <w:tcW w:type="dxa" w:w="3005"/>
          </w:tcPr>
          <w:p>
            <w:r/>
            <w:r>
              <w:rPr>
                <w:sz w:val="16"/>
              </w:rPr>
              <w:t>orphan_order_id</w:t>
            </w:r>
          </w:p>
        </w:tc>
        <w:tc>
          <w:tcPr>
            <w:tcW w:type="dxa" w:w="3005"/>
          </w:tcPr>
          <w:p>
            <w:r/>
            <w:r>
              <w:rPr>
                <w:sz w:val="16"/>
              </w:rPr>
              <w:t>174</w:t>
            </w:r>
          </w:p>
        </w:tc>
        <w:tc>
          <w:tcPr>
            <w:tcW w:type="dxa" w:w="3005"/>
          </w:tcPr>
          <w:p>
            <w:r/>
            <w:r>
              <w:rPr>
                <w:sz w:val="16"/>
              </w:rPr>
              <w:t>7,600,912</w:t>
            </w:r>
          </w:p>
        </w:tc>
        <w:tc>
          <w:tcPr>
            <w:tcW w:type="dxa" w:w="3005"/>
          </w:tcPr>
          <w:p>
            <w:r/>
            <w:r>
              <w:rPr>
                <w:sz w:val="16"/>
              </w:rPr>
              <w:t>7,600,912</w:t>
            </w:r>
          </w:p>
        </w:tc>
      </w:tr>
      <w:tr>
        <w:tc>
          <w:tcPr>
            <w:tcW w:type="dxa" w:w="3005"/>
          </w:tcPr>
          <w:p>
            <w:r/>
            <w:r>
              <w:rPr>
                <w:sz w:val="16"/>
              </w:rPr>
              <w:t>merch_refunds</w:t>
            </w:r>
          </w:p>
        </w:tc>
        <w:tc>
          <w:tcPr>
            <w:tcW w:type="dxa" w:w="3005"/>
          </w:tcPr>
          <w:p>
            <w:r/>
            <w:r>
              <w:rPr>
                <w:sz w:val="16"/>
              </w:rPr>
              <w:t>order_quarantined</w:t>
            </w:r>
          </w:p>
        </w:tc>
        <w:tc>
          <w:tcPr>
            <w:tcW w:type="dxa" w:w="3005"/>
          </w:tcPr>
          <w:p>
            <w:r/>
            <w:r>
              <w:rPr>
                <w:sz w:val="16"/>
              </w:rPr>
              <w:t>83</w:t>
            </w:r>
          </w:p>
        </w:tc>
        <w:tc>
          <w:tcPr>
            <w:tcW w:type="dxa" w:w="3005"/>
          </w:tcPr>
          <w:p>
            <w:r/>
            <w:r>
              <w:rPr>
                <w:sz w:val="16"/>
              </w:rPr>
              <w:t>4,194,450</w:t>
            </w:r>
          </w:p>
        </w:tc>
        <w:tc>
          <w:tcPr>
            <w:tcW w:type="dxa" w:w="3005"/>
          </w:tcPr>
          <w:p>
            <w:r/>
            <w:r>
              <w:rPr>
                <w:sz w:val="16"/>
              </w:rPr>
              <w:t>4,194,450</w:t>
            </w:r>
          </w:p>
        </w:tc>
      </w:tr>
    </w:tbl>
    <w:p>
      <w:pPr>
        <w:spacing w:after="40"/>
      </w:pPr>
    </w:p>
    <w:p>
      <w:pPr>
        <w:spacing w:after="80"/>
      </w:pPr>
      <w:r>
        <w:rPr>
          <w:b/>
        </w:rPr>
        <w:t xml:space="preserve">Dictionary errors. </w:t>
      </w:r>
      <w:r>
        <w:t>Fifteen statements in the data dictionary are false, including: client_id is not unique; 2024 booking dates are month-first; the 2025 workbook header is on row 5; timesheet booking ids are not always valid; hours are not capped at 12; the 1.5x rate is unrelated to overtime; price windows overlap; order timestamps are not all UTC; refunds are not always positive; bots are not filtered; transaction ids do not always join; FX rates skip weekends and 35 weekdays.</w:t>
      </w:r>
    </w:p>
    <w:p>
      <w:pPr>
        <w:pStyle w:val="Heading1"/>
      </w:pPr>
      <w:r>
        <w:t>3. Key definitions and decisions</w:t>
      </w:r>
    </w:p>
    <w:p>
      <w:pPr>
        <w:spacing w:after="80"/>
      </w:pPr>
      <w:r>
        <w:rPr>
          <w:b/>
        </w:rPr>
        <w:t>Production revenue.</w:t>
      </w:r>
      <w:r>
        <w:t xml:space="preserve"> net_amount_ngn (gross × (1 − discount)) of every booking not Cancelled, by shoot date. Postponed and blank-status jobs are included, per the brief.</w:t>
      </w:r>
    </w:p>
    <w:p>
      <w:pPr>
        <w:spacing w:after="80"/>
      </w:pPr>
      <w:r>
        <w:rPr>
          <w:b/>
        </w:rPr>
        <w:t>Foreign jobs.</w:t>
      </w:r>
      <w:r>
        <w:t xml:space="preserve"> converted at the rate on the shoot date; weekends and missing days use the last published rate (38.9% of foreign-job rates were gap-filled). 7 ×10 typo rates corrected; the June 2023 and January 2024 devaluation jumps kept.</w:t>
      </w:r>
    </w:p>
    <w:p>
      <w:pPr>
        <w:spacing w:after="80"/>
      </w:pPr>
      <w:r>
        <w:rPr>
          <w:b/>
        </w:rPr>
        <w:t>Merch revenue.</w:t>
      </w:r>
      <w:r>
        <w:t xml:space="preserve"> quantity × price paid on lines whose order is not Cancelled, less refunds (capped at the order's value, allocated to lines by value). Refunds on cancelled orders are not deducted. Discount codes do not lower the price paid in the data, so discount value = list price − price paid.</w:t>
      </w:r>
    </w:p>
    <w:p>
      <w:pPr>
        <w:spacing w:after="80"/>
      </w:pPr>
      <w:r>
        <w:rPr>
          <w:b/>
        </w:rPr>
        <w:t>Labour cost.</w:t>
      </w:r>
      <w:r>
        <w:t xml:space="preserve"> day_rate_charged; 1,020 rows with no charged rate use the crew member's standard rate (the 0.5x/1x/1.5x multiplier is random with respect to overtime, so the standard rate is the unbiased estimate).</w:t>
      </w:r>
    </w:p>
    <w:p>
      <w:pPr>
        <w:spacing w:after="80"/>
      </w:pPr>
      <w:r>
        <w:rPr>
          <w:b/>
        </w:rPr>
        <w:t>Genuine vs artefact loss.</w:t>
      </w:r>
      <w:r>
        <w:t xml:space="preserve"> a job whose crew cost exceeds revenue is a genuine loss if it still loses money after removing crew-days where that person was also logged on another job and pricing estimated rates at 0.5x. 147 genuine, 35 artefacts.</w:t>
      </w:r>
    </w:p>
    <w:p>
      <w:pPr>
        <w:spacing w:after="80"/>
      </w:pPr>
      <w:r>
        <w:rPr>
          <w:b/>
        </w:rPr>
        <w:t>Human session.</w:t>
      </w:r>
      <w:r>
        <w:t xml:space="preserve"> user agent is not a crawler, script or SEO tool (23,054 bot sessions; every referral-spam session is also a bot).</w:t>
      </w:r>
    </w:p>
    <w:p>
      <w:pPr>
        <w:spacing w:after="80"/>
      </w:pPr>
      <w:r>
        <w:rPr>
          <w:b/>
        </w:rPr>
        <w:t>Channel mapping.</w:t>
      </w:r>
      <w:r>
        <w:t xml:space="preserve"> Google Ads = Google; Meta Ads = Facebook + Instagram; TikTok Ads = TikTok; YouTube Pre-roll = YouTube; Email / CRM = Email; Influencer has no utm source. Campaign 'always_on' = 'brand_always_on'.</w:t>
      </w:r>
    </w:p>
    <w:p>
      <w:pPr>
        <w:spacing w:after="80"/>
      </w:pPr>
      <w:r>
        <w:rPr>
          <w:b/>
        </w:rPr>
        <w:t>Utilisation.</w:t>
      </w:r>
      <w:r>
        <w:t xml:space="preserve"> distinct crew-days ÷ (crew whose logged shifts span the week × 7).</w:t>
      </w:r>
    </w:p>
    <w:p>
      <w:pPr>
        <w:spacing w:after="80"/>
      </w:pPr>
      <w:r>
        <w:rPr>
          <w:b/>
        </w:rPr>
        <w:t>Service type.</w:t>
      </w:r>
      <w:r>
        <w:t xml:space="preserve"> 115 bookings have none. A model using price, crew and days predicted service type with only 42% accuracy, so they stay 'Unknown' rather than being guessed.</w:t>
      </w:r>
    </w:p>
    <w:p>
      <w:pPr>
        <w:spacing w:after="80"/>
      </w:pPr>
      <w:r>
        <w:rPr>
          <w:color w:val="52514E"/>
        </w:rPr>
        <w:t>Complete logs: cleaning_report/CLEANING_DECISIONS.md and warehouse/WAREHOUSE_DECISIONS.md.</w:t>
      </w:r>
    </w:p>
    <w:p>
      <w:pPr>
        <w:pStyle w:val="Heading1"/>
      </w:pPr>
      <w:r>
        <w:t>4. SQL answers (summary)</w:t>
      </w:r>
    </w:p>
    <w:p>
      <w:pPr>
        <w:pStyle w:val="Heading2"/>
      </w:pPr>
      <w:r>
        <w:t>Q1 Quarterly revenue</w:t>
      </w:r>
    </w:p>
    <w:tbl>
      <w:tblPr>
        <w:tblStyle w:val="LightGrid-Accent1"/>
        <w:tblW w:type="auto" w:w="0"/>
        <w:jc w:val="left"/>
        <w:tblLook w:firstColumn="1" w:firstRow="1" w:lastColumn="0" w:lastRow="0" w:noHBand="0" w:noVBand="1" w:val="04A0"/>
      </w:tblPr>
      <w:tblGrid>
        <w:gridCol w:w="5008"/>
        <w:gridCol w:w="5008"/>
        <w:gridCol w:w="5008"/>
      </w:tblGrid>
      <w:tr>
        <w:tc>
          <w:tcPr>
            <w:tcW w:type="dxa" w:w="5008"/>
          </w:tcPr>
          <w:p>
            <w:r/>
            <w:r>
              <w:rPr>
                <w:b/>
                <w:sz w:val="16"/>
              </w:rPr>
              <w:t>quarter</w:t>
            </w:r>
          </w:p>
        </w:tc>
        <w:tc>
          <w:tcPr>
            <w:tcW w:type="dxa" w:w="5008"/>
          </w:tcPr>
          <w:p>
            <w:r/>
            <w:r>
              <w:rPr>
                <w:b/>
                <w:sz w:val="16"/>
              </w:rPr>
              <w:t>production_revenue_ngn</w:t>
            </w:r>
          </w:p>
        </w:tc>
        <w:tc>
          <w:tcPr>
            <w:tcW w:type="dxa" w:w="5008"/>
          </w:tcPr>
          <w:p>
            <w:r/>
            <w:r>
              <w:rPr>
                <w:b/>
                <w:sz w:val="16"/>
              </w:rPr>
              <w:t>merch_net_revenue_ngn</w:t>
            </w:r>
          </w:p>
        </w:tc>
      </w:tr>
      <w:tr>
        <w:tc>
          <w:tcPr>
            <w:tcW w:type="dxa" w:w="5008"/>
          </w:tcPr>
          <w:p>
            <w:r/>
            <w:r>
              <w:rPr>
                <w:sz w:val="16"/>
              </w:rPr>
              <w:t>2023Q1</w:t>
            </w:r>
          </w:p>
        </w:tc>
        <w:tc>
          <w:tcPr>
            <w:tcW w:type="dxa" w:w="5008"/>
          </w:tcPr>
          <w:p>
            <w:r/>
            <w:r>
              <w:rPr>
                <w:sz w:val="16"/>
              </w:rPr>
              <w:t>719,530,558</w:t>
            </w:r>
          </w:p>
        </w:tc>
        <w:tc>
          <w:tcPr>
            <w:tcW w:type="dxa" w:w="5008"/>
          </w:tcPr>
          <w:p>
            <w:r/>
            <w:r>
              <w:rPr>
                <w:sz w:val="16"/>
              </w:rPr>
              <w:t>89,095,550</w:t>
            </w:r>
          </w:p>
        </w:tc>
      </w:tr>
      <w:tr>
        <w:tc>
          <w:tcPr>
            <w:tcW w:type="dxa" w:w="5008"/>
          </w:tcPr>
          <w:p>
            <w:r/>
            <w:r>
              <w:rPr>
                <w:sz w:val="16"/>
              </w:rPr>
              <w:t>2023Q2</w:t>
            </w:r>
          </w:p>
        </w:tc>
        <w:tc>
          <w:tcPr>
            <w:tcW w:type="dxa" w:w="5008"/>
          </w:tcPr>
          <w:p>
            <w:r/>
            <w:r>
              <w:rPr>
                <w:sz w:val="16"/>
              </w:rPr>
              <w:t>1,778,258,991</w:t>
            </w:r>
          </w:p>
        </w:tc>
        <w:tc>
          <w:tcPr>
            <w:tcW w:type="dxa" w:w="5008"/>
          </w:tcPr>
          <w:p>
            <w:r/>
            <w:r>
              <w:rPr>
                <w:sz w:val="16"/>
              </w:rPr>
              <w:t>88,904,150</w:t>
            </w:r>
          </w:p>
        </w:tc>
      </w:tr>
      <w:tr>
        <w:tc>
          <w:tcPr>
            <w:tcW w:type="dxa" w:w="5008"/>
          </w:tcPr>
          <w:p>
            <w:r/>
            <w:r>
              <w:rPr>
                <w:sz w:val="16"/>
              </w:rPr>
              <w:t>2023Q3</w:t>
            </w:r>
          </w:p>
        </w:tc>
        <w:tc>
          <w:tcPr>
            <w:tcW w:type="dxa" w:w="5008"/>
          </w:tcPr>
          <w:p>
            <w:r/>
            <w:r>
              <w:rPr>
                <w:sz w:val="16"/>
              </w:rPr>
              <w:t>1,767,499,101</w:t>
            </w:r>
          </w:p>
        </w:tc>
        <w:tc>
          <w:tcPr>
            <w:tcW w:type="dxa" w:w="5008"/>
          </w:tcPr>
          <w:p>
            <w:r/>
            <w:r>
              <w:rPr>
                <w:sz w:val="16"/>
              </w:rPr>
              <w:t>93,273,000</w:t>
            </w:r>
          </w:p>
        </w:tc>
      </w:tr>
      <w:tr>
        <w:tc>
          <w:tcPr>
            <w:tcW w:type="dxa" w:w="5008"/>
          </w:tcPr>
          <w:p>
            <w:r/>
            <w:r>
              <w:rPr>
                <w:sz w:val="16"/>
              </w:rPr>
              <w:t>2023Q4</w:t>
            </w:r>
          </w:p>
        </w:tc>
        <w:tc>
          <w:tcPr>
            <w:tcW w:type="dxa" w:w="5008"/>
          </w:tcPr>
          <w:p>
            <w:r/>
            <w:r>
              <w:rPr>
                <w:sz w:val="16"/>
              </w:rPr>
              <w:t>2,382,581,453</w:t>
            </w:r>
          </w:p>
        </w:tc>
        <w:tc>
          <w:tcPr>
            <w:tcW w:type="dxa" w:w="5008"/>
          </w:tcPr>
          <w:p>
            <w:r/>
            <w:r>
              <w:rPr>
                <w:sz w:val="16"/>
              </w:rPr>
              <w:t>153,856,200</w:t>
            </w:r>
          </w:p>
        </w:tc>
      </w:tr>
      <w:tr>
        <w:tc>
          <w:tcPr>
            <w:tcW w:type="dxa" w:w="5008"/>
          </w:tcPr>
          <w:p>
            <w:r/>
            <w:r>
              <w:rPr>
                <w:sz w:val="16"/>
              </w:rPr>
              <w:t>2024Q1</w:t>
            </w:r>
          </w:p>
        </w:tc>
        <w:tc>
          <w:tcPr>
            <w:tcW w:type="dxa" w:w="5008"/>
          </w:tcPr>
          <w:p>
            <w:r/>
            <w:r>
              <w:rPr>
                <w:sz w:val="16"/>
              </w:rPr>
              <w:t>971,038,196</w:t>
            </w:r>
          </w:p>
        </w:tc>
        <w:tc>
          <w:tcPr>
            <w:tcW w:type="dxa" w:w="5008"/>
          </w:tcPr>
          <w:p>
            <w:r/>
            <w:r>
              <w:rPr>
                <w:sz w:val="16"/>
              </w:rPr>
              <w:t>135,296,950</w:t>
            </w:r>
          </w:p>
        </w:tc>
      </w:tr>
      <w:tr>
        <w:tc>
          <w:tcPr>
            <w:tcW w:type="dxa" w:w="5008"/>
          </w:tcPr>
          <w:p>
            <w:r/>
            <w:r>
              <w:rPr>
                <w:sz w:val="16"/>
              </w:rPr>
              <w:t>2024Q2</w:t>
            </w:r>
          </w:p>
        </w:tc>
        <w:tc>
          <w:tcPr>
            <w:tcW w:type="dxa" w:w="5008"/>
          </w:tcPr>
          <w:p>
            <w:r/>
            <w:r>
              <w:rPr>
                <w:sz w:val="16"/>
              </w:rPr>
              <w:t>1,928,512,185</w:t>
            </w:r>
          </w:p>
        </w:tc>
        <w:tc>
          <w:tcPr>
            <w:tcW w:type="dxa" w:w="5008"/>
          </w:tcPr>
          <w:p>
            <w:r/>
            <w:r>
              <w:rPr>
                <w:sz w:val="16"/>
              </w:rPr>
              <w:t>121,056,550</w:t>
            </w:r>
          </w:p>
        </w:tc>
      </w:tr>
      <w:tr>
        <w:tc>
          <w:tcPr>
            <w:tcW w:type="dxa" w:w="5008"/>
          </w:tcPr>
          <w:p>
            <w:r/>
            <w:r>
              <w:rPr>
                <w:sz w:val="16"/>
              </w:rPr>
              <w:t>2024Q3</w:t>
            </w:r>
          </w:p>
        </w:tc>
        <w:tc>
          <w:tcPr>
            <w:tcW w:type="dxa" w:w="5008"/>
          </w:tcPr>
          <w:p>
            <w:r/>
            <w:r>
              <w:rPr>
                <w:sz w:val="16"/>
              </w:rPr>
              <w:t>2,618,185,727</w:t>
            </w:r>
          </w:p>
        </w:tc>
        <w:tc>
          <w:tcPr>
            <w:tcW w:type="dxa" w:w="5008"/>
          </w:tcPr>
          <w:p>
            <w:r/>
            <w:r>
              <w:rPr>
                <w:sz w:val="16"/>
              </w:rPr>
              <w:t>138,123,950</w:t>
            </w:r>
          </w:p>
        </w:tc>
      </w:tr>
      <w:tr>
        <w:tc>
          <w:tcPr>
            <w:tcW w:type="dxa" w:w="5008"/>
          </w:tcPr>
          <w:p>
            <w:r/>
            <w:r>
              <w:rPr>
                <w:sz w:val="16"/>
              </w:rPr>
              <w:t>2024Q4</w:t>
            </w:r>
          </w:p>
        </w:tc>
        <w:tc>
          <w:tcPr>
            <w:tcW w:type="dxa" w:w="5008"/>
          </w:tcPr>
          <w:p>
            <w:r/>
            <w:r>
              <w:rPr>
                <w:sz w:val="16"/>
              </w:rPr>
              <w:t>3,133,832,267</w:t>
            </w:r>
          </w:p>
        </w:tc>
        <w:tc>
          <w:tcPr>
            <w:tcW w:type="dxa" w:w="5008"/>
          </w:tcPr>
          <w:p>
            <w:r/>
            <w:r>
              <w:rPr>
                <w:sz w:val="16"/>
              </w:rPr>
              <w:t>194,355,550</w:t>
            </w:r>
          </w:p>
        </w:tc>
      </w:tr>
      <w:tr>
        <w:tc>
          <w:tcPr>
            <w:tcW w:type="dxa" w:w="5008"/>
          </w:tcPr>
          <w:p>
            <w:r/>
            <w:r>
              <w:rPr>
                <w:sz w:val="16"/>
              </w:rPr>
              <w:t>2025Q1</w:t>
            </w:r>
          </w:p>
        </w:tc>
        <w:tc>
          <w:tcPr>
            <w:tcW w:type="dxa" w:w="5008"/>
          </w:tcPr>
          <w:p>
            <w:r/>
            <w:r>
              <w:rPr>
                <w:sz w:val="16"/>
              </w:rPr>
              <w:t>1,621,934,236</w:t>
            </w:r>
          </w:p>
        </w:tc>
        <w:tc>
          <w:tcPr>
            <w:tcW w:type="dxa" w:w="5008"/>
          </w:tcPr>
          <w:p>
            <w:r/>
            <w:r>
              <w:rPr>
                <w:sz w:val="16"/>
              </w:rPr>
              <w:t>177,177,750</w:t>
            </w:r>
          </w:p>
        </w:tc>
      </w:tr>
      <w:tr>
        <w:tc>
          <w:tcPr>
            <w:tcW w:type="dxa" w:w="5008"/>
          </w:tcPr>
          <w:p>
            <w:r/>
            <w:r>
              <w:rPr>
                <w:sz w:val="16"/>
              </w:rPr>
              <w:t>2025Q2</w:t>
            </w:r>
          </w:p>
        </w:tc>
        <w:tc>
          <w:tcPr>
            <w:tcW w:type="dxa" w:w="5008"/>
          </w:tcPr>
          <w:p>
            <w:r/>
            <w:r>
              <w:rPr>
                <w:sz w:val="16"/>
              </w:rPr>
              <w:t>2,717,236,251</w:t>
            </w:r>
          </w:p>
        </w:tc>
        <w:tc>
          <w:tcPr>
            <w:tcW w:type="dxa" w:w="5008"/>
          </w:tcPr>
          <w:p>
            <w:r/>
            <w:r>
              <w:rPr>
                <w:sz w:val="16"/>
              </w:rPr>
              <w:t>187,950,550</w:t>
            </w:r>
          </w:p>
        </w:tc>
      </w:tr>
    </w:tbl>
    <w:p>
      <w:pPr>
        <w:spacing w:after="40"/>
      </w:pPr>
    </w:p>
    <w:p>
      <w:pPr>
        <w:pStyle w:val="Heading2"/>
      </w:pPr>
      <w:r>
        <w:t>Q3 Worst-margin jobs</w:t>
      </w:r>
    </w:p>
    <w:tbl>
      <w:tblPr>
        <w:tblStyle w:val="LightGrid-Accent1"/>
        <w:tblW w:type="auto" w:w="0"/>
        <w:jc w:val="left"/>
        <w:tblLook w:firstColumn="1" w:firstRow="1" w:lastColumn="0" w:lastRow="0" w:noHBand="0" w:noVBand="1" w:val="04A0"/>
      </w:tblPr>
      <w:tblGrid>
        <w:gridCol w:w="1878"/>
        <w:gridCol w:w="1878"/>
        <w:gridCol w:w="1878"/>
        <w:gridCol w:w="1878"/>
        <w:gridCol w:w="1878"/>
        <w:gridCol w:w="1878"/>
        <w:gridCol w:w="1878"/>
        <w:gridCol w:w="1878"/>
      </w:tblGrid>
      <w:tr>
        <w:tc>
          <w:tcPr>
            <w:tcW w:type="dxa" w:w="1878"/>
          </w:tcPr>
          <w:p>
            <w:r/>
            <w:r>
              <w:rPr>
                <w:b/>
                <w:sz w:val="15"/>
              </w:rPr>
              <w:t>booking_code</w:t>
            </w:r>
          </w:p>
        </w:tc>
        <w:tc>
          <w:tcPr>
            <w:tcW w:type="dxa" w:w="1878"/>
          </w:tcPr>
          <w:p>
            <w:r/>
            <w:r>
              <w:rPr>
                <w:b/>
                <w:sz w:val="15"/>
              </w:rPr>
              <w:t>service_name</w:t>
            </w:r>
          </w:p>
        </w:tc>
        <w:tc>
          <w:tcPr>
            <w:tcW w:type="dxa" w:w="1878"/>
          </w:tcPr>
          <w:p>
            <w:r/>
            <w:r>
              <w:rPr>
                <w:b/>
                <w:sz w:val="15"/>
              </w:rPr>
              <w:t>status</w:t>
            </w:r>
          </w:p>
        </w:tc>
        <w:tc>
          <w:tcPr>
            <w:tcW w:type="dxa" w:w="1878"/>
          </w:tcPr>
          <w:p>
            <w:r/>
            <w:r>
              <w:rPr>
                <w:b/>
                <w:sz w:val="15"/>
              </w:rPr>
              <w:t>net_revenue_ngn</w:t>
            </w:r>
          </w:p>
        </w:tc>
        <w:tc>
          <w:tcPr>
            <w:tcW w:type="dxa" w:w="1878"/>
          </w:tcPr>
          <w:p>
            <w:r/>
            <w:r>
              <w:rPr>
                <w:b/>
                <w:sz w:val="15"/>
              </w:rPr>
              <w:t>labour_ngn</w:t>
            </w:r>
          </w:p>
        </w:tc>
        <w:tc>
          <w:tcPr>
            <w:tcW w:type="dxa" w:w="1878"/>
          </w:tcPr>
          <w:p>
            <w:r/>
            <w:r>
              <w:rPr>
                <w:b/>
                <w:sz w:val="15"/>
              </w:rPr>
              <w:t>margin_ngn</w:t>
            </w:r>
          </w:p>
        </w:tc>
        <w:tc>
          <w:tcPr>
            <w:tcW w:type="dxa" w:w="1878"/>
          </w:tcPr>
          <w:p>
            <w:r/>
            <w:r>
              <w:rPr>
                <w:b/>
                <w:sz w:val="15"/>
              </w:rPr>
              <w:t>margin_on_trusted_labour_ngn</w:t>
            </w:r>
          </w:p>
        </w:tc>
        <w:tc>
          <w:tcPr>
            <w:tcW w:type="dxa" w:w="1878"/>
          </w:tcPr>
          <w:p>
            <w:r/>
            <w:r>
              <w:rPr>
                <w:b/>
                <w:sz w:val="15"/>
              </w:rPr>
              <w:t>verdict</w:t>
            </w:r>
          </w:p>
        </w:tc>
      </w:tr>
      <w:tr>
        <w:tc>
          <w:tcPr>
            <w:tcW w:type="dxa" w:w="1878"/>
          </w:tcPr>
          <w:p>
            <w:r/>
            <w:r>
              <w:rPr>
                <w:sz w:val="15"/>
              </w:rPr>
              <w:t>BK-02437</w:t>
            </w:r>
          </w:p>
        </w:tc>
        <w:tc>
          <w:tcPr>
            <w:tcW w:type="dxa" w:w="1878"/>
          </w:tcPr>
          <w:p>
            <w:r/>
            <w:r>
              <w:rPr>
                <w:sz w:val="15"/>
              </w:rPr>
              <w:t>Photoshoot</w:t>
            </w:r>
          </w:p>
        </w:tc>
        <w:tc>
          <w:tcPr>
            <w:tcW w:type="dxa" w:w="1878"/>
          </w:tcPr>
          <w:p>
            <w:r/>
            <w:r>
              <w:rPr>
                <w:sz w:val="15"/>
              </w:rPr>
              <w:t>Completed</w:t>
            </w:r>
          </w:p>
        </w:tc>
        <w:tc>
          <w:tcPr>
            <w:tcW w:type="dxa" w:w="1878"/>
          </w:tcPr>
          <w:p>
            <w:r/>
            <w:r>
              <w:rPr>
                <w:sz w:val="15"/>
              </w:rPr>
              <w:t>1,917,000</w:t>
            </w:r>
          </w:p>
        </w:tc>
        <w:tc>
          <w:tcPr>
            <w:tcW w:type="dxa" w:w="1878"/>
          </w:tcPr>
          <w:p>
            <w:r/>
            <w:r>
              <w:rPr>
                <w:sz w:val="15"/>
              </w:rPr>
              <w:t>6,933,500</w:t>
            </w:r>
          </w:p>
        </w:tc>
        <w:tc>
          <w:tcPr>
            <w:tcW w:type="dxa" w:w="1878"/>
          </w:tcPr>
          <w:p>
            <w:r/>
            <w:r>
              <w:rPr>
                <w:sz w:val="15"/>
              </w:rPr>
              <w:t>-5,016,500</w:t>
            </w:r>
          </w:p>
        </w:tc>
        <w:tc>
          <w:tcPr>
            <w:tcW w:type="dxa" w:w="1878"/>
          </w:tcPr>
          <w:p>
            <w:r/>
            <w:r>
              <w:rPr>
                <w:sz w:val="15"/>
              </w:rPr>
              <w:t>-4,567,000</w:t>
            </w:r>
          </w:p>
        </w:tc>
        <w:tc>
          <w:tcPr>
            <w:tcW w:type="dxa" w:w="1878"/>
          </w:tcPr>
          <w:p>
            <w:r/>
            <w:r>
              <w:rPr>
                <w:sz w:val="15"/>
              </w:rPr>
              <w:t>genuine_loss</w:t>
            </w:r>
          </w:p>
        </w:tc>
      </w:tr>
      <w:tr>
        <w:tc>
          <w:tcPr>
            <w:tcW w:type="dxa" w:w="1878"/>
          </w:tcPr>
          <w:p>
            <w:r/>
            <w:r>
              <w:rPr>
                <w:sz w:val="15"/>
              </w:rPr>
              <w:t>BK-02103</w:t>
            </w:r>
          </w:p>
        </w:tc>
        <w:tc>
          <w:tcPr>
            <w:tcW w:type="dxa" w:w="1878"/>
          </w:tcPr>
          <w:p>
            <w:r/>
            <w:r>
              <w:rPr>
                <w:sz w:val="15"/>
              </w:rPr>
              <w:t>Studio Rental</w:t>
            </w:r>
          </w:p>
        </w:tc>
        <w:tc>
          <w:tcPr>
            <w:tcW w:type="dxa" w:w="1878"/>
          </w:tcPr>
          <w:p>
            <w:r/>
            <w:r>
              <w:rPr>
                <w:sz w:val="15"/>
              </w:rPr>
              <w:t>Completed</w:t>
            </w:r>
          </w:p>
        </w:tc>
        <w:tc>
          <w:tcPr>
            <w:tcW w:type="dxa" w:w="1878"/>
          </w:tcPr>
          <w:p>
            <w:r/>
            <w:r>
              <w:rPr>
                <w:sz w:val="15"/>
              </w:rPr>
              <w:t>837,000</w:t>
            </w:r>
          </w:p>
        </w:tc>
        <w:tc>
          <w:tcPr>
            <w:tcW w:type="dxa" w:w="1878"/>
          </w:tcPr>
          <w:p>
            <w:r/>
            <w:r>
              <w:rPr>
                <w:sz w:val="15"/>
              </w:rPr>
              <w:t>5,378,000</w:t>
            </w:r>
          </w:p>
        </w:tc>
        <w:tc>
          <w:tcPr>
            <w:tcW w:type="dxa" w:w="1878"/>
          </w:tcPr>
          <w:p>
            <w:r/>
            <w:r>
              <w:rPr>
                <w:sz w:val="15"/>
              </w:rPr>
              <w:t>-4,541,000</w:t>
            </w:r>
          </w:p>
        </w:tc>
        <w:tc>
          <w:tcPr>
            <w:tcW w:type="dxa" w:w="1878"/>
          </w:tcPr>
          <w:p>
            <w:r/>
            <w:r>
              <w:rPr>
                <w:sz w:val="15"/>
              </w:rPr>
              <w:t>-3,713,000</w:t>
            </w:r>
          </w:p>
        </w:tc>
        <w:tc>
          <w:tcPr>
            <w:tcW w:type="dxa" w:w="1878"/>
          </w:tcPr>
          <w:p>
            <w:r/>
            <w:r>
              <w:rPr>
                <w:sz w:val="15"/>
              </w:rPr>
              <w:t>genuine_loss</w:t>
            </w:r>
          </w:p>
        </w:tc>
      </w:tr>
      <w:tr>
        <w:tc>
          <w:tcPr>
            <w:tcW w:type="dxa" w:w="1878"/>
          </w:tcPr>
          <w:p>
            <w:r/>
            <w:r>
              <w:rPr>
                <w:sz w:val="15"/>
              </w:rPr>
              <w:t>BK-02309</w:t>
            </w:r>
          </w:p>
        </w:tc>
        <w:tc>
          <w:tcPr>
            <w:tcW w:type="dxa" w:w="1878"/>
          </w:tcPr>
          <w:p>
            <w:r/>
            <w:r>
              <w:rPr>
                <w:sz w:val="15"/>
              </w:rPr>
              <w:t>Photoshoot</w:t>
            </w:r>
          </w:p>
        </w:tc>
        <w:tc>
          <w:tcPr>
            <w:tcW w:type="dxa" w:w="1878"/>
          </w:tcPr>
          <w:p>
            <w:r/>
            <w:r>
              <w:rPr>
                <w:sz w:val="15"/>
              </w:rPr>
              <w:t>Completed</w:t>
            </w:r>
          </w:p>
        </w:tc>
        <w:tc>
          <w:tcPr>
            <w:tcW w:type="dxa" w:w="1878"/>
          </w:tcPr>
          <w:p>
            <w:r/>
            <w:r>
              <w:rPr>
                <w:sz w:val="15"/>
              </w:rPr>
              <w:t>1,365,000</w:t>
            </w:r>
          </w:p>
        </w:tc>
        <w:tc>
          <w:tcPr>
            <w:tcW w:type="dxa" w:w="1878"/>
          </w:tcPr>
          <w:p>
            <w:r/>
            <w:r>
              <w:rPr>
                <w:sz w:val="15"/>
              </w:rPr>
              <w:t>5,517,500</w:t>
            </w:r>
          </w:p>
        </w:tc>
        <w:tc>
          <w:tcPr>
            <w:tcW w:type="dxa" w:w="1878"/>
          </w:tcPr>
          <w:p>
            <w:r/>
            <w:r>
              <w:rPr>
                <w:sz w:val="15"/>
              </w:rPr>
              <w:t>-4,152,500</w:t>
            </w:r>
          </w:p>
        </w:tc>
        <w:tc>
          <w:tcPr>
            <w:tcW w:type="dxa" w:w="1878"/>
          </w:tcPr>
          <w:p>
            <w:r/>
            <w:r>
              <w:rPr>
                <w:sz w:val="15"/>
              </w:rPr>
              <w:t>-3,428,000</w:t>
            </w:r>
          </w:p>
        </w:tc>
        <w:tc>
          <w:tcPr>
            <w:tcW w:type="dxa" w:w="1878"/>
          </w:tcPr>
          <w:p>
            <w:r/>
            <w:r>
              <w:rPr>
                <w:sz w:val="15"/>
              </w:rPr>
              <w:t>genuine_loss</w:t>
            </w:r>
          </w:p>
        </w:tc>
      </w:tr>
      <w:tr>
        <w:tc>
          <w:tcPr>
            <w:tcW w:type="dxa" w:w="1878"/>
          </w:tcPr>
          <w:p>
            <w:r/>
            <w:r>
              <w:rPr>
                <w:sz w:val="15"/>
              </w:rPr>
              <w:t>BK-02632</w:t>
            </w:r>
          </w:p>
        </w:tc>
        <w:tc>
          <w:tcPr>
            <w:tcW w:type="dxa" w:w="1878"/>
          </w:tcPr>
          <w:p>
            <w:r/>
            <w:r>
              <w:rPr>
                <w:sz w:val="15"/>
              </w:rPr>
              <w:t>Studio Rental</w:t>
            </w:r>
          </w:p>
        </w:tc>
        <w:tc>
          <w:tcPr>
            <w:tcW w:type="dxa" w:w="1878"/>
          </w:tcPr>
          <w:p>
            <w:r/>
            <w:r>
              <w:rPr>
                <w:sz w:val="15"/>
              </w:rPr>
              <w:t>Completed</w:t>
            </w:r>
          </w:p>
        </w:tc>
        <w:tc>
          <w:tcPr>
            <w:tcW w:type="dxa" w:w="1878"/>
          </w:tcPr>
          <w:p>
            <w:r/>
            <w:r>
              <w:rPr>
                <w:sz w:val="15"/>
              </w:rPr>
              <w:t>698,000</w:t>
            </w:r>
          </w:p>
        </w:tc>
        <w:tc>
          <w:tcPr>
            <w:tcW w:type="dxa" w:w="1878"/>
          </w:tcPr>
          <w:p>
            <w:r/>
            <w:r>
              <w:rPr>
                <w:sz w:val="15"/>
              </w:rPr>
              <w:t>4,477,500</w:t>
            </w:r>
          </w:p>
        </w:tc>
        <w:tc>
          <w:tcPr>
            <w:tcW w:type="dxa" w:w="1878"/>
          </w:tcPr>
          <w:p>
            <w:r/>
            <w:r>
              <w:rPr>
                <w:sz w:val="15"/>
              </w:rPr>
              <w:t>-3,779,500</w:t>
            </w:r>
          </w:p>
        </w:tc>
        <w:tc>
          <w:tcPr>
            <w:tcW w:type="dxa" w:w="1878"/>
          </w:tcPr>
          <w:p>
            <w:r/>
            <w:r>
              <w:rPr>
                <w:sz w:val="15"/>
              </w:rPr>
              <w:t>-3,550,000</w:t>
            </w:r>
          </w:p>
        </w:tc>
        <w:tc>
          <w:tcPr>
            <w:tcW w:type="dxa" w:w="1878"/>
          </w:tcPr>
          <w:p>
            <w:r/>
            <w:r>
              <w:rPr>
                <w:sz w:val="15"/>
              </w:rPr>
              <w:t>genuine_loss</w:t>
            </w:r>
          </w:p>
        </w:tc>
      </w:tr>
      <w:tr>
        <w:tc>
          <w:tcPr>
            <w:tcW w:type="dxa" w:w="1878"/>
          </w:tcPr>
          <w:p>
            <w:r/>
            <w:r>
              <w:rPr>
                <w:sz w:val="15"/>
              </w:rPr>
              <w:t>BK-01616</w:t>
            </w:r>
          </w:p>
        </w:tc>
        <w:tc>
          <w:tcPr>
            <w:tcW w:type="dxa" w:w="1878"/>
          </w:tcPr>
          <w:p>
            <w:r/>
            <w:r>
              <w:rPr>
                <w:sz w:val="15"/>
              </w:rPr>
              <w:t>Photoshoot</w:t>
            </w:r>
          </w:p>
        </w:tc>
        <w:tc>
          <w:tcPr>
            <w:tcW w:type="dxa" w:w="1878"/>
          </w:tcPr>
          <w:p>
            <w:r/>
            <w:r>
              <w:rPr>
                <w:sz w:val="15"/>
              </w:rPr>
              <w:t>Completed</w:t>
            </w:r>
          </w:p>
        </w:tc>
        <w:tc>
          <w:tcPr>
            <w:tcW w:type="dxa" w:w="1878"/>
          </w:tcPr>
          <w:p>
            <w:r/>
            <w:r>
              <w:rPr>
                <w:sz w:val="15"/>
              </w:rPr>
              <w:t>2,822,450</w:t>
            </w:r>
          </w:p>
        </w:tc>
        <w:tc>
          <w:tcPr>
            <w:tcW w:type="dxa" w:w="1878"/>
          </w:tcPr>
          <w:p>
            <w:r/>
            <w:r>
              <w:rPr>
                <w:sz w:val="15"/>
              </w:rPr>
              <w:t>6,161,000</w:t>
            </w:r>
          </w:p>
        </w:tc>
        <w:tc>
          <w:tcPr>
            <w:tcW w:type="dxa" w:w="1878"/>
          </w:tcPr>
          <w:p>
            <w:r/>
            <w:r>
              <w:rPr>
                <w:sz w:val="15"/>
              </w:rPr>
              <w:t>-3,338,550</w:t>
            </w:r>
          </w:p>
        </w:tc>
        <w:tc>
          <w:tcPr>
            <w:tcW w:type="dxa" w:w="1878"/>
          </w:tcPr>
          <w:p>
            <w:r/>
            <w:r>
              <w:rPr>
                <w:sz w:val="15"/>
              </w:rPr>
              <w:t>-2,705,050</w:t>
            </w:r>
          </w:p>
        </w:tc>
        <w:tc>
          <w:tcPr>
            <w:tcW w:type="dxa" w:w="1878"/>
          </w:tcPr>
          <w:p>
            <w:r/>
            <w:r>
              <w:rPr>
                <w:sz w:val="15"/>
              </w:rPr>
              <w:t>genuine_loss</w:t>
            </w:r>
          </w:p>
        </w:tc>
      </w:tr>
      <w:tr>
        <w:tc>
          <w:tcPr>
            <w:tcW w:type="dxa" w:w="1878"/>
          </w:tcPr>
          <w:p>
            <w:r/>
            <w:r>
              <w:rPr>
                <w:sz w:val="15"/>
              </w:rPr>
              <w:t>BK-01966</w:t>
            </w:r>
          </w:p>
        </w:tc>
        <w:tc>
          <w:tcPr>
            <w:tcW w:type="dxa" w:w="1878"/>
          </w:tcPr>
          <w:p>
            <w:r/>
            <w:r>
              <w:rPr>
                <w:sz w:val="15"/>
              </w:rPr>
              <w:t>Studio Rental</w:t>
            </w:r>
          </w:p>
        </w:tc>
        <w:tc>
          <w:tcPr>
            <w:tcW w:type="dxa" w:w="1878"/>
          </w:tcPr>
          <w:p>
            <w:r/>
            <w:r>
              <w:rPr>
                <w:sz w:val="15"/>
              </w:rPr>
              <w:t>Invoiced</w:t>
            </w:r>
          </w:p>
        </w:tc>
        <w:tc>
          <w:tcPr>
            <w:tcW w:type="dxa" w:w="1878"/>
          </w:tcPr>
          <w:p>
            <w:r/>
            <w:r>
              <w:rPr>
                <w:sz w:val="15"/>
              </w:rPr>
              <w:t>1,466,010</w:t>
            </w:r>
          </w:p>
        </w:tc>
        <w:tc>
          <w:tcPr>
            <w:tcW w:type="dxa" w:w="1878"/>
          </w:tcPr>
          <w:p>
            <w:r/>
            <w:r>
              <w:rPr>
                <w:sz w:val="15"/>
              </w:rPr>
              <w:t>4,792,000</w:t>
            </w:r>
          </w:p>
        </w:tc>
        <w:tc>
          <w:tcPr>
            <w:tcW w:type="dxa" w:w="1878"/>
          </w:tcPr>
          <w:p>
            <w:r/>
            <w:r>
              <w:rPr>
                <w:sz w:val="15"/>
              </w:rPr>
              <w:t>-3,325,990</w:t>
            </w:r>
          </w:p>
        </w:tc>
        <w:tc>
          <w:tcPr>
            <w:tcW w:type="dxa" w:w="1878"/>
          </w:tcPr>
          <w:p>
            <w:r/>
            <w:r>
              <w:rPr>
                <w:sz w:val="15"/>
              </w:rPr>
              <w:t>-3,078,990</w:t>
            </w:r>
          </w:p>
        </w:tc>
        <w:tc>
          <w:tcPr>
            <w:tcW w:type="dxa" w:w="1878"/>
          </w:tcPr>
          <w:p>
            <w:r/>
            <w:r>
              <w:rPr>
                <w:sz w:val="15"/>
              </w:rPr>
              <w:t>genuine_loss</w:t>
            </w:r>
          </w:p>
        </w:tc>
      </w:tr>
      <w:tr>
        <w:tc>
          <w:tcPr>
            <w:tcW w:type="dxa" w:w="1878"/>
          </w:tcPr>
          <w:p>
            <w:r/>
            <w:r>
              <w:rPr>
                <w:sz w:val="15"/>
              </w:rPr>
              <w:t>BK-02145</w:t>
            </w:r>
          </w:p>
        </w:tc>
        <w:tc>
          <w:tcPr>
            <w:tcW w:type="dxa" w:w="1878"/>
          </w:tcPr>
          <w:p>
            <w:r/>
            <w:r>
              <w:rPr>
                <w:sz w:val="15"/>
              </w:rPr>
              <w:t>Studio Rental</w:t>
            </w:r>
          </w:p>
        </w:tc>
        <w:tc>
          <w:tcPr>
            <w:tcW w:type="dxa" w:w="1878"/>
          </w:tcPr>
          <w:p>
            <w:r/>
            <w:r>
              <w:rPr>
                <w:sz w:val="15"/>
              </w:rPr>
              <w:t>Completed</w:t>
            </w:r>
          </w:p>
        </w:tc>
        <w:tc>
          <w:tcPr>
            <w:tcW w:type="dxa" w:w="1878"/>
          </w:tcPr>
          <w:p>
            <w:r/>
            <w:r>
              <w:rPr>
                <w:sz w:val="15"/>
              </w:rPr>
              <w:t>949,000</w:t>
            </w:r>
          </w:p>
        </w:tc>
        <w:tc>
          <w:tcPr>
            <w:tcW w:type="dxa" w:w="1878"/>
          </w:tcPr>
          <w:p>
            <w:r/>
            <w:r>
              <w:rPr>
                <w:sz w:val="15"/>
              </w:rPr>
              <w:t>4,140,500</w:t>
            </w:r>
          </w:p>
        </w:tc>
        <w:tc>
          <w:tcPr>
            <w:tcW w:type="dxa" w:w="1878"/>
          </w:tcPr>
          <w:p>
            <w:r/>
            <w:r>
              <w:rPr>
                <w:sz w:val="15"/>
              </w:rPr>
              <w:t>-3,191,500</w:t>
            </w:r>
          </w:p>
        </w:tc>
        <w:tc>
          <w:tcPr>
            <w:tcW w:type="dxa" w:w="1878"/>
          </w:tcPr>
          <w:p>
            <w:r/>
            <w:r>
              <w:rPr>
                <w:sz w:val="15"/>
              </w:rPr>
              <w:t>-2,143,000</w:t>
            </w:r>
          </w:p>
        </w:tc>
        <w:tc>
          <w:tcPr>
            <w:tcW w:type="dxa" w:w="1878"/>
          </w:tcPr>
          <w:p>
            <w:r/>
            <w:r>
              <w:rPr>
                <w:sz w:val="15"/>
              </w:rPr>
              <w:t>genuine_loss</w:t>
            </w:r>
          </w:p>
        </w:tc>
      </w:tr>
      <w:tr>
        <w:tc>
          <w:tcPr>
            <w:tcW w:type="dxa" w:w="1878"/>
          </w:tcPr>
          <w:p>
            <w:r/>
            <w:r>
              <w:rPr>
                <w:sz w:val="15"/>
              </w:rPr>
              <w:t>BK-02988</w:t>
            </w:r>
          </w:p>
        </w:tc>
        <w:tc>
          <w:tcPr>
            <w:tcW w:type="dxa" w:w="1878"/>
          </w:tcPr>
          <w:p>
            <w:r/>
            <w:r>
              <w:rPr>
                <w:sz w:val="15"/>
              </w:rPr>
              <w:t>Photoshoot</w:t>
            </w:r>
          </w:p>
        </w:tc>
        <w:tc>
          <w:tcPr>
            <w:tcW w:type="dxa" w:w="1878"/>
          </w:tcPr>
          <w:p>
            <w:r/>
            <w:r>
              <w:rPr>
                <w:sz w:val="15"/>
              </w:rPr>
              <w:t>Completed</w:t>
            </w:r>
          </w:p>
        </w:tc>
        <w:tc>
          <w:tcPr>
            <w:tcW w:type="dxa" w:w="1878"/>
          </w:tcPr>
          <w:p>
            <w:r/>
            <w:r>
              <w:rPr>
                <w:sz w:val="15"/>
              </w:rPr>
              <w:t>3,757,000</w:t>
            </w:r>
          </w:p>
        </w:tc>
        <w:tc>
          <w:tcPr>
            <w:tcW w:type="dxa" w:w="1878"/>
          </w:tcPr>
          <w:p>
            <w:r/>
            <w:r>
              <w:rPr>
                <w:sz w:val="15"/>
              </w:rPr>
              <w:t>6,608,000</w:t>
            </w:r>
          </w:p>
        </w:tc>
        <w:tc>
          <w:tcPr>
            <w:tcW w:type="dxa" w:w="1878"/>
          </w:tcPr>
          <w:p>
            <w:r/>
            <w:r>
              <w:rPr>
                <w:sz w:val="15"/>
              </w:rPr>
              <w:t>-2,851,000</w:t>
            </w:r>
          </w:p>
        </w:tc>
        <w:tc>
          <w:tcPr>
            <w:tcW w:type="dxa" w:w="1878"/>
          </w:tcPr>
          <w:p>
            <w:r/>
            <w:r>
              <w:rPr>
                <w:sz w:val="15"/>
              </w:rPr>
              <w:t>-2,308,500</w:t>
            </w:r>
          </w:p>
        </w:tc>
        <w:tc>
          <w:tcPr>
            <w:tcW w:type="dxa" w:w="1878"/>
          </w:tcPr>
          <w:p>
            <w:r/>
            <w:r>
              <w:rPr>
                <w:sz w:val="15"/>
              </w:rPr>
              <w:t>genuine_loss</w:t>
            </w:r>
          </w:p>
        </w:tc>
      </w:tr>
      <w:tr>
        <w:tc>
          <w:tcPr>
            <w:tcW w:type="dxa" w:w="1878"/>
          </w:tcPr>
          <w:p>
            <w:r/>
            <w:r>
              <w:rPr>
                <w:sz w:val="15"/>
              </w:rPr>
              <w:t>BK-02682</w:t>
            </w:r>
          </w:p>
        </w:tc>
        <w:tc>
          <w:tcPr>
            <w:tcW w:type="dxa" w:w="1878"/>
          </w:tcPr>
          <w:p>
            <w:r/>
            <w:r>
              <w:rPr>
                <w:sz w:val="15"/>
              </w:rPr>
              <w:t>Studio Rental</w:t>
            </w:r>
          </w:p>
        </w:tc>
        <w:tc>
          <w:tcPr>
            <w:tcW w:type="dxa" w:w="1878"/>
          </w:tcPr>
          <w:p>
            <w:r/>
            <w:r>
              <w:rPr>
                <w:sz w:val="15"/>
              </w:rPr>
              <w:t>Invoiced</w:t>
            </w:r>
          </w:p>
        </w:tc>
        <w:tc>
          <w:tcPr>
            <w:tcW w:type="dxa" w:w="1878"/>
          </w:tcPr>
          <w:p>
            <w:r/>
            <w:r>
              <w:rPr>
                <w:sz w:val="15"/>
              </w:rPr>
              <w:t>1,235,000</w:t>
            </w:r>
          </w:p>
        </w:tc>
        <w:tc>
          <w:tcPr>
            <w:tcW w:type="dxa" w:w="1878"/>
          </w:tcPr>
          <w:p>
            <w:r/>
            <w:r>
              <w:rPr>
                <w:sz w:val="15"/>
              </w:rPr>
              <w:t>4,006,000</w:t>
            </w:r>
          </w:p>
        </w:tc>
        <w:tc>
          <w:tcPr>
            <w:tcW w:type="dxa" w:w="1878"/>
          </w:tcPr>
          <w:p>
            <w:r/>
            <w:r>
              <w:rPr>
                <w:sz w:val="15"/>
              </w:rPr>
              <w:t>-2,771,000</w:t>
            </w:r>
          </w:p>
        </w:tc>
        <w:tc>
          <w:tcPr>
            <w:tcW w:type="dxa" w:w="1878"/>
          </w:tcPr>
          <w:p>
            <w:r/>
            <w:r>
              <w:rPr>
                <w:sz w:val="15"/>
              </w:rPr>
              <w:t>-2,202,000</w:t>
            </w:r>
          </w:p>
        </w:tc>
        <w:tc>
          <w:tcPr>
            <w:tcW w:type="dxa" w:w="1878"/>
          </w:tcPr>
          <w:p>
            <w:r/>
            <w:r>
              <w:rPr>
                <w:sz w:val="15"/>
              </w:rPr>
              <w:t>genuine_loss</w:t>
            </w:r>
          </w:p>
        </w:tc>
      </w:tr>
      <w:tr>
        <w:tc>
          <w:tcPr>
            <w:tcW w:type="dxa" w:w="1878"/>
          </w:tcPr>
          <w:p>
            <w:r/>
            <w:r>
              <w:rPr>
                <w:sz w:val="15"/>
              </w:rPr>
              <w:t>BK-01304</w:t>
            </w:r>
          </w:p>
        </w:tc>
        <w:tc>
          <w:tcPr>
            <w:tcW w:type="dxa" w:w="1878"/>
          </w:tcPr>
          <w:p>
            <w:r/>
            <w:r>
              <w:rPr>
                <w:sz w:val="15"/>
              </w:rPr>
              <w:t>Studio Rental</w:t>
            </w:r>
          </w:p>
        </w:tc>
        <w:tc>
          <w:tcPr>
            <w:tcW w:type="dxa" w:w="1878"/>
          </w:tcPr>
          <w:p>
            <w:r/>
            <w:r>
              <w:rPr>
                <w:sz w:val="15"/>
              </w:rPr>
              <w:t>Completed</w:t>
            </w:r>
          </w:p>
        </w:tc>
        <w:tc>
          <w:tcPr>
            <w:tcW w:type="dxa" w:w="1878"/>
          </w:tcPr>
          <w:p>
            <w:r/>
            <w:r>
              <w:rPr>
                <w:sz w:val="15"/>
              </w:rPr>
              <w:t>2,340,000</w:t>
            </w:r>
          </w:p>
        </w:tc>
        <w:tc>
          <w:tcPr>
            <w:tcW w:type="dxa" w:w="1878"/>
          </w:tcPr>
          <w:p>
            <w:r/>
            <w:r>
              <w:rPr>
                <w:sz w:val="15"/>
              </w:rPr>
              <w:t>4,994,500</w:t>
            </w:r>
          </w:p>
        </w:tc>
        <w:tc>
          <w:tcPr>
            <w:tcW w:type="dxa" w:w="1878"/>
          </w:tcPr>
          <w:p>
            <w:r/>
            <w:r>
              <w:rPr>
                <w:sz w:val="15"/>
              </w:rPr>
              <w:t>-2,654,500</w:t>
            </w:r>
          </w:p>
        </w:tc>
        <w:tc>
          <w:tcPr>
            <w:tcW w:type="dxa" w:w="1878"/>
          </w:tcPr>
          <w:p>
            <w:r/>
            <w:r>
              <w:rPr>
                <w:sz w:val="15"/>
              </w:rPr>
              <w:t>-1,930,000</w:t>
            </w:r>
          </w:p>
        </w:tc>
        <w:tc>
          <w:tcPr>
            <w:tcW w:type="dxa" w:w="1878"/>
          </w:tcPr>
          <w:p>
            <w:r/>
            <w:r>
              <w:rPr>
                <w:sz w:val="15"/>
              </w:rPr>
              <w:t>genuine_loss</w:t>
            </w:r>
          </w:p>
        </w:tc>
      </w:tr>
      <w:tr>
        <w:tc>
          <w:tcPr>
            <w:tcW w:type="dxa" w:w="1878"/>
          </w:tcPr>
          <w:p>
            <w:r/>
            <w:r>
              <w:rPr>
                <w:sz w:val="15"/>
              </w:rPr>
              <w:t>BK-02198</w:t>
            </w:r>
          </w:p>
        </w:tc>
        <w:tc>
          <w:tcPr>
            <w:tcW w:type="dxa" w:w="1878"/>
          </w:tcPr>
          <w:p>
            <w:r/>
            <w:r>
              <w:rPr>
                <w:sz w:val="15"/>
              </w:rPr>
              <w:t>Studio Rental</w:t>
            </w:r>
          </w:p>
        </w:tc>
        <w:tc>
          <w:tcPr>
            <w:tcW w:type="dxa" w:w="1878"/>
          </w:tcPr>
          <w:p>
            <w:r/>
            <w:r>
              <w:rPr>
                <w:sz w:val="15"/>
              </w:rPr>
              <w:t>Unknown</w:t>
            </w:r>
          </w:p>
        </w:tc>
        <w:tc>
          <w:tcPr>
            <w:tcW w:type="dxa" w:w="1878"/>
          </w:tcPr>
          <w:p>
            <w:r/>
            <w:r>
              <w:rPr>
                <w:sz w:val="15"/>
              </w:rPr>
              <w:t>2,108,000</w:t>
            </w:r>
          </w:p>
        </w:tc>
        <w:tc>
          <w:tcPr>
            <w:tcW w:type="dxa" w:w="1878"/>
          </w:tcPr>
          <w:p>
            <w:r/>
            <w:r>
              <w:rPr>
                <w:sz w:val="15"/>
              </w:rPr>
              <w:t>4,359,000</w:t>
            </w:r>
          </w:p>
        </w:tc>
        <w:tc>
          <w:tcPr>
            <w:tcW w:type="dxa" w:w="1878"/>
          </w:tcPr>
          <w:p>
            <w:r/>
            <w:r>
              <w:rPr>
                <w:sz w:val="15"/>
              </w:rPr>
              <w:t>-2,251,000</w:t>
            </w:r>
          </w:p>
        </w:tc>
        <w:tc>
          <w:tcPr>
            <w:tcW w:type="dxa" w:w="1878"/>
          </w:tcPr>
          <w:p>
            <w:r/>
            <w:r>
              <w:rPr>
                <w:sz w:val="15"/>
              </w:rPr>
              <w:t>-625,500</w:t>
            </w:r>
          </w:p>
        </w:tc>
        <w:tc>
          <w:tcPr>
            <w:tcW w:type="dxa" w:w="1878"/>
          </w:tcPr>
          <w:p>
            <w:r/>
            <w:r>
              <w:rPr>
                <w:sz w:val="15"/>
              </w:rPr>
              <w:t>genuine_loss</w:t>
            </w:r>
          </w:p>
        </w:tc>
      </w:tr>
      <w:tr>
        <w:tc>
          <w:tcPr>
            <w:tcW w:type="dxa" w:w="1878"/>
          </w:tcPr>
          <w:p>
            <w:r/>
            <w:r>
              <w:rPr>
                <w:sz w:val="15"/>
              </w:rPr>
              <w:t>BK-01935</w:t>
            </w:r>
          </w:p>
        </w:tc>
        <w:tc>
          <w:tcPr>
            <w:tcW w:type="dxa" w:w="1878"/>
          </w:tcPr>
          <w:p>
            <w:r/>
            <w:r>
              <w:rPr>
                <w:sz w:val="15"/>
              </w:rPr>
              <w:t>Studio Rental</w:t>
            </w:r>
          </w:p>
        </w:tc>
        <w:tc>
          <w:tcPr>
            <w:tcW w:type="dxa" w:w="1878"/>
          </w:tcPr>
          <w:p>
            <w:r/>
            <w:r>
              <w:rPr>
                <w:sz w:val="15"/>
              </w:rPr>
              <w:t>Completed</w:t>
            </w:r>
          </w:p>
        </w:tc>
        <w:tc>
          <w:tcPr>
            <w:tcW w:type="dxa" w:w="1878"/>
          </w:tcPr>
          <w:p>
            <w:r/>
            <w:r>
              <w:rPr>
                <w:sz w:val="15"/>
              </w:rPr>
              <w:t>1,240,000</w:t>
            </w:r>
          </w:p>
        </w:tc>
        <w:tc>
          <w:tcPr>
            <w:tcW w:type="dxa" w:w="1878"/>
          </w:tcPr>
          <w:p>
            <w:r/>
            <w:r>
              <w:rPr>
                <w:sz w:val="15"/>
              </w:rPr>
              <w:t>3,358,000</w:t>
            </w:r>
          </w:p>
        </w:tc>
        <w:tc>
          <w:tcPr>
            <w:tcW w:type="dxa" w:w="1878"/>
          </w:tcPr>
          <w:p>
            <w:r/>
            <w:r>
              <w:rPr>
                <w:sz w:val="15"/>
              </w:rPr>
              <w:t>-2,118,000</w:t>
            </w:r>
          </w:p>
        </w:tc>
        <w:tc>
          <w:tcPr>
            <w:tcW w:type="dxa" w:w="1878"/>
          </w:tcPr>
          <w:p>
            <w:r/>
            <w:r>
              <w:rPr>
                <w:sz w:val="15"/>
              </w:rPr>
              <w:t>-1,112,500</w:t>
            </w:r>
          </w:p>
        </w:tc>
        <w:tc>
          <w:tcPr>
            <w:tcW w:type="dxa" w:w="1878"/>
          </w:tcPr>
          <w:p>
            <w:r/>
            <w:r>
              <w:rPr>
                <w:sz w:val="15"/>
              </w:rPr>
              <w:t>genuine_loss</w:t>
            </w:r>
          </w:p>
        </w:tc>
      </w:tr>
      <w:tr>
        <w:tc>
          <w:tcPr>
            <w:tcW w:type="dxa" w:w="1878"/>
          </w:tcPr>
          <w:p>
            <w:r/>
            <w:r>
              <w:rPr>
                <w:sz w:val="15"/>
              </w:rPr>
              <w:t>BK-02783</w:t>
            </w:r>
          </w:p>
        </w:tc>
        <w:tc>
          <w:tcPr>
            <w:tcW w:type="dxa" w:w="1878"/>
          </w:tcPr>
          <w:p>
            <w:r/>
            <w:r>
              <w:rPr>
                <w:sz w:val="15"/>
              </w:rPr>
              <w:t>Unknown</w:t>
            </w:r>
          </w:p>
        </w:tc>
        <w:tc>
          <w:tcPr>
            <w:tcW w:type="dxa" w:w="1878"/>
          </w:tcPr>
          <w:p>
            <w:r/>
            <w:r>
              <w:rPr>
                <w:sz w:val="15"/>
              </w:rPr>
              <w:t>Postponed</w:t>
            </w:r>
          </w:p>
        </w:tc>
        <w:tc>
          <w:tcPr>
            <w:tcW w:type="dxa" w:w="1878"/>
          </w:tcPr>
          <w:p>
            <w:r/>
            <w:r>
              <w:rPr>
                <w:sz w:val="15"/>
              </w:rPr>
              <w:t>1,664,000</w:t>
            </w:r>
          </w:p>
        </w:tc>
        <w:tc>
          <w:tcPr>
            <w:tcW w:type="dxa" w:w="1878"/>
          </w:tcPr>
          <w:p>
            <w:r/>
            <w:r>
              <w:rPr>
                <w:sz w:val="15"/>
              </w:rPr>
              <w:t>3,767,000</w:t>
            </w:r>
          </w:p>
        </w:tc>
        <w:tc>
          <w:tcPr>
            <w:tcW w:type="dxa" w:w="1878"/>
          </w:tcPr>
          <w:p>
            <w:r/>
            <w:r>
              <w:rPr>
                <w:sz w:val="15"/>
              </w:rPr>
              <w:t>-2,103,000</w:t>
            </w:r>
          </w:p>
        </w:tc>
        <w:tc>
          <w:tcPr>
            <w:tcW w:type="dxa" w:w="1878"/>
          </w:tcPr>
          <w:p>
            <w:r/>
            <w:r>
              <w:rPr>
                <w:sz w:val="15"/>
              </w:rPr>
              <w:t>-1,174,500</w:t>
            </w:r>
          </w:p>
        </w:tc>
        <w:tc>
          <w:tcPr>
            <w:tcW w:type="dxa" w:w="1878"/>
          </w:tcPr>
          <w:p>
            <w:r/>
            <w:r>
              <w:rPr>
                <w:sz w:val="15"/>
              </w:rPr>
              <w:t>genuine_loss</w:t>
            </w:r>
          </w:p>
        </w:tc>
      </w:tr>
      <w:tr>
        <w:tc>
          <w:tcPr>
            <w:tcW w:type="dxa" w:w="1878"/>
          </w:tcPr>
          <w:p>
            <w:r/>
            <w:r>
              <w:rPr>
                <w:sz w:val="15"/>
              </w:rPr>
              <w:t>BK-02427</w:t>
            </w:r>
          </w:p>
        </w:tc>
        <w:tc>
          <w:tcPr>
            <w:tcW w:type="dxa" w:w="1878"/>
          </w:tcPr>
          <w:p>
            <w:r/>
            <w:r>
              <w:rPr>
                <w:sz w:val="15"/>
              </w:rPr>
              <w:t>Photoshoot</w:t>
            </w:r>
          </w:p>
        </w:tc>
        <w:tc>
          <w:tcPr>
            <w:tcW w:type="dxa" w:w="1878"/>
          </w:tcPr>
          <w:p>
            <w:r/>
            <w:r>
              <w:rPr>
                <w:sz w:val="15"/>
              </w:rPr>
              <w:t>Completed</w:t>
            </w:r>
          </w:p>
        </w:tc>
        <w:tc>
          <w:tcPr>
            <w:tcW w:type="dxa" w:w="1878"/>
          </w:tcPr>
          <w:p>
            <w:r/>
            <w:r>
              <w:rPr>
                <w:sz w:val="15"/>
              </w:rPr>
              <w:t>2,050,000</w:t>
            </w:r>
          </w:p>
        </w:tc>
        <w:tc>
          <w:tcPr>
            <w:tcW w:type="dxa" w:w="1878"/>
          </w:tcPr>
          <w:p>
            <w:r/>
            <w:r>
              <w:rPr>
                <w:sz w:val="15"/>
              </w:rPr>
              <w:t>4,146,500</w:t>
            </w:r>
          </w:p>
        </w:tc>
        <w:tc>
          <w:tcPr>
            <w:tcW w:type="dxa" w:w="1878"/>
          </w:tcPr>
          <w:p>
            <w:r/>
            <w:r>
              <w:rPr>
                <w:sz w:val="15"/>
              </w:rPr>
              <w:t>-2,096,500</w:t>
            </w:r>
          </w:p>
        </w:tc>
        <w:tc>
          <w:tcPr>
            <w:tcW w:type="dxa" w:w="1878"/>
          </w:tcPr>
          <w:p>
            <w:r/>
            <w:r>
              <w:rPr>
                <w:sz w:val="15"/>
              </w:rPr>
              <w:t>-1,431,500</w:t>
            </w:r>
          </w:p>
        </w:tc>
        <w:tc>
          <w:tcPr>
            <w:tcW w:type="dxa" w:w="1878"/>
          </w:tcPr>
          <w:p>
            <w:r/>
            <w:r>
              <w:rPr>
                <w:sz w:val="15"/>
              </w:rPr>
              <w:t>genuine_loss</w:t>
            </w:r>
          </w:p>
        </w:tc>
      </w:tr>
      <w:tr>
        <w:tc>
          <w:tcPr>
            <w:tcW w:type="dxa" w:w="1878"/>
          </w:tcPr>
          <w:p>
            <w:r/>
            <w:r>
              <w:rPr>
                <w:sz w:val="15"/>
              </w:rPr>
              <w:t>BK-01291</w:t>
            </w:r>
          </w:p>
        </w:tc>
        <w:tc>
          <w:tcPr>
            <w:tcW w:type="dxa" w:w="1878"/>
          </w:tcPr>
          <w:p>
            <w:r/>
            <w:r>
              <w:rPr>
                <w:sz w:val="15"/>
              </w:rPr>
              <w:t>Studio Rental</w:t>
            </w:r>
          </w:p>
        </w:tc>
        <w:tc>
          <w:tcPr>
            <w:tcW w:type="dxa" w:w="1878"/>
          </w:tcPr>
          <w:p>
            <w:r/>
            <w:r>
              <w:rPr>
                <w:sz w:val="15"/>
              </w:rPr>
              <w:t>Postponed</w:t>
            </w:r>
          </w:p>
        </w:tc>
        <w:tc>
          <w:tcPr>
            <w:tcW w:type="dxa" w:w="1878"/>
          </w:tcPr>
          <w:p>
            <w:r/>
            <w:r>
              <w:rPr>
                <w:sz w:val="15"/>
              </w:rPr>
              <w:t>959,500</w:t>
            </w:r>
          </w:p>
        </w:tc>
        <w:tc>
          <w:tcPr>
            <w:tcW w:type="dxa" w:w="1878"/>
          </w:tcPr>
          <w:p>
            <w:r/>
            <w:r>
              <w:rPr>
                <w:sz w:val="15"/>
              </w:rPr>
              <w:t>3,029,000</w:t>
            </w:r>
          </w:p>
        </w:tc>
        <w:tc>
          <w:tcPr>
            <w:tcW w:type="dxa" w:w="1878"/>
          </w:tcPr>
          <w:p>
            <w:r/>
            <w:r>
              <w:rPr>
                <w:sz w:val="15"/>
              </w:rPr>
              <w:t>-2,069,500</w:t>
            </w:r>
          </w:p>
        </w:tc>
        <w:tc>
          <w:tcPr>
            <w:tcW w:type="dxa" w:w="1878"/>
          </w:tcPr>
          <w:p>
            <w:r/>
            <w:r>
              <w:rPr>
                <w:sz w:val="15"/>
              </w:rPr>
              <w:t>-1,414,000</w:t>
            </w:r>
          </w:p>
        </w:tc>
        <w:tc>
          <w:tcPr>
            <w:tcW w:type="dxa" w:w="1878"/>
          </w:tcPr>
          <w:p>
            <w:r/>
            <w:r>
              <w:rPr>
                <w:sz w:val="15"/>
              </w:rPr>
              <w:t>genuine_loss</w:t>
            </w:r>
          </w:p>
        </w:tc>
      </w:tr>
      <w:tr>
        <w:tc>
          <w:tcPr>
            <w:tcW w:type="dxa" w:w="1878"/>
          </w:tcPr>
          <w:p>
            <w:r/>
            <w:r>
              <w:rPr>
                <w:sz w:val="15"/>
              </w:rPr>
              <w:t>BK-02039</w:t>
            </w:r>
          </w:p>
        </w:tc>
        <w:tc>
          <w:tcPr>
            <w:tcW w:type="dxa" w:w="1878"/>
          </w:tcPr>
          <w:p>
            <w:r/>
            <w:r>
              <w:rPr>
                <w:sz w:val="15"/>
              </w:rPr>
              <w:t>Studio Rental</w:t>
            </w:r>
          </w:p>
        </w:tc>
        <w:tc>
          <w:tcPr>
            <w:tcW w:type="dxa" w:w="1878"/>
          </w:tcPr>
          <w:p>
            <w:r/>
            <w:r>
              <w:rPr>
                <w:sz w:val="15"/>
              </w:rPr>
              <w:t>In Production</w:t>
            </w:r>
          </w:p>
        </w:tc>
        <w:tc>
          <w:tcPr>
            <w:tcW w:type="dxa" w:w="1878"/>
          </w:tcPr>
          <w:p>
            <w:r/>
            <w:r>
              <w:rPr>
                <w:sz w:val="15"/>
              </w:rPr>
              <w:t>249,000</w:t>
            </w:r>
          </w:p>
        </w:tc>
        <w:tc>
          <w:tcPr>
            <w:tcW w:type="dxa" w:w="1878"/>
          </w:tcPr>
          <w:p>
            <w:r/>
            <w:r>
              <w:rPr>
                <w:sz w:val="15"/>
              </w:rPr>
              <w:t>2,291,500</w:t>
            </w:r>
          </w:p>
        </w:tc>
        <w:tc>
          <w:tcPr>
            <w:tcW w:type="dxa" w:w="1878"/>
          </w:tcPr>
          <w:p>
            <w:r/>
            <w:r>
              <w:rPr>
                <w:sz w:val="15"/>
              </w:rPr>
              <w:t>-2,042,500</w:t>
            </w:r>
          </w:p>
        </w:tc>
        <w:tc>
          <w:tcPr>
            <w:tcW w:type="dxa" w:w="1878"/>
          </w:tcPr>
          <w:p>
            <w:r/>
            <w:r>
              <w:rPr>
                <w:sz w:val="15"/>
              </w:rPr>
              <w:t>-1,346,000</w:t>
            </w:r>
          </w:p>
        </w:tc>
        <w:tc>
          <w:tcPr>
            <w:tcW w:type="dxa" w:w="1878"/>
          </w:tcPr>
          <w:p>
            <w:r/>
            <w:r>
              <w:rPr>
                <w:sz w:val="15"/>
              </w:rPr>
              <w:t>genuine_loss</w:t>
            </w:r>
          </w:p>
        </w:tc>
      </w:tr>
      <w:tr>
        <w:tc>
          <w:tcPr>
            <w:tcW w:type="dxa" w:w="1878"/>
          </w:tcPr>
          <w:p>
            <w:r/>
            <w:r>
              <w:rPr>
                <w:sz w:val="15"/>
              </w:rPr>
              <w:t>BK-02418</w:t>
            </w:r>
          </w:p>
        </w:tc>
        <w:tc>
          <w:tcPr>
            <w:tcW w:type="dxa" w:w="1878"/>
          </w:tcPr>
          <w:p>
            <w:r/>
            <w:r>
              <w:rPr>
                <w:sz w:val="15"/>
              </w:rPr>
              <w:t>Photoshoot</w:t>
            </w:r>
          </w:p>
        </w:tc>
        <w:tc>
          <w:tcPr>
            <w:tcW w:type="dxa" w:w="1878"/>
          </w:tcPr>
          <w:p>
            <w:r/>
            <w:r>
              <w:rPr>
                <w:sz w:val="15"/>
              </w:rPr>
              <w:t>In Production</w:t>
            </w:r>
          </w:p>
        </w:tc>
        <w:tc>
          <w:tcPr>
            <w:tcW w:type="dxa" w:w="1878"/>
          </w:tcPr>
          <w:p>
            <w:r/>
            <w:r>
              <w:rPr>
                <w:sz w:val="15"/>
              </w:rPr>
              <w:t>3,433,000</w:t>
            </w:r>
          </w:p>
        </w:tc>
        <w:tc>
          <w:tcPr>
            <w:tcW w:type="dxa" w:w="1878"/>
          </w:tcPr>
          <w:p>
            <w:r/>
            <w:r>
              <w:rPr>
                <w:sz w:val="15"/>
              </w:rPr>
              <w:t>5,386,500</w:t>
            </w:r>
          </w:p>
        </w:tc>
        <w:tc>
          <w:tcPr>
            <w:tcW w:type="dxa" w:w="1878"/>
          </w:tcPr>
          <w:p>
            <w:r/>
            <w:r>
              <w:rPr>
                <w:sz w:val="15"/>
              </w:rPr>
              <w:t>-1,953,500</w:t>
            </w:r>
          </w:p>
        </w:tc>
        <w:tc>
          <w:tcPr>
            <w:tcW w:type="dxa" w:w="1878"/>
          </w:tcPr>
          <w:p>
            <w:r/>
            <w:r>
              <w:rPr>
                <w:sz w:val="15"/>
              </w:rPr>
              <w:t>-774,000</w:t>
            </w:r>
          </w:p>
        </w:tc>
        <w:tc>
          <w:tcPr>
            <w:tcW w:type="dxa" w:w="1878"/>
          </w:tcPr>
          <w:p>
            <w:r/>
            <w:r>
              <w:rPr>
                <w:sz w:val="15"/>
              </w:rPr>
              <w:t>genuine_loss</w:t>
            </w:r>
          </w:p>
        </w:tc>
      </w:tr>
      <w:tr>
        <w:tc>
          <w:tcPr>
            <w:tcW w:type="dxa" w:w="1878"/>
          </w:tcPr>
          <w:p>
            <w:r/>
            <w:r>
              <w:rPr>
                <w:sz w:val="15"/>
              </w:rPr>
              <w:t>BK-01876</w:t>
            </w:r>
          </w:p>
        </w:tc>
        <w:tc>
          <w:tcPr>
            <w:tcW w:type="dxa" w:w="1878"/>
          </w:tcPr>
          <w:p>
            <w:r/>
            <w:r>
              <w:rPr>
                <w:sz w:val="15"/>
              </w:rPr>
              <w:t>Studio Rental</w:t>
            </w:r>
          </w:p>
        </w:tc>
        <w:tc>
          <w:tcPr>
            <w:tcW w:type="dxa" w:w="1878"/>
          </w:tcPr>
          <w:p>
            <w:r/>
            <w:r>
              <w:rPr>
                <w:sz w:val="15"/>
              </w:rPr>
              <w:t>Completed</w:t>
            </w:r>
          </w:p>
        </w:tc>
        <w:tc>
          <w:tcPr>
            <w:tcW w:type="dxa" w:w="1878"/>
          </w:tcPr>
          <w:p>
            <w:r/>
            <w:r>
              <w:rPr>
                <w:sz w:val="15"/>
              </w:rPr>
              <w:t>523,800</w:t>
            </w:r>
          </w:p>
        </w:tc>
        <w:tc>
          <w:tcPr>
            <w:tcW w:type="dxa" w:w="1878"/>
          </w:tcPr>
          <w:p>
            <w:r/>
            <w:r>
              <w:rPr>
                <w:sz w:val="15"/>
              </w:rPr>
              <w:t>2,378,500</w:t>
            </w:r>
          </w:p>
        </w:tc>
        <w:tc>
          <w:tcPr>
            <w:tcW w:type="dxa" w:w="1878"/>
          </w:tcPr>
          <w:p>
            <w:r/>
            <w:r>
              <w:rPr>
                <w:sz w:val="15"/>
              </w:rPr>
              <w:t>-1,854,700</w:t>
            </w:r>
          </w:p>
        </w:tc>
        <w:tc>
          <w:tcPr>
            <w:tcW w:type="dxa" w:w="1878"/>
          </w:tcPr>
          <w:p>
            <w:r/>
            <w:r>
              <w:rPr>
                <w:sz w:val="15"/>
              </w:rPr>
              <w:t>-1,590,700</w:t>
            </w:r>
          </w:p>
        </w:tc>
        <w:tc>
          <w:tcPr>
            <w:tcW w:type="dxa" w:w="1878"/>
          </w:tcPr>
          <w:p>
            <w:r/>
            <w:r>
              <w:rPr>
                <w:sz w:val="15"/>
              </w:rPr>
              <w:t>genuine_loss</w:t>
            </w:r>
          </w:p>
        </w:tc>
      </w:tr>
      <w:tr>
        <w:tc>
          <w:tcPr>
            <w:tcW w:type="dxa" w:w="1878"/>
          </w:tcPr>
          <w:p>
            <w:r/>
            <w:r>
              <w:rPr>
                <w:sz w:val="15"/>
              </w:rPr>
              <w:t>BK-01916</w:t>
            </w:r>
          </w:p>
        </w:tc>
        <w:tc>
          <w:tcPr>
            <w:tcW w:type="dxa" w:w="1878"/>
          </w:tcPr>
          <w:p>
            <w:r/>
            <w:r>
              <w:rPr>
                <w:sz w:val="15"/>
              </w:rPr>
              <w:t>Studio Rental</w:t>
            </w:r>
          </w:p>
        </w:tc>
        <w:tc>
          <w:tcPr>
            <w:tcW w:type="dxa" w:w="1878"/>
          </w:tcPr>
          <w:p>
            <w:r/>
            <w:r>
              <w:rPr>
                <w:sz w:val="15"/>
              </w:rPr>
              <w:t>Postponed</w:t>
            </w:r>
          </w:p>
        </w:tc>
        <w:tc>
          <w:tcPr>
            <w:tcW w:type="dxa" w:w="1878"/>
          </w:tcPr>
          <w:p>
            <w:r/>
            <w:r>
              <w:rPr>
                <w:sz w:val="15"/>
              </w:rPr>
              <w:t>1,257,300</w:t>
            </w:r>
          </w:p>
        </w:tc>
        <w:tc>
          <w:tcPr>
            <w:tcW w:type="dxa" w:w="1878"/>
          </w:tcPr>
          <w:p>
            <w:r/>
            <w:r>
              <w:rPr>
                <w:sz w:val="15"/>
              </w:rPr>
              <w:t>3,050,000</w:t>
            </w:r>
          </w:p>
        </w:tc>
        <w:tc>
          <w:tcPr>
            <w:tcW w:type="dxa" w:w="1878"/>
          </w:tcPr>
          <w:p>
            <w:r/>
            <w:r>
              <w:rPr>
                <w:sz w:val="15"/>
              </w:rPr>
              <w:t>-1,792,700</w:t>
            </w:r>
          </w:p>
        </w:tc>
        <w:tc>
          <w:tcPr>
            <w:tcW w:type="dxa" w:w="1878"/>
          </w:tcPr>
          <w:p>
            <w:r/>
            <w:r>
              <w:rPr>
                <w:sz w:val="15"/>
              </w:rPr>
              <w:t>-1,613,200</w:t>
            </w:r>
          </w:p>
        </w:tc>
        <w:tc>
          <w:tcPr>
            <w:tcW w:type="dxa" w:w="1878"/>
          </w:tcPr>
          <w:p>
            <w:r/>
            <w:r>
              <w:rPr>
                <w:sz w:val="15"/>
              </w:rPr>
              <w:t>genuine_loss</w:t>
            </w:r>
          </w:p>
        </w:tc>
      </w:tr>
      <w:tr>
        <w:tc>
          <w:tcPr>
            <w:tcW w:type="dxa" w:w="1878"/>
          </w:tcPr>
          <w:p>
            <w:r/>
            <w:r>
              <w:rPr>
                <w:sz w:val="15"/>
              </w:rPr>
              <w:t>BK-02369</w:t>
            </w:r>
          </w:p>
        </w:tc>
        <w:tc>
          <w:tcPr>
            <w:tcW w:type="dxa" w:w="1878"/>
          </w:tcPr>
          <w:p>
            <w:r/>
            <w:r>
              <w:rPr>
                <w:sz w:val="15"/>
              </w:rPr>
              <w:t>Studio Rental</w:t>
            </w:r>
          </w:p>
        </w:tc>
        <w:tc>
          <w:tcPr>
            <w:tcW w:type="dxa" w:w="1878"/>
          </w:tcPr>
          <w:p>
            <w:r/>
            <w:r>
              <w:rPr>
                <w:sz w:val="15"/>
              </w:rPr>
              <w:t>Completed</w:t>
            </w:r>
          </w:p>
        </w:tc>
        <w:tc>
          <w:tcPr>
            <w:tcW w:type="dxa" w:w="1878"/>
          </w:tcPr>
          <w:p>
            <w:r/>
            <w:r>
              <w:rPr>
                <w:sz w:val="15"/>
              </w:rPr>
              <w:t>1,242,000</w:t>
            </w:r>
          </w:p>
        </w:tc>
        <w:tc>
          <w:tcPr>
            <w:tcW w:type="dxa" w:w="1878"/>
          </w:tcPr>
          <w:p>
            <w:r/>
            <w:r>
              <w:rPr>
                <w:sz w:val="15"/>
              </w:rPr>
              <w:t>2,915,500</w:t>
            </w:r>
          </w:p>
        </w:tc>
        <w:tc>
          <w:tcPr>
            <w:tcW w:type="dxa" w:w="1878"/>
          </w:tcPr>
          <w:p>
            <w:r/>
            <w:r>
              <w:rPr>
                <w:sz w:val="15"/>
              </w:rPr>
              <w:t>-1,673,500</w:t>
            </w:r>
          </w:p>
        </w:tc>
        <w:tc>
          <w:tcPr>
            <w:tcW w:type="dxa" w:w="1878"/>
          </w:tcPr>
          <w:p>
            <w:r/>
            <w:r>
              <w:rPr>
                <w:sz w:val="15"/>
              </w:rPr>
              <w:t>-884,500</w:t>
            </w:r>
          </w:p>
        </w:tc>
        <w:tc>
          <w:tcPr>
            <w:tcW w:type="dxa" w:w="1878"/>
          </w:tcPr>
          <w:p>
            <w:r/>
            <w:r>
              <w:rPr>
                <w:sz w:val="15"/>
              </w:rPr>
              <w:t>genuine_loss</w:t>
            </w:r>
          </w:p>
        </w:tc>
      </w:tr>
    </w:tbl>
    <w:p>
      <w:pPr>
        <w:spacing w:after="40"/>
      </w:pPr>
    </w:p>
    <w:p>
      <w:pPr>
        <w:pStyle w:val="Heading2"/>
      </w:pPr>
      <w:r>
        <w:t>Q4 Crew utilisation</w:t>
      </w:r>
    </w:p>
    <w:p>
      <w:pPr>
        <w:spacing w:after="80"/>
      </w:pPr>
      <w:r>
        <w:t>Weeks above 85%: 0 of 130. Peak 20.2% (week of 2024-12-23), median 10.8% (11 edge weeks at the start and end of the data excluded from peak/median because the crew-span method undercounts active crew there). The binding role most often is Production Assistant. 824 crew-days were logged on two jobs at once; the worst week (2024-12-23) had 24.</w:t>
      </w:r>
    </w:p>
    <w:p>
      <w:pPr>
        <w:pStyle w:val="Heading2"/>
      </w:pPr>
      <w:r>
        <w:t>Q5 FX exposure</w:t>
      </w:r>
    </w:p>
    <w:tbl>
      <w:tblPr>
        <w:tblStyle w:val="LightGrid-Accent1"/>
        <w:tblW w:type="auto" w:w="0"/>
        <w:jc w:val="left"/>
        <w:tblLook w:firstColumn="1" w:firstRow="1" w:lastColumn="0" w:lastRow="0" w:noHBand="0" w:noVBand="1" w:val="04A0"/>
      </w:tblPr>
      <w:tblGrid>
        <w:gridCol w:w="2146"/>
        <w:gridCol w:w="2146"/>
        <w:gridCol w:w="2146"/>
        <w:gridCol w:w="2146"/>
        <w:gridCol w:w="2146"/>
        <w:gridCol w:w="2146"/>
        <w:gridCol w:w="2146"/>
      </w:tblGrid>
      <w:tr>
        <w:tc>
          <w:tcPr>
            <w:tcW w:type="dxa" w:w="2146"/>
          </w:tcPr>
          <w:p>
            <w:r/>
            <w:r>
              <w:rPr>
                <w:b/>
                <w:sz w:val="16"/>
              </w:rPr>
              <w:t>year</w:t>
            </w:r>
          </w:p>
        </w:tc>
        <w:tc>
          <w:tcPr>
            <w:tcW w:type="dxa" w:w="2146"/>
          </w:tcPr>
          <w:p>
            <w:r/>
            <w:r>
              <w:rPr>
                <w:b/>
                <w:sz w:val="16"/>
              </w:rPr>
              <w:t>invoice_currency</w:t>
            </w:r>
          </w:p>
        </w:tc>
        <w:tc>
          <w:tcPr>
            <w:tcW w:type="dxa" w:w="2146"/>
          </w:tcPr>
          <w:p>
            <w:r/>
            <w:r>
              <w:rPr>
                <w:b/>
                <w:sz w:val="16"/>
              </w:rPr>
              <w:t>jobs</w:t>
            </w:r>
          </w:p>
        </w:tc>
        <w:tc>
          <w:tcPr>
            <w:tcW w:type="dxa" w:w="2146"/>
          </w:tcPr>
          <w:p>
            <w:r/>
            <w:r>
              <w:rPr>
                <w:b/>
                <w:sz w:val="16"/>
              </w:rPr>
              <w:t>value_at_shoot_date_rate_ngn</w:t>
            </w:r>
          </w:p>
        </w:tc>
        <w:tc>
          <w:tcPr>
            <w:tcW w:type="dxa" w:w="2146"/>
          </w:tcPr>
          <w:p>
            <w:r/>
            <w:r>
              <w:rPr>
                <w:b/>
                <w:sz w:val="16"/>
              </w:rPr>
              <w:t>value_at_2023_01_01_rate_ngn</w:t>
            </w:r>
          </w:p>
        </w:tc>
        <w:tc>
          <w:tcPr>
            <w:tcW w:type="dxa" w:w="2146"/>
          </w:tcPr>
          <w:p>
            <w:r/>
            <w:r>
              <w:rPr>
                <w:b/>
                <w:sz w:val="16"/>
              </w:rPr>
              <w:t>devaluation_gain_ngn</w:t>
            </w:r>
          </w:p>
        </w:tc>
        <w:tc>
          <w:tcPr>
            <w:tcW w:type="dxa" w:w="2146"/>
          </w:tcPr>
          <w:p>
            <w:r/>
            <w:r>
              <w:rPr>
                <w:b/>
                <w:sz w:val="16"/>
              </w:rPr>
              <w:t>pct_rates_gap_filled</w:t>
            </w:r>
          </w:p>
        </w:tc>
      </w:tr>
      <w:tr>
        <w:tc>
          <w:tcPr>
            <w:tcW w:type="dxa" w:w="2146"/>
          </w:tcPr>
          <w:p>
            <w:r/>
            <w:r>
              <w:rPr>
                <w:sz w:val="16"/>
              </w:rPr>
              <w:t>2023</w:t>
            </w:r>
          </w:p>
        </w:tc>
        <w:tc>
          <w:tcPr>
            <w:tcW w:type="dxa" w:w="2146"/>
          </w:tcPr>
          <w:p>
            <w:r/>
            <w:r>
              <w:rPr>
                <w:sz w:val="16"/>
              </w:rPr>
              <w:t>GBP</w:t>
            </w:r>
          </w:p>
        </w:tc>
        <w:tc>
          <w:tcPr>
            <w:tcW w:type="dxa" w:w="2146"/>
          </w:tcPr>
          <w:p>
            <w:r/>
            <w:r>
              <w:rPr>
                <w:sz w:val="16"/>
              </w:rPr>
              <w:t>50</w:t>
            </w:r>
          </w:p>
        </w:tc>
        <w:tc>
          <w:tcPr>
            <w:tcW w:type="dxa" w:w="2146"/>
          </w:tcPr>
          <w:p>
            <w:r/>
            <w:r>
              <w:rPr>
                <w:sz w:val="16"/>
              </w:rPr>
              <w:t>278,597,317</w:t>
            </w:r>
          </w:p>
        </w:tc>
        <w:tc>
          <w:tcPr>
            <w:tcW w:type="dxa" w:w="2146"/>
          </w:tcPr>
          <w:p>
            <w:r/>
            <w:r>
              <w:rPr>
                <w:sz w:val="16"/>
              </w:rPr>
              <w:t>141,258,483</w:t>
            </w:r>
          </w:p>
        </w:tc>
        <w:tc>
          <w:tcPr>
            <w:tcW w:type="dxa" w:w="2146"/>
          </w:tcPr>
          <w:p>
            <w:r/>
            <w:r>
              <w:rPr>
                <w:sz w:val="16"/>
              </w:rPr>
              <w:t>137,338,834</w:t>
            </w:r>
          </w:p>
        </w:tc>
        <w:tc>
          <w:tcPr>
            <w:tcW w:type="dxa" w:w="2146"/>
          </w:tcPr>
          <w:p>
            <w:r/>
            <w:r>
              <w:rPr>
                <w:sz w:val="16"/>
              </w:rPr>
              <w:t>32.00</w:t>
            </w:r>
          </w:p>
        </w:tc>
      </w:tr>
      <w:tr>
        <w:tc>
          <w:tcPr>
            <w:tcW w:type="dxa" w:w="2146"/>
          </w:tcPr>
          <w:p>
            <w:r/>
            <w:r>
              <w:rPr>
                <w:sz w:val="16"/>
              </w:rPr>
              <w:t>2023</w:t>
            </w:r>
          </w:p>
        </w:tc>
        <w:tc>
          <w:tcPr>
            <w:tcW w:type="dxa" w:w="2146"/>
          </w:tcPr>
          <w:p>
            <w:r/>
            <w:r>
              <w:rPr>
                <w:sz w:val="16"/>
              </w:rPr>
              <w:t>USD</w:t>
            </w:r>
          </w:p>
        </w:tc>
        <w:tc>
          <w:tcPr>
            <w:tcW w:type="dxa" w:w="2146"/>
          </w:tcPr>
          <w:p>
            <w:r/>
            <w:r>
              <w:rPr>
                <w:sz w:val="16"/>
              </w:rPr>
              <w:t>73</w:t>
            </w:r>
          </w:p>
        </w:tc>
        <w:tc>
          <w:tcPr>
            <w:tcW w:type="dxa" w:w="2146"/>
          </w:tcPr>
          <w:p>
            <w:r/>
            <w:r>
              <w:rPr>
                <w:sz w:val="16"/>
              </w:rPr>
              <w:t>388,471,086</w:t>
            </w:r>
          </w:p>
        </w:tc>
        <w:tc>
          <w:tcPr>
            <w:tcW w:type="dxa" w:w="2146"/>
          </w:tcPr>
          <w:p>
            <w:r/>
            <w:r>
              <w:rPr>
                <w:sz w:val="16"/>
              </w:rPr>
              <w:t>177,767,365</w:t>
            </w:r>
          </w:p>
        </w:tc>
        <w:tc>
          <w:tcPr>
            <w:tcW w:type="dxa" w:w="2146"/>
          </w:tcPr>
          <w:p>
            <w:r/>
            <w:r>
              <w:rPr>
                <w:sz w:val="16"/>
              </w:rPr>
              <w:t>210,703,722</w:t>
            </w:r>
          </w:p>
        </w:tc>
        <w:tc>
          <w:tcPr>
            <w:tcW w:type="dxa" w:w="2146"/>
          </w:tcPr>
          <w:p>
            <w:r/>
            <w:r>
              <w:rPr>
                <w:sz w:val="16"/>
              </w:rPr>
              <w:t>35.60</w:t>
            </w:r>
          </w:p>
        </w:tc>
      </w:tr>
      <w:tr>
        <w:tc>
          <w:tcPr>
            <w:tcW w:type="dxa" w:w="2146"/>
          </w:tcPr>
          <w:p>
            <w:r/>
            <w:r>
              <w:rPr>
                <w:sz w:val="16"/>
              </w:rPr>
              <w:t>2023</w:t>
            </w:r>
          </w:p>
        </w:tc>
        <w:tc>
          <w:tcPr>
            <w:tcW w:type="dxa" w:w="2146"/>
          </w:tcPr>
          <w:p>
            <w:r/>
            <w:r>
              <w:rPr>
                <w:sz w:val="16"/>
              </w:rPr>
              <w:t>all</w:t>
            </w:r>
          </w:p>
        </w:tc>
        <w:tc>
          <w:tcPr>
            <w:tcW w:type="dxa" w:w="2146"/>
          </w:tcPr>
          <w:p>
            <w:r/>
            <w:r>
              <w:rPr>
                <w:sz w:val="16"/>
              </w:rPr>
              <w:t>123</w:t>
            </w:r>
          </w:p>
        </w:tc>
        <w:tc>
          <w:tcPr>
            <w:tcW w:type="dxa" w:w="2146"/>
          </w:tcPr>
          <w:p>
            <w:r/>
            <w:r>
              <w:rPr>
                <w:sz w:val="16"/>
              </w:rPr>
              <w:t>667,068,403</w:t>
            </w:r>
          </w:p>
        </w:tc>
        <w:tc>
          <w:tcPr>
            <w:tcW w:type="dxa" w:w="2146"/>
          </w:tcPr>
          <w:p>
            <w:r/>
            <w:r>
              <w:rPr>
                <w:sz w:val="16"/>
              </w:rPr>
              <w:t>319,025,848</w:t>
            </w:r>
          </w:p>
        </w:tc>
        <w:tc>
          <w:tcPr>
            <w:tcW w:type="dxa" w:w="2146"/>
          </w:tcPr>
          <w:p>
            <w:r/>
            <w:r>
              <w:rPr>
                <w:sz w:val="16"/>
              </w:rPr>
              <w:t>348,042,556</w:t>
            </w:r>
          </w:p>
        </w:tc>
        <w:tc>
          <w:tcPr>
            <w:tcW w:type="dxa" w:w="2146"/>
          </w:tcPr>
          <w:p>
            <w:r/>
            <w:r>
              <w:rPr>
                <w:sz w:val="16"/>
              </w:rPr>
              <w:t>34.10</w:t>
            </w:r>
          </w:p>
        </w:tc>
      </w:tr>
      <w:tr>
        <w:tc>
          <w:tcPr>
            <w:tcW w:type="dxa" w:w="2146"/>
          </w:tcPr>
          <w:p>
            <w:r/>
            <w:r>
              <w:rPr>
                <w:sz w:val="16"/>
              </w:rPr>
              <w:t>2024</w:t>
            </w:r>
          </w:p>
        </w:tc>
        <w:tc>
          <w:tcPr>
            <w:tcW w:type="dxa" w:w="2146"/>
          </w:tcPr>
          <w:p>
            <w:r/>
            <w:r>
              <w:rPr>
                <w:sz w:val="16"/>
              </w:rPr>
              <w:t>GBP</w:t>
            </w:r>
          </w:p>
        </w:tc>
        <w:tc>
          <w:tcPr>
            <w:tcW w:type="dxa" w:w="2146"/>
          </w:tcPr>
          <w:p>
            <w:r/>
            <w:r>
              <w:rPr>
                <w:sz w:val="16"/>
              </w:rPr>
              <w:t>70</w:t>
            </w:r>
          </w:p>
        </w:tc>
        <w:tc>
          <w:tcPr>
            <w:tcW w:type="dxa" w:w="2146"/>
          </w:tcPr>
          <w:p>
            <w:r/>
            <w:r>
              <w:rPr>
                <w:sz w:val="16"/>
              </w:rPr>
              <w:t>981,119,620</w:t>
            </w:r>
          </w:p>
        </w:tc>
        <w:tc>
          <w:tcPr>
            <w:tcW w:type="dxa" w:w="2146"/>
          </w:tcPr>
          <w:p>
            <w:r/>
            <w:r>
              <w:rPr>
                <w:sz w:val="16"/>
              </w:rPr>
              <w:t>191,098,881</w:t>
            </w:r>
          </w:p>
        </w:tc>
        <w:tc>
          <w:tcPr>
            <w:tcW w:type="dxa" w:w="2146"/>
          </w:tcPr>
          <w:p>
            <w:r/>
            <w:r>
              <w:rPr>
                <w:sz w:val="16"/>
              </w:rPr>
              <w:t>790,020,739</w:t>
            </w:r>
          </w:p>
        </w:tc>
        <w:tc>
          <w:tcPr>
            <w:tcW w:type="dxa" w:w="2146"/>
          </w:tcPr>
          <w:p>
            <w:r/>
            <w:r>
              <w:rPr>
                <w:sz w:val="16"/>
              </w:rPr>
              <w:t>32.90</w:t>
            </w:r>
          </w:p>
        </w:tc>
      </w:tr>
      <w:tr>
        <w:tc>
          <w:tcPr>
            <w:tcW w:type="dxa" w:w="2146"/>
          </w:tcPr>
          <w:p>
            <w:r/>
            <w:r>
              <w:rPr>
                <w:sz w:val="16"/>
              </w:rPr>
              <w:t>2024</w:t>
            </w:r>
          </w:p>
        </w:tc>
        <w:tc>
          <w:tcPr>
            <w:tcW w:type="dxa" w:w="2146"/>
          </w:tcPr>
          <w:p>
            <w:r/>
            <w:r>
              <w:rPr>
                <w:sz w:val="16"/>
              </w:rPr>
              <w:t>USD</w:t>
            </w:r>
          </w:p>
        </w:tc>
        <w:tc>
          <w:tcPr>
            <w:tcW w:type="dxa" w:w="2146"/>
          </w:tcPr>
          <w:p>
            <w:r/>
            <w:r>
              <w:rPr>
                <w:sz w:val="16"/>
              </w:rPr>
              <w:t>74</w:t>
            </w:r>
          </w:p>
        </w:tc>
        <w:tc>
          <w:tcPr>
            <w:tcW w:type="dxa" w:w="2146"/>
          </w:tcPr>
          <w:p>
            <w:r/>
            <w:r>
              <w:rPr>
                <w:sz w:val="16"/>
              </w:rPr>
              <w:t>1,269,054,706</w:t>
            </w:r>
          </w:p>
        </w:tc>
        <w:tc>
          <w:tcPr>
            <w:tcW w:type="dxa" w:w="2146"/>
          </w:tcPr>
          <w:p>
            <w:r/>
            <w:r>
              <w:rPr>
                <w:sz w:val="16"/>
              </w:rPr>
              <w:t>211,847,440</w:t>
            </w:r>
          </w:p>
        </w:tc>
        <w:tc>
          <w:tcPr>
            <w:tcW w:type="dxa" w:w="2146"/>
          </w:tcPr>
          <w:p>
            <w:r/>
            <w:r>
              <w:rPr>
                <w:sz w:val="16"/>
              </w:rPr>
              <w:t>1,057,207,266</w:t>
            </w:r>
          </w:p>
        </w:tc>
        <w:tc>
          <w:tcPr>
            <w:tcW w:type="dxa" w:w="2146"/>
          </w:tcPr>
          <w:p>
            <w:r/>
            <w:r>
              <w:rPr>
                <w:sz w:val="16"/>
              </w:rPr>
              <w:t>50.00</w:t>
            </w:r>
          </w:p>
        </w:tc>
      </w:tr>
      <w:tr>
        <w:tc>
          <w:tcPr>
            <w:tcW w:type="dxa" w:w="2146"/>
          </w:tcPr>
          <w:p>
            <w:r/>
            <w:r>
              <w:rPr>
                <w:sz w:val="16"/>
              </w:rPr>
              <w:t>2024</w:t>
            </w:r>
          </w:p>
        </w:tc>
        <w:tc>
          <w:tcPr>
            <w:tcW w:type="dxa" w:w="2146"/>
          </w:tcPr>
          <w:p>
            <w:r/>
            <w:r>
              <w:rPr>
                <w:sz w:val="16"/>
              </w:rPr>
              <w:t>all</w:t>
            </w:r>
          </w:p>
        </w:tc>
        <w:tc>
          <w:tcPr>
            <w:tcW w:type="dxa" w:w="2146"/>
          </w:tcPr>
          <w:p>
            <w:r/>
            <w:r>
              <w:rPr>
                <w:sz w:val="16"/>
              </w:rPr>
              <w:t>144</w:t>
            </w:r>
          </w:p>
        </w:tc>
        <w:tc>
          <w:tcPr>
            <w:tcW w:type="dxa" w:w="2146"/>
          </w:tcPr>
          <w:p>
            <w:r/>
            <w:r>
              <w:rPr>
                <w:sz w:val="16"/>
              </w:rPr>
              <w:t>2,250,174,325</w:t>
            </w:r>
          </w:p>
        </w:tc>
        <w:tc>
          <w:tcPr>
            <w:tcW w:type="dxa" w:w="2146"/>
          </w:tcPr>
          <w:p>
            <w:r/>
            <w:r>
              <w:rPr>
                <w:sz w:val="16"/>
              </w:rPr>
              <w:t>402,946,321</w:t>
            </w:r>
          </w:p>
        </w:tc>
        <w:tc>
          <w:tcPr>
            <w:tcW w:type="dxa" w:w="2146"/>
          </w:tcPr>
          <w:p>
            <w:r/>
            <w:r>
              <w:rPr>
                <w:sz w:val="16"/>
              </w:rPr>
              <w:t>1,847,228,005</w:t>
            </w:r>
          </w:p>
        </w:tc>
        <w:tc>
          <w:tcPr>
            <w:tcW w:type="dxa" w:w="2146"/>
          </w:tcPr>
          <w:p>
            <w:r/>
            <w:r>
              <w:rPr>
                <w:sz w:val="16"/>
              </w:rPr>
              <w:t>41.70</w:t>
            </w:r>
          </w:p>
        </w:tc>
      </w:tr>
      <w:tr>
        <w:tc>
          <w:tcPr>
            <w:tcW w:type="dxa" w:w="2146"/>
          </w:tcPr>
          <w:p>
            <w:r/>
            <w:r>
              <w:rPr>
                <w:sz w:val="16"/>
              </w:rPr>
              <w:t>2025</w:t>
            </w:r>
          </w:p>
        </w:tc>
        <w:tc>
          <w:tcPr>
            <w:tcW w:type="dxa" w:w="2146"/>
          </w:tcPr>
          <w:p>
            <w:r/>
            <w:r>
              <w:rPr>
                <w:sz w:val="16"/>
              </w:rPr>
              <w:t>GBP</w:t>
            </w:r>
          </w:p>
        </w:tc>
        <w:tc>
          <w:tcPr>
            <w:tcW w:type="dxa" w:w="2146"/>
          </w:tcPr>
          <w:p>
            <w:r/>
            <w:r>
              <w:rPr>
                <w:sz w:val="16"/>
              </w:rPr>
              <w:t>18</w:t>
            </w:r>
          </w:p>
        </w:tc>
        <w:tc>
          <w:tcPr>
            <w:tcW w:type="dxa" w:w="2146"/>
          </w:tcPr>
          <w:p>
            <w:r/>
            <w:r>
              <w:rPr>
                <w:sz w:val="16"/>
              </w:rPr>
              <w:t>489,890,253</w:t>
            </w:r>
          </w:p>
        </w:tc>
        <w:tc>
          <w:tcPr>
            <w:tcW w:type="dxa" w:w="2146"/>
          </w:tcPr>
          <w:p>
            <w:r/>
            <w:r>
              <w:rPr>
                <w:sz w:val="16"/>
              </w:rPr>
              <w:t>66,506,975</w:t>
            </w:r>
          </w:p>
        </w:tc>
        <w:tc>
          <w:tcPr>
            <w:tcW w:type="dxa" w:w="2146"/>
          </w:tcPr>
          <w:p>
            <w:r/>
            <w:r>
              <w:rPr>
                <w:sz w:val="16"/>
              </w:rPr>
              <w:t>423,383,277</w:t>
            </w:r>
          </w:p>
        </w:tc>
        <w:tc>
          <w:tcPr>
            <w:tcW w:type="dxa" w:w="2146"/>
          </w:tcPr>
          <w:p>
            <w:r/>
            <w:r>
              <w:rPr>
                <w:sz w:val="16"/>
              </w:rPr>
              <w:t>50.00</w:t>
            </w:r>
          </w:p>
        </w:tc>
      </w:tr>
      <w:tr>
        <w:tc>
          <w:tcPr>
            <w:tcW w:type="dxa" w:w="2146"/>
          </w:tcPr>
          <w:p>
            <w:r/>
            <w:r>
              <w:rPr>
                <w:sz w:val="16"/>
              </w:rPr>
              <w:t>2025</w:t>
            </w:r>
          </w:p>
        </w:tc>
        <w:tc>
          <w:tcPr>
            <w:tcW w:type="dxa" w:w="2146"/>
          </w:tcPr>
          <w:p>
            <w:r/>
            <w:r>
              <w:rPr>
                <w:sz w:val="16"/>
              </w:rPr>
              <w:t>USD</w:t>
            </w:r>
          </w:p>
        </w:tc>
        <w:tc>
          <w:tcPr>
            <w:tcW w:type="dxa" w:w="2146"/>
          </w:tcPr>
          <w:p>
            <w:r/>
            <w:r>
              <w:rPr>
                <w:sz w:val="16"/>
              </w:rPr>
              <w:t>31</w:t>
            </w:r>
          </w:p>
        </w:tc>
        <w:tc>
          <w:tcPr>
            <w:tcW w:type="dxa" w:w="2146"/>
          </w:tcPr>
          <w:p>
            <w:r/>
            <w:r>
              <w:rPr>
                <w:sz w:val="16"/>
              </w:rPr>
              <w:t>946,226,834</w:t>
            </w:r>
          </w:p>
        </w:tc>
        <w:tc>
          <w:tcPr>
            <w:tcW w:type="dxa" w:w="2146"/>
          </w:tcPr>
          <w:p>
            <w:r/>
            <w:r>
              <w:rPr>
                <w:sz w:val="16"/>
              </w:rPr>
              <w:t>106,406,327</w:t>
            </w:r>
          </w:p>
        </w:tc>
        <w:tc>
          <w:tcPr>
            <w:tcW w:type="dxa" w:w="2146"/>
          </w:tcPr>
          <w:p>
            <w:r/>
            <w:r>
              <w:rPr>
                <w:sz w:val="16"/>
              </w:rPr>
              <w:t>839,820,507</w:t>
            </w:r>
          </w:p>
        </w:tc>
        <w:tc>
          <w:tcPr>
            <w:tcW w:type="dxa" w:w="2146"/>
          </w:tcPr>
          <w:p>
            <w:r/>
            <w:r>
              <w:rPr>
                <w:sz w:val="16"/>
              </w:rPr>
              <w:t>38.70</w:t>
            </w:r>
          </w:p>
        </w:tc>
      </w:tr>
      <w:tr>
        <w:tc>
          <w:tcPr>
            <w:tcW w:type="dxa" w:w="2146"/>
          </w:tcPr>
          <w:p>
            <w:r/>
            <w:r>
              <w:rPr>
                <w:sz w:val="16"/>
              </w:rPr>
              <w:t>2025</w:t>
            </w:r>
          </w:p>
        </w:tc>
        <w:tc>
          <w:tcPr>
            <w:tcW w:type="dxa" w:w="2146"/>
          </w:tcPr>
          <w:p>
            <w:r/>
            <w:r>
              <w:rPr>
                <w:sz w:val="16"/>
              </w:rPr>
              <w:t>all</w:t>
            </w:r>
          </w:p>
        </w:tc>
        <w:tc>
          <w:tcPr>
            <w:tcW w:type="dxa" w:w="2146"/>
          </w:tcPr>
          <w:p>
            <w:r/>
            <w:r>
              <w:rPr>
                <w:sz w:val="16"/>
              </w:rPr>
              <w:t>49</w:t>
            </w:r>
          </w:p>
        </w:tc>
        <w:tc>
          <w:tcPr>
            <w:tcW w:type="dxa" w:w="2146"/>
          </w:tcPr>
          <w:p>
            <w:r/>
            <w:r>
              <w:rPr>
                <w:sz w:val="16"/>
              </w:rPr>
              <w:t>1,436,117,087</w:t>
            </w:r>
          </w:p>
        </w:tc>
        <w:tc>
          <w:tcPr>
            <w:tcW w:type="dxa" w:w="2146"/>
          </w:tcPr>
          <w:p>
            <w:r/>
            <w:r>
              <w:rPr>
                <w:sz w:val="16"/>
              </w:rPr>
              <w:t>172,913,302</w:t>
            </w:r>
          </w:p>
        </w:tc>
        <w:tc>
          <w:tcPr>
            <w:tcW w:type="dxa" w:w="2146"/>
          </w:tcPr>
          <w:p>
            <w:r/>
            <w:r>
              <w:rPr>
                <w:sz w:val="16"/>
              </w:rPr>
              <w:t>1,263,203,785</w:t>
            </w:r>
          </w:p>
        </w:tc>
        <w:tc>
          <w:tcPr>
            <w:tcW w:type="dxa" w:w="2146"/>
          </w:tcPr>
          <w:p>
            <w:r/>
            <w:r>
              <w:rPr>
                <w:sz w:val="16"/>
              </w:rPr>
              <w:t>42.90</w:t>
            </w:r>
          </w:p>
        </w:tc>
      </w:tr>
      <w:tr>
        <w:tc>
          <w:tcPr>
            <w:tcW w:type="dxa" w:w="2146"/>
          </w:tcPr>
          <w:p>
            <w:r/>
            <w:r>
              <w:rPr>
                <w:sz w:val="16"/>
              </w:rPr>
              <w:t>all</w:t>
            </w:r>
          </w:p>
        </w:tc>
        <w:tc>
          <w:tcPr>
            <w:tcW w:type="dxa" w:w="2146"/>
          </w:tcPr>
          <w:p>
            <w:r/>
            <w:r>
              <w:rPr>
                <w:sz w:val="16"/>
              </w:rPr>
              <w:t>all</w:t>
            </w:r>
          </w:p>
        </w:tc>
        <w:tc>
          <w:tcPr>
            <w:tcW w:type="dxa" w:w="2146"/>
          </w:tcPr>
          <w:p>
            <w:r/>
            <w:r>
              <w:rPr>
                <w:sz w:val="16"/>
              </w:rPr>
              <w:t>316</w:t>
            </w:r>
          </w:p>
        </w:tc>
        <w:tc>
          <w:tcPr>
            <w:tcW w:type="dxa" w:w="2146"/>
          </w:tcPr>
          <w:p>
            <w:r/>
            <w:r>
              <w:rPr>
                <w:sz w:val="16"/>
              </w:rPr>
              <w:t>4,353,359,816</w:t>
            </w:r>
          </w:p>
        </w:tc>
        <w:tc>
          <w:tcPr>
            <w:tcW w:type="dxa" w:w="2146"/>
          </w:tcPr>
          <w:p>
            <w:r/>
            <w:r>
              <w:rPr>
                <w:sz w:val="16"/>
              </w:rPr>
              <w:t>894,885,470</w:t>
            </w:r>
          </w:p>
        </w:tc>
        <w:tc>
          <w:tcPr>
            <w:tcW w:type="dxa" w:w="2146"/>
          </w:tcPr>
          <w:p>
            <w:r/>
            <w:r>
              <w:rPr>
                <w:sz w:val="16"/>
              </w:rPr>
              <w:t>3,458,474,345</w:t>
            </w:r>
          </w:p>
        </w:tc>
        <w:tc>
          <w:tcPr>
            <w:tcW w:type="dxa" w:w="2146"/>
          </w:tcPr>
          <w:p>
            <w:r/>
            <w:r>
              <w:rPr>
                <w:sz w:val="16"/>
              </w:rPr>
              <w:t>38.90</w:t>
            </w:r>
          </w:p>
        </w:tc>
      </w:tr>
    </w:tbl>
    <w:p>
      <w:pPr>
        <w:spacing w:after="40"/>
      </w:pPr>
    </w:p>
    <w:p>
      <w:pPr>
        <w:pStyle w:val="Heading2"/>
      </w:pPr>
      <w:r>
        <w:t>Q6 Price-history integrity</w:t>
      </w:r>
    </w:p>
    <w:tbl>
      <w:tblPr>
        <w:tblStyle w:val="LightGrid-Accent1"/>
        <w:tblW w:type="auto" w:w="0"/>
        <w:jc w:val="left"/>
        <w:tblLook w:firstColumn="1" w:firstRow="1" w:lastColumn="0" w:lastRow="0" w:noHBand="0" w:noVBand="1" w:val="04A0"/>
      </w:tblPr>
      <w:tblGrid>
        <w:gridCol w:w="7512"/>
        <w:gridCol w:w="7512"/>
      </w:tblGrid>
      <w:tr>
        <w:tc>
          <w:tcPr>
            <w:tcW w:type="dxa" w:w="7512"/>
          </w:tcPr>
          <w:p>
            <w:r/>
            <w:r>
              <w:rPr>
                <w:b/>
                <w:sz w:val="16"/>
              </w:rPr>
              <w:t>check_name</w:t>
            </w:r>
          </w:p>
        </w:tc>
        <w:tc>
          <w:tcPr>
            <w:tcW w:type="dxa" w:w="7512"/>
          </w:tcPr>
          <w:p>
            <w:r/>
            <w:r>
              <w:rPr>
                <w:b/>
                <w:sz w:val="16"/>
              </w:rPr>
              <w:t>result</w:t>
            </w:r>
          </w:p>
        </w:tc>
      </w:tr>
      <w:tr>
        <w:tc>
          <w:tcPr>
            <w:tcW w:type="dxa" w:w="7512"/>
          </w:tcPr>
          <w:p>
            <w:r/>
            <w:r>
              <w:rPr>
                <w:sz w:val="16"/>
              </w:rPr>
              <w:t>raw: overlapping window pairs</w:t>
            </w:r>
          </w:p>
        </w:tc>
        <w:tc>
          <w:tcPr>
            <w:tcW w:type="dxa" w:w="7512"/>
          </w:tcPr>
          <w:p>
            <w:r/>
            <w:r>
              <w:rPr>
                <w:sz w:val="16"/>
              </w:rPr>
              <w:t>29</w:t>
            </w:r>
          </w:p>
        </w:tc>
      </w:tr>
      <w:tr>
        <w:tc>
          <w:tcPr>
            <w:tcW w:type="dxa" w:w="7512"/>
          </w:tcPr>
          <w:p>
            <w:r/>
            <w:r>
              <w:rPr>
                <w:sz w:val="16"/>
              </w:rPr>
              <w:t>raw: SKUs with at least one overlap</w:t>
            </w:r>
          </w:p>
        </w:tc>
        <w:tc>
          <w:tcPr>
            <w:tcW w:type="dxa" w:w="7512"/>
          </w:tcPr>
          <w:p>
            <w:r/>
            <w:r>
              <w:rPr>
                <w:sz w:val="16"/>
              </w:rPr>
              <w:t>19</w:t>
            </w:r>
          </w:p>
        </w:tc>
      </w:tr>
      <w:tr>
        <w:tc>
          <w:tcPr>
            <w:tcW w:type="dxa" w:w="7512"/>
          </w:tcPr>
          <w:p>
            <w:r/>
            <w:r>
              <w:rPr>
                <w:sz w:val="16"/>
              </w:rPr>
              <w:t>raw: windows with valid_to &lt; valid_from</w:t>
            </w:r>
          </w:p>
        </w:tc>
        <w:tc>
          <w:tcPr>
            <w:tcW w:type="dxa" w:w="7512"/>
          </w:tcPr>
          <w:p>
            <w:r/>
            <w:r>
              <w:rPr>
                <w:sz w:val="16"/>
              </w:rPr>
              <w:t>7</w:t>
            </w:r>
          </w:p>
        </w:tc>
      </w:tr>
      <w:tr>
        <w:tc>
          <w:tcPr>
            <w:tcW w:type="dxa" w:w="7512"/>
          </w:tcPr>
          <w:p>
            <w:r/>
            <w:r>
              <w:rPr>
                <w:sz w:val="16"/>
              </w:rPr>
              <w:t>raw: SKU spellings -&gt; SKUs</w:t>
            </w:r>
          </w:p>
        </w:tc>
        <w:tc>
          <w:tcPr>
            <w:tcW w:type="dxa" w:w="7512"/>
          </w:tcPr>
          <w:p>
            <w:r/>
            <w:r>
              <w:rPr>
                <w:sz w:val="16"/>
              </w:rPr>
              <w:t>57 -&gt; 45</w:t>
            </w:r>
          </w:p>
        </w:tc>
      </w:tr>
      <w:tr>
        <w:tc>
          <w:tcPr>
            <w:tcW w:type="dxa" w:w="7512"/>
          </w:tcPr>
          <w:p>
            <w:r/>
            <w:r>
              <w:rPr>
                <w:sz w:val="16"/>
              </w:rPr>
              <w:t>core: overlapping window pairs</w:t>
            </w:r>
          </w:p>
        </w:tc>
        <w:tc>
          <w:tcPr>
            <w:tcW w:type="dxa" w:w="7512"/>
          </w:tcPr>
          <w:p>
            <w:r/>
            <w:r>
              <w:rPr>
                <w:sz w:val="16"/>
              </w:rPr>
              <w:t>0</w:t>
            </w:r>
          </w:p>
        </w:tc>
      </w:tr>
      <w:tr>
        <w:tc>
          <w:tcPr>
            <w:tcW w:type="dxa" w:w="7512"/>
          </w:tcPr>
          <w:p>
            <w:r/>
            <w:r>
              <w:rPr>
                <w:sz w:val="16"/>
              </w:rPr>
              <w:t>core: gaps between consecutive versions</w:t>
            </w:r>
          </w:p>
        </w:tc>
        <w:tc>
          <w:tcPr>
            <w:tcW w:type="dxa" w:w="7512"/>
          </w:tcPr>
          <w:p>
            <w:r/>
            <w:r>
              <w:rPr>
                <w:sz w:val="16"/>
              </w:rPr>
              <w:t>0</w:t>
            </w:r>
          </w:p>
        </w:tc>
      </w:tr>
      <w:tr>
        <w:tc>
          <w:tcPr>
            <w:tcW w:type="dxa" w:w="7512"/>
          </w:tcPr>
          <w:p>
            <w:r/>
            <w:r>
              <w:rPr>
                <w:sz w:val="16"/>
              </w:rPr>
              <w:t>core: SKUs without exactly one current version</w:t>
            </w:r>
          </w:p>
        </w:tc>
        <w:tc>
          <w:tcPr>
            <w:tcW w:type="dxa" w:w="7512"/>
          </w:tcPr>
          <w:p>
            <w:r/>
            <w:r>
              <w:rPr>
                <w:sz w:val="16"/>
              </w:rPr>
              <w:t>0</w:t>
            </w:r>
          </w:p>
        </w:tc>
      </w:tr>
      <w:tr>
        <w:tc>
          <w:tcPr>
            <w:tcW w:type="dxa" w:w="7512"/>
          </w:tcPr>
          <w:p>
            <w:r/>
            <w:r>
              <w:rPr>
                <w:sz w:val="16"/>
              </w:rPr>
              <w:t>core: EXCLUDE constraint present</w:t>
            </w:r>
          </w:p>
        </w:tc>
        <w:tc>
          <w:tcPr>
            <w:tcW w:type="dxa" w:w="7512"/>
          </w:tcPr>
          <w:p>
            <w:r/>
            <w:r>
              <w:rPr>
                <w:sz w:val="16"/>
              </w:rPr>
              <w:t>1</w:t>
            </w:r>
          </w:p>
        </w:tc>
      </w:tr>
    </w:tbl>
    <w:p>
      <w:pPr>
        <w:spacing w:after="40"/>
      </w:pPr>
    </w:p>
    <w:p>
      <w:pPr>
        <w:pStyle w:val="Heading2"/>
      </w:pPr>
      <w:r>
        <w:t>Q7 Merch by collection</w:t>
      </w:r>
    </w:p>
    <w:tbl>
      <w:tblPr>
        <w:tblStyle w:val="LightGrid-Accent1"/>
        <w:tblW w:type="auto" w:w="0"/>
        <w:jc w:val="left"/>
        <w:tblLook w:firstColumn="1" w:firstRow="1" w:lastColumn="0" w:lastRow="0" w:noHBand="0" w:noVBand="1" w:val="04A0"/>
      </w:tblPr>
      <w:tblGrid>
        <w:gridCol w:w="1669"/>
        <w:gridCol w:w="1669"/>
        <w:gridCol w:w="1669"/>
        <w:gridCol w:w="1669"/>
        <w:gridCol w:w="1669"/>
        <w:gridCol w:w="1669"/>
        <w:gridCol w:w="1669"/>
        <w:gridCol w:w="1669"/>
        <w:gridCol w:w="1669"/>
      </w:tblGrid>
      <w:tr>
        <w:tc>
          <w:tcPr>
            <w:tcW w:type="dxa" w:w="1669"/>
          </w:tcPr>
          <w:p>
            <w:r/>
            <w:r>
              <w:rPr>
                <w:b/>
                <w:sz w:val="15"/>
              </w:rPr>
              <w:t>collection</w:t>
            </w:r>
          </w:p>
        </w:tc>
        <w:tc>
          <w:tcPr>
            <w:tcW w:type="dxa" w:w="1669"/>
          </w:tcPr>
          <w:p>
            <w:r/>
            <w:r>
              <w:rPr>
                <w:b/>
                <w:sz w:val="15"/>
              </w:rPr>
              <w:t>units_sold</w:t>
            </w:r>
          </w:p>
        </w:tc>
        <w:tc>
          <w:tcPr>
            <w:tcW w:type="dxa" w:w="1669"/>
          </w:tcPr>
          <w:p>
            <w:r/>
            <w:r>
              <w:rPr>
                <w:b/>
                <w:sz w:val="15"/>
              </w:rPr>
              <w:t>gross_ngn</w:t>
            </w:r>
          </w:p>
        </w:tc>
        <w:tc>
          <w:tcPr>
            <w:tcW w:type="dxa" w:w="1669"/>
          </w:tcPr>
          <w:p>
            <w:r/>
            <w:r>
              <w:rPr>
                <w:b/>
                <w:sz w:val="15"/>
              </w:rPr>
              <w:t>discount_value_ngn</w:t>
            </w:r>
          </w:p>
        </w:tc>
        <w:tc>
          <w:tcPr>
            <w:tcW w:type="dxa" w:w="1669"/>
          </w:tcPr>
          <w:p>
            <w:r/>
            <w:r>
              <w:rPr>
                <w:b/>
                <w:sz w:val="15"/>
              </w:rPr>
              <w:t>refunds_ngn</w:t>
            </w:r>
          </w:p>
        </w:tc>
        <w:tc>
          <w:tcPr>
            <w:tcW w:type="dxa" w:w="1669"/>
          </w:tcPr>
          <w:p>
            <w:r/>
            <w:r>
              <w:rPr>
                <w:b/>
                <w:sz w:val="15"/>
              </w:rPr>
              <w:t>net_ngn</w:t>
            </w:r>
          </w:p>
        </w:tc>
        <w:tc>
          <w:tcPr>
            <w:tcW w:type="dxa" w:w="1669"/>
          </w:tcPr>
          <w:p>
            <w:r/>
            <w:r>
              <w:rPr>
                <w:b/>
                <w:sz w:val="15"/>
              </w:rPr>
              <w:t>cogs_ngn</w:t>
            </w:r>
          </w:p>
        </w:tc>
        <w:tc>
          <w:tcPr>
            <w:tcW w:type="dxa" w:w="1669"/>
          </w:tcPr>
          <w:p>
            <w:r/>
            <w:r>
              <w:rPr>
                <w:b/>
                <w:sz w:val="15"/>
              </w:rPr>
              <w:t>contribution_margin_ngn</w:t>
            </w:r>
          </w:p>
        </w:tc>
        <w:tc>
          <w:tcPr>
            <w:tcW w:type="dxa" w:w="1669"/>
          </w:tcPr>
          <w:p>
            <w:r/>
            <w:r>
              <w:rPr>
                <w:b/>
                <w:sz w:val="15"/>
              </w:rPr>
              <w:t>contribution_margin_pct</w:t>
            </w:r>
          </w:p>
        </w:tc>
      </w:tr>
      <w:tr>
        <w:tc>
          <w:tcPr>
            <w:tcW w:type="dxa" w:w="1669"/>
          </w:tcPr>
          <w:p>
            <w:r/>
            <w:r>
              <w:rPr>
                <w:sz w:val="15"/>
              </w:rPr>
              <w:t>Studio Basics</w:t>
            </w:r>
          </w:p>
        </w:tc>
        <w:tc>
          <w:tcPr>
            <w:tcW w:type="dxa" w:w="1669"/>
          </w:tcPr>
          <w:p>
            <w:r/>
            <w:r>
              <w:rPr>
                <w:sz w:val="15"/>
              </w:rPr>
              <w:t>7,372</w:t>
            </w:r>
          </w:p>
        </w:tc>
        <w:tc>
          <w:tcPr>
            <w:tcW w:type="dxa" w:w="1669"/>
          </w:tcPr>
          <w:p>
            <w:r/>
            <w:r>
              <w:rPr>
                <w:sz w:val="15"/>
              </w:rPr>
              <w:t>134,822,500</w:t>
            </w:r>
          </w:p>
        </w:tc>
        <w:tc>
          <w:tcPr>
            <w:tcW w:type="dxa" w:w="1669"/>
          </w:tcPr>
          <w:p>
            <w:r/>
            <w:r>
              <w:rPr>
                <w:sz w:val="15"/>
              </w:rPr>
              <w:t>9,784,500</w:t>
            </w:r>
          </w:p>
        </w:tc>
        <w:tc>
          <w:tcPr>
            <w:tcW w:type="dxa" w:w="1669"/>
          </w:tcPr>
          <w:p>
            <w:r/>
            <w:r>
              <w:rPr>
                <w:sz w:val="15"/>
              </w:rPr>
              <w:t>12,288,702</w:t>
            </w:r>
          </w:p>
        </w:tc>
        <w:tc>
          <w:tcPr>
            <w:tcW w:type="dxa" w:w="1669"/>
          </w:tcPr>
          <w:p>
            <w:r/>
            <w:r>
              <w:rPr>
                <w:sz w:val="15"/>
              </w:rPr>
              <w:t>122,533,798</w:t>
            </w:r>
          </w:p>
        </w:tc>
        <w:tc>
          <w:tcPr>
            <w:tcW w:type="dxa" w:w="1669"/>
          </w:tcPr>
          <w:p>
            <w:r/>
            <w:r>
              <w:rPr>
                <w:sz w:val="15"/>
              </w:rPr>
              <w:t>49,894,500</w:t>
            </w:r>
          </w:p>
        </w:tc>
        <w:tc>
          <w:tcPr>
            <w:tcW w:type="dxa" w:w="1669"/>
          </w:tcPr>
          <w:p>
            <w:r/>
            <w:r>
              <w:rPr>
                <w:sz w:val="15"/>
              </w:rPr>
              <w:t>72,639,298</w:t>
            </w:r>
          </w:p>
        </w:tc>
        <w:tc>
          <w:tcPr>
            <w:tcW w:type="dxa" w:w="1669"/>
          </w:tcPr>
          <w:p>
            <w:r/>
            <w:r>
              <w:rPr>
                <w:sz w:val="15"/>
              </w:rPr>
              <w:t>59.30</w:t>
            </w:r>
          </w:p>
        </w:tc>
      </w:tr>
      <w:tr>
        <w:tc>
          <w:tcPr>
            <w:tcW w:type="dxa" w:w="1669"/>
          </w:tcPr>
          <w:p>
            <w:r/>
            <w:r>
              <w:rPr>
                <w:sz w:val="15"/>
              </w:rPr>
              <w:t>Lagos Nights</w:t>
            </w:r>
          </w:p>
        </w:tc>
        <w:tc>
          <w:tcPr>
            <w:tcW w:type="dxa" w:w="1669"/>
          </w:tcPr>
          <w:p>
            <w:r/>
            <w:r>
              <w:rPr>
                <w:sz w:val="15"/>
              </w:rPr>
              <w:t>6,161</w:t>
            </w:r>
          </w:p>
        </w:tc>
        <w:tc>
          <w:tcPr>
            <w:tcW w:type="dxa" w:w="1669"/>
          </w:tcPr>
          <w:p>
            <w:r/>
            <w:r>
              <w:rPr>
                <w:sz w:val="15"/>
              </w:rPr>
              <w:t>190,624,700</w:t>
            </w:r>
          </w:p>
        </w:tc>
        <w:tc>
          <w:tcPr>
            <w:tcW w:type="dxa" w:w="1669"/>
          </w:tcPr>
          <w:p>
            <w:r/>
            <w:r>
              <w:rPr>
                <w:sz w:val="15"/>
              </w:rPr>
              <w:t>4,937,200</w:t>
            </w:r>
          </w:p>
        </w:tc>
        <w:tc>
          <w:tcPr>
            <w:tcW w:type="dxa" w:w="1669"/>
          </w:tcPr>
          <w:p>
            <w:r/>
            <w:r>
              <w:rPr>
                <w:sz w:val="15"/>
              </w:rPr>
              <w:t>19,231,801</w:t>
            </w:r>
          </w:p>
        </w:tc>
        <w:tc>
          <w:tcPr>
            <w:tcW w:type="dxa" w:w="1669"/>
          </w:tcPr>
          <w:p>
            <w:r/>
            <w:r>
              <w:rPr>
                <w:sz w:val="15"/>
              </w:rPr>
              <w:t>171,392,899</w:t>
            </w:r>
          </w:p>
        </w:tc>
        <w:tc>
          <w:tcPr>
            <w:tcW w:type="dxa" w:w="1669"/>
          </w:tcPr>
          <w:p>
            <w:r/>
            <w:r>
              <w:rPr>
                <w:sz w:val="15"/>
              </w:rPr>
              <w:t>67,519,400</w:t>
            </w:r>
          </w:p>
        </w:tc>
        <w:tc>
          <w:tcPr>
            <w:tcW w:type="dxa" w:w="1669"/>
          </w:tcPr>
          <w:p>
            <w:r/>
            <w:r>
              <w:rPr>
                <w:sz w:val="15"/>
              </w:rPr>
              <w:t>103,873,499</w:t>
            </w:r>
          </w:p>
        </w:tc>
        <w:tc>
          <w:tcPr>
            <w:tcW w:type="dxa" w:w="1669"/>
          </w:tcPr>
          <w:p>
            <w:r/>
            <w:r>
              <w:rPr>
                <w:sz w:val="15"/>
              </w:rPr>
              <w:t>60.60</w:t>
            </w:r>
          </w:p>
        </w:tc>
      </w:tr>
      <w:tr>
        <w:tc>
          <w:tcPr>
            <w:tcW w:type="dxa" w:w="1669"/>
          </w:tcPr>
          <w:p>
            <w:r/>
            <w:r>
              <w:rPr>
                <w:sz w:val="15"/>
              </w:rPr>
              <w:t>Anniversary ’05</w:t>
            </w:r>
          </w:p>
        </w:tc>
        <w:tc>
          <w:tcPr>
            <w:tcW w:type="dxa" w:w="1669"/>
          </w:tcPr>
          <w:p>
            <w:r/>
            <w:r>
              <w:rPr>
                <w:sz w:val="15"/>
              </w:rPr>
              <w:t>7,487</w:t>
            </w:r>
          </w:p>
        </w:tc>
        <w:tc>
          <w:tcPr>
            <w:tcW w:type="dxa" w:w="1669"/>
          </w:tcPr>
          <w:p>
            <w:r/>
            <w:r>
              <w:rPr>
                <w:sz w:val="15"/>
              </w:rPr>
              <w:t>179,711,900</w:t>
            </w:r>
          </w:p>
        </w:tc>
        <w:tc>
          <w:tcPr>
            <w:tcW w:type="dxa" w:w="1669"/>
          </w:tcPr>
          <w:p>
            <w:r/>
            <w:r>
              <w:rPr>
                <w:sz w:val="15"/>
              </w:rPr>
              <w:t>24,228,300</w:t>
            </w:r>
          </w:p>
        </w:tc>
        <w:tc>
          <w:tcPr>
            <w:tcW w:type="dxa" w:w="1669"/>
          </w:tcPr>
          <w:p>
            <w:r/>
            <w:r>
              <w:rPr>
                <w:sz w:val="15"/>
              </w:rPr>
              <w:t>17,531,194</w:t>
            </w:r>
          </w:p>
        </w:tc>
        <w:tc>
          <w:tcPr>
            <w:tcW w:type="dxa" w:w="1669"/>
          </w:tcPr>
          <w:p>
            <w:r/>
            <w:r>
              <w:rPr>
                <w:sz w:val="15"/>
              </w:rPr>
              <w:t>162,180,706</w:t>
            </w:r>
          </w:p>
        </w:tc>
        <w:tc>
          <w:tcPr>
            <w:tcW w:type="dxa" w:w="1669"/>
          </w:tcPr>
          <w:p>
            <w:r/>
            <w:r>
              <w:rPr>
                <w:sz w:val="15"/>
              </w:rPr>
              <w:t>53,873,400</w:t>
            </w:r>
          </w:p>
        </w:tc>
        <w:tc>
          <w:tcPr>
            <w:tcW w:type="dxa" w:w="1669"/>
          </w:tcPr>
          <w:p>
            <w:r/>
            <w:r>
              <w:rPr>
                <w:sz w:val="15"/>
              </w:rPr>
              <w:t>108,307,306</w:t>
            </w:r>
          </w:p>
        </w:tc>
        <w:tc>
          <w:tcPr>
            <w:tcW w:type="dxa" w:w="1669"/>
          </w:tcPr>
          <w:p>
            <w:r/>
            <w:r>
              <w:rPr>
                <w:sz w:val="15"/>
              </w:rPr>
              <w:t>66.80</w:t>
            </w:r>
          </w:p>
        </w:tc>
      </w:tr>
      <w:tr>
        <w:tc>
          <w:tcPr>
            <w:tcW w:type="dxa" w:w="1669"/>
          </w:tcPr>
          <w:p>
            <w:r/>
            <w:r>
              <w:rPr>
                <w:sz w:val="15"/>
              </w:rPr>
              <w:t>35mm Club</w:t>
            </w:r>
          </w:p>
        </w:tc>
        <w:tc>
          <w:tcPr>
            <w:tcW w:type="dxa" w:w="1669"/>
          </w:tcPr>
          <w:p>
            <w:r/>
            <w:r>
              <w:rPr>
                <w:sz w:val="15"/>
              </w:rPr>
              <w:t>9,753</w:t>
            </w:r>
          </w:p>
        </w:tc>
        <w:tc>
          <w:tcPr>
            <w:tcW w:type="dxa" w:w="1669"/>
          </w:tcPr>
          <w:p>
            <w:r/>
            <w:r>
              <w:rPr>
                <w:sz w:val="15"/>
              </w:rPr>
              <w:t>198,287,400</w:t>
            </w:r>
          </w:p>
        </w:tc>
        <w:tc>
          <w:tcPr>
            <w:tcW w:type="dxa" w:w="1669"/>
          </w:tcPr>
          <w:p>
            <w:r/>
            <w:r>
              <w:rPr>
                <w:sz w:val="15"/>
              </w:rPr>
              <w:t>13,123,000</w:t>
            </w:r>
          </w:p>
        </w:tc>
        <w:tc>
          <w:tcPr>
            <w:tcW w:type="dxa" w:w="1669"/>
          </w:tcPr>
          <w:p>
            <w:r/>
            <w:r>
              <w:rPr>
                <w:sz w:val="15"/>
              </w:rPr>
              <w:t>17,439,633</w:t>
            </w:r>
          </w:p>
        </w:tc>
        <w:tc>
          <w:tcPr>
            <w:tcW w:type="dxa" w:w="1669"/>
          </w:tcPr>
          <w:p>
            <w:r/>
            <w:r>
              <w:rPr>
                <w:sz w:val="15"/>
              </w:rPr>
              <w:t>180,847,767</w:t>
            </w:r>
          </w:p>
        </w:tc>
        <w:tc>
          <w:tcPr>
            <w:tcW w:type="dxa" w:w="1669"/>
          </w:tcPr>
          <w:p>
            <w:r/>
            <w:r>
              <w:rPr>
                <w:sz w:val="15"/>
              </w:rPr>
              <w:t>63,509,200</w:t>
            </w:r>
          </w:p>
        </w:tc>
        <w:tc>
          <w:tcPr>
            <w:tcW w:type="dxa" w:w="1669"/>
          </w:tcPr>
          <w:p>
            <w:r/>
            <w:r>
              <w:rPr>
                <w:sz w:val="15"/>
              </w:rPr>
              <w:t>117,338,567</w:t>
            </w:r>
          </w:p>
        </w:tc>
        <w:tc>
          <w:tcPr>
            <w:tcW w:type="dxa" w:w="1669"/>
          </w:tcPr>
          <w:p>
            <w:r/>
            <w:r>
              <w:rPr>
                <w:sz w:val="15"/>
              </w:rPr>
              <w:t>64.90</w:t>
            </w:r>
          </w:p>
        </w:tc>
      </w:tr>
      <w:tr>
        <w:tc>
          <w:tcPr>
            <w:tcW w:type="dxa" w:w="1669"/>
          </w:tcPr>
          <w:p>
            <w:r/>
            <w:r>
              <w:rPr>
                <w:sz w:val="15"/>
              </w:rPr>
              <w:t>Behind The Lens</w:t>
            </w:r>
          </w:p>
        </w:tc>
        <w:tc>
          <w:tcPr>
            <w:tcW w:type="dxa" w:w="1669"/>
          </w:tcPr>
          <w:p>
            <w:r/>
            <w:r>
              <w:rPr>
                <w:sz w:val="15"/>
              </w:rPr>
              <w:t>8,998</w:t>
            </w:r>
          </w:p>
        </w:tc>
        <w:tc>
          <w:tcPr>
            <w:tcW w:type="dxa" w:w="1669"/>
          </w:tcPr>
          <w:p>
            <w:r/>
            <w:r>
              <w:rPr>
                <w:sz w:val="15"/>
              </w:rPr>
              <w:t>220,649,900</w:t>
            </w:r>
          </w:p>
        </w:tc>
        <w:tc>
          <w:tcPr>
            <w:tcW w:type="dxa" w:w="1669"/>
          </w:tcPr>
          <w:p>
            <w:r/>
            <w:r>
              <w:rPr>
                <w:sz w:val="15"/>
              </w:rPr>
              <w:t>14,731,700</w:t>
            </w:r>
          </w:p>
        </w:tc>
        <w:tc>
          <w:tcPr>
            <w:tcW w:type="dxa" w:w="1669"/>
          </w:tcPr>
          <w:p>
            <w:r/>
            <w:r>
              <w:rPr>
                <w:sz w:val="15"/>
              </w:rPr>
              <w:t>21,766,847</w:t>
            </w:r>
          </w:p>
        </w:tc>
        <w:tc>
          <w:tcPr>
            <w:tcW w:type="dxa" w:w="1669"/>
          </w:tcPr>
          <w:p>
            <w:r/>
            <w:r>
              <w:rPr>
                <w:sz w:val="15"/>
              </w:rPr>
              <w:t>198,883,053</w:t>
            </w:r>
          </w:p>
        </w:tc>
        <w:tc>
          <w:tcPr>
            <w:tcW w:type="dxa" w:w="1669"/>
          </w:tcPr>
          <w:p>
            <w:r/>
            <w:r>
              <w:rPr>
                <w:sz w:val="15"/>
              </w:rPr>
              <w:t>71,458,500</w:t>
            </w:r>
          </w:p>
        </w:tc>
        <w:tc>
          <w:tcPr>
            <w:tcW w:type="dxa" w:w="1669"/>
          </w:tcPr>
          <w:p>
            <w:r/>
            <w:r>
              <w:rPr>
                <w:sz w:val="15"/>
              </w:rPr>
              <w:t>127,424,553</w:t>
            </w:r>
          </w:p>
        </w:tc>
        <w:tc>
          <w:tcPr>
            <w:tcW w:type="dxa" w:w="1669"/>
          </w:tcPr>
          <w:p>
            <w:r/>
            <w:r>
              <w:rPr>
                <w:sz w:val="15"/>
              </w:rPr>
              <w:t>64.10</w:t>
            </w:r>
          </w:p>
        </w:tc>
      </w:tr>
      <w:tr>
        <w:tc>
          <w:tcPr>
            <w:tcW w:type="dxa" w:w="1669"/>
          </w:tcPr>
          <w:p>
            <w:r/>
            <w:r>
              <w:rPr>
                <w:sz w:val="15"/>
              </w:rPr>
              <w:t>Golden Hour</w:t>
            </w:r>
          </w:p>
        </w:tc>
        <w:tc>
          <w:tcPr>
            <w:tcW w:type="dxa" w:w="1669"/>
          </w:tcPr>
          <w:p>
            <w:r/>
            <w:r>
              <w:rPr>
                <w:sz w:val="15"/>
              </w:rPr>
              <w:t>8,286</w:t>
            </w:r>
          </w:p>
        </w:tc>
        <w:tc>
          <w:tcPr>
            <w:tcW w:type="dxa" w:w="1669"/>
          </w:tcPr>
          <w:p>
            <w:r/>
            <w:r>
              <w:rPr>
                <w:sz w:val="15"/>
              </w:rPr>
              <w:t>282,530,400</w:t>
            </w:r>
          </w:p>
        </w:tc>
        <w:tc>
          <w:tcPr>
            <w:tcW w:type="dxa" w:w="1669"/>
          </w:tcPr>
          <w:p>
            <w:r/>
            <w:r>
              <w:rPr>
                <w:sz w:val="15"/>
              </w:rPr>
              <w:t>32,061,400</w:t>
            </w:r>
          </w:p>
        </w:tc>
        <w:tc>
          <w:tcPr>
            <w:tcW w:type="dxa" w:w="1669"/>
          </w:tcPr>
          <w:p>
            <w:r/>
            <w:r>
              <w:rPr>
                <w:sz w:val="15"/>
              </w:rPr>
              <w:t>26,545,217</w:t>
            </w:r>
          </w:p>
        </w:tc>
        <w:tc>
          <w:tcPr>
            <w:tcW w:type="dxa" w:w="1669"/>
          </w:tcPr>
          <w:p>
            <w:r/>
            <w:r>
              <w:rPr>
                <w:sz w:val="15"/>
              </w:rPr>
              <w:t>255,985,183</w:t>
            </w:r>
          </w:p>
        </w:tc>
        <w:tc>
          <w:tcPr>
            <w:tcW w:type="dxa" w:w="1669"/>
          </w:tcPr>
          <w:p>
            <w:r/>
            <w:r>
              <w:rPr>
                <w:sz w:val="15"/>
              </w:rPr>
              <w:t>105,199,300</w:t>
            </w:r>
          </w:p>
        </w:tc>
        <w:tc>
          <w:tcPr>
            <w:tcW w:type="dxa" w:w="1669"/>
          </w:tcPr>
          <w:p>
            <w:r/>
            <w:r>
              <w:rPr>
                <w:sz w:val="15"/>
              </w:rPr>
              <w:t>150,785,883</w:t>
            </w:r>
          </w:p>
        </w:tc>
        <w:tc>
          <w:tcPr>
            <w:tcW w:type="dxa" w:w="1669"/>
          </w:tcPr>
          <w:p>
            <w:r/>
            <w:r>
              <w:rPr>
                <w:sz w:val="15"/>
              </w:rPr>
              <w:t>58.90</w:t>
            </w:r>
          </w:p>
        </w:tc>
      </w:tr>
      <w:tr>
        <w:tc>
          <w:tcPr>
            <w:tcW w:type="dxa" w:w="1669"/>
          </w:tcPr>
          <w:p>
            <w:r/>
            <w:r>
              <w:rPr>
                <w:sz w:val="15"/>
              </w:rPr>
              <w:t>Harmattan Drop</w:t>
            </w:r>
          </w:p>
        </w:tc>
        <w:tc>
          <w:tcPr>
            <w:tcW w:type="dxa" w:w="1669"/>
          </w:tcPr>
          <w:p>
            <w:r/>
            <w:r>
              <w:rPr>
                <w:sz w:val="15"/>
              </w:rPr>
              <w:t>7,765</w:t>
            </w:r>
          </w:p>
        </w:tc>
        <w:tc>
          <w:tcPr>
            <w:tcW w:type="dxa" w:w="1669"/>
          </w:tcPr>
          <w:p>
            <w:r/>
            <w:r>
              <w:rPr>
                <w:sz w:val="15"/>
              </w:rPr>
              <w:t>317,090,700</w:t>
            </w:r>
          </w:p>
        </w:tc>
        <w:tc>
          <w:tcPr>
            <w:tcW w:type="dxa" w:w="1669"/>
          </w:tcPr>
          <w:p>
            <w:r/>
            <w:r>
              <w:rPr>
                <w:sz w:val="15"/>
              </w:rPr>
              <w:t>2,420,600</w:t>
            </w:r>
          </w:p>
        </w:tc>
        <w:tc>
          <w:tcPr>
            <w:tcW w:type="dxa" w:w="1669"/>
          </w:tcPr>
          <w:p>
            <w:r/>
            <w:r>
              <w:rPr>
                <w:sz w:val="15"/>
              </w:rPr>
              <w:t>29,823,905</w:t>
            </w:r>
          </w:p>
        </w:tc>
        <w:tc>
          <w:tcPr>
            <w:tcW w:type="dxa" w:w="1669"/>
          </w:tcPr>
          <w:p>
            <w:r/>
            <w:r>
              <w:rPr>
                <w:sz w:val="15"/>
              </w:rPr>
              <w:t>287,266,795</w:t>
            </w:r>
          </w:p>
        </w:tc>
        <w:tc>
          <w:tcPr>
            <w:tcW w:type="dxa" w:w="1669"/>
          </w:tcPr>
          <w:p>
            <w:r/>
            <w:r>
              <w:rPr>
                <w:sz w:val="15"/>
              </w:rPr>
              <w:t>121,622,400</w:t>
            </w:r>
          </w:p>
        </w:tc>
        <w:tc>
          <w:tcPr>
            <w:tcW w:type="dxa" w:w="1669"/>
          </w:tcPr>
          <w:p>
            <w:r/>
            <w:r>
              <w:rPr>
                <w:sz w:val="15"/>
              </w:rPr>
              <w:t>165,644,395</w:t>
            </w:r>
          </w:p>
        </w:tc>
        <w:tc>
          <w:tcPr>
            <w:tcW w:type="dxa" w:w="1669"/>
          </w:tcPr>
          <w:p>
            <w:r/>
            <w:r>
              <w:rPr>
                <w:sz w:val="15"/>
              </w:rPr>
              <w:t>57.70</w:t>
            </w:r>
          </w:p>
        </w:tc>
      </w:tr>
    </w:tbl>
    <w:p>
      <w:pPr>
        <w:spacing w:after="40"/>
      </w:pPr>
    </w:p>
    <w:p>
      <w:pPr>
        <w:pStyle w:val="Heading2"/>
      </w:pPr>
      <w:r>
        <w:t>Q8 Refunds</w:t>
      </w:r>
    </w:p>
    <w:p>
      <w:pPr>
        <w:spacing w:after="80"/>
      </w:pPr>
      <w:r>
        <w:t>Store refund rate 9.49% of sales value. SKUs above 2x the store average: 0. Highest: XT-OVE-042 Behind The Lens Oversized Tee at 12.43% (1.31x), dominant reason Changed mind.</w:t>
      </w:r>
    </w:p>
    <w:tbl>
      <w:tblPr>
        <w:tblStyle w:val="LightGrid-Accent1"/>
        <w:tblW w:type="auto" w:w="0"/>
        <w:jc w:val="left"/>
        <w:tblLook w:firstColumn="1" w:firstRow="1" w:lastColumn="0" w:lastRow="0" w:noHBand="0" w:noVBand="1" w:val="04A0"/>
      </w:tblPr>
      <w:tblGrid>
        <w:gridCol w:w="2504"/>
        <w:gridCol w:w="2504"/>
        <w:gridCol w:w="2504"/>
        <w:gridCol w:w="2504"/>
        <w:gridCol w:w="2504"/>
        <w:gridCol w:w="2504"/>
      </w:tblGrid>
      <w:tr>
        <w:tc>
          <w:tcPr>
            <w:tcW w:type="dxa" w:w="2504"/>
          </w:tcPr>
          <w:p>
            <w:r/>
            <w:r>
              <w:rPr>
                <w:b/>
                <w:sz w:val="16"/>
              </w:rPr>
              <w:t>reason</w:t>
            </w:r>
          </w:p>
        </w:tc>
        <w:tc>
          <w:tcPr>
            <w:tcW w:type="dxa" w:w="2504"/>
          </w:tcPr>
          <w:p>
            <w:r/>
            <w:r>
              <w:rPr>
                <w:b/>
                <w:sz w:val="16"/>
              </w:rPr>
              <w:t>refunds</w:t>
            </w:r>
          </w:p>
        </w:tc>
        <w:tc>
          <w:tcPr>
            <w:tcW w:type="dxa" w:w="2504"/>
          </w:tcPr>
          <w:p>
            <w:r/>
            <w:r>
              <w:rPr>
                <w:b/>
                <w:sz w:val="16"/>
              </w:rPr>
              <w:t>refund_amount_ngn</w:t>
            </w:r>
          </w:p>
        </w:tc>
        <w:tc>
          <w:tcPr>
            <w:tcW w:type="dxa" w:w="2504"/>
          </w:tcPr>
          <w:p>
            <w:r/>
            <w:r>
              <w:rPr>
                <w:b/>
                <w:sz w:val="16"/>
              </w:rPr>
              <w:t>share_of_refunds_pct</w:t>
            </w:r>
          </w:p>
        </w:tc>
        <w:tc>
          <w:tcPr>
            <w:tcW w:type="dxa" w:w="2504"/>
          </w:tcPr>
          <w:p>
            <w:r/>
            <w:r>
              <w:rPr>
                <w:b/>
                <w:sz w:val="16"/>
              </w:rPr>
              <w:t>on_returned_orders</w:t>
            </w:r>
          </w:p>
        </w:tc>
        <w:tc>
          <w:tcPr>
            <w:tcW w:type="dxa" w:w="2504"/>
          </w:tcPr>
          <w:p>
            <w:r/>
            <w:r>
              <w:rPr>
                <w:b/>
                <w:sz w:val="16"/>
              </w:rPr>
              <w:t>on_cancelled_orders</w:t>
            </w:r>
          </w:p>
        </w:tc>
      </w:tr>
      <w:tr>
        <w:tc>
          <w:tcPr>
            <w:tcW w:type="dxa" w:w="2504"/>
          </w:tcPr>
          <w:p>
            <w:r/>
            <w:r>
              <w:rPr>
                <w:sz w:val="16"/>
              </w:rPr>
              <w:t>Changed mind</w:t>
            </w:r>
          </w:p>
        </w:tc>
        <w:tc>
          <w:tcPr>
            <w:tcW w:type="dxa" w:w="2504"/>
          </w:tcPr>
          <w:p>
            <w:r/>
            <w:r>
              <w:rPr>
                <w:sz w:val="16"/>
              </w:rPr>
              <w:t>1,793</w:t>
            </w:r>
          </w:p>
        </w:tc>
        <w:tc>
          <w:tcPr>
            <w:tcW w:type="dxa" w:w="2504"/>
          </w:tcPr>
          <w:p>
            <w:r/>
            <w:r>
              <w:rPr>
                <w:sz w:val="16"/>
              </w:rPr>
              <w:t>60,728,250</w:t>
            </w:r>
          </w:p>
        </w:tc>
        <w:tc>
          <w:tcPr>
            <w:tcW w:type="dxa" w:w="2504"/>
          </w:tcPr>
          <w:p>
            <w:r/>
            <w:r>
              <w:rPr>
                <w:sz w:val="16"/>
              </w:rPr>
              <w:t>20.80</w:t>
            </w:r>
          </w:p>
        </w:tc>
        <w:tc>
          <w:tcPr>
            <w:tcW w:type="dxa" w:w="2504"/>
          </w:tcPr>
          <w:p>
            <w:r/>
            <w:r>
              <w:rPr>
                <w:sz w:val="16"/>
              </w:rPr>
              <w:t>883</w:t>
            </w:r>
          </w:p>
        </w:tc>
        <w:tc>
          <w:tcPr>
            <w:tcW w:type="dxa" w:w="2504"/>
          </w:tcPr>
          <w:p>
            <w:r/>
            <w:r>
              <w:rPr>
                <w:sz w:val="16"/>
              </w:rPr>
              <w:t>910</w:t>
            </w:r>
          </w:p>
        </w:tc>
      </w:tr>
      <w:tr>
        <w:tc>
          <w:tcPr>
            <w:tcW w:type="dxa" w:w="2504"/>
          </w:tcPr>
          <w:p>
            <w:r/>
            <w:r>
              <w:rPr>
                <w:sz w:val="16"/>
              </w:rPr>
              <w:t>Damaged</w:t>
            </w:r>
          </w:p>
        </w:tc>
        <w:tc>
          <w:tcPr>
            <w:tcW w:type="dxa" w:w="2504"/>
          </w:tcPr>
          <w:p>
            <w:r/>
            <w:r>
              <w:rPr>
                <w:sz w:val="16"/>
              </w:rPr>
              <w:t>1,657</w:t>
            </w:r>
          </w:p>
        </w:tc>
        <w:tc>
          <w:tcPr>
            <w:tcW w:type="dxa" w:w="2504"/>
          </w:tcPr>
          <w:p>
            <w:r/>
            <w:r>
              <w:rPr>
                <w:sz w:val="16"/>
              </w:rPr>
              <w:t>57,047,750</w:t>
            </w:r>
          </w:p>
        </w:tc>
        <w:tc>
          <w:tcPr>
            <w:tcW w:type="dxa" w:w="2504"/>
          </w:tcPr>
          <w:p>
            <w:r/>
            <w:r>
              <w:rPr>
                <w:sz w:val="16"/>
              </w:rPr>
              <w:t>19.20</w:t>
            </w:r>
          </w:p>
        </w:tc>
        <w:tc>
          <w:tcPr>
            <w:tcW w:type="dxa" w:w="2504"/>
          </w:tcPr>
          <w:p>
            <w:r/>
            <w:r>
              <w:rPr>
                <w:sz w:val="16"/>
              </w:rPr>
              <w:t>822</w:t>
            </w:r>
          </w:p>
        </w:tc>
        <w:tc>
          <w:tcPr>
            <w:tcW w:type="dxa" w:w="2504"/>
          </w:tcPr>
          <w:p>
            <w:r/>
            <w:r>
              <w:rPr>
                <w:sz w:val="16"/>
              </w:rPr>
              <w:t>835</w:t>
            </w:r>
          </w:p>
        </w:tc>
      </w:tr>
      <w:tr>
        <w:tc>
          <w:tcPr>
            <w:tcW w:type="dxa" w:w="2504"/>
          </w:tcPr>
          <w:p>
            <w:r/>
            <w:r>
              <w:rPr>
                <w:sz w:val="16"/>
              </w:rPr>
              <w:t>Wrong size</w:t>
            </w:r>
          </w:p>
        </w:tc>
        <w:tc>
          <w:tcPr>
            <w:tcW w:type="dxa" w:w="2504"/>
          </w:tcPr>
          <w:p>
            <w:r/>
            <w:r>
              <w:rPr>
                <w:sz w:val="16"/>
              </w:rPr>
              <w:t>1,646</w:t>
            </w:r>
          </w:p>
        </w:tc>
        <w:tc>
          <w:tcPr>
            <w:tcW w:type="dxa" w:w="2504"/>
          </w:tcPr>
          <w:p>
            <w:r/>
            <w:r>
              <w:rPr>
                <w:sz w:val="16"/>
              </w:rPr>
              <w:t>52,522,000</w:t>
            </w:r>
          </w:p>
        </w:tc>
        <w:tc>
          <w:tcPr>
            <w:tcW w:type="dxa" w:w="2504"/>
          </w:tcPr>
          <w:p>
            <w:r/>
            <w:r>
              <w:rPr>
                <w:sz w:val="16"/>
              </w:rPr>
              <w:t>19.10</w:t>
            </w:r>
          </w:p>
        </w:tc>
        <w:tc>
          <w:tcPr>
            <w:tcW w:type="dxa" w:w="2504"/>
          </w:tcPr>
          <w:p>
            <w:r/>
            <w:r>
              <w:rPr>
                <w:sz w:val="16"/>
              </w:rPr>
              <w:t>830</w:t>
            </w:r>
          </w:p>
        </w:tc>
        <w:tc>
          <w:tcPr>
            <w:tcW w:type="dxa" w:w="2504"/>
          </w:tcPr>
          <w:p>
            <w:r/>
            <w:r>
              <w:rPr>
                <w:sz w:val="16"/>
              </w:rPr>
              <w:t>816</w:t>
            </w:r>
          </w:p>
        </w:tc>
      </w:tr>
      <w:tr>
        <w:tc>
          <w:tcPr>
            <w:tcW w:type="dxa" w:w="2504"/>
          </w:tcPr>
          <w:p>
            <w:r/>
            <w:r>
              <w:rPr>
                <w:sz w:val="16"/>
              </w:rPr>
              <w:t>Late delivery</w:t>
            </w:r>
          </w:p>
        </w:tc>
        <w:tc>
          <w:tcPr>
            <w:tcW w:type="dxa" w:w="2504"/>
          </w:tcPr>
          <w:p>
            <w:r/>
            <w:r>
              <w:rPr>
                <w:sz w:val="16"/>
              </w:rPr>
              <w:t>927</w:t>
            </w:r>
          </w:p>
        </w:tc>
        <w:tc>
          <w:tcPr>
            <w:tcW w:type="dxa" w:w="2504"/>
          </w:tcPr>
          <w:p>
            <w:r/>
            <w:r>
              <w:rPr>
                <w:sz w:val="16"/>
              </w:rPr>
              <w:t>32,640,300</w:t>
            </w:r>
          </w:p>
        </w:tc>
        <w:tc>
          <w:tcPr>
            <w:tcW w:type="dxa" w:w="2504"/>
          </w:tcPr>
          <w:p>
            <w:r/>
            <w:r>
              <w:rPr>
                <w:sz w:val="16"/>
              </w:rPr>
              <w:t>10.70</w:t>
            </w:r>
          </w:p>
        </w:tc>
        <w:tc>
          <w:tcPr>
            <w:tcW w:type="dxa" w:w="2504"/>
          </w:tcPr>
          <w:p>
            <w:r/>
            <w:r>
              <w:rPr>
                <w:sz w:val="16"/>
              </w:rPr>
              <w:t>477</w:t>
            </w:r>
          </w:p>
        </w:tc>
        <w:tc>
          <w:tcPr>
            <w:tcW w:type="dxa" w:w="2504"/>
          </w:tcPr>
          <w:p>
            <w:r/>
            <w:r>
              <w:rPr>
                <w:sz w:val="16"/>
              </w:rPr>
              <w:t>450</w:t>
            </w:r>
          </w:p>
        </w:tc>
      </w:tr>
      <w:tr>
        <w:tc>
          <w:tcPr>
            <w:tcW w:type="dxa" w:w="2504"/>
          </w:tcPr>
          <w:p>
            <w:r/>
            <w:r>
              <w:rPr>
                <w:sz w:val="16"/>
              </w:rPr>
              <w:t>Not as pictured</w:t>
            </w:r>
          </w:p>
        </w:tc>
        <w:tc>
          <w:tcPr>
            <w:tcW w:type="dxa" w:w="2504"/>
          </w:tcPr>
          <w:p>
            <w:r/>
            <w:r>
              <w:rPr>
                <w:sz w:val="16"/>
              </w:rPr>
              <w:t>894</w:t>
            </w:r>
          </w:p>
        </w:tc>
        <w:tc>
          <w:tcPr>
            <w:tcW w:type="dxa" w:w="2504"/>
          </w:tcPr>
          <w:p>
            <w:r/>
            <w:r>
              <w:rPr>
                <w:sz w:val="16"/>
              </w:rPr>
              <w:t>29,985,450</w:t>
            </w:r>
          </w:p>
        </w:tc>
        <w:tc>
          <w:tcPr>
            <w:tcW w:type="dxa" w:w="2504"/>
          </w:tcPr>
          <w:p>
            <w:r/>
            <w:r>
              <w:rPr>
                <w:sz w:val="16"/>
              </w:rPr>
              <w:t>10.40</w:t>
            </w:r>
          </w:p>
        </w:tc>
        <w:tc>
          <w:tcPr>
            <w:tcW w:type="dxa" w:w="2504"/>
          </w:tcPr>
          <w:p>
            <w:r/>
            <w:r>
              <w:rPr>
                <w:sz w:val="16"/>
              </w:rPr>
              <w:t>415</w:t>
            </w:r>
          </w:p>
        </w:tc>
        <w:tc>
          <w:tcPr>
            <w:tcW w:type="dxa" w:w="2504"/>
          </w:tcPr>
          <w:p>
            <w:r/>
            <w:r>
              <w:rPr>
                <w:sz w:val="16"/>
              </w:rPr>
              <w:t>479</w:t>
            </w:r>
          </w:p>
        </w:tc>
      </w:tr>
      <w:tr>
        <w:tc>
          <w:tcPr>
            <w:tcW w:type="dxa" w:w="2504"/>
          </w:tcPr>
          <w:p>
            <w:r/>
            <w:r>
              <w:rPr>
                <w:sz w:val="16"/>
              </w:rPr>
              <w:t>Unknown</w:t>
            </w:r>
          </w:p>
        </w:tc>
        <w:tc>
          <w:tcPr>
            <w:tcW w:type="dxa" w:w="2504"/>
          </w:tcPr>
          <w:p>
            <w:r/>
            <w:r>
              <w:rPr>
                <w:sz w:val="16"/>
              </w:rPr>
              <w:t>870</w:t>
            </w:r>
          </w:p>
        </w:tc>
        <w:tc>
          <w:tcPr>
            <w:tcW w:type="dxa" w:w="2504"/>
          </w:tcPr>
          <w:p>
            <w:r/>
            <w:r>
              <w:rPr>
                <w:sz w:val="16"/>
              </w:rPr>
              <w:t>32,929,700</w:t>
            </w:r>
          </w:p>
        </w:tc>
        <w:tc>
          <w:tcPr>
            <w:tcW w:type="dxa" w:w="2504"/>
          </w:tcPr>
          <w:p>
            <w:r/>
            <w:r>
              <w:rPr>
                <w:sz w:val="16"/>
              </w:rPr>
              <w:t>10.10</w:t>
            </w:r>
          </w:p>
        </w:tc>
        <w:tc>
          <w:tcPr>
            <w:tcW w:type="dxa" w:w="2504"/>
          </w:tcPr>
          <w:p>
            <w:r/>
            <w:r>
              <w:rPr>
                <w:sz w:val="16"/>
              </w:rPr>
              <w:t>429</w:t>
            </w:r>
          </w:p>
        </w:tc>
        <w:tc>
          <w:tcPr>
            <w:tcW w:type="dxa" w:w="2504"/>
          </w:tcPr>
          <w:p>
            <w:r/>
            <w:r>
              <w:rPr>
                <w:sz w:val="16"/>
              </w:rPr>
              <w:t>441</w:t>
            </w:r>
          </w:p>
        </w:tc>
      </w:tr>
      <w:tr>
        <w:tc>
          <w:tcPr>
            <w:tcW w:type="dxa" w:w="2504"/>
          </w:tcPr>
          <w:p>
            <w:r/>
            <w:r>
              <w:rPr>
                <w:sz w:val="16"/>
              </w:rPr>
              <w:t>Duplicate order</w:t>
            </w:r>
          </w:p>
        </w:tc>
        <w:tc>
          <w:tcPr>
            <w:tcW w:type="dxa" w:w="2504"/>
          </w:tcPr>
          <w:p>
            <w:r/>
            <w:r>
              <w:rPr>
                <w:sz w:val="16"/>
              </w:rPr>
              <w:t>844</w:t>
            </w:r>
          </w:p>
        </w:tc>
        <w:tc>
          <w:tcPr>
            <w:tcW w:type="dxa" w:w="2504"/>
          </w:tcPr>
          <w:p>
            <w:r/>
            <w:r>
              <w:rPr>
                <w:sz w:val="16"/>
              </w:rPr>
              <w:t>30,119,550</w:t>
            </w:r>
          </w:p>
        </w:tc>
        <w:tc>
          <w:tcPr>
            <w:tcW w:type="dxa" w:w="2504"/>
          </w:tcPr>
          <w:p>
            <w:r/>
            <w:r>
              <w:rPr>
                <w:sz w:val="16"/>
              </w:rPr>
              <w:t>9.80</w:t>
            </w:r>
          </w:p>
        </w:tc>
        <w:tc>
          <w:tcPr>
            <w:tcW w:type="dxa" w:w="2504"/>
          </w:tcPr>
          <w:p>
            <w:r/>
            <w:r>
              <w:rPr>
                <w:sz w:val="16"/>
              </w:rPr>
              <w:t>420</w:t>
            </w:r>
          </w:p>
        </w:tc>
        <w:tc>
          <w:tcPr>
            <w:tcW w:type="dxa" w:w="2504"/>
          </w:tcPr>
          <w:p>
            <w:r/>
            <w:r>
              <w:rPr>
                <w:sz w:val="16"/>
              </w:rPr>
              <w:t>424</w:t>
            </w:r>
          </w:p>
        </w:tc>
      </w:tr>
    </w:tbl>
    <w:p>
      <w:pPr>
        <w:spacing w:after="40"/>
      </w:pPr>
    </w:p>
    <w:p>
      <w:pPr>
        <w:pStyle w:val="Heading2"/>
      </w:pPr>
      <w:r>
        <w:t>Q9 Channel efficiency (all quarters)</w:t>
      </w:r>
    </w:p>
    <w:tbl>
      <w:tblPr>
        <w:tblStyle w:val="LightGrid-Accent1"/>
        <w:tblW w:type="auto" w:w="0"/>
        <w:jc w:val="left"/>
        <w:tblLook w:firstColumn="1" w:firstRow="1" w:lastColumn="0" w:lastRow="0" w:noHBand="0" w:noVBand="1" w:val="04A0"/>
      </w:tblPr>
      <w:tblGrid>
        <w:gridCol w:w="1669"/>
        <w:gridCol w:w="1669"/>
        <w:gridCol w:w="1669"/>
        <w:gridCol w:w="1669"/>
        <w:gridCol w:w="1669"/>
        <w:gridCol w:w="1669"/>
        <w:gridCol w:w="1669"/>
        <w:gridCol w:w="1669"/>
        <w:gridCol w:w="1669"/>
      </w:tblGrid>
      <w:tr>
        <w:tc>
          <w:tcPr>
            <w:tcW w:type="dxa" w:w="1669"/>
          </w:tcPr>
          <w:p>
            <w:r/>
            <w:r>
              <w:rPr>
                <w:b/>
                <w:sz w:val="15"/>
              </w:rPr>
              <w:t>channel_name</w:t>
            </w:r>
          </w:p>
        </w:tc>
        <w:tc>
          <w:tcPr>
            <w:tcW w:type="dxa" w:w="1669"/>
          </w:tcPr>
          <w:p>
            <w:r/>
            <w:r>
              <w:rPr>
                <w:b/>
                <w:sz w:val="15"/>
              </w:rPr>
              <w:t>sessions</w:t>
            </w:r>
          </w:p>
        </w:tc>
        <w:tc>
          <w:tcPr>
            <w:tcW w:type="dxa" w:w="1669"/>
          </w:tcPr>
          <w:p>
            <w:r/>
            <w:r>
              <w:rPr>
                <w:b/>
                <w:sz w:val="15"/>
              </w:rPr>
              <w:t>conversions</w:t>
            </w:r>
          </w:p>
        </w:tc>
        <w:tc>
          <w:tcPr>
            <w:tcW w:type="dxa" w:w="1669"/>
          </w:tcPr>
          <w:p>
            <w:r/>
            <w:r>
              <w:rPr>
                <w:b/>
                <w:sz w:val="15"/>
              </w:rPr>
              <w:t>conversion_rate_pct</w:t>
            </w:r>
          </w:p>
        </w:tc>
        <w:tc>
          <w:tcPr>
            <w:tcW w:type="dxa" w:w="1669"/>
          </w:tcPr>
          <w:p>
            <w:r/>
            <w:r>
              <w:rPr>
                <w:b/>
                <w:sz w:val="15"/>
              </w:rPr>
              <w:t>revenue_ngn</w:t>
            </w:r>
          </w:p>
        </w:tc>
        <w:tc>
          <w:tcPr>
            <w:tcW w:type="dxa" w:w="1669"/>
          </w:tcPr>
          <w:p>
            <w:r/>
            <w:r>
              <w:rPr>
                <w:b/>
                <w:sz w:val="15"/>
              </w:rPr>
              <w:t>spend_ngn</w:t>
            </w:r>
          </w:p>
        </w:tc>
        <w:tc>
          <w:tcPr>
            <w:tcW w:type="dxa" w:w="1669"/>
          </w:tcPr>
          <w:p>
            <w:r/>
            <w:r>
              <w:rPr>
                <w:b/>
                <w:sz w:val="15"/>
              </w:rPr>
              <w:t>cpc_ngn</w:t>
            </w:r>
          </w:p>
        </w:tc>
        <w:tc>
          <w:tcPr>
            <w:tcW w:type="dxa" w:w="1669"/>
          </w:tcPr>
          <w:p>
            <w:r/>
            <w:r>
              <w:rPr>
                <w:b/>
                <w:sz w:val="15"/>
              </w:rPr>
              <w:t>cac_ngn</w:t>
            </w:r>
          </w:p>
        </w:tc>
        <w:tc>
          <w:tcPr>
            <w:tcW w:type="dxa" w:w="1669"/>
          </w:tcPr>
          <w:p>
            <w:r/>
            <w:r>
              <w:rPr>
                <w:b/>
                <w:sz w:val="15"/>
              </w:rPr>
              <w:t>roas</w:t>
            </w:r>
          </w:p>
        </w:tc>
      </w:tr>
      <w:tr>
        <w:tc>
          <w:tcPr>
            <w:tcW w:type="dxa" w:w="1669"/>
          </w:tcPr>
          <w:p>
            <w:r/>
            <w:r>
              <w:rPr>
                <w:sz w:val="15"/>
              </w:rPr>
              <w:t>Direct</w:t>
            </w:r>
          </w:p>
        </w:tc>
        <w:tc>
          <w:tcPr>
            <w:tcW w:type="dxa" w:w="1669"/>
          </w:tcPr>
          <w:p>
            <w:r/>
            <w:r>
              <w:rPr>
                <w:sz w:val="15"/>
              </w:rPr>
              <w:t>18,168</w:t>
            </w:r>
          </w:p>
        </w:tc>
        <w:tc>
          <w:tcPr>
            <w:tcW w:type="dxa" w:w="1669"/>
          </w:tcPr>
          <w:p>
            <w:r/>
            <w:r>
              <w:rPr>
                <w:sz w:val="15"/>
              </w:rPr>
              <w:t>389</w:t>
            </w:r>
          </w:p>
        </w:tc>
        <w:tc>
          <w:tcPr>
            <w:tcW w:type="dxa" w:w="1669"/>
          </w:tcPr>
          <w:p>
            <w:r/>
            <w:r>
              <w:rPr>
                <w:sz w:val="15"/>
              </w:rPr>
              <w:t>2.14</w:t>
            </w:r>
          </w:p>
        </w:tc>
        <w:tc>
          <w:tcPr>
            <w:tcW w:type="dxa" w:w="1669"/>
          </w:tcPr>
          <w:p>
            <w:r/>
            <w:r>
              <w:rPr>
                <w:sz w:val="15"/>
              </w:rPr>
              <w:t>36,108,400</w:t>
            </w:r>
          </w:p>
        </w:tc>
        <w:tc>
          <w:tcPr>
            <w:tcW w:type="dxa" w:w="1669"/>
          </w:tcPr>
          <w:p>
            <w:r/>
            <w:r>
              <w:rPr>
                <w:sz w:val="15"/>
              </w:rPr>
              <w:t>0.00</w:t>
            </w:r>
          </w:p>
        </w:tc>
        <w:tc>
          <w:tcPr>
            <w:tcW w:type="dxa" w:w="1669"/>
          </w:tcPr>
          <w:p>
            <w:r/>
            <w:r>
              <w:rPr>
                <w:sz w:val="15"/>
              </w:rPr>
              <w:t>–</w:t>
            </w:r>
          </w:p>
        </w:tc>
        <w:tc>
          <w:tcPr>
            <w:tcW w:type="dxa" w:w="1669"/>
          </w:tcPr>
          <w:p>
            <w:r/>
            <w:r>
              <w:rPr>
                <w:sz w:val="15"/>
              </w:rPr>
              <w:t>–</w:t>
            </w:r>
          </w:p>
        </w:tc>
        <w:tc>
          <w:tcPr>
            <w:tcW w:type="dxa" w:w="1669"/>
          </w:tcPr>
          <w:p>
            <w:r/>
            <w:r>
              <w:rPr>
                <w:sz w:val="15"/>
              </w:rPr>
              <w:t>–</w:t>
            </w:r>
          </w:p>
        </w:tc>
      </w:tr>
      <w:tr>
        <w:tc>
          <w:tcPr>
            <w:tcW w:type="dxa" w:w="1669"/>
          </w:tcPr>
          <w:p>
            <w:r/>
            <w:r>
              <w:rPr>
                <w:sz w:val="15"/>
              </w:rPr>
              <w:t>Email</w:t>
            </w:r>
          </w:p>
        </w:tc>
        <w:tc>
          <w:tcPr>
            <w:tcW w:type="dxa" w:w="1669"/>
          </w:tcPr>
          <w:p>
            <w:r/>
            <w:r>
              <w:rPr>
                <w:sz w:val="15"/>
              </w:rPr>
              <w:t>17,883</w:t>
            </w:r>
          </w:p>
        </w:tc>
        <w:tc>
          <w:tcPr>
            <w:tcW w:type="dxa" w:w="1669"/>
          </w:tcPr>
          <w:p>
            <w:r/>
            <w:r>
              <w:rPr>
                <w:sz w:val="15"/>
              </w:rPr>
              <w:t>386</w:t>
            </w:r>
          </w:p>
        </w:tc>
        <w:tc>
          <w:tcPr>
            <w:tcW w:type="dxa" w:w="1669"/>
          </w:tcPr>
          <w:p>
            <w:r/>
            <w:r>
              <w:rPr>
                <w:sz w:val="15"/>
              </w:rPr>
              <w:t>2.16</w:t>
            </w:r>
          </w:p>
        </w:tc>
        <w:tc>
          <w:tcPr>
            <w:tcW w:type="dxa" w:w="1669"/>
          </w:tcPr>
          <w:p>
            <w:r/>
            <w:r>
              <w:rPr>
                <w:sz w:val="15"/>
              </w:rPr>
              <w:t>35,490,900</w:t>
            </w:r>
          </w:p>
        </w:tc>
        <w:tc>
          <w:tcPr>
            <w:tcW w:type="dxa" w:w="1669"/>
          </w:tcPr>
          <w:p>
            <w:r/>
            <w:r>
              <w:rPr>
                <w:sz w:val="15"/>
              </w:rPr>
              <w:t>149,650,718</w:t>
            </w:r>
          </w:p>
        </w:tc>
        <w:tc>
          <w:tcPr>
            <w:tcW w:type="dxa" w:w="1669"/>
          </w:tcPr>
          <w:p>
            <w:r/>
            <w:r>
              <w:rPr>
                <w:sz w:val="15"/>
              </w:rPr>
              <w:t>250</w:t>
            </w:r>
          </w:p>
        </w:tc>
        <w:tc>
          <w:tcPr>
            <w:tcW w:type="dxa" w:w="1669"/>
          </w:tcPr>
          <w:p>
            <w:r/>
            <w:r>
              <w:rPr>
                <w:sz w:val="15"/>
              </w:rPr>
              <w:t>387,696</w:t>
            </w:r>
          </w:p>
        </w:tc>
        <w:tc>
          <w:tcPr>
            <w:tcW w:type="dxa" w:w="1669"/>
          </w:tcPr>
          <w:p>
            <w:r/>
            <w:r>
              <w:rPr>
                <w:sz w:val="15"/>
              </w:rPr>
              <w:t>0.24</w:t>
            </w:r>
          </w:p>
        </w:tc>
      </w:tr>
      <w:tr>
        <w:tc>
          <w:tcPr>
            <w:tcW w:type="dxa" w:w="1669"/>
          </w:tcPr>
          <w:p>
            <w:r/>
            <w:r>
              <w:rPr>
                <w:sz w:val="15"/>
              </w:rPr>
              <w:t>Google</w:t>
            </w:r>
          </w:p>
        </w:tc>
        <w:tc>
          <w:tcPr>
            <w:tcW w:type="dxa" w:w="1669"/>
          </w:tcPr>
          <w:p>
            <w:r/>
            <w:r>
              <w:rPr>
                <w:sz w:val="15"/>
              </w:rPr>
              <w:t>24,077</w:t>
            </w:r>
          </w:p>
        </w:tc>
        <w:tc>
          <w:tcPr>
            <w:tcW w:type="dxa" w:w="1669"/>
          </w:tcPr>
          <w:p>
            <w:r/>
            <w:r>
              <w:rPr>
                <w:sz w:val="15"/>
              </w:rPr>
              <w:t>533</w:t>
            </w:r>
          </w:p>
        </w:tc>
        <w:tc>
          <w:tcPr>
            <w:tcW w:type="dxa" w:w="1669"/>
          </w:tcPr>
          <w:p>
            <w:r/>
            <w:r>
              <w:rPr>
                <w:sz w:val="15"/>
              </w:rPr>
              <w:t>2.21</w:t>
            </w:r>
          </w:p>
        </w:tc>
        <w:tc>
          <w:tcPr>
            <w:tcW w:type="dxa" w:w="1669"/>
          </w:tcPr>
          <w:p>
            <w:r/>
            <w:r>
              <w:rPr>
                <w:sz w:val="15"/>
              </w:rPr>
              <w:t>50,383,100</w:t>
            </w:r>
          </w:p>
        </w:tc>
        <w:tc>
          <w:tcPr>
            <w:tcW w:type="dxa" w:w="1669"/>
          </w:tcPr>
          <w:p>
            <w:r/>
            <w:r>
              <w:rPr>
                <w:sz w:val="15"/>
              </w:rPr>
              <w:t>154,874,562</w:t>
            </w:r>
          </w:p>
        </w:tc>
        <w:tc>
          <w:tcPr>
            <w:tcW w:type="dxa" w:w="1669"/>
          </w:tcPr>
          <w:p>
            <w:r/>
            <w:r>
              <w:rPr>
                <w:sz w:val="15"/>
              </w:rPr>
              <w:t>241</w:t>
            </w:r>
          </w:p>
        </w:tc>
        <w:tc>
          <w:tcPr>
            <w:tcW w:type="dxa" w:w="1669"/>
          </w:tcPr>
          <w:p>
            <w:r/>
            <w:r>
              <w:rPr>
                <w:sz w:val="15"/>
              </w:rPr>
              <w:t>290,571</w:t>
            </w:r>
          </w:p>
        </w:tc>
        <w:tc>
          <w:tcPr>
            <w:tcW w:type="dxa" w:w="1669"/>
          </w:tcPr>
          <w:p>
            <w:r/>
            <w:r>
              <w:rPr>
                <w:sz w:val="15"/>
              </w:rPr>
              <w:t>0.33</w:t>
            </w:r>
          </w:p>
        </w:tc>
      </w:tr>
      <w:tr>
        <w:tc>
          <w:tcPr>
            <w:tcW w:type="dxa" w:w="1669"/>
          </w:tcPr>
          <w:p>
            <w:r/>
            <w:r>
              <w:rPr>
                <w:sz w:val="15"/>
              </w:rPr>
              <w:t>Influencer</w:t>
            </w:r>
          </w:p>
        </w:tc>
        <w:tc>
          <w:tcPr>
            <w:tcW w:type="dxa" w:w="1669"/>
          </w:tcPr>
          <w:p>
            <w:r/>
            <w:r>
              <w:rPr>
                <w:sz w:val="15"/>
              </w:rPr>
              <w:t>0</w:t>
            </w:r>
          </w:p>
        </w:tc>
        <w:tc>
          <w:tcPr>
            <w:tcW w:type="dxa" w:w="1669"/>
          </w:tcPr>
          <w:p>
            <w:r/>
            <w:r>
              <w:rPr>
                <w:sz w:val="15"/>
              </w:rPr>
              <w:t>0</w:t>
            </w:r>
          </w:p>
        </w:tc>
        <w:tc>
          <w:tcPr>
            <w:tcW w:type="dxa" w:w="1669"/>
          </w:tcPr>
          <w:p>
            <w:r/>
            <w:r>
              <w:rPr>
                <w:sz w:val="15"/>
              </w:rPr>
              <w:t>–</w:t>
            </w:r>
          </w:p>
        </w:tc>
        <w:tc>
          <w:tcPr>
            <w:tcW w:type="dxa" w:w="1669"/>
          </w:tcPr>
          <w:p>
            <w:r/>
            <w:r>
              <w:rPr>
                <w:sz w:val="15"/>
              </w:rPr>
              <w:t>0.00</w:t>
            </w:r>
          </w:p>
        </w:tc>
        <w:tc>
          <w:tcPr>
            <w:tcW w:type="dxa" w:w="1669"/>
          </w:tcPr>
          <w:p>
            <w:r/>
            <w:r>
              <w:rPr>
                <w:sz w:val="15"/>
              </w:rPr>
              <w:t>129,799,446</w:t>
            </w:r>
          </w:p>
        </w:tc>
        <w:tc>
          <w:tcPr>
            <w:tcW w:type="dxa" w:w="1669"/>
          </w:tcPr>
          <w:p>
            <w:r/>
            <w:r>
              <w:rPr>
                <w:sz w:val="15"/>
              </w:rPr>
              <w:t>231</w:t>
            </w:r>
          </w:p>
        </w:tc>
        <w:tc>
          <w:tcPr>
            <w:tcW w:type="dxa" w:w="1669"/>
          </w:tcPr>
          <w:p>
            <w:r/>
            <w:r>
              <w:rPr>
                <w:sz w:val="15"/>
              </w:rPr>
              <w:t>–</w:t>
            </w:r>
          </w:p>
        </w:tc>
        <w:tc>
          <w:tcPr>
            <w:tcW w:type="dxa" w:w="1669"/>
          </w:tcPr>
          <w:p>
            <w:r/>
            <w:r>
              <w:rPr>
                <w:sz w:val="15"/>
              </w:rPr>
              <w:t>0.00</w:t>
            </w:r>
          </w:p>
        </w:tc>
      </w:tr>
      <w:tr>
        <w:tc>
          <w:tcPr>
            <w:tcW w:type="dxa" w:w="1669"/>
          </w:tcPr>
          <w:p>
            <w:r/>
            <w:r>
              <w:rPr>
                <w:sz w:val="15"/>
              </w:rPr>
              <w:t>Meta</w:t>
            </w:r>
          </w:p>
        </w:tc>
        <w:tc>
          <w:tcPr>
            <w:tcW w:type="dxa" w:w="1669"/>
          </w:tcPr>
          <w:p>
            <w:r/>
            <w:r>
              <w:rPr>
                <w:sz w:val="15"/>
              </w:rPr>
              <w:t>53,446</w:t>
            </w:r>
          </w:p>
        </w:tc>
        <w:tc>
          <w:tcPr>
            <w:tcW w:type="dxa" w:w="1669"/>
          </w:tcPr>
          <w:p>
            <w:r/>
            <w:r>
              <w:rPr>
                <w:sz w:val="15"/>
              </w:rPr>
              <w:t>1,099</w:t>
            </w:r>
          </w:p>
        </w:tc>
        <w:tc>
          <w:tcPr>
            <w:tcW w:type="dxa" w:w="1669"/>
          </w:tcPr>
          <w:p>
            <w:r/>
            <w:r>
              <w:rPr>
                <w:sz w:val="15"/>
              </w:rPr>
              <w:t>2.06</w:t>
            </w:r>
          </w:p>
        </w:tc>
        <w:tc>
          <w:tcPr>
            <w:tcW w:type="dxa" w:w="1669"/>
          </w:tcPr>
          <w:p>
            <w:r/>
            <w:r>
              <w:rPr>
                <w:sz w:val="15"/>
              </w:rPr>
              <w:t>103,137,000</w:t>
            </w:r>
          </w:p>
        </w:tc>
        <w:tc>
          <w:tcPr>
            <w:tcW w:type="dxa" w:w="1669"/>
          </w:tcPr>
          <w:p>
            <w:r/>
            <w:r>
              <w:rPr>
                <w:sz w:val="15"/>
              </w:rPr>
              <w:t>146,289,014</w:t>
            </w:r>
          </w:p>
        </w:tc>
        <w:tc>
          <w:tcPr>
            <w:tcW w:type="dxa" w:w="1669"/>
          </w:tcPr>
          <w:p>
            <w:r/>
            <w:r>
              <w:rPr>
                <w:sz w:val="15"/>
              </w:rPr>
              <w:t>238</w:t>
            </w:r>
          </w:p>
        </w:tc>
        <w:tc>
          <w:tcPr>
            <w:tcW w:type="dxa" w:w="1669"/>
          </w:tcPr>
          <w:p>
            <w:r/>
            <w:r>
              <w:rPr>
                <w:sz w:val="15"/>
              </w:rPr>
              <w:t>133,111</w:t>
            </w:r>
          </w:p>
        </w:tc>
        <w:tc>
          <w:tcPr>
            <w:tcW w:type="dxa" w:w="1669"/>
          </w:tcPr>
          <w:p>
            <w:r/>
            <w:r>
              <w:rPr>
                <w:sz w:val="15"/>
              </w:rPr>
              <w:t>0.70</w:t>
            </w:r>
          </w:p>
        </w:tc>
      </w:tr>
      <w:tr>
        <w:tc>
          <w:tcPr>
            <w:tcW w:type="dxa" w:w="1669"/>
          </w:tcPr>
          <w:p>
            <w:r/>
            <w:r>
              <w:rPr>
                <w:sz w:val="15"/>
              </w:rPr>
              <w:t>Referral / Other</w:t>
            </w:r>
          </w:p>
        </w:tc>
        <w:tc>
          <w:tcPr>
            <w:tcW w:type="dxa" w:w="1669"/>
          </w:tcPr>
          <w:p>
            <w:r/>
            <w:r>
              <w:rPr>
                <w:sz w:val="15"/>
              </w:rPr>
              <w:t>36,126</w:t>
            </w:r>
          </w:p>
        </w:tc>
        <w:tc>
          <w:tcPr>
            <w:tcW w:type="dxa" w:w="1669"/>
          </w:tcPr>
          <w:p>
            <w:r/>
            <w:r>
              <w:rPr>
                <w:sz w:val="15"/>
              </w:rPr>
              <w:t>759</w:t>
            </w:r>
          </w:p>
        </w:tc>
        <w:tc>
          <w:tcPr>
            <w:tcW w:type="dxa" w:w="1669"/>
          </w:tcPr>
          <w:p>
            <w:r/>
            <w:r>
              <w:rPr>
                <w:sz w:val="15"/>
              </w:rPr>
              <w:t>2.10</w:t>
            </w:r>
          </w:p>
        </w:tc>
        <w:tc>
          <w:tcPr>
            <w:tcW w:type="dxa" w:w="1669"/>
          </w:tcPr>
          <w:p>
            <w:r/>
            <w:r>
              <w:rPr>
                <w:sz w:val="15"/>
              </w:rPr>
              <w:t>71,985,000</w:t>
            </w:r>
          </w:p>
        </w:tc>
        <w:tc>
          <w:tcPr>
            <w:tcW w:type="dxa" w:w="1669"/>
          </w:tcPr>
          <w:p>
            <w:r/>
            <w:r>
              <w:rPr>
                <w:sz w:val="15"/>
              </w:rPr>
              <w:t>0.00</w:t>
            </w:r>
          </w:p>
        </w:tc>
        <w:tc>
          <w:tcPr>
            <w:tcW w:type="dxa" w:w="1669"/>
          </w:tcPr>
          <w:p>
            <w:r/>
            <w:r>
              <w:rPr>
                <w:sz w:val="15"/>
              </w:rPr>
              <w:t>–</w:t>
            </w:r>
          </w:p>
        </w:tc>
        <w:tc>
          <w:tcPr>
            <w:tcW w:type="dxa" w:w="1669"/>
          </w:tcPr>
          <w:p>
            <w:r/>
            <w:r>
              <w:rPr>
                <w:sz w:val="15"/>
              </w:rPr>
              <w:t>–</w:t>
            </w:r>
          </w:p>
        </w:tc>
        <w:tc>
          <w:tcPr>
            <w:tcW w:type="dxa" w:w="1669"/>
          </w:tcPr>
          <w:p>
            <w:r/>
            <w:r>
              <w:rPr>
                <w:sz w:val="15"/>
              </w:rPr>
              <w:t>–</w:t>
            </w:r>
          </w:p>
        </w:tc>
      </w:tr>
      <w:tr>
        <w:tc>
          <w:tcPr>
            <w:tcW w:type="dxa" w:w="1669"/>
          </w:tcPr>
          <w:p>
            <w:r/>
            <w:r>
              <w:rPr>
                <w:sz w:val="15"/>
              </w:rPr>
              <w:t>TikTok</w:t>
            </w:r>
          </w:p>
        </w:tc>
        <w:tc>
          <w:tcPr>
            <w:tcW w:type="dxa" w:w="1669"/>
          </w:tcPr>
          <w:p>
            <w:r/>
            <w:r>
              <w:rPr>
                <w:sz w:val="15"/>
              </w:rPr>
              <w:t>18,387</w:t>
            </w:r>
          </w:p>
        </w:tc>
        <w:tc>
          <w:tcPr>
            <w:tcW w:type="dxa" w:w="1669"/>
          </w:tcPr>
          <w:p>
            <w:r/>
            <w:r>
              <w:rPr>
                <w:sz w:val="15"/>
              </w:rPr>
              <w:t>432</w:t>
            </w:r>
          </w:p>
        </w:tc>
        <w:tc>
          <w:tcPr>
            <w:tcW w:type="dxa" w:w="1669"/>
          </w:tcPr>
          <w:p>
            <w:r/>
            <w:r>
              <w:rPr>
                <w:sz w:val="15"/>
              </w:rPr>
              <w:t>2.35</w:t>
            </w:r>
          </w:p>
        </w:tc>
        <w:tc>
          <w:tcPr>
            <w:tcW w:type="dxa" w:w="1669"/>
          </w:tcPr>
          <w:p>
            <w:r/>
            <w:r>
              <w:rPr>
                <w:sz w:val="15"/>
              </w:rPr>
              <w:t>39,758,300</w:t>
            </w:r>
          </w:p>
        </w:tc>
        <w:tc>
          <w:tcPr>
            <w:tcW w:type="dxa" w:w="1669"/>
          </w:tcPr>
          <w:p>
            <w:r/>
            <w:r>
              <w:rPr>
                <w:sz w:val="15"/>
              </w:rPr>
              <w:t>134,886,338</w:t>
            </w:r>
          </w:p>
        </w:tc>
        <w:tc>
          <w:tcPr>
            <w:tcW w:type="dxa" w:w="1669"/>
          </w:tcPr>
          <w:p>
            <w:r/>
            <w:r>
              <w:rPr>
                <w:sz w:val="15"/>
              </w:rPr>
              <w:t>229</w:t>
            </w:r>
          </w:p>
        </w:tc>
        <w:tc>
          <w:tcPr>
            <w:tcW w:type="dxa" w:w="1669"/>
          </w:tcPr>
          <w:p>
            <w:r/>
            <w:r>
              <w:rPr>
                <w:sz w:val="15"/>
              </w:rPr>
              <w:t>312,237</w:t>
            </w:r>
          </w:p>
        </w:tc>
        <w:tc>
          <w:tcPr>
            <w:tcW w:type="dxa" w:w="1669"/>
          </w:tcPr>
          <w:p>
            <w:r/>
            <w:r>
              <w:rPr>
                <w:sz w:val="15"/>
              </w:rPr>
              <w:t>0.29</w:t>
            </w:r>
          </w:p>
        </w:tc>
      </w:tr>
      <w:tr>
        <w:tc>
          <w:tcPr>
            <w:tcW w:type="dxa" w:w="1669"/>
          </w:tcPr>
          <w:p>
            <w:r/>
            <w:r>
              <w:rPr>
                <w:sz w:val="15"/>
              </w:rPr>
              <w:t>YouTube</w:t>
            </w:r>
          </w:p>
        </w:tc>
        <w:tc>
          <w:tcPr>
            <w:tcW w:type="dxa" w:w="1669"/>
          </w:tcPr>
          <w:p>
            <w:r/>
            <w:r>
              <w:rPr>
                <w:sz w:val="15"/>
              </w:rPr>
              <w:t>11,905</w:t>
            </w:r>
          </w:p>
        </w:tc>
        <w:tc>
          <w:tcPr>
            <w:tcW w:type="dxa" w:w="1669"/>
          </w:tcPr>
          <w:p>
            <w:r/>
            <w:r>
              <w:rPr>
                <w:sz w:val="15"/>
              </w:rPr>
              <w:t>253</w:t>
            </w:r>
          </w:p>
        </w:tc>
        <w:tc>
          <w:tcPr>
            <w:tcW w:type="dxa" w:w="1669"/>
          </w:tcPr>
          <w:p>
            <w:r/>
            <w:r>
              <w:rPr>
                <w:sz w:val="15"/>
              </w:rPr>
              <w:t>2.12</w:t>
            </w:r>
          </w:p>
        </w:tc>
        <w:tc>
          <w:tcPr>
            <w:tcW w:type="dxa" w:w="1669"/>
          </w:tcPr>
          <w:p>
            <w:r/>
            <w:r>
              <w:rPr>
                <w:sz w:val="15"/>
              </w:rPr>
              <w:t>24,307,800</w:t>
            </w:r>
          </w:p>
        </w:tc>
        <w:tc>
          <w:tcPr>
            <w:tcW w:type="dxa" w:w="1669"/>
          </w:tcPr>
          <w:p>
            <w:r/>
            <w:r>
              <w:rPr>
                <w:sz w:val="15"/>
              </w:rPr>
              <w:t>144,535,639</w:t>
            </w:r>
          </w:p>
        </w:tc>
        <w:tc>
          <w:tcPr>
            <w:tcW w:type="dxa" w:w="1669"/>
          </w:tcPr>
          <w:p>
            <w:r/>
            <w:r>
              <w:rPr>
                <w:sz w:val="15"/>
              </w:rPr>
              <w:t>245</w:t>
            </w:r>
          </w:p>
        </w:tc>
        <w:tc>
          <w:tcPr>
            <w:tcW w:type="dxa" w:w="1669"/>
          </w:tcPr>
          <w:p>
            <w:r/>
            <w:r>
              <w:rPr>
                <w:sz w:val="15"/>
              </w:rPr>
              <w:t>571,287</w:t>
            </w:r>
          </w:p>
        </w:tc>
        <w:tc>
          <w:tcPr>
            <w:tcW w:type="dxa" w:w="1669"/>
          </w:tcPr>
          <w:p>
            <w:r/>
            <w:r>
              <w:rPr>
                <w:sz w:val="15"/>
              </w:rPr>
              <w:t>0.17</w:t>
            </w:r>
          </w:p>
        </w:tc>
      </w:tr>
    </w:tbl>
    <w:p>
      <w:pPr>
        <w:spacing w:after="40"/>
      </w:pPr>
    </w:p>
    <w:p>
      <w:pPr>
        <w:pStyle w:val="Heading2"/>
      </w:pPr>
      <w:r>
        <w:t>Q10 Attribution gap</w:t>
      </w:r>
    </w:p>
    <w:tbl>
      <w:tblPr>
        <w:tblStyle w:val="LightGrid-Accent1"/>
        <w:tblW w:type="auto" w:w="0"/>
        <w:jc w:val="left"/>
        <w:tblLook w:firstColumn="1" w:firstRow="1" w:lastColumn="0" w:lastRow="0" w:noHBand="0" w:noVBand="1" w:val="04A0"/>
      </w:tblPr>
      <w:tblGrid>
        <w:gridCol w:w="1669"/>
        <w:gridCol w:w="1669"/>
        <w:gridCol w:w="1669"/>
        <w:gridCol w:w="1669"/>
        <w:gridCol w:w="1669"/>
        <w:gridCol w:w="1669"/>
        <w:gridCol w:w="1669"/>
        <w:gridCol w:w="1669"/>
        <w:gridCol w:w="1669"/>
      </w:tblGrid>
      <w:tr>
        <w:tc>
          <w:tcPr>
            <w:tcW w:type="dxa" w:w="1669"/>
          </w:tcPr>
          <w:p>
            <w:r/>
            <w:r>
              <w:rPr>
                <w:b/>
                <w:sz w:val="15"/>
              </w:rPr>
              <w:t>scope</w:t>
            </w:r>
          </w:p>
        </w:tc>
        <w:tc>
          <w:tcPr>
            <w:tcW w:type="dxa" w:w="1669"/>
          </w:tcPr>
          <w:p>
            <w:r/>
            <w:r>
              <w:rPr>
                <w:b/>
                <w:sz w:val="15"/>
              </w:rPr>
              <w:t>converted_sessions</w:t>
            </w:r>
          </w:p>
        </w:tc>
        <w:tc>
          <w:tcPr>
            <w:tcW w:type="dxa" w:w="1669"/>
          </w:tcPr>
          <w:p>
            <w:r/>
            <w:r>
              <w:rPr>
                <w:b/>
                <w:sz w:val="15"/>
              </w:rPr>
              <w:t>with_transaction_id</w:t>
            </w:r>
          </w:p>
        </w:tc>
        <w:tc>
          <w:tcPr>
            <w:tcW w:type="dxa" w:w="1669"/>
          </w:tcPr>
          <w:p>
            <w:r/>
            <w:r>
              <w:rPr>
                <w:b/>
                <w:sz w:val="15"/>
              </w:rPr>
              <w:t>joined_to_real_order</w:t>
            </w:r>
          </w:p>
        </w:tc>
        <w:tc>
          <w:tcPr>
            <w:tcW w:type="dxa" w:w="1669"/>
          </w:tcPr>
          <w:p>
            <w:r/>
            <w:r>
              <w:rPr>
                <w:b/>
                <w:sz w:val="15"/>
              </w:rPr>
              <w:t>pct_joined</w:t>
            </w:r>
          </w:p>
        </w:tc>
        <w:tc>
          <w:tcPr>
            <w:tcW w:type="dxa" w:w="1669"/>
          </w:tcPr>
          <w:p>
            <w:r/>
            <w:r>
              <w:rPr>
                <w:b/>
                <w:sz w:val="15"/>
              </w:rPr>
              <w:t>session_revenue_ngn</w:t>
            </w:r>
          </w:p>
        </w:tc>
        <w:tc>
          <w:tcPr>
            <w:tcW w:type="dxa" w:w="1669"/>
          </w:tcPr>
          <w:p>
            <w:r/>
            <w:r>
              <w:rPr>
                <w:b/>
                <w:sz w:val="15"/>
              </w:rPr>
              <w:t>unattributed_revenue_ngn</w:t>
            </w:r>
          </w:p>
        </w:tc>
        <w:tc>
          <w:tcPr>
            <w:tcW w:type="dxa" w:w="1669"/>
          </w:tcPr>
          <w:p>
            <w:r/>
            <w:r>
              <w:rPr>
                <w:b/>
                <w:sz w:val="15"/>
              </w:rPr>
              <w:t>unattributed_share_of_session_revenue_pct</w:t>
            </w:r>
          </w:p>
        </w:tc>
        <w:tc>
          <w:tcPr>
            <w:tcW w:type="dxa" w:w="1669"/>
          </w:tcPr>
          <w:p>
            <w:r/>
            <w:r>
              <w:rPr>
                <w:b/>
                <w:sz w:val="15"/>
              </w:rPr>
              <w:t>unattributed_as_pct_of_merch_net_revenue</w:t>
            </w:r>
          </w:p>
        </w:tc>
      </w:tr>
      <w:tr>
        <w:tc>
          <w:tcPr>
            <w:tcW w:type="dxa" w:w="1669"/>
          </w:tcPr>
          <w:p>
            <w:r/>
            <w:r>
              <w:rPr>
                <w:sz w:val="15"/>
              </w:rPr>
              <w:t>all converted sessions</w:t>
            </w:r>
          </w:p>
        </w:tc>
        <w:tc>
          <w:tcPr>
            <w:tcW w:type="dxa" w:w="1669"/>
          </w:tcPr>
          <w:p>
            <w:r/>
            <w:r>
              <w:rPr>
                <w:sz w:val="15"/>
              </w:rPr>
              <w:t>3,851</w:t>
            </w:r>
          </w:p>
        </w:tc>
        <w:tc>
          <w:tcPr>
            <w:tcW w:type="dxa" w:w="1669"/>
          </w:tcPr>
          <w:p>
            <w:r/>
            <w:r>
              <w:rPr>
                <w:sz w:val="15"/>
              </w:rPr>
              <w:t>2,666</w:t>
            </w:r>
          </w:p>
        </w:tc>
        <w:tc>
          <w:tcPr>
            <w:tcW w:type="dxa" w:w="1669"/>
          </w:tcPr>
          <w:p>
            <w:r/>
            <w:r>
              <w:rPr>
                <w:sz w:val="15"/>
              </w:rPr>
              <w:t>2,625</w:t>
            </w:r>
          </w:p>
        </w:tc>
        <w:tc>
          <w:tcPr>
            <w:tcW w:type="dxa" w:w="1669"/>
          </w:tcPr>
          <w:p>
            <w:r/>
            <w:r>
              <w:rPr>
                <w:sz w:val="15"/>
              </w:rPr>
              <w:t>68.20</w:t>
            </w:r>
          </w:p>
        </w:tc>
        <w:tc>
          <w:tcPr>
            <w:tcW w:type="dxa" w:w="1669"/>
          </w:tcPr>
          <w:p>
            <w:r/>
            <w:r>
              <w:rPr>
                <w:sz w:val="15"/>
              </w:rPr>
              <w:t>361,170,500</w:t>
            </w:r>
          </w:p>
        </w:tc>
        <w:tc>
          <w:tcPr>
            <w:tcW w:type="dxa" w:w="1669"/>
          </w:tcPr>
          <w:p>
            <w:r/>
            <w:r>
              <w:rPr>
                <w:sz w:val="15"/>
              </w:rPr>
              <w:t>112,293,000</w:t>
            </w:r>
          </w:p>
        </w:tc>
        <w:tc>
          <w:tcPr>
            <w:tcW w:type="dxa" w:w="1669"/>
          </w:tcPr>
          <w:p>
            <w:r/>
            <w:r>
              <w:rPr>
                <w:sz w:val="15"/>
              </w:rPr>
              <w:t>31.10</w:t>
            </w:r>
          </w:p>
        </w:tc>
        <w:tc>
          <w:tcPr>
            <w:tcW w:type="dxa" w:w="1669"/>
          </w:tcPr>
          <w:p>
            <w:r/>
            <w:r>
              <w:rPr>
                <w:sz w:val="15"/>
              </w:rPr>
              <w:t>8.10</w:t>
            </w:r>
          </w:p>
        </w:tc>
      </w:tr>
      <w:tr>
        <w:tc>
          <w:tcPr>
            <w:tcW w:type="dxa" w:w="1669"/>
          </w:tcPr>
          <w:p>
            <w:r/>
            <w:r>
              <w:rPr>
                <w:sz w:val="15"/>
              </w:rPr>
              <w:t>human converted sessions</w:t>
            </w:r>
          </w:p>
        </w:tc>
        <w:tc>
          <w:tcPr>
            <w:tcW w:type="dxa" w:w="1669"/>
          </w:tcPr>
          <w:p>
            <w:r/>
            <w:r>
              <w:rPr>
                <w:sz w:val="15"/>
              </w:rPr>
              <w:t>3,851</w:t>
            </w:r>
          </w:p>
        </w:tc>
        <w:tc>
          <w:tcPr>
            <w:tcW w:type="dxa" w:w="1669"/>
          </w:tcPr>
          <w:p>
            <w:r/>
            <w:r>
              <w:rPr>
                <w:sz w:val="15"/>
              </w:rPr>
              <w:t>2,666</w:t>
            </w:r>
          </w:p>
        </w:tc>
        <w:tc>
          <w:tcPr>
            <w:tcW w:type="dxa" w:w="1669"/>
          </w:tcPr>
          <w:p>
            <w:r/>
            <w:r>
              <w:rPr>
                <w:sz w:val="15"/>
              </w:rPr>
              <w:t>2,625</w:t>
            </w:r>
          </w:p>
        </w:tc>
        <w:tc>
          <w:tcPr>
            <w:tcW w:type="dxa" w:w="1669"/>
          </w:tcPr>
          <w:p>
            <w:r/>
            <w:r>
              <w:rPr>
                <w:sz w:val="15"/>
              </w:rPr>
              <w:t>68.20</w:t>
            </w:r>
          </w:p>
        </w:tc>
        <w:tc>
          <w:tcPr>
            <w:tcW w:type="dxa" w:w="1669"/>
          </w:tcPr>
          <w:p>
            <w:r/>
            <w:r>
              <w:rPr>
                <w:sz w:val="15"/>
              </w:rPr>
              <w:t>361,170,500</w:t>
            </w:r>
          </w:p>
        </w:tc>
        <w:tc>
          <w:tcPr>
            <w:tcW w:type="dxa" w:w="1669"/>
          </w:tcPr>
          <w:p>
            <w:r/>
            <w:r>
              <w:rPr>
                <w:sz w:val="15"/>
              </w:rPr>
              <w:t>112,293,000</w:t>
            </w:r>
          </w:p>
        </w:tc>
        <w:tc>
          <w:tcPr>
            <w:tcW w:type="dxa" w:w="1669"/>
          </w:tcPr>
          <w:p>
            <w:r/>
            <w:r>
              <w:rPr>
                <w:sz w:val="15"/>
              </w:rPr>
              <w:t>31.10</w:t>
            </w:r>
          </w:p>
        </w:tc>
        <w:tc>
          <w:tcPr>
            <w:tcW w:type="dxa" w:w="1669"/>
          </w:tcPr>
          <w:p>
            <w:r/>
            <w:r>
              <w:rPr>
                <w:sz w:val="15"/>
              </w:rPr>
              <w:t>8.10</w:t>
            </w:r>
          </w:p>
        </w:tc>
      </w:tr>
    </w:tbl>
    <w:p>
      <w:pPr>
        <w:spacing w:after="40"/>
      </w:pPr>
    </w:p>
    <w:p>
      <w:pPr>
        <w:spacing w:after="80"/>
      </w:pPr>
      <w:r>
        <w:t>Joined orders are a median 254 days from the session, so even the 'attributed' share is doubtful; treat ROAS as an upper-bound indicator of the web shop only.</w:t>
      </w:r>
    </w:p>
    <w:p>
      <w:pPr>
        <w:pStyle w:val="Heading2"/>
      </w:pPr>
      <w:r>
        <w:t>Q11 Repeat purchase</w:t>
      </w:r>
    </w:p>
    <w:p>
      <w:pPr>
        <w:spacing w:after="80"/>
      </w:pPr>
      <w:r>
        <w:t>43.6% of CRM buyers with a full 90-day window bought again within 90 days (827 of 1,896). By acquisition channel the rate ranges from 36.8% (Referral) to 47.1% (Unknown); chi-square = 8.75, p = 0.2713, so channel does not predict repeat buying. Guest checkouts (45.2% of lines) cannot be tracked.</w:t>
      </w:r>
    </w:p>
    <w:p>
      <w:pPr>
        <w:pStyle w:val="Heading2"/>
      </w:pPr>
      <w:r>
        <w:t>Q12 Cross-sell</w:t>
      </w:r>
    </w:p>
    <w:p>
      <w:pPr>
        <w:spacing w:after="80"/>
      </w:pPr>
      <w:r>
        <w:t>1,258 of 1,260 production clients also bought merch. Mean order: ₦57,574 for production clients vs ₦59,587 for merch-only; Welch t = -0.93, df = 8320.5, p = 0.352. No meaningful difference.</w:t>
      </w:r>
    </w:p>
    <w:p>
      <w:pPr>
        <w:pStyle w:val="Heading2"/>
      </w:pPr>
      <w:r>
        <w:t>Q14 Monthly money flow</w:t>
      </w:r>
    </w:p>
    <w:tbl>
      <w:tblPr>
        <w:tblStyle w:val="LightGrid-Accent1"/>
        <w:tblW w:type="auto" w:w="0"/>
        <w:jc w:val="left"/>
        <w:tblLook w:firstColumn="1" w:firstRow="1" w:lastColumn="0" w:lastRow="0" w:noHBand="0" w:noVBand="1" w:val="04A0"/>
      </w:tblPr>
      <w:tblGrid>
        <w:gridCol w:w="1878"/>
        <w:gridCol w:w="1878"/>
        <w:gridCol w:w="1878"/>
        <w:gridCol w:w="1878"/>
        <w:gridCol w:w="1878"/>
        <w:gridCol w:w="1878"/>
        <w:gridCol w:w="1878"/>
        <w:gridCol w:w="1878"/>
      </w:tblGrid>
      <w:tr>
        <w:tc>
          <w:tcPr>
            <w:tcW w:type="dxa" w:w="1878"/>
          </w:tcPr>
          <w:p>
            <w:r/>
            <w:r>
              <w:rPr>
                <w:b/>
                <w:sz w:val="14"/>
              </w:rPr>
              <w:t>month</w:t>
            </w:r>
          </w:p>
        </w:tc>
        <w:tc>
          <w:tcPr>
            <w:tcW w:type="dxa" w:w="1878"/>
          </w:tcPr>
          <w:p>
            <w:r/>
            <w:r>
              <w:rPr>
                <w:b/>
                <w:sz w:val="14"/>
              </w:rPr>
              <w:t>production_revenue_ngn</w:t>
            </w:r>
          </w:p>
        </w:tc>
        <w:tc>
          <w:tcPr>
            <w:tcW w:type="dxa" w:w="1878"/>
          </w:tcPr>
          <w:p>
            <w:r/>
            <w:r>
              <w:rPr>
                <w:b/>
                <w:sz w:val="14"/>
              </w:rPr>
              <w:t>merch_net_revenue_ngn</w:t>
            </w:r>
          </w:p>
        </w:tc>
        <w:tc>
          <w:tcPr>
            <w:tcW w:type="dxa" w:w="1878"/>
          </w:tcPr>
          <w:p>
            <w:r/>
            <w:r>
              <w:rPr>
                <w:b/>
                <w:sz w:val="14"/>
              </w:rPr>
              <w:t>labour_cost_ngn</w:t>
            </w:r>
          </w:p>
        </w:tc>
        <w:tc>
          <w:tcPr>
            <w:tcW w:type="dxa" w:w="1878"/>
          </w:tcPr>
          <w:p>
            <w:r/>
            <w:r>
              <w:rPr>
                <w:b/>
                <w:sz w:val="14"/>
              </w:rPr>
              <w:t>ad_spend_ngn</w:t>
            </w:r>
          </w:p>
        </w:tc>
        <w:tc>
          <w:tcPr>
            <w:tcW w:type="dxa" w:w="1878"/>
          </w:tcPr>
          <w:p>
            <w:r/>
            <w:r>
              <w:rPr>
                <w:b/>
                <w:sz w:val="14"/>
              </w:rPr>
              <w:t>merch_cogs_ngn</w:t>
            </w:r>
          </w:p>
        </w:tc>
        <w:tc>
          <w:tcPr>
            <w:tcW w:type="dxa" w:w="1878"/>
          </w:tcPr>
          <w:p>
            <w:r/>
            <w:r>
              <w:rPr>
                <w:b/>
                <w:sz w:val="14"/>
              </w:rPr>
              <w:t>revenue_minus_known_cost_ngn</w:t>
            </w:r>
          </w:p>
        </w:tc>
        <w:tc>
          <w:tcPr>
            <w:tcW w:type="dxa" w:w="1878"/>
          </w:tcPr>
          <w:p>
            <w:r/>
            <w:r>
              <w:rPr>
                <w:b/>
                <w:sz w:val="14"/>
              </w:rPr>
              <w:t>known_cost_pct_of_revenue</w:t>
            </w:r>
          </w:p>
        </w:tc>
      </w:tr>
      <w:tr>
        <w:tc>
          <w:tcPr>
            <w:tcW w:type="dxa" w:w="1878"/>
          </w:tcPr>
          <w:p>
            <w:r/>
            <w:r>
              <w:rPr>
                <w:sz w:val="14"/>
              </w:rPr>
              <w:t>2023-01</w:t>
            </w:r>
          </w:p>
        </w:tc>
        <w:tc>
          <w:tcPr>
            <w:tcW w:type="dxa" w:w="1878"/>
          </w:tcPr>
          <w:p>
            <w:r/>
            <w:r>
              <w:rPr>
                <w:sz w:val="14"/>
              </w:rPr>
              <w:t>165,179,583</w:t>
            </w:r>
          </w:p>
        </w:tc>
        <w:tc>
          <w:tcPr>
            <w:tcW w:type="dxa" w:w="1878"/>
          </w:tcPr>
          <w:p>
            <w:r/>
            <w:r>
              <w:rPr>
                <w:sz w:val="14"/>
              </w:rPr>
              <w:t>27,690,050</w:t>
            </w:r>
          </w:p>
        </w:tc>
        <w:tc>
          <w:tcPr>
            <w:tcW w:type="dxa" w:w="1878"/>
          </w:tcPr>
          <w:p>
            <w:r/>
            <w:r>
              <w:rPr>
                <w:sz w:val="14"/>
              </w:rPr>
              <w:t>24,713,000</w:t>
            </w:r>
          </w:p>
        </w:tc>
        <w:tc>
          <w:tcPr>
            <w:tcW w:type="dxa" w:w="1878"/>
          </w:tcPr>
          <w:p>
            <w:r/>
            <w:r>
              <w:rPr>
                <w:sz w:val="14"/>
              </w:rPr>
              <w:t>26,366,846</w:t>
            </w:r>
          </w:p>
        </w:tc>
        <w:tc>
          <w:tcPr>
            <w:tcW w:type="dxa" w:w="1878"/>
          </w:tcPr>
          <w:p>
            <w:r/>
            <w:r>
              <w:rPr>
                <w:sz w:val="14"/>
              </w:rPr>
              <w:t>13,274,800</w:t>
            </w:r>
          </w:p>
        </w:tc>
        <w:tc>
          <w:tcPr>
            <w:tcW w:type="dxa" w:w="1878"/>
          </w:tcPr>
          <w:p>
            <w:r/>
            <w:r>
              <w:rPr>
                <w:sz w:val="14"/>
              </w:rPr>
              <w:t>128,514,987</w:t>
            </w:r>
          </w:p>
        </w:tc>
        <w:tc>
          <w:tcPr>
            <w:tcW w:type="dxa" w:w="1878"/>
          </w:tcPr>
          <w:p>
            <w:r/>
            <w:r>
              <w:rPr>
                <w:sz w:val="14"/>
              </w:rPr>
              <w:t>33.40</w:t>
            </w:r>
          </w:p>
        </w:tc>
      </w:tr>
      <w:tr>
        <w:tc>
          <w:tcPr>
            <w:tcW w:type="dxa" w:w="1878"/>
          </w:tcPr>
          <w:p>
            <w:r/>
            <w:r>
              <w:rPr>
                <w:sz w:val="14"/>
              </w:rPr>
              <w:t>2023-02</w:t>
            </w:r>
          </w:p>
        </w:tc>
        <w:tc>
          <w:tcPr>
            <w:tcW w:type="dxa" w:w="1878"/>
          </w:tcPr>
          <w:p>
            <w:r/>
            <w:r>
              <w:rPr>
                <w:sz w:val="14"/>
              </w:rPr>
              <w:t>242,803,203</w:t>
            </w:r>
          </w:p>
        </w:tc>
        <w:tc>
          <w:tcPr>
            <w:tcW w:type="dxa" w:w="1878"/>
          </w:tcPr>
          <w:p>
            <w:r/>
            <w:r>
              <w:rPr>
                <w:sz w:val="14"/>
              </w:rPr>
              <w:t>30,258,200</w:t>
            </w:r>
          </w:p>
        </w:tc>
        <w:tc>
          <w:tcPr>
            <w:tcW w:type="dxa" w:w="1878"/>
          </w:tcPr>
          <w:p>
            <w:r/>
            <w:r>
              <w:rPr>
                <w:sz w:val="14"/>
              </w:rPr>
              <w:t>35,384,500</w:t>
            </w:r>
          </w:p>
        </w:tc>
        <w:tc>
          <w:tcPr>
            <w:tcW w:type="dxa" w:w="1878"/>
          </w:tcPr>
          <w:p>
            <w:r/>
            <w:r>
              <w:rPr>
                <w:sz w:val="14"/>
              </w:rPr>
              <w:t>26,006,560</w:t>
            </w:r>
          </w:p>
        </w:tc>
        <w:tc>
          <w:tcPr>
            <w:tcW w:type="dxa" w:w="1878"/>
          </w:tcPr>
          <w:p>
            <w:r/>
            <w:r>
              <w:rPr>
                <w:sz w:val="14"/>
              </w:rPr>
              <w:t>13,737,600</w:t>
            </w:r>
          </w:p>
        </w:tc>
        <w:tc>
          <w:tcPr>
            <w:tcW w:type="dxa" w:w="1878"/>
          </w:tcPr>
          <w:p>
            <w:r/>
            <w:r>
              <w:rPr>
                <w:sz w:val="14"/>
              </w:rPr>
              <w:t>197,932,743</w:t>
            </w:r>
          </w:p>
        </w:tc>
        <w:tc>
          <w:tcPr>
            <w:tcW w:type="dxa" w:w="1878"/>
          </w:tcPr>
          <w:p>
            <w:r/>
            <w:r>
              <w:rPr>
                <w:sz w:val="14"/>
              </w:rPr>
              <w:t>27.50</w:t>
            </w:r>
          </w:p>
        </w:tc>
      </w:tr>
      <w:tr>
        <w:tc>
          <w:tcPr>
            <w:tcW w:type="dxa" w:w="1878"/>
          </w:tcPr>
          <w:p>
            <w:r/>
            <w:r>
              <w:rPr>
                <w:sz w:val="14"/>
              </w:rPr>
              <w:t>2023-03</w:t>
            </w:r>
          </w:p>
        </w:tc>
        <w:tc>
          <w:tcPr>
            <w:tcW w:type="dxa" w:w="1878"/>
          </w:tcPr>
          <w:p>
            <w:r/>
            <w:r>
              <w:rPr>
                <w:sz w:val="14"/>
              </w:rPr>
              <w:t>311,547,772</w:t>
            </w:r>
          </w:p>
        </w:tc>
        <w:tc>
          <w:tcPr>
            <w:tcW w:type="dxa" w:w="1878"/>
          </w:tcPr>
          <w:p>
            <w:r/>
            <w:r>
              <w:rPr>
                <w:sz w:val="14"/>
              </w:rPr>
              <w:t>31,147,300</w:t>
            </w:r>
          </w:p>
        </w:tc>
        <w:tc>
          <w:tcPr>
            <w:tcW w:type="dxa" w:w="1878"/>
          </w:tcPr>
          <w:p>
            <w:r/>
            <w:r>
              <w:rPr>
                <w:sz w:val="14"/>
              </w:rPr>
              <w:t>51,695,500</w:t>
            </w:r>
          </w:p>
        </w:tc>
        <w:tc>
          <w:tcPr>
            <w:tcW w:type="dxa" w:w="1878"/>
          </w:tcPr>
          <w:p>
            <w:r/>
            <w:r>
              <w:rPr>
                <w:sz w:val="14"/>
              </w:rPr>
              <w:t>24,437,431</w:t>
            </w:r>
          </w:p>
        </w:tc>
        <w:tc>
          <w:tcPr>
            <w:tcW w:type="dxa" w:w="1878"/>
          </w:tcPr>
          <w:p>
            <w:r/>
            <w:r>
              <w:rPr>
                <w:sz w:val="14"/>
              </w:rPr>
              <w:t>14,297,100</w:t>
            </w:r>
          </w:p>
        </w:tc>
        <w:tc>
          <w:tcPr>
            <w:tcW w:type="dxa" w:w="1878"/>
          </w:tcPr>
          <w:p>
            <w:r/>
            <w:r>
              <w:rPr>
                <w:sz w:val="14"/>
              </w:rPr>
              <w:t>252,265,041</w:t>
            </w:r>
          </w:p>
        </w:tc>
        <w:tc>
          <w:tcPr>
            <w:tcW w:type="dxa" w:w="1878"/>
          </w:tcPr>
          <w:p>
            <w:r/>
            <w:r>
              <w:rPr>
                <w:sz w:val="14"/>
              </w:rPr>
              <w:t>26.40</w:t>
            </w:r>
          </w:p>
        </w:tc>
      </w:tr>
      <w:tr>
        <w:tc>
          <w:tcPr>
            <w:tcW w:type="dxa" w:w="1878"/>
          </w:tcPr>
          <w:p>
            <w:r/>
            <w:r>
              <w:rPr>
                <w:sz w:val="14"/>
              </w:rPr>
              <w:t>2023-04</w:t>
            </w:r>
          </w:p>
        </w:tc>
        <w:tc>
          <w:tcPr>
            <w:tcW w:type="dxa" w:w="1878"/>
          </w:tcPr>
          <w:p>
            <w:r/>
            <w:r>
              <w:rPr>
                <w:sz w:val="14"/>
              </w:rPr>
              <w:t>768,108,938</w:t>
            </w:r>
          </w:p>
        </w:tc>
        <w:tc>
          <w:tcPr>
            <w:tcW w:type="dxa" w:w="1878"/>
          </w:tcPr>
          <w:p>
            <w:r/>
            <w:r>
              <w:rPr>
                <w:sz w:val="14"/>
              </w:rPr>
              <w:t>29,118,100</w:t>
            </w:r>
          </w:p>
        </w:tc>
        <w:tc>
          <w:tcPr>
            <w:tcW w:type="dxa" w:w="1878"/>
          </w:tcPr>
          <w:p>
            <w:r/>
            <w:r>
              <w:rPr>
                <w:sz w:val="14"/>
              </w:rPr>
              <w:t>108,638,000</w:t>
            </w:r>
          </w:p>
        </w:tc>
        <w:tc>
          <w:tcPr>
            <w:tcW w:type="dxa" w:w="1878"/>
          </w:tcPr>
          <w:p>
            <w:r/>
            <w:r>
              <w:rPr>
                <w:sz w:val="14"/>
              </w:rPr>
              <w:t>28,567,417</w:t>
            </w:r>
          </w:p>
        </w:tc>
        <w:tc>
          <w:tcPr>
            <w:tcW w:type="dxa" w:w="1878"/>
          </w:tcPr>
          <w:p>
            <w:r/>
            <w:r>
              <w:rPr>
                <w:sz w:val="14"/>
              </w:rPr>
              <w:t>12,676,200</w:t>
            </w:r>
          </w:p>
        </w:tc>
        <w:tc>
          <w:tcPr>
            <w:tcW w:type="dxa" w:w="1878"/>
          </w:tcPr>
          <w:p>
            <w:r/>
            <w:r>
              <w:rPr>
                <w:sz w:val="14"/>
              </w:rPr>
              <w:t>647,345,421</w:t>
            </w:r>
          </w:p>
        </w:tc>
        <w:tc>
          <w:tcPr>
            <w:tcW w:type="dxa" w:w="1878"/>
          </w:tcPr>
          <w:p>
            <w:r/>
            <w:r>
              <w:rPr>
                <w:sz w:val="14"/>
              </w:rPr>
              <w:t>18.80</w:t>
            </w:r>
          </w:p>
        </w:tc>
      </w:tr>
      <w:tr>
        <w:tc>
          <w:tcPr>
            <w:tcW w:type="dxa" w:w="1878"/>
          </w:tcPr>
          <w:p>
            <w:r/>
            <w:r>
              <w:rPr>
                <w:sz w:val="14"/>
              </w:rPr>
              <w:t>2023-05</w:t>
            </w:r>
          </w:p>
        </w:tc>
        <w:tc>
          <w:tcPr>
            <w:tcW w:type="dxa" w:w="1878"/>
          </w:tcPr>
          <w:p>
            <w:r/>
            <w:r>
              <w:rPr>
                <w:sz w:val="14"/>
              </w:rPr>
              <w:t>408,972,817</w:t>
            </w:r>
          </w:p>
        </w:tc>
        <w:tc>
          <w:tcPr>
            <w:tcW w:type="dxa" w:w="1878"/>
          </w:tcPr>
          <w:p>
            <w:r/>
            <w:r>
              <w:rPr>
                <w:sz w:val="14"/>
              </w:rPr>
              <w:t>26,475,150</w:t>
            </w:r>
          </w:p>
        </w:tc>
        <w:tc>
          <w:tcPr>
            <w:tcW w:type="dxa" w:w="1878"/>
          </w:tcPr>
          <w:p>
            <w:r/>
            <w:r>
              <w:rPr>
                <w:sz w:val="14"/>
              </w:rPr>
              <w:t>62,271,000</w:t>
            </w:r>
          </w:p>
        </w:tc>
        <w:tc>
          <w:tcPr>
            <w:tcW w:type="dxa" w:w="1878"/>
          </w:tcPr>
          <w:p>
            <w:r/>
            <w:r>
              <w:rPr>
                <w:sz w:val="14"/>
              </w:rPr>
              <w:t>25,252,925</w:t>
            </w:r>
          </w:p>
        </w:tc>
        <w:tc>
          <w:tcPr>
            <w:tcW w:type="dxa" w:w="1878"/>
          </w:tcPr>
          <w:p>
            <w:r/>
            <w:r>
              <w:rPr>
                <w:sz w:val="14"/>
              </w:rPr>
              <w:t>11,978,100</w:t>
            </w:r>
          </w:p>
        </w:tc>
        <w:tc>
          <w:tcPr>
            <w:tcW w:type="dxa" w:w="1878"/>
          </w:tcPr>
          <w:p>
            <w:r/>
            <w:r>
              <w:rPr>
                <w:sz w:val="14"/>
              </w:rPr>
              <w:t>335,945,942</w:t>
            </w:r>
          </w:p>
        </w:tc>
        <w:tc>
          <w:tcPr>
            <w:tcW w:type="dxa" w:w="1878"/>
          </w:tcPr>
          <w:p>
            <w:r/>
            <w:r>
              <w:rPr>
                <w:sz w:val="14"/>
              </w:rPr>
              <w:t>22.90</w:t>
            </w:r>
          </w:p>
        </w:tc>
      </w:tr>
      <w:tr>
        <w:tc>
          <w:tcPr>
            <w:tcW w:type="dxa" w:w="1878"/>
          </w:tcPr>
          <w:p>
            <w:r/>
            <w:r>
              <w:rPr>
                <w:sz w:val="14"/>
              </w:rPr>
              <w:t>2023-06</w:t>
            </w:r>
          </w:p>
        </w:tc>
        <w:tc>
          <w:tcPr>
            <w:tcW w:type="dxa" w:w="1878"/>
          </w:tcPr>
          <w:p>
            <w:r/>
            <w:r>
              <w:rPr>
                <w:sz w:val="14"/>
              </w:rPr>
              <w:t>601,177,235</w:t>
            </w:r>
          </w:p>
        </w:tc>
        <w:tc>
          <w:tcPr>
            <w:tcW w:type="dxa" w:w="1878"/>
          </w:tcPr>
          <w:p>
            <w:r/>
            <w:r>
              <w:rPr>
                <w:sz w:val="14"/>
              </w:rPr>
              <w:t>33,310,900</w:t>
            </w:r>
          </w:p>
        </w:tc>
        <w:tc>
          <w:tcPr>
            <w:tcW w:type="dxa" w:w="1878"/>
          </w:tcPr>
          <w:p>
            <w:r/>
            <w:r>
              <w:rPr>
                <w:sz w:val="14"/>
              </w:rPr>
              <w:t>97,983,000</w:t>
            </w:r>
          </w:p>
        </w:tc>
        <w:tc>
          <w:tcPr>
            <w:tcW w:type="dxa" w:w="1878"/>
          </w:tcPr>
          <w:p>
            <w:r/>
            <w:r>
              <w:rPr>
                <w:sz w:val="14"/>
              </w:rPr>
              <w:t>28,282,130</w:t>
            </w:r>
          </w:p>
        </w:tc>
        <w:tc>
          <w:tcPr>
            <w:tcW w:type="dxa" w:w="1878"/>
          </w:tcPr>
          <w:p>
            <w:r/>
            <w:r>
              <w:rPr>
                <w:sz w:val="14"/>
              </w:rPr>
              <w:t>14,771,000</w:t>
            </w:r>
          </w:p>
        </w:tc>
        <w:tc>
          <w:tcPr>
            <w:tcW w:type="dxa" w:w="1878"/>
          </w:tcPr>
          <w:p>
            <w:r/>
            <w:r>
              <w:rPr>
                <w:sz w:val="14"/>
              </w:rPr>
              <w:t>493,452,005</w:t>
            </w:r>
          </w:p>
        </w:tc>
        <w:tc>
          <w:tcPr>
            <w:tcW w:type="dxa" w:w="1878"/>
          </w:tcPr>
          <w:p>
            <w:r/>
            <w:r>
              <w:rPr>
                <w:sz w:val="14"/>
              </w:rPr>
              <w:t>22.20</w:t>
            </w:r>
          </w:p>
        </w:tc>
      </w:tr>
      <w:tr>
        <w:tc>
          <w:tcPr>
            <w:tcW w:type="dxa" w:w="1878"/>
          </w:tcPr>
          <w:p>
            <w:r/>
            <w:r>
              <w:rPr>
                <w:sz w:val="14"/>
              </w:rPr>
              <w:t>2023-07</w:t>
            </w:r>
          </w:p>
        </w:tc>
        <w:tc>
          <w:tcPr>
            <w:tcW w:type="dxa" w:w="1878"/>
          </w:tcPr>
          <w:p>
            <w:r/>
            <w:r>
              <w:rPr>
                <w:sz w:val="14"/>
              </w:rPr>
              <w:t>610,151,431</w:t>
            </w:r>
          </w:p>
        </w:tc>
        <w:tc>
          <w:tcPr>
            <w:tcW w:type="dxa" w:w="1878"/>
          </w:tcPr>
          <w:p>
            <w:r/>
            <w:r>
              <w:rPr>
                <w:sz w:val="14"/>
              </w:rPr>
              <w:t>31,809,000</w:t>
            </w:r>
          </w:p>
        </w:tc>
        <w:tc>
          <w:tcPr>
            <w:tcW w:type="dxa" w:w="1878"/>
          </w:tcPr>
          <w:p>
            <w:r/>
            <w:r>
              <w:rPr>
                <w:sz w:val="14"/>
              </w:rPr>
              <w:t>94,921,500</w:t>
            </w:r>
          </w:p>
        </w:tc>
        <w:tc>
          <w:tcPr>
            <w:tcW w:type="dxa" w:w="1878"/>
          </w:tcPr>
          <w:p>
            <w:r/>
            <w:r>
              <w:rPr>
                <w:sz w:val="14"/>
              </w:rPr>
              <w:t>26,342,105</w:t>
            </w:r>
          </w:p>
        </w:tc>
        <w:tc>
          <w:tcPr>
            <w:tcW w:type="dxa" w:w="1878"/>
          </w:tcPr>
          <w:p>
            <w:r/>
            <w:r>
              <w:rPr>
                <w:sz w:val="14"/>
              </w:rPr>
              <w:t>13,559,000</w:t>
            </w:r>
          </w:p>
        </w:tc>
        <w:tc>
          <w:tcPr>
            <w:tcW w:type="dxa" w:w="1878"/>
          </w:tcPr>
          <w:p>
            <w:r/>
            <w:r>
              <w:rPr>
                <w:sz w:val="14"/>
              </w:rPr>
              <w:t>507,137,826</w:t>
            </w:r>
          </w:p>
        </w:tc>
        <w:tc>
          <w:tcPr>
            <w:tcW w:type="dxa" w:w="1878"/>
          </w:tcPr>
          <w:p>
            <w:r/>
            <w:r>
              <w:rPr>
                <w:sz w:val="14"/>
              </w:rPr>
              <w:t>21.00</w:t>
            </w:r>
          </w:p>
        </w:tc>
      </w:tr>
      <w:tr>
        <w:tc>
          <w:tcPr>
            <w:tcW w:type="dxa" w:w="1878"/>
          </w:tcPr>
          <w:p>
            <w:r/>
            <w:r>
              <w:rPr>
                <w:sz w:val="14"/>
              </w:rPr>
              <w:t>2023-08</w:t>
            </w:r>
          </w:p>
        </w:tc>
        <w:tc>
          <w:tcPr>
            <w:tcW w:type="dxa" w:w="1878"/>
          </w:tcPr>
          <w:p>
            <w:r/>
            <w:r>
              <w:rPr>
                <w:sz w:val="14"/>
              </w:rPr>
              <w:t>702,927,567</w:t>
            </w:r>
          </w:p>
        </w:tc>
        <w:tc>
          <w:tcPr>
            <w:tcW w:type="dxa" w:w="1878"/>
          </w:tcPr>
          <w:p>
            <w:r/>
            <w:r>
              <w:rPr>
                <w:sz w:val="14"/>
              </w:rPr>
              <w:t>30,082,050</w:t>
            </w:r>
          </w:p>
        </w:tc>
        <w:tc>
          <w:tcPr>
            <w:tcW w:type="dxa" w:w="1878"/>
          </w:tcPr>
          <w:p>
            <w:r/>
            <w:r>
              <w:rPr>
                <w:sz w:val="14"/>
              </w:rPr>
              <w:t>106,740,500</w:t>
            </w:r>
          </w:p>
        </w:tc>
        <w:tc>
          <w:tcPr>
            <w:tcW w:type="dxa" w:w="1878"/>
          </w:tcPr>
          <w:p>
            <w:r/>
            <w:r>
              <w:rPr>
                <w:sz w:val="14"/>
              </w:rPr>
              <w:t>30,060,009</w:t>
            </w:r>
          </w:p>
        </w:tc>
        <w:tc>
          <w:tcPr>
            <w:tcW w:type="dxa" w:w="1878"/>
          </w:tcPr>
          <w:p>
            <w:r/>
            <w:r>
              <w:rPr>
                <w:sz w:val="14"/>
              </w:rPr>
              <w:t>12,465,200</w:t>
            </w:r>
          </w:p>
        </w:tc>
        <w:tc>
          <w:tcPr>
            <w:tcW w:type="dxa" w:w="1878"/>
          </w:tcPr>
          <w:p>
            <w:r/>
            <w:r>
              <w:rPr>
                <w:sz w:val="14"/>
              </w:rPr>
              <w:t>583,743,908</w:t>
            </w:r>
          </w:p>
        </w:tc>
        <w:tc>
          <w:tcPr>
            <w:tcW w:type="dxa" w:w="1878"/>
          </w:tcPr>
          <w:p>
            <w:r/>
            <w:r>
              <w:rPr>
                <w:sz w:val="14"/>
              </w:rPr>
              <w:t>20.40</w:t>
            </w:r>
          </w:p>
        </w:tc>
      </w:tr>
      <w:tr>
        <w:tc>
          <w:tcPr>
            <w:tcW w:type="dxa" w:w="1878"/>
          </w:tcPr>
          <w:p>
            <w:r/>
            <w:r>
              <w:rPr>
                <w:sz w:val="14"/>
              </w:rPr>
              <w:t>2023-09</w:t>
            </w:r>
          </w:p>
        </w:tc>
        <w:tc>
          <w:tcPr>
            <w:tcW w:type="dxa" w:w="1878"/>
          </w:tcPr>
          <w:p>
            <w:r/>
            <w:r>
              <w:rPr>
                <w:sz w:val="14"/>
              </w:rPr>
              <w:t>454,420,104</w:t>
            </w:r>
          </w:p>
        </w:tc>
        <w:tc>
          <w:tcPr>
            <w:tcW w:type="dxa" w:w="1878"/>
          </w:tcPr>
          <w:p>
            <w:r/>
            <w:r>
              <w:rPr>
                <w:sz w:val="14"/>
              </w:rPr>
              <w:t>31,381,950</w:t>
            </w:r>
          </w:p>
        </w:tc>
        <w:tc>
          <w:tcPr>
            <w:tcW w:type="dxa" w:w="1878"/>
          </w:tcPr>
          <w:p>
            <w:r/>
            <w:r>
              <w:rPr>
                <w:sz w:val="14"/>
              </w:rPr>
              <w:t>68,957,500</w:t>
            </w:r>
          </w:p>
        </w:tc>
        <w:tc>
          <w:tcPr>
            <w:tcW w:type="dxa" w:w="1878"/>
          </w:tcPr>
          <w:p>
            <w:r/>
            <w:r>
              <w:rPr>
                <w:sz w:val="14"/>
              </w:rPr>
              <w:t>33,473,604</w:t>
            </w:r>
          </w:p>
        </w:tc>
        <w:tc>
          <w:tcPr>
            <w:tcW w:type="dxa" w:w="1878"/>
          </w:tcPr>
          <w:p>
            <w:r/>
            <w:r>
              <w:rPr>
                <w:sz w:val="14"/>
              </w:rPr>
              <w:t>13,779,900</w:t>
            </w:r>
          </w:p>
        </w:tc>
        <w:tc>
          <w:tcPr>
            <w:tcW w:type="dxa" w:w="1878"/>
          </w:tcPr>
          <w:p>
            <w:r/>
            <w:r>
              <w:rPr>
                <w:sz w:val="14"/>
              </w:rPr>
              <w:t>369,591,050</w:t>
            </w:r>
          </w:p>
        </w:tc>
        <w:tc>
          <w:tcPr>
            <w:tcW w:type="dxa" w:w="1878"/>
          </w:tcPr>
          <w:p>
            <w:r/>
            <w:r>
              <w:rPr>
                <w:sz w:val="14"/>
              </w:rPr>
              <w:t>23.90</w:t>
            </w:r>
          </w:p>
        </w:tc>
      </w:tr>
      <w:tr>
        <w:tc>
          <w:tcPr>
            <w:tcW w:type="dxa" w:w="1878"/>
          </w:tcPr>
          <w:p>
            <w:r/>
            <w:r>
              <w:rPr>
                <w:sz w:val="14"/>
              </w:rPr>
              <w:t>2023-10</w:t>
            </w:r>
          </w:p>
        </w:tc>
        <w:tc>
          <w:tcPr>
            <w:tcW w:type="dxa" w:w="1878"/>
          </w:tcPr>
          <w:p>
            <w:r/>
            <w:r>
              <w:rPr>
                <w:sz w:val="14"/>
              </w:rPr>
              <w:t>628,253,856</w:t>
            </w:r>
          </w:p>
        </w:tc>
        <w:tc>
          <w:tcPr>
            <w:tcW w:type="dxa" w:w="1878"/>
          </w:tcPr>
          <w:p>
            <w:r/>
            <w:r>
              <w:rPr>
                <w:sz w:val="14"/>
              </w:rPr>
              <w:t>31,572,850</w:t>
            </w:r>
          </w:p>
        </w:tc>
        <w:tc>
          <w:tcPr>
            <w:tcW w:type="dxa" w:w="1878"/>
          </w:tcPr>
          <w:p>
            <w:r/>
            <w:r>
              <w:rPr>
                <w:sz w:val="14"/>
              </w:rPr>
              <w:t>103,586,000</w:t>
            </w:r>
          </w:p>
        </w:tc>
        <w:tc>
          <w:tcPr>
            <w:tcW w:type="dxa" w:w="1878"/>
          </w:tcPr>
          <w:p>
            <w:r/>
            <w:r>
              <w:rPr>
                <w:sz w:val="14"/>
              </w:rPr>
              <w:t>28,586,187</w:t>
            </w:r>
          </w:p>
        </w:tc>
        <w:tc>
          <w:tcPr>
            <w:tcW w:type="dxa" w:w="1878"/>
          </w:tcPr>
          <w:p>
            <w:r/>
            <w:r>
              <w:rPr>
                <w:sz w:val="14"/>
              </w:rPr>
              <w:t>13,544,100</w:t>
            </w:r>
          </w:p>
        </w:tc>
        <w:tc>
          <w:tcPr>
            <w:tcW w:type="dxa" w:w="1878"/>
          </w:tcPr>
          <w:p>
            <w:r/>
            <w:r>
              <w:rPr>
                <w:sz w:val="14"/>
              </w:rPr>
              <w:t>514,110,419</w:t>
            </w:r>
          </w:p>
        </w:tc>
        <w:tc>
          <w:tcPr>
            <w:tcW w:type="dxa" w:w="1878"/>
          </w:tcPr>
          <w:p>
            <w:r/>
            <w:r>
              <w:rPr>
                <w:sz w:val="14"/>
              </w:rPr>
              <w:t>22.10</w:t>
            </w:r>
          </w:p>
        </w:tc>
      </w:tr>
      <w:tr>
        <w:tc>
          <w:tcPr>
            <w:tcW w:type="dxa" w:w="1878"/>
          </w:tcPr>
          <w:p>
            <w:r/>
            <w:r>
              <w:rPr>
                <w:sz w:val="14"/>
              </w:rPr>
              <w:t>2023-11</w:t>
            </w:r>
          </w:p>
        </w:tc>
        <w:tc>
          <w:tcPr>
            <w:tcW w:type="dxa" w:w="1878"/>
          </w:tcPr>
          <w:p>
            <w:r/>
            <w:r>
              <w:rPr>
                <w:sz w:val="14"/>
              </w:rPr>
              <w:t>963,219,714</w:t>
            </w:r>
          </w:p>
        </w:tc>
        <w:tc>
          <w:tcPr>
            <w:tcW w:type="dxa" w:w="1878"/>
          </w:tcPr>
          <w:p>
            <w:r/>
            <w:r>
              <w:rPr>
                <w:sz w:val="14"/>
              </w:rPr>
              <w:t>65,494,050</w:t>
            </w:r>
          </w:p>
        </w:tc>
        <w:tc>
          <w:tcPr>
            <w:tcW w:type="dxa" w:w="1878"/>
          </w:tcPr>
          <w:p>
            <w:r/>
            <w:r>
              <w:rPr>
                <w:sz w:val="14"/>
              </w:rPr>
              <w:t>121,351,500</w:t>
            </w:r>
          </w:p>
        </w:tc>
        <w:tc>
          <w:tcPr>
            <w:tcW w:type="dxa" w:w="1878"/>
          </w:tcPr>
          <w:p>
            <w:r/>
            <w:r>
              <w:rPr>
                <w:sz w:val="14"/>
              </w:rPr>
              <w:t>29,468,848</w:t>
            </w:r>
          </w:p>
        </w:tc>
        <w:tc>
          <w:tcPr>
            <w:tcW w:type="dxa" w:w="1878"/>
          </w:tcPr>
          <w:p>
            <w:r/>
            <w:r>
              <w:rPr>
                <w:sz w:val="14"/>
              </w:rPr>
              <w:t>26,699,100</w:t>
            </w:r>
          </w:p>
        </w:tc>
        <w:tc>
          <w:tcPr>
            <w:tcW w:type="dxa" w:w="1878"/>
          </w:tcPr>
          <w:p>
            <w:r/>
            <w:r>
              <w:rPr>
                <w:sz w:val="14"/>
              </w:rPr>
              <w:t>851,194,316</w:t>
            </w:r>
          </w:p>
        </w:tc>
        <w:tc>
          <w:tcPr>
            <w:tcW w:type="dxa" w:w="1878"/>
          </w:tcPr>
          <w:p>
            <w:r/>
            <w:r>
              <w:rPr>
                <w:sz w:val="14"/>
              </w:rPr>
              <w:t>17.30</w:t>
            </w:r>
          </w:p>
        </w:tc>
      </w:tr>
      <w:tr>
        <w:tc>
          <w:tcPr>
            <w:tcW w:type="dxa" w:w="1878"/>
          </w:tcPr>
          <w:p>
            <w:r/>
            <w:r>
              <w:rPr>
                <w:sz w:val="14"/>
              </w:rPr>
              <w:t>2023-12</w:t>
            </w:r>
          </w:p>
        </w:tc>
        <w:tc>
          <w:tcPr>
            <w:tcW w:type="dxa" w:w="1878"/>
          </w:tcPr>
          <w:p>
            <w:r/>
            <w:r>
              <w:rPr>
                <w:sz w:val="14"/>
              </w:rPr>
              <w:t>791,107,883</w:t>
            </w:r>
          </w:p>
        </w:tc>
        <w:tc>
          <w:tcPr>
            <w:tcW w:type="dxa" w:w="1878"/>
          </w:tcPr>
          <w:p>
            <w:r/>
            <w:r>
              <w:rPr>
                <w:sz w:val="14"/>
              </w:rPr>
              <w:t>56,789,300</w:t>
            </w:r>
          </w:p>
        </w:tc>
        <w:tc>
          <w:tcPr>
            <w:tcW w:type="dxa" w:w="1878"/>
          </w:tcPr>
          <w:p>
            <w:r/>
            <w:r>
              <w:rPr>
                <w:sz w:val="14"/>
              </w:rPr>
              <w:t>132,899,000</w:t>
            </w:r>
          </w:p>
        </w:tc>
        <w:tc>
          <w:tcPr>
            <w:tcW w:type="dxa" w:w="1878"/>
          </w:tcPr>
          <w:p>
            <w:r/>
            <w:r>
              <w:rPr>
                <w:sz w:val="14"/>
              </w:rPr>
              <w:t>31,716,727</w:t>
            </w:r>
          </w:p>
        </w:tc>
        <w:tc>
          <w:tcPr>
            <w:tcW w:type="dxa" w:w="1878"/>
          </w:tcPr>
          <w:p>
            <w:r/>
            <w:r>
              <w:rPr>
                <w:sz w:val="14"/>
              </w:rPr>
              <w:t>22,851,800</w:t>
            </w:r>
          </w:p>
        </w:tc>
        <w:tc>
          <w:tcPr>
            <w:tcW w:type="dxa" w:w="1878"/>
          </w:tcPr>
          <w:p>
            <w:r/>
            <w:r>
              <w:rPr>
                <w:sz w:val="14"/>
              </w:rPr>
              <w:t>660,429,656</w:t>
            </w:r>
          </w:p>
        </w:tc>
        <w:tc>
          <w:tcPr>
            <w:tcW w:type="dxa" w:w="1878"/>
          </w:tcPr>
          <w:p>
            <w:r/>
            <w:r>
              <w:rPr>
                <w:sz w:val="14"/>
              </w:rPr>
              <w:t>22.10</w:t>
            </w:r>
          </w:p>
        </w:tc>
      </w:tr>
      <w:tr>
        <w:tc>
          <w:tcPr>
            <w:tcW w:type="dxa" w:w="1878"/>
          </w:tcPr>
          <w:p>
            <w:r/>
            <w:r>
              <w:rPr>
                <w:sz w:val="14"/>
              </w:rPr>
              <w:t>2024-01</w:t>
            </w:r>
          </w:p>
        </w:tc>
        <w:tc>
          <w:tcPr>
            <w:tcW w:type="dxa" w:w="1878"/>
          </w:tcPr>
          <w:p>
            <w:r/>
            <w:r>
              <w:rPr>
                <w:sz w:val="14"/>
              </w:rPr>
              <w:t>162,712,806</w:t>
            </w:r>
          </w:p>
        </w:tc>
        <w:tc>
          <w:tcPr>
            <w:tcW w:type="dxa" w:w="1878"/>
          </w:tcPr>
          <w:p>
            <w:r/>
            <w:r>
              <w:rPr>
                <w:sz w:val="14"/>
              </w:rPr>
              <w:t>44,568,450</w:t>
            </w:r>
          </w:p>
        </w:tc>
        <w:tc>
          <w:tcPr>
            <w:tcW w:type="dxa" w:w="1878"/>
          </w:tcPr>
          <w:p>
            <w:r/>
            <w:r>
              <w:rPr>
                <w:sz w:val="14"/>
              </w:rPr>
              <w:t>22,546,000</w:t>
            </w:r>
          </w:p>
        </w:tc>
        <w:tc>
          <w:tcPr>
            <w:tcW w:type="dxa" w:w="1878"/>
          </w:tcPr>
          <w:p>
            <w:r/>
            <w:r>
              <w:rPr>
                <w:sz w:val="14"/>
              </w:rPr>
              <w:t>32,030,061</w:t>
            </w:r>
          </w:p>
        </w:tc>
        <w:tc>
          <w:tcPr>
            <w:tcW w:type="dxa" w:w="1878"/>
          </w:tcPr>
          <w:p>
            <w:r/>
            <w:r>
              <w:rPr>
                <w:sz w:val="14"/>
              </w:rPr>
              <w:t>18,339,300</w:t>
            </w:r>
          </w:p>
        </w:tc>
        <w:tc>
          <w:tcPr>
            <w:tcW w:type="dxa" w:w="1878"/>
          </w:tcPr>
          <w:p>
            <w:r/>
            <w:r>
              <w:rPr>
                <w:sz w:val="14"/>
              </w:rPr>
              <w:t>134,365,895</w:t>
            </w:r>
          </w:p>
        </w:tc>
        <w:tc>
          <w:tcPr>
            <w:tcW w:type="dxa" w:w="1878"/>
          </w:tcPr>
          <w:p>
            <w:r/>
            <w:r>
              <w:rPr>
                <w:sz w:val="14"/>
              </w:rPr>
              <w:t>35.20</w:t>
            </w:r>
          </w:p>
        </w:tc>
      </w:tr>
      <w:tr>
        <w:tc>
          <w:tcPr>
            <w:tcW w:type="dxa" w:w="1878"/>
          </w:tcPr>
          <w:p>
            <w:r/>
            <w:r>
              <w:rPr>
                <w:sz w:val="14"/>
              </w:rPr>
              <w:t>2024-02</w:t>
            </w:r>
          </w:p>
        </w:tc>
        <w:tc>
          <w:tcPr>
            <w:tcW w:type="dxa" w:w="1878"/>
          </w:tcPr>
          <w:p>
            <w:r/>
            <w:r>
              <w:rPr>
                <w:sz w:val="14"/>
              </w:rPr>
              <w:t>366,564,760</w:t>
            </w:r>
          </w:p>
        </w:tc>
        <w:tc>
          <w:tcPr>
            <w:tcW w:type="dxa" w:w="1878"/>
          </w:tcPr>
          <w:p>
            <w:r/>
            <w:r>
              <w:rPr>
                <w:sz w:val="14"/>
              </w:rPr>
              <w:t>41,077,350</w:t>
            </w:r>
          </w:p>
        </w:tc>
        <w:tc>
          <w:tcPr>
            <w:tcW w:type="dxa" w:w="1878"/>
          </w:tcPr>
          <w:p>
            <w:r/>
            <w:r>
              <w:rPr>
                <w:sz w:val="14"/>
              </w:rPr>
              <w:t>42,801,000</w:t>
            </w:r>
          </w:p>
        </w:tc>
        <w:tc>
          <w:tcPr>
            <w:tcW w:type="dxa" w:w="1878"/>
          </w:tcPr>
          <w:p>
            <w:r/>
            <w:r>
              <w:rPr>
                <w:sz w:val="14"/>
              </w:rPr>
              <w:t>32,509,025</w:t>
            </w:r>
          </w:p>
        </w:tc>
        <w:tc>
          <w:tcPr>
            <w:tcW w:type="dxa" w:w="1878"/>
          </w:tcPr>
          <w:p>
            <w:r/>
            <w:r>
              <w:rPr>
                <w:sz w:val="14"/>
              </w:rPr>
              <w:t>16,297,700</w:t>
            </w:r>
          </w:p>
        </w:tc>
        <w:tc>
          <w:tcPr>
            <w:tcW w:type="dxa" w:w="1878"/>
          </w:tcPr>
          <w:p>
            <w:r/>
            <w:r>
              <w:rPr>
                <w:sz w:val="14"/>
              </w:rPr>
              <w:t>316,034,385</w:t>
            </w:r>
          </w:p>
        </w:tc>
        <w:tc>
          <w:tcPr>
            <w:tcW w:type="dxa" w:w="1878"/>
          </w:tcPr>
          <w:p>
            <w:r/>
            <w:r>
              <w:rPr>
                <w:sz w:val="14"/>
              </w:rPr>
              <w:t>22.50</w:t>
            </w:r>
          </w:p>
        </w:tc>
      </w:tr>
      <w:tr>
        <w:tc>
          <w:tcPr>
            <w:tcW w:type="dxa" w:w="1878"/>
          </w:tcPr>
          <w:p>
            <w:r/>
            <w:r>
              <w:rPr>
                <w:sz w:val="14"/>
              </w:rPr>
              <w:t>2024-03</w:t>
            </w:r>
          </w:p>
        </w:tc>
        <w:tc>
          <w:tcPr>
            <w:tcW w:type="dxa" w:w="1878"/>
          </w:tcPr>
          <w:p>
            <w:r/>
            <w:r>
              <w:rPr>
                <w:sz w:val="14"/>
              </w:rPr>
              <w:t>441,760,630</w:t>
            </w:r>
          </w:p>
        </w:tc>
        <w:tc>
          <w:tcPr>
            <w:tcW w:type="dxa" w:w="1878"/>
          </w:tcPr>
          <w:p>
            <w:r/>
            <w:r>
              <w:rPr>
                <w:sz w:val="14"/>
              </w:rPr>
              <w:t>49,651,150</w:t>
            </w:r>
          </w:p>
        </w:tc>
        <w:tc>
          <w:tcPr>
            <w:tcW w:type="dxa" w:w="1878"/>
          </w:tcPr>
          <w:p>
            <w:r/>
            <w:r>
              <w:rPr>
                <w:sz w:val="14"/>
              </w:rPr>
              <w:t>69,734,000</w:t>
            </w:r>
          </w:p>
        </w:tc>
        <w:tc>
          <w:tcPr>
            <w:tcW w:type="dxa" w:w="1878"/>
          </w:tcPr>
          <w:p>
            <w:r/>
            <w:r>
              <w:rPr>
                <w:sz w:val="14"/>
              </w:rPr>
              <w:t>28,924,110</w:t>
            </w:r>
          </w:p>
        </w:tc>
        <w:tc>
          <w:tcPr>
            <w:tcW w:type="dxa" w:w="1878"/>
          </w:tcPr>
          <w:p>
            <w:r/>
            <w:r>
              <w:rPr>
                <w:sz w:val="14"/>
              </w:rPr>
              <w:t>20,271,800</w:t>
            </w:r>
          </w:p>
        </w:tc>
        <w:tc>
          <w:tcPr>
            <w:tcW w:type="dxa" w:w="1878"/>
          </w:tcPr>
          <w:p>
            <w:r/>
            <w:r>
              <w:rPr>
                <w:sz w:val="14"/>
              </w:rPr>
              <w:t>372,481,870</w:t>
            </w:r>
          </w:p>
        </w:tc>
        <w:tc>
          <w:tcPr>
            <w:tcW w:type="dxa" w:w="1878"/>
          </w:tcPr>
          <w:p>
            <w:r/>
            <w:r>
              <w:rPr>
                <w:sz w:val="14"/>
              </w:rPr>
              <w:t>24.20</w:t>
            </w:r>
          </w:p>
        </w:tc>
      </w:tr>
      <w:tr>
        <w:tc>
          <w:tcPr>
            <w:tcW w:type="dxa" w:w="1878"/>
          </w:tcPr>
          <w:p>
            <w:r/>
            <w:r>
              <w:rPr>
                <w:sz w:val="14"/>
              </w:rPr>
              <w:t>2024-04</w:t>
            </w:r>
          </w:p>
        </w:tc>
        <w:tc>
          <w:tcPr>
            <w:tcW w:type="dxa" w:w="1878"/>
          </w:tcPr>
          <w:p>
            <w:r/>
            <w:r>
              <w:rPr>
                <w:sz w:val="14"/>
              </w:rPr>
              <w:t>668,652,060</w:t>
            </w:r>
          </w:p>
        </w:tc>
        <w:tc>
          <w:tcPr>
            <w:tcW w:type="dxa" w:w="1878"/>
          </w:tcPr>
          <w:p>
            <w:r/>
            <w:r>
              <w:rPr>
                <w:sz w:val="14"/>
              </w:rPr>
              <w:t>43,402,050</w:t>
            </w:r>
          </w:p>
        </w:tc>
        <w:tc>
          <w:tcPr>
            <w:tcW w:type="dxa" w:w="1878"/>
          </w:tcPr>
          <w:p>
            <w:r/>
            <w:r>
              <w:rPr>
                <w:sz w:val="14"/>
              </w:rPr>
              <w:t>77,059,000</w:t>
            </w:r>
          </w:p>
        </w:tc>
        <w:tc>
          <w:tcPr>
            <w:tcW w:type="dxa" w:w="1878"/>
          </w:tcPr>
          <w:p>
            <w:r/>
            <w:r>
              <w:rPr>
                <w:sz w:val="14"/>
              </w:rPr>
              <w:t>26,523,278</w:t>
            </w:r>
          </w:p>
        </w:tc>
        <w:tc>
          <w:tcPr>
            <w:tcW w:type="dxa" w:w="1878"/>
          </w:tcPr>
          <w:p>
            <w:r/>
            <w:r>
              <w:rPr>
                <w:sz w:val="14"/>
              </w:rPr>
              <w:t>17,071,600</w:t>
            </w:r>
          </w:p>
        </w:tc>
        <w:tc>
          <w:tcPr>
            <w:tcW w:type="dxa" w:w="1878"/>
          </w:tcPr>
          <w:p>
            <w:r/>
            <w:r>
              <w:rPr>
                <w:sz w:val="14"/>
              </w:rPr>
              <w:t>591,400,232</w:t>
            </w:r>
          </w:p>
        </w:tc>
        <w:tc>
          <w:tcPr>
            <w:tcW w:type="dxa" w:w="1878"/>
          </w:tcPr>
          <w:p>
            <w:r/>
            <w:r>
              <w:rPr>
                <w:sz w:val="14"/>
              </w:rPr>
              <w:t>16.90</w:t>
            </w:r>
          </w:p>
        </w:tc>
      </w:tr>
      <w:tr>
        <w:tc>
          <w:tcPr>
            <w:tcW w:type="dxa" w:w="1878"/>
          </w:tcPr>
          <w:p>
            <w:r/>
            <w:r>
              <w:rPr>
                <w:sz w:val="14"/>
              </w:rPr>
              <w:t>2024-05</w:t>
            </w:r>
          </w:p>
        </w:tc>
        <w:tc>
          <w:tcPr>
            <w:tcW w:type="dxa" w:w="1878"/>
          </w:tcPr>
          <w:p>
            <w:r/>
            <w:r>
              <w:rPr>
                <w:sz w:val="14"/>
              </w:rPr>
              <w:t>520,071,834</w:t>
            </w:r>
          </w:p>
        </w:tc>
        <w:tc>
          <w:tcPr>
            <w:tcW w:type="dxa" w:w="1878"/>
          </w:tcPr>
          <w:p>
            <w:r/>
            <w:r>
              <w:rPr>
                <w:sz w:val="14"/>
              </w:rPr>
              <w:t>37,973,400</w:t>
            </w:r>
          </w:p>
        </w:tc>
        <w:tc>
          <w:tcPr>
            <w:tcW w:type="dxa" w:w="1878"/>
          </w:tcPr>
          <w:p>
            <w:r/>
            <w:r>
              <w:rPr>
                <w:sz w:val="14"/>
              </w:rPr>
              <w:t>84,760,500</w:t>
            </w:r>
          </w:p>
        </w:tc>
        <w:tc>
          <w:tcPr>
            <w:tcW w:type="dxa" w:w="1878"/>
          </w:tcPr>
          <w:p>
            <w:r/>
            <w:r>
              <w:rPr>
                <w:sz w:val="14"/>
              </w:rPr>
              <w:t>30,946,378</w:t>
            </w:r>
          </w:p>
        </w:tc>
        <w:tc>
          <w:tcPr>
            <w:tcW w:type="dxa" w:w="1878"/>
          </w:tcPr>
          <w:p>
            <w:r/>
            <w:r>
              <w:rPr>
                <w:sz w:val="14"/>
              </w:rPr>
              <w:t>15,024,500</w:t>
            </w:r>
          </w:p>
        </w:tc>
        <w:tc>
          <w:tcPr>
            <w:tcW w:type="dxa" w:w="1878"/>
          </w:tcPr>
          <w:p>
            <w:r/>
            <w:r>
              <w:rPr>
                <w:sz w:val="14"/>
              </w:rPr>
              <w:t>427,313,856</w:t>
            </w:r>
          </w:p>
        </w:tc>
        <w:tc>
          <w:tcPr>
            <w:tcW w:type="dxa" w:w="1878"/>
          </w:tcPr>
          <w:p>
            <w:r/>
            <w:r>
              <w:rPr>
                <w:sz w:val="14"/>
              </w:rPr>
              <w:t>23.40</w:t>
            </w:r>
          </w:p>
        </w:tc>
      </w:tr>
      <w:tr>
        <w:tc>
          <w:tcPr>
            <w:tcW w:type="dxa" w:w="1878"/>
          </w:tcPr>
          <w:p>
            <w:r/>
            <w:r>
              <w:rPr>
                <w:sz w:val="14"/>
              </w:rPr>
              <w:t>2024-06</w:t>
            </w:r>
          </w:p>
        </w:tc>
        <w:tc>
          <w:tcPr>
            <w:tcW w:type="dxa" w:w="1878"/>
          </w:tcPr>
          <w:p>
            <w:r/>
            <w:r>
              <w:rPr>
                <w:sz w:val="14"/>
              </w:rPr>
              <w:t>739,788,291</w:t>
            </w:r>
          </w:p>
        </w:tc>
        <w:tc>
          <w:tcPr>
            <w:tcW w:type="dxa" w:w="1878"/>
          </w:tcPr>
          <w:p>
            <w:r/>
            <w:r>
              <w:rPr>
                <w:sz w:val="14"/>
              </w:rPr>
              <w:t>39,681,100</w:t>
            </w:r>
          </w:p>
        </w:tc>
        <w:tc>
          <w:tcPr>
            <w:tcW w:type="dxa" w:w="1878"/>
          </w:tcPr>
          <w:p>
            <w:r/>
            <w:r>
              <w:rPr>
                <w:sz w:val="14"/>
              </w:rPr>
              <w:t>68,634,500</w:t>
            </w:r>
          </w:p>
        </w:tc>
        <w:tc>
          <w:tcPr>
            <w:tcW w:type="dxa" w:w="1878"/>
          </w:tcPr>
          <w:p>
            <w:r/>
            <w:r>
              <w:rPr>
                <w:sz w:val="14"/>
              </w:rPr>
              <w:t>29,617,116</w:t>
            </w:r>
          </w:p>
        </w:tc>
        <w:tc>
          <w:tcPr>
            <w:tcW w:type="dxa" w:w="1878"/>
          </w:tcPr>
          <w:p>
            <w:r/>
            <w:r>
              <w:rPr>
                <w:sz w:val="14"/>
              </w:rPr>
              <w:t>14,873,600</w:t>
            </w:r>
          </w:p>
        </w:tc>
        <w:tc>
          <w:tcPr>
            <w:tcW w:type="dxa" w:w="1878"/>
          </w:tcPr>
          <w:p>
            <w:r/>
            <w:r>
              <w:rPr>
                <w:sz w:val="14"/>
              </w:rPr>
              <w:t>666,344,175</w:t>
            </w:r>
          </w:p>
        </w:tc>
        <w:tc>
          <w:tcPr>
            <w:tcW w:type="dxa" w:w="1878"/>
          </w:tcPr>
          <w:p>
            <w:r/>
            <w:r>
              <w:rPr>
                <w:sz w:val="14"/>
              </w:rPr>
              <w:t>14.50</w:t>
            </w:r>
          </w:p>
        </w:tc>
      </w:tr>
      <w:tr>
        <w:tc>
          <w:tcPr>
            <w:tcW w:type="dxa" w:w="1878"/>
          </w:tcPr>
          <w:p>
            <w:r/>
            <w:r>
              <w:rPr>
                <w:sz w:val="14"/>
              </w:rPr>
              <w:t>2024-07</w:t>
            </w:r>
          </w:p>
        </w:tc>
        <w:tc>
          <w:tcPr>
            <w:tcW w:type="dxa" w:w="1878"/>
          </w:tcPr>
          <w:p>
            <w:r/>
            <w:r>
              <w:rPr>
                <w:sz w:val="14"/>
              </w:rPr>
              <w:t>880,176,616</w:t>
            </w:r>
          </w:p>
        </w:tc>
        <w:tc>
          <w:tcPr>
            <w:tcW w:type="dxa" w:w="1878"/>
          </w:tcPr>
          <w:p>
            <w:r/>
            <w:r>
              <w:rPr>
                <w:sz w:val="14"/>
              </w:rPr>
              <w:t>48,154,300</w:t>
            </w:r>
          </w:p>
        </w:tc>
        <w:tc>
          <w:tcPr>
            <w:tcW w:type="dxa" w:w="1878"/>
          </w:tcPr>
          <w:p>
            <w:r/>
            <w:r>
              <w:rPr>
                <w:sz w:val="14"/>
              </w:rPr>
              <w:t>100,147,500</w:t>
            </w:r>
          </w:p>
        </w:tc>
        <w:tc>
          <w:tcPr>
            <w:tcW w:type="dxa" w:w="1878"/>
          </w:tcPr>
          <w:p>
            <w:r/>
            <w:r>
              <w:rPr>
                <w:sz w:val="14"/>
              </w:rPr>
              <w:t>30,419,298</w:t>
            </w:r>
          </w:p>
        </w:tc>
        <w:tc>
          <w:tcPr>
            <w:tcW w:type="dxa" w:w="1878"/>
          </w:tcPr>
          <w:p>
            <w:r/>
            <w:r>
              <w:rPr>
                <w:sz w:val="14"/>
              </w:rPr>
              <w:t>17,323,000</w:t>
            </w:r>
          </w:p>
        </w:tc>
        <w:tc>
          <w:tcPr>
            <w:tcW w:type="dxa" w:w="1878"/>
          </w:tcPr>
          <w:p>
            <w:r/>
            <w:r>
              <w:rPr>
                <w:sz w:val="14"/>
              </w:rPr>
              <w:t>780,441,117</w:t>
            </w:r>
          </w:p>
        </w:tc>
        <w:tc>
          <w:tcPr>
            <w:tcW w:type="dxa" w:w="1878"/>
          </w:tcPr>
          <w:p>
            <w:r/>
            <w:r>
              <w:rPr>
                <w:sz w:val="14"/>
              </w:rPr>
              <w:t>15.90</w:t>
            </w:r>
          </w:p>
        </w:tc>
      </w:tr>
      <w:tr>
        <w:tc>
          <w:tcPr>
            <w:tcW w:type="dxa" w:w="1878"/>
          </w:tcPr>
          <w:p>
            <w:r/>
            <w:r>
              <w:rPr>
                <w:sz w:val="14"/>
              </w:rPr>
              <w:t>2024-08</w:t>
            </w:r>
          </w:p>
        </w:tc>
        <w:tc>
          <w:tcPr>
            <w:tcW w:type="dxa" w:w="1878"/>
          </w:tcPr>
          <w:p>
            <w:r/>
            <w:r>
              <w:rPr>
                <w:sz w:val="14"/>
              </w:rPr>
              <w:t>794,970,100</w:t>
            </w:r>
          </w:p>
        </w:tc>
        <w:tc>
          <w:tcPr>
            <w:tcW w:type="dxa" w:w="1878"/>
          </w:tcPr>
          <w:p>
            <w:r/>
            <w:r>
              <w:rPr>
                <w:sz w:val="14"/>
              </w:rPr>
              <w:t>42,205,400</w:t>
            </w:r>
          </w:p>
        </w:tc>
        <w:tc>
          <w:tcPr>
            <w:tcW w:type="dxa" w:w="1878"/>
          </w:tcPr>
          <w:p>
            <w:r/>
            <w:r>
              <w:rPr>
                <w:sz w:val="14"/>
              </w:rPr>
              <w:t>114,903,000</w:t>
            </w:r>
          </w:p>
        </w:tc>
        <w:tc>
          <w:tcPr>
            <w:tcW w:type="dxa" w:w="1878"/>
          </w:tcPr>
          <w:p>
            <w:r/>
            <w:r>
              <w:rPr>
                <w:sz w:val="14"/>
              </w:rPr>
              <w:t>26,365,002</w:t>
            </w:r>
          </w:p>
        </w:tc>
        <w:tc>
          <w:tcPr>
            <w:tcW w:type="dxa" w:w="1878"/>
          </w:tcPr>
          <w:p>
            <w:r/>
            <w:r>
              <w:rPr>
                <w:sz w:val="14"/>
              </w:rPr>
              <w:t>16,332,500</w:t>
            </w:r>
          </w:p>
        </w:tc>
        <w:tc>
          <w:tcPr>
            <w:tcW w:type="dxa" w:w="1878"/>
          </w:tcPr>
          <w:p>
            <w:r/>
            <w:r>
              <w:rPr>
                <w:sz w:val="14"/>
              </w:rPr>
              <w:t>679,574,998</w:t>
            </w:r>
          </w:p>
        </w:tc>
        <w:tc>
          <w:tcPr>
            <w:tcW w:type="dxa" w:w="1878"/>
          </w:tcPr>
          <w:p>
            <w:r/>
            <w:r>
              <w:rPr>
                <w:sz w:val="14"/>
              </w:rPr>
              <w:t>18.80</w:t>
            </w:r>
          </w:p>
        </w:tc>
      </w:tr>
      <w:tr>
        <w:tc>
          <w:tcPr>
            <w:tcW w:type="dxa" w:w="1878"/>
          </w:tcPr>
          <w:p>
            <w:r/>
            <w:r>
              <w:rPr>
                <w:sz w:val="14"/>
              </w:rPr>
              <w:t>2024-09</w:t>
            </w:r>
          </w:p>
        </w:tc>
        <w:tc>
          <w:tcPr>
            <w:tcW w:type="dxa" w:w="1878"/>
          </w:tcPr>
          <w:p>
            <w:r/>
            <w:r>
              <w:rPr>
                <w:sz w:val="14"/>
              </w:rPr>
              <w:t>943,039,012</w:t>
            </w:r>
          </w:p>
        </w:tc>
        <w:tc>
          <w:tcPr>
            <w:tcW w:type="dxa" w:w="1878"/>
          </w:tcPr>
          <w:p>
            <w:r/>
            <w:r>
              <w:rPr>
                <w:sz w:val="14"/>
              </w:rPr>
              <w:t>47,764,250</w:t>
            </w:r>
          </w:p>
        </w:tc>
        <w:tc>
          <w:tcPr>
            <w:tcW w:type="dxa" w:w="1878"/>
          </w:tcPr>
          <w:p>
            <w:r/>
            <w:r>
              <w:rPr>
                <w:sz w:val="14"/>
              </w:rPr>
              <w:t>78,344,000</w:t>
            </w:r>
          </w:p>
        </w:tc>
        <w:tc>
          <w:tcPr>
            <w:tcW w:type="dxa" w:w="1878"/>
          </w:tcPr>
          <w:p>
            <w:r/>
            <w:r>
              <w:rPr>
                <w:sz w:val="14"/>
              </w:rPr>
              <w:t>26,076,932</w:t>
            </w:r>
          </w:p>
        </w:tc>
        <w:tc>
          <w:tcPr>
            <w:tcW w:type="dxa" w:w="1878"/>
          </w:tcPr>
          <w:p>
            <w:r/>
            <w:r>
              <w:rPr>
                <w:sz w:val="14"/>
              </w:rPr>
              <w:t>17,505,700</w:t>
            </w:r>
          </w:p>
        </w:tc>
        <w:tc>
          <w:tcPr>
            <w:tcW w:type="dxa" w:w="1878"/>
          </w:tcPr>
          <w:p>
            <w:r/>
            <w:r>
              <w:rPr>
                <w:sz w:val="14"/>
              </w:rPr>
              <w:t>868,876,630</w:t>
            </w:r>
          </w:p>
        </w:tc>
        <w:tc>
          <w:tcPr>
            <w:tcW w:type="dxa" w:w="1878"/>
          </w:tcPr>
          <w:p>
            <w:r/>
            <w:r>
              <w:rPr>
                <w:sz w:val="14"/>
              </w:rPr>
              <w:t>12.30</w:t>
            </w:r>
          </w:p>
        </w:tc>
      </w:tr>
      <w:tr>
        <w:tc>
          <w:tcPr>
            <w:tcW w:type="dxa" w:w="1878"/>
          </w:tcPr>
          <w:p>
            <w:r/>
            <w:r>
              <w:rPr>
                <w:sz w:val="14"/>
              </w:rPr>
              <w:t>2024-10</w:t>
            </w:r>
          </w:p>
        </w:tc>
        <w:tc>
          <w:tcPr>
            <w:tcW w:type="dxa" w:w="1878"/>
          </w:tcPr>
          <w:p>
            <w:r/>
            <w:r>
              <w:rPr>
                <w:sz w:val="14"/>
              </w:rPr>
              <w:t>808,447,211</w:t>
            </w:r>
          </w:p>
        </w:tc>
        <w:tc>
          <w:tcPr>
            <w:tcW w:type="dxa" w:w="1878"/>
          </w:tcPr>
          <w:p>
            <w:r/>
            <w:r>
              <w:rPr>
                <w:sz w:val="14"/>
              </w:rPr>
              <w:t>44,547,800</w:t>
            </w:r>
          </w:p>
        </w:tc>
        <w:tc>
          <w:tcPr>
            <w:tcW w:type="dxa" w:w="1878"/>
          </w:tcPr>
          <w:p>
            <w:r/>
            <w:r>
              <w:rPr>
                <w:sz w:val="14"/>
              </w:rPr>
              <w:t>91,405,000</w:t>
            </w:r>
          </w:p>
        </w:tc>
        <w:tc>
          <w:tcPr>
            <w:tcW w:type="dxa" w:w="1878"/>
          </w:tcPr>
          <w:p>
            <w:r/>
            <w:r>
              <w:rPr>
                <w:sz w:val="14"/>
              </w:rPr>
              <w:t>28,416,646</w:t>
            </w:r>
          </w:p>
        </w:tc>
        <w:tc>
          <w:tcPr>
            <w:tcW w:type="dxa" w:w="1878"/>
          </w:tcPr>
          <w:p>
            <w:r/>
            <w:r>
              <w:rPr>
                <w:sz w:val="14"/>
              </w:rPr>
              <w:t>16,338,500</w:t>
            </w:r>
          </w:p>
        </w:tc>
        <w:tc>
          <w:tcPr>
            <w:tcW w:type="dxa" w:w="1878"/>
          </w:tcPr>
          <w:p>
            <w:r/>
            <w:r>
              <w:rPr>
                <w:sz w:val="14"/>
              </w:rPr>
              <w:t>716,834,865</w:t>
            </w:r>
          </w:p>
        </w:tc>
        <w:tc>
          <w:tcPr>
            <w:tcW w:type="dxa" w:w="1878"/>
          </w:tcPr>
          <w:p>
            <w:r/>
            <w:r>
              <w:rPr>
                <w:sz w:val="14"/>
              </w:rPr>
              <w:t>16.00</w:t>
            </w:r>
          </w:p>
        </w:tc>
      </w:tr>
      <w:tr>
        <w:tc>
          <w:tcPr>
            <w:tcW w:type="dxa" w:w="1878"/>
          </w:tcPr>
          <w:p>
            <w:r/>
            <w:r>
              <w:rPr>
                <w:sz w:val="14"/>
              </w:rPr>
              <w:t>2024-11</w:t>
            </w:r>
          </w:p>
        </w:tc>
        <w:tc>
          <w:tcPr>
            <w:tcW w:type="dxa" w:w="1878"/>
          </w:tcPr>
          <w:p>
            <w:r/>
            <w:r>
              <w:rPr>
                <w:sz w:val="14"/>
              </w:rPr>
              <w:t>1,128,825,985</w:t>
            </w:r>
          </w:p>
        </w:tc>
        <w:tc>
          <w:tcPr>
            <w:tcW w:type="dxa" w:w="1878"/>
          </w:tcPr>
          <w:p>
            <w:r/>
            <w:r>
              <w:rPr>
                <w:sz w:val="14"/>
              </w:rPr>
              <w:t>72,778,450</w:t>
            </w:r>
          </w:p>
        </w:tc>
        <w:tc>
          <w:tcPr>
            <w:tcW w:type="dxa" w:w="1878"/>
          </w:tcPr>
          <w:p>
            <w:r/>
            <w:r>
              <w:rPr>
                <w:sz w:val="14"/>
              </w:rPr>
              <w:t>123,555,500</w:t>
            </w:r>
          </w:p>
        </w:tc>
        <w:tc>
          <w:tcPr>
            <w:tcW w:type="dxa" w:w="1878"/>
          </w:tcPr>
          <w:p>
            <w:r/>
            <w:r>
              <w:rPr>
                <w:sz w:val="14"/>
              </w:rPr>
              <w:t>29,699,554</w:t>
            </w:r>
          </w:p>
        </w:tc>
        <w:tc>
          <w:tcPr>
            <w:tcW w:type="dxa" w:w="1878"/>
          </w:tcPr>
          <w:p>
            <w:r/>
            <w:r>
              <w:rPr>
                <w:sz w:val="14"/>
              </w:rPr>
              <w:t>26,215,700</w:t>
            </w:r>
          </w:p>
        </w:tc>
        <w:tc>
          <w:tcPr>
            <w:tcW w:type="dxa" w:w="1878"/>
          </w:tcPr>
          <w:p>
            <w:r/>
            <w:r>
              <w:rPr>
                <w:sz w:val="14"/>
              </w:rPr>
              <w:t>1,022,133,681</w:t>
            </w:r>
          </w:p>
        </w:tc>
        <w:tc>
          <w:tcPr>
            <w:tcW w:type="dxa" w:w="1878"/>
          </w:tcPr>
          <w:p>
            <w:r/>
            <w:r>
              <w:rPr>
                <w:sz w:val="14"/>
              </w:rPr>
              <w:t>14.90</w:t>
            </w:r>
          </w:p>
        </w:tc>
      </w:tr>
      <w:tr>
        <w:tc>
          <w:tcPr>
            <w:tcW w:type="dxa" w:w="1878"/>
          </w:tcPr>
          <w:p>
            <w:r/>
            <w:r>
              <w:rPr>
                <w:sz w:val="14"/>
              </w:rPr>
              <w:t>2024-12</w:t>
            </w:r>
          </w:p>
        </w:tc>
        <w:tc>
          <w:tcPr>
            <w:tcW w:type="dxa" w:w="1878"/>
          </w:tcPr>
          <w:p>
            <w:r/>
            <w:r>
              <w:rPr>
                <w:sz w:val="14"/>
              </w:rPr>
              <w:t>1,196,559,071</w:t>
            </w:r>
          </w:p>
        </w:tc>
        <w:tc>
          <w:tcPr>
            <w:tcW w:type="dxa" w:w="1878"/>
          </w:tcPr>
          <w:p>
            <w:r/>
            <w:r>
              <w:rPr>
                <w:sz w:val="14"/>
              </w:rPr>
              <w:t>77,029,300</w:t>
            </w:r>
          </w:p>
        </w:tc>
        <w:tc>
          <w:tcPr>
            <w:tcW w:type="dxa" w:w="1878"/>
          </w:tcPr>
          <w:p>
            <w:r/>
            <w:r>
              <w:rPr>
                <w:sz w:val="14"/>
              </w:rPr>
              <w:t>133,867,500</w:t>
            </w:r>
          </w:p>
        </w:tc>
        <w:tc>
          <w:tcPr>
            <w:tcW w:type="dxa" w:w="1878"/>
          </w:tcPr>
          <w:p>
            <w:r/>
            <w:r>
              <w:rPr>
                <w:sz w:val="14"/>
              </w:rPr>
              <w:t>30,890,866</w:t>
            </w:r>
          </w:p>
        </w:tc>
        <w:tc>
          <w:tcPr>
            <w:tcW w:type="dxa" w:w="1878"/>
          </w:tcPr>
          <w:p>
            <w:r/>
            <w:r>
              <w:rPr>
                <w:sz w:val="14"/>
              </w:rPr>
              <w:t>27,338,100</w:t>
            </w:r>
          </w:p>
        </w:tc>
        <w:tc>
          <w:tcPr>
            <w:tcW w:type="dxa" w:w="1878"/>
          </w:tcPr>
          <w:p>
            <w:r/>
            <w:r>
              <w:rPr>
                <w:sz w:val="14"/>
              </w:rPr>
              <w:t>1,081,491,905</w:t>
            </w:r>
          </w:p>
        </w:tc>
        <w:tc>
          <w:tcPr>
            <w:tcW w:type="dxa" w:w="1878"/>
          </w:tcPr>
          <w:p>
            <w:r/>
            <w:r>
              <w:rPr>
                <w:sz w:val="14"/>
              </w:rPr>
              <w:t>15.10</w:t>
            </w:r>
          </w:p>
        </w:tc>
      </w:tr>
      <w:tr>
        <w:tc>
          <w:tcPr>
            <w:tcW w:type="dxa" w:w="1878"/>
          </w:tcPr>
          <w:p>
            <w:r/>
            <w:r>
              <w:rPr>
                <w:sz w:val="14"/>
              </w:rPr>
              <w:t>2025-01</w:t>
            </w:r>
          </w:p>
        </w:tc>
        <w:tc>
          <w:tcPr>
            <w:tcW w:type="dxa" w:w="1878"/>
          </w:tcPr>
          <w:p>
            <w:r/>
            <w:r>
              <w:rPr>
                <w:sz w:val="14"/>
              </w:rPr>
              <w:t>271,737,823</w:t>
            </w:r>
          </w:p>
        </w:tc>
        <w:tc>
          <w:tcPr>
            <w:tcW w:type="dxa" w:w="1878"/>
          </w:tcPr>
          <w:p>
            <w:r/>
            <w:r>
              <w:rPr>
                <w:sz w:val="14"/>
              </w:rPr>
              <w:t>54,859,100</w:t>
            </w:r>
          </w:p>
        </w:tc>
        <w:tc>
          <w:tcPr>
            <w:tcW w:type="dxa" w:w="1878"/>
          </w:tcPr>
          <w:p>
            <w:r/>
            <w:r>
              <w:rPr>
                <w:sz w:val="14"/>
              </w:rPr>
              <w:t>25,333,500</w:t>
            </w:r>
          </w:p>
        </w:tc>
        <w:tc>
          <w:tcPr>
            <w:tcW w:type="dxa" w:w="1878"/>
          </w:tcPr>
          <w:p>
            <w:r/>
            <w:r>
              <w:rPr>
                <w:sz w:val="14"/>
              </w:rPr>
              <w:t>28,079,743</w:t>
            </w:r>
          </w:p>
        </w:tc>
        <w:tc>
          <w:tcPr>
            <w:tcW w:type="dxa" w:w="1878"/>
          </w:tcPr>
          <w:p>
            <w:r/>
            <w:r>
              <w:rPr>
                <w:sz w:val="14"/>
              </w:rPr>
              <w:t>19,017,600</w:t>
            </w:r>
          </w:p>
        </w:tc>
        <w:tc>
          <w:tcPr>
            <w:tcW w:type="dxa" w:w="1878"/>
          </w:tcPr>
          <w:p>
            <w:r/>
            <w:r>
              <w:rPr>
                <w:sz w:val="14"/>
              </w:rPr>
              <w:t>254,166,080</w:t>
            </w:r>
          </w:p>
        </w:tc>
        <w:tc>
          <w:tcPr>
            <w:tcW w:type="dxa" w:w="1878"/>
          </w:tcPr>
          <w:p>
            <w:r/>
            <w:r>
              <w:rPr>
                <w:sz w:val="14"/>
              </w:rPr>
              <w:t>22.20</w:t>
            </w:r>
          </w:p>
        </w:tc>
      </w:tr>
      <w:tr>
        <w:tc>
          <w:tcPr>
            <w:tcW w:type="dxa" w:w="1878"/>
          </w:tcPr>
          <w:p>
            <w:r/>
            <w:r>
              <w:rPr>
                <w:sz w:val="14"/>
              </w:rPr>
              <w:t>2025-02</w:t>
            </w:r>
          </w:p>
        </w:tc>
        <w:tc>
          <w:tcPr>
            <w:tcW w:type="dxa" w:w="1878"/>
          </w:tcPr>
          <w:p>
            <w:r/>
            <w:r>
              <w:rPr>
                <w:sz w:val="14"/>
              </w:rPr>
              <w:t>599,991,397</w:t>
            </w:r>
          </w:p>
        </w:tc>
        <w:tc>
          <w:tcPr>
            <w:tcW w:type="dxa" w:w="1878"/>
          </w:tcPr>
          <w:p>
            <w:r/>
            <w:r>
              <w:rPr>
                <w:sz w:val="14"/>
              </w:rPr>
              <w:t>57,026,500</w:t>
            </w:r>
          </w:p>
        </w:tc>
        <w:tc>
          <w:tcPr>
            <w:tcW w:type="dxa" w:w="1878"/>
          </w:tcPr>
          <w:p>
            <w:r/>
            <w:r>
              <w:rPr>
                <w:sz w:val="14"/>
              </w:rPr>
              <w:t>56,652,000</w:t>
            </w:r>
          </w:p>
        </w:tc>
        <w:tc>
          <w:tcPr>
            <w:tcW w:type="dxa" w:w="1878"/>
          </w:tcPr>
          <w:p>
            <w:r/>
            <w:r>
              <w:rPr>
                <w:sz w:val="14"/>
              </w:rPr>
              <w:t>27,386,618</w:t>
            </w:r>
          </w:p>
        </w:tc>
        <w:tc>
          <w:tcPr>
            <w:tcW w:type="dxa" w:w="1878"/>
          </w:tcPr>
          <w:p>
            <w:r/>
            <w:r>
              <w:rPr>
                <w:sz w:val="14"/>
              </w:rPr>
              <w:t>20,446,100</w:t>
            </w:r>
          </w:p>
        </w:tc>
        <w:tc>
          <w:tcPr>
            <w:tcW w:type="dxa" w:w="1878"/>
          </w:tcPr>
          <w:p>
            <w:r/>
            <w:r>
              <w:rPr>
                <w:sz w:val="14"/>
              </w:rPr>
              <w:t>552,533,179</w:t>
            </w:r>
          </w:p>
        </w:tc>
        <w:tc>
          <w:tcPr>
            <w:tcW w:type="dxa" w:w="1878"/>
          </w:tcPr>
          <w:p>
            <w:r/>
            <w:r>
              <w:rPr>
                <w:sz w:val="14"/>
              </w:rPr>
              <w:t>15.90</w:t>
            </w:r>
          </w:p>
        </w:tc>
      </w:tr>
      <w:tr>
        <w:tc>
          <w:tcPr>
            <w:tcW w:type="dxa" w:w="1878"/>
          </w:tcPr>
          <w:p>
            <w:r/>
            <w:r>
              <w:rPr>
                <w:sz w:val="14"/>
              </w:rPr>
              <w:t>2025-03</w:t>
            </w:r>
          </w:p>
        </w:tc>
        <w:tc>
          <w:tcPr>
            <w:tcW w:type="dxa" w:w="1878"/>
          </w:tcPr>
          <w:p>
            <w:r/>
            <w:r>
              <w:rPr>
                <w:sz w:val="14"/>
              </w:rPr>
              <w:t>750,205,017</w:t>
            </w:r>
          </w:p>
        </w:tc>
        <w:tc>
          <w:tcPr>
            <w:tcW w:type="dxa" w:w="1878"/>
          </w:tcPr>
          <w:p>
            <w:r/>
            <w:r>
              <w:rPr>
                <w:sz w:val="14"/>
              </w:rPr>
              <w:t>65,292,150</w:t>
            </w:r>
          </w:p>
        </w:tc>
        <w:tc>
          <w:tcPr>
            <w:tcW w:type="dxa" w:w="1878"/>
          </w:tcPr>
          <w:p>
            <w:r/>
            <w:r>
              <w:rPr>
                <w:sz w:val="14"/>
              </w:rPr>
              <w:t>65,947,000</w:t>
            </w:r>
          </w:p>
        </w:tc>
        <w:tc>
          <w:tcPr>
            <w:tcW w:type="dxa" w:w="1878"/>
          </w:tcPr>
          <w:p>
            <w:r/>
            <w:r>
              <w:rPr>
                <w:sz w:val="14"/>
              </w:rPr>
              <w:t>34,459,384</w:t>
            </w:r>
          </w:p>
        </w:tc>
        <w:tc>
          <w:tcPr>
            <w:tcW w:type="dxa" w:w="1878"/>
          </w:tcPr>
          <w:p>
            <w:r/>
            <w:r>
              <w:rPr>
                <w:sz w:val="14"/>
              </w:rPr>
              <w:t>22,489,000</w:t>
            </w:r>
          </w:p>
        </w:tc>
        <w:tc>
          <w:tcPr>
            <w:tcW w:type="dxa" w:w="1878"/>
          </w:tcPr>
          <w:p>
            <w:r/>
            <w:r>
              <w:rPr>
                <w:sz w:val="14"/>
              </w:rPr>
              <w:t>692,601,783</w:t>
            </w:r>
          </w:p>
        </w:tc>
        <w:tc>
          <w:tcPr>
            <w:tcW w:type="dxa" w:w="1878"/>
          </w:tcPr>
          <w:p>
            <w:r/>
            <w:r>
              <w:rPr>
                <w:sz w:val="14"/>
              </w:rPr>
              <w:t>15.10</w:t>
            </w:r>
          </w:p>
        </w:tc>
      </w:tr>
      <w:tr>
        <w:tc>
          <w:tcPr>
            <w:tcW w:type="dxa" w:w="1878"/>
          </w:tcPr>
          <w:p>
            <w:r/>
            <w:r>
              <w:rPr>
                <w:sz w:val="14"/>
              </w:rPr>
              <w:t>2025-04</w:t>
            </w:r>
          </w:p>
        </w:tc>
        <w:tc>
          <w:tcPr>
            <w:tcW w:type="dxa" w:w="1878"/>
          </w:tcPr>
          <w:p>
            <w:r/>
            <w:r>
              <w:rPr>
                <w:sz w:val="14"/>
              </w:rPr>
              <w:t>965,956,608</w:t>
            </w:r>
          </w:p>
        </w:tc>
        <w:tc>
          <w:tcPr>
            <w:tcW w:type="dxa" w:w="1878"/>
          </w:tcPr>
          <w:p>
            <w:r/>
            <w:r>
              <w:rPr>
                <w:sz w:val="14"/>
              </w:rPr>
              <w:t>71,186,800</w:t>
            </w:r>
          </w:p>
        </w:tc>
        <w:tc>
          <w:tcPr>
            <w:tcW w:type="dxa" w:w="1878"/>
          </w:tcPr>
          <w:p>
            <w:r/>
            <w:r>
              <w:rPr>
                <w:sz w:val="14"/>
              </w:rPr>
              <w:t>70,831,000</w:t>
            </w:r>
          </w:p>
        </w:tc>
        <w:tc>
          <w:tcPr>
            <w:tcW w:type="dxa" w:w="1878"/>
          </w:tcPr>
          <w:p>
            <w:r/>
            <w:r>
              <w:rPr>
                <w:sz w:val="14"/>
              </w:rPr>
              <w:t>22,373,045</w:t>
            </w:r>
          </w:p>
        </w:tc>
        <w:tc>
          <w:tcPr>
            <w:tcW w:type="dxa" w:w="1878"/>
          </w:tcPr>
          <w:p>
            <w:r/>
            <w:r>
              <w:rPr>
                <w:sz w:val="14"/>
              </w:rPr>
              <w:t>24,564,900</w:t>
            </w:r>
          </w:p>
        </w:tc>
        <w:tc>
          <w:tcPr>
            <w:tcW w:type="dxa" w:w="1878"/>
          </w:tcPr>
          <w:p>
            <w:r/>
            <w:r>
              <w:rPr>
                <w:sz w:val="14"/>
              </w:rPr>
              <w:t>919,374,463</w:t>
            </w:r>
          </w:p>
        </w:tc>
        <w:tc>
          <w:tcPr>
            <w:tcW w:type="dxa" w:w="1878"/>
          </w:tcPr>
          <w:p>
            <w:r/>
            <w:r>
              <w:rPr>
                <w:sz w:val="14"/>
              </w:rPr>
              <w:t>11.40</w:t>
            </w:r>
          </w:p>
        </w:tc>
      </w:tr>
      <w:tr>
        <w:tc>
          <w:tcPr>
            <w:tcW w:type="dxa" w:w="1878"/>
          </w:tcPr>
          <w:p>
            <w:r/>
            <w:r>
              <w:rPr>
                <w:sz w:val="14"/>
              </w:rPr>
              <w:t>2025-05</w:t>
            </w:r>
          </w:p>
        </w:tc>
        <w:tc>
          <w:tcPr>
            <w:tcW w:type="dxa" w:w="1878"/>
          </w:tcPr>
          <w:p>
            <w:r/>
            <w:r>
              <w:rPr>
                <w:sz w:val="14"/>
              </w:rPr>
              <w:t>1,119,756,014</w:t>
            </w:r>
          </w:p>
        </w:tc>
        <w:tc>
          <w:tcPr>
            <w:tcW w:type="dxa" w:w="1878"/>
          </w:tcPr>
          <w:p>
            <w:r/>
            <w:r>
              <w:rPr>
                <w:sz w:val="14"/>
              </w:rPr>
              <w:t>56,813,450</w:t>
            </w:r>
          </w:p>
        </w:tc>
        <w:tc>
          <w:tcPr>
            <w:tcW w:type="dxa" w:w="1878"/>
          </w:tcPr>
          <w:p>
            <w:r/>
            <w:r>
              <w:rPr>
                <w:sz w:val="14"/>
              </w:rPr>
              <w:t>72,724,000</w:t>
            </w:r>
          </w:p>
        </w:tc>
        <w:tc>
          <w:tcPr>
            <w:tcW w:type="dxa" w:w="1878"/>
          </w:tcPr>
          <w:p>
            <w:r/>
            <w:r>
              <w:rPr>
                <w:sz w:val="14"/>
              </w:rPr>
              <w:t>26,896,359</w:t>
            </w:r>
          </w:p>
        </w:tc>
        <w:tc>
          <w:tcPr>
            <w:tcW w:type="dxa" w:w="1878"/>
          </w:tcPr>
          <w:p>
            <w:r/>
            <w:r>
              <w:rPr>
                <w:sz w:val="14"/>
              </w:rPr>
              <w:t>19,464,500</w:t>
            </w:r>
          </w:p>
        </w:tc>
        <w:tc>
          <w:tcPr>
            <w:tcW w:type="dxa" w:w="1878"/>
          </w:tcPr>
          <w:p>
            <w:r/>
            <w:r>
              <w:rPr>
                <w:sz w:val="14"/>
              </w:rPr>
              <w:t>1,057,484,605</w:t>
            </w:r>
          </w:p>
        </w:tc>
        <w:tc>
          <w:tcPr>
            <w:tcW w:type="dxa" w:w="1878"/>
          </w:tcPr>
          <w:p>
            <w:r/>
            <w:r>
              <w:rPr>
                <w:sz w:val="14"/>
              </w:rPr>
              <w:t>10.10</w:t>
            </w:r>
          </w:p>
        </w:tc>
      </w:tr>
      <w:tr>
        <w:tc>
          <w:tcPr>
            <w:tcW w:type="dxa" w:w="1878"/>
          </w:tcPr>
          <w:p>
            <w:r/>
            <w:r>
              <w:rPr>
                <w:sz w:val="14"/>
              </w:rPr>
              <w:t>2025-06</w:t>
            </w:r>
          </w:p>
        </w:tc>
        <w:tc>
          <w:tcPr>
            <w:tcW w:type="dxa" w:w="1878"/>
          </w:tcPr>
          <w:p>
            <w:r/>
            <w:r>
              <w:rPr>
                <w:sz w:val="14"/>
              </w:rPr>
              <w:t>631,523,629</w:t>
            </w:r>
          </w:p>
        </w:tc>
        <w:tc>
          <w:tcPr>
            <w:tcW w:type="dxa" w:w="1878"/>
          </w:tcPr>
          <w:p>
            <w:r/>
            <w:r>
              <w:rPr>
                <w:sz w:val="14"/>
              </w:rPr>
              <w:t>59,950,300</w:t>
            </w:r>
          </w:p>
        </w:tc>
        <w:tc>
          <w:tcPr>
            <w:tcW w:type="dxa" w:w="1878"/>
          </w:tcPr>
          <w:p>
            <w:r/>
            <w:r>
              <w:rPr>
                <w:sz w:val="14"/>
              </w:rPr>
              <w:t>61,756,500</w:t>
            </w:r>
          </w:p>
        </w:tc>
        <w:tc>
          <w:tcPr>
            <w:tcW w:type="dxa" w:w="1878"/>
          </w:tcPr>
          <w:p>
            <w:r/>
            <w:r>
              <w:rPr>
                <w:sz w:val="14"/>
              </w:rPr>
              <w:t>29,861,514</w:t>
            </w:r>
          </w:p>
        </w:tc>
        <w:tc>
          <w:tcPr>
            <w:tcW w:type="dxa" w:w="1878"/>
          </w:tcPr>
          <w:p>
            <w:r/>
            <w:r>
              <w:rPr>
                <w:sz w:val="14"/>
              </w:rPr>
              <w:t>20,528,700</w:t>
            </w:r>
          </w:p>
        </w:tc>
        <w:tc>
          <w:tcPr>
            <w:tcW w:type="dxa" w:w="1878"/>
          </w:tcPr>
          <w:p>
            <w:r/>
            <w:r>
              <w:rPr>
                <w:sz w:val="14"/>
              </w:rPr>
              <w:t>579,327,214</w:t>
            </w:r>
          </w:p>
        </w:tc>
        <w:tc>
          <w:tcPr>
            <w:tcW w:type="dxa" w:w="1878"/>
          </w:tcPr>
          <w:p>
            <w:r/>
            <w:r>
              <w:rPr>
                <w:sz w:val="14"/>
              </w:rPr>
              <w:t>16.20</w:t>
            </w:r>
          </w:p>
        </w:tc>
      </w:tr>
    </w:tbl>
    <w:p>
      <w:pPr>
        <w:spacing w:after="40"/>
      </w:pPr>
    </w:p>
    <w:p>
      <w:pPr>
        <w:pStyle w:val="Heading1"/>
      </w:pPr>
      <w:r>
        <w:t>5. Limitations</w:t>
      </w:r>
    </w:p>
    <w:p>
      <w:pPr>
        <w:pStyle w:val="ListBullet"/>
      </w:pPr>
      <w:r>
        <w:t>Costs outside crew day rates, ad spend and merch cost of goods are not in the data.</w:t>
      </w:r>
    </w:p>
    <w:p>
      <w:pPr>
        <w:pStyle w:val="ListBullet"/>
      </w:pPr>
      <w:r>
        <w:t>The PostgreSQL instance used to build and verify the warehouse was local; warehouse/xtrim_warehouse.dump restores it (pg_restore) and dashboard/data/ lets the dashboard run without a database.</w:t>
      </w:r>
    </w:p>
    <w:p>
      <w:pPr>
        <w:pStyle w:val="ListBullet"/>
      </w:pPr>
      <w:r>
        <w:t>Session revenue is what the analytics tool recorded; it covers 26.2% of merch net revenue (other sales go through Instagram, pop-ups and wholesale).</w:t>
      </w:r>
    </w:p>
    <w:p>
      <w:pPr>
        <w:pStyle w:val="ListBullet"/>
      </w:pPr>
      <w:r>
        <w:t>Lead source cannot separate paid from organic social; the ad break-even figure in the memo is a threshold, not an estimate.</w:t>
      </w:r>
    </w:p>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0B0B0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Arial" w:hAnsi="Arial" w:eastAsia="Arial" w:cs="Arial"/>
      <w:b/>
      <w:bCs/>
      <w:color w:val="0B0B0B"/>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Arial" w:hAnsi="Arial" w:eastAsia="Arial" w:cs="Arial"/>
      <w:b/>
      <w:bCs/>
      <w:color w:val="0B0B0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