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5C" w:rsidRDefault="004575C9">
      <w:r>
        <w:rPr>
          <w:noProof/>
        </w:rPr>
        <w:drawing>
          <wp:anchor distT="0" distB="0" distL="114300" distR="114300" simplePos="0" relativeHeight="251659264" behindDoc="0" locked="0" layoutInCell="1" allowOverlap="1" wp14:anchorId="21230789" wp14:editId="57E4CE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1820" cy="571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5C9" w:rsidRDefault="004575C9" w:rsidP="004575C9">
      <w:pPr>
        <w:pStyle w:val="Ttulo1"/>
        <w:jc w:val="center"/>
        <w:rPr>
          <w:b/>
          <w:color w:val="002060"/>
        </w:rPr>
      </w:pPr>
    </w:p>
    <w:p w:rsidR="004575C9" w:rsidRDefault="004575C9" w:rsidP="004575C9">
      <w:pPr>
        <w:pStyle w:val="Ttulo1"/>
        <w:jc w:val="center"/>
        <w:rPr>
          <w:rFonts w:ascii="Book Antiqua" w:hAnsi="Book Antiqua"/>
          <w:color w:val="002060"/>
          <w:sz w:val="40"/>
        </w:rPr>
      </w:pPr>
      <w:r w:rsidRPr="004575C9">
        <w:rPr>
          <w:rFonts w:ascii="Book Antiqua" w:hAnsi="Book Antiqua"/>
          <w:color w:val="002060"/>
          <w:sz w:val="40"/>
        </w:rPr>
        <w:t>Calendario de Publicaciones 2019</w:t>
      </w:r>
    </w:p>
    <w:p w:rsidR="00B31A55" w:rsidRPr="00B31A55" w:rsidRDefault="00B31A55" w:rsidP="00B31A55"/>
    <w:p w:rsidR="004575C9" w:rsidRDefault="00753C38" w:rsidP="004575C9">
      <w:r w:rsidRPr="00753C38">
        <w:drawing>
          <wp:inline distT="0" distB="0" distL="0" distR="0">
            <wp:extent cx="9144000" cy="1156214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15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38" w:rsidRPr="00753C38" w:rsidRDefault="00753C38" w:rsidP="00753C38">
      <w:pPr>
        <w:pStyle w:val="Prrafodelista"/>
        <w:rPr>
          <w:rFonts w:ascii="Book Antiqua" w:hAnsi="Book Antiqua"/>
        </w:rPr>
      </w:pPr>
      <w:bookmarkStart w:id="0" w:name="_GoBack"/>
      <w:bookmarkEnd w:id="0"/>
    </w:p>
    <w:p w:rsidR="00753C38" w:rsidRPr="00753C38" w:rsidRDefault="00753C38" w:rsidP="009C7253">
      <w:pPr>
        <w:pStyle w:val="Prrafodelista"/>
        <w:numPr>
          <w:ilvl w:val="0"/>
          <w:numId w:val="1"/>
        </w:numPr>
        <w:rPr>
          <w:rFonts w:ascii="Book Antiqua" w:hAnsi="Book Antiqua"/>
        </w:rPr>
      </w:pPr>
      <w:r w:rsidRPr="00753C38">
        <w:rPr>
          <w:rFonts w:ascii="Book Antiqua" w:hAnsi="Book Antiqua"/>
          <w:sz w:val="24"/>
        </w:rPr>
        <w:t>Las fechas divulgadas se definen con una fecha especifica 26 y 30 del mes respectivo. El periodo o fecha al cual los datos se refieren se muestran entre paréntesis</w:t>
      </w:r>
      <w:r w:rsidRPr="00753C38">
        <w:rPr>
          <w:rFonts w:ascii="Book Antiqua" w:hAnsi="Book Antiqua"/>
        </w:rPr>
        <w:t>.</w:t>
      </w:r>
    </w:p>
    <w:sectPr w:rsidR="00753C38" w:rsidRPr="00753C38" w:rsidSect="00B31A55">
      <w:pgSz w:w="15840" w:h="12240" w:orient="landscape"/>
      <w:pgMar w:top="720" w:right="720" w:bottom="720" w:left="720" w:header="567" w:footer="567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B91" w:rsidRDefault="00B64B91" w:rsidP="004575C9">
      <w:pPr>
        <w:spacing w:after="0" w:line="240" w:lineRule="auto"/>
      </w:pPr>
      <w:r>
        <w:separator/>
      </w:r>
    </w:p>
  </w:endnote>
  <w:endnote w:type="continuationSeparator" w:id="0">
    <w:p w:rsidR="00B64B91" w:rsidRDefault="00B64B91" w:rsidP="0045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B91" w:rsidRDefault="00B64B91" w:rsidP="004575C9">
      <w:pPr>
        <w:spacing w:after="0" w:line="240" w:lineRule="auto"/>
      </w:pPr>
      <w:r>
        <w:separator/>
      </w:r>
    </w:p>
  </w:footnote>
  <w:footnote w:type="continuationSeparator" w:id="0">
    <w:p w:rsidR="00B64B91" w:rsidRDefault="00B64B91" w:rsidP="0045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09B3"/>
    <w:multiLevelType w:val="hybridMultilevel"/>
    <w:tmpl w:val="D2CEB962"/>
    <w:lvl w:ilvl="0" w:tplc="B1661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C9"/>
    <w:rsid w:val="001457EC"/>
    <w:rsid w:val="001A48FD"/>
    <w:rsid w:val="004575C9"/>
    <w:rsid w:val="00753C38"/>
    <w:rsid w:val="007C73E7"/>
    <w:rsid w:val="00921240"/>
    <w:rsid w:val="00B31A55"/>
    <w:rsid w:val="00B64B91"/>
    <w:rsid w:val="00DE08BC"/>
    <w:rsid w:val="00E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B76C8"/>
  <w15:chartTrackingRefBased/>
  <w15:docId w15:val="{B2A04722-0C78-4224-981D-8BA870B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7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5C9"/>
  </w:style>
  <w:style w:type="paragraph" w:styleId="Piedepgina">
    <w:name w:val="footer"/>
    <w:basedOn w:val="Normal"/>
    <w:link w:val="PiedepginaCar"/>
    <w:uiPriority w:val="99"/>
    <w:unhideWhenUsed/>
    <w:rsid w:val="00457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5C9"/>
  </w:style>
  <w:style w:type="character" w:customStyle="1" w:styleId="Ttulo1Car">
    <w:name w:val="Título 1 Car"/>
    <w:basedOn w:val="Fuentedeprrafopredeter"/>
    <w:link w:val="Ttulo1"/>
    <w:uiPriority w:val="9"/>
    <w:rsid w:val="00457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3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Alvarado Barrantes</dc:creator>
  <cp:keywords/>
  <dc:description/>
  <cp:lastModifiedBy>Ricardo Alvarado Barrantes</cp:lastModifiedBy>
  <cp:revision>1</cp:revision>
  <dcterms:created xsi:type="dcterms:W3CDTF">2019-02-12T02:02:00Z</dcterms:created>
  <dcterms:modified xsi:type="dcterms:W3CDTF">2019-02-12T03:07:00Z</dcterms:modified>
</cp:coreProperties>
</file>