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DFD5" w14:textId="7B02B718" w:rsidR="00582A64" w:rsidRDefault="00A813E0">
      <w:r>
        <w:t>Para este projeto vamos usar arquivo</w:t>
      </w:r>
      <w:r w:rsidR="00EA2BAF">
        <w:t xml:space="preserve">s como </w:t>
      </w:r>
      <w:r w:rsidR="00EA2BAF" w:rsidRPr="00EA2BAF">
        <w:t>visdata3-download-24-08-2026 173113</w:t>
      </w:r>
      <w:r w:rsidR="00EA2BAF">
        <w:t xml:space="preserve">.csv </w:t>
      </w:r>
      <w:r>
        <w:t xml:space="preserve">que tem as informações de pagamento do BPC por município, mês a mês para gerar um arquivo como este: </w:t>
      </w:r>
      <w:r w:rsidRPr="00A813E0">
        <w:t>bpc_052026</w:t>
      </w:r>
      <w:r>
        <w:t xml:space="preserve">.csv. </w:t>
      </w:r>
      <w:r w:rsidR="00EA2BAF">
        <w:t>Estes</w:t>
      </w:r>
      <w:r>
        <w:t xml:space="preserve"> arquivo</w:t>
      </w:r>
      <w:r w:rsidR="00EA2BAF">
        <w:t xml:space="preserve">s como </w:t>
      </w:r>
      <w:r w:rsidR="00EA2BAF" w:rsidRPr="00EA2BAF">
        <w:t>visdata3-download-24-08-2026 173113</w:t>
      </w:r>
      <w:r w:rsidR="00EA2BAF">
        <w:t xml:space="preserve">.csv </w:t>
      </w:r>
      <w:r>
        <w:t xml:space="preserve">tem dados </w:t>
      </w:r>
      <w:r w:rsidR="00EA2BAF">
        <w:t xml:space="preserve">a partir de </w:t>
      </w:r>
      <w:r>
        <w:t>20</w:t>
      </w:r>
      <w:r w:rsidR="0062294A">
        <w:t>0</w:t>
      </w:r>
      <w:r w:rsidR="00EA2BAF">
        <w:t>4</w:t>
      </w:r>
      <w:r>
        <w:t xml:space="preserve">. Uma aplicação em </w:t>
      </w:r>
      <w:proofErr w:type="spellStart"/>
      <w:r>
        <w:t>python</w:t>
      </w:r>
      <w:proofErr w:type="spellEnd"/>
      <w:r>
        <w:t xml:space="preserve"> irá receber por download um arquivo como </w:t>
      </w:r>
      <w:r w:rsidR="00EA2BAF" w:rsidRPr="00EA2BAF">
        <w:t>visdata3-download-24-08-2026 173113</w:t>
      </w:r>
      <w:r w:rsidR="00EA2BAF">
        <w:t xml:space="preserve">.csv e serão usados os últimos 4 anos. </w:t>
      </w:r>
      <w:r>
        <w:t xml:space="preserve">A cada mês, o arquivo como o </w:t>
      </w:r>
      <w:r w:rsidR="00EA2BAF" w:rsidRPr="00EA2BAF">
        <w:t>visdata3-download-24-08-2026 173113</w:t>
      </w:r>
      <w:r w:rsidR="00EA2BAF">
        <w:t xml:space="preserve">.csv </w:t>
      </w:r>
      <w:r>
        <w:t xml:space="preserve">irá ter um mês a mais. Isto é importante, pois esta primeira aplicação vai ler, a cada mês, um arquivo que é a </w:t>
      </w:r>
      <w:r w:rsidR="00D14031">
        <w:t>evolução do anterior.</w:t>
      </w:r>
      <w:r w:rsidR="001B2149">
        <w:t xml:space="preserve"> O arquivo gerado será arquivado com o nome </w:t>
      </w:r>
      <w:proofErr w:type="spellStart"/>
      <w:r w:rsidR="001B2149">
        <w:t>bpc_MMAAAA</w:t>
      </w:r>
      <w:proofErr w:type="spellEnd"/>
      <w:r w:rsidR="001B2149">
        <w:t xml:space="preserve"> para ser lido por outra aplicação em </w:t>
      </w:r>
      <w:proofErr w:type="spellStart"/>
      <w:r w:rsidR="001B2149">
        <w:t>python</w:t>
      </w:r>
      <w:proofErr w:type="spellEnd"/>
      <w:r w:rsidR="001B2149">
        <w:t xml:space="preserve"> com </w:t>
      </w:r>
      <w:proofErr w:type="spellStart"/>
      <w:r w:rsidR="001B2149">
        <w:t>streamlit</w:t>
      </w:r>
      <w:proofErr w:type="spellEnd"/>
      <w:r w:rsidR="001B2149">
        <w:t xml:space="preserve"> para apresentar os resultados</w:t>
      </w:r>
      <w:r w:rsidR="0062294A">
        <w:t>. Onde MM é o último mês lido e AAAA é o ano.</w:t>
      </w:r>
    </w:p>
    <w:p w14:paraId="4D1C0B8D" w14:textId="1F988A26" w:rsidR="001B2149" w:rsidRDefault="001B2149">
      <w:r>
        <w:t xml:space="preserve">Reforçando – </w:t>
      </w:r>
      <w:r w:rsidR="00CF3BED">
        <w:t>a primeira</w:t>
      </w:r>
      <w:r>
        <w:t xml:space="preserve"> aplicação lê um arquivo com os dados originais e gera outro arquivo que será armazenado, a cada mês, para ler lido pela </w:t>
      </w:r>
      <w:r w:rsidR="00CF3BED">
        <w:t xml:space="preserve">segunda aplicação que apresentará os dados </w:t>
      </w:r>
      <w:r w:rsidR="00904432">
        <w:t xml:space="preserve">deste arquivo </w:t>
      </w:r>
      <w:r w:rsidR="00CF3BED">
        <w:t xml:space="preserve">usando </w:t>
      </w:r>
      <w:proofErr w:type="spellStart"/>
      <w:r w:rsidR="00CF3BED">
        <w:t>streamlit</w:t>
      </w:r>
      <w:proofErr w:type="spellEnd"/>
      <w:r w:rsidR="00904432">
        <w:t xml:space="preserve"> no </w:t>
      </w:r>
      <w:proofErr w:type="spellStart"/>
      <w:r w:rsidR="00904432">
        <w:t>python</w:t>
      </w:r>
      <w:proofErr w:type="spellEnd"/>
      <w:r w:rsidR="00904432">
        <w:t xml:space="preserve">. Será o painel Mirante </w:t>
      </w:r>
      <w:proofErr w:type="spellStart"/>
      <w:r w:rsidR="00904432">
        <w:t>Visdata</w:t>
      </w:r>
      <w:proofErr w:type="spellEnd"/>
      <w:r w:rsidR="00904432">
        <w:t xml:space="preserve">. </w:t>
      </w:r>
    </w:p>
    <w:p w14:paraId="4942AFBE" w14:textId="439B3F8A" w:rsidR="00904432" w:rsidRDefault="00904432">
      <w:r>
        <w:t xml:space="preserve">Este painel criado em </w:t>
      </w:r>
      <w:proofErr w:type="spellStart"/>
      <w:r>
        <w:t>streamlit</w:t>
      </w:r>
      <w:proofErr w:type="spellEnd"/>
      <w:r>
        <w:t xml:space="preserve"> deverá ter um conjunto de seletores, ou filtros, criados a partir de um arquivo fixo, </w:t>
      </w:r>
      <w:r w:rsidR="00CF424B">
        <w:t xml:space="preserve">o arquivo </w:t>
      </w:r>
      <w:r w:rsidRPr="00904432">
        <w:t>unidade_mirante_porte_pop</w:t>
      </w:r>
      <w:r>
        <w:t xml:space="preserve">.csv. Os seletores serão: Região, Estado (uf), </w:t>
      </w:r>
      <w:proofErr w:type="spellStart"/>
      <w:r>
        <w:t>Mesoregião</w:t>
      </w:r>
      <w:proofErr w:type="spellEnd"/>
      <w:r>
        <w:t xml:space="preserve">, Porte Município que são colunas do arquivo. No cabeçalho, além do nome, os somadores de Município Selecionados, População Total e Unidades Federativas selecionadas. </w:t>
      </w:r>
    </w:p>
    <w:p w14:paraId="4DEFBAB9" w14:textId="353F3D79" w:rsidR="00377750" w:rsidRDefault="00377750">
      <w:r>
        <w:t xml:space="preserve">Quando selecionada uma região deverão ser apresentados somente as Unidades Federativas </w:t>
      </w:r>
      <w:r w:rsidR="007C69BE">
        <w:t xml:space="preserve">(UF) </w:t>
      </w:r>
      <w:r>
        <w:t xml:space="preserve">da região. Usar o </w:t>
      </w:r>
      <w:r w:rsidRPr="00904432">
        <w:t>unidade_mirante_porte_pop</w:t>
      </w:r>
      <w:r>
        <w:t>.csv</w:t>
      </w:r>
      <w:r w:rsidR="007C69BE">
        <w:t xml:space="preserve"> para relacionar uf e região</w:t>
      </w:r>
      <w:r w:rsidR="00CF424B">
        <w:t>. Quando selecionar uma UF deverão ser apresentados os municípios desta UF.</w:t>
      </w:r>
      <w:r w:rsidR="0062294A">
        <w:t xml:space="preserve"> </w:t>
      </w:r>
      <w:r w:rsidR="0062294A">
        <w:t xml:space="preserve">Usar o </w:t>
      </w:r>
      <w:r w:rsidR="0062294A" w:rsidRPr="00904432">
        <w:t>unidade_mirante_porte_pop</w:t>
      </w:r>
      <w:r w:rsidR="0062294A">
        <w:t xml:space="preserve">.csv para relacionar </w:t>
      </w:r>
      <w:r w:rsidR="0062294A">
        <w:t xml:space="preserve">município e </w:t>
      </w:r>
      <w:r w:rsidR="0062294A">
        <w:t>uf</w:t>
      </w:r>
    </w:p>
    <w:p w14:paraId="02E03518" w14:textId="3C96286D" w:rsidR="00904432" w:rsidRDefault="00904432">
      <w:r>
        <w:t xml:space="preserve">Outro filtro a ser criado é </w:t>
      </w:r>
      <w:r w:rsidR="00500C67">
        <w:t xml:space="preserve">pelo porte da cidade por habitante. </w:t>
      </w:r>
      <w:r w:rsidR="00D8212E">
        <w:t xml:space="preserve">Usar o arquivo </w:t>
      </w:r>
      <w:r w:rsidR="00D8212E" w:rsidRPr="00D8212E">
        <w:t>porte_pop_ibge</w:t>
      </w:r>
      <w:r w:rsidR="00D8212E">
        <w:t xml:space="preserve">.csv e a coluna de habitantes do arquivo </w:t>
      </w:r>
      <w:r w:rsidR="00D8212E" w:rsidRPr="00904432">
        <w:t>unidade_mirante_porte_pop</w:t>
      </w:r>
      <w:r w:rsidR="00D8212E">
        <w:t>.csv</w:t>
      </w:r>
      <w:r w:rsidR="00CF424B">
        <w:t xml:space="preserve"> para criar os conjuntos</w:t>
      </w:r>
    </w:p>
    <w:p w14:paraId="456018C6" w14:textId="18428B46" w:rsidR="00904432" w:rsidRDefault="00904432">
      <w:r>
        <w:t>Este arquivo gerado deverá ser analisado pela primeira aplicação e gerar um relatório em PDF. Est</w:t>
      </w:r>
      <w:r w:rsidR="00532406">
        <w:t>e</w:t>
      </w:r>
      <w:r>
        <w:t xml:space="preserve"> </w:t>
      </w:r>
      <w:r w:rsidR="00532406">
        <w:t>relatório</w:t>
      </w:r>
      <w:r>
        <w:t xml:space="preserve"> irá identificar valores fora dos padrões, as chamadas anomalias, que serão chamadas de comportamentos diferentes. Esta análise também será armazenada, sendo uma a cada mês.</w:t>
      </w:r>
      <w:r w:rsidR="00532406">
        <w:t xml:space="preserve"> Vamos usar valores relativos, como o número de </w:t>
      </w:r>
      <w:proofErr w:type="spellStart"/>
      <w:r w:rsidR="00E36688">
        <w:t>bpc</w:t>
      </w:r>
      <w:proofErr w:type="spellEnd"/>
      <w:r w:rsidR="00532406">
        <w:t xml:space="preserve"> por inscritos no cadastro único</w:t>
      </w:r>
      <w:r w:rsidR="00E36688">
        <w:t xml:space="preserve"> e </w:t>
      </w:r>
      <w:proofErr w:type="spellStart"/>
      <w:r w:rsidR="00E36688">
        <w:t>bpc</w:t>
      </w:r>
      <w:proofErr w:type="spellEnd"/>
      <w:r w:rsidR="00E36688">
        <w:t xml:space="preserve"> por bolsa família (</w:t>
      </w:r>
      <w:proofErr w:type="spellStart"/>
      <w:r w:rsidR="00E36688">
        <w:t>pbf</w:t>
      </w:r>
      <w:proofErr w:type="spellEnd"/>
      <w:r w:rsidR="00E36688">
        <w:t>)</w:t>
      </w:r>
      <w:r w:rsidR="00532406">
        <w:t>. Os inscritos no cadastro único</w:t>
      </w:r>
      <w:r w:rsidR="00E36688">
        <w:t xml:space="preserve"> e bolsa família estão no arquivo </w:t>
      </w:r>
      <w:r w:rsidR="00E36688" w:rsidRPr="00E36688">
        <w:t>cadunico_bpc_pbf_2024</w:t>
      </w:r>
      <w:r w:rsidR="00E36688">
        <w:t>.csv</w:t>
      </w:r>
      <w:r w:rsidR="003B7343">
        <w:t>.</w:t>
      </w:r>
    </w:p>
    <w:p w14:paraId="4809ECE4" w14:textId="4D88A75F" w:rsidR="003B7343" w:rsidRDefault="003B7343">
      <w:r>
        <w:t xml:space="preserve">Para o padrão visual do painel, usar as cores do símbolo do gov.br na internet. Usar a maior quantidade de tela disponível. </w:t>
      </w:r>
    </w:p>
    <w:p w14:paraId="5230ED15" w14:textId="69EDE8FB" w:rsidR="00904432" w:rsidRDefault="00D8212E">
      <w:r>
        <w:t>As aplicações deverão ser postadas no Github</w:t>
      </w:r>
      <w:r w:rsidR="0063021A">
        <w:t xml:space="preserve"> e eu vou preencher o usuário e senha.</w:t>
      </w:r>
    </w:p>
    <w:p w14:paraId="1E5F9F64" w14:textId="77777777" w:rsidR="00904432" w:rsidRDefault="00904432"/>
    <w:sectPr w:rsidR="00904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E0"/>
    <w:rsid w:val="001836DE"/>
    <w:rsid w:val="001B2149"/>
    <w:rsid w:val="002240EE"/>
    <w:rsid w:val="00377750"/>
    <w:rsid w:val="003B7343"/>
    <w:rsid w:val="00500C67"/>
    <w:rsid w:val="00532406"/>
    <w:rsid w:val="00534240"/>
    <w:rsid w:val="00582A64"/>
    <w:rsid w:val="0062294A"/>
    <w:rsid w:val="0063021A"/>
    <w:rsid w:val="00717A96"/>
    <w:rsid w:val="007C69BE"/>
    <w:rsid w:val="00904432"/>
    <w:rsid w:val="00A813E0"/>
    <w:rsid w:val="00AE5537"/>
    <w:rsid w:val="00BE5390"/>
    <w:rsid w:val="00C217A3"/>
    <w:rsid w:val="00CF3BED"/>
    <w:rsid w:val="00CF424B"/>
    <w:rsid w:val="00D14031"/>
    <w:rsid w:val="00D8212E"/>
    <w:rsid w:val="00E36688"/>
    <w:rsid w:val="00EA2BAF"/>
    <w:rsid w:val="00EC0EE5"/>
    <w:rsid w:val="00FA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4573F"/>
  <w15:chartTrackingRefBased/>
  <w15:docId w15:val="{7ADE1AC4-F6E4-47E1-863A-8B8A4560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3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3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3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13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3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13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3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414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Lovatel</dc:creator>
  <cp:keywords/>
  <dc:description/>
  <cp:lastModifiedBy>Ricardo Lovatel</cp:lastModifiedBy>
  <cp:revision>14</cp:revision>
  <dcterms:created xsi:type="dcterms:W3CDTF">2026-08-21T14:08:00Z</dcterms:created>
  <dcterms:modified xsi:type="dcterms:W3CDTF">2026-09-08T13:01:00Z</dcterms:modified>
</cp:coreProperties>
</file>