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C4BB2" w14:textId="5631F21F" w:rsidR="00735F03" w:rsidRDefault="00595FFC" w:rsidP="009E1C8F">
      <w:pPr>
        <w:jc w:val="center"/>
        <w:rPr>
          <w:rFonts w:ascii="Baskerville Old Face" w:hAnsi="Baskerville Old Face" w:cs="FrankRuehl"/>
          <w:smallCaps/>
          <w:sz w:val="72"/>
          <w:szCs w:val="72"/>
        </w:rPr>
      </w:pPr>
      <w:r w:rsidRPr="009E1C8F">
        <w:rPr>
          <w:rFonts w:ascii="Baskerville Old Face" w:hAnsi="Baskerville Old Face" w:cs="FrankRuehl"/>
          <w:smallCaps/>
          <w:sz w:val="96"/>
          <w:szCs w:val="96"/>
        </w:rPr>
        <w:t>R</w:t>
      </w:r>
      <w:r w:rsidRPr="009E1C8F">
        <w:rPr>
          <w:rFonts w:ascii="Baskerville Old Face" w:hAnsi="Baskerville Old Face" w:cs="FrankRuehl"/>
          <w:smallCaps/>
          <w:sz w:val="72"/>
          <w:szCs w:val="72"/>
        </w:rPr>
        <w:t>ose</w:t>
      </w:r>
      <w:r w:rsidRPr="009E1C8F">
        <w:rPr>
          <w:rFonts w:ascii="Baskerville Old Face" w:hAnsi="Baskerville Old Face" w:cs="FrankRuehl"/>
          <w:smallCaps/>
          <w:sz w:val="96"/>
          <w:szCs w:val="96"/>
        </w:rPr>
        <w:t xml:space="preserve"> E</w:t>
      </w:r>
      <w:r w:rsidRPr="009E1C8F">
        <w:rPr>
          <w:rFonts w:ascii="Baskerville Old Face" w:hAnsi="Baskerville Old Face" w:cs="FrankRuehl"/>
          <w:smallCaps/>
          <w:sz w:val="72"/>
          <w:szCs w:val="72"/>
        </w:rPr>
        <w:t>ngine</w:t>
      </w:r>
      <w:r w:rsidRPr="009E1C8F">
        <w:rPr>
          <w:rFonts w:ascii="Baskerville Old Face" w:hAnsi="Baskerville Old Face" w:cs="FrankRuehl"/>
          <w:smallCaps/>
          <w:sz w:val="96"/>
          <w:szCs w:val="96"/>
        </w:rPr>
        <w:t xml:space="preserve"> T</w:t>
      </w:r>
      <w:r w:rsidRPr="009E1C8F">
        <w:rPr>
          <w:rFonts w:ascii="Baskerville Old Face" w:hAnsi="Baskerville Old Face" w:cs="FrankRuehl"/>
          <w:smallCaps/>
          <w:sz w:val="72"/>
          <w:szCs w:val="72"/>
        </w:rPr>
        <w:t>ask</w:t>
      </w:r>
      <w:r w:rsidRPr="009E1C8F">
        <w:rPr>
          <w:rFonts w:ascii="Baskerville Old Face" w:hAnsi="Baskerville Old Face" w:cs="FrankRuehl"/>
          <w:smallCaps/>
          <w:sz w:val="96"/>
          <w:szCs w:val="96"/>
        </w:rPr>
        <w:t xml:space="preserve"> A</w:t>
      </w:r>
      <w:r w:rsidRPr="009E1C8F">
        <w:rPr>
          <w:rFonts w:ascii="Baskerville Old Face" w:hAnsi="Baskerville Old Face" w:cs="FrankRuehl"/>
          <w:smallCaps/>
          <w:sz w:val="72"/>
          <w:szCs w:val="72"/>
        </w:rPr>
        <w:t>utomation</w:t>
      </w:r>
      <w:r w:rsidRPr="009E1C8F">
        <w:rPr>
          <w:rFonts w:ascii="Baskerville Old Face" w:hAnsi="Baskerville Old Face" w:cs="FrankRuehl"/>
          <w:smallCaps/>
          <w:sz w:val="96"/>
          <w:szCs w:val="96"/>
        </w:rPr>
        <w:t xml:space="preserve"> S</w:t>
      </w:r>
      <w:r w:rsidRPr="009E1C8F">
        <w:rPr>
          <w:rFonts w:ascii="Baskerville Old Face" w:hAnsi="Baskerville Old Face" w:cs="FrankRuehl"/>
          <w:smallCaps/>
          <w:sz w:val="72"/>
          <w:szCs w:val="72"/>
        </w:rPr>
        <w:t>ystem</w:t>
      </w:r>
    </w:p>
    <w:p w14:paraId="61D49A55" w14:textId="77777777" w:rsidR="009E1C8F" w:rsidRDefault="009E1C8F" w:rsidP="009E1C8F">
      <w:pPr>
        <w:jc w:val="center"/>
        <w:rPr>
          <w:rFonts w:ascii="Baskerville Old Face" w:hAnsi="Baskerville Old Face" w:cs="FrankRuehl"/>
          <w:smallCaps/>
          <w:sz w:val="72"/>
          <w:szCs w:val="72"/>
        </w:rPr>
      </w:pPr>
    </w:p>
    <w:p w14:paraId="6BBE47DC" w14:textId="7EA0E09E" w:rsidR="009E1C8F" w:rsidRDefault="009E1C8F" w:rsidP="009E1C8F">
      <w:pPr>
        <w:jc w:val="center"/>
        <w:rPr>
          <w:rFonts w:ascii="Baskerville Old Face" w:hAnsi="Baskerville Old Face" w:cs="FrankRuehl"/>
          <w:smallCaps/>
          <w:sz w:val="144"/>
          <w:szCs w:val="144"/>
        </w:rPr>
      </w:pPr>
      <w:r w:rsidRPr="009E1C8F">
        <w:rPr>
          <w:rFonts w:ascii="Baskerville Old Face" w:hAnsi="Baskerville Old Face" w:cs="FrankRuehl"/>
          <w:smallCaps/>
          <w:sz w:val="144"/>
          <w:szCs w:val="144"/>
        </w:rPr>
        <w:t>RETAS</w:t>
      </w:r>
    </w:p>
    <w:p w14:paraId="0359E43D" w14:textId="0D846750" w:rsidR="00241FEB" w:rsidRDefault="00241FEB">
      <w:pPr>
        <w:rPr>
          <w:rFonts w:ascii="Baskerville Old Face" w:hAnsi="Baskerville Old Face" w:cs="FrankRuehl"/>
          <w:smallCaps/>
          <w:sz w:val="144"/>
          <w:szCs w:val="144"/>
        </w:rPr>
      </w:pPr>
      <w:r>
        <w:rPr>
          <w:rFonts w:ascii="Baskerville Old Face" w:hAnsi="Baskerville Old Face" w:cs="FrankRuehl"/>
          <w:smallCaps/>
          <w:sz w:val="144"/>
          <w:szCs w:val="144"/>
        </w:rPr>
        <w:br w:type="page"/>
      </w:r>
    </w:p>
    <w:p w14:paraId="2B7C1086" w14:textId="77777777" w:rsidR="00241FEB" w:rsidRDefault="00241FEB" w:rsidP="009E1C8F">
      <w:pPr>
        <w:jc w:val="center"/>
        <w:rPr>
          <w:rFonts w:ascii="Baskerville Old Face" w:hAnsi="Baskerville Old Face" w:cs="FrankRuehl"/>
          <w:smallCaps/>
          <w:sz w:val="144"/>
          <w:szCs w:val="144"/>
        </w:rPr>
      </w:pPr>
    </w:p>
    <w:p w14:paraId="49C9CAB1" w14:textId="17FEC5A2" w:rsidR="00241FEB" w:rsidRDefault="00241FEB" w:rsidP="009E1C8F">
      <w:pPr>
        <w:jc w:val="center"/>
        <w:rPr>
          <w:rFonts w:ascii="Baskerville Old Face" w:hAnsi="Baskerville Old Face" w:cs="FrankRuehl"/>
          <w:smallCaps/>
          <w:sz w:val="144"/>
          <w:szCs w:val="144"/>
        </w:rPr>
      </w:pPr>
    </w:p>
    <w:p w14:paraId="6E06E9B5" w14:textId="23F09E83" w:rsidR="00241FEB" w:rsidRDefault="00241FEB" w:rsidP="00241FEB">
      <w:pPr>
        <w:rPr>
          <w:rFonts w:ascii="Baskerville Old Face" w:hAnsi="Baskerville Old Face" w:cs="FrankRuehl"/>
          <w:smallCaps/>
          <w:sz w:val="56"/>
          <w:szCs w:val="56"/>
        </w:rPr>
      </w:pPr>
      <w:r>
        <w:rPr>
          <w:rFonts w:ascii="Baskerville Old Face" w:hAnsi="Baskerville Old Face" w:cs="FrankRuehl"/>
          <w:smallCap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58BB9A40" wp14:editId="2A0EACBB">
            <wp:simplePos x="0" y="0"/>
            <wp:positionH relativeFrom="column">
              <wp:posOffset>0</wp:posOffset>
            </wp:positionH>
            <wp:positionV relativeFrom="paragraph">
              <wp:posOffset>82550</wp:posOffset>
            </wp:positionV>
            <wp:extent cx="815340" cy="815340"/>
            <wp:effectExtent l="0" t="0" r="0" b="0"/>
            <wp:wrapSquare wrapText="bothSides"/>
            <wp:docPr id="628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5733" name="Picture 62857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1FEB">
        <w:rPr>
          <w:rFonts w:ascii="Baskerville Old Face" w:hAnsi="Baskerville Old Face" w:cs="FrankRuehl"/>
          <w:smallCaps/>
          <w:sz w:val="72"/>
          <w:szCs w:val="72"/>
        </w:rPr>
        <w:t>R</w:t>
      </w:r>
      <w:r w:rsidRPr="00241FEB">
        <w:rPr>
          <w:rFonts w:ascii="Baskerville Old Face" w:hAnsi="Baskerville Old Face" w:cs="FrankRuehl"/>
          <w:smallCaps/>
          <w:sz w:val="56"/>
          <w:szCs w:val="56"/>
        </w:rPr>
        <w:t>ose</w:t>
      </w:r>
      <w:r w:rsidRPr="00241FEB">
        <w:rPr>
          <w:rFonts w:ascii="Baskerville Old Face" w:hAnsi="Baskerville Old Face" w:cs="FrankRuehl"/>
          <w:smallCaps/>
          <w:sz w:val="72"/>
          <w:szCs w:val="72"/>
        </w:rPr>
        <w:t xml:space="preserve"> E</w:t>
      </w:r>
      <w:r w:rsidRPr="00241FEB">
        <w:rPr>
          <w:rFonts w:ascii="Baskerville Old Face" w:hAnsi="Baskerville Old Face" w:cs="FrankRuehl"/>
          <w:smallCaps/>
          <w:sz w:val="56"/>
          <w:szCs w:val="56"/>
        </w:rPr>
        <w:t>ngine</w:t>
      </w:r>
      <w:r w:rsidRPr="00241FEB">
        <w:rPr>
          <w:rFonts w:ascii="Baskerville Old Face" w:hAnsi="Baskerville Old Face" w:cs="FrankRuehl"/>
          <w:smallCaps/>
          <w:sz w:val="72"/>
          <w:szCs w:val="72"/>
        </w:rPr>
        <w:t xml:space="preserve"> T</w:t>
      </w:r>
      <w:r w:rsidRPr="00241FEB">
        <w:rPr>
          <w:rFonts w:ascii="Baskerville Old Face" w:hAnsi="Baskerville Old Face" w:cs="FrankRuehl"/>
          <w:smallCaps/>
          <w:sz w:val="56"/>
          <w:szCs w:val="56"/>
        </w:rPr>
        <w:t>ask</w:t>
      </w:r>
      <w:r w:rsidRPr="00241FEB">
        <w:rPr>
          <w:rFonts w:ascii="Baskerville Old Face" w:hAnsi="Baskerville Old Face" w:cs="FrankRuehl"/>
          <w:smallCaps/>
          <w:sz w:val="72"/>
          <w:szCs w:val="72"/>
        </w:rPr>
        <w:t xml:space="preserve"> A</w:t>
      </w:r>
      <w:r w:rsidRPr="00241FEB">
        <w:rPr>
          <w:rFonts w:ascii="Baskerville Old Face" w:hAnsi="Baskerville Old Face" w:cs="FrankRuehl"/>
          <w:smallCaps/>
          <w:sz w:val="56"/>
          <w:szCs w:val="56"/>
        </w:rPr>
        <w:t>utomation</w:t>
      </w:r>
      <w:r w:rsidRPr="00241FEB">
        <w:rPr>
          <w:rFonts w:ascii="Baskerville Old Face" w:hAnsi="Baskerville Old Face" w:cs="FrankRuehl"/>
          <w:smallCaps/>
          <w:sz w:val="72"/>
          <w:szCs w:val="72"/>
        </w:rPr>
        <w:t xml:space="preserve"> S</w:t>
      </w:r>
      <w:r w:rsidRPr="00241FEB">
        <w:rPr>
          <w:rFonts w:ascii="Baskerville Old Face" w:hAnsi="Baskerville Old Face" w:cs="FrankRuehl"/>
          <w:smallCaps/>
          <w:sz w:val="56"/>
          <w:szCs w:val="56"/>
        </w:rPr>
        <w:t>ystem</w:t>
      </w:r>
    </w:p>
    <w:p w14:paraId="0622404D" w14:textId="5D9B4E10" w:rsidR="00241FEB" w:rsidRPr="00241FEB" w:rsidRDefault="00241FEB" w:rsidP="00241FEB">
      <w:pPr>
        <w:rPr>
          <w:rFonts w:ascii="Baskerville Old Face" w:hAnsi="Baskerville Old Face" w:cs="FrankRuehl"/>
          <w:sz w:val="56"/>
          <w:szCs w:val="56"/>
        </w:rPr>
      </w:pPr>
      <w:r>
        <w:rPr>
          <w:rFonts w:ascii="Baskerville Old Face" w:hAnsi="Baskerville Old Face" w:cs="FrankRuehl"/>
          <w:sz w:val="56"/>
          <w:szCs w:val="56"/>
        </w:rPr>
        <w:t>gC</w:t>
      </w:r>
      <w:r w:rsidRPr="00241FEB">
        <w:rPr>
          <w:rFonts w:ascii="Baskerville Old Face" w:hAnsi="Baskerville Old Face" w:cs="FrankRuehl"/>
          <w:sz w:val="56"/>
          <w:szCs w:val="56"/>
        </w:rPr>
        <w:t>ode Library</w:t>
      </w:r>
    </w:p>
    <w:sectPr w:rsidR="00241FEB" w:rsidRPr="00241FEB" w:rsidSect="00241FE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FC"/>
    <w:rsid w:val="00241FEB"/>
    <w:rsid w:val="004D0991"/>
    <w:rsid w:val="00541023"/>
    <w:rsid w:val="00595FFC"/>
    <w:rsid w:val="00735F03"/>
    <w:rsid w:val="007C657D"/>
    <w:rsid w:val="009E1C8F"/>
    <w:rsid w:val="00BB5C62"/>
    <w:rsid w:val="00D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A1F3"/>
  <w15:chartTrackingRefBased/>
  <w15:docId w15:val="{6C790EF0-B982-E44F-A241-99376469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F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F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F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F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F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F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cp:keywords/>
  <dc:description/>
  <cp:lastModifiedBy>Rich Colvin</cp:lastModifiedBy>
  <cp:revision>2</cp:revision>
  <dcterms:created xsi:type="dcterms:W3CDTF">2024-09-28T23:43:00Z</dcterms:created>
  <dcterms:modified xsi:type="dcterms:W3CDTF">2024-09-29T15:57:00Z</dcterms:modified>
</cp:coreProperties>
</file>