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AD67" w14:textId="67052068" w:rsidR="00BD405B" w:rsidRPr="00892A18" w:rsidRDefault="00892A18">
      <w:pPr>
        <w:rPr>
          <w:b/>
          <w:bCs/>
        </w:rPr>
      </w:pPr>
      <w:r w:rsidRPr="00892A18">
        <w:rPr>
          <w:b/>
          <w:bCs/>
        </w:rPr>
        <w:t>Data processing:</w:t>
      </w:r>
    </w:p>
    <w:p w14:paraId="1E56668B" w14:textId="77777777" w:rsidR="00892A18" w:rsidRDefault="00892A18"/>
    <w:p w14:paraId="3C933136" w14:textId="6C70DA5D" w:rsidR="00892A18" w:rsidRP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 xml:space="preserve">Class: </w:t>
      </w:r>
      <w:r w:rsidR="00607245">
        <w:rPr>
          <w:rFonts w:ascii="Menlo" w:hAnsi="Menlo" w:cs="Menlo"/>
          <w:color w:val="333333"/>
          <w:sz w:val="18"/>
          <w:szCs w:val="18"/>
          <w:lang w:val="en-US"/>
        </w:rPr>
        <w:t>stationary</w:t>
      </w:r>
      <w:r w:rsidRPr="00892A18">
        <w:rPr>
          <w:rFonts w:ascii="Menlo" w:hAnsi="Menlo" w:cs="Menlo"/>
          <w:color w:val="333333"/>
          <w:sz w:val="18"/>
          <w:szCs w:val="18"/>
        </w:rPr>
        <w:t>, count 1842</w:t>
      </w:r>
      <w:r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92A18">
        <w:rPr>
          <w:rFonts w:ascii="Menlo" w:hAnsi="Menlo" w:cs="Menlo"/>
          <w:color w:val="333333"/>
          <w:sz w:val="18"/>
          <w:szCs w:val="18"/>
        </w:rPr>
        <w:t>Outliers removed: 137</w:t>
      </w:r>
    </w:p>
    <w:p w14:paraId="309C7C63" w14:textId="75D3C7F8" w:rsidR="00892A18" w:rsidRPr="00892A18" w:rsidRDefault="00892A18" w:rsidP="00892A18">
      <w:pPr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D0520F9" w14:textId="51408E40" w:rsidR="00892A18" w:rsidRP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 xml:space="preserve">Class: </w:t>
      </w:r>
      <w:r w:rsidR="00607245">
        <w:rPr>
          <w:rFonts w:ascii="Menlo" w:hAnsi="Menlo" w:cs="Menlo"/>
          <w:color w:val="333333"/>
          <w:sz w:val="18"/>
          <w:szCs w:val="18"/>
          <w:lang w:val="en-US"/>
        </w:rPr>
        <w:t>Locomotion</w:t>
      </w:r>
      <w:r w:rsidRPr="00892A18">
        <w:rPr>
          <w:rFonts w:ascii="Menlo" w:hAnsi="Menlo" w:cs="Menlo"/>
          <w:color w:val="333333"/>
          <w:sz w:val="18"/>
          <w:szCs w:val="18"/>
        </w:rPr>
        <w:t>, count 579</w:t>
      </w:r>
      <w:r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92A18">
        <w:rPr>
          <w:rFonts w:ascii="Menlo" w:hAnsi="Menlo" w:cs="Menlo"/>
          <w:color w:val="333333"/>
          <w:sz w:val="18"/>
          <w:szCs w:val="18"/>
        </w:rPr>
        <w:t>Outliers removed: 19</w:t>
      </w:r>
    </w:p>
    <w:p w14:paraId="7E5CB1E9" w14:textId="08CEB4A5" w:rsidR="00892A18" w:rsidRPr="00892A18" w:rsidRDefault="00892A18" w:rsidP="00892A18">
      <w:pPr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9624F62" w14:textId="65C01249" w:rsid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 xml:space="preserve">Class: </w:t>
      </w:r>
      <w:r w:rsidR="00607245">
        <w:rPr>
          <w:rFonts w:ascii="Menlo" w:hAnsi="Menlo" w:cs="Menlo"/>
          <w:color w:val="333333"/>
          <w:sz w:val="18"/>
          <w:szCs w:val="18"/>
          <w:lang w:val="en-US"/>
        </w:rPr>
        <w:t>wheelchair activity</w:t>
      </w:r>
      <w:r w:rsidRPr="00892A18">
        <w:rPr>
          <w:rFonts w:ascii="Menlo" w:hAnsi="Menlo" w:cs="Menlo"/>
          <w:color w:val="333333"/>
          <w:sz w:val="18"/>
          <w:szCs w:val="18"/>
        </w:rPr>
        <w:t>, count 1215</w:t>
      </w:r>
      <w:r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92A18">
        <w:rPr>
          <w:rFonts w:ascii="Menlo" w:hAnsi="Menlo" w:cs="Menlo"/>
          <w:color w:val="333333"/>
          <w:sz w:val="18"/>
          <w:szCs w:val="18"/>
        </w:rPr>
        <w:t>Outliers removed: 35</w:t>
      </w:r>
    </w:p>
    <w:p w14:paraId="71938566" w14:textId="77777777" w:rsid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</w:p>
    <w:p w14:paraId="7ED2EF0E" w14:textId="77777777" w:rsid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</w:p>
    <w:p w14:paraId="4CF5DDA5" w14:textId="39BFE354" w:rsidR="00892A18" w:rsidRPr="00892A18" w:rsidRDefault="00892A18" w:rsidP="00892A18">
      <w:pPr>
        <w:rPr>
          <w:b/>
          <w:bCs/>
        </w:rPr>
      </w:pPr>
      <w:r w:rsidRPr="00892A18">
        <w:rPr>
          <w:b/>
          <w:bCs/>
        </w:rPr>
        <w:t>Results:</w:t>
      </w:r>
    </w:p>
    <w:p w14:paraId="179D523A" w14:textId="77777777" w:rsidR="00892A18" w:rsidRPr="00892A18" w:rsidRDefault="00892A18" w:rsidP="00892A18">
      <w:pPr>
        <w:rPr>
          <w:b/>
          <w:bCs/>
        </w:rPr>
      </w:pPr>
    </w:p>
    <w:p w14:paraId="7ED10B61" w14:textId="7B7C9C27" w:rsidR="00892A18" w:rsidRPr="00892A18" w:rsidRDefault="00892A18" w:rsidP="00892A18">
      <w:pPr>
        <w:rPr>
          <w:rFonts w:asciiTheme="minorHAnsi" w:eastAsiaTheme="minorHAnsi" w:hAnsiTheme="minorHAnsi" w:cstheme="minorBidi"/>
          <w:i/>
          <w:iCs/>
          <w:kern w:val="2"/>
          <w:lang w:val="da-DK" w:eastAsia="en-US"/>
          <w14:ligatures w14:val="standardContextual"/>
        </w:rPr>
      </w:pPr>
      <w:r w:rsidRPr="00892A18">
        <w:rPr>
          <w:i/>
          <w:iCs/>
        </w:rPr>
        <w:t>Arm en Enkel:</w:t>
      </w:r>
    </w:p>
    <w:p w14:paraId="78A202DC" w14:textId="77777777" w:rsid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</w:p>
    <w:p w14:paraId="387D0A74" w14:textId="77777777" w:rsidR="00892A18" w:rsidRP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>Accuracy 81.8 (4.7), [73.8,85.7]</w:t>
      </w:r>
    </w:p>
    <w:p w14:paraId="3006DA02" w14:textId="77777777" w:rsidR="00892A18" w:rsidRP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>F1 77.3 (5.2), [70.7,84.0]</w:t>
      </w:r>
    </w:p>
    <w:p w14:paraId="11E65EB6" w14:textId="77777777" w:rsidR="00892A18" w:rsidRP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>Recall 76.9 (4.5), [71.7,83.5]</w:t>
      </w:r>
    </w:p>
    <w:p w14:paraId="29039B4C" w14:textId="4DCC39BE" w:rsid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>Precision 78.8 (7.0), [70.4,87.0]</w:t>
      </w:r>
    </w:p>
    <w:p w14:paraId="75C9777F" w14:textId="52F602BA" w:rsid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inline distT="0" distB="0" distL="0" distR="0" wp14:anchorId="42D37415" wp14:editId="7FB25679">
            <wp:extent cx="5486400" cy="5486400"/>
            <wp:effectExtent l="0" t="0" r="0" b="0"/>
            <wp:docPr id="1600394697" name="Picture 2" descr="A chart of a number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4697" name="Picture 2" descr="A chart of a number of blue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F1E" w14:textId="77777777" w:rsidR="00892A18" w:rsidRDefault="00892A18" w:rsidP="00892A18">
      <w:pPr>
        <w:rPr>
          <w:rFonts w:ascii="Menlo" w:hAnsi="Menlo" w:cs="Menlo"/>
          <w:color w:val="333333"/>
          <w:sz w:val="18"/>
          <w:szCs w:val="18"/>
        </w:rPr>
      </w:pPr>
    </w:p>
    <w:p w14:paraId="10E7A716" w14:textId="7370C9E3" w:rsidR="00892A18" w:rsidRDefault="00854149" w:rsidP="00892A18">
      <w:pPr>
        <w:rPr>
          <w:i/>
          <w:iCs/>
        </w:rPr>
      </w:pPr>
      <w:r>
        <w:rPr>
          <w:i/>
          <w:iCs/>
        </w:rPr>
        <w:br w:type="column"/>
      </w:r>
      <w:r w:rsidR="00892A18">
        <w:rPr>
          <w:i/>
          <w:iCs/>
        </w:rPr>
        <w:lastRenderedPageBreak/>
        <w:t>Arm:</w:t>
      </w:r>
    </w:p>
    <w:p w14:paraId="04C6980B" w14:textId="77777777" w:rsidR="00892A18" w:rsidRDefault="00892A18" w:rsidP="00892A18">
      <w:pPr>
        <w:rPr>
          <w:i/>
          <w:iCs/>
        </w:rPr>
      </w:pPr>
    </w:p>
    <w:p w14:paraId="2A519216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Accuracy 70.7 (4.8), [63.9,77.0]</w:t>
      </w:r>
    </w:p>
    <w:p w14:paraId="165E2A97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F1 65.1 (4.4), [59.9,70.7]</w:t>
      </w:r>
    </w:p>
    <w:p w14:paraId="3594991B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Recall 62.8 (3.5), [59.0,66.9]</w:t>
      </w:r>
    </w:p>
    <w:p w14:paraId="567CE2F5" w14:textId="20C267C5" w:rsidR="00892A18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Precision 76.2 (3.6), [72.4,81.9]</w:t>
      </w:r>
    </w:p>
    <w:p w14:paraId="4FDF393C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</w:p>
    <w:p w14:paraId="3A48BB89" w14:textId="77777777" w:rsidR="00854149" w:rsidRDefault="00854149" w:rsidP="00854149">
      <w:pPr>
        <w:rPr>
          <w:i/>
          <w:iCs/>
        </w:rPr>
      </w:pPr>
    </w:p>
    <w:p w14:paraId="1002F751" w14:textId="4CD78D60" w:rsidR="00892A18" w:rsidRDefault="00854149" w:rsidP="00892A18">
      <w:pPr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inline distT="0" distB="0" distL="0" distR="0" wp14:anchorId="04577365" wp14:editId="3C91F254">
            <wp:extent cx="5486400" cy="5486400"/>
            <wp:effectExtent l="0" t="0" r="0" b="0"/>
            <wp:docPr id="30804843" name="Picture 4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4843" name="Picture 4" descr="A chart of different colo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C9B6" w14:textId="77777777" w:rsidR="00892A18" w:rsidRDefault="00892A18" w:rsidP="00892A18">
      <w:pPr>
        <w:rPr>
          <w:i/>
          <w:iCs/>
        </w:rPr>
      </w:pPr>
    </w:p>
    <w:p w14:paraId="3F454AB7" w14:textId="48FDF5A9" w:rsidR="00892A18" w:rsidRDefault="00854149" w:rsidP="00892A18">
      <w:pPr>
        <w:rPr>
          <w:i/>
          <w:iCs/>
        </w:rPr>
      </w:pPr>
      <w:r>
        <w:rPr>
          <w:i/>
          <w:iCs/>
        </w:rPr>
        <w:br w:type="column"/>
      </w:r>
      <w:r w:rsidR="00892A18">
        <w:rPr>
          <w:i/>
          <w:iCs/>
        </w:rPr>
        <w:lastRenderedPageBreak/>
        <w:t>Enkel:</w:t>
      </w:r>
    </w:p>
    <w:p w14:paraId="445F0A28" w14:textId="77777777" w:rsidR="00892A18" w:rsidRDefault="00892A18" w:rsidP="00892A18">
      <w:pPr>
        <w:rPr>
          <w:i/>
          <w:iCs/>
        </w:rPr>
      </w:pPr>
    </w:p>
    <w:p w14:paraId="60FA1B10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Accuracy 75.7 (6.5), [67.8,82.6]</w:t>
      </w:r>
    </w:p>
    <w:p w14:paraId="75ED1EE8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F1 66.8 (6.3), [59.7,76.6]</w:t>
      </w:r>
    </w:p>
    <w:p w14:paraId="24C7B247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Recall 67.6 (5.8), [59.9,76.1]</w:t>
      </w:r>
    </w:p>
    <w:p w14:paraId="09721DCE" w14:textId="1C0F1B59" w:rsidR="00892A18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Precision 68.3 (7.6), [61.3,81.1]</w:t>
      </w:r>
    </w:p>
    <w:p w14:paraId="57DBDF70" w14:textId="77777777" w:rsidR="00854149" w:rsidRDefault="00854149" w:rsidP="00854149">
      <w:pPr>
        <w:rPr>
          <w:rFonts w:ascii="Menlo" w:hAnsi="Menlo" w:cs="Menlo"/>
          <w:color w:val="333333"/>
          <w:sz w:val="18"/>
          <w:szCs w:val="18"/>
        </w:rPr>
      </w:pPr>
    </w:p>
    <w:p w14:paraId="0F606DBD" w14:textId="7AC458C6" w:rsidR="00854149" w:rsidRPr="00892A18" w:rsidRDefault="00854149" w:rsidP="00854149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  <w14:ligatures w14:val="standardContextual"/>
        </w:rPr>
        <w:drawing>
          <wp:inline distT="0" distB="0" distL="0" distR="0" wp14:anchorId="598E97EB" wp14:editId="51C63952">
            <wp:extent cx="5486400" cy="5486400"/>
            <wp:effectExtent l="0" t="0" r="0" b="0"/>
            <wp:docPr id="414654882" name="Picture 3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54882" name="Picture 3" descr="A chart of different colo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149" w:rsidRPr="0089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18"/>
    <w:rsid w:val="00607245"/>
    <w:rsid w:val="00854149"/>
    <w:rsid w:val="00892A18"/>
    <w:rsid w:val="00B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E85100"/>
  <w15:chartTrackingRefBased/>
  <w15:docId w15:val="{13259AC6-A3B1-7C4F-BBAC-BFCE0321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4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</Words>
  <Characters>521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Felius</dc:creator>
  <cp:keywords/>
  <dc:description/>
  <cp:lastModifiedBy>Richard Felius</cp:lastModifiedBy>
  <cp:revision>2</cp:revision>
  <dcterms:created xsi:type="dcterms:W3CDTF">2023-09-25T13:34:00Z</dcterms:created>
  <dcterms:modified xsi:type="dcterms:W3CDTF">2023-09-25T13:57:00Z</dcterms:modified>
</cp:coreProperties>
</file>