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15F6" w14:textId="77777777" w:rsidR="00D172EA" w:rsidRPr="009F10F2" w:rsidRDefault="00000C4D" w:rsidP="00000C4D">
      <w:pPr>
        <w:pStyle w:val="Heading2"/>
      </w:pPr>
      <w:r>
        <w:t>Details</w:t>
      </w:r>
    </w:p>
    <w:tbl>
      <w:tblPr>
        <w:tblStyle w:val="TableGrid"/>
        <w:tblW w:w="95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78"/>
        <w:gridCol w:w="7380"/>
      </w:tblGrid>
      <w:tr w:rsidR="000F1D3E" w:rsidRPr="009F10F2" w14:paraId="2E10080B" w14:textId="77777777" w:rsidTr="00E919D0">
        <w:trPr>
          <w:trHeight w:val="256"/>
          <w:jc w:val="center"/>
        </w:trPr>
        <w:tc>
          <w:tcPr>
            <w:tcW w:w="2178" w:type="dxa"/>
          </w:tcPr>
          <w:p w14:paraId="78884B8A" w14:textId="77777777" w:rsidR="000F1D3E" w:rsidRPr="009F10F2" w:rsidRDefault="000F1D3E" w:rsidP="006215B0">
            <w:pPr>
              <w:pStyle w:val="TableStyle"/>
              <w:spacing w:before="100" w:after="100"/>
            </w:pPr>
            <w:r w:rsidRPr="009F10F2">
              <w:t>Assessment Name:</w:t>
            </w:r>
          </w:p>
        </w:tc>
        <w:tc>
          <w:tcPr>
            <w:tcW w:w="7380" w:type="dxa"/>
          </w:tcPr>
          <w:p w14:paraId="1FC6F0C9" w14:textId="1C7A9C36" w:rsidR="00EB612F" w:rsidRDefault="00000000">
            <w:r>
              <w:t xml:space="preserve">Laboratory Activity 2 – </w:t>
            </w:r>
            <w:r w:rsidR="005D6A8E">
              <w:t>Machine Learning</w:t>
            </w:r>
            <w:r>
              <w:t xml:space="preserve"> Models</w:t>
            </w:r>
          </w:p>
        </w:tc>
      </w:tr>
      <w:tr w:rsidR="000F1D3E" w:rsidRPr="009F10F2" w14:paraId="352CAF16" w14:textId="77777777" w:rsidTr="00E919D0">
        <w:trPr>
          <w:trHeight w:val="256"/>
          <w:jc w:val="center"/>
        </w:trPr>
        <w:tc>
          <w:tcPr>
            <w:tcW w:w="2178" w:type="dxa"/>
          </w:tcPr>
          <w:p w14:paraId="38114A3D" w14:textId="77777777" w:rsidR="000F1D3E" w:rsidRPr="009F10F2" w:rsidRDefault="000F1D3E" w:rsidP="006215B0">
            <w:pPr>
              <w:pStyle w:val="TableStyle"/>
              <w:spacing w:before="100" w:after="100"/>
            </w:pPr>
            <w:r w:rsidRPr="009F10F2">
              <w:t>Weight</w:t>
            </w:r>
            <w:r w:rsidR="00A22A35">
              <w:t>ing</w:t>
            </w:r>
            <w:r w:rsidRPr="009F10F2">
              <w:t>:</w:t>
            </w:r>
          </w:p>
        </w:tc>
        <w:tc>
          <w:tcPr>
            <w:tcW w:w="7380" w:type="dxa"/>
          </w:tcPr>
          <w:p w14:paraId="0A59E180" w14:textId="441F6D58" w:rsidR="00EB612F" w:rsidRDefault="00000000">
            <w:r>
              <w:t>1</w:t>
            </w:r>
            <w:r w:rsidR="00792041">
              <w:t>5</w:t>
            </w:r>
            <w:r>
              <w:t>%</w:t>
            </w:r>
            <w:r w:rsidR="002F01FD">
              <w:t xml:space="preserve"> </w:t>
            </w:r>
            <w:r w:rsidR="002F01FD">
              <w:t>(Laboratory Activities 1–2 combine for a total of 30%)</w:t>
            </w:r>
          </w:p>
        </w:tc>
      </w:tr>
      <w:tr w:rsidR="00E02CCF" w:rsidRPr="009F10F2" w14:paraId="41650214" w14:textId="77777777" w:rsidTr="00E919D0">
        <w:trPr>
          <w:trHeight w:val="256"/>
          <w:jc w:val="center"/>
        </w:trPr>
        <w:tc>
          <w:tcPr>
            <w:tcW w:w="2178" w:type="dxa"/>
          </w:tcPr>
          <w:p w14:paraId="0E45B2B1" w14:textId="77777777" w:rsidR="00E02CCF" w:rsidRPr="009F10F2" w:rsidRDefault="00E02CCF" w:rsidP="006215B0">
            <w:pPr>
              <w:pStyle w:val="TableStyle"/>
              <w:spacing w:before="100" w:after="100"/>
            </w:pPr>
            <w:r>
              <w:t>Learning Outcomes:</w:t>
            </w:r>
          </w:p>
        </w:tc>
        <w:tc>
          <w:tcPr>
            <w:tcW w:w="7380" w:type="dxa"/>
          </w:tcPr>
          <w:p w14:paraId="1AC0BC09" w14:textId="352592C5" w:rsidR="00EB612F" w:rsidRDefault="00000000">
            <w:r>
              <w:t>LO3</w:t>
            </w:r>
            <w:r w:rsidR="00D60ED8">
              <w:t xml:space="preserve">: </w:t>
            </w:r>
            <w:r>
              <w:t>Apply basic algorithms such as linear regression, decision trees, and k-means clustering to develop and evaluate machine learning models.</w:t>
            </w:r>
          </w:p>
          <w:p w14:paraId="22E4DFA8" w14:textId="2C27F1E3" w:rsidR="00D60ED8" w:rsidRDefault="00D60ED8">
            <w:r>
              <w:t xml:space="preserve">LO5: </w:t>
            </w:r>
            <w:r w:rsidRPr="00D60ED8">
              <w:t>Design and test ML pipelines on real-world datasets using appropriately selected tools.</w:t>
            </w:r>
          </w:p>
        </w:tc>
      </w:tr>
      <w:tr w:rsidR="00084B96" w:rsidRPr="009F10F2" w14:paraId="03DA7D20" w14:textId="77777777" w:rsidTr="00E919D0">
        <w:trPr>
          <w:trHeight w:val="256"/>
          <w:jc w:val="center"/>
        </w:trPr>
        <w:tc>
          <w:tcPr>
            <w:tcW w:w="2178" w:type="dxa"/>
          </w:tcPr>
          <w:p w14:paraId="5B0D8F22" w14:textId="77777777" w:rsidR="00084B96" w:rsidRDefault="00084B96" w:rsidP="006215B0">
            <w:pPr>
              <w:pStyle w:val="TableStyle"/>
              <w:spacing w:before="100" w:after="100"/>
            </w:pPr>
            <w:r>
              <w:t>Conditions</w:t>
            </w:r>
          </w:p>
        </w:tc>
        <w:tc>
          <w:tcPr>
            <w:tcW w:w="7380" w:type="dxa"/>
          </w:tcPr>
          <w:p w14:paraId="3238EB56" w14:textId="77777777" w:rsidR="00084B96" w:rsidRDefault="00084B96" w:rsidP="006215B0">
            <w:pPr>
              <w:pStyle w:val="TableStyle"/>
              <w:spacing w:before="100" w:after="100"/>
            </w:pPr>
            <w:r w:rsidRPr="00084B96">
              <w:t xml:space="preserve">No </w:t>
            </w:r>
            <w:r w:rsidR="00C1762D">
              <w:t>r</w:t>
            </w:r>
            <w:r w:rsidRPr="00084B96">
              <w:t>esubmissions are allowed</w:t>
            </w:r>
            <w:r w:rsidR="00887EAC">
              <w:t>.</w:t>
            </w:r>
          </w:p>
          <w:p w14:paraId="4CA90FDE" w14:textId="77777777" w:rsidR="00084B96" w:rsidRDefault="00084B96" w:rsidP="006215B0">
            <w:pPr>
              <w:pStyle w:val="TableStyle"/>
              <w:spacing w:before="100" w:after="100"/>
            </w:pPr>
            <w:r w:rsidRPr="00084B96">
              <w:t>To pass this paper</w:t>
            </w:r>
            <w:r>
              <w:t>,</w:t>
            </w:r>
            <w:r w:rsidRPr="00084B96">
              <w:t xml:space="preserve"> an overall grade of 50% must be achieved across all</w:t>
            </w:r>
            <w:r>
              <w:t xml:space="preserve"> </w:t>
            </w:r>
            <w:r w:rsidRPr="00084B96">
              <w:t>assignments.</w:t>
            </w:r>
          </w:p>
          <w:p w14:paraId="0CD29862" w14:textId="77777777" w:rsidR="001805E2" w:rsidRDefault="001805E2" w:rsidP="001805E2">
            <w:pPr>
              <w:pStyle w:val="TableStyle"/>
              <w:spacing w:before="100" w:after="100"/>
            </w:pPr>
            <w:r>
              <w:t>Late submission as per the SIT policy</w:t>
            </w:r>
          </w:p>
          <w:p w14:paraId="062CAE30" w14:textId="77777777" w:rsidR="001805E2" w:rsidRDefault="001805E2" w:rsidP="00843958">
            <w:pPr>
              <w:pStyle w:val="TableStyle"/>
            </w:pPr>
            <w:r>
              <w:t xml:space="preserve">      • Late up to 24hrs deduct 20%</w:t>
            </w:r>
          </w:p>
          <w:p w14:paraId="7B231EF5" w14:textId="77777777" w:rsidR="001805E2" w:rsidRDefault="001805E2" w:rsidP="00843958">
            <w:pPr>
              <w:pStyle w:val="TableStyle"/>
            </w:pPr>
            <w:r>
              <w:t xml:space="preserve">      • Late 24 to 48 hours deduct 40%</w:t>
            </w:r>
          </w:p>
          <w:p w14:paraId="0D678DB3" w14:textId="77777777" w:rsidR="001805E2" w:rsidRDefault="001805E2" w:rsidP="00843958">
            <w:pPr>
              <w:pStyle w:val="TableStyle"/>
            </w:pPr>
            <w:r>
              <w:t xml:space="preserve">      • Late 48 to 72 hours deduct 60%</w:t>
            </w:r>
          </w:p>
          <w:p w14:paraId="58B3C6B2" w14:textId="77777777" w:rsidR="001805E2" w:rsidRDefault="001805E2" w:rsidP="00843958">
            <w:pPr>
              <w:pStyle w:val="TableStyle"/>
            </w:pPr>
            <w:r>
              <w:t xml:space="preserve">      • Over 3 Days (72 hours) assignment not </w:t>
            </w:r>
            <w:r w:rsidR="00241013">
              <w:t>accepted</w:t>
            </w:r>
          </w:p>
        </w:tc>
      </w:tr>
      <w:tr w:rsidR="00A40502" w:rsidRPr="009F10F2" w14:paraId="22115171" w14:textId="77777777" w:rsidTr="00E919D0">
        <w:trPr>
          <w:trHeight w:val="256"/>
          <w:jc w:val="center"/>
        </w:trPr>
        <w:tc>
          <w:tcPr>
            <w:tcW w:w="2178" w:type="dxa"/>
          </w:tcPr>
          <w:p w14:paraId="6FFEDBA9" w14:textId="77777777" w:rsidR="00A40502" w:rsidRPr="009F10F2" w:rsidRDefault="00A40502" w:rsidP="006215B0">
            <w:pPr>
              <w:pStyle w:val="TableStyle"/>
              <w:spacing w:before="100" w:after="100"/>
            </w:pPr>
            <w:r>
              <w:t>Group Size:</w:t>
            </w:r>
          </w:p>
        </w:tc>
        <w:tc>
          <w:tcPr>
            <w:tcW w:w="7380" w:type="dxa"/>
          </w:tcPr>
          <w:p w14:paraId="1F3DD496" w14:textId="77777777" w:rsidR="00A40502" w:rsidRDefault="00BB38DC" w:rsidP="006215B0">
            <w:pPr>
              <w:pStyle w:val="TableStyle"/>
              <w:spacing w:before="100" w:after="100"/>
            </w:pPr>
            <w:r>
              <w:t>Individual</w:t>
            </w:r>
          </w:p>
        </w:tc>
      </w:tr>
      <w:tr w:rsidR="000F1D3E" w:rsidRPr="009F10F2" w14:paraId="28288A9C" w14:textId="77777777" w:rsidTr="00E919D0">
        <w:trPr>
          <w:trHeight w:val="256"/>
          <w:jc w:val="center"/>
        </w:trPr>
        <w:tc>
          <w:tcPr>
            <w:tcW w:w="2178" w:type="dxa"/>
          </w:tcPr>
          <w:p w14:paraId="0D6E1274" w14:textId="77777777" w:rsidR="000F1D3E" w:rsidRPr="009F10F2" w:rsidRDefault="000F1D3E" w:rsidP="006215B0">
            <w:pPr>
              <w:pStyle w:val="TableStyle"/>
              <w:spacing w:before="100" w:after="100"/>
            </w:pPr>
            <w:r w:rsidRPr="009F10F2">
              <w:t>Points:</w:t>
            </w:r>
          </w:p>
        </w:tc>
        <w:tc>
          <w:tcPr>
            <w:tcW w:w="7380" w:type="dxa"/>
          </w:tcPr>
          <w:p w14:paraId="52C69AAC" w14:textId="77777777" w:rsidR="000F1D3E" w:rsidRPr="009F10F2" w:rsidRDefault="00F6237F" w:rsidP="006215B0">
            <w:pPr>
              <w:pStyle w:val="TableStyle"/>
              <w:spacing w:before="100" w:after="100"/>
            </w:pPr>
            <w:r>
              <w:t>100</w:t>
            </w:r>
            <w:r w:rsidR="000F1D3E" w:rsidRPr="009F10F2">
              <w:t xml:space="preserve"> possible points</w:t>
            </w:r>
          </w:p>
        </w:tc>
      </w:tr>
      <w:tr w:rsidR="000F1D3E" w:rsidRPr="009F10F2" w14:paraId="7BFDAA55" w14:textId="77777777" w:rsidTr="00E919D0">
        <w:trPr>
          <w:trHeight w:val="55"/>
          <w:jc w:val="center"/>
        </w:trPr>
        <w:tc>
          <w:tcPr>
            <w:tcW w:w="2178" w:type="dxa"/>
          </w:tcPr>
          <w:p w14:paraId="365A3925" w14:textId="77777777" w:rsidR="00702AB9" w:rsidRPr="009F10F2" w:rsidRDefault="00702AB9" w:rsidP="006215B0">
            <w:pPr>
              <w:pStyle w:val="TableStyle"/>
              <w:spacing w:before="100" w:after="100"/>
            </w:pPr>
            <w:r>
              <w:t>Due:</w:t>
            </w:r>
          </w:p>
        </w:tc>
        <w:tc>
          <w:tcPr>
            <w:tcW w:w="7380" w:type="dxa"/>
          </w:tcPr>
          <w:p w14:paraId="3E4F1C4E" w14:textId="77777777" w:rsidR="00BB38DC" w:rsidRPr="009F10F2" w:rsidRDefault="00DA3D41" w:rsidP="006215B0">
            <w:pPr>
              <w:pStyle w:val="TableStyle"/>
              <w:spacing w:before="100" w:after="100"/>
            </w:pPr>
            <w:r w:rsidRPr="00DA3D41">
              <w:t>As per Blackboard calendar</w:t>
            </w:r>
          </w:p>
        </w:tc>
      </w:tr>
      <w:tr w:rsidR="00BB38DC" w:rsidRPr="009F10F2" w14:paraId="32727271" w14:textId="77777777" w:rsidTr="00E919D0">
        <w:trPr>
          <w:trHeight w:val="55"/>
          <w:jc w:val="center"/>
        </w:trPr>
        <w:tc>
          <w:tcPr>
            <w:tcW w:w="2178" w:type="dxa"/>
          </w:tcPr>
          <w:p w14:paraId="4D7C8274" w14:textId="77777777" w:rsidR="00BB38DC" w:rsidRDefault="00BB38DC" w:rsidP="006215B0">
            <w:pPr>
              <w:pStyle w:val="TableStyle"/>
              <w:spacing w:before="100" w:after="100"/>
            </w:pPr>
            <w:r>
              <w:t>Notes:</w:t>
            </w:r>
          </w:p>
        </w:tc>
        <w:tc>
          <w:tcPr>
            <w:tcW w:w="7380" w:type="dxa"/>
          </w:tcPr>
          <w:p w14:paraId="3CA5747B" w14:textId="77777777" w:rsidR="00EB612F" w:rsidRDefault="00000000">
            <w:r>
              <w:t>This is an open book laboratory activity.</w:t>
            </w:r>
            <w:r>
              <w:br/>
              <w:t>Use Python (</w:t>
            </w:r>
            <w:proofErr w:type="spellStart"/>
            <w:r>
              <w:t>Jupyter</w:t>
            </w:r>
            <w:proofErr w:type="spellEnd"/>
            <w:r>
              <w:t xml:space="preserve"> Notebook) with pandas and scikit-learn.</w:t>
            </w:r>
            <w:r>
              <w:br/>
              <w:t>This lab extends Lab 1. Assume preprocessing is ready for ML, but the correct preparation code is provided in the starter notebook.</w:t>
            </w:r>
            <w:r>
              <w:br/>
              <w:t>Cite any external sources and acknowledge any AI tools used.</w:t>
            </w:r>
          </w:p>
        </w:tc>
      </w:tr>
    </w:tbl>
    <w:p w14:paraId="6B9D3822" w14:textId="77777777" w:rsidR="006F2008" w:rsidRDefault="006F2008" w:rsidP="006F2008">
      <w:pPr>
        <w:pStyle w:val="Heading2"/>
        <w:rPr>
          <w:lang w:val="en-NZ"/>
        </w:rPr>
      </w:pPr>
      <w:r w:rsidRPr="009F10F2">
        <w:rPr>
          <w:lang w:val="en-NZ"/>
        </w:rPr>
        <w:t>Hand-in requirements</w:t>
      </w:r>
    </w:p>
    <w:p w14:paraId="48CB483F" w14:textId="623C7900" w:rsidR="00330D27" w:rsidRPr="00F4157F" w:rsidRDefault="006F2008" w:rsidP="00F4157F">
      <w:pPr>
        <w:pStyle w:val="Heading2"/>
        <w:rPr>
          <w:lang w:val="en-NZ"/>
        </w:rPr>
      </w:pPr>
      <w:r>
        <w:rPr>
          <w:b/>
          <w:bCs/>
          <w:sz w:val="26"/>
          <w:szCs w:val="26"/>
        </w:rPr>
        <w:t>Online Submission</w:t>
      </w:r>
      <w:r>
        <w:t xml:space="preserve"> </w:t>
      </w:r>
      <w:r w:rsidRPr="00D34BCE">
        <w:rPr>
          <w:sz w:val="18"/>
          <w:szCs w:val="18"/>
        </w:rPr>
        <w:t>(</w:t>
      </w:r>
      <w:r w:rsidRPr="00A277B7">
        <w:rPr>
          <w:sz w:val="18"/>
          <w:szCs w:val="18"/>
          <w:lang w:val="en-NZ"/>
        </w:rPr>
        <w:t>You must submit the following via Blackboard</w:t>
      </w:r>
      <w:r w:rsidRPr="00D34BCE">
        <w:rPr>
          <w:sz w:val="18"/>
          <w:szCs w:val="18"/>
        </w:rPr>
        <w:t>)</w:t>
      </w:r>
    </w:p>
    <w:p w14:paraId="336B9F22" w14:textId="51539706" w:rsidR="00EB612F" w:rsidRDefault="00000000" w:rsidP="00F4157F">
      <w:pPr>
        <w:pStyle w:val="ListParagraph"/>
        <w:numPr>
          <w:ilvl w:val="0"/>
          <w:numId w:val="36"/>
        </w:numPr>
      </w:pPr>
      <w:r>
        <w:t xml:space="preserve">A single </w:t>
      </w:r>
      <w:proofErr w:type="spellStart"/>
      <w:r>
        <w:t>Jupyter</w:t>
      </w:r>
      <w:proofErr w:type="spellEnd"/>
      <w:r>
        <w:t xml:space="preserve"> Notebook (.</w:t>
      </w:r>
      <w:proofErr w:type="spellStart"/>
      <w:r>
        <w:t>ipynb</w:t>
      </w:r>
      <w:proofErr w:type="spellEnd"/>
      <w:r>
        <w:t xml:space="preserve">) with code </w:t>
      </w:r>
      <w:r w:rsidR="00F4157F">
        <w:t>and</w:t>
      </w:r>
      <w:r>
        <w:t xml:space="preserve"> outputs (all cells run).</w:t>
      </w:r>
    </w:p>
    <w:p w14:paraId="42C4AA67" w14:textId="77777777" w:rsidR="00397BC8" w:rsidRPr="009F10F2" w:rsidRDefault="00A845BB" w:rsidP="00D34BCE">
      <w:pPr>
        <w:pStyle w:val="Heading2"/>
        <w:rPr>
          <w:lang w:val="en-NZ"/>
        </w:rPr>
      </w:pPr>
      <w:r>
        <w:rPr>
          <w:lang w:val="en-NZ"/>
        </w:rPr>
        <w:t>Objective(s)</w:t>
      </w:r>
    </w:p>
    <w:p w14:paraId="0DC9FD19" w14:textId="77777777" w:rsidR="004E06D0" w:rsidRDefault="004E06D0" w:rsidP="004E06D0">
      <w:pPr>
        <w:spacing w:after="120"/>
        <w:jc w:val="both"/>
        <w:rPr>
          <w:rFonts w:cs="Segoe UI"/>
          <w:color w:val="0D0D0D"/>
          <w:shd w:val="clear" w:color="auto" w:fill="FFFFFF"/>
        </w:rPr>
      </w:pPr>
    </w:p>
    <w:p w14:paraId="18FF6D18" w14:textId="79B393D7" w:rsidR="006F2008" w:rsidRDefault="00474D84" w:rsidP="004E06D0">
      <w:pPr>
        <w:spacing w:after="120"/>
        <w:jc w:val="both"/>
        <w:rPr>
          <w:rFonts w:cs="Segoe UI"/>
          <w:color w:val="0D0D0D"/>
          <w:shd w:val="clear" w:color="auto" w:fill="FFFFFF"/>
        </w:rPr>
      </w:pPr>
      <w:r>
        <w:t>Using the Titanic dataset prepared for machine learning (Lab 1), train and evaluate two supervised models (Decision Tree and SVM) and one unsupervised model (k-means). You will report standard evaluation outputs and compare the results.</w:t>
      </w:r>
    </w:p>
    <w:p w14:paraId="7C16F100" w14:textId="77777777" w:rsidR="00F85231" w:rsidRDefault="00F85231" w:rsidP="008903C1">
      <w:pPr>
        <w:pStyle w:val="Heading2"/>
      </w:pPr>
    </w:p>
    <w:p w14:paraId="1A08F05D" w14:textId="172896CC" w:rsidR="00116FCF" w:rsidRPr="00116FCF" w:rsidRDefault="000C56CC" w:rsidP="008903C1">
      <w:pPr>
        <w:pStyle w:val="Heading2"/>
        <w:rPr>
          <w:rFonts w:eastAsiaTheme="minorHAnsi"/>
        </w:rPr>
      </w:pPr>
      <w:r>
        <w:rPr>
          <w:rFonts w:eastAsiaTheme="minorHAnsi"/>
        </w:rPr>
        <w:t>Scenario</w:t>
      </w:r>
    </w:p>
    <w:p w14:paraId="5BA93E9D" w14:textId="2E887AEB" w:rsidR="00EB612F" w:rsidRDefault="00465DA6" w:rsidP="00465DA6">
      <w:pPr>
        <w:jc w:val="both"/>
      </w:pPr>
      <w:r w:rsidRPr="00465DA6">
        <w:t>Using the Titanic dataset already prepared for ML in Lab 1, run supervised and unsupervised algorithms and interpret the results using simple performance measures.</w:t>
      </w:r>
    </w:p>
    <w:p w14:paraId="36CDBB83" w14:textId="77777777" w:rsidR="00F85231" w:rsidRDefault="00F85231"/>
    <w:p w14:paraId="06D3E60E" w14:textId="77777777" w:rsidR="00EB612F" w:rsidRDefault="00000000">
      <w:pPr>
        <w:rPr>
          <w:b/>
        </w:rPr>
      </w:pPr>
      <w:r>
        <w:rPr>
          <w:b/>
        </w:rPr>
        <w:t>Task instructions</w:t>
      </w:r>
    </w:p>
    <w:p w14:paraId="74494993" w14:textId="77777777" w:rsidR="00465DA6" w:rsidRDefault="00465DA6"/>
    <w:p w14:paraId="218F78C6" w14:textId="77777777" w:rsidR="004A7104" w:rsidRDefault="00000000">
      <w:pPr>
        <w:rPr>
          <w:b/>
        </w:rPr>
      </w:pPr>
      <w:r>
        <w:rPr>
          <w:b/>
        </w:rPr>
        <w:t>Part A —</w:t>
      </w:r>
      <w:r w:rsidR="004A7104" w:rsidRPr="004A7104">
        <w:rPr>
          <w:b/>
        </w:rPr>
        <w:t xml:space="preserve"> Supervised model 1: Logistic Regression</w:t>
      </w:r>
    </w:p>
    <w:p w14:paraId="2DBB51E3" w14:textId="21825F51" w:rsidR="004A7104" w:rsidRDefault="004A7104">
      <w:pPr>
        <w:rPr>
          <w:b/>
          <w:bCs/>
        </w:rPr>
      </w:pPr>
      <w:r w:rsidRPr="004A7104">
        <w:rPr>
          <w:b/>
          <w:bCs/>
        </w:rPr>
        <w:t>Part B — Supervised model 2: SVM</w:t>
      </w:r>
    </w:p>
    <w:p w14:paraId="56170F96" w14:textId="77777777" w:rsidR="00FB77B1" w:rsidRDefault="00FB77B1">
      <w:pPr>
        <w:rPr>
          <w:b/>
          <w:bCs/>
        </w:rPr>
      </w:pPr>
    </w:p>
    <w:p w14:paraId="06D69F8F" w14:textId="425173A7" w:rsidR="00FB77B1" w:rsidRPr="004A7104" w:rsidRDefault="00FB77B1">
      <w:pPr>
        <w:rPr>
          <w:b/>
          <w:bCs/>
        </w:rPr>
      </w:pPr>
      <w:r w:rsidRPr="00FB77B1">
        <w:rPr>
          <w:b/>
          <w:bCs/>
        </w:rPr>
        <w:t>Model settings (</w:t>
      </w:r>
      <w:r>
        <w:rPr>
          <w:b/>
          <w:bCs/>
        </w:rPr>
        <w:t>Part A</w:t>
      </w:r>
      <w:r w:rsidRPr="00FB77B1">
        <w:rPr>
          <w:b/>
          <w:bCs/>
        </w:rPr>
        <w:t>):</w:t>
      </w:r>
      <w:r w:rsidR="00111BEB">
        <w:rPr>
          <w:b/>
          <w:bCs/>
        </w:rPr>
        <w:t xml:space="preserve"> </w:t>
      </w:r>
      <w:proofErr w:type="spellStart"/>
      <w:r w:rsidR="00111BEB" w:rsidRPr="00111BEB">
        <w:rPr>
          <w:rFonts w:ascii="Consolas" w:hAnsi="Consolas"/>
        </w:rPr>
        <w:t>LogisticRegression</w:t>
      </w:r>
      <w:proofErr w:type="spellEnd"/>
      <w:r w:rsidR="00111BEB" w:rsidRPr="00111BEB">
        <w:rPr>
          <w:rFonts w:ascii="Consolas" w:hAnsi="Consolas"/>
        </w:rPr>
        <w:t>(</w:t>
      </w:r>
      <w:proofErr w:type="spellStart"/>
      <w:r w:rsidR="00111BEB" w:rsidRPr="00111BEB">
        <w:rPr>
          <w:rFonts w:ascii="Consolas" w:hAnsi="Consolas"/>
        </w:rPr>
        <w:t>max_iter</w:t>
      </w:r>
      <w:proofErr w:type="spellEnd"/>
      <w:r w:rsidR="00111BEB" w:rsidRPr="00111BEB">
        <w:rPr>
          <w:rFonts w:ascii="Consolas" w:hAnsi="Consolas"/>
        </w:rPr>
        <w:t xml:space="preserve">=300, </w:t>
      </w:r>
      <w:proofErr w:type="spellStart"/>
      <w:r w:rsidR="00111BEB" w:rsidRPr="00111BEB">
        <w:rPr>
          <w:rFonts w:ascii="Consolas" w:hAnsi="Consolas"/>
        </w:rPr>
        <w:t>random_state</w:t>
      </w:r>
      <w:proofErr w:type="spellEnd"/>
      <w:r w:rsidR="00111BEB" w:rsidRPr="00111BEB">
        <w:rPr>
          <w:rFonts w:ascii="Consolas" w:hAnsi="Consolas"/>
        </w:rPr>
        <w:t>=42)</w:t>
      </w:r>
    </w:p>
    <w:p w14:paraId="4AAE69F9" w14:textId="43E597F6" w:rsidR="00984029" w:rsidRPr="00D33B86" w:rsidRDefault="00111BEB" w:rsidP="00D33B86">
      <w:pPr>
        <w:rPr>
          <w:b/>
          <w:bCs/>
        </w:rPr>
      </w:pPr>
      <w:r w:rsidRPr="00111BEB">
        <w:rPr>
          <w:b/>
          <w:bCs/>
        </w:rPr>
        <w:t>Model settings (</w:t>
      </w:r>
      <w:r>
        <w:rPr>
          <w:b/>
          <w:bCs/>
        </w:rPr>
        <w:t>Part B</w:t>
      </w:r>
      <w:r w:rsidRPr="00111BEB">
        <w:rPr>
          <w:b/>
          <w:bCs/>
        </w:rPr>
        <w:t>):</w:t>
      </w:r>
      <w:r w:rsidR="00A25F59">
        <w:rPr>
          <w:b/>
          <w:bCs/>
        </w:rPr>
        <w:t xml:space="preserve"> </w:t>
      </w:r>
      <w:r w:rsidR="0087306C" w:rsidRPr="0087306C">
        <w:rPr>
          <w:rFonts w:ascii="Consolas" w:hAnsi="Consolas"/>
        </w:rPr>
        <w:t>SVC(kernel="</w:t>
      </w:r>
      <w:proofErr w:type="spellStart"/>
      <w:r w:rsidR="0087306C" w:rsidRPr="0087306C">
        <w:rPr>
          <w:rFonts w:ascii="Consolas" w:hAnsi="Consolas"/>
        </w:rPr>
        <w:t>rbf</w:t>
      </w:r>
      <w:proofErr w:type="spellEnd"/>
      <w:r w:rsidR="0087306C" w:rsidRPr="0087306C">
        <w:rPr>
          <w:rFonts w:ascii="Consolas" w:hAnsi="Consolas"/>
        </w:rPr>
        <w:t>", C=1, gamma="scale")</w:t>
      </w:r>
    </w:p>
    <w:p w14:paraId="02993035" w14:textId="77777777" w:rsidR="00C41F71" w:rsidRDefault="00C41F71">
      <w:pPr>
        <w:pStyle w:val="ListParagraph"/>
      </w:pPr>
    </w:p>
    <w:p w14:paraId="5774D39C" w14:textId="57D2C87D" w:rsidR="00C41F71" w:rsidRPr="00C41F71" w:rsidRDefault="00D33B86" w:rsidP="00D33B86">
      <w:r w:rsidRPr="00D33B86">
        <w:rPr>
          <w:b/>
          <w:bCs/>
        </w:rPr>
        <w:t xml:space="preserve">Part A and Part B - </w:t>
      </w:r>
      <w:r w:rsidR="00C41F71" w:rsidRPr="00D33B86">
        <w:rPr>
          <w:b/>
          <w:bCs/>
        </w:rPr>
        <w:t>Do:</w:t>
      </w:r>
    </w:p>
    <w:p w14:paraId="37E6DEBD" w14:textId="77777777" w:rsidR="00C41F71" w:rsidRPr="00C41F71" w:rsidRDefault="00C41F71" w:rsidP="00C41F71">
      <w:pPr>
        <w:pStyle w:val="ListParagraph"/>
        <w:numPr>
          <w:ilvl w:val="0"/>
          <w:numId w:val="39"/>
        </w:numPr>
      </w:pPr>
      <w:r w:rsidRPr="00C41F71">
        <w:t xml:space="preserve">Train on </w:t>
      </w:r>
      <w:proofErr w:type="spellStart"/>
      <w:r w:rsidRPr="00C41F71">
        <w:rPr>
          <w:rFonts w:ascii="Consolas" w:hAnsi="Consolas"/>
        </w:rPr>
        <w:t>X_train</w:t>
      </w:r>
      <w:proofErr w:type="spellEnd"/>
      <w:r w:rsidRPr="00C41F71">
        <w:rPr>
          <w:rFonts w:ascii="Consolas" w:hAnsi="Consolas"/>
        </w:rPr>
        <w:t xml:space="preserve">, </w:t>
      </w:r>
      <w:proofErr w:type="spellStart"/>
      <w:r w:rsidRPr="00C41F71">
        <w:rPr>
          <w:rFonts w:ascii="Consolas" w:hAnsi="Consolas"/>
        </w:rPr>
        <w:t>y_train</w:t>
      </w:r>
      <w:proofErr w:type="spellEnd"/>
    </w:p>
    <w:p w14:paraId="2EFBD50C" w14:textId="77777777" w:rsidR="00C41F71" w:rsidRPr="00C41F71" w:rsidRDefault="00C41F71" w:rsidP="00C41F71">
      <w:pPr>
        <w:pStyle w:val="ListParagraph"/>
        <w:numPr>
          <w:ilvl w:val="0"/>
          <w:numId w:val="39"/>
        </w:numPr>
      </w:pPr>
      <w:r w:rsidRPr="00C41F71">
        <w:t xml:space="preserve">Predict on </w:t>
      </w:r>
      <w:proofErr w:type="spellStart"/>
      <w:r w:rsidRPr="00C41F71">
        <w:rPr>
          <w:rFonts w:ascii="Consolas" w:hAnsi="Consolas"/>
        </w:rPr>
        <w:t>X_test</w:t>
      </w:r>
      <w:proofErr w:type="spellEnd"/>
    </w:p>
    <w:p w14:paraId="0E2905C7" w14:textId="77777777" w:rsidR="00C41F71" w:rsidRPr="00C41F71" w:rsidRDefault="00C41F71" w:rsidP="00C41F71">
      <w:pPr>
        <w:pStyle w:val="ListParagraph"/>
        <w:numPr>
          <w:ilvl w:val="0"/>
          <w:numId w:val="39"/>
        </w:numPr>
      </w:pPr>
      <w:r w:rsidRPr="00C41F71">
        <w:t>Report:</w:t>
      </w:r>
    </w:p>
    <w:p w14:paraId="56CF63A8" w14:textId="77777777" w:rsidR="00C41F71" w:rsidRPr="00C41F71" w:rsidRDefault="00C41F71" w:rsidP="00C41F71">
      <w:pPr>
        <w:pStyle w:val="ListParagraph"/>
        <w:numPr>
          <w:ilvl w:val="1"/>
          <w:numId w:val="39"/>
        </w:numPr>
      </w:pPr>
      <w:r w:rsidRPr="00C41F71">
        <w:rPr>
          <w:b/>
          <w:bCs/>
        </w:rPr>
        <w:t>Accuracy</w:t>
      </w:r>
    </w:p>
    <w:p w14:paraId="6D2EFEFE" w14:textId="77777777" w:rsidR="00C41F71" w:rsidRPr="00C41F71" w:rsidRDefault="00C41F71" w:rsidP="00C41F71">
      <w:pPr>
        <w:pStyle w:val="ListParagraph"/>
        <w:numPr>
          <w:ilvl w:val="1"/>
          <w:numId w:val="39"/>
        </w:numPr>
      </w:pPr>
      <w:r w:rsidRPr="00C41F71">
        <w:rPr>
          <w:b/>
          <w:bCs/>
        </w:rPr>
        <w:t>Precision</w:t>
      </w:r>
    </w:p>
    <w:p w14:paraId="3EF943BE" w14:textId="77777777" w:rsidR="00C41F71" w:rsidRPr="00C41F71" w:rsidRDefault="00C41F71" w:rsidP="00C41F71">
      <w:pPr>
        <w:pStyle w:val="ListParagraph"/>
        <w:numPr>
          <w:ilvl w:val="1"/>
          <w:numId w:val="39"/>
        </w:numPr>
      </w:pPr>
      <w:r w:rsidRPr="00C41F71">
        <w:rPr>
          <w:b/>
          <w:bCs/>
        </w:rPr>
        <w:t>Recall</w:t>
      </w:r>
    </w:p>
    <w:p w14:paraId="7BA8B865" w14:textId="77777777" w:rsidR="00C41F71" w:rsidRPr="00C41F71" w:rsidRDefault="00C41F71" w:rsidP="00C41F71">
      <w:pPr>
        <w:pStyle w:val="ListParagraph"/>
        <w:numPr>
          <w:ilvl w:val="1"/>
          <w:numId w:val="39"/>
        </w:numPr>
      </w:pPr>
      <w:r w:rsidRPr="00C41F71">
        <w:rPr>
          <w:b/>
          <w:bCs/>
        </w:rPr>
        <w:t>Confusion matrix</w:t>
      </w:r>
    </w:p>
    <w:p w14:paraId="12B6FBDF" w14:textId="4B377E53" w:rsidR="00C41F71" w:rsidRPr="00C41F71" w:rsidRDefault="00D33B86" w:rsidP="00D33B86">
      <w:r>
        <w:rPr>
          <w:b/>
          <w:bCs/>
        </w:rPr>
        <w:t>P</w:t>
      </w:r>
      <w:r w:rsidR="00C41F71" w:rsidRPr="00D33B86">
        <w:rPr>
          <w:b/>
          <w:bCs/>
        </w:rPr>
        <w:t>erformance rule:</w:t>
      </w:r>
    </w:p>
    <w:p w14:paraId="10E9532F" w14:textId="77777777" w:rsidR="00C41F71" w:rsidRPr="00C41F71" w:rsidRDefault="00C41F71" w:rsidP="00C41F71">
      <w:pPr>
        <w:pStyle w:val="ListParagraph"/>
        <w:numPr>
          <w:ilvl w:val="0"/>
          <w:numId w:val="40"/>
        </w:numPr>
      </w:pPr>
      <w:r w:rsidRPr="00C41F71">
        <w:t xml:space="preserve">Calculate </w:t>
      </w:r>
      <w:r w:rsidRPr="00C41F71">
        <w:rPr>
          <w:b/>
          <w:bCs/>
        </w:rPr>
        <w:t>error rate = 1 − accuracy</w:t>
      </w:r>
    </w:p>
    <w:p w14:paraId="6228FC40" w14:textId="77777777" w:rsidR="00C41F71" w:rsidRPr="00C41F71" w:rsidRDefault="00C41F71" w:rsidP="00C41F71">
      <w:pPr>
        <w:pStyle w:val="ListParagraph"/>
        <w:numPr>
          <w:ilvl w:val="0"/>
          <w:numId w:val="40"/>
        </w:numPr>
      </w:pPr>
      <w:r w:rsidRPr="00C41F71">
        <w:t xml:space="preserve">If error rate is </w:t>
      </w:r>
      <w:r w:rsidRPr="00C41F71">
        <w:rPr>
          <w:b/>
          <w:bCs/>
        </w:rPr>
        <w:t>greater than 0.30</w:t>
      </w:r>
      <w:r w:rsidRPr="00C41F71">
        <w:t xml:space="preserve">, rerun with </w:t>
      </w:r>
      <w:proofErr w:type="spellStart"/>
      <w:r w:rsidRPr="00C41F71">
        <w:rPr>
          <w:rFonts w:ascii="Consolas" w:hAnsi="Consolas"/>
        </w:rPr>
        <w:t>max_iter</w:t>
      </w:r>
      <w:proofErr w:type="spellEnd"/>
      <w:r w:rsidRPr="00C41F71">
        <w:rPr>
          <w:rFonts w:ascii="Consolas" w:hAnsi="Consolas"/>
        </w:rPr>
        <w:t>=600</w:t>
      </w:r>
      <w:r w:rsidRPr="00C41F71">
        <w:t xml:space="preserve"> and report the updated results.</w:t>
      </w:r>
    </w:p>
    <w:p w14:paraId="3777848B" w14:textId="77777777" w:rsidR="00C41F71" w:rsidRDefault="00C41F71">
      <w:pPr>
        <w:pStyle w:val="ListParagraph"/>
      </w:pPr>
    </w:p>
    <w:p w14:paraId="3B82EE45" w14:textId="77777777" w:rsidR="00C41F71" w:rsidRDefault="00C41F71" w:rsidP="00E14EBA"/>
    <w:p w14:paraId="21D59D1E" w14:textId="2B202599" w:rsidR="00E14EBA" w:rsidRDefault="00E14EBA" w:rsidP="00E14EBA">
      <w:pPr>
        <w:rPr>
          <w:b/>
        </w:rPr>
      </w:pPr>
      <w:r>
        <w:rPr>
          <w:b/>
        </w:rPr>
        <w:t>Part C —</w:t>
      </w:r>
      <w:r w:rsidRPr="004A7104">
        <w:rPr>
          <w:b/>
        </w:rPr>
        <w:t xml:space="preserve"> </w:t>
      </w:r>
      <w:r w:rsidR="003050F9" w:rsidRPr="003050F9">
        <w:rPr>
          <w:b/>
        </w:rPr>
        <w:t>Unsupervised model 1: k-Means</w:t>
      </w:r>
    </w:p>
    <w:p w14:paraId="1AF94FC2" w14:textId="36121C2F" w:rsidR="00E14EBA" w:rsidRDefault="00E14EBA" w:rsidP="00E14EBA">
      <w:pPr>
        <w:rPr>
          <w:b/>
          <w:bCs/>
        </w:rPr>
      </w:pPr>
      <w:r w:rsidRPr="004A7104">
        <w:rPr>
          <w:b/>
          <w:bCs/>
        </w:rPr>
        <w:t xml:space="preserve">Part </w:t>
      </w:r>
      <w:r>
        <w:rPr>
          <w:b/>
          <w:bCs/>
        </w:rPr>
        <w:t xml:space="preserve">D </w:t>
      </w:r>
      <w:r w:rsidRPr="004A7104">
        <w:rPr>
          <w:b/>
          <w:bCs/>
        </w:rPr>
        <w:t xml:space="preserve">— </w:t>
      </w:r>
      <w:r w:rsidR="0015555D" w:rsidRPr="0015555D">
        <w:rPr>
          <w:b/>
          <w:bCs/>
        </w:rPr>
        <w:t>Unsupervised model 2: Hierarchical clustering</w:t>
      </w:r>
    </w:p>
    <w:p w14:paraId="6975805E" w14:textId="77777777" w:rsidR="00E14EBA" w:rsidRDefault="00E14EBA" w:rsidP="00E14EBA">
      <w:pPr>
        <w:rPr>
          <w:b/>
          <w:bCs/>
        </w:rPr>
      </w:pPr>
    </w:p>
    <w:p w14:paraId="5BCA8D82" w14:textId="416B338D" w:rsidR="00E14EBA" w:rsidRPr="004A7104" w:rsidRDefault="00E14EBA" w:rsidP="00E14EBA">
      <w:pPr>
        <w:rPr>
          <w:b/>
          <w:bCs/>
        </w:rPr>
      </w:pPr>
      <w:r w:rsidRPr="00FB77B1">
        <w:rPr>
          <w:b/>
          <w:bCs/>
        </w:rPr>
        <w:t>Model settings (</w:t>
      </w:r>
      <w:r>
        <w:rPr>
          <w:b/>
          <w:bCs/>
        </w:rPr>
        <w:t xml:space="preserve">Part </w:t>
      </w:r>
      <w:r w:rsidR="00DD7A41">
        <w:rPr>
          <w:b/>
          <w:bCs/>
        </w:rPr>
        <w:t>C</w:t>
      </w:r>
      <w:r w:rsidRPr="00FB77B1">
        <w:rPr>
          <w:b/>
          <w:bCs/>
        </w:rPr>
        <w:t>):</w:t>
      </w:r>
      <w:r>
        <w:rPr>
          <w:b/>
          <w:bCs/>
        </w:rPr>
        <w:t xml:space="preserve"> </w:t>
      </w:r>
      <w:proofErr w:type="spellStart"/>
      <w:r w:rsidR="004B4396" w:rsidRPr="004B4396">
        <w:rPr>
          <w:rFonts w:ascii="Consolas" w:hAnsi="Consolas"/>
        </w:rPr>
        <w:t>KMeans</w:t>
      </w:r>
      <w:proofErr w:type="spellEnd"/>
      <w:r w:rsidR="004B4396" w:rsidRPr="004B4396">
        <w:rPr>
          <w:rFonts w:ascii="Consolas" w:hAnsi="Consolas"/>
        </w:rPr>
        <w:t>(</w:t>
      </w:r>
      <w:proofErr w:type="spellStart"/>
      <w:r w:rsidR="004B4396" w:rsidRPr="004B4396">
        <w:rPr>
          <w:rFonts w:ascii="Consolas" w:hAnsi="Consolas"/>
        </w:rPr>
        <w:t>n_clusters</w:t>
      </w:r>
      <w:proofErr w:type="spellEnd"/>
      <w:r w:rsidR="004B4396" w:rsidRPr="004B4396">
        <w:rPr>
          <w:rFonts w:ascii="Consolas" w:hAnsi="Consolas"/>
        </w:rPr>
        <w:t xml:space="preserve">=2, </w:t>
      </w:r>
      <w:proofErr w:type="spellStart"/>
      <w:r w:rsidR="004B4396" w:rsidRPr="004B4396">
        <w:rPr>
          <w:rFonts w:ascii="Consolas" w:hAnsi="Consolas"/>
        </w:rPr>
        <w:t>random_state</w:t>
      </w:r>
      <w:proofErr w:type="spellEnd"/>
      <w:r w:rsidR="004B4396" w:rsidRPr="004B4396">
        <w:rPr>
          <w:rFonts w:ascii="Consolas" w:hAnsi="Consolas"/>
        </w:rPr>
        <w:t xml:space="preserve">=42, </w:t>
      </w:r>
      <w:proofErr w:type="spellStart"/>
      <w:r w:rsidR="004B4396" w:rsidRPr="004B4396">
        <w:rPr>
          <w:rFonts w:ascii="Consolas" w:hAnsi="Consolas"/>
        </w:rPr>
        <w:t>n_init</w:t>
      </w:r>
      <w:proofErr w:type="spellEnd"/>
      <w:r w:rsidR="004B4396" w:rsidRPr="004B4396">
        <w:rPr>
          <w:rFonts w:ascii="Consolas" w:hAnsi="Consolas"/>
        </w:rPr>
        <w:t>=10)</w:t>
      </w:r>
    </w:p>
    <w:p w14:paraId="04A39BA2" w14:textId="21FD005F" w:rsidR="00E14EBA" w:rsidRPr="00D33B86" w:rsidRDefault="00E14EBA" w:rsidP="00E14EBA">
      <w:pPr>
        <w:rPr>
          <w:b/>
          <w:bCs/>
        </w:rPr>
      </w:pPr>
      <w:r w:rsidRPr="00111BEB">
        <w:rPr>
          <w:b/>
          <w:bCs/>
        </w:rPr>
        <w:t>Model settings (</w:t>
      </w:r>
      <w:r>
        <w:rPr>
          <w:b/>
          <w:bCs/>
        </w:rPr>
        <w:t xml:space="preserve">Part </w:t>
      </w:r>
      <w:r w:rsidR="00DD7A41">
        <w:rPr>
          <w:b/>
          <w:bCs/>
        </w:rPr>
        <w:t>D</w:t>
      </w:r>
      <w:r w:rsidRPr="00111BEB">
        <w:rPr>
          <w:b/>
          <w:bCs/>
        </w:rPr>
        <w:t>):</w:t>
      </w:r>
      <w:r>
        <w:rPr>
          <w:b/>
          <w:bCs/>
        </w:rPr>
        <w:t xml:space="preserve"> </w:t>
      </w:r>
      <w:proofErr w:type="spellStart"/>
      <w:r w:rsidR="00240A43" w:rsidRPr="00240A43">
        <w:rPr>
          <w:rFonts w:ascii="Consolas" w:hAnsi="Consolas"/>
        </w:rPr>
        <w:t>AgglomerativeClustering</w:t>
      </w:r>
      <w:proofErr w:type="spellEnd"/>
      <w:r w:rsidR="00240A43" w:rsidRPr="00240A43">
        <w:rPr>
          <w:rFonts w:ascii="Consolas" w:hAnsi="Consolas"/>
        </w:rPr>
        <w:t>(</w:t>
      </w:r>
      <w:proofErr w:type="spellStart"/>
      <w:r w:rsidR="00240A43" w:rsidRPr="00240A43">
        <w:rPr>
          <w:rFonts w:ascii="Consolas" w:hAnsi="Consolas"/>
        </w:rPr>
        <w:t>n_clusters</w:t>
      </w:r>
      <w:proofErr w:type="spellEnd"/>
      <w:r w:rsidR="00240A43" w:rsidRPr="00240A43">
        <w:rPr>
          <w:rFonts w:ascii="Consolas" w:hAnsi="Consolas"/>
        </w:rPr>
        <w:t>=2, linkage="ward")</w:t>
      </w:r>
    </w:p>
    <w:p w14:paraId="13963C71" w14:textId="77777777" w:rsidR="00E14EBA" w:rsidRDefault="00E14EBA" w:rsidP="00E14EBA">
      <w:pPr>
        <w:pStyle w:val="ListParagraph"/>
      </w:pPr>
    </w:p>
    <w:p w14:paraId="0599836F" w14:textId="7E25CD02" w:rsidR="00E14EBA" w:rsidRPr="00C41F71" w:rsidRDefault="00E14EBA" w:rsidP="00E14EBA">
      <w:r w:rsidRPr="00D33B86">
        <w:rPr>
          <w:b/>
          <w:bCs/>
        </w:rPr>
        <w:t xml:space="preserve">Part </w:t>
      </w:r>
      <w:r w:rsidR="00B12B73">
        <w:rPr>
          <w:b/>
          <w:bCs/>
        </w:rPr>
        <w:t>C</w:t>
      </w:r>
      <w:r w:rsidRPr="00D33B86">
        <w:rPr>
          <w:b/>
          <w:bCs/>
        </w:rPr>
        <w:t xml:space="preserve"> and Part </w:t>
      </w:r>
      <w:r w:rsidR="00B12B73">
        <w:rPr>
          <w:b/>
          <w:bCs/>
        </w:rPr>
        <w:t>D</w:t>
      </w:r>
      <w:r w:rsidRPr="00D33B86">
        <w:rPr>
          <w:b/>
          <w:bCs/>
        </w:rPr>
        <w:t xml:space="preserve"> - Do:</w:t>
      </w:r>
    </w:p>
    <w:p w14:paraId="1EBF0FE4" w14:textId="77777777" w:rsidR="00E14EBA" w:rsidRDefault="00E14EBA" w:rsidP="00E14EBA"/>
    <w:p w14:paraId="6DC477A6" w14:textId="18967C2C" w:rsidR="00E25A26" w:rsidRPr="00E25A26" w:rsidRDefault="00E25A26" w:rsidP="00E25A26">
      <w:pPr>
        <w:pStyle w:val="ListParagraph"/>
        <w:numPr>
          <w:ilvl w:val="0"/>
          <w:numId w:val="43"/>
        </w:numPr>
      </w:pPr>
      <w:r w:rsidRPr="00E25A26">
        <w:t xml:space="preserve">Fit hierarchical clustering on </w:t>
      </w:r>
      <w:r w:rsidRPr="00E25A26">
        <w:rPr>
          <w:b/>
          <w:bCs/>
        </w:rPr>
        <w:t>X</w:t>
      </w:r>
    </w:p>
    <w:p w14:paraId="252F118B" w14:textId="6A085BB5" w:rsidR="00E25A26" w:rsidRPr="00E25A26" w:rsidRDefault="00E25A26" w:rsidP="00E25A26">
      <w:pPr>
        <w:pStyle w:val="ListParagraph"/>
        <w:numPr>
          <w:ilvl w:val="0"/>
          <w:numId w:val="43"/>
        </w:numPr>
      </w:pPr>
      <w:r w:rsidRPr="00E25A26">
        <w:t>Output:</w:t>
      </w:r>
    </w:p>
    <w:p w14:paraId="19C0CD40" w14:textId="77777777" w:rsidR="00E25A26" w:rsidRPr="00E25A26" w:rsidRDefault="00E25A26" w:rsidP="00E25A26">
      <w:pPr>
        <w:numPr>
          <w:ilvl w:val="0"/>
          <w:numId w:val="41"/>
        </w:numPr>
        <w:tabs>
          <w:tab w:val="num" w:pos="720"/>
        </w:tabs>
      </w:pPr>
      <w:r w:rsidRPr="00E25A26">
        <w:t>the first 10 cluster labels</w:t>
      </w:r>
    </w:p>
    <w:p w14:paraId="148EDC3B" w14:textId="77777777" w:rsidR="00E25A26" w:rsidRPr="00E25A26" w:rsidRDefault="00E25A26" w:rsidP="00E25A26">
      <w:pPr>
        <w:numPr>
          <w:ilvl w:val="0"/>
          <w:numId w:val="41"/>
        </w:numPr>
        <w:tabs>
          <w:tab w:val="num" w:pos="720"/>
        </w:tabs>
      </w:pPr>
      <w:r w:rsidRPr="00E25A26">
        <w:t>the number of records in each cluster (cluster counts)</w:t>
      </w:r>
    </w:p>
    <w:p w14:paraId="52AA74B3" w14:textId="77777777" w:rsidR="00E14EBA" w:rsidRDefault="00E14EBA" w:rsidP="00E14EBA"/>
    <w:p w14:paraId="4DF3FB13" w14:textId="0E3BC129" w:rsidR="00EB612F" w:rsidRDefault="00000000">
      <w:r>
        <w:rPr>
          <w:b/>
        </w:rPr>
        <w:t xml:space="preserve">Part </w:t>
      </w:r>
      <w:r w:rsidR="00D2773D">
        <w:rPr>
          <w:b/>
        </w:rPr>
        <w:t>E</w:t>
      </w:r>
      <w:r>
        <w:rPr>
          <w:b/>
        </w:rPr>
        <w:t xml:space="preserve"> — </w:t>
      </w:r>
      <w:r w:rsidR="008D2B21" w:rsidRPr="008D2B21">
        <w:rPr>
          <w:b/>
        </w:rPr>
        <w:t>Final comparison</w:t>
      </w:r>
    </w:p>
    <w:p w14:paraId="5FB19468" w14:textId="769F60F8" w:rsidR="0041197F" w:rsidRPr="0041197F" w:rsidRDefault="0041197F" w:rsidP="0041197F">
      <w:pPr>
        <w:pStyle w:val="ListParagraph"/>
      </w:pPr>
      <w:r>
        <w:t>W</w:t>
      </w:r>
      <w:r w:rsidRPr="0041197F">
        <w:t xml:space="preserve">rite </w:t>
      </w:r>
      <w:r w:rsidRPr="0041197F">
        <w:rPr>
          <w:b/>
          <w:bCs/>
        </w:rPr>
        <w:t>120–180 words</w:t>
      </w:r>
      <w:r w:rsidRPr="0041197F">
        <w:t>:</w:t>
      </w:r>
    </w:p>
    <w:p w14:paraId="3A974ECF" w14:textId="77777777" w:rsidR="0041197F" w:rsidRPr="0041197F" w:rsidRDefault="0041197F" w:rsidP="0041197F">
      <w:pPr>
        <w:pStyle w:val="ListParagraph"/>
        <w:numPr>
          <w:ilvl w:val="0"/>
          <w:numId w:val="44"/>
        </w:numPr>
      </w:pPr>
      <w:r w:rsidRPr="0041197F">
        <w:t>Which supervised model performed better and why (use your metrics/confusion matrices).</w:t>
      </w:r>
    </w:p>
    <w:p w14:paraId="59B7417A" w14:textId="77777777" w:rsidR="0041197F" w:rsidRPr="0041197F" w:rsidRDefault="0041197F" w:rsidP="0041197F">
      <w:pPr>
        <w:pStyle w:val="ListParagraph"/>
        <w:numPr>
          <w:ilvl w:val="0"/>
          <w:numId w:val="44"/>
        </w:numPr>
      </w:pPr>
      <w:r w:rsidRPr="0041197F">
        <w:t>Do the unsupervised results look “balanced” or “uneven” (based on cluster counts), and what might that suggest?</w:t>
      </w:r>
    </w:p>
    <w:p w14:paraId="1938C8F0" w14:textId="1C83A45D" w:rsidR="00EB612F" w:rsidRDefault="00EB612F">
      <w:pPr>
        <w:pStyle w:val="ListParagraph"/>
      </w:pPr>
    </w:p>
    <w:p w14:paraId="015D2F40" w14:textId="77777777" w:rsidR="00AA347B" w:rsidRDefault="00AA347B">
      <w:pPr>
        <w:rPr>
          <w:rFonts w:eastAsiaTheme="majorEastAsia" w:cstheme="minorHAnsi"/>
          <w:sz w:val="32"/>
          <w:szCs w:val="32"/>
        </w:rPr>
      </w:pPr>
      <w:r>
        <w:br w:type="page"/>
      </w:r>
    </w:p>
    <w:p w14:paraId="328154D6" w14:textId="13CB8294" w:rsidR="002C2348" w:rsidRPr="002C2348" w:rsidRDefault="00DB1033" w:rsidP="002C2348">
      <w:pPr>
        <w:pStyle w:val="Heading2"/>
        <w:rPr>
          <w:lang w:val="en-NZ"/>
        </w:rPr>
      </w:pPr>
      <w:r w:rsidRPr="00DB1033">
        <w:rPr>
          <w:lang w:val="en-NZ"/>
        </w:rPr>
        <w:lastRenderedPageBreak/>
        <w:t>Marking Schedule</w:t>
      </w:r>
    </w:p>
    <w:tbl>
      <w:tblPr>
        <w:tblStyle w:val="TableGrid"/>
        <w:tblW w:w="5000" w:type="pct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46"/>
        <w:gridCol w:w="1648"/>
        <w:gridCol w:w="1648"/>
        <w:gridCol w:w="1646"/>
        <w:gridCol w:w="1648"/>
        <w:gridCol w:w="1644"/>
      </w:tblGrid>
      <w:tr w:rsidR="007A2846" w:rsidRPr="004E5BDC" w14:paraId="7A215252" w14:textId="77777777" w:rsidTr="0052746B">
        <w:trPr>
          <w:jc w:val="center"/>
        </w:trPr>
        <w:tc>
          <w:tcPr>
            <w:tcW w:w="833" w:type="pct"/>
            <w:shd w:val="clear" w:color="auto" w:fill="D9D9D9"/>
            <w:vAlign w:val="center"/>
          </w:tcPr>
          <w:p w14:paraId="26A071AE" w14:textId="77777777" w:rsidR="005E72A8" w:rsidRPr="004E5BDC" w:rsidRDefault="005E72A8" w:rsidP="00EF4468">
            <w:pPr>
              <w:rPr>
                <w:b/>
                <w:bCs/>
                <w:sz w:val="20"/>
                <w:szCs w:val="20"/>
              </w:rPr>
            </w:pPr>
            <w:r w:rsidRPr="004E5BDC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834" w:type="pct"/>
            <w:shd w:val="clear" w:color="auto" w:fill="D9D9D9"/>
            <w:vAlign w:val="center"/>
          </w:tcPr>
          <w:p w14:paraId="7435F52D" w14:textId="77777777" w:rsidR="005E72A8" w:rsidRPr="004E5BDC" w:rsidRDefault="005E72A8" w:rsidP="00EF4468">
            <w:pPr>
              <w:jc w:val="center"/>
              <w:rPr>
                <w:b/>
                <w:bCs/>
                <w:sz w:val="20"/>
                <w:szCs w:val="20"/>
              </w:rPr>
            </w:pPr>
            <w:r w:rsidRPr="004E5BDC">
              <w:rPr>
                <w:b/>
                <w:bCs/>
                <w:sz w:val="20"/>
                <w:szCs w:val="20"/>
              </w:rPr>
              <w:t>A: 80–100</w:t>
            </w:r>
          </w:p>
        </w:tc>
        <w:tc>
          <w:tcPr>
            <w:tcW w:w="834" w:type="pct"/>
            <w:shd w:val="clear" w:color="auto" w:fill="D9D9D9"/>
            <w:vAlign w:val="center"/>
          </w:tcPr>
          <w:p w14:paraId="550BBECD" w14:textId="77777777" w:rsidR="005E72A8" w:rsidRPr="004E5BDC" w:rsidRDefault="005E72A8" w:rsidP="00EF4468">
            <w:pPr>
              <w:jc w:val="center"/>
              <w:rPr>
                <w:b/>
                <w:bCs/>
                <w:sz w:val="20"/>
                <w:szCs w:val="20"/>
              </w:rPr>
            </w:pPr>
            <w:r w:rsidRPr="004E5BDC">
              <w:rPr>
                <w:b/>
                <w:bCs/>
                <w:sz w:val="20"/>
                <w:szCs w:val="20"/>
              </w:rPr>
              <w:t>B: 65–79</w:t>
            </w:r>
          </w:p>
        </w:tc>
        <w:tc>
          <w:tcPr>
            <w:tcW w:w="833" w:type="pct"/>
            <w:shd w:val="clear" w:color="auto" w:fill="D9D9D9"/>
            <w:vAlign w:val="center"/>
          </w:tcPr>
          <w:p w14:paraId="3EA39743" w14:textId="77777777" w:rsidR="005E72A8" w:rsidRPr="004E5BDC" w:rsidRDefault="005E72A8" w:rsidP="00EF4468">
            <w:pPr>
              <w:jc w:val="center"/>
              <w:rPr>
                <w:b/>
                <w:bCs/>
                <w:sz w:val="20"/>
                <w:szCs w:val="20"/>
              </w:rPr>
            </w:pPr>
            <w:r w:rsidRPr="004E5BDC">
              <w:rPr>
                <w:b/>
                <w:bCs/>
                <w:sz w:val="20"/>
                <w:szCs w:val="20"/>
              </w:rPr>
              <w:t>C: 50–64</w:t>
            </w:r>
          </w:p>
        </w:tc>
        <w:tc>
          <w:tcPr>
            <w:tcW w:w="834" w:type="pct"/>
            <w:shd w:val="clear" w:color="auto" w:fill="D9D9D9"/>
            <w:vAlign w:val="center"/>
          </w:tcPr>
          <w:p w14:paraId="24EEC88C" w14:textId="77777777" w:rsidR="005E72A8" w:rsidRPr="004E5BDC" w:rsidRDefault="005E72A8" w:rsidP="00EF4468">
            <w:pPr>
              <w:jc w:val="center"/>
              <w:rPr>
                <w:b/>
                <w:bCs/>
                <w:sz w:val="20"/>
                <w:szCs w:val="20"/>
              </w:rPr>
            </w:pPr>
            <w:r w:rsidRPr="004E5BDC">
              <w:rPr>
                <w:b/>
                <w:bCs/>
                <w:sz w:val="20"/>
                <w:szCs w:val="20"/>
              </w:rPr>
              <w:t>D: 40–49</w:t>
            </w:r>
          </w:p>
        </w:tc>
        <w:tc>
          <w:tcPr>
            <w:tcW w:w="832" w:type="pct"/>
            <w:shd w:val="clear" w:color="auto" w:fill="D9D9D9" w:themeFill="background1" w:themeFillShade="D9"/>
          </w:tcPr>
          <w:p w14:paraId="77906937" w14:textId="77777777" w:rsidR="005E72A8" w:rsidRPr="004E5BDC" w:rsidRDefault="005E72A8" w:rsidP="00EF4468">
            <w:pPr>
              <w:jc w:val="center"/>
              <w:rPr>
                <w:b/>
                <w:bCs/>
                <w:sz w:val="20"/>
                <w:szCs w:val="20"/>
              </w:rPr>
            </w:pPr>
            <w:r w:rsidRPr="004E5BDC">
              <w:rPr>
                <w:b/>
                <w:bCs/>
                <w:sz w:val="20"/>
                <w:szCs w:val="20"/>
              </w:rPr>
              <w:t>E: 0–39</w:t>
            </w:r>
          </w:p>
        </w:tc>
      </w:tr>
      <w:tr w:rsidR="007A2846" w:rsidRPr="004E5BDC" w14:paraId="17327026" w14:textId="77777777" w:rsidTr="0052746B">
        <w:trPr>
          <w:jc w:val="center"/>
        </w:trPr>
        <w:tc>
          <w:tcPr>
            <w:tcW w:w="833" w:type="pct"/>
            <w:shd w:val="clear" w:color="auto" w:fill="D9D9D9"/>
          </w:tcPr>
          <w:p w14:paraId="6B6010FE" w14:textId="3E6B7A3E" w:rsidR="00EB612F" w:rsidRPr="004E5BDC" w:rsidRDefault="007460F0">
            <w:pPr>
              <w:rPr>
                <w:sz w:val="20"/>
                <w:szCs w:val="20"/>
              </w:rPr>
            </w:pPr>
            <w:r w:rsidRPr="004E5BDC">
              <w:rPr>
                <w:sz w:val="20"/>
                <w:szCs w:val="20"/>
              </w:rPr>
              <w:t>Part A — Logistic Regression</w:t>
            </w:r>
            <w:r w:rsidRPr="004E5BDC">
              <w:rPr>
                <w:sz w:val="20"/>
                <w:szCs w:val="20"/>
              </w:rPr>
              <w:br/>
            </w:r>
            <w:r w:rsidRPr="004E5BDC">
              <w:rPr>
                <w:b/>
                <w:bCs/>
                <w:sz w:val="20"/>
                <w:szCs w:val="20"/>
              </w:rPr>
              <w:t>Weighting 25%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</w:tcPr>
          <w:p w14:paraId="5F78CE31" w14:textId="5B9396C1" w:rsidR="00EB612F" w:rsidRPr="004E5BDC" w:rsidRDefault="00197544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Correct settings used; train/predict done correctly; all required metrics + confusion matrix included; error rate calculated</w:t>
            </w:r>
            <w:r w:rsidR="004E5BDC" w:rsidRPr="004E5BDC">
              <w:rPr>
                <w:sz w:val="19"/>
                <w:szCs w:val="19"/>
              </w:rPr>
              <w:t>.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</w:tcPr>
          <w:p w14:paraId="388B19A0" w14:textId="17436F94" w:rsidR="00EB612F" w:rsidRPr="004E5BDC" w:rsidRDefault="003862D6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Mostly correct workflow and outputs; minor issue in reporting/clarity; error rate shown; rerun rule applied but not clearly presented.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</w:tcPr>
          <w:p w14:paraId="4B62D136" w14:textId="254CC14B" w:rsidR="00EB612F" w:rsidRPr="004E5BDC" w:rsidRDefault="002F2966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Model runs but one key output missing (e.g., confusion matrix or one metric) or error rate/rerun rule incomplete.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</w:tcPr>
          <w:p w14:paraId="2900E666" w14:textId="11991D6B" w:rsidR="00EB612F" w:rsidRPr="004E5BDC" w:rsidRDefault="002F2966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Major issues with setup or workflow; outputs unreliable/incorrect; performance rule not followed.</w:t>
            </w:r>
          </w:p>
        </w:tc>
        <w:tc>
          <w:tcPr>
            <w:tcW w:w="832" w:type="pct"/>
          </w:tcPr>
          <w:p w14:paraId="2293B278" w14:textId="5C93A46D" w:rsidR="00EB612F" w:rsidRPr="004E5BDC" w:rsidRDefault="002F2966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Not attempted or incorrect.</w:t>
            </w:r>
          </w:p>
        </w:tc>
      </w:tr>
      <w:tr w:rsidR="007A2846" w:rsidRPr="004E5BDC" w14:paraId="046A1634" w14:textId="77777777" w:rsidTr="0052746B">
        <w:trPr>
          <w:jc w:val="center"/>
        </w:trPr>
        <w:tc>
          <w:tcPr>
            <w:tcW w:w="833" w:type="pct"/>
            <w:shd w:val="clear" w:color="auto" w:fill="D9D9D9"/>
          </w:tcPr>
          <w:p w14:paraId="05053162" w14:textId="79D67D29" w:rsidR="00EB612F" w:rsidRPr="004E5BDC" w:rsidRDefault="0052746B">
            <w:pPr>
              <w:rPr>
                <w:sz w:val="20"/>
                <w:szCs w:val="20"/>
              </w:rPr>
            </w:pPr>
            <w:r w:rsidRPr="004E5BDC">
              <w:rPr>
                <w:sz w:val="20"/>
                <w:szCs w:val="20"/>
              </w:rPr>
              <w:t>Part B — SVM</w:t>
            </w:r>
            <w:r w:rsidRPr="004E5BDC">
              <w:rPr>
                <w:sz w:val="20"/>
                <w:szCs w:val="20"/>
              </w:rPr>
              <w:br/>
            </w:r>
            <w:r w:rsidRPr="004E5BDC">
              <w:rPr>
                <w:b/>
                <w:bCs/>
                <w:sz w:val="20"/>
                <w:szCs w:val="20"/>
              </w:rPr>
              <w:t>Weighting 25%</w:t>
            </w:r>
          </w:p>
        </w:tc>
        <w:tc>
          <w:tcPr>
            <w:tcW w:w="834" w:type="pct"/>
          </w:tcPr>
          <w:p w14:paraId="33442C55" w14:textId="3B606416" w:rsidR="00EB612F" w:rsidRPr="004E5BDC" w:rsidRDefault="00480843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Correct settings used; train/predict done correctly; all required metrics + confusion matrix included; error rate calculated and clearly reported.</w:t>
            </w:r>
          </w:p>
        </w:tc>
        <w:tc>
          <w:tcPr>
            <w:tcW w:w="834" w:type="pct"/>
          </w:tcPr>
          <w:p w14:paraId="59658767" w14:textId="1E20585C" w:rsidR="00EB612F" w:rsidRPr="004E5BDC" w:rsidRDefault="000C0DEF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Mostly correct; minor reporting/clarity issue (e.g., confusion matrix not clearly labelled) or small mistake.</w:t>
            </w:r>
          </w:p>
        </w:tc>
        <w:tc>
          <w:tcPr>
            <w:tcW w:w="833" w:type="pct"/>
          </w:tcPr>
          <w:p w14:paraId="2708620C" w14:textId="21A88A62" w:rsidR="00EB612F" w:rsidRPr="004E5BDC" w:rsidRDefault="000C0DEF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Model runs but missing one or more required outputs (metrics/confusion matrix/error rate).</w:t>
            </w:r>
          </w:p>
        </w:tc>
        <w:tc>
          <w:tcPr>
            <w:tcW w:w="834" w:type="pct"/>
          </w:tcPr>
          <w:p w14:paraId="07A621DB" w14:textId="7EECA084" w:rsidR="00EB612F" w:rsidRPr="004E5BDC" w:rsidRDefault="000C0DEF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Major issues with model setup/training/testing or outputs incorrect/unclear.</w:t>
            </w:r>
          </w:p>
        </w:tc>
        <w:tc>
          <w:tcPr>
            <w:tcW w:w="832" w:type="pct"/>
          </w:tcPr>
          <w:p w14:paraId="0B6D8A94" w14:textId="346F45D3" w:rsidR="00EB612F" w:rsidRPr="004E5BDC" w:rsidRDefault="00683016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Not attempted or incorrect.</w:t>
            </w:r>
          </w:p>
        </w:tc>
      </w:tr>
      <w:tr w:rsidR="007A2846" w:rsidRPr="004E5BDC" w14:paraId="366227C7" w14:textId="77777777" w:rsidTr="0052746B">
        <w:trPr>
          <w:jc w:val="center"/>
        </w:trPr>
        <w:tc>
          <w:tcPr>
            <w:tcW w:w="833" w:type="pct"/>
            <w:shd w:val="clear" w:color="auto" w:fill="D9D9D9"/>
          </w:tcPr>
          <w:p w14:paraId="74E27279" w14:textId="65CC0EE7" w:rsidR="00EB612F" w:rsidRPr="004E5BDC" w:rsidRDefault="00A52A26">
            <w:pPr>
              <w:rPr>
                <w:sz w:val="20"/>
                <w:szCs w:val="20"/>
              </w:rPr>
            </w:pPr>
            <w:r w:rsidRPr="004E5BDC">
              <w:rPr>
                <w:sz w:val="20"/>
                <w:szCs w:val="20"/>
              </w:rPr>
              <w:t>Part C — k-Means</w:t>
            </w:r>
            <w:r w:rsidRPr="004E5BDC">
              <w:rPr>
                <w:sz w:val="20"/>
                <w:szCs w:val="20"/>
              </w:rPr>
              <w:br/>
            </w:r>
            <w:r w:rsidRPr="004E5BDC">
              <w:rPr>
                <w:b/>
                <w:bCs/>
                <w:sz w:val="20"/>
                <w:szCs w:val="20"/>
              </w:rPr>
              <w:t>Weighting 20%</w:t>
            </w:r>
          </w:p>
        </w:tc>
        <w:tc>
          <w:tcPr>
            <w:tcW w:w="834" w:type="pct"/>
          </w:tcPr>
          <w:p w14:paraId="2E4E84E5" w14:textId="018EC179" w:rsidR="00EB612F" w:rsidRPr="004E5BDC" w:rsidRDefault="00075B3A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Required k-means settings used; fitted on X; first 10 cluster labels shown; cluster counts shown clearly and correctly.</w:t>
            </w:r>
          </w:p>
        </w:tc>
        <w:tc>
          <w:tcPr>
            <w:tcW w:w="834" w:type="pct"/>
          </w:tcPr>
          <w:p w14:paraId="154CFF44" w14:textId="1E798C48" w:rsidR="00EB612F" w:rsidRPr="004E5BDC" w:rsidRDefault="00D767C0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Mostly correct; minor issue in clarity/labelling or small reporting gap.</w:t>
            </w:r>
          </w:p>
        </w:tc>
        <w:tc>
          <w:tcPr>
            <w:tcW w:w="833" w:type="pct"/>
          </w:tcPr>
          <w:p w14:paraId="45E97E6A" w14:textId="5BAC40C8" w:rsidR="00EB612F" w:rsidRPr="004E5BDC" w:rsidRDefault="00D767C0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Clustering runs but missing either first 10 labels or cluster counts.</w:t>
            </w:r>
          </w:p>
        </w:tc>
        <w:tc>
          <w:tcPr>
            <w:tcW w:w="834" w:type="pct"/>
          </w:tcPr>
          <w:p w14:paraId="29A37084" w14:textId="3EEB46DF" w:rsidR="00EB612F" w:rsidRPr="004E5BDC" w:rsidRDefault="00D767C0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Wrong data used or clustering not correctly executed; outputs unclear/incorrect.</w:t>
            </w:r>
          </w:p>
        </w:tc>
        <w:tc>
          <w:tcPr>
            <w:tcW w:w="832" w:type="pct"/>
          </w:tcPr>
          <w:p w14:paraId="7E2040C8" w14:textId="13F8AB41" w:rsidR="00EB612F" w:rsidRPr="004E5BDC" w:rsidRDefault="00D21A2D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Not attempted or incorrect.</w:t>
            </w:r>
          </w:p>
        </w:tc>
      </w:tr>
      <w:tr w:rsidR="007A2846" w:rsidRPr="004E5BDC" w14:paraId="77EB27E0" w14:textId="77777777" w:rsidTr="0052746B">
        <w:trPr>
          <w:jc w:val="center"/>
        </w:trPr>
        <w:tc>
          <w:tcPr>
            <w:tcW w:w="833" w:type="pct"/>
            <w:shd w:val="clear" w:color="auto" w:fill="D9D9D9"/>
          </w:tcPr>
          <w:p w14:paraId="6E9CBF27" w14:textId="10CBB1BB" w:rsidR="00EB612F" w:rsidRPr="004E5BDC" w:rsidRDefault="002B5C9A">
            <w:pPr>
              <w:rPr>
                <w:sz w:val="20"/>
                <w:szCs w:val="20"/>
              </w:rPr>
            </w:pPr>
            <w:r w:rsidRPr="004E5BDC">
              <w:rPr>
                <w:sz w:val="20"/>
                <w:szCs w:val="20"/>
              </w:rPr>
              <w:t>Part D — Hierarchical Clustering</w:t>
            </w:r>
            <w:r w:rsidRPr="004E5BDC">
              <w:rPr>
                <w:sz w:val="20"/>
                <w:szCs w:val="20"/>
              </w:rPr>
              <w:br/>
            </w:r>
            <w:r w:rsidRPr="004E5BDC">
              <w:rPr>
                <w:b/>
                <w:bCs/>
                <w:sz w:val="20"/>
                <w:szCs w:val="20"/>
              </w:rPr>
              <w:t>Weighting 20%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0E5E2E69" w14:textId="43C2D58D" w:rsidR="00EB612F" w:rsidRPr="004E5BDC" w:rsidRDefault="00D21A2D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Required settings used; fitted on X; first 10 cluster labels shown; cluster counts shown clearly and correctly.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4E2733B5" w14:textId="2EF238F1" w:rsidR="00EB612F" w:rsidRPr="004E5BDC" w:rsidRDefault="008E268F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Mostly correct; minor issue in clarity/labelling or small reporting gap.</w:t>
            </w:r>
          </w:p>
        </w:tc>
        <w:tc>
          <w:tcPr>
            <w:tcW w:w="833" w:type="pct"/>
            <w:tcBorders>
              <w:bottom w:val="single" w:sz="4" w:space="0" w:color="auto"/>
            </w:tcBorders>
          </w:tcPr>
          <w:p w14:paraId="50F77E1F" w14:textId="000A2183" w:rsidR="00EB612F" w:rsidRPr="004E5BDC" w:rsidRDefault="000A00B1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Clustering runs but missing either first 10 labels or cluster counts.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41AE3D29" w14:textId="663DCB84" w:rsidR="00EB612F" w:rsidRPr="004E5BDC" w:rsidRDefault="00CE3BD4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Wrong data used or clustering not correctly executed; outputs unclear/incorrect.</w:t>
            </w:r>
          </w:p>
        </w:tc>
        <w:tc>
          <w:tcPr>
            <w:tcW w:w="832" w:type="pct"/>
            <w:tcBorders>
              <w:bottom w:val="single" w:sz="4" w:space="0" w:color="auto"/>
            </w:tcBorders>
          </w:tcPr>
          <w:p w14:paraId="546D15D3" w14:textId="2BEF0C56" w:rsidR="00EB612F" w:rsidRPr="004E5BDC" w:rsidRDefault="00D0464C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Not attempted or incorrect.</w:t>
            </w:r>
          </w:p>
        </w:tc>
      </w:tr>
      <w:tr w:rsidR="0052746B" w:rsidRPr="004E5BDC" w14:paraId="7C54B30C" w14:textId="77777777" w:rsidTr="0052746B">
        <w:trPr>
          <w:jc w:val="center"/>
        </w:trPr>
        <w:tc>
          <w:tcPr>
            <w:tcW w:w="833" w:type="pct"/>
            <w:shd w:val="clear" w:color="auto" w:fill="D9D9D9"/>
          </w:tcPr>
          <w:p w14:paraId="7FCCA236" w14:textId="77777777" w:rsidR="0052746B" w:rsidRPr="004E5BDC" w:rsidRDefault="00117FFB">
            <w:pPr>
              <w:rPr>
                <w:sz w:val="20"/>
                <w:szCs w:val="20"/>
              </w:rPr>
            </w:pPr>
            <w:r w:rsidRPr="004E5BDC">
              <w:rPr>
                <w:sz w:val="20"/>
                <w:szCs w:val="20"/>
              </w:rPr>
              <w:t>Part E — Final Comparison</w:t>
            </w:r>
          </w:p>
          <w:p w14:paraId="7449010E" w14:textId="5E91EE4F" w:rsidR="00117FFB" w:rsidRPr="004E5BDC" w:rsidRDefault="00117FFB">
            <w:pPr>
              <w:rPr>
                <w:sz w:val="20"/>
                <w:szCs w:val="20"/>
              </w:rPr>
            </w:pPr>
            <w:r w:rsidRPr="004E5BDC">
              <w:rPr>
                <w:b/>
                <w:bCs/>
                <w:sz w:val="20"/>
                <w:szCs w:val="20"/>
              </w:rPr>
              <w:t>Weighting 10%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2FBA6654" w14:textId="313AA214" w:rsidR="0052746B" w:rsidRPr="004E5BDC" w:rsidRDefault="00BD248A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120–180 words; clearly identifies better supervised model using evidence</w:t>
            </w:r>
            <w:r w:rsidR="004E5BDC" w:rsidRPr="004E5BDC">
              <w:rPr>
                <w:sz w:val="19"/>
                <w:szCs w:val="19"/>
              </w:rPr>
              <w:t xml:space="preserve">; </w:t>
            </w:r>
            <w:r w:rsidRPr="004E5BDC">
              <w:rPr>
                <w:sz w:val="19"/>
                <w:szCs w:val="19"/>
              </w:rPr>
              <w:t>comments on unsupervised balance/unevenness from cluster counts with a sensible interpretation.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1CF48241" w14:textId="695607DD" w:rsidR="0052746B" w:rsidRPr="004E5BDC" w:rsidRDefault="00E614E3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Comparison is evidence-based but slightly unclear or minor length issue; unsupervised comment is present but basic.</w:t>
            </w:r>
          </w:p>
        </w:tc>
        <w:tc>
          <w:tcPr>
            <w:tcW w:w="833" w:type="pct"/>
            <w:tcBorders>
              <w:bottom w:val="single" w:sz="4" w:space="0" w:color="auto"/>
            </w:tcBorders>
          </w:tcPr>
          <w:p w14:paraId="6B35B401" w14:textId="7E83388A" w:rsidR="0052746B" w:rsidRPr="004E5BDC" w:rsidRDefault="00E614E3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Comparison present but weakly supported, or missing one required aspect (supervised or unsupervised), or outside word range.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064773A4" w14:textId="5A310971" w:rsidR="0052746B" w:rsidRPr="004E5BDC" w:rsidRDefault="00CD56B5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Very brief, unclear, or not linked to the student’s results.</w:t>
            </w:r>
          </w:p>
        </w:tc>
        <w:tc>
          <w:tcPr>
            <w:tcW w:w="832" w:type="pct"/>
            <w:tcBorders>
              <w:bottom w:val="single" w:sz="4" w:space="0" w:color="auto"/>
            </w:tcBorders>
          </w:tcPr>
          <w:p w14:paraId="7E2C15FE" w14:textId="178286EC" w:rsidR="0052746B" w:rsidRPr="004E5BDC" w:rsidRDefault="00CD56B5">
            <w:pPr>
              <w:rPr>
                <w:sz w:val="19"/>
                <w:szCs w:val="19"/>
              </w:rPr>
            </w:pPr>
            <w:r w:rsidRPr="004E5BDC">
              <w:rPr>
                <w:sz w:val="19"/>
                <w:szCs w:val="19"/>
              </w:rPr>
              <w:t>Not attempted.</w:t>
            </w:r>
          </w:p>
        </w:tc>
      </w:tr>
      <w:tr w:rsidR="003862D6" w:rsidRPr="004E5BDC" w14:paraId="4DF675FC" w14:textId="77777777" w:rsidTr="004E5BDC">
        <w:trPr>
          <w:jc w:val="center"/>
        </w:trPr>
        <w:tc>
          <w:tcPr>
            <w:tcW w:w="833" w:type="pct"/>
            <w:shd w:val="clear" w:color="auto" w:fill="D9D9D9" w:themeFill="background1" w:themeFillShade="D9"/>
          </w:tcPr>
          <w:p w14:paraId="06A55DCB" w14:textId="77777777" w:rsidR="003862D6" w:rsidRPr="004E5BDC" w:rsidRDefault="003862D6">
            <w:pPr>
              <w:rPr>
                <w:sz w:val="20"/>
                <w:szCs w:val="20"/>
              </w:rPr>
            </w:pPr>
            <w:r w:rsidRPr="004E5BDC">
              <w:rPr>
                <w:sz w:val="20"/>
                <w:szCs w:val="20"/>
              </w:rPr>
              <w:t>Total</w:t>
            </w:r>
          </w:p>
        </w:tc>
        <w:tc>
          <w:tcPr>
            <w:tcW w:w="4167" w:type="pct"/>
            <w:gridSpan w:val="5"/>
            <w:shd w:val="clear" w:color="auto" w:fill="D9D9D9" w:themeFill="background1" w:themeFillShade="D9"/>
            <w:vAlign w:val="center"/>
          </w:tcPr>
          <w:p w14:paraId="21F84EDF" w14:textId="6340B5B6" w:rsidR="003862D6" w:rsidRPr="004E5BDC" w:rsidRDefault="003862D6" w:rsidP="003862D6">
            <w:pPr>
              <w:jc w:val="right"/>
              <w:rPr>
                <w:b/>
                <w:bCs/>
                <w:sz w:val="20"/>
                <w:szCs w:val="20"/>
              </w:rPr>
            </w:pPr>
            <w:r w:rsidRPr="004E5BDC">
              <w:rPr>
                <w:b/>
                <w:bCs/>
                <w:sz w:val="20"/>
                <w:szCs w:val="20"/>
              </w:rPr>
              <w:t>/100%</w:t>
            </w:r>
          </w:p>
        </w:tc>
      </w:tr>
      <w:tr w:rsidR="003862D6" w:rsidRPr="004E5BDC" w14:paraId="65AA0F50" w14:textId="77777777" w:rsidTr="003862D6">
        <w:trPr>
          <w:jc w:val="center"/>
        </w:trPr>
        <w:tc>
          <w:tcPr>
            <w:tcW w:w="833" w:type="pct"/>
          </w:tcPr>
          <w:p w14:paraId="03192E80" w14:textId="77777777" w:rsidR="003862D6" w:rsidRPr="004E5BDC" w:rsidRDefault="003862D6">
            <w:pPr>
              <w:rPr>
                <w:sz w:val="20"/>
                <w:szCs w:val="20"/>
              </w:rPr>
            </w:pPr>
            <w:r w:rsidRPr="004E5BDC">
              <w:rPr>
                <w:sz w:val="20"/>
                <w:szCs w:val="20"/>
              </w:rPr>
              <w:t>Comments:</w:t>
            </w:r>
          </w:p>
        </w:tc>
        <w:tc>
          <w:tcPr>
            <w:tcW w:w="4167" w:type="pct"/>
            <w:gridSpan w:val="5"/>
          </w:tcPr>
          <w:p w14:paraId="145EF604" w14:textId="77777777" w:rsidR="003862D6" w:rsidRDefault="003862D6">
            <w:pPr>
              <w:rPr>
                <w:sz w:val="20"/>
                <w:szCs w:val="20"/>
              </w:rPr>
            </w:pPr>
          </w:p>
          <w:p w14:paraId="0D3AD579" w14:textId="77777777" w:rsidR="004E5BDC" w:rsidRDefault="004E5BDC">
            <w:pPr>
              <w:rPr>
                <w:sz w:val="20"/>
                <w:szCs w:val="20"/>
              </w:rPr>
            </w:pPr>
          </w:p>
          <w:p w14:paraId="452D7FD5" w14:textId="77777777" w:rsidR="004E5BDC" w:rsidRDefault="004E5BDC">
            <w:pPr>
              <w:rPr>
                <w:sz w:val="20"/>
                <w:szCs w:val="20"/>
              </w:rPr>
            </w:pPr>
          </w:p>
          <w:p w14:paraId="4AD87E12" w14:textId="77777777" w:rsidR="004E5BDC" w:rsidRDefault="004E5BDC">
            <w:pPr>
              <w:rPr>
                <w:sz w:val="20"/>
                <w:szCs w:val="20"/>
              </w:rPr>
            </w:pPr>
          </w:p>
          <w:p w14:paraId="72D16203" w14:textId="77777777" w:rsidR="004E5BDC" w:rsidRPr="004E5BDC" w:rsidRDefault="004E5BDC">
            <w:pPr>
              <w:rPr>
                <w:sz w:val="20"/>
                <w:szCs w:val="20"/>
              </w:rPr>
            </w:pPr>
          </w:p>
        </w:tc>
      </w:tr>
    </w:tbl>
    <w:p w14:paraId="481A6493" w14:textId="77777777" w:rsidR="008638F1" w:rsidRPr="00F76CFB" w:rsidRDefault="0014005E" w:rsidP="00F76CFB">
      <w:r>
        <w:rPr>
          <w:color w:val="BFBFBF" w:themeColor="background1" w:themeShade="BF"/>
          <w:sz w:val="14"/>
          <w:szCs w:val="14"/>
        </w:rPr>
        <w:t xml:space="preserve">Due to the open nature of this exercise, this rubric may be non-linear. </w:t>
      </w:r>
      <w:r w:rsidRPr="00BF5373">
        <w:rPr>
          <w:color w:val="BFBFBF" w:themeColor="background1" w:themeShade="BF"/>
          <w:sz w:val="14"/>
          <w:szCs w:val="14"/>
        </w:rPr>
        <w:t xml:space="preserve">If the submission is not handed in by the submission date or does not include all the requirements set out in the hand-in requirements, we reserve the right to make any alternations to your grade that are not set out within this rubric including but not limited to; halving your grade, reducing your grade to zero or lowering the marks within different relevant </w:t>
      </w:r>
      <w:r w:rsidR="00F05125" w:rsidRPr="00BF5373">
        <w:rPr>
          <w:color w:val="BFBFBF" w:themeColor="background1" w:themeShade="BF"/>
          <w:sz w:val="14"/>
          <w:szCs w:val="14"/>
        </w:rPr>
        <w:t>crite</w:t>
      </w:r>
      <w:r w:rsidR="00F05125">
        <w:rPr>
          <w:color w:val="BFBFBF" w:themeColor="background1" w:themeShade="BF"/>
          <w:sz w:val="14"/>
          <w:szCs w:val="14"/>
        </w:rPr>
        <w:t>ria.</w:t>
      </w:r>
    </w:p>
    <w:p w14:paraId="3791468D" w14:textId="77777777" w:rsidR="00CD2C9F" w:rsidRPr="00BF5373" w:rsidRDefault="00CD2C9F" w:rsidP="006204CE">
      <w:pPr>
        <w:spacing w:before="180"/>
        <w:rPr>
          <w:color w:val="BFBFBF" w:themeColor="background1" w:themeShade="BF"/>
          <w:sz w:val="14"/>
          <w:szCs w:val="14"/>
        </w:rPr>
      </w:pPr>
      <w:r w:rsidRPr="00CD2C9F">
        <w:rPr>
          <w:color w:val="BFBFBF" w:themeColor="background1" w:themeShade="BF"/>
          <w:sz w:val="14"/>
          <w:szCs w:val="14"/>
        </w:rPr>
        <w:t>.</w:t>
      </w:r>
    </w:p>
    <w:sectPr w:rsidR="00CD2C9F" w:rsidRPr="00BF5373" w:rsidSect="00E919D0">
      <w:headerReference w:type="default" r:id="rId11"/>
      <w:footerReference w:type="default" r:id="rId12"/>
      <w:pgSz w:w="11906" w:h="16838"/>
      <w:pgMar w:top="1584" w:right="1008" w:bottom="1152" w:left="1008" w:header="562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6C92B" w14:textId="77777777" w:rsidR="000E18D1" w:rsidRDefault="000E18D1" w:rsidP="002C7947">
      <w:r>
        <w:separator/>
      </w:r>
    </w:p>
  </w:endnote>
  <w:endnote w:type="continuationSeparator" w:id="0">
    <w:p w14:paraId="58F2C56A" w14:textId="77777777" w:rsidR="000E18D1" w:rsidRDefault="000E18D1" w:rsidP="002C7947">
      <w:r>
        <w:continuationSeparator/>
      </w:r>
    </w:p>
  </w:endnote>
  <w:endnote w:type="continuationNotice" w:id="1">
    <w:p w14:paraId="49CFEF58" w14:textId="77777777" w:rsidR="000E18D1" w:rsidRDefault="000E18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5BAA5" w14:textId="77777777" w:rsidR="00B82CD8" w:rsidRPr="00281933" w:rsidRDefault="00B82CD8" w:rsidP="001261F2">
    <w:pPr>
      <w:pStyle w:val="Header"/>
      <w:tabs>
        <w:tab w:val="clear" w:pos="4513"/>
        <w:tab w:val="clear" w:pos="9026"/>
        <w:tab w:val="right" w:pos="9639"/>
      </w:tabs>
      <w:jc w:val="center"/>
      <w:rPr>
        <w:rFonts w:ascii="Aptos Light" w:hAnsi="Aptos Light"/>
      </w:rPr>
    </w:pPr>
    <w:r w:rsidRPr="00281933">
      <w:rPr>
        <w:rFonts w:ascii="Aptos Light" w:hAnsi="Aptos Light" w:cstheme="majorHAnsi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EB9A825" wp14:editId="03744EA4">
              <wp:simplePos x="0" y="0"/>
              <wp:positionH relativeFrom="page">
                <wp:posOffset>-262255</wp:posOffset>
              </wp:positionH>
              <wp:positionV relativeFrom="paragraph">
                <wp:posOffset>-230638</wp:posOffset>
              </wp:positionV>
              <wp:extent cx="11213805" cy="914400"/>
              <wp:effectExtent l="0" t="0" r="6985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13805" cy="914400"/>
                      </a:xfrm>
                      <a:prstGeom prst="rect">
                        <a:avLst/>
                      </a:prstGeom>
                      <a:solidFill>
                        <a:srgbClr val="0D39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3EE9CCE" id="Rectangle 8" o:spid="_x0000_s1026" style="position:absolute;margin-left:-20.65pt;margin-top:-18.15pt;width:883pt;height:1in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" fillcolor="#0d3944" stroked="f" strokeweight="1pt">
              <w10:wrap anchorx="page"/>
            </v:rect>
          </w:pict>
        </mc:Fallback>
      </mc:AlternateContent>
    </w:r>
    <w:sdt>
      <w:sdtPr>
        <w:rPr>
          <w:rFonts w:ascii="Aptos Light" w:hAnsi="Aptos Light" w:cstheme="majorHAnsi"/>
          <w:color w:val="FFFFFF" w:themeColor="background1"/>
        </w:rPr>
        <w:alias w:val="Title"/>
        <w:tag w:val=""/>
        <w:id w:val="-1403913420"/>
        <w:placeholder>
          <w:docPart w:val="56D7B25C44E0443986326A84AE05B78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677136">
          <w:rPr>
            <w:rFonts w:ascii="Aptos Light" w:hAnsi="Aptos Light" w:cstheme="majorHAnsi"/>
            <w:color w:val="FFFFFF" w:themeColor="background1"/>
          </w:rPr>
          <w:t>Laboratory Activity 3 – Savings Account Interest Calculator</w:t>
        </w:r>
      </w:sdtContent>
    </w:sdt>
    <w:r w:rsidR="008D4BC4" w:rsidRPr="00281933">
      <w:rPr>
        <w:rFonts w:ascii="Aptos Light" w:hAnsi="Aptos Light" w:cstheme="majorHAnsi"/>
        <w:color w:val="FFFFFF" w:themeColor="background1"/>
      </w:rPr>
      <w:tab/>
      <w:t xml:space="preserve">Page </w:t>
    </w:r>
    <w:r w:rsidR="008D4BC4" w:rsidRPr="00281933">
      <w:rPr>
        <w:rFonts w:ascii="Aptos Light" w:hAnsi="Aptos Light" w:cstheme="majorHAnsi"/>
        <w:color w:val="FFFFFF" w:themeColor="background1"/>
      </w:rPr>
      <w:fldChar w:fldCharType="begin"/>
    </w:r>
    <w:r w:rsidR="008D4BC4" w:rsidRPr="00281933">
      <w:rPr>
        <w:rFonts w:ascii="Aptos Light" w:hAnsi="Aptos Light" w:cstheme="majorHAnsi"/>
        <w:color w:val="FFFFFF" w:themeColor="background1"/>
      </w:rPr>
      <w:instrText xml:space="preserve"> PAGE   \* MERGEFORMAT </w:instrText>
    </w:r>
    <w:r w:rsidR="008D4BC4" w:rsidRPr="00281933">
      <w:rPr>
        <w:rFonts w:ascii="Aptos Light" w:hAnsi="Aptos Light" w:cstheme="majorHAnsi"/>
        <w:color w:val="FFFFFF" w:themeColor="background1"/>
      </w:rPr>
      <w:fldChar w:fldCharType="separate"/>
    </w:r>
    <w:r w:rsidR="008D4BC4" w:rsidRPr="00281933">
      <w:rPr>
        <w:rFonts w:ascii="Aptos Light" w:hAnsi="Aptos Light" w:cstheme="majorHAnsi"/>
        <w:noProof/>
        <w:color w:val="FFFFFF" w:themeColor="background1"/>
      </w:rPr>
      <w:t>1</w:t>
    </w:r>
    <w:r w:rsidR="008D4BC4" w:rsidRPr="00281933">
      <w:rPr>
        <w:rFonts w:ascii="Aptos Light" w:hAnsi="Aptos Light" w:cstheme="majorHAnsi"/>
        <w:noProof/>
        <w:color w:val="FFFFFF" w:themeColor="background1"/>
      </w:rPr>
      <w:fldChar w:fldCharType="end"/>
    </w:r>
    <w:r w:rsidR="008D4BC4" w:rsidRPr="00281933">
      <w:rPr>
        <w:rFonts w:ascii="Aptos Light" w:hAnsi="Aptos Light" w:cstheme="majorHAnsi"/>
        <w:noProof/>
        <w:color w:val="FFFFFF" w:themeColor="background1"/>
      </w:rPr>
      <w:t xml:space="preserve"> of </w:t>
    </w:r>
    <w:r w:rsidR="008D4BC4" w:rsidRPr="00281933">
      <w:rPr>
        <w:rFonts w:ascii="Aptos Light" w:hAnsi="Aptos Light" w:cstheme="majorHAnsi"/>
        <w:noProof/>
        <w:color w:val="FFFFFF" w:themeColor="background1"/>
      </w:rPr>
      <w:fldChar w:fldCharType="begin"/>
    </w:r>
    <w:r w:rsidR="008D4BC4" w:rsidRPr="00281933">
      <w:rPr>
        <w:rFonts w:ascii="Aptos Light" w:hAnsi="Aptos Light" w:cstheme="majorHAnsi"/>
        <w:noProof/>
        <w:color w:val="FFFFFF" w:themeColor="background1"/>
      </w:rPr>
      <w:instrText xml:space="preserve"> NUMPAGES   \* MERGEFORMAT </w:instrText>
    </w:r>
    <w:r w:rsidR="008D4BC4" w:rsidRPr="00281933">
      <w:rPr>
        <w:rFonts w:ascii="Aptos Light" w:hAnsi="Aptos Light" w:cstheme="majorHAnsi"/>
        <w:noProof/>
        <w:color w:val="FFFFFF" w:themeColor="background1"/>
      </w:rPr>
      <w:fldChar w:fldCharType="separate"/>
    </w:r>
    <w:r w:rsidR="008D4BC4" w:rsidRPr="00281933">
      <w:rPr>
        <w:rFonts w:ascii="Aptos Light" w:hAnsi="Aptos Light" w:cstheme="majorHAnsi"/>
        <w:noProof/>
        <w:color w:val="FFFFFF" w:themeColor="background1"/>
      </w:rPr>
      <w:t>3</w:t>
    </w:r>
    <w:r w:rsidR="008D4BC4" w:rsidRPr="00281933">
      <w:rPr>
        <w:rFonts w:ascii="Aptos Light" w:hAnsi="Aptos Light" w:cstheme="majorHAnsi"/>
        <w:noProof/>
        <w:color w:val="FFFFFF" w:themeColor="background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7BD50" w14:textId="77777777" w:rsidR="000E18D1" w:rsidRDefault="000E18D1" w:rsidP="002C7947">
      <w:r>
        <w:separator/>
      </w:r>
    </w:p>
  </w:footnote>
  <w:footnote w:type="continuationSeparator" w:id="0">
    <w:p w14:paraId="505AAA71" w14:textId="77777777" w:rsidR="000E18D1" w:rsidRDefault="000E18D1" w:rsidP="002C7947">
      <w:r>
        <w:continuationSeparator/>
      </w:r>
    </w:p>
  </w:footnote>
  <w:footnote w:type="continuationNotice" w:id="1">
    <w:p w14:paraId="3EA9CFC2" w14:textId="77777777" w:rsidR="000E18D1" w:rsidRDefault="000E18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0904" w14:textId="00DDF0D3" w:rsidR="00335D9B" w:rsidRPr="00281933" w:rsidRDefault="00D16E22" w:rsidP="00335D9B">
    <w:pPr>
      <w:pStyle w:val="Header"/>
      <w:jc w:val="right"/>
      <w:rPr>
        <w:rFonts w:ascii="Aptos Light" w:hAnsi="Aptos Light" w:cstheme="majorHAnsi"/>
        <w:color w:val="FFFFFF" w:themeColor="background1"/>
      </w:rPr>
    </w:pPr>
    <w:r w:rsidRPr="00281933">
      <w:rPr>
        <w:rFonts w:ascii="Aptos Light" w:hAnsi="Aptos Light"/>
        <w:noProof/>
      </w:rPr>
      <w:drawing>
        <wp:anchor distT="0" distB="0" distL="114300" distR="114300" simplePos="0" relativeHeight="251658242" behindDoc="0" locked="0" layoutInCell="1" allowOverlap="1" wp14:anchorId="4097BD4C" wp14:editId="1845F3DD">
          <wp:simplePos x="0" y="0"/>
          <wp:positionH relativeFrom="column">
            <wp:posOffset>-158115</wp:posOffset>
          </wp:positionH>
          <wp:positionV relativeFrom="page">
            <wp:posOffset>215265</wp:posOffset>
          </wp:positionV>
          <wp:extent cx="1850390" cy="578485"/>
          <wp:effectExtent l="0" t="0" r="0" b="0"/>
          <wp:wrapNone/>
          <wp:docPr id="796768926" name="Picture 7967689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3471233" name="Picture 123347123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949" b="23949"/>
                  <a:stretch>
                    <a:fillRect/>
                  </a:stretch>
                </pic:blipFill>
                <pic:spPr bwMode="auto">
                  <a:xfrm>
                    <a:off x="0" y="0"/>
                    <a:ext cx="1850390" cy="5784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232B" w:rsidRPr="00281933">
      <w:rPr>
        <w:rFonts w:ascii="Aptos Light" w:hAnsi="Aptos Light" w:cstheme="majorHAnsi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EA9244D" wp14:editId="49E26E98">
              <wp:simplePos x="0" y="0"/>
              <wp:positionH relativeFrom="page">
                <wp:posOffset>-177165</wp:posOffset>
              </wp:positionH>
              <wp:positionV relativeFrom="paragraph">
                <wp:posOffset>-366766</wp:posOffset>
              </wp:positionV>
              <wp:extent cx="11078845" cy="914400"/>
              <wp:effectExtent l="0" t="0" r="8255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78845" cy="914400"/>
                      </a:xfrm>
                      <a:prstGeom prst="rect">
                        <a:avLst/>
                      </a:prstGeom>
                      <a:solidFill>
                        <a:srgbClr val="0D39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E161C8B" id="Rectangle 2" o:spid="_x0000_s1026" style="position:absolute;margin-left:-13.95pt;margin-top:-28.9pt;width:872.35pt;height:1in;z-index:-251658239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" fillcolor="#0d3944" stroked="f" strokeweight="1pt">
              <w10:wrap anchorx="page"/>
            </v:rect>
          </w:pict>
        </mc:Fallback>
      </mc:AlternateContent>
    </w:r>
    <w:sdt>
      <w:sdtPr>
        <w:rPr>
          <w:rFonts w:ascii="Aptos Light" w:hAnsi="Aptos Light" w:cstheme="majorHAnsi"/>
          <w:color w:val="FFFFFF" w:themeColor="background1"/>
        </w:rPr>
        <w:alias w:val="Subject"/>
        <w:tag w:val=""/>
        <w:id w:val="-1287113496"/>
        <w:placeholder>
          <w:docPart w:val="825AA80C1897436E9A063CE0A888543C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5D6A8E">
          <w:rPr>
            <w:rFonts w:ascii="Aptos Light" w:hAnsi="Aptos Light" w:cstheme="majorHAnsi"/>
            <w:color w:val="FFFFFF" w:themeColor="background1"/>
          </w:rPr>
          <w:t>Machine Learning</w:t>
        </w:r>
        <w:r w:rsidR="0056757E">
          <w:rPr>
            <w:rFonts w:ascii="Aptos Light" w:hAnsi="Aptos Light" w:cstheme="majorHAnsi"/>
            <w:color w:val="FFFFFF" w:themeColor="background1"/>
          </w:rPr>
          <w:t xml:space="preserve"> </w:t>
        </w:r>
        <w:r w:rsidR="004234B9">
          <w:rPr>
            <w:rFonts w:ascii="Aptos Light" w:hAnsi="Aptos Light" w:cstheme="majorHAnsi"/>
            <w:color w:val="FFFFFF" w:themeColor="background1"/>
          </w:rPr>
          <w:t>Fundamentals</w:t>
        </w:r>
      </w:sdtContent>
    </w:sdt>
  </w:p>
  <w:p w14:paraId="5AC0C614" w14:textId="671637E5" w:rsidR="005C0BD2" w:rsidRPr="00281933" w:rsidRDefault="0056757E" w:rsidP="00335D9B">
    <w:pPr>
      <w:pStyle w:val="Header"/>
      <w:jc w:val="right"/>
      <w:rPr>
        <w:rFonts w:ascii="Aptos Light" w:hAnsi="Aptos Light" w:cstheme="majorHAnsi"/>
        <w:color w:val="FFFFFF" w:themeColor="background1"/>
      </w:rPr>
    </w:pPr>
    <w:r>
      <w:rPr>
        <w:rFonts w:ascii="Aptos Light" w:hAnsi="Aptos Light" w:cstheme="majorHAnsi"/>
        <w:color w:val="FFFFFF" w:themeColor="background1"/>
      </w:rPr>
      <w:t>BIT</w:t>
    </w:r>
    <w:r w:rsidR="005D6A8E">
      <w:rPr>
        <w:rFonts w:ascii="Aptos Light" w:hAnsi="Aptos Light" w:cstheme="majorHAnsi"/>
        <w:color w:val="FFFFFF" w:themeColor="background1"/>
      </w:rPr>
      <w:t>611</w:t>
    </w:r>
    <w:r w:rsidR="00335D9B" w:rsidRPr="00281933">
      <w:rPr>
        <w:rFonts w:ascii="Aptos Light" w:hAnsi="Aptos Light" w:cstheme="majorHAnsi"/>
        <w:color w:val="FFFFFF" w:themeColor="background1"/>
      </w:rPr>
      <w:t xml:space="preserve">    |    </w:t>
    </w:r>
    <w:r w:rsidR="0079358A">
      <w:rPr>
        <w:rFonts w:ascii="Aptos Light" w:hAnsi="Aptos Light" w:cstheme="majorHAnsi"/>
        <w:color w:val="FFFFFF" w:themeColor="background1"/>
      </w:rPr>
      <w:t>v.</w:t>
    </w:r>
    <w:r w:rsidR="002E3D42">
      <w:rPr>
        <w:rFonts w:ascii="Aptos Light" w:hAnsi="Aptos Light" w:cstheme="majorHAnsi"/>
        <w:color w:val="FFFFFF" w:themeColor="background1"/>
      </w:rPr>
      <w:t>1</w:t>
    </w:r>
    <w:r w:rsidR="0079358A">
      <w:rPr>
        <w:rFonts w:ascii="Aptos Light" w:hAnsi="Aptos Light" w:cstheme="majorHAnsi"/>
        <w:color w:val="FFFFFF" w:themeColor="background1"/>
      </w:rPr>
      <w:t>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489"/>
    <w:multiLevelType w:val="multilevel"/>
    <w:tmpl w:val="5FDE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4A81"/>
    <w:multiLevelType w:val="multilevel"/>
    <w:tmpl w:val="167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E5AE2"/>
    <w:multiLevelType w:val="hybridMultilevel"/>
    <w:tmpl w:val="C40A69E4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AB177C"/>
    <w:multiLevelType w:val="hybridMultilevel"/>
    <w:tmpl w:val="3EACE08A"/>
    <w:lvl w:ilvl="0" w:tplc="1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356871"/>
    <w:multiLevelType w:val="hybridMultilevel"/>
    <w:tmpl w:val="2A4877EA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566A5"/>
    <w:multiLevelType w:val="hybridMultilevel"/>
    <w:tmpl w:val="3D266CF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878B7"/>
    <w:multiLevelType w:val="multilevel"/>
    <w:tmpl w:val="5812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E681B"/>
    <w:multiLevelType w:val="multilevel"/>
    <w:tmpl w:val="4F5C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D625C"/>
    <w:multiLevelType w:val="multilevel"/>
    <w:tmpl w:val="FB30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F6CAC"/>
    <w:multiLevelType w:val="multilevel"/>
    <w:tmpl w:val="A3E4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A2083"/>
    <w:multiLevelType w:val="multilevel"/>
    <w:tmpl w:val="D6089C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F5BE7"/>
    <w:multiLevelType w:val="hybridMultilevel"/>
    <w:tmpl w:val="F84033F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B3C83"/>
    <w:multiLevelType w:val="multilevel"/>
    <w:tmpl w:val="4EF4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66EFC"/>
    <w:multiLevelType w:val="hybridMultilevel"/>
    <w:tmpl w:val="D5603F6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40F78"/>
    <w:multiLevelType w:val="multilevel"/>
    <w:tmpl w:val="3FA402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73AA4"/>
    <w:multiLevelType w:val="hybridMultilevel"/>
    <w:tmpl w:val="A67A446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423A4"/>
    <w:multiLevelType w:val="multilevel"/>
    <w:tmpl w:val="E926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B03B6B"/>
    <w:multiLevelType w:val="multilevel"/>
    <w:tmpl w:val="56D8094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9343316"/>
    <w:multiLevelType w:val="hybridMultilevel"/>
    <w:tmpl w:val="2A30BB1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41C88"/>
    <w:multiLevelType w:val="hybridMultilevel"/>
    <w:tmpl w:val="2B0E09E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4755E2"/>
    <w:multiLevelType w:val="hybridMultilevel"/>
    <w:tmpl w:val="BDE6B31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665A4"/>
    <w:multiLevelType w:val="hybridMultilevel"/>
    <w:tmpl w:val="FD36B54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C435BC"/>
    <w:multiLevelType w:val="hybridMultilevel"/>
    <w:tmpl w:val="5A9202D2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CD2B71"/>
    <w:multiLevelType w:val="hybridMultilevel"/>
    <w:tmpl w:val="F1E6947C"/>
    <w:lvl w:ilvl="0" w:tplc="C3425674">
      <w:start w:val="1"/>
      <w:numFmt w:val="bullet"/>
      <w:lvlText w:val="·"/>
      <w:lvlJc w:val="left"/>
      <w:pPr>
        <w:ind w:left="1069" w:hanging="360"/>
      </w:pPr>
      <w:rPr>
        <w:rFonts w:ascii="Symbol" w:hAnsi="Symbol" w:hint="default"/>
      </w:rPr>
    </w:lvl>
    <w:lvl w:ilvl="1" w:tplc="F844EE9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44C838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816A635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8A8493E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E8EC645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3B6BF2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5BE888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8706B9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89F4010"/>
    <w:multiLevelType w:val="multilevel"/>
    <w:tmpl w:val="F4C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F50B6"/>
    <w:multiLevelType w:val="hybridMultilevel"/>
    <w:tmpl w:val="1CEE60C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720781"/>
    <w:multiLevelType w:val="multilevel"/>
    <w:tmpl w:val="1CA2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D77924"/>
    <w:multiLevelType w:val="hybridMultilevel"/>
    <w:tmpl w:val="7E68EAB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7C26BC"/>
    <w:multiLevelType w:val="multilevel"/>
    <w:tmpl w:val="7CFE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36DD7"/>
    <w:multiLevelType w:val="multilevel"/>
    <w:tmpl w:val="4E90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6238A7"/>
    <w:multiLevelType w:val="hybridMultilevel"/>
    <w:tmpl w:val="4948CBF2"/>
    <w:lvl w:ilvl="0" w:tplc="1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1" w15:restartNumberingAfterBreak="0">
    <w:nsid w:val="631036B9"/>
    <w:multiLevelType w:val="hybridMultilevel"/>
    <w:tmpl w:val="5022A464"/>
    <w:lvl w:ilvl="0" w:tplc="8116CF4C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1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3684B1B"/>
    <w:multiLevelType w:val="hybridMultilevel"/>
    <w:tmpl w:val="9E9C35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AB2588"/>
    <w:multiLevelType w:val="multilevel"/>
    <w:tmpl w:val="10F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1D39F8"/>
    <w:multiLevelType w:val="hybridMultilevel"/>
    <w:tmpl w:val="273817F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E14E19"/>
    <w:multiLevelType w:val="hybridMultilevel"/>
    <w:tmpl w:val="B60804AC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3441D5"/>
    <w:multiLevelType w:val="hybridMultilevel"/>
    <w:tmpl w:val="F3E8BB0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3147B2"/>
    <w:multiLevelType w:val="hybridMultilevel"/>
    <w:tmpl w:val="535A05DA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8651B7"/>
    <w:multiLevelType w:val="hybridMultilevel"/>
    <w:tmpl w:val="C554DEC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36561"/>
    <w:multiLevelType w:val="multilevel"/>
    <w:tmpl w:val="0D421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140EA3"/>
    <w:multiLevelType w:val="hybridMultilevel"/>
    <w:tmpl w:val="53344E6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E142022"/>
    <w:multiLevelType w:val="hybridMultilevel"/>
    <w:tmpl w:val="49B62A64"/>
    <w:lvl w:ilvl="0" w:tplc="6086845C">
      <w:start w:val="3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8E4E33"/>
    <w:multiLevelType w:val="hybridMultilevel"/>
    <w:tmpl w:val="9E80251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CB55DA"/>
    <w:multiLevelType w:val="multilevel"/>
    <w:tmpl w:val="FB30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565739">
    <w:abstractNumId w:val="31"/>
  </w:num>
  <w:num w:numId="2" w16cid:durableId="1691878590">
    <w:abstractNumId w:val="41"/>
  </w:num>
  <w:num w:numId="3" w16cid:durableId="1833569534">
    <w:abstractNumId w:val="15"/>
  </w:num>
  <w:num w:numId="4" w16cid:durableId="1648515173">
    <w:abstractNumId w:val="30"/>
  </w:num>
  <w:num w:numId="5" w16cid:durableId="1549369314">
    <w:abstractNumId w:val="3"/>
  </w:num>
  <w:num w:numId="6" w16cid:durableId="595331730">
    <w:abstractNumId w:val="18"/>
  </w:num>
  <w:num w:numId="7" w16cid:durableId="2095281436">
    <w:abstractNumId w:val="42"/>
  </w:num>
  <w:num w:numId="8" w16cid:durableId="1555045614">
    <w:abstractNumId w:val="4"/>
  </w:num>
  <w:num w:numId="9" w16cid:durableId="492139730">
    <w:abstractNumId w:val="35"/>
  </w:num>
  <w:num w:numId="10" w16cid:durableId="786314369">
    <w:abstractNumId w:val="34"/>
  </w:num>
  <w:num w:numId="11" w16cid:durableId="2097897980">
    <w:abstractNumId w:val="20"/>
  </w:num>
  <w:num w:numId="12" w16cid:durableId="1761875031">
    <w:abstractNumId w:val="40"/>
  </w:num>
  <w:num w:numId="13" w16cid:durableId="1444375911">
    <w:abstractNumId w:val="22"/>
  </w:num>
  <w:num w:numId="14" w16cid:durableId="313753222">
    <w:abstractNumId w:val="13"/>
  </w:num>
  <w:num w:numId="15" w16cid:durableId="959578330">
    <w:abstractNumId w:val="27"/>
  </w:num>
  <w:num w:numId="16" w16cid:durableId="90205619">
    <w:abstractNumId w:val="25"/>
  </w:num>
  <w:num w:numId="17" w16cid:durableId="1085108423">
    <w:abstractNumId w:val="32"/>
  </w:num>
  <w:num w:numId="18" w16cid:durableId="873465870">
    <w:abstractNumId w:val="11"/>
  </w:num>
  <w:num w:numId="19" w16cid:durableId="395203862">
    <w:abstractNumId w:val="9"/>
  </w:num>
  <w:num w:numId="20" w16cid:durableId="826238934">
    <w:abstractNumId w:val="19"/>
  </w:num>
  <w:num w:numId="21" w16cid:durableId="320433454">
    <w:abstractNumId w:val="21"/>
  </w:num>
  <w:num w:numId="22" w16cid:durableId="705328985">
    <w:abstractNumId w:val="37"/>
  </w:num>
  <w:num w:numId="23" w16cid:durableId="125664561">
    <w:abstractNumId w:val="6"/>
  </w:num>
  <w:num w:numId="24" w16cid:durableId="1062094911">
    <w:abstractNumId w:val="39"/>
  </w:num>
  <w:num w:numId="25" w16cid:durableId="948704076">
    <w:abstractNumId w:val="33"/>
  </w:num>
  <w:num w:numId="26" w16cid:durableId="598568369">
    <w:abstractNumId w:val="8"/>
  </w:num>
  <w:num w:numId="27" w16cid:durableId="1707875586">
    <w:abstractNumId w:val="43"/>
  </w:num>
  <w:num w:numId="28" w16cid:durableId="228200350">
    <w:abstractNumId w:val="23"/>
  </w:num>
  <w:num w:numId="29" w16cid:durableId="527718278">
    <w:abstractNumId w:val="38"/>
  </w:num>
  <w:num w:numId="30" w16cid:durableId="1959021538">
    <w:abstractNumId w:val="7"/>
  </w:num>
  <w:num w:numId="31" w16cid:durableId="1393701522">
    <w:abstractNumId w:val="16"/>
  </w:num>
  <w:num w:numId="32" w16cid:durableId="123428988">
    <w:abstractNumId w:val="0"/>
  </w:num>
  <w:num w:numId="33" w16cid:durableId="919799157">
    <w:abstractNumId w:val="17"/>
  </w:num>
  <w:num w:numId="34" w16cid:durableId="618681383">
    <w:abstractNumId w:val="26"/>
  </w:num>
  <w:num w:numId="35" w16cid:durableId="1535540508">
    <w:abstractNumId w:val="14"/>
  </w:num>
  <w:num w:numId="36" w16cid:durableId="1029836200">
    <w:abstractNumId w:val="2"/>
  </w:num>
  <w:num w:numId="37" w16cid:durableId="11424041">
    <w:abstractNumId w:val="12"/>
  </w:num>
  <w:num w:numId="38" w16cid:durableId="616562950">
    <w:abstractNumId w:val="24"/>
  </w:num>
  <w:num w:numId="39" w16cid:durableId="700398499">
    <w:abstractNumId w:val="29"/>
  </w:num>
  <w:num w:numId="40" w16cid:durableId="1353723197">
    <w:abstractNumId w:val="1"/>
  </w:num>
  <w:num w:numId="41" w16cid:durableId="1060789035">
    <w:abstractNumId w:val="10"/>
  </w:num>
  <w:num w:numId="42" w16cid:durableId="1416396415">
    <w:abstractNumId w:val="5"/>
  </w:num>
  <w:num w:numId="43" w16cid:durableId="159782126">
    <w:abstractNumId w:val="36"/>
  </w:num>
  <w:num w:numId="44" w16cid:durableId="17460238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47"/>
    <w:rsid w:val="00000C4D"/>
    <w:rsid w:val="0001562B"/>
    <w:rsid w:val="00016A8A"/>
    <w:rsid w:val="00017DA3"/>
    <w:rsid w:val="00023032"/>
    <w:rsid w:val="00023035"/>
    <w:rsid w:val="00031047"/>
    <w:rsid w:val="00031175"/>
    <w:rsid w:val="00031774"/>
    <w:rsid w:val="00033117"/>
    <w:rsid w:val="00033B64"/>
    <w:rsid w:val="00033F64"/>
    <w:rsid w:val="00041EFC"/>
    <w:rsid w:val="00043C1F"/>
    <w:rsid w:val="00044C51"/>
    <w:rsid w:val="00045002"/>
    <w:rsid w:val="0004636D"/>
    <w:rsid w:val="00055AB1"/>
    <w:rsid w:val="0005655E"/>
    <w:rsid w:val="000613A3"/>
    <w:rsid w:val="00064BB2"/>
    <w:rsid w:val="00064E63"/>
    <w:rsid w:val="00064EDD"/>
    <w:rsid w:val="0007053C"/>
    <w:rsid w:val="000738EE"/>
    <w:rsid w:val="00075B3A"/>
    <w:rsid w:val="00076C41"/>
    <w:rsid w:val="00077E87"/>
    <w:rsid w:val="00084B96"/>
    <w:rsid w:val="00084FD3"/>
    <w:rsid w:val="0008602A"/>
    <w:rsid w:val="000862B4"/>
    <w:rsid w:val="00087E7B"/>
    <w:rsid w:val="00091191"/>
    <w:rsid w:val="000919B7"/>
    <w:rsid w:val="0009495A"/>
    <w:rsid w:val="000951CF"/>
    <w:rsid w:val="0009654F"/>
    <w:rsid w:val="000A00B1"/>
    <w:rsid w:val="000A3C27"/>
    <w:rsid w:val="000A492F"/>
    <w:rsid w:val="000A6871"/>
    <w:rsid w:val="000B1702"/>
    <w:rsid w:val="000B17FA"/>
    <w:rsid w:val="000C067E"/>
    <w:rsid w:val="000C0DEF"/>
    <w:rsid w:val="000C0FD8"/>
    <w:rsid w:val="000C3692"/>
    <w:rsid w:val="000C56CC"/>
    <w:rsid w:val="000D288C"/>
    <w:rsid w:val="000D31B4"/>
    <w:rsid w:val="000D400F"/>
    <w:rsid w:val="000D778A"/>
    <w:rsid w:val="000E0476"/>
    <w:rsid w:val="000E18D1"/>
    <w:rsid w:val="000E4E80"/>
    <w:rsid w:val="000E6EB6"/>
    <w:rsid w:val="000F1D3E"/>
    <w:rsid w:val="000F26C7"/>
    <w:rsid w:val="000F6142"/>
    <w:rsid w:val="001016D6"/>
    <w:rsid w:val="00111BEB"/>
    <w:rsid w:val="00112B2B"/>
    <w:rsid w:val="001144E2"/>
    <w:rsid w:val="00116EF8"/>
    <w:rsid w:val="00116FCF"/>
    <w:rsid w:val="00117FFB"/>
    <w:rsid w:val="001207F3"/>
    <w:rsid w:val="0012522D"/>
    <w:rsid w:val="001261F2"/>
    <w:rsid w:val="0012756E"/>
    <w:rsid w:val="00130F4F"/>
    <w:rsid w:val="00137051"/>
    <w:rsid w:val="0014005E"/>
    <w:rsid w:val="001417D6"/>
    <w:rsid w:val="0014341A"/>
    <w:rsid w:val="00147A18"/>
    <w:rsid w:val="0015285A"/>
    <w:rsid w:val="001545B0"/>
    <w:rsid w:val="00154A11"/>
    <w:rsid w:val="0015555D"/>
    <w:rsid w:val="00157C00"/>
    <w:rsid w:val="00162ABB"/>
    <w:rsid w:val="001653C6"/>
    <w:rsid w:val="001661D7"/>
    <w:rsid w:val="00171C36"/>
    <w:rsid w:val="00173846"/>
    <w:rsid w:val="00177207"/>
    <w:rsid w:val="001805E2"/>
    <w:rsid w:val="001810ED"/>
    <w:rsid w:val="00185C3B"/>
    <w:rsid w:val="00186BA0"/>
    <w:rsid w:val="00190884"/>
    <w:rsid w:val="001967A4"/>
    <w:rsid w:val="00197544"/>
    <w:rsid w:val="00197618"/>
    <w:rsid w:val="001A0FC1"/>
    <w:rsid w:val="001A451F"/>
    <w:rsid w:val="001B0D85"/>
    <w:rsid w:val="001B17D6"/>
    <w:rsid w:val="001B33A9"/>
    <w:rsid w:val="001C3080"/>
    <w:rsid w:val="001C3D13"/>
    <w:rsid w:val="001C68FF"/>
    <w:rsid w:val="001C6C5A"/>
    <w:rsid w:val="001D23CE"/>
    <w:rsid w:val="001D5CF9"/>
    <w:rsid w:val="001D700B"/>
    <w:rsid w:val="001E369F"/>
    <w:rsid w:val="001E4527"/>
    <w:rsid w:val="001F2F63"/>
    <w:rsid w:val="00205136"/>
    <w:rsid w:val="00217727"/>
    <w:rsid w:val="0022147A"/>
    <w:rsid w:val="00222D39"/>
    <w:rsid w:val="002320E5"/>
    <w:rsid w:val="00240A43"/>
    <w:rsid w:val="00241013"/>
    <w:rsid w:val="00241725"/>
    <w:rsid w:val="00260385"/>
    <w:rsid w:val="00261B37"/>
    <w:rsid w:val="00266E1C"/>
    <w:rsid w:val="0027753B"/>
    <w:rsid w:val="00281933"/>
    <w:rsid w:val="00281A79"/>
    <w:rsid w:val="0028232B"/>
    <w:rsid w:val="002843C9"/>
    <w:rsid w:val="0029199A"/>
    <w:rsid w:val="002919B8"/>
    <w:rsid w:val="00296747"/>
    <w:rsid w:val="002A0AD4"/>
    <w:rsid w:val="002A0BBE"/>
    <w:rsid w:val="002A137C"/>
    <w:rsid w:val="002A23BB"/>
    <w:rsid w:val="002A682B"/>
    <w:rsid w:val="002B321D"/>
    <w:rsid w:val="002B5C9A"/>
    <w:rsid w:val="002C0808"/>
    <w:rsid w:val="002C1178"/>
    <w:rsid w:val="002C1D6E"/>
    <w:rsid w:val="002C2348"/>
    <w:rsid w:val="002C494F"/>
    <w:rsid w:val="002C5563"/>
    <w:rsid w:val="002C7947"/>
    <w:rsid w:val="002D0B05"/>
    <w:rsid w:val="002E0097"/>
    <w:rsid w:val="002E1356"/>
    <w:rsid w:val="002E2255"/>
    <w:rsid w:val="002E3D42"/>
    <w:rsid w:val="002E49DF"/>
    <w:rsid w:val="002E4BC0"/>
    <w:rsid w:val="002E4D03"/>
    <w:rsid w:val="002E6A42"/>
    <w:rsid w:val="002F01FD"/>
    <w:rsid w:val="002F2966"/>
    <w:rsid w:val="002F5348"/>
    <w:rsid w:val="002F5FE5"/>
    <w:rsid w:val="00303401"/>
    <w:rsid w:val="003044C2"/>
    <w:rsid w:val="003050F9"/>
    <w:rsid w:val="003072FE"/>
    <w:rsid w:val="00314F06"/>
    <w:rsid w:val="00316A7D"/>
    <w:rsid w:val="00316A9A"/>
    <w:rsid w:val="00317646"/>
    <w:rsid w:val="00323D22"/>
    <w:rsid w:val="00324BBC"/>
    <w:rsid w:val="00327135"/>
    <w:rsid w:val="00330D27"/>
    <w:rsid w:val="00332AEA"/>
    <w:rsid w:val="00335D9B"/>
    <w:rsid w:val="00340977"/>
    <w:rsid w:val="00340B60"/>
    <w:rsid w:val="0034120D"/>
    <w:rsid w:val="00342811"/>
    <w:rsid w:val="00342D94"/>
    <w:rsid w:val="00344DDB"/>
    <w:rsid w:val="003524B8"/>
    <w:rsid w:val="00355E9A"/>
    <w:rsid w:val="0035713A"/>
    <w:rsid w:val="00362557"/>
    <w:rsid w:val="003627F9"/>
    <w:rsid w:val="00373FB8"/>
    <w:rsid w:val="00374432"/>
    <w:rsid w:val="00376A85"/>
    <w:rsid w:val="00377ED8"/>
    <w:rsid w:val="00381920"/>
    <w:rsid w:val="00381EAB"/>
    <w:rsid w:val="00385DB4"/>
    <w:rsid w:val="003862D6"/>
    <w:rsid w:val="0038658D"/>
    <w:rsid w:val="00391D5E"/>
    <w:rsid w:val="00393A04"/>
    <w:rsid w:val="00393E54"/>
    <w:rsid w:val="00397BC8"/>
    <w:rsid w:val="003A1A28"/>
    <w:rsid w:val="003A2F78"/>
    <w:rsid w:val="003A66ED"/>
    <w:rsid w:val="003B0721"/>
    <w:rsid w:val="003B28ED"/>
    <w:rsid w:val="003B2C4F"/>
    <w:rsid w:val="003B336F"/>
    <w:rsid w:val="003B40AB"/>
    <w:rsid w:val="003C04EE"/>
    <w:rsid w:val="003C0DD9"/>
    <w:rsid w:val="003C3546"/>
    <w:rsid w:val="003C7991"/>
    <w:rsid w:val="003D27B4"/>
    <w:rsid w:val="003D6EF5"/>
    <w:rsid w:val="003F207F"/>
    <w:rsid w:val="003F2AEA"/>
    <w:rsid w:val="003F5A9C"/>
    <w:rsid w:val="0041197F"/>
    <w:rsid w:val="0041288E"/>
    <w:rsid w:val="00412C22"/>
    <w:rsid w:val="004133B8"/>
    <w:rsid w:val="00415217"/>
    <w:rsid w:val="004200D7"/>
    <w:rsid w:val="0042206D"/>
    <w:rsid w:val="004234B9"/>
    <w:rsid w:val="004303F5"/>
    <w:rsid w:val="00430D31"/>
    <w:rsid w:val="00434DE9"/>
    <w:rsid w:val="00435156"/>
    <w:rsid w:val="00442D92"/>
    <w:rsid w:val="004547FE"/>
    <w:rsid w:val="00460C78"/>
    <w:rsid w:val="00463CE6"/>
    <w:rsid w:val="0046449F"/>
    <w:rsid w:val="00464FFA"/>
    <w:rsid w:val="00465DA6"/>
    <w:rsid w:val="0046669E"/>
    <w:rsid w:val="0047090F"/>
    <w:rsid w:val="00471387"/>
    <w:rsid w:val="00474D84"/>
    <w:rsid w:val="004759CC"/>
    <w:rsid w:val="00475D4E"/>
    <w:rsid w:val="00476B63"/>
    <w:rsid w:val="00477ABF"/>
    <w:rsid w:val="00477D2B"/>
    <w:rsid w:val="00480843"/>
    <w:rsid w:val="00482133"/>
    <w:rsid w:val="004821F2"/>
    <w:rsid w:val="00482D71"/>
    <w:rsid w:val="0048797E"/>
    <w:rsid w:val="00490591"/>
    <w:rsid w:val="0049264E"/>
    <w:rsid w:val="00492EE6"/>
    <w:rsid w:val="00493CF6"/>
    <w:rsid w:val="00496BE1"/>
    <w:rsid w:val="004A1DE9"/>
    <w:rsid w:val="004A7104"/>
    <w:rsid w:val="004B14E3"/>
    <w:rsid w:val="004B4396"/>
    <w:rsid w:val="004B5226"/>
    <w:rsid w:val="004B5681"/>
    <w:rsid w:val="004B65C9"/>
    <w:rsid w:val="004B68A9"/>
    <w:rsid w:val="004B7031"/>
    <w:rsid w:val="004D3A47"/>
    <w:rsid w:val="004D3CBD"/>
    <w:rsid w:val="004D680E"/>
    <w:rsid w:val="004E06D0"/>
    <w:rsid w:val="004E16E5"/>
    <w:rsid w:val="004E3443"/>
    <w:rsid w:val="004E3FEF"/>
    <w:rsid w:val="004E5BDC"/>
    <w:rsid w:val="004F4965"/>
    <w:rsid w:val="004F7EE4"/>
    <w:rsid w:val="00502879"/>
    <w:rsid w:val="00513E6D"/>
    <w:rsid w:val="00513EE8"/>
    <w:rsid w:val="00513FC8"/>
    <w:rsid w:val="0051471E"/>
    <w:rsid w:val="00514F9A"/>
    <w:rsid w:val="00516083"/>
    <w:rsid w:val="00516CD9"/>
    <w:rsid w:val="00516DC9"/>
    <w:rsid w:val="00526412"/>
    <w:rsid w:val="0052746B"/>
    <w:rsid w:val="0052790A"/>
    <w:rsid w:val="00527FBB"/>
    <w:rsid w:val="0053220F"/>
    <w:rsid w:val="005348EA"/>
    <w:rsid w:val="00544B33"/>
    <w:rsid w:val="00544CAD"/>
    <w:rsid w:val="0054584E"/>
    <w:rsid w:val="005507EB"/>
    <w:rsid w:val="00550C71"/>
    <w:rsid w:val="00552414"/>
    <w:rsid w:val="00553F3F"/>
    <w:rsid w:val="0055417E"/>
    <w:rsid w:val="0055724C"/>
    <w:rsid w:val="005601D5"/>
    <w:rsid w:val="00566BFC"/>
    <w:rsid w:val="0056757E"/>
    <w:rsid w:val="0057056A"/>
    <w:rsid w:val="00571BA2"/>
    <w:rsid w:val="00576970"/>
    <w:rsid w:val="00580C69"/>
    <w:rsid w:val="00585AFA"/>
    <w:rsid w:val="00590B54"/>
    <w:rsid w:val="00593223"/>
    <w:rsid w:val="0059598D"/>
    <w:rsid w:val="0059662C"/>
    <w:rsid w:val="005A6007"/>
    <w:rsid w:val="005B0DA2"/>
    <w:rsid w:val="005B7AC3"/>
    <w:rsid w:val="005C0BD2"/>
    <w:rsid w:val="005D08B7"/>
    <w:rsid w:val="005D1EFB"/>
    <w:rsid w:val="005D6A8E"/>
    <w:rsid w:val="005E1527"/>
    <w:rsid w:val="005E2F6D"/>
    <w:rsid w:val="005E3E54"/>
    <w:rsid w:val="005E445B"/>
    <w:rsid w:val="005E72A8"/>
    <w:rsid w:val="005F4605"/>
    <w:rsid w:val="005F476A"/>
    <w:rsid w:val="005F4FAA"/>
    <w:rsid w:val="006016A7"/>
    <w:rsid w:val="00603DBE"/>
    <w:rsid w:val="00607027"/>
    <w:rsid w:val="006072C0"/>
    <w:rsid w:val="00610214"/>
    <w:rsid w:val="006110B2"/>
    <w:rsid w:val="00612B63"/>
    <w:rsid w:val="00617995"/>
    <w:rsid w:val="006204CE"/>
    <w:rsid w:val="006215B0"/>
    <w:rsid w:val="00625E79"/>
    <w:rsid w:val="00626AF8"/>
    <w:rsid w:val="00627AF1"/>
    <w:rsid w:val="006322F6"/>
    <w:rsid w:val="0063590F"/>
    <w:rsid w:val="0063599A"/>
    <w:rsid w:val="00643623"/>
    <w:rsid w:val="0064426B"/>
    <w:rsid w:val="0064576A"/>
    <w:rsid w:val="00650317"/>
    <w:rsid w:val="006520AE"/>
    <w:rsid w:val="0065348C"/>
    <w:rsid w:val="0065600E"/>
    <w:rsid w:val="00657506"/>
    <w:rsid w:val="00662236"/>
    <w:rsid w:val="00665353"/>
    <w:rsid w:val="00665F6D"/>
    <w:rsid w:val="00666E53"/>
    <w:rsid w:val="006672AE"/>
    <w:rsid w:val="006702AD"/>
    <w:rsid w:val="00670F04"/>
    <w:rsid w:val="00674094"/>
    <w:rsid w:val="00675B52"/>
    <w:rsid w:val="00676942"/>
    <w:rsid w:val="00677136"/>
    <w:rsid w:val="0067749A"/>
    <w:rsid w:val="00677C15"/>
    <w:rsid w:val="00681A9D"/>
    <w:rsid w:val="006821E1"/>
    <w:rsid w:val="00683016"/>
    <w:rsid w:val="0068471E"/>
    <w:rsid w:val="00686B26"/>
    <w:rsid w:val="006878D4"/>
    <w:rsid w:val="0069069B"/>
    <w:rsid w:val="00693619"/>
    <w:rsid w:val="006961B9"/>
    <w:rsid w:val="006A15B8"/>
    <w:rsid w:val="006A297D"/>
    <w:rsid w:val="006A6915"/>
    <w:rsid w:val="006A7C45"/>
    <w:rsid w:val="006D00C6"/>
    <w:rsid w:val="006D0BAB"/>
    <w:rsid w:val="006E171F"/>
    <w:rsid w:val="006E1AB9"/>
    <w:rsid w:val="006E78D0"/>
    <w:rsid w:val="006F2008"/>
    <w:rsid w:val="006F28C5"/>
    <w:rsid w:val="006F3B6F"/>
    <w:rsid w:val="006F479C"/>
    <w:rsid w:val="006F58D6"/>
    <w:rsid w:val="00702AB9"/>
    <w:rsid w:val="0070338E"/>
    <w:rsid w:val="00707915"/>
    <w:rsid w:val="00712CB9"/>
    <w:rsid w:val="00712CC6"/>
    <w:rsid w:val="0071389D"/>
    <w:rsid w:val="0071655C"/>
    <w:rsid w:val="00717B33"/>
    <w:rsid w:val="00720E15"/>
    <w:rsid w:val="00720FD4"/>
    <w:rsid w:val="00721F0D"/>
    <w:rsid w:val="00724A02"/>
    <w:rsid w:val="007267FB"/>
    <w:rsid w:val="00727979"/>
    <w:rsid w:val="007303C6"/>
    <w:rsid w:val="00732409"/>
    <w:rsid w:val="007326B5"/>
    <w:rsid w:val="00736F93"/>
    <w:rsid w:val="00742A12"/>
    <w:rsid w:val="00743242"/>
    <w:rsid w:val="00743D07"/>
    <w:rsid w:val="00744BCC"/>
    <w:rsid w:val="007460F0"/>
    <w:rsid w:val="00747543"/>
    <w:rsid w:val="0075037E"/>
    <w:rsid w:val="00750464"/>
    <w:rsid w:val="00754FDF"/>
    <w:rsid w:val="00755125"/>
    <w:rsid w:val="00765EF9"/>
    <w:rsid w:val="00766CD2"/>
    <w:rsid w:val="00770CC2"/>
    <w:rsid w:val="00771150"/>
    <w:rsid w:val="0077271E"/>
    <w:rsid w:val="007867FB"/>
    <w:rsid w:val="00786C28"/>
    <w:rsid w:val="00787014"/>
    <w:rsid w:val="0079045A"/>
    <w:rsid w:val="00791F61"/>
    <w:rsid w:val="00792041"/>
    <w:rsid w:val="00792413"/>
    <w:rsid w:val="0079358A"/>
    <w:rsid w:val="00797896"/>
    <w:rsid w:val="007A08B0"/>
    <w:rsid w:val="007A2846"/>
    <w:rsid w:val="007A4817"/>
    <w:rsid w:val="007A4861"/>
    <w:rsid w:val="007A7D85"/>
    <w:rsid w:val="007B2279"/>
    <w:rsid w:val="007B71DC"/>
    <w:rsid w:val="007C034E"/>
    <w:rsid w:val="007C5353"/>
    <w:rsid w:val="007C56F2"/>
    <w:rsid w:val="007C7AC6"/>
    <w:rsid w:val="007C7D27"/>
    <w:rsid w:val="007D37AE"/>
    <w:rsid w:val="007D528E"/>
    <w:rsid w:val="007E24ED"/>
    <w:rsid w:val="007E2839"/>
    <w:rsid w:val="007E344B"/>
    <w:rsid w:val="007F17DA"/>
    <w:rsid w:val="007F1D5E"/>
    <w:rsid w:val="007F4E2C"/>
    <w:rsid w:val="008020DB"/>
    <w:rsid w:val="008046E4"/>
    <w:rsid w:val="00805E3C"/>
    <w:rsid w:val="0081103C"/>
    <w:rsid w:val="00814737"/>
    <w:rsid w:val="0082023A"/>
    <w:rsid w:val="00820434"/>
    <w:rsid w:val="00820E89"/>
    <w:rsid w:val="00823446"/>
    <w:rsid w:val="0082348D"/>
    <w:rsid w:val="00824A86"/>
    <w:rsid w:val="00827050"/>
    <w:rsid w:val="0083103C"/>
    <w:rsid w:val="00835923"/>
    <w:rsid w:val="00837DEB"/>
    <w:rsid w:val="00841798"/>
    <w:rsid w:val="0084227A"/>
    <w:rsid w:val="008438B9"/>
    <w:rsid w:val="00843958"/>
    <w:rsid w:val="00845072"/>
    <w:rsid w:val="008471C6"/>
    <w:rsid w:val="00852005"/>
    <w:rsid w:val="00856A11"/>
    <w:rsid w:val="00857C54"/>
    <w:rsid w:val="008638F1"/>
    <w:rsid w:val="00871A4E"/>
    <w:rsid w:val="00871A9A"/>
    <w:rsid w:val="00872009"/>
    <w:rsid w:val="00872B92"/>
    <w:rsid w:val="00872F2B"/>
    <w:rsid w:val="0087306C"/>
    <w:rsid w:val="00873402"/>
    <w:rsid w:val="00874596"/>
    <w:rsid w:val="00874627"/>
    <w:rsid w:val="008763AD"/>
    <w:rsid w:val="00881904"/>
    <w:rsid w:val="0088682B"/>
    <w:rsid w:val="008871D2"/>
    <w:rsid w:val="00887EAC"/>
    <w:rsid w:val="008903C1"/>
    <w:rsid w:val="00890554"/>
    <w:rsid w:val="00890C36"/>
    <w:rsid w:val="00896D3A"/>
    <w:rsid w:val="008A1BC3"/>
    <w:rsid w:val="008A2FF5"/>
    <w:rsid w:val="008A3119"/>
    <w:rsid w:val="008A479E"/>
    <w:rsid w:val="008A4A41"/>
    <w:rsid w:val="008B4487"/>
    <w:rsid w:val="008B66FD"/>
    <w:rsid w:val="008C286D"/>
    <w:rsid w:val="008C371E"/>
    <w:rsid w:val="008C531D"/>
    <w:rsid w:val="008D07EA"/>
    <w:rsid w:val="008D2920"/>
    <w:rsid w:val="008D2B21"/>
    <w:rsid w:val="008D2B9B"/>
    <w:rsid w:val="008D4BC4"/>
    <w:rsid w:val="008D65B7"/>
    <w:rsid w:val="008E268F"/>
    <w:rsid w:val="008F41DF"/>
    <w:rsid w:val="008F43FD"/>
    <w:rsid w:val="008F53CB"/>
    <w:rsid w:val="008F73A1"/>
    <w:rsid w:val="008F7D42"/>
    <w:rsid w:val="0090507C"/>
    <w:rsid w:val="0090671D"/>
    <w:rsid w:val="0091074D"/>
    <w:rsid w:val="00911626"/>
    <w:rsid w:val="00917438"/>
    <w:rsid w:val="00917870"/>
    <w:rsid w:val="00926B6F"/>
    <w:rsid w:val="00937E2E"/>
    <w:rsid w:val="009403C8"/>
    <w:rsid w:val="00945F33"/>
    <w:rsid w:val="0095617F"/>
    <w:rsid w:val="00960760"/>
    <w:rsid w:val="00967885"/>
    <w:rsid w:val="00971CE7"/>
    <w:rsid w:val="00973AE2"/>
    <w:rsid w:val="00973FA7"/>
    <w:rsid w:val="00975591"/>
    <w:rsid w:val="00975D46"/>
    <w:rsid w:val="009822CC"/>
    <w:rsid w:val="00984029"/>
    <w:rsid w:val="00994761"/>
    <w:rsid w:val="00996EC0"/>
    <w:rsid w:val="009A4946"/>
    <w:rsid w:val="009A4C8E"/>
    <w:rsid w:val="009B406E"/>
    <w:rsid w:val="009B7A1D"/>
    <w:rsid w:val="009C23FE"/>
    <w:rsid w:val="009C2AF7"/>
    <w:rsid w:val="009C6D51"/>
    <w:rsid w:val="009C6E20"/>
    <w:rsid w:val="009D37B4"/>
    <w:rsid w:val="009D4120"/>
    <w:rsid w:val="009D55EA"/>
    <w:rsid w:val="009D7CCF"/>
    <w:rsid w:val="009E367C"/>
    <w:rsid w:val="009F10F2"/>
    <w:rsid w:val="00A0137E"/>
    <w:rsid w:val="00A02EB1"/>
    <w:rsid w:val="00A04270"/>
    <w:rsid w:val="00A12AB5"/>
    <w:rsid w:val="00A13B19"/>
    <w:rsid w:val="00A15FBA"/>
    <w:rsid w:val="00A22A35"/>
    <w:rsid w:val="00A22A6B"/>
    <w:rsid w:val="00A244AF"/>
    <w:rsid w:val="00A247B8"/>
    <w:rsid w:val="00A25F59"/>
    <w:rsid w:val="00A26E36"/>
    <w:rsid w:val="00A277B7"/>
    <w:rsid w:val="00A34669"/>
    <w:rsid w:val="00A40502"/>
    <w:rsid w:val="00A41483"/>
    <w:rsid w:val="00A42F7E"/>
    <w:rsid w:val="00A43FFE"/>
    <w:rsid w:val="00A44D68"/>
    <w:rsid w:val="00A46055"/>
    <w:rsid w:val="00A47AFE"/>
    <w:rsid w:val="00A5114B"/>
    <w:rsid w:val="00A52A26"/>
    <w:rsid w:val="00A55F86"/>
    <w:rsid w:val="00A566E8"/>
    <w:rsid w:val="00A600CE"/>
    <w:rsid w:val="00A61369"/>
    <w:rsid w:val="00A66D7B"/>
    <w:rsid w:val="00A81AA9"/>
    <w:rsid w:val="00A845BB"/>
    <w:rsid w:val="00A847E5"/>
    <w:rsid w:val="00A86C9F"/>
    <w:rsid w:val="00A87434"/>
    <w:rsid w:val="00A93E0F"/>
    <w:rsid w:val="00A95D73"/>
    <w:rsid w:val="00A979AB"/>
    <w:rsid w:val="00AA347B"/>
    <w:rsid w:val="00AA36B4"/>
    <w:rsid w:val="00AA3756"/>
    <w:rsid w:val="00AA4894"/>
    <w:rsid w:val="00AB1965"/>
    <w:rsid w:val="00AB35D1"/>
    <w:rsid w:val="00AB5A97"/>
    <w:rsid w:val="00AB7E41"/>
    <w:rsid w:val="00AC0718"/>
    <w:rsid w:val="00AD06D6"/>
    <w:rsid w:val="00AD07F9"/>
    <w:rsid w:val="00AD6101"/>
    <w:rsid w:val="00AD6221"/>
    <w:rsid w:val="00AE2331"/>
    <w:rsid w:val="00AF0053"/>
    <w:rsid w:val="00AF3178"/>
    <w:rsid w:val="00AF33A4"/>
    <w:rsid w:val="00AF4907"/>
    <w:rsid w:val="00AF670C"/>
    <w:rsid w:val="00B029FC"/>
    <w:rsid w:val="00B058B9"/>
    <w:rsid w:val="00B0734D"/>
    <w:rsid w:val="00B07DFB"/>
    <w:rsid w:val="00B11633"/>
    <w:rsid w:val="00B11D66"/>
    <w:rsid w:val="00B12B73"/>
    <w:rsid w:val="00B169EC"/>
    <w:rsid w:val="00B16B29"/>
    <w:rsid w:val="00B16F65"/>
    <w:rsid w:val="00B17F6D"/>
    <w:rsid w:val="00B248D9"/>
    <w:rsid w:val="00B25EBE"/>
    <w:rsid w:val="00B2751C"/>
    <w:rsid w:val="00B46589"/>
    <w:rsid w:val="00B537AD"/>
    <w:rsid w:val="00B6010F"/>
    <w:rsid w:val="00B72EC8"/>
    <w:rsid w:val="00B75659"/>
    <w:rsid w:val="00B76549"/>
    <w:rsid w:val="00B76E94"/>
    <w:rsid w:val="00B76F6D"/>
    <w:rsid w:val="00B77CC1"/>
    <w:rsid w:val="00B82CD8"/>
    <w:rsid w:val="00B85ACE"/>
    <w:rsid w:val="00B876A6"/>
    <w:rsid w:val="00B90583"/>
    <w:rsid w:val="00B917DC"/>
    <w:rsid w:val="00B922E2"/>
    <w:rsid w:val="00B955BD"/>
    <w:rsid w:val="00BA07A5"/>
    <w:rsid w:val="00BB20FA"/>
    <w:rsid w:val="00BB38DC"/>
    <w:rsid w:val="00BB5EAE"/>
    <w:rsid w:val="00BC4210"/>
    <w:rsid w:val="00BD0653"/>
    <w:rsid w:val="00BD248A"/>
    <w:rsid w:val="00BD3676"/>
    <w:rsid w:val="00BD6634"/>
    <w:rsid w:val="00BE3608"/>
    <w:rsid w:val="00BE5955"/>
    <w:rsid w:val="00BE77C6"/>
    <w:rsid w:val="00BE7EA0"/>
    <w:rsid w:val="00BF5373"/>
    <w:rsid w:val="00C10E3D"/>
    <w:rsid w:val="00C12262"/>
    <w:rsid w:val="00C128A7"/>
    <w:rsid w:val="00C13492"/>
    <w:rsid w:val="00C1762D"/>
    <w:rsid w:val="00C22B4E"/>
    <w:rsid w:val="00C23935"/>
    <w:rsid w:val="00C2597A"/>
    <w:rsid w:val="00C27ECA"/>
    <w:rsid w:val="00C30405"/>
    <w:rsid w:val="00C3084D"/>
    <w:rsid w:val="00C30A3C"/>
    <w:rsid w:val="00C33864"/>
    <w:rsid w:val="00C34022"/>
    <w:rsid w:val="00C35128"/>
    <w:rsid w:val="00C41F71"/>
    <w:rsid w:val="00C50D71"/>
    <w:rsid w:val="00C52300"/>
    <w:rsid w:val="00C53130"/>
    <w:rsid w:val="00C54F64"/>
    <w:rsid w:val="00C57BD0"/>
    <w:rsid w:val="00C61114"/>
    <w:rsid w:val="00C7748D"/>
    <w:rsid w:val="00C7748E"/>
    <w:rsid w:val="00C81216"/>
    <w:rsid w:val="00C8289E"/>
    <w:rsid w:val="00C82F86"/>
    <w:rsid w:val="00C84A55"/>
    <w:rsid w:val="00C84BB2"/>
    <w:rsid w:val="00C87965"/>
    <w:rsid w:val="00C908D9"/>
    <w:rsid w:val="00C948DA"/>
    <w:rsid w:val="00C962C3"/>
    <w:rsid w:val="00C976C8"/>
    <w:rsid w:val="00CA073E"/>
    <w:rsid w:val="00CA21F4"/>
    <w:rsid w:val="00CA4A5B"/>
    <w:rsid w:val="00CA5493"/>
    <w:rsid w:val="00CA54D4"/>
    <w:rsid w:val="00CA594D"/>
    <w:rsid w:val="00CB4467"/>
    <w:rsid w:val="00CB448C"/>
    <w:rsid w:val="00CB70F8"/>
    <w:rsid w:val="00CC26D4"/>
    <w:rsid w:val="00CC2D97"/>
    <w:rsid w:val="00CC5423"/>
    <w:rsid w:val="00CD2C9F"/>
    <w:rsid w:val="00CD4491"/>
    <w:rsid w:val="00CD56B5"/>
    <w:rsid w:val="00CE0724"/>
    <w:rsid w:val="00CE3BD4"/>
    <w:rsid w:val="00CE573C"/>
    <w:rsid w:val="00CE6ABB"/>
    <w:rsid w:val="00CE7D27"/>
    <w:rsid w:val="00CF3D9D"/>
    <w:rsid w:val="00CF71FE"/>
    <w:rsid w:val="00CF7F1B"/>
    <w:rsid w:val="00D0464C"/>
    <w:rsid w:val="00D04ACC"/>
    <w:rsid w:val="00D106E4"/>
    <w:rsid w:val="00D10E2D"/>
    <w:rsid w:val="00D1634C"/>
    <w:rsid w:val="00D16D1E"/>
    <w:rsid w:val="00D16E22"/>
    <w:rsid w:val="00D172EA"/>
    <w:rsid w:val="00D20D7A"/>
    <w:rsid w:val="00D21A2D"/>
    <w:rsid w:val="00D23FC2"/>
    <w:rsid w:val="00D2773D"/>
    <w:rsid w:val="00D31B69"/>
    <w:rsid w:val="00D3214D"/>
    <w:rsid w:val="00D321FF"/>
    <w:rsid w:val="00D33172"/>
    <w:rsid w:val="00D33B86"/>
    <w:rsid w:val="00D33DFE"/>
    <w:rsid w:val="00D347DD"/>
    <w:rsid w:val="00D34BCE"/>
    <w:rsid w:val="00D402F2"/>
    <w:rsid w:val="00D40D9E"/>
    <w:rsid w:val="00D453AB"/>
    <w:rsid w:val="00D4648C"/>
    <w:rsid w:val="00D4788E"/>
    <w:rsid w:val="00D47EDB"/>
    <w:rsid w:val="00D51548"/>
    <w:rsid w:val="00D51D12"/>
    <w:rsid w:val="00D52194"/>
    <w:rsid w:val="00D535F3"/>
    <w:rsid w:val="00D5603F"/>
    <w:rsid w:val="00D60ED8"/>
    <w:rsid w:val="00D67A72"/>
    <w:rsid w:val="00D716D3"/>
    <w:rsid w:val="00D72AEF"/>
    <w:rsid w:val="00D734BF"/>
    <w:rsid w:val="00D737E3"/>
    <w:rsid w:val="00D74D3C"/>
    <w:rsid w:val="00D767C0"/>
    <w:rsid w:val="00D822AF"/>
    <w:rsid w:val="00D929DA"/>
    <w:rsid w:val="00D93D4A"/>
    <w:rsid w:val="00D93E25"/>
    <w:rsid w:val="00D96AD6"/>
    <w:rsid w:val="00D97840"/>
    <w:rsid w:val="00D9785F"/>
    <w:rsid w:val="00DA039F"/>
    <w:rsid w:val="00DA0676"/>
    <w:rsid w:val="00DA3D41"/>
    <w:rsid w:val="00DA482E"/>
    <w:rsid w:val="00DA627D"/>
    <w:rsid w:val="00DB1033"/>
    <w:rsid w:val="00DB319A"/>
    <w:rsid w:val="00DB41EA"/>
    <w:rsid w:val="00DB54CA"/>
    <w:rsid w:val="00DB73FD"/>
    <w:rsid w:val="00DC21A4"/>
    <w:rsid w:val="00DC370D"/>
    <w:rsid w:val="00DC3CB3"/>
    <w:rsid w:val="00DC3D39"/>
    <w:rsid w:val="00DC62B3"/>
    <w:rsid w:val="00DC6376"/>
    <w:rsid w:val="00DC6404"/>
    <w:rsid w:val="00DD13D3"/>
    <w:rsid w:val="00DD3590"/>
    <w:rsid w:val="00DD35B3"/>
    <w:rsid w:val="00DD5179"/>
    <w:rsid w:val="00DD61BE"/>
    <w:rsid w:val="00DD7260"/>
    <w:rsid w:val="00DD7A41"/>
    <w:rsid w:val="00DE0C73"/>
    <w:rsid w:val="00DE1B88"/>
    <w:rsid w:val="00DE22AD"/>
    <w:rsid w:val="00DE26A8"/>
    <w:rsid w:val="00DE3AC0"/>
    <w:rsid w:val="00DE3BA4"/>
    <w:rsid w:val="00DE472B"/>
    <w:rsid w:val="00DF7211"/>
    <w:rsid w:val="00DF7B10"/>
    <w:rsid w:val="00E02CCF"/>
    <w:rsid w:val="00E04FD4"/>
    <w:rsid w:val="00E05BEF"/>
    <w:rsid w:val="00E06E60"/>
    <w:rsid w:val="00E14EBA"/>
    <w:rsid w:val="00E24465"/>
    <w:rsid w:val="00E25A26"/>
    <w:rsid w:val="00E339DD"/>
    <w:rsid w:val="00E340F7"/>
    <w:rsid w:val="00E34307"/>
    <w:rsid w:val="00E34E6D"/>
    <w:rsid w:val="00E3663E"/>
    <w:rsid w:val="00E420CE"/>
    <w:rsid w:val="00E42260"/>
    <w:rsid w:val="00E44D1C"/>
    <w:rsid w:val="00E4675D"/>
    <w:rsid w:val="00E536B2"/>
    <w:rsid w:val="00E571C6"/>
    <w:rsid w:val="00E61027"/>
    <w:rsid w:val="00E614E3"/>
    <w:rsid w:val="00E6181E"/>
    <w:rsid w:val="00E61D7B"/>
    <w:rsid w:val="00E6245E"/>
    <w:rsid w:val="00E62E61"/>
    <w:rsid w:val="00E64181"/>
    <w:rsid w:val="00E64480"/>
    <w:rsid w:val="00E67364"/>
    <w:rsid w:val="00E67A9D"/>
    <w:rsid w:val="00E70D42"/>
    <w:rsid w:val="00E71898"/>
    <w:rsid w:val="00E7333D"/>
    <w:rsid w:val="00E75741"/>
    <w:rsid w:val="00E7596A"/>
    <w:rsid w:val="00E809A8"/>
    <w:rsid w:val="00E919D0"/>
    <w:rsid w:val="00E93DC5"/>
    <w:rsid w:val="00EA0F0B"/>
    <w:rsid w:val="00EA2953"/>
    <w:rsid w:val="00EA31E7"/>
    <w:rsid w:val="00EA410D"/>
    <w:rsid w:val="00EA5E38"/>
    <w:rsid w:val="00EA769E"/>
    <w:rsid w:val="00EB2805"/>
    <w:rsid w:val="00EB31E1"/>
    <w:rsid w:val="00EB5B88"/>
    <w:rsid w:val="00EB612F"/>
    <w:rsid w:val="00EB7F1A"/>
    <w:rsid w:val="00EC13DC"/>
    <w:rsid w:val="00EC20E2"/>
    <w:rsid w:val="00EC3A74"/>
    <w:rsid w:val="00EC3B7E"/>
    <w:rsid w:val="00EC42ED"/>
    <w:rsid w:val="00EC548D"/>
    <w:rsid w:val="00ED5D25"/>
    <w:rsid w:val="00ED71FF"/>
    <w:rsid w:val="00EE1B19"/>
    <w:rsid w:val="00EE54DA"/>
    <w:rsid w:val="00EE65DE"/>
    <w:rsid w:val="00EE6A81"/>
    <w:rsid w:val="00EE703F"/>
    <w:rsid w:val="00EF4468"/>
    <w:rsid w:val="00EF7E01"/>
    <w:rsid w:val="00F02590"/>
    <w:rsid w:val="00F05125"/>
    <w:rsid w:val="00F067ED"/>
    <w:rsid w:val="00F06ADA"/>
    <w:rsid w:val="00F13489"/>
    <w:rsid w:val="00F152F0"/>
    <w:rsid w:val="00F16E22"/>
    <w:rsid w:val="00F16EA1"/>
    <w:rsid w:val="00F17FE7"/>
    <w:rsid w:val="00F202EA"/>
    <w:rsid w:val="00F24472"/>
    <w:rsid w:val="00F24882"/>
    <w:rsid w:val="00F33EFF"/>
    <w:rsid w:val="00F345F0"/>
    <w:rsid w:val="00F3762C"/>
    <w:rsid w:val="00F4157F"/>
    <w:rsid w:val="00F55AF6"/>
    <w:rsid w:val="00F575BD"/>
    <w:rsid w:val="00F60235"/>
    <w:rsid w:val="00F6237F"/>
    <w:rsid w:val="00F66988"/>
    <w:rsid w:val="00F70DD1"/>
    <w:rsid w:val="00F74E20"/>
    <w:rsid w:val="00F76CFB"/>
    <w:rsid w:val="00F778E4"/>
    <w:rsid w:val="00F817D2"/>
    <w:rsid w:val="00F81FE0"/>
    <w:rsid w:val="00F83600"/>
    <w:rsid w:val="00F85231"/>
    <w:rsid w:val="00F864A8"/>
    <w:rsid w:val="00F870C2"/>
    <w:rsid w:val="00F90554"/>
    <w:rsid w:val="00F95F58"/>
    <w:rsid w:val="00FA2F0F"/>
    <w:rsid w:val="00FB164E"/>
    <w:rsid w:val="00FB1C88"/>
    <w:rsid w:val="00FB2AA0"/>
    <w:rsid w:val="00FB3110"/>
    <w:rsid w:val="00FB4D0A"/>
    <w:rsid w:val="00FB71D0"/>
    <w:rsid w:val="00FB77B1"/>
    <w:rsid w:val="00FB7E7F"/>
    <w:rsid w:val="00FC45CB"/>
    <w:rsid w:val="00FC5E37"/>
    <w:rsid w:val="00FD327C"/>
    <w:rsid w:val="00FD4936"/>
    <w:rsid w:val="00FE31DD"/>
    <w:rsid w:val="00FE3FC5"/>
    <w:rsid w:val="00FE68DF"/>
    <w:rsid w:val="00FE6B14"/>
    <w:rsid w:val="00FF119C"/>
    <w:rsid w:val="00FF2A28"/>
    <w:rsid w:val="00FF6112"/>
    <w:rsid w:val="00FF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55520"/>
  <w15:chartTrackingRefBased/>
  <w15:docId w15:val="{21DDB764-3D13-4DB9-BDB8-16F69E37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387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933"/>
    <w:pPr>
      <w:keepNext/>
      <w:keepLines/>
      <w:spacing w:before="360"/>
      <w:outlineLvl w:val="0"/>
    </w:pPr>
    <w:rPr>
      <w:rFonts w:eastAsiaTheme="majorEastAsia" w:cstheme="minorHAnsi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BCE"/>
    <w:pPr>
      <w:keepNext/>
      <w:keepLines/>
      <w:spacing w:before="480"/>
      <w:outlineLvl w:val="1"/>
    </w:pPr>
    <w:rPr>
      <w:rFonts w:eastAsiaTheme="majorEastAsia" w:cstheme="minorHAnsi"/>
      <w:sz w:val="32"/>
      <w:szCs w:val="32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172EA"/>
    <w:pPr>
      <w:spacing w:after="120"/>
      <w:ind w:left="72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947"/>
  </w:style>
  <w:style w:type="paragraph" w:styleId="Footer">
    <w:name w:val="footer"/>
    <w:basedOn w:val="Normal"/>
    <w:link w:val="FooterChar"/>
    <w:uiPriority w:val="99"/>
    <w:unhideWhenUsed/>
    <w:rsid w:val="002C7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947"/>
  </w:style>
  <w:style w:type="character" w:customStyle="1" w:styleId="Heading1Char">
    <w:name w:val="Heading 1 Char"/>
    <w:basedOn w:val="DefaultParagraphFont"/>
    <w:link w:val="Heading1"/>
    <w:uiPriority w:val="9"/>
    <w:rsid w:val="00281933"/>
    <w:rPr>
      <w:rFonts w:ascii="Aptos" w:eastAsiaTheme="majorEastAsia" w:hAnsi="Aptos" w:cstheme="minorHAnsi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4BCE"/>
    <w:rPr>
      <w:rFonts w:ascii="Arial" w:eastAsiaTheme="majorEastAsia" w:hAnsi="Arial" w:cstheme="minorHAnsi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D172E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172EA"/>
    <w:rPr>
      <w:rFonts w:eastAsiaTheme="majorEastAsia" w:cstheme="minorHAnsi"/>
      <w:b/>
      <w:bCs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0F1D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tyle">
    <w:name w:val="Table Style"/>
    <w:basedOn w:val="Normal"/>
    <w:link w:val="TableStyleChar"/>
    <w:qFormat/>
    <w:rsid w:val="000F1D3E"/>
  </w:style>
  <w:style w:type="character" w:customStyle="1" w:styleId="TableStyleChar">
    <w:name w:val="Table Style Char"/>
    <w:basedOn w:val="DefaultParagraphFont"/>
    <w:link w:val="TableStyle"/>
    <w:rsid w:val="000F1D3E"/>
  </w:style>
  <w:style w:type="paragraph" w:customStyle="1" w:styleId="RubricTable">
    <w:name w:val="Rubric Table"/>
    <w:basedOn w:val="Normal"/>
    <w:link w:val="RubricTableChar"/>
    <w:qFormat/>
    <w:rsid w:val="006702AD"/>
    <w:pPr>
      <w:framePr w:hSpace="180" w:wrap="around" w:vAnchor="page" w:hAnchor="margin" w:x="-289" w:y="2616"/>
      <w:spacing w:before="120" w:after="120"/>
    </w:pPr>
    <w:rPr>
      <w:sz w:val="14"/>
      <w:szCs w:val="14"/>
      <w:lang w:val="en-US"/>
    </w:rPr>
  </w:style>
  <w:style w:type="paragraph" w:customStyle="1" w:styleId="HeaderTableStyle">
    <w:name w:val="Header Table Style"/>
    <w:basedOn w:val="Normal"/>
    <w:link w:val="HeaderTableStyleChar"/>
    <w:qFormat/>
    <w:rsid w:val="006702AD"/>
    <w:pPr>
      <w:framePr w:hSpace="180" w:wrap="around" w:vAnchor="page" w:hAnchor="margin" w:x="-289" w:y="2616"/>
      <w:spacing w:before="120" w:after="120"/>
    </w:pPr>
    <w:rPr>
      <w:sz w:val="20"/>
      <w:szCs w:val="20"/>
      <w:lang w:val="en-US"/>
    </w:rPr>
  </w:style>
  <w:style w:type="character" w:customStyle="1" w:styleId="RubricTableChar">
    <w:name w:val="Rubric Table Char"/>
    <w:basedOn w:val="DefaultParagraphFont"/>
    <w:link w:val="RubricTable"/>
    <w:rsid w:val="006702AD"/>
    <w:rPr>
      <w:rFonts w:ascii="Arial" w:hAnsi="Arial"/>
      <w:sz w:val="14"/>
      <w:szCs w:val="14"/>
      <w:lang w:val="en-US"/>
    </w:rPr>
  </w:style>
  <w:style w:type="character" w:customStyle="1" w:styleId="HeaderTableStyleChar">
    <w:name w:val="Header Table Style Char"/>
    <w:basedOn w:val="DefaultParagraphFont"/>
    <w:link w:val="HeaderTableStyle"/>
    <w:rsid w:val="006702AD"/>
    <w:rPr>
      <w:rFonts w:ascii="Arial" w:hAnsi="Arial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24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46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8193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677C15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A37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5A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styleId="HTMLCode">
    <w:name w:val="HTML Code"/>
    <w:basedOn w:val="DefaultParagraphFont"/>
    <w:uiPriority w:val="99"/>
    <w:semiHidden/>
    <w:unhideWhenUsed/>
    <w:rsid w:val="00154A1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2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D7B25C44E0443986326A84AE05B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5B968-0B6B-4666-92DB-DA24F8CBBB68}"/>
      </w:docPartPr>
      <w:docPartBody>
        <w:p w:rsidR="00B44BA1" w:rsidRDefault="00DC0007">
          <w:r w:rsidRPr="00C149A1">
            <w:rPr>
              <w:rStyle w:val="PlaceholderText"/>
            </w:rPr>
            <w:t>[Title]</w:t>
          </w:r>
        </w:p>
      </w:docPartBody>
    </w:docPart>
    <w:docPart>
      <w:docPartPr>
        <w:name w:val="825AA80C1897436E9A063CE0A8885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FCC30-47E6-4977-8526-38CA9634F9FB}"/>
      </w:docPartPr>
      <w:docPartBody>
        <w:p w:rsidR="00B44BA1" w:rsidRDefault="00DC0007">
          <w:r w:rsidRPr="00C149A1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07"/>
    <w:rsid w:val="000454DB"/>
    <w:rsid w:val="000D778A"/>
    <w:rsid w:val="00116EF8"/>
    <w:rsid w:val="00204402"/>
    <w:rsid w:val="003072FE"/>
    <w:rsid w:val="003B1B87"/>
    <w:rsid w:val="004200D7"/>
    <w:rsid w:val="00442D92"/>
    <w:rsid w:val="00491FCD"/>
    <w:rsid w:val="004B7031"/>
    <w:rsid w:val="004D6B8E"/>
    <w:rsid w:val="004E5456"/>
    <w:rsid w:val="00520A4C"/>
    <w:rsid w:val="005526B5"/>
    <w:rsid w:val="0065348C"/>
    <w:rsid w:val="00837DEB"/>
    <w:rsid w:val="00871A4E"/>
    <w:rsid w:val="008753FD"/>
    <w:rsid w:val="00891AD6"/>
    <w:rsid w:val="009C5120"/>
    <w:rsid w:val="009F0A82"/>
    <w:rsid w:val="00A04270"/>
    <w:rsid w:val="00A81AA9"/>
    <w:rsid w:val="00A87434"/>
    <w:rsid w:val="00AB4580"/>
    <w:rsid w:val="00B44BA1"/>
    <w:rsid w:val="00DA0C62"/>
    <w:rsid w:val="00DC0007"/>
    <w:rsid w:val="00E7010B"/>
    <w:rsid w:val="00E924FD"/>
    <w:rsid w:val="00F8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000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BBA235539B1419E2FE32E9551AED4" ma:contentTypeVersion="21" ma:contentTypeDescription="Create a new document." ma:contentTypeScope="" ma:versionID="4f0c6348ab55c772603d80163f51ad32">
  <xsd:schema xmlns:xsd="http://www.w3.org/2001/XMLSchema" xmlns:xs="http://www.w3.org/2001/XMLSchema" xmlns:p="http://schemas.microsoft.com/office/2006/metadata/properties" xmlns:ns2="b6a1eee3-352a-4a50-86cb-54b04dec3dc0" xmlns:ns3="c88e0f14-ec92-4000-b0d4-6ed6afae7c7c" targetNamespace="http://schemas.microsoft.com/office/2006/metadata/properties" ma:root="true" ma:fieldsID="6efc7470fc4caf8723c7373e9023d82d" ns2:_="" ns3:_="">
    <xsd:import namespace="b6a1eee3-352a-4a50-86cb-54b04dec3dc0"/>
    <xsd:import namespace="c88e0f14-ec92-4000-b0d4-6ed6afae7c7c"/>
    <xsd:element name="properties">
      <xsd:complexType>
        <xsd:sequence>
          <xsd:element name="documentManagement">
            <xsd:complexType>
              <xsd:all>
                <xsd:element ref="ns2:PaperLevel" minOccurs="0"/>
                <xsd:element ref="ns2:Programm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a1eee3-352a-4a50-86cb-54b04dec3dc0" elementFormDefault="qualified">
    <xsd:import namespace="http://schemas.microsoft.com/office/2006/documentManagement/types"/>
    <xsd:import namespace="http://schemas.microsoft.com/office/infopath/2007/PartnerControls"/>
    <xsd:element name="PaperLevel" ma:index="8" nillable="true" ma:displayName="Paper Level" ma:format="Dropdown" ma:internalName="PaperLevel">
      <xsd:simpleType>
        <xsd:restriction base="dms:Choice">
          <xsd:enumeration value="Level 1"/>
          <xsd:enumeration value="Level 2"/>
          <xsd:enumeration value="Level 3"/>
          <xsd:enumeration value="Level 4"/>
          <xsd:enumeration value="Level 5"/>
          <xsd:enumeration value="Level 6"/>
          <xsd:enumeration value="Level 7"/>
          <xsd:enumeration value="Level 8"/>
          <xsd:enumeration value="Level 9"/>
        </xsd:restriction>
      </xsd:simpleType>
    </xsd:element>
    <xsd:element name="Programme" ma:index="9" nillable="true" ma:displayName="Programme" ma:format="Dropdown" ma:internalName="Programm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7ef6a1f-3b1c-4c1f-90a4-fad9331e5a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e0f14-ec92-4000-b0d4-6ed6afae7c7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ebc2fc-41c4-4d03-8bea-8db6b26059cc}" ma:internalName="TaxCatchAll" ma:showField="CatchAllData" ma:web="c88e0f14-ec92-4000-b0d4-6ed6afae7c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a1eee3-352a-4a50-86cb-54b04dec3dc0">
      <Terms xmlns="http://schemas.microsoft.com/office/infopath/2007/PartnerControls"/>
    </lcf76f155ced4ddcb4097134ff3c332f>
    <TaxCatchAll xmlns="c88e0f14-ec92-4000-b0d4-6ed6afae7c7c" xsi:nil="true"/>
    <PaperLevel xmlns="b6a1eee3-352a-4a50-86cb-54b04dec3dc0">Level 6</PaperLevel>
    <Programme xmlns="b6a1eee3-352a-4a50-86cb-54b04dec3dc0" xsi:nil="true"/>
  </documentManagement>
</p:properties>
</file>

<file path=customXml/itemProps1.xml><?xml version="1.0" encoding="utf-8"?>
<ds:datastoreItem xmlns:ds="http://schemas.openxmlformats.org/officeDocument/2006/customXml" ds:itemID="{B376AD49-BD8E-4B67-87FC-89E18AE90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a1eee3-352a-4a50-86cb-54b04dec3dc0"/>
    <ds:schemaRef ds:uri="c88e0f14-ec92-4000-b0d4-6ed6afae7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03ABF9-1030-4CA7-8EBB-AD9A9B509C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83E14D-8CF4-43E7-A9F0-E0E760FDA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DA5223-68E8-4A0B-B8AC-D6299F3A0994}">
  <ds:schemaRefs>
    <ds:schemaRef ds:uri="http://schemas.microsoft.com/office/2006/metadata/properties"/>
    <ds:schemaRef ds:uri="http://schemas.microsoft.com/office/infopath/2007/PartnerControls"/>
    <ds:schemaRef ds:uri="b6a1eee3-352a-4a50-86cb-54b04dec3dc0"/>
    <ds:schemaRef ds:uri="c88e0f14-ec92-4000-b0d4-6ed6afae7c7c"/>
  </ds:schemaRefs>
</ds:datastoreItem>
</file>

<file path=docMetadata/LabelInfo.xml><?xml version="1.0" encoding="utf-8"?>
<clbl:labelList xmlns:clbl="http://schemas.microsoft.com/office/2020/mipLabelMetadata">
  <clbl:label id="{c46ab213-d179-4a71-9ff7-b9d9fe3f3b48}" enabled="0" method="" siteId="{c46ab213-d179-4a71-9ff7-b9d9fe3f3b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5762</TotalTime>
  <Pages>1</Pages>
  <Words>855</Words>
  <Characters>4928</Characters>
  <Application>Microsoft Office Word</Application>
  <DocSecurity>0</DocSecurity>
  <Lines>273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Laboratory Activity 3 – Savings Account Interest Calculator</vt:lpstr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Activity 3 – Savings Account Interest Calculator</dc:title>
  <dc:subject>Machine Learning Fundamentals</dc:subject>
  <dc:creator>Joshua Hayes</dc:creator>
  <cp:keywords/>
  <dc:description/>
  <cp:lastModifiedBy>Hansi Gunasinghe</cp:lastModifiedBy>
  <cp:revision>708</cp:revision>
  <cp:lastPrinted>2024-04-30T21:01:00Z</cp:lastPrinted>
  <dcterms:created xsi:type="dcterms:W3CDTF">2022-02-26T23:14:00Z</dcterms:created>
  <dcterms:modified xsi:type="dcterms:W3CDTF">2026-01-14T01:59:00Z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 Code">
    <vt:lpwstr>IT617</vt:lpwstr>
  </property>
  <property fmtid="{D5CDD505-2E9C-101B-9397-08002B2CF9AE}" pid="3" name="ContentTypeId">
    <vt:lpwstr>0x0101003DABBA235539B1419E2FE32E9551AED4</vt:lpwstr>
  </property>
  <property fmtid="{D5CDD505-2E9C-101B-9397-08002B2CF9AE}" pid="4" name="MediaServiceImageTags">
    <vt:lpwstr/>
  </property>
</Properties>
</file>