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07042" w14:textId="430F08D2" w:rsidR="005A3786" w:rsidRPr="005A3786" w:rsidRDefault="005A3786" w:rsidP="00701B6E">
      <w:pPr>
        <w:pStyle w:val="Titre1"/>
        <w:spacing w:before="0" w:after="240"/>
        <w:jc w:val="both"/>
        <w:rPr>
          <w:b/>
          <w:bCs/>
        </w:rPr>
      </w:pPr>
      <w:r w:rsidRPr="005A3786">
        <w:rPr>
          <w:b/>
          <w:bCs/>
        </w:rPr>
        <w:t>Comment améliorer l'enseignement dans les hautes écoles ?</w:t>
      </w:r>
    </w:p>
    <w:p w14:paraId="751D6B12" w14:textId="4E507C3C" w:rsidR="00B77994" w:rsidRPr="0015059F" w:rsidRDefault="00814C66" w:rsidP="00701B6E">
      <w:pPr>
        <w:pStyle w:val="Paragraphedeliste"/>
        <w:numPr>
          <w:ilvl w:val="0"/>
          <w:numId w:val="1"/>
        </w:numPr>
        <w:spacing w:after="120"/>
        <w:jc w:val="both"/>
        <w:rPr>
          <w:b/>
          <w:bCs/>
        </w:rPr>
      </w:pPr>
      <w:r w:rsidRPr="0015059F">
        <w:rPr>
          <w:b/>
          <w:bCs/>
        </w:rPr>
        <w:t>Comment jugez-vous l'enseignement à la HEG de manière générale ?</w:t>
      </w:r>
    </w:p>
    <w:p w14:paraId="49B2F2AA" w14:textId="5D86EE28" w:rsidR="00701B6E" w:rsidRDefault="000429EC" w:rsidP="00701B6E">
      <w:pPr>
        <w:pStyle w:val="Paragraphedeliste"/>
        <w:numPr>
          <w:ilvl w:val="0"/>
          <w:numId w:val="2"/>
        </w:numPr>
        <w:spacing w:after="120"/>
        <w:jc w:val="both"/>
      </w:pPr>
      <w:r>
        <w:t>De manière générale, très bien adapté et équilibré dans les différents modules qui composent l’informatique de gestio</w:t>
      </w:r>
      <w:r w:rsidR="00701B6E">
        <w:t>n.</w:t>
      </w:r>
    </w:p>
    <w:p w14:paraId="1C6B660D" w14:textId="77777777" w:rsidR="00701B6E" w:rsidRDefault="00701B6E" w:rsidP="00701B6E">
      <w:pPr>
        <w:pStyle w:val="Paragraphedeliste"/>
        <w:spacing w:after="0"/>
        <w:ind w:left="1080"/>
        <w:jc w:val="both"/>
      </w:pPr>
    </w:p>
    <w:p w14:paraId="56E21A4B" w14:textId="6F2D9190" w:rsidR="00814C66" w:rsidRPr="0015059F" w:rsidRDefault="00E64F32" w:rsidP="00701B6E">
      <w:pPr>
        <w:pStyle w:val="Paragraphedeliste"/>
        <w:numPr>
          <w:ilvl w:val="0"/>
          <w:numId w:val="1"/>
        </w:numPr>
        <w:spacing w:after="120"/>
        <w:jc w:val="both"/>
        <w:rPr>
          <w:b/>
          <w:bCs/>
        </w:rPr>
      </w:pPr>
      <w:r w:rsidRPr="0015059F">
        <w:rPr>
          <w:b/>
          <w:bCs/>
        </w:rPr>
        <w:t>C</w:t>
      </w:r>
      <w:r w:rsidR="00814C66" w:rsidRPr="0015059F">
        <w:rPr>
          <w:b/>
          <w:bCs/>
        </w:rPr>
        <w:t>omment ju</w:t>
      </w:r>
      <w:r w:rsidRPr="0015059F">
        <w:rPr>
          <w:b/>
          <w:bCs/>
        </w:rPr>
        <w:t>gez-vous la division en pratique et théorie dans vos cours ?</w:t>
      </w:r>
    </w:p>
    <w:p w14:paraId="42364377" w14:textId="5F36C6C7" w:rsidR="000429EC" w:rsidRDefault="000429EC" w:rsidP="00701B6E">
      <w:pPr>
        <w:pStyle w:val="Paragraphedeliste"/>
        <w:numPr>
          <w:ilvl w:val="0"/>
          <w:numId w:val="2"/>
        </w:numPr>
        <w:spacing w:after="120"/>
        <w:jc w:val="both"/>
      </w:pPr>
      <w:r>
        <w:t>Certains modules sont bien équilibrés, d’autres manquent de théorie et certains manquent de pratiques. Ça dépend le module, mais de manière générale c’est ok.</w:t>
      </w:r>
    </w:p>
    <w:p w14:paraId="5374BA20" w14:textId="77777777" w:rsidR="00701B6E" w:rsidRDefault="00701B6E" w:rsidP="00701B6E">
      <w:pPr>
        <w:pStyle w:val="Paragraphedeliste"/>
        <w:spacing w:after="0"/>
        <w:ind w:left="1080"/>
        <w:jc w:val="both"/>
      </w:pPr>
    </w:p>
    <w:p w14:paraId="5FEF4FC5" w14:textId="26290ED3" w:rsidR="00E64F32" w:rsidRPr="0015059F" w:rsidRDefault="00E64F32" w:rsidP="00701B6E">
      <w:pPr>
        <w:pStyle w:val="Paragraphedeliste"/>
        <w:numPr>
          <w:ilvl w:val="0"/>
          <w:numId w:val="1"/>
        </w:numPr>
        <w:spacing w:after="120"/>
        <w:jc w:val="both"/>
        <w:rPr>
          <w:b/>
          <w:bCs/>
        </w:rPr>
      </w:pPr>
      <w:r w:rsidRPr="0015059F">
        <w:rPr>
          <w:b/>
          <w:bCs/>
        </w:rPr>
        <w:t>Quel format de support préférez-vous ? PDF/PowerPoin</w:t>
      </w:r>
      <w:r w:rsidR="005A3786" w:rsidRPr="0015059F">
        <w:rPr>
          <w:b/>
          <w:bCs/>
        </w:rPr>
        <w:t>t</w:t>
      </w:r>
      <w:r w:rsidRPr="0015059F">
        <w:rPr>
          <w:b/>
          <w:bCs/>
        </w:rPr>
        <w:t>/wiki/</w:t>
      </w:r>
      <w:r w:rsidR="0054511F" w:rsidRPr="0015059F">
        <w:rPr>
          <w:b/>
          <w:bCs/>
        </w:rPr>
        <w:t xml:space="preserve"> et pour </w:t>
      </w:r>
      <w:r w:rsidR="005A3786" w:rsidRPr="0015059F">
        <w:rPr>
          <w:b/>
          <w:bCs/>
        </w:rPr>
        <w:t>quelle raison</w:t>
      </w:r>
      <w:r w:rsidR="0054511F" w:rsidRPr="0015059F">
        <w:rPr>
          <w:b/>
          <w:bCs/>
        </w:rPr>
        <w:t xml:space="preserve"> ?</w:t>
      </w:r>
    </w:p>
    <w:p w14:paraId="102A86ED" w14:textId="401544CD" w:rsidR="000429EC" w:rsidRDefault="000429EC" w:rsidP="00701B6E">
      <w:pPr>
        <w:pStyle w:val="Paragraphedeliste"/>
        <w:numPr>
          <w:ilvl w:val="0"/>
          <w:numId w:val="2"/>
        </w:numPr>
        <w:spacing w:after="120"/>
        <w:jc w:val="both"/>
      </w:pPr>
      <w:r>
        <w:t>Je préfère les PowerPoint, car les informations sont claires et concises et il est plus facile de mettre des petites notes personnelles à sa propres compréhension.</w:t>
      </w:r>
    </w:p>
    <w:p w14:paraId="0AFD4AE3" w14:textId="77777777" w:rsidR="00701B6E" w:rsidRDefault="00701B6E" w:rsidP="00701B6E">
      <w:pPr>
        <w:pStyle w:val="Paragraphedeliste"/>
        <w:spacing w:after="0"/>
        <w:ind w:left="1080"/>
        <w:jc w:val="both"/>
      </w:pPr>
    </w:p>
    <w:p w14:paraId="18D2B9CE" w14:textId="10E32A38" w:rsidR="00E64F32" w:rsidRPr="0015059F" w:rsidRDefault="00E64F32" w:rsidP="00701B6E">
      <w:pPr>
        <w:pStyle w:val="Paragraphedeliste"/>
        <w:numPr>
          <w:ilvl w:val="0"/>
          <w:numId w:val="1"/>
        </w:numPr>
        <w:spacing w:after="120"/>
        <w:jc w:val="both"/>
        <w:rPr>
          <w:b/>
          <w:bCs/>
        </w:rPr>
      </w:pPr>
      <w:r w:rsidRPr="0015059F">
        <w:rPr>
          <w:b/>
          <w:bCs/>
        </w:rPr>
        <w:t>Pensez-vous qu'il serait intéressant de pouvoir effectuer une évaluation des profs en cours de semestre au lieu d'attendre la fin</w:t>
      </w:r>
      <w:r w:rsidR="00A31823" w:rsidRPr="0015059F">
        <w:rPr>
          <w:b/>
          <w:bCs/>
        </w:rPr>
        <w:t xml:space="preserve"> ?</w:t>
      </w:r>
    </w:p>
    <w:p w14:paraId="75D75E63" w14:textId="322E94D9" w:rsidR="000429EC" w:rsidRDefault="000429EC" w:rsidP="00701B6E">
      <w:pPr>
        <w:pStyle w:val="Paragraphedeliste"/>
        <w:numPr>
          <w:ilvl w:val="0"/>
          <w:numId w:val="2"/>
        </w:numPr>
        <w:spacing w:after="120"/>
        <w:jc w:val="both"/>
      </w:pPr>
      <w:r>
        <w:t>Je pense que ça serait une bonne idée, car l’évaluation de fin de semestre est utile aux groupes suivants et pas à mon semestre.</w:t>
      </w:r>
    </w:p>
    <w:p w14:paraId="40110D04" w14:textId="77777777" w:rsidR="00701B6E" w:rsidRDefault="00701B6E" w:rsidP="00701B6E">
      <w:pPr>
        <w:pStyle w:val="Paragraphedeliste"/>
        <w:spacing w:after="0"/>
        <w:ind w:left="1080"/>
        <w:jc w:val="both"/>
      </w:pPr>
    </w:p>
    <w:p w14:paraId="471F34A7" w14:textId="77777777" w:rsidR="0054511F" w:rsidRPr="0015059F" w:rsidRDefault="00A31823" w:rsidP="00701B6E">
      <w:pPr>
        <w:pStyle w:val="Paragraphedeliste"/>
        <w:numPr>
          <w:ilvl w:val="0"/>
          <w:numId w:val="1"/>
        </w:numPr>
        <w:spacing w:after="120"/>
        <w:jc w:val="both"/>
        <w:rPr>
          <w:b/>
          <w:bCs/>
        </w:rPr>
      </w:pPr>
      <w:r w:rsidRPr="0015059F">
        <w:rPr>
          <w:b/>
          <w:bCs/>
        </w:rPr>
        <w:t>Comment jugez-vous le niveau de langage des profs "non francophone"</w:t>
      </w:r>
      <w:r w:rsidR="0054511F" w:rsidRPr="0015059F">
        <w:rPr>
          <w:b/>
          <w:bCs/>
        </w:rPr>
        <w:t xml:space="preserve"> </w:t>
      </w:r>
      <w:r w:rsidRPr="0015059F">
        <w:rPr>
          <w:b/>
          <w:bCs/>
        </w:rPr>
        <w:t xml:space="preserve">? </w:t>
      </w:r>
    </w:p>
    <w:p w14:paraId="4C968A07" w14:textId="59078C6C" w:rsidR="00A31823" w:rsidRPr="0015059F" w:rsidRDefault="00A31823" w:rsidP="00701B6E">
      <w:pPr>
        <w:pStyle w:val="Paragraphedeliste"/>
        <w:spacing w:after="120"/>
        <w:jc w:val="both"/>
        <w:rPr>
          <w:b/>
          <w:bCs/>
        </w:rPr>
      </w:pPr>
      <w:r w:rsidRPr="0015059F">
        <w:rPr>
          <w:b/>
          <w:bCs/>
        </w:rPr>
        <w:t>Cela a-t-il déjà eu une conséquence sur vos résultats ?</w:t>
      </w:r>
    </w:p>
    <w:p w14:paraId="11A2E6A6" w14:textId="692D3787" w:rsidR="000429EC" w:rsidRDefault="004404DE" w:rsidP="00701B6E">
      <w:pPr>
        <w:pStyle w:val="Paragraphedeliste"/>
        <w:numPr>
          <w:ilvl w:val="0"/>
          <w:numId w:val="2"/>
        </w:numPr>
        <w:spacing w:after="120"/>
        <w:jc w:val="both"/>
      </w:pPr>
      <w:r>
        <w:t>Certains profs</w:t>
      </w:r>
      <w:r w:rsidR="000429EC">
        <w:t xml:space="preserve"> sont non francophones d’origines, donc leur compréhension reste difficile, mais ils sont toujours compétents et avec l’habitude, on apprend à comprendre ce que le professeur veut transmettre.</w:t>
      </w:r>
      <w:r>
        <w:t xml:space="preserve"> Mais aucune conséquence dans mes résultats finaux.</w:t>
      </w:r>
    </w:p>
    <w:p w14:paraId="06B83786" w14:textId="77777777" w:rsidR="00701B6E" w:rsidRDefault="00701B6E" w:rsidP="00701B6E">
      <w:pPr>
        <w:pStyle w:val="Paragraphedeliste"/>
        <w:spacing w:after="0"/>
        <w:ind w:left="1080"/>
        <w:jc w:val="both"/>
      </w:pPr>
    </w:p>
    <w:p w14:paraId="1F715965" w14:textId="00872EBD" w:rsidR="00A31823" w:rsidRPr="0015059F" w:rsidRDefault="00A31823" w:rsidP="00701B6E">
      <w:pPr>
        <w:pStyle w:val="Paragraphedeliste"/>
        <w:numPr>
          <w:ilvl w:val="0"/>
          <w:numId w:val="1"/>
        </w:numPr>
        <w:spacing w:after="120"/>
        <w:jc w:val="both"/>
        <w:rPr>
          <w:b/>
          <w:bCs/>
        </w:rPr>
      </w:pPr>
      <w:r w:rsidRPr="0015059F">
        <w:rPr>
          <w:b/>
          <w:bCs/>
        </w:rPr>
        <w:t>À la HEG on est souvent amené à réaliser des TP</w:t>
      </w:r>
      <w:r w:rsidR="005A3786" w:rsidRPr="0015059F">
        <w:rPr>
          <w:b/>
          <w:bCs/>
        </w:rPr>
        <w:t xml:space="preserve">, </w:t>
      </w:r>
      <w:r w:rsidRPr="0015059F">
        <w:rPr>
          <w:b/>
          <w:bCs/>
        </w:rPr>
        <w:t xml:space="preserve">à ce sujet pensez-vous que les travaux pratiques correspondent </w:t>
      </w:r>
      <w:r w:rsidR="005A3786" w:rsidRPr="0015059F">
        <w:rPr>
          <w:b/>
          <w:bCs/>
        </w:rPr>
        <w:t>aux théories vues</w:t>
      </w:r>
      <w:r w:rsidRPr="0015059F">
        <w:rPr>
          <w:b/>
          <w:bCs/>
        </w:rPr>
        <w:t xml:space="preserve"> en cours</w:t>
      </w:r>
      <w:r w:rsidR="002F40AA" w:rsidRPr="0015059F">
        <w:rPr>
          <w:b/>
          <w:bCs/>
        </w:rPr>
        <w:t xml:space="preserve"> ?</w:t>
      </w:r>
    </w:p>
    <w:p w14:paraId="5D18B82A" w14:textId="6436BE5C" w:rsidR="004404DE" w:rsidRDefault="004404DE" w:rsidP="00701B6E">
      <w:pPr>
        <w:pStyle w:val="Paragraphedeliste"/>
        <w:numPr>
          <w:ilvl w:val="0"/>
          <w:numId w:val="2"/>
        </w:numPr>
        <w:spacing w:after="120"/>
        <w:jc w:val="both"/>
      </w:pPr>
      <w:r>
        <w:t>De manière générale, les tps correspondent à ce qui a été vu en cours, sauf quelque cas où le professeur pense que les notions sont déjà acquises et donnent des Tps plus compliqués à résoudre en début de semestre.</w:t>
      </w:r>
    </w:p>
    <w:p w14:paraId="2331AF7B" w14:textId="77777777" w:rsidR="00701B6E" w:rsidRDefault="00701B6E" w:rsidP="00701B6E">
      <w:pPr>
        <w:pStyle w:val="Paragraphedeliste"/>
        <w:spacing w:after="0"/>
        <w:ind w:left="1080"/>
        <w:jc w:val="both"/>
      </w:pPr>
    </w:p>
    <w:p w14:paraId="3017C912" w14:textId="3DC176D8" w:rsidR="0054511F" w:rsidRPr="0015059F" w:rsidRDefault="0054511F" w:rsidP="00701B6E">
      <w:pPr>
        <w:pStyle w:val="Paragraphedeliste"/>
        <w:numPr>
          <w:ilvl w:val="0"/>
          <w:numId w:val="1"/>
        </w:numPr>
        <w:spacing w:after="120"/>
        <w:jc w:val="both"/>
        <w:rPr>
          <w:b/>
          <w:bCs/>
        </w:rPr>
      </w:pPr>
      <w:r w:rsidRPr="0015059F">
        <w:rPr>
          <w:b/>
          <w:bCs/>
        </w:rPr>
        <w:t>Certains professeurs délèguent beaucoup aux assistants, que pensez-vous de cela ?</w:t>
      </w:r>
    </w:p>
    <w:p w14:paraId="41F903A7" w14:textId="4425D647" w:rsidR="004404DE" w:rsidRDefault="004404DE" w:rsidP="00701B6E">
      <w:pPr>
        <w:pStyle w:val="Paragraphedeliste"/>
        <w:numPr>
          <w:ilvl w:val="0"/>
          <w:numId w:val="2"/>
        </w:numPr>
        <w:spacing w:after="120"/>
        <w:jc w:val="both"/>
      </w:pPr>
      <w:r>
        <w:t>Je pense que certaines choses sont logiquement déléguées aux assistants, mais certains points importants doivent être donner par le professeur.</w:t>
      </w:r>
    </w:p>
    <w:p w14:paraId="7A9A3E67" w14:textId="77777777" w:rsidR="00701B6E" w:rsidRDefault="00701B6E" w:rsidP="00701B6E">
      <w:pPr>
        <w:pStyle w:val="Paragraphedeliste"/>
        <w:spacing w:after="0"/>
        <w:ind w:left="1080"/>
        <w:jc w:val="both"/>
      </w:pPr>
    </w:p>
    <w:p w14:paraId="0E85EC12" w14:textId="4EFE8EE5" w:rsidR="00363093" w:rsidRPr="0015059F" w:rsidRDefault="00363093" w:rsidP="00701B6E">
      <w:pPr>
        <w:pStyle w:val="Paragraphedeliste"/>
        <w:numPr>
          <w:ilvl w:val="0"/>
          <w:numId w:val="1"/>
        </w:numPr>
        <w:spacing w:after="120"/>
        <w:jc w:val="both"/>
        <w:rPr>
          <w:b/>
          <w:bCs/>
        </w:rPr>
      </w:pPr>
      <w:r w:rsidRPr="0015059F">
        <w:rPr>
          <w:b/>
          <w:bCs/>
        </w:rPr>
        <w:t xml:space="preserve">Comment jugez-vous la quantité de CC par cours ? </w:t>
      </w:r>
    </w:p>
    <w:p w14:paraId="16BCB532" w14:textId="0A58E2BE" w:rsidR="004404DE" w:rsidRDefault="004404DE" w:rsidP="00701B6E">
      <w:pPr>
        <w:pStyle w:val="Paragraphedeliste"/>
        <w:numPr>
          <w:ilvl w:val="0"/>
          <w:numId w:val="2"/>
        </w:numPr>
        <w:spacing w:after="120"/>
        <w:jc w:val="both"/>
      </w:pPr>
      <w:r>
        <w:t>Tout dépend du professeur, certains modules ont des CC qui sont très facile et à la portée de tout le monde même sans réviser, et d’autres qui même avec beaucoup de révision, on peut à peine avoir la moyenne.</w:t>
      </w:r>
    </w:p>
    <w:p w14:paraId="0EFF471A" w14:textId="77777777" w:rsidR="00701B6E" w:rsidRDefault="00701B6E" w:rsidP="00701B6E">
      <w:pPr>
        <w:pStyle w:val="Paragraphedeliste"/>
        <w:spacing w:after="0"/>
        <w:ind w:left="1080"/>
        <w:jc w:val="both"/>
      </w:pPr>
    </w:p>
    <w:p w14:paraId="3BFCCB9A" w14:textId="6C1137D6" w:rsidR="005A3786" w:rsidRPr="0015059F" w:rsidRDefault="005A3786" w:rsidP="00701B6E">
      <w:pPr>
        <w:pStyle w:val="Paragraphedeliste"/>
        <w:numPr>
          <w:ilvl w:val="0"/>
          <w:numId w:val="1"/>
        </w:numPr>
        <w:spacing w:after="120"/>
        <w:jc w:val="both"/>
        <w:rPr>
          <w:b/>
          <w:bCs/>
        </w:rPr>
      </w:pPr>
      <w:r w:rsidRPr="0015059F">
        <w:rPr>
          <w:b/>
          <w:bCs/>
        </w:rPr>
        <w:t xml:space="preserve">Pensez-vous que les matières enseignées sont </w:t>
      </w:r>
      <w:r w:rsidR="004404DE" w:rsidRPr="0015059F">
        <w:rPr>
          <w:b/>
          <w:bCs/>
        </w:rPr>
        <w:t>d</w:t>
      </w:r>
      <w:r w:rsidRPr="0015059F">
        <w:rPr>
          <w:b/>
          <w:bCs/>
        </w:rPr>
        <w:t>'actualité ?</w:t>
      </w:r>
    </w:p>
    <w:p w14:paraId="6B980E37" w14:textId="2140A7F5" w:rsidR="004404DE" w:rsidRDefault="00EE071F" w:rsidP="00701B6E">
      <w:pPr>
        <w:pStyle w:val="Paragraphedeliste"/>
        <w:numPr>
          <w:ilvl w:val="0"/>
          <w:numId w:val="2"/>
        </w:numPr>
        <w:spacing w:after="120"/>
        <w:jc w:val="both"/>
      </w:pPr>
      <w:r>
        <w:t>Je dirais que certaines matières l’étaient mais la HEG se met à jour, et j’ai entendu parler de nouveau</w:t>
      </w:r>
      <w:r w:rsidR="0085434A">
        <w:t>x</w:t>
      </w:r>
      <w:r>
        <w:t xml:space="preserve"> module</w:t>
      </w:r>
      <w:r w:rsidR="0085434A">
        <w:t>s</w:t>
      </w:r>
      <w:r>
        <w:t xml:space="preserve"> plus adapté</w:t>
      </w:r>
      <w:r w:rsidR="0085434A">
        <w:t>s</w:t>
      </w:r>
      <w:r>
        <w:t xml:space="preserve"> à l’actualité.</w:t>
      </w:r>
    </w:p>
    <w:p w14:paraId="1F02B680" w14:textId="77777777" w:rsidR="00701B6E" w:rsidRDefault="00701B6E" w:rsidP="00701B6E">
      <w:pPr>
        <w:pStyle w:val="Paragraphedeliste"/>
        <w:spacing w:after="0"/>
        <w:ind w:left="1080"/>
        <w:jc w:val="both"/>
      </w:pPr>
    </w:p>
    <w:p w14:paraId="6C1BAEF4" w14:textId="51D9FBB8" w:rsidR="005A3786" w:rsidRPr="0015059F" w:rsidRDefault="005A3786" w:rsidP="00701B6E">
      <w:pPr>
        <w:pStyle w:val="Paragraphedeliste"/>
        <w:numPr>
          <w:ilvl w:val="0"/>
          <w:numId w:val="1"/>
        </w:numPr>
        <w:spacing w:after="120"/>
        <w:jc w:val="both"/>
        <w:rPr>
          <w:b/>
          <w:bCs/>
        </w:rPr>
      </w:pPr>
      <w:r w:rsidRPr="0015059F">
        <w:rPr>
          <w:b/>
          <w:bCs/>
        </w:rPr>
        <w:t>Avez-vous une préférence pour l'enseignement en petit groupe ? et pourquoi ?</w:t>
      </w:r>
    </w:p>
    <w:p w14:paraId="329AAB0B" w14:textId="46201DCC" w:rsidR="00EE071F" w:rsidRDefault="00EE071F" w:rsidP="00701B6E">
      <w:pPr>
        <w:pStyle w:val="Paragraphedeliste"/>
        <w:numPr>
          <w:ilvl w:val="0"/>
          <w:numId w:val="2"/>
        </w:numPr>
        <w:spacing w:after="120"/>
        <w:jc w:val="both"/>
      </w:pPr>
      <w:r>
        <w:t>Oui, l’enseignement en petit groupe est meilleur, car il y a plus d’interactions avec le professeur et le groupe entre camarade, on apprend mieux la matière ainsi.</w:t>
      </w:r>
    </w:p>
    <w:p w14:paraId="5923F805" w14:textId="77777777" w:rsidR="00701B6E" w:rsidRDefault="00701B6E" w:rsidP="00701B6E">
      <w:pPr>
        <w:pStyle w:val="Paragraphedeliste"/>
        <w:spacing w:after="0"/>
        <w:ind w:left="1080"/>
        <w:jc w:val="both"/>
      </w:pPr>
    </w:p>
    <w:p w14:paraId="53569772" w14:textId="1E926251" w:rsidR="005A3786" w:rsidRPr="0015059F" w:rsidRDefault="005A3786" w:rsidP="00701B6E">
      <w:pPr>
        <w:pStyle w:val="Paragraphedeliste"/>
        <w:numPr>
          <w:ilvl w:val="0"/>
          <w:numId w:val="1"/>
        </w:numPr>
        <w:spacing w:after="120"/>
        <w:jc w:val="both"/>
        <w:rPr>
          <w:b/>
          <w:bCs/>
        </w:rPr>
      </w:pPr>
      <w:r w:rsidRPr="0015059F">
        <w:rPr>
          <w:b/>
          <w:bCs/>
        </w:rPr>
        <w:lastRenderedPageBreak/>
        <w:t>De manière général, pensez-vous que les profs et assistants sont synchro ?</w:t>
      </w:r>
    </w:p>
    <w:p w14:paraId="087B3C30" w14:textId="4FA7EEED" w:rsidR="00701B6E" w:rsidRDefault="00EE071F" w:rsidP="00701B6E">
      <w:pPr>
        <w:pStyle w:val="Paragraphedeliste"/>
        <w:numPr>
          <w:ilvl w:val="0"/>
          <w:numId w:val="2"/>
        </w:numPr>
        <w:spacing w:after="120"/>
        <w:jc w:val="both"/>
      </w:pPr>
      <w:r>
        <w:t>Oui, ils le sont dans la majorité des cas.</w:t>
      </w:r>
    </w:p>
    <w:p w14:paraId="7885CCF7" w14:textId="77777777" w:rsidR="00701B6E" w:rsidRDefault="00701B6E" w:rsidP="00701B6E">
      <w:pPr>
        <w:pStyle w:val="Paragraphedeliste"/>
        <w:spacing w:after="0"/>
        <w:ind w:left="1080"/>
        <w:jc w:val="both"/>
      </w:pPr>
    </w:p>
    <w:p w14:paraId="0409F729" w14:textId="0F16D523" w:rsidR="002F40AA" w:rsidRPr="0015059F" w:rsidRDefault="00363093" w:rsidP="00701B6E">
      <w:pPr>
        <w:pStyle w:val="Paragraphedeliste"/>
        <w:numPr>
          <w:ilvl w:val="0"/>
          <w:numId w:val="1"/>
        </w:numPr>
        <w:spacing w:after="120"/>
        <w:jc w:val="both"/>
        <w:rPr>
          <w:b/>
          <w:bCs/>
        </w:rPr>
      </w:pPr>
      <w:r w:rsidRPr="0015059F">
        <w:rPr>
          <w:b/>
          <w:bCs/>
        </w:rPr>
        <w:t>Quels seraient vos conseils pour améliorer l'enseignement dans les hautes écoles ?</w:t>
      </w:r>
    </w:p>
    <w:p w14:paraId="0731AD2E" w14:textId="2E2BF020" w:rsidR="00632861" w:rsidRPr="004B730C" w:rsidRDefault="00EE071F" w:rsidP="00701B6E">
      <w:pPr>
        <w:pStyle w:val="Paragraphedeliste"/>
        <w:numPr>
          <w:ilvl w:val="0"/>
          <w:numId w:val="2"/>
        </w:numPr>
        <w:spacing w:after="120"/>
        <w:jc w:val="both"/>
      </w:pPr>
      <w:r>
        <w:t xml:space="preserve">Mieux adapter les horaires de certains modules. Certaines matières ne nécessitent pas du tout autant de travail ou de temps dans notre horaire. D’autres matières plus difficiles </w:t>
      </w:r>
      <w:r w:rsidR="0085434A">
        <w:t>manquent</w:t>
      </w:r>
      <w:r>
        <w:t xml:space="preserve"> de laboratoires ou de temps de cours.</w:t>
      </w:r>
    </w:p>
    <w:sectPr w:rsidR="00632861" w:rsidRPr="004B73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A8DB6" w14:textId="77777777" w:rsidR="0007651A" w:rsidRDefault="0007651A" w:rsidP="00CC75D0">
      <w:pPr>
        <w:spacing w:after="0" w:line="240" w:lineRule="auto"/>
      </w:pPr>
      <w:r>
        <w:separator/>
      </w:r>
    </w:p>
  </w:endnote>
  <w:endnote w:type="continuationSeparator" w:id="0">
    <w:p w14:paraId="2C1E69CE" w14:textId="77777777" w:rsidR="0007651A" w:rsidRDefault="0007651A" w:rsidP="00CC7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C2B9D" w14:textId="77777777" w:rsidR="00CC75D0" w:rsidRDefault="00CC75D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27807" w14:textId="77777777" w:rsidR="00CC75D0" w:rsidRDefault="00CC75D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13F7E" w14:textId="77777777" w:rsidR="00CC75D0" w:rsidRDefault="00CC75D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7A5FB" w14:textId="77777777" w:rsidR="0007651A" w:rsidRDefault="0007651A" w:rsidP="00CC75D0">
      <w:pPr>
        <w:spacing w:after="0" w:line="240" w:lineRule="auto"/>
      </w:pPr>
      <w:r>
        <w:separator/>
      </w:r>
    </w:p>
  </w:footnote>
  <w:footnote w:type="continuationSeparator" w:id="0">
    <w:p w14:paraId="3E949ADD" w14:textId="77777777" w:rsidR="0007651A" w:rsidRDefault="0007651A" w:rsidP="00CC7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2AE25" w14:textId="77777777" w:rsidR="00CC75D0" w:rsidRDefault="00CC75D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B1AB8" w14:textId="0ED4EF07" w:rsidR="00CC75D0" w:rsidRDefault="00CC75D0">
    <w:pPr>
      <w:pStyle w:val="En-tte"/>
    </w:pPr>
    <w:r>
      <w:t>Renie Almiral, Nirushanth Nirvasalam</w:t>
    </w:r>
    <w:r>
      <w:tab/>
    </w:r>
    <w:r>
      <w:tab/>
      <w:t>30.03.2022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EAECB" w14:textId="77777777" w:rsidR="00CC75D0" w:rsidRDefault="00CC75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10D0C"/>
    <w:multiLevelType w:val="hybridMultilevel"/>
    <w:tmpl w:val="C762B038"/>
    <w:lvl w:ilvl="0" w:tplc="7E7CF2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52673C"/>
    <w:multiLevelType w:val="hybridMultilevel"/>
    <w:tmpl w:val="65A2838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C66"/>
    <w:rsid w:val="000429EC"/>
    <w:rsid w:val="0007651A"/>
    <w:rsid w:val="0015059F"/>
    <w:rsid w:val="001B2A52"/>
    <w:rsid w:val="0023168D"/>
    <w:rsid w:val="002C0513"/>
    <w:rsid w:val="002E25D4"/>
    <w:rsid w:val="002F40AA"/>
    <w:rsid w:val="00363093"/>
    <w:rsid w:val="004404DE"/>
    <w:rsid w:val="004B730C"/>
    <w:rsid w:val="0054511F"/>
    <w:rsid w:val="005A3786"/>
    <w:rsid w:val="00630784"/>
    <w:rsid w:val="00632861"/>
    <w:rsid w:val="00701B6E"/>
    <w:rsid w:val="00814C66"/>
    <w:rsid w:val="0085434A"/>
    <w:rsid w:val="009D6F9A"/>
    <w:rsid w:val="00A31823"/>
    <w:rsid w:val="00B77994"/>
    <w:rsid w:val="00BA5D1E"/>
    <w:rsid w:val="00C5610A"/>
    <w:rsid w:val="00C90478"/>
    <w:rsid w:val="00CC75D0"/>
    <w:rsid w:val="00E64F32"/>
    <w:rsid w:val="00EE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BA6AB5"/>
  <w15:chartTrackingRefBased/>
  <w15:docId w15:val="{590C63C9-E1A3-4C5F-B8CF-DD4394CF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37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7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4C6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A37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A37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3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4B7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C75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75D0"/>
  </w:style>
  <w:style w:type="paragraph" w:styleId="Pieddepage">
    <w:name w:val="footer"/>
    <w:basedOn w:val="Normal"/>
    <w:link w:val="PieddepageCar"/>
    <w:uiPriority w:val="99"/>
    <w:unhideWhenUsed/>
    <w:rsid w:val="00CC75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7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474</Words>
  <Characters>2611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Comment améliorer l'enseignement dans les hautes écoles ?</vt:lpstr>
      <vt:lpstr>    POINT DE VUE</vt:lpstr>
      <vt:lpstr>Idéation</vt:lpstr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Nirushanth Nirvasalam</dc:creator>
  <cp:keywords/>
  <dc:description/>
  <cp:lastModifiedBy>Nirushanth Nirvasalam</cp:lastModifiedBy>
  <cp:revision>4</cp:revision>
  <dcterms:created xsi:type="dcterms:W3CDTF">2022-03-29T10:43:00Z</dcterms:created>
  <dcterms:modified xsi:type="dcterms:W3CDTF">2022-03-30T12:24:00Z</dcterms:modified>
</cp:coreProperties>
</file>