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3F4CE" w14:textId="653E6683" w:rsidR="00A42047" w:rsidRDefault="00A20FBC" w:rsidP="00A20FBC">
      <w:pPr>
        <w:jc w:val="center"/>
        <w:rPr>
          <w:rFonts w:ascii="Calibri" w:hAnsi="Calibri" w:cs="Calibri"/>
        </w:rPr>
      </w:pPr>
      <w:r w:rsidRPr="00A20FBC">
        <w:rPr>
          <w:rFonts w:ascii="Calibri" w:hAnsi="Calibri" w:cs="Calibri"/>
        </w:rPr>
        <w:t>CSC321 - Asgn2 Report</w:t>
      </w:r>
    </w:p>
    <w:p w14:paraId="7DBC9945" w14:textId="3E9E253C" w:rsidR="00A20FBC" w:rsidRPr="00A20FBC" w:rsidRDefault="00A20FBC" w:rsidP="00A20FB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Doing the assignment we found that </w:t>
      </w:r>
    </w:p>
    <w:sectPr w:rsidR="00A20FBC" w:rsidRPr="00A20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47"/>
    <w:rsid w:val="00232B58"/>
    <w:rsid w:val="00A20FBC"/>
    <w:rsid w:val="00A42047"/>
    <w:rsid w:val="00E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C508"/>
  <w15:chartTrackingRefBased/>
  <w15:docId w15:val="{A310DAA5-A60E-4843-94B6-E581414F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0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0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0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0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0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0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0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0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0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0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Yim</dc:creator>
  <cp:keywords/>
  <dc:description/>
  <cp:lastModifiedBy>Gary Yim</cp:lastModifiedBy>
  <cp:revision>2</cp:revision>
  <dcterms:created xsi:type="dcterms:W3CDTF">2025-10-07T06:50:00Z</dcterms:created>
  <dcterms:modified xsi:type="dcterms:W3CDTF">2025-10-07T07:39:00Z</dcterms:modified>
</cp:coreProperties>
</file>