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D70" w:rsidRPr="00BB721A" w:rsidRDefault="00DF1D70" w:rsidP="00DF1D70">
      <w:pPr>
        <w:pStyle w:val="BodyText"/>
        <w:ind w:left="1440" w:firstLine="720"/>
        <w:rPr>
          <w:sz w:val="48"/>
          <w:szCs w:val="48"/>
        </w:rPr>
      </w:pPr>
      <w:r w:rsidRPr="00BB721A">
        <w:rPr>
          <w:noProof/>
          <w:sz w:val="48"/>
          <w:szCs w:val="48"/>
          <w:lang w:bidi="ar-SA"/>
        </w:rPr>
        <w:drawing>
          <wp:inline distT="0" distB="0" distL="0" distR="0">
            <wp:extent cx="3393954" cy="16642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3954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70" w:rsidRPr="00BB721A" w:rsidRDefault="00DF1D70" w:rsidP="00DF1D70">
      <w:pPr>
        <w:pStyle w:val="BodyText"/>
        <w:rPr>
          <w:rFonts w:ascii="Times New Roman"/>
          <w:sz w:val="48"/>
          <w:szCs w:val="48"/>
        </w:rPr>
      </w:pPr>
    </w:p>
    <w:p w:rsidR="00DF1D70" w:rsidRPr="00BB721A" w:rsidRDefault="00DF1D70" w:rsidP="00DF1D70">
      <w:pPr>
        <w:pStyle w:val="BodyText"/>
        <w:rPr>
          <w:rFonts w:ascii="Times New Roman"/>
          <w:sz w:val="48"/>
          <w:szCs w:val="48"/>
        </w:rPr>
      </w:pPr>
    </w:p>
    <w:p w:rsidR="00DF1D70" w:rsidRPr="00BB721A" w:rsidRDefault="00FB0906" w:rsidP="008B1151">
      <w:pPr>
        <w:pStyle w:val="Heading1"/>
        <w:spacing w:line="671" w:lineRule="exact"/>
        <w:ind w:left="3600"/>
        <w:jc w:val="left"/>
        <w:rPr>
          <w:sz w:val="48"/>
          <w:szCs w:val="48"/>
          <w:u w:val="none"/>
        </w:rPr>
      </w:pPr>
      <w:r>
        <w:rPr>
          <w:sz w:val="48"/>
          <w:szCs w:val="48"/>
          <w:u w:val="thick"/>
        </w:rPr>
        <w:t>VIVA-2</w:t>
      </w:r>
    </w:p>
    <w:p w:rsidR="00DF1D70" w:rsidRPr="00BB721A" w:rsidRDefault="00DF1D70" w:rsidP="00DF1D70">
      <w:pPr>
        <w:tabs>
          <w:tab w:val="left" w:pos="2944"/>
        </w:tabs>
        <w:spacing w:before="214"/>
        <w:ind w:right="41"/>
        <w:jc w:val="center"/>
        <w:rPr>
          <w:b/>
          <w:bCs/>
          <w:sz w:val="48"/>
          <w:szCs w:val="48"/>
          <w:u w:val="single"/>
        </w:rPr>
      </w:pPr>
      <w:r w:rsidRPr="00BB721A">
        <w:rPr>
          <w:b/>
          <w:bCs/>
          <w:sz w:val="48"/>
          <w:szCs w:val="48"/>
          <w:u w:val="single"/>
        </w:rPr>
        <w:t>Graphics and Animation Tools - Lab</w:t>
      </w:r>
    </w:p>
    <w:p w:rsidR="00DF1D70" w:rsidRPr="00BB721A" w:rsidRDefault="00DF1D70" w:rsidP="00DF1D70">
      <w:pPr>
        <w:tabs>
          <w:tab w:val="left" w:pos="2944"/>
        </w:tabs>
        <w:spacing w:before="214"/>
        <w:ind w:right="41"/>
        <w:jc w:val="center"/>
        <w:rPr>
          <w:b/>
          <w:bCs/>
          <w:sz w:val="48"/>
          <w:szCs w:val="48"/>
          <w:u w:val="single"/>
        </w:rPr>
      </w:pPr>
      <w:r w:rsidRPr="00BB721A">
        <w:rPr>
          <w:b/>
          <w:bCs/>
          <w:sz w:val="48"/>
          <w:szCs w:val="48"/>
          <w:u w:val="single"/>
        </w:rPr>
        <w:t>CSGG 4101</w:t>
      </w:r>
    </w:p>
    <w:p w:rsidR="00DF1D70" w:rsidRDefault="00DF1D70" w:rsidP="00DF1D70">
      <w:pPr>
        <w:pStyle w:val="BodyText"/>
        <w:rPr>
          <w:rFonts w:asciiTheme="minorHAnsi" w:hAnsiTheme="minorHAnsi" w:cstheme="minorHAnsi"/>
          <w:b/>
          <w:sz w:val="20"/>
        </w:rPr>
      </w:pPr>
    </w:p>
    <w:p w:rsidR="00DF1D70" w:rsidRDefault="00DF1D70" w:rsidP="00DF1D70">
      <w:pPr>
        <w:pStyle w:val="BodyText"/>
        <w:rPr>
          <w:rFonts w:asciiTheme="minorHAnsi" w:hAnsiTheme="minorHAnsi" w:cstheme="minorHAnsi"/>
          <w:b/>
          <w:sz w:val="20"/>
        </w:rPr>
      </w:pPr>
    </w:p>
    <w:p w:rsidR="00DF1D70" w:rsidRDefault="00DF1D70" w:rsidP="00DF1D70">
      <w:pPr>
        <w:pStyle w:val="BodyText"/>
        <w:rPr>
          <w:rFonts w:asciiTheme="minorHAnsi" w:hAnsiTheme="minorHAnsi" w:cstheme="minorHAnsi"/>
          <w:b/>
          <w:sz w:val="20"/>
        </w:rPr>
      </w:pPr>
    </w:p>
    <w:p w:rsidR="00DF1D70" w:rsidRPr="008F3424" w:rsidRDefault="00DF1D70" w:rsidP="00DF1D70">
      <w:pPr>
        <w:pStyle w:val="BodyText"/>
        <w:rPr>
          <w:rFonts w:asciiTheme="minorHAnsi" w:hAnsiTheme="minorHAnsi" w:cstheme="minorHAnsi"/>
          <w:b/>
          <w:sz w:val="20"/>
        </w:rPr>
      </w:pPr>
    </w:p>
    <w:p w:rsidR="00DF1D70" w:rsidRPr="00BB721A" w:rsidRDefault="00DF1D70" w:rsidP="00DF1D70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BB721A">
        <w:rPr>
          <w:rFonts w:asciiTheme="minorHAnsi" w:hAnsiTheme="minorHAnsi" w:cstheme="minorHAnsi"/>
          <w:sz w:val="28"/>
          <w:szCs w:val="28"/>
        </w:rPr>
        <w:t>Name – Rishank Gupta</w:t>
      </w:r>
    </w:p>
    <w:p w:rsidR="00DF1D70" w:rsidRPr="00BB721A" w:rsidRDefault="00DF1D70" w:rsidP="00DF1D70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BB721A">
        <w:rPr>
          <w:rFonts w:asciiTheme="minorHAnsi" w:hAnsiTheme="minorHAnsi" w:cstheme="minorHAnsi"/>
          <w:sz w:val="28"/>
          <w:szCs w:val="28"/>
        </w:rPr>
        <w:t>Roll No. – R100217062</w:t>
      </w:r>
    </w:p>
    <w:p w:rsidR="00DF1D70" w:rsidRPr="00BB721A" w:rsidRDefault="00DF1D70" w:rsidP="00DF1D70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BB721A">
        <w:rPr>
          <w:rFonts w:asciiTheme="minorHAnsi" w:hAnsiTheme="minorHAnsi" w:cstheme="minorHAnsi"/>
          <w:sz w:val="28"/>
          <w:szCs w:val="28"/>
        </w:rPr>
        <w:t>Sap id – 500062486</w:t>
      </w:r>
    </w:p>
    <w:p w:rsidR="00DF1D70" w:rsidRPr="00BB721A" w:rsidRDefault="00DF1D70" w:rsidP="00DF1D70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BB721A">
        <w:rPr>
          <w:rFonts w:asciiTheme="minorHAnsi" w:hAnsiTheme="minorHAnsi" w:cstheme="minorHAnsi"/>
          <w:sz w:val="28"/>
          <w:szCs w:val="28"/>
        </w:rPr>
        <w:t>Course – B. Tech CSE-OSS</w:t>
      </w:r>
    </w:p>
    <w:p w:rsidR="00DF1D70" w:rsidRPr="00BB721A" w:rsidRDefault="00DF1D70" w:rsidP="00DF1D70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BB721A">
        <w:rPr>
          <w:rFonts w:asciiTheme="minorHAnsi" w:hAnsiTheme="minorHAnsi" w:cstheme="minorHAnsi"/>
          <w:sz w:val="28"/>
          <w:szCs w:val="28"/>
        </w:rPr>
        <w:t xml:space="preserve">Batch – 2 </w:t>
      </w:r>
    </w:p>
    <w:p w:rsidR="00DF1D70" w:rsidRPr="00BB721A" w:rsidRDefault="00DF1D70" w:rsidP="00DF1D70">
      <w:pPr>
        <w:pStyle w:val="BodyText"/>
        <w:rPr>
          <w:sz w:val="28"/>
          <w:szCs w:val="28"/>
        </w:rPr>
      </w:pPr>
      <w:r w:rsidRPr="00BB721A">
        <w:rPr>
          <w:sz w:val="28"/>
          <w:szCs w:val="28"/>
        </w:rPr>
        <w:t xml:space="preserve">     </w:t>
      </w:r>
    </w:p>
    <w:p w:rsidR="00DF1D70" w:rsidRPr="00BB721A" w:rsidRDefault="00DF1D70" w:rsidP="00DF1D70">
      <w:pPr>
        <w:pStyle w:val="BodyText"/>
        <w:rPr>
          <w:sz w:val="28"/>
          <w:szCs w:val="28"/>
        </w:rPr>
      </w:pPr>
      <w:r w:rsidRPr="00BB721A">
        <w:rPr>
          <w:sz w:val="28"/>
          <w:szCs w:val="28"/>
        </w:rPr>
        <w:tab/>
      </w:r>
    </w:p>
    <w:p w:rsidR="00DF1D70" w:rsidRPr="00BB721A" w:rsidRDefault="00DF1D70" w:rsidP="00DF1D70">
      <w:pPr>
        <w:pStyle w:val="BodyText"/>
        <w:rPr>
          <w:sz w:val="28"/>
          <w:szCs w:val="28"/>
        </w:rPr>
      </w:pPr>
      <w:r w:rsidRPr="00BB721A">
        <w:rPr>
          <w:sz w:val="28"/>
          <w:szCs w:val="28"/>
        </w:rPr>
        <w:tab/>
      </w:r>
    </w:p>
    <w:p w:rsidR="00DF1D70" w:rsidRPr="00BB721A" w:rsidRDefault="00DF1D70" w:rsidP="00DF1D70">
      <w:pPr>
        <w:pStyle w:val="BodyText"/>
        <w:rPr>
          <w:sz w:val="28"/>
          <w:szCs w:val="28"/>
        </w:rPr>
      </w:pPr>
      <w:r w:rsidRPr="00BB721A">
        <w:rPr>
          <w:sz w:val="28"/>
          <w:szCs w:val="28"/>
        </w:rPr>
        <w:t xml:space="preserve">      </w:t>
      </w:r>
    </w:p>
    <w:p w:rsidR="00DF1D70" w:rsidRPr="00BB721A" w:rsidRDefault="00DF1D70" w:rsidP="00DF1D70">
      <w:pPr>
        <w:pStyle w:val="BodyText"/>
        <w:ind w:left="3600" w:firstLine="720"/>
        <w:rPr>
          <w:i/>
          <w:sz w:val="28"/>
          <w:szCs w:val="28"/>
          <w:u w:val="single"/>
        </w:rPr>
      </w:pPr>
      <w:r w:rsidRPr="00BB721A">
        <w:rPr>
          <w:i/>
          <w:sz w:val="28"/>
          <w:szCs w:val="28"/>
          <w:u w:val="single"/>
        </w:rPr>
        <w:t>Under the guidance of…</w:t>
      </w:r>
    </w:p>
    <w:p w:rsidR="00DF1D70" w:rsidRPr="00BB721A" w:rsidRDefault="00DF1D70" w:rsidP="00DF1D70">
      <w:pPr>
        <w:pStyle w:val="BodyText"/>
        <w:rPr>
          <w:i/>
          <w:sz w:val="28"/>
          <w:szCs w:val="28"/>
        </w:rPr>
      </w:pPr>
    </w:p>
    <w:p w:rsidR="00DF1D70" w:rsidRPr="00BB721A" w:rsidRDefault="00DF1D70" w:rsidP="00DF1D70">
      <w:pPr>
        <w:pStyle w:val="BodyText"/>
        <w:rPr>
          <w:sz w:val="28"/>
          <w:szCs w:val="28"/>
        </w:rPr>
      </w:pP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  <w:t>Dr.Durgansh Sharma</w:t>
      </w:r>
    </w:p>
    <w:p w:rsidR="00DF1D70" w:rsidRPr="00BB721A" w:rsidRDefault="00DF1D70" w:rsidP="00DF1D70">
      <w:pPr>
        <w:pStyle w:val="BodyText"/>
        <w:rPr>
          <w:sz w:val="28"/>
          <w:szCs w:val="28"/>
        </w:rPr>
      </w:pP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  <w:t>Associate professor</w:t>
      </w:r>
    </w:p>
    <w:p w:rsidR="00DF1D70" w:rsidRPr="00BB721A" w:rsidRDefault="00DF1D70" w:rsidP="00DF1D70">
      <w:pPr>
        <w:pStyle w:val="BodyText"/>
        <w:rPr>
          <w:sz w:val="28"/>
          <w:szCs w:val="28"/>
        </w:rPr>
      </w:pP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  <w:t>Department of Cybernetics</w:t>
      </w:r>
    </w:p>
    <w:p w:rsidR="00DF1D70" w:rsidRDefault="00DF1D70" w:rsidP="00DF1D70">
      <w:pPr>
        <w:pStyle w:val="BodyText"/>
        <w:rPr>
          <w:sz w:val="28"/>
          <w:szCs w:val="28"/>
        </w:rPr>
      </w:pP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  <w:t>School of Computer Science(SOCS)</w:t>
      </w:r>
    </w:p>
    <w:p w:rsidR="00007E0F" w:rsidRDefault="00007E0F" w:rsidP="00007E0F">
      <w:pPr>
        <w:pStyle w:val="BodyText"/>
        <w:jc w:val="center"/>
        <w:rPr>
          <w:b/>
          <w:sz w:val="28"/>
          <w:szCs w:val="28"/>
        </w:rPr>
      </w:pPr>
      <w:r w:rsidRPr="00007E0F">
        <w:rPr>
          <w:b/>
          <w:sz w:val="28"/>
          <w:szCs w:val="28"/>
        </w:rPr>
        <w:lastRenderedPageBreak/>
        <w:t>VIVA-2</w:t>
      </w:r>
    </w:p>
    <w:p w:rsidR="00007E0F" w:rsidRDefault="00007E0F" w:rsidP="00007E0F">
      <w:pPr>
        <w:pStyle w:val="BodyText"/>
        <w:jc w:val="center"/>
        <w:rPr>
          <w:b/>
          <w:sz w:val="28"/>
          <w:szCs w:val="28"/>
        </w:rPr>
      </w:pPr>
    </w:p>
    <w:p w:rsidR="00007E0F" w:rsidRPr="00007E0F" w:rsidRDefault="00007E0F" w:rsidP="00007E0F">
      <w:pPr>
        <w:pStyle w:val="BodyText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ar-SA"/>
        </w:rPr>
        <w:drawing>
          <wp:inline distT="0" distB="0" distL="0" distR="0">
            <wp:extent cx="5943600" cy="3341370"/>
            <wp:effectExtent l="19050" t="0" r="0" b="0"/>
            <wp:docPr id="2" name="Picture 1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bidi="ar-SA"/>
        </w:rPr>
        <w:drawing>
          <wp:inline distT="0" distB="0" distL="0" distR="0">
            <wp:extent cx="5943600" cy="3341370"/>
            <wp:effectExtent l="19050" t="0" r="0" b="0"/>
            <wp:docPr id="3" name="Picture 2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DC" w:rsidRDefault="001C5EDC"/>
    <w:sectPr w:rsidR="001C5EDC" w:rsidSect="001C5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1D70"/>
    <w:rsid w:val="00007E0F"/>
    <w:rsid w:val="001C5EDC"/>
    <w:rsid w:val="0023500E"/>
    <w:rsid w:val="008B1151"/>
    <w:rsid w:val="00DF1D70"/>
    <w:rsid w:val="00FB0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1D7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DF1D70"/>
    <w:pPr>
      <w:ind w:right="37"/>
      <w:jc w:val="center"/>
      <w:outlineLvl w:val="0"/>
    </w:pPr>
    <w:rPr>
      <w:b/>
      <w:bCs/>
      <w:sz w:val="56"/>
      <w:szCs w:val="56"/>
      <w:u w:val="single" w:color="00000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D70"/>
    <w:rPr>
      <w:rFonts w:ascii="Calibri" w:eastAsia="Calibri" w:hAnsi="Calibri" w:cs="Calibri"/>
      <w:b/>
      <w:bCs/>
      <w:sz w:val="56"/>
      <w:szCs w:val="5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DF1D70"/>
    <w:pPr>
      <w:spacing w:before="24"/>
      <w:ind w:left="1181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F1D70"/>
    <w:rPr>
      <w:rFonts w:ascii="Calibri" w:eastAsia="Calibri" w:hAnsi="Calibri" w:cs="Calibri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D70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2020-11-30T18:21:00Z</dcterms:created>
  <dcterms:modified xsi:type="dcterms:W3CDTF">2020-11-30T18:29:00Z</dcterms:modified>
</cp:coreProperties>
</file>