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34AD4" w14:textId="77777777" w:rsidR="003E1A60" w:rsidRPr="003E1A60" w:rsidRDefault="003E1A60" w:rsidP="003E1A60">
      <w:pPr>
        <w:pStyle w:val="Title"/>
        <w:jc w:val="center"/>
        <w:rPr>
          <w:b/>
          <w:bCs/>
          <w:sz w:val="72"/>
          <w:szCs w:val="72"/>
        </w:rPr>
      </w:pPr>
      <w:r w:rsidRPr="003E1A60">
        <w:rPr>
          <w:b/>
          <w:bCs/>
          <w:sz w:val="72"/>
          <w:szCs w:val="72"/>
        </w:rPr>
        <w:t>NyayaAI: AI-Powered Indian Legal Assistant</w:t>
      </w:r>
    </w:p>
    <w:p w14:paraId="48458FEC" w14:textId="77777777" w:rsidR="003E1A60" w:rsidRPr="003E1A60" w:rsidRDefault="00000000" w:rsidP="003E1A60">
      <w:pPr>
        <w:rPr>
          <w:sz w:val="36"/>
          <w:szCs w:val="36"/>
        </w:rPr>
      </w:pPr>
      <w:r>
        <w:rPr>
          <w:sz w:val="36"/>
          <w:szCs w:val="36"/>
        </w:rPr>
        <w:pict w14:anchorId="6164BFDC">
          <v:rect id="_x0000_i1025" style="width:0;height:1.5pt" o:hralign="center" o:hrstd="t" o:hr="t" fillcolor="#a0a0a0" stroked="f"/>
        </w:pict>
      </w:r>
    </w:p>
    <w:p w14:paraId="2FAF1EA9" w14:textId="7C7F0167" w:rsidR="003E1A60" w:rsidRPr="003E1A60" w:rsidRDefault="003E1A60" w:rsidP="003E1A60">
      <w:pPr>
        <w:rPr>
          <w:sz w:val="36"/>
          <w:szCs w:val="36"/>
        </w:rPr>
      </w:pPr>
      <w:r w:rsidRPr="003E1A60">
        <w:rPr>
          <w:b/>
          <w:bCs/>
          <w:sz w:val="36"/>
          <w:szCs w:val="36"/>
        </w:rPr>
        <w:t>Project Title:</w:t>
      </w:r>
      <w:r w:rsidRPr="003E1A60">
        <w:rPr>
          <w:sz w:val="36"/>
          <w:szCs w:val="36"/>
        </w:rPr>
        <w:t xml:space="preserve"> NyayaAI - AI-Powered Indian Legal Assistant </w:t>
      </w:r>
      <w:r w:rsidRPr="003E1A60">
        <w:rPr>
          <w:sz w:val="36"/>
          <w:szCs w:val="36"/>
        </w:rPr>
        <w:br/>
      </w:r>
      <w:r w:rsidRPr="003E1A60">
        <w:rPr>
          <w:b/>
          <w:bCs/>
          <w:sz w:val="36"/>
          <w:szCs w:val="36"/>
        </w:rPr>
        <w:t>Subtitle:</w:t>
      </w:r>
      <w:r w:rsidRPr="003E1A60">
        <w:rPr>
          <w:sz w:val="36"/>
          <w:szCs w:val="36"/>
        </w:rPr>
        <w:t xml:space="preserve"> Advanced Legal Research Platform with Intelligent Search Integration </w:t>
      </w:r>
      <w:r w:rsidRPr="003E1A60">
        <w:rPr>
          <w:sz w:val="36"/>
          <w:szCs w:val="36"/>
        </w:rPr>
        <w:br/>
      </w:r>
      <w:r w:rsidRPr="003E1A60">
        <w:rPr>
          <w:b/>
          <w:bCs/>
          <w:sz w:val="36"/>
          <w:szCs w:val="36"/>
        </w:rPr>
        <w:t>Submitted By:</w:t>
      </w:r>
      <w:r w:rsidRPr="003E1A60">
        <w:rPr>
          <w:sz w:val="36"/>
          <w:szCs w:val="36"/>
        </w:rPr>
        <w:t xml:space="preserve"> </w:t>
      </w:r>
      <w:r w:rsidR="002B31CA">
        <w:rPr>
          <w:sz w:val="36"/>
          <w:szCs w:val="36"/>
        </w:rPr>
        <w:t>Rishav Singh</w:t>
      </w:r>
      <w:r w:rsidRPr="003E1A60">
        <w:rPr>
          <w:sz w:val="36"/>
          <w:szCs w:val="36"/>
        </w:rPr>
        <w:br/>
      </w:r>
      <w:r w:rsidRPr="003E1A60">
        <w:rPr>
          <w:b/>
          <w:bCs/>
          <w:sz w:val="36"/>
          <w:szCs w:val="36"/>
        </w:rPr>
        <w:t>College/Department:</w:t>
      </w:r>
      <w:r w:rsidRPr="003E1A60">
        <w:rPr>
          <w:sz w:val="36"/>
          <w:szCs w:val="36"/>
        </w:rPr>
        <w:t xml:space="preserve"> </w:t>
      </w:r>
      <w:r w:rsidR="00AB45F2">
        <w:rPr>
          <w:sz w:val="36"/>
          <w:szCs w:val="36"/>
        </w:rPr>
        <w:t>MIT-WPU</w:t>
      </w:r>
      <w:r w:rsidRPr="003E1A60">
        <w:rPr>
          <w:sz w:val="36"/>
          <w:szCs w:val="36"/>
        </w:rPr>
        <w:t xml:space="preserve"> </w:t>
      </w:r>
      <w:r w:rsidRPr="003E1A60">
        <w:rPr>
          <w:sz w:val="36"/>
          <w:szCs w:val="36"/>
        </w:rPr>
        <w:br/>
      </w:r>
      <w:r w:rsidRPr="003E1A60">
        <w:rPr>
          <w:b/>
          <w:bCs/>
          <w:sz w:val="36"/>
          <w:szCs w:val="36"/>
        </w:rPr>
        <w:t>Guide/Mentor:</w:t>
      </w:r>
      <w:r w:rsidRPr="003E1A60">
        <w:rPr>
          <w:sz w:val="36"/>
          <w:szCs w:val="36"/>
        </w:rPr>
        <w:t xml:space="preserve"> </w:t>
      </w:r>
      <w:r>
        <w:rPr>
          <w:sz w:val="36"/>
          <w:szCs w:val="36"/>
        </w:rPr>
        <w:t>Pranali Dahiwal</w:t>
      </w:r>
      <w:r w:rsidRPr="003E1A60">
        <w:rPr>
          <w:sz w:val="36"/>
          <w:szCs w:val="36"/>
        </w:rPr>
        <w:t xml:space="preserve"> </w:t>
      </w:r>
      <w:r w:rsidRPr="003E1A60">
        <w:rPr>
          <w:sz w:val="36"/>
          <w:szCs w:val="36"/>
        </w:rPr>
        <w:br/>
      </w:r>
      <w:r w:rsidRPr="003E1A60">
        <w:rPr>
          <w:b/>
          <w:bCs/>
          <w:sz w:val="36"/>
          <w:szCs w:val="36"/>
        </w:rPr>
        <w:t>Date:</w:t>
      </w:r>
      <w:r w:rsidRPr="003E1A60">
        <w:rPr>
          <w:sz w:val="36"/>
          <w:szCs w:val="36"/>
        </w:rPr>
        <w:t xml:space="preserve"> October 13, 2025 </w:t>
      </w:r>
      <w:r w:rsidRPr="003E1A60">
        <w:rPr>
          <w:sz w:val="36"/>
          <w:szCs w:val="36"/>
        </w:rPr>
        <w:br/>
      </w:r>
    </w:p>
    <w:p w14:paraId="6C380FA2" w14:textId="77777777" w:rsidR="003E1A60" w:rsidRPr="003E1A60" w:rsidRDefault="00000000" w:rsidP="003E1A60">
      <w:pPr>
        <w:rPr>
          <w:sz w:val="36"/>
          <w:szCs w:val="36"/>
        </w:rPr>
      </w:pPr>
      <w:r>
        <w:rPr>
          <w:sz w:val="36"/>
          <w:szCs w:val="36"/>
        </w:rPr>
        <w:pict w14:anchorId="71215115">
          <v:rect id="_x0000_i1026" style="width:0;height:1.5pt" o:hralign="center" o:hrstd="t" o:hr="t" fillcolor="#a0a0a0" stroked="f"/>
        </w:pict>
      </w:r>
    </w:p>
    <w:p w14:paraId="3DBCBCAD" w14:textId="77777777" w:rsidR="003E1A60" w:rsidRPr="003E1A60" w:rsidRDefault="003E1A60" w:rsidP="003E1A60">
      <w:pPr>
        <w:rPr>
          <w:b/>
          <w:bCs/>
          <w:sz w:val="36"/>
          <w:szCs w:val="36"/>
        </w:rPr>
      </w:pPr>
      <w:r w:rsidRPr="003E1A60">
        <w:rPr>
          <w:b/>
          <w:bCs/>
          <w:sz w:val="36"/>
          <w:szCs w:val="36"/>
        </w:rPr>
        <w:t>Executive Summary</w:t>
      </w:r>
    </w:p>
    <w:p w14:paraId="0C9F1862" w14:textId="77777777" w:rsidR="003E1A60" w:rsidRPr="003E1A60" w:rsidRDefault="003E1A60" w:rsidP="003E1A60">
      <w:pPr>
        <w:rPr>
          <w:sz w:val="36"/>
          <w:szCs w:val="36"/>
        </w:rPr>
      </w:pPr>
      <w:r w:rsidRPr="003E1A60">
        <w:rPr>
          <w:sz w:val="36"/>
          <w:szCs w:val="36"/>
        </w:rPr>
        <w:t>NyayaAI is an innovative AI-powered legal assistant designed for the Indian legal system, combining Google Gemini AI, LangChain, and intelligent web search via DuckDuckGo. It features a responsive frontend with chat interface, document upload, and conversation management, backed by a Flask API. Key achievements include modular architecture, real-time search integration, and robust error handling. The platform democratizes legal access, reducing research time for users like lawyers and students.</w:t>
      </w:r>
    </w:p>
    <w:p w14:paraId="4E7731C8" w14:textId="77777777" w:rsidR="003E1A60" w:rsidRPr="003E1A60" w:rsidRDefault="00000000" w:rsidP="003E1A60">
      <w:pPr>
        <w:rPr>
          <w:sz w:val="36"/>
          <w:szCs w:val="36"/>
        </w:rPr>
      </w:pPr>
      <w:r>
        <w:rPr>
          <w:sz w:val="36"/>
          <w:szCs w:val="36"/>
        </w:rPr>
        <w:pict w14:anchorId="26307DA1">
          <v:rect id="_x0000_i1027" style="width:0;height:1.5pt" o:hralign="center" o:hrstd="t" o:hr="t" fillcolor="#a0a0a0" stroked="f"/>
        </w:pict>
      </w:r>
    </w:p>
    <w:p w14:paraId="6C197DBF" w14:textId="77777777" w:rsidR="003E1A60" w:rsidRPr="003E1A60" w:rsidRDefault="003E1A60">
      <w:pPr>
        <w:rPr>
          <w:b/>
          <w:bCs/>
          <w:sz w:val="24"/>
          <w:szCs w:val="24"/>
        </w:rPr>
      </w:pPr>
      <w:r w:rsidRPr="003E1A60">
        <w:rPr>
          <w:b/>
          <w:bCs/>
          <w:sz w:val="24"/>
          <w:szCs w:val="24"/>
        </w:rPr>
        <w:br w:type="page"/>
      </w:r>
    </w:p>
    <w:p w14:paraId="4DBD98C0" w14:textId="37770577" w:rsidR="003E1A60" w:rsidRDefault="003E1A60" w:rsidP="003E1A60">
      <w:pPr>
        <w:pStyle w:val="Heading1"/>
        <w:rPr>
          <w:sz w:val="48"/>
          <w:szCs w:val="48"/>
        </w:rPr>
      </w:pPr>
      <w:r w:rsidRPr="003E1A60">
        <w:rPr>
          <w:sz w:val="48"/>
          <w:szCs w:val="48"/>
        </w:rPr>
        <w:lastRenderedPageBreak/>
        <w:t>Table of Contents</w:t>
      </w:r>
    </w:p>
    <w:p w14:paraId="1D63EFE7" w14:textId="77777777" w:rsidR="003E1A60" w:rsidRPr="003E1A60" w:rsidRDefault="003E1A60" w:rsidP="003E1A60"/>
    <w:p w14:paraId="7D99E872" w14:textId="77777777" w:rsidR="003E1A60" w:rsidRPr="003E1A60" w:rsidRDefault="003E1A60" w:rsidP="003E1A60">
      <w:pPr>
        <w:numPr>
          <w:ilvl w:val="0"/>
          <w:numId w:val="1"/>
        </w:numPr>
        <w:rPr>
          <w:sz w:val="36"/>
          <w:szCs w:val="36"/>
        </w:rPr>
      </w:pPr>
      <w:r w:rsidRPr="003E1A60">
        <w:rPr>
          <w:sz w:val="36"/>
          <w:szCs w:val="36"/>
        </w:rPr>
        <w:t>Introduction / Background</w:t>
      </w:r>
    </w:p>
    <w:p w14:paraId="1477506F" w14:textId="77777777" w:rsidR="003E1A60" w:rsidRPr="003E1A60" w:rsidRDefault="003E1A60" w:rsidP="003E1A60">
      <w:pPr>
        <w:numPr>
          <w:ilvl w:val="0"/>
          <w:numId w:val="1"/>
        </w:numPr>
        <w:rPr>
          <w:sz w:val="36"/>
          <w:szCs w:val="36"/>
        </w:rPr>
      </w:pPr>
      <w:r w:rsidRPr="003E1A60">
        <w:rPr>
          <w:sz w:val="36"/>
          <w:szCs w:val="36"/>
        </w:rPr>
        <w:t>Literature Review / Related Work</w:t>
      </w:r>
    </w:p>
    <w:p w14:paraId="40555EE8" w14:textId="77777777" w:rsidR="003E1A60" w:rsidRPr="003E1A60" w:rsidRDefault="003E1A60" w:rsidP="003E1A60">
      <w:pPr>
        <w:numPr>
          <w:ilvl w:val="0"/>
          <w:numId w:val="1"/>
        </w:numPr>
        <w:rPr>
          <w:sz w:val="36"/>
          <w:szCs w:val="36"/>
        </w:rPr>
      </w:pPr>
      <w:r w:rsidRPr="003E1A60">
        <w:rPr>
          <w:sz w:val="36"/>
          <w:szCs w:val="36"/>
        </w:rPr>
        <w:t>System / Solution Design</w:t>
      </w:r>
    </w:p>
    <w:p w14:paraId="2626C70B" w14:textId="77777777" w:rsidR="003E1A60" w:rsidRPr="003E1A60" w:rsidRDefault="003E1A60" w:rsidP="003E1A60">
      <w:pPr>
        <w:numPr>
          <w:ilvl w:val="0"/>
          <w:numId w:val="1"/>
        </w:numPr>
        <w:rPr>
          <w:sz w:val="36"/>
          <w:szCs w:val="36"/>
        </w:rPr>
      </w:pPr>
      <w:r w:rsidRPr="003E1A60">
        <w:rPr>
          <w:sz w:val="36"/>
          <w:szCs w:val="36"/>
        </w:rPr>
        <w:t>Implementation</w:t>
      </w:r>
    </w:p>
    <w:p w14:paraId="38AEC5E4" w14:textId="77777777" w:rsidR="003E1A60" w:rsidRPr="003E1A60" w:rsidRDefault="003E1A60" w:rsidP="003E1A60">
      <w:pPr>
        <w:numPr>
          <w:ilvl w:val="0"/>
          <w:numId w:val="1"/>
        </w:numPr>
        <w:rPr>
          <w:sz w:val="36"/>
          <w:szCs w:val="36"/>
        </w:rPr>
      </w:pPr>
      <w:r w:rsidRPr="003E1A60">
        <w:rPr>
          <w:sz w:val="36"/>
          <w:szCs w:val="36"/>
        </w:rPr>
        <w:t>Evaluation &amp; Results</w:t>
      </w:r>
    </w:p>
    <w:p w14:paraId="23EA8DF4" w14:textId="77777777" w:rsidR="003E1A60" w:rsidRPr="003E1A60" w:rsidRDefault="003E1A60" w:rsidP="003E1A60">
      <w:pPr>
        <w:numPr>
          <w:ilvl w:val="0"/>
          <w:numId w:val="1"/>
        </w:numPr>
        <w:rPr>
          <w:sz w:val="36"/>
          <w:szCs w:val="36"/>
        </w:rPr>
      </w:pPr>
      <w:r w:rsidRPr="003E1A60">
        <w:rPr>
          <w:sz w:val="36"/>
          <w:szCs w:val="36"/>
        </w:rPr>
        <w:t>Project Management</w:t>
      </w:r>
    </w:p>
    <w:p w14:paraId="7854801C" w14:textId="77777777" w:rsidR="003E1A60" w:rsidRPr="003E1A60" w:rsidRDefault="003E1A60" w:rsidP="003E1A60">
      <w:pPr>
        <w:numPr>
          <w:ilvl w:val="0"/>
          <w:numId w:val="1"/>
        </w:numPr>
        <w:rPr>
          <w:sz w:val="36"/>
          <w:szCs w:val="36"/>
        </w:rPr>
      </w:pPr>
      <w:r w:rsidRPr="003E1A60">
        <w:rPr>
          <w:sz w:val="36"/>
          <w:szCs w:val="36"/>
        </w:rPr>
        <w:t>Deployment &amp; Maintenance</w:t>
      </w:r>
    </w:p>
    <w:p w14:paraId="5CC3B465" w14:textId="77777777" w:rsidR="003E1A60" w:rsidRPr="003E1A60" w:rsidRDefault="003E1A60" w:rsidP="003E1A60">
      <w:pPr>
        <w:numPr>
          <w:ilvl w:val="0"/>
          <w:numId w:val="1"/>
        </w:numPr>
        <w:rPr>
          <w:sz w:val="36"/>
          <w:szCs w:val="36"/>
        </w:rPr>
      </w:pPr>
      <w:r w:rsidRPr="003E1A60">
        <w:rPr>
          <w:sz w:val="36"/>
          <w:szCs w:val="36"/>
        </w:rPr>
        <w:t>Conclusion &amp; Future Work</w:t>
      </w:r>
    </w:p>
    <w:p w14:paraId="5AEC7B34" w14:textId="77777777" w:rsidR="003E1A60" w:rsidRPr="003E1A60" w:rsidRDefault="003E1A60" w:rsidP="003E1A60">
      <w:pPr>
        <w:numPr>
          <w:ilvl w:val="0"/>
          <w:numId w:val="1"/>
        </w:numPr>
        <w:rPr>
          <w:sz w:val="36"/>
          <w:szCs w:val="36"/>
        </w:rPr>
      </w:pPr>
      <w:r w:rsidRPr="003E1A60">
        <w:rPr>
          <w:sz w:val="36"/>
          <w:szCs w:val="36"/>
        </w:rPr>
        <w:t>References</w:t>
      </w:r>
    </w:p>
    <w:p w14:paraId="3D3F650A" w14:textId="77777777" w:rsidR="003E1A60" w:rsidRPr="003E1A60" w:rsidRDefault="003E1A60" w:rsidP="003E1A60">
      <w:pPr>
        <w:numPr>
          <w:ilvl w:val="0"/>
          <w:numId w:val="1"/>
        </w:numPr>
        <w:rPr>
          <w:sz w:val="36"/>
          <w:szCs w:val="36"/>
        </w:rPr>
      </w:pPr>
      <w:r w:rsidRPr="003E1A60">
        <w:rPr>
          <w:sz w:val="36"/>
          <w:szCs w:val="36"/>
        </w:rPr>
        <w:t>Appendices</w:t>
      </w:r>
    </w:p>
    <w:p w14:paraId="441400BB" w14:textId="77777777" w:rsidR="003E1A60" w:rsidRPr="003E1A60" w:rsidRDefault="003E1A60" w:rsidP="003E1A60">
      <w:pPr>
        <w:numPr>
          <w:ilvl w:val="0"/>
          <w:numId w:val="1"/>
        </w:numPr>
        <w:rPr>
          <w:sz w:val="36"/>
          <w:szCs w:val="36"/>
        </w:rPr>
      </w:pPr>
      <w:r w:rsidRPr="003E1A60">
        <w:rPr>
          <w:sz w:val="36"/>
          <w:szCs w:val="36"/>
        </w:rPr>
        <w:t>Acknowledgments</w:t>
      </w:r>
    </w:p>
    <w:p w14:paraId="4E6CE671" w14:textId="77777777" w:rsidR="003E1A60" w:rsidRPr="003E1A60" w:rsidRDefault="00000000" w:rsidP="003E1A60">
      <w:pPr>
        <w:rPr>
          <w:sz w:val="24"/>
          <w:szCs w:val="24"/>
        </w:rPr>
      </w:pPr>
      <w:r>
        <w:rPr>
          <w:sz w:val="24"/>
          <w:szCs w:val="24"/>
        </w:rPr>
        <w:pict w14:anchorId="2D504BA7">
          <v:rect id="_x0000_i1028" style="width:0;height:1.5pt" o:hralign="center" o:hrstd="t" o:hr="t" fillcolor="#a0a0a0" stroked="f"/>
        </w:pict>
      </w:r>
    </w:p>
    <w:p w14:paraId="164E9279" w14:textId="77777777" w:rsidR="003E1A60" w:rsidRPr="003E1A60" w:rsidRDefault="003E1A60">
      <w:pPr>
        <w:rPr>
          <w:b/>
          <w:bCs/>
          <w:sz w:val="24"/>
          <w:szCs w:val="24"/>
        </w:rPr>
      </w:pPr>
      <w:r w:rsidRPr="003E1A60">
        <w:rPr>
          <w:b/>
          <w:bCs/>
          <w:sz w:val="24"/>
          <w:szCs w:val="24"/>
        </w:rPr>
        <w:br w:type="page"/>
      </w:r>
    </w:p>
    <w:p w14:paraId="42D15517" w14:textId="28F9E839" w:rsidR="003E1A60" w:rsidRDefault="003E1A60" w:rsidP="003E1A60">
      <w:pPr>
        <w:pStyle w:val="Heading1"/>
        <w:rPr>
          <w:sz w:val="48"/>
          <w:szCs w:val="48"/>
        </w:rPr>
      </w:pPr>
      <w:r w:rsidRPr="004722EB">
        <w:rPr>
          <w:sz w:val="48"/>
          <w:szCs w:val="48"/>
        </w:rPr>
        <w:lastRenderedPageBreak/>
        <w:t>List of Figures and Tables</w:t>
      </w:r>
    </w:p>
    <w:p w14:paraId="0FFCBE4F" w14:textId="77777777" w:rsidR="001B5E3A" w:rsidRPr="001B5E3A" w:rsidRDefault="001B5E3A" w:rsidP="001B5E3A"/>
    <w:p w14:paraId="73BA3D9A" w14:textId="77777777" w:rsidR="003E1A60" w:rsidRPr="003E1A60" w:rsidRDefault="003E1A60" w:rsidP="003E1A60">
      <w:pPr>
        <w:rPr>
          <w:sz w:val="32"/>
          <w:szCs w:val="32"/>
        </w:rPr>
      </w:pPr>
      <w:r w:rsidRPr="003E1A60">
        <w:rPr>
          <w:b/>
          <w:bCs/>
          <w:sz w:val="32"/>
          <w:szCs w:val="32"/>
        </w:rPr>
        <w:t>Figures:</w:t>
      </w:r>
    </w:p>
    <w:p w14:paraId="4ADA2C83" w14:textId="77777777" w:rsidR="003E1A60" w:rsidRPr="003E1A60" w:rsidRDefault="003E1A60" w:rsidP="003E1A60">
      <w:pPr>
        <w:numPr>
          <w:ilvl w:val="0"/>
          <w:numId w:val="2"/>
        </w:numPr>
        <w:rPr>
          <w:sz w:val="32"/>
          <w:szCs w:val="32"/>
        </w:rPr>
      </w:pPr>
      <w:r w:rsidRPr="003E1A60">
        <w:rPr>
          <w:sz w:val="32"/>
          <w:szCs w:val="32"/>
        </w:rPr>
        <w:t>Figure 1: System Architecture Overview (Mermaid Diagram from System Architecture)</w:t>
      </w:r>
    </w:p>
    <w:p w14:paraId="2EEA8943" w14:textId="77777777" w:rsidR="003E1A60" w:rsidRPr="003E1A60" w:rsidRDefault="003E1A60" w:rsidP="003E1A60">
      <w:pPr>
        <w:numPr>
          <w:ilvl w:val="0"/>
          <w:numId w:val="2"/>
        </w:numPr>
        <w:rPr>
          <w:sz w:val="32"/>
          <w:szCs w:val="32"/>
        </w:rPr>
      </w:pPr>
      <w:r w:rsidRPr="003E1A60">
        <w:rPr>
          <w:sz w:val="32"/>
          <w:szCs w:val="32"/>
        </w:rPr>
        <w:t>Figure 2: Data Flow Pipeline (Mermaid Diagram from Data Flow Pipeline)</w:t>
      </w:r>
    </w:p>
    <w:p w14:paraId="76A0A9DA" w14:textId="77777777" w:rsidR="003E1A60" w:rsidRPr="003E1A60" w:rsidRDefault="003E1A60" w:rsidP="003E1A60">
      <w:pPr>
        <w:numPr>
          <w:ilvl w:val="0"/>
          <w:numId w:val="2"/>
        </w:numPr>
        <w:rPr>
          <w:sz w:val="32"/>
          <w:szCs w:val="32"/>
        </w:rPr>
      </w:pPr>
      <w:r w:rsidRPr="003E1A60">
        <w:rPr>
          <w:sz w:val="32"/>
          <w:szCs w:val="32"/>
        </w:rPr>
        <w:t>Figure 3: Frontend User Interface Design (Mermaid Diagram from Frontend UI Design)</w:t>
      </w:r>
    </w:p>
    <w:p w14:paraId="0CA0FA39" w14:textId="77777777" w:rsidR="003E1A60" w:rsidRPr="003E1A60" w:rsidRDefault="003E1A60" w:rsidP="003E1A60">
      <w:pPr>
        <w:numPr>
          <w:ilvl w:val="0"/>
          <w:numId w:val="2"/>
        </w:numPr>
        <w:rPr>
          <w:sz w:val="32"/>
          <w:szCs w:val="32"/>
        </w:rPr>
      </w:pPr>
      <w:r w:rsidRPr="003E1A60">
        <w:rPr>
          <w:sz w:val="32"/>
          <w:szCs w:val="32"/>
        </w:rPr>
        <w:t>Figure 4: API Endpoint Structure (Mermaid Diagram from API Endpoint Structure)</w:t>
      </w:r>
    </w:p>
    <w:p w14:paraId="16AC1116" w14:textId="77777777" w:rsidR="003E1A60" w:rsidRPr="003E1A60" w:rsidRDefault="003E1A60" w:rsidP="003E1A60">
      <w:pPr>
        <w:numPr>
          <w:ilvl w:val="0"/>
          <w:numId w:val="2"/>
        </w:numPr>
        <w:rPr>
          <w:sz w:val="32"/>
          <w:szCs w:val="32"/>
        </w:rPr>
      </w:pPr>
      <w:r w:rsidRPr="003E1A60">
        <w:rPr>
          <w:sz w:val="32"/>
          <w:szCs w:val="32"/>
        </w:rPr>
        <w:t>Figure 5: API Endpoint Structure (Detailed from API Endpoint Structure)</w:t>
      </w:r>
    </w:p>
    <w:p w14:paraId="62182B31" w14:textId="77777777" w:rsidR="003E1A60" w:rsidRPr="003E1A60" w:rsidRDefault="003E1A60" w:rsidP="003E1A60">
      <w:pPr>
        <w:rPr>
          <w:sz w:val="32"/>
          <w:szCs w:val="32"/>
        </w:rPr>
      </w:pPr>
      <w:r w:rsidRPr="003E1A60">
        <w:rPr>
          <w:b/>
          <w:bCs/>
          <w:sz w:val="32"/>
          <w:szCs w:val="32"/>
        </w:rPr>
        <w:t>Tables:</w:t>
      </w:r>
    </w:p>
    <w:p w14:paraId="543DEB77" w14:textId="77777777" w:rsidR="003E1A60" w:rsidRPr="003E1A60" w:rsidRDefault="003E1A60" w:rsidP="003E1A60">
      <w:pPr>
        <w:numPr>
          <w:ilvl w:val="0"/>
          <w:numId w:val="3"/>
        </w:numPr>
        <w:rPr>
          <w:sz w:val="32"/>
          <w:szCs w:val="32"/>
        </w:rPr>
      </w:pPr>
      <w:r w:rsidRPr="003E1A60">
        <w:rPr>
          <w:sz w:val="32"/>
          <w:szCs w:val="32"/>
        </w:rPr>
        <w:t>Table 1: Technology Stack Comparison</w:t>
      </w:r>
    </w:p>
    <w:p w14:paraId="667F06F3" w14:textId="77777777" w:rsidR="003E1A60" w:rsidRPr="003E1A60" w:rsidRDefault="003E1A60" w:rsidP="003E1A60">
      <w:pPr>
        <w:numPr>
          <w:ilvl w:val="0"/>
          <w:numId w:val="3"/>
        </w:numPr>
        <w:rPr>
          <w:sz w:val="32"/>
          <w:szCs w:val="32"/>
        </w:rPr>
      </w:pPr>
      <w:r w:rsidRPr="003E1A60">
        <w:rPr>
          <w:sz w:val="32"/>
          <w:szCs w:val="32"/>
        </w:rPr>
        <w:t>Table 2: API Endpoint Specifications</w:t>
      </w:r>
    </w:p>
    <w:p w14:paraId="323A867F" w14:textId="77777777" w:rsidR="003E1A60" w:rsidRPr="003E1A60" w:rsidRDefault="003E1A60" w:rsidP="003E1A60">
      <w:pPr>
        <w:numPr>
          <w:ilvl w:val="0"/>
          <w:numId w:val="3"/>
        </w:numPr>
        <w:rPr>
          <w:sz w:val="32"/>
          <w:szCs w:val="32"/>
        </w:rPr>
      </w:pPr>
      <w:r w:rsidRPr="003E1A60">
        <w:rPr>
          <w:sz w:val="32"/>
          <w:szCs w:val="32"/>
        </w:rPr>
        <w:t>Table 3: Performance Metrics (from Data Flow Pipeline)</w:t>
      </w:r>
    </w:p>
    <w:p w14:paraId="0A469766" w14:textId="77777777" w:rsidR="003E1A60" w:rsidRPr="003E1A60" w:rsidRDefault="003E1A60" w:rsidP="003E1A60">
      <w:pPr>
        <w:numPr>
          <w:ilvl w:val="0"/>
          <w:numId w:val="3"/>
        </w:numPr>
        <w:rPr>
          <w:sz w:val="32"/>
          <w:szCs w:val="32"/>
        </w:rPr>
      </w:pPr>
      <w:r w:rsidRPr="003E1A60">
        <w:rPr>
          <w:sz w:val="32"/>
          <w:szCs w:val="32"/>
        </w:rPr>
        <w:t>Table 4: Error Handling Categories (from Technical Report)</w:t>
      </w:r>
    </w:p>
    <w:p w14:paraId="512ACEB0" w14:textId="77777777" w:rsidR="003E1A60" w:rsidRPr="003E1A60" w:rsidRDefault="003E1A60" w:rsidP="003E1A60">
      <w:pPr>
        <w:numPr>
          <w:ilvl w:val="0"/>
          <w:numId w:val="3"/>
        </w:numPr>
        <w:rPr>
          <w:sz w:val="32"/>
          <w:szCs w:val="32"/>
        </w:rPr>
      </w:pPr>
      <w:r w:rsidRPr="003E1A60">
        <w:rPr>
          <w:sz w:val="32"/>
          <w:szCs w:val="32"/>
        </w:rPr>
        <w:t>Table 5: HTTP Status Codes (from API Endpoint Structure)</w:t>
      </w:r>
    </w:p>
    <w:p w14:paraId="72481D56" w14:textId="77777777" w:rsidR="003E1A60" w:rsidRPr="003E1A60" w:rsidRDefault="003E1A60" w:rsidP="003E1A60">
      <w:pPr>
        <w:rPr>
          <w:sz w:val="32"/>
          <w:szCs w:val="32"/>
        </w:rPr>
      </w:pPr>
      <w:r w:rsidRPr="003E1A60">
        <w:rPr>
          <w:b/>
          <w:bCs/>
          <w:sz w:val="32"/>
          <w:szCs w:val="32"/>
        </w:rPr>
        <w:t>Glossary:</w:t>
      </w:r>
    </w:p>
    <w:p w14:paraId="539A5F8E" w14:textId="77777777" w:rsidR="003E1A60" w:rsidRPr="003E1A60" w:rsidRDefault="003E1A60" w:rsidP="003E1A60">
      <w:pPr>
        <w:numPr>
          <w:ilvl w:val="0"/>
          <w:numId w:val="4"/>
        </w:numPr>
        <w:rPr>
          <w:sz w:val="32"/>
          <w:szCs w:val="32"/>
        </w:rPr>
      </w:pPr>
      <w:r w:rsidRPr="003E1A60">
        <w:rPr>
          <w:b/>
          <w:bCs/>
          <w:sz w:val="32"/>
          <w:szCs w:val="32"/>
        </w:rPr>
        <w:t>API</w:t>
      </w:r>
      <w:r w:rsidRPr="003E1A60">
        <w:rPr>
          <w:sz w:val="32"/>
          <w:szCs w:val="32"/>
        </w:rPr>
        <w:t>: Application Programming Interface</w:t>
      </w:r>
    </w:p>
    <w:p w14:paraId="6450B967" w14:textId="77777777" w:rsidR="003E1A60" w:rsidRPr="003E1A60" w:rsidRDefault="003E1A60" w:rsidP="003E1A60">
      <w:pPr>
        <w:numPr>
          <w:ilvl w:val="0"/>
          <w:numId w:val="4"/>
        </w:numPr>
        <w:rPr>
          <w:sz w:val="32"/>
          <w:szCs w:val="32"/>
        </w:rPr>
      </w:pPr>
      <w:r w:rsidRPr="003E1A60">
        <w:rPr>
          <w:b/>
          <w:bCs/>
          <w:sz w:val="32"/>
          <w:szCs w:val="32"/>
        </w:rPr>
        <w:t>LLM</w:t>
      </w:r>
      <w:r w:rsidRPr="003E1A60">
        <w:rPr>
          <w:sz w:val="32"/>
          <w:szCs w:val="32"/>
        </w:rPr>
        <w:t>: Large Language Model</w:t>
      </w:r>
    </w:p>
    <w:p w14:paraId="07E59710" w14:textId="77777777" w:rsidR="003E1A60" w:rsidRPr="003E1A60" w:rsidRDefault="003E1A60" w:rsidP="003E1A60">
      <w:pPr>
        <w:numPr>
          <w:ilvl w:val="0"/>
          <w:numId w:val="4"/>
        </w:numPr>
        <w:rPr>
          <w:sz w:val="32"/>
          <w:szCs w:val="32"/>
        </w:rPr>
      </w:pPr>
      <w:r w:rsidRPr="003E1A60">
        <w:rPr>
          <w:b/>
          <w:bCs/>
          <w:sz w:val="32"/>
          <w:szCs w:val="32"/>
        </w:rPr>
        <w:t>RAG</w:t>
      </w:r>
      <w:r w:rsidRPr="003E1A60">
        <w:rPr>
          <w:sz w:val="32"/>
          <w:szCs w:val="32"/>
        </w:rPr>
        <w:t>: Retrieval-Augmented Generation</w:t>
      </w:r>
    </w:p>
    <w:p w14:paraId="0DE0F0D8" w14:textId="77777777" w:rsidR="003E1A60" w:rsidRPr="003E1A60" w:rsidRDefault="003E1A60" w:rsidP="003E1A60">
      <w:pPr>
        <w:numPr>
          <w:ilvl w:val="0"/>
          <w:numId w:val="4"/>
        </w:numPr>
        <w:rPr>
          <w:sz w:val="32"/>
          <w:szCs w:val="32"/>
        </w:rPr>
      </w:pPr>
      <w:r w:rsidRPr="003E1A60">
        <w:rPr>
          <w:b/>
          <w:bCs/>
          <w:sz w:val="32"/>
          <w:szCs w:val="32"/>
        </w:rPr>
        <w:t>CORS</w:t>
      </w:r>
      <w:r w:rsidRPr="003E1A60">
        <w:rPr>
          <w:sz w:val="32"/>
          <w:szCs w:val="32"/>
        </w:rPr>
        <w:t>: Cross-Origin Resource Sharing</w:t>
      </w:r>
    </w:p>
    <w:p w14:paraId="09845282" w14:textId="77777777" w:rsidR="003E1A60" w:rsidRPr="003E1A60" w:rsidRDefault="003E1A60" w:rsidP="003E1A60">
      <w:pPr>
        <w:numPr>
          <w:ilvl w:val="0"/>
          <w:numId w:val="4"/>
        </w:numPr>
        <w:rPr>
          <w:sz w:val="32"/>
          <w:szCs w:val="32"/>
        </w:rPr>
      </w:pPr>
      <w:r w:rsidRPr="003E1A60">
        <w:rPr>
          <w:b/>
          <w:bCs/>
          <w:sz w:val="32"/>
          <w:szCs w:val="32"/>
        </w:rPr>
        <w:t>JSON</w:t>
      </w:r>
      <w:r w:rsidRPr="003E1A60">
        <w:rPr>
          <w:sz w:val="32"/>
          <w:szCs w:val="32"/>
        </w:rPr>
        <w:t>: JavaScript Object Notation</w:t>
      </w:r>
    </w:p>
    <w:p w14:paraId="13B367B9" w14:textId="5F55F589" w:rsidR="003E1A60" w:rsidRDefault="003E1A60" w:rsidP="003E1A60">
      <w:pPr>
        <w:pStyle w:val="Heading1"/>
        <w:rPr>
          <w:sz w:val="48"/>
          <w:szCs w:val="48"/>
        </w:rPr>
      </w:pPr>
      <w:r w:rsidRPr="004722EB">
        <w:rPr>
          <w:sz w:val="48"/>
          <w:szCs w:val="48"/>
        </w:rPr>
        <w:lastRenderedPageBreak/>
        <w:t>1. Introduction / Background</w:t>
      </w:r>
    </w:p>
    <w:p w14:paraId="093BECF6" w14:textId="77777777" w:rsidR="004722EB" w:rsidRPr="004722EB" w:rsidRDefault="004722EB" w:rsidP="004722EB"/>
    <w:p w14:paraId="649ED223" w14:textId="77777777" w:rsidR="003E1A60" w:rsidRPr="003E1A60" w:rsidRDefault="003E1A60" w:rsidP="003E1A60">
      <w:pPr>
        <w:rPr>
          <w:b/>
          <w:bCs/>
          <w:sz w:val="32"/>
          <w:szCs w:val="32"/>
        </w:rPr>
      </w:pPr>
      <w:r w:rsidRPr="003E1A60">
        <w:rPr>
          <w:b/>
          <w:bCs/>
          <w:sz w:val="32"/>
          <w:szCs w:val="32"/>
        </w:rPr>
        <w:t>1.1 Problem Statement / Motivation</w:t>
      </w:r>
    </w:p>
    <w:p w14:paraId="3BF06FD1" w14:textId="77777777" w:rsidR="003E1A60" w:rsidRPr="003E1A60" w:rsidRDefault="003E1A60" w:rsidP="003E1A60">
      <w:pPr>
        <w:rPr>
          <w:sz w:val="32"/>
          <w:szCs w:val="32"/>
        </w:rPr>
      </w:pPr>
      <w:r w:rsidRPr="003E1A60">
        <w:rPr>
          <w:sz w:val="32"/>
          <w:szCs w:val="32"/>
        </w:rPr>
        <w:t>Traditional Indian legal research is time-consuming and inaccessible. Challenges include accessing recent amendments, understanding terminology, finding precedents, and navigating legal documents.</w:t>
      </w:r>
    </w:p>
    <w:p w14:paraId="11FE7C5F" w14:textId="77777777" w:rsidR="003E1A60" w:rsidRPr="003E1A60" w:rsidRDefault="003E1A60" w:rsidP="003E1A60">
      <w:pPr>
        <w:rPr>
          <w:b/>
          <w:bCs/>
          <w:sz w:val="32"/>
          <w:szCs w:val="32"/>
        </w:rPr>
      </w:pPr>
      <w:r w:rsidRPr="003E1A60">
        <w:rPr>
          <w:b/>
          <w:bCs/>
          <w:sz w:val="32"/>
          <w:szCs w:val="32"/>
        </w:rPr>
        <w:t>1.2 Objectives &amp; Scope</w:t>
      </w:r>
    </w:p>
    <w:p w14:paraId="6AF5FB03" w14:textId="77777777" w:rsidR="003E1A60" w:rsidRPr="003E1A60" w:rsidRDefault="003E1A60" w:rsidP="003E1A60">
      <w:pPr>
        <w:rPr>
          <w:sz w:val="32"/>
          <w:szCs w:val="32"/>
        </w:rPr>
      </w:pPr>
      <w:r w:rsidRPr="003E1A60">
        <w:rPr>
          <w:b/>
          <w:bCs/>
          <w:sz w:val="32"/>
          <w:szCs w:val="32"/>
        </w:rPr>
        <w:t>Objectives:</w:t>
      </w:r>
    </w:p>
    <w:p w14:paraId="79AB8C43" w14:textId="77777777" w:rsidR="003E1A60" w:rsidRPr="003E1A60" w:rsidRDefault="003E1A60" w:rsidP="003E1A60">
      <w:pPr>
        <w:numPr>
          <w:ilvl w:val="0"/>
          <w:numId w:val="5"/>
        </w:numPr>
        <w:rPr>
          <w:sz w:val="32"/>
          <w:szCs w:val="32"/>
        </w:rPr>
      </w:pPr>
      <w:r w:rsidRPr="003E1A60">
        <w:rPr>
          <w:sz w:val="32"/>
          <w:szCs w:val="32"/>
        </w:rPr>
        <w:t>Develop AI legal assistant for Indian law.</w:t>
      </w:r>
    </w:p>
    <w:p w14:paraId="4530CF04" w14:textId="77777777" w:rsidR="003E1A60" w:rsidRPr="003E1A60" w:rsidRDefault="003E1A60" w:rsidP="003E1A60">
      <w:pPr>
        <w:numPr>
          <w:ilvl w:val="0"/>
          <w:numId w:val="5"/>
        </w:numPr>
        <w:rPr>
          <w:sz w:val="32"/>
          <w:szCs w:val="32"/>
        </w:rPr>
      </w:pPr>
      <w:r w:rsidRPr="003E1A60">
        <w:rPr>
          <w:sz w:val="32"/>
          <w:szCs w:val="32"/>
        </w:rPr>
        <w:t>Create intuitive interface for queries and research.</w:t>
      </w:r>
    </w:p>
    <w:p w14:paraId="7C829CD9" w14:textId="77777777" w:rsidR="003E1A60" w:rsidRPr="003E1A60" w:rsidRDefault="003E1A60" w:rsidP="003E1A60">
      <w:pPr>
        <w:numPr>
          <w:ilvl w:val="0"/>
          <w:numId w:val="5"/>
        </w:numPr>
        <w:rPr>
          <w:sz w:val="32"/>
          <w:szCs w:val="32"/>
        </w:rPr>
      </w:pPr>
      <w:r w:rsidRPr="003E1A60">
        <w:rPr>
          <w:sz w:val="32"/>
          <w:szCs w:val="32"/>
        </w:rPr>
        <w:t>Integrate web search for current developments.</w:t>
      </w:r>
    </w:p>
    <w:p w14:paraId="39C82D37" w14:textId="77777777" w:rsidR="003E1A60" w:rsidRPr="003E1A60" w:rsidRDefault="003E1A60" w:rsidP="003E1A60">
      <w:pPr>
        <w:numPr>
          <w:ilvl w:val="0"/>
          <w:numId w:val="5"/>
        </w:numPr>
        <w:rPr>
          <w:sz w:val="32"/>
          <w:szCs w:val="32"/>
        </w:rPr>
      </w:pPr>
      <w:r w:rsidRPr="003E1A60">
        <w:rPr>
          <w:sz w:val="32"/>
          <w:szCs w:val="32"/>
        </w:rPr>
        <w:t>Provide contextual guidance with citations.</w:t>
      </w:r>
    </w:p>
    <w:p w14:paraId="4F7B5E89" w14:textId="77777777" w:rsidR="003E1A60" w:rsidRPr="003E1A60" w:rsidRDefault="003E1A60" w:rsidP="003E1A60">
      <w:pPr>
        <w:rPr>
          <w:sz w:val="32"/>
          <w:szCs w:val="32"/>
        </w:rPr>
      </w:pPr>
      <w:r w:rsidRPr="003E1A60">
        <w:rPr>
          <w:b/>
          <w:bCs/>
          <w:sz w:val="32"/>
          <w:szCs w:val="32"/>
        </w:rPr>
        <w:t>Scope:</w:t>
      </w:r>
    </w:p>
    <w:p w14:paraId="4AE69984" w14:textId="77777777" w:rsidR="003E1A60" w:rsidRPr="003E1A60" w:rsidRDefault="003E1A60" w:rsidP="003E1A60">
      <w:pPr>
        <w:numPr>
          <w:ilvl w:val="0"/>
          <w:numId w:val="6"/>
        </w:numPr>
        <w:rPr>
          <w:sz w:val="32"/>
          <w:szCs w:val="32"/>
        </w:rPr>
      </w:pPr>
      <w:r w:rsidRPr="003E1A60">
        <w:rPr>
          <w:sz w:val="32"/>
          <w:szCs w:val="32"/>
        </w:rPr>
        <w:t>Focus on Indian laws (IPC, CPC, Constitution).</w:t>
      </w:r>
    </w:p>
    <w:p w14:paraId="0B9C3E70" w14:textId="77777777" w:rsidR="003E1A60" w:rsidRPr="003E1A60" w:rsidRDefault="003E1A60" w:rsidP="003E1A60">
      <w:pPr>
        <w:numPr>
          <w:ilvl w:val="0"/>
          <w:numId w:val="6"/>
        </w:numPr>
        <w:rPr>
          <w:sz w:val="32"/>
          <w:szCs w:val="32"/>
        </w:rPr>
      </w:pPr>
      <w:r w:rsidRPr="003E1A60">
        <w:rPr>
          <w:sz w:val="32"/>
          <w:szCs w:val="32"/>
        </w:rPr>
        <w:t>Support for lawyers, students, public.</w:t>
      </w:r>
    </w:p>
    <w:p w14:paraId="04140E3B" w14:textId="77777777" w:rsidR="003E1A60" w:rsidRPr="003E1A60" w:rsidRDefault="003E1A60" w:rsidP="003E1A60">
      <w:pPr>
        <w:numPr>
          <w:ilvl w:val="0"/>
          <w:numId w:val="6"/>
        </w:numPr>
        <w:rPr>
          <w:sz w:val="32"/>
          <w:szCs w:val="32"/>
        </w:rPr>
      </w:pPr>
      <w:r w:rsidRPr="003E1A60">
        <w:rPr>
          <w:sz w:val="32"/>
          <w:szCs w:val="32"/>
        </w:rPr>
        <w:t>Modern AI integration.</w:t>
      </w:r>
    </w:p>
    <w:p w14:paraId="1072A21D" w14:textId="77777777" w:rsidR="003E1A60" w:rsidRPr="003E1A60" w:rsidRDefault="003E1A60" w:rsidP="003E1A60">
      <w:pPr>
        <w:numPr>
          <w:ilvl w:val="0"/>
          <w:numId w:val="6"/>
        </w:numPr>
        <w:rPr>
          <w:sz w:val="32"/>
          <w:szCs w:val="32"/>
        </w:rPr>
      </w:pPr>
      <w:r w:rsidRPr="003E1A60">
        <w:rPr>
          <w:sz w:val="32"/>
          <w:szCs w:val="32"/>
        </w:rPr>
        <w:t>Scalable for enhancements.</w:t>
      </w:r>
    </w:p>
    <w:p w14:paraId="18C1DA40" w14:textId="77777777" w:rsidR="003E1A60" w:rsidRPr="003E1A60" w:rsidRDefault="003E1A60" w:rsidP="003E1A60">
      <w:pPr>
        <w:rPr>
          <w:b/>
          <w:bCs/>
          <w:sz w:val="32"/>
          <w:szCs w:val="32"/>
        </w:rPr>
      </w:pPr>
      <w:r w:rsidRPr="003E1A60">
        <w:rPr>
          <w:b/>
          <w:bCs/>
          <w:sz w:val="32"/>
          <w:szCs w:val="32"/>
        </w:rPr>
        <w:t>1.3 Significance / Impact</w:t>
      </w:r>
    </w:p>
    <w:p w14:paraId="5FDE8710" w14:textId="77777777" w:rsidR="003E1A60" w:rsidRPr="003E1A60" w:rsidRDefault="003E1A60" w:rsidP="003E1A60">
      <w:pPr>
        <w:rPr>
          <w:sz w:val="32"/>
          <w:szCs w:val="32"/>
        </w:rPr>
      </w:pPr>
      <w:r w:rsidRPr="003E1A60">
        <w:rPr>
          <w:sz w:val="32"/>
          <w:szCs w:val="32"/>
        </w:rPr>
        <w:t>Democratizes legal knowledge, reduces research time, improves education, supports transparency.</w:t>
      </w:r>
    </w:p>
    <w:p w14:paraId="76F06B64" w14:textId="77777777" w:rsidR="003E1A60" w:rsidRPr="003E1A60" w:rsidRDefault="003E1A60" w:rsidP="003E1A60">
      <w:pPr>
        <w:rPr>
          <w:b/>
          <w:bCs/>
          <w:sz w:val="32"/>
          <w:szCs w:val="32"/>
        </w:rPr>
      </w:pPr>
      <w:r w:rsidRPr="003E1A60">
        <w:rPr>
          <w:b/>
          <w:bCs/>
          <w:sz w:val="32"/>
          <w:szCs w:val="32"/>
        </w:rPr>
        <w:t>1.4 Stakeholders &amp; Users</w:t>
      </w:r>
    </w:p>
    <w:p w14:paraId="0054E1D4" w14:textId="77777777" w:rsidR="003E1A60" w:rsidRPr="003E1A60" w:rsidRDefault="003E1A60" w:rsidP="003E1A60">
      <w:pPr>
        <w:rPr>
          <w:sz w:val="32"/>
          <w:szCs w:val="32"/>
        </w:rPr>
      </w:pPr>
      <w:r w:rsidRPr="003E1A60">
        <w:rPr>
          <w:b/>
          <w:bCs/>
          <w:sz w:val="32"/>
          <w:szCs w:val="32"/>
        </w:rPr>
        <w:t>Users:</w:t>
      </w:r>
      <w:r w:rsidRPr="003E1A60">
        <w:rPr>
          <w:sz w:val="32"/>
          <w:szCs w:val="32"/>
        </w:rPr>
        <w:t xml:space="preserve"> Law students, lawyers, researchers, public. </w:t>
      </w:r>
      <w:r w:rsidRPr="003E1A60">
        <w:rPr>
          <w:b/>
          <w:bCs/>
          <w:sz w:val="32"/>
          <w:szCs w:val="32"/>
        </w:rPr>
        <w:t>Stakeholders:</w:t>
      </w:r>
      <w:r w:rsidRPr="003E1A60">
        <w:rPr>
          <w:sz w:val="32"/>
          <w:szCs w:val="32"/>
        </w:rPr>
        <w:t xml:space="preserve"> Legal tech companies, institutions, government, aid organizations.</w:t>
      </w:r>
    </w:p>
    <w:p w14:paraId="5368374A" w14:textId="77777777" w:rsidR="003E1A60" w:rsidRPr="003E1A60" w:rsidRDefault="003E1A60" w:rsidP="003E1A60">
      <w:pPr>
        <w:rPr>
          <w:b/>
          <w:bCs/>
          <w:sz w:val="32"/>
          <w:szCs w:val="32"/>
        </w:rPr>
      </w:pPr>
      <w:r w:rsidRPr="003E1A60">
        <w:rPr>
          <w:b/>
          <w:bCs/>
          <w:sz w:val="32"/>
          <w:szCs w:val="32"/>
        </w:rPr>
        <w:t>1.5 Constraints &amp; Assumptions</w:t>
      </w:r>
    </w:p>
    <w:p w14:paraId="601DF157" w14:textId="77777777" w:rsidR="003E1A60" w:rsidRPr="003E1A60" w:rsidRDefault="003E1A60" w:rsidP="003E1A60">
      <w:pPr>
        <w:rPr>
          <w:sz w:val="32"/>
          <w:szCs w:val="32"/>
        </w:rPr>
      </w:pPr>
      <w:r w:rsidRPr="003E1A60">
        <w:rPr>
          <w:b/>
          <w:bCs/>
          <w:sz w:val="32"/>
          <w:szCs w:val="32"/>
        </w:rPr>
        <w:lastRenderedPageBreak/>
        <w:t>Constraints:</w:t>
      </w:r>
      <w:r w:rsidRPr="003E1A60">
        <w:rPr>
          <w:sz w:val="32"/>
          <w:szCs w:val="32"/>
        </w:rPr>
        <w:t xml:space="preserve"> API limits, connectivity, browser compatibility, file sizes. </w:t>
      </w:r>
      <w:r w:rsidRPr="003E1A60">
        <w:rPr>
          <w:b/>
          <w:bCs/>
          <w:sz w:val="32"/>
          <w:szCs w:val="32"/>
        </w:rPr>
        <w:t>Assumptions:</w:t>
      </w:r>
      <w:r w:rsidRPr="003E1A60">
        <w:rPr>
          <w:sz w:val="32"/>
          <w:szCs w:val="32"/>
        </w:rPr>
        <w:t xml:space="preserve"> Internet access, timely legal info, human verification for decisions.</w:t>
      </w:r>
    </w:p>
    <w:p w14:paraId="77C08E90" w14:textId="77777777" w:rsidR="003E1A60" w:rsidRPr="003E1A60" w:rsidRDefault="003E1A60" w:rsidP="003E1A60">
      <w:pPr>
        <w:rPr>
          <w:b/>
          <w:bCs/>
          <w:sz w:val="32"/>
          <w:szCs w:val="32"/>
        </w:rPr>
      </w:pPr>
      <w:r w:rsidRPr="003E1A60">
        <w:rPr>
          <w:b/>
          <w:bCs/>
          <w:sz w:val="32"/>
          <w:szCs w:val="32"/>
        </w:rPr>
        <w:t>1.6 Overview of the Document</w:t>
      </w:r>
    </w:p>
    <w:p w14:paraId="312A2319" w14:textId="77777777" w:rsidR="003E1A60" w:rsidRPr="003E1A60" w:rsidRDefault="003E1A60" w:rsidP="003E1A60">
      <w:pPr>
        <w:rPr>
          <w:sz w:val="32"/>
          <w:szCs w:val="32"/>
        </w:rPr>
      </w:pPr>
      <w:r w:rsidRPr="003E1A60">
        <w:rPr>
          <w:sz w:val="32"/>
          <w:szCs w:val="32"/>
        </w:rPr>
        <w:t>Covers architecture, implementation, evaluation, management, deployment, and future work.</w:t>
      </w:r>
    </w:p>
    <w:p w14:paraId="3891486E" w14:textId="77777777" w:rsidR="003E1A60" w:rsidRPr="003E1A60" w:rsidRDefault="00000000" w:rsidP="003E1A60">
      <w:pPr>
        <w:rPr>
          <w:sz w:val="24"/>
          <w:szCs w:val="24"/>
        </w:rPr>
      </w:pPr>
      <w:r>
        <w:rPr>
          <w:sz w:val="24"/>
          <w:szCs w:val="24"/>
        </w:rPr>
        <w:pict w14:anchorId="6408D860">
          <v:rect id="_x0000_i1029" style="width:0;height:1.5pt" o:hralign="center" o:hrstd="t" o:hr="t" fillcolor="#a0a0a0" stroked="f"/>
        </w:pict>
      </w:r>
    </w:p>
    <w:p w14:paraId="72D6BC95" w14:textId="77777777" w:rsidR="003E1A60" w:rsidRPr="003E1A60" w:rsidRDefault="003E1A60">
      <w:pPr>
        <w:rPr>
          <w:b/>
          <w:bCs/>
          <w:sz w:val="24"/>
          <w:szCs w:val="24"/>
        </w:rPr>
      </w:pPr>
      <w:r w:rsidRPr="003E1A60">
        <w:rPr>
          <w:b/>
          <w:bCs/>
          <w:sz w:val="24"/>
          <w:szCs w:val="24"/>
        </w:rPr>
        <w:br w:type="page"/>
      </w:r>
    </w:p>
    <w:p w14:paraId="38946F57" w14:textId="082AF3C7" w:rsidR="003E1A60" w:rsidRDefault="003E1A60" w:rsidP="003E1A60">
      <w:pPr>
        <w:pStyle w:val="Heading1"/>
        <w:rPr>
          <w:sz w:val="48"/>
          <w:szCs w:val="48"/>
        </w:rPr>
      </w:pPr>
      <w:r w:rsidRPr="004722EB">
        <w:rPr>
          <w:sz w:val="48"/>
          <w:szCs w:val="48"/>
        </w:rPr>
        <w:lastRenderedPageBreak/>
        <w:t>2. Literature Review / Related Work</w:t>
      </w:r>
    </w:p>
    <w:p w14:paraId="111F3C2A" w14:textId="77777777" w:rsidR="004722EB" w:rsidRPr="004722EB" w:rsidRDefault="004722EB" w:rsidP="004722EB"/>
    <w:p w14:paraId="31802C1B" w14:textId="77777777" w:rsidR="003E1A60" w:rsidRPr="003E1A60" w:rsidRDefault="003E1A60" w:rsidP="003E1A60">
      <w:pPr>
        <w:rPr>
          <w:b/>
          <w:bCs/>
          <w:sz w:val="32"/>
          <w:szCs w:val="32"/>
        </w:rPr>
      </w:pPr>
      <w:r w:rsidRPr="003E1A60">
        <w:rPr>
          <w:b/>
          <w:bCs/>
          <w:sz w:val="32"/>
          <w:szCs w:val="32"/>
        </w:rPr>
        <w:t>2.1 Legal Technology Landscape</w:t>
      </w:r>
    </w:p>
    <w:p w14:paraId="1D28D6EF" w14:textId="77777777" w:rsidR="003E1A60" w:rsidRPr="003E1A60" w:rsidRDefault="003E1A60" w:rsidP="003E1A60">
      <w:pPr>
        <w:rPr>
          <w:sz w:val="32"/>
          <w:szCs w:val="32"/>
        </w:rPr>
      </w:pPr>
      <w:r w:rsidRPr="003E1A60">
        <w:rPr>
          <w:sz w:val="32"/>
          <w:szCs w:val="32"/>
        </w:rPr>
        <w:t xml:space="preserve">Existing: Westlaw, LexisNexis, </w:t>
      </w:r>
      <w:proofErr w:type="spellStart"/>
      <w:r w:rsidRPr="003E1A60">
        <w:rPr>
          <w:sz w:val="32"/>
          <w:szCs w:val="32"/>
        </w:rPr>
        <w:t>CaseText</w:t>
      </w:r>
      <w:proofErr w:type="spellEnd"/>
      <w:r w:rsidRPr="003E1A60">
        <w:rPr>
          <w:sz w:val="32"/>
          <w:szCs w:val="32"/>
        </w:rPr>
        <w:t>, ROSS Intelligence, LegalZoom.</w:t>
      </w:r>
    </w:p>
    <w:p w14:paraId="42CA6178" w14:textId="77777777" w:rsidR="003E1A60" w:rsidRPr="003E1A60" w:rsidRDefault="003E1A60" w:rsidP="003E1A60">
      <w:pPr>
        <w:rPr>
          <w:b/>
          <w:bCs/>
          <w:sz w:val="32"/>
          <w:szCs w:val="32"/>
        </w:rPr>
      </w:pPr>
      <w:r w:rsidRPr="003E1A60">
        <w:rPr>
          <w:b/>
          <w:bCs/>
          <w:sz w:val="32"/>
          <w:szCs w:val="32"/>
        </w:rPr>
        <w:t>2.2 AI in Legal Research</w:t>
      </w:r>
    </w:p>
    <w:p w14:paraId="690A1FD8" w14:textId="77777777" w:rsidR="003E1A60" w:rsidRPr="003E1A60" w:rsidRDefault="003E1A60" w:rsidP="003E1A60">
      <w:pPr>
        <w:rPr>
          <w:sz w:val="32"/>
          <w:szCs w:val="32"/>
        </w:rPr>
      </w:pPr>
      <w:r w:rsidRPr="003E1A60">
        <w:rPr>
          <w:sz w:val="32"/>
          <w:szCs w:val="32"/>
        </w:rPr>
        <w:t>NLP for analysis, ML for predictions, LLMs for Q&amp;A, RAG systems.</w:t>
      </w:r>
    </w:p>
    <w:p w14:paraId="447486D9" w14:textId="77777777" w:rsidR="003E1A60" w:rsidRPr="003E1A60" w:rsidRDefault="003E1A60" w:rsidP="003E1A60">
      <w:pPr>
        <w:rPr>
          <w:b/>
          <w:bCs/>
          <w:sz w:val="32"/>
          <w:szCs w:val="32"/>
        </w:rPr>
      </w:pPr>
      <w:r w:rsidRPr="003E1A60">
        <w:rPr>
          <w:b/>
          <w:bCs/>
          <w:sz w:val="32"/>
          <w:szCs w:val="32"/>
        </w:rPr>
        <w:t>2.3 Limitations and Innovation Gaps</w:t>
      </w:r>
    </w:p>
    <w:p w14:paraId="45660374" w14:textId="77777777" w:rsidR="003E1A60" w:rsidRDefault="003E1A60" w:rsidP="003E1A60">
      <w:pPr>
        <w:rPr>
          <w:sz w:val="32"/>
          <w:szCs w:val="32"/>
        </w:rPr>
      </w:pPr>
      <w:r w:rsidRPr="003E1A60">
        <w:rPr>
          <w:sz w:val="32"/>
          <w:szCs w:val="32"/>
        </w:rPr>
        <w:t>High costs, limited Indian focus, no real-time updates, complex interfaces. Opportunities: Cost-effective, India-specific, real-time integration, user-friendly.</w:t>
      </w:r>
    </w:p>
    <w:p w14:paraId="2C2E9BAC" w14:textId="77777777" w:rsidR="008973B5" w:rsidRPr="008973B5" w:rsidRDefault="008973B5" w:rsidP="008973B5">
      <w:pPr>
        <w:rPr>
          <w:sz w:val="32"/>
          <w:szCs w:val="32"/>
        </w:rPr>
      </w:pPr>
      <w:r w:rsidRPr="008973B5">
        <w:rPr>
          <w:b/>
          <w:bCs/>
          <w:sz w:val="32"/>
          <w:szCs w:val="32"/>
        </w:rPr>
        <w:t>2.4 Comparative Advantage: Why NyayaAI Outperforms General AI Platforms</w:t>
      </w:r>
    </w:p>
    <w:p w14:paraId="1316CDD5" w14:textId="77777777" w:rsidR="008973B5" w:rsidRPr="008973B5" w:rsidRDefault="008973B5" w:rsidP="008973B5">
      <w:pPr>
        <w:rPr>
          <w:sz w:val="32"/>
          <w:szCs w:val="32"/>
        </w:rPr>
      </w:pPr>
      <w:r w:rsidRPr="008973B5">
        <w:rPr>
          <w:sz w:val="32"/>
          <w:szCs w:val="32"/>
        </w:rPr>
        <w:t>While large-scale AI models like ChatGPT and other general-purpose assistants provide broad linguistic intelligence, they lack legal contextualization and jurisdiction-specific training. NyayaAI is purpose-built for the Indian legal system, offering several domain advantages:</w:t>
      </w:r>
    </w:p>
    <w:p w14:paraId="6CE32EA1" w14:textId="77777777" w:rsidR="008973B5" w:rsidRPr="008973B5" w:rsidRDefault="008973B5" w:rsidP="008973B5">
      <w:pPr>
        <w:numPr>
          <w:ilvl w:val="0"/>
          <w:numId w:val="12"/>
        </w:numPr>
        <w:rPr>
          <w:sz w:val="32"/>
          <w:szCs w:val="32"/>
        </w:rPr>
      </w:pPr>
      <w:r w:rsidRPr="008973B5">
        <w:rPr>
          <w:b/>
          <w:bCs/>
          <w:sz w:val="32"/>
          <w:szCs w:val="32"/>
        </w:rPr>
        <w:t>Contextual Legal Understanding:</w:t>
      </w:r>
      <w:r w:rsidRPr="008973B5">
        <w:rPr>
          <w:sz w:val="32"/>
          <w:szCs w:val="32"/>
        </w:rPr>
        <w:br/>
        <w:t>NyayaAI integrates Indian legal terminologies, statutes, and precedents, ensuring responses are accurate within the national legal framework—unlike general AIs trained on global or Western legal corpora.</w:t>
      </w:r>
    </w:p>
    <w:p w14:paraId="6280D6EA" w14:textId="77777777" w:rsidR="008973B5" w:rsidRPr="008973B5" w:rsidRDefault="008973B5" w:rsidP="008973B5">
      <w:pPr>
        <w:numPr>
          <w:ilvl w:val="0"/>
          <w:numId w:val="12"/>
        </w:numPr>
        <w:rPr>
          <w:sz w:val="32"/>
          <w:szCs w:val="32"/>
        </w:rPr>
      </w:pPr>
      <w:r w:rsidRPr="008973B5">
        <w:rPr>
          <w:b/>
          <w:bCs/>
          <w:sz w:val="32"/>
          <w:szCs w:val="32"/>
        </w:rPr>
        <w:t>Citation and Case Reference Capability:</w:t>
      </w:r>
      <w:r w:rsidRPr="008973B5">
        <w:rPr>
          <w:sz w:val="32"/>
          <w:szCs w:val="32"/>
        </w:rPr>
        <w:br/>
        <w:t>Every answer includes act-based and case-based references sourced from verified judgments and statutes, improving trust and verifiability.</w:t>
      </w:r>
    </w:p>
    <w:p w14:paraId="03C1B5BD" w14:textId="77777777" w:rsidR="008973B5" w:rsidRPr="008973B5" w:rsidRDefault="008973B5" w:rsidP="008973B5">
      <w:pPr>
        <w:numPr>
          <w:ilvl w:val="0"/>
          <w:numId w:val="12"/>
        </w:numPr>
        <w:rPr>
          <w:sz w:val="32"/>
          <w:szCs w:val="32"/>
        </w:rPr>
      </w:pPr>
      <w:r w:rsidRPr="008973B5">
        <w:rPr>
          <w:b/>
          <w:bCs/>
          <w:sz w:val="32"/>
          <w:szCs w:val="32"/>
        </w:rPr>
        <w:lastRenderedPageBreak/>
        <w:t>Real-Time Legal Research Integration:</w:t>
      </w:r>
      <w:r w:rsidRPr="008973B5">
        <w:rPr>
          <w:sz w:val="32"/>
          <w:szCs w:val="32"/>
        </w:rPr>
        <w:br/>
        <w:t>Through DuckDuckGo and Gemini API pipelines, NyayaAI fetches the latest amendments, circulars, and notifications, ensuring up-to-date insights.</w:t>
      </w:r>
    </w:p>
    <w:p w14:paraId="3965C843" w14:textId="77777777" w:rsidR="008973B5" w:rsidRPr="008973B5" w:rsidRDefault="008973B5" w:rsidP="008973B5">
      <w:pPr>
        <w:numPr>
          <w:ilvl w:val="0"/>
          <w:numId w:val="12"/>
        </w:numPr>
        <w:rPr>
          <w:sz w:val="32"/>
          <w:szCs w:val="32"/>
        </w:rPr>
      </w:pPr>
      <w:r w:rsidRPr="008973B5">
        <w:rPr>
          <w:b/>
          <w:bCs/>
          <w:sz w:val="32"/>
          <w:szCs w:val="32"/>
        </w:rPr>
        <w:t>Custom Prompt Engineering for Law:</w:t>
      </w:r>
      <w:r w:rsidRPr="008973B5">
        <w:rPr>
          <w:sz w:val="32"/>
          <w:szCs w:val="32"/>
        </w:rPr>
        <w:br/>
        <w:t>Its LangChain pipeline and Gemini fine-tuning are optimized for multi-turn legal queries, making interactions context-aware and concise.</w:t>
      </w:r>
    </w:p>
    <w:p w14:paraId="10C07973" w14:textId="77777777" w:rsidR="008973B5" w:rsidRPr="008973B5" w:rsidRDefault="008973B5" w:rsidP="008973B5">
      <w:pPr>
        <w:numPr>
          <w:ilvl w:val="0"/>
          <w:numId w:val="12"/>
        </w:numPr>
        <w:rPr>
          <w:sz w:val="32"/>
          <w:szCs w:val="32"/>
        </w:rPr>
      </w:pPr>
      <w:r w:rsidRPr="008973B5">
        <w:rPr>
          <w:b/>
          <w:bCs/>
          <w:sz w:val="32"/>
          <w:szCs w:val="32"/>
        </w:rPr>
        <w:t>Data Privacy &amp; Ethical Compliance:</w:t>
      </w:r>
      <w:r w:rsidRPr="008973B5">
        <w:rPr>
          <w:sz w:val="32"/>
          <w:szCs w:val="32"/>
        </w:rPr>
        <w:br/>
        <w:t>Designed to comply with Indian data protection standards—ensuring that sensitive case data or queries are processed securely.</w:t>
      </w:r>
    </w:p>
    <w:p w14:paraId="42FFF2B7" w14:textId="77777777" w:rsidR="008973B5" w:rsidRPr="008973B5" w:rsidRDefault="008973B5" w:rsidP="008973B5">
      <w:pPr>
        <w:numPr>
          <w:ilvl w:val="0"/>
          <w:numId w:val="12"/>
        </w:numPr>
        <w:rPr>
          <w:sz w:val="32"/>
          <w:szCs w:val="32"/>
        </w:rPr>
      </w:pPr>
      <w:r w:rsidRPr="008973B5">
        <w:rPr>
          <w:b/>
          <w:bCs/>
          <w:sz w:val="32"/>
          <w:szCs w:val="32"/>
        </w:rPr>
        <w:t>Domain-Specific Deployment Options:</w:t>
      </w:r>
      <w:r w:rsidRPr="008973B5">
        <w:rPr>
          <w:sz w:val="32"/>
          <w:szCs w:val="32"/>
        </w:rPr>
        <w:br/>
        <w:t xml:space="preserve">Offers modular APIs for government systems, legal firms, and citizen portals—unlike generic AI chatbots with limited </w:t>
      </w:r>
      <w:proofErr w:type="spellStart"/>
      <w:r w:rsidRPr="008973B5">
        <w:rPr>
          <w:sz w:val="32"/>
          <w:szCs w:val="32"/>
        </w:rPr>
        <w:t>deployability</w:t>
      </w:r>
      <w:proofErr w:type="spellEnd"/>
      <w:r w:rsidRPr="008973B5">
        <w:rPr>
          <w:sz w:val="32"/>
          <w:szCs w:val="32"/>
        </w:rPr>
        <w:t>.</w:t>
      </w:r>
    </w:p>
    <w:p w14:paraId="143EE8B7" w14:textId="77777777" w:rsidR="008973B5" w:rsidRPr="003E1A60" w:rsidRDefault="008973B5" w:rsidP="003E1A60">
      <w:pPr>
        <w:rPr>
          <w:sz w:val="32"/>
          <w:szCs w:val="32"/>
        </w:rPr>
      </w:pPr>
    </w:p>
    <w:p w14:paraId="759F640F" w14:textId="77777777" w:rsidR="003E1A60" w:rsidRPr="003E1A60" w:rsidRDefault="00000000" w:rsidP="003E1A60">
      <w:pPr>
        <w:rPr>
          <w:sz w:val="24"/>
          <w:szCs w:val="24"/>
        </w:rPr>
      </w:pPr>
      <w:r>
        <w:rPr>
          <w:sz w:val="24"/>
          <w:szCs w:val="24"/>
        </w:rPr>
        <w:pict w14:anchorId="4261CC3E">
          <v:rect id="_x0000_i1030" style="width:0;height:1.5pt" o:hralign="center" o:hrstd="t" o:hr="t" fillcolor="#a0a0a0" stroked="f"/>
        </w:pict>
      </w:r>
    </w:p>
    <w:p w14:paraId="060BDA9D" w14:textId="77777777" w:rsidR="003E1A60" w:rsidRPr="003E1A60" w:rsidRDefault="003E1A60">
      <w:pPr>
        <w:rPr>
          <w:b/>
          <w:bCs/>
          <w:sz w:val="24"/>
          <w:szCs w:val="24"/>
        </w:rPr>
      </w:pPr>
      <w:r w:rsidRPr="003E1A60">
        <w:rPr>
          <w:b/>
          <w:bCs/>
          <w:sz w:val="24"/>
          <w:szCs w:val="24"/>
        </w:rPr>
        <w:br w:type="page"/>
      </w:r>
    </w:p>
    <w:p w14:paraId="7ECE9B5E" w14:textId="1E5A3765" w:rsidR="003E1A60" w:rsidRDefault="003E1A60" w:rsidP="003E1A60">
      <w:pPr>
        <w:pStyle w:val="Heading1"/>
        <w:rPr>
          <w:sz w:val="48"/>
          <w:szCs w:val="48"/>
        </w:rPr>
      </w:pPr>
      <w:r w:rsidRPr="004722EB">
        <w:rPr>
          <w:sz w:val="48"/>
          <w:szCs w:val="48"/>
        </w:rPr>
        <w:lastRenderedPageBreak/>
        <w:t>3. System / Solution Design</w:t>
      </w:r>
    </w:p>
    <w:p w14:paraId="6B6B251E" w14:textId="77777777" w:rsidR="004722EB" w:rsidRPr="004722EB" w:rsidRDefault="004722EB" w:rsidP="004722EB"/>
    <w:p w14:paraId="572B522B" w14:textId="77777777" w:rsidR="003E1A60" w:rsidRPr="003E1A60" w:rsidRDefault="003E1A60" w:rsidP="003E1A60">
      <w:pPr>
        <w:rPr>
          <w:b/>
          <w:bCs/>
          <w:sz w:val="32"/>
          <w:szCs w:val="32"/>
        </w:rPr>
      </w:pPr>
      <w:r w:rsidRPr="003E1A60">
        <w:rPr>
          <w:b/>
          <w:bCs/>
          <w:sz w:val="32"/>
          <w:szCs w:val="32"/>
        </w:rPr>
        <w:t>3.1 Overall Architecture</w:t>
      </w:r>
    </w:p>
    <w:p w14:paraId="33FC208D" w14:textId="77777777" w:rsidR="003E1A60" w:rsidRPr="003E1A60" w:rsidRDefault="003E1A60" w:rsidP="003E1A60">
      <w:pPr>
        <w:rPr>
          <w:sz w:val="32"/>
          <w:szCs w:val="32"/>
        </w:rPr>
      </w:pPr>
      <w:r w:rsidRPr="003E1A60">
        <w:rPr>
          <w:sz w:val="32"/>
          <w:szCs w:val="32"/>
        </w:rPr>
        <w:t>Microservices-inspired: Static frontend (HTML/CSS/JS, Tailwind), Flask backend (LangChain, Gemini), external services (Gemini API, DuckDuckGo).</w:t>
      </w:r>
    </w:p>
    <w:p w14:paraId="6A798E66" w14:textId="17FB6187" w:rsidR="003E1A60" w:rsidRPr="003E1A60" w:rsidRDefault="00AC1A7D" w:rsidP="003E1A6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1D94632" wp14:editId="19B41364">
            <wp:extent cx="5731510" cy="3552190"/>
            <wp:effectExtent l="0" t="0" r="2540" b="0"/>
            <wp:docPr id="208795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51742" name="Picture 20879517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 w:rsidR="003E1A60" w:rsidRPr="003E1A60">
        <w:rPr>
          <w:sz w:val="32"/>
          <w:szCs w:val="32"/>
        </w:rPr>
        <w:t>(Insert Figure 1: System Architecture Diagram from NyayaAI_System_Architecture.md Mermaid code here.)</w:t>
      </w:r>
    </w:p>
    <w:p w14:paraId="5458BC57" w14:textId="77777777" w:rsidR="003E1A60" w:rsidRPr="003E1A60" w:rsidRDefault="003E1A60" w:rsidP="003E1A60">
      <w:pPr>
        <w:rPr>
          <w:b/>
          <w:bCs/>
          <w:sz w:val="32"/>
          <w:szCs w:val="32"/>
        </w:rPr>
      </w:pPr>
      <w:r w:rsidRPr="003E1A60">
        <w:rPr>
          <w:b/>
          <w:bCs/>
          <w:sz w:val="32"/>
          <w:szCs w:val="32"/>
        </w:rPr>
        <w:t>3.2 Components &amp; Module Descriptions</w:t>
      </w:r>
    </w:p>
    <w:p w14:paraId="6B3E34E9" w14:textId="77777777" w:rsidR="003E1A60" w:rsidRPr="003E1A60" w:rsidRDefault="003E1A60" w:rsidP="003E1A60">
      <w:pPr>
        <w:rPr>
          <w:sz w:val="32"/>
          <w:szCs w:val="32"/>
        </w:rPr>
      </w:pPr>
      <w:r w:rsidRPr="003E1A60">
        <w:rPr>
          <w:b/>
          <w:bCs/>
          <w:sz w:val="32"/>
          <w:szCs w:val="32"/>
        </w:rPr>
        <w:t>Backend:</w:t>
      </w:r>
    </w:p>
    <w:p w14:paraId="4C80D0A5" w14:textId="77777777" w:rsidR="003E1A60" w:rsidRPr="003E1A60" w:rsidRDefault="003E1A60" w:rsidP="003E1A60">
      <w:pPr>
        <w:numPr>
          <w:ilvl w:val="0"/>
          <w:numId w:val="7"/>
        </w:numPr>
        <w:rPr>
          <w:sz w:val="32"/>
          <w:szCs w:val="32"/>
        </w:rPr>
      </w:pPr>
      <w:r w:rsidRPr="003E1A60">
        <w:rPr>
          <w:sz w:val="32"/>
          <w:szCs w:val="32"/>
        </w:rPr>
        <w:t>main.py: App factory, CORS, logging.</w:t>
      </w:r>
    </w:p>
    <w:p w14:paraId="04D1297B" w14:textId="77777777" w:rsidR="003E1A60" w:rsidRPr="003E1A60" w:rsidRDefault="003E1A60" w:rsidP="003E1A60">
      <w:pPr>
        <w:numPr>
          <w:ilvl w:val="0"/>
          <w:numId w:val="7"/>
        </w:numPr>
        <w:rPr>
          <w:sz w:val="32"/>
          <w:szCs w:val="32"/>
        </w:rPr>
      </w:pPr>
      <w:r w:rsidRPr="003E1A60">
        <w:rPr>
          <w:sz w:val="32"/>
          <w:szCs w:val="32"/>
        </w:rPr>
        <w:t>routes.py: Chat/search/upload endpoints.</w:t>
      </w:r>
    </w:p>
    <w:p w14:paraId="6730F77F" w14:textId="77777777" w:rsidR="003E1A60" w:rsidRPr="003E1A60" w:rsidRDefault="003E1A60" w:rsidP="003E1A60">
      <w:pPr>
        <w:numPr>
          <w:ilvl w:val="0"/>
          <w:numId w:val="7"/>
        </w:numPr>
        <w:rPr>
          <w:sz w:val="32"/>
          <w:szCs w:val="32"/>
        </w:rPr>
      </w:pPr>
      <w:r w:rsidRPr="003E1A60">
        <w:rPr>
          <w:sz w:val="32"/>
          <w:szCs w:val="32"/>
        </w:rPr>
        <w:t>gemini_chain.py: LangChain + Gemini, memory.</w:t>
      </w:r>
    </w:p>
    <w:p w14:paraId="5C93BC98" w14:textId="77777777" w:rsidR="003E1A60" w:rsidRPr="003E1A60" w:rsidRDefault="003E1A60" w:rsidP="003E1A60">
      <w:pPr>
        <w:numPr>
          <w:ilvl w:val="0"/>
          <w:numId w:val="7"/>
        </w:numPr>
        <w:rPr>
          <w:sz w:val="32"/>
          <w:szCs w:val="32"/>
        </w:rPr>
      </w:pPr>
      <w:r w:rsidRPr="003E1A60">
        <w:rPr>
          <w:sz w:val="32"/>
          <w:szCs w:val="32"/>
        </w:rPr>
        <w:t>intelligent_search.py: Search decisions, synthesis.</w:t>
      </w:r>
    </w:p>
    <w:p w14:paraId="2AB6FDEB" w14:textId="77777777" w:rsidR="003E1A60" w:rsidRPr="003E1A60" w:rsidRDefault="003E1A60" w:rsidP="003E1A60">
      <w:pPr>
        <w:numPr>
          <w:ilvl w:val="0"/>
          <w:numId w:val="7"/>
        </w:numPr>
        <w:rPr>
          <w:sz w:val="32"/>
          <w:szCs w:val="32"/>
        </w:rPr>
      </w:pPr>
      <w:r w:rsidRPr="003E1A60">
        <w:rPr>
          <w:sz w:val="32"/>
          <w:szCs w:val="32"/>
        </w:rPr>
        <w:t>search_tool.py: DuckDuckGo integration.</w:t>
      </w:r>
    </w:p>
    <w:p w14:paraId="4937ED06" w14:textId="77777777" w:rsidR="003E1A60" w:rsidRPr="003E1A60" w:rsidRDefault="003E1A60" w:rsidP="003E1A60">
      <w:pPr>
        <w:numPr>
          <w:ilvl w:val="0"/>
          <w:numId w:val="7"/>
        </w:numPr>
        <w:rPr>
          <w:sz w:val="32"/>
          <w:szCs w:val="32"/>
        </w:rPr>
      </w:pPr>
      <w:r w:rsidRPr="003E1A60">
        <w:rPr>
          <w:sz w:val="32"/>
          <w:szCs w:val="32"/>
        </w:rPr>
        <w:lastRenderedPageBreak/>
        <w:t>document_loader.py: File extraction (PDF/TXT/DOCX).</w:t>
      </w:r>
    </w:p>
    <w:p w14:paraId="018CD20E" w14:textId="77777777" w:rsidR="003E1A60" w:rsidRPr="003E1A60" w:rsidRDefault="003E1A60" w:rsidP="003E1A60">
      <w:pPr>
        <w:rPr>
          <w:sz w:val="32"/>
          <w:szCs w:val="32"/>
        </w:rPr>
      </w:pPr>
      <w:r w:rsidRPr="003E1A60">
        <w:rPr>
          <w:b/>
          <w:bCs/>
          <w:sz w:val="32"/>
          <w:szCs w:val="32"/>
        </w:rPr>
        <w:t>Frontend:</w:t>
      </w:r>
    </w:p>
    <w:p w14:paraId="12631285" w14:textId="77777777" w:rsidR="003E1A60" w:rsidRPr="003E1A60" w:rsidRDefault="003E1A60" w:rsidP="003E1A60">
      <w:pPr>
        <w:numPr>
          <w:ilvl w:val="0"/>
          <w:numId w:val="8"/>
        </w:numPr>
        <w:rPr>
          <w:sz w:val="32"/>
          <w:szCs w:val="32"/>
        </w:rPr>
      </w:pPr>
      <w:r w:rsidRPr="003E1A60">
        <w:rPr>
          <w:sz w:val="32"/>
          <w:szCs w:val="32"/>
        </w:rPr>
        <w:t>chat.html: Interface, sidebar.</w:t>
      </w:r>
    </w:p>
    <w:p w14:paraId="7DCA2AF7" w14:textId="77777777" w:rsidR="003E1A60" w:rsidRPr="003E1A60" w:rsidRDefault="003E1A60" w:rsidP="003E1A60">
      <w:pPr>
        <w:numPr>
          <w:ilvl w:val="0"/>
          <w:numId w:val="8"/>
        </w:numPr>
        <w:rPr>
          <w:sz w:val="32"/>
          <w:szCs w:val="32"/>
        </w:rPr>
      </w:pPr>
      <w:r w:rsidRPr="003E1A60">
        <w:rPr>
          <w:sz w:val="32"/>
          <w:szCs w:val="32"/>
        </w:rPr>
        <w:t xml:space="preserve">main.js: </w:t>
      </w:r>
      <w:proofErr w:type="spellStart"/>
      <w:r w:rsidRPr="003E1A60">
        <w:rPr>
          <w:sz w:val="32"/>
          <w:szCs w:val="32"/>
        </w:rPr>
        <w:t>ThemeManager</w:t>
      </w:r>
      <w:proofErr w:type="spellEnd"/>
      <w:r w:rsidRPr="003E1A60">
        <w:rPr>
          <w:sz w:val="32"/>
          <w:szCs w:val="32"/>
        </w:rPr>
        <w:t xml:space="preserve">, </w:t>
      </w:r>
      <w:proofErr w:type="spellStart"/>
      <w:r w:rsidRPr="003E1A60">
        <w:rPr>
          <w:sz w:val="32"/>
          <w:szCs w:val="32"/>
        </w:rPr>
        <w:t>APIClient</w:t>
      </w:r>
      <w:proofErr w:type="spellEnd"/>
      <w:r w:rsidRPr="003E1A60">
        <w:rPr>
          <w:sz w:val="32"/>
          <w:szCs w:val="32"/>
        </w:rPr>
        <w:t xml:space="preserve">, </w:t>
      </w:r>
      <w:proofErr w:type="spellStart"/>
      <w:r w:rsidRPr="003E1A60">
        <w:rPr>
          <w:sz w:val="32"/>
          <w:szCs w:val="32"/>
        </w:rPr>
        <w:t>ConversationManager</w:t>
      </w:r>
      <w:proofErr w:type="spellEnd"/>
      <w:r w:rsidRPr="003E1A60">
        <w:rPr>
          <w:sz w:val="32"/>
          <w:szCs w:val="32"/>
        </w:rPr>
        <w:t xml:space="preserve">, </w:t>
      </w:r>
      <w:proofErr w:type="spellStart"/>
      <w:r w:rsidRPr="003E1A60">
        <w:rPr>
          <w:sz w:val="32"/>
          <w:szCs w:val="32"/>
        </w:rPr>
        <w:t>ChatInterface</w:t>
      </w:r>
      <w:proofErr w:type="spellEnd"/>
      <w:r w:rsidRPr="003E1A60">
        <w:rPr>
          <w:sz w:val="32"/>
          <w:szCs w:val="32"/>
        </w:rPr>
        <w:t xml:space="preserve">, </w:t>
      </w:r>
      <w:proofErr w:type="spellStart"/>
      <w:r w:rsidRPr="003E1A60">
        <w:rPr>
          <w:sz w:val="32"/>
          <w:szCs w:val="32"/>
        </w:rPr>
        <w:t>FileUploadHandler</w:t>
      </w:r>
      <w:proofErr w:type="spellEnd"/>
      <w:r w:rsidRPr="003E1A60">
        <w:rPr>
          <w:sz w:val="32"/>
          <w:szCs w:val="32"/>
        </w:rPr>
        <w:t>.</w:t>
      </w:r>
    </w:p>
    <w:p w14:paraId="4FDF4957" w14:textId="5281038D" w:rsidR="003E1A60" w:rsidRPr="003E1A60" w:rsidRDefault="00AC1A7D" w:rsidP="003E1A6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1C3EB19" wp14:editId="04B47333">
            <wp:extent cx="5731510" cy="3281680"/>
            <wp:effectExtent l="0" t="0" r="2540" b="0"/>
            <wp:docPr id="871068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68496" name="Picture 8710684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 w:rsidR="003E1A60" w:rsidRPr="003E1A60">
        <w:rPr>
          <w:sz w:val="32"/>
          <w:szCs w:val="32"/>
        </w:rPr>
        <w:t xml:space="preserve">(Insert Figure 3: Frontend UI Design from NyayaAI_Frontend_UI_Design.md Mermaid code here.) </w:t>
      </w:r>
      <w:r>
        <w:rPr>
          <w:sz w:val="32"/>
          <w:szCs w:val="32"/>
        </w:rPr>
        <w:br/>
      </w:r>
      <w:r>
        <w:rPr>
          <w:noProof/>
          <w:sz w:val="32"/>
          <w:szCs w:val="32"/>
        </w:rPr>
        <w:drawing>
          <wp:inline distT="0" distB="0" distL="0" distR="0" wp14:anchorId="3A720C71" wp14:editId="453B0826">
            <wp:extent cx="5731510" cy="1701165"/>
            <wp:effectExtent l="0" t="0" r="2540" b="0"/>
            <wp:docPr id="16841905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90571" name="Picture 16841905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 w:rsidR="003E1A60" w:rsidRPr="003E1A60">
        <w:rPr>
          <w:sz w:val="32"/>
          <w:szCs w:val="32"/>
        </w:rPr>
        <w:t>(Insert Figure 4: API Endpoint Structure from NyayaAI_API_Endpoint_Structure.md Mermaid code here.)</w:t>
      </w:r>
    </w:p>
    <w:p w14:paraId="440D7DB9" w14:textId="77777777" w:rsidR="003E1A60" w:rsidRPr="003E1A60" w:rsidRDefault="003E1A60" w:rsidP="003E1A60">
      <w:pPr>
        <w:rPr>
          <w:b/>
          <w:bCs/>
          <w:sz w:val="32"/>
          <w:szCs w:val="32"/>
        </w:rPr>
      </w:pPr>
      <w:r w:rsidRPr="003E1A60">
        <w:rPr>
          <w:b/>
          <w:bCs/>
          <w:sz w:val="32"/>
          <w:szCs w:val="32"/>
        </w:rPr>
        <w:t>3.3 Data Sources &amp; Preprocessing Steps</w:t>
      </w:r>
    </w:p>
    <w:p w14:paraId="549D0A5B" w14:textId="77777777" w:rsidR="003E1A60" w:rsidRPr="003E1A60" w:rsidRDefault="003E1A60" w:rsidP="003E1A60">
      <w:pPr>
        <w:rPr>
          <w:sz w:val="32"/>
          <w:szCs w:val="32"/>
        </w:rPr>
      </w:pPr>
      <w:r w:rsidRPr="003E1A60">
        <w:rPr>
          <w:sz w:val="32"/>
          <w:szCs w:val="32"/>
        </w:rPr>
        <w:t xml:space="preserve">Sources: Gemini API, DuckDuckGo, uploads, </w:t>
      </w:r>
      <w:proofErr w:type="spellStart"/>
      <w:r w:rsidRPr="003E1A60">
        <w:rPr>
          <w:sz w:val="32"/>
          <w:szCs w:val="32"/>
        </w:rPr>
        <w:t>localStorage</w:t>
      </w:r>
      <w:proofErr w:type="spellEnd"/>
      <w:r w:rsidRPr="003E1A60">
        <w:rPr>
          <w:sz w:val="32"/>
          <w:szCs w:val="32"/>
        </w:rPr>
        <w:t xml:space="preserve"> history. Steps: Query analysis, context integration, synthesis, validation.</w:t>
      </w:r>
    </w:p>
    <w:p w14:paraId="27A33155" w14:textId="5B5C1911" w:rsidR="003E1A60" w:rsidRPr="003E1A60" w:rsidRDefault="00AC1A7D" w:rsidP="003E1A6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73A8D4B" wp14:editId="327B74C2">
            <wp:extent cx="5731510" cy="5688330"/>
            <wp:effectExtent l="0" t="0" r="2540" b="7620"/>
            <wp:docPr id="2038634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3468" name="Picture 2038634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 w:rsidR="003E1A60" w:rsidRPr="003E1A60">
        <w:rPr>
          <w:sz w:val="32"/>
          <w:szCs w:val="32"/>
        </w:rPr>
        <w:t>(Insert Figure 2: Data Flow Pipeline from NyayaAI_Data_Flow_Pipeline.md Mermaid code here.)</w:t>
      </w:r>
    </w:p>
    <w:p w14:paraId="3AA84F6A" w14:textId="77777777" w:rsidR="003E1A60" w:rsidRPr="003E1A60" w:rsidRDefault="003E1A60" w:rsidP="003E1A60">
      <w:pPr>
        <w:rPr>
          <w:b/>
          <w:bCs/>
          <w:sz w:val="32"/>
          <w:szCs w:val="32"/>
        </w:rPr>
      </w:pPr>
      <w:r w:rsidRPr="003E1A60">
        <w:rPr>
          <w:b/>
          <w:bCs/>
          <w:sz w:val="32"/>
          <w:szCs w:val="32"/>
        </w:rPr>
        <w:t>3.4 AI/ML Models Used</w:t>
      </w:r>
    </w:p>
    <w:p w14:paraId="65FB5E90" w14:textId="77777777" w:rsidR="003E1A60" w:rsidRPr="003E1A60" w:rsidRDefault="003E1A60" w:rsidP="003E1A60">
      <w:pPr>
        <w:rPr>
          <w:sz w:val="32"/>
          <w:szCs w:val="32"/>
        </w:rPr>
      </w:pPr>
      <w:r w:rsidRPr="003E1A60">
        <w:rPr>
          <w:sz w:val="32"/>
          <w:szCs w:val="32"/>
        </w:rPr>
        <w:t>Gemini 1.5 Flash (temperature 0.7, max 8192 tokens), custom prompts for Indian law.</w:t>
      </w:r>
    </w:p>
    <w:p w14:paraId="776797F8" w14:textId="77777777" w:rsidR="003E1A60" w:rsidRPr="003E1A60" w:rsidRDefault="003E1A60" w:rsidP="003E1A60">
      <w:pPr>
        <w:rPr>
          <w:b/>
          <w:bCs/>
          <w:sz w:val="32"/>
          <w:szCs w:val="32"/>
        </w:rPr>
      </w:pPr>
      <w:r w:rsidRPr="003E1A60">
        <w:rPr>
          <w:b/>
          <w:bCs/>
          <w:sz w:val="32"/>
          <w:szCs w:val="32"/>
        </w:rPr>
        <w:t>3.5 Training, Validation, and Testing Strategies</w:t>
      </w:r>
    </w:p>
    <w:p w14:paraId="5C3E073E" w14:textId="77777777" w:rsidR="003E1A60" w:rsidRPr="003E1A60" w:rsidRDefault="003E1A60" w:rsidP="003E1A60">
      <w:pPr>
        <w:rPr>
          <w:sz w:val="32"/>
          <w:szCs w:val="32"/>
        </w:rPr>
      </w:pPr>
      <w:r w:rsidRPr="003E1A60">
        <w:rPr>
          <w:sz w:val="32"/>
          <w:szCs w:val="32"/>
        </w:rPr>
        <w:t>Unit/integration tests, manual validation, performance benchmarks.</w:t>
      </w:r>
    </w:p>
    <w:p w14:paraId="52A8C2FE" w14:textId="77777777" w:rsidR="003E1A60" w:rsidRPr="003E1A60" w:rsidRDefault="00000000" w:rsidP="003E1A60">
      <w:pPr>
        <w:rPr>
          <w:sz w:val="24"/>
          <w:szCs w:val="24"/>
        </w:rPr>
      </w:pPr>
      <w:r>
        <w:rPr>
          <w:sz w:val="24"/>
          <w:szCs w:val="24"/>
        </w:rPr>
        <w:pict w14:anchorId="3CE5398B">
          <v:rect id="_x0000_i1031" style="width:0;height:1.5pt" o:hralign="center" o:hrstd="t" o:hr="t" fillcolor="#a0a0a0" stroked="f"/>
        </w:pict>
      </w:r>
    </w:p>
    <w:p w14:paraId="2F4D7293" w14:textId="59C14649" w:rsidR="003E1A60" w:rsidRDefault="003E1A60" w:rsidP="003E1A60">
      <w:pPr>
        <w:pStyle w:val="Heading1"/>
        <w:rPr>
          <w:sz w:val="48"/>
          <w:szCs w:val="48"/>
        </w:rPr>
      </w:pPr>
      <w:r w:rsidRPr="003E1A60">
        <w:rPr>
          <w:b/>
          <w:bCs/>
          <w:sz w:val="24"/>
          <w:szCs w:val="24"/>
        </w:rPr>
        <w:br w:type="page"/>
      </w:r>
      <w:r w:rsidRPr="003E1A60">
        <w:lastRenderedPageBreak/>
        <w:t xml:space="preserve">4. </w:t>
      </w:r>
      <w:r w:rsidRPr="004722EB">
        <w:rPr>
          <w:sz w:val="48"/>
          <w:szCs w:val="48"/>
        </w:rPr>
        <w:t>Implementation</w:t>
      </w:r>
    </w:p>
    <w:p w14:paraId="4527AE77" w14:textId="77777777" w:rsidR="004722EB" w:rsidRPr="004722EB" w:rsidRDefault="004722EB" w:rsidP="004722EB"/>
    <w:p w14:paraId="4931453F" w14:textId="77777777" w:rsidR="003E1A60" w:rsidRPr="003E1A60" w:rsidRDefault="003E1A60" w:rsidP="003E1A60">
      <w:pPr>
        <w:rPr>
          <w:b/>
          <w:bCs/>
          <w:sz w:val="32"/>
          <w:szCs w:val="32"/>
        </w:rPr>
      </w:pPr>
      <w:r w:rsidRPr="003E1A60">
        <w:rPr>
          <w:b/>
          <w:bCs/>
          <w:sz w:val="32"/>
          <w:szCs w:val="32"/>
        </w:rPr>
        <w:t>4.1 Development Environment &amp; Tools</w:t>
      </w:r>
    </w:p>
    <w:p w14:paraId="023A658C" w14:textId="77777777" w:rsidR="003E1A60" w:rsidRPr="003E1A60" w:rsidRDefault="003E1A60" w:rsidP="003E1A60">
      <w:pPr>
        <w:rPr>
          <w:sz w:val="32"/>
          <w:szCs w:val="32"/>
        </w:rPr>
      </w:pPr>
      <w:r w:rsidRPr="003E1A60">
        <w:rPr>
          <w:sz w:val="32"/>
          <w:szCs w:val="32"/>
        </w:rPr>
        <w:t xml:space="preserve">Python 3.8+, Flask 3.0, LangChain 0.1, </w:t>
      </w:r>
      <w:proofErr w:type="spellStart"/>
      <w:r w:rsidRPr="003E1A60">
        <w:rPr>
          <w:sz w:val="32"/>
          <w:szCs w:val="32"/>
        </w:rPr>
        <w:t>Pydantic</w:t>
      </w:r>
      <w:proofErr w:type="spellEnd"/>
      <w:r w:rsidRPr="003E1A60">
        <w:rPr>
          <w:sz w:val="32"/>
          <w:szCs w:val="32"/>
        </w:rPr>
        <w:t xml:space="preserve"> 2.5, Flask-CORS 4.0. Frontend: HTML5, Tailwind, Vanilla JS.</w:t>
      </w:r>
    </w:p>
    <w:p w14:paraId="15564F4E" w14:textId="77777777" w:rsidR="003E1A60" w:rsidRPr="003E1A60" w:rsidRDefault="003E1A60" w:rsidP="003E1A60">
      <w:pPr>
        <w:rPr>
          <w:sz w:val="32"/>
          <w:szCs w:val="32"/>
        </w:rPr>
      </w:pPr>
      <w:r w:rsidRPr="003E1A60">
        <w:rPr>
          <w:b/>
          <w:bCs/>
          <w:sz w:val="32"/>
          <w:szCs w:val="32"/>
        </w:rPr>
        <w:t>Table 1: Technology Stack Comparison</w:t>
      </w:r>
    </w:p>
    <w:tbl>
      <w:tblPr>
        <w:tblW w:w="73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3905"/>
        <w:gridCol w:w="1843"/>
      </w:tblGrid>
      <w:tr w:rsidR="003E1A60" w:rsidRPr="003E1A60" w14:paraId="25F0B174" w14:textId="77777777" w:rsidTr="008973B5">
        <w:trPr>
          <w:trHeight w:val="7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D1398" w14:textId="77777777" w:rsidR="003E1A60" w:rsidRPr="003E1A60" w:rsidRDefault="003E1A60" w:rsidP="003E1A60">
            <w:pPr>
              <w:rPr>
                <w:b/>
                <w:bCs/>
                <w:sz w:val="32"/>
                <w:szCs w:val="32"/>
              </w:rPr>
            </w:pPr>
            <w:r w:rsidRPr="003E1A60">
              <w:rPr>
                <w:b/>
                <w:bCs/>
                <w:sz w:val="32"/>
                <w:szCs w:val="32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B5577CC" w14:textId="77777777" w:rsidR="003E1A60" w:rsidRPr="003E1A60" w:rsidRDefault="003E1A60" w:rsidP="003E1A60">
            <w:pPr>
              <w:rPr>
                <w:b/>
                <w:bCs/>
                <w:sz w:val="32"/>
                <w:szCs w:val="32"/>
              </w:rPr>
            </w:pPr>
            <w:r w:rsidRPr="003E1A60">
              <w:rPr>
                <w:b/>
                <w:bCs/>
                <w:sz w:val="32"/>
                <w:szCs w:val="32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8E1B530" w14:textId="77777777" w:rsidR="003E1A60" w:rsidRPr="003E1A60" w:rsidRDefault="003E1A60" w:rsidP="003E1A60">
            <w:pPr>
              <w:rPr>
                <w:b/>
                <w:bCs/>
                <w:sz w:val="32"/>
                <w:szCs w:val="32"/>
              </w:rPr>
            </w:pPr>
            <w:r w:rsidRPr="003E1A60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3E1A60" w:rsidRPr="003E1A60" w14:paraId="0B8E77B7" w14:textId="77777777" w:rsidTr="008973B5">
        <w:trPr>
          <w:trHeight w:val="733"/>
          <w:tblCellSpacing w:w="15" w:type="dxa"/>
        </w:trPr>
        <w:tc>
          <w:tcPr>
            <w:tcW w:w="0" w:type="auto"/>
            <w:vAlign w:val="center"/>
            <w:hideMark/>
          </w:tcPr>
          <w:p w14:paraId="1DD47FC4" w14:textId="77777777" w:rsidR="003E1A60" w:rsidRPr="003E1A60" w:rsidRDefault="003E1A60" w:rsidP="003E1A60">
            <w:pPr>
              <w:rPr>
                <w:sz w:val="32"/>
                <w:szCs w:val="32"/>
              </w:rPr>
            </w:pPr>
            <w:r w:rsidRPr="003E1A60">
              <w:rPr>
                <w:sz w:val="32"/>
                <w:szCs w:val="32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C3646C2" w14:textId="77777777" w:rsidR="003E1A60" w:rsidRPr="003E1A60" w:rsidRDefault="003E1A60" w:rsidP="003E1A60">
            <w:pPr>
              <w:rPr>
                <w:sz w:val="32"/>
                <w:szCs w:val="32"/>
              </w:rPr>
            </w:pPr>
            <w:r w:rsidRPr="003E1A60">
              <w:rPr>
                <w:sz w:val="32"/>
                <w:szCs w:val="32"/>
              </w:rPr>
              <w:t>HTML/CSS/JS/Tailwind</w:t>
            </w:r>
          </w:p>
        </w:tc>
        <w:tc>
          <w:tcPr>
            <w:tcW w:w="0" w:type="auto"/>
            <w:vAlign w:val="center"/>
            <w:hideMark/>
          </w:tcPr>
          <w:p w14:paraId="49458865" w14:textId="77777777" w:rsidR="003E1A60" w:rsidRPr="003E1A60" w:rsidRDefault="003E1A60" w:rsidP="003E1A60">
            <w:pPr>
              <w:rPr>
                <w:sz w:val="32"/>
                <w:szCs w:val="32"/>
              </w:rPr>
            </w:pPr>
            <w:r w:rsidRPr="003E1A60">
              <w:rPr>
                <w:sz w:val="32"/>
                <w:szCs w:val="32"/>
              </w:rPr>
              <w:t>UI/UX</w:t>
            </w:r>
          </w:p>
        </w:tc>
      </w:tr>
      <w:tr w:rsidR="003E1A60" w:rsidRPr="003E1A60" w14:paraId="0FE15824" w14:textId="77777777" w:rsidTr="008973B5">
        <w:trPr>
          <w:trHeight w:val="712"/>
          <w:tblCellSpacing w:w="15" w:type="dxa"/>
        </w:trPr>
        <w:tc>
          <w:tcPr>
            <w:tcW w:w="0" w:type="auto"/>
            <w:vAlign w:val="center"/>
            <w:hideMark/>
          </w:tcPr>
          <w:p w14:paraId="739365F8" w14:textId="77777777" w:rsidR="003E1A60" w:rsidRPr="003E1A60" w:rsidRDefault="003E1A60" w:rsidP="003E1A60">
            <w:pPr>
              <w:rPr>
                <w:sz w:val="32"/>
                <w:szCs w:val="32"/>
              </w:rPr>
            </w:pPr>
            <w:r w:rsidRPr="003E1A60">
              <w:rPr>
                <w:sz w:val="32"/>
                <w:szCs w:val="32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8BBC7A9" w14:textId="77777777" w:rsidR="003E1A60" w:rsidRPr="003E1A60" w:rsidRDefault="003E1A60" w:rsidP="003E1A60">
            <w:pPr>
              <w:rPr>
                <w:sz w:val="32"/>
                <w:szCs w:val="32"/>
              </w:rPr>
            </w:pPr>
            <w:r w:rsidRPr="003E1A60">
              <w:rPr>
                <w:sz w:val="32"/>
                <w:szCs w:val="32"/>
              </w:rPr>
              <w:t>Flask/Python</w:t>
            </w:r>
          </w:p>
        </w:tc>
        <w:tc>
          <w:tcPr>
            <w:tcW w:w="0" w:type="auto"/>
            <w:vAlign w:val="center"/>
            <w:hideMark/>
          </w:tcPr>
          <w:p w14:paraId="56E7A63D" w14:textId="77777777" w:rsidR="003E1A60" w:rsidRPr="003E1A60" w:rsidRDefault="003E1A60" w:rsidP="003E1A60">
            <w:pPr>
              <w:rPr>
                <w:sz w:val="32"/>
                <w:szCs w:val="32"/>
              </w:rPr>
            </w:pPr>
            <w:r w:rsidRPr="003E1A60">
              <w:rPr>
                <w:sz w:val="32"/>
                <w:szCs w:val="32"/>
              </w:rPr>
              <w:t>API</w:t>
            </w:r>
          </w:p>
        </w:tc>
      </w:tr>
      <w:tr w:rsidR="003E1A60" w:rsidRPr="003E1A60" w14:paraId="6E9FA479" w14:textId="77777777" w:rsidTr="008973B5">
        <w:trPr>
          <w:trHeight w:val="733"/>
          <w:tblCellSpacing w:w="15" w:type="dxa"/>
        </w:trPr>
        <w:tc>
          <w:tcPr>
            <w:tcW w:w="0" w:type="auto"/>
            <w:vAlign w:val="center"/>
            <w:hideMark/>
          </w:tcPr>
          <w:p w14:paraId="52FF18B8" w14:textId="77777777" w:rsidR="003E1A60" w:rsidRPr="003E1A60" w:rsidRDefault="003E1A60" w:rsidP="003E1A60">
            <w:pPr>
              <w:rPr>
                <w:sz w:val="32"/>
                <w:szCs w:val="32"/>
              </w:rPr>
            </w:pPr>
            <w:r w:rsidRPr="003E1A60">
              <w:rPr>
                <w:sz w:val="32"/>
                <w:szCs w:val="32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1F643B2A" w14:textId="77777777" w:rsidR="003E1A60" w:rsidRPr="003E1A60" w:rsidRDefault="003E1A60" w:rsidP="003E1A60">
            <w:pPr>
              <w:rPr>
                <w:sz w:val="32"/>
                <w:szCs w:val="32"/>
              </w:rPr>
            </w:pPr>
            <w:r w:rsidRPr="003E1A60">
              <w:rPr>
                <w:sz w:val="32"/>
                <w:szCs w:val="32"/>
              </w:rPr>
              <w:t>LangChain/Gemini</w:t>
            </w:r>
          </w:p>
        </w:tc>
        <w:tc>
          <w:tcPr>
            <w:tcW w:w="0" w:type="auto"/>
            <w:vAlign w:val="center"/>
            <w:hideMark/>
          </w:tcPr>
          <w:p w14:paraId="633E7872" w14:textId="77777777" w:rsidR="003E1A60" w:rsidRPr="003E1A60" w:rsidRDefault="003E1A60" w:rsidP="003E1A60">
            <w:pPr>
              <w:rPr>
                <w:sz w:val="32"/>
                <w:szCs w:val="32"/>
              </w:rPr>
            </w:pPr>
            <w:r w:rsidRPr="003E1A60">
              <w:rPr>
                <w:sz w:val="32"/>
                <w:szCs w:val="32"/>
              </w:rPr>
              <w:t>Reasoning</w:t>
            </w:r>
          </w:p>
        </w:tc>
      </w:tr>
      <w:tr w:rsidR="003E1A60" w:rsidRPr="003E1A60" w14:paraId="59A7DB8B" w14:textId="77777777" w:rsidTr="008973B5">
        <w:trPr>
          <w:trHeight w:val="712"/>
          <w:tblCellSpacing w:w="15" w:type="dxa"/>
        </w:trPr>
        <w:tc>
          <w:tcPr>
            <w:tcW w:w="0" w:type="auto"/>
            <w:vAlign w:val="center"/>
            <w:hideMark/>
          </w:tcPr>
          <w:p w14:paraId="7D75A7D8" w14:textId="77777777" w:rsidR="003E1A60" w:rsidRPr="003E1A60" w:rsidRDefault="003E1A60" w:rsidP="003E1A60">
            <w:pPr>
              <w:rPr>
                <w:sz w:val="32"/>
                <w:szCs w:val="32"/>
              </w:rPr>
            </w:pPr>
            <w:r w:rsidRPr="003E1A60">
              <w:rPr>
                <w:sz w:val="32"/>
                <w:szCs w:val="32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25B50D45" w14:textId="77777777" w:rsidR="003E1A60" w:rsidRPr="003E1A60" w:rsidRDefault="003E1A60" w:rsidP="003E1A60">
            <w:pPr>
              <w:rPr>
                <w:sz w:val="32"/>
                <w:szCs w:val="32"/>
              </w:rPr>
            </w:pPr>
            <w:r w:rsidRPr="003E1A60">
              <w:rPr>
                <w:sz w:val="32"/>
                <w:szCs w:val="32"/>
              </w:rPr>
              <w:t>DuckDuckGo</w:t>
            </w:r>
          </w:p>
        </w:tc>
        <w:tc>
          <w:tcPr>
            <w:tcW w:w="0" w:type="auto"/>
            <w:vAlign w:val="center"/>
            <w:hideMark/>
          </w:tcPr>
          <w:p w14:paraId="2DCAD706" w14:textId="77777777" w:rsidR="003E1A60" w:rsidRPr="003E1A60" w:rsidRDefault="003E1A60" w:rsidP="003E1A60">
            <w:pPr>
              <w:rPr>
                <w:sz w:val="32"/>
                <w:szCs w:val="32"/>
              </w:rPr>
            </w:pPr>
            <w:r w:rsidRPr="003E1A60">
              <w:rPr>
                <w:sz w:val="32"/>
                <w:szCs w:val="32"/>
              </w:rPr>
              <w:t>Web info</w:t>
            </w:r>
          </w:p>
        </w:tc>
      </w:tr>
    </w:tbl>
    <w:p w14:paraId="73999802" w14:textId="77777777" w:rsidR="008973B5" w:rsidRPr="008973B5" w:rsidRDefault="008973B5" w:rsidP="008973B5">
      <w:pPr>
        <w:rPr>
          <w:b/>
          <w:bCs/>
          <w:sz w:val="32"/>
          <w:szCs w:val="32"/>
        </w:rPr>
      </w:pPr>
      <w:r w:rsidRPr="008973B5">
        <w:rPr>
          <w:b/>
          <w:bCs/>
          <w:sz w:val="32"/>
          <w:szCs w:val="32"/>
        </w:rPr>
        <w:t>1.4.1 User Categories</w:t>
      </w:r>
    </w:p>
    <w:p w14:paraId="6669744B" w14:textId="77777777" w:rsidR="008973B5" w:rsidRPr="008973B5" w:rsidRDefault="008973B5" w:rsidP="008973B5">
      <w:pPr>
        <w:rPr>
          <w:sz w:val="32"/>
          <w:szCs w:val="32"/>
        </w:rPr>
      </w:pPr>
      <w:r w:rsidRPr="008973B5">
        <w:rPr>
          <w:b/>
          <w:bCs/>
          <w:sz w:val="32"/>
          <w:szCs w:val="32"/>
        </w:rPr>
        <w:t>N</w:t>
      </w:r>
      <w:r w:rsidRPr="008973B5">
        <w:rPr>
          <w:sz w:val="32"/>
          <w:szCs w:val="32"/>
        </w:rPr>
        <w:t>yayaAI serves a diverse set of users across multiple domains, each benefitting from tailored legal research and automation capabilities.</w:t>
      </w:r>
    </w:p>
    <w:p w14:paraId="769F4CEA" w14:textId="77777777" w:rsidR="008973B5" w:rsidRPr="008973B5" w:rsidRDefault="008973B5" w:rsidP="008973B5">
      <w:pPr>
        <w:numPr>
          <w:ilvl w:val="0"/>
          <w:numId w:val="11"/>
        </w:numPr>
        <w:rPr>
          <w:sz w:val="32"/>
          <w:szCs w:val="32"/>
        </w:rPr>
      </w:pPr>
      <w:r w:rsidRPr="008973B5">
        <w:rPr>
          <w:sz w:val="32"/>
          <w:szCs w:val="32"/>
        </w:rPr>
        <w:t>Government Institutions:</w:t>
      </w:r>
      <w:r w:rsidRPr="008973B5">
        <w:rPr>
          <w:sz w:val="32"/>
          <w:szCs w:val="32"/>
        </w:rPr>
        <w:br/>
        <w:t>Members of Parliament (MPs), MLAs, judges, and court staff can reference specific cases and verdicts efficiently through NyayaAI’s intelligent search system.</w:t>
      </w:r>
    </w:p>
    <w:p w14:paraId="5856ADE2" w14:textId="77777777" w:rsidR="008973B5" w:rsidRPr="008973B5" w:rsidRDefault="008973B5" w:rsidP="008973B5">
      <w:pPr>
        <w:numPr>
          <w:ilvl w:val="0"/>
          <w:numId w:val="11"/>
        </w:numPr>
        <w:rPr>
          <w:sz w:val="32"/>
          <w:szCs w:val="32"/>
        </w:rPr>
      </w:pPr>
      <w:r w:rsidRPr="008973B5">
        <w:rPr>
          <w:sz w:val="32"/>
          <w:szCs w:val="32"/>
        </w:rPr>
        <w:t>B2B Sector (Corporate Legal Ecosystem):</w:t>
      </w:r>
      <w:r w:rsidRPr="008973B5">
        <w:rPr>
          <w:sz w:val="32"/>
          <w:szCs w:val="32"/>
        </w:rPr>
        <w:br/>
        <w:t>Private lawyers, Chartered Accountants, legal firms, and multinational corporations can integrate NyayaAI within their internal systems to streamline legal referencing and compliance workflows.</w:t>
      </w:r>
    </w:p>
    <w:p w14:paraId="1059A121" w14:textId="77777777" w:rsidR="008973B5" w:rsidRPr="008973B5" w:rsidRDefault="008973B5" w:rsidP="008973B5">
      <w:pPr>
        <w:numPr>
          <w:ilvl w:val="0"/>
          <w:numId w:val="11"/>
        </w:numPr>
        <w:rPr>
          <w:sz w:val="32"/>
          <w:szCs w:val="32"/>
        </w:rPr>
      </w:pPr>
      <w:r w:rsidRPr="008973B5">
        <w:rPr>
          <w:sz w:val="32"/>
          <w:szCs w:val="32"/>
        </w:rPr>
        <w:t>Public Users (Direct Launch):</w:t>
      </w:r>
      <w:r w:rsidRPr="008973B5">
        <w:rPr>
          <w:sz w:val="32"/>
          <w:szCs w:val="32"/>
        </w:rPr>
        <w:br/>
        <w:t>General citizens can access automated legal assistance for day-</w:t>
      </w:r>
      <w:r w:rsidRPr="008973B5">
        <w:rPr>
          <w:sz w:val="32"/>
          <w:szCs w:val="32"/>
        </w:rPr>
        <w:lastRenderedPageBreak/>
        <w:t>to-day tasks—reducing dependency on private consultations and cutting costs for basic legal needs.</w:t>
      </w:r>
    </w:p>
    <w:p w14:paraId="7DC71B5B" w14:textId="77777777" w:rsidR="008973B5" w:rsidRDefault="008973B5" w:rsidP="003E1A60">
      <w:pPr>
        <w:rPr>
          <w:b/>
          <w:bCs/>
          <w:sz w:val="32"/>
          <w:szCs w:val="32"/>
        </w:rPr>
      </w:pPr>
    </w:p>
    <w:p w14:paraId="179E3F96" w14:textId="0B13483E" w:rsidR="003E1A60" w:rsidRPr="003E1A60" w:rsidRDefault="003E1A60" w:rsidP="003E1A60">
      <w:pPr>
        <w:rPr>
          <w:b/>
          <w:bCs/>
          <w:sz w:val="32"/>
          <w:szCs w:val="32"/>
        </w:rPr>
      </w:pPr>
      <w:r w:rsidRPr="003E1A60">
        <w:rPr>
          <w:b/>
          <w:bCs/>
          <w:sz w:val="32"/>
          <w:szCs w:val="32"/>
        </w:rPr>
        <w:t>4.2 Key Implementation Details</w:t>
      </w:r>
    </w:p>
    <w:p w14:paraId="2CFA1A09" w14:textId="77777777" w:rsidR="003E1A60" w:rsidRPr="003E1A60" w:rsidRDefault="003E1A60" w:rsidP="003E1A60">
      <w:pPr>
        <w:rPr>
          <w:sz w:val="32"/>
          <w:szCs w:val="32"/>
        </w:rPr>
      </w:pPr>
      <w:r w:rsidRPr="003E1A60">
        <w:rPr>
          <w:b/>
          <w:bCs/>
          <w:sz w:val="32"/>
          <w:szCs w:val="32"/>
        </w:rPr>
        <w:t>API Endpoints:</w:t>
      </w:r>
      <w:r w:rsidRPr="003E1A60">
        <w:rPr>
          <w:sz w:val="32"/>
          <w:szCs w:val="32"/>
        </w:rPr>
        <w:t xml:space="preserve"> (From NyayaAI_API_Endpoint_Structure.md)</w:t>
      </w:r>
    </w:p>
    <w:p w14:paraId="11C59C1F" w14:textId="77777777" w:rsidR="003E1A60" w:rsidRPr="003E1A60" w:rsidRDefault="003E1A60" w:rsidP="003E1A60">
      <w:pPr>
        <w:numPr>
          <w:ilvl w:val="0"/>
          <w:numId w:val="9"/>
        </w:numPr>
        <w:rPr>
          <w:sz w:val="32"/>
          <w:szCs w:val="32"/>
        </w:rPr>
      </w:pPr>
      <w:r w:rsidRPr="003E1A60">
        <w:rPr>
          <w:sz w:val="32"/>
          <w:szCs w:val="32"/>
        </w:rPr>
        <w:t>/</w:t>
      </w:r>
      <w:proofErr w:type="spellStart"/>
      <w:r w:rsidRPr="003E1A60">
        <w:rPr>
          <w:sz w:val="32"/>
          <w:szCs w:val="32"/>
        </w:rPr>
        <w:t>api</w:t>
      </w:r>
      <w:proofErr w:type="spellEnd"/>
      <w:r w:rsidRPr="003E1A60">
        <w:rPr>
          <w:sz w:val="32"/>
          <w:szCs w:val="32"/>
        </w:rPr>
        <w:t>/chat: Basic chat.</w:t>
      </w:r>
    </w:p>
    <w:p w14:paraId="6503045C" w14:textId="77777777" w:rsidR="003E1A60" w:rsidRPr="003E1A60" w:rsidRDefault="003E1A60" w:rsidP="003E1A60">
      <w:pPr>
        <w:numPr>
          <w:ilvl w:val="0"/>
          <w:numId w:val="9"/>
        </w:numPr>
        <w:rPr>
          <w:sz w:val="32"/>
          <w:szCs w:val="32"/>
        </w:rPr>
      </w:pPr>
      <w:r w:rsidRPr="003E1A60">
        <w:rPr>
          <w:sz w:val="32"/>
          <w:szCs w:val="32"/>
        </w:rPr>
        <w:t>/</w:t>
      </w:r>
      <w:proofErr w:type="spellStart"/>
      <w:r w:rsidRPr="003E1A60">
        <w:rPr>
          <w:sz w:val="32"/>
          <w:szCs w:val="32"/>
        </w:rPr>
        <w:t>api</w:t>
      </w:r>
      <w:proofErr w:type="spellEnd"/>
      <w:r w:rsidRPr="003E1A60">
        <w:rPr>
          <w:sz w:val="32"/>
          <w:szCs w:val="32"/>
        </w:rPr>
        <w:t>/chat/intelligent: Smart search.</w:t>
      </w:r>
    </w:p>
    <w:p w14:paraId="3FCB38FB" w14:textId="77777777" w:rsidR="003E1A60" w:rsidRPr="003E1A60" w:rsidRDefault="003E1A60" w:rsidP="003E1A60">
      <w:pPr>
        <w:numPr>
          <w:ilvl w:val="0"/>
          <w:numId w:val="9"/>
        </w:numPr>
        <w:rPr>
          <w:sz w:val="32"/>
          <w:szCs w:val="32"/>
        </w:rPr>
      </w:pPr>
      <w:r w:rsidRPr="003E1A60">
        <w:rPr>
          <w:sz w:val="32"/>
          <w:szCs w:val="32"/>
        </w:rPr>
        <w:t>/</w:t>
      </w:r>
      <w:proofErr w:type="spellStart"/>
      <w:r w:rsidRPr="003E1A60">
        <w:rPr>
          <w:sz w:val="32"/>
          <w:szCs w:val="32"/>
        </w:rPr>
        <w:t>api</w:t>
      </w:r>
      <w:proofErr w:type="spellEnd"/>
      <w:r w:rsidRPr="003E1A60">
        <w:rPr>
          <w:sz w:val="32"/>
          <w:szCs w:val="32"/>
        </w:rPr>
        <w:t>/chat/force-search: Forced search.</w:t>
      </w:r>
    </w:p>
    <w:p w14:paraId="7255BCD0" w14:textId="77777777" w:rsidR="003E1A60" w:rsidRPr="003E1A60" w:rsidRDefault="003E1A60" w:rsidP="003E1A60">
      <w:pPr>
        <w:numPr>
          <w:ilvl w:val="0"/>
          <w:numId w:val="9"/>
        </w:numPr>
        <w:rPr>
          <w:sz w:val="32"/>
          <w:szCs w:val="32"/>
        </w:rPr>
      </w:pPr>
      <w:r w:rsidRPr="003E1A60">
        <w:rPr>
          <w:sz w:val="32"/>
          <w:szCs w:val="32"/>
        </w:rPr>
        <w:t>/</w:t>
      </w:r>
      <w:proofErr w:type="spellStart"/>
      <w:r w:rsidRPr="003E1A60">
        <w:rPr>
          <w:sz w:val="32"/>
          <w:szCs w:val="32"/>
        </w:rPr>
        <w:t>api</w:t>
      </w:r>
      <w:proofErr w:type="spellEnd"/>
      <w:r w:rsidRPr="003E1A60">
        <w:rPr>
          <w:sz w:val="32"/>
          <w:szCs w:val="32"/>
        </w:rPr>
        <w:t>/search: Web search.</w:t>
      </w:r>
    </w:p>
    <w:p w14:paraId="5E396A47" w14:textId="77777777" w:rsidR="003E1A60" w:rsidRPr="003E1A60" w:rsidRDefault="003E1A60" w:rsidP="003E1A60">
      <w:pPr>
        <w:numPr>
          <w:ilvl w:val="0"/>
          <w:numId w:val="9"/>
        </w:numPr>
        <w:rPr>
          <w:sz w:val="32"/>
          <w:szCs w:val="32"/>
        </w:rPr>
      </w:pPr>
      <w:r w:rsidRPr="003E1A60">
        <w:rPr>
          <w:sz w:val="32"/>
          <w:szCs w:val="32"/>
        </w:rPr>
        <w:t>/</w:t>
      </w:r>
      <w:proofErr w:type="spellStart"/>
      <w:r w:rsidRPr="003E1A60">
        <w:rPr>
          <w:sz w:val="32"/>
          <w:szCs w:val="32"/>
        </w:rPr>
        <w:t>api</w:t>
      </w:r>
      <w:proofErr w:type="spellEnd"/>
      <w:r w:rsidRPr="003E1A60">
        <w:rPr>
          <w:sz w:val="32"/>
          <w:szCs w:val="32"/>
        </w:rPr>
        <w:t>/chat/upload: Document upload.</w:t>
      </w:r>
    </w:p>
    <w:p w14:paraId="5BAF033A" w14:textId="77777777" w:rsidR="003E1A60" w:rsidRPr="003E1A60" w:rsidRDefault="003E1A60" w:rsidP="003E1A60">
      <w:pPr>
        <w:rPr>
          <w:sz w:val="32"/>
          <w:szCs w:val="32"/>
        </w:rPr>
      </w:pPr>
      <w:r w:rsidRPr="003E1A60">
        <w:rPr>
          <w:b/>
          <w:bCs/>
          <w:sz w:val="32"/>
          <w:szCs w:val="32"/>
        </w:rPr>
        <w:t>Table 2: API Endpoint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1125"/>
        <w:gridCol w:w="2089"/>
      </w:tblGrid>
      <w:tr w:rsidR="003E1A60" w:rsidRPr="003E1A60" w14:paraId="167591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BB550" w14:textId="77777777" w:rsidR="003E1A60" w:rsidRPr="003E1A60" w:rsidRDefault="003E1A60" w:rsidP="003E1A60">
            <w:pPr>
              <w:rPr>
                <w:b/>
                <w:bCs/>
                <w:sz w:val="32"/>
                <w:szCs w:val="32"/>
              </w:rPr>
            </w:pPr>
            <w:r w:rsidRPr="003E1A60">
              <w:rPr>
                <w:b/>
                <w:bCs/>
                <w:sz w:val="32"/>
                <w:szCs w:val="32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607B7D3" w14:textId="77777777" w:rsidR="003E1A60" w:rsidRPr="003E1A60" w:rsidRDefault="003E1A60" w:rsidP="003E1A60">
            <w:pPr>
              <w:rPr>
                <w:b/>
                <w:bCs/>
                <w:sz w:val="32"/>
                <w:szCs w:val="32"/>
              </w:rPr>
            </w:pPr>
            <w:r w:rsidRPr="003E1A60">
              <w:rPr>
                <w:b/>
                <w:bCs/>
                <w:sz w:val="32"/>
                <w:szCs w:val="32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123D37F" w14:textId="77777777" w:rsidR="003E1A60" w:rsidRPr="003E1A60" w:rsidRDefault="003E1A60" w:rsidP="003E1A60">
            <w:pPr>
              <w:rPr>
                <w:b/>
                <w:bCs/>
                <w:sz w:val="32"/>
                <w:szCs w:val="32"/>
              </w:rPr>
            </w:pPr>
            <w:r w:rsidRPr="003E1A60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3E1A60" w:rsidRPr="003E1A60" w14:paraId="4D874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2217E" w14:textId="77777777" w:rsidR="003E1A60" w:rsidRPr="003E1A60" w:rsidRDefault="003E1A60" w:rsidP="003E1A60">
            <w:pPr>
              <w:rPr>
                <w:sz w:val="32"/>
                <w:szCs w:val="32"/>
              </w:rPr>
            </w:pPr>
            <w:r w:rsidRPr="003E1A60">
              <w:rPr>
                <w:sz w:val="32"/>
                <w:szCs w:val="32"/>
              </w:rPr>
              <w:t>/</w:t>
            </w:r>
            <w:proofErr w:type="spellStart"/>
            <w:r w:rsidRPr="003E1A60">
              <w:rPr>
                <w:sz w:val="32"/>
                <w:szCs w:val="32"/>
              </w:rPr>
              <w:t>api</w:t>
            </w:r>
            <w:proofErr w:type="spellEnd"/>
            <w:r w:rsidRPr="003E1A60">
              <w:rPr>
                <w:sz w:val="32"/>
                <w:szCs w:val="32"/>
              </w:rPr>
              <w:t>/chat</w:t>
            </w:r>
          </w:p>
        </w:tc>
        <w:tc>
          <w:tcPr>
            <w:tcW w:w="0" w:type="auto"/>
            <w:vAlign w:val="center"/>
            <w:hideMark/>
          </w:tcPr>
          <w:p w14:paraId="4AABA67B" w14:textId="77777777" w:rsidR="003E1A60" w:rsidRPr="003E1A60" w:rsidRDefault="003E1A60" w:rsidP="003E1A60">
            <w:pPr>
              <w:rPr>
                <w:sz w:val="32"/>
                <w:szCs w:val="32"/>
              </w:rPr>
            </w:pPr>
            <w:r w:rsidRPr="003E1A60">
              <w:rPr>
                <w:sz w:val="32"/>
                <w:szCs w:val="3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61E9001" w14:textId="77777777" w:rsidR="003E1A60" w:rsidRPr="003E1A60" w:rsidRDefault="003E1A60" w:rsidP="003E1A60">
            <w:pPr>
              <w:rPr>
                <w:sz w:val="32"/>
                <w:szCs w:val="32"/>
              </w:rPr>
            </w:pPr>
            <w:r w:rsidRPr="003E1A60">
              <w:rPr>
                <w:sz w:val="32"/>
                <w:szCs w:val="32"/>
              </w:rPr>
              <w:t>Basic query</w:t>
            </w:r>
          </w:p>
        </w:tc>
      </w:tr>
      <w:tr w:rsidR="003E1A60" w:rsidRPr="003E1A60" w14:paraId="288AF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5AD99" w14:textId="77777777" w:rsidR="003E1A60" w:rsidRPr="003E1A60" w:rsidRDefault="003E1A60" w:rsidP="003E1A60">
            <w:pPr>
              <w:rPr>
                <w:sz w:val="32"/>
                <w:szCs w:val="32"/>
              </w:rPr>
            </w:pPr>
            <w:r w:rsidRPr="003E1A60">
              <w:rPr>
                <w:sz w:val="32"/>
                <w:szCs w:val="32"/>
              </w:rPr>
              <w:t>/</w:t>
            </w:r>
            <w:proofErr w:type="spellStart"/>
            <w:r w:rsidRPr="003E1A60">
              <w:rPr>
                <w:sz w:val="32"/>
                <w:szCs w:val="32"/>
              </w:rPr>
              <w:t>api</w:t>
            </w:r>
            <w:proofErr w:type="spellEnd"/>
            <w:r w:rsidRPr="003E1A60">
              <w:rPr>
                <w:sz w:val="32"/>
                <w:szCs w:val="32"/>
              </w:rPr>
              <w:t>/chat/intelligent</w:t>
            </w:r>
          </w:p>
        </w:tc>
        <w:tc>
          <w:tcPr>
            <w:tcW w:w="0" w:type="auto"/>
            <w:vAlign w:val="center"/>
            <w:hideMark/>
          </w:tcPr>
          <w:p w14:paraId="03E19A95" w14:textId="77777777" w:rsidR="003E1A60" w:rsidRPr="003E1A60" w:rsidRDefault="003E1A60" w:rsidP="003E1A60">
            <w:pPr>
              <w:rPr>
                <w:sz w:val="32"/>
                <w:szCs w:val="32"/>
              </w:rPr>
            </w:pPr>
            <w:r w:rsidRPr="003E1A60">
              <w:rPr>
                <w:sz w:val="32"/>
                <w:szCs w:val="3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0F3EAFF" w14:textId="77777777" w:rsidR="003E1A60" w:rsidRPr="003E1A60" w:rsidRDefault="003E1A60" w:rsidP="003E1A60">
            <w:pPr>
              <w:rPr>
                <w:sz w:val="32"/>
                <w:szCs w:val="32"/>
              </w:rPr>
            </w:pPr>
            <w:r w:rsidRPr="003E1A60">
              <w:rPr>
                <w:sz w:val="32"/>
                <w:szCs w:val="32"/>
              </w:rPr>
              <w:t>Search decision</w:t>
            </w:r>
          </w:p>
        </w:tc>
      </w:tr>
      <w:tr w:rsidR="003E1A60" w:rsidRPr="003E1A60" w14:paraId="6639B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D4DE4" w14:textId="77777777" w:rsidR="003E1A60" w:rsidRPr="003E1A60" w:rsidRDefault="003E1A60" w:rsidP="003E1A60">
            <w:pPr>
              <w:rPr>
                <w:sz w:val="32"/>
                <w:szCs w:val="32"/>
              </w:rPr>
            </w:pPr>
            <w:r w:rsidRPr="003E1A60">
              <w:rPr>
                <w:sz w:val="32"/>
                <w:szCs w:val="32"/>
              </w:rPr>
              <w:t>/</w:t>
            </w:r>
            <w:proofErr w:type="spellStart"/>
            <w:r w:rsidRPr="003E1A60">
              <w:rPr>
                <w:sz w:val="32"/>
                <w:szCs w:val="32"/>
              </w:rPr>
              <w:t>api</w:t>
            </w:r>
            <w:proofErr w:type="spellEnd"/>
            <w:r w:rsidRPr="003E1A60">
              <w:rPr>
                <w:sz w:val="32"/>
                <w:szCs w:val="32"/>
              </w:rPr>
              <w:t>/search</w:t>
            </w:r>
          </w:p>
        </w:tc>
        <w:tc>
          <w:tcPr>
            <w:tcW w:w="0" w:type="auto"/>
            <w:vAlign w:val="center"/>
            <w:hideMark/>
          </w:tcPr>
          <w:p w14:paraId="71922796" w14:textId="77777777" w:rsidR="003E1A60" w:rsidRPr="003E1A60" w:rsidRDefault="003E1A60" w:rsidP="003E1A60">
            <w:pPr>
              <w:rPr>
                <w:sz w:val="32"/>
                <w:szCs w:val="32"/>
              </w:rPr>
            </w:pPr>
            <w:r w:rsidRPr="003E1A60">
              <w:rPr>
                <w:sz w:val="32"/>
                <w:szCs w:val="3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F05A28D" w14:textId="77777777" w:rsidR="003E1A60" w:rsidRPr="003E1A60" w:rsidRDefault="003E1A60" w:rsidP="003E1A60">
            <w:pPr>
              <w:rPr>
                <w:sz w:val="32"/>
                <w:szCs w:val="32"/>
              </w:rPr>
            </w:pPr>
            <w:r w:rsidRPr="003E1A60">
              <w:rPr>
                <w:sz w:val="32"/>
                <w:szCs w:val="32"/>
              </w:rPr>
              <w:t>Web search</w:t>
            </w:r>
          </w:p>
        </w:tc>
      </w:tr>
    </w:tbl>
    <w:p w14:paraId="4EDB9018" w14:textId="77777777" w:rsidR="003E1A60" w:rsidRPr="003E1A60" w:rsidRDefault="003E1A60" w:rsidP="003E1A60">
      <w:pPr>
        <w:rPr>
          <w:sz w:val="32"/>
          <w:szCs w:val="32"/>
        </w:rPr>
      </w:pPr>
      <w:r w:rsidRPr="003E1A60">
        <w:rPr>
          <w:b/>
          <w:bCs/>
          <w:sz w:val="32"/>
          <w:szCs w:val="32"/>
        </w:rPr>
        <w:t>Data Flow:</w:t>
      </w:r>
      <w:r w:rsidRPr="003E1A60">
        <w:rPr>
          <w:sz w:val="32"/>
          <w:szCs w:val="32"/>
        </w:rPr>
        <w:t xml:space="preserve"> User input → Classification → Processing (chat/search/upload) → Response.</w:t>
      </w:r>
    </w:p>
    <w:p w14:paraId="5833C973" w14:textId="77777777" w:rsidR="003E1A60" w:rsidRPr="003E1A60" w:rsidRDefault="003E1A60" w:rsidP="003E1A60">
      <w:pPr>
        <w:rPr>
          <w:b/>
          <w:bCs/>
          <w:sz w:val="32"/>
          <w:szCs w:val="32"/>
        </w:rPr>
      </w:pPr>
      <w:r w:rsidRPr="003E1A60">
        <w:rPr>
          <w:b/>
          <w:bCs/>
          <w:sz w:val="32"/>
          <w:szCs w:val="32"/>
        </w:rPr>
        <w:t>4.3 Challenges &amp; Solutions</w:t>
      </w:r>
    </w:p>
    <w:p w14:paraId="55C42DB9" w14:textId="77777777" w:rsidR="003E1A60" w:rsidRPr="003E1A60" w:rsidRDefault="003E1A60" w:rsidP="003E1A60">
      <w:pPr>
        <w:rPr>
          <w:sz w:val="24"/>
          <w:szCs w:val="24"/>
        </w:rPr>
      </w:pPr>
      <w:r w:rsidRPr="003E1A60">
        <w:rPr>
          <w:sz w:val="32"/>
          <w:szCs w:val="32"/>
        </w:rPr>
        <w:t>Challenges: API integration, search decisions. Solutions: Fallbacks, custom prompts</w:t>
      </w:r>
      <w:r w:rsidRPr="003E1A60">
        <w:rPr>
          <w:sz w:val="24"/>
          <w:szCs w:val="24"/>
        </w:rPr>
        <w:t>.</w:t>
      </w:r>
    </w:p>
    <w:p w14:paraId="621AF017" w14:textId="77777777" w:rsidR="003E1A60" w:rsidRPr="003E1A60" w:rsidRDefault="00000000" w:rsidP="003E1A60">
      <w:pPr>
        <w:rPr>
          <w:sz w:val="24"/>
          <w:szCs w:val="24"/>
        </w:rPr>
      </w:pPr>
      <w:r>
        <w:rPr>
          <w:sz w:val="24"/>
          <w:szCs w:val="24"/>
        </w:rPr>
        <w:pict w14:anchorId="40DD6D3A">
          <v:rect id="_x0000_i1032" style="width:0;height:1.5pt" o:hralign="center" o:hrstd="t" o:hr="t" fillcolor="#a0a0a0" stroked="f"/>
        </w:pict>
      </w:r>
    </w:p>
    <w:p w14:paraId="572C6072" w14:textId="77777777" w:rsidR="003E1A60" w:rsidRPr="003E1A60" w:rsidRDefault="003E1A60">
      <w:pPr>
        <w:rPr>
          <w:b/>
          <w:bCs/>
          <w:sz w:val="24"/>
          <w:szCs w:val="24"/>
        </w:rPr>
      </w:pPr>
      <w:r w:rsidRPr="003E1A60">
        <w:rPr>
          <w:b/>
          <w:bCs/>
          <w:sz w:val="24"/>
          <w:szCs w:val="24"/>
        </w:rPr>
        <w:br w:type="page"/>
      </w:r>
    </w:p>
    <w:p w14:paraId="3E79930C" w14:textId="39D262FD" w:rsidR="003E1A60" w:rsidRDefault="003E1A60" w:rsidP="003E1A60">
      <w:pPr>
        <w:pStyle w:val="Heading1"/>
        <w:rPr>
          <w:sz w:val="48"/>
          <w:szCs w:val="48"/>
        </w:rPr>
      </w:pPr>
      <w:r w:rsidRPr="004722EB">
        <w:rPr>
          <w:sz w:val="48"/>
          <w:szCs w:val="48"/>
        </w:rPr>
        <w:lastRenderedPageBreak/>
        <w:t>5. Evaluation &amp; Results</w:t>
      </w:r>
    </w:p>
    <w:p w14:paraId="74DFD237" w14:textId="77777777" w:rsidR="004722EB" w:rsidRPr="004722EB" w:rsidRDefault="004722EB" w:rsidP="004722EB"/>
    <w:p w14:paraId="7FD32D94" w14:textId="77777777" w:rsidR="00455D96" w:rsidRPr="00455D96" w:rsidRDefault="00455D96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455D96">
        <w:rPr>
          <w:rFonts w:ascii="Calibri" w:hAnsi="Calibri" w:cs="Calibri"/>
          <w:b/>
          <w:bCs/>
          <w:color w:val="000000"/>
          <w:sz w:val="32"/>
          <w:szCs w:val="32"/>
        </w:rPr>
        <w:t>5.1 Evaluation Methodology</w:t>
      </w:r>
    </w:p>
    <w:p w14:paraId="63888B16" w14:textId="77777777" w:rsidR="00455D96" w:rsidRPr="00455D96" w:rsidRDefault="00455D96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455D96">
        <w:rPr>
          <w:rFonts w:ascii="Calibri" w:hAnsi="Calibri" w:cs="Calibri"/>
          <w:color w:val="000000"/>
          <w:sz w:val="32"/>
          <w:szCs w:val="32"/>
        </w:rPr>
        <w:t>The NyayaAI platform was assessed on performance, accuracy, and user experience using quantitative and qualitative methods, including various testing types.</w:t>
      </w:r>
    </w:p>
    <w:p w14:paraId="084CC2CE" w14:textId="77777777" w:rsidR="00455D96" w:rsidRPr="00455D96" w:rsidRDefault="00455D96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455D96">
        <w:rPr>
          <w:rFonts w:ascii="Calibri" w:hAnsi="Calibri" w:cs="Calibri"/>
          <w:b/>
          <w:bCs/>
          <w:color w:val="000000"/>
          <w:sz w:val="32"/>
          <w:szCs w:val="32"/>
        </w:rPr>
        <w:t>Key Metrics:</w:t>
      </w:r>
    </w:p>
    <w:p w14:paraId="03DA1D53" w14:textId="77777777" w:rsidR="00455D96" w:rsidRPr="00455D96" w:rsidRDefault="00455D96" w:rsidP="00455D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455D9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Response Time:</w:t>
      </w:r>
      <w:r w:rsidRPr="00455D96">
        <w:rPr>
          <w:rFonts w:ascii="Calibri" w:eastAsia="Times New Roman" w:hAnsi="Calibri" w:cs="Calibri"/>
          <w:color w:val="000000"/>
          <w:sz w:val="28"/>
          <w:szCs w:val="28"/>
        </w:rPr>
        <w:t xml:space="preserve"> &lt; 3 seconds</w:t>
      </w:r>
    </w:p>
    <w:p w14:paraId="61A3AD60" w14:textId="77777777" w:rsidR="00455D96" w:rsidRPr="00455D96" w:rsidRDefault="00455D96" w:rsidP="00455D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455D9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Accuracy:</w:t>
      </w:r>
      <w:r w:rsidRPr="00455D96">
        <w:rPr>
          <w:rFonts w:ascii="Calibri" w:eastAsia="Times New Roman" w:hAnsi="Calibri" w:cs="Calibri"/>
          <w:color w:val="000000"/>
          <w:sz w:val="28"/>
          <w:szCs w:val="28"/>
        </w:rPr>
        <w:t xml:space="preserve"> &gt; 90%</w:t>
      </w:r>
    </w:p>
    <w:p w14:paraId="5F3F2CDE" w14:textId="77777777" w:rsidR="00455D96" w:rsidRPr="00455D96" w:rsidRDefault="00455D96" w:rsidP="00455D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455D9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Availability:</w:t>
      </w:r>
      <w:r w:rsidRPr="00455D96">
        <w:rPr>
          <w:rFonts w:ascii="Calibri" w:eastAsia="Times New Roman" w:hAnsi="Calibri" w:cs="Calibri"/>
          <w:color w:val="000000"/>
          <w:sz w:val="28"/>
          <w:szCs w:val="28"/>
        </w:rPr>
        <w:t xml:space="preserve"> &gt; 99% uptime, &gt; 95% success rate</w:t>
      </w:r>
    </w:p>
    <w:p w14:paraId="15A91732" w14:textId="77777777" w:rsidR="00455D96" w:rsidRPr="00455D96" w:rsidRDefault="00455D96" w:rsidP="00455D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455D9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User Satisfaction:</w:t>
      </w:r>
      <w:r w:rsidRPr="00455D96">
        <w:rPr>
          <w:rFonts w:ascii="Calibri" w:eastAsia="Times New Roman" w:hAnsi="Calibri" w:cs="Calibri"/>
          <w:color w:val="000000"/>
          <w:sz w:val="28"/>
          <w:szCs w:val="28"/>
        </w:rPr>
        <w:t xml:space="preserve"> &gt; 4.0/5</w:t>
      </w:r>
    </w:p>
    <w:p w14:paraId="12EB84C7" w14:textId="77777777" w:rsidR="00455D96" w:rsidRPr="00455D96" w:rsidRDefault="00455D96" w:rsidP="00455D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455D9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Search Effectiveness:</w:t>
      </w:r>
      <w:r w:rsidRPr="00455D96">
        <w:rPr>
          <w:rFonts w:ascii="Calibri" w:eastAsia="Times New Roman" w:hAnsi="Calibri" w:cs="Calibri"/>
          <w:color w:val="000000"/>
          <w:sz w:val="28"/>
          <w:szCs w:val="28"/>
        </w:rPr>
        <w:t xml:space="preserve"> &gt; 85%</w:t>
      </w:r>
    </w:p>
    <w:p w14:paraId="70516ED4" w14:textId="77777777" w:rsidR="00455D96" w:rsidRPr="00455D96" w:rsidRDefault="00455D96" w:rsidP="00455D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455D9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Error Rate:</w:t>
      </w:r>
      <w:r w:rsidRPr="00455D96">
        <w:rPr>
          <w:rFonts w:ascii="Calibri" w:eastAsia="Times New Roman" w:hAnsi="Calibri" w:cs="Calibri"/>
          <w:color w:val="000000"/>
          <w:sz w:val="28"/>
          <w:szCs w:val="28"/>
        </w:rPr>
        <w:t xml:space="preserve"> &lt; 5%</w:t>
      </w:r>
    </w:p>
    <w:p w14:paraId="7F159F1E" w14:textId="77777777" w:rsidR="00455D96" w:rsidRPr="00455D96" w:rsidRDefault="00455D96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455D96">
        <w:rPr>
          <w:rFonts w:ascii="Calibri" w:hAnsi="Calibri" w:cs="Calibri"/>
          <w:b/>
          <w:bCs/>
          <w:color w:val="000000"/>
          <w:sz w:val="32"/>
          <w:szCs w:val="32"/>
        </w:rPr>
        <w:t>5.2 Results &amp; Analysis</w:t>
      </w:r>
    </w:p>
    <w:p w14:paraId="7B863582" w14:textId="77777777" w:rsidR="00455D96" w:rsidRPr="00455D96" w:rsidRDefault="00455D96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455D96">
        <w:rPr>
          <w:rFonts w:ascii="Calibri" w:hAnsi="Calibri" w:cs="Calibri"/>
          <w:color w:val="000000"/>
          <w:sz w:val="32"/>
          <w:szCs w:val="32"/>
        </w:rPr>
        <w:t>NyayaAI demonstrated reliable performance, meeting most operational targets.</w:t>
      </w:r>
    </w:p>
    <w:p w14:paraId="66BFC6EB" w14:textId="77777777" w:rsidR="00455D96" w:rsidRPr="00455D96" w:rsidRDefault="00455D96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455D96">
        <w:rPr>
          <w:rFonts w:ascii="Calibri" w:hAnsi="Calibri" w:cs="Calibri"/>
          <w:b/>
          <w:bCs/>
          <w:color w:val="000000"/>
          <w:sz w:val="32"/>
          <w:szCs w:val="32"/>
        </w:rPr>
        <w:t>5.2.1 Performance Metrics:</w:t>
      </w:r>
    </w:p>
    <w:p w14:paraId="663F079A" w14:textId="77777777" w:rsidR="00455D96" w:rsidRPr="00455D96" w:rsidRDefault="00455D96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455D96">
        <w:rPr>
          <w:rFonts w:ascii="Calibri" w:hAnsi="Calibri" w:cs="Calibri"/>
          <w:color w:val="000000"/>
          <w:sz w:val="32"/>
          <w:szCs w:val="32"/>
        </w:rPr>
        <w:t>Average processing times and success rates for key stages are summarized below.</w:t>
      </w:r>
    </w:p>
    <w:tbl>
      <w:tblPr>
        <w:tblW w:w="66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2"/>
        <w:gridCol w:w="1507"/>
        <w:gridCol w:w="2087"/>
      </w:tblGrid>
      <w:tr w:rsidR="00455D96" w:rsidRPr="00455D96" w14:paraId="6A8F9D1C" w14:textId="77777777" w:rsidTr="00455D96">
        <w:trPr>
          <w:trHeight w:val="4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37DCF" w14:textId="77777777" w:rsidR="00455D96" w:rsidRPr="00455D96" w:rsidRDefault="00455D96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55D9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5CE2007" w14:textId="77777777" w:rsidR="00455D96" w:rsidRPr="00455D96" w:rsidRDefault="00455D96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455D9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Avg</w:t>
            </w:r>
            <w:proofErr w:type="spellEnd"/>
            <w:r w:rsidRPr="00455D9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Time</w:t>
            </w:r>
          </w:p>
        </w:tc>
        <w:tc>
          <w:tcPr>
            <w:tcW w:w="0" w:type="auto"/>
            <w:vAlign w:val="center"/>
            <w:hideMark/>
          </w:tcPr>
          <w:p w14:paraId="5FAF7E5D" w14:textId="77777777" w:rsidR="00455D96" w:rsidRPr="00455D96" w:rsidRDefault="00455D96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55D9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Success Rate</w:t>
            </w:r>
          </w:p>
        </w:tc>
      </w:tr>
      <w:tr w:rsidR="00455D96" w:rsidRPr="00455D96" w14:paraId="4F695EBE" w14:textId="77777777" w:rsidTr="00455D96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228B2785" w14:textId="77777777" w:rsidR="00455D96" w:rsidRPr="00455D96" w:rsidRDefault="00455D96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55D9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Input Classification</w:t>
            </w:r>
          </w:p>
        </w:tc>
        <w:tc>
          <w:tcPr>
            <w:tcW w:w="0" w:type="auto"/>
            <w:vAlign w:val="center"/>
            <w:hideMark/>
          </w:tcPr>
          <w:p w14:paraId="4F77E5D1" w14:textId="77777777" w:rsidR="00455D96" w:rsidRPr="00455D96" w:rsidRDefault="00455D96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55D9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50ms</w:t>
            </w:r>
          </w:p>
        </w:tc>
        <w:tc>
          <w:tcPr>
            <w:tcW w:w="0" w:type="auto"/>
            <w:vAlign w:val="center"/>
            <w:hideMark/>
          </w:tcPr>
          <w:p w14:paraId="45B86E39" w14:textId="77777777" w:rsidR="00455D96" w:rsidRPr="00455D96" w:rsidRDefault="00455D96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55D9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99.8%</w:t>
            </w:r>
          </w:p>
        </w:tc>
      </w:tr>
      <w:tr w:rsidR="00455D96" w:rsidRPr="00455D96" w14:paraId="0374ABAA" w14:textId="77777777" w:rsidTr="00455D96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1864774B" w14:textId="77777777" w:rsidR="00455D96" w:rsidRPr="00455D96" w:rsidRDefault="00455D96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55D9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AI Response</w:t>
            </w:r>
          </w:p>
        </w:tc>
        <w:tc>
          <w:tcPr>
            <w:tcW w:w="0" w:type="auto"/>
            <w:vAlign w:val="center"/>
            <w:hideMark/>
          </w:tcPr>
          <w:p w14:paraId="61412AAC" w14:textId="77777777" w:rsidR="00455D96" w:rsidRPr="00455D96" w:rsidRDefault="00455D96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55D9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1.2s</w:t>
            </w:r>
          </w:p>
        </w:tc>
        <w:tc>
          <w:tcPr>
            <w:tcW w:w="0" w:type="auto"/>
            <w:vAlign w:val="center"/>
            <w:hideMark/>
          </w:tcPr>
          <w:p w14:paraId="1C0EEBB1" w14:textId="77777777" w:rsidR="00455D96" w:rsidRPr="00455D96" w:rsidRDefault="00455D96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55D9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97.3%</w:t>
            </w:r>
          </w:p>
        </w:tc>
      </w:tr>
      <w:tr w:rsidR="00455D96" w:rsidRPr="00455D96" w14:paraId="06B11B27" w14:textId="77777777" w:rsidTr="00455D96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2DEA3B60" w14:textId="77777777" w:rsidR="00455D96" w:rsidRPr="00455D96" w:rsidRDefault="00455D96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55D9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Web Search</w:t>
            </w:r>
          </w:p>
        </w:tc>
        <w:tc>
          <w:tcPr>
            <w:tcW w:w="0" w:type="auto"/>
            <w:vAlign w:val="center"/>
            <w:hideMark/>
          </w:tcPr>
          <w:p w14:paraId="0DF4A892" w14:textId="77777777" w:rsidR="00455D96" w:rsidRPr="00455D96" w:rsidRDefault="00455D96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55D9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2.8s</w:t>
            </w:r>
          </w:p>
        </w:tc>
        <w:tc>
          <w:tcPr>
            <w:tcW w:w="0" w:type="auto"/>
            <w:vAlign w:val="center"/>
            <w:hideMark/>
          </w:tcPr>
          <w:p w14:paraId="7DF3A295" w14:textId="77777777" w:rsidR="00455D96" w:rsidRPr="00455D96" w:rsidRDefault="00455D96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55D9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91.7%</w:t>
            </w:r>
          </w:p>
        </w:tc>
      </w:tr>
      <w:tr w:rsidR="00455D96" w:rsidRPr="00455D96" w14:paraId="303446D5" w14:textId="77777777" w:rsidTr="00455D96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536B65BB" w14:textId="77777777" w:rsidR="00455D96" w:rsidRPr="00455D96" w:rsidRDefault="00455D96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55D9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A2AAA79" w14:textId="77777777" w:rsidR="00455D96" w:rsidRPr="00455D96" w:rsidRDefault="00455D96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55D9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2.1s</w:t>
            </w:r>
          </w:p>
        </w:tc>
        <w:tc>
          <w:tcPr>
            <w:tcW w:w="0" w:type="auto"/>
            <w:vAlign w:val="center"/>
            <w:hideMark/>
          </w:tcPr>
          <w:p w14:paraId="31DAC13E" w14:textId="77777777" w:rsidR="00455D96" w:rsidRPr="00455D96" w:rsidRDefault="00455D96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55D9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96.8%</w:t>
            </w:r>
          </w:p>
        </w:tc>
      </w:tr>
    </w:tbl>
    <w:p w14:paraId="608E3504" w14:textId="77777777" w:rsidR="00455D96" w:rsidRPr="00455D96" w:rsidRDefault="00455D96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455D96">
        <w:rPr>
          <w:rFonts w:ascii="Calibri" w:hAnsi="Calibri" w:cs="Calibri"/>
          <w:color w:val="000000"/>
          <w:sz w:val="32"/>
          <w:szCs w:val="32"/>
        </w:rPr>
        <w:t>Analysis: Total response time averaged 2.1 seconds, within target, with high success rates indicating robust error handling.</w:t>
      </w:r>
    </w:p>
    <w:p w14:paraId="4A94B9E9" w14:textId="77777777" w:rsidR="00455D96" w:rsidRPr="00455D96" w:rsidRDefault="00455D96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455D96">
        <w:rPr>
          <w:rFonts w:ascii="Calibri" w:hAnsi="Calibri" w:cs="Calibri"/>
          <w:b/>
          <w:bCs/>
          <w:color w:val="000000"/>
          <w:sz w:val="32"/>
          <w:szCs w:val="32"/>
        </w:rPr>
        <w:lastRenderedPageBreak/>
        <w:t>5.2.2 Search Accuracy:</w:t>
      </w:r>
    </w:p>
    <w:p w14:paraId="46AD0938" w14:textId="77777777" w:rsidR="00455D96" w:rsidRPr="00455D96" w:rsidRDefault="00455D96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455D96">
        <w:rPr>
          <w:rFonts w:ascii="Calibri" w:hAnsi="Calibri" w:cs="Calibri"/>
          <w:color w:val="000000"/>
          <w:sz w:val="32"/>
          <w:szCs w:val="32"/>
        </w:rPr>
        <w:t>The system accurately identified when external search was needed, with high accuracy across query types.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1093"/>
      </w:tblGrid>
      <w:tr w:rsidR="00455D96" w:rsidRPr="00455D96" w14:paraId="0044C5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7808F" w14:textId="77777777" w:rsidR="00455D96" w:rsidRPr="00455D96" w:rsidRDefault="00455D96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55D9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Query Type</w:t>
            </w:r>
          </w:p>
        </w:tc>
        <w:tc>
          <w:tcPr>
            <w:tcW w:w="0" w:type="auto"/>
            <w:vAlign w:val="center"/>
            <w:hideMark/>
          </w:tcPr>
          <w:p w14:paraId="0D1BD847" w14:textId="77777777" w:rsidR="00455D96" w:rsidRPr="00455D96" w:rsidRDefault="00455D96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55D9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Accuracy</w:t>
            </w:r>
          </w:p>
        </w:tc>
      </w:tr>
      <w:tr w:rsidR="00455D96" w:rsidRPr="00455D96" w14:paraId="052A2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06C4A" w14:textId="77777777" w:rsidR="00455D96" w:rsidRPr="00455D96" w:rsidRDefault="00455D96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55D9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Legal Updates</w:t>
            </w:r>
          </w:p>
        </w:tc>
        <w:tc>
          <w:tcPr>
            <w:tcW w:w="0" w:type="auto"/>
            <w:vAlign w:val="center"/>
            <w:hideMark/>
          </w:tcPr>
          <w:p w14:paraId="3327490C" w14:textId="77777777" w:rsidR="00455D96" w:rsidRPr="00455D96" w:rsidRDefault="00455D96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55D9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93.7%</w:t>
            </w:r>
          </w:p>
        </w:tc>
      </w:tr>
      <w:tr w:rsidR="00455D96" w:rsidRPr="00455D96" w14:paraId="34A86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280F8" w14:textId="77777777" w:rsidR="00455D96" w:rsidRPr="00455D96" w:rsidRDefault="00455D96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55D9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Legal Concepts</w:t>
            </w:r>
          </w:p>
        </w:tc>
        <w:tc>
          <w:tcPr>
            <w:tcW w:w="0" w:type="auto"/>
            <w:vAlign w:val="center"/>
            <w:hideMark/>
          </w:tcPr>
          <w:p w14:paraId="0CDA7ADF" w14:textId="77777777" w:rsidR="00455D96" w:rsidRPr="00455D96" w:rsidRDefault="00455D96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55D9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96.3%</w:t>
            </w:r>
          </w:p>
        </w:tc>
      </w:tr>
      <w:tr w:rsidR="00455D96" w:rsidRPr="00455D96" w14:paraId="45296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689C2" w14:textId="77777777" w:rsidR="00455D96" w:rsidRPr="00455D96" w:rsidRDefault="00455D96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55D9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Case Law</w:t>
            </w:r>
          </w:p>
        </w:tc>
        <w:tc>
          <w:tcPr>
            <w:tcW w:w="0" w:type="auto"/>
            <w:vAlign w:val="center"/>
            <w:hideMark/>
          </w:tcPr>
          <w:p w14:paraId="306F9EBC" w14:textId="77777777" w:rsidR="00455D96" w:rsidRPr="00455D96" w:rsidRDefault="00455D96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55D9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91.8%</w:t>
            </w:r>
          </w:p>
        </w:tc>
      </w:tr>
      <w:tr w:rsidR="00455D96" w:rsidRPr="00455D96" w14:paraId="1AAB0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7FD96" w14:textId="77777777" w:rsidR="00455D96" w:rsidRPr="00455D96" w:rsidRDefault="00455D96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55D9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Legal Questions</w:t>
            </w:r>
          </w:p>
        </w:tc>
        <w:tc>
          <w:tcPr>
            <w:tcW w:w="0" w:type="auto"/>
            <w:vAlign w:val="center"/>
            <w:hideMark/>
          </w:tcPr>
          <w:p w14:paraId="4AB847E5" w14:textId="77777777" w:rsidR="00455D96" w:rsidRPr="00455D96" w:rsidRDefault="00455D96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55D9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95.5%</w:t>
            </w:r>
          </w:p>
        </w:tc>
      </w:tr>
    </w:tbl>
    <w:p w14:paraId="2DF7C832" w14:textId="77777777" w:rsidR="00455D96" w:rsidRPr="00455D96" w:rsidRDefault="00455D96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455D96">
        <w:rPr>
          <w:rFonts w:ascii="Calibri" w:hAnsi="Calibri" w:cs="Calibri"/>
          <w:color w:val="000000"/>
          <w:sz w:val="32"/>
          <w:szCs w:val="32"/>
        </w:rPr>
        <w:t>Analysis: The decision system effectively determined when external info was required.</w:t>
      </w:r>
    </w:p>
    <w:p w14:paraId="15C802DA" w14:textId="77777777" w:rsidR="00455D96" w:rsidRPr="00455D96" w:rsidRDefault="00455D96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455D96">
        <w:rPr>
          <w:rFonts w:ascii="Calibri" w:hAnsi="Calibri" w:cs="Calibri"/>
          <w:b/>
          <w:bCs/>
          <w:color w:val="000000"/>
          <w:sz w:val="32"/>
          <w:szCs w:val="32"/>
        </w:rPr>
        <w:t>5.2.3 Qualitative Insights:</w:t>
      </w:r>
    </w:p>
    <w:p w14:paraId="3522331F" w14:textId="77777777" w:rsidR="00455D96" w:rsidRPr="00455D96" w:rsidRDefault="00455D96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455D96">
        <w:rPr>
          <w:rFonts w:ascii="Calibri" w:hAnsi="Calibri" w:cs="Calibri"/>
          <w:color w:val="000000"/>
          <w:sz w:val="32"/>
          <w:szCs w:val="32"/>
        </w:rPr>
        <w:t>User feedback noted efficiency, accessibility, and context-aware responses via document uploads.</w:t>
      </w:r>
    </w:p>
    <w:p w14:paraId="7C100280" w14:textId="77777777" w:rsidR="00455D96" w:rsidRPr="00455D96" w:rsidRDefault="00455D96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455D96">
        <w:rPr>
          <w:rFonts w:ascii="Calibri" w:hAnsi="Calibri" w:cs="Calibri"/>
          <w:b/>
          <w:bCs/>
          <w:color w:val="000000"/>
          <w:sz w:val="32"/>
          <w:szCs w:val="32"/>
        </w:rPr>
        <w:t>5.3 Limitations &amp; Improvements</w:t>
      </w:r>
    </w:p>
    <w:p w14:paraId="2450025C" w14:textId="0D3CEB54" w:rsidR="00455D96" w:rsidRPr="00455D96" w:rsidRDefault="00455D96" w:rsidP="00455D96">
      <w:pPr>
        <w:numPr>
          <w:ilvl w:val="0"/>
          <w:numId w:val="24"/>
        </w:numPr>
        <w:rPr>
          <w:sz w:val="40"/>
          <w:szCs w:val="40"/>
        </w:rPr>
      </w:pPr>
      <w:r w:rsidRPr="00455D96">
        <w:rPr>
          <w:rFonts w:ascii="Calibri" w:hAnsi="Calibri" w:cs="Calibri"/>
          <w:color w:val="000000"/>
          <w:sz w:val="28"/>
          <w:szCs w:val="28"/>
        </w:rPr>
        <w:t>Key limitations include dependency on external APIs, focus on Indian law, and need for human verification. Proposed improvements involve caching, offline modes, better fallback mechanisms, and advanced document analysis features.</w:t>
      </w:r>
    </w:p>
    <w:p w14:paraId="6906C00E" w14:textId="77777777" w:rsidR="003E1A60" w:rsidRPr="003E1A60" w:rsidRDefault="00000000" w:rsidP="003E1A60">
      <w:pPr>
        <w:rPr>
          <w:sz w:val="24"/>
          <w:szCs w:val="24"/>
        </w:rPr>
      </w:pPr>
      <w:r>
        <w:rPr>
          <w:sz w:val="24"/>
          <w:szCs w:val="24"/>
        </w:rPr>
        <w:pict w14:anchorId="09B41AD9">
          <v:rect id="_x0000_i1033" style="width:0;height:1.5pt" o:hralign="center" o:hrstd="t" o:hr="t" fillcolor="#a0a0a0" stroked="f"/>
        </w:pict>
      </w:r>
    </w:p>
    <w:p w14:paraId="7B45A4DB" w14:textId="77777777" w:rsidR="003E1A60" w:rsidRPr="003E1A60" w:rsidRDefault="003E1A60">
      <w:pPr>
        <w:rPr>
          <w:b/>
          <w:bCs/>
          <w:sz w:val="24"/>
          <w:szCs w:val="24"/>
        </w:rPr>
      </w:pPr>
      <w:r w:rsidRPr="003E1A60">
        <w:rPr>
          <w:b/>
          <w:bCs/>
          <w:sz w:val="24"/>
          <w:szCs w:val="24"/>
        </w:rPr>
        <w:br w:type="page"/>
      </w:r>
    </w:p>
    <w:p w14:paraId="4302CD73" w14:textId="0FCE6000" w:rsidR="003E1A60" w:rsidRDefault="003E1A60" w:rsidP="003E1A60">
      <w:pPr>
        <w:pStyle w:val="Heading1"/>
        <w:rPr>
          <w:sz w:val="48"/>
          <w:szCs w:val="48"/>
        </w:rPr>
      </w:pPr>
      <w:r w:rsidRPr="004722EB">
        <w:rPr>
          <w:sz w:val="48"/>
          <w:szCs w:val="48"/>
        </w:rPr>
        <w:lastRenderedPageBreak/>
        <w:t>6. Project Management</w:t>
      </w:r>
    </w:p>
    <w:p w14:paraId="018D4EF1" w14:textId="77777777" w:rsidR="004722EB" w:rsidRPr="004722EB" w:rsidRDefault="004722EB" w:rsidP="004722EB"/>
    <w:p w14:paraId="5CBB9587" w14:textId="77777777" w:rsidR="003074ED" w:rsidRPr="003074ED" w:rsidRDefault="003074ED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3074ED">
        <w:rPr>
          <w:rFonts w:ascii="Calibri" w:hAnsi="Calibri" w:cs="Calibri"/>
          <w:color w:val="000000"/>
          <w:sz w:val="32"/>
          <w:szCs w:val="32"/>
        </w:rPr>
        <w:t>6.1 Project Timeline</w:t>
      </w:r>
    </w:p>
    <w:p w14:paraId="236433F0" w14:textId="77777777" w:rsidR="003074ED" w:rsidRPr="003074ED" w:rsidRDefault="003074ED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3074ED">
        <w:rPr>
          <w:rFonts w:ascii="Calibri" w:hAnsi="Calibri" w:cs="Calibri"/>
          <w:color w:val="000000"/>
          <w:sz w:val="32"/>
          <w:szCs w:val="32"/>
        </w:rPr>
        <w:t>The NyayaAI project adopted an agile-inspired approach, divided into phases with milestones for timely delivery.</w:t>
      </w:r>
    </w:p>
    <w:p w14:paraId="56293423" w14:textId="77777777" w:rsidR="003074ED" w:rsidRPr="003074ED" w:rsidRDefault="003074ED" w:rsidP="003074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Planning &amp; Design (2 weeks): Defined architecture, API specs, UI wireframes.</w:t>
      </w:r>
    </w:p>
    <w:p w14:paraId="05C1F42A" w14:textId="77777777" w:rsidR="003074ED" w:rsidRPr="003074ED" w:rsidRDefault="003074ED" w:rsidP="003074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Backend Development (4 weeks): Built Flask API, integrated LangChain and Google Gemini, developed search logic, error handling.</w:t>
      </w:r>
    </w:p>
    <w:p w14:paraId="7CC0B3BD" w14:textId="77777777" w:rsidR="003074ED" w:rsidRPr="003074ED" w:rsidRDefault="003074ED" w:rsidP="003074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Frontend Development (3 weeks): Created responsive UI, chat system, document upload.</w:t>
      </w:r>
    </w:p>
    <w:p w14:paraId="07BC5A9E" w14:textId="77777777" w:rsidR="003074ED" w:rsidRPr="003074ED" w:rsidRDefault="003074ED" w:rsidP="003074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Testing &amp; Integration (2 weeks): Conducted testing, performance tuning, bug fixing.</w:t>
      </w:r>
    </w:p>
    <w:p w14:paraId="5FED03BD" w14:textId="77777777" w:rsidR="003074ED" w:rsidRPr="003074ED" w:rsidRDefault="003074ED" w:rsidP="003074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Deployment &amp; Documentation (1 week): Set up production, deployed app, finalized docs.</w:t>
      </w:r>
    </w:p>
    <w:p w14:paraId="22B5472C" w14:textId="77777777" w:rsidR="003074ED" w:rsidRPr="003074ED" w:rsidRDefault="003074ED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3074ED">
        <w:rPr>
          <w:rFonts w:ascii="Calibri" w:hAnsi="Calibri" w:cs="Calibri"/>
          <w:color w:val="000000"/>
          <w:sz w:val="32"/>
          <w:szCs w:val="32"/>
        </w:rPr>
        <w:t>6.2 Work Breakdown Structure</w:t>
      </w:r>
    </w:p>
    <w:p w14:paraId="1F7830D6" w14:textId="77777777" w:rsidR="003074ED" w:rsidRPr="003074ED" w:rsidRDefault="003074ED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3074ED">
        <w:rPr>
          <w:rFonts w:ascii="Calibri" w:hAnsi="Calibri" w:cs="Calibri"/>
          <w:color w:val="000000"/>
          <w:sz w:val="32"/>
          <w:szCs w:val="32"/>
        </w:rPr>
        <w:t>The project was divided into key components:</w:t>
      </w:r>
    </w:p>
    <w:p w14:paraId="60F65104" w14:textId="77777777" w:rsidR="003074ED" w:rsidRPr="003074ED" w:rsidRDefault="003074ED" w:rsidP="003074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Backend: Flask setup, API endpoints, core service integration.</w:t>
      </w:r>
    </w:p>
    <w:p w14:paraId="648EE709" w14:textId="77777777" w:rsidR="003074ED" w:rsidRPr="003074ED" w:rsidRDefault="003074ED" w:rsidP="003074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Frontend: UI design, JavaScript chat logic, theme, file uploads.</w:t>
      </w:r>
    </w:p>
    <w:p w14:paraId="59422347" w14:textId="77777777" w:rsidR="003074ED" w:rsidRPr="003074ED" w:rsidRDefault="003074ED" w:rsidP="003074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AI Integration: Google Gemini setup, prompt engineering, conversation memory, response pipeline.</w:t>
      </w:r>
    </w:p>
    <w:p w14:paraId="595040EB" w14:textId="77777777" w:rsidR="003074ED" w:rsidRPr="003074ED" w:rsidRDefault="003074ED" w:rsidP="003074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Testing &amp; QA: Unit, integration, system, user acceptance tests for quality assurance.</w:t>
      </w:r>
    </w:p>
    <w:p w14:paraId="76D76750" w14:textId="77777777" w:rsidR="003074ED" w:rsidRPr="003074ED" w:rsidRDefault="003074ED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3074ED">
        <w:rPr>
          <w:rFonts w:ascii="Calibri" w:hAnsi="Calibri" w:cs="Calibri"/>
          <w:color w:val="000000"/>
          <w:sz w:val="32"/>
          <w:szCs w:val="32"/>
        </w:rPr>
        <w:t>6.3 Resource &amp; Budget Overview</w:t>
      </w:r>
    </w:p>
    <w:p w14:paraId="40A35023" w14:textId="77777777" w:rsidR="003074ED" w:rsidRPr="003074ED" w:rsidRDefault="003074ED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3074ED">
        <w:rPr>
          <w:rFonts w:ascii="Calibri" w:hAnsi="Calibri" w:cs="Calibri"/>
          <w:color w:val="000000"/>
          <w:sz w:val="32"/>
          <w:szCs w:val="32"/>
        </w:rPr>
        <w:t>Resource allocation and budget management were vital:</w:t>
      </w:r>
    </w:p>
    <w:p w14:paraId="54463418" w14:textId="77777777" w:rsidR="003074ED" w:rsidRPr="003074ED" w:rsidRDefault="003074ED" w:rsidP="003074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Team: 2-3 developers, AI/ML specialist, UI/UX designer, project manager.</w:t>
      </w:r>
    </w:p>
    <w:p w14:paraId="24494D58" w14:textId="77777777" w:rsidR="003074ED" w:rsidRPr="003074ED" w:rsidRDefault="003074ED" w:rsidP="003074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Budget: API fees, cloud hosting, domain, tools, licenses.</w:t>
      </w:r>
    </w:p>
    <w:p w14:paraId="2B28ED88" w14:textId="77777777" w:rsidR="003074ED" w:rsidRPr="003074ED" w:rsidRDefault="003074ED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3074ED">
        <w:rPr>
          <w:rFonts w:ascii="Calibri" w:hAnsi="Calibri" w:cs="Calibri"/>
          <w:color w:val="000000"/>
          <w:sz w:val="32"/>
          <w:szCs w:val="32"/>
        </w:rPr>
        <w:t>6.4 Risk Analysis &amp; Mitigation</w:t>
      </w:r>
    </w:p>
    <w:p w14:paraId="5C2D3599" w14:textId="77777777" w:rsidR="003074ED" w:rsidRPr="003074ED" w:rsidRDefault="003074ED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3074ED">
        <w:rPr>
          <w:rFonts w:ascii="Calibri" w:hAnsi="Calibri" w:cs="Calibri"/>
          <w:color w:val="000000"/>
          <w:sz w:val="32"/>
          <w:szCs w:val="32"/>
        </w:rPr>
        <w:t>Risks were proactively managed:</w:t>
      </w:r>
    </w:p>
    <w:p w14:paraId="4D6E1B74" w14:textId="77777777" w:rsidR="003074ED" w:rsidRPr="003074ED" w:rsidRDefault="003074ED" w:rsidP="003074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lastRenderedPageBreak/>
        <w:t>API Dependency: Used fallback, retries, caching.</w:t>
      </w:r>
    </w:p>
    <w:p w14:paraId="1420080F" w14:textId="77777777" w:rsidR="003074ED" w:rsidRPr="003074ED" w:rsidRDefault="003074ED" w:rsidP="003074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Performance: Monitored, optimized code, managed memory.</w:t>
      </w:r>
    </w:p>
    <w:p w14:paraId="2BE1F5E7" w14:textId="77777777" w:rsidR="003074ED" w:rsidRPr="003074ED" w:rsidRDefault="003074ED" w:rsidP="003074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Security: Followed secure coding, validation, audits.</w:t>
      </w:r>
    </w:p>
    <w:p w14:paraId="16A35937" w14:textId="77777777" w:rsidR="003074ED" w:rsidRPr="003074ED" w:rsidRDefault="003074ED" w:rsidP="003074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Legal: Clear disclaimers, legal reviews.</w:t>
      </w:r>
    </w:p>
    <w:p w14:paraId="13A25299" w14:textId="77777777" w:rsidR="003074ED" w:rsidRPr="003074ED" w:rsidRDefault="003074ED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3074ED">
        <w:rPr>
          <w:rFonts w:ascii="Calibri" w:hAnsi="Calibri" w:cs="Calibri"/>
          <w:color w:val="000000"/>
          <w:sz w:val="32"/>
          <w:szCs w:val="32"/>
        </w:rPr>
        <w:t>6.5 Team Roles &amp; Responsibilities</w:t>
      </w:r>
    </w:p>
    <w:p w14:paraId="55477339" w14:textId="77777777" w:rsidR="003074ED" w:rsidRPr="003074ED" w:rsidRDefault="003074ED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3074ED">
        <w:rPr>
          <w:rFonts w:ascii="Calibri" w:hAnsi="Calibri" w:cs="Calibri"/>
          <w:color w:val="000000"/>
          <w:sz w:val="32"/>
          <w:szCs w:val="32"/>
        </w:rPr>
        <w:t>Roles included:</w:t>
      </w:r>
    </w:p>
    <w:p w14:paraId="311C4207" w14:textId="77777777" w:rsidR="003074ED" w:rsidRPr="003074ED" w:rsidRDefault="003074ED" w:rsidP="003074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Lead Developer: Backend, AI, core system.</w:t>
      </w:r>
    </w:p>
    <w:p w14:paraId="241DC4BC" w14:textId="77777777" w:rsidR="003074ED" w:rsidRPr="003074ED" w:rsidRDefault="003074ED" w:rsidP="003074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Frontend Developer: UI, UX, client logic.</w:t>
      </w:r>
    </w:p>
    <w:p w14:paraId="251130FF" w14:textId="77777777" w:rsidR="003074ED" w:rsidRPr="003074ED" w:rsidRDefault="003074ED" w:rsidP="003074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AI/ML Engineer: Model performance, prompt engineering.</w:t>
      </w:r>
    </w:p>
    <w:p w14:paraId="1F91722B" w14:textId="77777777" w:rsidR="003074ED" w:rsidRPr="003074ED" w:rsidRDefault="003074ED" w:rsidP="003074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QA Engineer: Testing, bug fixing.</w:t>
      </w:r>
    </w:p>
    <w:p w14:paraId="29D592B2" w14:textId="77777777" w:rsidR="003074ED" w:rsidRPr="003074ED" w:rsidRDefault="003074ED" w:rsidP="003074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Project Manager: Planning, resources, communication.</w:t>
      </w:r>
    </w:p>
    <w:p w14:paraId="01697D8D" w14:textId="77777777" w:rsidR="003074ED" w:rsidRPr="003074ED" w:rsidRDefault="003074ED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3074ED">
        <w:rPr>
          <w:rFonts w:ascii="Calibri" w:hAnsi="Calibri" w:cs="Calibri"/>
          <w:color w:val="000000"/>
          <w:sz w:val="32"/>
          <w:szCs w:val="32"/>
        </w:rPr>
        <w:t>6.6 Communication Process</w:t>
      </w:r>
    </w:p>
    <w:p w14:paraId="47023741" w14:textId="77777777" w:rsidR="003074ED" w:rsidRPr="003074ED" w:rsidRDefault="003074ED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3074ED">
        <w:rPr>
          <w:rFonts w:ascii="Calibri" w:hAnsi="Calibri" w:cs="Calibri"/>
          <w:color w:val="000000"/>
          <w:sz w:val="32"/>
          <w:szCs w:val="32"/>
        </w:rPr>
        <w:t>Communication was maintained via:</w:t>
      </w:r>
    </w:p>
    <w:p w14:paraId="3B0E98D3" w14:textId="77777777" w:rsidR="003074ED" w:rsidRPr="003074ED" w:rsidRDefault="003074ED" w:rsidP="003074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Daily standups, weekly reviews, monthly stakeholder updates.</w:t>
      </w:r>
    </w:p>
    <w:p w14:paraId="7E73D15B" w14:textId="3A099E49" w:rsidR="003074ED" w:rsidRPr="003074ED" w:rsidRDefault="003074ED" w:rsidP="003074ED">
      <w:pPr>
        <w:numPr>
          <w:ilvl w:val="0"/>
          <w:numId w:val="31"/>
        </w:numPr>
        <w:rPr>
          <w:sz w:val="32"/>
          <w:szCs w:val="32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Shared documentation and version control for collaboration.</w:t>
      </w:r>
    </w:p>
    <w:p w14:paraId="02442B0E" w14:textId="77777777" w:rsidR="003E1A60" w:rsidRPr="003E1A60" w:rsidRDefault="00000000" w:rsidP="003E1A60">
      <w:pPr>
        <w:rPr>
          <w:sz w:val="24"/>
          <w:szCs w:val="24"/>
        </w:rPr>
      </w:pPr>
      <w:r>
        <w:rPr>
          <w:sz w:val="24"/>
          <w:szCs w:val="24"/>
        </w:rPr>
        <w:pict w14:anchorId="5D76A2F7">
          <v:rect id="_x0000_i1034" style="width:0;height:1.5pt" o:hralign="center" o:hrstd="t" o:hr="t" fillcolor="#a0a0a0" stroked="f"/>
        </w:pict>
      </w:r>
    </w:p>
    <w:p w14:paraId="3D07CCB0" w14:textId="77777777" w:rsidR="003E1A60" w:rsidRPr="003E1A60" w:rsidRDefault="003E1A60">
      <w:pPr>
        <w:rPr>
          <w:b/>
          <w:bCs/>
          <w:sz w:val="24"/>
          <w:szCs w:val="24"/>
        </w:rPr>
      </w:pPr>
      <w:r w:rsidRPr="003E1A60">
        <w:rPr>
          <w:b/>
          <w:bCs/>
          <w:sz w:val="24"/>
          <w:szCs w:val="24"/>
        </w:rPr>
        <w:br w:type="page"/>
      </w:r>
    </w:p>
    <w:p w14:paraId="0C3456A9" w14:textId="5C7CDBC4" w:rsidR="003E1A60" w:rsidRDefault="003E1A60" w:rsidP="003E1A60">
      <w:pPr>
        <w:pStyle w:val="Heading1"/>
        <w:rPr>
          <w:sz w:val="48"/>
          <w:szCs w:val="48"/>
        </w:rPr>
      </w:pPr>
      <w:r w:rsidRPr="004722EB">
        <w:rPr>
          <w:sz w:val="48"/>
          <w:szCs w:val="48"/>
        </w:rPr>
        <w:lastRenderedPageBreak/>
        <w:t>7. Deployment &amp; Maintenance</w:t>
      </w:r>
    </w:p>
    <w:p w14:paraId="40F70E51" w14:textId="77777777" w:rsidR="004722EB" w:rsidRPr="004722EB" w:rsidRDefault="004722EB" w:rsidP="004722EB"/>
    <w:p w14:paraId="7E3B47B1" w14:textId="77777777" w:rsidR="003074ED" w:rsidRPr="003074ED" w:rsidRDefault="003074ED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3074ED">
        <w:rPr>
          <w:rFonts w:ascii="Calibri" w:hAnsi="Calibri" w:cs="Calibri"/>
          <w:color w:val="000000"/>
          <w:sz w:val="32"/>
          <w:szCs w:val="32"/>
        </w:rPr>
        <w:t>7.1 Infrastructure Setup</w:t>
      </w:r>
    </w:p>
    <w:p w14:paraId="433A5C11" w14:textId="77777777" w:rsidR="003074ED" w:rsidRPr="003074ED" w:rsidRDefault="003074ED" w:rsidP="003074E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Development uses a local Flask server, local static files, and environment variables for testing.</w:t>
      </w:r>
    </w:p>
    <w:p w14:paraId="30EAE14D" w14:textId="77777777" w:rsidR="003074ED" w:rsidRPr="003074ED" w:rsidRDefault="003074ED" w:rsidP="003074E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Production is cloud-based with load balancing, SSL, and database integration for reliability and scalability.</w:t>
      </w:r>
    </w:p>
    <w:p w14:paraId="3DD21ABE" w14:textId="77777777" w:rsidR="003074ED" w:rsidRPr="003074ED" w:rsidRDefault="003074ED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3074ED">
        <w:rPr>
          <w:rFonts w:ascii="Calibri" w:hAnsi="Calibri" w:cs="Calibri"/>
          <w:color w:val="000000"/>
          <w:sz w:val="32"/>
          <w:szCs w:val="32"/>
        </w:rPr>
        <w:t>7.2 Monitoring &amp; Logging</w:t>
      </w:r>
    </w:p>
    <w:p w14:paraId="4058C7B6" w14:textId="77777777" w:rsidR="003074ED" w:rsidRPr="003074ED" w:rsidRDefault="003074ED" w:rsidP="003074E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APM tools monitor system metrics, resource use, and API response times; error alerts notify the team of issues.</w:t>
      </w:r>
    </w:p>
    <w:p w14:paraId="28F25F0B" w14:textId="77777777" w:rsidR="003074ED" w:rsidRPr="003074ED" w:rsidRDefault="003074ED" w:rsidP="003074E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Structured logs include timestamps, errors, and request details for debugging and auditing.</w:t>
      </w:r>
    </w:p>
    <w:p w14:paraId="7534FF3C" w14:textId="77777777" w:rsidR="003074ED" w:rsidRPr="003074ED" w:rsidRDefault="003074ED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3074ED">
        <w:rPr>
          <w:rFonts w:ascii="Calibri" w:hAnsi="Calibri" w:cs="Calibri"/>
          <w:color w:val="000000"/>
          <w:sz w:val="32"/>
          <w:szCs w:val="32"/>
        </w:rPr>
        <w:t>7.3 Scalability &amp; Performance</w:t>
      </w:r>
    </w:p>
    <w:p w14:paraId="0D30A3A0" w14:textId="77777777" w:rsidR="003074ED" w:rsidRPr="003074ED" w:rsidRDefault="003074ED" w:rsidP="003074E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Backend is stateless for horizontal scaling; CORS supports distributed users.</w:t>
      </w:r>
    </w:p>
    <w:p w14:paraId="1E01EA4C" w14:textId="77777777" w:rsidR="003074ED" w:rsidRPr="003074ED" w:rsidRDefault="003074ED" w:rsidP="003074E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Caching, asset optimization, and response monitoring enhance performance.</w:t>
      </w:r>
    </w:p>
    <w:p w14:paraId="4A862FCA" w14:textId="77777777" w:rsidR="003074ED" w:rsidRPr="003074ED" w:rsidRDefault="003074ED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3074ED">
        <w:rPr>
          <w:rFonts w:ascii="Calibri" w:hAnsi="Calibri" w:cs="Calibri"/>
          <w:color w:val="000000"/>
          <w:sz w:val="32"/>
          <w:szCs w:val="32"/>
        </w:rPr>
        <w:t>7.4 Model Drift &amp; Retraining</w:t>
      </w:r>
    </w:p>
    <w:p w14:paraId="18E42B7B" w14:textId="77777777" w:rsidR="003074ED" w:rsidRPr="003074ED" w:rsidRDefault="003074ED" w:rsidP="003074E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Regular assessment of AI accuracy, user feedback analysis, and detection of model drift.</w:t>
      </w:r>
    </w:p>
    <w:p w14:paraId="0464D206" w14:textId="77777777" w:rsidR="003074ED" w:rsidRPr="003074ED" w:rsidRDefault="003074ED" w:rsidP="003074E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Scheduled retraining with new data, user feedback, and incremental learning strategies.</w:t>
      </w:r>
    </w:p>
    <w:p w14:paraId="2AD9D678" w14:textId="12DCE90C" w:rsidR="003074ED" w:rsidRPr="003074ED" w:rsidRDefault="003074ED" w:rsidP="003074ED">
      <w:pPr>
        <w:pStyle w:val="NormalWeb"/>
        <w:numPr>
          <w:ilvl w:val="1"/>
          <w:numId w:val="53"/>
        </w:numPr>
        <w:rPr>
          <w:rFonts w:ascii="Calibri" w:hAnsi="Calibri" w:cs="Calibri"/>
          <w:color w:val="000000"/>
          <w:sz w:val="32"/>
          <w:szCs w:val="32"/>
        </w:rPr>
      </w:pPr>
      <w:r w:rsidRPr="003074ED">
        <w:rPr>
          <w:rFonts w:ascii="Calibri" w:hAnsi="Calibri" w:cs="Calibri"/>
          <w:color w:val="000000"/>
          <w:sz w:val="32"/>
          <w:szCs w:val="32"/>
        </w:rPr>
        <w:t>User Feedback Loop</w:t>
      </w:r>
    </w:p>
    <w:p w14:paraId="7603F003" w14:textId="77777777" w:rsidR="003074ED" w:rsidRDefault="003074ED" w:rsidP="003074E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Feedback via in-app channels, surveys, and analytics informs product improvements.</w:t>
      </w:r>
    </w:p>
    <w:p w14:paraId="3A64752D" w14:textId="3481E391" w:rsidR="003074ED" w:rsidRPr="003074ED" w:rsidRDefault="003074ED" w:rsidP="003074E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Feedback is prioritized, and changes are validated through user testing before release.</w:t>
      </w:r>
    </w:p>
    <w:p w14:paraId="66F69BDD" w14:textId="77777777" w:rsidR="003E1A60" w:rsidRPr="003E1A60" w:rsidRDefault="00000000" w:rsidP="003E1A60">
      <w:pPr>
        <w:rPr>
          <w:sz w:val="24"/>
          <w:szCs w:val="24"/>
        </w:rPr>
      </w:pPr>
      <w:r>
        <w:rPr>
          <w:sz w:val="24"/>
          <w:szCs w:val="24"/>
        </w:rPr>
        <w:pict w14:anchorId="2B56B70C">
          <v:rect id="_x0000_i1035" style="width:0;height:1.5pt" o:hralign="center" o:hrstd="t" o:hr="t" fillcolor="#a0a0a0" stroked="f"/>
        </w:pict>
      </w:r>
    </w:p>
    <w:p w14:paraId="2BE361BC" w14:textId="77777777" w:rsidR="003E1A60" w:rsidRPr="003E1A60" w:rsidRDefault="003E1A60">
      <w:pPr>
        <w:rPr>
          <w:b/>
          <w:bCs/>
          <w:sz w:val="24"/>
          <w:szCs w:val="24"/>
        </w:rPr>
      </w:pPr>
      <w:r w:rsidRPr="003E1A60">
        <w:rPr>
          <w:b/>
          <w:bCs/>
          <w:sz w:val="24"/>
          <w:szCs w:val="24"/>
        </w:rPr>
        <w:br w:type="page"/>
      </w:r>
    </w:p>
    <w:p w14:paraId="1DC653A4" w14:textId="6F4457A6" w:rsidR="003E1A60" w:rsidRDefault="003E1A60" w:rsidP="003E1A60">
      <w:pPr>
        <w:pStyle w:val="Heading1"/>
        <w:rPr>
          <w:sz w:val="48"/>
          <w:szCs w:val="48"/>
        </w:rPr>
      </w:pPr>
      <w:r w:rsidRPr="004722EB">
        <w:rPr>
          <w:sz w:val="48"/>
          <w:szCs w:val="48"/>
        </w:rPr>
        <w:lastRenderedPageBreak/>
        <w:t>8. Conclusion &amp; Future Work</w:t>
      </w:r>
    </w:p>
    <w:p w14:paraId="77814D33" w14:textId="77777777" w:rsidR="004722EB" w:rsidRPr="004722EB" w:rsidRDefault="004722EB" w:rsidP="004722EB"/>
    <w:p w14:paraId="20B444CD" w14:textId="77777777" w:rsidR="003074ED" w:rsidRPr="003074ED" w:rsidRDefault="003074ED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3074ED">
        <w:rPr>
          <w:rFonts w:ascii="Calibri" w:hAnsi="Calibri" w:cs="Calibri"/>
          <w:color w:val="000000"/>
          <w:sz w:val="32"/>
          <w:szCs w:val="32"/>
        </w:rPr>
        <w:t>8.1 Key Achievements</w:t>
      </w:r>
    </w:p>
    <w:p w14:paraId="3EC02A70" w14:textId="77777777" w:rsidR="003074ED" w:rsidRPr="003074ED" w:rsidRDefault="003074ED" w:rsidP="003074E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Integrated Google Gemini with LangChain for advanced legal NLP, enhanced by web search.</w:t>
      </w:r>
    </w:p>
    <w:p w14:paraId="6D28ECD7" w14:textId="77777777" w:rsidR="003074ED" w:rsidRPr="003074ED" w:rsidRDefault="003074ED" w:rsidP="003074E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Created an intuitive, accessible UI improving legal research experience.</w:t>
      </w:r>
    </w:p>
    <w:p w14:paraId="5612F25C" w14:textId="77777777" w:rsidR="003074ED" w:rsidRPr="003074ED" w:rsidRDefault="003074ED" w:rsidP="003074E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Built a scalable Flask backend with modular design for performance and future growth.</w:t>
      </w:r>
    </w:p>
    <w:p w14:paraId="2FE88FCF" w14:textId="77777777" w:rsidR="003074ED" w:rsidRPr="003074ED" w:rsidRDefault="003074ED" w:rsidP="003074E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Customized AI and search for Indian legal system complexities.</w:t>
      </w:r>
    </w:p>
    <w:p w14:paraId="07E1D09E" w14:textId="77777777" w:rsidR="003074ED" w:rsidRPr="003074ED" w:rsidRDefault="003074ED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3074ED">
        <w:rPr>
          <w:rFonts w:ascii="Calibri" w:hAnsi="Calibri" w:cs="Calibri"/>
          <w:color w:val="000000"/>
          <w:sz w:val="32"/>
          <w:szCs w:val="32"/>
        </w:rPr>
        <w:t>8.2 Lessons Learned</w:t>
      </w:r>
    </w:p>
    <w:p w14:paraId="7D0CFDC2" w14:textId="77777777" w:rsidR="003074ED" w:rsidRPr="003074ED" w:rsidRDefault="003074ED" w:rsidP="003074E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Prompt engineering is crucial for accurate AI responses in legal domain.</w:t>
      </w:r>
    </w:p>
    <w:p w14:paraId="766FFCCD" w14:textId="77777777" w:rsidR="003074ED" w:rsidRPr="003074ED" w:rsidRDefault="003074ED" w:rsidP="003074E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Modular architecture facilitates development, testing, and maintenance.</w:t>
      </w:r>
    </w:p>
    <w:p w14:paraId="41423218" w14:textId="77777777" w:rsidR="003074ED" w:rsidRPr="003074ED" w:rsidRDefault="003074ED" w:rsidP="003074E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Automated web search improves response relevance and user experience.</w:t>
      </w:r>
    </w:p>
    <w:p w14:paraId="238892AB" w14:textId="77777777" w:rsidR="003074ED" w:rsidRPr="003074ED" w:rsidRDefault="003074ED" w:rsidP="003074E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Error handling and fallbacks ensure system robustness.</w:t>
      </w:r>
    </w:p>
    <w:p w14:paraId="496F7CB1" w14:textId="77777777" w:rsidR="003074ED" w:rsidRPr="003074ED" w:rsidRDefault="003074ED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3074ED">
        <w:rPr>
          <w:rFonts w:ascii="Calibri" w:hAnsi="Calibri" w:cs="Calibri"/>
          <w:color w:val="000000"/>
          <w:sz w:val="32"/>
          <w:szCs w:val="32"/>
        </w:rPr>
        <w:t>8.3 Recommendations</w:t>
      </w:r>
    </w:p>
    <w:p w14:paraId="550F7295" w14:textId="77777777" w:rsidR="003074ED" w:rsidRPr="003074ED" w:rsidRDefault="003074ED" w:rsidP="003074E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Legal Professionals: Verify AI responses, integrate into workflows, and provide feedback.</w:t>
      </w:r>
    </w:p>
    <w:p w14:paraId="4CABA7A1" w14:textId="77777777" w:rsidR="003074ED" w:rsidRPr="003074ED" w:rsidRDefault="003074ED" w:rsidP="003074E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Developers: Maintain modular design, prioritize security, and ensure compliance.</w:t>
      </w:r>
    </w:p>
    <w:p w14:paraId="704A9BBC" w14:textId="77777777" w:rsidR="003074ED" w:rsidRPr="003074ED" w:rsidRDefault="003074ED">
      <w:pPr>
        <w:pStyle w:val="NormalWeb"/>
        <w:rPr>
          <w:rFonts w:ascii="Calibri" w:hAnsi="Calibri" w:cs="Calibri"/>
          <w:color w:val="000000"/>
          <w:sz w:val="32"/>
          <w:szCs w:val="32"/>
        </w:rPr>
      </w:pPr>
      <w:r w:rsidRPr="003074ED">
        <w:rPr>
          <w:rFonts w:ascii="Calibri" w:hAnsi="Calibri" w:cs="Calibri"/>
          <w:color w:val="000000"/>
          <w:sz w:val="32"/>
          <w:szCs w:val="32"/>
        </w:rPr>
        <w:t>8.4 Future Directions</w:t>
      </w:r>
    </w:p>
    <w:p w14:paraId="794569BD" w14:textId="77777777" w:rsidR="003074ED" w:rsidRPr="003074ED" w:rsidRDefault="003074ED" w:rsidP="003074E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Short-term: Database for history, multi-language support, document analysis.</w:t>
      </w:r>
    </w:p>
    <w:p w14:paraId="76F66DF8" w14:textId="77777777" w:rsidR="003074ED" w:rsidRPr="003074ED" w:rsidRDefault="003074ED" w:rsidP="003074E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Medium-term: Integrate legal databases, user accounts, API access.</w:t>
      </w:r>
    </w:p>
    <w:p w14:paraId="3D629F62" w14:textId="66E5BC1A" w:rsidR="003074ED" w:rsidRPr="003074ED" w:rsidRDefault="003074ED" w:rsidP="003074ED">
      <w:pPr>
        <w:numPr>
          <w:ilvl w:val="1"/>
          <w:numId w:val="57"/>
        </w:numPr>
        <w:rPr>
          <w:sz w:val="32"/>
          <w:szCs w:val="32"/>
        </w:rPr>
      </w:pPr>
      <w:r w:rsidRPr="003074ED">
        <w:rPr>
          <w:rFonts w:ascii="Calibri" w:eastAsia="Times New Roman" w:hAnsi="Calibri" w:cs="Calibri"/>
          <w:color w:val="000000"/>
          <w:sz w:val="28"/>
          <w:szCs w:val="28"/>
        </w:rPr>
        <w:t>Long-term: Develop legal knowledge graph, predictive analytics, expand to other jurisdictions.</w:t>
      </w:r>
    </w:p>
    <w:p w14:paraId="6038C2E5" w14:textId="77777777" w:rsidR="003E1A60" w:rsidRPr="003E1A60" w:rsidRDefault="00000000" w:rsidP="003E1A60">
      <w:pPr>
        <w:rPr>
          <w:sz w:val="24"/>
          <w:szCs w:val="24"/>
        </w:rPr>
      </w:pPr>
      <w:r>
        <w:rPr>
          <w:sz w:val="24"/>
          <w:szCs w:val="24"/>
        </w:rPr>
        <w:pict w14:anchorId="38B90E9E">
          <v:rect id="_x0000_i1036" style="width:0;height:1.5pt" o:hralign="center" o:hrstd="t" o:hr="t" fillcolor="#a0a0a0" stroked="f"/>
        </w:pict>
      </w:r>
    </w:p>
    <w:p w14:paraId="3F02156D" w14:textId="77777777" w:rsidR="003E1A60" w:rsidRPr="003E1A60" w:rsidRDefault="003E1A60">
      <w:pPr>
        <w:rPr>
          <w:b/>
          <w:bCs/>
          <w:sz w:val="24"/>
          <w:szCs w:val="24"/>
        </w:rPr>
      </w:pPr>
      <w:r w:rsidRPr="003E1A60">
        <w:rPr>
          <w:b/>
          <w:bCs/>
          <w:sz w:val="24"/>
          <w:szCs w:val="24"/>
        </w:rPr>
        <w:br w:type="page"/>
      </w:r>
    </w:p>
    <w:p w14:paraId="7C99BE5A" w14:textId="4D292876" w:rsidR="003E1A60" w:rsidRDefault="003E1A60" w:rsidP="003E1A60">
      <w:pPr>
        <w:pStyle w:val="Heading1"/>
        <w:rPr>
          <w:sz w:val="48"/>
          <w:szCs w:val="48"/>
        </w:rPr>
      </w:pPr>
      <w:r w:rsidRPr="004722EB">
        <w:rPr>
          <w:sz w:val="48"/>
          <w:szCs w:val="48"/>
        </w:rPr>
        <w:lastRenderedPageBreak/>
        <w:t>References</w:t>
      </w:r>
    </w:p>
    <w:p w14:paraId="4BFB75E0" w14:textId="77777777" w:rsidR="004722EB" w:rsidRPr="004722EB" w:rsidRDefault="004722EB" w:rsidP="004722EB"/>
    <w:p w14:paraId="6298FB0A" w14:textId="77777777" w:rsidR="003074ED" w:rsidRPr="003074ED" w:rsidRDefault="003074ED" w:rsidP="003074ED">
      <w:pPr>
        <w:rPr>
          <w:sz w:val="32"/>
          <w:szCs w:val="32"/>
        </w:rPr>
      </w:pPr>
      <w:r w:rsidRPr="003074ED">
        <w:rPr>
          <w:sz w:val="32"/>
          <w:szCs w:val="32"/>
        </w:rPr>
        <w:t>This section lists the key technologies, frameworks, and resources that were foundational to the development and implementation of the NyayaAI project.</w:t>
      </w:r>
    </w:p>
    <w:p w14:paraId="21E39C2E" w14:textId="77777777" w:rsidR="003074ED" w:rsidRPr="003074ED" w:rsidRDefault="003074ED" w:rsidP="003074ED">
      <w:pPr>
        <w:numPr>
          <w:ilvl w:val="0"/>
          <w:numId w:val="62"/>
        </w:numPr>
        <w:rPr>
          <w:sz w:val="28"/>
          <w:szCs w:val="28"/>
        </w:rPr>
      </w:pPr>
      <w:r w:rsidRPr="003074ED">
        <w:rPr>
          <w:b/>
          <w:bCs/>
          <w:sz w:val="28"/>
          <w:szCs w:val="28"/>
        </w:rPr>
        <w:t>Google AI.</w:t>
      </w:r>
      <w:r w:rsidRPr="003074ED">
        <w:rPr>
          <w:sz w:val="28"/>
          <w:szCs w:val="28"/>
        </w:rPr>
        <w:t xml:space="preserve"> (2024). </w:t>
      </w:r>
      <w:r w:rsidRPr="003074ED">
        <w:rPr>
          <w:i/>
          <w:iCs/>
          <w:sz w:val="28"/>
          <w:szCs w:val="28"/>
        </w:rPr>
        <w:t>Gemini API Documentation</w:t>
      </w:r>
      <w:r w:rsidRPr="003074ED">
        <w:rPr>
          <w:sz w:val="28"/>
          <w:szCs w:val="28"/>
        </w:rPr>
        <w:t xml:space="preserve">. Retrieved from </w:t>
      </w:r>
      <w:hyperlink r:id="rId9" w:tgtFrame="_blank" w:history="1">
        <w:r w:rsidRPr="003074ED">
          <w:rPr>
            <w:rStyle w:val="Hyperlink"/>
            <w:sz w:val="28"/>
            <w:szCs w:val="28"/>
          </w:rPr>
          <w:t>https://ai.google.dev/docs</w:t>
        </w:r>
      </w:hyperlink>
    </w:p>
    <w:p w14:paraId="33EB599E" w14:textId="77777777" w:rsidR="003074ED" w:rsidRPr="003074ED" w:rsidRDefault="003074ED" w:rsidP="003074ED">
      <w:pPr>
        <w:numPr>
          <w:ilvl w:val="0"/>
          <w:numId w:val="62"/>
        </w:numPr>
        <w:rPr>
          <w:sz w:val="28"/>
          <w:szCs w:val="28"/>
        </w:rPr>
      </w:pPr>
      <w:r w:rsidRPr="003074ED">
        <w:rPr>
          <w:b/>
          <w:bCs/>
          <w:sz w:val="28"/>
          <w:szCs w:val="28"/>
        </w:rPr>
        <w:t>LangChain.</w:t>
      </w:r>
      <w:r w:rsidRPr="003074ED">
        <w:rPr>
          <w:sz w:val="28"/>
          <w:szCs w:val="28"/>
        </w:rPr>
        <w:t xml:space="preserve"> (2024). </w:t>
      </w:r>
      <w:r w:rsidRPr="003074ED">
        <w:rPr>
          <w:i/>
          <w:iCs/>
          <w:sz w:val="28"/>
          <w:szCs w:val="28"/>
        </w:rPr>
        <w:t>LangChain Documentation</w:t>
      </w:r>
      <w:r w:rsidRPr="003074ED">
        <w:rPr>
          <w:sz w:val="28"/>
          <w:szCs w:val="28"/>
        </w:rPr>
        <w:t xml:space="preserve">. Retrieved from </w:t>
      </w:r>
      <w:hyperlink r:id="rId10" w:tgtFrame="_blank" w:history="1">
        <w:r w:rsidRPr="003074ED">
          <w:rPr>
            <w:rStyle w:val="Hyperlink"/>
            <w:sz w:val="28"/>
            <w:szCs w:val="28"/>
          </w:rPr>
          <w:t>https://python.langchain.com/</w:t>
        </w:r>
      </w:hyperlink>
    </w:p>
    <w:p w14:paraId="66D9D21F" w14:textId="77777777" w:rsidR="003074ED" w:rsidRPr="003074ED" w:rsidRDefault="003074ED" w:rsidP="003074ED">
      <w:pPr>
        <w:numPr>
          <w:ilvl w:val="0"/>
          <w:numId w:val="62"/>
        </w:numPr>
        <w:rPr>
          <w:sz w:val="28"/>
          <w:szCs w:val="28"/>
        </w:rPr>
      </w:pPr>
      <w:r w:rsidRPr="003074ED">
        <w:rPr>
          <w:b/>
          <w:bCs/>
          <w:sz w:val="28"/>
          <w:szCs w:val="28"/>
        </w:rPr>
        <w:t>Flask Development Team.</w:t>
      </w:r>
      <w:r w:rsidRPr="003074ED">
        <w:rPr>
          <w:sz w:val="28"/>
          <w:szCs w:val="28"/>
        </w:rPr>
        <w:t xml:space="preserve"> (2024). </w:t>
      </w:r>
      <w:r w:rsidRPr="003074ED">
        <w:rPr>
          <w:i/>
          <w:iCs/>
          <w:sz w:val="28"/>
          <w:szCs w:val="28"/>
        </w:rPr>
        <w:t>Flask Documentation</w:t>
      </w:r>
      <w:r w:rsidRPr="003074ED">
        <w:rPr>
          <w:sz w:val="28"/>
          <w:szCs w:val="28"/>
        </w:rPr>
        <w:t xml:space="preserve">. Retrieved from </w:t>
      </w:r>
      <w:hyperlink r:id="rId11" w:tgtFrame="_blank" w:history="1">
        <w:r w:rsidRPr="003074ED">
          <w:rPr>
            <w:rStyle w:val="Hyperlink"/>
            <w:sz w:val="28"/>
            <w:szCs w:val="28"/>
          </w:rPr>
          <w:t>https://flask.palletsprojects.com/</w:t>
        </w:r>
      </w:hyperlink>
    </w:p>
    <w:p w14:paraId="4D5ED34A" w14:textId="77777777" w:rsidR="003074ED" w:rsidRPr="003074ED" w:rsidRDefault="003074ED" w:rsidP="003074ED">
      <w:pPr>
        <w:numPr>
          <w:ilvl w:val="0"/>
          <w:numId w:val="62"/>
        </w:numPr>
        <w:rPr>
          <w:sz w:val="28"/>
          <w:szCs w:val="28"/>
        </w:rPr>
      </w:pPr>
      <w:r w:rsidRPr="003074ED">
        <w:rPr>
          <w:b/>
          <w:bCs/>
          <w:sz w:val="28"/>
          <w:szCs w:val="28"/>
        </w:rPr>
        <w:t>DuckDuckGo.</w:t>
      </w:r>
      <w:r w:rsidRPr="003074ED">
        <w:rPr>
          <w:sz w:val="28"/>
          <w:szCs w:val="28"/>
        </w:rPr>
        <w:t xml:space="preserve"> (2024). </w:t>
      </w:r>
      <w:r w:rsidRPr="003074ED">
        <w:rPr>
          <w:i/>
          <w:iCs/>
          <w:sz w:val="28"/>
          <w:szCs w:val="28"/>
        </w:rPr>
        <w:t>DuckDuckGo Search API Documentation</w:t>
      </w:r>
      <w:r w:rsidRPr="003074ED">
        <w:rPr>
          <w:sz w:val="28"/>
          <w:szCs w:val="28"/>
        </w:rPr>
        <w:t xml:space="preserve">. Retrieved from </w:t>
      </w:r>
      <w:hyperlink r:id="rId12" w:tgtFrame="_blank" w:history="1">
        <w:r w:rsidRPr="003074ED">
          <w:rPr>
            <w:rStyle w:val="Hyperlink"/>
            <w:sz w:val="28"/>
            <w:szCs w:val="28"/>
          </w:rPr>
          <w:t>https://duckduckgo.com/</w:t>
        </w:r>
      </w:hyperlink>
    </w:p>
    <w:p w14:paraId="1F1C14B0" w14:textId="77777777" w:rsidR="003074ED" w:rsidRPr="003074ED" w:rsidRDefault="003074ED" w:rsidP="003074ED">
      <w:pPr>
        <w:numPr>
          <w:ilvl w:val="0"/>
          <w:numId w:val="62"/>
        </w:numPr>
        <w:rPr>
          <w:sz w:val="28"/>
          <w:szCs w:val="28"/>
        </w:rPr>
      </w:pPr>
      <w:r w:rsidRPr="003074ED">
        <w:rPr>
          <w:b/>
          <w:bCs/>
          <w:sz w:val="28"/>
          <w:szCs w:val="28"/>
        </w:rPr>
        <w:t>Flask-CORS.</w:t>
      </w:r>
      <w:r w:rsidRPr="003074ED">
        <w:rPr>
          <w:sz w:val="28"/>
          <w:szCs w:val="28"/>
        </w:rPr>
        <w:t xml:space="preserve"> (2024). </w:t>
      </w:r>
      <w:r w:rsidRPr="003074ED">
        <w:rPr>
          <w:i/>
          <w:iCs/>
          <w:sz w:val="28"/>
          <w:szCs w:val="28"/>
        </w:rPr>
        <w:t>Flask-CORS Documentation</w:t>
      </w:r>
      <w:r w:rsidRPr="003074ED">
        <w:rPr>
          <w:sz w:val="28"/>
          <w:szCs w:val="28"/>
        </w:rPr>
        <w:t xml:space="preserve">. Retrieved from </w:t>
      </w:r>
      <w:hyperlink r:id="rId13" w:tgtFrame="_blank" w:history="1">
        <w:r w:rsidRPr="003074ED">
          <w:rPr>
            <w:rStyle w:val="Hyperlink"/>
            <w:sz w:val="28"/>
            <w:szCs w:val="28"/>
          </w:rPr>
          <w:t>https://flask-cors.readthedocs.io/en/latest/</w:t>
        </w:r>
      </w:hyperlink>
    </w:p>
    <w:p w14:paraId="59CAC55A" w14:textId="77777777" w:rsidR="003074ED" w:rsidRPr="003074ED" w:rsidRDefault="003074ED" w:rsidP="003074ED">
      <w:pPr>
        <w:numPr>
          <w:ilvl w:val="0"/>
          <w:numId w:val="62"/>
        </w:numPr>
        <w:rPr>
          <w:sz w:val="28"/>
          <w:szCs w:val="28"/>
        </w:rPr>
      </w:pPr>
      <w:r w:rsidRPr="003074ED">
        <w:rPr>
          <w:b/>
          <w:bCs/>
          <w:sz w:val="28"/>
          <w:szCs w:val="28"/>
        </w:rPr>
        <w:t>PyPDF2 Developers.</w:t>
      </w:r>
      <w:r w:rsidRPr="003074ED">
        <w:rPr>
          <w:sz w:val="28"/>
          <w:szCs w:val="28"/>
        </w:rPr>
        <w:t xml:space="preserve"> (2024). </w:t>
      </w:r>
      <w:r w:rsidRPr="003074ED">
        <w:rPr>
          <w:i/>
          <w:iCs/>
          <w:sz w:val="28"/>
          <w:szCs w:val="28"/>
        </w:rPr>
        <w:t>PyPDF2 Documentation</w:t>
      </w:r>
      <w:r w:rsidRPr="003074ED">
        <w:rPr>
          <w:sz w:val="28"/>
          <w:szCs w:val="28"/>
        </w:rPr>
        <w:t xml:space="preserve">. Retrieved from </w:t>
      </w:r>
      <w:hyperlink r:id="rId14" w:tgtFrame="_blank" w:history="1">
        <w:r w:rsidRPr="003074ED">
          <w:rPr>
            <w:rStyle w:val="Hyperlink"/>
            <w:sz w:val="28"/>
            <w:szCs w:val="28"/>
          </w:rPr>
          <w:t>https://pypdf2.readthedocs.io/en/latest/</w:t>
        </w:r>
      </w:hyperlink>
    </w:p>
    <w:p w14:paraId="5301E0CA" w14:textId="77777777" w:rsidR="003074ED" w:rsidRPr="003074ED" w:rsidRDefault="003074ED" w:rsidP="003074ED">
      <w:pPr>
        <w:numPr>
          <w:ilvl w:val="0"/>
          <w:numId w:val="62"/>
        </w:numPr>
        <w:rPr>
          <w:sz w:val="28"/>
          <w:szCs w:val="28"/>
        </w:rPr>
      </w:pPr>
      <w:r w:rsidRPr="003074ED">
        <w:rPr>
          <w:b/>
          <w:bCs/>
          <w:sz w:val="28"/>
          <w:szCs w:val="28"/>
        </w:rPr>
        <w:t>Python-Docx Project.</w:t>
      </w:r>
      <w:r w:rsidRPr="003074ED">
        <w:rPr>
          <w:sz w:val="28"/>
          <w:szCs w:val="28"/>
        </w:rPr>
        <w:t xml:space="preserve"> (2024). </w:t>
      </w:r>
      <w:r w:rsidRPr="003074ED">
        <w:rPr>
          <w:i/>
          <w:iCs/>
          <w:sz w:val="28"/>
          <w:szCs w:val="28"/>
        </w:rPr>
        <w:t>Python-Docx Documentation</w:t>
      </w:r>
      <w:r w:rsidRPr="003074ED">
        <w:rPr>
          <w:sz w:val="28"/>
          <w:szCs w:val="28"/>
        </w:rPr>
        <w:t xml:space="preserve">. Retrieved from </w:t>
      </w:r>
      <w:hyperlink r:id="rId15" w:tgtFrame="_blank" w:history="1">
        <w:r w:rsidRPr="003074ED">
          <w:rPr>
            <w:rStyle w:val="Hyperlink"/>
            <w:sz w:val="28"/>
            <w:szCs w:val="28"/>
          </w:rPr>
          <w:t>https://python-docx.readthedocs.io/en/latest/</w:t>
        </w:r>
      </w:hyperlink>
    </w:p>
    <w:p w14:paraId="0A199016" w14:textId="77777777" w:rsidR="003074ED" w:rsidRPr="003074ED" w:rsidRDefault="003074ED" w:rsidP="003074ED">
      <w:pPr>
        <w:numPr>
          <w:ilvl w:val="0"/>
          <w:numId w:val="62"/>
        </w:numPr>
        <w:rPr>
          <w:sz w:val="28"/>
          <w:szCs w:val="28"/>
        </w:rPr>
      </w:pPr>
      <w:r w:rsidRPr="003074ED">
        <w:rPr>
          <w:b/>
          <w:bCs/>
          <w:sz w:val="28"/>
          <w:szCs w:val="28"/>
        </w:rPr>
        <w:t>Beautiful Soup Project.</w:t>
      </w:r>
      <w:r w:rsidRPr="003074ED">
        <w:rPr>
          <w:sz w:val="28"/>
          <w:szCs w:val="28"/>
        </w:rPr>
        <w:t xml:space="preserve"> (2024). </w:t>
      </w:r>
      <w:r w:rsidRPr="003074ED">
        <w:rPr>
          <w:i/>
          <w:iCs/>
          <w:sz w:val="28"/>
          <w:szCs w:val="28"/>
        </w:rPr>
        <w:t>Beautiful Soup Documentation</w:t>
      </w:r>
      <w:r w:rsidRPr="003074ED">
        <w:rPr>
          <w:sz w:val="28"/>
          <w:szCs w:val="28"/>
        </w:rPr>
        <w:t xml:space="preserve">. Retrieved from </w:t>
      </w:r>
      <w:hyperlink r:id="rId16" w:tgtFrame="_blank" w:history="1">
        <w:r w:rsidRPr="003074ED">
          <w:rPr>
            <w:rStyle w:val="Hyperlink"/>
            <w:sz w:val="28"/>
            <w:szCs w:val="28"/>
          </w:rPr>
          <w:t>https://www.crummy.com/software/BeautifulSoup/bs4/doc/</w:t>
        </w:r>
      </w:hyperlink>
    </w:p>
    <w:p w14:paraId="11B94249" w14:textId="77777777" w:rsidR="003074ED" w:rsidRPr="003074ED" w:rsidRDefault="003074ED" w:rsidP="003074ED">
      <w:pPr>
        <w:numPr>
          <w:ilvl w:val="0"/>
          <w:numId w:val="62"/>
        </w:numPr>
        <w:rPr>
          <w:sz w:val="28"/>
          <w:szCs w:val="28"/>
        </w:rPr>
      </w:pPr>
      <w:r w:rsidRPr="003074ED">
        <w:rPr>
          <w:b/>
          <w:bCs/>
          <w:sz w:val="28"/>
          <w:szCs w:val="28"/>
        </w:rPr>
        <w:t>Python-</w:t>
      </w:r>
      <w:proofErr w:type="spellStart"/>
      <w:r w:rsidRPr="003074ED">
        <w:rPr>
          <w:b/>
          <w:bCs/>
          <w:sz w:val="28"/>
          <w:szCs w:val="28"/>
        </w:rPr>
        <w:t>Dotenv</w:t>
      </w:r>
      <w:proofErr w:type="spellEnd"/>
      <w:r w:rsidRPr="003074ED">
        <w:rPr>
          <w:b/>
          <w:bCs/>
          <w:sz w:val="28"/>
          <w:szCs w:val="28"/>
        </w:rPr>
        <w:t>.</w:t>
      </w:r>
      <w:r w:rsidRPr="003074ED">
        <w:rPr>
          <w:sz w:val="28"/>
          <w:szCs w:val="28"/>
        </w:rPr>
        <w:t xml:space="preserve"> (2024). </w:t>
      </w:r>
      <w:r w:rsidRPr="003074ED">
        <w:rPr>
          <w:i/>
          <w:iCs/>
          <w:sz w:val="28"/>
          <w:szCs w:val="28"/>
        </w:rPr>
        <w:t>Python-</w:t>
      </w:r>
      <w:proofErr w:type="spellStart"/>
      <w:r w:rsidRPr="003074ED">
        <w:rPr>
          <w:i/>
          <w:iCs/>
          <w:sz w:val="28"/>
          <w:szCs w:val="28"/>
        </w:rPr>
        <w:t>Dotenv</w:t>
      </w:r>
      <w:proofErr w:type="spellEnd"/>
      <w:r w:rsidRPr="003074ED">
        <w:rPr>
          <w:i/>
          <w:iCs/>
          <w:sz w:val="28"/>
          <w:szCs w:val="28"/>
        </w:rPr>
        <w:t xml:space="preserve"> Documentation</w:t>
      </w:r>
      <w:r w:rsidRPr="003074ED">
        <w:rPr>
          <w:sz w:val="28"/>
          <w:szCs w:val="28"/>
        </w:rPr>
        <w:t xml:space="preserve">. Retrieved from </w:t>
      </w:r>
      <w:hyperlink r:id="rId17" w:tgtFrame="_blank" w:history="1">
        <w:r w:rsidRPr="003074ED">
          <w:rPr>
            <w:rStyle w:val="Hyperlink"/>
            <w:sz w:val="28"/>
            <w:szCs w:val="28"/>
          </w:rPr>
          <w:t>https://github.com/theskumar/python-dotenv</w:t>
        </w:r>
      </w:hyperlink>
    </w:p>
    <w:p w14:paraId="0B309708" w14:textId="77777777" w:rsidR="003074ED" w:rsidRPr="003074ED" w:rsidRDefault="003074ED" w:rsidP="003074ED">
      <w:pPr>
        <w:numPr>
          <w:ilvl w:val="0"/>
          <w:numId w:val="62"/>
        </w:numPr>
        <w:rPr>
          <w:sz w:val="28"/>
          <w:szCs w:val="28"/>
        </w:rPr>
      </w:pPr>
      <w:r w:rsidRPr="003074ED">
        <w:rPr>
          <w:b/>
          <w:bCs/>
          <w:sz w:val="28"/>
          <w:szCs w:val="28"/>
        </w:rPr>
        <w:t>Indian Legal System.</w:t>
      </w:r>
      <w:r w:rsidRPr="003074ED">
        <w:rPr>
          <w:sz w:val="28"/>
          <w:szCs w:val="28"/>
        </w:rPr>
        <w:t xml:space="preserve"> (Current). </w:t>
      </w:r>
      <w:r w:rsidRPr="003074ED">
        <w:rPr>
          <w:i/>
          <w:iCs/>
          <w:sz w:val="28"/>
          <w:szCs w:val="28"/>
        </w:rPr>
        <w:t>Constitution of India</w:t>
      </w:r>
      <w:r w:rsidRPr="003074ED">
        <w:rPr>
          <w:sz w:val="28"/>
          <w:szCs w:val="28"/>
        </w:rPr>
        <w:t>. Government of India.</w:t>
      </w:r>
    </w:p>
    <w:p w14:paraId="621EBD56" w14:textId="77777777" w:rsidR="003074ED" w:rsidRPr="003074ED" w:rsidRDefault="003074ED" w:rsidP="003074ED">
      <w:pPr>
        <w:numPr>
          <w:ilvl w:val="0"/>
          <w:numId w:val="62"/>
        </w:numPr>
        <w:rPr>
          <w:sz w:val="28"/>
          <w:szCs w:val="28"/>
        </w:rPr>
      </w:pPr>
      <w:r w:rsidRPr="003074ED">
        <w:rPr>
          <w:b/>
          <w:bCs/>
          <w:sz w:val="28"/>
          <w:szCs w:val="28"/>
        </w:rPr>
        <w:t>Supreme Court of India.</w:t>
      </w:r>
      <w:r w:rsidRPr="003074ED">
        <w:rPr>
          <w:sz w:val="28"/>
          <w:szCs w:val="28"/>
        </w:rPr>
        <w:t xml:space="preserve"> (Current). </w:t>
      </w:r>
      <w:r w:rsidRPr="003074ED">
        <w:rPr>
          <w:i/>
          <w:iCs/>
          <w:sz w:val="28"/>
          <w:szCs w:val="28"/>
        </w:rPr>
        <w:t>Official Website &amp; Case Law Database</w:t>
      </w:r>
      <w:r w:rsidRPr="003074ED">
        <w:rPr>
          <w:sz w:val="28"/>
          <w:szCs w:val="28"/>
        </w:rPr>
        <w:t xml:space="preserve">. Retrieved from </w:t>
      </w:r>
      <w:hyperlink r:id="rId18" w:tgtFrame="_blank" w:history="1">
        <w:r w:rsidRPr="003074ED">
          <w:rPr>
            <w:rStyle w:val="Hyperlink"/>
            <w:sz w:val="28"/>
            <w:szCs w:val="28"/>
          </w:rPr>
          <w:t>https://main.sci.gov.in/</w:t>
        </w:r>
      </w:hyperlink>
    </w:p>
    <w:p w14:paraId="28052E04" w14:textId="77777777" w:rsidR="003E1A60" w:rsidRPr="003E1A60" w:rsidRDefault="00000000" w:rsidP="003E1A60">
      <w:pPr>
        <w:rPr>
          <w:sz w:val="24"/>
          <w:szCs w:val="24"/>
        </w:rPr>
      </w:pPr>
      <w:r>
        <w:rPr>
          <w:sz w:val="24"/>
          <w:szCs w:val="24"/>
        </w:rPr>
        <w:pict w14:anchorId="2E729346">
          <v:rect id="_x0000_i1037" style="width:0;height:1.5pt" o:hralign="center" o:hrstd="t" o:hr="t" fillcolor="#a0a0a0" stroked="f"/>
        </w:pict>
      </w:r>
    </w:p>
    <w:p w14:paraId="78285B19" w14:textId="77777777" w:rsidR="003E1A60" w:rsidRPr="003E1A60" w:rsidRDefault="003E1A60">
      <w:pPr>
        <w:rPr>
          <w:b/>
          <w:bCs/>
          <w:sz w:val="24"/>
          <w:szCs w:val="24"/>
        </w:rPr>
      </w:pPr>
      <w:r w:rsidRPr="003E1A60">
        <w:rPr>
          <w:b/>
          <w:bCs/>
          <w:sz w:val="24"/>
          <w:szCs w:val="24"/>
        </w:rPr>
        <w:br w:type="page"/>
      </w:r>
    </w:p>
    <w:p w14:paraId="69C31F79" w14:textId="4DFCD947" w:rsidR="003E1A60" w:rsidRPr="004722EB" w:rsidRDefault="003E1A60" w:rsidP="003E1A60">
      <w:pPr>
        <w:pStyle w:val="Heading1"/>
        <w:rPr>
          <w:sz w:val="48"/>
          <w:szCs w:val="48"/>
        </w:rPr>
      </w:pPr>
      <w:r w:rsidRPr="004722EB">
        <w:rPr>
          <w:sz w:val="48"/>
          <w:szCs w:val="48"/>
        </w:rPr>
        <w:lastRenderedPageBreak/>
        <w:t>Appendices</w:t>
      </w:r>
    </w:p>
    <w:p w14:paraId="7D9B64DB" w14:textId="77777777" w:rsidR="003E1A60" w:rsidRPr="003E1A60" w:rsidRDefault="003E1A60" w:rsidP="003E1A60">
      <w:pPr>
        <w:rPr>
          <w:b/>
          <w:bCs/>
          <w:sz w:val="32"/>
          <w:szCs w:val="32"/>
        </w:rPr>
      </w:pPr>
      <w:r w:rsidRPr="003E1A60">
        <w:rPr>
          <w:b/>
          <w:bCs/>
          <w:sz w:val="32"/>
          <w:szCs w:val="32"/>
        </w:rPr>
        <w:t>Appendix A: API Endpoint Specifications</w:t>
      </w:r>
    </w:p>
    <w:p w14:paraId="4D792815" w14:textId="77777777" w:rsidR="003E1A60" w:rsidRPr="003E1A60" w:rsidRDefault="003E1A60" w:rsidP="003E1A60">
      <w:pPr>
        <w:rPr>
          <w:sz w:val="32"/>
          <w:szCs w:val="32"/>
        </w:rPr>
      </w:pPr>
      <w:r w:rsidRPr="003E1A60">
        <w:rPr>
          <w:sz w:val="32"/>
          <w:szCs w:val="32"/>
        </w:rPr>
        <w:t>(Insert detailed JSON examples from NyayaAI_API_Endpoint_Structure.md.)</w:t>
      </w:r>
    </w:p>
    <w:p w14:paraId="3C0397A7" w14:textId="77777777" w:rsidR="003E1A60" w:rsidRPr="003E1A60" w:rsidRDefault="003E1A60" w:rsidP="003E1A60">
      <w:pPr>
        <w:rPr>
          <w:b/>
          <w:bCs/>
          <w:sz w:val="32"/>
          <w:szCs w:val="32"/>
        </w:rPr>
      </w:pPr>
      <w:r w:rsidRPr="003E1A60">
        <w:rPr>
          <w:b/>
          <w:bCs/>
          <w:sz w:val="32"/>
          <w:szCs w:val="32"/>
        </w:rPr>
        <w:t>Appendix B: Configuration Parameters</w:t>
      </w:r>
    </w:p>
    <w:p w14:paraId="70DDBC54" w14:textId="77777777" w:rsidR="003E1A60" w:rsidRPr="003E1A60" w:rsidRDefault="003E1A60" w:rsidP="003E1A60">
      <w:pPr>
        <w:rPr>
          <w:sz w:val="32"/>
          <w:szCs w:val="32"/>
        </w:rPr>
      </w:pPr>
      <w:r w:rsidRPr="003E1A60">
        <w:rPr>
          <w:sz w:val="32"/>
          <w:szCs w:val="32"/>
        </w:rPr>
        <w:t>GEMINI_API_KEY, etc. (from README.md).</w:t>
      </w:r>
    </w:p>
    <w:p w14:paraId="058EDA7B" w14:textId="77777777" w:rsidR="003E1A60" w:rsidRPr="003E1A60" w:rsidRDefault="003E1A60" w:rsidP="003E1A60">
      <w:pPr>
        <w:rPr>
          <w:b/>
          <w:bCs/>
          <w:sz w:val="32"/>
          <w:szCs w:val="32"/>
        </w:rPr>
      </w:pPr>
      <w:r w:rsidRPr="003E1A60">
        <w:rPr>
          <w:b/>
          <w:bCs/>
          <w:sz w:val="32"/>
          <w:szCs w:val="32"/>
        </w:rPr>
        <w:t>Appendix C: Error Codes and Messages</w:t>
      </w:r>
    </w:p>
    <w:p w14:paraId="54604CD1" w14:textId="77777777" w:rsidR="003E1A60" w:rsidRPr="003E1A60" w:rsidRDefault="003E1A60" w:rsidP="003E1A60">
      <w:pPr>
        <w:rPr>
          <w:sz w:val="32"/>
          <w:szCs w:val="32"/>
        </w:rPr>
      </w:pPr>
      <w:r w:rsidRPr="003E1A60">
        <w:rPr>
          <w:b/>
          <w:bCs/>
          <w:sz w:val="32"/>
          <w:szCs w:val="32"/>
        </w:rPr>
        <w:t>Table 4: Error Handling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818"/>
      </w:tblGrid>
      <w:tr w:rsidR="003E1A60" w:rsidRPr="003E1A60" w14:paraId="446334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FC73E" w14:textId="77777777" w:rsidR="003E1A60" w:rsidRPr="003E1A60" w:rsidRDefault="003E1A60" w:rsidP="003E1A60">
            <w:pPr>
              <w:rPr>
                <w:b/>
                <w:bCs/>
                <w:sz w:val="32"/>
                <w:szCs w:val="32"/>
              </w:rPr>
            </w:pPr>
            <w:r w:rsidRPr="003E1A60">
              <w:rPr>
                <w:b/>
                <w:bCs/>
                <w:sz w:val="32"/>
                <w:szCs w:val="32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43B5CC9" w14:textId="77777777" w:rsidR="003E1A60" w:rsidRPr="003E1A60" w:rsidRDefault="003E1A60" w:rsidP="003E1A60">
            <w:pPr>
              <w:rPr>
                <w:b/>
                <w:bCs/>
                <w:sz w:val="32"/>
                <w:szCs w:val="32"/>
              </w:rPr>
            </w:pPr>
            <w:r w:rsidRPr="003E1A60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3E1A60" w:rsidRPr="003E1A60" w14:paraId="74F80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31103" w14:textId="77777777" w:rsidR="003E1A60" w:rsidRPr="003E1A60" w:rsidRDefault="003E1A60" w:rsidP="003E1A60">
            <w:pPr>
              <w:rPr>
                <w:sz w:val="32"/>
                <w:szCs w:val="32"/>
              </w:rPr>
            </w:pPr>
            <w:r w:rsidRPr="003E1A60">
              <w:rPr>
                <w:sz w:val="32"/>
                <w:szCs w:val="32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E105E22" w14:textId="77777777" w:rsidR="003E1A60" w:rsidRPr="003E1A60" w:rsidRDefault="003E1A60" w:rsidP="003E1A60">
            <w:pPr>
              <w:rPr>
                <w:sz w:val="32"/>
                <w:szCs w:val="32"/>
              </w:rPr>
            </w:pPr>
            <w:r w:rsidRPr="003E1A60">
              <w:rPr>
                <w:sz w:val="32"/>
                <w:szCs w:val="32"/>
              </w:rPr>
              <w:t>OK</w:t>
            </w:r>
          </w:p>
        </w:tc>
      </w:tr>
      <w:tr w:rsidR="003E1A60" w:rsidRPr="003E1A60" w14:paraId="36843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F894E" w14:textId="77777777" w:rsidR="003E1A60" w:rsidRPr="003E1A60" w:rsidRDefault="003E1A60" w:rsidP="003E1A60">
            <w:pPr>
              <w:rPr>
                <w:sz w:val="32"/>
                <w:szCs w:val="32"/>
              </w:rPr>
            </w:pPr>
            <w:r w:rsidRPr="003E1A60">
              <w:rPr>
                <w:sz w:val="32"/>
                <w:szCs w:val="32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2B53522C" w14:textId="77777777" w:rsidR="003E1A60" w:rsidRPr="003E1A60" w:rsidRDefault="003E1A60" w:rsidP="003E1A60">
            <w:pPr>
              <w:rPr>
                <w:sz w:val="32"/>
                <w:szCs w:val="32"/>
              </w:rPr>
            </w:pPr>
            <w:r w:rsidRPr="003E1A60">
              <w:rPr>
                <w:sz w:val="32"/>
                <w:szCs w:val="32"/>
              </w:rPr>
              <w:t>Bad Request</w:t>
            </w:r>
          </w:p>
        </w:tc>
      </w:tr>
      <w:tr w:rsidR="003E1A60" w:rsidRPr="003E1A60" w14:paraId="4174B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57BD6" w14:textId="77777777" w:rsidR="003E1A60" w:rsidRPr="003E1A60" w:rsidRDefault="003E1A60" w:rsidP="003E1A60">
            <w:pPr>
              <w:rPr>
                <w:sz w:val="32"/>
                <w:szCs w:val="32"/>
              </w:rPr>
            </w:pPr>
            <w:r w:rsidRPr="003E1A60">
              <w:rPr>
                <w:sz w:val="32"/>
                <w:szCs w:val="32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26AC7797" w14:textId="77777777" w:rsidR="003E1A60" w:rsidRPr="003E1A60" w:rsidRDefault="003E1A60" w:rsidP="003E1A60">
            <w:pPr>
              <w:rPr>
                <w:sz w:val="32"/>
                <w:szCs w:val="32"/>
              </w:rPr>
            </w:pPr>
            <w:r w:rsidRPr="003E1A60">
              <w:rPr>
                <w:sz w:val="32"/>
                <w:szCs w:val="32"/>
              </w:rPr>
              <w:t>Not Found</w:t>
            </w:r>
          </w:p>
        </w:tc>
      </w:tr>
      <w:tr w:rsidR="003E1A60" w:rsidRPr="003E1A60" w14:paraId="23279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1C1EC" w14:textId="77777777" w:rsidR="003E1A60" w:rsidRPr="003E1A60" w:rsidRDefault="003E1A60" w:rsidP="003E1A60">
            <w:pPr>
              <w:rPr>
                <w:sz w:val="32"/>
                <w:szCs w:val="32"/>
              </w:rPr>
            </w:pPr>
            <w:r w:rsidRPr="003E1A60">
              <w:rPr>
                <w:sz w:val="32"/>
                <w:szCs w:val="32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50E959D1" w14:textId="77777777" w:rsidR="003E1A60" w:rsidRPr="003E1A60" w:rsidRDefault="003E1A60" w:rsidP="003E1A60">
            <w:pPr>
              <w:rPr>
                <w:sz w:val="32"/>
                <w:szCs w:val="32"/>
              </w:rPr>
            </w:pPr>
            <w:r w:rsidRPr="003E1A60">
              <w:rPr>
                <w:sz w:val="32"/>
                <w:szCs w:val="32"/>
              </w:rPr>
              <w:t>Internal Error</w:t>
            </w:r>
          </w:p>
        </w:tc>
      </w:tr>
    </w:tbl>
    <w:p w14:paraId="40666FA3" w14:textId="77777777" w:rsidR="003E1A60" w:rsidRPr="003E1A60" w:rsidRDefault="003E1A60" w:rsidP="003E1A60">
      <w:pPr>
        <w:rPr>
          <w:b/>
          <w:bCs/>
          <w:sz w:val="32"/>
          <w:szCs w:val="32"/>
        </w:rPr>
      </w:pPr>
      <w:r w:rsidRPr="003E1A60">
        <w:rPr>
          <w:b/>
          <w:bCs/>
          <w:sz w:val="32"/>
          <w:szCs w:val="32"/>
        </w:rPr>
        <w:t>Appendix D: Performance Benchmarks</w:t>
      </w:r>
    </w:p>
    <w:p w14:paraId="34D5A8AA" w14:textId="77777777" w:rsidR="003E1A60" w:rsidRPr="003E1A60" w:rsidRDefault="003E1A60" w:rsidP="003E1A60">
      <w:pPr>
        <w:rPr>
          <w:sz w:val="32"/>
          <w:szCs w:val="32"/>
        </w:rPr>
      </w:pPr>
      <w:r w:rsidRPr="003E1A60">
        <w:rPr>
          <w:sz w:val="32"/>
          <w:szCs w:val="32"/>
        </w:rPr>
        <w:t>(From Technical Report.)</w:t>
      </w:r>
    </w:p>
    <w:p w14:paraId="03B4638B" w14:textId="77777777" w:rsidR="003E1A60" w:rsidRPr="003E1A60" w:rsidRDefault="00000000" w:rsidP="003E1A60">
      <w:pPr>
        <w:rPr>
          <w:sz w:val="24"/>
          <w:szCs w:val="24"/>
        </w:rPr>
      </w:pPr>
      <w:r>
        <w:rPr>
          <w:sz w:val="24"/>
          <w:szCs w:val="24"/>
        </w:rPr>
        <w:pict w14:anchorId="7C88B007">
          <v:rect id="_x0000_i1038" style="width:0;height:1.5pt" o:hralign="center" o:hrstd="t" o:hr="t" fillcolor="#a0a0a0" stroked="f"/>
        </w:pict>
      </w:r>
    </w:p>
    <w:p w14:paraId="3A5B808C" w14:textId="77777777" w:rsidR="003E1A60" w:rsidRPr="004722EB" w:rsidRDefault="003E1A60" w:rsidP="003E1A60">
      <w:pPr>
        <w:pStyle w:val="Heading1"/>
        <w:rPr>
          <w:sz w:val="48"/>
          <w:szCs w:val="48"/>
        </w:rPr>
      </w:pPr>
      <w:r w:rsidRPr="004722EB">
        <w:rPr>
          <w:sz w:val="48"/>
          <w:szCs w:val="48"/>
        </w:rPr>
        <w:t>Acknowledgments</w:t>
      </w:r>
    </w:p>
    <w:p w14:paraId="635F4569" w14:textId="77777777" w:rsidR="003E1A60" w:rsidRPr="003E1A60" w:rsidRDefault="003E1A60" w:rsidP="003E1A60">
      <w:pPr>
        <w:rPr>
          <w:sz w:val="24"/>
          <w:szCs w:val="24"/>
        </w:rPr>
      </w:pPr>
      <w:r w:rsidRPr="003E1A60">
        <w:rPr>
          <w:sz w:val="24"/>
          <w:szCs w:val="24"/>
        </w:rPr>
        <w:t>Thanks to Google AI, LangChain, Flask teams, legal experts, testers.</w:t>
      </w:r>
    </w:p>
    <w:p w14:paraId="58F6C315" w14:textId="77777777" w:rsidR="003E1A60" w:rsidRPr="003E1A60" w:rsidRDefault="00000000" w:rsidP="003E1A60">
      <w:pPr>
        <w:rPr>
          <w:sz w:val="24"/>
          <w:szCs w:val="24"/>
        </w:rPr>
      </w:pPr>
      <w:r>
        <w:rPr>
          <w:sz w:val="24"/>
          <w:szCs w:val="24"/>
        </w:rPr>
        <w:pict w14:anchorId="22D60750">
          <v:rect id="_x0000_i1039" style="width:0;height:1.5pt" o:hralign="center" o:hrstd="t" o:hr="t" fillcolor="#a0a0a0" stroked="f"/>
        </w:pict>
      </w:r>
    </w:p>
    <w:p w14:paraId="0DA6D2BA" w14:textId="77777777" w:rsidR="003E1A60" w:rsidRPr="003E1A60" w:rsidRDefault="003E1A60" w:rsidP="003E1A60">
      <w:pPr>
        <w:rPr>
          <w:sz w:val="24"/>
          <w:szCs w:val="24"/>
        </w:rPr>
      </w:pPr>
      <w:r w:rsidRPr="003E1A60">
        <w:rPr>
          <w:i/>
          <w:iCs/>
          <w:sz w:val="24"/>
          <w:szCs w:val="24"/>
        </w:rPr>
        <w:t>© 2025 [Your Name]. All rights reserved.</w:t>
      </w:r>
    </w:p>
    <w:p w14:paraId="789470CA" w14:textId="2C5C78F4" w:rsidR="0069314A" w:rsidRPr="003E1A60" w:rsidRDefault="0069314A">
      <w:pPr>
        <w:rPr>
          <w:sz w:val="24"/>
          <w:szCs w:val="24"/>
        </w:rPr>
      </w:pPr>
    </w:p>
    <w:sectPr w:rsidR="0069314A" w:rsidRPr="003E1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F95"/>
    <w:multiLevelType w:val="multilevel"/>
    <w:tmpl w:val="CE4A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036A6"/>
    <w:multiLevelType w:val="multilevel"/>
    <w:tmpl w:val="7E3E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662B6"/>
    <w:multiLevelType w:val="multilevel"/>
    <w:tmpl w:val="6102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F7AC2"/>
    <w:multiLevelType w:val="multilevel"/>
    <w:tmpl w:val="4EAE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D1F41"/>
    <w:multiLevelType w:val="multilevel"/>
    <w:tmpl w:val="8238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91A7F"/>
    <w:multiLevelType w:val="multilevel"/>
    <w:tmpl w:val="6EA4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A63BD"/>
    <w:multiLevelType w:val="multilevel"/>
    <w:tmpl w:val="2760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61F84"/>
    <w:multiLevelType w:val="multilevel"/>
    <w:tmpl w:val="AAF8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5B4459"/>
    <w:multiLevelType w:val="multilevel"/>
    <w:tmpl w:val="920A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F07B2A"/>
    <w:multiLevelType w:val="multilevel"/>
    <w:tmpl w:val="78C8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FD09B3"/>
    <w:multiLevelType w:val="multilevel"/>
    <w:tmpl w:val="6E2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E04BA"/>
    <w:multiLevelType w:val="multilevel"/>
    <w:tmpl w:val="079C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81F1E"/>
    <w:multiLevelType w:val="multilevel"/>
    <w:tmpl w:val="182C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A43C08"/>
    <w:multiLevelType w:val="multilevel"/>
    <w:tmpl w:val="8690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300715"/>
    <w:multiLevelType w:val="multilevel"/>
    <w:tmpl w:val="C1765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E6401C"/>
    <w:multiLevelType w:val="multilevel"/>
    <w:tmpl w:val="851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FC4321"/>
    <w:multiLevelType w:val="multilevel"/>
    <w:tmpl w:val="3416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C9527D"/>
    <w:multiLevelType w:val="multilevel"/>
    <w:tmpl w:val="B904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F64E27"/>
    <w:multiLevelType w:val="multilevel"/>
    <w:tmpl w:val="F244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612B80"/>
    <w:multiLevelType w:val="multilevel"/>
    <w:tmpl w:val="F50E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BA610B"/>
    <w:multiLevelType w:val="multilevel"/>
    <w:tmpl w:val="4B8CC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147CC1"/>
    <w:multiLevelType w:val="multilevel"/>
    <w:tmpl w:val="7220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CD0D20"/>
    <w:multiLevelType w:val="multilevel"/>
    <w:tmpl w:val="81A6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0E7328"/>
    <w:multiLevelType w:val="multilevel"/>
    <w:tmpl w:val="4064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A26BD4"/>
    <w:multiLevelType w:val="multilevel"/>
    <w:tmpl w:val="D5E4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16178E"/>
    <w:multiLevelType w:val="multilevel"/>
    <w:tmpl w:val="D152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6641C9"/>
    <w:multiLevelType w:val="multilevel"/>
    <w:tmpl w:val="FE02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6F0A7A"/>
    <w:multiLevelType w:val="multilevel"/>
    <w:tmpl w:val="5276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8D6EAB"/>
    <w:multiLevelType w:val="multilevel"/>
    <w:tmpl w:val="D752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8739EF"/>
    <w:multiLevelType w:val="multilevel"/>
    <w:tmpl w:val="84226D32"/>
    <w:lvl w:ilvl="0">
      <w:start w:val="7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36406E8E"/>
    <w:multiLevelType w:val="multilevel"/>
    <w:tmpl w:val="2398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A06617"/>
    <w:multiLevelType w:val="multilevel"/>
    <w:tmpl w:val="BC92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C73447"/>
    <w:multiLevelType w:val="multilevel"/>
    <w:tmpl w:val="AD7C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EC0B06"/>
    <w:multiLevelType w:val="multilevel"/>
    <w:tmpl w:val="4EE6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7C6614"/>
    <w:multiLevelType w:val="multilevel"/>
    <w:tmpl w:val="D3A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9E7DDB"/>
    <w:multiLevelType w:val="multilevel"/>
    <w:tmpl w:val="138A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4216E9"/>
    <w:multiLevelType w:val="multilevel"/>
    <w:tmpl w:val="6158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ED4242"/>
    <w:multiLevelType w:val="multilevel"/>
    <w:tmpl w:val="6616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C17621"/>
    <w:multiLevelType w:val="multilevel"/>
    <w:tmpl w:val="3146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0C489E"/>
    <w:multiLevelType w:val="multilevel"/>
    <w:tmpl w:val="56BA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53753D"/>
    <w:multiLevelType w:val="multilevel"/>
    <w:tmpl w:val="0BEE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502E24"/>
    <w:multiLevelType w:val="multilevel"/>
    <w:tmpl w:val="CB00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A333B9"/>
    <w:multiLevelType w:val="multilevel"/>
    <w:tmpl w:val="E3D26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3AE7AA2"/>
    <w:multiLevelType w:val="multilevel"/>
    <w:tmpl w:val="F724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0032AC"/>
    <w:multiLevelType w:val="multilevel"/>
    <w:tmpl w:val="3A58B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6931764"/>
    <w:multiLevelType w:val="multilevel"/>
    <w:tmpl w:val="2034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4B2C8A"/>
    <w:multiLevelType w:val="multilevel"/>
    <w:tmpl w:val="D7AE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BF4F19"/>
    <w:multiLevelType w:val="multilevel"/>
    <w:tmpl w:val="9422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AB0BEA"/>
    <w:multiLevelType w:val="multilevel"/>
    <w:tmpl w:val="9438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BC73E9"/>
    <w:multiLevelType w:val="multilevel"/>
    <w:tmpl w:val="0032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624D9F"/>
    <w:multiLevelType w:val="multilevel"/>
    <w:tmpl w:val="0390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396F1E"/>
    <w:multiLevelType w:val="multilevel"/>
    <w:tmpl w:val="45A0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774B51"/>
    <w:multiLevelType w:val="multilevel"/>
    <w:tmpl w:val="385C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943745"/>
    <w:multiLevelType w:val="multilevel"/>
    <w:tmpl w:val="3120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B00635"/>
    <w:multiLevelType w:val="multilevel"/>
    <w:tmpl w:val="8AC0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18025A"/>
    <w:multiLevelType w:val="multilevel"/>
    <w:tmpl w:val="B4B6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1A4A54"/>
    <w:multiLevelType w:val="multilevel"/>
    <w:tmpl w:val="7E38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48712E"/>
    <w:multiLevelType w:val="multilevel"/>
    <w:tmpl w:val="A562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9B7A55"/>
    <w:multiLevelType w:val="multilevel"/>
    <w:tmpl w:val="D890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AB4A79"/>
    <w:multiLevelType w:val="multilevel"/>
    <w:tmpl w:val="80DA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D57D81"/>
    <w:multiLevelType w:val="multilevel"/>
    <w:tmpl w:val="13D8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625B3E"/>
    <w:multiLevelType w:val="multilevel"/>
    <w:tmpl w:val="5820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014689">
    <w:abstractNumId w:val="44"/>
  </w:num>
  <w:num w:numId="2" w16cid:durableId="328947717">
    <w:abstractNumId w:val="26"/>
  </w:num>
  <w:num w:numId="3" w16cid:durableId="173883412">
    <w:abstractNumId w:val="53"/>
  </w:num>
  <w:num w:numId="4" w16cid:durableId="639573570">
    <w:abstractNumId w:val="61"/>
  </w:num>
  <w:num w:numId="5" w16cid:durableId="1042558004">
    <w:abstractNumId w:val="57"/>
  </w:num>
  <w:num w:numId="6" w16cid:durableId="501896409">
    <w:abstractNumId w:val="60"/>
  </w:num>
  <w:num w:numId="7" w16cid:durableId="1966304022">
    <w:abstractNumId w:val="45"/>
  </w:num>
  <w:num w:numId="8" w16cid:durableId="1461261578">
    <w:abstractNumId w:val="54"/>
  </w:num>
  <w:num w:numId="9" w16cid:durableId="1370036000">
    <w:abstractNumId w:val="39"/>
  </w:num>
  <w:num w:numId="10" w16cid:durableId="2048992319">
    <w:abstractNumId w:val="42"/>
  </w:num>
  <w:num w:numId="11" w16cid:durableId="11499180">
    <w:abstractNumId w:val="27"/>
  </w:num>
  <w:num w:numId="12" w16cid:durableId="184097505">
    <w:abstractNumId w:val="14"/>
  </w:num>
  <w:num w:numId="13" w16cid:durableId="435445252">
    <w:abstractNumId w:val="36"/>
  </w:num>
  <w:num w:numId="14" w16cid:durableId="2122647187">
    <w:abstractNumId w:val="3"/>
  </w:num>
  <w:num w:numId="15" w16cid:durableId="1009911832">
    <w:abstractNumId w:val="32"/>
  </w:num>
  <w:num w:numId="16" w16cid:durableId="1041593716">
    <w:abstractNumId w:val="24"/>
  </w:num>
  <w:num w:numId="17" w16cid:durableId="761487883">
    <w:abstractNumId w:val="35"/>
  </w:num>
  <w:num w:numId="18" w16cid:durableId="1318025337">
    <w:abstractNumId w:val="6"/>
  </w:num>
  <w:num w:numId="19" w16cid:durableId="1673681793">
    <w:abstractNumId w:val="58"/>
  </w:num>
  <w:num w:numId="20" w16cid:durableId="1738816342">
    <w:abstractNumId w:val="37"/>
  </w:num>
  <w:num w:numId="21" w16cid:durableId="1064060394">
    <w:abstractNumId w:val="50"/>
  </w:num>
  <w:num w:numId="22" w16cid:durableId="566695729">
    <w:abstractNumId w:val="47"/>
  </w:num>
  <w:num w:numId="23" w16cid:durableId="437944028">
    <w:abstractNumId w:val="48"/>
  </w:num>
  <w:num w:numId="24" w16cid:durableId="1604875657">
    <w:abstractNumId w:val="17"/>
  </w:num>
  <w:num w:numId="25" w16cid:durableId="2060546650">
    <w:abstractNumId w:val="33"/>
  </w:num>
  <w:num w:numId="26" w16cid:durableId="1939483920">
    <w:abstractNumId w:val="59"/>
  </w:num>
  <w:num w:numId="27" w16cid:durableId="459299031">
    <w:abstractNumId w:val="51"/>
  </w:num>
  <w:num w:numId="28" w16cid:durableId="1675493616">
    <w:abstractNumId w:val="8"/>
  </w:num>
  <w:num w:numId="29" w16cid:durableId="1814329853">
    <w:abstractNumId w:val="21"/>
  </w:num>
  <w:num w:numId="30" w16cid:durableId="1603998876">
    <w:abstractNumId w:val="30"/>
  </w:num>
  <w:num w:numId="31" w16cid:durableId="1475103238">
    <w:abstractNumId w:val="41"/>
  </w:num>
  <w:num w:numId="32" w16cid:durableId="2105563303">
    <w:abstractNumId w:val="28"/>
  </w:num>
  <w:num w:numId="33" w16cid:durableId="451637789">
    <w:abstractNumId w:val="49"/>
  </w:num>
  <w:num w:numId="34" w16cid:durableId="1298685320">
    <w:abstractNumId w:val="12"/>
  </w:num>
  <w:num w:numId="35" w16cid:durableId="1969164049">
    <w:abstractNumId w:val="9"/>
  </w:num>
  <w:num w:numId="36" w16cid:durableId="1711228378">
    <w:abstractNumId w:val="55"/>
  </w:num>
  <w:num w:numId="37" w16cid:durableId="2092584099">
    <w:abstractNumId w:val="22"/>
  </w:num>
  <w:num w:numId="38" w16cid:durableId="2136439594">
    <w:abstractNumId w:val="31"/>
  </w:num>
  <w:num w:numId="39" w16cid:durableId="763459769">
    <w:abstractNumId w:val="34"/>
  </w:num>
  <w:num w:numId="40" w16cid:durableId="1116828990">
    <w:abstractNumId w:val="19"/>
  </w:num>
  <w:num w:numId="41" w16cid:durableId="442967588">
    <w:abstractNumId w:val="13"/>
  </w:num>
  <w:num w:numId="42" w16cid:durableId="1563710160">
    <w:abstractNumId w:val="56"/>
  </w:num>
  <w:num w:numId="43" w16cid:durableId="193662524">
    <w:abstractNumId w:val="18"/>
  </w:num>
  <w:num w:numId="44" w16cid:durableId="1986466898">
    <w:abstractNumId w:val="38"/>
  </w:num>
  <w:num w:numId="45" w16cid:durableId="262962252">
    <w:abstractNumId w:val="10"/>
  </w:num>
  <w:num w:numId="46" w16cid:durableId="1614827935">
    <w:abstractNumId w:val="16"/>
  </w:num>
  <w:num w:numId="47" w16cid:durableId="1286036724">
    <w:abstractNumId w:val="1"/>
  </w:num>
  <w:num w:numId="48" w16cid:durableId="1618947501">
    <w:abstractNumId w:val="52"/>
  </w:num>
  <w:num w:numId="49" w16cid:durableId="1933665939">
    <w:abstractNumId w:val="0"/>
  </w:num>
  <w:num w:numId="50" w16cid:durableId="972834603">
    <w:abstractNumId w:val="25"/>
  </w:num>
  <w:num w:numId="51" w16cid:durableId="2001419961">
    <w:abstractNumId w:val="7"/>
  </w:num>
  <w:num w:numId="52" w16cid:durableId="583952972">
    <w:abstractNumId w:val="40"/>
  </w:num>
  <w:num w:numId="53" w16cid:durableId="1046565020">
    <w:abstractNumId w:val="29"/>
  </w:num>
  <w:num w:numId="54" w16cid:durableId="1243418776">
    <w:abstractNumId w:val="15"/>
  </w:num>
  <w:num w:numId="55" w16cid:durableId="1313683119">
    <w:abstractNumId w:val="43"/>
  </w:num>
  <w:num w:numId="56" w16cid:durableId="1115710457">
    <w:abstractNumId w:val="11"/>
  </w:num>
  <w:num w:numId="57" w16cid:durableId="1899320862">
    <w:abstractNumId w:val="4"/>
  </w:num>
  <w:num w:numId="58" w16cid:durableId="907811155">
    <w:abstractNumId w:val="5"/>
  </w:num>
  <w:num w:numId="59" w16cid:durableId="148401227">
    <w:abstractNumId w:val="2"/>
  </w:num>
  <w:num w:numId="60" w16cid:durableId="880360768">
    <w:abstractNumId w:val="46"/>
  </w:num>
  <w:num w:numId="61" w16cid:durableId="370569601">
    <w:abstractNumId w:val="23"/>
  </w:num>
  <w:num w:numId="62" w16cid:durableId="17544754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A37"/>
    <w:rsid w:val="001B5E3A"/>
    <w:rsid w:val="00294FB1"/>
    <w:rsid w:val="002B31CA"/>
    <w:rsid w:val="003074ED"/>
    <w:rsid w:val="003E1A60"/>
    <w:rsid w:val="00455D96"/>
    <w:rsid w:val="004722EB"/>
    <w:rsid w:val="004A48D6"/>
    <w:rsid w:val="0069314A"/>
    <w:rsid w:val="006E53AE"/>
    <w:rsid w:val="006E7784"/>
    <w:rsid w:val="007E5B7F"/>
    <w:rsid w:val="008973B5"/>
    <w:rsid w:val="00A9251B"/>
    <w:rsid w:val="00AB45F2"/>
    <w:rsid w:val="00AC1A7D"/>
    <w:rsid w:val="00B73A37"/>
    <w:rsid w:val="00CC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B6FCC"/>
  <w15:chartTrackingRefBased/>
  <w15:docId w15:val="{5526A505-63F0-49E9-9839-D7C542274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A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1A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1A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55D9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074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flask-cors.readthedocs.io/en/latest/" TargetMode="External"/><Relationship Id="rId18" Type="http://schemas.openxmlformats.org/officeDocument/2006/relationships/hyperlink" Target="https://main.sci.gov.in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uckduckgo.com/" TargetMode="External"/><Relationship Id="rId17" Type="http://schemas.openxmlformats.org/officeDocument/2006/relationships/hyperlink" Target="https://github.com/theskumar/python-dotenv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rummy.com/software/BeautifulSoup/bs4/doc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flask.palletsprojects.com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python-docx.readthedocs.io/en/latest/" TargetMode="External"/><Relationship Id="rId10" Type="http://schemas.openxmlformats.org/officeDocument/2006/relationships/hyperlink" Target="https://python.langchain.com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i.google.dev/docs" TargetMode="External"/><Relationship Id="rId14" Type="http://schemas.openxmlformats.org/officeDocument/2006/relationships/hyperlink" Target="https://www.google.com/search?q=https://pypdf2.readthedocs.io/en/latest/&amp;authuser=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E9BA4D-EB82-42EE-9E31-32A21974FFB7}">
  <we:reference id="wa200007708" version="1.3.1.0" store="en-US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20</Pages>
  <Words>2445</Words>
  <Characters>13937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Singh</dc:creator>
  <cp:keywords/>
  <dc:description/>
  <cp:lastModifiedBy>Rishav Singh</cp:lastModifiedBy>
  <cp:revision>7</cp:revision>
  <dcterms:created xsi:type="dcterms:W3CDTF">2025-10-13T12:14:00Z</dcterms:created>
  <dcterms:modified xsi:type="dcterms:W3CDTF">2025-10-13T14:48:00Z</dcterms:modified>
</cp:coreProperties>
</file>