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BUILD AND SECURE A MINI ENTERPRISE NETWORK</w:t>
      </w:r>
    </w:p>
    <w:p>
      <w:pPr/>
      <w:r>
        <w:rPr>
          <w:b/>
        </w:rPr>
        <w:t xml:space="preserve">Capstone Project Report</w:t>
      </w:r>
    </w:p>
    <w:p>
      <w:pPr/>
      <w:r>
        <w:rPr>
          <w:b/>
        </w:rPr>
        <w:t xml:space="preserve">Student Name:</w:t>
      </w:r>
      <w:r>
        <w:t xml:space="preserve"> Rishitha Bandaru</w:t>
      </w:r>
    </w:p>
    <w:p>
      <w:pPr/>
      <w:r>
        <w:rPr>
          <w:b/>
        </w:rPr>
        <w:t xml:space="preserve">Learner ID:</w:t>
      </w:r>
      <w:r>
        <w:t xml:space="preserve"> 17947</w:t>
      </w:r>
    </w:p>
    <w:p>
      <w:pPr/>
      <w:r>
        <w:rPr>
          <w:b/>
        </w:rPr>
        <w:t xml:space="preserve">Batch / Team:</w:t>
      </w:r>
      <w:r>
        <w:t xml:space="preserve"> Cyber Security July 2026</w:t>
      </w:r>
    </w:p>
    <w:p>
      <w:pPr/>
      <w:r>
        <w:rPr>
          <w:b/>
        </w:rPr>
        <w:t xml:space="preserve">Assessment Target:</w:t>
      </w:r>
      <w:r>
        <w:t xml:space="preserve"> Ubuntu web server (Nginx 1.24.0) at 192.168.206.5 in a two-VM VirtualBox lab network</w:t>
      </w:r>
    </w:p>
    <w:p>
      <w:pPr/>
      <w:r>
        <w:rPr>
          <w:b/>
        </w:rPr>
        <w:t xml:space="preserve">Assessment Date:</w:t>
      </w:r>
      <w:r>
        <w:t xml:space="preserve"> 19 October 2026</w:t>
      </w:r>
    </w:p>
    <w:p>
      <w:pPr/>
      <w:r>
        <w:rPr>
          <w:b/>
        </w:rPr>
        <w:t xml:space="preserve">Tools:</w:t>
      </w:r>
      <w:r>
        <w:t xml:space="preserve"> Kali Linux, Ubuntu, VirtualBox, Nmap 7.95, Wireshark, UFW, curl</w:t>
      </w:r>
    </w:p>
    <w:p>
      <w:pPr/>
    </w:p>
    <w:p>
      <w:pPr>
        <w:pStyle w:val="Heading2"/>
      </w:pPr>
      <w:r>
        <w:t xml:space="preserve">1. Objective and scope</w:t>
      </w:r>
    </w:p>
    <w:p>
      <w:pPr/>
      <w:r>
        <w:t xml:space="preserve">This project built a small virtual network in VirtualBox, scanned it with Nmap, captured its traffic with Wireshark, and hardened the exposed service with a host firewall.</w:t>
      </w:r>
    </w:p>
    <w:p>
      <w:pPr/>
      <w:r>
        <w:t xml:space="preserve">The lab contains two virtual machines: a </w:t>
      </w:r>
      <w:r>
        <w:rPr>
          <w:b/>
        </w:rPr>
        <w:t xml:space="preserve">Kali Linux</w:t>
      </w:r>
      <w:r>
        <w:t xml:space="preserve"> machine used as the assessment host, and an </w:t>
      </w:r>
      <w:r>
        <w:rPr>
          <w:b/>
        </w:rPr>
        <w:t xml:space="preserve">Ubuntu</w:t>
      </w:r>
      <w:r>
        <w:t xml:space="preserve"> machine running an </w:t>
      </w:r>
      <w:r>
        <w:rPr>
          <w:b/>
        </w:rPr>
        <w:t xml:space="preserve">Nginx 1.24.0</w:t>
      </w:r>
      <w:r>
        <w:t xml:space="preserve"> web server. Both sit on the 192.168.206.0/24 subnet. All results below come from this two-machine setup.</w:t>
      </w:r>
    </w:p>
    <w:p>
      <w:pPr/>
      <w:r>
        <w:t xml:space="preserve">Tools used: VirtualBox, Kali Linux, Ubuntu, Nmap 7.95, Wireshark, UFW, curl and ping.</w:t>
      </w:r>
    </w:p>
    <w:p>
      <w:pPr>
        <w:pStyle w:val="Heading2"/>
      </w:pPr>
      <w:r>
        <w:t xml:space="preserve">2. Network architecture</w:t>
      </w:r>
    </w:p>
    <w:p>
      <w:pPr/>
      <w:r>
        <w:drawing>
          <wp:inline distT="0" distB="0" distL="0" distR="0">
            <wp:extent cx="5486400" cy="1787978"/>
            <wp:docPr id="1" name="image1" descr="lab topology · 2 VMs on 192.168.206.0/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lab topology · 2 VMs on 192.168.206.0/2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lab topology · 2 VMs on 192.168.206.0/24</w:t>
      </w:r>
    </w:p>
    <w:p>
      <w:pPr/>
      <w:r>
        <w:t xml:space="preserve">Kali (192.168.206.4) scans and browses to the Ubuntu server (192.168.206.5), which serves a web page through Nginx on TCP 80. The firewall shown on Ubuntu is the UFW configuration applied during hardening (section 8). Ubuntu's second adapter (10.0.2.15) is shown for completeness.</w:t>
      </w:r>
    </w:p>
    <w:p>
      <w:pPr>
        <w:pStyle w:val="Heading2"/>
      </w:pPr>
      <w:r>
        <w:t xml:space="preserve">3. IP address table</w:t>
      </w:r>
    </w:p>
    <w:p>
      <w:pPr/>
      <w:r>
        <w:t xml:space="preserve">Both machines received their addresses dynamically on 192.168.206.0/24. The capture also shows a DHCP server at 192.168.206.2.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954"/>
        <w:gridCol w:w="1547"/>
        <w:gridCol w:w="1147"/>
        <w:gridCol w:w="1337"/>
        <w:gridCol w:w="1413"/>
        <w:gridCol w:w="1383"/>
        <w:gridCol w:w="1578"/>
      </w:tblGrid>
      <w:tr>
        <w:trPr>
          <w:tblHeader/>
        </w:trPr>
        <w:tc>
          <w:tcPr>
            <w:tcW w:w="954" w:type="dxa"/>
            <w:shd w:val="clear" w:color="auto" w:fill="F2F2F2"/>
          </w:tcPr>
          <w:p>
            <w:pPr/>
            <w:r>
              <w:t xml:space="preserve">Host</w:t>
            </w:r>
          </w:p>
        </w:tc>
        <w:tc>
          <w:tcPr>
            <w:tcW w:w="1547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1147" w:type="dxa"/>
            <w:shd w:val="clear" w:color="auto" w:fill="F2F2F2"/>
          </w:tcPr>
          <w:p>
            <w:pPr/>
            <w:r>
              <w:t xml:space="preserve">Interface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IP address</w:t>
            </w:r>
          </w:p>
        </w:tc>
        <w:tc>
          <w:tcPr>
            <w:tcW w:w="1413" w:type="dxa"/>
            <w:shd w:val="clear" w:color="auto" w:fill="F2F2F2"/>
          </w:tcPr>
          <w:p>
            <w:pPr/>
            <w:r>
              <w:t xml:space="preserve">Subnet</w:t>
            </w:r>
          </w:p>
        </w:tc>
        <w:tc>
          <w:tcPr>
            <w:tcW w:w="1383" w:type="dxa"/>
            <w:shd w:val="clear" w:color="auto" w:fill="F2F2F2"/>
          </w:tcPr>
          <w:p>
            <w:pPr/>
            <w:r>
              <w:t xml:space="preserve">Assignment</w:t>
            </w:r>
          </w:p>
        </w:tc>
        <w:tc>
          <w:tcPr>
            <w:tcW w:w="1578" w:type="dxa"/>
            <w:shd w:val="clear" w:color="auto" w:fill="F2F2F2"/>
          </w:tcPr>
          <w:p>
            <w:pPr/>
            <w:r>
              <w:t xml:space="preserve">MAC address</w:t>
            </w:r>
          </w:p>
        </w:tc>
      </w:tr>
      <w:tr>
        <w:tc>
          <w:tcPr>
            <w:tcW w:w="954" w:type="dxa"/>
          </w:tcPr>
          <w:p>
            <w:pPr/>
            <w:r>
              <w:t xml:space="preserve">Kali Linux</w:t>
            </w:r>
          </w:p>
        </w:tc>
        <w:tc>
          <w:tcPr>
            <w:tcW w:w="1547" w:type="dxa"/>
          </w:tcPr>
          <w:p>
            <w:pPr/>
            <w:r>
              <w:t xml:space="preserve">Assessment host</w:t>
            </w:r>
          </w:p>
        </w:tc>
        <w:tc>
          <w:tcPr>
            <w:tcW w:w="1147" w:type="dxa"/>
          </w:tcPr>
          <w:p>
            <w:pPr/>
            <w:r>
              <w:t xml:space="preserve">eth0</w:t>
            </w:r>
          </w:p>
        </w:tc>
        <w:tc>
          <w:tcPr>
            <w:tcW w:w="1337" w:type="dxa"/>
          </w:tcPr>
          <w:p>
            <w:pPr/>
            <w:r>
              <w:t xml:space="preserve">192.168.206.4</w:t>
            </w:r>
          </w:p>
        </w:tc>
        <w:tc>
          <w:tcPr>
            <w:tcW w:w="1413" w:type="dxa"/>
          </w:tcPr>
          <w:p>
            <w:pPr/>
            <w:r>
              <w:t xml:space="preserve">/24 (255.255.255.0)</w:t>
            </w:r>
          </w:p>
        </w:tc>
        <w:tc>
          <w:tcPr>
            <w:tcW w:w="1383" w:type="dxa"/>
          </w:tcPr>
          <w:p>
            <w:pPr/>
            <w:r>
              <w:t xml:space="preserve">Dynamic (DHCP)</w:t>
            </w:r>
          </w:p>
        </w:tc>
        <w:tc>
          <w:tcPr>
            <w:tcW w:w="1578" w:type="dxa"/>
          </w:tcPr>
          <w:p>
            <w:pPr/>
            <w:r>
              <w:t xml:space="preserve">08:00:27:36:4b:58</w:t>
            </w:r>
          </w:p>
        </w:tc>
      </w:tr>
      <w:tr>
        <w:tc>
          <w:tcPr>
            <w:tcW w:w="954" w:type="dxa"/>
          </w:tcPr>
          <w:p>
            <w:pPr/>
            <w:r>
              <w:t xml:space="preserve">Ubuntu</w:t>
            </w:r>
          </w:p>
        </w:tc>
        <w:tc>
          <w:tcPr>
            <w:tcW w:w="1547" w:type="dxa"/>
          </w:tcPr>
          <w:p>
            <w:pPr/>
            <w:r>
              <w:t xml:space="preserve">Web server (Nginx)</w:t>
            </w:r>
          </w:p>
        </w:tc>
        <w:tc>
          <w:tcPr>
            <w:tcW w:w="1147" w:type="dxa"/>
          </w:tcPr>
          <w:p>
            <w:pPr/>
            <w:r>
              <w:t xml:space="preserve">enp0s3</w:t>
            </w:r>
          </w:p>
        </w:tc>
        <w:tc>
          <w:tcPr>
            <w:tcW w:w="1337" w:type="dxa"/>
          </w:tcPr>
          <w:p>
            <w:pPr/>
            <w:r>
              <w:t xml:space="preserve">192.168.206.5</w:t>
            </w:r>
          </w:p>
        </w:tc>
        <w:tc>
          <w:tcPr>
            <w:tcW w:w="1413" w:type="dxa"/>
          </w:tcPr>
          <w:p>
            <w:pPr/>
            <w:r>
              <w:t xml:space="preserve">/24 (255.255.255.0)</w:t>
            </w:r>
          </w:p>
        </w:tc>
        <w:tc>
          <w:tcPr>
            <w:tcW w:w="1383" w:type="dxa"/>
          </w:tcPr>
          <w:p>
            <w:pPr/>
            <w:r>
              <w:t xml:space="preserve">Dynamic (DHCP)</w:t>
            </w:r>
          </w:p>
        </w:tc>
        <w:tc>
          <w:tcPr>
            <w:tcW w:w="1578" w:type="dxa"/>
          </w:tcPr>
          <w:p>
            <w:pPr/>
            <w:r>
              <w:t xml:space="preserve">08:00:27:28:76:45</w:t>
            </w:r>
          </w:p>
        </w:tc>
      </w:tr>
      <w:tr>
        <w:tc>
          <w:tcPr>
            <w:tcW w:w="954" w:type="dxa"/>
          </w:tcPr>
          <w:p>
            <w:pPr/>
            <w:r>
              <w:t xml:space="preserve">Ubuntu</w:t>
            </w:r>
          </w:p>
        </w:tc>
        <w:tc>
          <w:tcPr>
            <w:tcW w:w="1547" w:type="dxa"/>
          </w:tcPr>
          <w:p>
            <w:pPr/>
            <w:r>
              <w:t xml:space="preserve">Second adapter</w:t>
            </w:r>
          </w:p>
        </w:tc>
        <w:tc>
          <w:tcPr>
            <w:tcW w:w="1147" w:type="dxa"/>
          </w:tcPr>
          <w:p>
            <w:pPr/>
            <w:r>
              <w:t xml:space="preserve">enp0s8</w:t>
            </w:r>
          </w:p>
        </w:tc>
        <w:tc>
          <w:tcPr>
            <w:tcW w:w="1337" w:type="dxa"/>
          </w:tcPr>
          <w:p>
            <w:pPr/>
            <w:r>
              <w:t xml:space="preserve">10.0.2.15</w:t>
            </w:r>
          </w:p>
        </w:tc>
        <w:tc>
          <w:tcPr>
            <w:tcW w:w="1413" w:type="dxa"/>
          </w:tcPr>
          <w:p>
            <w:pPr/>
            <w:r>
              <w:t xml:space="preserve">/24 (255.255.255.0)</w:t>
            </w:r>
          </w:p>
        </w:tc>
        <w:tc>
          <w:tcPr>
            <w:tcW w:w="1383" w:type="dxa"/>
          </w:tcPr>
          <w:p>
            <w:pPr/>
            <w:r>
              <w:t xml:space="preserve">Dynamic (DHCP)</w:t>
            </w:r>
          </w:p>
        </w:tc>
        <w:tc>
          <w:tcPr>
            <w:tcW w:w="1578" w:type="dxa"/>
          </w:tcPr>
          <w:p>
            <w:pPr/>
            <w:r>
              <w:t xml:space="preserve">not captured</w:t>
            </w:r>
          </w:p>
        </w:tc>
      </w:tr>
      <w:tr>
        <w:tc>
          <w:tcPr>
            <w:tcW w:w="954" w:type="dxa"/>
          </w:tcPr>
          <w:p>
            <w:pPr/>
            <w:r>
              <w:t xml:space="preserve">DHCP server</w:t>
            </w:r>
          </w:p>
        </w:tc>
        <w:tc>
          <w:tcPr>
            <w:tcW w:w="1547" w:type="dxa"/>
          </w:tcPr>
          <w:p>
            <w:pPr/>
            <w:r>
              <w:t xml:space="preserve">Address assignment</w:t>
            </w:r>
          </w:p>
        </w:tc>
        <w:tc>
          <w:tcPr>
            <w:tcW w:w="1147" w:type="dxa"/>
          </w:tcPr>
          <w:p>
            <w:pPr/>
            <w:r>
              <w:t xml:space="preserve">n/a</w:t>
            </w:r>
          </w:p>
        </w:tc>
        <w:tc>
          <w:tcPr>
            <w:tcW w:w="1337" w:type="dxa"/>
          </w:tcPr>
          <w:p>
            <w:pPr/>
            <w:r>
              <w:t xml:space="preserve">192.168.206.2</w:t>
            </w:r>
          </w:p>
        </w:tc>
        <w:tc>
          <w:tcPr>
            <w:tcW w:w="1413" w:type="dxa"/>
          </w:tcPr>
          <w:p>
            <w:pPr/>
            <w:r>
              <w:t xml:space="preserve">/24</w:t>
            </w:r>
          </w:p>
        </w:tc>
        <w:tc>
          <w:tcPr>
            <w:tcW w:w="1383" w:type="dxa"/>
          </w:tcPr>
          <w:p>
            <w:pPr/>
            <w:r>
              <w:t xml:space="preserve">n/a</w:t>
            </w:r>
          </w:p>
        </w:tc>
        <w:tc>
          <w:tcPr>
            <w:tcW w:w="1578" w:type="dxa"/>
          </w:tcPr>
          <w:p>
            <w:pPr/>
            <w:r>
              <w:t xml:space="preserve">08:00:27:9b:22:7a</w:t>
            </w:r>
          </w:p>
        </w:tc>
      </w:tr>
    </w:tbl>
    <w:p>
      <w:pPr/>
      <w:r>
        <w:t xml:space="preserve">Kali also lists a </w:t>
      </w:r>
      <w:r>
        <w:rPr>
          <w:rStyle w:val="CodeChar"/>
        </w:rPr>
        <w:t xml:space="preserve">docker0</w:t>
      </w:r>
      <w:r>
        <w:t xml:space="preserve"> interface (172.17.0.1/16) in state DOWN (NO-CARRIER); it carries no lab traffic.</w:t>
      </w:r>
    </w:p>
    <w:p>
      <w:pPr>
        <w:pStyle w:val="Heading2"/>
      </w:pPr>
      <w:r>
        <w:t xml:space="preserve">4. Configuration documentation</w:t>
      </w:r>
    </w:p>
    <w:p>
      <w:pPr/>
      <w:r>
        <w:t xml:space="preserve">The two machines were configured, then checked for addressing, connectivity, web service and name resolution.</w:t>
      </w:r>
    </w:p>
    <w:p>
      <w:pPr/>
      <w:r>
        <w:rPr>
          <w:b/>
        </w:rPr>
        <w:t xml:space="preserve">IP configuration.</w:t>
      </w:r>
      <w:r>
        <w:t xml:space="preserve"> </w:t>
      </w:r>
      <w:r>
        <w:rPr>
          <w:rStyle w:val="CodeChar"/>
        </w:rPr>
        <w:t xml:space="preserve">ip -4 addr</w:t>
      </w:r>
      <w:r>
        <w:t xml:space="preserve"> on each machine confirms the addresses in section 3.</w:t>
      </w:r>
    </w:p>
    <w:p>
      <w:pPr/>
      <w:r>
        <w:drawing>
          <wp:inline distT="0" distB="0" distL="0" distR="0">
            <wp:extent cx="5486400" cy="3837743"/>
            <wp:docPr id="2" name="image2" descr="Ubuntu ip -4 addr outpu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Ubuntu ip -4 addr outpu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3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0" distR="0">
            <wp:extent cx="5486400" cy="2118788"/>
            <wp:docPr id="3" name="image3" descr="Kali ip -4 addr outpu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Kali ip -4 addr outpu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Connectivity.</w:t>
      </w:r>
      <w:r>
        <w:t xml:space="preserve"> Kali pinged the Ubuntu server with </w:t>
      </w:r>
      <w:r>
        <w:rPr>
          <w:rStyle w:val="CodeChar"/>
        </w:rPr>
        <w:t xml:space="preserve">ping -c 4 192.168.206.5</w:t>
      </w:r>
      <w:r>
        <w:t xml:space="preserve">: 4 packets sent, 4 received, 0% packet loss, round-trip min/avg/max/mdev 1.620 / 3.014 / 4.985 / 1.227 ms, TTL 64.</w:t>
      </w:r>
    </w:p>
    <w:p>
      <w:pPr/>
      <w:r>
        <w:drawing>
          <wp:inline distT="0" distB="0" distL="0" distR="0">
            <wp:extent cx="5486400" cy="1640792"/>
            <wp:docPr id="4" name="image4" descr="Kali to Ubuntu ping tes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Kali to Ubuntu ping tes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0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Web server.</w:t>
      </w:r>
      <w:r>
        <w:t xml:space="preserve"> Nginx was enabled and started on Ubuntu with </w:t>
      </w:r>
      <w:r>
        <w:rPr>
          <w:rStyle w:val="CodeChar"/>
        </w:rPr>
        <w:t xml:space="preserve">sudo systemctl enable --now nginx</w:t>
      </w:r>
      <w:r>
        <w:t xml:space="preserve">, and </w:t>
      </w:r>
      <w:r>
        <w:rPr>
          <w:rStyle w:val="CodeChar"/>
        </w:rPr>
        <w:t xml:space="preserve">systemctl is-active nginx</w:t>
      </w:r>
      <w:r>
        <w:t xml:space="preserve"> returned </w:t>
      </w:r>
      <w:r>
        <w:rPr>
          <w:rStyle w:val="CodeChar"/>
        </w:rPr>
        <w:t xml:space="preserve">active</w:t>
      </w:r>
      <w:r>
        <w:t xml:space="preserve">.</w:t>
      </w:r>
    </w:p>
    <w:p>
      <w:pPr/>
      <w:r>
        <w:drawing>
          <wp:inline distT="0" distB="0" distL="0" distR="0">
            <wp:extent cx="5486400" cy="924674"/>
            <wp:docPr id="5" name="image5" descr="Nginx active on Ubuntu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Nginx active on Ubuntu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From Kali, </w:t>
      </w:r>
      <w:r>
        <w:rPr>
          <w:rStyle w:val="CodeChar"/>
        </w:rPr>
        <w:t xml:space="preserve">curl -I http://192.168.206.5</w:t>
      </w:r>
      <w:r>
        <w:t xml:space="preserve"> returned </w:t>
      </w:r>
      <w:r>
        <w:rPr>
          <w:rStyle w:val="CodeChar"/>
        </w:rPr>
        <w:t xml:space="preserve">HTTP/1.1 200 OK</w:t>
      </w:r>
      <w:r>
        <w:t xml:space="preserve"> with </w:t>
      </w:r>
      <w:r>
        <w:rPr>
          <w:rStyle w:val="CodeChar"/>
        </w:rPr>
        <w:t xml:space="preserve">Server: nginx/1.24.0 (Ubuntu)</w:t>
      </w:r>
      <w:r>
        <w:t xml:space="preserve">, </w:t>
      </w:r>
      <w:r>
        <w:rPr>
          <w:rStyle w:val="CodeChar"/>
        </w:rPr>
        <w:t xml:space="preserve">Content-Type: text/html</w:t>
      </w:r>
      <w:r>
        <w:t xml:space="preserve"> and </w:t>
      </w:r>
      <w:r>
        <w:rPr>
          <w:rStyle w:val="CodeChar"/>
        </w:rPr>
        <w:t xml:space="preserve">Content-Length: 615</w:t>
      </w:r>
      <w:r>
        <w:t xml:space="preserve">.</w:t>
      </w:r>
    </w:p>
    <w:p>
      <w:pPr/>
      <w:r>
        <w:drawing>
          <wp:inline distT="0" distB="0" distL="0" distR="0">
            <wp:extent cx="3714750" cy="1781175"/>
            <wp:docPr id="6" name="image6" descr="HTTP test from Kali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HTTP test from Kali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DNS.</w:t>
      </w:r>
      <w:r>
        <w:t xml:space="preserve"> On Ubuntu, </w:t>
      </w:r>
      <w:r>
        <w:rPr>
          <w:rStyle w:val="CodeChar"/>
        </w:rPr>
        <w:t xml:space="preserve">getent hosts archive.ubuntu.com</w:t>
      </w:r>
      <w:r>
        <w:t xml:space="preserve"> resolved the name to IPv6 addresses (for example 2620:2d:4002:1::102 and 2a06:bc80:0:1000::17), showing name resolution works.</w:t>
      </w:r>
    </w:p>
    <w:p>
      <w:pPr/>
      <w:r>
        <w:drawing>
          <wp:inline distT="0" distB="0" distL="0" distR="0">
            <wp:extent cx="5486400" cy="2067601"/>
            <wp:docPr id="7" name="image7" descr="Ubuntu DNS tes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Ubuntu DNS tes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6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5. Nmap results</w:t>
      </w:r>
    </w:p>
    <w:p>
      <w:pPr/>
      <w:r>
        <w:t xml:space="preserve">The scan found one open port on the Ubuntu server: 80/tcp, running nginx 1.24.0.</w:t>
      </w:r>
    </w:p>
    <w:p>
      <w:pPr/>
      <w:r>
        <w:t xml:space="preserve">Command run from Kali on 19 Oct 2026 (Nmap 7.95): </w:t>
      </w:r>
      <w:r>
        <w:rPr>
          <w:rStyle w:val="CodeChar"/>
        </w:rPr>
        <w:t xml:space="preserve">nmap -sV -oN ~/Mini_Enterprise_Network/03_Nmap_Results/ubuntu_scan.txt 192.168.206.5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404"/>
        <w:gridCol w:w="6955"/>
      </w:tblGrid>
      <w:tr>
        <w:trPr>
          <w:tblHeader/>
        </w:trPr>
        <w:tc>
          <w:tcPr>
            <w:tcW w:w="2404" w:type="dxa"/>
            <w:shd w:val="clear" w:color="auto" w:fill="F2F2F2"/>
          </w:tcPr>
          <w:p>
            <w:pPr/>
            <w:r>
              <w:t xml:space="preserve">Item</w:t>
            </w:r>
          </w:p>
        </w:tc>
        <w:tc>
          <w:tcPr>
            <w:tcW w:w="6955" w:type="dxa"/>
            <w:shd w:val="clear" w:color="auto" w:fill="F2F2F2"/>
          </w:tcPr>
          <w:p>
            <w:pPr/>
            <w:r>
              <w:t xml:space="preserve">Result</w:t>
            </w:r>
          </w:p>
        </w:tc>
      </w:tr>
      <w:tr>
        <w:tc>
          <w:tcPr>
            <w:tcW w:w="2404" w:type="dxa"/>
          </w:tcPr>
          <w:p>
            <w:pPr/>
            <w:r>
              <w:t xml:space="preserve">Target</w:t>
            </w:r>
          </w:p>
        </w:tc>
        <w:tc>
          <w:tcPr>
            <w:tcW w:w="6955" w:type="dxa"/>
          </w:tcPr>
          <w:p>
            <w:pPr/>
            <w:r>
              <w:t xml:space="preserve">192.168.206.5 (host up, 0.0032 s latency)</w:t>
            </w:r>
          </w:p>
        </w:tc>
      </w:tr>
      <w:tr>
        <w:tc>
          <w:tcPr>
            <w:tcW w:w="2404" w:type="dxa"/>
          </w:tcPr>
          <w:p>
            <w:pPr/>
            <w:r>
              <w:t xml:space="preserve">Ports scanned</w:t>
            </w:r>
          </w:p>
        </w:tc>
        <w:tc>
          <w:tcPr>
            <w:tcW w:w="6955" w:type="dxa"/>
          </w:tcPr>
          <w:p>
            <w:pPr/>
            <w:r>
              <w:t xml:space="preserve">Nmap's default 1000 TCP ports: 999 closed (reset), 1 open</w:t>
            </w:r>
          </w:p>
        </w:tc>
      </w:tr>
      <w:tr>
        <w:tc>
          <w:tcPr>
            <w:tcW w:w="2404" w:type="dxa"/>
          </w:tcPr>
          <w:p>
            <w:pPr/>
            <w:r>
              <w:t xml:space="preserve">Open port</w:t>
            </w:r>
          </w:p>
        </w:tc>
        <w:tc>
          <w:tcPr>
            <w:tcW w:w="6955" w:type="dxa"/>
          </w:tcPr>
          <w:p>
            <w:pPr/>
            <w:r>
              <w:t xml:space="preserve">80/tcp, http, nginx 1.24.0 (Ubuntu)</w:t>
            </w:r>
          </w:p>
        </w:tc>
      </w:tr>
      <w:tr>
        <w:tc>
          <w:tcPr>
            <w:tcW w:w="2404" w:type="dxa"/>
          </w:tcPr>
          <w:p>
            <w:pPr/>
            <w:r>
              <w:t xml:space="preserve">MAC address</w:t>
            </w:r>
          </w:p>
        </w:tc>
        <w:tc>
          <w:tcPr>
            <w:tcW w:w="6955" w:type="dxa"/>
          </w:tcPr>
          <w:p>
            <w:pPr/>
            <w:r>
              <w:t xml:space="preserve">08:00:27:28:76:45 (Oracle VirtualBox virtual NIC)</w:t>
            </w:r>
          </w:p>
        </w:tc>
      </w:tr>
      <w:tr>
        <w:tc>
          <w:tcPr>
            <w:tcW w:w="2404" w:type="dxa"/>
          </w:tcPr>
          <w:p>
            <w:pPr/>
            <w:r>
              <w:t xml:space="preserve">OS info</w:t>
            </w:r>
          </w:p>
        </w:tc>
        <w:tc>
          <w:tcPr>
            <w:tcW w:w="6955" w:type="dxa"/>
          </w:tcPr>
          <w:p>
            <w:pPr/>
            <w:r>
              <w:t xml:space="preserve">Linux (CPE: cpe:/o:linux:linux_kernel)</w:t>
            </w:r>
          </w:p>
        </w:tc>
      </w:tr>
      <w:tr>
        <w:tc>
          <w:tcPr>
            <w:tcW w:w="2404" w:type="dxa"/>
          </w:tcPr>
          <w:p>
            <w:pPr/>
            <w:r>
              <w:t xml:space="preserve">Scan time</w:t>
            </w:r>
          </w:p>
        </w:tc>
        <w:tc>
          <w:tcPr>
            <w:tcW w:w="6955" w:type="dxa"/>
          </w:tcPr>
          <w:p>
            <w:pPr/>
            <w:r>
              <w:t xml:space="preserve">20.72 seconds, 1 host up</w:t>
            </w:r>
          </w:p>
        </w:tc>
      </w:tr>
    </w:tbl>
    <w:p>
      <w:pPr/>
      <w:r>
        <w:drawing>
          <wp:inline distT="0" distB="0" distL="0" distR="0">
            <wp:extent cx="5486400" cy="1671976"/>
            <wp:docPr id="8" name="image8" descr="Nmap service scan outpu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Nmap service scan outpu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6. Wireshark evidence</w:t>
      </w:r>
    </w:p>
    <w:p>
      <w:pPr/>
      <w:r>
        <w:t xml:space="preserve">The capture shows the full HTTP exchange between Kali and Ubuntu in clear text.</w:t>
      </w:r>
    </w:p>
    <w:p>
      <w:pPr/>
      <w:r>
        <w:t xml:space="preserve">Traffic was captured on Kali's eth0 and saved as </w:t>
      </w:r>
      <w:r>
        <w:rPr>
          <w:rStyle w:val="CodeChar"/>
        </w:rPr>
        <w:t xml:space="preserve">lab_traffic.pcapng</w:t>
      </w:r>
      <w:r>
        <w:t xml:space="preserve"> (20 packets).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13"/>
        <w:gridCol w:w="1988"/>
        <w:gridCol w:w="6057"/>
      </w:tblGrid>
      <w:tr>
        <w:trPr>
          <w:tblHeader/>
        </w:trPr>
        <w:tc>
          <w:tcPr>
            <w:tcW w:w="1313" w:type="dxa"/>
            <w:shd w:val="clear" w:color="auto" w:fill="F2F2F2"/>
          </w:tcPr>
          <w:p>
            <w:pPr/>
            <w:r>
              <w:t xml:space="preserve">Packets</w:t>
            </w:r>
          </w:p>
        </w:tc>
        <w:tc>
          <w:tcPr>
            <w:tcW w:w="1988" w:type="dxa"/>
            <w:shd w:val="clear" w:color="auto" w:fill="F2F2F2"/>
          </w:tcPr>
          <w:p>
            <w:pPr/>
            <w:r>
              <w:t xml:space="preserve">Protocol</w:t>
            </w:r>
          </w:p>
        </w:tc>
        <w:tc>
          <w:tcPr>
            <w:tcW w:w="6057" w:type="dxa"/>
            <w:shd w:val="clear" w:color="auto" w:fill="F2F2F2"/>
          </w:tcPr>
          <w:p>
            <w:pPr/>
            <w:r>
              <w:t xml:space="preserve">What it shows</w:t>
            </w:r>
          </w:p>
        </w:tc>
      </w:tr>
      <w:tr>
        <w:tc>
          <w:tcPr>
            <w:tcW w:w="1313" w:type="dxa"/>
          </w:tcPr>
          <w:p>
            <w:pPr/>
            <w:r>
              <w:t xml:space="preserve">1–3</w:t>
            </w:r>
          </w:p>
        </w:tc>
        <w:tc>
          <w:tcPr>
            <w:tcW w:w="1988" w:type="dxa"/>
          </w:tcPr>
          <w:p>
            <w:pPr/>
            <w:r>
              <w:t xml:space="preserve">TCP</w:t>
            </w:r>
          </w:p>
        </w:tc>
        <w:tc>
          <w:tcPr>
            <w:tcW w:w="6057" w:type="dxa"/>
          </w:tcPr>
          <w:p>
            <w:pPr/>
            <w:r>
              <w:t xml:space="preserve">Three-way handshake from 192.168.206.4:59498 to 192.168.206.5:80 (SYN, SYN-ACK, ACK)</w:t>
            </w:r>
          </w:p>
        </w:tc>
      </w:tr>
      <w:tr>
        <w:tc>
          <w:tcPr>
            <w:tcW w:w="1313" w:type="dxa"/>
          </w:tcPr>
          <w:p>
            <w:pPr/>
            <w:r>
              <w:t xml:space="preserve">4–7</w:t>
            </w:r>
          </w:p>
        </w:tc>
        <w:tc>
          <w:tcPr>
            <w:tcW w:w="1988" w:type="dxa"/>
          </w:tcPr>
          <w:p>
            <w:pPr/>
            <w:r>
              <w:t xml:space="preserve">HTTP / TCP</w:t>
            </w:r>
          </w:p>
        </w:tc>
        <w:tc>
          <w:tcPr>
            <w:tcW w:w="6057" w:type="dxa"/>
          </w:tcPr>
          <w:p>
            <w:pPr/>
            <w:r>
              <w:t xml:space="preserve">HTTP GET request (packet 4, 147 bytes) and the server's response (packet 6, 928 bytes)</w:t>
            </w:r>
          </w:p>
        </w:tc>
      </w:tr>
      <w:tr>
        <w:tc>
          <w:tcPr>
            <w:tcW w:w="1313" w:type="dxa"/>
          </w:tcPr>
          <w:p>
            <w:pPr/>
            <w:r>
              <w:t xml:space="preserve">8–10</w:t>
            </w:r>
          </w:p>
        </w:tc>
        <w:tc>
          <w:tcPr>
            <w:tcW w:w="1988" w:type="dxa"/>
          </w:tcPr>
          <w:p>
            <w:pPr/>
            <w:r>
              <w:t xml:space="preserve">TCP</w:t>
            </w:r>
          </w:p>
        </w:tc>
        <w:tc>
          <w:tcPr>
            <w:tcW w:w="6057" w:type="dxa"/>
          </w:tcPr>
          <w:p>
            <w:pPr/>
            <w:r>
              <w:t xml:space="preserve">Connection closed with FIN/ACK in both directions</w:t>
            </w:r>
          </w:p>
        </w:tc>
      </w:tr>
      <w:tr>
        <w:tc>
          <w:tcPr>
            <w:tcW w:w="1313" w:type="dxa"/>
          </w:tcPr>
          <w:p>
            <w:pPr/>
            <w:r>
              <w:t xml:space="preserve">11–12</w:t>
            </w:r>
          </w:p>
        </w:tc>
        <w:tc>
          <w:tcPr>
            <w:tcW w:w="1988" w:type="dxa"/>
          </w:tcPr>
          <w:p>
            <w:pPr/>
            <w:r>
              <w:t xml:space="preserve">mDNS</w:t>
            </w:r>
          </w:p>
        </w:tc>
        <w:tc>
          <w:tcPr>
            <w:tcW w:w="6057" w:type="dxa"/>
          </w:tcPr>
          <w:p>
            <w:pPr/>
            <w:r>
              <w:t xml:space="preserve">Multicast queries for </w:t>
            </w:r>
            <w:r>
              <w:rPr>
                <w:rStyle w:val="CodeChar"/>
              </w:rPr>
              <w:t xml:space="preserve">_ipp._tcp.local</w:t>
            </w:r>
            <w:r>
              <w:t xml:space="preserve"> (IPv6 and 224.0.0.251)</w:t>
            </w:r>
          </w:p>
        </w:tc>
      </w:tr>
      <w:tr>
        <w:tc>
          <w:tcPr>
            <w:tcW w:w="1313" w:type="dxa"/>
          </w:tcPr>
          <w:p>
            <w:pPr/>
            <w:r>
              <w:t xml:space="preserve">13–16</w:t>
            </w:r>
          </w:p>
        </w:tc>
        <w:tc>
          <w:tcPr>
            <w:tcW w:w="1988" w:type="dxa"/>
          </w:tcPr>
          <w:p>
            <w:pPr/>
            <w:r>
              <w:t xml:space="preserve">ARP</w:t>
            </w:r>
          </w:p>
        </w:tc>
        <w:tc>
          <w:tcPr>
            <w:tcW w:w="6057" w:type="dxa"/>
          </w:tcPr>
          <w:p>
            <w:pPr/>
            <w:r>
              <w:t xml:space="preserve">Kali and Ubuntu resolve each other's MAC addresses</w:t>
            </w:r>
          </w:p>
        </w:tc>
      </w:tr>
      <w:tr>
        <w:tc>
          <w:tcPr>
            <w:tcW w:w="1313" w:type="dxa"/>
          </w:tcPr>
          <w:p>
            <w:pPr/>
            <w:r>
              <w:t xml:space="preserve">17–18</w:t>
            </w:r>
          </w:p>
        </w:tc>
        <w:tc>
          <w:tcPr>
            <w:tcW w:w="1988" w:type="dxa"/>
          </w:tcPr>
          <w:p>
            <w:pPr/>
            <w:r>
              <w:t xml:space="preserve">DHCP</w:t>
            </w:r>
          </w:p>
        </w:tc>
        <w:tc>
          <w:tcPr>
            <w:tcW w:w="6057" w:type="dxa"/>
          </w:tcPr>
          <w:p>
            <w:pPr/>
            <w:r>
              <w:t xml:space="preserve">Request and Ack from 192.168.206.2</w:t>
            </w:r>
          </w:p>
        </w:tc>
      </w:tr>
      <w:tr>
        <w:tc>
          <w:tcPr>
            <w:tcW w:w="1313" w:type="dxa"/>
          </w:tcPr>
          <w:p>
            <w:pPr/>
            <w:r>
              <w:t xml:space="preserve">19–20</w:t>
            </w:r>
          </w:p>
        </w:tc>
        <w:tc>
          <w:tcPr>
            <w:tcW w:w="1988" w:type="dxa"/>
          </w:tcPr>
          <w:p>
            <w:pPr/>
            <w:r>
              <w:t xml:space="preserve">ARP</w:t>
            </w:r>
          </w:p>
        </w:tc>
        <w:tc>
          <w:tcPr>
            <w:tcW w:w="6057" w:type="dxa"/>
          </w:tcPr>
          <w:p>
            <w:pPr/>
            <w:r>
              <w:t xml:space="preserve">Kali resolves 192.168.206.2</w:t>
            </w:r>
          </w:p>
        </w:tc>
      </w:tr>
    </w:tbl>
    <w:p>
      <w:pPr/>
      <w:r>
        <w:t xml:space="preserve">With the </w:t>
      </w:r>
      <w:r>
        <w:rPr>
          <w:rStyle w:val="CodeChar"/>
        </w:rPr>
        <w:t xml:space="preserve">http</w:t>
      </w:r>
      <w:r>
        <w:t xml:space="preserve"> display filter, two packets remain: the GET request from 192.168.206.4 to 192.168.206.5 and the reply. The request headers, including </w:t>
      </w:r>
      <w:r>
        <w:rPr>
          <w:rStyle w:val="CodeChar"/>
        </w:rPr>
        <w:t xml:space="preserve">Host: 192.168.206.5</w:t>
      </w:r>
      <w:r>
        <w:t xml:space="preserve"> and a curl </w:t>
      </w:r>
      <w:r>
        <w:rPr>
          <w:rStyle w:val="CodeChar"/>
        </w:rPr>
        <w:t xml:space="preserve">User-Agent</w:t>
      </w:r>
      <w:r>
        <w:t xml:space="preserve">, are readable in the packet bytes.</w:t>
      </w:r>
    </w:p>
    <w:p>
      <w:pPr/>
      <w:r>
        <w:drawing>
          <wp:inline distT="0" distB="0" distL="0" distR="0">
            <wp:extent cx="5486400" cy="4218077"/>
            <wp:docPr id="9" name="image9" descr="Wireshark capture, all traffic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Wireshark capture, all traffic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8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drawing>
          <wp:inline distT="0" distB="0" distL="0" distR="0">
            <wp:extent cx="5486400" cy="4259082"/>
            <wp:docPr id="10" name="image10" descr="Wireshark capture, http filt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Wireshark capture, http filter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5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7. Security findings</w:t>
      </w:r>
    </w:p>
    <w:p>
      <w:pPr/>
      <w:r>
        <w:t xml:space="preserve">The Ubuntu web server had no active firewall, and its only service ran over unencrypted HTTP with a visible version.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34"/>
        <w:gridCol w:w="5015"/>
        <w:gridCol w:w="3610"/>
      </w:tblGrid>
      <w:tr>
        <w:trPr>
          <w:tblHeader/>
        </w:trPr>
        <w:tc>
          <w:tcPr>
            <w:tcW w:w="734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5015" w:type="dxa"/>
            <w:shd w:val="clear" w:color="auto" w:fill="F2F2F2"/>
          </w:tcPr>
          <w:p>
            <w:pPr/>
            <w:r>
              <w:t xml:space="preserve">Finding</w:t>
            </w:r>
          </w:p>
        </w:tc>
        <w:tc>
          <w:tcPr>
            <w:tcW w:w="3610" w:type="dxa"/>
            <w:shd w:val="clear" w:color="auto" w:fill="F2F2F2"/>
          </w:tcPr>
          <w:p>
            <w:pPr/>
            <w:r>
              <w:t xml:space="preserve">Evidence</w:t>
            </w:r>
          </w:p>
        </w:tc>
      </w:tr>
      <w:tr>
        <w:tc>
          <w:tcPr>
            <w:tcW w:w="734" w:type="dxa"/>
          </w:tcPr>
          <w:p>
            <w:pPr/>
            <w:r>
              <w:t xml:space="preserve">1</w:t>
            </w:r>
          </w:p>
        </w:tc>
        <w:tc>
          <w:tcPr>
            <w:tcW w:w="5015" w:type="dxa"/>
          </w:tcPr>
          <w:p>
            <w:pPr/>
            <w:r>
              <w:t xml:space="preserve">Host firewall inactive: UFW reported </w:t>
            </w:r>
            <w:r>
              <w:rPr>
                <w:rStyle w:val="CodeChar"/>
              </w:rPr>
              <w:t xml:space="preserve">Status: inactive</w:t>
            </w:r>
            <w:r>
              <w:t xml:space="preserve"> before hardening, so nothing filtered inbound traffic on the Ubuntu server.</w:t>
            </w:r>
          </w:p>
        </w:tc>
        <w:tc>
          <w:tcPr>
            <w:tcW w:w="3610" w:type="dxa"/>
          </w:tcPr>
          <w:p>
            <w:pPr/>
            <w:r>
              <w:rPr>
                <w:rStyle w:val="CodeChar"/>
              </w:rPr>
              <w:t xml:space="preserve">sudo ufw status</w:t>
            </w:r>
            <w:r>
              <w:t xml:space="preserve"> on Ubuntu</w:t>
            </w:r>
          </w:p>
        </w:tc>
      </w:tr>
      <w:tr>
        <w:tc>
          <w:tcPr>
            <w:tcW w:w="734" w:type="dxa"/>
          </w:tcPr>
          <w:p>
            <w:pPr/>
            <w:r>
              <w:t xml:space="preserve">2</w:t>
            </w:r>
          </w:p>
        </w:tc>
        <w:tc>
          <w:tcPr>
            <w:tcW w:w="5015" w:type="dxa"/>
          </w:tcPr>
          <w:p>
            <w:pPr/>
            <w:r>
              <w:t xml:space="preserve">Web traffic is unencrypted: the HTTP GET request and response crossed the network in clear text and were readable in Wireshark. Only port 80 was open in the scan.</w:t>
            </w:r>
          </w:p>
        </w:tc>
        <w:tc>
          <w:tcPr>
            <w:tcW w:w="3610" w:type="dxa"/>
          </w:tcPr>
          <w:p>
            <w:pPr/>
            <w:r>
              <w:t xml:space="preserve">Wireshark capture, </w:t>
            </w:r>
            <w:r>
              <w:rPr>
                <w:rStyle w:val="CodeChar"/>
              </w:rPr>
              <w:t xml:space="preserve">http</w:t>
            </w:r>
            <w:r>
              <w:t xml:space="preserve"> filter</w:t>
            </w:r>
          </w:p>
        </w:tc>
      </w:tr>
      <w:tr>
        <w:tc>
          <w:tcPr>
            <w:tcW w:w="734" w:type="dxa"/>
          </w:tcPr>
          <w:p>
            <w:pPr/>
            <w:r>
              <w:t xml:space="preserve">3</w:t>
            </w:r>
          </w:p>
        </w:tc>
        <w:tc>
          <w:tcPr>
            <w:tcW w:w="5015" w:type="dxa"/>
          </w:tcPr>
          <w:p>
            <w:pPr/>
            <w:r>
              <w:t xml:space="preserve">Server version is disclosed: both the HTTP </w:t>
            </w:r>
            <w:r>
              <w:rPr>
                <w:rStyle w:val="CodeChar"/>
              </w:rPr>
              <w:t xml:space="preserve">Server</w:t>
            </w:r>
            <w:r>
              <w:t xml:space="preserve"> header and Nmap service detection reveal </w:t>
            </w:r>
            <w:r>
              <w:rPr>
                <w:rStyle w:val="CodeChar"/>
              </w:rPr>
              <w:t xml:space="preserve">nginx/1.24.0 (Ubuntu)</w:t>
            </w:r>
            <w:r>
              <w:t xml:space="preserve">.</w:t>
            </w:r>
          </w:p>
        </w:tc>
        <w:tc>
          <w:tcPr>
            <w:tcW w:w="3610" w:type="dxa"/>
          </w:tcPr>
          <w:p>
            <w:pPr/>
            <w:r>
              <w:rPr>
                <w:rStyle w:val="CodeChar"/>
              </w:rPr>
              <w:t xml:space="preserve">curl -I</w:t>
            </w:r>
            <w:r>
              <w:t xml:space="preserve"> output, Nmap </w:t>
            </w:r>
            <w:r>
              <w:rPr>
                <w:rStyle w:val="CodeChar"/>
              </w:rPr>
              <w:t xml:space="preserve">-sV</w:t>
            </w:r>
            <w:r>
              <w:t xml:space="preserve"> scan</w:t>
            </w:r>
          </w:p>
        </w:tc>
      </w:tr>
      <w:tr>
        <w:tc>
          <w:tcPr>
            <w:tcW w:w="734" w:type="dxa"/>
          </w:tcPr>
          <w:p>
            <w:pPr/>
            <w:r>
              <w:t xml:space="preserve">4</w:t>
            </w:r>
          </w:p>
        </w:tc>
        <w:tc>
          <w:tcPr>
            <w:tcW w:w="5015" w:type="dxa"/>
          </w:tcPr>
          <w:p>
            <w:pPr/>
            <w:r>
              <w:t xml:space="preserve">Small exposed surface (positive): of 1000 TCP ports scanned, only 80/tcp was open and 999 were closed.</w:t>
            </w:r>
          </w:p>
        </w:tc>
        <w:tc>
          <w:tcPr>
            <w:tcW w:w="3610" w:type="dxa"/>
          </w:tcPr>
          <w:p>
            <w:pPr/>
            <w:r>
              <w:t xml:space="preserve">Nmap scan</w:t>
            </w:r>
          </w:p>
        </w:tc>
      </w:tr>
    </w:tbl>
    <w:p>
      <w:pPr/>
      <w:r>
        <w:drawing>
          <wp:inline distT="0" distB="0" distL="0" distR="0">
            <wp:extent cx="4781550" cy="685800"/>
            <wp:docPr id="11" name="image11" descr="UFW status before hardening: inactiv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UFW status before hardening: inactiv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8. Hardening and recommendations</w:t>
      </w:r>
    </w:p>
    <w:p>
      <w:pPr/>
      <w:r>
        <w:t xml:space="preserve">UFW was enabled with a default-deny inbound policy and a single allow rule for port 80, and the web server still responded afterwards.</w:t>
      </w:r>
    </w:p>
    <w:p>
      <w:pPr/>
      <w:r>
        <w:rPr>
          <w:b/>
        </w:rPr>
        <w:t xml:space="preserve">Applied on the Ubuntu server: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sudo ufw default deny incoming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sudo ufw default allow outgoing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sudo ufw allow 80/tcp</w:t>
      </w:r>
    </w:p>
    <w:p>
      <w:pPr>
        <w:pStyle w:val="ListParagraph"/>
        <w:numPr>
          <w:ilvl w:val="0"/>
          <w:numId w:val="2"/>
        </w:numPr>
      </w:pPr>
      <w:r>
        <w:rPr>
          <w:rStyle w:val="CodeChar"/>
        </w:rPr>
        <w:t xml:space="preserve">sudo ufw enable</w:t>
      </w:r>
    </w:p>
    <w:p>
      <w:pPr/>
      <w:r>
        <w:rPr>
          <w:rStyle w:val="CodeChar"/>
        </w:rPr>
        <w:t xml:space="preserve">sudo ufw status verbose</w:t>
      </w:r>
      <w:r>
        <w:t xml:space="preserve"> then showed </w:t>
      </w:r>
      <w:r>
        <w:rPr>
          <w:rStyle w:val="CodeChar"/>
        </w:rPr>
        <w:t xml:space="preserve">Status: active</w:t>
      </w:r>
      <w:r>
        <w:t xml:space="preserve">, logging on (low), default deny (incoming) / allow (outgoing) / disabled (routed), and one rule: 80/tcp ALLOW IN from Anywhere (IPv4 and IPv6).</w:t>
      </w:r>
    </w:p>
    <w:p>
      <w:pPr/>
      <w:r>
        <w:drawing>
          <wp:inline distT="0" distB="0" distL="0" distR="0">
            <wp:extent cx="5486400" cy="4068376"/>
            <wp:docPr id="12" name="image12" descr="UFW status after hardeni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UFW status after hardeni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68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Verification.</w:t>
      </w:r>
      <w:r>
        <w:t xml:space="preserve"> From Kali, </w:t>
      </w:r>
      <w:r>
        <w:rPr>
          <w:rStyle w:val="CodeChar"/>
        </w:rPr>
        <w:t xml:space="preserve">curl -I http://192.168.206.5</w:t>
      </w:r>
      <w:r>
        <w:t xml:space="preserve"> still returned </w:t>
      </w:r>
      <w:r>
        <w:rPr>
          <w:rStyle w:val="CodeChar"/>
        </w:rPr>
        <w:t xml:space="preserve">HTTP/1.1 200 OK</w:t>
      </w:r>
      <w:r>
        <w:t xml:space="preserve"> from </w:t>
      </w:r>
      <w:r>
        <w:rPr>
          <w:rStyle w:val="CodeChar"/>
        </w:rPr>
        <w:t xml:space="preserve">nginx/1.24.0 (Ubuntu)</w:t>
      </w:r>
      <w:r>
        <w:t xml:space="preserve"> after the firewall was enabled.</w:t>
      </w:r>
    </w:p>
    <w:p>
      <w:pPr/>
      <w:r>
        <w:drawing>
          <wp:inline distT="0" distB="0" distL="0" distR="0">
            <wp:extent cx="3762375" cy="1924050"/>
            <wp:docPr id="13" name="image13" descr="HTTP test after hardeni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HTTP test after hardeni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b/>
        </w:rPr>
        <w:t xml:space="preserve">Recommendations</w:t>
      </w:r>
      <w:r>
        <w:t xml:space="preserve"> (suggested next steps, not carried out in this project):</w:t>
      </w:r>
    </w:p>
    <w:p>
      <w:pPr>
        <w:pStyle w:val="ListParagraph"/>
        <w:numPr>
          <w:ilvl w:val="0"/>
          <w:numId w:val="3"/>
        </w:numPr>
      </w:pPr>
      <w:r>
        <w:t xml:space="preserve">Serve the site over HTTPS (port 443 with a TLS certificate) so traffic is encrypted, addressing finding 2.</w:t>
      </w:r>
    </w:p>
    <w:p>
      <w:pPr>
        <w:pStyle w:val="ListParagraph"/>
        <w:numPr>
          <w:ilvl w:val="0"/>
          <w:numId w:val="3"/>
        </w:numPr>
      </w:pPr>
      <w:r>
        <w:t xml:space="preserve">Hide the Nginx version (</w:t>
      </w:r>
      <w:r>
        <w:rPr>
          <w:rStyle w:val="CodeChar"/>
        </w:rPr>
        <w:t xml:space="preserve">server_tokens off;</w:t>
      </w:r>
      <w:r>
        <w:t xml:space="preserve">), addressing finding 3.</w:t>
      </w:r>
    </w:p>
    <w:p>
      <w:pPr>
        <w:pStyle w:val="ListParagraph"/>
        <w:numPr>
          <w:ilvl w:val="0"/>
          <w:numId w:val="3"/>
        </w:numPr>
      </w:pPr>
      <w:r>
        <w:t xml:space="preserve">Limit the port 80 rule to the hosts that need it, instead of Anywhere.</w:t>
      </w:r>
    </w:p>
    <w:p>
      <w:pPr>
        <w:pStyle w:val="ListParagraph"/>
        <w:numPr>
          <w:ilvl w:val="0"/>
          <w:numId w:val="3"/>
        </w:numPr>
      </w:pPr>
      <w:r>
        <w:t xml:space="preserve">Re-run the Nmap scan after hardening to confirm the exposed ports.</w:t>
      </w:r>
    </w:p>
    <w:p>
      <w:pPr>
        <w:pStyle w:val="Heading2"/>
      </w:pPr>
      <w:r>
        <w:t xml:space="preserve">9. Conclusion</w:t>
      </w:r>
    </w:p>
    <w:p>
      <w:pPr/>
      <w:r>
        <w:t xml:space="preserve">The lab network was set up with two virtual machines on 192.168.206.0/24, verified with ping, curl and DNS tests, scanned with Nmap, and captured with Wireshark. The assessment found an inactive firewall, unencrypted HTTP and a disclosed server version on the Ubuntu web server. Enabling UFW with default-deny inbound and an allow rule for port 80 closed the firewall gap while keeping the web service reachable.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BUILD AND SECURE A MINI ENTERPRISE NETWORK</dc:title>
  <dc:description>Claude Docs node/7d78dccf-4a31@11 docx-w7</dc:description>
  <cp:revision>11</cp:revision>
</cp:coreProperties>
</file>