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Implementation Plan</w:t>
      </w:r>
    </w:p>
    <w:p>
      <w:pPr>
        <w:jc w:val="center"/>
      </w:pPr>
      <w:r>
        <w:rPr>
          <w:i/>
        </w:rPr>
        <w:t>Full-Stack Internet Radio Streaming System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</w:tcPr>
          <w:p>
            <w:r>
              <w:t>Full-Stack Internet Radio Streaming System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2.0 — Backend-enabled scope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Prepared</w:t>
            </w:r>
          </w:p>
        </w:tc>
        <w:tc>
          <w:tcPr>
            <w:tcW w:type="dxa" w:w="4968"/>
          </w:tcPr>
          <w:p>
            <w:r>
              <w:t>29 October 2026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Proposed specification; confirm stream and deployment choices before coding</w:t>
            </w:r>
          </w:p>
        </w:tc>
      </w:tr>
    </w:tbl>
    <w:p>
      <w:r>
        <w:br w:type="page"/>
      </w:r>
    </w:p>
    <w:p>
      <w:pPr>
        <w:pStyle w:val="Heading1"/>
      </w:pPr>
      <w:r>
        <w:t>1. Implementation strategy</w:t>
      </w:r>
    </w:p>
    <w:p>
      <w:r>
        <w:t>Build in vertical slices: first make the player work with a known-good stream, then add Express and MySQL, then connect the frontend to the API, and finally implement authentication/admin workflows, testing and deployment. Do not start with Icecast; add it only after the browser player works with an existing authorized stream.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HTML5, CSS3, vanilla JavaScript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Node.js + Express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MySQL</w:t>
            </w:r>
          </w:p>
        </w:tc>
      </w:tr>
      <w:tr>
        <w:tc>
          <w:tcPr>
            <w:tcW w:type="dxa" w:w="4968"/>
          </w:tcPr>
          <w:p>
            <w:r>
              <w:t>Database driver</w:t>
            </w:r>
          </w:p>
        </w:tc>
        <w:tc>
          <w:tcPr>
            <w:tcW w:type="dxa" w:w="4968"/>
          </w:tcPr>
          <w:p>
            <w:r>
              <w:t>mysql2 with parameterized queries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bcrypt password hashing and JWT in HttpOnly cookie or a server-side session; choose one and implement consistently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Use a validation library or explicit schema validation for every API input</w:t>
            </w:r>
          </w:p>
        </w:tc>
      </w:tr>
      <w:tr>
        <w:tc>
          <w:tcPr>
            <w:tcW w:type="dxa" w:w="4968"/>
          </w:tcPr>
          <w:p>
            <w:r>
              <w:t>Audio</w:t>
            </w:r>
          </w:p>
        </w:tc>
        <w:tc>
          <w:tcPr>
            <w:tcW w:type="dxa" w:w="4968"/>
          </w:tcPr>
          <w:p>
            <w:r>
              <w:t>HTML5 Audio plays the configured stream directly</w:t>
            </w:r>
          </w:p>
        </w:tc>
      </w:tr>
      <w:tr>
        <w:tc>
          <w:tcPr>
            <w:tcW w:type="dxa" w:w="4968"/>
          </w:tcPr>
          <w:p>
            <w:r>
              <w:t>Optional stream server</w:t>
            </w:r>
          </w:p>
        </w:tc>
        <w:tc>
          <w:tcPr>
            <w:tcW w:type="dxa" w:w="4968"/>
          </w:tcPr>
          <w:p>
            <w:r>
              <w:t>Icecast, only after MVP is working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Postman/Insomnia or equivalent plus browser checks and SQL verification</w:t>
            </w:r>
          </w:p>
        </w:tc>
      </w:tr>
    </w:tbl>
    <w:p/>
    <w:p>
      <w:pPr>
        <w:pStyle w:val="Heading1"/>
      </w:pPr>
      <w:r>
        <w:t>2. Repository structure</w:t>
      </w:r>
    </w:p>
    <w:p>
      <w:r>
        <w:rPr>
          <w:rFonts w:ascii="Consolas" w:hAnsi="Consolas"/>
          <w:sz w:val="18"/>
        </w:rPr>
        <w:t>internet-radio/</w:t>
        <w:br/>
        <w:t>├── frontend/</w:t>
        <w:br/>
        <w:t>│   ├── index.html</w:t>
        <w:br/>
        <w:t>│   ├── stations.html</w:t>
        <w:br/>
        <w:t>│   ├── station.html</w:t>
        <w:br/>
        <w:t>│   ├── login.html</w:t>
        <w:br/>
        <w:t>│   ├── register.html</w:t>
        <w:br/>
        <w:t>│   ├── favourites.html</w:t>
        <w:br/>
        <w:t>│   ├── admin/</w:t>
        <w:br/>
        <w:t>│   │   ├── stations.html</w:t>
        <w:br/>
        <w:t>│   │   └── schedules.html</w:t>
        <w:br/>
        <w:t>│   ├── css/styles.css</w:t>
        <w:br/>
        <w:t>│   ├── js/</w:t>
        <w:br/>
        <w:t>│   │   ├── api.js</w:t>
        <w:br/>
        <w:t>│   │   ├── player.js</w:t>
        <w:br/>
        <w:t>│   │   ├── auth.js</w:t>
        <w:br/>
        <w:t>│   │   ├── stations.js</w:t>
        <w:br/>
        <w:t>│   │   └── admin.js</w:t>
        <w:br/>
        <w:t>│   └── assets/</w:t>
        <w:br/>
        <w:t>├── backend/</w:t>
        <w:br/>
        <w:t>│   ├── src/</w:t>
        <w:br/>
        <w:t>│   │   ├── app.js</w:t>
        <w:br/>
        <w:t>│   │   ├── server.js</w:t>
        <w:br/>
        <w:t>│   │   ├── config/db.js</w:t>
        <w:br/>
        <w:t>│   │   ├── routes/</w:t>
        <w:br/>
        <w:t>│   │   ├── controllers/</w:t>
        <w:br/>
        <w:t>│   │   ├── services/</w:t>
        <w:br/>
        <w:t>│   │   ├── middleware/auth.js</w:t>
        <w:br/>
        <w:t>│   │   ├── middleware/errorHandler.js</w:t>
        <w:br/>
        <w:t>│   │   ├── validators/</w:t>
        <w:br/>
        <w:t>│   │   └── utils/</w:t>
        <w:br/>
        <w:t>│   ├── sql/schema.sql</w:t>
        <w:br/>
        <w:t>│   ├── .env.example</w:t>
        <w:br/>
        <w:t>│   └── package.json</w:t>
        <w:br/>
        <w:t>├── tests/</w:t>
        <w:br/>
        <w:t>│   ├── api-test-checklist.md</w:t>
        <w:br/>
        <w:t>│   └── manual-test-checklist.md</w:t>
        <w:br/>
        <w:t>└── README.md</w:t>
      </w:r>
    </w:p>
    <w:p>
      <w:r>
        <w:t>Keep frontend and backend responsibilities separate. Never place database credentials in frontend JavaScript.</w:t>
      </w:r>
    </w:p>
    <w:p>
      <w:pPr>
        <w:pStyle w:val="Heading1"/>
      </w:pPr>
      <w:r>
        <w:t>3. Implementation phases</w:t>
      </w:r>
    </w:p>
    <w:p>
      <w:pPr>
        <w:pStyle w:val="Heading2"/>
      </w:pPr>
      <w:r>
        <w:t>Phase 1 — Scope and stream validation (Days 1–2)</w:t>
      </w:r>
    </w:p>
    <w:p>
      <w:pPr>
        <w:pStyle w:val="ListBullet"/>
      </w:pPr>
      <w:r>
        <w:t>Confirm station name, station details, authorized stream URL, and whether Icecast is required.</w:t>
      </w:r>
    </w:p>
    <w:p>
      <w:pPr>
        <w:pStyle w:val="ListBullet"/>
      </w:pPr>
      <w:r>
        <w:t>Test the stream in target browsers and record format, HTTPS behaviour and any limitations.</w:t>
      </w:r>
    </w:p>
    <w:p>
      <w:pPr>
        <w:pStyle w:val="ListBullet"/>
      </w:pPr>
      <w:r>
        <w:t>Agree the MVP: station listing/player, API, MySQL stations, admin management; decide whether listener registration/favourites are included in the first release.</w:t>
      </w:r>
    </w:p>
    <w:p>
      <w:pPr>
        <w:pStyle w:val="ListBullet"/>
      </w:pPr>
      <w:r>
        <w:t>Create a Git repository and .gitignore before adding secrets or dependencies.</w:t>
      </w:r>
    </w:p>
    <w:p>
      <w:r>
        <w:rPr>
          <w:b/>
          <w:color w:val="1F4E79"/>
        </w:rPr>
        <w:t>Exit: requirements and a working test stream are documented.</w:t>
      </w:r>
    </w:p>
    <w:p>
      <w:pPr>
        <w:pStyle w:val="Heading2"/>
      </w:pPr>
      <w:r>
        <w:t>Phase 2 — Frontend radio player (Days 3–4)</w:t>
      </w:r>
    </w:p>
    <w:p>
      <w:pPr>
        <w:pStyle w:val="ListBullet"/>
      </w:pPr>
      <w:r>
        <w:t>Build responsive station/player markup and CSS.</w:t>
      </w:r>
    </w:p>
    <w:p>
      <w:pPr>
        <w:pStyle w:val="ListBullet"/>
      </w:pPr>
      <w:r>
        <w:t>Implement play/pause/resume, volume, loading/playing/paused/buffering/error states.</w:t>
      </w:r>
    </w:p>
    <w:p>
      <w:pPr>
        <w:pStyle w:val="ListBullet"/>
      </w:pPr>
      <w:r>
        <w:t>Handle the audio.play() Promise and media events; do not assume autoplay works.</w:t>
      </w:r>
    </w:p>
    <w:p>
      <w:pPr>
        <w:pStyle w:val="ListBullet"/>
      </w:pPr>
      <w:r>
        <w:t>Test valid, invalid and unavailable stream cases.</w:t>
      </w:r>
    </w:p>
    <w:p>
      <w:r>
        <w:rPr>
          <w:b/>
          <w:color w:val="1F4E79"/>
        </w:rPr>
        <w:t>Exit: the player works independently of the backend.</w:t>
      </w:r>
    </w:p>
    <w:p>
      <w:pPr>
        <w:pStyle w:val="Heading2"/>
      </w:pPr>
      <w:r>
        <w:t>Phase 3 — Backend skeleton (Days 5–6)</w:t>
      </w:r>
    </w:p>
    <w:p>
      <w:pPr>
        <w:pStyle w:val="ListBullet"/>
      </w:pPr>
      <w:r>
        <w:t>Install a supported Node.js LTS release and initialize the backend npm project.</w:t>
      </w:r>
    </w:p>
    <w:p>
      <w:pPr>
        <w:pStyle w:val="ListBullet"/>
      </w:pPr>
      <w:r>
        <w:t>Install Express, mysql2, dotenv, a validation approach, and security middleware as needed.</w:t>
      </w:r>
    </w:p>
    <w:p>
      <w:pPr>
        <w:pStyle w:val="ListBullet"/>
      </w:pPr>
      <w:r>
        <w:t>Create app.js/server.js, environment configuration, centralized error handling and /api/health.</w:t>
      </w:r>
    </w:p>
    <w:p>
      <w:pPr>
        <w:pStyle w:val="ListBullet"/>
      </w:pPr>
      <w:r>
        <w:t>Add request logging without sensitive values, JSON body size limits, and appropriate security headers.</w:t>
      </w:r>
    </w:p>
    <w:p>
      <w:r>
        <w:rPr>
          <w:b/>
          <w:color w:val="1F4E79"/>
        </w:rPr>
        <w:t>Exit: server starts reliably and health endpoint responds.</w:t>
      </w:r>
    </w:p>
    <w:p>
      <w:pPr>
        <w:pStyle w:val="Heading2"/>
      </w:pPr>
      <w:r>
        <w:t>Phase 4 — MySQL schema and connectivity (Days 7–8)</w:t>
      </w:r>
    </w:p>
    <w:p>
      <w:pPr>
        <w:pStyle w:val="ListBullet"/>
      </w:pPr>
      <w:r>
        <w:t>Install/start MySQL locally or provision a database.</w:t>
      </w:r>
    </w:p>
    <w:p>
      <w:pPr>
        <w:pStyle w:val="ListBullet"/>
      </w:pPr>
      <w:r>
        <w:t>Create a dedicated database and least-privilege application user.</w:t>
      </w:r>
    </w:p>
    <w:p>
      <w:pPr>
        <w:pStyle w:val="ListBullet"/>
      </w:pPr>
      <w:r>
        <w:t>Write schema.sql for users, stations, program_schedules and favourites with primary/foreign keys and indexes.</w:t>
      </w:r>
    </w:p>
    <w:p>
      <w:pPr>
        <w:pStyle w:val="ListBullet"/>
      </w:pPr>
      <w:r>
        <w:t>Create a connection pool using environment variables; do not hardcode credentials.</w:t>
      </w:r>
    </w:p>
    <w:p>
      <w:pPr>
        <w:pStyle w:val="ListBullet"/>
      </w:pPr>
      <w:r>
        <w:t>Test a database health query and controlled behaviour when MySQL is unavailable.</w:t>
      </w:r>
    </w:p>
    <w:p>
      <w:r>
        <w:rPr>
          <w:b/>
          <w:color w:val="1F4E79"/>
        </w:rPr>
        <w:t>Exit: schema can be applied reproducibly and API connects to MySQL.</w:t>
      </w:r>
    </w:p>
    <w:p>
      <w:pPr>
        <w:pStyle w:val="Heading2"/>
      </w:pPr>
      <w:r>
        <w:t>Phase 5 — Station and schedule APIs (Days 9–10)</w:t>
      </w:r>
    </w:p>
    <w:p>
      <w:pPr>
        <w:pStyle w:val="ListBullet"/>
      </w:pPr>
      <w:r>
        <w:t>Implement GET /api/stations and GET /api/stations/:id.</w:t>
      </w:r>
    </w:p>
    <w:p>
      <w:pPr>
        <w:pStyle w:val="ListBullet"/>
      </w:pPr>
      <w:r>
        <w:t>Implement schedule listing for a station.</w:t>
      </w:r>
    </w:p>
    <w:p>
      <w:pPr>
        <w:pStyle w:val="ListBullet"/>
      </w:pPr>
      <w:r>
        <w:t>Implement admin create/update/activate/deactivate/delete or archive station endpoints.</w:t>
      </w:r>
    </w:p>
    <w:p>
      <w:pPr>
        <w:pStyle w:val="ListBullet"/>
      </w:pPr>
      <w:r>
        <w:t>Implement admin schedule CRUD endpoints.</w:t>
      </w:r>
    </w:p>
    <w:p>
      <w:pPr>
        <w:pStyle w:val="ListBullet"/>
      </w:pPr>
      <w:r>
        <w:t>Validate URLs, required fields, lengths, IDs, and start/end times; use parameterized SQL.</w:t>
      </w:r>
    </w:p>
    <w:p>
      <w:pPr>
        <w:pStyle w:val="ListBullet"/>
      </w:pPr>
      <w:r>
        <w:t>Test success, missing record, invalid input and database failure cases.</w:t>
      </w:r>
    </w:p>
    <w:p>
      <w:r>
        <w:rPr>
          <w:b/>
          <w:color w:val="1F4E79"/>
        </w:rPr>
        <w:t>Exit: public reads and admin mutations pass API tests.</w:t>
      </w:r>
    </w:p>
    <w:p>
      <w:pPr>
        <w:pStyle w:val="Heading2"/>
      </w:pPr>
      <w:r>
        <w:t>Phase 6 — Authentication and authorization (Days 11–13)</w:t>
      </w:r>
    </w:p>
    <w:p>
      <w:pPr>
        <w:pStyle w:val="ListBullet"/>
      </w:pPr>
      <w:r>
        <w:t>Implement registration and login if listener accounts are in scope; otherwise implement the minimum secure admin sign-in.</w:t>
      </w:r>
    </w:p>
    <w:p>
      <w:pPr>
        <w:pStyle w:val="ListBullet"/>
      </w:pPr>
      <w:r>
        <w:t>Hash passwords with bcrypt and never store plaintext passwords.</w:t>
      </w:r>
    </w:p>
    <w:p>
      <w:pPr>
        <w:pStyle w:val="ListBullet"/>
      </w:pPr>
      <w:r>
        <w:t>Choose JWT-in-HttpOnly-cookie or server-side sessions; document expiry, logout and cookie settings.</w:t>
      </w:r>
    </w:p>
    <w:p>
      <w:pPr>
        <w:pStyle w:val="ListBullet"/>
      </w:pPr>
      <w:r>
        <w:t>Add authentication middleware and an admin-role middleware.</w:t>
      </w:r>
    </w:p>
    <w:p>
      <w:pPr>
        <w:pStyle w:val="ListBullet"/>
      </w:pPr>
      <w:r>
        <w:t>Protect every admin endpoint and test that a guest/listener cannot perform admin actions.</w:t>
      </w:r>
    </w:p>
    <w:p>
      <w:pPr>
        <w:pStyle w:val="ListBullet"/>
      </w:pPr>
      <w:r>
        <w:t>Add login rate limiting and safe error responses.</w:t>
      </w:r>
    </w:p>
    <w:p>
      <w:r>
        <w:rPr>
          <w:b/>
          <w:color w:val="1F4E79"/>
        </w:rPr>
        <w:t>Exit: authentication and role tests pass.</w:t>
      </w:r>
    </w:p>
    <w:p>
      <w:pPr>
        <w:pStyle w:val="Heading2"/>
      </w:pPr>
      <w:r>
        <w:t>Phase 7 — Favourites and frontend/API integration (Days 14–16)</w:t>
      </w:r>
    </w:p>
    <w:p>
      <w:pPr>
        <w:pStyle w:val="ListBullet"/>
      </w:pPr>
      <w:r>
        <w:t>Implement authenticated favourite list/add/remove APIs if included in the agreed scope.</w:t>
      </w:r>
    </w:p>
    <w:p>
      <w:pPr>
        <w:pStyle w:val="ListBullet"/>
      </w:pPr>
      <w:r>
        <w:t>Create a small frontend API helper for fetch calls, JSON parsing, errors and credentials handling.</w:t>
      </w:r>
    </w:p>
    <w:p>
      <w:pPr>
        <w:pStyle w:val="ListBullet"/>
      </w:pPr>
      <w:r>
        <w:t>Populate station cards and schedule views from API responses.</w:t>
      </w:r>
    </w:p>
    <w:p>
      <w:pPr>
        <w:pStyle w:val="ListBullet"/>
      </w:pPr>
      <w:r>
        <w:t>Connect login/logout/register forms and display validation feedback.</w:t>
      </w:r>
    </w:p>
    <w:p>
      <w:pPr>
        <w:pStyle w:val="ListBullet"/>
      </w:pPr>
      <w:r>
        <w:t>Connect the admin UI to station and schedule APIs.</w:t>
      </w:r>
    </w:p>
    <w:p>
      <w:pPr>
        <w:pStyle w:val="ListBullet"/>
      </w:pPr>
      <w:r>
        <w:t>Keep stream playback direct from the stream URL; do not route all audio bytes through Express.</w:t>
      </w:r>
    </w:p>
    <w:p>
      <w:r>
        <w:rPr>
          <w:b/>
          <w:color w:val="1F4E79"/>
        </w:rPr>
        <w:t>Exit: core user journeys work from browser to database.</w:t>
      </w:r>
    </w:p>
    <w:p>
      <w:pPr>
        <w:pStyle w:val="Heading2"/>
      </w:pPr>
      <w:r>
        <w:t>Phase 8 — Optional Icecast integration (Days 17–19)</w:t>
      </w:r>
    </w:p>
    <w:p>
      <w:pPr>
        <w:pStyle w:val="ListBullet"/>
      </w:pPr>
      <w:r>
        <w:t>Skip if an existing stream meets the project requirement.</w:t>
      </w:r>
    </w:p>
    <w:p>
      <w:pPr>
        <w:pStyle w:val="ListBullet"/>
      </w:pPr>
      <w:r>
        <w:t>Set up Icecast and compatible source/broadcast software using official setup guidance.</w:t>
      </w:r>
    </w:p>
    <w:p>
      <w:pPr>
        <w:pStyle w:val="ListBullet"/>
      </w:pPr>
      <w:r>
        <w:t>Configure mount point, source credentials, host binding and network access.</w:t>
      </w:r>
    </w:p>
    <w:p>
      <w:pPr>
        <w:pStyle w:val="ListBullet"/>
      </w:pPr>
      <w:r>
        <w:t>Use a listener URL in the station record; do not expose source credentials in frontend code.</w:t>
      </w:r>
    </w:p>
    <w:p>
      <w:pPr>
        <w:pStyle w:val="ListBullet"/>
      </w:pPr>
      <w:r>
        <w:t>Test playback from two devices and document firewall/HTTPS/hosting limitations.</w:t>
      </w:r>
    </w:p>
    <w:p>
      <w:r>
        <w:rPr>
          <w:b/>
          <w:color w:val="1F4E79"/>
        </w:rPr>
        <w:t>Exit: optional self-hosted stream works from listener devices.</w:t>
      </w:r>
    </w:p>
    <w:p>
      <w:pPr>
        <w:pStyle w:val="Heading2"/>
      </w:pPr>
      <w:r>
        <w:t>Phase 9 — Security, integration and regression testing (Days 20–22)</w:t>
      </w:r>
    </w:p>
    <w:p>
      <w:pPr>
        <w:pStyle w:val="ListBullet"/>
      </w:pPr>
      <w:r>
        <w:t>Run all API, database, authorization and player test cases.</w:t>
      </w:r>
    </w:p>
    <w:p>
      <w:pPr>
        <w:pStyle w:val="ListBullet"/>
      </w:pPr>
      <w:r>
        <w:t>Check SQL injection resistance through parameterized queries, input validation, error handling and secrets hygiene.</w:t>
      </w:r>
    </w:p>
    <w:p>
      <w:pPr>
        <w:pStyle w:val="ListBullet"/>
      </w:pPr>
      <w:r>
        <w:t>Check HTTPS, CORS configuration, cookie settings, rate limiting and server logs.</w:t>
      </w:r>
    </w:p>
    <w:p>
      <w:pPr>
        <w:pStyle w:val="ListBullet"/>
      </w:pPr>
      <w:r>
        <w:t>Test desktop/mobile layouts and keyboard accessibility.</w:t>
      </w:r>
    </w:p>
    <w:p>
      <w:pPr>
        <w:pStyle w:val="ListBullet"/>
      </w:pPr>
      <w:r>
        <w:t>Test API behaviour with MySQL stopped and with invalid stream URLs.</w:t>
      </w:r>
    </w:p>
    <w:p>
      <w:pPr>
        <w:pStyle w:val="ListBullet"/>
      </w:pPr>
      <w:r>
        <w:t>Fix defects and rerun failed tests.</w:t>
      </w:r>
    </w:p>
    <w:p>
      <w:r>
        <w:rPr>
          <w:b/>
          <w:color w:val="1F4E79"/>
        </w:rPr>
        <w:t>Exit: mandatory tests pass or deviations are documented.</w:t>
      </w:r>
    </w:p>
    <w:p>
      <w:pPr>
        <w:pStyle w:val="Heading2"/>
      </w:pPr>
      <w:r>
        <w:t>Phase 10 — Deployment and documentation (Days 23–25)</w:t>
      </w:r>
    </w:p>
    <w:p>
      <w:pPr>
        <w:pStyle w:val="ListBullet"/>
      </w:pPr>
      <w:r>
        <w:t>Deploy the frontend and backend to compatible hosting, or prepare a reproducible local demo.</w:t>
      </w:r>
    </w:p>
    <w:p>
      <w:pPr>
        <w:pStyle w:val="ListBullet"/>
      </w:pPr>
      <w:r>
        <w:t>Provision MySQL securely and apply schema/migrations.</w:t>
      </w:r>
    </w:p>
    <w:p>
      <w:pPr>
        <w:pStyle w:val="ListBullet"/>
      </w:pPr>
      <w:r>
        <w:t>Set production environment variables and HTTPS; do not commit .env.</w:t>
      </w:r>
    </w:p>
    <w:p>
      <w:pPr>
        <w:pStyle w:val="ListBullet"/>
      </w:pPr>
      <w:r>
        <w:t>Verify frontend-to-API origin settings and the deployed stream URL.</w:t>
      </w:r>
    </w:p>
    <w:p>
      <w:pPr>
        <w:pStyle w:val="ListBullet"/>
      </w:pPr>
      <w:r>
        <w:t>Document setup, database initialization, admin bootstrap procedure, API endpoints, tests and known limitations.</w:t>
      </w:r>
    </w:p>
    <w:p>
      <w:pPr>
        <w:pStyle w:val="ListBullet"/>
      </w:pPr>
      <w:r>
        <w:t>Prepare demo data and a short demonstration script.</w:t>
      </w:r>
    </w:p>
    <w:p>
      <w:r>
        <w:rPr>
          <w:b/>
          <w:color w:val="1F4E79"/>
        </w:rPr>
        <w:t>Exit: another developer can set up, run and test the project from the README.</w:t>
      </w:r>
    </w:p>
    <w:p>
      <w:pPr>
        <w:pStyle w:val="Heading1"/>
      </w:pPr>
      <w:r>
        <w:t>4. MySQL schema plan</w:t>
      </w:r>
    </w:p>
    <w:p>
      <w:r>
        <w:t>Use the following logical relationships. Exact SQL types and deletion rules should be finalized in schema.sql.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Key fields and constraints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id primary key; name; email unique; password_hash; role enum/check (listener/admin); created_at.</w:t>
            </w:r>
          </w:p>
        </w:tc>
      </w:tr>
      <w:tr>
        <w:tc>
          <w:tcPr>
            <w:tcW w:type="dxa" w:w="4968"/>
          </w:tcPr>
          <w:p>
            <w:r>
              <w:t>stations</w:t>
            </w:r>
          </w:p>
        </w:tc>
        <w:tc>
          <w:tcPr>
            <w:tcW w:type="dxa" w:w="4968"/>
          </w:tcPr>
          <w:p>
            <w:r>
              <w:t>id primary key; name; description; genre; stream_url; artwork_url nullable; is_active; timestamps.</w:t>
            </w:r>
          </w:p>
        </w:tc>
      </w:tr>
      <w:tr>
        <w:tc>
          <w:tcPr>
            <w:tcW w:type="dxa" w:w="4968"/>
          </w:tcPr>
          <w:p>
            <w:r>
              <w:t>program_schedules</w:t>
            </w:r>
          </w:p>
        </w:tc>
        <w:tc>
          <w:tcPr>
            <w:tcW w:type="dxa" w:w="4968"/>
          </w:tcPr>
          <w:p>
            <w:r>
              <w:t>id primary key; station_id foreign key; title; description; start_time; end_time; is_published; index on station_id and time.</w:t>
            </w:r>
          </w:p>
        </w:tc>
      </w:tr>
      <w:tr>
        <w:tc>
          <w:tcPr>
            <w:tcW w:type="dxa" w:w="4968"/>
          </w:tcPr>
          <w:p>
            <w:r>
              <w:t>favourites</w:t>
            </w:r>
          </w:p>
        </w:tc>
        <w:tc>
          <w:tcPr>
            <w:tcW w:type="dxa" w:w="4968"/>
          </w:tcPr>
          <w:p>
            <w:r>
              <w:t>user_id and station_id foreign keys; composite primary key or unique constraint on both; created_at.</w:t>
            </w:r>
          </w:p>
        </w:tc>
      </w:tr>
    </w:tbl>
    <w:p/>
    <w:p>
      <w:pPr>
        <w:pStyle w:val="Heading1"/>
      </w:pPr>
      <w:r>
        <w:t>5. API implementation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Endpoint group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What to verify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GET /api/health</w:t>
            </w:r>
          </w:p>
        </w:tc>
        <w:tc>
          <w:tcPr>
            <w:tcW w:type="dxa" w:w="3312"/>
          </w:tcPr>
          <w:p>
            <w:r>
              <w:t>Server availability; optionally report database readiness separately.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GET /api/stations, GET /api/stations/:id</w:t>
            </w:r>
          </w:p>
        </w:tc>
        <w:tc>
          <w:tcPr>
            <w:tcW w:type="dxa" w:w="3312"/>
          </w:tcPr>
          <w:p>
            <w:r>
              <w:t>Active station listing, detail, 404 handling.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GET /api/stations/:id/schedules</w:t>
            </w:r>
          </w:p>
        </w:tc>
        <w:tc>
          <w:tcPr>
            <w:tcW w:type="dxa" w:w="3312"/>
          </w:tcPr>
          <w:p>
            <w:r>
              <w:t>Published schedules and date ordering.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POST /api/auth/register, POST /api/auth/login, POST /api/auth/logout, GET /api/auth/me</w:t>
            </w:r>
          </w:p>
        </w:tc>
        <w:tc>
          <w:tcPr>
            <w:tcW w:type="dxa" w:w="3312"/>
          </w:tcPr>
          <w:p>
            <w:r>
              <w:t>Password hashing, validation, cookie/session handling and safe profile output.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GET/POST/DELETE /api/favourites</w:t>
            </w:r>
          </w:p>
        </w:tc>
        <w:tc>
          <w:tcPr>
            <w:tcW w:type="dxa" w:w="3312"/>
          </w:tcPr>
          <w:p>
            <w:r>
              <w:t>Authenticated user ownership and duplicate prevention.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POST/PUT/PATCH/DELETE /api/admin/stations</w:t>
            </w:r>
          </w:p>
        </w:tc>
        <w:tc>
          <w:tcPr>
            <w:tcW w:type="dxa" w:w="3312"/>
          </w:tcPr>
          <w:p>
            <w:r>
              <w:t>Admin-only station management and validation.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POST/PUT/DELETE /api/admin/...schedules</w:t>
            </w:r>
          </w:p>
        </w:tc>
        <w:tc>
          <w:tcPr>
            <w:tcW w:type="dxa" w:w="3312"/>
          </w:tcPr>
          <w:p>
            <w:r>
              <w:t>Admin-only schedule management and valid time ranges.</w:t>
            </w:r>
          </w:p>
        </w:tc>
      </w:tr>
    </w:tbl>
    <w:p/>
    <w:p>
      <w:pPr>
        <w:pStyle w:val="Heading1"/>
      </w:pPr>
      <w:r>
        <w:t>6. Testing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Tests</w:t>
            </w:r>
          </w:p>
        </w:tc>
      </w:tr>
      <w:tr>
        <w:tc>
          <w:tcPr>
            <w:tcW w:type="dxa" w:w="4968"/>
          </w:tcPr>
          <w:p>
            <w:r>
              <w:t>Frontend/player</w:t>
            </w:r>
          </w:p>
        </w:tc>
        <w:tc>
          <w:tcPr>
            <w:tcW w:type="dxa" w:w="4968"/>
          </w:tcPr>
          <w:p>
            <w:r>
              <w:t>Play, pause, resume, volume, buffering, invalid stream, retry, responsive layout, keyboard access.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Expected status codes, JSON shape, invalid input, missing IDs, duplicate email, conflict cases.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Schema setup, foreign keys, uniqueness, persistence after restart, connection failure handling.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Valid/invalid login, logout, expired/absent session, protected endpoint access.</w:t>
            </w:r>
          </w:p>
        </w:tc>
      </w:tr>
      <w:tr>
        <w:tc>
          <w:tcPr>
            <w:tcW w:type="dxa" w:w="4968"/>
          </w:tcPr>
          <w:p>
            <w:r>
              <w:t>Authorization</w:t>
            </w:r>
          </w:p>
        </w:tc>
        <w:tc>
          <w:tcPr>
            <w:tcW w:type="dxa" w:w="4968"/>
          </w:tcPr>
          <w:p>
            <w:r>
              <w:t>Guest and listener denied admin mutations; admin allowed.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Parameterized SQL, password hashing, .env ignored by Git, rate limits, safe error messages.</w:t>
            </w:r>
          </w:p>
        </w:tc>
      </w:tr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Frontend reads from API; admin writes persist to MySQL; favourites are scoped to signed-in user.</w:t>
            </w:r>
          </w:p>
        </w:tc>
      </w:tr>
      <w:tr>
        <w:tc>
          <w:tcPr>
            <w:tcW w:type="dxa" w:w="4968"/>
          </w:tcPr>
          <w:p>
            <w:r>
              <w:t>Optional streaming</w:t>
            </w:r>
          </w:p>
        </w:tc>
        <w:tc>
          <w:tcPr>
            <w:tcW w:type="dxa" w:w="4968"/>
          </w:tcPr>
          <w:p>
            <w:r>
              <w:t>Icecast source connection and two-device playback.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HTTPS, CORS/cookies, environment variables, database connectivity and stream reachability.</w:t>
            </w:r>
          </w:p>
        </w:tc>
      </w:tr>
    </w:tbl>
    <w:p/>
    <w:p>
      <w:pPr>
        <w:pStyle w:val="Heading1"/>
      </w:pPr>
      <w:r>
        <w:t>7. Risk and 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4968"/>
          </w:tcPr>
          <w:p>
            <w:r>
              <w:t>API cannot connect to MySQL</w:t>
            </w:r>
          </w:p>
        </w:tc>
        <w:tc>
          <w:tcPr>
            <w:tcW w:type="dxa" w:w="4968"/>
          </w:tcPr>
          <w:p>
            <w:r>
              <w:t>MySQL service, host/port, database/user privileges, .env values and connection pool errors.</w:t>
            </w:r>
          </w:p>
        </w:tc>
      </w:tr>
      <w:tr>
        <w:tc>
          <w:tcPr>
            <w:tcW w:type="dxa" w:w="4968"/>
          </w:tcPr>
          <w:p>
            <w:r>
              <w:t>CORS errors</w:t>
            </w:r>
          </w:p>
        </w:tc>
        <w:tc>
          <w:tcPr>
            <w:tcW w:type="dxa" w:w="4968"/>
          </w:tcPr>
          <w:p>
            <w:r>
              <w:t>Frontend origin, backend CORS allowlist, credentials option and cookie SameSite/Secure configuration.</w:t>
            </w:r>
          </w:p>
        </w:tc>
      </w:tr>
      <w:tr>
        <w:tc>
          <w:tcPr>
            <w:tcW w:type="dxa" w:w="4968"/>
          </w:tcPr>
          <w:p>
            <w:r>
              <w:t>Login succeeds but later requests are unauthorized</w:t>
            </w:r>
          </w:p>
        </w:tc>
        <w:tc>
          <w:tcPr>
            <w:tcW w:type="dxa" w:w="4968"/>
          </w:tcPr>
          <w:p>
            <w:r>
              <w:t>Cookie path/domain, credentials included in fetch, expiry, secret consistency and auth middleware.</w:t>
            </w:r>
          </w:p>
        </w:tc>
      </w:tr>
      <w:tr>
        <w:tc>
          <w:tcPr>
            <w:tcW w:type="dxa" w:w="4968"/>
          </w:tcPr>
          <w:p>
            <w:r>
              <w:t>Admin page hidden but API accessible</w:t>
            </w:r>
          </w:p>
        </w:tc>
        <w:tc>
          <w:tcPr>
            <w:tcW w:type="dxa" w:w="4968"/>
          </w:tcPr>
          <w:p>
            <w:r>
              <w:t>Authorization is missing on server; add and test admin middleware on every admin route.</w:t>
            </w:r>
          </w:p>
        </w:tc>
      </w:tr>
      <w:tr>
        <w:tc>
          <w:tcPr>
            <w:tcW w:type="dxa" w:w="4968"/>
          </w:tcPr>
          <w:p>
            <w:r>
              <w:t>Audio fails after deployment</w:t>
            </w:r>
          </w:p>
        </w:tc>
        <w:tc>
          <w:tcPr>
            <w:tcW w:type="dxa" w:w="4968"/>
          </w:tcPr>
          <w:p>
            <w:r>
              <w:t>HTTPS mixed content, stream codec, redirect, provider availability and browser network console.</w:t>
            </w:r>
          </w:p>
        </w:tc>
      </w:tr>
      <w:tr>
        <w:tc>
          <w:tcPr>
            <w:tcW w:type="dxa" w:w="4968"/>
          </w:tcPr>
          <w:p>
            <w:r>
              <w:t>Works locally but not remotely</w:t>
            </w:r>
          </w:p>
        </w:tc>
        <w:tc>
          <w:tcPr>
            <w:tcW w:type="dxa" w:w="4968"/>
          </w:tcPr>
          <w:p>
            <w:r>
              <w:t>Host binding, firewall, port exposure, database network access and deployment environment variables.</w:t>
            </w:r>
          </w:p>
        </w:tc>
      </w:tr>
    </w:tbl>
    <w:p/>
    <w:p>
      <w:pPr>
        <w:pStyle w:val="Heading1"/>
      </w:pPr>
      <w:r>
        <w:t>8. Definition of done</w:t>
      </w:r>
    </w:p>
    <w:p>
      <w:pPr>
        <w:pStyle w:val="ListBullet"/>
      </w:pPr>
      <w:r>
        <w:t>Player features work with a valid authorized stream.</w:t>
      </w:r>
    </w:p>
    <w:p>
      <w:pPr>
        <w:pStyle w:val="ListBullet"/>
      </w:pPr>
      <w:r>
        <w:t>Express REST API and MySQL schema run from documented setup instructions.</w:t>
      </w:r>
    </w:p>
    <w:p>
      <w:pPr>
        <w:pStyle w:val="ListBullet"/>
      </w:pPr>
      <w:r>
        <w:t>Station and schedule data persist in MySQL.</w:t>
      </w:r>
    </w:p>
    <w:p>
      <w:pPr>
        <w:pStyle w:val="ListBullet"/>
      </w:pPr>
      <w:r>
        <w:t>Authentication and admin authorization are implemented and tested for the agreed scope.</w:t>
      </w:r>
    </w:p>
    <w:p>
      <w:pPr>
        <w:pStyle w:val="ListBullet"/>
      </w:pPr>
      <w:r>
        <w:t>Favourites work if included in the agreed MVP.</w:t>
      </w:r>
    </w:p>
    <w:p>
      <w:pPr>
        <w:pStyle w:val="ListBullet"/>
      </w:pPr>
      <w:r>
        <w:t>Input validation, parameterized SQL, password hashing and secret handling are in place.</w:t>
      </w:r>
    </w:p>
    <w:p>
      <w:pPr>
        <w:pStyle w:val="ListBullet"/>
      </w:pPr>
      <w:r>
        <w:t>Responsive/accessibility checks and API/integration tests are recorded.</w:t>
      </w:r>
    </w:p>
    <w:p>
      <w:pPr>
        <w:pStyle w:val="ListBullet"/>
      </w:pPr>
      <w:r>
        <w:t>Deployment, database setup, API documentation and known limitations are included in README.</w:t>
      </w:r>
    </w:p>
    <w:p>
      <w:pPr>
        <w:pStyle w:val="ListBullet"/>
      </w:pPr>
      <w:r>
        <w:t>Optional Icecast is demonstrated only if that phase was selected.</w:t>
      </w:r>
    </w:p>
    <w:p>
      <w:pPr>
        <w:pStyle w:val="Heading1"/>
      </w:pPr>
      <w:r>
        <w:t>9. Suggested demo sequence</w:t>
      </w:r>
    </w:p>
    <w:p>
      <w:pPr>
        <w:pStyle w:val="ListNumber"/>
      </w:pPr>
      <w:r>
        <w:t>Open the station listing loaded from the backend.</w:t>
      </w:r>
    </w:p>
    <w:p>
      <w:pPr>
        <w:pStyle w:val="ListNumber"/>
      </w:pPr>
      <w:r>
        <w:t>Open a station and play the live stream; adjust volume and pause/resume.</w:t>
      </w:r>
    </w:p>
    <w:p>
      <w:pPr>
        <w:pStyle w:val="ListNumber"/>
      </w:pPr>
      <w:r>
        <w:t>Show a schedule loaded from MySQL.</w:t>
      </w:r>
    </w:p>
    <w:p>
      <w:pPr>
        <w:pStyle w:val="ListNumber"/>
      </w:pPr>
      <w:r>
        <w:t>Sign in and add/remove a favourite if implemented.</w:t>
      </w:r>
    </w:p>
    <w:p>
      <w:pPr>
        <w:pStyle w:val="ListNumber"/>
      </w:pPr>
      <w:r>
        <w:t>Sign in as administrator and create/update a station or schedule.</w:t>
      </w:r>
    </w:p>
    <w:p>
      <w:pPr>
        <w:pStyle w:val="ListNumber"/>
      </w:pPr>
      <w:r>
        <w:t>Show that changes persist after refreshing the page.</w:t>
      </w:r>
    </w:p>
    <w:p>
      <w:pPr>
        <w:pStyle w:val="ListNumber"/>
      </w:pPr>
      <w:r>
        <w:t>Show a controlled validation or stream-error case.</w:t>
      </w:r>
    </w:p>
    <w:p>
      <w:pPr>
        <w:pStyle w:val="ListNumber"/>
      </w:pPr>
      <w:r>
        <w:t>Show Icecast on a second device if optional streaming was implemented.</w:t>
      </w:r>
    </w:p>
    <w:p>
      <w:pPr>
        <w:pStyle w:val="Heading1"/>
      </w:pPr>
      <w:r>
        <w:t>10. Scope control recommendation</w:t>
      </w:r>
    </w:p>
    <w:p>
      <w:r>
        <w:t>For a manageable internship project, first complete station catalogue + player + Express API + MySQL + secure admin login and station CRUD. Add listener registration, favourites and schedules next if time permits. Keep Icecast optional until the rest is stable.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