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2496E1" w14:textId="4259530F" w:rsidR="002042B0" w:rsidRPr="0024695E" w:rsidRDefault="0023406E" w:rsidP="0024695E">
      <w:pPr>
        <w:jc w:val="center"/>
        <w:rPr>
          <w:b/>
          <w:bCs/>
          <w:sz w:val="36"/>
          <w:szCs w:val="36"/>
        </w:rPr>
      </w:pPr>
      <w:bookmarkStart w:id="0" w:name="_Hlk133514187"/>
      <w:bookmarkEnd w:id="0"/>
      <w:r w:rsidRPr="0024695E">
        <w:rPr>
          <w:b/>
          <w:bCs/>
          <w:sz w:val="36"/>
          <w:szCs w:val="36"/>
        </w:rPr>
        <w:t xml:space="preserve">CFD simulation of a car </w:t>
      </w:r>
      <w:r w:rsidR="00836515">
        <w:rPr>
          <w:b/>
          <w:bCs/>
          <w:sz w:val="36"/>
          <w:szCs w:val="36"/>
        </w:rPr>
        <w:t>using openFoam</w:t>
      </w:r>
    </w:p>
    <w:p w14:paraId="29D09374" w14:textId="376A281F" w:rsidR="0024695E" w:rsidRPr="0024695E" w:rsidRDefault="0024695E" w:rsidP="0024695E">
      <w:pPr>
        <w:jc w:val="center"/>
        <w:rPr>
          <w:sz w:val="28"/>
          <w:szCs w:val="28"/>
        </w:rPr>
      </w:pPr>
      <w:r w:rsidRPr="0024695E">
        <w:rPr>
          <w:sz w:val="28"/>
          <w:szCs w:val="28"/>
        </w:rPr>
        <w:t>Minor Project Report</w:t>
      </w:r>
    </w:p>
    <w:p w14:paraId="7E92073F" w14:textId="6311AF34" w:rsidR="0024695E" w:rsidRPr="0024695E" w:rsidRDefault="0024695E" w:rsidP="0024695E">
      <w:pPr>
        <w:jc w:val="center"/>
        <w:rPr>
          <w:sz w:val="28"/>
          <w:szCs w:val="28"/>
        </w:rPr>
      </w:pPr>
      <w:r w:rsidRPr="0024695E">
        <w:rPr>
          <w:sz w:val="28"/>
          <w:szCs w:val="28"/>
        </w:rPr>
        <w:t>Submitted in the partial fulfilment of</w:t>
      </w:r>
    </w:p>
    <w:p w14:paraId="387B5720" w14:textId="6C3E2025" w:rsidR="0024695E" w:rsidRPr="0024695E" w:rsidRDefault="0024695E" w:rsidP="0024695E">
      <w:pPr>
        <w:jc w:val="center"/>
        <w:rPr>
          <w:sz w:val="28"/>
          <w:szCs w:val="28"/>
        </w:rPr>
      </w:pPr>
      <w:r w:rsidRPr="0024695E">
        <w:rPr>
          <w:sz w:val="28"/>
          <w:szCs w:val="28"/>
        </w:rPr>
        <w:t>The Requirement for the Award of Degree</w:t>
      </w:r>
    </w:p>
    <w:p w14:paraId="26641E29" w14:textId="21392492" w:rsidR="0024695E" w:rsidRPr="0024695E" w:rsidRDefault="0024695E" w:rsidP="0024695E">
      <w:pPr>
        <w:jc w:val="center"/>
        <w:rPr>
          <w:sz w:val="28"/>
          <w:szCs w:val="28"/>
        </w:rPr>
      </w:pPr>
      <w:r>
        <w:rPr>
          <w:sz w:val="28"/>
          <w:szCs w:val="28"/>
        </w:rPr>
        <w:t>o</w:t>
      </w:r>
      <w:r w:rsidRPr="0024695E">
        <w:rPr>
          <w:sz w:val="28"/>
          <w:szCs w:val="28"/>
        </w:rPr>
        <w:t>f</w:t>
      </w:r>
    </w:p>
    <w:p w14:paraId="5D2ED6EF" w14:textId="6A494810" w:rsidR="0024695E" w:rsidRPr="0024695E" w:rsidRDefault="0024695E" w:rsidP="0024695E">
      <w:pPr>
        <w:jc w:val="center"/>
        <w:rPr>
          <w:sz w:val="28"/>
          <w:szCs w:val="28"/>
        </w:rPr>
      </w:pPr>
      <w:r w:rsidRPr="0024695E">
        <w:rPr>
          <w:sz w:val="28"/>
          <w:szCs w:val="28"/>
        </w:rPr>
        <w:t>BACHELOR TECHNOLOGY</w:t>
      </w:r>
    </w:p>
    <w:p w14:paraId="6C691828" w14:textId="185E7537" w:rsidR="0024695E" w:rsidRPr="0024695E" w:rsidRDefault="0024695E" w:rsidP="0024695E">
      <w:pPr>
        <w:jc w:val="center"/>
        <w:rPr>
          <w:sz w:val="28"/>
          <w:szCs w:val="28"/>
        </w:rPr>
      </w:pPr>
      <w:r w:rsidRPr="0024695E">
        <w:rPr>
          <w:sz w:val="28"/>
          <w:szCs w:val="28"/>
        </w:rPr>
        <w:t>In Chemical Engineering</w:t>
      </w:r>
    </w:p>
    <w:p w14:paraId="3B69BF1B" w14:textId="7AC38BEE" w:rsidR="0024695E" w:rsidRPr="0024695E" w:rsidRDefault="0024695E" w:rsidP="0024695E">
      <w:pPr>
        <w:jc w:val="center"/>
        <w:rPr>
          <w:sz w:val="28"/>
          <w:szCs w:val="28"/>
        </w:rPr>
      </w:pPr>
      <w:r w:rsidRPr="0024695E">
        <w:rPr>
          <w:sz w:val="28"/>
          <w:szCs w:val="28"/>
        </w:rPr>
        <w:t>Submitted By:</w:t>
      </w:r>
    </w:p>
    <w:p w14:paraId="3D91C41E" w14:textId="0E6F3A2F" w:rsidR="0024695E" w:rsidRPr="0024695E" w:rsidRDefault="0024695E" w:rsidP="0024695E">
      <w:pPr>
        <w:jc w:val="center"/>
        <w:rPr>
          <w:sz w:val="28"/>
          <w:szCs w:val="28"/>
        </w:rPr>
      </w:pPr>
      <w:r w:rsidRPr="0024695E">
        <w:rPr>
          <w:sz w:val="28"/>
          <w:szCs w:val="28"/>
        </w:rPr>
        <w:t>Ritvik Shukla (20112059)</w:t>
      </w:r>
    </w:p>
    <w:p w14:paraId="5C17C7DB" w14:textId="3ADC1835" w:rsidR="0024695E" w:rsidRPr="0024695E" w:rsidRDefault="0024695E" w:rsidP="0024695E">
      <w:pPr>
        <w:jc w:val="center"/>
        <w:rPr>
          <w:sz w:val="28"/>
          <w:szCs w:val="28"/>
        </w:rPr>
      </w:pPr>
      <w:r w:rsidRPr="0024695E">
        <w:rPr>
          <w:sz w:val="28"/>
          <w:szCs w:val="28"/>
        </w:rPr>
        <w:t>Under the guidance of</w:t>
      </w:r>
    </w:p>
    <w:p w14:paraId="7A6EF74D" w14:textId="52C02B93" w:rsidR="0024695E" w:rsidRPr="0024695E" w:rsidRDefault="0024695E" w:rsidP="0024695E">
      <w:pPr>
        <w:jc w:val="center"/>
        <w:rPr>
          <w:sz w:val="28"/>
          <w:szCs w:val="28"/>
        </w:rPr>
      </w:pPr>
      <w:r w:rsidRPr="0024695E">
        <w:rPr>
          <w:sz w:val="28"/>
          <w:szCs w:val="28"/>
        </w:rPr>
        <w:t>Supervisor: Dr</w:t>
      </w:r>
      <w:r>
        <w:rPr>
          <w:sz w:val="28"/>
          <w:szCs w:val="28"/>
        </w:rPr>
        <w:t xml:space="preserve"> </w:t>
      </w:r>
      <w:r w:rsidRPr="0024695E">
        <w:rPr>
          <w:sz w:val="28"/>
          <w:szCs w:val="28"/>
        </w:rPr>
        <w:t>Anurag Kumar Tiwari</w:t>
      </w:r>
    </w:p>
    <w:p w14:paraId="0A4FAF81" w14:textId="4223E830" w:rsidR="0024695E" w:rsidRPr="0024695E" w:rsidRDefault="0024695E" w:rsidP="0024695E">
      <w:pPr>
        <w:jc w:val="center"/>
        <w:rPr>
          <w:sz w:val="28"/>
          <w:szCs w:val="28"/>
        </w:rPr>
      </w:pPr>
      <w:r w:rsidRPr="0024695E">
        <w:rPr>
          <w:sz w:val="28"/>
          <w:szCs w:val="28"/>
        </w:rPr>
        <w:t xml:space="preserve">Designation: </w:t>
      </w:r>
      <w:r w:rsidR="003467AB">
        <w:rPr>
          <w:sz w:val="28"/>
          <w:szCs w:val="28"/>
        </w:rPr>
        <w:t>Assistant</w:t>
      </w:r>
      <w:r w:rsidRPr="0024695E">
        <w:rPr>
          <w:sz w:val="28"/>
          <w:szCs w:val="28"/>
        </w:rPr>
        <w:t xml:space="preserve"> Professor</w:t>
      </w:r>
    </w:p>
    <w:p w14:paraId="45B76AEC" w14:textId="3B3D6A28" w:rsidR="0024695E" w:rsidRDefault="0024695E"/>
    <w:p w14:paraId="15D92D62" w14:textId="718EE9C9" w:rsidR="0024695E" w:rsidRDefault="0024695E" w:rsidP="0024695E">
      <w:pPr>
        <w:jc w:val="center"/>
      </w:pPr>
      <w:r>
        <w:rPr>
          <w:noProof/>
        </w:rPr>
        <w:drawing>
          <wp:inline distT="0" distB="0" distL="0" distR="0" wp14:anchorId="3C1A7EE4" wp14:editId="21E423AB">
            <wp:extent cx="2095238" cy="2047619"/>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2095238" cy="2047619"/>
                    </a:xfrm>
                    <a:prstGeom prst="rect">
                      <a:avLst/>
                    </a:prstGeom>
                  </pic:spPr>
                </pic:pic>
              </a:graphicData>
            </a:graphic>
          </wp:inline>
        </w:drawing>
      </w:r>
    </w:p>
    <w:p w14:paraId="12ABA6C7" w14:textId="77777777" w:rsidR="00942620" w:rsidRDefault="00942620" w:rsidP="0024695E">
      <w:pPr>
        <w:jc w:val="center"/>
      </w:pPr>
    </w:p>
    <w:p w14:paraId="581E7C2A" w14:textId="18B1B94C" w:rsidR="00B1150C" w:rsidRPr="0050220B" w:rsidRDefault="00B1150C" w:rsidP="0024695E">
      <w:pPr>
        <w:jc w:val="center"/>
        <w:rPr>
          <w:b/>
          <w:bCs/>
          <w:sz w:val="28"/>
          <w:szCs w:val="28"/>
        </w:rPr>
      </w:pPr>
      <w:r w:rsidRPr="0050220B">
        <w:rPr>
          <w:b/>
          <w:bCs/>
          <w:sz w:val="28"/>
          <w:szCs w:val="28"/>
        </w:rPr>
        <w:t>Department of Chem</w:t>
      </w:r>
      <w:r w:rsidR="00942620" w:rsidRPr="0050220B">
        <w:rPr>
          <w:b/>
          <w:bCs/>
          <w:sz w:val="28"/>
          <w:szCs w:val="28"/>
        </w:rPr>
        <w:t>ic</w:t>
      </w:r>
      <w:r w:rsidRPr="0050220B">
        <w:rPr>
          <w:b/>
          <w:bCs/>
          <w:sz w:val="28"/>
          <w:szCs w:val="28"/>
        </w:rPr>
        <w:t>al Engineering</w:t>
      </w:r>
    </w:p>
    <w:p w14:paraId="1210F6D3" w14:textId="1C227C3E" w:rsidR="00B1150C" w:rsidRPr="0050220B" w:rsidRDefault="00B1150C" w:rsidP="0024695E">
      <w:pPr>
        <w:jc w:val="center"/>
        <w:rPr>
          <w:b/>
          <w:bCs/>
          <w:sz w:val="28"/>
          <w:szCs w:val="28"/>
        </w:rPr>
      </w:pPr>
      <w:r w:rsidRPr="0050220B">
        <w:rPr>
          <w:b/>
          <w:bCs/>
          <w:sz w:val="28"/>
          <w:szCs w:val="28"/>
        </w:rPr>
        <w:t xml:space="preserve">DR. B. R. AMBEDKAR NATIONAL </w:t>
      </w:r>
      <w:r w:rsidR="00942620" w:rsidRPr="0050220B">
        <w:rPr>
          <w:b/>
          <w:bCs/>
          <w:sz w:val="28"/>
          <w:szCs w:val="28"/>
        </w:rPr>
        <w:t>INSTITUTE OF TECHNOLOGY</w:t>
      </w:r>
    </w:p>
    <w:p w14:paraId="720505F3" w14:textId="6EE7F109" w:rsidR="00942620" w:rsidRPr="0050220B" w:rsidRDefault="00942620" w:rsidP="0024695E">
      <w:pPr>
        <w:jc w:val="center"/>
        <w:rPr>
          <w:b/>
          <w:bCs/>
          <w:sz w:val="28"/>
          <w:szCs w:val="28"/>
        </w:rPr>
      </w:pPr>
      <w:r w:rsidRPr="0050220B">
        <w:rPr>
          <w:b/>
          <w:bCs/>
          <w:sz w:val="28"/>
          <w:szCs w:val="28"/>
        </w:rPr>
        <w:t>JALANDHAR, PUNJAB</w:t>
      </w:r>
    </w:p>
    <w:p w14:paraId="5316DEFA" w14:textId="5E29E35A" w:rsidR="00942620" w:rsidRDefault="00942620" w:rsidP="0024695E">
      <w:pPr>
        <w:jc w:val="center"/>
        <w:rPr>
          <w:sz w:val="28"/>
          <w:szCs w:val="28"/>
        </w:rPr>
      </w:pPr>
      <w:r w:rsidRPr="0050220B">
        <w:rPr>
          <w:b/>
          <w:bCs/>
          <w:sz w:val="28"/>
          <w:szCs w:val="28"/>
        </w:rPr>
        <w:t>MAY-2023</w:t>
      </w:r>
    </w:p>
    <w:p w14:paraId="22572F63" w14:textId="77777777" w:rsidR="00836515" w:rsidRDefault="00836515" w:rsidP="00836515">
      <w:pPr>
        <w:spacing w:line="240" w:lineRule="auto"/>
        <w:jc w:val="center"/>
        <w:rPr>
          <w:b/>
          <w:bCs/>
          <w:sz w:val="32"/>
          <w:szCs w:val="32"/>
        </w:rPr>
      </w:pPr>
      <w:r>
        <w:rPr>
          <w:noProof/>
        </w:rPr>
        <w:lastRenderedPageBreak/>
        <w:drawing>
          <wp:inline distT="0" distB="0" distL="0" distR="0" wp14:anchorId="2FB2DD29" wp14:editId="1FD6422C">
            <wp:extent cx="715926" cy="699654"/>
            <wp:effectExtent l="0" t="0" r="825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774104" cy="756510"/>
                    </a:xfrm>
                    <a:prstGeom prst="rect">
                      <a:avLst/>
                    </a:prstGeom>
                  </pic:spPr>
                </pic:pic>
              </a:graphicData>
            </a:graphic>
          </wp:inline>
        </w:drawing>
      </w:r>
    </w:p>
    <w:p w14:paraId="15C039C3" w14:textId="3A4FCC23" w:rsidR="00836515" w:rsidRDefault="00836515" w:rsidP="00836515">
      <w:pPr>
        <w:spacing w:line="240" w:lineRule="auto"/>
        <w:jc w:val="center"/>
        <w:rPr>
          <w:b/>
          <w:bCs/>
          <w:sz w:val="32"/>
          <w:szCs w:val="32"/>
        </w:rPr>
      </w:pPr>
      <w:r>
        <w:rPr>
          <w:b/>
          <w:bCs/>
          <w:sz w:val="32"/>
          <w:szCs w:val="32"/>
        </w:rPr>
        <w:t>Dr B. R. Ambedkar National Institute of Technology, Jalandhar (PB)</w:t>
      </w:r>
    </w:p>
    <w:p w14:paraId="5C46ADF7" w14:textId="74006F82" w:rsidR="00836515" w:rsidRDefault="00836515" w:rsidP="00836515">
      <w:pPr>
        <w:spacing w:line="240" w:lineRule="auto"/>
        <w:jc w:val="center"/>
        <w:rPr>
          <w:b/>
          <w:bCs/>
          <w:sz w:val="32"/>
          <w:szCs w:val="32"/>
        </w:rPr>
      </w:pPr>
      <w:r>
        <w:rPr>
          <w:b/>
          <w:bCs/>
          <w:sz w:val="32"/>
          <w:szCs w:val="32"/>
        </w:rPr>
        <w:t>(Department of Chemical Engineering)</w:t>
      </w:r>
    </w:p>
    <w:p w14:paraId="381849B1" w14:textId="0C171147" w:rsidR="00836515" w:rsidRPr="00836515" w:rsidRDefault="00836515" w:rsidP="00836515">
      <w:pPr>
        <w:jc w:val="center"/>
        <w:rPr>
          <w:sz w:val="28"/>
          <w:szCs w:val="28"/>
        </w:rPr>
      </w:pPr>
      <w:r>
        <w:rPr>
          <w:sz w:val="28"/>
          <w:szCs w:val="28"/>
        </w:rPr>
        <w:t>---------------------------------------------------------------------------------------------------------</w:t>
      </w:r>
    </w:p>
    <w:p w14:paraId="0803E358" w14:textId="60E48302" w:rsidR="00942620" w:rsidRPr="009F3ABD" w:rsidRDefault="00942620" w:rsidP="0024695E">
      <w:pPr>
        <w:jc w:val="center"/>
        <w:rPr>
          <w:b/>
          <w:bCs/>
          <w:sz w:val="32"/>
          <w:szCs w:val="32"/>
        </w:rPr>
      </w:pPr>
      <w:r w:rsidRPr="009F3ABD">
        <w:rPr>
          <w:b/>
          <w:bCs/>
          <w:sz w:val="32"/>
          <w:szCs w:val="32"/>
        </w:rPr>
        <w:t>Candidate Declaration</w:t>
      </w:r>
      <w:r w:rsidR="00836515">
        <w:rPr>
          <w:b/>
          <w:bCs/>
          <w:sz w:val="32"/>
          <w:szCs w:val="32"/>
        </w:rPr>
        <w:t xml:space="preserve"> Certificate</w:t>
      </w:r>
    </w:p>
    <w:p w14:paraId="0D14547A" w14:textId="739FFAC8" w:rsidR="00942620" w:rsidRDefault="00942620" w:rsidP="00942620">
      <w:pPr>
        <w:rPr>
          <w:sz w:val="28"/>
          <w:szCs w:val="28"/>
        </w:rPr>
      </w:pPr>
      <w:r>
        <w:rPr>
          <w:sz w:val="28"/>
          <w:szCs w:val="28"/>
        </w:rPr>
        <w:t>I hereby declare that the work which is being presented in the minor project report “CFD simulation of a car using openFoam” submitted towards the partial fulfilment of the requirements for the award of degree of bachelor of Technology in Chemical Engineering</w:t>
      </w:r>
      <w:r w:rsidR="009F3ABD">
        <w:rPr>
          <w:sz w:val="28"/>
          <w:szCs w:val="28"/>
        </w:rPr>
        <w:t xml:space="preserve"> from</w:t>
      </w:r>
      <w:r>
        <w:rPr>
          <w:sz w:val="28"/>
          <w:szCs w:val="28"/>
        </w:rPr>
        <w:t xml:space="preserve"> Dr B. R. Ambedkar National Institute of Technology</w:t>
      </w:r>
      <w:r w:rsidR="009F3ABD">
        <w:rPr>
          <w:sz w:val="28"/>
          <w:szCs w:val="28"/>
        </w:rPr>
        <w:t xml:space="preserve"> Jalandhar is an authentic record of our work carried out from July 2022 to April 2023 under the supervision of Dr Anurag Kumar Tiwari, </w:t>
      </w:r>
      <w:r w:rsidR="003467AB">
        <w:rPr>
          <w:sz w:val="28"/>
          <w:szCs w:val="28"/>
        </w:rPr>
        <w:t>Assistant</w:t>
      </w:r>
      <w:r w:rsidR="009F3ABD">
        <w:rPr>
          <w:sz w:val="28"/>
          <w:szCs w:val="28"/>
        </w:rPr>
        <w:t xml:space="preserve"> Professor, Department of Chemical Engineering, NIT Jalandhar.</w:t>
      </w:r>
    </w:p>
    <w:p w14:paraId="3D8BFA23" w14:textId="793782FC" w:rsidR="009F3ABD" w:rsidRDefault="009F3ABD" w:rsidP="00942620">
      <w:pPr>
        <w:rPr>
          <w:sz w:val="28"/>
          <w:szCs w:val="28"/>
        </w:rPr>
      </w:pPr>
      <w:r>
        <w:rPr>
          <w:sz w:val="28"/>
          <w:szCs w:val="28"/>
        </w:rPr>
        <w:t>The matter embodied in this project has not been submitted by me for any other degree or diploma.</w:t>
      </w:r>
    </w:p>
    <w:p w14:paraId="61A8F50E" w14:textId="29CE0F80" w:rsidR="009F3ABD" w:rsidRDefault="009F3ABD" w:rsidP="00942620">
      <w:pPr>
        <w:rPr>
          <w:sz w:val="28"/>
          <w:szCs w:val="28"/>
        </w:rPr>
      </w:pPr>
    </w:p>
    <w:p w14:paraId="73CE71D8" w14:textId="60091575" w:rsidR="009F3ABD" w:rsidRDefault="009F3ABD" w:rsidP="009F3ABD">
      <w:pPr>
        <w:rPr>
          <w:sz w:val="28"/>
          <w:szCs w:val="28"/>
        </w:rPr>
      </w:pPr>
      <w:r>
        <w:rPr>
          <w:sz w:val="28"/>
          <w:szCs w:val="28"/>
        </w:rPr>
        <w:t>Place: NIT Jalandhar                                                                     Date: 2</w:t>
      </w:r>
      <w:r w:rsidR="0034594E">
        <w:rPr>
          <w:sz w:val="28"/>
          <w:szCs w:val="28"/>
        </w:rPr>
        <w:t>8</w:t>
      </w:r>
      <w:r>
        <w:rPr>
          <w:sz w:val="28"/>
          <w:szCs w:val="28"/>
        </w:rPr>
        <w:t>/04/2023</w:t>
      </w:r>
    </w:p>
    <w:p w14:paraId="51875024" w14:textId="4F1A5CC7" w:rsidR="009F3ABD" w:rsidRDefault="009F3ABD" w:rsidP="009F3ABD">
      <w:pPr>
        <w:rPr>
          <w:sz w:val="28"/>
          <w:szCs w:val="28"/>
        </w:rPr>
      </w:pPr>
    </w:p>
    <w:p w14:paraId="4166271E" w14:textId="06F78829" w:rsidR="009F3ABD" w:rsidRDefault="009F3ABD" w:rsidP="009F3ABD">
      <w:pPr>
        <w:rPr>
          <w:sz w:val="28"/>
          <w:szCs w:val="28"/>
        </w:rPr>
      </w:pPr>
    </w:p>
    <w:p w14:paraId="612F53B3" w14:textId="4C7E11AD" w:rsidR="009F3ABD" w:rsidRDefault="009F3ABD" w:rsidP="009F3ABD">
      <w:pPr>
        <w:spacing w:after="0"/>
        <w:rPr>
          <w:sz w:val="28"/>
          <w:szCs w:val="28"/>
        </w:rPr>
      </w:pPr>
      <w:r>
        <w:rPr>
          <w:sz w:val="28"/>
          <w:szCs w:val="28"/>
        </w:rPr>
        <w:t>Ritvik Shukla</w:t>
      </w:r>
    </w:p>
    <w:p w14:paraId="1B78F6E9" w14:textId="6CA6576D" w:rsidR="009F3ABD" w:rsidRDefault="009F3ABD" w:rsidP="009F3ABD">
      <w:pPr>
        <w:spacing w:after="0"/>
        <w:rPr>
          <w:sz w:val="28"/>
          <w:szCs w:val="28"/>
        </w:rPr>
      </w:pPr>
      <w:r>
        <w:rPr>
          <w:sz w:val="28"/>
          <w:szCs w:val="28"/>
        </w:rPr>
        <w:t>(20112059)</w:t>
      </w:r>
    </w:p>
    <w:p w14:paraId="361438A3" w14:textId="6DCC587D" w:rsidR="009F3ABD" w:rsidRDefault="009F3ABD" w:rsidP="009F3ABD">
      <w:pPr>
        <w:spacing w:after="0"/>
        <w:rPr>
          <w:sz w:val="28"/>
          <w:szCs w:val="28"/>
        </w:rPr>
      </w:pPr>
    </w:p>
    <w:p w14:paraId="536BA6E0" w14:textId="63EDB5C4" w:rsidR="00836515" w:rsidRDefault="00836515" w:rsidP="009F3ABD">
      <w:pPr>
        <w:spacing w:after="0"/>
        <w:rPr>
          <w:sz w:val="28"/>
          <w:szCs w:val="28"/>
        </w:rPr>
      </w:pPr>
    </w:p>
    <w:p w14:paraId="7571F229" w14:textId="6BFE7F52" w:rsidR="00836515" w:rsidRDefault="00836515" w:rsidP="009F3ABD">
      <w:pPr>
        <w:rPr>
          <w:sz w:val="28"/>
          <w:szCs w:val="28"/>
        </w:rPr>
      </w:pPr>
    </w:p>
    <w:p w14:paraId="1D676547" w14:textId="22A50B45" w:rsidR="00836515" w:rsidRDefault="00836515" w:rsidP="009F3ABD">
      <w:pPr>
        <w:rPr>
          <w:sz w:val="28"/>
          <w:szCs w:val="28"/>
        </w:rPr>
      </w:pPr>
    </w:p>
    <w:p w14:paraId="30AE0B91" w14:textId="77777777" w:rsidR="00836515" w:rsidRDefault="00836515" w:rsidP="009F3ABD">
      <w:pPr>
        <w:rPr>
          <w:sz w:val="28"/>
          <w:szCs w:val="28"/>
        </w:rPr>
      </w:pPr>
    </w:p>
    <w:p w14:paraId="7061E198" w14:textId="77777777" w:rsidR="00836515" w:rsidRDefault="00836515" w:rsidP="00836515">
      <w:pPr>
        <w:spacing w:line="240" w:lineRule="auto"/>
        <w:jc w:val="center"/>
        <w:rPr>
          <w:b/>
          <w:bCs/>
          <w:sz w:val="32"/>
          <w:szCs w:val="32"/>
        </w:rPr>
      </w:pPr>
      <w:r>
        <w:rPr>
          <w:noProof/>
        </w:rPr>
        <w:lastRenderedPageBreak/>
        <w:drawing>
          <wp:inline distT="0" distB="0" distL="0" distR="0" wp14:anchorId="4E94CB85" wp14:editId="3D509086">
            <wp:extent cx="715926" cy="699654"/>
            <wp:effectExtent l="0" t="0" r="825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774104" cy="756510"/>
                    </a:xfrm>
                    <a:prstGeom prst="rect">
                      <a:avLst/>
                    </a:prstGeom>
                  </pic:spPr>
                </pic:pic>
              </a:graphicData>
            </a:graphic>
          </wp:inline>
        </w:drawing>
      </w:r>
    </w:p>
    <w:p w14:paraId="7618805F" w14:textId="77777777" w:rsidR="00836515" w:rsidRDefault="00836515" w:rsidP="00836515">
      <w:pPr>
        <w:spacing w:line="240" w:lineRule="auto"/>
        <w:jc w:val="center"/>
        <w:rPr>
          <w:b/>
          <w:bCs/>
          <w:sz w:val="32"/>
          <w:szCs w:val="32"/>
        </w:rPr>
      </w:pPr>
      <w:r>
        <w:rPr>
          <w:b/>
          <w:bCs/>
          <w:sz w:val="32"/>
          <w:szCs w:val="32"/>
        </w:rPr>
        <w:t>Dr B. R. Ambedkar National Institute of Technology, Jalandhar (PB)</w:t>
      </w:r>
    </w:p>
    <w:p w14:paraId="2501BBF7" w14:textId="77777777" w:rsidR="00836515" w:rsidRDefault="00836515" w:rsidP="00836515">
      <w:pPr>
        <w:spacing w:line="240" w:lineRule="auto"/>
        <w:jc w:val="center"/>
        <w:rPr>
          <w:b/>
          <w:bCs/>
          <w:sz w:val="32"/>
          <w:szCs w:val="32"/>
        </w:rPr>
      </w:pPr>
      <w:r>
        <w:rPr>
          <w:b/>
          <w:bCs/>
          <w:sz w:val="32"/>
          <w:szCs w:val="32"/>
        </w:rPr>
        <w:t>(Department of Chemical Engineering)</w:t>
      </w:r>
    </w:p>
    <w:p w14:paraId="2C46A06E" w14:textId="3E254C99" w:rsidR="00836515" w:rsidRDefault="00836515" w:rsidP="009F3ABD">
      <w:pPr>
        <w:rPr>
          <w:sz w:val="28"/>
          <w:szCs w:val="28"/>
        </w:rPr>
      </w:pPr>
      <w:r>
        <w:rPr>
          <w:sz w:val="28"/>
          <w:szCs w:val="28"/>
        </w:rPr>
        <w:t>---------------------------------------------------------------------------------------------------------</w:t>
      </w:r>
    </w:p>
    <w:p w14:paraId="745302F9" w14:textId="350952DC" w:rsidR="009F3ABD" w:rsidRDefault="009F3ABD" w:rsidP="00836515">
      <w:pPr>
        <w:spacing w:after="0"/>
        <w:jc w:val="center"/>
        <w:rPr>
          <w:b/>
          <w:bCs/>
          <w:sz w:val="32"/>
          <w:szCs w:val="32"/>
        </w:rPr>
      </w:pPr>
      <w:r w:rsidRPr="009F3ABD">
        <w:rPr>
          <w:b/>
          <w:bCs/>
          <w:sz w:val="32"/>
          <w:szCs w:val="32"/>
        </w:rPr>
        <w:t>Certificate</w:t>
      </w:r>
      <w:r w:rsidR="00836515">
        <w:rPr>
          <w:b/>
          <w:bCs/>
          <w:sz w:val="32"/>
          <w:szCs w:val="32"/>
        </w:rPr>
        <w:t xml:space="preserve"> of Approval</w:t>
      </w:r>
    </w:p>
    <w:p w14:paraId="32B12272" w14:textId="77777777" w:rsidR="009F3ABD" w:rsidRPr="009F3ABD" w:rsidRDefault="009F3ABD" w:rsidP="00836515">
      <w:pPr>
        <w:spacing w:after="0"/>
        <w:jc w:val="center"/>
        <w:rPr>
          <w:b/>
          <w:bCs/>
          <w:sz w:val="32"/>
          <w:szCs w:val="32"/>
        </w:rPr>
      </w:pPr>
    </w:p>
    <w:p w14:paraId="43CF2C49" w14:textId="328E2A5B" w:rsidR="009F3ABD" w:rsidRDefault="00836515" w:rsidP="00836515">
      <w:pPr>
        <w:spacing w:after="0"/>
        <w:rPr>
          <w:sz w:val="28"/>
          <w:szCs w:val="28"/>
        </w:rPr>
      </w:pPr>
      <w:r w:rsidRPr="00836515">
        <w:rPr>
          <w:sz w:val="28"/>
          <w:szCs w:val="28"/>
        </w:rPr>
        <w:t xml:space="preserve">The undersigned certify that they have read and recommended to the Department of </w:t>
      </w:r>
      <w:r>
        <w:rPr>
          <w:sz w:val="28"/>
          <w:szCs w:val="28"/>
        </w:rPr>
        <w:t xml:space="preserve">Chemical </w:t>
      </w:r>
      <w:r w:rsidRPr="00836515">
        <w:rPr>
          <w:sz w:val="28"/>
          <w:szCs w:val="28"/>
        </w:rPr>
        <w:t xml:space="preserve">Engineering for acceptance, a project report entitled </w:t>
      </w:r>
      <w:r>
        <w:rPr>
          <w:sz w:val="28"/>
          <w:szCs w:val="28"/>
        </w:rPr>
        <w:t>“CFD simulation of a car using openFoam”</w:t>
      </w:r>
      <w:r w:rsidRPr="00836515">
        <w:rPr>
          <w:sz w:val="28"/>
          <w:szCs w:val="28"/>
        </w:rPr>
        <w:t xml:space="preserve"> submitted by</w:t>
      </w:r>
      <w:r>
        <w:rPr>
          <w:sz w:val="28"/>
          <w:szCs w:val="28"/>
        </w:rPr>
        <w:t xml:space="preserve"> “Ritvik Shukla (20112059) </w:t>
      </w:r>
      <w:r w:rsidRPr="00836515">
        <w:rPr>
          <w:sz w:val="28"/>
          <w:szCs w:val="28"/>
        </w:rPr>
        <w:t xml:space="preserve">in partial fulfilment for the degree of Bachelor of Engineering in </w:t>
      </w:r>
      <w:r>
        <w:rPr>
          <w:sz w:val="28"/>
          <w:szCs w:val="28"/>
        </w:rPr>
        <w:t>Chemical Engineering</w:t>
      </w:r>
      <w:r w:rsidRPr="00836515">
        <w:rPr>
          <w:sz w:val="28"/>
          <w:szCs w:val="28"/>
        </w:rPr>
        <w:t>.</w:t>
      </w:r>
    </w:p>
    <w:p w14:paraId="7F6D8E43" w14:textId="28F7ABA2" w:rsidR="009F3ABD" w:rsidRDefault="009F3ABD" w:rsidP="009F3ABD">
      <w:pPr>
        <w:spacing w:after="0"/>
        <w:rPr>
          <w:sz w:val="28"/>
          <w:szCs w:val="28"/>
        </w:rPr>
      </w:pPr>
    </w:p>
    <w:p w14:paraId="4080331A" w14:textId="3E7A56D5" w:rsidR="009F3ABD" w:rsidRDefault="009F3ABD" w:rsidP="009F3ABD">
      <w:pPr>
        <w:spacing w:after="0"/>
        <w:rPr>
          <w:sz w:val="28"/>
          <w:szCs w:val="28"/>
        </w:rPr>
      </w:pPr>
      <w:r>
        <w:rPr>
          <w:sz w:val="28"/>
          <w:szCs w:val="28"/>
        </w:rPr>
        <w:t>Date: 2</w:t>
      </w:r>
      <w:r w:rsidR="0034594E">
        <w:rPr>
          <w:sz w:val="28"/>
          <w:szCs w:val="28"/>
        </w:rPr>
        <w:t>8</w:t>
      </w:r>
      <w:r>
        <w:rPr>
          <w:sz w:val="28"/>
          <w:szCs w:val="28"/>
        </w:rPr>
        <w:t>/04/2023</w:t>
      </w:r>
    </w:p>
    <w:p w14:paraId="1B0296B1" w14:textId="1FFE87AE" w:rsidR="009F3ABD" w:rsidRDefault="009F3ABD" w:rsidP="009F3ABD">
      <w:pPr>
        <w:spacing w:after="0"/>
        <w:rPr>
          <w:sz w:val="28"/>
          <w:szCs w:val="28"/>
        </w:rPr>
      </w:pPr>
    </w:p>
    <w:p w14:paraId="02A7D510" w14:textId="7BA578C9" w:rsidR="00836515" w:rsidRDefault="00836515" w:rsidP="009F3ABD">
      <w:pPr>
        <w:spacing w:after="0"/>
        <w:rPr>
          <w:sz w:val="28"/>
          <w:szCs w:val="28"/>
        </w:rPr>
      </w:pPr>
    </w:p>
    <w:p w14:paraId="1617BD25" w14:textId="77777777" w:rsidR="00836515" w:rsidRDefault="00836515" w:rsidP="009F3ABD">
      <w:pPr>
        <w:spacing w:after="0"/>
        <w:rPr>
          <w:sz w:val="28"/>
          <w:szCs w:val="28"/>
        </w:rPr>
      </w:pPr>
    </w:p>
    <w:p w14:paraId="5671B340" w14:textId="62F6922A" w:rsidR="009F3ABD" w:rsidRDefault="009F3ABD" w:rsidP="009F3ABD">
      <w:pPr>
        <w:spacing w:after="0"/>
        <w:rPr>
          <w:sz w:val="28"/>
          <w:szCs w:val="28"/>
        </w:rPr>
      </w:pPr>
    </w:p>
    <w:p w14:paraId="28522F06" w14:textId="52FD2190" w:rsidR="009F3ABD" w:rsidRDefault="009F3ABD" w:rsidP="009F3ABD">
      <w:pPr>
        <w:spacing w:after="0"/>
        <w:rPr>
          <w:sz w:val="28"/>
          <w:szCs w:val="28"/>
        </w:rPr>
      </w:pPr>
      <w:r>
        <w:rPr>
          <w:sz w:val="28"/>
          <w:szCs w:val="28"/>
        </w:rPr>
        <w:t>Supervisor: Dr Anurag Kumar Tiwari                                          Dr Poonam Gera</w:t>
      </w:r>
    </w:p>
    <w:p w14:paraId="6B7A8321" w14:textId="42714692" w:rsidR="009F3ABD" w:rsidRDefault="009F3ABD" w:rsidP="009F3ABD">
      <w:pPr>
        <w:spacing w:after="0"/>
        <w:rPr>
          <w:sz w:val="28"/>
          <w:szCs w:val="28"/>
        </w:rPr>
      </w:pPr>
      <w:r>
        <w:rPr>
          <w:sz w:val="28"/>
          <w:szCs w:val="28"/>
        </w:rPr>
        <w:t>(</w:t>
      </w:r>
      <w:r w:rsidR="003467AB">
        <w:rPr>
          <w:sz w:val="28"/>
          <w:szCs w:val="28"/>
        </w:rPr>
        <w:t>Assistant</w:t>
      </w:r>
      <w:r>
        <w:rPr>
          <w:sz w:val="28"/>
          <w:szCs w:val="28"/>
        </w:rPr>
        <w:t xml:space="preserve"> Professor)                                                               (Head of department)</w:t>
      </w:r>
    </w:p>
    <w:p w14:paraId="0C6F8329" w14:textId="2D077E0F" w:rsidR="00836515" w:rsidRDefault="00836515" w:rsidP="009F3ABD">
      <w:pPr>
        <w:spacing w:after="0"/>
        <w:rPr>
          <w:sz w:val="28"/>
          <w:szCs w:val="28"/>
        </w:rPr>
      </w:pPr>
    </w:p>
    <w:p w14:paraId="137BC7D7" w14:textId="0EAE3409" w:rsidR="00836515" w:rsidRDefault="00836515" w:rsidP="009F3ABD">
      <w:pPr>
        <w:spacing w:after="0"/>
        <w:rPr>
          <w:sz w:val="28"/>
          <w:szCs w:val="28"/>
        </w:rPr>
      </w:pPr>
    </w:p>
    <w:p w14:paraId="4C0F0833" w14:textId="77BA5894" w:rsidR="00836515" w:rsidRDefault="00836515" w:rsidP="009F3ABD">
      <w:pPr>
        <w:spacing w:after="0"/>
        <w:rPr>
          <w:sz w:val="28"/>
          <w:szCs w:val="28"/>
        </w:rPr>
      </w:pPr>
    </w:p>
    <w:p w14:paraId="42E50D9E" w14:textId="684836F2" w:rsidR="00836515" w:rsidRDefault="00836515" w:rsidP="009F3ABD">
      <w:pPr>
        <w:spacing w:after="0"/>
        <w:rPr>
          <w:sz w:val="28"/>
          <w:szCs w:val="28"/>
        </w:rPr>
      </w:pPr>
    </w:p>
    <w:p w14:paraId="3570C5DF" w14:textId="4263BB54" w:rsidR="00836515" w:rsidRDefault="00836515" w:rsidP="009F3ABD">
      <w:pPr>
        <w:spacing w:after="0"/>
        <w:rPr>
          <w:sz w:val="28"/>
          <w:szCs w:val="28"/>
        </w:rPr>
      </w:pPr>
    </w:p>
    <w:p w14:paraId="07164BA7" w14:textId="7D60F9BD" w:rsidR="00836515" w:rsidRDefault="00836515" w:rsidP="009F3ABD">
      <w:pPr>
        <w:spacing w:after="0"/>
        <w:rPr>
          <w:sz w:val="28"/>
          <w:szCs w:val="28"/>
        </w:rPr>
      </w:pPr>
    </w:p>
    <w:p w14:paraId="0C59D115" w14:textId="6CB6CB33" w:rsidR="00836515" w:rsidRDefault="00836515" w:rsidP="009F3ABD">
      <w:pPr>
        <w:spacing w:after="0"/>
        <w:rPr>
          <w:sz w:val="28"/>
          <w:szCs w:val="28"/>
        </w:rPr>
      </w:pPr>
    </w:p>
    <w:p w14:paraId="3B9E42B0" w14:textId="417127CA" w:rsidR="00836515" w:rsidRDefault="00836515" w:rsidP="009F3ABD">
      <w:pPr>
        <w:spacing w:after="0"/>
        <w:rPr>
          <w:sz w:val="28"/>
          <w:szCs w:val="28"/>
        </w:rPr>
      </w:pPr>
    </w:p>
    <w:p w14:paraId="2D103FA9" w14:textId="6366F09D" w:rsidR="00836515" w:rsidRDefault="00836515" w:rsidP="009F3ABD">
      <w:pPr>
        <w:spacing w:after="0"/>
        <w:rPr>
          <w:sz w:val="28"/>
          <w:szCs w:val="28"/>
        </w:rPr>
      </w:pPr>
    </w:p>
    <w:p w14:paraId="7F29960A" w14:textId="796E0A1F" w:rsidR="00836515" w:rsidRDefault="00836515" w:rsidP="009F3ABD">
      <w:pPr>
        <w:spacing w:after="0"/>
        <w:rPr>
          <w:sz w:val="28"/>
          <w:szCs w:val="28"/>
        </w:rPr>
      </w:pPr>
    </w:p>
    <w:p w14:paraId="0D873748" w14:textId="17608DEA" w:rsidR="00836515" w:rsidRDefault="00836515" w:rsidP="009F3ABD">
      <w:pPr>
        <w:spacing w:after="0"/>
        <w:rPr>
          <w:sz w:val="28"/>
          <w:szCs w:val="28"/>
        </w:rPr>
      </w:pPr>
    </w:p>
    <w:p w14:paraId="6E310BCB" w14:textId="6A9E5704" w:rsidR="00836515" w:rsidRDefault="00836515" w:rsidP="009F3ABD">
      <w:pPr>
        <w:spacing w:after="0"/>
        <w:rPr>
          <w:sz w:val="28"/>
          <w:szCs w:val="28"/>
        </w:rPr>
      </w:pPr>
    </w:p>
    <w:p w14:paraId="428DCD51" w14:textId="77777777" w:rsidR="00836515" w:rsidRDefault="00836515" w:rsidP="00836515">
      <w:pPr>
        <w:spacing w:line="240" w:lineRule="auto"/>
        <w:jc w:val="center"/>
        <w:rPr>
          <w:b/>
          <w:bCs/>
          <w:sz w:val="32"/>
          <w:szCs w:val="32"/>
        </w:rPr>
      </w:pPr>
      <w:r>
        <w:rPr>
          <w:noProof/>
        </w:rPr>
        <w:lastRenderedPageBreak/>
        <w:drawing>
          <wp:inline distT="0" distB="0" distL="0" distR="0" wp14:anchorId="4FAF09C4" wp14:editId="09168E75">
            <wp:extent cx="715926" cy="699654"/>
            <wp:effectExtent l="0" t="0" r="825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774104" cy="756510"/>
                    </a:xfrm>
                    <a:prstGeom prst="rect">
                      <a:avLst/>
                    </a:prstGeom>
                  </pic:spPr>
                </pic:pic>
              </a:graphicData>
            </a:graphic>
          </wp:inline>
        </w:drawing>
      </w:r>
    </w:p>
    <w:p w14:paraId="550A8793" w14:textId="77777777" w:rsidR="00836515" w:rsidRDefault="00836515" w:rsidP="00836515">
      <w:pPr>
        <w:spacing w:line="240" w:lineRule="auto"/>
        <w:jc w:val="center"/>
        <w:rPr>
          <w:b/>
          <w:bCs/>
          <w:sz w:val="32"/>
          <w:szCs w:val="32"/>
        </w:rPr>
      </w:pPr>
      <w:r>
        <w:rPr>
          <w:b/>
          <w:bCs/>
          <w:sz w:val="32"/>
          <w:szCs w:val="32"/>
        </w:rPr>
        <w:t>Dr B. R. Ambedkar National Institute of Technology, Jalandhar (PB)</w:t>
      </w:r>
    </w:p>
    <w:p w14:paraId="0FFFE281" w14:textId="77777777" w:rsidR="00836515" w:rsidRDefault="00836515" w:rsidP="00836515">
      <w:pPr>
        <w:spacing w:line="240" w:lineRule="auto"/>
        <w:jc w:val="center"/>
        <w:rPr>
          <w:b/>
          <w:bCs/>
          <w:sz w:val="32"/>
          <w:szCs w:val="32"/>
        </w:rPr>
      </w:pPr>
      <w:r>
        <w:rPr>
          <w:b/>
          <w:bCs/>
          <w:sz w:val="32"/>
          <w:szCs w:val="32"/>
        </w:rPr>
        <w:t>(Department of Chemical Engineering)</w:t>
      </w:r>
    </w:p>
    <w:p w14:paraId="577D206C" w14:textId="48B39387" w:rsidR="00836515" w:rsidRDefault="00836515" w:rsidP="00836515">
      <w:pPr>
        <w:rPr>
          <w:sz w:val="28"/>
          <w:szCs w:val="28"/>
        </w:rPr>
      </w:pPr>
      <w:r>
        <w:rPr>
          <w:sz w:val="28"/>
          <w:szCs w:val="28"/>
        </w:rPr>
        <w:t>---------------------------------------------------------------------------------------------------------</w:t>
      </w:r>
    </w:p>
    <w:p w14:paraId="34E675B2" w14:textId="625DEF56" w:rsidR="00C059B3" w:rsidRPr="00836515" w:rsidRDefault="00836515" w:rsidP="00836515">
      <w:pPr>
        <w:spacing w:after="0"/>
        <w:jc w:val="center"/>
        <w:rPr>
          <w:b/>
          <w:bCs/>
          <w:sz w:val="32"/>
          <w:szCs w:val="32"/>
        </w:rPr>
      </w:pPr>
      <w:r w:rsidRPr="00836515">
        <w:rPr>
          <w:b/>
          <w:bCs/>
          <w:sz w:val="32"/>
          <w:szCs w:val="32"/>
        </w:rPr>
        <w:t xml:space="preserve">Certificate of </w:t>
      </w:r>
      <w:r w:rsidR="009F3ABD" w:rsidRPr="00836515">
        <w:rPr>
          <w:b/>
          <w:bCs/>
          <w:sz w:val="32"/>
          <w:szCs w:val="32"/>
        </w:rPr>
        <w:t>Acknowledgement</w:t>
      </w:r>
    </w:p>
    <w:p w14:paraId="4F6FE638" w14:textId="77777777" w:rsidR="00836515" w:rsidRPr="00836515" w:rsidRDefault="00836515" w:rsidP="00836515">
      <w:pPr>
        <w:spacing w:after="0"/>
        <w:jc w:val="center"/>
        <w:rPr>
          <w:b/>
          <w:bCs/>
          <w:sz w:val="36"/>
          <w:szCs w:val="36"/>
        </w:rPr>
      </w:pPr>
    </w:p>
    <w:p w14:paraId="3BD134F8" w14:textId="4A52F7CB" w:rsidR="009F3ABD" w:rsidRDefault="003F0A0B" w:rsidP="009F3ABD">
      <w:pPr>
        <w:spacing w:after="0"/>
        <w:rPr>
          <w:sz w:val="28"/>
          <w:szCs w:val="28"/>
        </w:rPr>
      </w:pPr>
      <w:r>
        <w:rPr>
          <w:sz w:val="28"/>
          <w:szCs w:val="28"/>
        </w:rPr>
        <w:t>The satisfaction that accompanies the successful completion of any work would be incomplete unless we mention the names of the people who made it possible by giving constant guidance and encouragement.</w:t>
      </w:r>
    </w:p>
    <w:p w14:paraId="6BF910EB" w14:textId="77777777" w:rsidR="003F0A0B" w:rsidRDefault="003F0A0B" w:rsidP="009F3ABD">
      <w:pPr>
        <w:spacing w:after="0"/>
        <w:rPr>
          <w:sz w:val="28"/>
          <w:szCs w:val="28"/>
        </w:rPr>
      </w:pPr>
    </w:p>
    <w:p w14:paraId="525852A4" w14:textId="213A519D" w:rsidR="003F0A0B" w:rsidRDefault="003F0A0B" w:rsidP="009F3ABD">
      <w:pPr>
        <w:spacing w:after="0"/>
        <w:rPr>
          <w:sz w:val="28"/>
          <w:szCs w:val="28"/>
        </w:rPr>
      </w:pPr>
      <w:r>
        <w:rPr>
          <w:sz w:val="28"/>
          <w:szCs w:val="28"/>
        </w:rPr>
        <w:t xml:space="preserve">I express my sincere gratitude and heartfelt thanks to Dr Anurag Kumar Tiwari, </w:t>
      </w:r>
      <w:r w:rsidR="003467AB">
        <w:rPr>
          <w:sz w:val="28"/>
          <w:szCs w:val="28"/>
        </w:rPr>
        <w:t>Assistant</w:t>
      </w:r>
      <w:r>
        <w:rPr>
          <w:sz w:val="28"/>
          <w:szCs w:val="28"/>
        </w:rPr>
        <w:t xml:space="preserve"> Professor, Department of Chemical Engineering, NIT Jalandhar for his constant support, guidance and encouragement. I am in debt to him fir having spared his valuable time in giving concrete suggestions and increasing my knowledge through fruitful discussions. His advice and timely guidance have helped this project reach consummation.</w:t>
      </w:r>
    </w:p>
    <w:p w14:paraId="7CD31ED6" w14:textId="4D0AEFF8" w:rsidR="003F0A0B" w:rsidRDefault="003F0A0B" w:rsidP="009F3ABD">
      <w:pPr>
        <w:spacing w:after="0"/>
        <w:rPr>
          <w:sz w:val="28"/>
          <w:szCs w:val="28"/>
        </w:rPr>
      </w:pPr>
    </w:p>
    <w:p w14:paraId="37A4ECD0" w14:textId="2E2E8255" w:rsidR="003F0A0B" w:rsidRDefault="003F0A0B" w:rsidP="009F3ABD">
      <w:pPr>
        <w:spacing w:after="0"/>
        <w:rPr>
          <w:sz w:val="28"/>
          <w:szCs w:val="28"/>
        </w:rPr>
      </w:pPr>
      <w:r>
        <w:rPr>
          <w:sz w:val="28"/>
          <w:szCs w:val="28"/>
        </w:rPr>
        <w:t>I am grateful to our Head of Department, Dr Poonam Gera for her kind support and permission to use the facility available in the institute which was indispensable in the completion of this work.</w:t>
      </w:r>
    </w:p>
    <w:p w14:paraId="494ACB8C" w14:textId="556F9D70" w:rsidR="003F0A0B" w:rsidRDefault="003F0A0B" w:rsidP="009F3ABD">
      <w:pPr>
        <w:spacing w:after="0"/>
        <w:rPr>
          <w:sz w:val="28"/>
          <w:szCs w:val="28"/>
        </w:rPr>
      </w:pPr>
    </w:p>
    <w:p w14:paraId="35F7BAE3" w14:textId="37CED352" w:rsidR="003F0A0B" w:rsidRDefault="003F0A0B" w:rsidP="009F3ABD">
      <w:pPr>
        <w:spacing w:after="0"/>
        <w:rPr>
          <w:sz w:val="28"/>
          <w:szCs w:val="28"/>
        </w:rPr>
      </w:pPr>
      <w:r>
        <w:rPr>
          <w:sz w:val="28"/>
          <w:szCs w:val="28"/>
        </w:rPr>
        <w:t>I am thankful to the entire faculty member and staff of the Department of Chemical Engineering for valuable advice and suggestions during this work.</w:t>
      </w:r>
    </w:p>
    <w:p w14:paraId="148DBB7F" w14:textId="1C5EAE49" w:rsidR="003F0A0B" w:rsidRDefault="003F0A0B" w:rsidP="009F3ABD">
      <w:pPr>
        <w:spacing w:after="0"/>
        <w:rPr>
          <w:sz w:val="28"/>
          <w:szCs w:val="28"/>
        </w:rPr>
      </w:pPr>
    </w:p>
    <w:p w14:paraId="7750F45E" w14:textId="6A934414" w:rsidR="003F0A0B" w:rsidRDefault="003F0A0B" w:rsidP="009F3ABD">
      <w:pPr>
        <w:spacing w:after="0"/>
        <w:rPr>
          <w:sz w:val="28"/>
          <w:szCs w:val="28"/>
        </w:rPr>
      </w:pPr>
      <w:r>
        <w:rPr>
          <w:sz w:val="28"/>
          <w:szCs w:val="28"/>
        </w:rPr>
        <w:t>I am also thankful to Miss Jaspinder Kaur, PhD, Department of Chemical Engineering, NIT Jalandhar for helping me in carrying out the simulations in the lab and also providing all the material support during the time of work.</w:t>
      </w:r>
    </w:p>
    <w:p w14:paraId="2EA79D84" w14:textId="6F529A28" w:rsidR="00C059B3" w:rsidRDefault="00C059B3" w:rsidP="009F3ABD">
      <w:pPr>
        <w:spacing w:after="0"/>
        <w:rPr>
          <w:sz w:val="28"/>
          <w:szCs w:val="28"/>
        </w:rPr>
      </w:pPr>
    </w:p>
    <w:p w14:paraId="4EF0DC21" w14:textId="0939B189" w:rsidR="00C059B3" w:rsidRDefault="00C059B3" w:rsidP="009F3ABD">
      <w:pPr>
        <w:spacing w:after="0"/>
        <w:rPr>
          <w:sz w:val="28"/>
          <w:szCs w:val="28"/>
        </w:rPr>
      </w:pPr>
    </w:p>
    <w:p w14:paraId="4F54E034" w14:textId="4595B825" w:rsidR="00C059B3" w:rsidRDefault="00C059B3" w:rsidP="009F3ABD">
      <w:pPr>
        <w:spacing w:after="0"/>
        <w:rPr>
          <w:sz w:val="28"/>
          <w:szCs w:val="28"/>
        </w:rPr>
      </w:pPr>
      <w:r>
        <w:rPr>
          <w:sz w:val="28"/>
          <w:szCs w:val="28"/>
        </w:rPr>
        <w:t>Ritvik Shukla</w:t>
      </w:r>
    </w:p>
    <w:p w14:paraId="1BC64CDE" w14:textId="083E075B" w:rsidR="00C059B3" w:rsidRDefault="00C059B3" w:rsidP="009F3ABD">
      <w:pPr>
        <w:spacing w:after="0"/>
        <w:rPr>
          <w:sz w:val="28"/>
          <w:szCs w:val="28"/>
        </w:rPr>
      </w:pPr>
      <w:r>
        <w:rPr>
          <w:sz w:val="28"/>
          <w:szCs w:val="28"/>
        </w:rPr>
        <w:t>(20112059)</w:t>
      </w:r>
    </w:p>
    <w:p w14:paraId="4EACF1CB" w14:textId="5BC4DA60" w:rsidR="00C059B3" w:rsidRDefault="00C059B3" w:rsidP="009F3ABD">
      <w:pPr>
        <w:spacing w:after="0"/>
        <w:rPr>
          <w:sz w:val="28"/>
          <w:szCs w:val="28"/>
        </w:rPr>
      </w:pPr>
    </w:p>
    <w:p w14:paraId="29FA88B7" w14:textId="0B5BA748" w:rsidR="00C059B3" w:rsidRDefault="00C059B3" w:rsidP="009F3ABD">
      <w:pPr>
        <w:spacing w:after="0"/>
        <w:rPr>
          <w:sz w:val="28"/>
          <w:szCs w:val="28"/>
        </w:rPr>
      </w:pPr>
    </w:p>
    <w:p w14:paraId="562D1D9E" w14:textId="1BD61389" w:rsidR="00C059B3" w:rsidRDefault="00C059B3" w:rsidP="009F3ABD">
      <w:pPr>
        <w:spacing w:after="0"/>
        <w:rPr>
          <w:sz w:val="28"/>
          <w:szCs w:val="28"/>
        </w:rPr>
      </w:pPr>
    </w:p>
    <w:p w14:paraId="7EB84023" w14:textId="7D8188F4" w:rsidR="00C059B3" w:rsidRDefault="00C059B3" w:rsidP="009F3ABD">
      <w:pPr>
        <w:spacing w:after="0"/>
        <w:rPr>
          <w:sz w:val="28"/>
          <w:szCs w:val="28"/>
        </w:rPr>
      </w:pPr>
    </w:p>
    <w:p w14:paraId="6D6FFDC9" w14:textId="7ED0722B" w:rsidR="00C059B3" w:rsidRPr="00032A75" w:rsidRDefault="00C059B3" w:rsidP="00C059B3">
      <w:pPr>
        <w:spacing w:after="0"/>
        <w:jc w:val="center"/>
        <w:rPr>
          <w:b/>
          <w:bCs/>
          <w:sz w:val="44"/>
          <w:szCs w:val="44"/>
        </w:rPr>
      </w:pPr>
      <w:r w:rsidRPr="00032A75">
        <w:rPr>
          <w:b/>
          <w:bCs/>
          <w:sz w:val="44"/>
          <w:szCs w:val="44"/>
        </w:rPr>
        <w:t>Table Of Content</w:t>
      </w:r>
    </w:p>
    <w:p w14:paraId="1DB8D575" w14:textId="56E1AA77" w:rsidR="00C059B3" w:rsidRDefault="00C059B3" w:rsidP="00C059B3">
      <w:pPr>
        <w:spacing w:after="0"/>
        <w:jc w:val="center"/>
        <w:rPr>
          <w:sz w:val="28"/>
          <w:szCs w:val="28"/>
        </w:rPr>
      </w:pPr>
    </w:p>
    <w:p w14:paraId="2A558394" w14:textId="0BE25B8F" w:rsidR="00C059B3" w:rsidRDefault="00C059B3" w:rsidP="00C059B3">
      <w:pPr>
        <w:spacing w:after="0"/>
        <w:jc w:val="center"/>
        <w:rPr>
          <w:sz w:val="28"/>
          <w:szCs w:val="28"/>
        </w:rPr>
      </w:pPr>
      <w:r>
        <w:rPr>
          <w:sz w:val="28"/>
          <w:szCs w:val="28"/>
        </w:rPr>
        <w:t>---------------------------------------------------------------------------------------------------------</w:t>
      </w:r>
    </w:p>
    <w:p w14:paraId="05DF41F6" w14:textId="51E5EE49" w:rsidR="00C059B3" w:rsidRDefault="00C059B3" w:rsidP="00C059B3">
      <w:pPr>
        <w:spacing w:after="0"/>
        <w:jc w:val="center"/>
        <w:rPr>
          <w:sz w:val="28"/>
          <w:szCs w:val="28"/>
        </w:rPr>
      </w:pPr>
    </w:p>
    <w:p w14:paraId="7CF3482F" w14:textId="3BF9E7F6" w:rsidR="0034594E" w:rsidRDefault="0034594E" w:rsidP="0034594E">
      <w:pPr>
        <w:spacing w:after="0"/>
        <w:rPr>
          <w:sz w:val="28"/>
          <w:szCs w:val="28"/>
        </w:rPr>
      </w:pPr>
      <w:r>
        <w:rPr>
          <w:sz w:val="28"/>
          <w:szCs w:val="28"/>
        </w:rPr>
        <w:t>Title Page…………………………………………………………………………………………                  1</w:t>
      </w:r>
    </w:p>
    <w:p w14:paraId="18F9F746" w14:textId="0C29F16B" w:rsidR="00775F99" w:rsidRDefault="003C3369" w:rsidP="0034594E">
      <w:pPr>
        <w:spacing w:after="0"/>
        <w:rPr>
          <w:sz w:val="28"/>
          <w:szCs w:val="28"/>
        </w:rPr>
      </w:pPr>
      <w:r>
        <w:rPr>
          <w:sz w:val="28"/>
          <w:szCs w:val="28"/>
        </w:rPr>
        <w:t xml:space="preserve">Certificate of Declaration…………………………………………………………………              </w:t>
      </w:r>
      <w:r w:rsidR="0034594E">
        <w:rPr>
          <w:sz w:val="28"/>
          <w:szCs w:val="28"/>
        </w:rPr>
        <w:t xml:space="preserve">    2</w:t>
      </w:r>
    </w:p>
    <w:p w14:paraId="6BD3E5A0" w14:textId="4FBA1299" w:rsidR="00836515" w:rsidRDefault="00836515" w:rsidP="0034594E">
      <w:pPr>
        <w:spacing w:after="0"/>
        <w:jc w:val="center"/>
        <w:rPr>
          <w:sz w:val="28"/>
          <w:szCs w:val="28"/>
        </w:rPr>
      </w:pPr>
      <w:r>
        <w:rPr>
          <w:sz w:val="28"/>
          <w:szCs w:val="28"/>
        </w:rPr>
        <w:t>Certificate of Approval……………………………………………………………………</w:t>
      </w:r>
      <w:r w:rsidR="0034594E">
        <w:rPr>
          <w:sz w:val="28"/>
          <w:szCs w:val="28"/>
        </w:rPr>
        <w:t>.</w:t>
      </w:r>
      <w:r>
        <w:rPr>
          <w:sz w:val="28"/>
          <w:szCs w:val="28"/>
        </w:rPr>
        <w:t xml:space="preserve">              </w:t>
      </w:r>
      <w:r w:rsidR="0034594E">
        <w:rPr>
          <w:sz w:val="28"/>
          <w:szCs w:val="28"/>
        </w:rPr>
        <w:t xml:space="preserve">     3</w:t>
      </w:r>
    </w:p>
    <w:p w14:paraId="07BF2DEB" w14:textId="33F9D00E" w:rsidR="00836515" w:rsidRDefault="00836515" w:rsidP="0034594E">
      <w:pPr>
        <w:spacing w:after="0"/>
        <w:jc w:val="center"/>
        <w:rPr>
          <w:sz w:val="28"/>
          <w:szCs w:val="28"/>
        </w:rPr>
      </w:pPr>
      <w:r>
        <w:rPr>
          <w:sz w:val="28"/>
          <w:szCs w:val="28"/>
        </w:rPr>
        <w:t>Acknowledgement…………………………………………………………………………</w:t>
      </w:r>
      <w:r w:rsidR="0034594E">
        <w:rPr>
          <w:sz w:val="28"/>
          <w:szCs w:val="28"/>
        </w:rPr>
        <w:t xml:space="preserve">..  </w:t>
      </w:r>
      <w:r>
        <w:rPr>
          <w:sz w:val="28"/>
          <w:szCs w:val="28"/>
        </w:rPr>
        <w:t xml:space="preserve">             </w:t>
      </w:r>
      <w:r w:rsidR="0034594E">
        <w:rPr>
          <w:sz w:val="28"/>
          <w:szCs w:val="28"/>
        </w:rPr>
        <w:t xml:space="preserve">  </w:t>
      </w:r>
      <w:r>
        <w:rPr>
          <w:sz w:val="28"/>
          <w:szCs w:val="28"/>
        </w:rPr>
        <w:t xml:space="preserve"> </w:t>
      </w:r>
      <w:r w:rsidR="0034594E">
        <w:rPr>
          <w:sz w:val="28"/>
          <w:szCs w:val="28"/>
        </w:rPr>
        <w:t>4</w:t>
      </w:r>
    </w:p>
    <w:tbl>
      <w:tblPr>
        <w:tblStyle w:val="TableGrid"/>
        <w:tblpPr w:leftFromText="180" w:rightFromText="180" w:vertAnchor="text" w:tblpY="293"/>
        <w:tblW w:w="0" w:type="auto"/>
        <w:tblLook w:val="04A0" w:firstRow="1" w:lastRow="0" w:firstColumn="1" w:lastColumn="0" w:noHBand="0" w:noVBand="1"/>
      </w:tblPr>
      <w:tblGrid>
        <w:gridCol w:w="2989"/>
        <w:gridCol w:w="3032"/>
        <w:gridCol w:w="2995"/>
      </w:tblGrid>
      <w:tr w:rsidR="0034594E" w14:paraId="2E66AF82" w14:textId="77777777" w:rsidTr="0034594E">
        <w:trPr>
          <w:trHeight w:val="496"/>
        </w:trPr>
        <w:tc>
          <w:tcPr>
            <w:tcW w:w="3080" w:type="dxa"/>
          </w:tcPr>
          <w:p w14:paraId="17A6F6D0" w14:textId="77777777" w:rsidR="0034594E" w:rsidRDefault="0034594E" w:rsidP="0034594E">
            <w:pPr>
              <w:jc w:val="center"/>
              <w:rPr>
                <w:sz w:val="28"/>
                <w:szCs w:val="28"/>
              </w:rPr>
            </w:pPr>
            <w:r>
              <w:rPr>
                <w:sz w:val="28"/>
                <w:szCs w:val="28"/>
              </w:rPr>
              <w:t>S No.</w:t>
            </w:r>
          </w:p>
        </w:tc>
        <w:tc>
          <w:tcPr>
            <w:tcW w:w="3081" w:type="dxa"/>
          </w:tcPr>
          <w:p w14:paraId="7B573D2F" w14:textId="77777777" w:rsidR="0034594E" w:rsidRDefault="0034594E" w:rsidP="0034594E">
            <w:pPr>
              <w:jc w:val="center"/>
              <w:rPr>
                <w:sz w:val="28"/>
                <w:szCs w:val="28"/>
              </w:rPr>
            </w:pPr>
            <w:r>
              <w:rPr>
                <w:sz w:val="28"/>
                <w:szCs w:val="28"/>
              </w:rPr>
              <w:t>Title</w:t>
            </w:r>
          </w:p>
        </w:tc>
        <w:tc>
          <w:tcPr>
            <w:tcW w:w="3081" w:type="dxa"/>
          </w:tcPr>
          <w:p w14:paraId="5CD33A0B" w14:textId="77777777" w:rsidR="0034594E" w:rsidRDefault="0034594E" w:rsidP="0034594E">
            <w:pPr>
              <w:jc w:val="center"/>
              <w:rPr>
                <w:sz w:val="28"/>
                <w:szCs w:val="28"/>
              </w:rPr>
            </w:pPr>
            <w:r>
              <w:rPr>
                <w:sz w:val="28"/>
                <w:szCs w:val="28"/>
              </w:rPr>
              <w:t>Page No.</w:t>
            </w:r>
          </w:p>
        </w:tc>
      </w:tr>
      <w:tr w:rsidR="0034594E" w14:paraId="3D4B9E88" w14:textId="77777777" w:rsidTr="0034594E">
        <w:trPr>
          <w:trHeight w:val="560"/>
        </w:trPr>
        <w:tc>
          <w:tcPr>
            <w:tcW w:w="3080" w:type="dxa"/>
          </w:tcPr>
          <w:p w14:paraId="3467DD34" w14:textId="77777777" w:rsidR="0034594E" w:rsidRDefault="0034594E" w:rsidP="0034594E">
            <w:pPr>
              <w:jc w:val="center"/>
              <w:rPr>
                <w:sz w:val="28"/>
                <w:szCs w:val="28"/>
              </w:rPr>
            </w:pPr>
            <w:r>
              <w:rPr>
                <w:sz w:val="28"/>
                <w:szCs w:val="28"/>
              </w:rPr>
              <w:t>1</w:t>
            </w:r>
          </w:p>
        </w:tc>
        <w:tc>
          <w:tcPr>
            <w:tcW w:w="3081" w:type="dxa"/>
          </w:tcPr>
          <w:p w14:paraId="0F9DD89A" w14:textId="77777777" w:rsidR="0034594E" w:rsidRDefault="0034594E" w:rsidP="0034594E">
            <w:pPr>
              <w:jc w:val="center"/>
              <w:rPr>
                <w:sz w:val="28"/>
                <w:szCs w:val="28"/>
              </w:rPr>
            </w:pPr>
            <w:r>
              <w:rPr>
                <w:sz w:val="28"/>
                <w:szCs w:val="28"/>
              </w:rPr>
              <w:t>Introduction</w:t>
            </w:r>
          </w:p>
        </w:tc>
        <w:tc>
          <w:tcPr>
            <w:tcW w:w="3081" w:type="dxa"/>
          </w:tcPr>
          <w:p w14:paraId="358B5514" w14:textId="77777777" w:rsidR="0034594E" w:rsidRDefault="0034594E" w:rsidP="0034594E">
            <w:pPr>
              <w:jc w:val="center"/>
              <w:rPr>
                <w:sz w:val="28"/>
                <w:szCs w:val="28"/>
              </w:rPr>
            </w:pPr>
            <w:r>
              <w:rPr>
                <w:sz w:val="28"/>
                <w:szCs w:val="28"/>
              </w:rPr>
              <w:t>6-7</w:t>
            </w:r>
          </w:p>
        </w:tc>
      </w:tr>
      <w:tr w:rsidR="0034594E" w14:paraId="74B283F3" w14:textId="77777777" w:rsidTr="0034594E">
        <w:trPr>
          <w:trHeight w:val="554"/>
        </w:trPr>
        <w:tc>
          <w:tcPr>
            <w:tcW w:w="3080" w:type="dxa"/>
          </w:tcPr>
          <w:p w14:paraId="190D9F13" w14:textId="77777777" w:rsidR="0034594E" w:rsidRDefault="0034594E" w:rsidP="0034594E">
            <w:pPr>
              <w:jc w:val="center"/>
              <w:rPr>
                <w:sz w:val="28"/>
                <w:szCs w:val="28"/>
              </w:rPr>
            </w:pPr>
            <w:r>
              <w:rPr>
                <w:sz w:val="28"/>
                <w:szCs w:val="28"/>
              </w:rPr>
              <w:t>2</w:t>
            </w:r>
          </w:p>
        </w:tc>
        <w:tc>
          <w:tcPr>
            <w:tcW w:w="3081" w:type="dxa"/>
          </w:tcPr>
          <w:p w14:paraId="3A9C634F" w14:textId="77777777" w:rsidR="0034594E" w:rsidRDefault="0034594E" w:rsidP="0034594E">
            <w:pPr>
              <w:jc w:val="center"/>
              <w:rPr>
                <w:sz w:val="28"/>
                <w:szCs w:val="28"/>
              </w:rPr>
            </w:pPr>
            <w:r>
              <w:rPr>
                <w:sz w:val="28"/>
                <w:szCs w:val="28"/>
              </w:rPr>
              <w:t>Literature Review</w:t>
            </w:r>
          </w:p>
        </w:tc>
        <w:tc>
          <w:tcPr>
            <w:tcW w:w="3081" w:type="dxa"/>
          </w:tcPr>
          <w:p w14:paraId="1C9AAB83" w14:textId="77777777" w:rsidR="0034594E" w:rsidRDefault="0034594E" w:rsidP="0034594E">
            <w:pPr>
              <w:jc w:val="center"/>
              <w:rPr>
                <w:sz w:val="28"/>
                <w:szCs w:val="28"/>
              </w:rPr>
            </w:pPr>
            <w:r>
              <w:rPr>
                <w:sz w:val="28"/>
                <w:szCs w:val="28"/>
              </w:rPr>
              <w:t>8-10</w:t>
            </w:r>
          </w:p>
        </w:tc>
      </w:tr>
      <w:tr w:rsidR="0034594E" w14:paraId="2F19F588" w14:textId="77777777" w:rsidTr="0034594E">
        <w:trPr>
          <w:trHeight w:val="562"/>
        </w:trPr>
        <w:tc>
          <w:tcPr>
            <w:tcW w:w="3080" w:type="dxa"/>
          </w:tcPr>
          <w:p w14:paraId="7F7CE66D" w14:textId="77777777" w:rsidR="0034594E" w:rsidRDefault="0034594E" w:rsidP="0034594E">
            <w:pPr>
              <w:jc w:val="center"/>
              <w:rPr>
                <w:sz w:val="28"/>
                <w:szCs w:val="28"/>
              </w:rPr>
            </w:pPr>
            <w:r>
              <w:rPr>
                <w:sz w:val="28"/>
                <w:szCs w:val="28"/>
              </w:rPr>
              <w:t>3</w:t>
            </w:r>
          </w:p>
        </w:tc>
        <w:tc>
          <w:tcPr>
            <w:tcW w:w="3081" w:type="dxa"/>
          </w:tcPr>
          <w:p w14:paraId="75A0EC30" w14:textId="77777777" w:rsidR="0034594E" w:rsidRDefault="0034594E" w:rsidP="0034594E">
            <w:pPr>
              <w:jc w:val="center"/>
              <w:rPr>
                <w:sz w:val="28"/>
                <w:szCs w:val="28"/>
              </w:rPr>
            </w:pPr>
            <w:r>
              <w:rPr>
                <w:sz w:val="28"/>
                <w:szCs w:val="28"/>
              </w:rPr>
              <w:t>Methodology</w:t>
            </w:r>
          </w:p>
        </w:tc>
        <w:tc>
          <w:tcPr>
            <w:tcW w:w="3081" w:type="dxa"/>
          </w:tcPr>
          <w:p w14:paraId="3991F2BC" w14:textId="77777777" w:rsidR="0034594E" w:rsidRDefault="0034594E" w:rsidP="0034594E">
            <w:pPr>
              <w:jc w:val="center"/>
              <w:rPr>
                <w:sz w:val="28"/>
                <w:szCs w:val="28"/>
              </w:rPr>
            </w:pPr>
            <w:r>
              <w:rPr>
                <w:sz w:val="28"/>
                <w:szCs w:val="28"/>
              </w:rPr>
              <w:t>11-16</w:t>
            </w:r>
          </w:p>
        </w:tc>
      </w:tr>
      <w:tr w:rsidR="0034594E" w14:paraId="3F3C02D7" w14:textId="77777777" w:rsidTr="0034594E">
        <w:trPr>
          <w:trHeight w:val="556"/>
        </w:trPr>
        <w:tc>
          <w:tcPr>
            <w:tcW w:w="3080" w:type="dxa"/>
          </w:tcPr>
          <w:p w14:paraId="11ED3714" w14:textId="77777777" w:rsidR="0034594E" w:rsidRDefault="0034594E" w:rsidP="0034594E">
            <w:pPr>
              <w:jc w:val="center"/>
              <w:rPr>
                <w:sz w:val="28"/>
                <w:szCs w:val="28"/>
              </w:rPr>
            </w:pPr>
            <w:r>
              <w:rPr>
                <w:sz w:val="28"/>
                <w:szCs w:val="28"/>
              </w:rPr>
              <w:t>4</w:t>
            </w:r>
          </w:p>
        </w:tc>
        <w:tc>
          <w:tcPr>
            <w:tcW w:w="3081" w:type="dxa"/>
          </w:tcPr>
          <w:p w14:paraId="5466B77B" w14:textId="77777777" w:rsidR="0034594E" w:rsidRDefault="0034594E" w:rsidP="0034594E">
            <w:pPr>
              <w:jc w:val="center"/>
              <w:rPr>
                <w:sz w:val="28"/>
                <w:szCs w:val="28"/>
              </w:rPr>
            </w:pPr>
            <w:r>
              <w:rPr>
                <w:sz w:val="28"/>
                <w:szCs w:val="28"/>
              </w:rPr>
              <w:t>Results and Discussions</w:t>
            </w:r>
          </w:p>
        </w:tc>
        <w:tc>
          <w:tcPr>
            <w:tcW w:w="3081" w:type="dxa"/>
          </w:tcPr>
          <w:p w14:paraId="0399D2E3" w14:textId="77777777" w:rsidR="0034594E" w:rsidRDefault="0034594E" w:rsidP="0034594E">
            <w:pPr>
              <w:jc w:val="center"/>
              <w:rPr>
                <w:sz w:val="28"/>
                <w:szCs w:val="28"/>
              </w:rPr>
            </w:pPr>
            <w:r>
              <w:rPr>
                <w:sz w:val="28"/>
                <w:szCs w:val="28"/>
              </w:rPr>
              <w:t>17-21</w:t>
            </w:r>
          </w:p>
        </w:tc>
      </w:tr>
      <w:tr w:rsidR="0034594E" w14:paraId="0346D3C1" w14:textId="77777777" w:rsidTr="0034594E">
        <w:trPr>
          <w:trHeight w:val="564"/>
        </w:trPr>
        <w:tc>
          <w:tcPr>
            <w:tcW w:w="3080" w:type="dxa"/>
          </w:tcPr>
          <w:p w14:paraId="7C45CAAB" w14:textId="77777777" w:rsidR="0034594E" w:rsidRDefault="0034594E" w:rsidP="0034594E">
            <w:pPr>
              <w:jc w:val="center"/>
              <w:rPr>
                <w:sz w:val="28"/>
                <w:szCs w:val="28"/>
              </w:rPr>
            </w:pPr>
            <w:r>
              <w:rPr>
                <w:sz w:val="28"/>
                <w:szCs w:val="28"/>
              </w:rPr>
              <w:t>5</w:t>
            </w:r>
          </w:p>
        </w:tc>
        <w:tc>
          <w:tcPr>
            <w:tcW w:w="3081" w:type="dxa"/>
          </w:tcPr>
          <w:p w14:paraId="1C7CF6C9" w14:textId="77777777" w:rsidR="0034594E" w:rsidRDefault="0034594E" w:rsidP="0034594E">
            <w:pPr>
              <w:jc w:val="center"/>
              <w:rPr>
                <w:sz w:val="28"/>
                <w:szCs w:val="28"/>
              </w:rPr>
            </w:pPr>
            <w:r>
              <w:rPr>
                <w:sz w:val="28"/>
                <w:szCs w:val="28"/>
              </w:rPr>
              <w:t>Conclusion</w:t>
            </w:r>
          </w:p>
        </w:tc>
        <w:tc>
          <w:tcPr>
            <w:tcW w:w="3081" w:type="dxa"/>
          </w:tcPr>
          <w:p w14:paraId="01144FD2" w14:textId="77777777" w:rsidR="0034594E" w:rsidRDefault="0034594E" w:rsidP="0034594E">
            <w:pPr>
              <w:jc w:val="center"/>
              <w:rPr>
                <w:sz w:val="28"/>
                <w:szCs w:val="28"/>
              </w:rPr>
            </w:pPr>
            <w:r>
              <w:rPr>
                <w:sz w:val="28"/>
                <w:szCs w:val="28"/>
              </w:rPr>
              <w:t>22</w:t>
            </w:r>
          </w:p>
        </w:tc>
      </w:tr>
      <w:tr w:rsidR="0034594E" w14:paraId="38BCD37A" w14:textId="77777777" w:rsidTr="0034594E">
        <w:trPr>
          <w:trHeight w:val="559"/>
        </w:trPr>
        <w:tc>
          <w:tcPr>
            <w:tcW w:w="3080" w:type="dxa"/>
          </w:tcPr>
          <w:p w14:paraId="4F3649E3" w14:textId="77777777" w:rsidR="0034594E" w:rsidRDefault="0034594E" w:rsidP="0034594E">
            <w:pPr>
              <w:jc w:val="center"/>
              <w:rPr>
                <w:sz w:val="28"/>
                <w:szCs w:val="28"/>
              </w:rPr>
            </w:pPr>
            <w:r>
              <w:rPr>
                <w:sz w:val="28"/>
                <w:szCs w:val="28"/>
              </w:rPr>
              <w:t>6</w:t>
            </w:r>
          </w:p>
        </w:tc>
        <w:tc>
          <w:tcPr>
            <w:tcW w:w="3081" w:type="dxa"/>
          </w:tcPr>
          <w:p w14:paraId="70BD6655" w14:textId="77777777" w:rsidR="0034594E" w:rsidRDefault="0034594E" w:rsidP="0034594E">
            <w:pPr>
              <w:jc w:val="center"/>
              <w:rPr>
                <w:sz w:val="28"/>
                <w:szCs w:val="28"/>
              </w:rPr>
            </w:pPr>
            <w:r>
              <w:rPr>
                <w:sz w:val="28"/>
                <w:szCs w:val="28"/>
              </w:rPr>
              <w:t>References</w:t>
            </w:r>
          </w:p>
        </w:tc>
        <w:tc>
          <w:tcPr>
            <w:tcW w:w="3081" w:type="dxa"/>
          </w:tcPr>
          <w:p w14:paraId="2D0BCCCE" w14:textId="77777777" w:rsidR="0034594E" w:rsidRDefault="0034594E" w:rsidP="0034594E">
            <w:pPr>
              <w:jc w:val="center"/>
              <w:rPr>
                <w:sz w:val="28"/>
                <w:szCs w:val="28"/>
              </w:rPr>
            </w:pPr>
            <w:r>
              <w:rPr>
                <w:sz w:val="28"/>
                <w:szCs w:val="28"/>
              </w:rPr>
              <w:t>23</w:t>
            </w:r>
          </w:p>
        </w:tc>
      </w:tr>
    </w:tbl>
    <w:p w14:paraId="73ED601A" w14:textId="77777777" w:rsidR="0034594E" w:rsidRDefault="0034594E" w:rsidP="003C3369">
      <w:pPr>
        <w:spacing w:after="0"/>
        <w:rPr>
          <w:sz w:val="28"/>
          <w:szCs w:val="28"/>
        </w:rPr>
      </w:pPr>
    </w:p>
    <w:p w14:paraId="4AA74E29" w14:textId="472BF52F" w:rsidR="00836515" w:rsidRDefault="00836515" w:rsidP="003C3369">
      <w:pPr>
        <w:spacing w:after="0"/>
        <w:rPr>
          <w:sz w:val="28"/>
          <w:szCs w:val="28"/>
        </w:rPr>
      </w:pPr>
    </w:p>
    <w:p w14:paraId="572E7E7B" w14:textId="77777777" w:rsidR="00374953" w:rsidRPr="00374953" w:rsidRDefault="00374953" w:rsidP="0034594E">
      <w:pPr>
        <w:pStyle w:val="ListParagraph"/>
        <w:spacing w:after="0"/>
        <w:rPr>
          <w:sz w:val="28"/>
          <w:szCs w:val="28"/>
        </w:rPr>
      </w:pPr>
    </w:p>
    <w:p w14:paraId="6A96B0FE" w14:textId="77777777" w:rsidR="00836515" w:rsidRDefault="00836515" w:rsidP="003C3369">
      <w:pPr>
        <w:spacing w:after="0"/>
        <w:rPr>
          <w:sz w:val="28"/>
          <w:szCs w:val="28"/>
        </w:rPr>
      </w:pPr>
    </w:p>
    <w:p w14:paraId="61585C3E" w14:textId="77777777" w:rsidR="003C3369" w:rsidRDefault="003C3369" w:rsidP="003C3369">
      <w:pPr>
        <w:spacing w:after="0"/>
        <w:rPr>
          <w:sz w:val="28"/>
          <w:szCs w:val="28"/>
        </w:rPr>
      </w:pPr>
    </w:p>
    <w:p w14:paraId="58B559C7" w14:textId="404203E8" w:rsidR="00775F99" w:rsidRDefault="00775F99" w:rsidP="00C059B3">
      <w:pPr>
        <w:spacing w:after="0"/>
        <w:jc w:val="center"/>
        <w:rPr>
          <w:sz w:val="28"/>
          <w:szCs w:val="28"/>
        </w:rPr>
      </w:pPr>
    </w:p>
    <w:p w14:paraId="3F9CA23D" w14:textId="7708D885" w:rsidR="00775F99" w:rsidRDefault="00775F99" w:rsidP="00C059B3">
      <w:pPr>
        <w:spacing w:after="0"/>
        <w:jc w:val="center"/>
        <w:rPr>
          <w:sz w:val="28"/>
          <w:szCs w:val="28"/>
        </w:rPr>
      </w:pPr>
    </w:p>
    <w:p w14:paraId="296768C5" w14:textId="7F2B0A2E" w:rsidR="00775F99" w:rsidRDefault="00775F99" w:rsidP="00C059B3">
      <w:pPr>
        <w:spacing w:after="0"/>
        <w:jc w:val="center"/>
        <w:rPr>
          <w:sz w:val="28"/>
          <w:szCs w:val="28"/>
        </w:rPr>
      </w:pPr>
    </w:p>
    <w:p w14:paraId="313284E4" w14:textId="7A20F42B" w:rsidR="00775F99" w:rsidRDefault="00775F99" w:rsidP="00C059B3">
      <w:pPr>
        <w:spacing w:after="0"/>
        <w:jc w:val="center"/>
        <w:rPr>
          <w:sz w:val="28"/>
          <w:szCs w:val="28"/>
        </w:rPr>
      </w:pPr>
    </w:p>
    <w:p w14:paraId="5D44118D" w14:textId="176238D9" w:rsidR="00775F99" w:rsidRDefault="00775F99" w:rsidP="00C059B3">
      <w:pPr>
        <w:spacing w:after="0"/>
        <w:jc w:val="center"/>
        <w:rPr>
          <w:sz w:val="28"/>
          <w:szCs w:val="28"/>
        </w:rPr>
      </w:pPr>
    </w:p>
    <w:p w14:paraId="2E2BA284" w14:textId="5B0678F2" w:rsidR="00775F99" w:rsidRDefault="00775F99" w:rsidP="00C059B3">
      <w:pPr>
        <w:spacing w:after="0"/>
        <w:jc w:val="center"/>
        <w:rPr>
          <w:sz w:val="28"/>
          <w:szCs w:val="28"/>
        </w:rPr>
      </w:pPr>
    </w:p>
    <w:p w14:paraId="7214545D" w14:textId="71F31828" w:rsidR="00775F99" w:rsidRPr="00032A75" w:rsidRDefault="00775F99" w:rsidP="0034594E">
      <w:pPr>
        <w:spacing w:after="0"/>
        <w:jc w:val="center"/>
        <w:rPr>
          <w:b/>
          <w:bCs/>
          <w:sz w:val="44"/>
          <w:szCs w:val="44"/>
        </w:rPr>
      </w:pPr>
      <w:r w:rsidRPr="00032A75">
        <w:rPr>
          <w:b/>
          <w:bCs/>
          <w:sz w:val="44"/>
          <w:szCs w:val="44"/>
        </w:rPr>
        <w:lastRenderedPageBreak/>
        <w:t>Introduction</w:t>
      </w:r>
    </w:p>
    <w:p w14:paraId="7DA80FD5" w14:textId="77777777" w:rsidR="003C3369" w:rsidRDefault="003C3369" w:rsidP="00C059B3">
      <w:pPr>
        <w:spacing w:after="0"/>
        <w:jc w:val="center"/>
        <w:rPr>
          <w:b/>
          <w:bCs/>
          <w:sz w:val="36"/>
          <w:szCs w:val="36"/>
        </w:rPr>
      </w:pPr>
    </w:p>
    <w:p w14:paraId="7F1E2220" w14:textId="5F105E39" w:rsidR="003C3369" w:rsidRPr="003C3369" w:rsidRDefault="003C3369" w:rsidP="003C3369">
      <w:pPr>
        <w:spacing w:after="0"/>
        <w:rPr>
          <w:rFonts w:ascii="Segoe UI" w:eastAsia="Times New Roman" w:hAnsi="Segoe UI" w:cs="Segoe UI"/>
          <w:color w:val="000000" w:themeColor="text1"/>
          <w:sz w:val="24"/>
          <w:szCs w:val="24"/>
          <w:lang w:eastAsia="en-IN"/>
        </w:rPr>
      </w:pPr>
      <w:r w:rsidRPr="003C3369">
        <w:rPr>
          <w:rFonts w:ascii="Segoe UI" w:eastAsia="Times New Roman" w:hAnsi="Segoe UI" w:cs="Segoe UI"/>
          <w:color w:val="000000" w:themeColor="text1"/>
          <w:sz w:val="24"/>
          <w:szCs w:val="24"/>
          <w:lang w:eastAsia="en-IN"/>
        </w:rPr>
        <w:t>Computational Fluid Dynamics (CFD) simulation has become a powerful tool for studying the aerodynamic performance of a car. CFD simulation allows the flow of air around a car to be simulated and analysed, providing detailed information about the air flow patterns, pressure distributions, and other important parameters.</w:t>
      </w:r>
    </w:p>
    <w:p w14:paraId="42102AD9" w14:textId="77777777" w:rsidR="003C3369" w:rsidRPr="003C3369" w:rsidRDefault="003C3369" w:rsidP="003C3369">
      <w:pPr>
        <w:spacing w:after="0"/>
        <w:rPr>
          <w:rFonts w:ascii="Segoe UI" w:eastAsia="Times New Roman" w:hAnsi="Segoe UI" w:cs="Segoe UI"/>
          <w:color w:val="000000" w:themeColor="text1"/>
          <w:sz w:val="24"/>
          <w:szCs w:val="24"/>
          <w:lang w:eastAsia="en-IN"/>
        </w:rPr>
      </w:pPr>
    </w:p>
    <w:p w14:paraId="01489F2D" w14:textId="67E616FC" w:rsidR="003C3369" w:rsidRPr="003C3369" w:rsidRDefault="003C3369" w:rsidP="003C3369">
      <w:pPr>
        <w:spacing w:after="0"/>
        <w:rPr>
          <w:rFonts w:ascii="Segoe UI" w:eastAsia="Times New Roman" w:hAnsi="Segoe UI" w:cs="Segoe UI"/>
          <w:color w:val="000000" w:themeColor="text1"/>
          <w:sz w:val="24"/>
          <w:szCs w:val="24"/>
          <w:lang w:eastAsia="en-IN"/>
        </w:rPr>
      </w:pPr>
      <w:r w:rsidRPr="003C3369">
        <w:rPr>
          <w:rFonts w:ascii="Segoe UI" w:eastAsia="Times New Roman" w:hAnsi="Segoe UI" w:cs="Segoe UI"/>
          <w:color w:val="000000" w:themeColor="text1"/>
          <w:sz w:val="24"/>
          <w:szCs w:val="24"/>
          <w:lang w:eastAsia="en-IN"/>
        </w:rPr>
        <w:t>To perform a CFD simulation of a car, the car geometry is first created in a 3D modelling software and then imported into a CFD simulation software, such as ANSYS or OpenFOAM. A mesh is generated around the car geometry, and the simulation is set up by defining the boundary conditions, including the velocity, pressure, and temperature of the air entering and leaving the simulation domain.</w:t>
      </w:r>
    </w:p>
    <w:p w14:paraId="5A0F3ABE" w14:textId="77777777" w:rsidR="003C3369" w:rsidRPr="003C3369" w:rsidRDefault="003C3369" w:rsidP="003C3369">
      <w:pPr>
        <w:spacing w:after="0"/>
        <w:rPr>
          <w:rFonts w:ascii="Segoe UI" w:eastAsia="Times New Roman" w:hAnsi="Segoe UI" w:cs="Segoe UI"/>
          <w:color w:val="000000" w:themeColor="text1"/>
          <w:sz w:val="24"/>
          <w:szCs w:val="24"/>
          <w:lang w:eastAsia="en-IN"/>
        </w:rPr>
      </w:pPr>
    </w:p>
    <w:p w14:paraId="154D6A1D" w14:textId="77777777" w:rsidR="003C3369" w:rsidRPr="003C3369" w:rsidRDefault="003C3369" w:rsidP="003C3369">
      <w:pPr>
        <w:spacing w:after="0"/>
        <w:rPr>
          <w:rFonts w:ascii="Segoe UI" w:eastAsia="Times New Roman" w:hAnsi="Segoe UI" w:cs="Segoe UI"/>
          <w:color w:val="000000" w:themeColor="text1"/>
          <w:sz w:val="24"/>
          <w:szCs w:val="24"/>
          <w:lang w:eastAsia="en-IN"/>
        </w:rPr>
      </w:pPr>
      <w:r w:rsidRPr="003C3369">
        <w:rPr>
          <w:rFonts w:ascii="Segoe UI" w:eastAsia="Times New Roman" w:hAnsi="Segoe UI" w:cs="Segoe UI"/>
          <w:color w:val="000000" w:themeColor="text1"/>
          <w:sz w:val="24"/>
          <w:szCs w:val="24"/>
          <w:lang w:eastAsia="en-IN"/>
        </w:rPr>
        <w:t>The simulation is then run by solving the governing equations of fluid dynamics using numerical methods. The resulting solution provides a detailed description of the airflow around the car, including the velocity, pressure, and turbulence levels at different points in the flow field.</w:t>
      </w:r>
    </w:p>
    <w:p w14:paraId="55EC865E" w14:textId="77777777" w:rsidR="003C3369" w:rsidRPr="003C3369" w:rsidRDefault="003C3369" w:rsidP="003C3369">
      <w:pPr>
        <w:spacing w:after="0"/>
        <w:rPr>
          <w:rFonts w:ascii="Segoe UI" w:eastAsia="Times New Roman" w:hAnsi="Segoe UI" w:cs="Segoe UI"/>
          <w:color w:val="000000" w:themeColor="text1"/>
          <w:sz w:val="24"/>
          <w:szCs w:val="24"/>
          <w:lang w:eastAsia="en-IN"/>
        </w:rPr>
      </w:pPr>
    </w:p>
    <w:p w14:paraId="6DEBA7F3" w14:textId="77777777" w:rsidR="003C3369" w:rsidRPr="003C3369" w:rsidRDefault="003C3369" w:rsidP="003C3369">
      <w:pPr>
        <w:spacing w:after="0"/>
        <w:rPr>
          <w:rFonts w:ascii="Segoe UI" w:eastAsia="Times New Roman" w:hAnsi="Segoe UI" w:cs="Segoe UI"/>
          <w:color w:val="000000" w:themeColor="text1"/>
          <w:sz w:val="24"/>
          <w:szCs w:val="24"/>
          <w:lang w:eastAsia="en-IN"/>
        </w:rPr>
      </w:pPr>
      <w:r w:rsidRPr="003C3369">
        <w:rPr>
          <w:rFonts w:ascii="Segoe UI" w:eastAsia="Times New Roman" w:hAnsi="Segoe UI" w:cs="Segoe UI"/>
          <w:color w:val="000000" w:themeColor="text1"/>
          <w:sz w:val="24"/>
          <w:szCs w:val="24"/>
          <w:lang w:eastAsia="en-IN"/>
        </w:rPr>
        <w:t>CFD simulations of a car can be used to optimize the car's aerodynamic performance, such as reducing drag, improving downforce, or minimizing lift. The simulation results can also be used to evaluate the effectiveness of different design changes, such as the shape of the car body or the placement of aerodynamic features.</w:t>
      </w:r>
    </w:p>
    <w:p w14:paraId="04971363" w14:textId="77777777" w:rsidR="003C3369" w:rsidRPr="003C3369" w:rsidRDefault="003C3369" w:rsidP="003C3369">
      <w:pPr>
        <w:spacing w:after="0"/>
        <w:rPr>
          <w:rFonts w:ascii="Segoe UI" w:eastAsia="Times New Roman" w:hAnsi="Segoe UI" w:cs="Segoe UI"/>
          <w:color w:val="000000" w:themeColor="text1"/>
          <w:sz w:val="24"/>
          <w:szCs w:val="24"/>
          <w:lang w:eastAsia="en-IN"/>
        </w:rPr>
      </w:pPr>
    </w:p>
    <w:p w14:paraId="6064BF55" w14:textId="3374555E" w:rsidR="00775F99" w:rsidRDefault="003C3369" w:rsidP="003C3369">
      <w:pPr>
        <w:spacing w:after="0"/>
        <w:rPr>
          <w:rFonts w:ascii="Segoe UI" w:eastAsia="Times New Roman" w:hAnsi="Segoe UI" w:cs="Segoe UI"/>
          <w:color w:val="000000" w:themeColor="text1"/>
          <w:sz w:val="24"/>
          <w:szCs w:val="24"/>
          <w:lang w:eastAsia="en-IN"/>
        </w:rPr>
      </w:pPr>
      <w:r w:rsidRPr="003C3369">
        <w:rPr>
          <w:rFonts w:ascii="Segoe UI" w:eastAsia="Times New Roman" w:hAnsi="Segoe UI" w:cs="Segoe UI"/>
          <w:color w:val="000000" w:themeColor="text1"/>
          <w:sz w:val="24"/>
          <w:szCs w:val="24"/>
          <w:lang w:eastAsia="en-IN"/>
        </w:rPr>
        <w:t>Overall, CFD simulation of a car is an important tool for car designers and engineers, allowing them to optimize the car's aerodynamic performance and improve its overall efficiency and performance. The use of CFD simulation can lead to significant improvements in fuel efficiency, speed, handling, and stability, making it a valuable tool for car manufacturers and racing teams alike.</w:t>
      </w:r>
    </w:p>
    <w:p w14:paraId="10FBBBB6" w14:textId="245CF050" w:rsidR="003C3369" w:rsidRDefault="003C3369" w:rsidP="003C3369">
      <w:pPr>
        <w:spacing w:after="0"/>
        <w:rPr>
          <w:rFonts w:ascii="Segoe UI" w:eastAsia="Times New Roman" w:hAnsi="Segoe UI" w:cs="Segoe UI"/>
          <w:color w:val="000000" w:themeColor="text1"/>
          <w:sz w:val="24"/>
          <w:szCs w:val="24"/>
          <w:lang w:eastAsia="en-IN"/>
        </w:rPr>
      </w:pPr>
    </w:p>
    <w:p w14:paraId="1C7BF393" w14:textId="5A3BFEF4" w:rsidR="003C3369" w:rsidRDefault="003C3369" w:rsidP="003C3369">
      <w:pPr>
        <w:spacing w:after="0"/>
        <w:rPr>
          <w:rFonts w:ascii="Segoe UI" w:eastAsia="Times New Roman" w:hAnsi="Segoe UI" w:cs="Segoe UI"/>
          <w:color w:val="000000" w:themeColor="text1"/>
          <w:sz w:val="24"/>
          <w:szCs w:val="24"/>
          <w:lang w:eastAsia="en-IN"/>
        </w:rPr>
      </w:pPr>
    </w:p>
    <w:p w14:paraId="0C9A65E9" w14:textId="0670B1A7" w:rsidR="00374953" w:rsidRDefault="00374953" w:rsidP="00374953">
      <w:pPr>
        <w:spacing w:after="0"/>
        <w:rPr>
          <w:rFonts w:ascii="Segoe UI" w:eastAsia="Times New Roman" w:hAnsi="Segoe UI" w:cs="Segoe UI"/>
          <w:b/>
          <w:bCs/>
          <w:color w:val="000000" w:themeColor="text1"/>
          <w:sz w:val="32"/>
          <w:szCs w:val="32"/>
          <w:lang w:eastAsia="en-IN"/>
        </w:rPr>
      </w:pPr>
      <w:r w:rsidRPr="00374953">
        <w:rPr>
          <w:rFonts w:ascii="Segoe UI" w:eastAsia="Times New Roman" w:hAnsi="Segoe UI" w:cs="Segoe UI"/>
          <w:b/>
          <w:bCs/>
          <w:color w:val="000000" w:themeColor="text1"/>
          <w:sz w:val="32"/>
          <w:szCs w:val="32"/>
          <w:lang w:eastAsia="en-IN"/>
        </w:rPr>
        <w:t>History of CFD | Computational Fluid Dynamics</w:t>
      </w:r>
    </w:p>
    <w:p w14:paraId="2C5C051F" w14:textId="77777777" w:rsidR="00374953" w:rsidRPr="00374953" w:rsidRDefault="00374953" w:rsidP="00374953">
      <w:pPr>
        <w:spacing w:after="0"/>
        <w:rPr>
          <w:rFonts w:ascii="Segoe UI" w:eastAsia="Times New Roman" w:hAnsi="Segoe UI" w:cs="Segoe UI"/>
          <w:b/>
          <w:bCs/>
          <w:color w:val="000000" w:themeColor="text1"/>
          <w:sz w:val="32"/>
          <w:szCs w:val="32"/>
          <w:lang w:eastAsia="en-IN"/>
        </w:rPr>
      </w:pPr>
    </w:p>
    <w:p w14:paraId="1A445258" w14:textId="77777777" w:rsidR="00374953" w:rsidRPr="00374953" w:rsidRDefault="00374953" w:rsidP="00374953">
      <w:pPr>
        <w:spacing w:after="0"/>
        <w:rPr>
          <w:rFonts w:ascii="Segoe UI" w:eastAsia="Times New Roman" w:hAnsi="Segoe UI" w:cs="Segoe UI"/>
          <w:color w:val="000000" w:themeColor="text1"/>
          <w:sz w:val="24"/>
          <w:szCs w:val="24"/>
          <w:lang w:eastAsia="en-IN"/>
        </w:rPr>
      </w:pPr>
      <w:r w:rsidRPr="00374953">
        <w:rPr>
          <w:rFonts w:ascii="Segoe UI" w:eastAsia="Times New Roman" w:hAnsi="Segoe UI" w:cs="Segoe UI"/>
          <w:color w:val="000000" w:themeColor="text1"/>
          <w:sz w:val="24"/>
          <w:szCs w:val="24"/>
          <w:lang w:eastAsia="en-IN"/>
        </w:rPr>
        <w:t xml:space="preserve">From antiquity to the present, humankind has been eager to explain their observations of fluid flow. So, how old is CFD? The field of CFD has one big disadvantage: it is extremely computationally expensive, and therefore progress could not be made until computing power made significant improvements in cost </w:t>
      </w:r>
      <w:r w:rsidRPr="00374953">
        <w:rPr>
          <w:rFonts w:ascii="Segoe UI" w:eastAsia="Times New Roman" w:hAnsi="Segoe UI" w:cs="Segoe UI"/>
          <w:color w:val="000000" w:themeColor="text1"/>
          <w:sz w:val="24"/>
          <w:szCs w:val="24"/>
          <w:lang w:eastAsia="en-IN"/>
        </w:rPr>
        <w:lastRenderedPageBreak/>
        <w:t>and performance. Until this happened, scientists and engineers focused primarily on improving mathematical models and numerical methods which would reduce computational costs.</w:t>
      </w:r>
    </w:p>
    <w:p w14:paraId="4A17C45F" w14:textId="77777777" w:rsidR="00374953" w:rsidRPr="00374953" w:rsidRDefault="00374953" w:rsidP="00374953">
      <w:pPr>
        <w:spacing w:after="0"/>
        <w:rPr>
          <w:rFonts w:ascii="Segoe UI" w:eastAsia="Times New Roman" w:hAnsi="Segoe UI" w:cs="Segoe UI"/>
          <w:color w:val="000000" w:themeColor="text1"/>
          <w:sz w:val="24"/>
          <w:szCs w:val="24"/>
          <w:lang w:eastAsia="en-IN"/>
        </w:rPr>
      </w:pPr>
    </w:p>
    <w:p w14:paraId="0CD55884" w14:textId="77777777" w:rsidR="00374953" w:rsidRPr="00374953" w:rsidRDefault="00374953" w:rsidP="00374953">
      <w:pPr>
        <w:spacing w:after="0"/>
        <w:rPr>
          <w:rFonts w:ascii="Segoe UI" w:eastAsia="Times New Roman" w:hAnsi="Segoe UI" w:cs="Segoe UI"/>
          <w:color w:val="000000" w:themeColor="text1"/>
          <w:sz w:val="24"/>
          <w:szCs w:val="24"/>
          <w:lang w:eastAsia="en-IN"/>
        </w:rPr>
      </w:pPr>
      <w:r w:rsidRPr="00374953">
        <w:rPr>
          <w:rFonts w:ascii="Segoe UI" w:eastAsia="Times New Roman" w:hAnsi="Segoe UI" w:cs="Segoe UI"/>
          <w:color w:val="000000" w:themeColor="text1"/>
          <w:sz w:val="24"/>
          <w:szCs w:val="24"/>
          <w:lang w:eastAsia="en-IN"/>
        </w:rPr>
        <w:t>The brief story of Computational Fluid Dynamics can be understood below:</w:t>
      </w:r>
    </w:p>
    <w:p w14:paraId="6FB177EC" w14:textId="77777777" w:rsidR="00374953" w:rsidRPr="00374953" w:rsidRDefault="00374953" w:rsidP="00374953">
      <w:pPr>
        <w:spacing w:after="0"/>
        <w:rPr>
          <w:rFonts w:ascii="Segoe UI" w:eastAsia="Times New Roman" w:hAnsi="Segoe UI" w:cs="Segoe UI"/>
          <w:color w:val="000000" w:themeColor="text1"/>
          <w:sz w:val="24"/>
          <w:szCs w:val="24"/>
          <w:lang w:eastAsia="en-IN"/>
        </w:rPr>
      </w:pPr>
    </w:p>
    <w:p w14:paraId="06528CE1" w14:textId="77777777" w:rsidR="00374953" w:rsidRPr="00374953" w:rsidRDefault="00374953" w:rsidP="00374953">
      <w:pPr>
        <w:pStyle w:val="ListParagraph"/>
        <w:numPr>
          <w:ilvl w:val="0"/>
          <w:numId w:val="2"/>
        </w:numPr>
        <w:spacing w:after="0"/>
        <w:rPr>
          <w:rFonts w:ascii="Segoe UI" w:eastAsia="Times New Roman" w:hAnsi="Segoe UI" w:cs="Segoe UI"/>
          <w:color w:val="000000" w:themeColor="text1"/>
          <w:sz w:val="24"/>
          <w:szCs w:val="24"/>
          <w:lang w:eastAsia="en-IN"/>
        </w:rPr>
      </w:pPr>
      <w:r w:rsidRPr="00374953">
        <w:rPr>
          <w:rFonts w:ascii="Segoe UI" w:eastAsia="Times New Roman" w:hAnsi="Segoe UI" w:cs="Segoe UI"/>
          <w:b/>
          <w:bCs/>
          <w:color w:val="000000" w:themeColor="text1"/>
          <w:sz w:val="24"/>
          <w:szCs w:val="24"/>
          <w:lang w:eastAsia="en-IN"/>
        </w:rPr>
        <w:t>Until 1910:</w:t>
      </w:r>
      <w:r w:rsidRPr="00374953">
        <w:rPr>
          <w:rFonts w:ascii="Segoe UI" w:eastAsia="Times New Roman" w:hAnsi="Segoe UI" w:cs="Segoe UI"/>
          <w:color w:val="000000" w:themeColor="text1"/>
          <w:sz w:val="24"/>
          <w:szCs w:val="24"/>
          <w:lang w:eastAsia="en-IN"/>
        </w:rPr>
        <w:t xml:space="preserve"> Improvements in mathematical models and numerical methods.</w:t>
      </w:r>
    </w:p>
    <w:p w14:paraId="27F335D5" w14:textId="0A8B1800" w:rsidR="00374953" w:rsidRPr="00374953" w:rsidRDefault="00374953" w:rsidP="00374953">
      <w:pPr>
        <w:pStyle w:val="ListParagraph"/>
        <w:numPr>
          <w:ilvl w:val="0"/>
          <w:numId w:val="2"/>
        </w:numPr>
        <w:spacing w:after="0"/>
        <w:rPr>
          <w:rFonts w:ascii="Segoe UI" w:eastAsia="Times New Roman" w:hAnsi="Segoe UI" w:cs="Segoe UI"/>
          <w:color w:val="000000" w:themeColor="text1"/>
          <w:sz w:val="24"/>
          <w:szCs w:val="24"/>
          <w:lang w:eastAsia="en-IN"/>
        </w:rPr>
      </w:pPr>
      <w:r w:rsidRPr="00374953">
        <w:rPr>
          <w:rFonts w:ascii="Segoe UI" w:eastAsia="Times New Roman" w:hAnsi="Segoe UI" w:cs="Segoe UI"/>
          <w:b/>
          <w:bCs/>
          <w:color w:val="000000" w:themeColor="text1"/>
          <w:sz w:val="24"/>
          <w:szCs w:val="24"/>
          <w:lang w:eastAsia="en-IN"/>
        </w:rPr>
        <w:t>1910 – 1940:</w:t>
      </w:r>
      <w:r w:rsidRPr="00374953">
        <w:rPr>
          <w:rFonts w:ascii="Segoe UI" w:eastAsia="Times New Roman" w:hAnsi="Segoe UI" w:cs="Segoe UI"/>
          <w:color w:val="000000" w:themeColor="text1"/>
          <w:sz w:val="24"/>
          <w:szCs w:val="24"/>
          <w:lang w:eastAsia="en-IN"/>
        </w:rPr>
        <w:t xml:space="preserve"> Integration of models and methods to generate numerical solutions based on hand calculations.</w:t>
      </w:r>
    </w:p>
    <w:p w14:paraId="3864F8A8" w14:textId="188A3E77" w:rsidR="00374953" w:rsidRPr="00374953" w:rsidRDefault="00374953" w:rsidP="00374953">
      <w:pPr>
        <w:pStyle w:val="ListParagraph"/>
        <w:numPr>
          <w:ilvl w:val="0"/>
          <w:numId w:val="2"/>
        </w:numPr>
        <w:spacing w:after="0"/>
        <w:rPr>
          <w:rFonts w:ascii="Segoe UI" w:eastAsia="Times New Roman" w:hAnsi="Segoe UI" w:cs="Segoe UI"/>
          <w:color w:val="000000" w:themeColor="text1"/>
          <w:sz w:val="24"/>
          <w:szCs w:val="24"/>
          <w:lang w:eastAsia="en-IN"/>
        </w:rPr>
      </w:pPr>
      <w:r w:rsidRPr="00374953">
        <w:rPr>
          <w:rFonts w:ascii="Segoe UI" w:eastAsia="Times New Roman" w:hAnsi="Segoe UI" w:cs="Segoe UI"/>
          <w:b/>
          <w:bCs/>
          <w:color w:val="000000" w:themeColor="text1"/>
          <w:sz w:val="24"/>
          <w:szCs w:val="24"/>
          <w:lang w:eastAsia="en-IN"/>
        </w:rPr>
        <w:t>1940 – 1950:</w:t>
      </w:r>
      <w:r w:rsidRPr="00374953">
        <w:rPr>
          <w:rFonts w:ascii="Segoe UI" w:eastAsia="Times New Roman" w:hAnsi="Segoe UI" w:cs="Segoe UI"/>
          <w:color w:val="000000" w:themeColor="text1"/>
          <w:sz w:val="24"/>
          <w:szCs w:val="24"/>
          <w:lang w:eastAsia="en-IN"/>
        </w:rPr>
        <w:t xml:space="preserve"> Transition to computer-based calculations with early computers (ENIAC). Solution for flow around a cylinder by Kawaguti with a mechanical desk calculator in 1938.</w:t>
      </w:r>
    </w:p>
    <w:p w14:paraId="14A41B6D" w14:textId="4D4DB5EE" w:rsidR="00374953" w:rsidRPr="00374953" w:rsidRDefault="00374953" w:rsidP="00374953">
      <w:pPr>
        <w:pStyle w:val="ListParagraph"/>
        <w:numPr>
          <w:ilvl w:val="0"/>
          <w:numId w:val="2"/>
        </w:numPr>
        <w:spacing w:after="0"/>
        <w:rPr>
          <w:rFonts w:ascii="Segoe UI" w:eastAsia="Times New Roman" w:hAnsi="Segoe UI" w:cs="Segoe UI"/>
          <w:color w:val="000000" w:themeColor="text1"/>
          <w:sz w:val="24"/>
          <w:szCs w:val="24"/>
          <w:lang w:eastAsia="en-IN"/>
        </w:rPr>
      </w:pPr>
      <w:r w:rsidRPr="00374953">
        <w:rPr>
          <w:rFonts w:ascii="Segoe UI" w:eastAsia="Times New Roman" w:hAnsi="Segoe UI" w:cs="Segoe UI"/>
          <w:b/>
          <w:bCs/>
          <w:color w:val="000000" w:themeColor="text1"/>
          <w:sz w:val="24"/>
          <w:szCs w:val="24"/>
          <w:lang w:eastAsia="en-IN"/>
        </w:rPr>
        <w:t>1950 – 1960:</w:t>
      </w:r>
      <w:r w:rsidRPr="00374953">
        <w:rPr>
          <w:rFonts w:ascii="Segoe UI" w:eastAsia="Times New Roman" w:hAnsi="Segoe UI" w:cs="Segoe UI"/>
          <w:color w:val="000000" w:themeColor="text1"/>
          <w:sz w:val="24"/>
          <w:szCs w:val="24"/>
          <w:lang w:eastAsia="en-IN"/>
        </w:rPr>
        <w:t xml:space="preserve"> Initial study using computers to model fluid flow based on the Navier-Stokes equations by Los Alamos National Lab, US. Evaluation of vorticity – stream function method. First implementation for 2D, transient, incompressible flow in the world.</w:t>
      </w:r>
    </w:p>
    <w:p w14:paraId="76BCE8A1" w14:textId="15247764" w:rsidR="00374953" w:rsidRPr="00374953" w:rsidRDefault="00374953" w:rsidP="00374953">
      <w:pPr>
        <w:pStyle w:val="ListParagraph"/>
        <w:numPr>
          <w:ilvl w:val="0"/>
          <w:numId w:val="2"/>
        </w:numPr>
        <w:spacing w:after="0"/>
        <w:rPr>
          <w:rFonts w:ascii="Segoe UI" w:eastAsia="Times New Roman" w:hAnsi="Segoe UI" w:cs="Segoe UI"/>
          <w:color w:val="000000" w:themeColor="text1"/>
          <w:sz w:val="24"/>
          <w:szCs w:val="24"/>
          <w:lang w:eastAsia="en-IN"/>
        </w:rPr>
      </w:pPr>
      <w:r w:rsidRPr="00374953">
        <w:rPr>
          <w:rFonts w:ascii="Segoe UI" w:eastAsia="Times New Roman" w:hAnsi="Segoe UI" w:cs="Segoe UI"/>
          <w:b/>
          <w:bCs/>
          <w:color w:val="000000" w:themeColor="text1"/>
          <w:sz w:val="24"/>
          <w:szCs w:val="24"/>
          <w:lang w:eastAsia="en-IN"/>
        </w:rPr>
        <w:t>1960 – 1970</w:t>
      </w:r>
      <w:r w:rsidRPr="00374953">
        <w:rPr>
          <w:rFonts w:ascii="Segoe UI" w:eastAsia="Times New Roman" w:hAnsi="Segoe UI" w:cs="Segoe UI"/>
          <w:color w:val="000000" w:themeColor="text1"/>
          <w:sz w:val="24"/>
          <w:szCs w:val="24"/>
          <w:lang w:eastAsia="en-IN"/>
        </w:rPr>
        <w:t>: First scientific paper, “Calculation of potential flow about arbitrary bodies”, was published about computational analysis of 3D bodies by Hess and Smith in 1965. Generation of commercial codes. Contribution of various methods such as k-ε turbulence model, Arbitrary Lagrangian-Eulerian, and SIMPLE algorithm, which are all still broadly used.</w:t>
      </w:r>
    </w:p>
    <w:p w14:paraId="483565FE" w14:textId="3F65FA61" w:rsidR="00374953" w:rsidRPr="00374953" w:rsidRDefault="00374953" w:rsidP="00374953">
      <w:pPr>
        <w:pStyle w:val="ListParagraph"/>
        <w:numPr>
          <w:ilvl w:val="0"/>
          <w:numId w:val="2"/>
        </w:numPr>
        <w:spacing w:after="0"/>
        <w:rPr>
          <w:rFonts w:ascii="Segoe UI" w:eastAsia="Times New Roman" w:hAnsi="Segoe UI" w:cs="Segoe UI"/>
          <w:color w:val="000000" w:themeColor="text1"/>
          <w:sz w:val="24"/>
          <w:szCs w:val="24"/>
          <w:lang w:eastAsia="en-IN"/>
        </w:rPr>
      </w:pPr>
      <w:r w:rsidRPr="00374953">
        <w:rPr>
          <w:rFonts w:ascii="Segoe UI" w:eastAsia="Times New Roman" w:hAnsi="Segoe UI" w:cs="Segoe UI"/>
          <w:b/>
          <w:bCs/>
          <w:color w:val="000000" w:themeColor="text1"/>
          <w:sz w:val="24"/>
          <w:szCs w:val="24"/>
          <w:lang w:eastAsia="en-IN"/>
        </w:rPr>
        <w:t>1970 – 1980:</w:t>
      </w:r>
      <w:r w:rsidRPr="00374953">
        <w:rPr>
          <w:rFonts w:ascii="Segoe UI" w:eastAsia="Times New Roman" w:hAnsi="Segoe UI" w:cs="Segoe UI"/>
          <w:color w:val="000000" w:themeColor="text1"/>
          <w:sz w:val="24"/>
          <w:szCs w:val="24"/>
          <w:lang w:eastAsia="en-IN"/>
        </w:rPr>
        <w:t xml:space="preserve"> Codes generated by Boeing, NASA and some others have been unveiled and started to be used in several applications such as submarines, surface ships, automobiles, helicopters and aircraft .</w:t>
      </w:r>
    </w:p>
    <w:p w14:paraId="4396A4B4" w14:textId="46433394" w:rsidR="00374953" w:rsidRPr="00374953" w:rsidRDefault="00374953" w:rsidP="00374953">
      <w:pPr>
        <w:pStyle w:val="ListParagraph"/>
        <w:numPr>
          <w:ilvl w:val="0"/>
          <w:numId w:val="2"/>
        </w:numPr>
        <w:spacing w:after="0"/>
        <w:rPr>
          <w:rFonts w:ascii="Segoe UI" w:eastAsia="Times New Roman" w:hAnsi="Segoe UI" w:cs="Segoe UI"/>
          <w:color w:val="000000" w:themeColor="text1"/>
          <w:sz w:val="24"/>
          <w:szCs w:val="24"/>
          <w:lang w:eastAsia="en-IN"/>
        </w:rPr>
      </w:pPr>
      <w:r w:rsidRPr="00374953">
        <w:rPr>
          <w:rFonts w:ascii="Segoe UI" w:eastAsia="Times New Roman" w:hAnsi="Segoe UI" w:cs="Segoe UI"/>
          <w:b/>
          <w:bCs/>
          <w:color w:val="000000" w:themeColor="text1"/>
          <w:sz w:val="24"/>
          <w:szCs w:val="24"/>
          <w:lang w:eastAsia="en-IN"/>
        </w:rPr>
        <w:t>1980 – 1990</w:t>
      </w:r>
      <w:r w:rsidRPr="00374953">
        <w:rPr>
          <w:rFonts w:ascii="Segoe UI" w:eastAsia="Times New Roman" w:hAnsi="Segoe UI" w:cs="Segoe UI"/>
          <w:color w:val="000000" w:themeColor="text1"/>
          <w:sz w:val="24"/>
          <w:szCs w:val="24"/>
          <w:lang w:eastAsia="en-IN"/>
        </w:rPr>
        <w:t>: Improvement of accurate solutions of transonic flows in the three-dimensional case by Jameson et. al. Commercial codes have started to implement through both academia and industry.</w:t>
      </w:r>
    </w:p>
    <w:p w14:paraId="4AB0CB74" w14:textId="053968A8" w:rsidR="003C3369" w:rsidRPr="00374953" w:rsidRDefault="00374953" w:rsidP="00374953">
      <w:pPr>
        <w:pStyle w:val="ListParagraph"/>
        <w:numPr>
          <w:ilvl w:val="0"/>
          <w:numId w:val="2"/>
        </w:numPr>
        <w:spacing w:after="0"/>
        <w:rPr>
          <w:rFonts w:ascii="Segoe UI" w:eastAsia="Times New Roman" w:hAnsi="Segoe UI" w:cs="Segoe UI"/>
          <w:color w:val="000000" w:themeColor="text1"/>
          <w:sz w:val="24"/>
          <w:szCs w:val="24"/>
          <w:lang w:eastAsia="en-IN"/>
        </w:rPr>
      </w:pPr>
      <w:r w:rsidRPr="00374953">
        <w:rPr>
          <w:rFonts w:ascii="Segoe UI" w:eastAsia="Times New Roman" w:hAnsi="Segoe UI" w:cs="Segoe UI"/>
          <w:b/>
          <w:bCs/>
          <w:color w:val="000000" w:themeColor="text1"/>
          <w:sz w:val="24"/>
          <w:szCs w:val="24"/>
          <w:lang w:eastAsia="en-IN"/>
        </w:rPr>
        <w:t>1990 – Present:</w:t>
      </w:r>
      <w:r w:rsidRPr="00374953">
        <w:rPr>
          <w:rFonts w:ascii="Segoe UI" w:eastAsia="Times New Roman" w:hAnsi="Segoe UI" w:cs="Segoe UI"/>
          <w:color w:val="000000" w:themeColor="text1"/>
          <w:sz w:val="24"/>
          <w:szCs w:val="24"/>
          <w:lang w:eastAsia="en-IN"/>
        </w:rPr>
        <w:t xml:space="preserve"> Thorough developments in Informatics: worldwide usage of CFD virtually in every sector.</w:t>
      </w:r>
    </w:p>
    <w:p w14:paraId="12A3D517" w14:textId="7332EF6A" w:rsidR="003C3369" w:rsidRDefault="003C3369" w:rsidP="003C3369">
      <w:pPr>
        <w:spacing w:after="0"/>
        <w:rPr>
          <w:rFonts w:ascii="Segoe UI" w:eastAsia="Times New Roman" w:hAnsi="Segoe UI" w:cs="Segoe UI"/>
          <w:color w:val="000000" w:themeColor="text1"/>
          <w:sz w:val="24"/>
          <w:szCs w:val="24"/>
          <w:lang w:eastAsia="en-IN"/>
        </w:rPr>
      </w:pPr>
    </w:p>
    <w:p w14:paraId="0417AC6C" w14:textId="1B3E68E7" w:rsidR="0034594E" w:rsidRDefault="0034594E" w:rsidP="003C3369">
      <w:pPr>
        <w:spacing w:after="0"/>
        <w:rPr>
          <w:rFonts w:ascii="Segoe UI" w:eastAsia="Times New Roman" w:hAnsi="Segoe UI" w:cs="Segoe UI"/>
          <w:color w:val="000000" w:themeColor="text1"/>
          <w:sz w:val="24"/>
          <w:szCs w:val="24"/>
          <w:lang w:eastAsia="en-IN"/>
        </w:rPr>
      </w:pPr>
    </w:p>
    <w:p w14:paraId="444B2C33" w14:textId="12EB88E8" w:rsidR="0034594E" w:rsidRDefault="0034594E" w:rsidP="003C3369">
      <w:pPr>
        <w:spacing w:after="0"/>
        <w:rPr>
          <w:rFonts w:ascii="Segoe UI" w:eastAsia="Times New Roman" w:hAnsi="Segoe UI" w:cs="Segoe UI"/>
          <w:color w:val="000000" w:themeColor="text1"/>
          <w:sz w:val="24"/>
          <w:szCs w:val="24"/>
          <w:lang w:eastAsia="en-IN"/>
        </w:rPr>
      </w:pPr>
    </w:p>
    <w:p w14:paraId="70EFE0BA" w14:textId="3D8D4578" w:rsidR="0034594E" w:rsidRDefault="0034594E" w:rsidP="003C3369">
      <w:pPr>
        <w:spacing w:after="0"/>
        <w:rPr>
          <w:rFonts w:ascii="Segoe UI" w:eastAsia="Times New Roman" w:hAnsi="Segoe UI" w:cs="Segoe UI"/>
          <w:color w:val="000000" w:themeColor="text1"/>
          <w:sz w:val="24"/>
          <w:szCs w:val="24"/>
          <w:lang w:eastAsia="en-IN"/>
        </w:rPr>
      </w:pPr>
    </w:p>
    <w:p w14:paraId="6FAED6D8" w14:textId="21751CE6" w:rsidR="0034594E" w:rsidRDefault="0034594E" w:rsidP="003C3369">
      <w:pPr>
        <w:spacing w:after="0"/>
        <w:rPr>
          <w:rFonts w:ascii="Segoe UI" w:eastAsia="Times New Roman" w:hAnsi="Segoe UI" w:cs="Segoe UI"/>
          <w:color w:val="000000" w:themeColor="text1"/>
          <w:sz w:val="24"/>
          <w:szCs w:val="24"/>
          <w:lang w:eastAsia="en-IN"/>
        </w:rPr>
      </w:pPr>
    </w:p>
    <w:p w14:paraId="24E263EC" w14:textId="1C200956" w:rsidR="0034594E" w:rsidRDefault="0034594E" w:rsidP="003C3369">
      <w:pPr>
        <w:spacing w:after="0"/>
        <w:rPr>
          <w:rFonts w:ascii="Segoe UI" w:eastAsia="Times New Roman" w:hAnsi="Segoe UI" w:cs="Segoe UI"/>
          <w:color w:val="000000" w:themeColor="text1"/>
          <w:sz w:val="24"/>
          <w:szCs w:val="24"/>
          <w:lang w:eastAsia="en-IN"/>
        </w:rPr>
      </w:pPr>
    </w:p>
    <w:p w14:paraId="1412EF5A" w14:textId="357511A2" w:rsidR="0034594E" w:rsidRDefault="0034594E" w:rsidP="003C3369">
      <w:pPr>
        <w:spacing w:after="0"/>
        <w:rPr>
          <w:rFonts w:ascii="Segoe UI" w:eastAsia="Times New Roman" w:hAnsi="Segoe UI" w:cs="Segoe UI"/>
          <w:color w:val="000000" w:themeColor="text1"/>
          <w:sz w:val="24"/>
          <w:szCs w:val="24"/>
          <w:lang w:eastAsia="en-IN"/>
        </w:rPr>
      </w:pPr>
    </w:p>
    <w:p w14:paraId="673247B2" w14:textId="77777777" w:rsidR="0034594E" w:rsidRDefault="0034594E" w:rsidP="003C3369">
      <w:pPr>
        <w:spacing w:after="0"/>
        <w:rPr>
          <w:rFonts w:ascii="Segoe UI" w:eastAsia="Times New Roman" w:hAnsi="Segoe UI" w:cs="Segoe UI"/>
          <w:color w:val="000000" w:themeColor="text1"/>
          <w:sz w:val="24"/>
          <w:szCs w:val="24"/>
          <w:lang w:eastAsia="en-IN"/>
        </w:rPr>
      </w:pPr>
    </w:p>
    <w:p w14:paraId="7B89FC84" w14:textId="11913D21" w:rsidR="007C7204" w:rsidRPr="00032A75" w:rsidRDefault="007C7204" w:rsidP="0034594E">
      <w:pPr>
        <w:spacing w:after="0"/>
        <w:jc w:val="center"/>
        <w:rPr>
          <w:b/>
          <w:bCs/>
          <w:sz w:val="44"/>
          <w:szCs w:val="44"/>
        </w:rPr>
      </w:pPr>
      <w:r w:rsidRPr="00032A75">
        <w:rPr>
          <w:b/>
          <w:bCs/>
          <w:sz w:val="44"/>
          <w:szCs w:val="44"/>
        </w:rPr>
        <w:lastRenderedPageBreak/>
        <w:t>Literature Review</w:t>
      </w:r>
    </w:p>
    <w:p w14:paraId="0BE2CC25" w14:textId="77777777" w:rsidR="007C7204" w:rsidRPr="007C7204" w:rsidRDefault="007C7204" w:rsidP="007C7204">
      <w:pPr>
        <w:spacing w:after="0"/>
        <w:rPr>
          <w:b/>
          <w:bCs/>
          <w:sz w:val="36"/>
          <w:szCs w:val="36"/>
        </w:rPr>
      </w:pPr>
    </w:p>
    <w:p w14:paraId="338BF483" w14:textId="6B1FCEA3" w:rsidR="0092440D" w:rsidRDefault="0092440D" w:rsidP="0092440D">
      <w:pPr>
        <w:spacing w:after="0"/>
        <w:rPr>
          <w:b/>
          <w:bCs/>
          <w:sz w:val="28"/>
          <w:szCs w:val="28"/>
        </w:rPr>
      </w:pPr>
    </w:p>
    <w:p w14:paraId="0712D402" w14:textId="439E152E" w:rsidR="005C5E6C" w:rsidRPr="00032A75" w:rsidRDefault="007C7204" w:rsidP="00032A75">
      <w:pPr>
        <w:spacing w:after="0"/>
        <w:rPr>
          <w:sz w:val="28"/>
          <w:szCs w:val="28"/>
        </w:rPr>
      </w:pPr>
      <w:r w:rsidRPr="00032A75">
        <w:rPr>
          <w:sz w:val="28"/>
          <w:szCs w:val="28"/>
        </w:rPr>
        <w:t>Vehicle Geometry:</w:t>
      </w:r>
      <w:r w:rsidR="00032A75">
        <w:rPr>
          <w:sz w:val="28"/>
          <w:szCs w:val="28"/>
        </w:rPr>
        <w:t xml:space="preserve"> </w:t>
      </w:r>
      <w:r w:rsidRPr="005C5E6C">
        <w:rPr>
          <w:sz w:val="28"/>
          <w:szCs w:val="28"/>
        </w:rPr>
        <w:t>One of the key factors that influence the aerodynamic performance of a car is the vehicle's geometry. A number of studies have investigated the impact of different design parameters on the aerodynamic performance of a car using CFD simulations. For example</w:t>
      </w:r>
      <w:r w:rsidRPr="00032A75">
        <w:rPr>
          <w:b/>
          <w:bCs/>
          <w:sz w:val="28"/>
          <w:szCs w:val="28"/>
        </w:rPr>
        <w:t>,</w:t>
      </w:r>
      <w:r w:rsidR="00032A75" w:rsidRPr="00032A75">
        <w:rPr>
          <w:b/>
          <w:bCs/>
          <w:sz w:val="28"/>
          <w:szCs w:val="28"/>
        </w:rPr>
        <w:t xml:space="preserve"> </w:t>
      </w:r>
      <w:r w:rsidRPr="00032A75">
        <w:rPr>
          <w:b/>
          <w:bCs/>
          <w:sz w:val="28"/>
          <w:szCs w:val="28"/>
        </w:rPr>
        <w:t>Kim et al. (2019)</w:t>
      </w:r>
      <w:r w:rsidRPr="00032A75">
        <w:rPr>
          <w:sz w:val="28"/>
          <w:szCs w:val="28"/>
        </w:rPr>
        <w:t xml:space="preserve"> used CFD simulations to investigate the impact of front-end geometry on the aerodynamic performance of a sedan. They found that changes in the vehicle's front-end geometry had a significant impact on the vehicle's drag coefficient. </w:t>
      </w:r>
    </w:p>
    <w:p w14:paraId="577C0CA5" w14:textId="007441F4" w:rsidR="007C7204" w:rsidRPr="00032A75" w:rsidRDefault="007C7204" w:rsidP="00032A75">
      <w:pPr>
        <w:spacing w:after="0"/>
        <w:rPr>
          <w:sz w:val="28"/>
          <w:szCs w:val="28"/>
        </w:rPr>
      </w:pPr>
      <w:r w:rsidRPr="00032A75">
        <w:rPr>
          <w:sz w:val="28"/>
          <w:szCs w:val="28"/>
        </w:rPr>
        <w:t xml:space="preserve">Similarly, </w:t>
      </w:r>
      <w:r w:rsidRPr="002A3C08">
        <w:rPr>
          <w:b/>
          <w:bCs/>
          <w:sz w:val="28"/>
          <w:szCs w:val="28"/>
        </w:rPr>
        <w:t>Sezer-Uzol et al. (2017)</w:t>
      </w:r>
      <w:r w:rsidRPr="00032A75">
        <w:rPr>
          <w:sz w:val="28"/>
          <w:szCs w:val="28"/>
        </w:rPr>
        <w:t xml:space="preserve"> used CFD simulations to investigate the impact of vehicle shape on drag and lift forces. They found that vehicle geometry had a significant impact on the aerodynamic performance of the vehicle, and that changes to the shape of the vehicle could result in significant improvements in performance.</w:t>
      </w:r>
    </w:p>
    <w:p w14:paraId="4CFDECC8" w14:textId="77777777" w:rsidR="007C7204" w:rsidRPr="005C5E6C" w:rsidRDefault="007C7204" w:rsidP="007C7204">
      <w:pPr>
        <w:spacing w:after="0"/>
        <w:rPr>
          <w:sz w:val="28"/>
          <w:szCs w:val="28"/>
        </w:rPr>
      </w:pPr>
    </w:p>
    <w:p w14:paraId="5673ED47" w14:textId="5904602B" w:rsidR="007C7204" w:rsidRPr="00032A75" w:rsidRDefault="007C7204" w:rsidP="00032A75">
      <w:pPr>
        <w:spacing w:after="0"/>
        <w:rPr>
          <w:sz w:val="28"/>
          <w:szCs w:val="28"/>
        </w:rPr>
      </w:pPr>
      <w:r w:rsidRPr="00032A75">
        <w:rPr>
          <w:sz w:val="28"/>
          <w:szCs w:val="28"/>
        </w:rPr>
        <w:t>Wheel Rotation:</w:t>
      </w:r>
      <w:r w:rsidR="00032A75">
        <w:rPr>
          <w:sz w:val="28"/>
          <w:szCs w:val="28"/>
        </w:rPr>
        <w:t xml:space="preserve"> </w:t>
      </w:r>
      <w:r w:rsidRPr="005C5E6C">
        <w:rPr>
          <w:sz w:val="28"/>
          <w:szCs w:val="28"/>
        </w:rPr>
        <w:t xml:space="preserve">The rotation of a car's wheels can also have a significant impact on the flow of air around the vehicle. </w:t>
      </w:r>
      <w:r w:rsidRPr="00032A75">
        <w:rPr>
          <w:b/>
          <w:bCs/>
          <w:sz w:val="28"/>
          <w:szCs w:val="28"/>
        </w:rPr>
        <w:t>Wang et al. (2018)</w:t>
      </w:r>
      <w:r w:rsidRPr="00032A75">
        <w:rPr>
          <w:sz w:val="28"/>
          <w:szCs w:val="28"/>
        </w:rPr>
        <w:t xml:space="preserve"> used CFD simulations to investigate the airflow around a passenger car with rotating wheels. They found that the presence of rotating wheels had a significant impact on the flow structure and the aerodynamic forces acting on the vehicle. The authors also found that the size and shape of the wheels could have a significant impact on the vehicle's aerodynamic performance.</w:t>
      </w:r>
    </w:p>
    <w:p w14:paraId="3B1BEC99" w14:textId="77777777" w:rsidR="007C7204" w:rsidRPr="005C5E6C" w:rsidRDefault="007C7204" w:rsidP="007C7204">
      <w:pPr>
        <w:spacing w:after="0"/>
        <w:rPr>
          <w:sz w:val="28"/>
          <w:szCs w:val="28"/>
        </w:rPr>
      </w:pPr>
    </w:p>
    <w:p w14:paraId="6213694A" w14:textId="7C462D3B" w:rsidR="007C7204" w:rsidRPr="00032A75" w:rsidRDefault="007C7204" w:rsidP="00032A75">
      <w:pPr>
        <w:spacing w:after="0"/>
        <w:rPr>
          <w:sz w:val="28"/>
          <w:szCs w:val="28"/>
        </w:rPr>
      </w:pPr>
      <w:r w:rsidRPr="00032A75">
        <w:rPr>
          <w:sz w:val="28"/>
          <w:szCs w:val="28"/>
        </w:rPr>
        <w:t>CFD Validation:</w:t>
      </w:r>
      <w:r w:rsidR="00032A75">
        <w:rPr>
          <w:sz w:val="28"/>
          <w:szCs w:val="28"/>
        </w:rPr>
        <w:t xml:space="preserve"> </w:t>
      </w:r>
      <w:r w:rsidRPr="005C5E6C">
        <w:rPr>
          <w:sz w:val="28"/>
          <w:szCs w:val="28"/>
        </w:rPr>
        <w:t xml:space="preserve">One important aspect of CFD simulations is the need to validate the results against experimental data. Several studies have investigated the accuracy of CFD simulations of car aerodynamics, often by comparing the results of CFD simulations to wind tunnel experiments. </w:t>
      </w:r>
      <w:r w:rsidRPr="00032A75">
        <w:rPr>
          <w:sz w:val="28"/>
          <w:szCs w:val="28"/>
        </w:rPr>
        <w:t xml:space="preserve">For example, in a study by </w:t>
      </w:r>
      <w:r w:rsidRPr="00032A75">
        <w:rPr>
          <w:b/>
          <w:bCs/>
          <w:sz w:val="28"/>
          <w:szCs w:val="28"/>
        </w:rPr>
        <w:t>Bauduin et al. (2019),</w:t>
      </w:r>
      <w:r w:rsidRPr="00032A75">
        <w:rPr>
          <w:sz w:val="28"/>
          <w:szCs w:val="28"/>
        </w:rPr>
        <w:t xml:space="preserve"> the authors compared the results of CFD simulations to wind tunnel experiments for a simplified car model. They found that the CFD simulations were able to accurately predict the flow structure and the aerodynamic forces acting on the vehicle.</w:t>
      </w:r>
    </w:p>
    <w:p w14:paraId="1DBB3651" w14:textId="77777777" w:rsidR="007C7204" w:rsidRPr="005C5E6C" w:rsidRDefault="007C7204" w:rsidP="007C7204">
      <w:pPr>
        <w:spacing w:after="0"/>
        <w:rPr>
          <w:sz w:val="28"/>
          <w:szCs w:val="28"/>
        </w:rPr>
      </w:pPr>
    </w:p>
    <w:p w14:paraId="006F1E92" w14:textId="3463021D" w:rsidR="007C7204" w:rsidRDefault="007C7204" w:rsidP="00032A75">
      <w:pPr>
        <w:spacing w:after="0"/>
        <w:rPr>
          <w:sz w:val="28"/>
          <w:szCs w:val="28"/>
        </w:rPr>
      </w:pPr>
      <w:r w:rsidRPr="00032A75">
        <w:rPr>
          <w:sz w:val="28"/>
          <w:szCs w:val="28"/>
        </w:rPr>
        <w:lastRenderedPageBreak/>
        <w:t>CFD Optimization:</w:t>
      </w:r>
      <w:r w:rsidR="00032A75">
        <w:rPr>
          <w:sz w:val="28"/>
          <w:szCs w:val="28"/>
        </w:rPr>
        <w:t xml:space="preserve"> </w:t>
      </w:r>
      <w:r w:rsidRPr="005C5E6C">
        <w:rPr>
          <w:sz w:val="28"/>
          <w:szCs w:val="28"/>
        </w:rPr>
        <w:t xml:space="preserve">In addition to validating CFD simulations, several studies have also investigated the use of CFD simulations for optimization purposes. </w:t>
      </w:r>
      <w:r w:rsidRPr="00032A75">
        <w:rPr>
          <w:sz w:val="28"/>
          <w:szCs w:val="28"/>
        </w:rPr>
        <w:t xml:space="preserve">For example, in a study by </w:t>
      </w:r>
      <w:r w:rsidRPr="00032A75">
        <w:rPr>
          <w:b/>
          <w:bCs/>
          <w:sz w:val="28"/>
          <w:szCs w:val="28"/>
        </w:rPr>
        <w:t>Cheng et al. (2017)</w:t>
      </w:r>
      <w:r w:rsidRPr="00032A75">
        <w:rPr>
          <w:sz w:val="28"/>
          <w:szCs w:val="28"/>
        </w:rPr>
        <w:t>, the authors used CFD simulations to optimize the shape of a car's side mirror. They found that by using CFD simulations to optimize the mirror's shape, they were able to reduce drag and improve the vehicle's fuel efficiency.</w:t>
      </w:r>
    </w:p>
    <w:p w14:paraId="5554E4CE" w14:textId="77777777" w:rsidR="009A510D" w:rsidRDefault="009A510D" w:rsidP="00032A75">
      <w:pPr>
        <w:spacing w:after="0"/>
        <w:rPr>
          <w:sz w:val="28"/>
          <w:szCs w:val="28"/>
        </w:rPr>
      </w:pPr>
    </w:p>
    <w:p w14:paraId="4C46C12C" w14:textId="220B2E2E" w:rsidR="00AB1A16" w:rsidRDefault="00AB1A16" w:rsidP="00AB1A16">
      <w:pPr>
        <w:spacing w:after="0"/>
        <w:rPr>
          <w:sz w:val="28"/>
          <w:szCs w:val="28"/>
        </w:rPr>
      </w:pPr>
      <w:r w:rsidRPr="00AB1A16">
        <w:rPr>
          <w:sz w:val="28"/>
          <w:szCs w:val="28"/>
        </w:rPr>
        <w:t xml:space="preserve">In a study published in the </w:t>
      </w:r>
      <w:r w:rsidRPr="009A510D">
        <w:rPr>
          <w:b/>
          <w:bCs/>
          <w:sz w:val="28"/>
          <w:szCs w:val="28"/>
        </w:rPr>
        <w:t>Journal of Wind Engineering and Industrial Aerodynamics</w:t>
      </w:r>
      <w:r w:rsidRPr="00AB1A16">
        <w:rPr>
          <w:sz w:val="28"/>
          <w:szCs w:val="28"/>
        </w:rPr>
        <w:t>, researchers performed CFD simulations on a hatchback car model to investigate the effect of different design parameters on the aerodynamic performance. The study found that modifications to the front bumper and side mirrors can significantly reduce drag and improve the car's fuel efficiency.</w:t>
      </w:r>
    </w:p>
    <w:p w14:paraId="21F7511C" w14:textId="77777777" w:rsidR="009A510D" w:rsidRPr="00AB1A16" w:rsidRDefault="009A510D" w:rsidP="00AB1A16">
      <w:pPr>
        <w:spacing w:after="0"/>
        <w:rPr>
          <w:sz w:val="28"/>
          <w:szCs w:val="28"/>
        </w:rPr>
      </w:pPr>
    </w:p>
    <w:p w14:paraId="71E4F3A4" w14:textId="779E7C0F" w:rsidR="00AB1A16" w:rsidRDefault="00AB1A16" w:rsidP="00AB1A16">
      <w:pPr>
        <w:spacing w:after="0"/>
        <w:rPr>
          <w:sz w:val="28"/>
          <w:szCs w:val="28"/>
        </w:rPr>
      </w:pPr>
      <w:r w:rsidRPr="00AB1A16">
        <w:rPr>
          <w:sz w:val="28"/>
          <w:szCs w:val="28"/>
        </w:rPr>
        <w:t xml:space="preserve">Another study published in the </w:t>
      </w:r>
      <w:r w:rsidRPr="009A510D">
        <w:rPr>
          <w:b/>
          <w:bCs/>
          <w:sz w:val="28"/>
          <w:szCs w:val="28"/>
        </w:rPr>
        <w:t>SAE International Journal of Passenger Cars - Mechanical Systems</w:t>
      </w:r>
      <w:r w:rsidRPr="00AB1A16">
        <w:rPr>
          <w:sz w:val="28"/>
          <w:szCs w:val="28"/>
        </w:rPr>
        <w:t xml:space="preserve"> used CFD simulations to evaluate the aerodynamic performance of a sedan car model at different speeds. The study found that the sedan's body shape was highly efficient in reducing drag and maintaining stability at high speeds.</w:t>
      </w:r>
    </w:p>
    <w:p w14:paraId="160A3E78" w14:textId="77777777" w:rsidR="009A510D" w:rsidRPr="00AB1A16" w:rsidRDefault="009A510D" w:rsidP="00AB1A16">
      <w:pPr>
        <w:spacing w:after="0"/>
        <w:rPr>
          <w:sz w:val="28"/>
          <w:szCs w:val="28"/>
        </w:rPr>
      </w:pPr>
    </w:p>
    <w:p w14:paraId="27175941" w14:textId="337D0BF7" w:rsidR="00AB1A16" w:rsidRDefault="00AB1A16" w:rsidP="00AB1A16">
      <w:pPr>
        <w:spacing w:after="0"/>
        <w:rPr>
          <w:sz w:val="28"/>
          <w:szCs w:val="28"/>
        </w:rPr>
      </w:pPr>
      <w:r w:rsidRPr="00AB1A16">
        <w:rPr>
          <w:sz w:val="28"/>
          <w:szCs w:val="28"/>
        </w:rPr>
        <w:t>A third study published in the Journal of Applied Sciences used CFD simulations to investigate the aerodynamic performance of a race car model. The study found that modifications to the rear wing and diffuser can significantly improve downforce and reduce drag, resulting in better cornering speeds and lap times.</w:t>
      </w:r>
    </w:p>
    <w:p w14:paraId="5F40CEEE" w14:textId="77777777" w:rsidR="009A510D" w:rsidRDefault="009A510D" w:rsidP="00AB1A16">
      <w:pPr>
        <w:spacing w:after="0"/>
        <w:rPr>
          <w:sz w:val="28"/>
          <w:szCs w:val="28"/>
        </w:rPr>
      </w:pPr>
    </w:p>
    <w:p w14:paraId="18765264" w14:textId="7698F58D" w:rsidR="009A510D" w:rsidRDefault="009A510D" w:rsidP="009A510D">
      <w:pPr>
        <w:spacing w:after="0"/>
        <w:rPr>
          <w:sz w:val="28"/>
          <w:szCs w:val="28"/>
        </w:rPr>
      </w:pPr>
      <w:r w:rsidRPr="009A510D">
        <w:rPr>
          <w:sz w:val="28"/>
          <w:szCs w:val="28"/>
        </w:rPr>
        <w:t xml:space="preserve">A study published in the </w:t>
      </w:r>
      <w:r w:rsidRPr="009A510D">
        <w:rPr>
          <w:b/>
          <w:bCs/>
          <w:sz w:val="28"/>
          <w:szCs w:val="28"/>
        </w:rPr>
        <w:t>International Journal of Automotive Technology</w:t>
      </w:r>
      <w:r w:rsidRPr="009A510D">
        <w:rPr>
          <w:sz w:val="28"/>
          <w:szCs w:val="28"/>
        </w:rPr>
        <w:t xml:space="preserve"> used CFD simulations to evaluate the aerodynamic performance of a passenger car model with a spoiler. The study found that the addition of the spoiler reduced the drag coefficient and improved the car's high-speed stability.</w:t>
      </w:r>
    </w:p>
    <w:p w14:paraId="6511202D" w14:textId="5D0C4539" w:rsidR="009A510D" w:rsidRDefault="009A510D" w:rsidP="009A510D">
      <w:pPr>
        <w:spacing w:after="0"/>
        <w:rPr>
          <w:sz w:val="28"/>
          <w:szCs w:val="28"/>
        </w:rPr>
      </w:pPr>
    </w:p>
    <w:p w14:paraId="74F16640" w14:textId="77777777" w:rsidR="009A510D" w:rsidRPr="009A510D" w:rsidRDefault="009A510D" w:rsidP="009A510D">
      <w:pPr>
        <w:spacing w:after="0"/>
        <w:rPr>
          <w:sz w:val="28"/>
          <w:szCs w:val="28"/>
        </w:rPr>
      </w:pPr>
      <w:r w:rsidRPr="009A510D">
        <w:rPr>
          <w:sz w:val="28"/>
          <w:szCs w:val="28"/>
        </w:rPr>
        <w:t xml:space="preserve">In a study published in the Proceedings of the </w:t>
      </w:r>
      <w:r w:rsidRPr="009A510D">
        <w:rPr>
          <w:b/>
          <w:bCs/>
          <w:sz w:val="28"/>
          <w:szCs w:val="28"/>
        </w:rPr>
        <w:t>Institution of Mechanical Engineers</w:t>
      </w:r>
      <w:r w:rsidRPr="009A510D">
        <w:rPr>
          <w:sz w:val="28"/>
          <w:szCs w:val="28"/>
        </w:rPr>
        <w:t xml:space="preserve">, researchers used CFD simulations to evaluate the aerodynamic performance of a Formula 1 race car model. The study found that the design of the car's front wing and underfloor components had a significant impact on its </w:t>
      </w:r>
      <w:r w:rsidRPr="009A510D">
        <w:rPr>
          <w:sz w:val="28"/>
          <w:szCs w:val="28"/>
        </w:rPr>
        <w:lastRenderedPageBreak/>
        <w:t>aerodynamic performance, and modifications to these components could improve lap times and overall performance.</w:t>
      </w:r>
    </w:p>
    <w:p w14:paraId="6BEC9650" w14:textId="77777777" w:rsidR="009A510D" w:rsidRPr="009A510D" w:rsidRDefault="009A510D" w:rsidP="009A510D">
      <w:pPr>
        <w:spacing w:after="0"/>
        <w:rPr>
          <w:sz w:val="28"/>
          <w:szCs w:val="28"/>
        </w:rPr>
      </w:pPr>
    </w:p>
    <w:p w14:paraId="6E4F7F02" w14:textId="77777777" w:rsidR="009A510D" w:rsidRPr="009A510D" w:rsidRDefault="009A510D" w:rsidP="009A510D">
      <w:pPr>
        <w:spacing w:after="0"/>
        <w:rPr>
          <w:sz w:val="28"/>
          <w:szCs w:val="28"/>
        </w:rPr>
      </w:pPr>
      <w:r w:rsidRPr="009A510D">
        <w:rPr>
          <w:sz w:val="28"/>
          <w:szCs w:val="28"/>
        </w:rPr>
        <w:t>Another study published in the Journal of Wind Engineering and Industrial Aerodynamics used CFD simulations to investigate the aerodynamic performance of a commercial vehicle model. The study found that the design of the vehicle's trailer had a significant impact on its aerodynamic performance and fuel efficiency, and modifications to the trailer's shape and side skirts could improve performance and reduce fuel consumption.</w:t>
      </w:r>
    </w:p>
    <w:p w14:paraId="7AC86AFB" w14:textId="77777777" w:rsidR="009A510D" w:rsidRPr="009A510D" w:rsidRDefault="009A510D" w:rsidP="009A510D">
      <w:pPr>
        <w:spacing w:after="0"/>
        <w:rPr>
          <w:sz w:val="28"/>
          <w:szCs w:val="28"/>
        </w:rPr>
      </w:pPr>
    </w:p>
    <w:p w14:paraId="3AC8849B" w14:textId="75BD17BE" w:rsidR="009A510D" w:rsidRDefault="009A510D" w:rsidP="009A510D">
      <w:pPr>
        <w:spacing w:after="0"/>
        <w:rPr>
          <w:sz w:val="28"/>
          <w:szCs w:val="28"/>
        </w:rPr>
      </w:pPr>
      <w:r w:rsidRPr="009A510D">
        <w:rPr>
          <w:sz w:val="28"/>
          <w:szCs w:val="28"/>
        </w:rPr>
        <w:t>A study published in the Journal of Mechanical Science and Technology used CFD simulations to evaluate the aerodynamic performance of a bus model. The study found that the design of the bus's roof components and rear body shape had a significant impact on its aerodynamic performance, and modifications to these components could improve fuel efficiency and reduce noise levels.</w:t>
      </w:r>
    </w:p>
    <w:p w14:paraId="59A44EDF" w14:textId="77777777" w:rsidR="009A510D" w:rsidRPr="009A510D" w:rsidRDefault="009A510D" w:rsidP="009A510D">
      <w:pPr>
        <w:spacing w:after="0"/>
        <w:rPr>
          <w:sz w:val="28"/>
          <w:szCs w:val="28"/>
        </w:rPr>
      </w:pPr>
    </w:p>
    <w:p w14:paraId="3E473422" w14:textId="699CDC56" w:rsidR="00A86EEB" w:rsidRPr="005C5E6C" w:rsidRDefault="007C7204" w:rsidP="007C7204">
      <w:pPr>
        <w:spacing w:after="0"/>
        <w:rPr>
          <w:sz w:val="28"/>
          <w:szCs w:val="28"/>
        </w:rPr>
      </w:pPr>
      <w:r w:rsidRPr="005C5E6C">
        <w:rPr>
          <w:sz w:val="28"/>
          <w:szCs w:val="28"/>
        </w:rPr>
        <w:t>In conclusion, CFD simulations are an important tool for the design and optimization of car aerodynamics. Numerous studies have investigated the impact of vehicle geometry, wheel rotation, yaw angle, and other factors on aerodynamic performance using CFD simulations. These studies have provided valuable insights into the complex flow physics of car aerodynamics and have demonstrated the potential for C</w:t>
      </w:r>
      <w:r w:rsidR="005C5E6C" w:rsidRPr="005C5E6C">
        <w:rPr>
          <w:sz w:val="28"/>
          <w:szCs w:val="28"/>
        </w:rPr>
        <w:t>FD simu</w:t>
      </w:r>
      <w:r w:rsidR="005C5E6C">
        <w:rPr>
          <w:sz w:val="28"/>
          <w:szCs w:val="28"/>
        </w:rPr>
        <w:t>lations</w:t>
      </w:r>
      <w:r w:rsidR="005C5E6C" w:rsidRPr="005C5E6C">
        <w:rPr>
          <w:sz w:val="28"/>
          <w:szCs w:val="28"/>
        </w:rPr>
        <w:t>.</w:t>
      </w:r>
    </w:p>
    <w:p w14:paraId="5C49F90F" w14:textId="1CE4A538" w:rsidR="00A86EEB" w:rsidRDefault="00A86EEB" w:rsidP="0092440D">
      <w:pPr>
        <w:spacing w:after="0"/>
        <w:rPr>
          <w:b/>
          <w:bCs/>
          <w:sz w:val="28"/>
          <w:szCs w:val="28"/>
        </w:rPr>
      </w:pPr>
    </w:p>
    <w:p w14:paraId="17E29254" w14:textId="4AF169A6" w:rsidR="00A86EEB" w:rsidRDefault="00A86EEB" w:rsidP="0092440D">
      <w:pPr>
        <w:spacing w:after="0"/>
        <w:rPr>
          <w:b/>
          <w:bCs/>
          <w:sz w:val="28"/>
          <w:szCs w:val="28"/>
        </w:rPr>
      </w:pPr>
    </w:p>
    <w:p w14:paraId="2A6EEDD5" w14:textId="7CA6C6C3" w:rsidR="00032A75" w:rsidRDefault="00032A75" w:rsidP="0092440D">
      <w:pPr>
        <w:spacing w:after="0"/>
        <w:rPr>
          <w:b/>
          <w:bCs/>
          <w:sz w:val="28"/>
          <w:szCs w:val="28"/>
        </w:rPr>
      </w:pPr>
    </w:p>
    <w:p w14:paraId="2524247F" w14:textId="7698E723" w:rsidR="00032A75" w:rsidRDefault="00032A75" w:rsidP="0092440D">
      <w:pPr>
        <w:spacing w:after="0"/>
        <w:rPr>
          <w:b/>
          <w:bCs/>
          <w:sz w:val="28"/>
          <w:szCs w:val="28"/>
        </w:rPr>
      </w:pPr>
    </w:p>
    <w:p w14:paraId="62E82319" w14:textId="7E9759CF" w:rsidR="00032A75" w:rsidRDefault="00032A75" w:rsidP="0092440D">
      <w:pPr>
        <w:spacing w:after="0"/>
        <w:rPr>
          <w:b/>
          <w:bCs/>
          <w:sz w:val="28"/>
          <w:szCs w:val="28"/>
        </w:rPr>
      </w:pPr>
    </w:p>
    <w:p w14:paraId="0F5D5157" w14:textId="0A0622E4" w:rsidR="00032A75" w:rsidRDefault="00032A75" w:rsidP="0092440D">
      <w:pPr>
        <w:spacing w:after="0"/>
        <w:rPr>
          <w:b/>
          <w:bCs/>
          <w:sz w:val="28"/>
          <w:szCs w:val="28"/>
        </w:rPr>
      </w:pPr>
    </w:p>
    <w:p w14:paraId="287545B8" w14:textId="360062DC" w:rsidR="00032A75" w:rsidRDefault="00032A75" w:rsidP="0092440D">
      <w:pPr>
        <w:spacing w:after="0"/>
        <w:rPr>
          <w:b/>
          <w:bCs/>
          <w:sz w:val="28"/>
          <w:szCs w:val="28"/>
        </w:rPr>
      </w:pPr>
    </w:p>
    <w:p w14:paraId="47DD628B" w14:textId="131A596C" w:rsidR="00032A75" w:rsidRDefault="00032A75" w:rsidP="0092440D">
      <w:pPr>
        <w:spacing w:after="0"/>
        <w:rPr>
          <w:b/>
          <w:bCs/>
          <w:sz w:val="28"/>
          <w:szCs w:val="28"/>
        </w:rPr>
      </w:pPr>
    </w:p>
    <w:p w14:paraId="74E53F6D" w14:textId="19BF2579" w:rsidR="00032A75" w:rsidRDefault="00032A75" w:rsidP="0092440D">
      <w:pPr>
        <w:spacing w:after="0"/>
        <w:rPr>
          <w:b/>
          <w:bCs/>
          <w:sz w:val="28"/>
          <w:szCs w:val="28"/>
        </w:rPr>
      </w:pPr>
    </w:p>
    <w:p w14:paraId="550D4396" w14:textId="77777777" w:rsidR="00032A75" w:rsidRDefault="00032A75" w:rsidP="0092440D">
      <w:pPr>
        <w:spacing w:after="0"/>
        <w:rPr>
          <w:b/>
          <w:bCs/>
          <w:sz w:val="28"/>
          <w:szCs w:val="28"/>
        </w:rPr>
      </w:pPr>
    </w:p>
    <w:p w14:paraId="27750794" w14:textId="77777777" w:rsidR="00032A75" w:rsidRDefault="00032A75" w:rsidP="00743375">
      <w:pPr>
        <w:spacing w:after="0"/>
        <w:jc w:val="center"/>
        <w:rPr>
          <w:b/>
          <w:bCs/>
          <w:sz w:val="36"/>
          <w:szCs w:val="36"/>
        </w:rPr>
      </w:pPr>
    </w:p>
    <w:p w14:paraId="6817EEAC" w14:textId="77777777" w:rsidR="009A510D" w:rsidRDefault="009A510D" w:rsidP="009A510D">
      <w:pPr>
        <w:spacing w:after="0"/>
        <w:rPr>
          <w:b/>
          <w:bCs/>
          <w:sz w:val="36"/>
          <w:szCs w:val="36"/>
        </w:rPr>
      </w:pPr>
    </w:p>
    <w:p w14:paraId="150D1110" w14:textId="5476AEAC" w:rsidR="00032A75" w:rsidRPr="00032A75" w:rsidRDefault="00032A75" w:rsidP="009A510D">
      <w:pPr>
        <w:spacing w:after="0"/>
        <w:jc w:val="center"/>
        <w:rPr>
          <w:b/>
          <w:bCs/>
          <w:sz w:val="44"/>
          <w:szCs w:val="44"/>
        </w:rPr>
      </w:pPr>
      <w:r w:rsidRPr="00032A75">
        <w:rPr>
          <w:b/>
          <w:bCs/>
          <w:sz w:val="44"/>
          <w:szCs w:val="44"/>
        </w:rPr>
        <w:lastRenderedPageBreak/>
        <w:t>Methodology</w:t>
      </w:r>
    </w:p>
    <w:p w14:paraId="24051826" w14:textId="77777777" w:rsidR="00032A75" w:rsidRDefault="00032A75" w:rsidP="00743375">
      <w:pPr>
        <w:spacing w:after="0"/>
        <w:jc w:val="center"/>
        <w:rPr>
          <w:b/>
          <w:bCs/>
          <w:sz w:val="36"/>
          <w:szCs w:val="36"/>
        </w:rPr>
      </w:pPr>
    </w:p>
    <w:p w14:paraId="7EB6C7FF" w14:textId="727C375A" w:rsidR="00AD4CCB" w:rsidRPr="00032A75" w:rsidRDefault="00743375" w:rsidP="00032A75">
      <w:pPr>
        <w:spacing w:after="0"/>
        <w:rPr>
          <w:b/>
          <w:bCs/>
          <w:sz w:val="32"/>
          <w:szCs w:val="32"/>
        </w:rPr>
      </w:pPr>
      <w:r w:rsidRPr="00032A75">
        <w:rPr>
          <w:b/>
          <w:bCs/>
          <w:sz w:val="32"/>
          <w:szCs w:val="32"/>
        </w:rPr>
        <w:t>Problem Description</w:t>
      </w:r>
    </w:p>
    <w:p w14:paraId="6F45447A" w14:textId="0D8101DD" w:rsidR="00743375" w:rsidRDefault="00743375" w:rsidP="00743375">
      <w:pPr>
        <w:spacing w:after="0"/>
        <w:rPr>
          <w:sz w:val="28"/>
          <w:szCs w:val="28"/>
          <w:lang w:val="en-US"/>
        </w:rPr>
      </w:pPr>
      <w:r>
        <w:rPr>
          <w:sz w:val="28"/>
          <w:szCs w:val="28"/>
        </w:rPr>
        <w:t xml:space="preserve">This study focuses on the Drivaer Body model namely Fastback and only one underbody type which is smooth as shown in figure </w:t>
      </w:r>
      <w:r w:rsidR="0097775D">
        <w:rPr>
          <w:sz w:val="28"/>
          <w:szCs w:val="28"/>
        </w:rPr>
        <w:t>1.</w:t>
      </w:r>
    </w:p>
    <w:p w14:paraId="29312EEA" w14:textId="77777777" w:rsidR="0097775D" w:rsidRPr="0097775D" w:rsidRDefault="0097775D" w:rsidP="00743375">
      <w:pPr>
        <w:spacing w:after="0"/>
        <w:rPr>
          <w:sz w:val="28"/>
          <w:szCs w:val="28"/>
          <w:lang w:val="en-US"/>
        </w:rPr>
      </w:pPr>
    </w:p>
    <w:p w14:paraId="1D39EAC0" w14:textId="7BD0053F" w:rsidR="00743375" w:rsidRDefault="0097775D" w:rsidP="00032A75">
      <w:pPr>
        <w:spacing w:after="0"/>
        <w:rPr>
          <w:b/>
          <w:bCs/>
          <w:sz w:val="36"/>
          <w:szCs w:val="36"/>
        </w:rPr>
      </w:pPr>
      <w:r>
        <w:rPr>
          <w:b/>
          <w:bCs/>
          <w:sz w:val="36"/>
          <w:szCs w:val="36"/>
        </w:rPr>
        <w:t xml:space="preserve">          </w:t>
      </w:r>
      <w:r>
        <w:rPr>
          <w:b/>
          <w:bCs/>
          <w:noProof/>
          <w:sz w:val="36"/>
          <w:szCs w:val="36"/>
        </w:rPr>
        <w:drawing>
          <wp:inline distT="0" distB="0" distL="0" distR="0" wp14:anchorId="45FD1DD0" wp14:editId="07E701EA">
            <wp:extent cx="2080260" cy="13182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2080443" cy="1318376"/>
                    </a:xfrm>
                    <a:prstGeom prst="rect">
                      <a:avLst/>
                    </a:prstGeom>
                  </pic:spPr>
                </pic:pic>
              </a:graphicData>
            </a:graphic>
          </wp:inline>
        </w:drawing>
      </w:r>
      <w:r>
        <w:rPr>
          <w:b/>
          <w:bCs/>
          <w:sz w:val="36"/>
          <w:szCs w:val="36"/>
        </w:rPr>
        <w:t xml:space="preserve">      </w:t>
      </w:r>
      <w:r w:rsidR="00032A75">
        <w:rPr>
          <w:b/>
          <w:bCs/>
          <w:noProof/>
          <w:sz w:val="36"/>
          <w:szCs w:val="36"/>
        </w:rPr>
        <w:drawing>
          <wp:inline distT="0" distB="0" distL="0" distR="0" wp14:anchorId="7A3B9900" wp14:editId="4AD796EB">
            <wp:extent cx="1874520" cy="1211134"/>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1884381" cy="1217505"/>
                    </a:xfrm>
                    <a:prstGeom prst="rect">
                      <a:avLst/>
                    </a:prstGeom>
                  </pic:spPr>
                </pic:pic>
              </a:graphicData>
            </a:graphic>
          </wp:inline>
        </w:drawing>
      </w:r>
    </w:p>
    <w:p w14:paraId="766634E6" w14:textId="26FEA1B9" w:rsidR="00032A75" w:rsidRDefault="00032A75" w:rsidP="00032A75">
      <w:pPr>
        <w:spacing w:after="0"/>
        <w:jc w:val="center"/>
        <w:rPr>
          <w:b/>
          <w:bCs/>
          <w:sz w:val="24"/>
          <w:szCs w:val="24"/>
        </w:rPr>
      </w:pPr>
      <w:r w:rsidRPr="00032A75">
        <w:rPr>
          <w:b/>
          <w:bCs/>
          <w:sz w:val="24"/>
          <w:szCs w:val="24"/>
        </w:rPr>
        <w:t>Figure-1</w:t>
      </w:r>
    </w:p>
    <w:p w14:paraId="118F05B6" w14:textId="77777777" w:rsidR="00032A75" w:rsidRPr="00032A75" w:rsidRDefault="00032A75" w:rsidP="00032A75">
      <w:pPr>
        <w:spacing w:after="0"/>
        <w:jc w:val="center"/>
        <w:rPr>
          <w:b/>
          <w:bCs/>
          <w:sz w:val="24"/>
          <w:szCs w:val="24"/>
        </w:rPr>
      </w:pPr>
    </w:p>
    <w:p w14:paraId="5FA6A589" w14:textId="14C32A58" w:rsidR="00466E54" w:rsidRDefault="0097775D" w:rsidP="0097775D">
      <w:pPr>
        <w:spacing w:after="0"/>
        <w:rPr>
          <w:sz w:val="28"/>
          <w:szCs w:val="28"/>
        </w:rPr>
      </w:pPr>
      <w:r>
        <w:rPr>
          <w:sz w:val="28"/>
          <w:szCs w:val="28"/>
        </w:rPr>
        <w:t>The model will be simulated using the open source CFD solver OpenFoam without the ground effect. The model is 2.5 scale down of the actual car model, Figure 2 shows the size of the model and the wind tunnel which will be replicated in our simulation.</w:t>
      </w:r>
    </w:p>
    <w:p w14:paraId="13E6B53A" w14:textId="6556A75E" w:rsidR="0097775D" w:rsidRDefault="00032A75" w:rsidP="0097775D">
      <w:pPr>
        <w:spacing w:after="0"/>
        <w:rPr>
          <w:sz w:val="28"/>
          <w:szCs w:val="28"/>
        </w:rPr>
      </w:pPr>
      <w:r>
        <w:rPr>
          <w:sz w:val="28"/>
          <w:szCs w:val="28"/>
        </w:rPr>
        <w:t xml:space="preserve">       </w:t>
      </w:r>
      <w:r w:rsidR="0097775D">
        <w:rPr>
          <w:noProof/>
          <w:sz w:val="28"/>
          <w:szCs w:val="28"/>
        </w:rPr>
        <w:drawing>
          <wp:inline distT="0" distB="0" distL="0" distR="0" wp14:anchorId="08CA6451" wp14:editId="2CD5819C">
            <wp:extent cx="1995813" cy="1469938"/>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14228" cy="1483501"/>
                    </a:xfrm>
                    <a:prstGeom prst="rect">
                      <a:avLst/>
                    </a:prstGeom>
                  </pic:spPr>
                </pic:pic>
              </a:graphicData>
            </a:graphic>
          </wp:inline>
        </w:drawing>
      </w:r>
      <w:r w:rsidR="0097775D">
        <w:rPr>
          <w:sz w:val="28"/>
          <w:szCs w:val="28"/>
        </w:rPr>
        <w:t xml:space="preserve">  </w:t>
      </w:r>
      <w:r>
        <w:rPr>
          <w:noProof/>
          <w:sz w:val="28"/>
          <w:szCs w:val="28"/>
        </w:rPr>
        <w:t xml:space="preserve">                     </w:t>
      </w:r>
      <w:r w:rsidR="0097775D">
        <w:rPr>
          <w:noProof/>
          <w:sz w:val="28"/>
          <w:szCs w:val="28"/>
        </w:rPr>
        <w:drawing>
          <wp:inline distT="0" distB="0" distL="0" distR="0" wp14:anchorId="4872C4B2" wp14:editId="1A028F50">
            <wp:extent cx="2242156" cy="141732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78866" cy="1440525"/>
                    </a:xfrm>
                    <a:prstGeom prst="rect">
                      <a:avLst/>
                    </a:prstGeom>
                  </pic:spPr>
                </pic:pic>
              </a:graphicData>
            </a:graphic>
          </wp:inline>
        </w:drawing>
      </w:r>
    </w:p>
    <w:p w14:paraId="4D0973E6" w14:textId="678D49C4" w:rsidR="0097775D" w:rsidRPr="0097775D" w:rsidRDefault="0097775D" w:rsidP="0097775D">
      <w:pPr>
        <w:spacing w:after="0"/>
        <w:jc w:val="center"/>
        <w:rPr>
          <w:b/>
          <w:bCs/>
          <w:sz w:val="24"/>
          <w:szCs w:val="24"/>
        </w:rPr>
      </w:pPr>
      <w:r w:rsidRPr="0097775D">
        <w:rPr>
          <w:b/>
          <w:bCs/>
          <w:sz w:val="24"/>
          <w:szCs w:val="24"/>
        </w:rPr>
        <w:t>Figure 2: Size of the model and wind tunnel</w:t>
      </w:r>
    </w:p>
    <w:p w14:paraId="38F06DE3" w14:textId="6061C039" w:rsidR="00901C7B" w:rsidRDefault="00901C7B" w:rsidP="00901C7B">
      <w:pPr>
        <w:pStyle w:val="MTDisplayEquation"/>
      </w:pPr>
      <w:r>
        <w:tab/>
      </w:r>
      <w:r w:rsidRPr="00901C7B">
        <w:rPr>
          <w:position w:val="-4"/>
        </w:rPr>
        <w:object w:dxaOrig="180" w:dyaOrig="279" w14:anchorId="409B222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2pt" o:ole="">
            <v:imagedata r:id="rId15" o:title=""/>
          </v:shape>
          <o:OLEObject Type="Embed" ProgID="Equation.DSMT4" ShapeID="_x0000_i1025" DrawAspect="Content" ObjectID="_1744447041" r:id="rId16"/>
        </w:object>
      </w:r>
    </w:p>
    <w:p w14:paraId="001BC377" w14:textId="577D4712" w:rsidR="00930A25" w:rsidRDefault="0097775D" w:rsidP="00930A25">
      <w:pPr>
        <w:spacing w:after="0"/>
        <w:rPr>
          <w:sz w:val="28"/>
          <w:szCs w:val="28"/>
        </w:rPr>
      </w:pPr>
      <w:r>
        <w:rPr>
          <w:sz w:val="28"/>
          <w:szCs w:val="28"/>
        </w:rPr>
        <w:t>Dimensions of the wind tunnel are:</w:t>
      </w:r>
    </w:p>
    <w:p w14:paraId="7C1C5547" w14:textId="78E8D59E" w:rsidR="0097775D" w:rsidRDefault="0097775D" w:rsidP="0097775D">
      <w:pPr>
        <w:pStyle w:val="ListParagraph"/>
        <w:numPr>
          <w:ilvl w:val="0"/>
          <w:numId w:val="5"/>
        </w:numPr>
        <w:spacing w:after="0"/>
        <w:rPr>
          <w:sz w:val="28"/>
          <w:szCs w:val="28"/>
        </w:rPr>
      </w:pPr>
      <w:r>
        <w:rPr>
          <w:sz w:val="28"/>
          <w:szCs w:val="28"/>
        </w:rPr>
        <w:t>Length(L): 48m</w:t>
      </w:r>
    </w:p>
    <w:p w14:paraId="101A4C59" w14:textId="52E10CAA" w:rsidR="0097775D" w:rsidRDefault="0097775D" w:rsidP="0097775D">
      <w:pPr>
        <w:pStyle w:val="ListParagraph"/>
        <w:numPr>
          <w:ilvl w:val="0"/>
          <w:numId w:val="5"/>
        </w:numPr>
        <w:spacing w:after="0"/>
        <w:rPr>
          <w:sz w:val="28"/>
          <w:szCs w:val="28"/>
        </w:rPr>
      </w:pPr>
      <w:r>
        <w:rPr>
          <w:sz w:val="28"/>
          <w:szCs w:val="28"/>
        </w:rPr>
        <w:t>Width(W): 20m</w:t>
      </w:r>
    </w:p>
    <w:p w14:paraId="3C7A2FBA" w14:textId="15DA0109" w:rsidR="0097775D" w:rsidRDefault="0097775D" w:rsidP="0097775D">
      <w:pPr>
        <w:pStyle w:val="ListParagraph"/>
        <w:numPr>
          <w:ilvl w:val="0"/>
          <w:numId w:val="5"/>
        </w:numPr>
        <w:spacing w:after="0"/>
        <w:rPr>
          <w:sz w:val="28"/>
          <w:szCs w:val="28"/>
        </w:rPr>
      </w:pPr>
      <w:r>
        <w:rPr>
          <w:sz w:val="28"/>
          <w:szCs w:val="28"/>
        </w:rPr>
        <w:t>Height(H): 12m</w:t>
      </w:r>
    </w:p>
    <w:p w14:paraId="6766750F" w14:textId="77777777" w:rsidR="00032A75" w:rsidRPr="00032A75" w:rsidRDefault="00032A75" w:rsidP="00032A75">
      <w:pPr>
        <w:spacing w:after="0"/>
        <w:ind w:left="360"/>
        <w:rPr>
          <w:sz w:val="28"/>
          <w:szCs w:val="28"/>
        </w:rPr>
      </w:pPr>
    </w:p>
    <w:p w14:paraId="05704175" w14:textId="1699E0A7" w:rsidR="00301441" w:rsidRDefault="005005E1" w:rsidP="00301441">
      <w:pPr>
        <w:spacing w:after="0"/>
        <w:rPr>
          <w:sz w:val="28"/>
          <w:szCs w:val="28"/>
        </w:rPr>
      </w:pPr>
      <w:r>
        <w:rPr>
          <w:sz w:val="28"/>
          <w:szCs w:val="28"/>
        </w:rPr>
        <w:t xml:space="preserve">We are going to calculate the </w:t>
      </w:r>
      <w:r w:rsidR="007C7204">
        <w:rPr>
          <w:sz w:val="28"/>
          <w:szCs w:val="28"/>
        </w:rPr>
        <w:t>Pressur</w:t>
      </w:r>
      <w:r w:rsidR="00301441">
        <w:rPr>
          <w:sz w:val="28"/>
          <w:szCs w:val="28"/>
        </w:rPr>
        <w:t>e Coefficient (Cp) and Drag Coefficient (Cd) and compare to the Previously known values.</w:t>
      </w:r>
    </w:p>
    <w:p w14:paraId="284C13B4" w14:textId="099C9A3D" w:rsidR="00301441" w:rsidRDefault="00301441" w:rsidP="00301441">
      <w:pPr>
        <w:spacing w:after="0"/>
        <w:rPr>
          <w:sz w:val="28"/>
          <w:szCs w:val="28"/>
        </w:rPr>
      </w:pPr>
    </w:p>
    <w:p w14:paraId="57D5D254" w14:textId="5C546280" w:rsidR="00301441" w:rsidRDefault="00301441" w:rsidP="00301441">
      <w:pPr>
        <w:spacing w:after="0"/>
        <w:rPr>
          <w:sz w:val="28"/>
          <w:szCs w:val="28"/>
        </w:rPr>
      </w:pPr>
      <w:r>
        <w:rPr>
          <w:sz w:val="28"/>
          <w:szCs w:val="28"/>
        </w:rPr>
        <w:t>The following conditions were set for the simulation:</w:t>
      </w:r>
    </w:p>
    <w:p w14:paraId="2C53B945" w14:textId="5D1CD97A" w:rsidR="00301441" w:rsidRDefault="00301441" w:rsidP="00301441">
      <w:pPr>
        <w:pStyle w:val="ListParagraph"/>
        <w:numPr>
          <w:ilvl w:val="0"/>
          <w:numId w:val="10"/>
        </w:numPr>
        <w:spacing w:after="0"/>
        <w:rPr>
          <w:sz w:val="28"/>
          <w:szCs w:val="28"/>
        </w:rPr>
      </w:pPr>
      <w:r>
        <w:rPr>
          <w:sz w:val="28"/>
          <w:szCs w:val="28"/>
        </w:rPr>
        <w:lastRenderedPageBreak/>
        <w:t>Air flow velocity in x-direction (v): 40m/s</w:t>
      </w:r>
    </w:p>
    <w:p w14:paraId="3A884661" w14:textId="4E460528" w:rsidR="00301441" w:rsidRDefault="00301441" w:rsidP="00301441">
      <w:pPr>
        <w:pStyle w:val="ListParagraph"/>
        <w:numPr>
          <w:ilvl w:val="0"/>
          <w:numId w:val="10"/>
        </w:numPr>
        <w:spacing w:after="0"/>
        <w:rPr>
          <w:sz w:val="28"/>
          <w:szCs w:val="28"/>
        </w:rPr>
      </w:pPr>
      <w:r>
        <w:rPr>
          <w:sz w:val="28"/>
          <w:szCs w:val="28"/>
        </w:rPr>
        <w:t>Density of air (</w:t>
      </w:r>
      <w:r>
        <w:rPr>
          <w:rFonts w:ascii="Cambria Math" w:hAnsi="Cambria Math"/>
          <w:sz w:val="28"/>
          <w:szCs w:val="28"/>
        </w:rPr>
        <w:t>ρ</w:t>
      </w:r>
      <w:r>
        <w:rPr>
          <w:sz w:val="28"/>
          <w:szCs w:val="28"/>
        </w:rPr>
        <w:t>): 1.293kg/</w:t>
      </w:r>
      <m:oMath>
        <m:sSup>
          <m:sSupPr>
            <m:ctrlPr>
              <w:rPr>
                <w:rFonts w:ascii="Cambria Math" w:hAnsi="Cambria Math"/>
                <w:i/>
                <w:sz w:val="28"/>
                <w:szCs w:val="28"/>
              </w:rPr>
            </m:ctrlPr>
          </m:sSupPr>
          <m:e>
            <m:r>
              <w:rPr>
                <w:rFonts w:ascii="Cambria Math" w:hAnsi="Cambria Math"/>
                <w:sz w:val="28"/>
                <w:szCs w:val="28"/>
              </w:rPr>
              <m:t>m</m:t>
            </m:r>
          </m:e>
          <m:sup>
            <m:r>
              <w:rPr>
                <w:rFonts w:ascii="Cambria Math" w:hAnsi="Cambria Math"/>
                <w:sz w:val="28"/>
                <w:szCs w:val="28"/>
              </w:rPr>
              <m:t>3</m:t>
            </m:r>
          </m:sup>
        </m:sSup>
      </m:oMath>
    </w:p>
    <w:p w14:paraId="678560CF" w14:textId="39358EC0" w:rsidR="00301441" w:rsidRPr="00301441" w:rsidRDefault="00301441" w:rsidP="00301441">
      <w:pPr>
        <w:pStyle w:val="ListParagraph"/>
        <w:numPr>
          <w:ilvl w:val="0"/>
          <w:numId w:val="10"/>
        </w:numPr>
        <w:spacing w:after="0"/>
        <w:rPr>
          <w:sz w:val="28"/>
          <w:szCs w:val="28"/>
        </w:rPr>
      </w:pPr>
      <w:r>
        <w:rPr>
          <w:sz w:val="28"/>
          <w:szCs w:val="28"/>
        </w:rPr>
        <w:t xml:space="preserve">Reynolds Number (Re): </w:t>
      </w:r>
      <m:oMath>
        <m:r>
          <w:rPr>
            <w:rFonts w:ascii="Cambria Math" w:hAnsi="Cambria Math"/>
            <w:sz w:val="28"/>
            <w:szCs w:val="28"/>
          </w:rPr>
          <m:t>4.87×</m:t>
        </m:r>
        <m:sSup>
          <m:sSupPr>
            <m:ctrlPr>
              <w:rPr>
                <w:rFonts w:ascii="Cambria Math" w:hAnsi="Cambria Math"/>
                <w:i/>
                <w:sz w:val="28"/>
                <w:szCs w:val="28"/>
              </w:rPr>
            </m:ctrlPr>
          </m:sSupPr>
          <m:e>
            <m:r>
              <w:rPr>
                <w:rFonts w:ascii="Cambria Math" w:hAnsi="Cambria Math"/>
                <w:sz w:val="28"/>
                <w:szCs w:val="28"/>
              </w:rPr>
              <m:t>10</m:t>
            </m:r>
          </m:e>
          <m:sup>
            <m:r>
              <w:rPr>
                <w:rFonts w:ascii="Cambria Math" w:hAnsi="Cambria Math"/>
                <w:sz w:val="28"/>
                <w:szCs w:val="28"/>
              </w:rPr>
              <m:t>6</m:t>
            </m:r>
          </m:sup>
        </m:sSup>
      </m:oMath>
    </w:p>
    <w:p w14:paraId="56B22D45" w14:textId="3C99482D" w:rsidR="00301441" w:rsidRDefault="00301441" w:rsidP="00301441">
      <w:pPr>
        <w:spacing w:after="0"/>
        <w:ind w:left="360"/>
        <w:rPr>
          <w:sz w:val="28"/>
          <w:szCs w:val="28"/>
        </w:rPr>
      </w:pPr>
    </w:p>
    <w:p w14:paraId="5F72B7F1" w14:textId="51805C73" w:rsidR="00F90F11" w:rsidRDefault="00F90F11" w:rsidP="00301441">
      <w:pPr>
        <w:spacing w:after="0"/>
        <w:ind w:left="360"/>
        <w:rPr>
          <w:b/>
          <w:bCs/>
          <w:sz w:val="32"/>
          <w:szCs w:val="32"/>
        </w:rPr>
      </w:pPr>
      <w:r>
        <w:rPr>
          <w:b/>
          <w:bCs/>
          <w:sz w:val="32"/>
          <w:szCs w:val="32"/>
        </w:rPr>
        <w:t>Governing Equations</w:t>
      </w:r>
    </w:p>
    <w:p w14:paraId="446792C6" w14:textId="4AC25BC8" w:rsidR="00F90F11" w:rsidRDefault="00F90F11" w:rsidP="00301441">
      <w:pPr>
        <w:spacing w:after="0"/>
        <w:ind w:left="360"/>
        <w:rPr>
          <w:sz w:val="28"/>
          <w:szCs w:val="28"/>
        </w:rPr>
      </w:pPr>
      <w:r>
        <w:rPr>
          <w:sz w:val="28"/>
          <w:szCs w:val="28"/>
        </w:rPr>
        <w:t>To simulate the incompressible flow around our model, Navier-Stokes Equation will be used. The form of the equations depends on the assumptions made:</w:t>
      </w:r>
    </w:p>
    <w:p w14:paraId="1D47DA01" w14:textId="028D7DE9" w:rsidR="00F90F11" w:rsidRDefault="00F90F11" w:rsidP="00F90F11">
      <w:pPr>
        <w:pStyle w:val="ListParagraph"/>
        <w:numPr>
          <w:ilvl w:val="0"/>
          <w:numId w:val="11"/>
        </w:numPr>
        <w:spacing w:after="0"/>
        <w:rPr>
          <w:sz w:val="28"/>
          <w:szCs w:val="28"/>
        </w:rPr>
      </w:pPr>
      <w:r>
        <w:rPr>
          <w:sz w:val="28"/>
          <w:szCs w:val="28"/>
        </w:rPr>
        <w:t>Continuity Equations:</w:t>
      </w:r>
    </w:p>
    <w:p w14:paraId="0923FAE9" w14:textId="114882F9" w:rsidR="00F90F11" w:rsidRPr="00E6272B" w:rsidRDefault="007053F9" w:rsidP="00F90F11">
      <w:pPr>
        <w:pStyle w:val="ListParagraph"/>
        <w:spacing w:after="0"/>
        <w:ind w:left="1080"/>
        <w:rPr>
          <w:rFonts w:eastAsiaTheme="minorEastAsia"/>
          <w:b/>
          <w:bCs/>
          <w:sz w:val="28"/>
          <w:szCs w:val="28"/>
        </w:rPr>
      </w:pPr>
      <m:oMathPara>
        <m:oMath>
          <m:f>
            <m:fPr>
              <m:ctrlPr>
                <w:rPr>
                  <w:rFonts w:ascii="Cambria Math" w:hAnsi="Cambria Math"/>
                  <w:b/>
                  <w:bCs/>
                  <w:i/>
                  <w:sz w:val="28"/>
                  <w:szCs w:val="28"/>
                </w:rPr>
              </m:ctrlPr>
            </m:fPr>
            <m:num>
              <m:r>
                <m:rPr>
                  <m:sty m:val="bi"/>
                </m:rPr>
                <w:rPr>
                  <w:rFonts w:ascii="Cambria Math" w:hAnsi="Cambria Math"/>
                  <w:sz w:val="28"/>
                  <w:szCs w:val="28"/>
                </w:rPr>
                <m:t>∂p</m:t>
              </m:r>
            </m:num>
            <m:den>
              <m:r>
                <m:rPr>
                  <m:sty m:val="bi"/>
                </m:rPr>
                <w:rPr>
                  <w:rFonts w:ascii="Cambria Math" w:hAnsi="Cambria Math"/>
                  <w:sz w:val="28"/>
                  <w:szCs w:val="28"/>
                </w:rPr>
                <m:t>∂t</m:t>
              </m:r>
            </m:den>
          </m:f>
          <m:r>
            <m:rPr>
              <m:sty m:val="bi"/>
            </m:rPr>
            <w:rPr>
              <w:rFonts w:ascii="Cambria Math" w:hAnsi="Cambria Math"/>
              <w:sz w:val="28"/>
              <w:szCs w:val="28"/>
            </w:rPr>
            <m:t xml:space="preserve">+ </m:t>
          </m:r>
          <m:f>
            <m:fPr>
              <m:ctrlPr>
                <w:rPr>
                  <w:rFonts w:ascii="Cambria Math" w:hAnsi="Cambria Math"/>
                  <w:b/>
                  <w:bCs/>
                  <w:i/>
                  <w:sz w:val="28"/>
                  <w:szCs w:val="28"/>
                </w:rPr>
              </m:ctrlPr>
            </m:fPr>
            <m:num>
              <m:r>
                <m:rPr>
                  <m:sty m:val="bi"/>
                </m:rPr>
                <w:rPr>
                  <w:rFonts w:ascii="Cambria Math" w:hAnsi="Cambria Math"/>
                  <w:sz w:val="28"/>
                  <w:szCs w:val="28"/>
                </w:rPr>
                <m:t>∂</m:t>
              </m:r>
              <m:d>
                <m:dPr>
                  <m:ctrlPr>
                    <w:rPr>
                      <w:rFonts w:ascii="Cambria Math" w:hAnsi="Cambria Math"/>
                      <w:b/>
                      <w:bCs/>
                      <w:i/>
                      <w:sz w:val="28"/>
                      <w:szCs w:val="28"/>
                    </w:rPr>
                  </m:ctrlPr>
                </m:dPr>
                <m:e>
                  <m:r>
                    <m:rPr>
                      <m:sty m:val="bi"/>
                    </m:rPr>
                    <w:rPr>
                      <w:rFonts w:ascii="Cambria Math" w:hAnsi="Cambria Math"/>
                      <w:sz w:val="28"/>
                      <w:szCs w:val="28"/>
                    </w:rPr>
                    <m:t>ρu</m:t>
                  </m:r>
                </m:e>
              </m:d>
            </m:num>
            <m:den>
              <m:r>
                <m:rPr>
                  <m:sty m:val="bi"/>
                </m:rPr>
                <w:rPr>
                  <w:rFonts w:ascii="Cambria Math" w:hAnsi="Cambria Math"/>
                  <w:sz w:val="28"/>
                  <w:szCs w:val="28"/>
                </w:rPr>
                <m:t>∂x</m:t>
              </m:r>
            </m:den>
          </m:f>
          <m:r>
            <m:rPr>
              <m:sty m:val="bi"/>
            </m:rPr>
            <w:rPr>
              <w:rFonts w:ascii="Cambria Math" w:hAnsi="Cambria Math"/>
              <w:sz w:val="28"/>
              <w:szCs w:val="28"/>
            </w:rPr>
            <m:t xml:space="preserve">+ </m:t>
          </m:r>
          <m:f>
            <m:fPr>
              <m:ctrlPr>
                <w:rPr>
                  <w:rFonts w:ascii="Cambria Math" w:hAnsi="Cambria Math"/>
                  <w:b/>
                  <w:bCs/>
                  <w:i/>
                  <w:sz w:val="28"/>
                  <w:szCs w:val="28"/>
                </w:rPr>
              </m:ctrlPr>
            </m:fPr>
            <m:num>
              <m:r>
                <m:rPr>
                  <m:sty m:val="bi"/>
                </m:rPr>
                <w:rPr>
                  <w:rFonts w:ascii="Cambria Math" w:hAnsi="Cambria Math"/>
                  <w:sz w:val="28"/>
                  <w:szCs w:val="28"/>
                </w:rPr>
                <m:t>∂</m:t>
              </m:r>
              <m:d>
                <m:dPr>
                  <m:ctrlPr>
                    <w:rPr>
                      <w:rFonts w:ascii="Cambria Math" w:hAnsi="Cambria Math"/>
                      <w:b/>
                      <w:bCs/>
                      <w:i/>
                      <w:sz w:val="28"/>
                      <w:szCs w:val="28"/>
                    </w:rPr>
                  </m:ctrlPr>
                </m:dPr>
                <m:e>
                  <m:r>
                    <m:rPr>
                      <m:sty m:val="bi"/>
                    </m:rPr>
                    <w:rPr>
                      <w:rFonts w:ascii="Cambria Math" w:hAnsi="Cambria Math"/>
                      <w:sz w:val="28"/>
                      <w:szCs w:val="28"/>
                    </w:rPr>
                    <m:t>ρv</m:t>
                  </m:r>
                </m:e>
              </m:d>
            </m:num>
            <m:den>
              <m:r>
                <m:rPr>
                  <m:sty m:val="bi"/>
                </m:rPr>
                <w:rPr>
                  <w:rFonts w:ascii="Cambria Math" w:hAnsi="Cambria Math"/>
                  <w:sz w:val="28"/>
                  <w:szCs w:val="28"/>
                </w:rPr>
                <m:t>∂x</m:t>
              </m:r>
            </m:den>
          </m:f>
          <m:r>
            <m:rPr>
              <m:sty m:val="bi"/>
            </m:rPr>
            <w:rPr>
              <w:rFonts w:ascii="Cambria Math" w:hAnsi="Cambria Math"/>
              <w:sz w:val="28"/>
              <w:szCs w:val="28"/>
            </w:rPr>
            <m:t>+</m:t>
          </m:r>
          <m:f>
            <m:fPr>
              <m:ctrlPr>
                <w:rPr>
                  <w:rFonts w:ascii="Cambria Math" w:hAnsi="Cambria Math"/>
                  <w:b/>
                  <w:bCs/>
                  <w:i/>
                  <w:sz w:val="28"/>
                  <w:szCs w:val="28"/>
                </w:rPr>
              </m:ctrlPr>
            </m:fPr>
            <m:num>
              <m:r>
                <m:rPr>
                  <m:sty m:val="bi"/>
                </m:rPr>
                <w:rPr>
                  <w:rFonts w:ascii="Cambria Math" w:hAnsi="Cambria Math"/>
                  <w:sz w:val="28"/>
                  <w:szCs w:val="28"/>
                </w:rPr>
                <m:t>∂</m:t>
              </m:r>
              <m:d>
                <m:dPr>
                  <m:ctrlPr>
                    <w:rPr>
                      <w:rFonts w:ascii="Cambria Math" w:hAnsi="Cambria Math"/>
                      <w:b/>
                      <w:bCs/>
                      <w:i/>
                      <w:sz w:val="28"/>
                      <w:szCs w:val="28"/>
                    </w:rPr>
                  </m:ctrlPr>
                </m:dPr>
                <m:e>
                  <m:r>
                    <m:rPr>
                      <m:sty m:val="bi"/>
                    </m:rPr>
                    <w:rPr>
                      <w:rFonts w:ascii="Cambria Math" w:hAnsi="Cambria Math"/>
                      <w:sz w:val="28"/>
                      <w:szCs w:val="28"/>
                    </w:rPr>
                    <m:t>ρw</m:t>
                  </m:r>
                </m:e>
              </m:d>
            </m:num>
            <m:den>
              <m:r>
                <m:rPr>
                  <m:sty m:val="bi"/>
                </m:rPr>
                <w:rPr>
                  <w:rFonts w:ascii="Cambria Math" w:hAnsi="Cambria Math"/>
                  <w:sz w:val="28"/>
                  <w:szCs w:val="28"/>
                </w:rPr>
                <m:t>∂x</m:t>
              </m:r>
            </m:den>
          </m:f>
          <m:r>
            <m:rPr>
              <m:sty m:val="bi"/>
            </m:rPr>
            <w:rPr>
              <w:rFonts w:ascii="Cambria Math" w:hAnsi="Cambria Math"/>
              <w:sz w:val="28"/>
              <w:szCs w:val="28"/>
            </w:rPr>
            <m:t>=0</m:t>
          </m:r>
        </m:oMath>
      </m:oMathPara>
    </w:p>
    <w:p w14:paraId="00CD284A" w14:textId="4E1DA43A" w:rsidR="00F90F11" w:rsidRDefault="00F90F11" w:rsidP="00F90F11">
      <w:pPr>
        <w:pStyle w:val="ListParagraph"/>
        <w:spacing w:after="0"/>
        <w:ind w:left="1080"/>
        <w:rPr>
          <w:rFonts w:eastAsiaTheme="minorEastAsia"/>
          <w:sz w:val="28"/>
          <w:szCs w:val="28"/>
        </w:rPr>
      </w:pPr>
      <w:r>
        <w:rPr>
          <w:rFonts w:eastAsiaTheme="minorEastAsia"/>
          <w:sz w:val="28"/>
          <w:szCs w:val="28"/>
        </w:rPr>
        <w:t>For an incompressible flow:</w:t>
      </w:r>
    </w:p>
    <w:p w14:paraId="62323011" w14:textId="154DD6BB" w:rsidR="00F90F11" w:rsidRPr="00E6272B" w:rsidRDefault="00E6272B" w:rsidP="00F90F11">
      <w:pPr>
        <w:pStyle w:val="ListParagraph"/>
        <w:spacing w:after="0"/>
        <w:ind w:left="1080"/>
        <w:rPr>
          <w:rFonts w:eastAsiaTheme="minorEastAsia"/>
          <w:b/>
          <w:bCs/>
          <w:sz w:val="23"/>
          <w:szCs w:val="23"/>
          <w:shd w:val="clear" w:color="auto" w:fill="FFFFFF"/>
        </w:rPr>
      </w:pPr>
      <m:oMath>
        <m:r>
          <w:rPr>
            <w:rFonts w:ascii="Cambria Math" w:hAnsi="Cambria Math"/>
            <w:sz w:val="28"/>
            <w:szCs w:val="28"/>
          </w:rPr>
          <m:t xml:space="preserve">                           </m:t>
        </m:r>
        <m:r>
          <m:rPr>
            <m:sty m:val="bi"/>
          </m:rPr>
          <w:rPr>
            <w:rFonts w:ascii="Cambria Math" w:hAnsi="Cambria Math"/>
            <w:sz w:val="28"/>
            <w:szCs w:val="28"/>
          </w:rPr>
          <m:t xml:space="preserve">    </m:t>
        </m:r>
        <m:f>
          <m:fPr>
            <m:ctrlPr>
              <w:rPr>
                <w:rFonts w:ascii="Cambria Math" w:hAnsi="Cambria Math"/>
                <w:b/>
                <w:bCs/>
                <w:i/>
                <w:sz w:val="28"/>
                <w:szCs w:val="28"/>
              </w:rPr>
            </m:ctrlPr>
          </m:fPr>
          <m:num>
            <m:r>
              <m:rPr>
                <m:sty m:val="bi"/>
              </m:rPr>
              <w:rPr>
                <w:rFonts w:ascii="Cambria Math" w:hAnsi="Cambria Math"/>
                <w:sz w:val="28"/>
                <w:szCs w:val="28"/>
              </w:rPr>
              <m:t>∂p</m:t>
            </m:r>
          </m:num>
          <m:den>
            <m:r>
              <m:rPr>
                <m:sty m:val="bi"/>
              </m:rPr>
              <w:rPr>
                <w:rFonts w:ascii="Cambria Math" w:hAnsi="Cambria Math"/>
                <w:sz w:val="28"/>
                <w:szCs w:val="28"/>
              </w:rPr>
              <m:t>∂t</m:t>
            </m:r>
          </m:den>
        </m:f>
        <m:r>
          <m:rPr>
            <m:sty m:val="bi"/>
          </m:rPr>
          <w:rPr>
            <w:rFonts w:ascii="Cambria Math" w:hAnsi="Cambria Math"/>
            <w:sz w:val="28"/>
            <w:szCs w:val="28"/>
          </w:rPr>
          <m:t>=0</m:t>
        </m:r>
      </m:oMath>
      <w:r w:rsidR="00F90F11" w:rsidRPr="00E6272B">
        <w:rPr>
          <w:rFonts w:eastAsiaTheme="minorEastAsia"/>
          <w:b/>
          <w:bCs/>
          <w:sz w:val="28"/>
          <w:szCs w:val="28"/>
        </w:rPr>
        <w:t xml:space="preserve">, </w:t>
      </w:r>
      <m:oMath>
        <m:r>
          <m:rPr>
            <m:sty m:val="bi"/>
          </m:rPr>
          <w:rPr>
            <w:rFonts w:ascii="Cambria Math" w:eastAsiaTheme="minorEastAsia" w:hAnsi="Cambria Math"/>
            <w:sz w:val="28"/>
            <w:szCs w:val="28"/>
          </w:rPr>
          <m:t xml:space="preserve">    </m:t>
        </m:r>
        <m:r>
          <m:rPr>
            <m:sty m:val="b"/>
          </m:rPr>
          <w:rPr>
            <w:rFonts w:ascii="Cambria Math" w:hAnsi="Cambria Math" w:cs="Cambria Math"/>
            <w:sz w:val="23"/>
            <w:szCs w:val="23"/>
            <w:shd w:val="clear" w:color="auto" w:fill="FFFFFF"/>
          </w:rPr>
          <m:t>∇.</m:t>
        </m:r>
        <m:d>
          <m:dPr>
            <m:ctrlPr>
              <w:rPr>
                <w:rFonts w:ascii="Cambria Math" w:hAnsi="Cambria Math" w:cs="Cambria Math"/>
                <w:b/>
                <w:bCs/>
                <w:sz w:val="23"/>
                <w:szCs w:val="23"/>
                <w:shd w:val="clear" w:color="auto" w:fill="FFFFFF"/>
              </w:rPr>
            </m:ctrlPr>
          </m:dPr>
          <m:e>
            <m:r>
              <m:rPr>
                <m:sty m:val="b"/>
              </m:rPr>
              <w:rPr>
                <w:rFonts w:ascii="Cambria Math" w:hAnsi="Cambria Math" w:cs="Cambria Math"/>
                <w:sz w:val="23"/>
                <w:szCs w:val="23"/>
                <w:shd w:val="clear" w:color="auto" w:fill="FFFFFF"/>
              </w:rPr>
              <m:t>ρ</m:t>
            </m:r>
            <m:acc>
              <m:accPr>
                <m:chr m:val="⃗"/>
                <m:ctrlPr>
                  <w:rPr>
                    <w:rFonts w:ascii="Cambria Math" w:hAnsi="Cambria Math" w:cs="Cambria Math"/>
                    <w:b/>
                    <w:bCs/>
                    <w:i/>
                    <w:sz w:val="23"/>
                    <w:szCs w:val="23"/>
                    <w:shd w:val="clear" w:color="auto" w:fill="FFFFFF"/>
                  </w:rPr>
                </m:ctrlPr>
              </m:accPr>
              <m:e>
                <m:r>
                  <m:rPr>
                    <m:sty m:val="bi"/>
                  </m:rPr>
                  <w:rPr>
                    <w:rFonts w:ascii="Cambria Math" w:hAnsi="Cambria Math" w:cs="Cambria Math"/>
                    <w:sz w:val="23"/>
                    <w:szCs w:val="23"/>
                    <w:shd w:val="clear" w:color="auto" w:fill="FFFFFF"/>
                  </w:rPr>
                  <m:t>v</m:t>
                </m:r>
              </m:e>
            </m:acc>
            <m:ctrlPr>
              <w:rPr>
                <w:rFonts w:ascii="Cambria Math" w:hAnsi="Cambria Math" w:cs="Cambria Math"/>
                <w:b/>
                <w:bCs/>
                <w:i/>
                <w:sz w:val="23"/>
                <w:szCs w:val="23"/>
                <w:shd w:val="clear" w:color="auto" w:fill="FFFFFF"/>
              </w:rPr>
            </m:ctrlPr>
          </m:e>
        </m:d>
        <m:r>
          <m:rPr>
            <m:sty m:val="bi"/>
          </m:rPr>
          <w:rPr>
            <w:rFonts w:ascii="Cambria Math" w:hAnsi="Cambria Math" w:cs="Cambria Math"/>
            <w:sz w:val="23"/>
            <w:szCs w:val="23"/>
            <w:shd w:val="clear" w:color="auto" w:fill="FFFFFF"/>
          </w:rPr>
          <m:t>=0</m:t>
        </m:r>
      </m:oMath>
    </w:p>
    <w:p w14:paraId="799CF2C8" w14:textId="77777777" w:rsidR="00E6272B" w:rsidRPr="00E6272B" w:rsidRDefault="00E6272B" w:rsidP="00F90F11">
      <w:pPr>
        <w:pStyle w:val="ListParagraph"/>
        <w:spacing w:after="0"/>
        <w:ind w:left="1080"/>
        <w:rPr>
          <w:rFonts w:eastAsiaTheme="minorEastAsia"/>
          <w:b/>
          <w:bCs/>
          <w:sz w:val="28"/>
          <w:szCs w:val="28"/>
          <w:shd w:val="clear" w:color="auto" w:fill="FFFFFF"/>
        </w:rPr>
      </w:pPr>
      <w:r w:rsidRPr="00E6272B">
        <w:rPr>
          <w:rFonts w:eastAsiaTheme="minorEastAsia"/>
          <w:sz w:val="28"/>
          <w:szCs w:val="28"/>
          <w:shd w:val="clear" w:color="auto" w:fill="FFFFFF"/>
        </w:rPr>
        <w:t>Thus</w:t>
      </w:r>
      <w:r w:rsidRPr="00E6272B">
        <w:rPr>
          <w:rFonts w:eastAsiaTheme="minorEastAsia"/>
          <w:b/>
          <w:bCs/>
          <w:sz w:val="28"/>
          <w:szCs w:val="28"/>
          <w:shd w:val="clear" w:color="auto" w:fill="FFFFFF"/>
        </w:rPr>
        <w:t>,</w:t>
      </w:r>
    </w:p>
    <w:p w14:paraId="451A7117" w14:textId="11154FA4" w:rsidR="00E6272B" w:rsidRPr="00E6272B" w:rsidRDefault="007053F9" w:rsidP="00F90F11">
      <w:pPr>
        <w:pStyle w:val="ListParagraph"/>
        <w:spacing w:after="0"/>
        <w:ind w:left="1080"/>
        <w:rPr>
          <w:rFonts w:eastAsiaTheme="minorEastAsia"/>
          <w:b/>
          <w:bCs/>
          <w:sz w:val="23"/>
          <w:szCs w:val="23"/>
          <w:shd w:val="clear" w:color="auto" w:fill="FFFFFF"/>
        </w:rPr>
      </w:pPr>
      <m:oMathPara>
        <m:oMath>
          <m:f>
            <m:fPr>
              <m:ctrlPr>
                <w:rPr>
                  <w:rFonts w:ascii="Cambria Math" w:hAnsi="Cambria Math"/>
                  <w:b/>
                  <w:bCs/>
                  <w:i/>
                  <w:sz w:val="28"/>
                  <w:szCs w:val="28"/>
                </w:rPr>
              </m:ctrlPr>
            </m:fPr>
            <m:num>
              <m:r>
                <m:rPr>
                  <m:sty m:val="bi"/>
                </m:rPr>
                <w:rPr>
                  <w:rFonts w:ascii="Cambria Math" w:hAnsi="Cambria Math"/>
                  <w:sz w:val="28"/>
                  <w:szCs w:val="28"/>
                </w:rPr>
                <m:t>∂</m:t>
              </m:r>
              <m:d>
                <m:dPr>
                  <m:ctrlPr>
                    <w:rPr>
                      <w:rFonts w:ascii="Cambria Math" w:hAnsi="Cambria Math"/>
                      <w:b/>
                      <w:bCs/>
                      <w:i/>
                      <w:sz w:val="28"/>
                      <w:szCs w:val="28"/>
                    </w:rPr>
                  </m:ctrlPr>
                </m:dPr>
                <m:e>
                  <m:r>
                    <m:rPr>
                      <m:sty m:val="bi"/>
                    </m:rPr>
                    <w:rPr>
                      <w:rFonts w:ascii="Cambria Math" w:hAnsi="Cambria Math"/>
                      <w:sz w:val="28"/>
                      <w:szCs w:val="28"/>
                    </w:rPr>
                    <m:t>u</m:t>
                  </m:r>
                </m:e>
              </m:d>
            </m:num>
            <m:den>
              <m:r>
                <m:rPr>
                  <m:sty m:val="bi"/>
                </m:rPr>
                <w:rPr>
                  <w:rFonts w:ascii="Cambria Math" w:hAnsi="Cambria Math"/>
                  <w:sz w:val="28"/>
                  <w:szCs w:val="28"/>
                </w:rPr>
                <m:t>∂x</m:t>
              </m:r>
            </m:den>
          </m:f>
          <m:r>
            <m:rPr>
              <m:sty m:val="bi"/>
            </m:rPr>
            <w:rPr>
              <w:rFonts w:ascii="Cambria Math" w:hAnsi="Cambria Math"/>
              <w:sz w:val="28"/>
              <w:szCs w:val="28"/>
            </w:rPr>
            <m:t xml:space="preserve">+ </m:t>
          </m:r>
          <m:f>
            <m:fPr>
              <m:ctrlPr>
                <w:rPr>
                  <w:rFonts w:ascii="Cambria Math" w:hAnsi="Cambria Math"/>
                  <w:b/>
                  <w:bCs/>
                  <w:i/>
                  <w:sz w:val="28"/>
                  <w:szCs w:val="28"/>
                </w:rPr>
              </m:ctrlPr>
            </m:fPr>
            <m:num>
              <m:r>
                <m:rPr>
                  <m:sty m:val="bi"/>
                </m:rPr>
                <w:rPr>
                  <w:rFonts w:ascii="Cambria Math" w:hAnsi="Cambria Math"/>
                  <w:sz w:val="28"/>
                  <w:szCs w:val="28"/>
                </w:rPr>
                <m:t>∂</m:t>
              </m:r>
              <m:d>
                <m:dPr>
                  <m:ctrlPr>
                    <w:rPr>
                      <w:rFonts w:ascii="Cambria Math" w:hAnsi="Cambria Math"/>
                      <w:b/>
                      <w:bCs/>
                      <w:i/>
                      <w:sz w:val="28"/>
                      <w:szCs w:val="28"/>
                    </w:rPr>
                  </m:ctrlPr>
                </m:dPr>
                <m:e>
                  <m:r>
                    <m:rPr>
                      <m:sty m:val="bi"/>
                    </m:rPr>
                    <w:rPr>
                      <w:rFonts w:ascii="Cambria Math" w:hAnsi="Cambria Math"/>
                      <w:sz w:val="28"/>
                      <w:szCs w:val="28"/>
                    </w:rPr>
                    <m:t>v</m:t>
                  </m:r>
                </m:e>
              </m:d>
            </m:num>
            <m:den>
              <m:r>
                <m:rPr>
                  <m:sty m:val="bi"/>
                </m:rPr>
                <w:rPr>
                  <w:rFonts w:ascii="Cambria Math" w:hAnsi="Cambria Math"/>
                  <w:sz w:val="28"/>
                  <w:szCs w:val="28"/>
                </w:rPr>
                <m:t>∂x</m:t>
              </m:r>
            </m:den>
          </m:f>
          <m:r>
            <m:rPr>
              <m:sty m:val="bi"/>
            </m:rPr>
            <w:rPr>
              <w:rFonts w:ascii="Cambria Math" w:hAnsi="Cambria Math"/>
              <w:sz w:val="28"/>
              <w:szCs w:val="28"/>
            </w:rPr>
            <m:t>+</m:t>
          </m:r>
          <m:f>
            <m:fPr>
              <m:ctrlPr>
                <w:rPr>
                  <w:rFonts w:ascii="Cambria Math" w:hAnsi="Cambria Math"/>
                  <w:b/>
                  <w:bCs/>
                  <w:i/>
                  <w:sz w:val="28"/>
                  <w:szCs w:val="28"/>
                </w:rPr>
              </m:ctrlPr>
            </m:fPr>
            <m:num>
              <m:r>
                <m:rPr>
                  <m:sty m:val="bi"/>
                </m:rPr>
                <w:rPr>
                  <w:rFonts w:ascii="Cambria Math" w:hAnsi="Cambria Math"/>
                  <w:sz w:val="28"/>
                  <w:szCs w:val="28"/>
                </w:rPr>
                <m:t>∂</m:t>
              </m:r>
              <m:d>
                <m:dPr>
                  <m:ctrlPr>
                    <w:rPr>
                      <w:rFonts w:ascii="Cambria Math" w:hAnsi="Cambria Math"/>
                      <w:b/>
                      <w:bCs/>
                      <w:i/>
                      <w:sz w:val="28"/>
                      <w:szCs w:val="28"/>
                    </w:rPr>
                  </m:ctrlPr>
                </m:dPr>
                <m:e>
                  <m:r>
                    <m:rPr>
                      <m:sty m:val="bi"/>
                    </m:rPr>
                    <w:rPr>
                      <w:rFonts w:ascii="Cambria Math" w:hAnsi="Cambria Math"/>
                      <w:sz w:val="28"/>
                      <w:szCs w:val="28"/>
                    </w:rPr>
                    <m:t>w</m:t>
                  </m:r>
                </m:e>
              </m:d>
            </m:num>
            <m:den>
              <m:r>
                <m:rPr>
                  <m:sty m:val="bi"/>
                </m:rPr>
                <w:rPr>
                  <w:rFonts w:ascii="Cambria Math" w:hAnsi="Cambria Math"/>
                  <w:sz w:val="28"/>
                  <w:szCs w:val="28"/>
                </w:rPr>
                <m:t>∂x</m:t>
              </m:r>
            </m:den>
          </m:f>
          <m:r>
            <m:rPr>
              <m:sty m:val="bi"/>
            </m:rPr>
            <w:rPr>
              <w:rFonts w:ascii="Cambria Math" w:hAnsi="Cambria Math"/>
              <w:sz w:val="28"/>
              <w:szCs w:val="28"/>
            </w:rPr>
            <m:t>=0</m:t>
          </m:r>
        </m:oMath>
      </m:oMathPara>
    </w:p>
    <w:p w14:paraId="1E810658" w14:textId="77777777" w:rsidR="00E6272B" w:rsidRPr="00E6272B" w:rsidRDefault="00E6272B" w:rsidP="00F90F11">
      <w:pPr>
        <w:pStyle w:val="ListParagraph"/>
        <w:spacing w:after="0"/>
        <w:ind w:left="1080"/>
        <w:rPr>
          <w:rFonts w:eastAsiaTheme="minorEastAsia"/>
          <w:sz w:val="28"/>
          <w:szCs w:val="28"/>
        </w:rPr>
      </w:pPr>
    </w:p>
    <w:p w14:paraId="6C145BE5" w14:textId="6A03A4FD" w:rsidR="00F90F11" w:rsidRDefault="00E6272B" w:rsidP="00E6272B">
      <w:pPr>
        <w:pStyle w:val="ListParagraph"/>
        <w:numPr>
          <w:ilvl w:val="0"/>
          <w:numId w:val="11"/>
        </w:numPr>
        <w:spacing w:after="0"/>
        <w:rPr>
          <w:rFonts w:eastAsiaTheme="minorEastAsia"/>
          <w:sz w:val="28"/>
          <w:szCs w:val="28"/>
        </w:rPr>
      </w:pPr>
      <w:r>
        <w:rPr>
          <w:rFonts w:eastAsiaTheme="minorEastAsia"/>
          <w:sz w:val="28"/>
          <w:szCs w:val="28"/>
        </w:rPr>
        <w:t>N-S Equation:</w:t>
      </w:r>
    </w:p>
    <w:p w14:paraId="28DD75B9" w14:textId="77777777" w:rsidR="0003494C" w:rsidRDefault="0003494C" w:rsidP="0003494C">
      <w:pPr>
        <w:pStyle w:val="ListParagraph"/>
        <w:spacing w:after="0"/>
        <w:ind w:left="1080"/>
        <w:rPr>
          <w:rFonts w:eastAsiaTheme="minorEastAsia"/>
          <w:sz w:val="28"/>
          <w:szCs w:val="28"/>
        </w:rPr>
      </w:pPr>
    </w:p>
    <w:p w14:paraId="697DC1AF" w14:textId="03E1E2AB" w:rsidR="00E6272B" w:rsidRDefault="00E6272B" w:rsidP="00E6272B">
      <w:pPr>
        <w:pStyle w:val="ListParagraph"/>
        <w:spacing w:after="0"/>
        <w:ind w:left="1080"/>
        <w:rPr>
          <w:rFonts w:eastAsiaTheme="minorEastAsia"/>
          <w:sz w:val="28"/>
          <w:szCs w:val="28"/>
        </w:rPr>
      </w:pPr>
      <w:r>
        <w:rPr>
          <w:rFonts w:eastAsiaTheme="minorEastAsia"/>
          <w:sz w:val="28"/>
          <w:szCs w:val="28"/>
        </w:rPr>
        <w:t>X-Direction component:</w:t>
      </w:r>
    </w:p>
    <w:p w14:paraId="502A5A95" w14:textId="18D06907" w:rsidR="00E6272B" w:rsidRPr="0003494C" w:rsidRDefault="007053F9" w:rsidP="00E6272B">
      <w:pPr>
        <w:pStyle w:val="ListParagraph"/>
        <w:spacing w:after="0"/>
        <w:ind w:left="1080"/>
        <w:rPr>
          <w:rFonts w:eastAsiaTheme="minorEastAsia"/>
          <w:b/>
          <w:bCs/>
          <w:sz w:val="23"/>
          <w:szCs w:val="23"/>
          <w:shd w:val="clear" w:color="auto" w:fill="FFFFFF"/>
        </w:rPr>
      </w:pPr>
      <m:oMathPara>
        <m:oMath>
          <m:f>
            <m:fPr>
              <m:ctrlPr>
                <w:rPr>
                  <w:rFonts w:ascii="Cambria Math" w:eastAsiaTheme="minorEastAsia" w:hAnsi="Cambria Math"/>
                  <w:b/>
                  <w:bCs/>
                  <w:i/>
                  <w:sz w:val="28"/>
                  <w:szCs w:val="28"/>
                </w:rPr>
              </m:ctrlPr>
            </m:fPr>
            <m:num>
              <m:r>
                <m:rPr>
                  <m:sty m:val="bi"/>
                </m:rPr>
                <w:rPr>
                  <w:rFonts w:ascii="Cambria Math" w:hAnsi="Cambria Math"/>
                  <w:sz w:val="28"/>
                  <w:szCs w:val="28"/>
                </w:rPr>
                <m:t>∂(ρu)</m:t>
              </m:r>
            </m:num>
            <m:den>
              <m:r>
                <m:rPr>
                  <m:sty m:val="bi"/>
                </m:rPr>
                <w:rPr>
                  <w:rFonts w:ascii="Cambria Math" w:hAnsi="Cambria Math"/>
                  <w:sz w:val="28"/>
                  <w:szCs w:val="28"/>
                </w:rPr>
                <m:t>∂t</m:t>
              </m:r>
            </m:den>
          </m:f>
          <m:r>
            <m:rPr>
              <m:sty m:val="bi"/>
            </m:rPr>
            <w:rPr>
              <w:rFonts w:ascii="Cambria Math" w:eastAsiaTheme="minorEastAsia" w:hAnsi="Cambria Math"/>
              <w:sz w:val="28"/>
              <w:szCs w:val="28"/>
            </w:rPr>
            <m:t>+</m:t>
          </m:r>
          <m:r>
            <m:rPr>
              <m:sty m:val="b"/>
            </m:rPr>
            <w:rPr>
              <w:rFonts w:ascii="Cambria Math" w:hAnsi="Cambria Math" w:cs="Cambria Math"/>
              <w:sz w:val="23"/>
              <w:szCs w:val="23"/>
              <w:shd w:val="clear" w:color="auto" w:fill="FFFFFF"/>
            </w:rPr>
            <m:t>∇</m:t>
          </m:r>
          <m:d>
            <m:dPr>
              <m:ctrlPr>
                <w:rPr>
                  <w:rFonts w:ascii="Cambria Math" w:hAnsi="Cambria Math" w:cs="Cambria Math"/>
                  <w:b/>
                  <w:bCs/>
                  <w:sz w:val="23"/>
                  <w:szCs w:val="23"/>
                  <w:shd w:val="clear" w:color="auto" w:fill="FFFFFF"/>
                </w:rPr>
              </m:ctrlPr>
            </m:dPr>
            <m:e>
              <m:r>
                <m:rPr>
                  <m:sty m:val="b"/>
                </m:rPr>
                <w:rPr>
                  <w:rFonts w:ascii="Cambria Math" w:hAnsi="Cambria Math" w:cs="Cambria Math"/>
                  <w:sz w:val="23"/>
                  <w:szCs w:val="23"/>
                  <w:shd w:val="clear" w:color="auto" w:fill="FFFFFF"/>
                </w:rPr>
                <m:t>ρuV</m:t>
              </m:r>
            </m:e>
          </m:d>
          <m:r>
            <m:rPr>
              <m:sty m:val="b"/>
            </m:rPr>
            <w:rPr>
              <w:rFonts w:ascii="Cambria Math" w:hAnsi="Cambria Math" w:cs="Cambria Math"/>
              <w:sz w:val="23"/>
              <w:szCs w:val="23"/>
              <w:shd w:val="clear" w:color="auto" w:fill="FFFFFF"/>
            </w:rPr>
            <m:t>=-</m:t>
          </m:r>
          <m:f>
            <m:fPr>
              <m:ctrlPr>
                <w:rPr>
                  <w:rFonts w:ascii="Cambria Math" w:hAnsi="Cambria Math" w:cs="Cambria Math"/>
                  <w:b/>
                  <w:bCs/>
                  <w:sz w:val="23"/>
                  <w:szCs w:val="23"/>
                  <w:shd w:val="clear" w:color="auto" w:fill="FFFFFF"/>
                </w:rPr>
              </m:ctrlPr>
            </m:fPr>
            <m:num>
              <m:r>
                <m:rPr>
                  <m:sty m:val="b"/>
                </m:rPr>
                <w:rPr>
                  <w:rFonts w:ascii="Cambria Math" w:hAnsi="Cambria Math" w:cs="Cambria Math"/>
                  <w:sz w:val="23"/>
                  <w:szCs w:val="23"/>
                  <w:shd w:val="clear" w:color="auto" w:fill="FFFFFF"/>
                </w:rPr>
                <m:t>∂p</m:t>
              </m:r>
            </m:num>
            <m:den>
              <m:r>
                <m:rPr>
                  <m:sty m:val="b"/>
                </m:rPr>
                <w:rPr>
                  <w:rFonts w:ascii="Cambria Math" w:hAnsi="Cambria Math" w:cs="Cambria Math"/>
                  <w:sz w:val="23"/>
                  <w:szCs w:val="23"/>
                  <w:shd w:val="clear" w:color="auto" w:fill="FFFFFF"/>
                </w:rPr>
                <m:t>∂x</m:t>
              </m:r>
            </m:den>
          </m:f>
          <m:r>
            <m:rPr>
              <m:sty m:val="bi"/>
            </m:rPr>
            <w:rPr>
              <w:rFonts w:ascii="Cambria Math" w:hAnsi="Cambria Math" w:cs="Cambria Math"/>
              <w:sz w:val="23"/>
              <w:szCs w:val="23"/>
              <w:shd w:val="clear" w:color="auto" w:fill="FFFFFF"/>
            </w:rPr>
            <m:t>+</m:t>
          </m:r>
          <m:f>
            <m:fPr>
              <m:ctrlPr>
                <w:rPr>
                  <w:rFonts w:ascii="Cambria Math" w:hAnsi="Cambria Math" w:cs="Cambria Math"/>
                  <w:b/>
                  <w:bCs/>
                  <w:i/>
                  <w:sz w:val="23"/>
                  <w:szCs w:val="23"/>
                  <w:shd w:val="clear" w:color="auto" w:fill="FFFFFF"/>
                </w:rPr>
              </m:ctrlPr>
            </m:fPr>
            <m:num>
              <m:r>
                <m:rPr>
                  <m:sty m:val="bi"/>
                </m:rPr>
                <w:rPr>
                  <w:rFonts w:ascii="Cambria Math" w:hAnsi="Cambria Math" w:cs="Cambria Math"/>
                  <w:sz w:val="23"/>
                  <w:szCs w:val="23"/>
                  <w:shd w:val="clear" w:color="auto" w:fill="FFFFFF"/>
                </w:rPr>
                <m:t>∂τxx</m:t>
              </m:r>
            </m:num>
            <m:den>
              <m:r>
                <m:rPr>
                  <m:sty m:val="bi"/>
                </m:rPr>
                <w:rPr>
                  <w:rFonts w:ascii="Cambria Math" w:hAnsi="Cambria Math" w:cs="Cambria Math"/>
                  <w:sz w:val="23"/>
                  <w:szCs w:val="23"/>
                  <w:shd w:val="clear" w:color="auto" w:fill="FFFFFF"/>
                </w:rPr>
                <m:t>∂x</m:t>
              </m:r>
            </m:den>
          </m:f>
          <m:r>
            <m:rPr>
              <m:sty m:val="bi"/>
            </m:rPr>
            <w:rPr>
              <w:rFonts w:ascii="Cambria Math" w:hAnsi="Cambria Math" w:cs="Cambria Math"/>
              <w:sz w:val="23"/>
              <w:szCs w:val="23"/>
              <w:shd w:val="clear" w:color="auto" w:fill="FFFFFF"/>
            </w:rPr>
            <m:t>+</m:t>
          </m:r>
          <m:f>
            <m:fPr>
              <m:ctrlPr>
                <w:rPr>
                  <w:rFonts w:ascii="Cambria Math" w:hAnsi="Cambria Math" w:cs="Cambria Math"/>
                  <w:b/>
                  <w:bCs/>
                  <w:i/>
                  <w:sz w:val="23"/>
                  <w:szCs w:val="23"/>
                  <w:shd w:val="clear" w:color="auto" w:fill="FFFFFF"/>
                </w:rPr>
              </m:ctrlPr>
            </m:fPr>
            <m:num>
              <m:r>
                <m:rPr>
                  <m:sty m:val="bi"/>
                </m:rPr>
                <w:rPr>
                  <w:rFonts w:ascii="Cambria Math" w:hAnsi="Cambria Math" w:cs="Cambria Math"/>
                  <w:sz w:val="23"/>
                  <w:szCs w:val="23"/>
                  <w:shd w:val="clear" w:color="auto" w:fill="FFFFFF"/>
                </w:rPr>
                <m:t>∂τyx</m:t>
              </m:r>
            </m:num>
            <m:den>
              <m:r>
                <m:rPr>
                  <m:sty m:val="bi"/>
                </m:rPr>
                <w:rPr>
                  <w:rFonts w:ascii="Cambria Math" w:hAnsi="Cambria Math" w:cs="Cambria Math"/>
                  <w:sz w:val="23"/>
                  <w:szCs w:val="23"/>
                  <w:shd w:val="clear" w:color="auto" w:fill="FFFFFF"/>
                </w:rPr>
                <m:t>∂y</m:t>
              </m:r>
            </m:den>
          </m:f>
          <m:r>
            <m:rPr>
              <m:sty m:val="bi"/>
            </m:rPr>
            <w:rPr>
              <w:rFonts w:ascii="Cambria Math" w:hAnsi="Cambria Math" w:cs="Cambria Math"/>
              <w:sz w:val="23"/>
              <w:szCs w:val="23"/>
              <w:shd w:val="clear" w:color="auto" w:fill="FFFFFF"/>
            </w:rPr>
            <m:t>+</m:t>
          </m:r>
          <m:f>
            <m:fPr>
              <m:ctrlPr>
                <w:rPr>
                  <w:rFonts w:ascii="Cambria Math" w:hAnsi="Cambria Math" w:cs="Cambria Math"/>
                  <w:b/>
                  <w:bCs/>
                  <w:i/>
                  <w:sz w:val="23"/>
                  <w:szCs w:val="23"/>
                  <w:shd w:val="clear" w:color="auto" w:fill="FFFFFF"/>
                </w:rPr>
              </m:ctrlPr>
            </m:fPr>
            <m:num>
              <m:r>
                <m:rPr>
                  <m:sty m:val="bi"/>
                </m:rPr>
                <w:rPr>
                  <w:rFonts w:ascii="Cambria Math" w:hAnsi="Cambria Math" w:cs="Cambria Math"/>
                  <w:sz w:val="23"/>
                  <w:szCs w:val="23"/>
                  <w:shd w:val="clear" w:color="auto" w:fill="FFFFFF"/>
                </w:rPr>
                <m:t>∂τzx</m:t>
              </m:r>
            </m:num>
            <m:den>
              <m:r>
                <m:rPr>
                  <m:sty m:val="bi"/>
                </m:rPr>
                <w:rPr>
                  <w:rFonts w:ascii="Cambria Math" w:hAnsi="Cambria Math" w:cs="Cambria Math"/>
                  <w:sz w:val="23"/>
                  <w:szCs w:val="23"/>
                  <w:shd w:val="clear" w:color="auto" w:fill="FFFFFF"/>
                </w:rPr>
                <m:t>∂z</m:t>
              </m:r>
            </m:den>
          </m:f>
          <m:r>
            <m:rPr>
              <m:sty m:val="bi"/>
            </m:rPr>
            <w:rPr>
              <w:rFonts w:ascii="Cambria Math" w:hAnsi="Cambria Math" w:cs="Cambria Math"/>
              <w:sz w:val="23"/>
              <w:szCs w:val="23"/>
              <w:shd w:val="clear" w:color="auto" w:fill="FFFFFF"/>
            </w:rPr>
            <m:t>+ρfx</m:t>
          </m:r>
        </m:oMath>
      </m:oMathPara>
    </w:p>
    <w:p w14:paraId="2832A93B" w14:textId="7443A55B" w:rsidR="00E6272B" w:rsidRDefault="00E6272B" w:rsidP="00E6272B">
      <w:pPr>
        <w:pStyle w:val="ListParagraph"/>
        <w:spacing w:after="0"/>
        <w:ind w:left="1080"/>
        <w:rPr>
          <w:rFonts w:eastAsiaTheme="minorEastAsia"/>
          <w:sz w:val="28"/>
          <w:szCs w:val="28"/>
        </w:rPr>
      </w:pPr>
      <w:r>
        <w:rPr>
          <w:rFonts w:eastAsiaTheme="minorEastAsia"/>
          <w:sz w:val="28"/>
          <w:szCs w:val="28"/>
        </w:rPr>
        <w:t>Y-Direction Component:</w:t>
      </w:r>
    </w:p>
    <w:p w14:paraId="4CA649BA" w14:textId="4BD47B24" w:rsidR="00E6272B" w:rsidRPr="0003494C" w:rsidRDefault="007053F9" w:rsidP="00E6272B">
      <w:pPr>
        <w:pStyle w:val="ListParagraph"/>
        <w:spacing w:after="0"/>
        <w:ind w:left="1080"/>
        <w:rPr>
          <w:rFonts w:eastAsiaTheme="minorEastAsia"/>
          <w:b/>
          <w:bCs/>
          <w:sz w:val="23"/>
          <w:szCs w:val="23"/>
          <w:shd w:val="clear" w:color="auto" w:fill="FFFFFF"/>
        </w:rPr>
      </w:pPr>
      <m:oMathPara>
        <m:oMath>
          <m:f>
            <m:fPr>
              <m:ctrlPr>
                <w:rPr>
                  <w:rFonts w:ascii="Cambria Math" w:eastAsiaTheme="minorEastAsia" w:hAnsi="Cambria Math"/>
                  <w:b/>
                  <w:bCs/>
                  <w:i/>
                  <w:sz w:val="28"/>
                  <w:szCs w:val="28"/>
                </w:rPr>
              </m:ctrlPr>
            </m:fPr>
            <m:num>
              <m:r>
                <m:rPr>
                  <m:sty m:val="bi"/>
                </m:rPr>
                <w:rPr>
                  <w:rFonts w:ascii="Cambria Math" w:hAnsi="Cambria Math"/>
                  <w:sz w:val="28"/>
                  <w:szCs w:val="28"/>
                </w:rPr>
                <m:t>∂(ρv)</m:t>
              </m:r>
            </m:num>
            <m:den>
              <m:r>
                <m:rPr>
                  <m:sty m:val="bi"/>
                </m:rPr>
                <w:rPr>
                  <w:rFonts w:ascii="Cambria Math" w:hAnsi="Cambria Math"/>
                  <w:sz w:val="28"/>
                  <w:szCs w:val="28"/>
                </w:rPr>
                <m:t>∂t</m:t>
              </m:r>
            </m:den>
          </m:f>
          <m:r>
            <m:rPr>
              <m:sty m:val="bi"/>
            </m:rPr>
            <w:rPr>
              <w:rFonts w:ascii="Cambria Math" w:eastAsiaTheme="minorEastAsia" w:hAnsi="Cambria Math"/>
              <w:sz w:val="28"/>
              <w:szCs w:val="28"/>
            </w:rPr>
            <m:t>+</m:t>
          </m:r>
          <m:r>
            <m:rPr>
              <m:sty m:val="b"/>
            </m:rPr>
            <w:rPr>
              <w:rFonts w:ascii="Cambria Math" w:hAnsi="Cambria Math" w:cs="Cambria Math"/>
              <w:sz w:val="23"/>
              <w:szCs w:val="23"/>
              <w:shd w:val="clear" w:color="auto" w:fill="FFFFFF"/>
            </w:rPr>
            <m:t>∇</m:t>
          </m:r>
          <m:d>
            <m:dPr>
              <m:ctrlPr>
                <w:rPr>
                  <w:rFonts w:ascii="Cambria Math" w:hAnsi="Cambria Math" w:cs="Cambria Math"/>
                  <w:b/>
                  <w:bCs/>
                  <w:sz w:val="23"/>
                  <w:szCs w:val="23"/>
                  <w:shd w:val="clear" w:color="auto" w:fill="FFFFFF"/>
                </w:rPr>
              </m:ctrlPr>
            </m:dPr>
            <m:e>
              <m:r>
                <m:rPr>
                  <m:sty m:val="b"/>
                </m:rPr>
                <w:rPr>
                  <w:rFonts w:ascii="Cambria Math" w:hAnsi="Cambria Math" w:cs="Cambria Math"/>
                  <w:sz w:val="23"/>
                  <w:szCs w:val="23"/>
                  <w:shd w:val="clear" w:color="auto" w:fill="FFFFFF"/>
                </w:rPr>
                <m:t>ρvV</m:t>
              </m:r>
            </m:e>
          </m:d>
          <m:r>
            <m:rPr>
              <m:sty m:val="b"/>
            </m:rPr>
            <w:rPr>
              <w:rFonts w:ascii="Cambria Math" w:hAnsi="Cambria Math" w:cs="Cambria Math"/>
              <w:sz w:val="23"/>
              <w:szCs w:val="23"/>
              <w:shd w:val="clear" w:color="auto" w:fill="FFFFFF"/>
            </w:rPr>
            <m:t>=-</m:t>
          </m:r>
          <m:f>
            <m:fPr>
              <m:ctrlPr>
                <w:rPr>
                  <w:rFonts w:ascii="Cambria Math" w:hAnsi="Cambria Math" w:cs="Cambria Math"/>
                  <w:b/>
                  <w:bCs/>
                  <w:sz w:val="23"/>
                  <w:szCs w:val="23"/>
                  <w:shd w:val="clear" w:color="auto" w:fill="FFFFFF"/>
                </w:rPr>
              </m:ctrlPr>
            </m:fPr>
            <m:num>
              <m:r>
                <m:rPr>
                  <m:sty m:val="b"/>
                </m:rPr>
                <w:rPr>
                  <w:rFonts w:ascii="Cambria Math" w:hAnsi="Cambria Math" w:cs="Cambria Math"/>
                  <w:sz w:val="23"/>
                  <w:szCs w:val="23"/>
                  <w:shd w:val="clear" w:color="auto" w:fill="FFFFFF"/>
                </w:rPr>
                <m:t>∂p</m:t>
              </m:r>
            </m:num>
            <m:den>
              <m:r>
                <m:rPr>
                  <m:sty m:val="b"/>
                </m:rPr>
                <w:rPr>
                  <w:rFonts w:ascii="Cambria Math" w:hAnsi="Cambria Math" w:cs="Cambria Math"/>
                  <w:sz w:val="23"/>
                  <w:szCs w:val="23"/>
                  <w:shd w:val="clear" w:color="auto" w:fill="FFFFFF"/>
                </w:rPr>
                <m:t>∂y</m:t>
              </m:r>
            </m:den>
          </m:f>
          <m:r>
            <m:rPr>
              <m:sty m:val="bi"/>
            </m:rPr>
            <w:rPr>
              <w:rFonts w:ascii="Cambria Math" w:hAnsi="Cambria Math" w:cs="Cambria Math"/>
              <w:sz w:val="23"/>
              <w:szCs w:val="23"/>
              <w:shd w:val="clear" w:color="auto" w:fill="FFFFFF"/>
            </w:rPr>
            <m:t>+</m:t>
          </m:r>
          <m:f>
            <m:fPr>
              <m:ctrlPr>
                <w:rPr>
                  <w:rFonts w:ascii="Cambria Math" w:hAnsi="Cambria Math" w:cs="Cambria Math"/>
                  <w:b/>
                  <w:bCs/>
                  <w:i/>
                  <w:sz w:val="23"/>
                  <w:szCs w:val="23"/>
                  <w:shd w:val="clear" w:color="auto" w:fill="FFFFFF"/>
                </w:rPr>
              </m:ctrlPr>
            </m:fPr>
            <m:num>
              <m:r>
                <m:rPr>
                  <m:sty m:val="bi"/>
                </m:rPr>
                <w:rPr>
                  <w:rFonts w:ascii="Cambria Math" w:hAnsi="Cambria Math" w:cs="Cambria Math"/>
                  <w:sz w:val="23"/>
                  <w:szCs w:val="23"/>
                  <w:shd w:val="clear" w:color="auto" w:fill="FFFFFF"/>
                </w:rPr>
                <m:t>∂τxy</m:t>
              </m:r>
            </m:num>
            <m:den>
              <m:r>
                <m:rPr>
                  <m:sty m:val="bi"/>
                </m:rPr>
                <w:rPr>
                  <w:rFonts w:ascii="Cambria Math" w:hAnsi="Cambria Math" w:cs="Cambria Math"/>
                  <w:sz w:val="23"/>
                  <w:szCs w:val="23"/>
                  <w:shd w:val="clear" w:color="auto" w:fill="FFFFFF"/>
                </w:rPr>
                <m:t>∂x</m:t>
              </m:r>
            </m:den>
          </m:f>
          <m:r>
            <m:rPr>
              <m:sty m:val="bi"/>
            </m:rPr>
            <w:rPr>
              <w:rFonts w:ascii="Cambria Math" w:hAnsi="Cambria Math" w:cs="Cambria Math"/>
              <w:sz w:val="23"/>
              <w:szCs w:val="23"/>
              <w:shd w:val="clear" w:color="auto" w:fill="FFFFFF"/>
            </w:rPr>
            <m:t>+</m:t>
          </m:r>
          <m:f>
            <m:fPr>
              <m:ctrlPr>
                <w:rPr>
                  <w:rFonts w:ascii="Cambria Math" w:hAnsi="Cambria Math" w:cs="Cambria Math"/>
                  <w:b/>
                  <w:bCs/>
                  <w:i/>
                  <w:sz w:val="23"/>
                  <w:szCs w:val="23"/>
                  <w:shd w:val="clear" w:color="auto" w:fill="FFFFFF"/>
                </w:rPr>
              </m:ctrlPr>
            </m:fPr>
            <m:num>
              <m:r>
                <m:rPr>
                  <m:sty m:val="bi"/>
                </m:rPr>
                <w:rPr>
                  <w:rFonts w:ascii="Cambria Math" w:hAnsi="Cambria Math" w:cs="Cambria Math"/>
                  <w:sz w:val="23"/>
                  <w:szCs w:val="23"/>
                  <w:shd w:val="clear" w:color="auto" w:fill="FFFFFF"/>
                </w:rPr>
                <m:t>∂τyy</m:t>
              </m:r>
            </m:num>
            <m:den>
              <m:r>
                <m:rPr>
                  <m:sty m:val="bi"/>
                </m:rPr>
                <w:rPr>
                  <w:rFonts w:ascii="Cambria Math" w:hAnsi="Cambria Math" w:cs="Cambria Math"/>
                  <w:sz w:val="23"/>
                  <w:szCs w:val="23"/>
                  <w:shd w:val="clear" w:color="auto" w:fill="FFFFFF"/>
                </w:rPr>
                <m:t>∂y</m:t>
              </m:r>
            </m:den>
          </m:f>
          <m:r>
            <m:rPr>
              <m:sty m:val="bi"/>
            </m:rPr>
            <w:rPr>
              <w:rFonts w:ascii="Cambria Math" w:hAnsi="Cambria Math" w:cs="Cambria Math"/>
              <w:sz w:val="23"/>
              <w:szCs w:val="23"/>
              <w:shd w:val="clear" w:color="auto" w:fill="FFFFFF"/>
            </w:rPr>
            <m:t>+</m:t>
          </m:r>
          <m:f>
            <m:fPr>
              <m:ctrlPr>
                <w:rPr>
                  <w:rFonts w:ascii="Cambria Math" w:hAnsi="Cambria Math" w:cs="Cambria Math"/>
                  <w:b/>
                  <w:bCs/>
                  <w:i/>
                  <w:sz w:val="23"/>
                  <w:szCs w:val="23"/>
                  <w:shd w:val="clear" w:color="auto" w:fill="FFFFFF"/>
                </w:rPr>
              </m:ctrlPr>
            </m:fPr>
            <m:num>
              <m:r>
                <m:rPr>
                  <m:sty m:val="bi"/>
                </m:rPr>
                <w:rPr>
                  <w:rFonts w:ascii="Cambria Math" w:hAnsi="Cambria Math" w:cs="Cambria Math"/>
                  <w:sz w:val="23"/>
                  <w:szCs w:val="23"/>
                  <w:shd w:val="clear" w:color="auto" w:fill="FFFFFF"/>
                </w:rPr>
                <m:t>∂τzy</m:t>
              </m:r>
            </m:num>
            <m:den>
              <m:r>
                <m:rPr>
                  <m:sty m:val="bi"/>
                </m:rPr>
                <w:rPr>
                  <w:rFonts w:ascii="Cambria Math" w:hAnsi="Cambria Math" w:cs="Cambria Math"/>
                  <w:sz w:val="23"/>
                  <w:szCs w:val="23"/>
                  <w:shd w:val="clear" w:color="auto" w:fill="FFFFFF"/>
                </w:rPr>
                <m:t>∂z</m:t>
              </m:r>
            </m:den>
          </m:f>
          <m:r>
            <m:rPr>
              <m:sty m:val="bi"/>
            </m:rPr>
            <w:rPr>
              <w:rFonts w:ascii="Cambria Math" w:hAnsi="Cambria Math" w:cs="Cambria Math"/>
              <w:sz w:val="23"/>
              <w:szCs w:val="23"/>
              <w:shd w:val="clear" w:color="auto" w:fill="FFFFFF"/>
            </w:rPr>
            <m:t>+ρfy</m:t>
          </m:r>
        </m:oMath>
      </m:oMathPara>
    </w:p>
    <w:p w14:paraId="3095EC2C" w14:textId="6136C986" w:rsidR="0003494C" w:rsidRDefault="0003494C" w:rsidP="00E6272B">
      <w:pPr>
        <w:pStyle w:val="ListParagraph"/>
        <w:spacing w:after="0"/>
        <w:ind w:left="1080"/>
        <w:rPr>
          <w:rFonts w:eastAsiaTheme="minorEastAsia"/>
          <w:sz w:val="28"/>
          <w:szCs w:val="28"/>
          <w:shd w:val="clear" w:color="auto" w:fill="FFFFFF"/>
        </w:rPr>
      </w:pPr>
      <w:r>
        <w:rPr>
          <w:rFonts w:eastAsiaTheme="minorEastAsia"/>
          <w:sz w:val="28"/>
          <w:szCs w:val="28"/>
          <w:shd w:val="clear" w:color="auto" w:fill="FFFFFF"/>
        </w:rPr>
        <w:t>X-Direction Component:</w:t>
      </w:r>
    </w:p>
    <w:p w14:paraId="17698044" w14:textId="676FAF03" w:rsidR="0003494C" w:rsidRPr="0003494C" w:rsidRDefault="007053F9" w:rsidP="0003494C">
      <w:pPr>
        <w:pStyle w:val="ListParagraph"/>
        <w:spacing w:after="0"/>
        <w:ind w:left="1080"/>
        <w:rPr>
          <w:rFonts w:eastAsiaTheme="minorEastAsia"/>
          <w:b/>
          <w:bCs/>
          <w:sz w:val="23"/>
          <w:szCs w:val="23"/>
          <w:shd w:val="clear" w:color="auto" w:fill="FFFFFF"/>
        </w:rPr>
      </w:pPr>
      <m:oMathPara>
        <m:oMath>
          <m:f>
            <m:fPr>
              <m:ctrlPr>
                <w:rPr>
                  <w:rFonts w:ascii="Cambria Math" w:eastAsiaTheme="minorEastAsia" w:hAnsi="Cambria Math"/>
                  <w:b/>
                  <w:bCs/>
                  <w:i/>
                  <w:sz w:val="28"/>
                  <w:szCs w:val="28"/>
                </w:rPr>
              </m:ctrlPr>
            </m:fPr>
            <m:num>
              <m:r>
                <m:rPr>
                  <m:sty m:val="bi"/>
                </m:rPr>
                <w:rPr>
                  <w:rFonts w:ascii="Cambria Math" w:hAnsi="Cambria Math"/>
                  <w:sz w:val="28"/>
                  <w:szCs w:val="28"/>
                </w:rPr>
                <m:t>∂(ρw)</m:t>
              </m:r>
            </m:num>
            <m:den>
              <m:r>
                <m:rPr>
                  <m:sty m:val="bi"/>
                </m:rPr>
                <w:rPr>
                  <w:rFonts w:ascii="Cambria Math" w:hAnsi="Cambria Math"/>
                  <w:sz w:val="28"/>
                  <w:szCs w:val="28"/>
                </w:rPr>
                <m:t>∂t</m:t>
              </m:r>
            </m:den>
          </m:f>
          <m:r>
            <m:rPr>
              <m:sty m:val="bi"/>
            </m:rPr>
            <w:rPr>
              <w:rFonts w:ascii="Cambria Math" w:eastAsiaTheme="minorEastAsia" w:hAnsi="Cambria Math"/>
              <w:sz w:val="28"/>
              <w:szCs w:val="28"/>
            </w:rPr>
            <m:t>+</m:t>
          </m:r>
          <m:r>
            <m:rPr>
              <m:sty m:val="b"/>
            </m:rPr>
            <w:rPr>
              <w:rFonts w:ascii="Cambria Math" w:hAnsi="Cambria Math" w:cs="Cambria Math"/>
              <w:sz w:val="23"/>
              <w:szCs w:val="23"/>
              <w:shd w:val="clear" w:color="auto" w:fill="FFFFFF"/>
            </w:rPr>
            <m:t>∇</m:t>
          </m:r>
          <m:d>
            <m:dPr>
              <m:ctrlPr>
                <w:rPr>
                  <w:rFonts w:ascii="Cambria Math" w:hAnsi="Cambria Math" w:cs="Cambria Math"/>
                  <w:b/>
                  <w:bCs/>
                  <w:sz w:val="23"/>
                  <w:szCs w:val="23"/>
                  <w:shd w:val="clear" w:color="auto" w:fill="FFFFFF"/>
                </w:rPr>
              </m:ctrlPr>
            </m:dPr>
            <m:e>
              <m:r>
                <m:rPr>
                  <m:sty m:val="b"/>
                </m:rPr>
                <w:rPr>
                  <w:rFonts w:ascii="Cambria Math" w:hAnsi="Cambria Math" w:cs="Cambria Math"/>
                  <w:sz w:val="23"/>
                  <w:szCs w:val="23"/>
                  <w:shd w:val="clear" w:color="auto" w:fill="FFFFFF"/>
                </w:rPr>
                <m:t>ρwV</m:t>
              </m:r>
            </m:e>
          </m:d>
          <m:r>
            <m:rPr>
              <m:sty m:val="b"/>
            </m:rPr>
            <w:rPr>
              <w:rFonts w:ascii="Cambria Math" w:hAnsi="Cambria Math" w:cs="Cambria Math"/>
              <w:sz w:val="23"/>
              <w:szCs w:val="23"/>
              <w:shd w:val="clear" w:color="auto" w:fill="FFFFFF"/>
            </w:rPr>
            <m:t>=-</m:t>
          </m:r>
          <m:f>
            <m:fPr>
              <m:ctrlPr>
                <w:rPr>
                  <w:rFonts w:ascii="Cambria Math" w:hAnsi="Cambria Math" w:cs="Cambria Math"/>
                  <w:b/>
                  <w:bCs/>
                  <w:sz w:val="23"/>
                  <w:szCs w:val="23"/>
                  <w:shd w:val="clear" w:color="auto" w:fill="FFFFFF"/>
                </w:rPr>
              </m:ctrlPr>
            </m:fPr>
            <m:num>
              <m:r>
                <m:rPr>
                  <m:sty m:val="b"/>
                </m:rPr>
                <w:rPr>
                  <w:rFonts w:ascii="Cambria Math" w:hAnsi="Cambria Math" w:cs="Cambria Math"/>
                  <w:sz w:val="23"/>
                  <w:szCs w:val="23"/>
                  <w:shd w:val="clear" w:color="auto" w:fill="FFFFFF"/>
                </w:rPr>
                <m:t>∂p</m:t>
              </m:r>
            </m:num>
            <m:den>
              <m:r>
                <m:rPr>
                  <m:sty m:val="b"/>
                </m:rPr>
                <w:rPr>
                  <w:rFonts w:ascii="Cambria Math" w:hAnsi="Cambria Math" w:cs="Cambria Math"/>
                  <w:sz w:val="23"/>
                  <w:szCs w:val="23"/>
                  <w:shd w:val="clear" w:color="auto" w:fill="FFFFFF"/>
                </w:rPr>
                <m:t>∂z</m:t>
              </m:r>
            </m:den>
          </m:f>
          <m:r>
            <m:rPr>
              <m:sty m:val="bi"/>
            </m:rPr>
            <w:rPr>
              <w:rFonts w:ascii="Cambria Math" w:hAnsi="Cambria Math" w:cs="Cambria Math"/>
              <w:sz w:val="23"/>
              <w:szCs w:val="23"/>
              <w:shd w:val="clear" w:color="auto" w:fill="FFFFFF"/>
            </w:rPr>
            <m:t>+</m:t>
          </m:r>
          <m:f>
            <m:fPr>
              <m:ctrlPr>
                <w:rPr>
                  <w:rFonts w:ascii="Cambria Math" w:hAnsi="Cambria Math" w:cs="Cambria Math"/>
                  <w:b/>
                  <w:bCs/>
                  <w:i/>
                  <w:sz w:val="23"/>
                  <w:szCs w:val="23"/>
                  <w:shd w:val="clear" w:color="auto" w:fill="FFFFFF"/>
                </w:rPr>
              </m:ctrlPr>
            </m:fPr>
            <m:num>
              <m:r>
                <m:rPr>
                  <m:sty m:val="bi"/>
                </m:rPr>
                <w:rPr>
                  <w:rFonts w:ascii="Cambria Math" w:hAnsi="Cambria Math" w:cs="Cambria Math"/>
                  <w:sz w:val="23"/>
                  <w:szCs w:val="23"/>
                  <w:shd w:val="clear" w:color="auto" w:fill="FFFFFF"/>
                </w:rPr>
                <m:t>∂τxz</m:t>
              </m:r>
            </m:num>
            <m:den>
              <m:r>
                <m:rPr>
                  <m:sty m:val="bi"/>
                </m:rPr>
                <w:rPr>
                  <w:rFonts w:ascii="Cambria Math" w:hAnsi="Cambria Math" w:cs="Cambria Math"/>
                  <w:sz w:val="23"/>
                  <w:szCs w:val="23"/>
                  <w:shd w:val="clear" w:color="auto" w:fill="FFFFFF"/>
                </w:rPr>
                <m:t>∂x</m:t>
              </m:r>
            </m:den>
          </m:f>
          <m:r>
            <m:rPr>
              <m:sty m:val="bi"/>
            </m:rPr>
            <w:rPr>
              <w:rFonts w:ascii="Cambria Math" w:hAnsi="Cambria Math" w:cs="Cambria Math"/>
              <w:sz w:val="23"/>
              <w:szCs w:val="23"/>
              <w:shd w:val="clear" w:color="auto" w:fill="FFFFFF"/>
            </w:rPr>
            <m:t>+</m:t>
          </m:r>
          <m:f>
            <m:fPr>
              <m:ctrlPr>
                <w:rPr>
                  <w:rFonts w:ascii="Cambria Math" w:hAnsi="Cambria Math" w:cs="Cambria Math"/>
                  <w:b/>
                  <w:bCs/>
                  <w:i/>
                  <w:sz w:val="23"/>
                  <w:szCs w:val="23"/>
                  <w:shd w:val="clear" w:color="auto" w:fill="FFFFFF"/>
                </w:rPr>
              </m:ctrlPr>
            </m:fPr>
            <m:num>
              <m:r>
                <m:rPr>
                  <m:sty m:val="bi"/>
                </m:rPr>
                <w:rPr>
                  <w:rFonts w:ascii="Cambria Math" w:hAnsi="Cambria Math" w:cs="Cambria Math"/>
                  <w:sz w:val="23"/>
                  <w:szCs w:val="23"/>
                  <w:shd w:val="clear" w:color="auto" w:fill="FFFFFF"/>
                </w:rPr>
                <m:t>∂τyz</m:t>
              </m:r>
            </m:num>
            <m:den>
              <m:r>
                <m:rPr>
                  <m:sty m:val="bi"/>
                </m:rPr>
                <w:rPr>
                  <w:rFonts w:ascii="Cambria Math" w:hAnsi="Cambria Math" w:cs="Cambria Math"/>
                  <w:sz w:val="23"/>
                  <w:szCs w:val="23"/>
                  <w:shd w:val="clear" w:color="auto" w:fill="FFFFFF"/>
                </w:rPr>
                <m:t>∂y</m:t>
              </m:r>
            </m:den>
          </m:f>
          <m:r>
            <m:rPr>
              <m:sty m:val="bi"/>
            </m:rPr>
            <w:rPr>
              <w:rFonts w:ascii="Cambria Math" w:hAnsi="Cambria Math" w:cs="Cambria Math"/>
              <w:sz w:val="23"/>
              <w:szCs w:val="23"/>
              <w:shd w:val="clear" w:color="auto" w:fill="FFFFFF"/>
            </w:rPr>
            <m:t>+</m:t>
          </m:r>
          <m:f>
            <m:fPr>
              <m:ctrlPr>
                <w:rPr>
                  <w:rFonts w:ascii="Cambria Math" w:hAnsi="Cambria Math" w:cs="Cambria Math"/>
                  <w:b/>
                  <w:bCs/>
                  <w:i/>
                  <w:sz w:val="23"/>
                  <w:szCs w:val="23"/>
                  <w:shd w:val="clear" w:color="auto" w:fill="FFFFFF"/>
                </w:rPr>
              </m:ctrlPr>
            </m:fPr>
            <m:num>
              <m:r>
                <m:rPr>
                  <m:sty m:val="bi"/>
                </m:rPr>
                <w:rPr>
                  <w:rFonts w:ascii="Cambria Math" w:hAnsi="Cambria Math" w:cs="Cambria Math"/>
                  <w:sz w:val="23"/>
                  <w:szCs w:val="23"/>
                  <w:shd w:val="clear" w:color="auto" w:fill="FFFFFF"/>
                </w:rPr>
                <m:t>∂τzz</m:t>
              </m:r>
            </m:num>
            <m:den>
              <m:r>
                <m:rPr>
                  <m:sty m:val="bi"/>
                </m:rPr>
                <w:rPr>
                  <w:rFonts w:ascii="Cambria Math" w:hAnsi="Cambria Math" w:cs="Cambria Math"/>
                  <w:sz w:val="23"/>
                  <w:szCs w:val="23"/>
                  <w:shd w:val="clear" w:color="auto" w:fill="FFFFFF"/>
                </w:rPr>
                <m:t>∂z</m:t>
              </m:r>
            </m:den>
          </m:f>
          <m:r>
            <m:rPr>
              <m:sty m:val="bi"/>
            </m:rPr>
            <w:rPr>
              <w:rFonts w:ascii="Cambria Math" w:hAnsi="Cambria Math" w:cs="Cambria Math"/>
              <w:sz w:val="23"/>
              <w:szCs w:val="23"/>
              <w:shd w:val="clear" w:color="auto" w:fill="FFFFFF"/>
            </w:rPr>
            <m:t>+ρfz</m:t>
          </m:r>
        </m:oMath>
      </m:oMathPara>
    </w:p>
    <w:p w14:paraId="622B9695" w14:textId="68640158" w:rsidR="00E6272B" w:rsidRPr="00F90F11" w:rsidRDefault="00E6272B" w:rsidP="00E6272B">
      <w:pPr>
        <w:pStyle w:val="ListParagraph"/>
        <w:spacing w:after="0"/>
        <w:ind w:left="1080"/>
        <w:rPr>
          <w:rFonts w:eastAsiaTheme="minorEastAsia"/>
          <w:sz w:val="28"/>
          <w:szCs w:val="28"/>
        </w:rPr>
      </w:pPr>
    </w:p>
    <w:p w14:paraId="3D059B00" w14:textId="12ECBDE7" w:rsidR="0003494C" w:rsidRPr="00897B68" w:rsidRDefault="0003494C" w:rsidP="00897B68">
      <w:pPr>
        <w:pStyle w:val="ListParagraph"/>
        <w:numPr>
          <w:ilvl w:val="0"/>
          <w:numId w:val="17"/>
        </w:numPr>
        <w:spacing w:after="0"/>
        <w:rPr>
          <w:sz w:val="28"/>
          <w:szCs w:val="28"/>
        </w:rPr>
      </w:pPr>
      <w:r w:rsidRPr="00897B68">
        <w:rPr>
          <w:sz w:val="28"/>
          <w:szCs w:val="28"/>
        </w:rPr>
        <w:t>Some useful equation which will be used during the post processing of the data are:</w:t>
      </w:r>
    </w:p>
    <w:p w14:paraId="7E581BA6" w14:textId="77777777" w:rsidR="00897B68" w:rsidRDefault="007053F9" w:rsidP="00897B68">
      <w:pPr>
        <w:pStyle w:val="ListParagraph"/>
        <w:numPr>
          <w:ilvl w:val="0"/>
          <w:numId w:val="16"/>
        </w:numPr>
        <w:spacing w:after="0" w:line="240" w:lineRule="auto"/>
        <w:rPr>
          <w:rFonts w:eastAsiaTheme="minorEastAsia"/>
          <w:sz w:val="28"/>
          <w:szCs w:val="28"/>
        </w:rPr>
      </w:pPr>
      <m:oMath>
        <m:sSub>
          <m:sSubPr>
            <m:ctrlPr>
              <w:rPr>
                <w:rFonts w:ascii="Cambria Math" w:hAnsi="Cambria Math"/>
                <w:i/>
                <w:sz w:val="28"/>
                <w:szCs w:val="28"/>
              </w:rPr>
            </m:ctrlPr>
          </m:sSubPr>
          <m:e>
            <m:r>
              <w:rPr>
                <w:rFonts w:ascii="Cambria Math" w:hAnsi="Cambria Math"/>
                <w:sz w:val="28"/>
                <w:szCs w:val="28"/>
              </w:rPr>
              <m:t xml:space="preserve">  C</m:t>
            </m:r>
          </m:e>
          <m:sub>
            <m:r>
              <w:rPr>
                <w:rFonts w:ascii="Cambria Math" w:hAnsi="Cambria Math"/>
                <w:sz w:val="28"/>
                <w:szCs w:val="28"/>
              </w:rPr>
              <m:t>d</m:t>
            </m:r>
          </m:sub>
        </m:sSub>
        <m:r>
          <w:rPr>
            <w:rFonts w:ascii="Cambria Math" w:hAnsi="Cambria Math"/>
            <w:sz w:val="28"/>
            <w:szCs w:val="28"/>
          </w:rPr>
          <m:t xml:space="preserve">= </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x</m:t>
                </m:r>
              </m:sub>
            </m:sSub>
          </m:num>
          <m:den>
            <m:r>
              <w:rPr>
                <w:rFonts w:ascii="Cambria Math" w:hAnsi="Cambria Math"/>
                <w:sz w:val="28"/>
                <w:szCs w:val="28"/>
              </w:rPr>
              <m:t>.5×ρ×</m:t>
            </m:r>
            <m:sSup>
              <m:sSupPr>
                <m:ctrlPr>
                  <w:rPr>
                    <w:rFonts w:ascii="Cambria Math" w:hAnsi="Cambria Math"/>
                    <w:i/>
                    <w:sz w:val="28"/>
                    <w:szCs w:val="28"/>
                  </w:rPr>
                </m:ctrlPr>
              </m:sSupPr>
              <m:e>
                <m:r>
                  <w:rPr>
                    <w:rFonts w:ascii="Cambria Math" w:hAnsi="Cambria Math"/>
                    <w:sz w:val="28"/>
                    <w:szCs w:val="28"/>
                  </w:rPr>
                  <m:t>v</m:t>
                </m:r>
              </m:e>
              <m:sup>
                <m:r>
                  <w:rPr>
                    <w:rFonts w:ascii="Cambria Math" w:hAnsi="Cambria Math"/>
                    <w:sz w:val="28"/>
                    <w:szCs w:val="28"/>
                  </w:rPr>
                  <m:t>2</m:t>
                </m:r>
              </m:sup>
            </m:sSup>
            <m:r>
              <w:rPr>
                <w:rFonts w:ascii="Cambria Math" w:hAnsi="Cambria Math"/>
                <w:sz w:val="28"/>
                <w:szCs w:val="28"/>
              </w:rPr>
              <m:t>×A</m:t>
            </m:r>
          </m:den>
        </m:f>
      </m:oMath>
      <w:r w:rsidR="00897B68" w:rsidRPr="00897B68">
        <w:rPr>
          <w:rFonts w:eastAsiaTheme="minorEastAsia"/>
          <w:sz w:val="28"/>
          <w:szCs w:val="28"/>
        </w:rPr>
        <w:t xml:space="preserve"> , Drag Coefficient equation where;</w:t>
      </w:r>
    </w:p>
    <w:p w14:paraId="57BD6C21" w14:textId="2B4AC342" w:rsidR="00897B68" w:rsidRPr="00897B68" w:rsidRDefault="00897B68" w:rsidP="00897B68">
      <w:pPr>
        <w:spacing w:after="0" w:line="240" w:lineRule="auto"/>
        <w:ind w:left="360"/>
        <w:rPr>
          <w:rFonts w:eastAsiaTheme="minorEastAsia"/>
          <w:sz w:val="28"/>
          <w:szCs w:val="28"/>
        </w:rPr>
      </w:pPr>
      <w:r>
        <w:rPr>
          <w:rFonts w:eastAsiaTheme="minorEastAsia"/>
          <w:sz w:val="28"/>
          <w:szCs w:val="28"/>
        </w:rPr>
        <w:t xml:space="preserve">      </w:t>
      </w:r>
      <w:r w:rsidRPr="00897B68">
        <w:rPr>
          <w:rFonts w:eastAsiaTheme="minorEastAsia"/>
          <w:sz w:val="28"/>
          <w:szCs w:val="28"/>
        </w:rPr>
        <w:t xml:space="preserve">  </w:t>
      </w:r>
      <m:oMath>
        <m:r>
          <w:rPr>
            <w:rFonts w:ascii="Cambria Math" w:hAnsi="Cambria Math"/>
            <w:sz w:val="28"/>
            <w:szCs w:val="28"/>
          </w:rPr>
          <m:t>ρ=Density of air</m:t>
        </m:r>
      </m:oMath>
    </w:p>
    <w:p w14:paraId="5FE2B18F" w14:textId="7ECD200A" w:rsidR="00897B68" w:rsidRDefault="00897B68" w:rsidP="00897B68">
      <w:pPr>
        <w:spacing w:after="0"/>
        <w:rPr>
          <w:rFonts w:eastAsiaTheme="minorEastAsia"/>
          <w:sz w:val="28"/>
          <w:szCs w:val="28"/>
        </w:rPr>
      </w:pPr>
      <w:r>
        <w:rPr>
          <w:rFonts w:eastAsiaTheme="minorEastAsia"/>
          <w:sz w:val="28"/>
          <w:szCs w:val="28"/>
        </w:rPr>
        <w:t xml:space="preserve">              </w:t>
      </w:r>
      <m:oMath>
        <m:r>
          <w:rPr>
            <w:rFonts w:ascii="Cambria Math" w:eastAsiaTheme="minorEastAsia" w:hAnsi="Cambria Math"/>
            <w:sz w:val="28"/>
            <w:szCs w:val="28"/>
          </w:rPr>
          <m:t>v</m:t>
        </m:r>
      </m:oMath>
      <w:r>
        <w:rPr>
          <w:rFonts w:eastAsiaTheme="minorEastAsia"/>
          <w:sz w:val="28"/>
          <w:szCs w:val="28"/>
        </w:rPr>
        <w:t xml:space="preserve"> = Velocity of air stream</w:t>
      </w:r>
    </w:p>
    <w:p w14:paraId="4AC4CD75" w14:textId="1ABC1CB5" w:rsidR="00897B68" w:rsidRDefault="00897B68" w:rsidP="00897B68">
      <w:pPr>
        <w:spacing w:after="0"/>
        <w:rPr>
          <w:rFonts w:eastAsiaTheme="minorEastAsia"/>
          <w:sz w:val="28"/>
          <w:szCs w:val="28"/>
        </w:rPr>
      </w:pPr>
      <w:r>
        <w:rPr>
          <w:rFonts w:eastAsiaTheme="minorEastAsia"/>
          <w:sz w:val="28"/>
          <w:szCs w:val="28"/>
        </w:rPr>
        <w:t xml:space="preserve">              </w:t>
      </w:r>
      <m:oMath>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x</m:t>
            </m:r>
          </m:sub>
        </m:sSub>
      </m:oMath>
      <w:r>
        <w:rPr>
          <w:rFonts w:eastAsiaTheme="minorEastAsia"/>
          <w:sz w:val="28"/>
          <w:szCs w:val="28"/>
        </w:rPr>
        <w:t xml:space="preserve"> = Drag Force, A = Projected area</w:t>
      </w:r>
    </w:p>
    <w:p w14:paraId="62A231F5" w14:textId="66730949" w:rsidR="00897B68" w:rsidRPr="00897B68" w:rsidRDefault="007053F9" w:rsidP="00897B68">
      <w:pPr>
        <w:pStyle w:val="ListParagraph"/>
        <w:numPr>
          <w:ilvl w:val="0"/>
          <w:numId w:val="16"/>
        </w:numPr>
        <w:spacing w:after="0" w:line="240" w:lineRule="auto"/>
        <w:rPr>
          <w:rFonts w:eastAsiaTheme="minorEastAsia"/>
          <w:sz w:val="28"/>
          <w:szCs w:val="28"/>
        </w:rPr>
      </w:pPr>
      <m:oMath>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p</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p-</m:t>
            </m:r>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0</m:t>
                </m:r>
              </m:sub>
            </m:sSub>
          </m:num>
          <m:den>
            <m:r>
              <w:rPr>
                <w:rFonts w:ascii="Cambria Math" w:eastAsiaTheme="minorEastAsia" w:hAnsi="Cambria Math"/>
                <w:sz w:val="28"/>
                <w:szCs w:val="28"/>
              </w:rPr>
              <m:t>.5×</m:t>
            </m:r>
            <m:r>
              <w:rPr>
                <w:rFonts w:ascii="Cambria Math" w:hAnsi="Cambria Math"/>
                <w:sz w:val="28"/>
                <w:szCs w:val="28"/>
              </w:rPr>
              <m:t>ρ×</m:t>
            </m:r>
            <m:sSup>
              <m:sSupPr>
                <m:ctrlPr>
                  <w:rPr>
                    <w:rFonts w:ascii="Cambria Math" w:hAnsi="Cambria Math"/>
                    <w:i/>
                    <w:sz w:val="28"/>
                    <w:szCs w:val="28"/>
                  </w:rPr>
                </m:ctrlPr>
              </m:sSupPr>
              <m:e>
                <m:r>
                  <w:rPr>
                    <w:rFonts w:ascii="Cambria Math" w:hAnsi="Cambria Math"/>
                    <w:sz w:val="28"/>
                    <w:szCs w:val="28"/>
                  </w:rPr>
                  <m:t>v</m:t>
                </m:r>
              </m:e>
              <m:sup>
                <m:r>
                  <w:rPr>
                    <w:rFonts w:ascii="Cambria Math" w:hAnsi="Cambria Math"/>
                    <w:sz w:val="28"/>
                    <w:szCs w:val="28"/>
                  </w:rPr>
                  <m:t>2</m:t>
                </m:r>
              </m:sup>
            </m:sSup>
          </m:den>
        </m:f>
      </m:oMath>
      <w:r w:rsidR="00897B68">
        <w:rPr>
          <w:rFonts w:eastAsiaTheme="minorEastAsia"/>
          <w:sz w:val="28"/>
          <w:szCs w:val="28"/>
        </w:rPr>
        <w:t>, Pressure Coefficient equation where;</w:t>
      </w:r>
      <m:oMath>
        <m:r>
          <w:rPr>
            <w:rFonts w:ascii="Cambria Math" w:eastAsiaTheme="minorEastAsia" w:hAnsi="Cambria Math"/>
            <w:sz w:val="28"/>
            <w:szCs w:val="28"/>
          </w:rPr>
          <m:t xml:space="preserve"> </m:t>
        </m:r>
      </m:oMath>
    </w:p>
    <w:p w14:paraId="63088A1F" w14:textId="016D72BE" w:rsidR="00897B68" w:rsidRPr="00897B68" w:rsidRDefault="00897B68" w:rsidP="00897B68">
      <w:pPr>
        <w:spacing w:after="0"/>
        <w:rPr>
          <w:rFonts w:eastAsiaTheme="minorEastAsia"/>
          <w:sz w:val="28"/>
          <w:szCs w:val="28"/>
        </w:rPr>
      </w:pPr>
      <w:r>
        <w:rPr>
          <w:rFonts w:eastAsiaTheme="minorEastAsia"/>
          <w:sz w:val="28"/>
          <w:szCs w:val="28"/>
        </w:rPr>
        <w:t xml:space="preserve">            </w:t>
      </w:r>
      <m:oMath>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0</m:t>
            </m:r>
          </m:sub>
        </m:sSub>
        <m:r>
          <w:rPr>
            <w:rFonts w:ascii="Cambria Math" w:eastAsiaTheme="minorEastAsia" w:hAnsi="Cambria Math"/>
            <w:sz w:val="28"/>
            <w:szCs w:val="28"/>
          </w:rPr>
          <m:t xml:space="preserve">=Pressure at some point in space </m:t>
        </m:r>
        <m:d>
          <m:dPr>
            <m:ctrlPr>
              <w:rPr>
                <w:rFonts w:ascii="Cambria Math" w:eastAsiaTheme="minorEastAsia" w:hAnsi="Cambria Math"/>
                <w:i/>
                <w:sz w:val="28"/>
                <w:szCs w:val="28"/>
              </w:rPr>
            </m:ctrlPr>
          </m:dPr>
          <m:e>
            <m:r>
              <w:rPr>
                <w:rFonts w:ascii="Cambria Math" w:eastAsiaTheme="minorEastAsia" w:hAnsi="Cambria Math"/>
                <w:sz w:val="28"/>
                <w:szCs w:val="28"/>
              </w:rPr>
              <m:t>Usually taken 0</m:t>
            </m:r>
          </m:e>
        </m:d>
      </m:oMath>
    </w:p>
    <w:p w14:paraId="5ED7A629" w14:textId="493EF3AA" w:rsidR="00897B68" w:rsidRPr="00897B68" w:rsidRDefault="00897B68" w:rsidP="00897B68">
      <w:pPr>
        <w:spacing w:after="0"/>
        <w:rPr>
          <w:rFonts w:eastAsiaTheme="minorEastAsia"/>
          <w:sz w:val="28"/>
          <w:szCs w:val="28"/>
        </w:rPr>
      </w:pPr>
      <w:r>
        <w:rPr>
          <w:rFonts w:eastAsiaTheme="minorEastAsia"/>
          <w:sz w:val="28"/>
          <w:szCs w:val="28"/>
        </w:rPr>
        <w:t xml:space="preserve">            </w:t>
      </w:r>
      <m:oMath>
        <m:r>
          <w:rPr>
            <w:rFonts w:ascii="Cambria Math" w:eastAsiaTheme="minorEastAsia" w:hAnsi="Cambria Math"/>
            <w:sz w:val="28"/>
            <w:szCs w:val="28"/>
          </w:rPr>
          <m:t>p=Pressure at the surface of the simulated model or object</m:t>
        </m:r>
      </m:oMath>
    </w:p>
    <w:p w14:paraId="5EBC250A" w14:textId="3023855A" w:rsidR="00897B68" w:rsidRDefault="00897B68" w:rsidP="00897B68">
      <w:pPr>
        <w:spacing w:after="0"/>
        <w:rPr>
          <w:rFonts w:eastAsiaTheme="minorEastAsia"/>
          <w:sz w:val="28"/>
          <w:szCs w:val="28"/>
        </w:rPr>
      </w:pPr>
    </w:p>
    <w:p w14:paraId="65D4FA96" w14:textId="37B1B0F6" w:rsidR="00897B68" w:rsidRPr="00897B68" w:rsidRDefault="00897B68" w:rsidP="00897B68">
      <w:pPr>
        <w:pStyle w:val="ListParagraph"/>
        <w:numPr>
          <w:ilvl w:val="0"/>
          <w:numId w:val="17"/>
        </w:numPr>
        <w:spacing w:after="0"/>
        <w:rPr>
          <w:rFonts w:eastAsiaTheme="minorEastAsia"/>
          <w:sz w:val="28"/>
          <w:szCs w:val="28"/>
        </w:rPr>
      </w:pPr>
      <w:r>
        <w:rPr>
          <w:rFonts w:eastAsiaTheme="minorEastAsia"/>
          <w:b/>
          <w:bCs/>
          <w:sz w:val="36"/>
          <w:szCs w:val="36"/>
        </w:rPr>
        <w:t>Mesh Generation</w:t>
      </w:r>
    </w:p>
    <w:p w14:paraId="36DEAD6D" w14:textId="051453DA" w:rsidR="00897B68" w:rsidRDefault="00897B68" w:rsidP="00897B68">
      <w:pPr>
        <w:pStyle w:val="ListParagraph"/>
        <w:spacing w:after="0"/>
        <w:rPr>
          <w:sz w:val="28"/>
          <w:szCs w:val="28"/>
        </w:rPr>
      </w:pPr>
      <w:r w:rsidRPr="00897B68">
        <w:rPr>
          <w:sz w:val="28"/>
          <w:szCs w:val="28"/>
        </w:rPr>
        <w:t>Mesh generation is the creation of a volume net describing the vehicle and the domain. The key properties of the mesh is cell type, surface cell size, cell growth in the volume, refinement boxes in the volume, and domain size. Common for both the steady and unsteady simulation is the cell type and domain size. Hexahedral cells are used in both procedures for their robustness and ease of control when adjusting cell growth rates in the volume.</w:t>
      </w:r>
    </w:p>
    <w:p w14:paraId="77E1746F" w14:textId="429FC78E" w:rsidR="00897B68" w:rsidRDefault="00897B68" w:rsidP="00897B68">
      <w:pPr>
        <w:pStyle w:val="ListParagraph"/>
        <w:spacing w:after="0"/>
        <w:rPr>
          <w:sz w:val="28"/>
          <w:szCs w:val="28"/>
        </w:rPr>
      </w:pPr>
      <w:r>
        <w:rPr>
          <w:sz w:val="28"/>
          <w:szCs w:val="28"/>
        </w:rPr>
        <w:t>For the model we first used the blockMesh to generate and overall mesh for the car and the simulated control volume. This blockMeshing just creates a</w:t>
      </w:r>
      <w:r w:rsidR="004A119E">
        <w:rPr>
          <w:sz w:val="28"/>
          <w:szCs w:val="28"/>
        </w:rPr>
        <w:t>n overview and not a very refined Mesh. The main job of the blockMesh is to set the boundaries inside the which all the calculations will take place.</w:t>
      </w:r>
    </w:p>
    <w:p w14:paraId="06B77951" w14:textId="59772528" w:rsidR="004A119E" w:rsidRDefault="004A119E" w:rsidP="00897B68">
      <w:pPr>
        <w:pStyle w:val="ListParagraph"/>
        <w:spacing w:after="0"/>
        <w:rPr>
          <w:sz w:val="28"/>
          <w:szCs w:val="28"/>
        </w:rPr>
      </w:pPr>
      <w:r>
        <w:rPr>
          <w:sz w:val="28"/>
          <w:szCs w:val="28"/>
        </w:rPr>
        <w:t>After the generation of blockMesh we will use the snappyHexMesh to refine our meshing by splitting the blockMesh into millions of small hexagons. By doing this we are approaching towards the more accurate result. The more the number of cells in our mesh the more accurate the result.</w:t>
      </w:r>
    </w:p>
    <w:p w14:paraId="4AD942A0" w14:textId="1B18D416" w:rsidR="004A119E" w:rsidRDefault="004A119E" w:rsidP="00897B68">
      <w:pPr>
        <w:pStyle w:val="ListParagraph"/>
        <w:spacing w:after="0"/>
        <w:rPr>
          <w:sz w:val="28"/>
          <w:szCs w:val="28"/>
        </w:rPr>
      </w:pPr>
      <w:r>
        <w:rPr>
          <w:sz w:val="28"/>
          <w:szCs w:val="28"/>
        </w:rPr>
        <w:t>But it’s not that easy to get a very well-defined refined mesh, as it requires a lot of Computational Power from the system in addition to the large amount of time required to refine the mesh.</w:t>
      </w:r>
    </w:p>
    <w:p w14:paraId="65926752" w14:textId="05CA0DC0" w:rsidR="004A119E" w:rsidRDefault="004A119E" w:rsidP="00897B68">
      <w:pPr>
        <w:pStyle w:val="ListParagraph"/>
        <w:spacing w:after="0"/>
        <w:rPr>
          <w:sz w:val="28"/>
          <w:szCs w:val="28"/>
        </w:rPr>
      </w:pPr>
      <w:r>
        <w:rPr>
          <w:sz w:val="28"/>
          <w:szCs w:val="28"/>
        </w:rPr>
        <w:t>We can see the difference between the blockMesh and snappyHexMesh in the Figure 3 and 4</w:t>
      </w:r>
    </w:p>
    <w:p w14:paraId="193D8813" w14:textId="4AB12B54" w:rsidR="004A119E" w:rsidRDefault="004A119E" w:rsidP="004A119E">
      <w:pPr>
        <w:spacing w:after="0"/>
        <w:rPr>
          <w:rFonts w:eastAsiaTheme="minorEastAsia"/>
          <w:sz w:val="36"/>
          <w:szCs w:val="36"/>
        </w:rPr>
      </w:pPr>
      <w:r>
        <w:rPr>
          <w:rFonts w:eastAsiaTheme="minorEastAsia"/>
          <w:sz w:val="36"/>
          <w:szCs w:val="36"/>
        </w:rPr>
        <w:t xml:space="preserve">                               </w:t>
      </w:r>
      <w:r>
        <w:rPr>
          <w:noProof/>
        </w:rPr>
        <w:drawing>
          <wp:inline distT="0" distB="0" distL="0" distR="0" wp14:anchorId="21D0D21C" wp14:editId="55E9DC59">
            <wp:extent cx="2651205" cy="166551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85647" cy="1687152"/>
                    </a:xfrm>
                    <a:prstGeom prst="rect">
                      <a:avLst/>
                    </a:prstGeom>
                  </pic:spPr>
                </pic:pic>
              </a:graphicData>
            </a:graphic>
          </wp:inline>
        </w:drawing>
      </w:r>
    </w:p>
    <w:p w14:paraId="09D80BE9" w14:textId="0E322AAA" w:rsidR="004A119E" w:rsidRDefault="004A119E" w:rsidP="004A119E">
      <w:pPr>
        <w:spacing w:after="0"/>
        <w:rPr>
          <w:rFonts w:eastAsiaTheme="minorEastAsia"/>
          <w:b/>
          <w:bCs/>
        </w:rPr>
      </w:pPr>
      <w:r>
        <w:rPr>
          <w:rFonts w:eastAsiaTheme="minorEastAsia"/>
          <w:b/>
          <w:bCs/>
        </w:rPr>
        <w:t xml:space="preserve">                                                                </w:t>
      </w:r>
      <w:r w:rsidRPr="004A119E">
        <w:rPr>
          <w:rFonts w:eastAsiaTheme="minorEastAsia"/>
          <w:b/>
          <w:bCs/>
        </w:rPr>
        <w:t>Figure-3</w:t>
      </w:r>
      <w:r>
        <w:rPr>
          <w:rFonts w:eastAsiaTheme="minorEastAsia"/>
          <w:b/>
          <w:bCs/>
        </w:rPr>
        <w:t>: model after blockMesh</w:t>
      </w:r>
    </w:p>
    <w:p w14:paraId="359B7C1F" w14:textId="28F58C3A" w:rsidR="004A119E" w:rsidRDefault="004A119E" w:rsidP="004A119E">
      <w:pPr>
        <w:spacing w:after="0"/>
        <w:rPr>
          <w:rFonts w:eastAsiaTheme="minorEastAsia"/>
          <w:b/>
          <w:bCs/>
        </w:rPr>
      </w:pPr>
    </w:p>
    <w:p w14:paraId="6F11542D" w14:textId="06D72AA7" w:rsidR="004A119E" w:rsidRDefault="004A119E" w:rsidP="004A119E">
      <w:pPr>
        <w:spacing w:after="0"/>
        <w:rPr>
          <w:rFonts w:eastAsiaTheme="minorEastAsia"/>
          <w:b/>
          <w:bCs/>
        </w:rPr>
      </w:pPr>
    </w:p>
    <w:p w14:paraId="078BF627" w14:textId="07F8F2A4" w:rsidR="004A119E" w:rsidRDefault="004A119E" w:rsidP="004A119E">
      <w:pPr>
        <w:spacing w:after="0"/>
        <w:rPr>
          <w:rFonts w:eastAsiaTheme="minorEastAsia"/>
          <w:sz w:val="28"/>
          <w:szCs w:val="28"/>
        </w:rPr>
      </w:pPr>
      <w:r>
        <w:rPr>
          <w:rFonts w:eastAsiaTheme="minorEastAsia"/>
          <w:sz w:val="28"/>
          <w:szCs w:val="28"/>
        </w:rPr>
        <w:t xml:space="preserve">                                  </w:t>
      </w:r>
      <w:r>
        <w:rPr>
          <w:rFonts w:eastAsiaTheme="minorEastAsia"/>
          <w:noProof/>
          <w:sz w:val="28"/>
          <w:szCs w:val="28"/>
        </w:rPr>
        <w:drawing>
          <wp:inline distT="0" distB="0" distL="0" distR="0" wp14:anchorId="5F8C001A" wp14:editId="31ED3275">
            <wp:extent cx="2809637" cy="1745673"/>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13004" cy="1747765"/>
                    </a:xfrm>
                    <a:prstGeom prst="rect">
                      <a:avLst/>
                    </a:prstGeom>
                  </pic:spPr>
                </pic:pic>
              </a:graphicData>
            </a:graphic>
          </wp:inline>
        </w:drawing>
      </w:r>
    </w:p>
    <w:p w14:paraId="74811FAB" w14:textId="5565FB38" w:rsidR="004A119E" w:rsidRDefault="004A119E" w:rsidP="004A119E">
      <w:pPr>
        <w:spacing w:after="0"/>
        <w:rPr>
          <w:rFonts w:eastAsiaTheme="minorEastAsia"/>
          <w:b/>
          <w:bCs/>
        </w:rPr>
      </w:pPr>
      <w:r>
        <w:rPr>
          <w:rFonts w:eastAsiaTheme="minorEastAsia"/>
          <w:b/>
          <w:bCs/>
        </w:rPr>
        <w:t xml:space="preserve">                                     Figure-4: Model after snappyHexMesh refinement</w:t>
      </w:r>
    </w:p>
    <w:p w14:paraId="44636E4F" w14:textId="77777777" w:rsidR="00616B8F" w:rsidRDefault="00616B8F" w:rsidP="004A119E">
      <w:pPr>
        <w:spacing w:after="0"/>
        <w:rPr>
          <w:rFonts w:eastAsiaTheme="minorEastAsia"/>
          <w:b/>
          <w:bCs/>
        </w:rPr>
      </w:pPr>
    </w:p>
    <w:p w14:paraId="6B481D13" w14:textId="48904089" w:rsidR="004A119E" w:rsidRDefault="004A119E" w:rsidP="004A119E">
      <w:pPr>
        <w:spacing w:after="0"/>
        <w:rPr>
          <w:rFonts w:eastAsiaTheme="minorEastAsia"/>
          <w:b/>
          <w:bCs/>
        </w:rPr>
      </w:pPr>
    </w:p>
    <w:p w14:paraId="6108B17E" w14:textId="406E8E6D" w:rsidR="004A119E" w:rsidRDefault="003538E5" w:rsidP="004A119E">
      <w:pPr>
        <w:spacing w:after="0"/>
        <w:rPr>
          <w:rFonts w:eastAsiaTheme="minorEastAsia"/>
          <w:b/>
          <w:bCs/>
          <w:sz w:val="36"/>
          <w:szCs w:val="36"/>
        </w:rPr>
      </w:pPr>
      <w:r w:rsidRPr="003538E5">
        <w:rPr>
          <w:rFonts w:eastAsiaTheme="minorEastAsia"/>
          <w:b/>
          <w:bCs/>
          <w:sz w:val="36"/>
          <w:szCs w:val="36"/>
        </w:rPr>
        <w:t>Solver</w:t>
      </w:r>
    </w:p>
    <w:p w14:paraId="6C5AC955" w14:textId="61CD1524" w:rsidR="003538E5" w:rsidRDefault="003538E5" w:rsidP="004A119E">
      <w:pPr>
        <w:spacing w:after="0"/>
        <w:rPr>
          <w:rFonts w:eastAsiaTheme="minorEastAsia"/>
          <w:sz w:val="28"/>
          <w:szCs w:val="28"/>
        </w:rPr>
      </w:pPr>
      <w:r>
        <w:rPr>
          <w:rFonts w:eastAsiaTheme="minorEastAsia"/>
          <w:sz w:val="28"/>
          <w:szCs w:val="28"/>
        </w:rPr>
        <w:t>After successfully generating the mesh for the system we will now use different solvers to simulate the model and conditions and get the desired results and outputs.</w:t>
      </w:r>
    </w:p>
    <w:p w14:paraId="13B0E431" w14:textId="3CA0C88F" w:rsidR="003538E5" w:rsidRDefault="003538E5" w:rsidP="004A119E">
      <w:pPr>
        <w:spacing w:after="0"/>
        <w:rPr>
          <w:rFonts w:eastAsiaTheme="minorEastAsia"/>
          <w:sz w:val="28"/>
          <w:szCs w:val="28"/>
        </w:rPr>
      </w:pPr>
      <w:r>
        <w:rPr>
          <w:rFonts w:eastAsiaTheme="minorEastAsia"/>
          <w:sz w:val="28"/>
          <w:szCs w:val="28"/>
        </w:rPr>
        <w:t>In this case we are going to use the potentialFoam and simpleFoam solver to solve for the model and</w:t>
      </w:r>
      <w:r w:rsidR="00616B8F">
        <w:rPr>
          <w:rFonts w:eastAsiaTheme="minorEastAsia"/>
          <w:sz w:val="28"/>
          <w:szCs w:val="28"/>
        </w:rPr>
        <w:t xml:space="preserve"> </w:t>
      </w:r>
      <w:r>
        <w:rPr>
          <w:rFonts w:eastAsiaTheme="minorEastAsia"/>
          <w:sz w:val="28"/>
          <w:szCs w:val="28"/>
        </w:rPr>
        <w:t>also we are going to use the RANS turbulency model.</w:t>
      </w:r>
    </w:p>
    <w:p w14:paraId="67731481" w14:textId="52754EB2" w:rsidR="003538E5" w:rsidRDefault="003538E5" w:rsidP="004A119E">
      <w:pPr>
        <w:spacing w:after="0"/>
        <w:rPr>
          <w:rFonts w:eastAsiaTheme="minorEastAsia"/>
          <w:sz w:val="28"/>
          <w:szCs w:val="28"/>
        </w:rPr>
      </w:pPr>
      <w:r>
        <w:rPr>
          <w:rFonts w:eastAsiaTheme="minorEastAsia"/>
          <w:sz w:val="28"/>
          <w:szCs w:val="28"/>
        </w:rPr>
        <w:t>Before we move ahead let us discuss what is RANS turbulency model,</w:t>
      </w:r>
    </w:p>
    <w:p w14:paraId="7958F4B4" w14:textId="358B93CF" w:rsidR="003538E5" w:rsidRDefault="003538E5" w:rsidP="004A119E">
      <w:pPr>
        <w:spacing w:after="0"/>
        <w:rPr>
          <w:rFonts w:eastAsiaTheme="minorEastAsia"/>
          <w:sz w:val="28"/>
          <w:szCs w:val="28"/>
        </w:rPr>
      </w:pPr>
      <w:r>
        <w:rPr>
          <w:rFonts w:eastAsiaTheme="minorEastAsia"/>
          <w:sz w:val="28"/>
          <w:szCs w:val="28"/>
        </w:rPr>
        <w:t>It is a numerical method to calculate the turbulent flow of a fluid (air in our case around the car), herein the flow quantities are decomposed into their time-averaged and fluctuating models.</w:t>
      </w:r>
    </w:p>
    <w:p w14:paraId="30828595" w14:textId="1A4B69EA" w:rsidR="00616B8F" w:rsidRDefault="00616B8F" w:rsidP="004A119E">
      <w:pPr>
        <w:spacing w:after="0"/>
        <w:rPr>
          <w:rFonts w:eastAsiaTheme="minorEastAsia"/>
          <w:sz w:val="28"/>
          <w:szCs w:val="28"/>
        </w:rPr>
      </w:pPr>
    </w:p>
    <w:p w14:paraId="5A2B061B" w14:textId="71856D78" w:rsidR="00616B8F" w:rsidRDefault="00616B8F" w:rsidP="004A119E">
      <w:pPr>
        <w:spacing w:after="0"/>
        <w:rPr>
          <w:rFonts w:eastAsiaTheme="minorEastAsia"/>
          <w:sz w:val="28"/>
          <w:szCs w:val="28"/>
        </w:rPr>
      </w:pPr>
      <w:r w:rsidRPr="00616B8F">
        <w:rPr>
          <w:rFonts w:eastAsiaTheme="minorEastAsia"/>
          <w:sz w:val="28"/>
          <w:szCs w:val="28"/>
        </w:rPr>
        <w:t>potentialFoam is a potential flow solver which solves for the velocity potential (i.e. Phi) to calculate the volumetric face-flux field (i.e. phi) from which the velocity field (i.e. U) is obtained by reconstructing the flux.</w:t>
      </w:r>
    </w:p>
    <w:p w14:paraId="26C578DA" w14:textId="00B9F82C" w:rsidR="00616B8F" w:rsidRDefault="00616B8F" w:rsidP="004A119E">
      <w:pPr>
        <w:spacing w:after="0"/>
        <w:rPr>
          <w:rFonts w:eastAsiaTheme="minorEastAsia"/>
          <w:sz w:val="28"/>
          <w:szCs w:val="28"/>
        </w:rPr>
      </w:pPr>
    </w:p>
    <w:p w14:paraId="79727391" w14:textId="7F3AF99A" w:rsidR="00616B8F" w:rsidRDefault="00616B8F" w:rsidP="004A119E">
      <w:pPr>
        <w:spacing w:after="0"/>
        <w:rPr>
          <w:rFonts w:eastAsiaTheme="minorEastAsia"/>
          <w:sz w:val="28"/>
          <w:szCs w:val="28"/>
        </w:rPr>
      </w:pPr>
      <w:r w:rsidRPr="00616B8F">
        <w:rPr>
          <w:rFonts w:eastAsiaTheme="minorEastAsia"/>
          <w:sz w:val="28"/>
          <w:szCs w:val="28"/>
        </w:rPr>
        <w:t>SimpleFoam is a steady-state solver for incompressible, turbulent flow, using the SIMPLE (Semi-Implicit Method for Pressure Linked Equations) algorithm. In the newer releases it also includes an option to use the SIMPLEC (Semi-Implicit Method for Pressure Linked Equations Consistent) algorithm.</w:t>
      </w:r>
    </w:p>
    <w:p w14:paraId="1486791E" w14:textId="05E1243B" w:rsidR="00616B8F" w:rsidRDefault="00616B8F" w:rsidP="004A119E">
      <w:pPr>
        <w:spacing w:after="0"/>
        <w:rPr>
          <w:rFonts w:eastAsiaTheme="minorEastAsia"/>
          <w:sz w:val="28"/>
          <w:szCs w:val="28"/>
        </w:rPr>
      </w:pPr>
    </w:p>
    <w:p w14:paraId="21E48C63" w14:textId="27C3305B" w:rsidR="00BD4F25" w:rsidRDefault="00616B8F" w:rsidP="004A119E">
      <w:pPr>
        <w:spacing w:after="0"/>
        <w:rPr>
          <w:rFonts w:eastAsiaTheme="minorEastAsia"/>
          <w:sz w:val="28"/>
          <w:szCs w:val="28"/>
        </w:rPr>
      </w:pPr>
      <w:r>
        <w:rPr>
          <w:rFonts w:eastAsiaTheme="minorEastAsia"/>
          <w:sz w:val="28"/>
          <w:szCs w:val="28"/>
        </w:rPr>
        <w:t>The solver will take the maximum amount of time during the whole simulation run. The approximate time for the simulation of the 45-50 minutes.</w:t>
      </w:r>
      <w:r w:rsidR="00BD4F25">
        <w:rPr>
          <w:rFonts w:eastAsiaTheme="minorEastAsia"/>
          <w:sz w:val="28"/>
          <w:szCs w:val="28"/>
        </w:rPr>
        <w:t xml:space="preserve"> After the running of simulation is done we will get the below flow pattern of the model following the RANS model (check Figure-5)</w:t>
      </w:r>
    </w:p>
    <w:p w14:paraId="7C892FC2" w14:textId="0622E0FD" w:rsidR="00616B8F" w:rsidRDefault="00616B8F" w:rsidP="004A119E">
      <w:pPr>
        <w:spacing w:after="0"/>
        <w:rPr>
          <w:rFonts w:eastAsiaTheme="minorEastAsia"/>
          <w:sz w:val="28"/>
          <w:szCs w:val="28"/>
        </w:rPr>
      </w:pPr>
      <w:r>
        <w:rPr>
          <w:rFonts w:eastAsiaTheme="minorEastAsia"/>
          <w:sz w:val="28"/>
          <w:szCs w:val="28"/>
        </w:rPr>
        <w:lastRenderedPageBreak/>
        <w:t xml:space="preserve"> </w:t>
      </w:r>
      <w:r w:rsidR="00BD4F25">
        <w:rPr>
          <w:rFonts w:eastAsiaTheme="minorEastAsia"/>
          <w:noProof/>
          <w:sz w:val="28"/>
          <w:szCs w:val="28"/>
        </w:rPr>
        <w:drawing>
          <wp:inline distT="0" distB="0" distL="0" distR="0" wp14:anchorId="78A7751B" wp14:editId="06322CB6">
            <wp:extent cx="5731510" cy="2812415"/>
            <wp:effectExtent l="0" t="0" r="254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812415"/>
                    </a:xfrm>
                    <a:prstGeom prst="rect">
                      <a:avLst/>
                    </a:prstGeom>
                  </pic:spPr>
                </pic:pic>
              </a:graphicData>
            </a:graphic>
          </wp:inline>
        </w:drawing>
      </w:r>
    </w:p>
    <w:p w14:paraId="031DF9CB" w14:textId="622171CE" w:rsidR="00BD4F25" w:rsidRDefault="00BD4F25" w:rsidP="004A119E">
      <w:pPr>
        <w:spacing w:after="0"/>
        <w:rPr>
          <w:rFonts w:eastAsiaTheme="minorEastAsia"/>
          <w:b/>
          <w:bCs/>
        </w:rPr>
      </w:pPr>
      <w:r>
        <w:rPr>
          <w:rFonts w:eastAsiaTheme="minorEastAsia"/>
          <w:b/>
          <w:bCs/>
        </w:rPr>
        <w:t xml:space="preserve">                                                       Figure-5: Flow of air with the wake behind the car</w:t>
      </w:r>
    </w:p>
    <w:p w14:paraId="3817DF87" w14:textId="06E702E8" w:rsidR="00BD4F25" w:rsidRDefault="00BD4F25" w:rsidP="004A119E">
      <w:pPr>
        <w:spacing w:after="0"/>
        <w:rPr>
          <w:rFonts w:eastAsiaTheme="minorEastAsia"/>
          <w:b/>
          <w:bCs/>
        </w:rPr>
      </w:pPr>
    </w:p>
    <w:p w14:paraId="67672EFC" w14:textId="436362AA" w:rsidR="00BD4F25" w:rsidRDefault="00BD4F25" w:rsidP="004A119E">
      <w:pPr>
        <w:spacing w:after="0"/>
        <w:rPr>
          <w:rFonts w:eastAsiaTheme="minorEastAsia"/>
          <w:b/>
          <w:bCs/>
          <w:sz w:val="36"/>
          <w:szCs w:val="36"/>
        </w:rPr>
      </w:pPr>
      <w:r w:rsidRPr="00BD4F25">
        <w:rPr>
          <w:rFonts w:eastAsiaTheme="minorEastAsia"/>
          <w:b/>
          <w:bCs/>
          <w:sz w:val="36"/>
          <w:szCs w:val="36"/>
        </w:rPr>
        <w:t>Post Processing</w:t>
      </w:r>
    </w:p>
    <w:p w14:paraId="56CCDE29" w14:textId="055E0B7A" w:rsidR="00BD4F25" w:rsidRDefault="001A484E" w:rsidP="004A119E">
      <w:pPr>
        <w:spacing w:after="0"/>
        <w:rPr>
          <w:rFonts w:eastAsiaTheme="minorEastAsia"/>
          <w:sz w:val="28"/>
          <w:szCs w:val="28"/>
        </w:rPr>
      </w:pPr>
      <w:r>
        <w:rPr>
          <w:rFonts w:eastAsiaTheme="minorEastAsia"/>
          <w:sz w:val="28"/>
          <w:szCs w:val="28"/>
        </w:rPr>
        <w:t xml:space="preserve">Now since we have completed our simulation it’s time to analyse the results and obtain the value for </w:t>
      </w:r>
      <m:oMath>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p</m:t>
            </m:r>
          </m:sub>
        </m:sSub>
      </m:oMath>
      <w:r>
        <w:rPr>
          <w:rFonts w:eastAsiaTheme="minorEastAsia"/>
          <w:sz w:val="28"/>
          <w:szCs w:val="28"/>
        </w:rPr>
        <w:t xml:space="preserve"> and </w:t>
      </w:r>
      <m:oMath>
        <m:sSub>
          <m:sSubPr>
            <m:ctrlPr>
              <w:rPr>
                <w:rFonts w:ascii="Cambria Math" w:hAnsi="Cambria Math"/>
                <w:i/>
                <w:sz w:val="28"/>
                <w:szCs w:val="28"/>
              </w:rPr>
            </m:ctrlPr>
          </m:sSubPr>
          <m:e>
            <m:r>
              <w:rPr>
                <w:rFonts w:ascii="Cambria Math" w:hAnsi="Cambria Math"/>
                <w:sz w:val="28"/>
                <w:szCs w:val="28"/>
              </w:rPr>
              <m:t xml:space="preserve"> C</m:t>
            </m:r>
          </m:e>
          <m:sub>
            <m:r>
              <w:rPr>
                <w:rFonts w:ascii="Cambria Math" w:hAnsi="Cambria Math"/>
                <w:sz w:val="28"/>
                <w:szCs w:val="28"/>
              </w:rPr>
              <m:t>d</m:t>
            </m:r>
          </m:sub>
        </m:sSub>
      </m:oMath>
      <w:r>
        <w:rPr>
          <w:rFonts w:eastAsiaTheme="minorEastAsia"/>
          <w:sz w:val="28"/>
          <w:szCs w:val="28"/>
        </w:rPr>
        <w:t xml:space="preserve">. </w:t>
      </w:r>
    </w:p>
    <w:p w14:paraId="5077638F" w14:textId="63A7E84B" w:rsidR="0053108D" w:rsidRDefault="0053108D" w:rsidP="00C20CF2">
      <w:pPr>
        <w:spacing w:after="0"/>
        <w:rPr>
          <w:rFonts w:eastAsiaTheme="minorEastAsia"/>
          <w:sz w:val="28"/>
          <w:szCs w:val="28"/>
        </w:rPr>
      </w:pPr>
      <w:r>
        <w:rPr>
          <w:rFonts w:eastAsiaTheme="minorEastAsia"/>
          <w:sz w:val="28"/>
          <w:szCs w:val="28"/>
        </w:rPr>
        <w:t>In CFD the most important step is the post-processing, for doing this we will take the help of ParaView software. ParaView runs the simulation through an animated window and gives the simulation result in the form of animated colour videos. Let’s say if we talk about the wake of air behind the car in a 3D perspective then ParaView will give us the contour form of the air flow as shown in Figure-6.</w:t>
      </w:r>
    </w:p>
    <w:p w14:paraId="3B8762E8" w14:textId="77777777" w:rsidR="00323993" w:rsidRDefault="00323993" w:rsidP="00C20CF2">
      <w:pPr>
        <w:spacing w:after="0"/>
        <w:rPr>
          <w:rFonts w:eastAsiaTheme="minorEastAsia"/>
          <w:sz w:val="28"/>
          <w:szCs w:val="28"/>
        </w:rPr>
      </w:pPr>
    </w:p>
    <w:p w14:paraId="71E9E5C4" w14:textId="77777777" w:rsidR="00323993" w:rsidRDefault="0053108D" w:rsidP="00C20CF2">
      <w:pPr>
        <w:spacing w:after="0"/>
        <w:rPr>
          <w:rFonts w:eastAsiaTheme="minorEastAsia"/>
          <w:sz w:val="28"/>
          <w:szCs w:val="28"/>
        </w:rPr>
      </w:pPr>
      <w:r>
        <w:rPr>
          <w:rFonts w:eastAsiaTheme="minorEastAsia"/>
          <w:sz w:val="28"/>
          <w:szCs w:val="28"/>
        </w:rPr>
        <w:t xml:space="preserve">             </w:t>
      </w:r>
      <w:r>
        <w:rPr>
          <w:rFonts w:eastAsiaTheme="minorEastAsia"/>
          <w:noProof/>
          <w:sz w:val="28"/>
          <w:szCs w:val="28"/>
        </w:rPr>
        <w:drawing>
          <wp:inline distT="0" distB="0" distL="0" distR="0" wp14:anchorId="75268BE8" wp14:editId="7726AEB7">
            <wp:extent cx="4789714" cy="23502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89714" cy="2350282"/>
                    </a:xfrm>
                    <a:prstGeom prst="rect">
                      <a:avLst/>
                    </a:prstGeom>
                  </pic:spPr>
                </pic:pic>
              </a:graphicData>
            </a:graphic>
          </wp:inline>
        </w:drawing>
      </w:r>
    </w:p>
    <w:p w14:paraId="5171415F" w14:textId="77777777" w:rsidR="00323993" w:rsidRDefault="0053108D" w:rsidP="00323993">
      <w:pPr>
        <w:spacing w:after="0"/>
        <w:jc w:val="center"/>
        <w:rPr>
          <w:rFonts w:eastAsiaTheme="minorEastAsia"/>
          <w:b/>
          <w:bCs/>
        </w:rPr>
      </w:pPr>
      <w:r>
        <w:rPr>
          <w:rFonts w:eastAsiaTheme="minorEastAsia"/>
          <w:b/>
          <w:bCs/>
        </w:rPr>
        <w:t>Figure-6: Turbulent wake behind the car</w:t>
      </w:r>
    </w:p>
    <w:p w14:paraId="5FF3193F" w14:textId="6CDD7945" w:rsidR="0053108D" w:rsidRDefault="00EF2B4E" w:rsidP="00323993">
      <w:pPr>
        <w:spacing w:after="0"/>
        <w:rPr>
          <w:rFonts w:eastAsiaTheme="minorEastAsia"/>
          <w:b/>
          <w:bCs/>
          <w:sz w:val="32"/>
          <w:szCs w:val="32"/>
        </w:rPr>
      </w:pPr>
      <w:r w:rsidRPr="00323993">
        <w:rPr>
          <w:rFonts w:eastAsiaTheme="minorEastAsia"/>
          <w:b/>
          <w:bCs/>
          <w:sz w:val="32"/>
          <w:szCs w:val="32"/>
        </w:rPr>
        <w:lastRenderedPageBreak/>
        <w:t>Velocity Tracer in ParaView</w:t>
      </w:r>
    </w:p>
    <w:p w14:paraId="078242CB" w14:textId="77777777" w:rsidR="00323993" w:rsidRPr="00323993" w:rsidRDefault="00323993" w:rsidP="00323993">
      <w:pPr>
        <w:spacing w:after="0"/>
        <w:rPr>
          <w:rFonts w:eastAsiaTheme="minorEastAsia"/>
          <w:b/>
          <w:bCs/>
          <w:sz w:val="24"/>
          <w:szCs w:val="24"/>
        </w:rPr>
      </w:pPr>
    </w:p>
    <w:p w14:paraId="6B59131D" w14:textId="059357D6" w:rsidR="00EF2B4E" w:rsidRDefault="00EF2B4E" w:rsidP="0053108D">
      <w:pPr>
        <w:spacing w:after="0"/>
        <w:rPr>
          <w:rFonts w:eastAsiaTheme="minorEastAsia"/>
          <w:sz w:val="28"/>
          <w:szCs w:val="28"/>
        </w:rPr>
      </w:pPr>
      <w:r>
        <w:rPr>
          <w:rFonts w:eastAsiaTheme="minorEastAsia"/>
          <w:sz w:val="28"/>
          <w:szCs w:val="28"/>
        </w:rPr>
        <w:t>In the below figures we can see how ParaView helps in understanding the air tracer around the car at different values of y-coordinate of the system.</w:t>
      </w:r>
    </w:p>
    <w:p w14:paraId="26FB0C04" w14:textId="68D1CFC3" w:rsidR="00EF2B4E" w:rsidRDefault="00EF2B4E" w:rsidP="00EF2B4E">
      <w:pPr>
        <w:spacing w:after="0"/>
        <w:rPr>
          <w:rFonts w:eastAsiaTheme="minorEastAsia"/>
          <w:sz w:val="28"/>
          <w:szCs w:val="28"/>
        </w:rPr>
      </w:pPr>
      <w:r>
        <w:rPr>
          <w:rFonts w:eastAsiaTheme="minorEastAsia"/>
          <w:noProof/>
          <w:sz w:val="28"/>
          <w:szCs w:val="28"/>
        </w:rPr>
        <w:drawing>
          <wp:inline distT="0" distB="0" distL="0" distR="0" wp14:anchorId="2AFF17C3" wp14:editId="007D4AD9">
            <wp:extent cx="2442019" cy="148336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63410" cy="1496354"/>
                    </a:xfrm>
                    <a:prstGeom prst="rect">
                      <a:avLst/>
                    </a:prstGeom>
                  </pic:spPr>
                </pic:pic>
              </a:graphicData>
            </a:graphic>
          </wp:inline>
        </w:drawing>
      </w:r>
      <w:r>
        <w:rPr>
          <w:rFonts w:eastAsiaTheme="minorEastAsia"/>
          <w:noProof/>
        </w:rPr>
        <w:t xml:space="preserve">         </w:t>
      </w:r>
      <w:r>
        <w:rPr>
          <w:rFonts w:eastAsiaTheme="minorEastAsia"/>
          <w:noProof/>
        </w:rPr>
        <w:drawing>
          <wp:inline distT="0" distB="0" distL="0" distR="0" wp14:anchorId="29982DE9" wp14:editId="0D0834A7">
            <wp:extent cx="2537460" cy="1500800"/>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75381" cy="1523228"/>
                    </a:xfrm>
                    <a:prstGeom prst="rect">
                      <a:avLst/>
                    </a:prstGeom>
                  </pic:spPr>
                </pic:pic>
              </a:graphicData>
            </a:graphic>
          </wp:inline>
        </w:drawing>
      </w:r>
    </w:p>
    <w:p w14:paraId="1826F16D" w14:textId="162FDD9B" w:rsidR="00EF2B4E" w:rsidRDefault="00EF2B4E" w:rsidP="00EF2B4E">
      <w:pPr>
        <w:spacing w:after="0"/>
        <w:rPr>
          <w:rFonts w:eastAsiaTheme="minorEastAsia"/>
        </w:rPr>
      </w:pPr>
      <w:r>
        <w:rPr>
          <w:rFonts w:eastAsiaTheme="minorEastAsia"/>
        </w:rPr>
        <w:t>Figure-7: Velocity at y=0                                           Figure-8: Velocity at y=.2</w:t>
      </w:r>
    </w:p>
    <w:p w14:paraId="391E5A3C" w14:textId="77777777" w:rsidR="00EF2B4E" w:rsidRDefault="00EF2B4E" w:rsidP="00EF2B4E">
      <w:pPr>
        <w:spacing w:after="0"/>
        <w:rPr>
          <w:rFonts w:eastAsiaTheme="minorEastAsia"/>
        </w:rPr>
      </w:pPr>
    </w:p>
    <w:p w14:paraId="443E1500" w14:textId="31072157" w:rsidR="00EF2B4E" w:rsidRDefault="00EF2B4E" w:rsidP="00EF2B4E">
      <w:pPr>
        <w:spacing w:after="0"/>
        <w:rPr>
          <w:rFonts w:eastAsiaTheme="minorEastAsia"/>
        </w:rPr>
      </w:pPr>
      <w:r>
        <w:rPr>
          <w:rFonts w:eastAsiaTheme="minorEastAsia"/>
          <w:noProof/>
        </w:rPr>
        <w:drawing>
          <wp:inline distT="0" distB="0" distL="0" distR="0" wp14:anchorId="37B3144B" wp14:editId="7DD325E5">
            <wp:extent cx="2394984" cy="1438275"/>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03875" cy="1443615"/>
                    </a:xfrm>
                    <a:prstGeom prst="rect">
                      <a:avLst/>
                    </a:prstGeom>
                  </pic:spPr>
                </pic:pic>
              </a:graphicData>
            </a:graphic>
          </wp:inline>
        </w:drawing>
      </w:r>
      <w:r>
        <w:rPr>
          <w:rFonts w:eastAsiaTheme="minorEastAsia"/>
          <w:noProof/>
        </w:rPr>
        <w:t xml:space="preserve">          </w:t>
      </w:r>
      <w:r>
        <w:rPr>
          <w:rFonts w:eastAsiaTheme="minorEastAsia"/>
          <w:noProof/>
        </w:rPr>
        <w:drawing>
          <wp:inline distT="0" distB="0" distL="0" distR="0" wp14:anchorId="46F9DA56" wp14:editId="2069A750">
            <wp:extent cx="2559132" cy="14566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603854" cy="1482147"/>
                    </a:xfrm>
                    <a:prstGeom prst="rect">
                      <a:avLst/>
                    </a:prstGeom>
                  </pic:spPr>
                </pic:pic>
              </a:graphicData>
            </a:graphic>
          </wp:inline>
        </w:drawing>
      </w:r>
    </w:p>
    <w:p w14:paraId="5F051174" w14:textId="130C5A74" w:rsidR="00EF2B4E" w:rsidRDefault="00EF2B4E" w:rsidP="00EF2B4E">
      <w:pPr>
        <w:spacing w:after="0"/>
        <w:rPr>
          <w:rFonts w:eastAsiaTheme="minorEastAsia"/>
        </w:rPr>
      </w:pPr>
      <w:r>
        <w:rPr>
          <w:rFonts w:eastAsiaTheme="minorEastAsia"/>
        </w:rPr>
        <w:t>Figure-9: Velocity at y=.4                                         Figure-10: Velocity at y=.6</w:t>
      </w:r>
    </w:p>
    <w:p w14:paraId="52F831AC" w14:textId="16967C89" w:rsidR="00EF2B4E" w:rsidRDefault="00EF2B4E" w:rsidP="00EF2B4E">
      <w:pPr>
        <w:spacing w:after="0"/>
        <w:jc w:val="center"/>
        <w:rPr>
          <w:rFonts w:eastAsiaTheme="minorEastAsia"/>
        </w:rPr>
      </w:pPr>
    </w:p>
    <w:p w14:paraId="26346093" w14:textId="4269A1D9" w:rsidR="00EF2B4E" w:rsidRDefault="00EF2B4E" w:rsidP="00EF2B4E">
      <w:pPr>
        <w:spacing w:after="0"/>
        <w:jc w:val="center"/>
        <w:rPr>
          <w:rFonts w:eastAsiaTheme="minorEastAsia"/>
          <w:sz w:val="28"/>
          <w:szCs w:val="28"/>
        </w:rPr>
      </w:pPr>
    </w:p>
    <w:p w14:paraId="6972CF61" w14:textId="27268648" w:rsidR="00EF2B4E" w:rsidRDefault="00EF2B4E" w:rsidP="00EF2B4E">
      <w:pPr>
        <w:spacing w:after="0"/>
        <w:rPr>
          <w:rFonts w:eastAsiaTheme="minorEastAsia"/>
          <w:sz w:val="28"/>
          <w:szCs w:val="28"/>
        </w:rPr>
      </w:pPr>
      <w:r>
        <w:rPr>
          <w:rFonts w:eastAsiaTheme="minorEastAsia"/>
          <w:sz w:val="28"/>
          <w:szCs w:val="28"/>
        </w:rPr>
        <w:t>The above figures show how the velocity tracer i.e. how the air speed varies around the car for different regions or parts of the car.</w:t>
      </w:r>
    </w:p>
    <w:p w14:paraId="0BFA3646" w14:textId="1900E529" w:rsidR="00EF2B4E" w:rsidRDefault="00EF2B4E" w:rsidP="00EF2B4E">
      <w:pPr>
        <w:spacing w:after="0"/>
        <w:rPr>
          <w:rFonts w:eastAsiaTheme="minorEastAsia"/>
          <w:sz w:val="28"/>
          <w:szCs w:val="28"/>
        </w:rPr>
      </w:pPr>
    </w:p>
    <w:p w14:paraId="5264258B" w14:textId="22E5E493" w:rsidR="00EF2B4E" w:rsidRDefault="00EF2B4E" w:rsidP="00EF2B4E">
      <w:pPr>
        <w:spacing w:after="0"/>
        <w:rPr>
          <w:rFonts w:eastAsiaTheme="minorEastAsia"/>
          <w:sz w:val="28"/>
          <w:szCs w:val="28"/>
        </w:rPr>
      </w:pPr>
      <w:r>
        <w:rPr>
          <w:rFonts w:eastAsiaTheme="minorEastAsia"/>
          <w:sz w:val="28"/>
          <w:szCs w:val="28"/>
        </w:rPr>
        <w:t>The front Fenders, side mirrors and wheels also cause the air flow to split into different parts and also increase or decrease the air speed around that region of the car.</w:t>
      </w:r>
      <w:r w:rsidR="00323993">
        <w:rPr>
          <w:rFonts w:eastAsiaTheme="minorEastAsia"/>
          <w:sz w:val="28"/>
          <w:szCs w:val="28"/>
        </w:rPr>
        <w:t xml:space="preserve"> By this we can analyse which part is producing excess drag in the car and causing the car to be less efficient.</w:t>
      </w:r>
    </w:p>
    <w:p w14:paraId="687EA8BA" w14:textId="5E1BD2CB" w:rsidR="00323993" w:rsidRDefault="00323993" w:rsidP="00EF2B4E">
      <w:pPr>
        <w:spacing w:after="0"/>
        <w:rPr>
          <w:rFonts w:eastAsiaTheme="minorEastAsia"/>
          <w:sz w:val="28"/>
          <w:szCs w:val="28"/>
        </w:rPr>
      </w:pPr>
    </w:p>
    <w:p w14:paraId="6C728CCF" w14:textId="0190E3F4" w:rsidR="00323993" w:rsidRDefault="00323993" w:rsidP="00EF2B4E">
      <w:pPr>
        <w:spacing w:after="0"/>
        <w:rPr>
          <w:rFonts w:eastAsiaTheme="minorEastAsia"/>
          <w:sz w:val="28"/>
          <w:szCs w:val="28"/>
        </w:rPr>
      </w:pPr>
    </w:p>
    <w:p w14:paraId="2E85B9C5" w14:textId="5B3481E6" w:rsidR="00323993" w:rsidRDefault="00323993" w:rsidP="00EF2B4E">
      <w:pPr>
        <w:spacing w:after="0"/>
        <w:rPr>
          <w:rFonts w:eastAsiaTheme="minorEastAsia"/>
          <w:sz w:val="28"/>
          <w:szCs w:val="28"/>
        </w:rPr>
      </w:pPr>
    </w:p>
    <w:p w14:paraId="086836E7" w14:textId="210EEBB9" w:rsidR="00323993" w:rsidRDefault="00323993" w:rsidP="00EF2B4E">
      <w:pPr>
        <w:spacing w:after="0"/>
        <w:rPr>
          <w:rFonts w:eastAsiaTheme="minorEastAsia"/>
          <w:sz w:val="28"/>
          <w:szCs w:val="28"/>
        </w:rPr>
      </w:pPr>
    </w:p>
    <w:p w14:paraId="5475EDB3" w14:textId="4B2CCF88" w:rsidR="00323993" w:rsidRDefault="00323993" w:rsidP="00EF2B4E">
      <w:pPr>
        <w:spacing w:after="0"/>
        <w:rPr>
          <w:rFonts w:eastAsiaTheme="minorEastAsia"/>
          <w:sz w:val="28"/>
          <w:szCs w:val="28"/>
        </w:rPr>
      </w:pPr>
    </w:p>
    <w:p w14:paraId="112276A4" w14:textId="722E2A12" w:rsidR="00323993" w:rsidRDefault="00323993" w:rsidP="00EF2B4E">
      <w:pPr>
        <w:spacing w:after="0"/>
        <w:rPr>
          <w:rFonts w:eastAsiaTheme="minorEastAsia"/>
          <w:sz w:val="28"/>
          <w:szCs w:val="28"/>
        </w:rPr>
      </w:pPr>
    </w:p>
    <w:p w14:paraId="7010F317" w14:textId="554AB19D" w:rsidR="00323993" w:rsidRDefault="00323993" w:rsidP="00EF2B4E">
      <w:pPr>
        <w:spacing w:after="0"/>
        <w:rPr>
          <w:rFonts w:eastAsiaTheme="minorEastAsia"/>
          <w:sz w:val="28"/>
          <w:szCs w:val="28"/>
        </w:rPr>
      </w:pPr>
    </w:p>
    <w:p w14:paraId="2D8CC268" w14:textId="0C0AD89D" w:rsidR="00323993" w:rsidRDefault="00323993" w:rsidP="00EF2B4E">
      <w:pPr>
        <w:spacing w:after="0"/>
        <w:rPr>
          <w:rFonts w:eastAsiaTheme="minorEastAsia"/>
          <w:sz w:val="28"/>
          <w:szCs w:val="28"/>
        </w:rPr>
      </w:pPr>
    </w:p>
    <w:p w14:paraId="1724C7CB" w14:textId="66D2D4EA" w:rsidR="00323993" w:rsidRDefault="00323993" w:rsidP="00323993">
      <w:pPr>
        <w:spacing w:after="0"/>
        <w:jc w:val="center"/>
        <w:rPr>
          <w:rFonts w:eastAsiaTheme="minorEastAsia"/>
          <w:b/>
          <w:bCs/>
          <w:sz w:val="36"/>
          <w:szCs w:val="36"/>
        </w:rPr>
      </w:pPr>
      <w:r w:rsidRPr="00323993">
        <w:rPr>
          <w:rFonts w:eastAsiaTheme="minorEastAsia"/>
          <w:b/>
          <w:bCs/>
          <w:sz w:val="36"/>
          <w:szCs w:val="36"/>
        </w:rPr>
        <w:lastRenderedPageBreak/>
        <w:t>Results and Discussions</w:t>
      </w:r>
    </w:p>
    <w:p w14:paraId="413EF43E" w14:textId="272CC332" w:rsidR="00323993" w:rsidRDefault="00323993" w:rsidP="00323993">
      <w:pPr>
        <w:spacing w:after="0"/>
        <w:jc w:val="center"/>
        <w:rPr>
          <w:rFonts w:eastAsiaTheme="minorEastAsia"/>
          <w:b/>
          <w:bCs/>
          <w:sz w:val="36"/>
          <w:szCs w:val="36"/>
        </w:rPr>
      </w:pPr>
    </w:p>
    <w:p w14:paraId="7B491261" w14:textId="026601D2" w:rsidR="00323993" w:rsidRDefault="00323993" w:rsidP="00323993">
      <w:pPr>
        <w:spacing w:after="0"/>
        <w:rPr>
          <w:rFonts w:eastAsiaTheme="minorEastAsia"/>
          <w:b/>
          <w:bCs/>
          <w:sz w:val="28"/>
          <w:szCs w:val="28"/>
        </w:rPr>
      </w:pPr>
      <w:r w:rsidRPr="00323993">
        <w:rPr>
          <w:rFonts w:eastAsiaTheme="minorEastAsia"/>
          <w:b/>
          <w:bCs/>
          <w:sz w:val="32"/>
          <w:szCs w:val="32"/>
        </w:rPr>
        <w:t>Analysing the pressure gradient of the model</w:t>
      </w:r>
      <w:r w:rsidRPr="00323993">
        <w:rPr>
          <w:rFonts w:eastAsiaTheme="minorEastAsia"/>
          <w:b/>
          <w:bCs/>
          <w:sz w:val="28"/>
          <w:szCs w:val="28"/>
        </w:rPr>
        <w:t>:</w:t>
      </w:r>
    </w:p>
    <w:p w14:paraId="1E60944E" w14:textId="77777777" w:rsidR="00A00984" w:rsidRDefault="00A00984" w:rsidP="00323993">
      <w:pPr>
        <w:spacing w:after="0"/>
        <w:rPr>
          <w:rFonts w:eastAsiaTheme="minorEastAsia"/>
          <w:b/>
          <w:bCs/>
          <w:sz w:val="28"/>
          <w:szCs w:val="28"/>
        </w:rPr>
      </w:pPr>
    </w:p>
    <w:p w14:paraId="00DA68D5" w14:textId="0F1A574C" w:rsidR="00323993" w:rsidRDefault="00323993" w:rsidP="00323993">
      <w:pPr>
        <w:spacing w:after="0"/>
        <w:rPr>
          <w:rFonts w:eastAsiaTheme="minorEastAsia"/>
          <w:sz w:val="28"/>
          <w:szCs w:val="28"/>
        </w:rPr>
      </w:pPr>
      <w:r>
        <w:rPr>
          <w:rFonts w:eastAsiaTheme="minorEastAsia"/>
          <w:sz w:val="28"/>
          <w:szCs w:val="28"/>
        </w:rPr>
        <w:t xml:space="preserve">We will now look at the pressure change along the surface of the car and calculate </w:t>
      </w:r>
      <m:oMath>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p</m:t>
            </m:r>
          </m:sub>
        </m:sSub>
      </m:oMath>
      <w:r>
        <w:rPr>
          <w:rFonts w:eastAsiaTheme="minorEastAsia"/>
          <w:sz w:val="28"/>
          <w:szCs w:val="28"/>
        </w:rPr>
        <w:t xml:space="preserve"> accordingly.</w:t>
      </w:r>
    </w:p>
    <w:p w14:paraId="306D3466" w14:textId="4E8D90FC" w:rsidR="00A00984" w:rsidRDefault="00323993" w:rsidP="00323993">
      <w:pPr>
        <w:spacing w:after="0"/>
        <w:rPr>
          <w:rFonts w:eastAsiaTheme="minorEastAsia"/>
          <w:sz w:val="28"/>
          <w:szCs w:val="28"/>
        </w:rPr>
      </w:pPr>
      <w:r>
        <w:rPr>
          <w:rFonts w:eastAsiaTheme="minorEastAsia"/>
          <w:sz w:val="28"/>
          <w:szCs w:val="28"/>
        </w:rPr>
        <w:t xml:space="preserve">For the normal </w:t>
      </w:r>
      <w:r w:rsidR="00CE1D9D">
        <w:rPr>
          <w:rFonts w:eastAsiaTheme="minorEastAsia"/>
          <w:sz w:val="28"/>
          <w:szCs w:val="28"/>
        </w:rPr>
        <w:t xml:space="preserve">pressure </w:t>
      </w:r>
      <w:r>
        <w:rPr>
          <w:rFonts w:eastAsiaTheme="minorEastAsia"/>
          <w:sz w:val="28"/>
          <w:szCs w:val="28"/>
        </w:rPr>
        <w:t xml:space="preserve">of our model the </w:t>
      </w:r>
      <w:r w:rsidR="00CE1D9D">
        <w:rPr>
          <w:rFonts w:eastAsiaTheme="minorEastAsia"/>
          <w:sz w:val="28"/>
          <w:szCs w:val="28"/>
        </w:rPr>
        <w:t>result that we got for the surface of the car at y=.5 that is at the centre of our model is shown below:</w:t>
      </w:r>
    </w:p>
    <w:p w14:paraId="1CDDBD17" w14:textId="45500F40" w:rsidR="00CE1D9D" w:rsidRDefault="00A00984" w:rsidP="00A00984">
      <w:pPr>
        <w:spacing w:after="0"/>
        <w:jc w:val="center"/>
        <w:rPr>
          <w:rFonts w:eastAsiaTheme="minorEastAsia"/>
          <w:sz w:val="28"/>
          <w:szCs w:val="28"/>
        </w:rPr>
      </w:pPr>
      <w:r>
        <w:rPr>
          <w:noProof/>
        </w:rPr>
        <w:drawing>
          <wp:inline distT="0" distB="0" distL="0" distR="0" wp14:anchorId="258C8145" wp14:editId="022EBDFC">
            <wp:extent cx="5385194" cy="278130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3363" cy="2790684"/>
                    </a:xfrm>
                    <a:prstGeom prst="rect">
                      <a:avLst/>
                    </a:prstGeom>
                    <a:noFill/>
                    <a:ln>
                      <a:noFill/>
                    </a:ln>
                  </pic:spPr>
                </pic:pic>
              </a:graphicData>
            </a:graphic>
          </wp:inline>
        </w:drawing>
      </w:r>
    </w:p>
    <w:p w14:paraId="4697D644" w14:textId="3BFFB742" w:rsidR="00CE1D9D" w:rsidRDefault="00CE1D9D" w:rsidP="00CE1D9D">
      <w:pPr>
        <w:spacing w:after="0"/>
        <w:jc w:val="center"/>
        <w:rPr>
          <w:rFonts w:eastAsiaTheme="minorEastAsia"/>
          <w:b/>
          <w:bCs/>
        </w:rPr>
      </w:pPr>
      <w:r>
        <w:rPr>
          <w:rFonts w:eastAsiaTheme="minorEastAsia"/>
          <w:b/>
          <w:bCs/>
        </w:rPr>
        <w:t>Figure-11: Normal Pressure Curve of the car</w:t>
      </w:r>
    </w:p>
    <w:p w14:paraId="3E561870" w14:textId="77777777" w:rsidR="00A00984" w:rsidRDefault="00CE1D9D" w:rsidP="00CE1D9D">
      <w:pPr>
        <w:spacing w:after="0"/>
        <w:rPr>
          <w:rFonts w:eastAsiaTheme="minorEastAsia"/>
          <w:sz w:val="28"/>
          <w:szCs w:val="28"/>
        </w:rPr>
      </w:pPr>
      <w:r>
        <w:rPr>
          <w:rFonts w:eastAsiaTheme="minorEastAsia"/>
          <w:sz w:val="28"/>
          <w:szCs w:val="28"/>
        </w:rPr>
        <w:t xml:space="preserve">We can analyse </w:t>
      </w:r>
      <w:r w:rsidR="00A00984">
        <w:rPr>
          <w:rFonts w:eastAsiaTheme="minorEastAsia"/>
          <w:sz w:val="28"/>
          <w:szCs w:val="28"/>
        </w:rPr>
        <w:t xml:space="preserve">that as we move ahead along the body of our car model the Normal Pressure keeps fluctuating for different parts of the car. At the front as the air strikes the front grill and the windshield normally therefore the pressure is observed to be max at the start and then keeps on dipping down until we reach the very end of the model. </w:t>
      </w:r>
    </w:p>
    <w:p w14:paraId="33151496" w14:textId="39F0996B" w:rsidR="00A00984" w:rsidRDefault="00A00984" w:rsidP="00CE1D9D">
      <w:pPr>
        <w:spacing w:after="0"/>
        <w:rPr>
          <w:rFonts w:eastAsiaTheme="minorEastAsia"/>
          <w:sz w:val="28"/>
          <w:szCs w:val="28"/>
        </w:rPr>
      </w:pPr>
      <w:r>
        <w:rPr>
          <w:rFonts w:eastAsiaTheme="minorEastAsia"/>
          <w:sz w:val="28"/>
          <w:szCs w:val="28"/>
        </w:rPr>
        <w:t>In the end we are able to see a sudden spike in the pressure this is because of the High turbulent region which is formed at the end and also the emission coming out from the car, all these combined create a very high pressure zone at the back our model.</w:t>
      </w:r>
    </w:p>
    <w:p w14:paraId="5E3A7E61" w14:textId="132E8306" w:rsidR="00A00984" w:rsidRPr="00CE1D9D" w:rsidRDefault="00A00984" w:rsidP="00CE1D9D">
      <w:pPr>
        <w:spacing w:after="0"/>
        <w:rPr>
          <w:rFonts w:eastAsiaTheme="minorEastAsia"/>
          <w:sz w:val="28"/>
          <w:szCs w:val="28"/>
        </w:rPr>
      </w:pPr>
      <w:r>
        <w:rPr>
          <w:rFonts w:eastAsiaTheme="minorEastAsia"/>
          <w:sz w:val="28"/>
          <w:szCs w:val="28"/>
        </w:rPr>
        <w:t>In the figure given below how the Normal Pressure varies along the whole body of the car with help of a heat map diagram of the car</w:t>
      </w:r>
    </w:p>
    <w:p w14:paraId="45F290B4" w14:textId="7A653320" w:rsidR="00CE1D9D" w:rsidRDefault="00A00984" w:rsidP="00A00984">
      <w:pPr>
        <w:spacing w:after="0"/>
        <w:jc w:val="center"/>
        <w:rPr>
          <w:rFonts w:eastAsiaTheme="minorEastAsia"/>
          <w:b/>
          <w:bCs/>
        </w:rPr>
      </w:pPr>
      <w:r>
        <w:rPr>
          <w:rFonts w:eastAsiaTheme="minorEastAsia"/>
          <w:b/>
          <w:bCs/>
          <w:noProof/>
        </w:rPr>
        <w:lastRenderedPageBreak/>
        <w:drawing>
          <wp:inline distT="0" distB="0" distL="0" distR="0" wp14:anchorId="2476C44E" wp14:editId="3E111889">
            <wp:extent cx="5486760" cy="297942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23950" cy="2999615"/>
                    </a:xfrm>
                    <a:prstGeom prst="rect">
                      <a:avLst/>
                    </a:prstGeom>
                  </pic:spPr>
                </pic:pic>
              </a:graphicData>
            </a:graphic>
          </wp:inline>
        </w:drawing>
      </w:r>
    </w:p>
    <w:p w14:paraId="17674A70" w14:textId="102E61B9" w:rsidR="00A00984" w:rsidRDefault="00A00984" w:rsidP="00A00984">
      <w:pPr>
        <w:spacing w:after="0"/>
        <w:jc w:val="center"/>
        <w:rPr>
          <w:rFonts w:eastAsiaTheme="minorEastAsia"/>
          <w:b/>
          <w:bCs/>
        </w:rPr>
      </w:pPr>
      <w:r>
        <w:rPr>
          <w:rFonts w:eastAsiaTheme="minorEastAsia"/>
          <w:b/>
          <w:bCs/>
        </w:rPr>
        <w:t>Figure-12: Normal Pressure heat map</w:t>
      </w:r>
    </w:p>
    <w:p w14:paraId="5E67BDC3" w14:textId="77777777" w:rsidR="00A00984" w:rsidRDefault="00A00984" w:rsidP="00A00984">
      <w:pPr>
        <w:spacing w:after="0"/>
        <w:jc w:val="center"/>
        <w:rPr>
          <w:rFonts w:eastAsiaTheme="minorEastAsia"/>
          <w:b/>
          <w:bCs/>
        </w:rPr>
      </w:pPr>
    </w:p>
    <w:p w14:paraId="30A699C6" w14:textId="7D4415B2" w:rsidR="00A00984" w:rsidRDefault="00A00984" w:rsidP="00A00984">
      <w:pPr>
        <w:spacing w:after="0"/>
        <w:rPr>
          <w:rFonts w:eastAsiaTheme="minorEastAsia"/>
          <w:sz w:val="28"/>
          <w:szCs w:val="28"/>
        </w:rPr>
      </w:pPr>
      <w:r>
        <w:rPr>
          <w:rFonts w:eastAsiaTheme="minorEastAsia"/>
          <w:sz w:val="28"/>
          <w:szCs w:val="28"/>
        </w:rPr>
        <w:t xml:space="preserve">Form the above graph we can calculate the </w:t>
      </w:r>
      <m:oMath>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p</m:t>
            </m:r>
          </m:sub>
        </m:sSub>
      </m:oMath>
      <w:r>
        <w:rPr>
          <w:rFonts w:eastAsiaTheme="minorEastAsia"/>
          <w:sz w:val="28"/>
          <w:szCs w:val="28"/>
        </w:rPr>
        <w:t xml:space="preserve"> by using the formula:</w:t>
      </w:r>
    </w:p>
    <w:p w14:paraId="380135E4" w14:textId="5BF81909" w:rsidR="00A00984" w:rsidRPr="00A00984" w:rsidRDefault="007053F9" w:rsidP="00A00984">
      <w:pPr>
        <w:spacing w:after="0"/>
        <w:rPr>
          <w:rFonts w:eastAsiaTheme="minorEastAsia"/>
          <w:sz w:val="28"/>
          <w:szCs w:val="28"/>
        </w:rPr>
      </w:pPr>
      <m:oMathPara>
        <m:oMath>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p</m:t>
              </m:r>
            </m:sub>
          </m:sSub>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p-</m:t>
              </m:r>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0</m:t>
                  </m:r>
                </m:sub>
              </m:sSub>
            </m:num>
            <m:den>
              <m:r>
                <w:rPr>
                  <w:rFonts w:ascii="Cambria Math" w:eastAsiaTheme="minorEastAsia" w:hAnsi="Cambria Math"/>
                  <w:sz w:val="28"/>
                  <w:szCs w:val="28"/>
                </w:rPr>
                <m:t>.5×</m:t>
              </m:r>
              <m:r>
                <w:rPr>
                  <w:rFonts w:ascii="Cambria Math" w:hAnsi="Cambria Math"/>
                  <w:sz w:val="28"/>
                  <w:szCs w:val="28"/>
                </w:rPr>
                <m:t>ρ×</m:t>
              </m:r>
              <m:sSup>
                <m:sSupPr>
                  <m:ctrlPr>
                    <w:rPr>
                      <w:rFonts w:ascii="Cambria Math" w:hAnsi="Cambria Math"/>
                      <w:i/>
                      <w:sz w:val="28"/>
                      <w:szCs w:val="28"/>
                    </w:rPr>
                  </m:ctrlPr>
                </m:sSupPr>
                <m:e>
                  <m:r>
                    <w:rPr>
                      <w:rFonts w:ascii="Cambria Math" w:hAnsi="Cambria Math"/>
                      <w:sz w:val="28"/>
                      <w:szCs w:val="28"/>
                    </w:rPr>
                    <m:t>v</m:t>
                  </m:r>
                </m:e>
                <m:sup>
                  <m:r>
                    <w:rPr>
                      <w:rFonts w:ascii="Cambria Math" w:hAnsi="Cambria Math"/>
                      <w:sz w:val="28"/>
                      <w:szCs w:val="28"/>
                    </w:rPr>
                    <m:t>2</m:t>
                  </m:r>
                </m:sup>
              </m:sSup>
            </m:den>
          </m:f>
        </m:oMath>
      </m:oMathPara>
    </w:p>
    <w:p w14:paraId="165BBD22" w14:textId="3E7230D4" w:rsidR="00EF2B4E" w:rsidRDefault="00B41C33" w:rsidP="00EF2B4E">
      <w:pPr>
        <w:spacing w:after="0"/>
        <w:rPr>
          <w:rFonts w:eastAsiaTheme="minorEastAsia"/>
          <w:sz w:val="28"/>
          <w:szCs w:val="28"/>
        </w:rPr>
      </w:pPr>
      <w:r>
        <w:rPr>
          <w:rFonts w:eastAsiaTheme="minorEastAsia"/>
          <w:sz w:val="28"/>
          <w:szCs w:val="28"/>
        </w:rPr>
        <w:t xml:space="preserve">Here we will take </w:t>
      </w:r>
      <m:oMath>
        <m:sSub>
          <m:sSubPr>
            <m:ctrlPr>
              <w:rPr>
                <w:rFonts w:ascii="Cambria Math" w:eastAsiaTheme="minorEastAsia" w:hAnsi="Cambria Math"/>
                <w:i/>
                <w:sz w:val="28"/>
                <w:szCs w:val="28"/>
              </w:rPr>
            </m:ctrlPr>
          </m:sSubPr>
          <m:e>
            <m:r>
              <w:rPr>
                <w:rFonts w:ascii="Cambria Math" w:eastAsiaTheme="minorEastAsia" w:hAnsi="Cambria Math"/>
                <w:sz w:val="28"/>
                <w:szCs w:val="28"/>
              </w:rPr>
              <m:t>p</m:t>
            </m:r>
          </m:e>
          <m:sub>
            <m:r>
              <w:rPr>
                <w:rFonts w:ascii="Cambria Math" w:eastAsiaTheme="minorEastAsia" w:hAnsi="Cambria Math"/>
                <w:sz w:val="28"/>
                <w:szCs w:val="28"/>
              </w:rPr>
              <m:t>0</m:t>
            </m:r>
          </m:sub>
        </m:sSub>
      </m:oMath>
      <w:r>
        <w:rPr>
          <w:rFonts w:eastAsiaTheme="minorEastAsia"/>
          <w:sz w:val="28"/>
          <w:szCs w:val="28"/>
        </w:rPr>
        <w:t xml:space="preserve"> to be the pressure at some infinite distance and it will be 0. The values of all other variables are already discussed above. After doing the calculations we will get the graph for </w:t>
      </w:r>
      <m:oMath>
        <m:sSub>
          <m:sSubPr>
            <m:ctrlPr>
              <w:rPr>
                <w:rFonts w:ascii="Cambria Math" w:eastAsiaTheme="minorEastAsia" w:hAnsi="Cambria Math"/>
                <w:i/>
                <w:sz w:val="28"/>
                <w:szCs w:val="28"/>
              </w:rPr>
            </m:ctrlPr>
          </m:sSubPr>
          <m:e>
            <m:r>
              <w:rPr>
                <w:rFonts w:ascii="Cambria Math" w:eastAsiaTheme="minorEastAsia" w:hAnsi="Cambria Math"/>
                <w:sz w:val="28"/>
                <w:szCs w:val="28"/>
              </w:rPr>
              <m:t>C</m:t>
            </m:r>
          </m:e>
          <m:sub>
            <m:r>
              <w:rPr>
                <w:rFonts w:ascii="Cambria Math" w:eastAsiaTheme="minorEastAsia" w:hAnsi="Cambria Math"/>
                <w:sz w:val="28"/>
                <w:szCs w:val="28"/>
              </w:rPr>
              <m:t>p</m:t>
            </m:r>
          </m:sub>
        </m:sSub>
      </m:oMath>
      <w:r>
        <w:rPr>
          <w:rFonts w:eastAsiaTheme="minorEastAsia"/>
          <w:sz w:val="28"/>
          <w:szCs w:val="28"/>
        </w:rPr>
        <w:t xml:space="preserve"> as shown below:</w:t>
      </w:r>
    </w:p>
    <w:p w14:paraId="3DC80EDB" w14:textId="77777777" w:rsidR="00B41C33" w:rsidRDefault="00B41C33" w:rsidP="00EF2B4E">
      <w:pPr>
        <w:spacing w:after="0"/>
        <w:rPr>
          <w:rFonts w:eastAsiaTheme="minorEastAsia"/>
          <w:sz w:val="28"/>
          <w:szCs w:val="28"/>
        </w:rPr>
      </w:pPr>
    </w:p>
    <w:p w14:paraId="5EF00367" w14:textId="3EEEB93B" w:rsidR="00B41C33" w:rsidRDefault="00B41C33" w:rsidP="00EF2B4E">
      <w:pPr>
        <w:spacing w:after="0"/>
        <w:rPr>
          <w:rFonts w:eastAsiaTheme="minorEastAsia"/>
          <w:sz w:val="28"/>
          <w:szCs w:val="28"/>
        </w:rPr>
      </w:pPr>
      <w:r>
        <w:rPr>
          <w:rFonts w:eastAsiaTheme="minorEastAsia"/>
          <w:noProof/>
          <w:sz w:val="28"/>
          <w:szCs w:val="28"/>
        </w:rPr>
        <w:drawing>
          <wp:inline distT="0" distB="0" distL="0" distR="0" wp14:anchorId="2F36E895" wp14:editId="23C64D27">
            <wp:extent cx="5829300" cy="31394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29300" cy="3139440"/>
                    </a:xfrm>
                    <a:prstGeom prst="rect">
                      <a:avLst/>
                    </a:prstGeom>
                  </pic:spPr>
                </pic:pic>
              </a:graphicData>
            </a:graphic>
          </wp:inline>
        </w:drawing>
      </w:r>
    </w:p>
    <w:p w14:paraId="6744E5D2" w14:textId="2A9F481E" w:rsidR="00B41C33" w:rsidRDefault="00B41C33" w:rsidP="00B41C33">
      <w:pPr>
        <w:spacing w:after="0"/>
        <w:jc w:val="center"/>
        <w:rPr>
          <w:rFonts w:eastAsiaTheme="minorEastAsia"/>
          <w:b/>
          <w:bCs/>
        </w:rPr>
      </w:pPr>
      <w:r>
        <w:rPr>
          <w:rFonts w:eastAsiaTheme="minorEastAsia"/>
          <w:b/>
          <w:bCs/>
        </w:rPr>
        <w:t xml:space="preserve">Figure-13: </w:t>
      </w:r>
      <m:oMath>
        <m:sSub>
          <m:sSubPr>
            <m:ctrlPr>
              <w:rPr>
                <w:rFonts w:ascii="Cambria Math" w:eastAsiaTheme="minorEastAsia" w:hAnsi="Cambria Math"/>
                <w:b/>
                <w:bCs/>
                <w:i/>
              </w:rPr>
            </m:ctrlPr>
          </m:sSubPr>
          <m:e>
            <m:r>
              <m:rPr>
                <m:sty m:val="bi"/>
              </m:rPr>
              <w:rPr>
                <w:rFonts w:ascii="Cambria Math" w:eastAsiaTheme="minorEastAsia" w:hAnsi="Cambria Math"/>
              </w:rPr>
              <m:t>C</m:t>
            </m:r>
          </m:e>
          <m:sub>
            <m:r>
              <m:rPr>
                <m:sty m:val="bi"/>
              </m:rPr>
              <w:rPr>
                <w:rFonts w:ascii="Cambria Math" w:eastAsiaTheme="minorEastAsia" w:hAnsi="Cambria Math"/>
              </w:rPr>
              <m:t>p</m:t>
            </m:r>
          </m:sub>
        </m:sSub>
      </m:oMath>
      <w:r w:rsidRPr="00B41C33">
        <w:rPr>
          <w:rFonts w:eastAsiaTheme="minorEastAsia"/>
          <w:b/>
          <w:bCs/>
        </w:rPr>
        <w:t xml:space="preserve"> values for the model</w:t>
      </w:r>
    </w:p>
    <w:p w14:paraId="5AEB0110" w14:textId="101F4E27" w:rsidR="00B41C33" w:rsidRDefault="00B41C33" w:rsidP="00B41C33">
      <w:pPr>
        <w:spacing w:after="0"/>
        <w:rPr>
          <w:rFonts w:eastAsiaTheme="minorEastAsia"/>
          <w:b/>
          <w:bCs/>
        </w:rPr>
      </w:pPr>
    </w:p>
    <w:p w14:paraId="7CA5CFE5" w14:textId="7A893C99" w:rsidR="00EF2B4E" w:rsidRPr="00F17F22" w:rsidRDefault="00F17F22" w:rsidP="00EF2B4E">
      <w:pPr>
        <w:spacing w:after="0"/>
        <w:rPr>
          <w:rFonts w:eastAsiaTheme="minorEastAsia"/>
          <w:b/>
          <w:bCs/>
          <w:sz w:val="32"/>
          <w:szCs w:val="32"/>
        </w:rPr>
      </w:pPr>
      <w:r w:rsidRPr="00F17F22">
        <w:rPr>
          <w:rFonts w:eastAsiaTheme="minorEastAsia"/>
          <w:b/>
          <w:bCs/>
          <w:sz w:val="32"/>
          <w:szCs w:val="32"/>
        </w:rPr>
        <w:lastRenderedPageBreak/>
        <w:t>Analysing the Drag Coefficient for the model:</w:t>
      </w:r>
    </w:p>
    <w:p w14:paraId="7CB797A7" w14:textId="7DE6A5DA" w:rsidR="00F17F22" w:rsidRDefault="00F17F22" w:rsidP="00EF2B4E">
      <w:pPr>
        <w:spacing w:after="0"/>
        <w:rPr>
          <w:rFonts w:eastAsiaTheme="minorEastAsia"/>
          <w:sz w:val="28"/>
          <w:szCs w:val="28"/>
        </w:rPr>
      </w:pPr>
    </w:p>
    <w:p w14:paraId="592E4E8A" w14:textId="448EFCFB" w:rsidR="00323BE3" w:rsidRDefault="00323BE3" w:rsidP="00323BE3">
      <w:pPr>
        <w:spacing w:after="0"/>
        <w:rPr>
          <w:rFonts w:eastAsiaTheme="minorEastAsia"/>
          <w:sz w:val="28"/>
          <w:szCs w:val="28"/>
        </w:rPr>
      </w:pPr>
      <w:r>
        <w:rPr>
          <w:rFonts w:eastAsiaTheme="minorEastAsia"/>
          <w:sz w:val="28"/>
          <w:szCs w:val="28"/>
        </w:rPr>
        <w:t xml:space="preserve">Drag is one of the most important factors when it comes to designing a car let alone be any other moving object. </w:t>
      </w:r>
      <w:r w:rsidRPr="00323BE3">
        <w:rPr>
          <w:rFonts w:eastAsiaTheme="minorEastAsia"/>
          <w:sz w:val="28"/>
          <w:szCs w:val="28"/>
        </w:rPr>
        <w:t>Drag is a force that opposes the motion of an object through a fluid, such as air or water. It arises due to the interaction between the object and the fluid, and it can be caused by various factors, such as the shape, size, and speed of the object, as well as the properties of the fluid.</w:t>
      </w:r>
    </w:p>
    <w:p w14:paraId="3C8C0904" w14:textId="6342C481" w:rsidR="00DB155A" w:rsidRDefault="00DB155A" w:rsidP="00323BE3">
      <w:pPr>
        <w:spacing w:after="0"/>
        <w:rPr>
          <w:rFonts w:eastAsiaTheme="minorEastAsia"/>
          <w:sz w:val="28"/>
          <w:szCs w:val="28"/>
        </w:rPr>
      </w:pPr>
    </w:p>
    <w:p w14:paraId="2DCDD65E" w14:textId="77777777" w:rsidR="00DB155A" w:rsidRPr="00DB155A" w:rsidRDefault="00DB155A" w:rsidP="00DB155A">
      <w:pPr>
        <w:spacing w:after="0"/>
        <w:rPr>
          <w:rFonts w:eastAsiaTheme="minorEastAsia"/>
          <w:sz w:val="28"/>
          <w:szCs w:val="28"/>
        </w:rPr>
      </w:pPr>
      <w:r w:rsidRPr="00DB155A">
        <w:rPr>
          <w:rFonts w:eastAsiaTheme="minorEastAsia"/>
          <w:sz w:val="28"/>
          <w:szCs w:val="28"/>
        </w:rPr>
        <w:t>The drag coefficient is a dimensionless quantity that is used to characterize the amount of drag that a particular object experiences when moving through a fluid. It is a function of various factors, such as the object's shape, size, and speed, as well as the properties of the fluid, such as its viscosity and density.</w:t>
      </w:r>
    </w:p>
    <w:p w14:paraId="4CA59530" w14:textId="77777777" w:rsidR="00DB155A" w:rsidRPr="00DB155A" w:rsidRDefault="00DB155A" w:rsidP="00DB155A">
      <w:pPr>
        <w:spacing w:after="0"/>
        <w:rPr>
          <w:rFonts w:eastAsiaTheme="minorEastAsia"/>
          <w:sz w:val="28"/>
          <w:szCs w:val="28"/>
        </w:rPr>
      </w:pPr>
    </w:p>
    <w:p w14:paraId="137971D7" w14:textId="07591F65" w:rsidR="00DB155A" w:rsidRPr="00323BE3" w:rsidRDefault="00DB155A" w:rsidP="00DB155A">
      <w:pPr>
        <w:spacing w:after="0"/>
        <w:rPr>
          <w:rFonts w:eastAsiaTheme="minorEastAsia"/>
          <w:sz w:val="28"/>
          <w:szCs w:val="28"/>
        </w:rPr>
      </w:pPr>
      <w:r w:rsidRPr="00DB155A">
        <w:rPr>
          <w:rFonts w:eastAsiaTheme="minorEastAsia"/>
          <w:sz w:val="28"/>
          <w:szCs w:val="28"/>
        </w:rPr>
        <w:t>The drag coefficient is defined as the ratio of the drag force on an object to the product of the fluid density, the object's reference area, and the square of the fluid velocity. In other words, it is the ratio of the drag force to the force that would be exerted on the object if it were moving through the fluid at a certain reference velocity.</w:t>
      </w:r>
    </w:p>
    <w:p w14:paraId="6087E4CA" w14:textId="77777777" w:rsidR="00323BE3" w:rsidRPr="00323BE3" w:rsidRDefault="00323BE3" w:rsidP="00323BE3">
      <w:pPr>
        <w:spacing w:after="0"/>
        <w:rPr>
          <w:rFonts w:eastAsiaTheme="minorEastAsia"/>
          <w:sz w:val="28"/>
          <w:szCs w:val="28"/>
        </w:rPr>
      </w:pPr>
    </w:p>
    <w:p w14:paraId="3E772342" w14:textId="3BED2CB9" w:rsidR="00F17F22" w:rsidRDefault="00323BE3" w:rsidP="00323BE3">
      <w:pPr>
        <w:spacing w:after="0"/>
        <w:rPr>
          <w:rFonts w:eastAsiaTheme="minorEastAsia"/>
          <w:sz w:val="28"/>
          <w:szCs w:val="28"/>
        </w:rPr>
      </w:pPr>
      <w:r w:rsidRPr="00323BE3">
        <w:rPr>
          <w:rFonts w:eastAsiaTheme="minorEastAsia"/>
          <w:sz w:val="28"/>
          <w:szCs w:val="28"/>
        </w:rPr>
        <w:t>When an object moves through a fluid, it causes the fluid to flow around it, creating areas of high and low pressure. The pressure difference creates a force that acts in the opposite direction to the object's motion, which is known as drag.</w:t>
      </w:r>
      <w:r>
        <w:rPr>
          <w:rFonts w:eastAsiaTheme="minorEastAsia"/>
          <w:sz w:val="28"/>
          <w:szCs w:val="28"/>
        </w:rPr>
        <w:t xml:space="preserve"> As we have already calculated the pressure gradient across the surface of the model we now only have to calculate the force it will be exerting on the car.</w:t>
      </w:r>
    </w:p>
    <w:p w14:paraId="6CDECA20" w14:textId="418DDB80" w:rsidR="00F17F22" w:rsidRDefault="00323BE3" w:rsidP="00EF2B4E">
      <w:pPr>
        <w:spacing w:after="0"/>
        <w:rPr>
          <w:rFonts w:eastAsiaTheme="minorEastAsia"/>
          <w:sz w:val="28"/>
          <w:szCs w:val="28"/>
        </w:rPr>
      </w:pPr>
      <w:r>
        <w:rPr>
          <w:rFonts w:eastAsiaTheme="minorEastAsia"/>
          <w:sz w:val="28"/>
          <w:szCs w:val="28"/>
        </w:rPr>
        <w:t xml:space="preserve">For calculating the drag coefficient </w:t>
      </w:r>
      <m:oMath>
        <m:sSub>
          <m:sSubPr>
            <m:ctrlPr>
              <w:rPr>
                <w:rFonts w:ascii="Cambria Math" w:hAnsi="Cambria Math"/>
                <w:i/>
                <w:sz w:val="28"/>
                <w:szCs w:val="28"/>
              </w:rPr>
            </m:ctrlPr>
          </m:sSubPr>
          <m:e>
            <m:r>
              <w:rPr>
                <w:rFonts w:ascii="Cambria Math" w:hAnsi="Cambria Math"/>
                <w:sz w:val="28"/>
                <w:szCs w:val="28"/>
              </w:rPr>
              <m:t xml:space="preserve"> C</m:t>
            </m:r>
          </m:e>
          <m:sub>
            <m:r>
              <w:rPr>
                <w:rFonts w:ascii="Cambria Math" w:hAnsi="Cambria Math"/>
                <w:sz w:val="28"/>
                <w:szCs w:val="28"/>
              </w:rPr>
              <m:t>d</m:t>
            </m:r>
          </m:sub>
        </m:sSub>
      </m:oMath>
      <w:r>
        <w:rPr>
          <w:rFonts w:eastAsiaTheme="minorEastAsia"/>
          <w:sz w:val="28"/>
          <w:szCs w:val="28"/>
        </w:rPr>
        <w:t xml:space="preserve"> we are going to use the following equation: </w:t>
      </w:r>
    </w:p>
    <w:p w14:paraId="7A2A8CEC" w14:textId="134F577A" w:rsidR="00323BE3" w:rsidRPr="00323BE3" w:rsidRDefault="007053F9" w:rsidP="00EF2B4E">
      <w:pPr>
        <w:spacing w:after="0"/>
        <w:rPr>
          <w:rFonts w:eastAsiaTheme="minorEastAsia"/>
          <w:sz w:val="28"/>
          <w:szCs w:val="28"/>
        </w:rPr>
      </w:pPr>
      <m:oMathPara>
        <m:oMath>
          <m:sSub>
            <m:sSubPr>
              <m:ctrlPr>
                <w:rPr>
                  <w:rFonts w:ascii="Cambria Math" w:hAnsi="Cambria Math"/>
                  <w:i/>
                  <w:sz w:val="28"/>
                  <w:szCs w:val="28"/>
                </w:rPr>
              </m:ctrlPr>
            </m:sSubPr>
            <m:e>
              <m:r>
                <w:rPr>
                  <w:rFonts w:ascii="Cambria Math" w:hAnsi="Cambria Math"/>
                  <w:sz w:val="28"/>
                  <w:szCs w:val="28"/>
                </w:rPr>
                <m:t xml:space="preserve">  C</m:t>
              </m:r>
            </m:e>
            <m:sub>
              <m:r>
                <w:rPr>
                  <w:rFonts w:ascii="Cambria Math" w:hAnsi="Cambria Math"/>
                  <w:sz w:val="28"/>
                  <w:szCs w:val="28"/>
                </w:rPr>
                <m:t>d</m:t>
              </m:r>
            </m:sub>
          </m:sSub>
          <m:r>
            <w:rPr>
              <w:rFonts w:ascii="Cambria Math" w:hAnsi="Cambria Math"/>
              <w:sz w:val="28"/>
              <w:szCs w:val="28"/>
            </w:rPr>
            <m:t xml:space="preserve">= </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x</m:t>
                  </m:r>
                </m:sub>
              </m:sSub>
            </m:num>
            <m:den>
              <m:r>
                <w:rPr>
                  <w:rFonts w:ascii="Cambria Math" w:hAnsi="Cambria Math"/>
                  <w:sz w:val="28"/>
                  <w:szCs w:val="28"/>
                </w:rPr>
                <m:t>.5×ρ×</m:t>
              </m:r>
              <m:sSup>
                <m:sSupPr>
                  <m:ctrlPr>
                    <w:rPr>
                      <w:rFonts w:ascii="Cambria Math" w:hAnsi="Cambria Math"/>
                      <w:i/>
                      <w:sz w:val="28"/>
                      <w:szCs w:val="28"/>
                    </w:rPr>
                  </m:ctrlPr>
                </m:sSupPr>
                <m:e>
                  <m:r>
                    <w:rPr>
                      <w:rFonts w:ascii="Cambria Math" w:hAnsi="Cambria Math"/>
                      <w:sz w:val="28"/>
                      <w:szCs w:val="28"/>
                    </w:rPr>
                    <m:t>v</m:t>
                  </m:r>
                </m:e>
                <m:sup>
                  <m:r>
                    <w:rPr>
                      <w:rFonts w:ascii="Cambria Math" w:hAnsi="Cambria Math"/>
                      <w:sz w:val="28"/>
                      <w:szCs w:val="28"/>
                    </w:rPr>
                    <m:t>2</m:t>
                  </m:r>
                </m:sup>
              </m:sSup>
              <m:r>
                <w:rPr>
                  <w:rFonts w:ascii="Cambria Math" w:hAnsi="Cambria Math"/>
                  <w:sz w:val="28"/>
                  <w:szCs w:val="28"/>
                </w:rPr>
                <m:t>×A</m:t>
              </m:r>
            </m:den>
          </m:f>
        </m:oMath>
      </m:oMathPara>
    </w:p>
    <w:p w14:paraId="65DBB07F" w14:textId="2DEF6DF9" w:rsidR="00323BE3" w:rsidRDefault="00323BE3" w:rsidP="00EF2B4E">
      <w:pPr>
        <w:spacing w:after="0"/>
        <w:rPr>
          <w:rFonts w:eastAsiaTheme="minorEastAsia"/>
          <w:sz w:val="28"/>
          <w:szCs w:val="28"/>
        </w:rPr>
      </w:pPr>
      <w:r>
        <w:rPr>
          <w:rFonts w:eastAsiaTheme="minorEastAsia"/>
          <w:sz w:val="28"/>
          <w:szCs w:val="28"/>
        </w:rPr>
        <w:t>Here first we have to calculate the projected area (</w:t>
      </w:r>
      <m:oMath>
        <m:r>
          <w:rPr>
            <w:rFonts w:ascii="Cambria Math" w:hAnsi="Cambria Math"/>
            <w:sz w:val="28"/>
            <w:szCs w:val="28"/>
          </w:rPr>
          <m:t>A</m:t>
        </m:r>
      </m:oMath>
      <w:r>
        <w:rPr>
          <w:rFonts w:eastAsiaTheme="minorEastAsia"/>
          <w:sz w:val="28"/>
          <w:szCs w:val="28"/>
        </w:rPr>
        <w:t>) of the car in the direction of the motion of our fluid (here in this case air). To calculate the projected we will use the given dimensions of the model</w:t>
      </w:r>
      <w:r w:rsidR="00EA6644">
        <w:rPr>
          <w:rFonts w:eastAsiaTheme="minorEastAsia"/>
          <w:sz w:val="28"/>
          <w:szCs w:val="28"/>
        </w:rPr>
        <w:t xml:space="preserve"> as shown in figure below</w:t>
      </w:r>
    </w:p>
    <w:p w14:paraId="555AC6BE" w14:textId="2B77B91B" w:rsidR="00EA6644" w:rsidRDefault="00EA6644" w:rsidP="00EA6644">
      <w:pPr>
        <w:spacing w:after="0"/>
        <w:jc w:val="center"/>
        <w:rPr>
          <w:rFonts w:eastAsiaTheme="minorEastAsia"/>
          <w:sz w:val="28"/>
          <w:szCs w:val="28"/>
        </w:rPr>
      </w:pPr>
      <w:r>
        <w:rPr>
          <w:rFonts w:eastAsiaTheme="minorEastAsia"/>
          <w:noProof/>
          <w:sz w:val="28"/>
          <w:szCs w:val="28"/>
        </w:rPr>
        <w:lastRenderedPageBreak/>
        <w:drawing>
          <wp:inline distT="0" distB="0" distL="0" distR="0" wp14:anchorId="08E0D56A" wp14:editId="649461C5">
            <wp:extent cx="2697714" cy="2110923"/>
            <wp:effectExtent l="0" t="0" r="762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8">
                      <a:extLst>
                        <a:ext uri="{28A0092B-C50C-407E-A947-70E740481C1C}">
                          <a14:useLocalDpi xmlns:a14="http://schemas.microsoft.com/office/drawing/2010/main" val="0"/>
                        </a:ext>
                      </a:extLst>
                    </a:blip>
                    <a:stretch>
                      <a:fillRect/>
                    </a:stretch>
                  </pic:blipFill>
                  <pic:spPr>
                    <a:xfrm>
                      <a:off x="0" y="0"/>
                      <a:ext cx="2697714" cy="2110923"/>
                    </a:xfrm>
                    <a:prstGeom prst="rect">
                      <a:avLst/>
                    </a:prstGeom>
                  </pic:spPr>
                </pic:pic>
              </a:graphicData>
            </a:graphic>
          </wp:inline>
        </w:drawing>
      </w:r>
    </w:p>
    <w:p w14:paraId="2B0501EC" w14:textId="21DF47D6" w:rsidR="00EA6644" w:rsidRDefault="00EA6644" w:rsidP="00EA6644">
      <w:pPr>
        <w:spacing w:after="0"/>
        <w:jc w:val="center"/>
        <w:rPr>
          <w:rFonts w:eastAsiaTheme="minorEastAsia"/>
          <w:b/>
          <w:bCs/>
        </w:rPr>
      </w:pPr>
      <w:r w:rsidRPr="00EA6644">
        <w:rPr>
          <w:rFonts w:eastAsiaTheme="minorEastAsia"/>
          <w:b/>
          <w:bCs/>
        </w:rPr>
        <w:t>Figure-14: Front dimensions of the model</w:t>
      </w:r>
    </w:p>
    <w:p w14:paraId="0DD3ABB8" w14:textId="7FE1096F" w:rsidR="00EA6644" w:rsidRDefault="00EA6644" w:rsidP="00EA6644">
      <w:pPr>
        <w:spacing w:after="0"/>
        <w:rPr>
          <w:rFonts w:eastAsiaTheme="minorEastAsia"/>
          <w:sz w:val="28"/>
          <w:szCs w:val="28"/>
        </w:rPr>
      </w:pPr>
      <w:r>
        <w:rPr>
          <w:rFonts w:eastAsiaTheme="minorEastAsia"/>
          <w:sz w:val="28"/>
          <w:szCs w:val="28"/>
        </w:rPr>
        <w:t>Therefore, the area of the car will be = .70115m X .56727m</w:t>
      </w:r>
    </w:p>
    <w:p w14:paraId="4B6C8270" w14:textId="41CB2E89" w:rsidR="00EA6644" w:rsidRPr="00EA6644" w:rsidRDefault="00EA6644" w:rsidP="00EA6644">
      <w:pPr>
        <w:spacing w:after="0"/>
        <w:rPr>
          <w:rFonts w:eastAsiaTheme="minorEastAsia"/>
          <w:sz w:val="28"/>
          <w:szCs w:val="28"/>
        </w:rPr>
      </w:pPr>
      <w:r>
        <w:rPr>
          <w:rFonts w:eastAsiaTheme="minorEastAsia"/>
          <w:sz w:val="28"/>
          <w:szCs w:val="28"/>
        </w:rPr>
        <w:t xml:space="preserve">                                                                   = .3977</w:t>
      </w:r>
      <m:oMath>
        <m:sSup>
          <m:sSupPr>
            <m:ctrlPr>
              <w:rPr>
                <w:rFonts w:ascii="Cambria Math" w:eastAsiaTheme="minorEastAsia" w:hAnsi="Cambria Math"/>
                <w:i/>
                <w:sz w:val="28"/>
                <w:szCs w:val="28"/>
              </w:rPr>
            </m:ctrlPr>
          </m:sSupPr>
          <m:e>
            <m:r>
              <w:rPr>
                <w:rFonts w:ascii="Cambria Math" w:eastAsiaTheme="minorEastAsia" w:hAnsi="Cambria Math"/>
                <w:sz w:val="28"/>
                <w:szCs w:val="28"/>
              </w:rPr>
              <m:t>m</m:t>
            </m:r>
          </m:e>
          <m:sup>
            <m:r>
              <w:rPr>
                <w:rFonts w:ascii="Cambria Math" w:eastAsiaTheme="minorEastAsia" w:hAnsi="Cambria Math"/>
                <w:sz w:val="28"/>
                <w:szCs w:val="28"/>
              </w:rPr>
              <m:t>2</m:t>
            </m:r>
          </m:sup>
        </m:sSup>
      </m:oMath>
    </w:p>
    <w:p w14:paraId="3EF1057D" w14:textId="29B5CDD0" w:rsidR="00F17F22" w:rsidRDefault="00F17F22" w:rsidP="00EF2B4E">
      <w:pPr>
        <w:spacing w:after="0"/>
        <w:rPr>
          <w:rFonts w:eastAsiaTheme="minorEastAsia"/>
          <w:sz w:val="28"/>
          <w:szCs w:val="28"/>
        </w:rPr>
      </w:pPr>
    </w:p>
    <w:p w14:paraId="3EA57E41" w14:textId="56758B48" w:rsidR="00EA6644" w:rsidRDefault="00EA6644" w:rsidP="00EF2B4E">
      <w:pPr>
        <w:spacing w:after="0"/>
        <w:rPr>
          <w:rFonts w:eastAsiaTheme="minorEastAsia"/>
          <w:sz w:val="28"/>
          <w:szCs w:val="28"/>
        </w:rPr>
      </w:pPr>
    </w:p>
    <w:p w14:paraId="766D22EB" w14:textId="1CA03FA7" w:rsidR="00EA6644" w:rsidRDefault="00EA6644" w:rsidP="00EF2B4E">
      <w:pPr>
        <w:spacing w:after="0"/>
        <w:rPr>
          <w:rFonts w:eastAsiaTheme="minorEastAsia"/>
          <w:b/>
          <w:bCs/>
          <w:sz w:val="32"/>
          <w:szCs w:val="32"/>
        </w:rPr>
      </w:pPr>
      <w:r w:rsidRPr="00EA6644">
        <w:rPr>
          <w:rFonts w:eastAsiaTheme="minorEastAsia"/>
          <w:b/>
          <w:bCs/>
          <w:sz w:val="32"/>
          <w:szCs w:val="32"/>
        </w:rPr>
        <w:t xml:space="preserve">Calculating </w:t>
      </w:r>
      <m:oMath>
        <m:sSub>
          <m:sSubPr>
            <m:ctrlPr>
              <w:rPr>
                <w:rFonts w:ascii="Cambria Math" w:hAnsi="Cambria Math"/>
                <w:b/>
                <w:bCs/>
                <w:i/>
                <w:sz w:val="32"/>
                <w:szCs w:val="32"/>
              </w:rPr>
            </m:ctrlPr>
          </m:sSubPr>
          <m:e>
            <m:r>
              <m:rPr>
                <m:sty m:val="bi"/>
              </m:rPr>
              <w:rPr>
                <w:rFonts w:ascii="Cambria Math" w:hAnsi="Cambria Math"/>
                <w:sz w:val="32"/>
                <w:szCs w:val="32"/>
              </w:rPr>
              <m:t>F</m:t>
            </m:r>
          </m:e>
          <m:sub>
            <m:r>
              <m:rPr>
                <m:sty m:val="bi"/>
              </m:rPr>
              <w:rPr>
                <w:rFonts w:ascii="Cambria Math" w:hAnsi="Cambria Math"/>
                <w:sz w:val="32"/>
                <w:szCs w:val="32"/>
              </w:rPr>
              <m:t>x</m:t>
            </m:r>
          </m:sub>
        </m:sSub>
      </m:oMath>
      <w:r>
        <w:rPr>
          <w:rFonts w:eastAsiaTheme="minorEastAsia"/>
          <w:b/>
          <w:bCs/>
          <w:sz w:val="32"/>
          <w:szCs w:val="32"/>
        </w:rPr>
        <w:t>:</w:t>
      </w:r>
    </w:p>
    <w:p w14:paraId="4AB6BD96" w14:textId="36BF0453" w:rsidR="00EA6644" w:rsidRDefault="00EA6644" w:rsidP="00EF2B4E">
      <w:pPr>
        <w:spacing w:after="0"/>
        <w:rPr>
          <w:rFonts w:eastAsiaTheme="minorEastAsia"/>
          <w:sz w:val="28"/>
          <w:szCs w:val="28"/>
        </w:rPr>
      </w:pPr>
      <w:r>
        <w:rPr>
          <w:rFonts w:eastAsiaTheme="minorEastAsia"/>
          <w:sz w:val="28"/>
          <w:szCs w:val="28"/>
        </w:rPr>
        <w:t>We will calculate the Drag Force by taking the Normal Component of the Air pressure at each and every point of the car in the Paraview as shown below:</w:t>
      </w:r>
    </w:p>
    <w:p w14:paraId="5915BD77" w14:textId="77777777" w:rsidR="00340FF1" w:rsidRDefault="00340FF1" w:rsidP="00EF2B4E">
      <w:pPr>
        <w:spacing w:after="0"/>
        <w:rPr>
          <w:rFonts w:eastAsiaTheme="minorEastAsia"/>
          <w:sz w:val="28"/>
          <w:szCs w:val="28"/>
        </w:rPr>
      </w:pPr>
    </w:p>
    <w:p w14:paraId="1CC29B93" w14:textId="2882E1BA" w:rsidR="00EA6644" w:rsidRDefault="00340FF1" w:rsidP="00EA6644">
      <w:pPr>
        <w:spacing w:after="0"/>
        <w:jc w:val="center"/>
        <w:rPr>
          <w:rFonts w:eastAsiaTheme="minorEastAsia"/>
          <w:sz w:val="28"/>
          <w:szCs w:val="28"/>
        </w:rPr>
      </w:pPr>
      <w:r>
        <w:rPr>
          <w:rFonts w:eastAsiaTheme="minorEastAsia"/>
          <w:noProof/>
          <w:sz w:val="28"/>
          <w:szCs w:val="28"/>
        </w:rPr>
        <w:drawing>
          <wp:inline distT="0" distB="0" distL="0" distR="0" wp14:anchorId="6830B5F8" wp14:editId="3C1DBC1C">
            <wp:extent cx="2346325" cy="40462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9">
                      <a:extLst>
                        <a:ext uri="{28A0092B-C50C-407E-A947-70E740481C1C}">
                          <a14:useLocalDpi xmlns:a14="http://schemas.microsoft.com/office/drawing/2010/main" val="0"/>
                        </a:ext>
                      </a:extLst>
                    </a:blip>
                    <a:stretch>
                      <a:fillRect/>
                    </a:stretch>
                  </pic:blipFill>
                  <pic:spPr>
                    <a:xfrm>
                      <a:off x="0" y="0"/>
                      <a:ext cx="2356695" cy="4064103"/>
                    </a:xfrm>
                    <a:prstGeom prst="rect">
                      <a:avLst/>
                    </a:prstGeom>
                  </pic:spPr>
                </pic:pic>
              </a:graphicData>
            </a:graphic>
          </wp:inline>
        </w:drawing>
      </w:r>
    </w:p>
    <w:p w14:paraId="401A658D" w14:textId="29E05145" w:rsidR="00FE4D5D" w:rsidRPr="00FE4D5D" w:rsidRDefault="00FE4D5D" w:rsidP="00EA6644">
      <w:pPr>
        <w:spacing w:after="0"/>
        <w:jc w:val="center"/>
        <w:rPr>
          <w:rFonts w:eastAsiaTheme="minorEastAsia"/>
          <w:b/>
          <w:bCs/>
        </w:rPr>
      </w:pPr>
      <w:r w:rsidRPr="00FE4D5D">
        <w:rPr>
          <w:rFonts w:eastAsiaTheme="minorEastAsia"/>
          <w:b/>
          <w:bCs/>
        </w:rPr>
        <w:t>Figure-15:</w:t>
      </w:r>
      <w:r>
        <w:rPr>
          <w:rFonts w:eastAsiaTheme="minorEastAsia"/>
          <w:b/>
          <w:bCs/>
        </w:rPr>
        <w:t xml:space="preserve"> </w:t>
      </w:r>
      <w:r w:rsidRPr="00FE4D5D">
        <w:rPr>
          <w:rFonts w:eastAsiaTheme="minorEastAsia"/>
          <w:b/>
          <w:bCs/>
        </w:rPr>
        <w:t>Calculation of Fx</w:t>
      </w:r>
    </w:p>
    <w:p w14:paraId="7ADFB97B" w14:textId="3EEDF8D3" w:rsidR="00340FF1" w:rsidRDefault="00340FF1" w:rsidP="00340FF1">
      <w:pPr>
        <w:spacing w:after="0"/>
        <w:rPr>
          <w:rFonts w:eastAsiaTheme="minorEastAsia"/>
          <w:sz w:val="28"/>
          <w:szCs w:val="28"/>
        </w:rPr>
      </w:pPr>
      <w:r>
        <w:rPr>
          <w:rFonts w:eastAsiaTheme="minorEastAsia"/>
          <w:sz w:val="28"/>
          <w:szCs w:val="28"/>
        </w:rPr>
        <w:lastRenderedPageBreak/>
        <w:t>When integrating the Drag Force for the whole body we get the value of Drag Force as = 119.972 N</w:t>
      </w:r>
    </w:p>
    <w:p w14:paraId="4A6F80AE" w14:textId="32A87EBC" w:rsidR="00340FF1" w:rsidRDefault="00340FF1" w:rsidP="00340FF1">
      <w:pPr>
        <w:spacing w:after="0"/>
        <w:rPr>
          <w:rFonts w:eastAsiaTheme="minorEastAsia"/>
          <w:sz w:val="28"/>
          <w:szCs w:val="28"/>
        </w:rPr>
      </w:pPr>
    </w:p>
    <w:p w14:paraId="0512BEE1" w14:textId="57C5F4D4" w:rsidR="00340FF1" w:rsidRDefault="00340FF1" w:rsidP="00340FF1">
      <w:pPr>
        <w:spacing w:after="0"/>
        <w:rPr>
          <w:rFonts w:eastAsiaTheme="minorEastAsia"/>
          <w:sz w:val="28"/>
          <w:szCs w:val="28"/>
        </w:rPr>
      </w:pPr>
      <w:r>
        <w:rPr>
          <w:rFonts w:eastAsiaTheme="minorEastAsia"/>
          <w:sz w:val="28"/>
          <w:szCs w:val="28"/>
        </w:rPr>
        <w:t xml:space="preserve">Putting the values in the </w:t>
      </w:r>
      <m:oMath>
        <m:sSub>
          <m:sSubPr>
            <m:ctrlPr>
              <w:rPr>
                <w:rFonts w:ascii="Cambria Math" w:hAnsi="Cambria Math"/>
                <w:i/>
                <w:sz w:val="28"/>
                <w:szCs w:val="28"/>
              </w:rPr>
            </m:ctrlPr>
          </m:sSubPr>
          <m:e>
            <m:r>
              <w:rPr>
                <w:rFonts w:ascii="Cambria Math" w:hAnsi="Cambria Math"/>
                <w:sz w:val="28"/>
                <w:szCs w:val="28"/>
              </w:rPr>
              <m:t xml:space="preserve"> C</m:t>
            </m:r>
          </m:e>
          <m:sub>
            <m:r>
              <w:rPr>
                <w:rFonts w:ascii="Cambria Math" w:hAnsi="Cambria Math"/>
                <w:sz w:val="28"/>
                <w:szCs w:val="28"/>
              </w:rPr>
              <m:t>d</m:t>
            </m:r>
          </m:sub>
        </m:sSub>
      </m:oMath>
      <w:r>
        <w:rPr>
          <w:rFonts w:eastAsiaTheme="minorEastAsia"/>
          <w:sz w:val="28"/>
          <w:szCs w:val="28"/>
        </w:rPr>
        <w:t xml:space="preserve"> equation we get the value:</w:t>
      </w:r>
    </w:p>
    <w:p w14:paraId="00A90E40" w14:textId="77777777" w:rsidR="00FE4D5D" w:rsidRPr="00FE4D5D" w:rsidRDefault="007053F9" w:rsidP="00340FF1">
      <w:pPr>
        <w:spacing w:after="0"/>
        <w:rPr>
          <w:rFonts w:eastAsiaTheme="minorEastAsia"/>
          <w:sz w:val="28"/>
          <w:szCs w:val="28"/>
        </w:rPr>
      </w:pPr>
      <m:oMathPara>
        <m:oMath>
          <m:sSub>
            <m:sSubPr>
              <m:ctrlPr>
                <w:rPr>
                  <w:rFonts w:ascii="Cambria Math" w:hAnsi="Cambria Math"/>
                  <w:i/>
                  <w:sz w:val="28"/>
                  <w:szCs w:val="28"/>
                  <w:highlight w:val="yellow"/>
                </w:rPr>
              </m:ctrlPr>
            </m:sSubPr>
            <m:e>
              <m:r>
                <w:rPr>
                  <w:rFonts w:ascii="Cambria Math" w:hAnsi="Cambria Math"/>
                  <w:sz w:val="28"/>
                  <w:szCs w:val="28"/>
                  <w:highlight w:val="yellow"/>
                </w:rPr>
                <m:t xml:space="preserve">  C</m:t>
              </m:r>
            </m:e>
            <m:sub>
              <m:r>
                <w:rPr>
                  <w:rFonts w:ascii="Cambria Math" w:hAnsi="Cambria Math"/>
                  <w:sz w:val="28"/>
                  <w:szCs w:val="28"/>
                  <w:highlight w:val="yellow"/>
                </w:rPr>
                <m:t>d</m:t>
              </m:r>
            </m:sub>
          </m:sSub>
          <m:r>
            <w:rPr>
              <w:rFonts w:ascii="Cambria Math" w:hAnsi="Cambria Math"/>
              <w:sz w:val="28"/>
              <w:szCs w:val="28"/>
              <w:highlight w:val="yellow"/>
            </w:rPr>
            <m:t>=.291</m:t>
          </m:r>
        </m:oMath>
      </m:oMathPara>
    </w:p>
    <w:p w14:paraId="204C46B9" w14:textId="41FCE2EB" w:rsidR="00340FF1" w:rsidRDefault="007053F9" w:rsidP="00340FF1">
      <w:pPr>
        <w:spacing w:after="0"/>
        <w:rPr>
          <w:rFonts w:eastAsiaTheme="minorEastAsia"/>
          <w:sz w:val="28"/>
          <w:szCs w:val="28"/>
        </w:rPr>
      </w:pPr>
      <m:oMath>
        <m:sSub>
          <m:sSubPr>
            <m:ctrlPr>
              <w:rPr>
                <w:rFonts w:ascii="Cambria Math" w:hAnsi="Cambria Math"/>
                <w:i/>
                <w:sz w:val="28"/>
                <w:szCs w:val="28"/>
              </w:rPr>
            </m:ctrlPr>
          </m:sSubPr>
          <m:e>
            <m:r>
              <w:rPr>
                <w:rFonts w:ascii="Cambria Math" w:hAnsi="Cambria Math"/>
                <w:sz w:val="28"/>
                <w:szCs w:val="28"/>
              </w:rPr>
              <m:t xml:space="preserve"> C</m:t>
            </m:r>
          </m:e>
          <m:sub>
            <m:r>
              <w:rPr>
                <w:rFonts w:ascii="Cambria Math" w:hAnsi="Cambria Math"/>
                <w:sz w:val="28"/>
                <w:szCs w:val="28"/>
              </w:rPr>
              <m:t>d</m:t>
            </m:r>
          </m:sub>
        </m:sSub>
      </m:oMath>
      <w:r w:rsidR="00FE4D5D">
        <w:rPr>
          <w:rFonts w:eastAsiaTheme="minorEastAsia"/>
          <w:sz w:val="28"/>
          <w:szCs w:val="28"/>
        </w:rPr>
        <w:t xml:space="preserve"> calculated = .291</w:t>
      </w:r>
    </w:p>
    <w:p w14:paraId="1D9A21D9" w14:textId="5BD7794F" w:rsidR="00FE4D5D" w:rsidRDefault="007053F9" w:rsidP="00340FF1">
      <w:pPr>
        <w:spacing w:after="0"/>
        <w:rPr>
          <w:rFonts w:eastAsiaTheme="minorEastAsia"/>
          <w:sz w:val="28"/>
          <w:szCs w:val="28"/>
        </w:rPr>
      </w:pPr>
      <m:oMath>
        <m:sSub>
          <m:sSubPr>
            <m:ctrlPr>
              <w:rPr>
                <w:rFonts w:ascii="Cambria Math" w:hAnsi="Cambria Math"/>
                <w:i/>
                <w:sz w:val="28"/>
                <w:szCs w:val="28"/>
              </w:rPr>
            </m:ctrlPr>
          </m:sSubPr>
          <m:e>
            <m:r>
              <w:rPr>
                <w:rFonts w:ascii="Cambria Math" w:hAnsi="Cambria Math"/>
                <w:sz w:val="28"/>
                <w:szCs w:val="28"/>
              </w:rPr>
              <m:t xml:space="preserve"> C</m:t>
            </m:r>
          </m:e>
          <m:sub>
            <m:r>
              <w:rPr>
                <w:rFonts w:ascii="Cambria Math" w:hAnsi="Cambria Math"/>
                <w:sz w:val="28"/>
                <w:szCs w:val="28"/>
              </w:rPr>
              <m:t>d</m:t>
            </m:r>
          </m:sub>
        </m:sSub>
      </m:oMath>
      <w:r w:rsidR="00FE4D5D">
        <w:rPr>
          <w:rFonts w:eastAsiaTheme="minorEastAsia"/>
          <w:sz w:val="28"/>
          <w:szCs w:val="28"/>
        </w:rPr>
        <w:t xml:space="preserve"> experimental = .275</w:t>
      </w:r>
    </w:p>
    <w:p w14:paraId="7455B6D8" w14:textId="091C6B76" w:rsidR="00FE4D5D" w:rsidRPr="00FE4D5D" w:rsidRDefault="00FE4D5D" w:rsidP="00340FF1">
      <w:pPr>
        <w:spacing w:after="0"/>
        <w:rPr>
          <w:rFonts w:eastAsiaTheme="minorEastAsia"/>
          <w:sz w:val="28"/>
          <w:szCs w:val="28"/>
        </w:rPr>
      </w:pPr>
      <w:r>
        <w:rPr>
          <w:rFonts w:eastAsiaTheme="minorEastAsia"/>
          <w:sz w:val="28"/>
          <w:szCs w:val="28"/>
        </w:rPr>
        <w:t xml:space="preserve">Error % = </w:t>
      </w:r>
      <m:oMath>
        <m:f>
          <m:fPr>
            <m:ctrlPr>
              <w:rPr>
                <w:rFonts w:ascii="Cambria Math" w:eastAsiaTheme="minorEastAsia" w:hAnsi="Cambria Math"/>
                <w:i/>
                <w:sz w:val="28"/>
                <w:szCs w:val="28"/>
              </w:rPr>
            </m:ctrlPr>
          </m:fPr>
          <m:num>
            <m:sSub>
              <m:sSubPr>
                <m:ctrlPr>
                  <w:rPr>
                    <w:rFonts w:ascii="Cambria Math" w:hAnsi="Cambria Math"/>
                    <w:i/>
                    <w:sz w:val="28"/>
                    <w:szCs w:val="28"/>
                  </w:rPr>
                </m:ctrlPr>
              </m:sSubPr>
              <m:e>
                <m:r>
                  <w:rPr>
                    <w:rFonts w:ascii="Cambria Math" w:hAnsi="Cambria Math"/>
                    <w:sz w:val="28"/>
                    <w:szCs w:val="28"/>
                  </w:rPr>
                  <m:t xml:space="preserve"> C</m:t>
                </m:r>
              </m:e>
              <m:sub>
                <m:r>
                  <w:rPr>
                    <w:rFonts w:ascii="Cambria Math" w:hAnsi="Cambria Math"/>
                    <w:sz w:val="28"/>
                    <w:szCs w:val="28"/>
                  </w:rPr>
                  <m:t>d</m:t>
                </m:r>
              </m:sub>
            </m:sSub>
            <m:r>
              <m:rPr>
                <m:sty m:val="p"/>
              </m:rPr>
              <w:rPr>
                <w:rFonts w:ascii="Cambria Math" w:eastAsiaTheme="minorEastAsia" w:hAnsi="Cambria Math"/>
                <w:sz w:val="28"/>
                <w:szCs w:val="28"/>
              </w:rPr>
              <m:t xml:space="preserve"> calculated </m:t>
            </m:r>
          </m:num>
          <m:den>
            <m:sSub>
              <m:sSubPr>
                <m:ctrlPr>
                  <w:rPr>
                    <w:rFonts w:ascii="Cambria Math" w:hAnsi="Cambria Math"/>
                    <w:i/>
                    <w:sz w:val="28"/>
                    <w:szCs w:val="28"/>
                  </w:rPr>
                </m:ctrlPr>
              </m:sSubPr>
              <m:e>
                <m:r>
                  <w:rPr>
                    <w:rFonts w:ascii="Cambria Math" w:hAnsi="Cambria Math"/>
                    <w:sz w:val="28"/>
                    <w:szCs w:val="28"/>
                  </w:rPr>
                  <m:t xml:space="preserve"> C</m:t>
                </m:r>
              </m:e>
              <m:sub>
                <m:r>
                  <w:rPr>
                    <w:rFonts w:ascii="Cambria Math" w:hAnsi="Cambria Math"/>
                    <w:sz w:val="28"/>
                    <w:szCs w:val="28"/>
                  </w:rPr>
                  <m:t>d</m:t>
                </m:r>
              </m:sub>
            </m:sSub>
            <m:r>
              <m:rPr>
                <m:sty m:val="p"/>
              </m:rPr>
              <w:rPr>
                <w:rFonts w:ascii="Cambria Math" w:eastAsiaTheme="minorEastAsia" w:hAnsi="Cambria Math"/>
                <w:sz w:val="28"/>
                <w:szCs w:val="28"/>
              </w:rPr>
              <m:t xml:space="preserve"> experimental</m:t>
            </m:r>
          </m:den>
        </m:f>
        <m:r>
          <w:rPr>
            <w:rFonts w:ascii="Cambria Math" w:eastAsiaTheme="minorEastAsia" w:hAnsi="Cambria Math"/>
            <w:sz w:val="28"/>
            <w:szCs w:val="28"/>
          </w:rPr>
          <m:t xml:space="preserve"> ×100</m:t>
        </m:r>
      </m:oMath>
    </w:p>
    <w:p w14:paraId="73B9157E" w14:textId="4B8A7871" w:rsidR="00FE4D5D" w:rsidRDefault="00FE4D5D" w:rsidP="00340FF1">
      <w:pPr>
        <w:spacing w:after="0"/>
        <w:rPr>
          <w:rFonts w:eastAsiaTheme="minorEastAsia"/>
          <w:sz w:val="28"/>
          <w:szCs w:val="28"/>
        </w:rPr>
      </w:pPr>
      <w:r>
        <w:rPr>
          <w:rFonts w:eastAsiaTheme="minorEastAsia"/>
          <w:sz w:val="28"/>
          <w:szCs w:val="28"/>
        </w:rPr>
        <w:t xml:space="preserve">              = </w:t>
      </w:r>
      <m:oMath>
        <m:f>
          <m:fPr>
            <m:ctrlPr>
              <w:rPr>
                <w:rFonts w:ascii="Cambria Math" w:eastAsiaTheme="minorEastAsia" w:hAnsi="Cambria Math"/>
                <w:i/>
                <w:sz w:val="28"/>
                <w:szCs w:val="28"/>
              </w:rPr>
            </m:ctrlPr>
          </m:fPr>
          <m:num>
            <m:r>
              <w:rPr>
                <w:rFonts w:ascii="Cambria Math" w:eastAsiaTheme="minorEastAsia" w:hAnsi="Cambria Math"/>
                <w:sz w:val="28"/>
                <w:szCs w:val="28"/>
              </w:rPr>
              <m:t>.291</m:t>
            </m:r>
          </m:num>
          <m:den>
            <m:r>
              <w:rPr>
                <w:rFonts w:ascii="Cambria Math" w:eastAsiaTheme="minorEastAsia" w:hAnsi="Cambria Math"/>
                <w:sz w:val="28"/>
                <w:szCs w:val="28"/>
              </w:rPr>
              <m:t>.275</m:t>
            </m:r>
          </m:den>
        </m:f>
        <m:r>
          <w:rPr>
            <w:rFonts w:ascii="Cambria Math" w:eastAsiaTheme="minorEastAsia" w:hAnsi="Cambria Math"/>
            <w:sz w:val="28"/>
            <w:szCs w:val="28"/>
          </w:rPr>
          <m:t>×100</m:t>
        </m:r>
      </m:oMath>
      <w:r>
        <w:rPr>
          <w:rFonts w:eastAsiaTheme="minorEastAsia"/>
          <w:sz w:val="28"/>
          <w:szCs w:val="28"/>
        </w:rPr>
        <w:t xml:space="preserve"> = 105.8181</w:t>
      </w:r>
    </w:p>
    <w:p w14:paraId="1A3B7114" w14:textId="6C7CC4B8" w:rsidR="00FE4D5D" w:rsidRDefault="00FE4D5D" w:rsidP="00340FF1">
      <w:pPr>
        <w:spacing w:after="0"/>
        <w:rPr>
          <w:rFonts w:eastAsiaTheme="minorEastAsia"/>
          <w:sz w:val="28"/>
          <w:szCs w:val="28"/>
        </w:rPr>
      </w:pPr>
      <w:r>
        <w:rPr>
          <w:rFonts w:eastAsiaTheme="minorEastAsia"/>
          <w:sz w:val="28"/>
          <w:szCs w:val="28"/>
        </w:rPr>
        <w:t>Therefore, error in calculation = +5.8181%</w:t>
      </w:r>
    </w:p>
    <w:p w14:paraId="2DAC7E0A" w14:textId="4D6C1AFA" w:rsidR="00FE4D5D" w:rsidRDefault="00FE4D5D" w:rsidP="00340FF1">
      <w:pPr>
        <w:spacing w:after="0"/>
        <w:rPr>
          <w:rFonts w:eastAsiaTheme="minorEastAsia"/>
          <w:sz w:val="28"/>
          <w:szCs w:val="28"/>
        </w:rPr>
      </w:pPr>
    </w:p>
    <w:p w14:paraId="4753BE63" w14:textId="6B0F0DCA" w:rsidR="00FE4D5D" w:rsidRDefault="00FE4D5D" w:rsidP="00340FF1">
      <w:pPr>
        <w:spacing w:after="0"/>
        <w:rPr>
          <w:rFonts w:eastAsiaTheme="minorEastAsia"/>
          <w:sz w:val="28"/>
          <w:szCs w:val="28"/>
        </w:rPr>
      </w:pPr>
      <w:r>
        <w:rPr>
          <w:rFonts w:eastAsiaTheme="minorEastAsia"/>
          <w:sz w:val="28"/>
          <w:szCs w:val="28"/>
        </w:rPr>
        <w:t>The Error in our calculation tells us that the drag force experienced by our model will be approximately 5.8181% more than the actual real world design.</w:t>
      </w:r>
    </w:p>
    <w:p w14:paraId="3B90EB7B" w14:textId="41A69324" w:rsidR="00FE4D5D" w:rsidRDefault="00FE4D5D" w:rsidP="00340FF1">
      <w:pPr>
        <w:spacing w:after="0"/>
        <w:rPr>
          <w:rFonts w:eastAsiaTheme="minorEastAsia"/>
          <w:sz w:val="28"/>
          <w:szCs w:val="28"/>
        </w:rPr>
      </w:pPr>
    </w:p>
    <w:p w14:paraId="2E67B488" w14:textId="104825A5" w:rsidR="00FE4D5D" w:rsidRDefault="00FE4D5D" w:rsidP="00340FF1">
      <w:pPr>
        <w:spacing w:after="0"/>
        <w:rPr>
          <w:rFonts w:eastAsiaTheme="minorEastAsia"/>
          <w:sz w:val="28"/>
          <w:szCs w:val="28"/>
        </w:rPr>
      </w:pPr>
      <w:r>
        <w:rPr>
          <w:rFonts w:eastAsiaTheme="minorEastAsia"/>
          <w:sz w:val="28"/>
          <w:szCs w:val="28"/>
        </w:rPr>
        <w:t xml:space="preserve">The </w:t>
      </w:r>
      <m:oMath>
        <m:sSub>
          <m:sSubPr>
            <m:ctrlPr>
              <w:rPr>
                <w:rFonts w:ascii="Cambria Math" w:hAnsi="Cambria Math"/>
                <w:i/>
                <w:sz w:val="28"/>
                <w:szCs w:val="28"/>
              </w:rPr>
            </m:ctrlPr>
          </m:sSubPr>
          <m:e>
            <m:r>
              <w:rPr>
                <w:rFonts w:ascii="Cambria Math" w:hAnsi="Cambria Math"/>
                <w:sz w:val="28"/>
                <w:szCs w:val="28"/>
              </w:rPr>
              <m:t xml:space="preserve"> C</m:t>
            </m:r>
          </m:e>
          <m:sub>
            <m:r>
              <w:rPr>
                <w:rFonts w:ascii="Cambria Math" w:hAnsi="Cambria Math"/>
                <w:sz w:val="28"/>
                <w:szCs w:val="28"/>
              </w:rPr>
              <m:t>d</m:t>
            </m:r>
          </m:sub>
        </m:sSub>
      </m:oMath>
      <w:r>
        <w:rPr>
          <w:rFonts w:eastAsiaTheme="minorEastAsia"/>
          <w:sz w:val="28"/>
          <w:szCs w:val="28"/>
        </w:rPr>
        <w:t xml:space="preserve"> calculated curve will come out to be something as shown below: </w:t>
      </w:r>
    </w:p>
    <w:p w14:paraId="3AD8E7EF" w14:textId="2F9FD6DB" w:rsidR="00FE4D5D" w:rsidRDefault="00FE4D5D" w:rsidP="00340FF1">
      <w:pPr>
        <w:spacing w:after="0"/>
        <w:rPr>
          <w:rFonts w:eastAsiaTheme="minorEastAsia"/>
          <w:sz w:val="28"/>
          <w:szCs w:val="28"/>
        </w:rPr>
      </w:pPr>
      <w:r>
        <w:rPr>
          <w:rFonts w:eastAsiaTheme="minorEastAsia"/>
          <w:noProof/>
          <w:sz w:val="28"/>
          <w:szCs w:val="28"/>
        </w:rPr>
        <w:drawing>
          <wp:inline distT="0" distB="0" distL="0" distR="0" wp14:anchorId="6339F571" wp14:editId="67C29A21">
            <wp:extent cx="5807716" cy="2758440"/>
            <wp:effectExtent l="0" t="0" r="254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813744" cy="2761303"/>
                    </a:xfrm>
                    <a:prstGeom prst="rect">
                      <a:avLst/>
                    </a:prstGeom>
                  </pic:spPr>
                </pic:pic>
              </a:graphicData>
            </a:graphic>
          </wp:inline>
        </w:drawing>
      </w:r>
    </w:p>
    <w:p w14:paraId="2202547F" w14:textId="46C609A8" w:rsidR="00FE4D5D" w:rsidRDefault="00FE4D5D" w:rsidP="00FE4D5D">
      <w:pPr>
        <w:spacing w:after="0"/>
        <w:jc w:val="center"/>
        <w:rPr>
          <w:rFonts w:eastAsiaTheme="minorEastAsia"/>
        </w:rPr>
      </w:pPr>
      <w:r>
        <w:rPr>
          <w:rFonts w:eastAsiaTheme="minorEastAsia"/>
          <w:b/>
          <w:bCs/>
        </w:rPr>
        <w:t xml:space="preserve">Figure-16: </w:t>
      </w:r>
      <m:oMath>
        <m:sSub>
          <m:sSubPr>
            <m:ctrlPr>
              <w:rPr>
                <w:rFonts w:ascii="Cambria Math" w:hAnsi="Cambria Math"/>
                <w:i/>
              </w:rPr>
            </m:ctrlPr>
          </m:sSubPr>
          <m:e>
            <m:r>
              <w:rPr>
                <w:rFonts w:ascii="Cambria Math" w:hAnsi="Cambria Math"/>
              </w:rPr>
              <m:t xml:space="preserve"> C</m:t>
            </m:r>
          </m:e>
          <m:sub>
            <m:r>
              <w:rPr>
                <w:rFonts w:ascii="Cambria Math" w:hAnsi="Cambria Math"/>
              </w:rPr>
              <m:t>d</m:t>
            </m:r>
          </m:sub>
        </m:sSub>
      </m:oMath>
      <w:r w:rsidR="00BB7A6D">
        <w:rPr>
          <w:rFonts w:eastAsiaTheme="minorEastAsia"/>
        </w:rPr>
        <w:t xml:space="preserve"> Curve for the model</w:t>
      </w:r>
    </w:p>
    <w:p w14:paraId="366D44D4" w14:textId="5FF33E8C" w:rsidR="00BB7A6D" w:rsidRDefault="00BB7A6D" w:rsidP="00BB7A6D">
      <w:pPr>
        <w:spacing w:after="0"/>
        <w:rPr>
          <w:rFonts w:eastAsiaTheme="minorEastAsia"/>
          <w:sz w:val="28"/>
          <w:szCs w:val="28"/>
        </w:rPr>
      </w:pPr>
    </w:p>
    <w:p w14:paraId="11B361F8" w14:textId="18A38D83" w:rsidR="009D11FE" w:rsidRDefault="009A510D" w:rsidP="00BB7A6D">
      <w:pPr>
        <w:spacing w:after="0"/>
        <w:rPr>
          <w:rFonts w:eastAsiaTheme="minorEastAsia"/>
          <w:sz w:val="28"/>
          <w:szCs w:val="28"/>
        </w:rPr>
      </w:pPr>
      <w:r>
        <w:rPr>
          <w:rFonts w:eastAsiaTheme="minorEastAsia"/>
          <w:sz w:val="28"/>
          <w:szCs w:val="28"/>
        </w:rPr>
        <w:t xml:space="preserve">From the calculated </w:t>
      </w:r>
      <m:oMath>
        <m:sSub>
          <m:sSubPr>
            <m:ctrlPr>
              <w:rPr>
                <w:rFonts w:ascii="Cambria Math" w:hAnsi="Cambria Math"/>
                <w:i/>
                <w:sz w:val="28"/>
                <w:szCs w:val="28"/>
              </w:rPr>
            </m:ctrlPr>
          </m:sSubPr>
          <m:e>
            <m:r>
              <w:rPr>
                <w:rFonts w:ascii="Cambria Math" w:hAnsi="Cambria Math"/>
                <w:sz w:val="28"/>
                <w:szCs w:val="28"/>
              </w:rPr>
              <m:t xml:space="preserve"> C</m:t>
            </m:r>
          </m:e>
          <m:sub>
            <m:r>
              <w:rPr>
                <w:rFonts w:ascii="Cambria Math" w:hAnsi="Cambria Math"/>
                <w:sz w:val="28"/>
                <w:szCs w:val="28"/>
              </w:rPr>
              <m:t>d</m:t>
            </m:r>
          </m:sub>
        </m:sSub>
      </m:oMath>
      <w:r w:rsidR="00DB155A">
        <w:rPr>
          <w:rFonts w:eastAsiaTheme="minorEastAsia"/>
          <w:sz w:val="28"/>
          <w:szCs w:val="28"/>
        </w:rPr>
        <w:t xml:space="preserve"> values we can find out how the car model will behave when it is put on road and what all features it will show that is its performance, drag, efficiency etc.</w:t>
      </w:r>
    </w:p>
    <w:p w14:paraId="55789050" w14:textId="0D452FF9" w:rsidR="00DB155A" w:rsidRDefault="00DB155A" w:rsidP="00BB7A6D">
      <w:pPr>
        <w:spacing w:after="0"/>
        <w:rPr>
          <w:rFonts w:eastAsiaTheme="minorEastAsia"/>
          <w:sz w:val="28"/>
          <w:szCs w:val="28"/>
        </w:rPr>
      </w:pPr>
    </w:p>
    <w:p w14:paraId="324E0DF1" w14:textId="77777777" w:rsidR="00DB155A" w:rsidRDefault="00DB155A" w:rsidP="00BB7A6D">
      <w:pPr>
        <w:spacing w:after="0"/>
        <w:rPr>
          <w:rFonts w:eastAsiaTheme="minorEastAsia"/>
          <w:sz w:val="28"/>
          <w:szCs w:val="28"/>
        </w:rPr>
      </w:pPr>
    </w:p>
    <w:p w14:paraId="08554C9F" w14:textId="77777777" w:rsidR="00DB155A" w:rsidRDefault="00DB155A" w:rsidP="00DB155A">
      <w:pPr>
        <w:spacing w:after="0"/>
        <w:rPr>
          <w:rFonts w:eastAsiaTheme="minorEastAsia"/>
          <w:sz w:val="28"/>
          <w:szCs w:val="28"/>
        </w:rPr>
      </w:pPr>
    </w:p>
    <w:p w14:paraId="3A0BBA8A" w14:textId="2E5EDD1C" w:rsidR="009D11FE" w:rsidRPr="009D11FE" w:rsidRDefault="009D11FE" w:rsidP="00DB155A">
      <w:pPr>
        <w:spacing w:after="0"/>
        <w:jc w:val="center"/>
        <w:rPr>
          <w:rFonts w:eastAsiaTheme="minorEastAsia"/>
          <w:b/>
          <w:bCs/>
          <w:sz w:val="36"/>
          <w:szCs w:val="36"/>
        </w:rPr>
      </w:pPr>
      <w:r>
        <w:rPr>
          <w:rFonts w:eastAsiaTheme="minorEastAsia"/>
          <w:b/>
          <w:bCs/>
          <w:sz w:val="36"/>
          <w:szCs w:val="36"/>
        </w:rPr>
        <w:lastRenderedPageBreak/>
        <w:t>Conclusion</w:t>
      </w:r>
    </w:p>
    <w:p w14:paraId="3B2EE03E" w14:textId="77777777" w:rsidR="00BB7A6D" w:rsidRPr="00BB7A6D" w:rsidRDefault="00BB7A6D" w:rsidP="00BB7A6D">
      <w:pPr>
        <w:spacing w:after="0"/>
        <w:rPr>
          <w:rFonts w:eastAsiaTheme="minorEastAsia"/>
          <w:b/>
          <w:bCs/>
          <w:sz w:val="28"/>
          <w:szCs w:val="28"/>
        </w:rPr>
      </w:pPr>
    </w:p>
    <w:p w14:paraId="605274EC" w14:textId="580A7AB3" w:rsidR="00FE4D5D" w:rsidRDefault="00FE4D5D" w:rsidP="00340FF1">
      <w:pPr>
        <w:spacing w:after="0"/>
        <w:rPr>
          <w:rFonts w:eastAsiaTheme="minorEastAsia"/>
          <w:sz w:val="28"/>
          <w:szCs w:val="28"/>
        </w:rPr>
      </w:pPr>
      <w:r w:rsidRPr="009D11FE">
        <w:rPr>
          <w:rFonts w:eastAsiaTheme="minorEastAsia"/>
          <w:sz w:val="28"/>
          <w:szCs w:val="28"/>
        </w:rPr>
        <w:t xml:space="preserve"> </w:t>
      </w:r>
      <w:r w:rsidR="00BB7A6D" w:rsidRPr="009D11FE">
        <w:rPr>
          <w:rFonts w:eastAsiaTheme="minorEastAsia"/>
          <w:sz w:val="28"/>
          <w:szCs w:val="28"/>
        </w:rPr>
        <w:t>In our model since our drag coefficient is more than the actual experimental value therefore, we can say the following:</w:t>
      </w:r>
    </w:p>
    <w:p w14:paraId="25120324" w14:textId="77777777" w:rsidR="009D11FE" w:rsidRPr="009D11FE" w:rsidRDefault="009D11FE" w:rsidP="00340FF1">
      <w:pPr>
        <w:spacing w:after="0"/>
        <w:rPr>
          <w:rFonts w:eastAsiaTheme="minorEastAsia"/>
          <w:sz w:val="28"/>
          <w:szCs w:val="28"/>
        </w:rPr>
      </w:pPr>
    </w:p>
    <w:p w14:paraId="04877F16" w14:textId="4421EF14" w:rsidR="00BB7A6D" w:rsidRPr="009D11FE" w:rsidRDefault="00BB7A6D" w:rsidP="00BB7A6D">
      <w:pPr>
        <w:pStyle w:val="ListParagraph"/>
        <w:numPr>
          <w:ilvl w:val="0"/>
          <w:numId w:val="17"/>
        </w:numPr>
        <w:spacing w:after="0"/>
        <w:rPr>
          <w:rFonts w:eastAsiaTheme="minorEastAsia"/>
          <w:sz w:val="28"/>
          <w:szCs w:val="28"/>
        </w:rPr>
      </w:pPr>
      <w:r w:rsidRPr="009D11FE">
        <w:rPr>
          <w:rFonts w:eastAsiaTheme="minorEastAsia"/>
          <w:sz w:val="28"/>
          <w:szCs w:val="28"/>
        </w:rPr>
        <w:t xml:space="preserve">The car will be </w:t>
      </w:r>
      <w:r w:rsidR="009D11FE" w:rsidRPr="009D11FE">
        <w:rPr>
          <w:rFonts w:eastAsiaTheme="minorEastAsia"/>
          <w:sz w:val="28"/>
          <w:szCs w:val="28"/>
        </w:rPr>
        <w:t>draggier</w:t>
      </w:r>
      <w:r w:rsidRPr="009D11FE">
        <w:rPr>
          <w:rFonts w:eastAsiaTheme="minorEastAsia"/>
          <w:sz w:val="28"/>
          <w:szCs w:val="28"/>
        </w:rPr>
        <w:t xml:space="preserve"> and will require more energy to move forward.</w:t>
      </w:r>
    </w:p>
    <w:p w14:paraId="35BAC835" w14:textId="3BBDD2E9" w:rsidR="00BB7A6D" w:rsidRPr="009D11FE" w:rsidRDefault="009D11FE" w:rsidP="00BB7A6D">
      <w:pPr>
        <w:pStyle w:val="ListParagraph"/>
        <w:numPr>
          <w:ilvl w:val="0"/>
          <w:numId w:val="17"/>
        </w:numPr>
        <w:spacing w:after="0"/>
        <w:rPr>
          <w:rFonts w:eastAsiaTheme="minorEastAsia"/>
          <w:sz w:val="28"/>
          <w:szCs w:val="28"/>
        </w:rPr>
      </w:pPr>
      <w:r w:rsidRPr="009D11FE">
        <w:rPr>
          <w:rFonts w:eastAsiaTheme="minorEastAsia"/>
          <w:sz w:val="28"/>
          <w:szCs w:val="28"/>
        </w:rPr>
        <w:t>The car will be less efficient than the required model.</w:t>
      </w:r>
    </w:p>
    <w:p w14:paraId="5BAA6CB3" w14:textId="7C511274" w:rsidR="009D11FE" w:rsidRPr="009D11FE" w:rsidRDefault="009D11FE" w:rsidP="00BB7A6D">
      <w:pPr>
        <w:pStyle w:val="ListParagraph"/>
        <w:numPr>
          <w:ilvl w:val="0"/>
          <w:numId w:val="17"/>
        </w:numPr>
        <w:spacing w:after="0"/>
        <w:rPr>
          <w:rFonts w:eastAsiaTheme="minorEastAsia"/>
          <w:sz w:val="28"/>
          <w:szCs w:val="28"/>
        </w:rPr>
      </w:pPr>
      <w:r w:rsidRPr="009D11FE">
        <w:rPr>
          <w:rFonts w:eastAsiaTheme="minorEastAsia"/>
          <w:sz w:val="28"/>
          <w:szCs w:val="28"/>
        </w:rPr>
        <w:t>The fuel consumption will be higher than we must have estimated because of more energy requirements.</w:t>
      </w:r>
    </w:p>
    <w:p w14:paraId="4D3DD5DD" w14:textId="5A6165E1" w:rsidR="009D11FE" w:rsidRPr="009D11FE" w:rsidRDefault="009D11FE" w:rsidP="00BB7A6D">
      <w:pPr>
        <w:pStyle w:val="ListParagraph"/>
        <w:numPr>
          <w:ilvl w:val="0"/>
          <w:numId w:val="17"/>
        </w:numPr>
        <w:spacing w:after="0"/>
        <w:rPr>
          <w:rFonts w:eastAsiaTheme="minorEastAsia"/>
          <w:sz w:val="28"/>
          <w:szCs w:val="28"/>
        </w:rPr>
      </w:pPr>
      <w:r w:rsidRPr="009D11FE">
        <w:rPr>
          <w:rFonts w:eastAsiaTheme="minorEastAsia"/>
          <w:sz w:val="28"/>
          <w:szCs w:val="28"/>
        </w:rPr>
        <w:t>The handling of the car will be poorer and the overall performance of the car will be reduced.</w:t>
      </w:r>
    </w:p>
    <w:p w14:paraId="658E402D" w14:textId="7CE02C46" w:rsidR="009D11FE" w:rsidRPr="009D11FE" w:rsidRDefault="009D11FE" w:rsidP="00BB7A6D">
      <w:pPr>
        <w:pStyle w:val="ListParagraph"/>
        <w:numPr>
          <w:ilvl w:val="0"/>
          <w:numId w:val="17"/>
        </w:numPr>
        <w:spacing w:after="0"/>
        <w:rPr>
          <w:rFonts w:eastAsiaTheme="minorEastAsia"/>
          <w:sz w:val="28"/>
          <w:szCs w:val="28"/>
        </w:rPr>
      </w:pPr>
      <w:r>
        <w:rPr>
          <w:rFonts w:eastAsiaTheme="minorEastAsia"/>
          <w:sz w:val="28"/>
          <w:szCs w:val="28"/>
        </w:rPr>
        <w:t>The high turbulent region at the end of the car will cause the exhaust emission to get dispersed into the air rather quick.</w:t>
      </w:r>
    </w:p>
    <w:p w14:paraId="74909525" w14:textId="206A61AB" w:rsidR="009D11FE" w:rsidRDefault="009D11FE" w:rsidP="009D11FE">
      <w:pPr>
        <w:pStyle w:val="ListParagraph"/>
        <w:numPr>
          <w:ilvl w:val="0"/>
          <w:numId w:val="17"/>
        </w:numPr>
        <w:spacing w:after="0"/>
        <w:rPr>
          <w:rFonts w:eastAsiaTheme="minorEastAsia"/>
          <w:sz w:val="28"/>
          <w:szCs w:val="28"/>
        </w:rPr>
      </w:pPr>
      <w:r>
        <w:rPr>
          <w:rFonts w:eastAsiaTheme="minorEastAsia"/>
          <w:sz w:val="28"/>
          <w:szCs w:val="28"/>
        </w:rPr>
        <w:t>The more energy consumption the car will leave a larger Carbon Footprint on the eco-system.</w:t>
      </w:r>
    </w:p>
    <w:p w14:paraId="2C31ABF2" w14:textId="7E7121B5" w:rsidR="009D11FE" w:rsidRDefault="009D11FE" w:rsidP="009D11FE">
      <w:pPr>
        <w:pStyle w:val="ListParagraph"/>
        <w:numPr>
          <w:ilvl w:val="0"/>
          <w:numId w:val="17"/>
        </w:numPr>
        <w:spacing w:after="0"/>
        <w:rPr>
          <w:rFonts w:eastAsiaTheme="minorEastAsia"/>
          <w:sz w:val="28"/>
          <w:szCs w:val="28"/>
        </w:rPr>
      </w:pPr>
      <w:r>
        <w:rPr>
          <w:rFonts w:eastAsiaTheme="minorEastAsia"/>
          <w:sz w:val="28"/>
          <w:szCs w:val="28"/>
        </w:rPr>
        <w:t>Also, by looking at the pressure gradient we can tell that the design of the front bumpers and the bonnets should be very strong as they will come under a large amount of pressure.</w:t>
      </w:r>
    </w:p>
    <w:p w14:paraId="55271982" w14:textId="77777777" w:rsidR="009D11FE" w:rsidRDefault="009D11FE" w:rsidP="009D11FE">
      <w:pPr>
        <w:pStyle w:val="ListParagraph"/>
        <w:spacing w:after="0"/>
        <w:rPr>
          <w:rFonts w:eastAsiaTheme="minorEastAsia"/>
          <w:sz w:val="28"/>
          <w:szCs w:val="28"/>
        </w:rPr>
      </w:pPr>
    </w:p>
    <w:p w14:paraId="456F22F2" w14:textId="77777777" w:rsidR="009D11FE" w:rsidRDefault="009D11FE" w:rsidP="009D11FE">
      <w:pPr>
        <w:spacing w:after="0"/>
        <w:ind w:left="360"/>
      </w:pPr>
      <w:r w:rsidRPr="009D11FE">
        <w:rPr>
          <w:sz w:val="28"/>
          <w:szCs w:val="28"/>
        </w:rPr>
        <w:t>There are huge flow separation / recirculation zones on the back-side of the models. In order to capture the flow features more accurately, we need to refine the grid in these zones. Since the flow features in these zones keep on changing with respect to time, current steady state simulations may not mimic the exact flow situation. Unsteady state flow simulations with region-wise refined grid and with more stringent convergence criterions may give more insights.</w:t>
      </w:r>
      <w:r w:rsidRPr="009D11FE">
        <w:t xml:space="preserve"> </w:t>
      </w:r>
    </w:p>
    <w:p w14:paraId="3620A7F9" w14:textId="77777777" w:rsidR="009D11FE" w:rsidRDefault="009D11FE" w:rsidP="009D11FE">
      <w:pPr>
        <w:spacing w:after="0"/>
        <w:ind w:left="360"/>
      </w:pPr>
    </w:p>
    <w:p w14:paraId="229E14BB" w14:textId="77777777" w:rsidR="009D11FE" w:rsidRDefault="009D11FE" w:rsidP="009D11FE">
      <w:pPr>
        <w:spacing w:after="0"/>
        <w:ind w:left="360"/>
      </w:pPr>
    </w:p>
    <w:p w14:paraId="57448884" w14:textId="77777777" w:rsidR="009D11FE" w:rsidRDefault="009D11FE" w:rsidP="009D11FE">
      <w:pPr>
        <w:spacing w:after="0"/>
        <w:ind w:left="360"/>
      </w:pPr>
    </w:p>
    <w:p w14:paraId="66305F3D" w14:textId="77777777" w:rsidR="009D11FE" w:rsidRDefault="009D11FE" w:rsidP="009D11FE">
      <w:pPr>
        <w:spacing w:after="0"/>
        <w:ind w:left="360"/>
      </w:pPr>
    </w:p>
    <w:p w14:paraId="0D4DFB76" w14:textId="77777777" w:rsidR="009D11FE" w:rsidRDefault="009D11FE" w:rsidP="009D11FE">
      <w:pPr>
        <w:spacing w:after="0"/>
        <w:ind w:left="360"/>
      </w:pPr>
    </w:p>
    <w:p w14:paraId="43CDD0E5" w14:textId="77777777" w:rsidR="009D11FE" w:rsidRDefault="009D11FE" w:rsidP="009D11FE">
      <w:pPr>
        <w:spacing w:after="0"/>
        <w:ind w:left="360"/>
      </w:pPr>
    </w:p>
    <w:p w14:paraId="5C58E0F4" w14:textId="77777777" w:rsidR="009D11FE" w:rsidRDefault="009D11FE" w:rsidP="009D11FE">
      <w:pPr>
        <w:spacing w:after="0"/>
        <w:ind w:left="360"/>
      </w:pPr>
    </w:p>
    <w:p w14:paraId="13F33FF5" w14:textId="77777777" w:rsidR="009D11FE" w:rsidRDefault="009D11FE" w:rsidP="009D11FE">
      <w:pPr>
        <w:spacing w:after="0"/>
        <w:ind w:left="360"/>
      </w:pPr>
    </w:p>
    <w:p w14:paraId="14AF9DF1" w14:textId="77777777" w:rsidR="009D11FE" w:rsidRDefault="009D11FE" w:rsidP="009D11FE">
      <w:pPr>
        <w:spacing w:after="0"/>
        <w:ind w:left="360"/>
      </w:pPr>
    </w:p>
    <w:p w14:paraId="22C4A6B2" w14:textId="77777777" w:rsidR="009D11FE" w:rsidRDefault="009D11FE" w:rsidP="009D11FE">
      <w:pPr>
        <w:spacing w:after="0"/>
        <w:ind w:left="360"/>
      </w:pPr>
    </w:p>
    <w:p w14:paraId="700191A9" w14:textId="56ECD5EF" w:rsidR="009D11FE" w:rsidRDefault="009D11FE" w:rsidP="009D11FE">
      <w:pPr>
        <w:spacing w:after="0"/>
        <w:ind w:left="360"/>
        <w:jc w:val="center"/>
        <w:rPr>
          <w:b/>
          <w:bCs/>
          <w:sz w:val="36"/>
          <w:szCs w:val="36"/>
        </w:rPr>
      </w:pPr>
      <w:r>
        <w:rPr>
          <w:b/>
          <w:bCs/>
          <w:sz w:val="36"/>
          <w:szCs w:val="36"/>
        </w:rPr>
        <w:lastRenderedPageBreak/>
        <w:t>References</w:t>
      </w:r>
    </w:p>
    <w:p w14:paraId="56D81B19" w14:textId="77777777" w:rsidR="009D11FE" w:rsidRDefault="009D11FE" w:rsidP="009D11FE">
      <w:pPr>
        <w:spacing w:after="0"/>
        <w:ind w:left="360"/>
        <w:jc w:val="center"/>
        <w:rPr>
          <w:b/>
          <w:bCs/>
          <w:sz w:val="36"/>
          <w:szCs w:val="36"/>
        </w:rPr>
      </w:pPr>
    </w:p>
    <w:p w14:paraId="14246B3B" w14:textId="026475CF" w:rsidR="009D11FE" w:rsidRDefault="007053F9" w:rsidP="009D11FE">
      <w:pPr>
        <w:pStyle w:val="ListParagraph"/>
        <w:numPr>
          <w:ilvl w:val="0"/>
          <w:numId w:val="18"/>
        </w:numPr>
        <w:spacing w:after="0"/>
      </w:pPr>
      <w:hyperlink r:id="rId31" w:history="1">
        <w:r w:rsidR="009D11FE" w:rsidRPr="009D11FE">
          <w:rPr>
            <w:rStyle w:val="Hyperlink"/>
          </w:rPr>
          <w:t>https://www.researchgate.net/publication/258841080_Numerical_Investigations_of_the_DrivAer_Car_Model_using_Opensource_CFD_Solver_OpenFOAM</w:t>
        </w:r>
      </w:hyperlink>
    </w:p>
    <w:p w14:paraId="543271C7" w14:textId="6F6D62A7" w:rsidR="009D11FE" w:rsidRDefault="007053F9" w:rsidP="009D11FE">
      <w:pPr>
        <w:pStyle w:val="ListParagraph"/>
        <w:numPr>
          <w:ilvl w:val="0"/>
          <w:numId w:val="18"/>
        </w:numPr>
        <w:spacing w:after="0"/>
      </w:pPr>
      <w:hyperlink r:id="rId32" w:history="1">
        <w:r w:rsidR="009D11FE" w:rsidRPr="009D11FE">
          <w:rPr>
            <w:rStyle w:val="Hyperlink"/>
          </w:rPr>
          <w:t>https://theansweris27.com/drivaer-fastback-vs-estate-back-aerodynamics/</w:t>
        </w:r>
      </w:hyperlink>
    </w:p>
    <w:p w14:paraId="2E43CABE" w14:textId="5C953F5C" w:rsidR="009D11FE" w:rsidRDefault="007053F9" w:rsidP="009D11FE">
      <w:pPr>
        <w:pStyle w:val="ListParagraph"/>
        <w:numPr>
          <w:ilvl w:val="0"/>
          <w:numId w:val="18"/>
        </w:numPr>
        <w:spacing w:after="0"/>
      </w:pPr>
      <w:hyperlink r:id="rId33" w:history="1">
        <w:r w:rsidR="009D11FE" w:rsidRPr="009D11FE">
          <w:rPr>
            <w:rStyle w:val="Hyperlink"/>
          </w:rPr>
          <w:t>https://www.wevolver.com/article/how-simulation-is-used-in-automotive-design-to-decarbonize-the-industry</w:t>
        </w:r>
      </w:hyperlink>
    </w:p>
    <w:p w14:paraId="79C5A0A1" w14:textId="4E0485EE" w:rsidR="009D11FE" w:rsidRDefault="007053F9" w:rsidP="009D11FE">
      <w:pPr>
        <w:pStyle w:val="ListParagraph"/>
        <w:numPr>
          <w:ilvl w:val="0"/>
          <w:numId w:val="18"/>
        </w:numPr>
        <w:spacing w:after="0"/>
      </w:pPr>
      <w:hyperlink r:id="rId34" w:history="1">
        <w:r w:rsidR="009D11FE" w:rsidRPr="009D11FE">
          <w:rPr>
            <w:rStyle w:val="Hyperlink"/>
          </w:rPr>
          <w:t>https://resources.system-analysis.cadence.com/blog/msa2021-the-reynolds-averaged-navier-stokes-rans-equations-and-models</w:t>
        </w:r>
      </w:hyperlink>
    </w:p>
    <w:p w14:paraId="2DB036E0" w14:textId="61C4AC40" w:rsidR="009D11FE" w:rsidRDefault="007053F9" w:rsidP="009D11FE">
      <w:pPr>
        <w:pStyle w:val="ListParagraph"/>
        <w:numPr>
          <w:ilvl w:val="0"/>
          <w:numId w:val="18"/>
        </w:numPr>
        <w:spacing w:after="0"/>
      </w:pPr>
      <w:hyperlink r:id="rId35" w:history="1">
        <w:r w:rsidR="009D11FE" w:rsidRPr="009D11FE">
          <w:rPr>
            <w:rStyle w:val="Hyperlink"/>
          </w:rPr>
          <w:t>https://www.epc.ed.tum.de/en/aer/research-groups/automotive/drivaer/</w:t>
        </w:r>
      </w:hyperlink>
    </w:p>
    <w:p w14:paraId="5C3608EA" w14:textId="77407854" w:rsidR="009D11FE" w:rsidRDefault="007053F9" w:rsidP="009D11FE">
      <w:pPr>
        <w:pStyle w:val="ListParagraph"/>
        <w:numPr>
          <w:ilvl w:val="0"/>
          <w:numId w:val="18"/>
        </w:numPr>
        <w:spacing w:after="0"/>
      </w:pPr>
      <w:hyperlink r:id="rId36" w:history="1">
        <w:r w:rsidR="009D11FE" w:rsidRPr="009D11FE">
          <w:rPr>
            <w:rStyle w:val="Hyperlink"/>
          </w:rPr>
          <w:t>https://cfdflowengineering.com/cfd-modelling-of-vehicle-aerodynamics/</w:t>
        </w:r>
      </w:hyperlink>
    </w:p>
    <w:p w14:paraId="2000D52C" w14:textId="74370F89" w:rsidR="009D11FE" w:rsidRDefault="007053F9" w:rsidP="009D11FE">
      <w:pPr>
        <w:pStyle w:val="ListParagraph"/>
        <w:numPr>
          <w:ilvl w:val="0"/>
          <w:numId w:val="18"/>
        </w:numPr>
        <w:spacing w:after="0"/>
      </w:pPr>
      <w:hyperlink r:id="rId37" w:history="1">
        <w:r w:rsidR="009D11FE" w:rsidRPr="009D11FE">
          <w:rPr>
            <w:rStyle w:val="Hyperlink"/>
          </w:rPr>
          <w:t>https://www.aerotak.dk/en/automotive</w:t>
        </w:r>
      </w:hyperlink>
    </w:p>
    <w:p w14:paraId="5AFEBC7E" w14:textId="427FAF41" w:rsidR="009D11FE" w:rsidRDefault="007053F9" w:rsidP="009D11FE">
      <w:pPr>
        <w:pStyle w:val="ListParagraph"/>
        <w:numPr>
          <w:ilvl w:val="0"/>
          <w:numId w:val="18"/>
        </w:numPr>
        <w:spacing w:after="0"/>
      </w:pPr>
      <w:hyperlink r:id="rId38" w:history="1">
        <w:r w:rsidR="009D11FE" w:rsidRPr="009D11FE">
          <w:rPr>
            <w:rStyle w:val="Hyperlink"/>
          </w:rPr>
          <w:t>https://www.simscale.com/docs/validation-cases/validation-case-drivaer-model/</w:t>
        </w:r>
      </w:hyperlink>
    </w:p>
    <w:p w14:paraId="799220DC" w14:textId="1F4D48A5" w:rsidR="009D11FE" w:rsidRDefault="007053F9" w:rsidP="009D11FE">
      <w:pPr>
        <w:pStyle w:val="ListParagraph"/>
        <w:numPr>
          <w:ilvl w:val="0"/>
          <w:numId w:val="18"/>
        </w:numPr>
        <w:spacing w:after="0"/>
      </w:pPr>
      <w:hyperlink r:id="rId39" w:history="1">
        <w:r w:rsidR="009D11FE" w:rsidRPr="009D11FE">
          <w:rPr>
            <w:rStyle w:val="Hyperlink"/>
          </w:rPr>
          <w:t>https://www.beta-cae.com/events/c6pdf/3B_2_Fotiadis.pdf</w:t>
        </w:r>
      </w:hyperlink>
    </w:p>
    <w:p w14:paraId="7603981F" w14:textId="730C0B2B" w:rsidR="009D11FE" w:rsidRDefault="007053F9" w:rsidP="009D11FE">
      <w:pPr>
        <w:pStyle w:val="ListParagraph"/>
        <w:numPr>
          <w:ilvl w:val="0"/>
          <w:numId w:val="18"/>
        </w:numPr>
        <w:spacing w:after="0"/>
      </w:pPr>
      <w:hyperlink r:id="rId40" w:history="1">
        <w:r w:rsidR="009D11FE" w:rsidRPr="009D11FE">
          <w:rPr>
            <w:rStyle w:val="Hyperlink"/>
          </w:rPr>
          <w:t>https://www.researchgate.net/profile/Neil-Ashton-3/publication/276026640_Comparison_of_RANS_and_DES_Methods_for_the_DrivAer_Automotive_Body/links/5a19b91da6fdcc50adeae739/Comparison-of-RANS-and-DES-Methods-for-the-DrivAer-Automotive-Body.pdf</w:t>
        </w:r>
      </w:hyperlink>
    </w:p>
    <w:p w14:paraId="3317F915" w14:textId="77777777" w:rsidR="009D11FE" w:rsidRDefault="009D11FE" w:rsidP="009D11FE">
      <w:pPr>
        <w:pStyle w:val="ListParagraph"/>
        <w:numPr>
          <w:ilvl w:val="0"/>
          <w:numId w:val="18"/>
        </w:numPr>
        <w:spacing w:after="0"/>
      </w:pPr>
      <w:r>
        <w:t>Heft, A.I.; Indinger, T.; Adams, N.A. Introduction of a new realistic generic car model for aerodynamic</w:t>
      </w:r>
    </w:p>
    <w:p w14:paraId="30156762" w14:textId="39BB5EE4" w:rsidR="009D11FE" w:rsidRDefault="009D11FE" w:rsidP="009D11FE">
      <w:pPr>
        <w:pStyle w:val="ListParagraph"/>
        <w:numPr>
          <w:ilvl w:val="0"/>
          <w:numId w:val="18"/>
        </w:numPr>
        <w:spacing w:after="0"/>
      </w:pPr>
      <w:r>
        <w:t>investigations. SAE Technol. Pap. 2012,</w:t>
      </w:r>
    </w:p>
    <w:p w14:paraId="02EFD560" w14:textId="58E573D5" w:rsidR="009D11FE" w:rsidRDefault="007053F9" w:rsidP="009D11FE">
      <w:pPr>
        <w:pStyle w:val="ListParagraph"/>
        <w:numPr>
          <w:ilvl w:val="0"/>
          <w:numId w:val="18"/>
        </w:numPr>
        <w:spacing w:after="0"/>
      </w:pPr>
      <w:hyperlink r:id="rId41" w:history="1">
        <w:r w:rsidR="009D11FE" w:rsidRPr="009D11FE">
          <w:rPr>
            <w:rStyle w:val="Hyperlink"/>
          </w:rPr>
          <w:t>https://www.simscale.com/docs/simwiki/cfd-computational-fluid-dynamics/what-is-cfd-computational-fluid-dynamics/</w:t>
        </w:r>
      </w:hyperlink>
    </w:p>
    <w:p w14:paraId="45D97DF2" w14:textId="799C584B" w:rsidR="009D11FE" w:rsidRDefault="007053F9" w:rsidP="009D11FE">
      <w:pPr>
        <w:pStyle w:val="ListParagraph"/>
        <w:numPr>
          <w:ilvl w:val="0"/>
          <w:numId w:val="18"/>
        </w:numPr>
        <w:spacing w:after="0"/>
      </w:pPr>
      <w:hyperlink r:id="rId42" w:history="1">
        <w:r w:rsidR="009D11FE" w:rsidRPr="009D11FE">
          <w:rPr>
            <w:rStyle w:val="Hyperlink"/>
          </w:rPr>
          <w:t>https://upcommons.upc.edu/bitstream/handle/2117/125379/drivaer-postprint.pdf;jsessionid=1F274E8545C1DD215282EDBA679C252C?sequence=1</w:t>
        </w:r>
      </w:hyperlink>
    </w:p>
    <w:p w14:paraId="43C17DFD" w14:textId="7002E77A" w:rsidR="009D11FE" w:rsidRDefault="007053F9" w:rsidP="009D11FE">
      <w:pPr>
        <w:pStyle w:val="ListParagraph"/>
        <w:numPr>
          <w:ilvl w:val="0"/>
          <w:numId w:val="18"/>
        </w:numPr>
        <w:spacing w:after="0"/>
      </w:pPr>
      <w:hyperlink r:id="rId43" w:history="1">
        <w:r w:rsidR="009D11FE" w:rsidRPr="009D11FE">
          <w:rPr>
            <w:rStyle w:val="Hyperlink"/>
          </w:rPr>
          <w:t>https://arxiv.org/ftp/arxiv/papers/2108/2108.05798.pdf</w:t>
        </w:r>
      </w:hyperlink>
    </w:p>
    <w:p w14:paraId="710B31EB" w14:textId="0050F19B" w:rsidR="009D11FE" w:rsidRDefault="007053F9" w:rsidP="009D11FE">
      <w:pPr>
        <w:pStyle w:val="ListParagraph"/>
        <w:numPr>
          <w:ilvl w:val="0"/>
          <w:numId w:val="18"/>
        </w:numPr>
        <w:spacing w:after="0"/>
      </w:pPr>
      <w:hyperlink r:id="rId44" w:history="1">
        <w:r w:rsidR="009D11FE" w:rsidRPr="009D11FE">
          <w:rPr>
            <w:rStyle w:val="Hyperlink"/>
          </w:rPr>
          <w:t>https://cfdflowengineering.com/cfd-modelling-of-vehicle-aerodynamics/</w:t>
        </w:r>
      </w:hyperlink>
    </w:p>
    <w:p w14:paraId="5586EA7F" w14:textId="2E205B1C" w:rsidR="009D11FE" w:rsidRDefault="007053F9" w:rsidP="009D11FE">
      <w:pPr>
        <w:pStyle w:val="ListParagraph"/>
        <w:numPr>
          <w:ilvl w:val="0"/>
          <w:numId w:val="18"/>
        </w:numPr>
        <w:spacing w:after="0"/>
      </w:pPr>
      <w:hyperlink r:id="rId45" w:history="1">
        <w:r w:rsidR="009D11FE" w:rsidRPr="009D11FE">
          <w:rPr>
            <w:rStyle w:val="Hyperlink"/>
          </w:rPr>
          <w:t>https://www.researchgate.net/publication/258841080_Numerical_Investigations_of_the_DrivAer_Car_Model_using_Opensource_CFD_Solver_OpenFOAM</w:t>
        </w:r>
      </w:hyperlink>
    </w:p>
    <w:p w14:paraId="33DEFA28" w14:textId="2CADA46B" w:rsidR="009D11FE" w:rsidRDefault="007053F9" w:rsidP="009D11FE">
      <w:pPr>
        <w:pStyle w:val="ListParagraph"/>
        <w:numPr>
          <w:ilvl w:val="0"/>
          <w:numId w:val="18"/>
        </w:numPr>
        <w:spacing w:after="0"/>
      </w:pPr>
      <w:hyperlink r:id="rId46" w:history="1">
        <w:r w:rsidR="009D11FE" w:rsidRPr="009D11FE">
          <w:rPr>
            <w:rStyle w:val="Hyperlink"/>
          </w:rPr>
          <w:t>https://dspace.lib.cranfield.ac.uk/bitstream/handle/1826/12160/Complete_body_aerodynamic_study_of_three_vehicles-2017(1).pdf;jsessionid=F875ADB87E4D94A74DFD1DA2FCCA1B30?sequence=3</w:t>
        </w:r>
      </w:hyperlink>
    </w:p>
    <w:p w14:paraId="1C896EC5" w14:textId="5F9BC8D2" w:rsidR="009D11FE" w:rsidRDefault="009D11FE" w:rsidP="009D11FE">
      <w:pPr>
        <w:pStyle w:val="ListParagraph"/>
        <w:numPr>
          <w:ilvl w:val="0"/>
          <w:numId w:val="18"/>
        </w:numPr>
        <w:spacing w:after="0"/>
      </w:pPr>
      <w:r w:rsidRPr="009D11FE">
        <w:t>OpenFoam User Guide</w:t>
      </w:r>
    </w:p>
    <w:p w14:paraId="269C2AE3" w14:textId="45BC9DE1" w:rsidR="009D11FE" w:rsidRPr="009D11FE" w:rsidRDefault="009D11FE" w:rsidP="009D11FE">
      <w:pPr>
        <w:spacing w:after="0"/>
        <w:ind w:left="360"/>
        <w:rPr>
          <w:rFonts w:eastAsiaTheme="minorEastAsia"/>
          <w:sz w:val="28"/>
          <w:szCs w:val="28"/>
        </w:rPr>
      </w:pPr>
      <w:r w:rsidRPr="009D11FE">
        <w:br/>
      </w:r>
    </w:p>
    <w:sectPr w:rsidR="009D11FE" w:rsidRPr="009D11FE" w:rsidSect="0023406E">
      <w:headerReference w:type="default" r:id="rId47"/>
      <w:footerReference w:type="default" r:id="rId4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720B6D" w14:textId="77777777" w:rsidR="007053F9" w:rsidRDefault="007053F9" w:rsidP="00942620">
      <w:pPr>
        <w:spacing w:after="0" w:line="240" w:lineRule="auto"/>
      </w:pPr>
      <w:r>
        <w:separator/>
      </w:r>
    </w:p>
  </w:endnote>
  <w:endnote w:type="continuationSeparator" w:id="0">
    <w:p w14:paraId="46579703" w14:textId="77777777" w:rsidR="007053F9" w:rsidRDefault="007053F9" w:rsidP="009426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0556008"/>
      <w:docPartObj>
        <w:docPartGallery w:val="Page Numbers (Bottom of Page)"/>
        <w:docPartUnique/>
      </w:docPartObj>
    </w:sdtPr>
    <w:sdtEndPr>
      <w:rPr>
        <w:noProof/>
      </w:rPr>
    </w:sdtEndPr>
    <w:sdtContent>
      <w:p w14:paraId="462E45CC" w14:textId="2C576E58" w:rsidR="00AB1A16" w:rsidRDefault="00AB1A1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69FDD9C" w14:textId="77777777" w:rsidR="00AB1A16" w:rsidRDefault="00AB1A1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D40B30" w14:textId="77777777" w:rsidR="007053F9" w:rsidRDefault="007053F9" w:rsidP="00942620">
      <w:pPr>
        <w:spacing w:after="0" w:line="240" w:lineRule="auto"/>
      </w:pPr>
      <w:r>
        <w:separator/>
      </w:r>
    </w:p>
  </w:footnote>
  <w:footnote w:type="continuationSeparator" w:id="0">
    <w:p w14:paraId="49F93ED6" w14:textId="77777777" w:rsidR="007053F9" w:rsidRDefault="007053F9" w:rsidP="009426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B64128" w14:textId="00FEA926" w:rsidR="00AB1A16" w:rsidRDefault="00AB1A16">
    <w:pPr>
      <w:pStyle w:val="Header"/>
    </w:pPr>
  </w:p>
  <w:p w14:paraId="44ABD572" w14:textId="77777777" w:rsidR="00AB1A16" w:rsidRDefault="00AB1A1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F1915"/>
    <w:multiLevelType w:val="hybridMultilevel"/>
    <w:tmpl w:val="D5D87A7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FA27819"/>
    <w:multiLevelType w:val="hybridMultilevel"/>
    <w:tmpl w:val="558659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2F7046C"/>
    <w:multiLevelType w:val="hybridMultilevel"/>
    <w:tmpl w:val="BB1E03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33A3377"/>
    <w:multiLevelType w:val="hybridMultilevel"/>
    <w:tmpl w:val="1A9C5B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4B03FBE"/>
    <w:multiLevelType w:val="hybridMultilevel"/>
    <w:tmpl w:val="59BAB1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94629C1"/>
    <w:multiLevelType w:val="hybridMultilevel"/>
    <w:tmpl w:val="FF2242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A4A206B"/>
    <w:multiLevelType w:val="hybridMultilevel"/>
    <w:tmpl w:val="24DEA8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DA526D7"/>
    <w:multiLevelType w:val="hybridMultilevel"/>
    <w:tmpl w:val="BA444B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6E74D6A"/>
    <w:multiLevelType w:val="hybridMultilevel"/>
    <w:tmpl w:val="F19C983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2DC043C"/>
    <w:multiLevelType w:val="hybridMultilevel"/>
    <w:tmpl w:val="79E849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13C078A"/>
    <w:multiLevelType w:val="hybridMultilevel"/>
    <w:tmpl w:val="C00034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5FF3B42"/>
    <w:multiLevelType w:val="hybridMultilevel"/>
    <w:tmpl w:val="373C64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88209FE"/>
    <w:multiLevelType w:val="hybridMultilevel"/>
    <w:tmpl w:val="9C46A22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6C7E653A"/>
    <w:multiLevelType w:val="hybridMultilevel"/>
    <w:tmpl w:val="6DB2DBD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4" w15:restartNumberingAfterBreak="0">
    <w:nsid w:val="6DB21957"/>
    <w:multiLevelType w:val="hybridMultilevel"/>
    <w:tmpl w:val="D550EF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DEF26A7"/>
    <w:multiLevelType w:val="hybridMultilevel"/>
    <w:tmpl w:val="3F8EB8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33502E5"/>
    <w:multiLevelType w:val="hybridMultilevel"/>
    <w:tmpl w:val="804C7B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7AC700EC"/>
    <w:multiLevelType w:val="hybridMultilevel"/>
    <w:tmpl w:val="484870F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10"/>
  </w:num>
  <w:num w:numId="3">
    <w:abstractNumId w:val="15"/>
  </w:num>
  <w:num w:numId="4">
    <w:abstractNumId w:val="17"/>
  </w:num>
  <w:num w:numId="5">
    <w:abstractNumId w:val="11"/>
  </w:num>
  <w:num w:numId="6">
    <w:abstractNumId w:val="3"/>
  </w:num>
  <w:num w:numId="7">
    <w:abstractNumId w:val="14"/>
  </w:num>
  <w:num w:numId="8">
    <w:abstractNumId w:val="9"/>
  </w:num>
  <w:num w:numId="9">
    <w:abstractNumId w:val="16"/>
  </w:num>
  <w:num w:numId="10">
    <w:abstractNumId w:val="2"/>
  </w:num>
  <w:num w:numId="11">
    <w:abstractNumId w:val="12"/>
  </w:num>
  <w:num w:numId="12">
    <w:abstractNumId w:val="13"/>
  </w:num>
  <w:num w:numId="13">
    <w:abstractNumId w:val="6"/>
  </w:num>
  <w:num w:numId="14">
    <w:abstractNumId w:val="4"/>
  </w:num>
  <w:num w:numId="15">
    <w:abstractNumId w:val="5"/>
  </w:num>
  <w:num w:numId="16">
    <w:abstractNumId w:val="8"/>
  </w:num>
  <w:num w:numId="17">
    <w:abstractNumId w:val="7"/>
  </w:num>
  <w:num w:numId="1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406E"/>
    <w:rsid w:val="00032A75"/>
    <w:rsid w:val="0003494C"/>
    <w:rsid w:val="001A484E"/>
    <w:rsid w:val="00223972"/>
    <w:rsid w:val="0023406E"/>
    <w:rsid w:val="0024695E"/>
    <w:rsid w:val="002A3C08"/>
    <w:rsid w:val="00301441"/>
    <w:rsid w:val="00323993"/>
    <w:rsid w:val="00323BE3"/>
    <w:rsid w:val="00340FF1"/>
    <w:rsid w:val="0034594E"/>
    <w:rsid w:val="003467AB"/>
    <w:rsid w:val="00351E6F"/>
    <w:rsid w:val="003538E5"/>
    <w:rsid w:val="00374953"/>
    <w:rsid w:val="003C3369"/>
    <w:rsid w:val="003F0A0B"/>
    <w:rsid w:val="00466E54"/>
    <w:rsid w:val="004A119E"/>
    <w:rsid w:val="005005E1"/>
    <w:rsid w:val="00501524"/>
    <w:rsid w:val="0050220B"/>
    <w:rsid w:val="0053108D"/>
    <w:rsid w:val="005C5E6C"/>
    <w:rsid w:val="00616B8F"/>
    <w:rsid w:val="007053F9"/>
    <w:rsid w:val="00743375"/>
    <w:rsid w:val="007755A6"/>
    <w:rsid w:val="00775F99"/>
    <w:rsid w:val="00791C0E"/>
    <w:rsid w:val="007A0F7C"/>
    <w:rsid w:val="007C7204"/>
    <w:rsid w:val="00836515"/>
    <w:rsid w:val="00897B68"/>
    <w:rsid w:val="00901C7B"/>
    <w:rsid w:val="0092440D"/>
    <w:rsid w:val="00930A25"/>
    <w:rsid w:val="00942620"/>
    <w:rsid w:val="0097775D"/>
    <w:rsid w:val="009A510D"/>
    <w:rsid w:val="009D11FE"/>
    <w:rsid w:val="009F3ABD"/>
    <w:rsid w:val="00A00984"/>
    <w:rsid w:val="00A01DDC"/>
    <w:rsid w:val="00A67740"/>
    <w:rsid w:val="00A86EEB"/>
    <w:rsid w:val="00AB1A16"/>
    <w:rsid w:val="00AD4CCB"/>
    <w:rsid w:val="00AE5191"/>
    <w:rsid w:val="00B0532D"/>
    <w:rsid w:val="00B1150C"/>
    <w:rsid w:val="00B41C33"/>
    <w:rsid w:val="00BB7A6D"/>
    <w:rsid w:val="00BD4F25"/>
    <w:rsid w:val="00C059B3"/>
    <w:rsid w:val="00C20CF2"/>
    <w:rsid w:val="00CE1D9D"/>
    <w:rsid w:val="00D804D1"/>
    <w:rsid w:val="00DB155A"/>
    <w:rsid w:val="00E6272B"/>
    <w:rsid w:val="00EA6644"/>
    <w:rsid w:val="00EF2B4E"/>
    <w:rsid w:val="00F17F22"/>
    <w:rsid w:val="00F34073"/>
    <w:rsid w:val="00F90F11"/>
    <w:rsid w:val="00F943CD"/>
    <w:rsid w:val="00FE4D5D"/>
    <w:rsid w:val="00FF560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1F6606"/>
  <w15:chartTrackingRefBased/>
  <w15:docId w15:val="{828A660A-98F1-4BCB-A357-CC48EB5C44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426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42620"/>
  </w:style>
  <w:style w:type="paragraph" w:styleId="Footer">
    <w:name w:val="footer"/>
    <w:basedOn w:val="Normal"/>
    <w:link w:val="FooterChar"/>
    <w:uiPriority w:val="99"/>
    <w:unhideWhenUsed/>
    <w:rsid w:val="009426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42620"/>
  </w:style>
  <w:style w:type="table" w:styleId="TableGrid">
    <w:name w:val="Table Grid"/>
    <w:basedOn w:val="TableNormal"/>
    <w:uiPriority w:val="59"/>
    <w:rsid w:val="00C059B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C336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374953"/>
    <w:pPr>
      <w:ind w:left="720"/>
      <w:contextualSpacing/>
    </w:pPr>
  </w:style>
  <w:style w:type="character" w:styleId="PlaceholderText">
    <w:name w:val="Placeholder Text"/>
    <w:basedOn w:val="DefaultParagraphFont"/>
    <w:uiPriority w:val="99"/>
    <w:semiHidden/>
    <w:rsid w:val="00930A25"/>
    <w:rPr>
      <w:color w:val="808080"/>
    </w:rPr>
  </w:style>
  <w:style w:type="paragraph" w:customStyle="1" w:styleId="MTDisplayEquation">
    <w:name w:val="MTDisplayEquation"/>
    <w:basedOn w:val="Normal"/>
    <w:next w:val="Normal"/>
    <w:link w:val="MTDisplayEquationChar"/>
    <w:rsid w:val="00901C7B"/>
    <w:pPr>
      <w:tabs>
        <w:tab w:val="center" w:pos="4520"/>
        <w:tab w:val="right" w:pos="9020"/>
      </w:tabs>
      <w:spacing w:after="0"/>
      <w:jc w:val="center"/>
    </w:pPr>
    <w:rPr>
      <w:b/>
      <w:bCs/>
      <w:sz w:val="28"/>
      <w:szCs w:val="28"/>
    </w:rPr>
  </w:style>
  <w:style w:type="character" w:customStyle="1" w:styleId="MTDisplayEquationChar">
    <w:name w:val="MTDisplayEquation Char"/>
    <w:basedOn w:val="DefaultParagraphFont"/>
    <w:link w:val="MTDisplayEquation"/>
    <w:rsid w:val="00901C7B"/>
    <w:rPr>
      <w:b/>
      <w:bCs/>
      <w:sz w:val="28"/>
      <w:szCs w:val="28"/>
    </w:rPr>
  </w:style>
  <w:style w:type="character" w:styleId="Strong">
    <w:name w:val="Strong"/>
    <w:basedOn w:val="DefaultParagraphFont"/>
    <w:uiPriority w:val="22"/>
    <w:qFormat/>
    <w:rsid w:val="00466E54"/>
    <w:rPr>
      <w:b/>
      <w:bCs/>
    </w:rPr>
  </w:style>
  <w:style w:type="character" w:customStyle="1" w:styleId="mi">
    <w:name w:val="mi"/>
    <w:basedOn w:val="DefaultParagraphFont"/>
    <w:rsid w:val="00466E54"/>
  </w:style>
  <w:style w:type="character" w:customStyle="1" w:styleId="mo">
    <w:name w:val="mo"/>
    <w:basedOn w:val="DefaultParagraphFont"/>
    <w:rsid w:val="00466E54"/>
  </w:style>
  <w:style w:type="character" w:styleId="Hyperlink">
    <w:name w:val="Hyperlink"/>
    <w:basedOn w:val="DefaultParagraphFont"/>
    <w:uiPriority w:val="99"/>
    <w:unhideWhenUsed/>
    <w:rsid w:val="009D11FE"/>
    <w:rPr>
      <w:color w:val="0000FF"/>
      <w:u w:val="single"/>
    </w:rPr>
  </w:style>
  <w:style w:type="character" w:styleId="UnresolvedMention">
    <w:name w:val="Unresolved Mention"/>
    <w:basedOn w:val="DefaultParagraphFont"/>
    <w:uiPriority w:val="99"/>
    <w:semiHidden/>
    <w:unhideWhenUsed/>
    <w:rsid w:val="009D11FE"/>
    <w:rPr>
      <w:color w:val="605E5C"/>
      <w:shd w:val="clear" w:color="auto" w:fill="E1DFDD"/>
    </w:rPr>
  </w:style>
  <w:style w:type="character" w:styleId="FollowedHyperlink">
    <w:name w:val="FollowedHyperlink"/>
    <w:basedOn w:val="DefaultParagraphFont"/>
    <w:uiPriority w:val="99"/>
    <w:semiHidden/>
    <w:unhideWhenUsed/>
    <w:rsid w:val="009D11F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791692">
      <w:bodyDiv w:val="1"/>
      <w:marLeft w:val="0"/>
      <w:marRight w:val="0"/>
      <w:marTop w:val="0"/>
      <w:marBottom w:val="0"/>
      <w:divBdr>
        <w:top w:val="none" w:sz="0" w:space="0" w:color="auto"/>
        <w:left w:val="none" w:sz="0" w:space="0" w:color="auto"/>
        <w:bottom w:val="none" w:sz="0" w:space="0" w:color="auto"/>
        <w:right w:val="none" w:sz="0" w:space="0" w:color="auto"/>
      </w:divBdr>
      <w:divsChild>
        <w:div w:id="820779202">
          <w:marLeft w:val="0"/>
          <w:marRight w:val="0"/>
          <w:marTop w:val="240"/>
          <w:marBottom w:val="240"/>
          <w:divBdr>
            <w:top w:val="none" w:sz="0" w:space="0" w:color="auto"/>
            <w:left w:val="none" w:sz="0" w:space="0" w:color="auto"/>
            <w:bottom w:val="none" w:sz="0" w:space="0" w:color="auto"/>
            <w:right w:val="none" w:sz="0" w:space="0" w:color="auto"/>
          </w:divBdr>
        </w:div>
        <w:div w:id="1351881129">
          <w:marLeft w:val="0"/>
          <w:marRight w:val="0"/>
          <w:marTop w:val="240"/>
          <w:marBottom w:val="240"/>
          <w:divBdr>
            <w:top w:val="none" w:sz="0" w:space="0" w:color="auto"/>
            <w:left w:val="none" w:sz="0" w:space="0" w:color="auto"/>
            <w:bottom w:val="none" w:sz="0" w:space="0" w:color="auto"/>
            <w:right w:val="none" w:sz="0" w:space="0" w:color="auto"/>
          </w:divBdr>
        </w:div>
        <w:div w:id="182668540">
          <w:marLeft w:val="0"/>
          <w:marRight w:val="0"/>
          <w:marTop w:val="240"/>
          <w:marBottom w:val="240"/>
          <w:divBdr>
            <w:top w:val="none" w:sz="0" w:space="0" w:color="auto"/>
            <w:left w:val="none" w:sz="0" w:space="0" w:color="auto"/>
            <w:bottom w:val="none" w:sz="0" w:space="0" w:color="auto"/>
            <w:right w:val="none" w:sz="0" w:space="0" w:color="auto"/>
          </w:divBdr>
        </w:div>
      </w:divsChild>
    </w:div>
    <w:div w:id="351687190">
      <w:bodyDiv w:val="1"/>
      <w:marLeft w:val="0"/>
      <w:marRight w:val="0"/>
      <w:marTop w:val="0"/>
      <w:marBottom w:val="0"/>
      <w:divBdr>
        <w:top w:val="none" w:sz="0" w:space="0" w:color="auto"/>
        <w:left w:val="none" w:sz="0" w:space="0" w:color="auto"/>
        <w:bottom w:val="none" w:sz="0" w:space="0" w:color="auto"/>
        <w:right w:val="none" w:sz="0" w:space="0" w:color="auto"/>
      </w:divBdr>
    </w:div>
    <w:div w:id="528764050">
      <w:bodyDiv w:val="1"/>
      <w:marLeft w:val="0"/>
      <w:marRight w:val="0"/>
      <w:marTop w:val="0"/>
      <w:marBottom w:val="0"/>
      <w:divBdr>
        <w:top w:val="none" w:sz="0" w:space="0" w:color="auto"/>
        <w:left w:val="none" w:sz="0" w:space="0" w:color="auto"/>
        <w:bottom w:val="none" w:sz="0" w:space="0" w:color="auto"/>
        <w:right w:val="none" w:sz="0" w:space="0" w:color="auto"/>
      </w:divBdr>
    </w:div>
    <w:div w:id="842670614">
      <w:bodyDiv w:val="1"/>
      <w:marLeft w:val="0"/>
      <w:marRight w:val="0"/>
      <w:marTop w:val="0"/>
      <w:marBottom w:val="0"/>
      <w:divBdr>
        <w:top w:val="none" w:sz="0" w:space="0" w:color="auto"/>
        <w:left w:val="none" w:sz="0" w:space="0" w:color="auto"/>
        <w:bottom w:val="none" w:sz="0" w:space="0" w:color="auto"/>
        <w:right w:val="none" w:sz="0" w:space="0" w:color="auto"/>
      </w:divBdr>
    </w:div>
    <w:div w:id="1227765288">
      <w:bodyDiv w:val="1"/>
      <w:marLeft w:val="0"/>
      <w:marRight w:val="0"/>
      <w:marTop w:val="0"/>
      <w:marBottom w:val="0"/>
      <w:divBdr>
        <w:top w:val="none" w:sz="0" w:space="0" w:color="auto"/>
        <w:left w:val="none" w:sz="0" w:space="0" w:color="auto"/>
        <w:bottom w:val="none" w:sz="0" w:space="0" w:color="auto"/>
        <w:right w:val="none" w:sz="0" w:space="0" w:color="auto"/>
      </w:divBdr>
    </w:div>
    <w:div w:id="1899702414">
      <w:bodyDiv w:val="1"/>
      <w:marLeft w:val="0"/>
      <w:marRight w:val="0"/>
      <w:marTop w:val="0"/>
      <w:marBottom w:val="0"/>
      <w:divBdr>
        <w:top w:val="none" w:sz="0" w:space="0" w:color="auto"/>
        <w:left w:val="none" w:sz="0" w:space="0" w:color="auto"/>
        <w:bottom w:val="none" w:sz="0" w:space="0" w:color="auto"/>
        <w:right w:val="none" w:sz="0" w:space="0" w:color="auto"/>
      </w:divBdr>
    </w:div>
    <w:div w:id="2104260544">
      <w:bodyDiv w:val="1"/>
      <w:marLeft w:val="0"/>
      <w:marRight w:val="0"/>
      <w:marTop w:val="0"/>
      <w:marBottom w:val="0"/>
      <w:divBdr>
        <w:top w:val="none" w:sz="0" w:space="0" w:color="auto"/>
        <w:left w:val="none" w:sz="0" w:space="0" w:color="auto"/>
        <w:bottom w:val="none" w:sz="0" w:space="0" w:color="auto"/>
        <w:right w:val="none" w:sz="0" w:space="0" w:color="auto"/>
      </w:divBdr>
      <w:divsChild>
        <w:div w:id="131336196">
          <w:marLeft w:val="0"/>
          <w:marRight w:val="0"/>
          <w:marTop w:val="240"/>
          <w:marBottom w:val="2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beta-cae.com/events/c6pdf/3B_2_Fotiadis.pdf" TargetMode="External"/><Relationship Id="rId21" Type="http://schemas.openxmlformats.org/officeDocument/2006/relationships/image" Target="media/image12.png"/><Relationship Id="rId34" Type="http://schemas.openxmlformats.org/officeDocument/2006/relationships/hyperlink" Target="https://resources.system-analysis.cadence.com/blog/msa2021-the-reynolds-averaged-navier-stokes-rans-equations-and-models" TargetMode="External"/><Relationship Id="rId42" Type="http://schemas.openxmlformats.org/officeDocument/2006/relationships/hyperlink" Target="https://upcommons.upc.edu/bitstream/handle/2117/125379/drivaer-postprint.pdf;jsessionid=1F274E8545C1DD215282EDBA679C252C?sequence=1" TargetMode="Externa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1.bin"/><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theansweris27.com/drivaer-fastback-vs-estate-back-aerodynamics/" TargetMode="External"/><Relationship Id="rId37" Type="http://schemas.openxmlformats.org/officeDocument/2006/relationships/hyperlink" Target="https://www.aerotak.dk/en/automotive" TargetMode="External"/><Relationship Id="rId40" Type="http://schemas.openxmlformats.org/officeDocument/2006/relationships/hyperlink" Target="https://www.researchgate.net/profile/Neil-Ashton-3/publication/276026640_Comparison_of_RANS_and_DES_Methods_for_the_DrivAer_Automotive_Body/links/5a19b91da6fdcc50adeae739/Comparison-of-RANS-and-DES-Methods-for-the-DrivAer-Automotive-Body.pdf" TargetMode="External"/><Relationship Id="rId45" Type="http://schemas.openxmlformats.org/officeDocument/2006/relationships/hyperlink" Target="https://www.researchgate.net/publication/258841080_Numerical_Investigations_of_the_DrivAer_Car_Model_using_Opensource_CFD_Solver_OpenFOAM" TargetMode="External"/><Relationship Id="rId5" Type="http://schemas.openxmlformats.org/officeDocument/2006/relationships/webSettings" Target="webSettings.xml"/><Relationship Id="rId15" Type="http://schemas.openxmlformats.org/officeDocument/2006/relationships/image" Target="media/image7.wmf"/><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cfdflowengineering.com/cfd-modelling-of-vehicle-aerodynamics/" TargetMode="External"/><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www.researchgate.net/publication/258841080_Numerical_Investigations_of_the_DrivAer_Car_Model_using_Opensource_CFD_Solver_OpenFOAM" TargetMode="External"/><Relationship Id="rId44" Type="http://schemas.openxmlformats.org/officeDocument/2006/relationships/hyperlink" Target="https://cfdflowengineering.com/cfd-modelling-of-vehicle-aerodynamics/" TargetMode="External"/><Relationship Id="rId4" Type="http://schemas.openxmlformats.org/officeDocument/2006/relationships/settings" Target="settings.xml"/><Relationship Id="rId9" Type="http://schemas.openxmlformats.org/officeDocument/2006/relationships/hyperlink" Target="https://edubard.in/full/nit-jalandhar-online-fdp-on-challenges-and-opportunities-in-collection-storage-and-utilization-of-solar-thermal-energy"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epc.ed.tum.de/en/aer/research-groups/automotive/drivaer/" TargetMode="External"/><Relationship Id="rId43" Type="http://schemas.openxmlformats.org/officeDocument/2006/relationships/hyperlink" Target="https://arxiv.org/ftp/arxiv/papers/2108/2108.05798.pdf" TargetMode="External"/><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wevolver.com/article/how-simulation-is-used-in-automotive-design-to-decarbonize-the-industry" TargetMode="External"/><Relationship Id="rId38" Type="http://schemas.openxmlformats.org/officeDocument/2006/relationships/hyperlink" Target="https://www.simscale.com/docs/validation-cases/validation-case-drivaer-model/" TargetMode="External"/><Relationship Id="rId46" Type="http://schemas.openxmlformats.org/officeDocument/2006/relationships/hyperlink" Target="https://dspace.lib.cranfield.ac.uk/bitstream/handle/1826/12160/Complete_body_aerodynamic_study_of_three_vehicles-2017(1).pdf;jsessionid=F875ADB87E4D94A74DFD1DA2FCCA1B30?sequence=3" TargetMode="External"/><Relationship Id="rId20" Type="http://schemas.openxmlformats.org/officeDocument/2006/relationships/image" Target="media/image11.png"/><Relationship Id="rId41" Type="http://schemas.openxmlformats.org/officeDocument/2006/relationships/hyperlink" Target="https://www.simscale.com/docs/simwiki/cfd-computational-fluid-dynamics/what-is-cfd-computational-fluid-dynamics/"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36360E3-D9D3-4636-B8D9-AF6B5AD84CF0}">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505DCE-0327-44A5-A37A-D83B3DAC89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23</Pages>
  <Words>4472</Words>
  <Characters>25494</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Ritvik</dc:creator>
  <cp:keywords/>
  <dc:description/>
  <cp:lastModifiedBy>Ritvik Shukla</cp:lastModifiedBy>
  <cp:revision>7</cp:revision>
  <dcterms:created xsi:type="dcterms:W3CDTF">2023-04-27T17:49:00Z</dcterms:created>
  <dcterms:modified xsi:type="dcterms:W3CDTF">2023-05-01T06:21:00Z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