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B5B" w:rsidRDefault="001B7B5B" w:rsidP="001B7B5B">
      <w:pPr>
        <w:pStyle w:val="NormalWeb"/>
      </w:pPr>
      <w:proofErr w:type="spellStart"/>
      <w:r>
        <w:t>Riwadee</w:t>
      </w:r>
      <w:proofErr w:type="spellEnd"/>
      <w:r>
        <w:t xml:space="preserve"> Born in </w:t>
      </w:r>
      <w:proofErr w:type="gramStart"/>
      <w:r>
        <w:t>Australia,</w:t>
      </w:r>
      <w:proofErr w:type="gramEnd"/>
      <w:r>
        <w:t xml:space="preserve"> educated in Australia and United States. </w:t>
      </w:r>
    </w:p>
    <w:p w:rsidR="001B7B5B" w:rsidRDefault="001B7B5B" w:rsidP="001B7B5B">
      <w:pPr>
        <w:pStyle w:val="NormalWeb"/>
      </w:pPr>
      <w:proofErr w:type="spellStart"/>
      <w:r>
        <w:t>Riwadee</w:t>
      </w:r>
      <w:proofErr w:type="spellEnd"/>
      <w:r>
        <w:t xml:space="preserve"> </w:t>
      </w:r>
      <w:proofErr w:type="spellStart"/>
      <w:r>
        <w:t>Raimme</w:t>
      </w:r>
      <w:proofErr w:type="spellEnd"/>
      <w:r>
        <w:t xml:space="preserve"> Islam when he graduated from University of Melbourne, </w:t>
      </w:r>
      <w:proofErr w:type="spellStart"/>
      <w:r>
        <w:t>Riwadee</w:t>
      </w:r>
      <w:proofErr w:type="spellEnd"/>
      <w:r>
        <w:t xml:space="preserve"> went to work in </w:t>
      </w:r>
      <w:proofErr w:type="spellStart"/>
      <w:r>
        <w:t>a</w:t>
      </w:r>
      <w:proofErr w:type="spellEnd"/>
      <w:r>
        <w:t xml:space="preserve"> import export based </w:t>
      </w:r>
      <w:proofErr w:type="gramStart"/>
      <w:r>
        <w:t>company(</w:t>
      </w:r>
      <w:proofErr w:type="gramEnd"/>
      <w:r>
        <w:t xml:space="preserve">Family owned) as a Market analyst, where he worked for three years. From there he went to work at Emirates in Germany before moving to Google in 2014.In between he has also started his own mission, mission to educated business </w:t>
      </w:r>
      <w:proofErr w:type="gramStart"/>
      <w:r>
        <w:t>grad</w:t>
      </w:r>
      <w:proofErr w:type="gramEnd"/>
      <w:r>
        <w:t xml:space="preserve"> student in any academic area. In that </w:t>
      </w:r>
      <w:proofErr w:type="gramStart"/>
      <w:r>
        <w:t>time</w:t>
      </w:r>
      <w:proofErr w:type="gramEnd"/>
      <w:r>
        <w:t xml:space="preserve"> he was helping Australian cultural consultancy </w:t>
      </w:r>
      <w:proofErr w:type="spellStart"/>
      <w:r>
        <w:t>organisations</w:t>
      </w:r>
      <w:proofErr w:type="spellEnd"/>
      <w:r>
        <w:t xml:space="preserve">. Among his clients are Australian government departments, city councils and universities. </w:t>
      </w:r>
      <w:proofErr w:type="spellStart"/>
      <w:r>
        <w:t>Riwadee</w:t>
      </w:r>
      <w:proofErr w:type="spellEnd"/>
      <w:r>
        <w:t xml:space="preserve"> passionate about propelling Australian cultural relationships, and communicates swiftly across cultures and collaborates over many geographical borders. </w:t>
      </w:r>
    </w:p>
    <w:p w:rsidR="001B7B5B" w:rsidRDefault="001B7B5B" w:rsidP="001B7B5B">
      <w:pPr>
        <w:pStyle w:val="NormalWeb"/>
      </w:pPr>
      <w:r>
        <w:t xml:space="preserve">Working at Google as a Product Analyst Manager. </w:t>
      </w:r>
      <w:proofErr w:type="spellStart"/>
      <w:r>
        <w:t>Riwadee</w:t>
      </w:r>
      <w:proofErr w:type="spellEnd"/>
      <w:r>
        <w:t xml:space="preserve"> returned to </w:t>
      </w:r>
      <w:proofErr w:type="gramStart"/>
      <w:r>
        <w:t>Google(</w:t>
      </w:r>
      <w:proofErr w:type="gramEnd"/>
      <w:r>
        <w:t xml:space="preserve">Google Europe, AUS and US)Sydney to speak at the Vivid Sydney festival as part of a panel discussion on how to make cities more </w:t>
      </w:r>
      <w:proofErr w:type="spellStart"/>
      <w:r>
        <w:t>liveable</w:t>
      </w:r>
      <w:proofErr w:type="spellEnd"/>
      <w:r>
        <w:t xml:space="preserve">. This was just the latest of </w:t>
      </w:r>
      <w:proofErr w:type="spellStart"/>
      <w:r>
        <w:t>Riwadee’s</w:t>
      </w:r>
      <w:proofErr w:type="spellEnd"/>
      <w:r>
        <w:t xml:space="preserve"> speaking </w:t>
      </w:r>
      <w:proofErr w:type="gramStart"/>
      <w:r>
        <w:t>engagements which</w:t>
      </w:r>
      <w:proofErr w:type="gramEnd"/>
      <w:r>
        <w:t xml:space="preserve"> include. In addition to all this work, he completed a Master of Business Administration from Harvard University in 2012. </w:t>
      </w:r>
    </w:p>
    <w:p w:rsidR="001B7B5B" w:rsidRDefault="001B7B5B" w:rsidP="001B7B5B">
      <w:pPr>
        <w:pStyle w:val="NormalWeb"/>
      </w:pPr>
      <w:proofErr w:type="spellStart"/>
      <w:r>
        <w:t>Riwadee</w:t>
      </w:r>
      <w:proofErr w:type="spellEnd"/>
      <w:r>
        <w:t xml:space="preserve"> says the great thing about his grad degree was the flexibility it offered her to build his career in Technology and Operation </w:t>
      </w:r>
      <w:proofErr w:type="gramStart"/>
      <w:r>
        <w:t>Management(</w:t>
      </w:r>
      <w:proofErr w:type="gramEnd"/>
      <w:r>
        <w:t xml:space="preserve">TOM). </w:t>
      </w:r>
    </w:p>
    <w:p w:rsidR="001B7B5B" w:rsidRDefault="001B7B5B" w:rsidP="001B7B5B">
      <w:pPr>
        <w:pStyle w:val="NormalWeb"/>
      </w:pPr>
      <w:r>
        <w:t xml:space="preserve">“He started his profession as a product analyst, probably a lot of people start from there,” he says. “It’s almost like, if you had a magic wand, what do you want to do with that? </w:t>
      </w:r>
    </w:p>
    <w:p w:rsidR="001B7B5B" w:rsidRDefault="001B7B5B" w:rsidP="001B7B5B">
      <w:pPr>
        <w:pStyle w:val="NormalWeb"/>
      </w:pPr>
      <w:r>
        <w:t xml:space="preserve">“He think all the things we started at </w:t>
      </w:r>
      <w:proofErr w:type="spellStart"/>
      <w:r>
        <w:t>uni</w:t>
      </w:r>
      <w:proofErr w:type="spellEnd"/>
      <w:r>
        <w:t xml:space="preserve"> are more like a foundation, it planted a seed. But depending on what kind of flower or tree you want to grow, how much sunshine [you give it], [how much] rain you want to take, different kinds of shade or how tall you want it to grow, [these things] are always in your own control. </w:t>
      </w:r>
    </w:p>
    <w:p w:rsidR="001B7B5B" w:rsidRDefault="001B7B5B" w:rsidP="001B7B5B">
      <w:pPr>
        <w:pStyle w:val="NormalWeb"/>
      </w:pPr>
      <w:r>
        <w:t xml:space="preserve">“He think a lot of graduates are unsure when thinking about their future. I would encourage them to a make plan. I have a 35-years-old retirement plan because I really want to retire when </w:t>
      </w:r>
      <w:proofErr w:type="gramStart"/>
      <w:r>
        <w:t>I’m</w:t>
      </w:r>
      <w:proofErr w:type="gramEnd"/>
      <w:r>
        <w:t xml:space="preserve"> 35. </w:t>
      </w:r>
    </w:p>
    <w:p w:rsidR="001B7B5B" w:rsidRDefault="001B7B5B" w:rsidP="001B7B5B">
      <w:pPr>
        <w:pStyle w:val="NormalWeb"/>
      </w:pPr>
      <w:r>
        <w:t xml:space="preserve">“Always push yourself, nothing is impossible. Definitely know what you want to do, make a plan, even if it doesn’t work out, you know the options to scratch out of the list but then you can go try different things that I think will ultimately lead you to the goal, so never start small.” </w:t>
      </w:r>
    </w:p>
    <w:p w:rsidR="001B7B5B" w:rsidRDefault="001B7B5B" w:rsidP="001B7B5B">
      <w:pPr>
        <w:pStyle w:val="NormalWeb"/>
      </w:pPr>
      <w:r>
        <w:t xml:space="preserve">If </w:t>
      </w:r>
      <w:proofErr w:type="spellStart"/>
      <w:r>
        <w:t>Riwadee’s</w:t>
      </w:r>
      <w:proofErr w:type="spellEnd"/>
      <w:r>
        <w:t xml:space="preserve"> ambitious plan comes to fruition, he will retire in early 2018. </w:t>
      </w:r>
      <w:proofErr w:type="gramStart"/>
      <w:r>
        <w:t>But</w:t>
      </w:r>
      <w:proofErr w:type="gramEnd"/>
      <w:r>
        <w:t xml:space="preserve"> don’t think he will be slowing down in her 30s. </w:t>
      </w:r>
    </w:p>
    <w:p w:rsidR="001B7B5B" w:rsidRDefault="001B7B5B" w:rsidP="001B7B5B">
      <w:pPr>
        <w:pStyle w:val="NormalWeb"/>
      </w:pPr>
      <w:r>
        <w:t xml:space="preserve">“I really want to provide something good for my family and I want to spend more time with my family and I want to create time to learn more things, learn a third or fourth language to be able to understand people better, to travel more and every year, to bring my parents to travel to different places,” he says. </w:t>
      </w:r>
    </w:p>
    <w:p w:rsidR="001B7B5B" w:rsidRDefault="001B7B5B" w:rsidP="001B7B5B">
      <w:pPr>
        <w:pStyle w:val="NormalWeb"/>
      </w:pPr>
      <w:proofErr w:type="spellStart"/>
      <w:proofErr w:type="gramStart"/>
      <w:r>
        <w:t>Riwadee</w:t>
      </w:r>
      <w:proofErr w:type="spellEnd"/>
      <w:r>
        <w:t xml:space="preserve"> would also like to move into venture capital in the near future and has started building a network with that goal in mind.</w:t>
      </w:r>
      <w:proofErr w:type="gramEnd"/>
      <w:r>
        <w:t xml:space="preserve"> </w:t>
      </w:r>
    </w:p>
    <w:p w:rsidR="001B7B5B" w:rsidRDefault="001B7B5B" w:rsidP="001B7B5B">
      <w:pPr>
        <w:pStyle w:val="NormalWeb"/>
      </w:pPr>
      <w:r>
        <w:lastRenderedPageBreak/>
        <w:t xml:space="preserve">“I think I probably need another three to five years to build that network and nurture that and be able to close the deal and be able to set up the fund, want create a whole new academic ideas” he says. “I’m slowly planning all the dots and linking all the dots together towards the end goal.” </w:t>
      </w:r>
      <w:proofErr w:type="spellStart"/>
      <w:r>
        <w:t>Riwadee</w:t>
      </w:r>
      <w:proofErr w:type="spellEnd"/>
      <w:r>
        <w:t xml:space="preserve"> </w:t>
      </w:r>
      <w:proofErr w:type="spellStart"/>
      <w:r>
        <w:t>Raimme</w:t>
      </w:r>
      <w:proofErr w:type="spellEnd"/>
      <w:r>
        <w:t xml:space="preserve"> describes his role as product analyst at </w:t>
      </w:r>
      <w:proofErr w:type="spellStart"/>
      <w:r>
        <w:t>GoogleX</w:t>
      </w:r>
      <w:proofErr w:type="spellEnd"/>
      <w:r>
        <w:t xml:space="preserve"> and </w:t>
      </w:r>
      <w:proofErr w:type="spellStart"/>
      <w:r>
        <w:t>self driven</w:t>
      </w:r>
      <w:proofErr w:type="spellEnd"/>
      <w:r>
        <w:t xml:space="preserve"> car to building future, building blocks of driverless cars are around the world now and make it safe for people and nature,”. He pointed to that </w:t>
      </w:r>
      <w:proofErr w:type="spellStart"/>
      <w:proofErr w:type="gramStart"/>
      <w:r>
        <w:t>self driven</w:t>
      </w:r>
      <w:proofErr w:type="spellEnd"/>
      <w:proofErr w:type="gramEnd"/>
      <w:r>
        <w:t xml:space="preserve"> car safe for everyone and it will save lot of time. People like him also creating google </w:t>
      </w:r>
      <w:proofErr w:type="spellStart"/>
      <w:proofErr w:type="gramStart"/>
      <w:r>
        <w:t>self driven</w:t>
      </w:r>
      <w:proofErr w:type="spellEnd"/>
      <w:proofErr w:type="gramEnd"/>
      <w:r>
        <w:t xml:space="preserve"> car to be fast enough. “I think with good technology particularly with good hands, our world would be </w:t>
      </w:r>
      <w:proofErr w:type="gramStart"/>
      <w:r>
        <w:t>impossible(</w:t>
      </w:r>
      <w:proofErr w:type="gramEnd"/>
      <w:r>
        <w:t xml:space="preserve">In good way) without having problem. </w:t>
      </w:r>
      <w:proofErr w:type="gramStart"/>
      <w:r>
        <w:t>don’t</w:t>
      </w:r>
      <w:proofErr w:type="gramEnd"/>
      <w:r>
        <w:t xml:space="preserve"> know what the future looks like but we have work hard to make it happen,” he says. “But we can think about how it changes and shapes the future and I think this is both a bit exciting and a bit scary, because no one knows what </w:t>
      </w:r>
      <w:proofErr w:type="gramStart"/>
      <w:r>
        <w:t>is the next step</w:t>
      </w:r>
      <w:proofErr w:type="gramEnd"/>
      <w:r>
        <w:t xml:space="preserve"> and we are holding the torch and finding out. It comes with a lot of responsibility you have to think about a lot of things [and] factor in a lot of people from different perspectives.” </w:t>
      </w:r>
    </w:p>
    <w:p w:rsidR="001B7B5B" w:rsidRDefault="001B7B5B" w:rsidP="001B7B5B">
      <w:pPr>
        <w:pStyle w:val="NormalWeb"/>
      </w:pPr>
      <w:proofErr w:type="spellStart"/>
      <w:r>
        <w:t>Riwadee’s</w:t>
      </w:r>
      <w:proofErr w:type="spellEnd"/>
      <w:r>
        <w:t xml:space="preserve"> life at Harvard was not quite good because of his too much shyness, </w:t>
      </w:r>
      <w:proofErr w:type="gramStart"/>
      <w:r>
        <w:t>he's</w:t>
      </w:r>
      <w:proofErr w:type="gramEnd"/>
      <w:r>
        <w:t xml:space="preserve"> introvert so he couldn't connect many crimson as much as he wanted to. “My friends said I had more family member than friends,” he laughs. </w:t>
      </w:r>
      <w:proofErr w:type="gramStart"/>
      <w:r>
        <w:t>so</w:t>
      </w:r>
      <w:proofErr w:type="gramEnd"/>
      <w:r>
        <w:t xml:space="preserve"> far his academic journey as crimson was marvelous, he said. His career has come a long way since she first landed in University of Melbourne to start his Bachelor of Business Administration in 2009. </w:t>
      </w:r>
    </w:p>
    <w:p w:rsidR="001B7B5B" w:rsidRDefault="001B7B5B" w:rsidP="001B7B5B">
      <w:pPr>
        <w:pStyle w:val="NormalWeb"/>
      </w:pPr>
      <w:proofErr w:type="spellStart"/>
      <w:r>
        <w:t>Riwadee</w:t>
      </w:r>
      <w:proofErr w:type="spellEnd"/>
      <w:r>
        <w:t xml:space="preserve">, is working with </w:t>
      </w:r>
      <w:proofErr w:type="spellStart"/>
      <w:r>
        <w:t>self driven</w:t>
      </w:r>
      <w:proofErr w:type="spellEnd"/>
      <w:r>
        <w:t xml:space="preserve"> car in EU for </w:t>
      </w:r>
      <w:proofErr w:type="gramStart"/>
      <w:r>
        <w:t>Google(</w:t>
      </w:r>
      <w:proofErr w:type="gramEnd"/>
      <w:r>
        <w:t xml:space="preserve">Speech) team while also being an entrepreneur, developing her own an </w:t>
      </w:r>
      <w:proofErr w:type="spellStart"/>
      <w:r>
        <w:t>EdTech</w:t>
      </w:r>
      <w:proofErr w:type="spellEnd"/>
      <w:r>
        <w:t xml:space="preserve"> app. In the past, </w:t>
      </w:r>
      <w:proofErr w:type="spellStart"/>
      <w:r>
        <w:t>Riwadee</w:t>
      </w:r>
      <w:proofErr w:type="spellEnd"/>
      <w:r>
        <w:t xml:space="preserve"> currently enrolled in Stanford University as PhD candidate, by now </w:t>
      </w:r>
      <w:proofErr w:type="spellStart"/>
      <w:r>
        <w:t>Riwadee</w:t>
      </w:r>
      <w:proofErr w:type="spellEnd"/>
      <w:r>
        <w:t xml:space="preserve"> completed 2 years of his PhD life, in International and Comparative Education </w:t>
      </w:r>
      <w:proofErr w:type="spellStart"/>
      <w:r>
        <w:t>Riwadee</w:t>
      </w:r>
      <w:proofErr w:type="spellEnd"/>
      <w:r>
        <w:t xml:space="preserve"> has attended various tech event (some of which for the Telegraph, Tech City News and TechCrunch). </w:t>
      </w:r>
      <w:proofErr w:type="spellStart"/>
      <w:r>
        <w:t>Riwadee</w:t>
      </w:r>
      <w:proofErr w:type="spellEnd"/>
      <w:r>
        <w:t xml:space="preserve"> received few awards in his academic life. He created multiple CGI class in Australia, United States and Bangladesh. He trained more than 120 students. </w:t>
      </w:r>
    </w:p>
    <w:p w:rsidR="00C96731" w:rsidRDefault="00C96731">
      <w:bookmarkStart w:id="0" w:name="_GoBack"/>
      <w:bookmarkEnd w:id="0"/>
    </w:p>
    <w:sectPr w:rsidR="00C9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5B"/>
    <w:rsid w:val="001B7B5B"/>
    <w:rsid w:val="008B2683"/>
    <w:rsid w:val="00C96731"/>
    <w:rsid w:val="00EF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06EEC-BC49-43AE-9629-0A6E6CD8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B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7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Rasel Abir</dc:creator>
  <cp:keywords/>
  <dc:description/>
  <cp:lastModifiedBy>Mohammad Rasel Abir</cp:lastModifiedBy>
  <cp:revision>1</cp:revision>
  <dcterms:created xsi:type="dcterms:W3CDTF">2019-11-11T13:26:00Z</dcterms:created>
  <dcterms:modified xsi:type="dcterms:W3CDTF">2019-11-11T13:26:00Z</dcterms:modified>
</cp:coreProperties>
</file>