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CE2" w:rsidRDefault="00D13B73" w:rsidP="00581751">
      <w:pPr>
        <w:pStyle w:val="PlainText"/>
        <w:jc w:val="center"/>
        <w:rPr>
          <w:rFonts w:ascii="AGA Arabesque Desktop" w:hAnsi="AGA Arabesque Desktop"/>
          <w:b/>
          <w:i/>
          <w:sz w:val="52"/>
        </w:rPr>
      </w:pPr>
      <w:r>
        <w:rPr>
          <w:rFonts w:ascii="AGA Arabesque Desktop" w:hAnsi="AGA Arabesque Desktop"/>
          <w:b/>
          <w:noProof/>
          <w:sz w:val="44"/>
          <w:lang w:val="en-US"/>
        </w:rPr>
        <mc:AlternateContent>
          <mc:Choice Requires="wps">
            <w:drawing>
              <wp:anchor distT="0" distB="0" distL="114300" distR="114300" simplePos="0" relativeHeight="251657216" behindDoc="0" locked="0" layoutInCell="0" allowOverlap="1">
                <wp:simplePos x="0" y="0"/>
                <wp:positionH relativeFrom="column">
                  <wp:posOffset>2152650</wp:posOffset>
                </wp:positionH>
                <wp:positionV relativeFrom="paragraph">
                  <wp:posOffset>-160020</wp:posOffset>
                </wp:positionV>
                <wp:extent cx="1962150" cy="327660"/>
                <wp:effectExtent l="0" t="0" r="0" b="0"/>
                <wp:wrapNone/>
                <wp:docPr id="1"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62150" cy="327660"/>
                        </a:xfrm>
                        <a:prstGeom prst="rect">
                          <a:avLst/>
                        </a:prstGeom>
                        <a:extLst>
                          <a:ext uri="{AF507438-7753-43E0-B8FC-AC1667EBCBE1}">
                            <a14:hiddenEffects xmlns:a14="http://schemas.microsoft.com/office/drawing/2010/main">
                              <a:effectLst/>
                            </a14:hiddenEffects>
                          </a:ext>
                        </a:extLst>
                      </wps:spPr>
                      <wps:txbx>
                        <w:txbxContent>
                          <w:p w:rsidR="00A12EA3" w:rsidRDefault="00A12EA3" w:rsidP="00D13B73">
                            <w:pPr>
                              <w:pStyle w:val="NormalWeb"/>
                              <w:spacing w:before="0" w:beforeAutospacing="0" w:after="0" w:afterAutospacing="0"/>
                              <w:jc w:val="center"/>
                            </w:pPr>
                            <w:r>
                              <w:rPr>
                                <w:rFonts w:ascii="Matura MT Script Capitals" w:hAnsi="Matura MT Script Capitals"/>
                                <w:b/>
                                <w:bCs/>
                                <w:outline/>
                                <w:color w:val="000000"/>
                                <w:sz w:val="48"/>
                                <w:szCs w:val="48"/>
                                <w14:textOutline w14:w="9525" w14:cap="flat" w14:cmpd="sng" w14:algn="ctr">
                                  <w14:solidFill>
                                    <w14:srgbClr w14:val="000000"/>
                                  </w14:solidFill>
                                  <w14:prstDash w14:val="solid"/>
                                  <w14:round/>
                                </w14:textOutline>
                                <w14:textFill>
                                  <w14:gradFill>
                                    <w14:gsLst>
                                      <w14:gs w14:pos="0">
                                        <w14:srgbClr w14:val="FFFFFF"/>
                                      </w14:gs>
                                      <w14:gs w14:pos="100000">
                                        <w14:srgbClr w14:val="000000"/>
                                      </w14:gs>
                                    </w14:gsLst>
                                    <w14:lin w14:ang="5400000" w14:scaled="1"/>
                                  </w14:gradFill>
                                </w14:textFill>
                              </w:rPr>
                              <w:t>R e s u m 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4" o:spid="_x0000_s1026" type="#_x0000_t202" style="position:absolute;left:0;text-align:left;margin-left:169.5pt;margin-top:-12.6pt;width:154.5pt;height:2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" o:allowincell="f" filled="f" stroked="f">
                <o:lock v:ext="edit" shapetype="t"/>
                <v:textbox style="mso-fit-shape-to-text:t">
                  <w:txbxContent>
                    <w:p w:rsidR="00A12EA3" w:rsidRDefault="00A12EA3" w:rsidP="00D13B73">
                      <w:pPr>
                        <w:pStyle w:val="NormalWeb"/>
                        <w:spacing w:before="0" w:beforeAutospacing="0" w:after="0" w:afterAutospacing="0"/>
                        <w:jc w:val="center"/>
                      </w:pPr>
                      <w:r>
                        <w:rPr>
                          <w:rFonts w:ascii="Matura MT Script Capitals" w:hAnsi="Matura MT Script Capitals"/>
                          <w:b/>
                          <w:bCs/>
                          <w:outline/>
                          <w:color w:val="000000"/>
                          <w:sz w:val="48"/>
                          <w:szCs w:val="48"/>
                          <w14:textOutline w14:w="9525" w14:cap="flat" w14:cmpd="sng" w14:algn="ctr">
                            <w14:solidFill>
                              <w14:srgbClr w14:val="000000"/>
                            </w14:solidFill>
                            <w14:prstDash w14:val="solid"/>
                            <w14:round/>
                          </w14:textOutline>
                          <w14:textFill>
                            <w14:gradFill>
                              <w14:gsLst>
                                <w14:gs w14:pos="0">
                                  <w14:srgbClr w14:val="FFFFFF"/>
                                </w14:gs>
                                <w14:gs w14:pos="100000">
                                  <w14:srgbClr w14:val="000000"/>
                                </w14:gs>
                              </w14:gsLst>
                              <w14:lin w14:ang="5400000" w14:scaled="1"/>
                            </w14:gradFill>
                          </w14:textFill>
                        </w:rPr>
                        <w:t>R e s u m e</w:t>
                      </w:r>
                    </w:p>
                  </w:txbxContent>
                </v:textbox>
              </v:shape>
            </w:pict>
          </mc:Fallback>
        </mc:AlternateContent>
      </w:r>
      <w:r w:rsidR="00A51517">
        <w:rPr>
          <w:rFonts w:ascii="AGA Arabesque Desktop" w:hAnsi="AGA Arabesque Desktop"/>
          <w:b/>
          <w:noProof/>
          <w:sz w:val="44"/>
          <w:lang w:val="en-US"/>
        </w:rPr>
        <mc:AlternateContent>
          <mc:Choice Requires="wps">
            <w:drawing>
              <wp:anchor distT="0" distB="0" distL="114300" distR="114300" simplePos="0" relativeHeight="251656192" behindDoc="0" locked="0" layoutInCell="0" allowOverlap="1">
                <wp:simplePos x="0" y="0"/>
                <wp:positionH relativeFrom="column">
                  <wp:posOffset>1737360</wp:posOffset>
                </wp:positionH>
                <wp:positionV relativeFrom="paragraph">
                  <wp:posOffset>-182880</wp:posOffset>
                </wp:positionV>
                <wp:extent cx="2103120" cy="548640"/>
                <wp:effectExtent l="0" t="76200" r="0" b="3810"/>
                <wp:wrapNone/>
                <wp:docPr id="2"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548640"/>
                        </a:xfrm>
                        <a:prstGeom prst="ellipse">
                          <a:avLst/>
                        </a:prstGeom>
                        <a:solidFill>
                          <a:srgbClr val="FFFFFF"/>
                        </a:solidFill>
                        <a:ln>
                          <a:noFill/>
                        </a:ln>
                        <a:effectLst>
                          <a:outerShdw dist="63500" dir="16200000" sx="75000" sy="75000" algn="tl" rotWithShape="0">
                            <a:srgbClr val="993300"/>
                          </a:outerShdw>
                        </a:effectLst>
                        <a:extLst>
                          <a:ext uri="{91240B29-F687-4F45-9708-019B960494DF}">
                            <a14:hiddenLine xmlns:a14="http://schemas.microsoft.com/office/drawing/2010/main" w="9525">
                              <a:solidFill>
                                <a:srgbClr val="000000"/>
                              </a:solidFill>
                              <a:round/>
                              <a:headEnd/>
                              <a:tailEnd/>
                            </a14:hiddenLine>
                          </a:ext>
                        </a:extLst>
                      </wps:spPr>
                      <wps:txbx>
                        <w:txbxContent>
                          <w:p w:rsidR="00A12EA3" w:rsidRDefault="00A12E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7" style="position:absolute;left:0;text-align:left;margin-left:136.8pt;margin-top:-14.4pt;width:165.6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" o:allowincell="f" stroked="f">
                <v:shadow on="t" type="perspective" color="#930" origin="-.5,-.5" offset="0,-5pt" matrix=".75,,,.75"/>
                <v:textbox>
                  <w:txbxContent>
                    <w:p w:rsidR="00A12EA3" w:rsidRDefault="00A12EA3"/>
                  </w:txbxContent>
                </v:textbox>
              </v:oval>
            </w:pict>
          </mc:Fallback>
        </mc:AlternateContent>
      </w:r>
      <w:r w:rsidR="00FE6CE2">
        <w:rPr>
          <w:rFonts w:ascii="AGA Arabesque Desktop" w:hAnsi="AGA Arabesque Desktop"/>
          <w:b/>
          <w:i/>
          <w:sz w:val="52"/>
        </w:rPr>
        <w:tab/>
      </w:r>
      <w:r w:rsidR="00FE6CE2">
        <w:rPr>
          <w:rFonts w:ascii="AGA Arabesque Desktop" w:hAnsi="AGA Arabesque Desktop"/>
          <w:b/>
          <w:i/>
          <w:sz w:val="52"/>
        </w:rPr>
        <w:t></w:t>
      </w:r>
      <w:r w:rsidR="00FE6CE2">
        <w:rPr>
          <w:rFonts w:ascii="AGA Arabesque Desktop" w:hAnsi="AGA Arabesque Desktop"/>
          <w:b/>
          <w:i/>
          <w:sz w:val="52"/>
        </w:rPr>
        <w:t></w:t>
      </w:r>
      <w:r w:rsidR="00FE6CE2">
        <w:rPr>
          <w:rFonts w:ascii="AGA Arabesque Desktop" w:hAnsi="AGA Arabesque Desktop"/>
          <w:b/>
          <w:i/>
          <w:sz w:val="52"/>
        </w:rPr>
        <w:t></w:t>
      </w:r>
      <w:r w:rsidR="00FE6CE2">
        <w:rPr>
          <w:rFonts w:ascii="AGA Arabesque Desktop" w:hAnsi="AGA Arabesque Desktop"/>
          <w:b/>
          <w:i/>
          <w:sz w:val="52"/>
        </w:rPr>
        <w:t></w:t>
      </w:r>
      <w:r w:rsidR="00FE6CE2">
        <w:rPr>
          <w:rFonts w:ascii="AGA Arabesque Desktop" w:hAnsi="AGA Arabesque Desktop"/>
          <w:b/>
          <w:i/>
          <w:sz w:val="52"/>
        </w:rPr>
        <w:t></w:t>
      </w:r>
      <w:r w:rsidR="00FE6CE2">
        <w:rPr>
          <w:rFonts w:ascii="AGA Arabesque Desktop" w:hAnsi="AGA Arabesque Desktop"/>
          <w:b/>
          <w:i/>
          <w:sz w:val="52"/>
        </w:rPr>
        <w:t></w:t>
      </w:r>
    </w:p>
    <w:p w:rsidR="003171E3" w:rsidRDefault="00FE6CE2" w:rsidP="00E77FC2">
      <w:pPr>
        <w:pStyle w:val="PlainText"/>
        <w:pBdr>
          <w:top w:val="single" w:sz="4" w:space="1" w:color="auto"/>
          <w:left w:val="single" w:sz="4" w:space="4" w:color="auto"/>
          <w:right w:val="single" w:sz="4" w:space="4" w:color="auto"/>
        </w:pBdr>
        <w:tabs>
          <w:tab w:val="left" w:pos="5040"/>
          <w:tab w:val="left" w:pos="5760"/>
          <w:tab w:val="left" w:pos="8640"/>
        </w:tabs>
        <w:rPr>
          <w:rFonts w:ascii="Book Antiqua" w:hAnsi="Book Antiqua"/>
          <w:sz w:val="22"/>
        </w:rPr>
      </w:pPr>
      <w:r w:rsidRPr="00AC5FEB">
        <w:rPr>
          <w:rFonts w:ascii="Book Antiqua" w:hAnsi="Book Antiqua"/>
          <w:sz w:val="22"/>
        </w:rPr>
        <w:cr/>
      </w:r>
      <w:r w:rsidR="003171E3">
        <w:rPr>
          <w:rFonts w:ascii="Book Antiqua" w:hAnsi="Book Antiqua"/>
          <w:noProof/>
          <w:sz w:val="22"/>
          <w:lang w:val="en-US"/>
        </w:rPr>
        <w:drawing>
          <wp:inline distT="0" distB="0" distL="0" distR="0">
            <wp:extent cx="762000" cy="902153"/>
            <wp:effectExtent l="0" t="0" r="0" b="0"/>
            <wp:docPr id="3" name="Picture 3" descr="C:\Users\Narendra\Pictures\NKs Passport Size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endra\Pictures\NKs Passport Size 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4061" cy="904594"/>
                    </a:xfrm>
                    <a:prstGeom prst="rect">
                      <a:avLst/>
                    </a:prstGeom>
                    <a:noFill/>
                    <a:ln>
                      <a:noFill/>
                    </a:ln>
                  </pic:spPr>
                </pic:pic>
              </a:graphicData>
            </a:graphic>
          </wp:inline>
        </w:drawing>
      </w:r>
    </w:p>
    <w:p w:rsidR="00FE6CE2" w:rsidRPr="00AC5FEB" w:rsidRDefault="00FE6CE2" w:rsidP="00E77FC2">
      <w:pPr>
        <w:pStyle w:val="PlainText"/>
        <w:pBdr>
          <w:top w:val="single" w:sz="4" w:space="1" w:color="auto"/>
          <w:left w:val="single" w:sz="4" w:space="4" w:color="auto"/>
          <w:right w:val="single" w:sz="4" w:space="4" w:color="auto"/>
        </w:pBdr>
        <w:tabs>
          <w:tab w:val="left" w:pos="5040"/>
          <w:tab w:val="left" w:pos="5760"/>
          <w:tab w:val="left" w:pos="8640"/>
        </w:tabs>
        <w:rPr>
          <w:rFonts w:ascii="Book Antiqua" w:hAnsi="Book Antiqua"/>
          <w:sz w:val="22"/>
        </w:rPr>
      </w:pPr>
      <w:r w:rsidRPr="00AC5FEB">
        <w:rPr>
          <w:rFonts w:ascii="Book Antiqua" w:hAnsi="Book Antiqua"/>
          <w:b/>
          <w:sz w:val="24"/>
          <w:u w:val="single"/>
        </w:rPr>
        <w:t xml:space="preserve">NARENDRA   KUMAR   SHARMA,       </w:t>
      </w:r>
      <w:r w:rsidRPr="00AC5FEB">
        <w:rPr>
          <w:rFonts w:ascii="Book Antiqua" w:hAnsi="Book Antiqua"/>
          <w:sz w:val="24"/>
          <w:u w:val="single"/>
        </w:rPr>
        <w:t xml:space="preserve">Indian,   </w:t>
      </w:r>
      <w:r w:rsidR="00B1366F">
        <w:rPr>
          <w:rFonts w:ascii="Book Antiqua" w:hAnsi="Book Antiqua"/>
          <w:sz w:val="24"/>
          <w:u w:val="single"/>
        </w:rPr>
        <w:t>53</w:t>
      </w:r>
      <w:r w:rsidRPr="00AC5FEB">
        <w:rPr>
          <w:rFonts w:ascii="Book Antiqua" w:hAnsi="Book Antiqua"/>
          <w:sz w:val="24"/>
          <w:u w:val="single"/>
        </w:rPr>
        <w:t xml:space="preserve"> years of age</w:t>
      </w:r>
      <w:r w:rsidRPr="00AC5FEB">
        <w:rPr>
          <w:rFonts w:ascii="Book Antiqua" w:hAnsi="Book Antiqua"/>
          <w:b/>
          <w:sz w:val="24"/>
          <w:u w:val="single"/>
        </w:rPr>
        <w:t xml:space="preserve">     </w:t>
      </w:r>
      <w:r w:rsidRPr="00AC5FEB">
        <w:rPr>
          <w:rFonts w:ascii="Book Antiqua" w:hAnsi="Book Antiqua"/>
          <w:b/>
          <w:sz w:val="24"/>
          <w:u w:val="single"/>
        </w:rPr>
        <w:cr/>
      </w:r>
      <w:r w:rsidRPr="00AC5FEB">
        <w:rPr>
          <w:rFonts w:ascii="Book Antiqua" w:hAnsi="Book Antiqua"/>
          <w:sz w:val="24"/>
          <w:szCs w:val="24"/>
        </w:rPr>
        <w:sym w:font="Webdings" w:char="F0C8"/>
      </w:r>
      <w:r w:rsidR="007B18C1">
        <w:rPr>
          <w:rFonts w:ascii="Book Antiqua" w:hAnsi="Book Antiqua"/>
          <w:sz w:val="24"/>
          <w:szCs w:val="24"/>
        </w:rPr>
        <w:t xml:space="preserve"> Dubai   : +971-50-4630013</w:t>
      </w:r>
      <w:proofErr w:type="gramStart"/>
      <w:r w:rsidR="007B18C1">
        <w:rPr>
          <w:rFonts w:ascii="Book Antiqua" w:hAnsi="Book Antiqua"/>
          <w:sz w:val="24"/>
          <w:szCs w:val="24"/>
        </w:rPr>
        <w:t>;</w:t>
      </w:r>
      <w:r w:rsidR="00A469EC" w:rsidRPr="00AC5FEB">
        <w:rPr>
          <w:rFonts w:ascii="Book Antiqua" w:hAnsi="Book Antiqua"/>
          <w:sz w:val="24"/>
          <w:szCs w:val="24"/>
        </w:rPr>
        <w:t xml:space="preserve"> </w:t>
      </w:r>
      <w:r w:rsidR="007D7E66">
        <w:rPr>
          <w:rFonts w:ascii="Book Antiqua" w:hAnsi="Book Antiqua"/>
          <w:sz w:val="24"/>
          <w:szCs w:val="24"/>
        </w:rPr>
        <w:t xml:space="preserve"> </w:t>
      </w:r>
      <w:r w:rsidR="00A469EC" w:rsidRPr="00AC5FEB">
        <w:rPr>
          <w:rFonts w:ascii="Book Antiqua" w:hAnsi="Book Antiqua"/>
          <w:sz w:val="24"/>
          <w:szCs w:val="24"/>
        </w:rPr>
        <w:t>971</w:t>
      </w:r>
      <w:proofErr w:type="gramEnd"/>
      <w:r w:rsidR="00A469EC" w:rsidRPr="00AC5FEB">
        <w:rPr>
          <w:rFonts w:ascii="Book Antiqua" w:hAnsi="Book Antiqua"/>
          <w:sz w:val="24"/>
          <w:szCs w:val="24"/>
        </w:rPr>
        <w:t>-</w:t>
      </w:r>
      <w:r w:rsidR="00C84484" w:rsidRPr="00AC5FEB">
        <w:rPr>
          <w:rFonts w:ascii="Book Antiqua" w:hAnsi="Book Antiqua"/>
          <w:sz w:val="24"/>
          <w:szCs w:val="24"/>
        </w:rPr>
        <w:t>5</w:t>
      </w:r>
      <w:r w:rsidRPr="00AC5FEB">
        <w:rPr>
          <w:rFonts w:ascii="Book Antiqua" w:hAnsi="Book Antiqua"/>
          <w:sz w:val="24"/>
          <w:szCs w:val="24"/>
        </w:rPr>
        <w:t>0-</w:t>
      </w:r>
      <w:r w:rsidR="00C84484" w:rsidRPr="00AC5FEB">
        <w:rPr>
          <w:rFonts w:ascii="Book Antiqua" w:hAnsi="Book Antiqua"/>
          <w:sz w:val="24"/>
          <w:szCs w:val="24"/>
        </w:rPr>
        <w:t>5641450</w:t>
      </w:r>
      <w:r w:rsidR="007B18C1">
        <w:rPr>
          <w:rFonts w:ascii="Book Antiqua" w:hAnsi="Book Antiqua"/>
          <w:sz w:val="24"/>
          <w:szCs w:val="24"/>
        </w:rPr>
        <w:t xml:space="preserve">                </w:t>
      </w:r>
      <w:r w:rsidR="00CD2869" w:rsidRPr="00AC5FEB">
        <w:rPr>
          <w:rFonts w:ascii="Book Antiqua" w:hAnsi="Book Antiqua"/>
          <w:sz w:val="22"/>
        </w:rPr>
        <w:t xml:space="preserve"> </w:t>
      </w:r>
    </w:p>
    <w:p w:rsidR="00FE6CE2" w:rsidRPr="00AC5FEB" w:rsidRDefault="00FE6CE2" w:rsidP="00E77FC2">
      <w:pPr>
        <w:pStyle w:val="PlainText"/>
        <w:pBdr>
          <w:top w:val="single" w:sz="4" w:space="1" w:color="auto"/>
          <w:left w:val="single" w:sz="4" w:space="4" w:color="auto"/>
          <w:right w:val="single" w:sz="4" w:space="4" w:color="auto"/>
        </w:pBdr>
        <w:tabs>
          <w:tab w:val="left" w:pos="5040"/>
          <w:tab w:val="left" w:pos="5760"/>
          <w:tab w:val="left" w:pos="8640"/>
        </w:tabs>
        <w:rPr>
          <w:rFonts w:ascii="Book Antiqua" w:hAnsi="Book Antiqua"/>
          <w:sz w:val="22"/>
        </w:rPr>
      </w:pPr>
      <w:r w:rsidRPr="00AC5FEB">
        <w:rPr>
          <w:rFonts w:ascii="Book Antiqua" w:hAnsi="Book Antiqua"/>
          <w:sz w:val="22"/>
        </w:rPr>
        <w:t xml:space="preserve"> e-</w:t>
      </w:r>
      <w:proofErr w:type="gramStart"/>
      <w:r w:rsidRPr="00AC5FEB">
        <w:rPr>
          <w:rFonts w:ascii="Book Antiqua" w:hAnsi="Book Antiqua"/>
          <w:sz w:val="22"/>
        </w:rPr>
        <w:t>mail :</w:t>
      </w:r>
      <w:proofErr w:type="gramEnd"/>
      <w:r w:rsidRPr="00AC5FEB">
        <w:rPr>
          <w:rFonts w:ascii="Book Antiqua" w:hAnsi="Book Antiqua"/>
          <w:sz w:val="22"/>
        </w:rPr>
        <w:t xml:space="preserve">  </w:t>
      </w:r>
      <w:hyperlink r:id="rId8" w:history="1">
        <w:r w:rsidR="00CD2869" w:rsidRPr="00AC5FEB">
          <w:rPr>
            <w:rStyle w:val="Hyperlink"/>
            <w:rFonts w:ascii="Book Antiqua" w:hAnsi="Book Antiqua"/>
            <w:sz w:val="22"/>
          </w:rPr>
          <w:t>narenks@hotmail.com</w:t>
        </w:r>
      </w:hyperlink>
      <w:r w:rsidR="00CD2869" w:rsidRPr="00AC5FEB">
        <w:rPr>
          <w:rFonts w:ascii="Book Antiqua" w:hAnsi="Book Antiqua"/>
          <w:sz w:val="22"/>
        </w:rPr>
        <w:t xml:space="preserve"> </w:t>
      </w:r>
    </w:p>
    <w:p w:rsidR="00D13B73" w:rsidRDefault="00D13B73" w:rsidP="00876C70">
      <w:pPr>
        <w:pStyle w:val="PlainText"/>
        <w:pBdr>
          <w:top w:val="single" w:sz="4" w:space="1" w:color="auto"/>
          <w:left w:val="single" w:sz="4" w:space="4" w:color="auto"/>
          <w:bottom w:val="single" w:sz="4" w:space="1" w:color="auto"/>
          <w:right w:val="single" w:sz="4" w:space="4" w:color="auto"/>
        </w:pBdr>
        <w:tabs>
          <w:tab w:val="left" w:pos="1890"/>
          <w:tab w:val="left" w:pos="2340"/>
          <w:tab w:val="left" w:pos="2880"/>
          <w:tab w:val="left" w:pos="5040"/>
          <w:tab w:val="left" w:pos="5760"/>
          <w:tab w:val="left" w:pos="8640"/>
        </w:tabs>
        <w:rPr>
          <w:rFonts w:ascii="Book Antiqua" w:hAnsi="Book Antiqua"/>
          <w:b/>
          <w:sz w:val="24"/>
          <w:u w:val="single"/>
        </w:rPr>
      </w:pPr>
    </w:p>
    <w:p w:rsidR="00FE6CE2" w:rsidRPr="00AC5FEB" w:rsidRDefault="00D13B73" w:rsidP="00876C70">
      <w:pPr>
        <w:pStyle w:val="PlainText"/>
        <w:pBdr>
          <w:top w:val="single" w:sz="4" w:space="1" w:color="auto"/>
          <w:left w:val="single" w:sz="4" w:space="4" w:color="auto"/>
          <w:bottom w:val="single" w:sz="4" w:space="1" w:color="auto"/>
          <w:right w:val="single" w:sz="4" w:space="4" w:color="auto"/>
        </w:pBdr>
        <w:tabs>
          <w:tab w:val="left" w:pos="1890"/>
          <w:tab w:val="left" w:pos="2340"/>
          <w:tab w:val="left" w:pos="2880"/>
          <w:tab w:val="left" w:pos="5040"/>
          <w:tab w:val="left" w:pos="5760"/>
          <w:tab w:val="left" w:pos="8640"/>
        </w:tabs>
        <w:rPr>
          <w:rFonts w:ascii="Book Antiqua" w:hAnsi="Book Antiqua"/>
          <w:i/>
        </w:rPr>
      </w:pPr>
      <w:proofErr w:type="gramStart"/>
      <w:r>
        <w:rPr>
          <w:rFonts w:ascii="Book Antiqua" w:hAnsi="Book Antiqua"/>
          <w:b/>
          <w:sz w:val="24"/>
          <w:u w:val="single"/>
        </w:rPr>
        <w:t>QUALIFICATION :</w:t>
      </w:r>
      <w:proofErr w:type="gramEnd"/>
      <w:r>
        <w:rPr>
          <w:rFonts w:ascii="Book Antiqua" w:hAnsi="Book Antiqua"/>
          <w:b/>
          <w:sz w:val="24"/>
          <w:u w:val="single"/>
        </w:rPr>
        <w:t xml:space="preserve">  </w:t>
      </w:r>
      <w:r w:rsidR="00FE6CE2" w:rsidRPr="00AC5FEB">
        <w:rPr>
          <w:rFonts w:ascii="Book Antiqua" w:hAnsi="Book Antiqua"/>
          <w:b/>
          <w:sz w:val="24"/>
          <w:u w:val="single"/>
        </w:rPr>
        <w:t>CHARTERED  ACCOUNTANT</w:t>
      </w:r>
      <w:r w:rsidR="00404F27">
        <w:rPr>
          <w:rFonts w:ascii="Book Antiqua" w:hAnsi="Book Antiqua"/>
          <w:b/>
          <w:sz w:val="24"/>
          <w:u w:val="single"/>
        </w:rPr>
        <w:t xml:space="preserve"> (CA)</w:t>
      </w:r>
      <w:r w:rsidR="00FE6CE2" w:rsidRPr="00AC5FEB">
        <w:rPr>
          <w:rFonts w:ascii="Book Antiqua" w:hAnsi="Book Antiqua"/>
          <w:b/>
          <w:sz w:val="24"/>
          <w:u w:val="single"/>
        </w:rPr>
        <w:t>,   LL.B. ,   B.COM</w:t>
      </w:r>
      <w:r w:rsidR="00E77FC2">
        <w:rPr>
          <w:rFonts w:ascii="Book Antiqua" w:hAnsi="Book Antiqua"/>
          <w:b/>
          <w:sz w:val="24"/>
          <w:u w:val="single"/>
        </w:rPr>
        <w:t xml:space="preserve"> (Hons)</w:t>
      </w:r>
      <w:r w:rsidR="00FE6CE2" w:rsidRPr="00AC5FEB">
        <w:rPr>
          <w:rFonts w:ascii="Book Antiqua" w:hAnsi="Book Antiqua"/>
          <w:b/>
          <w:sz w:val="24"/>
          <w:u w:val="single"/>
        </w:rPr>
        <w:t>.</w:t>
      </w:r>
      <w:r w:rsidR="00FE6CE2" w:rsidRPr="00AC5FEB">
        <w:rPr>
          <w:rFonts w:ascii="Book Antiqua" w:hAnsi="Book Antiqua"/>
          <w:b/>
          <w:sz w:val="24"/>
        </w:rPr>
        <w:t xml:space="preserve"> </w:t>
      </w:r>
      <w:r w:rsidR="00FE6CE2" w:rsidRPr="00AC5FEB">
        <w:rPr>
          <w:rFonts w:ascii="Book Antiqua" w:hAnsi="Book Antiqua"/>
          <w:i/>
        </w:rPr>
        <w:t xml:space="preserve"> </w:t>
      </w:r>
    </w:p>
    <w:p w:rsidR="0062608D" w:rsidRDefault="0062608D" w:rsidP="009328E3">
      <w:pPr>
        <w:pStyle w:val="PlainText"/>
        <w:pBdr>
          <w:top w:val="single" w:sz="4" w:space="1" w:color="auto"/>
          <w:left w:val="single" w:sz="4" w:space="4" w:color="auto"/>
          <w:right w:val="single" w:sz="4" w:space="4" w:color="auto"/>
        </w:pBdr>
        <w:tabs>
          <w:tab w:val="left" w:pos="2340"/>
          <w:tab w:val="left" w:pos="2880"/>
        </w:tabs>
        <w:spacing w:line="360" w:lineRule="auto"/>
        <w:rPr>
          <w:rFonts w:ascii="Book Antiqua" w:hAnsi="Book Antiqua"/>
          <w:b/>
          <w:sz w:val="22"/>
          <w:u w:val="single"/>
        </w:rPr>
      </w:pPr>
    </w:p>
    <w:p w:rsidR="00FE6CE2" w:rsidRPr="00AC5FEB" w:rsidRDefault="00FE6CE2" w:rsidP="009328E3">
      <w:pPr>
        <w:pStyle w:val="PlainText"/>
        <w:pBdr>
          <w:top w:val="single" w:sz="4" w:space="1" w:color="auto"/>
          <w:left w:val="single" w:sz="4" w:space="4" w:color="auto"/>
          <w:right w:val="single" w:sz="4" w:space="4" w:color="auto"/>
        </w:pBdr>
        <w:tabs>
          <w:tab w:val="left" w:pos="2340"/>
          <w:tab w:val="left" w:pos="2880"/>
        </w:tabs>
        <w:spacing w:line="360" w:lineRule="auto"/>
        <w:rPr>
          <w:rFonts w:ascii="Book Antiqua" w:hAnsi="Book Antiqua"/>
          <w:b/>
          <w:sz w:val="22"/>
          <w:u w:val="single"/>
        </w:rPr>
      </w:pPr>
      <w:proofErr w:type="gramStart"/>
      <w:r w:rsidRPr="00AC5FEB">
        <w:rPr>
          <w:rFonts w:ascii="Book Antiqua" w:hAnsi="Book Antiqua"/>
          <w:b/>
          <w:sz w:val="22"/>
          <w:u w:val="single"/>
        </w:rPr>
        <w:t>EXPERIENCE</w:t>
      </w:r>
      <w:r w:rsidR="002F3155">
        <w:rPr>
          <w:rFonts w:ascii="Book Antiqua" w:hAnsi="Book Antiqua"/>
          <w:b/>
          <w:sz w:val="22"/>
          <w:u w:val="single"/>
        </w:rPr>
        <w:t xml:space="preserve">  </w:t>
      </w:r>
      <w:r w:rsidR="005A6786">
        <w:rPr>
          <w:rFonts w:ascii="Book Antiqua" w:hAnsi="Book Antiqua"/>
          <w:b/>
          <w:sz w:val="22"/>
          <w:u w:val="single"/>
        </w:rPr>
        <w:t>SUMMARY</w:t>
      </w:r>
      <w:proofErr w:type="gramEnd"/>
      <w:r w:rsidR="005A6786">
        <w:rPr>
          <w:rFonts w:ascii="Book Antiqua" w:hAnsi="Book Antiqua"/>
          <w:b/>
          <w:sz w:val="22"/>
          <w:u w:val="single"/>
        </w:rPr>
        <w:t xml:space="preserve">  </w:t>
      </w:r>
      <w:r w:rsidR="002F3155">
        <w:rPr>
          <w:rFonts w:ascii="Book Antiqua" w:hAnsi="Book Antiqua"/>
          <w:b/>
          <w:sz w:val="22"/>
          <w:u w:val="single"/>
        </w:rPr>
        <w:t xml:space="preserve">:  Total </w:t>
      </w:r>
      <w:r w:rsidR="00F06FED">
        <w:rPr>
          <w:rFonts w:ascii="Book Antiqua" w:hAnsi="Book Antiqua"/>
          <w:b/>
          <w:sz w:val="22"/>
          <w:u w:val="single"/>
        </w:rPr>
        <w:t>2</w:t>
      </w:r>
      <w:r w:rsidR="00D13B73">
        <w:rPr>
          <w:rFonts w:ascii="Book Antiqua" w:hAnsi="Book Antiqua"/>
          <w:b/>
          <w:sz w:val="22"/>
          <w:u w:val="single"/>
        </w:rPr>
        <w:t>7</w:t>
      </w:r>
      <w:r w:rsidR="002F3155">
        <w:rPr>
          <w:rFonts w:ascii="Book Antiqua" w:hAnsi="Book Antiqua"/>
          <w:b/>
          <w:sz w:val="22"/>
          <w:u w:val="single"/>
        </w:rPr>
        <w:t xml:space="preserve"> Years </w:t>
      </w:r>
      <w:r w:rsidRPr="00AC5FEB">
        <w:rPr>
          <w:rFonts w:ascii="Book Antiqua" w:hAnsi="Book Antiqua"/>
          <w:b/>
          <w:sz w:val="22"/>
          <w:u w:val="single"/>
        </w:rPr>
        <w:t xml:space="preserve">  </w:t>
      </w:r>
    </w:p>
    <w:p w:rsidR="002F3155" w:rsidRDefault="008B4083" w:rsidP="009328E3">
      <w:pPr>
        <w:pStyle w:val="PlainText"/>
        <w:pBdr>
          <w:top w:val="single" w:sz="4" w:space="1" w:color="auto"/>
          <w:left w:val="single" w:sz="4" w:space="4" w:color="auto"/>
          <w:right w:val="single" w:sz="4" w:space="4" w:color="auto"/>
        </w:pBdr>
        <w:spacing w:line="360" w:lineRule="auto"/>
        <w:rPr>
          <w:rFonts w:ascii="Book Antiqua" w:hAnsi="Book Antiqua"/>
          <w:sz w:val="22"/>
          <w:szCs w:val="22"/>
        </w:rPr>
      </w:pPr>
      <w:r>
        <w:rPr>
          <w:rFonts w:ascii="Book Antiqua" w:hAnsi="Book Antiqua"/>
          <w:b/>
          <w:sz w:val="22"/>
          <w:szCs w:val="22"/>
        </w:rPr>
        <w:t xml:space="preserve">- </w:t>
      </w:r>
      <w:proofErr w:type="gramStart"/>
      <w:r>
        <w:rPr>
          <w:rFonts w:ascii="Book Antiqua" w:hAnsi="Book Antiqua"/>
          <w:b/>
          <w:sz w:val="22"/>
          <w:szCs w:val="22"/>
        </w:rPr>
        <w:t>2</w:t>
      </w:r>
      <w:r w:rsidR="00D13B73">
        <w:rPr>
          <w:rFonts w:ascii="Book Antiqua" w:hAnsi="Book Antiqua"/>
          <w:b/>
          <w:sz w:val="22"/>
          <w:szCs w:val="22"/>
        </w:rPr>
        <w:t>4</w:t>
      </w:r>
      <w:r w:rsidR="00FE6CE2" w:rsidRPr="005B2F7C">
        <w:rPr>
          <w:rFonts w:ascii="Book Antiqua" w:hAnsi="Book Antiqua"/>
          <w:b/>
          <w:sz w:val="22"/>
          <w:szCs w:val="22"/>
        </w:rPr>
        <w:t xml:space="preserve"> </w:t>
      </w:r>
      <w:r w:rsidR="005A6786">
        <w:rPr>
          <w:rFonts w:ascii="Book Antiqua" w:hAnsi="Book Antiqua"/>
          <w:b/>
          <w:sz w:val="22"/>
          <w:szCs w:val="22"/>
        </w:rPr>
        <w:t xml:space="preserve"> </w:t>
      </w:r>
      <w:r w:rsidR="00FE6CE2" w:rsidRPr="005B2F7C">
        <w:rPr>
          <w:rFonts w:ascii="Book Antiqua" w:hAnsi="Book Antiqua"/>
          <w:b/>
          <w:sz w:val="22"/>
          <w:szCs w:val="22"/>
        </w:rPr>
        <w:t>years</w:t>
      </w:r>
      <w:proofErr w:type="gramEnd"/>
      <w:r w:rsidR="00FE6CE2" w:rsidRPr="005B2F7C">
        <w:rPr>
          <w:rFonts w:ascii="Book Antiqua" w:hAnsi="Book Antiqua"/>
          <w:b/>
          <w:sz w:val="22"/>
          <w:szCs w:val="22"/>
        </w:rPr>
        <w:t xml:space="preserve">  in  </w:t>
      </w:r>
      <w:r w:rsidR="002F3155">
        <w:rPr>
          <w:rFonts w:ascii="Book Antiqua" w:hAnsi="Book Antiqua"/>
          <w:b/>
          <w:sz w:val="22"/>
          <w:szCs w:val="22"/>
        </w:rPr>
        <w:t>con</w:t>
      </w:r>
      <w:r>
        <w:rPr>
          <w:rFonts w:ascii="Book Antiqua" w:hAnsi="Book Antiqua"/>
          <w:b/>
          <w:sz w:val="22"/>
          <w:szCs w:val="22"/>
        </w:rPr>
        <w:t>s</w:t>
      </w:r>
      <w:r w:rsidR="002F3155">
        <w:rPr>
          <w:rFonts w:ascii="Book Antiqua" w:hAnsi="Book Antiqua"/>
          <w:b/>
          <w:sz w:val="22"/>
          <w:szCs w:val="22"/>
        </w:rPr>
        <w:t>t</w:t>
      </w:r>
      <w:r w:rsidR="002C7272" w:rsidRPr="005B2F7C">
        <w:rPr>
          <w:rFonts w:ascii="Book Antiqua" w:hAnsi="Book Antiqua"/>
          <w:b/>
          <w:sz w:val="22"/>
          <w:szCs w:val="22"/>
        </w:rPr>
        <w:t>r</w:t>
      </w:r>
      <w:r>
        <w:rPr>
          <w:rFonts w:ascii="Book Antiqua" w:hAnsi="Book Antiqua"/>
          <w:b/>
          <w:sz w:val="22"/>
          <w:szCs w:val="22"/>
        </w:rPr>
        <w:t>uction i</w:t>
      </w:r>
      <w:r w:rsidR="002C7272" w:rsidRPr="005B2F7C">
        <w:rPr>
          <w:rFonts w:ascii="Book Antiqua" w:hAnsi="Book Antiqua"/>
          <w:b/>
          <w:sz w:val="22"/>
          <w:szCs w:val="22"/>
        </w:rPr>
        <w:t>ndustry</w:t>
      </w:r>
      <w:r>
        <w:rPr>
          <w:rFonts w:ascii="Book Antiqua" w:hAnsi="Book Antiqua"/>
          <w:b/>
          <w:sz w:val="22"/>
          <w:szCs w:val="22"/>
        </w:rPr>
        <w:t xml:space="preserve">, mainly in </w:t>
      </w:r>
      <w:r w:rsidR="002F3155">
        <w:rPr>
          <w:rFonts w:ascii="Book Antiqua" w:hAnsi="Book Antiqua"/>
          <w:b/>
          <w:sz w:val="22"/>
          <w:szCs w:val="22"/>
        </w:rPr>
        <w:t>UAE</w:t>
      </w:r>
      <w:r w:rsidR="00CD2869" w:rsidRPr="005B2F7C">
        <w:rPr>
          <w:rFonts w:ascii="Book Antiqua" w:hAnsi="Book Antiqua"/>
          <w:sz w:val="22"/>
          <w:szCs w:val="22"/>
        </w:rPr>
        <w:t>.</w:t>
      </w:r>
      <w:r w:rsidR="00EF0CCB">
        <w:rPr>
          <w:rFonts w:ascii="Book Antiqua" w:hAnsi="Book Antiqua"/>
          <w:sz w:val="22"/>
          <w:szCs w:val="22"/>
        </w:rPr>
        <w:t xml:space="preserve">, </w:t>
      </w:r>
      <w:r>
        <w:rPr>
          <w:rFonts w:ascii="Book Antiqua" w:hAnsi="Book Antiqua"/>
          <w:sz w:val="22"/>
          <w:szCs w:val="22"/>
        </w:rPr>
        <w:t>at  very senior position such as Finance Director,  GM Finance etc.</w:t>
      </w:r>
    </w:p>
    <w:p w:rsidR="0044381D" w:rsidRDefault="0044381D" w:rsidP="009328E3">
      <w:pPr>
        <w:pStyle w:val="PlainText"/>
        <w:pBdr>
          <w:top w:val="single" w:sz="4" w:space="1" w:color="auto"/>
          <w:left w:val="single" w:sz="4" w:space="4" w:color="auto"/>
          <w:right w:val="single" w:sz="4" w:space="4" w:color="auto"/>
        </w:pBdr>
        <w:tabs>
          <w:tab w:val="left" w:pos="549"/>
          <w:tab w:val="left" w:pos="729"/>
        </w:tabs>
        <w:spacing w:line="360" w:lineRule="auto"/>
        <w:ind w:left="540" w:hanging="540"/>
        <w:rPr>
          <w:rFonts w:ascii="Book Antiqua" w:hAnsi="Book Antiqua"/>
          <w:sz w:val="22"/>
          <w:szCs w:val="22"/>
        </w:rPr>
      </w:pPr>
      <w:r>
        <w:rPr>
          <w:rFonts w:ascii="Book Antiqua" w:hAnsi="Book Antiqua"/>
          <w:sz w:val="22"/>
          <w:szCs w:val="22"/>
        </w:rPr>
        <w:t xml:space="preserve">- </w:t>
      </w:r>
      <w:r w:rsidR="008B4083" w:rsidRPr="008B4083">
        <w:rPr>
          <w:rFonts w:ascii="Book Antiqua" w:hAnsi="Book Antiqua"/>
          <w:b/>
          <w:sz w:val="22"/>
          <w:szCs w:val="22"/>
        </w:rPr>
        <w:t xml:space="preserve">3 years </w:t>
      </w:r>
      <w:proofErr w:type="gramStart"/>
      <w:r w:rsidR="008B4083" w:rsidRPr="008B4083">
        <w:rPr>
          <w:rFonts w:ascii="Book Antiqua" w:hAnsi="Book Antiqua"/>
          <w:b/>
          <w:sz w:val="22"/>
          <w:szCs w:val="22"/>
        </w:rPr>
        <w:t>in</w:t>
      </w:r>
      <w:r w:rsidR="008B4083">
        <w:rPr>
          <w:rFonts w:ascii="Book Antiqua" w:hAnsi="Book Antiqua"/>
          <w:sz w:val="22"/>
          <w:szCs w:val="22"/>
        </w:rPr>
        <w:t xml:space="preserve">  Manufacturing</w:t>
      </w:r>
      <w:proofErr w:type="gramEnd"/>
      <w:r w:rsidR="008B4083">
        <w:rPr>
          <w:rFonts w:ascii="Book Antiqua" w:hAnsi="Book Antiqua"/>
          <w:sz w:val="22"/>
          <w:szCs w:val="22"/>
        </w:rPr>
        <w:t xml:space="preserve"> and marketing organizations in UAE and in India.</w:t>
      </w:r>
    </w:p>
    <w:p w:rsidR="00346FD9" w:rsidRDefault="00346FD9" w:rsidP="008512AD">
      <w:pPr>
        <w:pStyle w:val="PlainText"/>
        <w:pBdr>
          <w:top w:val="single" w:sz="4" w:space="1" w:color="auto"/>
          <w:left w:val="single" w:sz="4" w:space="4" w:color="auto"/>
          <w:right w:val="single" w:sz="4" w:space="4" w:color="auto"/>
        </w:pBdr>
        <w:tabs>
          <w:tab w:val="left" w:pos="549"/>
          <w:tab w:val="left" w:pos="729"/>
        </w:tabs>
        <w:rPr>
          <w:rFonts w:ascii="Book Antiqua" w:hAnsi="Book Antiqua"/>
          <w:sz w:val="22"/>
          <w:szCs w:val="22"/>
        </w:rPr>
      </w:pPr>
    </w:p>
    <w:p w:rsidR="00A348F6" w:rsidRPr="00AC5FEB" w:rsidRDefault="00A93524">
      <w:pPr>
        <w:pStyle w:val="PlainText"/>
        <w:pBdr>
          <w:top w:val="single" w:sz="4" w:space="1" w:color="auto"/>
          <w:left w:val="single" w:sz="4" w:space="4" w:color="auto"/>
          <w:bottom w:val="single" w:sz="4" w:space="8" w:color="auto"/>
          <w:right w:val="single" w:sz="4" w:space="4" w:color="auto"/>
        </w:pBdr>
        <w:rPr>
          <w:rFonts w:ascii="Book Antiqua" w:hAnsi="Book Antiqua"/>
          <w:b/>
          <w:u w:val="single"/>
        </w:rPr>
      </w:pPr>
      <w:proofErr w:type="gramStart"/>
      <w:r w:rsidRPr="00AC5FEB">
        <w:rPr>
          <w:rFonts w:ascii="Book Antiqua" w:hAnsi="Book Antiqua"/>
          <w:b/>
          <w:sz w:val="24"/>
          <w:szCs w:val="24"/>
          <w:u w:val="single"/>
        </w:rPr>
        <w:t>Expertise</w:t>
      </w:r>
      <w:r w:rsidRPr="00AC5FEB">
        <w:rPr>
          <w:rFonts w:ascii="Book Antiqua" w:hAnsi="Book Antiqua"/>
          <w:b/>
          <w:u w:val="single"/>
        </w:rPr>
        <w:t xml:space="preserve"> :</w:t>
      </w:r>
      <w:proofErr w:type="gramEnd"/>
    </w:p>
    <w:p w:rsidR="009328E3" w:rsidRDefault="009328E3">
      <w:pPr>
        <w:pStyle w:val="PlainText"/>
        <w:pBdr>
          <w:top w:val="single" w:sz="4" w:space="1" w:color="auto"/>
          <w:left w:val="single" w:sz="4" w:space="4" w:color="auto"/>
          <w:bottom w:val="single" w:sz="4" w:space="8" w:color="auto"/>
          <w:right w:val="single" w:sz="4" w:space="4" w:color="auto"/>
        </w:pBdr>
        <w:rPr>
          <w:rFonts w:ascii="Book Antiqua" w:hAnsi="Book Antiqua"/>
          <w:sz w:val="22"/>
          <w:szCs w:val="22"/>
        </w:rPr>
      </w:pPr>
    </w:p>
    <w:p w:rsidR="00A348F6" w:rsidRPr="005B2F7C" w:rsidRDefault="006E2892">
      <w:pPr>
        <w:pStyle w:val="PlainText"/>
        <w:pBdr>
          <w:top w:val="single" w:sz="4" w:space="1" w:color="auto"/>
          <w:left w:val="single" w:sz="4" w:space="4" w:color="auto"/>
          <w:bottom w:val="single" w:sz="4" w:space="8" w:color="auto"/>
          <w:right w:val="single" w:sz="4" w:space="4" w:color="auto"/>
        </w:pBdr>
        <w:rPr>
          <w:rFonts w:ascii="Book Antiqua" w:hAnsi="Book Antiqua"/>
          <w:sz w:val="22"/>
          <w:szCs w:val="22"/>
        </w:rPr>
      </w:pPr>
      <w:r w:rsidRPr="005B2F7C">
        <w:rPr>
          <w:rFonts w:ascii="Book Antiqua" w:hAnsi="Book Antiqua"/>
          <w:sz w:val="22"/>
          <w:szCs w:val="22"/>
        </w:rPr>
        <w:t xml:space="preserve">High level </w:t>
      </w:r>
      <w:r w:rsidR="00A93524" w:rsidRPr="005B2F7C">
        <w:rPr>
          <w:rFonts w:ascii="Book Antiqua" w:hAnsi="Book Antiqua"/>
          <w:sz w:val="22"/>
          <w:szCs w:val="22"/>
        </w:rPr>
        <w:t xml:space="preserve">expertise </w:t>
      </w:r>
      <w:r w:rsidRPr="005B2F7C">
        <w:rPr>
          <w:rFonts w:ascii="Book Antiqua" w:hAnsi="Book Antiqua"/>
          <w:sz w:val="22"/>
          <w:szCs w:val="22"/>
        </w:rPr>
        <w:t xml:space="preserve">and knowledge </w:t>
      </w:r>
      <w:r w:rsidR="00A93524" w:rsidRPr="005B2F7C">
        <w:rPr>
          <w:rFonts w:ascii="Book Antiqua" w:hAnsi="Book Antiqua"/>
          <w:sz w:val="22"/>
          <w:szCs w:val="22"/>
        </w:rPr>
        <w:t xml:space="preserve">in restructuring the companies and organization, evaluation of </w:t>
      </w:r>
      <w:r w:rsidR="008517AB" w:rsidRPr="005B2F7C">
        <w:rPr>
          <w:rFonts w:ascii="Book Antiqua" w:hAnsi="Book Antiqua"/>
          <w:sz w:val="22"/>
          <w:szCs w:val="22"/>
        </w:rPr>
        <w:t>fina</w:t>
      </w:r>
      <w:r w:rsidR="005F22EE" w:rsidRPr="005B2F7C">
        <w:rPr>
          <w:rFonts w:ascii="Book Antiqua" w:hAnsi="Book Antiqua"/>
          <w:sz w:val="22"/>
          <w:szCs w:val="22"/>
        </w:rPr>
        <w:t xml:space="preserve">ncial and investment proposals, </w:t>
      </w:r>
      <w:r w:rsidR="00A93524" w:rsidRPr="005B2F7C">
        <w:rPr>
          <w:rFonts w:ascii="Book Antiqua" w:hAnsi="Book Antiqua"/>
          <w:sz w:val="22"/>
          <w:szCs w:val="22"/>
        </w:rPr>
        <w:t>capita</w:t>
      </w:r>
      <w:r w:rsidR="00A348F6" w:rsidRPr="005B2F7C">
        <w:rPr>
          <w:rFonts w:ascii="Book Antiqua" w:hAnsi="Book Antiqua"/>
          <w:sz w:val="22"/>
          <w:szCs w:val="22"/>
        </w:rPr>
        <w:t>l</w:t>
      </w:r>
      <w:r w:rsidR="00A93524" w:rsidRPr="005B2F7C">
        <w:rPr>
          <w:rFonts w:ascii="Book Antiqua" w:hAnsi="Book Antiqua"/>
          <w:sz w:val="22"/>
          <w:szCs w:val="22"/>
        </w:rPr>
        <w:t>ization</w:t>
      </w:r>
      <w:r w:rsidR="005F22EE" w:rsidRPr="005B2F7C">
        <w:rPr>
          <w:rFonts w:ascii="Book Antiqua" w:hAnsi="Book Antiqua"/>
          <w:sz w:val="22"/>
          <w:szCs w:val="22"/>
        </w:rPr>
        <w:t>,</w:t>
      </w:r>
      <w:r w:rsidR="00A348F6" w:rsidRPr="005B2F7C">
        <w:rPr>
          <w:rFonts w:ascii="Book Antiqua" w:hAnsi="Book Antiqua"/>
          <w:sz w:val="22"/>
          <w:szCs w:val="22"/>
        </w:rPr>
        <w:t xml:space="preserve"> regist</w:t>
      </w:r>
      <w:r w:rsidR="00A93524" w:rsidRPr="005B2F7C">
        <w:rPr>
          <w:rFonts w:ascii="Book Antiqua" w:hAnsi="Book Antiqua"/>
          <w:sz w:val="22"/>
          <w:szCs w:val="22"/>
        </w:rPr>
        <w:t xml:space="preserve">ration </w:t>
      </w:r>
      <w:r w:rsidR="005F22EE" w:rsidRPr="005B2F7C">
        <w:rPr>
          <w:rFonts w:ascii="Book Antiqua" w:hAnsi="Book Antiqua"/>
          <w:sz w:val="22"/>
          <w:szCs w:val="22"/>
        </w:rPr>
        <w:t xml:space="preserve">and setting up of </w:t>
      </w:r>
      <w:r w:rsidR="00A93524" w:rsidRPr="005B2F7C">
        <w:rPr>
          <w:rFonts w:ascii="Book Antiqua" w:hAnsi="Book Antiqua"/>
          <w:sz w:val="22"/>
          <w:szCs w:val="22"/>
        </w:rPr>
        <w:t xml:space="preserve">  private Joint-stock companies, L</w:t>
      </w:r>
      <w:r w:rsidR="008517AB" w:rsidRPr="005B2F7C">
        <w:rPr>
          <w:rFonts w:ascii="Book Antiqua" w:hAnsi="Book Antiqua"/>
          <w:sz w:val="22"/>
          <w:szCs w:val="22"/>
        </w:rPr>
        <w:t xml:space="preserve">imited Liability Companies and </w:t>
      </w:r>
      <w:r w:rsidR="00A93524" w:rsidRPr="005B2F7C">
        <w:rPr>
          <w:rFonts w:ascii="Book Antiqua" w:hAnsi="Book Antiqua"/>
          <w:sz w:val="22"/>
          <w:szCs w:val="22"/>
        </w:rPr>
        <w:t>Off-shore companies.</w:t>
      </w:r>
      <w:r w:rsidR="005F22EE" w:rsidRPr="005B2F7C">
        <w:rPr>
          <w:rFonts w:ascii="Book Antiqua" w:hAnsi="Book Antiqua"/>
          <w:sz w:val="22"/>
          <w:szCs w:val="22"/>
        </w:rPr>
        <w:t xml:space="preserve"> Preparing companies for IPO by getting its due-diligence done and by formulating Policies and Procedures and putting in place Proper Organization structure in accordance with the Job Descriptions.  </w:t>
      </w:r>
      <w:r w:rsidR="00BB6703" w:rsidRPr="005B2F7C">
        <w:rPr>
          <w:rFonts w:ascii="Book Antiqua" w:hAnsi="Book Antiqua"/>
          <w:sz w:val="22"/>
          <w:szCs w:val="22"/>
        </w:rPr>
        <w:t xml:space="preserve">Excellent knowledge of </w:t>
      </w:r>
      <w:proofErr w:type="gramStart"/>
      <w:r w:rsidR="00BB6703" w:rsidRPr="005B2F7C">
        <w:rPr>
          <w:rFonts w:ascii="Book Antiqua" w:hAnsi="Book Antiqua"/>
          <w:sz w:val="22"/>
          <w:szCs w:val="22"/>
        </w:rPr>
        <w:t>IFRS  and</w:t>
      </w:r>
      <w:proofErr w:type="gramEnd"/>
      <w:r w:rsidR="00BB6703" w:rsidRPr="005B2F7C">
        <w:rPr>
          <w:rFonts w:ascii="Book Antiqua" w:hAnsi="Book Antiqua"/>
          <w:sz w:val="22"/>
          <w:szCs w:val="22"/>
        </w:rPr>
        <w:t xml:space="preserve"> US GAPP</w:t>
      </w:r>
      <w:r w:rsidR="005F22EE" w:rsidRPr="005B2F7C">
        <w:rPr>
          <w:rFonts w:ascii="Book Antiqua" w:hAnsi="Book Antiqua"/>
          <w:sz w:val="22"/>
          <w:szCs w:val="22"/>
        </w:rPr>
        <w:t xml:space="preserve">  </w:t>
      </w:r>
      <w:r w:rsidR="00A93524" w:rsidRPr="005B2F7C">
        <w:rPr>
          <w:rFonts w:ascii="Book Antiqua" w:hAnsi="Book Antiqua"/>
          <w:sz w:val="22"/>
          <w:szCs w:val="22"/>
        </w:rPr>
        <w:t xml:space="preserve">  </w:t>
      </w:r>
    </w:p>
    <w:p w:rsidR="00E77FC2" w:rsidRPr="00E77FC2" w:rsidRDefault="00E77FC2" w:rsidP="00E77FC2">
      <w:pPr>
        <w:pBdr>
          <w:left w:val="single" w:sz="4" w:space="4" w:color="auto"/>
          <w:right w:val="single" w:sz="4" w:space="4" w:color="auto"/>
        </w:pBdr>
        <w:rPr>
          <w:rFonts w:ascii="Book Antiqua" w:hAnsi="Book Antiqua" w:cs="Tahoma"/>
          <w:b/>
          <w:sz w:val="24"/>
          <w:szCs w:val="24"/>
          <w:u w:val="single"/>
          <w:lang w:val="en-IN" w:eastAsia="en-IN"/>
        </w:rPr>
      </w:pPr>
      <w:r w:rsidRPr="00E77FC2">
        <w:rPr>
          <w:rFonts w:ascii="Book Antiqua" w:hAnsi="Book Antiqua" w:cs="Tahoma"/>
          <w:b/>
          <w:sz w:val="24"/>
          <w:szCs w:val="24"/>
          <w:u w:val="single"/>
          <w:lang w:val="en-IN" w:eastAsia="en-IN"/>
        </w:rPr>
        <w:t xml:space="preserve">Highlights of the </w:t>
      </w:r>
      <w:proofErr w:type="gramStart"/>
      <w:r w:rsidRPr="00E77FC2">
        <w:rPr>
          <w:rFonts w:ascii="Book Antiqua" w:hAnsi="Book Antiqua" w:cs="Tahoma"/>
          <w:b/>
          <w:sz w:val="24"/>
          <w:szCs w:val="24"/>
          <w:u w:val="single"/>
          <w:lang w:val="en-IN" w:eastAsia="en-IN"/>
        </w:rPr>
        <w:t>Career :</w:t>
      </w:r>
      <w:proofErr w:type="gramEnd"/>
    </w:p>
    <w:p w:rsidR="009328E3" w:rsidRDefault="009328E3" w:rsidP="00E77FC2">
      <w:pPr>
        <w:pBdr>
          <w:left w:val="single" w:sz="4" w:space="4" w:color="auto"/>
          <w:right w:val="single" w:sz="4" w:space="4" w:color="auto"/>
        </w:pBdr>
        <w:rPr>
          <w:rFonts w:ascii="Book Antiqua" w:hAnsi="Book Antiqua" w:cs="Tahoma"/>
          <w:sz w:val="22"/>
          <w:szCs w:val="22"/>
          <w:lang w:val="en-IN" w:eastAsia="en-IN"/>
        </w:rPr>
      </w:pPr>
    </w:p>
    <w:p w:rsidR="00E77FC2" w:rsidRDefault="00E77FC2" w:rsidP="009328E3">
      <w:pPr>
        <w:pBdr>
          <w:left w:val="single" w:sz="4" w:space="4" w:color="auto"/>
          <w:right w:val="single" w:sz="4" w:space="4" w:color="auto"/>
        </w:pBdr>
        <w:spacing w:line="360" w:lineRule="auto"/>
        <w:rPr>
          <w:rFonts w:ascii="Book Antiqua" w:hAnsi="Book Antiqua" w:cs="Tahoma"/>
          <w:sz w:val="22"/>
          <w:szCs w:val="22"/>
          <w:lang w:val="en-IN" w:eastAsia="en-IN"/>
        </w:rPr>
      </w:pPr>
      <w:r w:rsidRPr="00E77FC2">
        <w:rPr>
          <w:rFonts w:ascii="Book Antiqua" w:hAnsi="Book Antiqua" w:cs="Tahoma"/>
          <w:sz w:val="22"/>
          <w:szCs w:val="22"/>
          <w:lang w:val="en-IN" w:eastAsia="en-IN"/>
        </w:rPr>
        <w:t xml:space="preserve">1. </w:t>
      </w:r>
      <w:r w:rsidR="002178F8">
        <w:rPr>
          <w:rFonts w:ascii="Book Antiqua" w:hAnsi="Book Antiqua" w:cs="Tahoma"/>
          <w:sz w:val="22"/>
          <w:szCs w:val="22"/>
          <w:lang w:val="en-IN" w:eastAsia="en-IN"/>
        </w:rPr>
        <w:t>Fund raising - succe</w:t>
      </w:r>
      <w:r w:rsidRPr="00E77FC2">
        <w:rPr>
          <w:rFonts w:ascii="Book Antiqua" w:hAnsi="Book Antiqua" w:cs="Tahoma"/>
          <w:sz w:val="22"/>
          <w:szCs w:val="22"/>
          <w:lang w:val="en-IN" w:eastAsia="en-IN"/>
        </w:rPr>
        <w:t>s</w:t>
      </w:r>
      <w:r w:rsidR="00AB0B24">
        <w:rPr>
          <w:rFonts w:ascii="Book Antiqua" w:hAnsi="Book Antiqua" w:cs="Tahoma"/>
          <w:sz w:val="22"/>
          <w:szCs w:val="22"/>
          <w:lang w:val="en-IN" w:eastAsia="en-IN"/>
        </w:rPr>
        <w:t>s</w:t>
      </w:r>
      <w:r w:rsidR="00032052">
        <w:rPr>
          <w:rFonts w:ascii="Book Antiqua" w:hAnsi="Book Antiqua" w:cs="Tahoma"/>
          <w:sz w:val="22"/>
          <w:szCs w:val="22"/>
          <w:lang w:val="en-IN" w:eastAsia="en-IN"/>
        </w:rPr>
        <w:t>fully launching IPO</w:t>
      </w:r>
      <w:r w:rsidR="002178F8">
        <w:rPr>
          <w:rFonts w:ascii="Book Antiqua" w:hAnsi="Book Antiqua" w:cs="Tahoma"/>
          <w:sz w:val="22"/>
          <w:szCs w:val="22"/>
          <w:lang w:val="en-IN" w:eastAsia="en-IN"/>
        </w:rPr>
        <w:t>, private placement, arranging Bank facilities at global level</w:t>
      </w:r>
      <w:r w:rsidR="00032052">
        <w:rPr>
          <w:rFonts w:ascii="Book Antiqua" w:hAnsi="Book Antiqua" w:cs="Tahoma"/>
          <w:sz w:val="22"/>
          <w:szCs w:val="22"/>
          <w:lang w:val="en-IN" w:eastAsia="en-IN"/>
        </w:rPr>
        <w:t>.</w:t>
      </w:r>
    </w:p>
    <w:p w:rsidR="00032052" w:rsidRDefault="00AB0B24" w:rsidP="009328E3">
      <w:pPr>
        <w:pBdr>
          <w:left w:val="single" w:sz="4" w:space="4" w:color="auto"/>
          <w:right w:val="single" w:sz="4" w:space="4" w:color="auto"/>
        </w:pBdr>
        <w:spacing w:line="360" w:lineRule="auto"/>
        <w:rPr>
          <w:rFonts w:ascii="Book Antiqua" w:hAnsi="Book Antiqua" w:cs="Tahoma"/>
          <w:sz w:val="22"/>
          <w:szCs w:val="22"/>
          <w:lang w:val="en-IN" w:eastAsia="en-IN"/>
        </w:rPr>
      </w:pPr>
      <w:r>
        <w:rPr>
          <w:rFonts w:ascii="Book Antiqua" w:hAnsi="Book Antiqua" w:cs="Tahoma"/>
          <w:sz w:val="22"/>
          <w:szCs w:val="22"/>
          <w:lang w:val="en-IN" w:eastAsia="en-IN"/>
        </w:rPr>
        <w:t xml:space="preserve">2. </w:t>
      </w:r>
      <w:r w:rsidR="00032052">
        <w:rPr>
          <w:rFonts w:ascii="Book Antiqua" w:hAnsi="Book Antiqua" w:cs="Tahoma"/>
          <w:sz w:val="22"/>
          <w:szCs w:val="22"/>
          <w:lang w:val="en-IN" w:eastAsia="en-IN"/>
        </w:rPr>
        <w:t>Re-structuring of the Organization.</w:t>
      </w:r>
    </w:p>
    <w:p w:rsidR="00E77FC2" w:rsidRPr="00E77FC2" w:rsidRDefault="00032052" w:rsidP="009328E3">
      <w:pPr>
        <w:pBdr>
          <w:left w:val="single" w:sz="4" w:space="4" w:color="auto"/>
          <w:right w:val="single" w:sz="4" w:space="4" w:color="auto"/>
        </w:pBdr>
        <w:spacing w:line="360" w:lineRule="auto"/>
        <w:rPr>
          <w:rFonts w:ascii="Book Antiqua" w:hAnsi="Book Antiqua" w:cs="Tahoma"/>
          <w:sz w:val="22"/>
          <w:szCs w:val="22"/>
          <w:lang w:val="en-IN" w:eastAsia="en-IN"/>
        </w:rPr>
      </w:pPr>
      <w:r>
        <w:rPr>
          <w:rFonts w:ascii="Book Antiqua" w:hAnsi="Book Antiqua" w:cs="Tahoma"/>
          <w:sz w:val="22"/>
          <w:szCs w:val="22"/>
          <w:lang w:val="en-IN" w:eastAsia="en-IN"/>
        </w:rPr>
        <w:t xml:space="preserve">3. </w:t>
      </w:r>
      <w:r w:rsidR="00AB0B24">
        <w:rPr>
          <w:rFonts w:ascii="Book Antiqua" w:hAnsi="Book Antiqua" w:cs="Tahoma"/>
          <w:sz w:val="22"/>
          <w:szCs w:val="22"/>
          <w:lang w:val="en-IN" w:eastAsia="en-IN"/>
        </w:rPr>
        <w:t>Design and implemen</w:t>
      </w:r>
      <w:r w:rsidR="00E77FC2" w:rsidRPr="00E77FC2">
        <w:rPr>
          <w:rFonts w:ascii="Book Antiqua" w:hAnsi="Book Antiqua" w:cs="Tahoma"/>
          <w:sz w:val="22"/>
          <w:szCs w:val="22"/>
          <w:lang w:val="en-IN" w:eastAsia="en-IN"/>
        </w:rPr>
        <w:t>tation of 3 ERP softwar</w:t>
      </w:r>
      <w:r w:rsidR="00AB0B24">
        <w:rPr>
          <w:rFonts w:ascii="Book Antiqua" w:hAnsi="Book Antiqua" w:cs="Tahoma"/>
          <w:sz w:val="22"/>
          <w:szCs w:val="22"/>
          <w:lang w:val="en-IN" w:eastAsia="en-IN"/>
        </w:rPr>
        <w:t>e</w:t>
      </w:r>
      <w:r w:rsidR="00E77FC2" w:rsidRPr="00E77FC2">
        <w:rPr>
          <w:rFonts w:ascii="Book Antiqua" w:hAnsi="Book Antiqua" w:cs="Tahoma"/>
          <w:sz w:val="22"/>
          <w:szCs w:val="22"/>
          <w:lang w:val="en-IN" w:eastAsia="en-IN"/>
        </w:rPr>
        <w:t xml:space="preserve"> during the tenure if last 17 years.</w:t>
      </w:r>
    </w:p>
    <w:p w:rsidR="00E77FC2" w:rsidRPr="00E77FC2" w:rsidRDefault="00032052" w:rsidP="009328E3">
      <w:pPr>
        <w:pBdr>
          <w:left w:val="single" w:sz="4" w:space="4" w:color="auto"/>
          <w:right w:val="single" w:sz="4" w:space="4" w:color="auto"/>
        </w:pBdr>
        <w:spacing w:line="360" w:lineRule="auto"/>
        <w:rPr>
          <w:rFonts w:ascii="Book Antiqua" w:hAnsi="Book Antiqua" w:cs="Tahoma"/>
          <w:sz w:val="22"/>
          <w:szCs w:val="22"/>
          <w:lang w:val="en-IN" w:eastAsia="en-IN"/>
        </w:rPr>
      </w:pPr>
      <w:r>
        <w:rPr>
          <w:rFonts w:ascii="Book Antiqua" w:hAnsi="Book Antiqua" w:cs="Tahoma"/>
          <w:sz w:val="22"/>
          <w:szCs w:val="22"/>
          <w:lang w:val="en-IN" w:eastAsia="en-IN"/>
        </w:rPr>
        <w:t>4</w:t>
      </w:r>
      <w:r w:rsidR="00E77FC2" w:rsidRPr="00E77FC2">
        <w:rPr>
          <w:rFonts w:ascii="Book Antiqua" w:hAnsi="Book Antiqua" w:cs="Tahoma"/>
          <w:sz w:val="22"/>
          <w:szCs w:val="22"/>
          <w:lang w:val="en-IN" w:eastAsia="en-IN"/>
        </w:rPr>
        <w:t>. </w:t>
      </w:r>
      <w:r w:rsidR="00E77FC2">
        <w:rPr>
          <w:rFonts w:ascii="Book Antiqua" w:hAnsi="Book Antiqua" w:cs="Tahoma"/>
          <w:sz w:val="22"/>
          <w:szCs w:val="22"/>
          <w:lang w:val="en-IN" w:eastAsia="en-IN"/>
        </w:rPr>
        <w:t xml:space="preserve">Prepared </w:t>
      </w:r>
      <w:r w:rsidR="00E77FC2" w:rsidRPr="00E77FC2">
        <w:rPr>
          <w:rFonts w:ascii="Book Antiqua" w:hAnsi="Book Antiqua" w:cs="Tahoma"/>
          <w:sz w:val="22"/>
          <w:szCs w:val="22"/>
          <w:lang w:val="en-IN" w:eastAsia="en-IN"/>
        </w:rPr>
        <w:t>and implement</w:t>
      </w:r>
      <w:r w:rsidR="00E77FC2">
        <w:rPr>
          <w:rFonts w:ascii="Book Antiqua" w:hAnsi="Book Antiqua" w:cs="Tahoma"/>
          <w:sz w:val="22"/>
          <w:szCs w:val="22"/>
          <w:lang w:val="en-IN" w:eastAsia="en-IN"/>
        </w:rPr>
        <w:t>ed</w:t>
      </w:r>
      <w:r w:rsidR="00E77FC2" w:rsidRPr="00E77FC2">
        <w:rPr>
          <w:rFonts w:ascii="Book Antiqua" w:hAnsi="Book Antiqua" w:cs="Tahoma"/>
          <w:sz w:val="22"/>
          <w:szCs w:val="22"/>
          <w:lang w:val="en-IN" w:eastAsia="en-IN"/>
        </w:rPr>
        <w:t> </w:t>
      </w:r>
      <w:r w:rsidR="00E77FC2">
        <w:rPr>
          <w:rFonts w:ascii="Book Antiqua" w:hAnsi="Book Antiqua" w:cs="Tahoma"/>
          <w:sz w:val="22"/>
          <w:szCs w:val="22"/>
          <w:lang w:val="en-IN" w:eastAsia="en-IN"/>
        </w:rPr>
        <w:t xml:space="preserve">SOPs, many </w:t>
      </w:r>
      <w:r w:rsidR="00E77FC2" w:rsidRPr="00E77FC2">
        <w:rPr>
          <w:rFonts w:ascii="Book Antiqua" w:hAnsi="Book Antiqua" w:cs="Tahoma"/>
          <w:sz w:val="22"/>
          <w:szCs w:val="22"/>
          <w:lang w:val="en-IN" w:eastAsia="en-IN"/>
        </w:rPr>
        <w:t xml:space="preserve">policies and procedures which enabled </w:t>
      </w:r>
      <w:proofErr w:type="gramStart"/>
      <w:r w:rsidR="00E77FC2" w:rsidRPr="00E77FC2">
        <w:rPr>
          <w:rFonts w:ascii="Book Antiqua" w:hAnsi="Book Antiqua" w:cs="Tahoma"/>
          <w:sz w:val="22"/>
          <w:szCs w:val="22"/>
          <w:lang w:val="en-IN" w:eastAsia="en-IN"/>
        </w:rPr>
        <w:t xml:space="preserve">smooth </w:t>
      </w:r>
      <w:r>
        <w:rPr>
          <w:rFonts w:ascii="Book Antiqua" w:hAnsi="Book Antiqua" w:cs="Tahoma"/>
          <w:sz w:val="22"/>
          <w:szCs w:val="22"/>
          <w:lang w:val="en-IN" w:eastAsia="en-IN"/>
        </w:rPr>
        <w:t xml:space="preserve"> </w:t>
      </w:r>
      <w:r w:rsidR="00E77FC2" w:rsidRPr="00E77FC2">
        <w:rPr>
          <w:rFonts w:ascii="Book Antiqua" w:hAnsi="Book Antiqua" w:cs="Tahoma"/>
          <w:sz w:val="22"/>
          <w:szCs w:val="22"/>
          <w:lang w:val="en-IN" w:eastAsia="en-IN"/>
        </w:rPr>
        <w:t>functioning</w:t>
      </w:r>
      <w:proofErr w:type="gramEnd"/>
      <w:r w:rsidR="00E77FC2" w:rsidRPr="00E77FC2">
        <w:rPr>
          <w:rFonts w:ascii="Book Antiqua" w:hAnsi="Book Antiqua" w:cs="Tahoma"/>
          <w:sz w:val="22"/>
          <w:szCs w:val="22"/>
          <w:lang w:val="en-IN" w:eastAsia="en-IN"/>
        </w:rPr>
        <w:t xml:space="preserve"> of the department.</w:t>
      </w:r>
    </w:p>
    <w:p w:rsidR="00E77FC2" w:rsidRPr="00E77FC2" w:rsidRDefault="00032052" w:rsidP="009328E3">
      <w:pPr>
        <w:pBdr>
          <w:left w:val="single" w:sz="4" w:space="4" w:color="auto"/>
          <w:right w:val="single" w:sz="4" w:space="4" w:color="auto"/>
        </w:pBdr>
        <w:spacing w:line="360" w:lineRule="auto"/>
        <w:rPr>
          <w:rFonts w:ascii="Book Antiqua" w:hAnsi="Book Antiqua" w:cs="Tahoma"/>
          <w:sz w:val="22"/>
          <w:szCs w:val="22"/>
          <w:lang w:val="en-IN" w:eastAsia="en-IN"/>
        </w:rPr>
      </w:pPr>
      <w:r>
        <w:rPr>
          <w:rFonts w:ascii="Book Antiqua" w:hAnsi="Book Antiqua" w:cs="Tahoma"/>
          <w:sz w:val="22"/>
          <w:szCs w:val="22"/>
          <w:lang w:val="en-IN" w:eastAsia="en-IN"/>
        </w:rPr>
        <w:t>5</w:t>
      </w:r>
      <w:r w:rsidR="00E77FC2" w:rsidRPr="00E77FC2">
        <w:rPr>
          <w:rFonts w:ascii="Book Antiqua" w:hAnsi="Book Antiqua" w:cs="Tahoma"/>
          <w:sz w:val="22"/>
          <w:szCs w:val="22"/>
          <w:lang w:val="en-IN" w:eastAsia="en-IN"/>
        </w:rPr>
        <w:t>. Developed stronger relationship with existing bankers, explored many new bankers and struck excellent financing deals, got bank facilities for other regional and associate companies and overseas projects.</w:t>
      </w:r>
    </w:p>
    <w:p w:rsidR="00FE6CE2" w:rsidRDefault="00FE6CE2">
      <w:pPr>
        <w:pStyle w:val="PlainText"/>
        <w:pBdr>
          <w:top w:val="single" w:sz="4" w:space="1" w:color="auto"/>
          <w:left w:val="single" w:sz="4" w:space="4" w:color="auto"/>
          <w:bottom w:val="single" w:sz="4" w:space="8" w:color="auto"/>
          <w:right w:val="single" w:sz="4" w:space="4" w:color="auto"/>
        </w:pBdr>
        <w:tabs>
          <w:tab w:val="left" w:pos="1890"/>
          <w:tab w:val="left" w:pos="2340"/>
        </w:tabs>
        <w:rPr>
          <w:rFonts w:ascii="Book Antiqua" w:hAnsi="Book Antiqua"/>
          <w:sz w:val="22"/>
        </w:rPr>
      </w:pPr>
    </w:p>
    <w:p w:rsidR="00EE74C5" w:rsidRDefault="00EE74C5">
      <w:pPr>
        <w:pStyle w:val="PlainText"/>
        <w:rPr>
          <w:rFonts w:ascii="Book Antiqua" w:hAnsi="Book Antiqua"/>
          <w:color w:val="000000"/>
          <w:sz w:val="24"/>
          <w:u w:val="single"/>
        </w:rPr>
      </w:pPr>
    </w:p>
    <w:p w:rsidR="00D13B73" w:rsidRDefault="00D13B73">
      <w:pPr>
        <w:pStyle w:val="PlainText"/>
        <w:rPr>
          <w:rFonts w:ascii="Book Antiqua" w:hAnsi="Book Antiqua"/>
          <w:color w:val="000000"/>
          <w:sz w:val="24"/>
          <w:u w:val="single"/>
        </w:rPr>
      </w:pPr>
    </w:p>
    <w:p w:rsidR="00D13B73" w:rsidRDefault="00D13B73">
      <w:pPr>
        <w:pStyle w:val="PlainText"/>
        <w:rPr>
          <w:rFonts w:ascii="Book Antiqua" w:hAnsi="Book Antiqua"/>
          <w:color w:val="000000"/>
          <w:sz w:val="24"/>
          <w:u w:val="single"/>
        </w:rPr>
      </w:pPr>
    </w:p>
    <w:p w:rsidR="00D13B73" w:rsidRDefault="00D13B73">
      <w:pPr>
        <w:pStyle w:val="PlainText"/>
        <w:rPr>
          <w:rFonts w:ascii="Book Antiqua" w:hAnsi="Book Antiqua"/>
          <w:color w:val="000000"/>
          <w:sz w:val="24"/>
          <w:u w:val="single"/>
        </w:rPr>
      </w:pPr>
    </w:p>
    <w:p w:rsidR="00D13B73" w:rsidRDefault="00D13B73">
      <w:pPr>
        <w:pStyle w:val="PlainText"/>
        <w:rPr>
          <w:rFonts w:ascii="Book Antiqua" w:hAnsi="Book Antiqua"/>
          <w:color w:val="000000"/>
          <w:sz w:val="24"/>
          <w:u w:val="single"/>
        </w:rPr>
      </w:pPr>
    </w:p>
    <w:p w:rsidR="00CD2869" w:rsidRPr="00AC5FEB" w:rsidRDefault="00D73FD2">
      <w:pPr>
        <w:pStyle w:val="PlainText"/>
        <w:rPr>
          <w:rFonts w:ascii="Book Antiqua" w:hAnsi="Book Antiqua"/>
          <w:b/>
          <w:i/>
          <w:sz w:val="22"/>
          <w:u w:val="single"/>
        </w:rPr>
      </w:pPr>
      <w:r>
        <w:rPr>
          <w:rFonts w:ascii="Book Antiqua" w:hAnsi="Book Antiqua"/>
          <w:b/>
          <w:noProof/>
          <w:sz w:val="24"/>
          <w:lang w:val="en-US"/>
        </w:rPr>
        <w:drawing>
          <wp:anchor distT="0" distB="0" distL="114300" distR="114300" simplePos="0" relativeHeight="251655168" behindDoc="0" locked="0" layoutInCell="0" allowOverlap="1">
            <wp:simplePos x="0" y="0"/>
            <wp:positionH relativeFrom="column">
              <wp:posOffset>0</wp:posOffset>
            </wp:positionH>
            <wp:positionV relativeFrom="paragraph">
              <wp:posOffset>245110</wp:posOffset>
            </wp:positionV>
            <wp:extent cx="274320" cy="360045"/>
            <wp:effectExtent l="19050" t="0" r="0" b="0"/>
            <wp:wrapTopAndBottom/>
            <wp:docPr id="17" name="Picture 17" descr="TRIU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IUMPH"/>
                    <pic:cNvPicPr>
                      <a:picLocks noChangeAspect="1" noChangeArrowheads="1"/>
                    </pic:cNvPicPr>
                  </pic:nvPicPr>
                  <pic:blipFill>
                    <a:blip r:embed="rId9" cstate="print"/>
                    <a:srcRect/>
                    <a:stretch>
                      <a:fillRect/>
                    </a:stretch>
                  </pic:blipFill>
                  <pic:spPr bwMode="auto">
                    <a:xfrm>
                      <a:off x="0" y="0"/>
                      <a:ext cx="274320" cy="360045"/>
                    </a:xfrm>
                    <a:prstGeom prst="rect">
                      <a:avLst/>
                    </a:prstGeom>
                    <a:noFill/>
                    <a:ln w="9525">
                      <a:noFill/>
                      <a:miter lim="800000"/>
                      <a:headEnd/>
                      <a:tailEnd/>
                    </a:ln>
                  </pic:spPr>
                </pic:pic>
              </a:graphicData>
            </a:graphic>
          </wp:anchor>
        </w:drawing>
      </w:r>
      <w:r w:rsidR="00FE6CE2" w:rsidRPr="00AC5FEB">
        <w:rPr>
          <w:rFonts w:ascii="Book Antiqua" w:hAnsi="Book Antiqua"/>
          <w:color w:val="000000"/>
          <w:sz w:val="24"/>
          <w:u w:val="single"/>
        </w:rPr>
        <w:t xml:space="preserve">E X P E R I E N C </w:t>
      </w:r>
      <w:proofErr w:type="gramStart"/>
      <w:r w:rsidR="00FE6CE2" w:rsidRPr="00AC5FEB">
        <w:rPr>
          <w:rFonts w:ascii="Book Antiqua" w:hAnsi="Book Antiqua"/>
          <w:color w:val="000000"/>
          <w:sz w:val="24"/>
          <w:u w:val="single"/>
        </w:rPr>
        <w:t>E  :</w:t>
      </w:r>
      <w:proofErr w:type="gramEnd"/>
      <w:r w:rsidR="00FE6CE2" w:rsidRPr="00AC5FEB">
        <w:rPr>
          <w:rFonts w:ascii="Book Antiqua" w:hAnsi="Book Antiqua"/>
          <w:color w:val="000000"/>
          <w:sz w:val="28"/>
          <w:u w:val="single"/>
        </w:rPr>
        <w:t xml:space="preserve"> </w:t>
      </w:r>
      <w:r w:rsidR="00FE6CE2" w:rsidRPr="00AC5FEB">
        <w:rPr>
          <w:rFonts w:ascii="Book Antiqua" w:hAnsi="Book Antiqua"/>
          <w:b/>
          <w:i/>
          <w:sz w:val="22"/>
          <w:u w:val="single"/>
        </w:rPr>
        <w:t>(</w:t>
      </w:r>
      <w:r w:rsidR="00006041" w:rsidRPr="00AC5FEB">
        <w:rPr>
          <w:rFonts w:ascii="Book Antiqua" w:hAnsi="Book Antiqua"/>
          <w:b/>
          <w:i/>
          <w:sz w:val="22"/>
          <w:u w:val="single"/>
        </w:rPr>
        <w:t>Beginning</w:t>
      </w:r>
      <w:r w:rsidR="00140DD9">
        <w:rPr>
          <w:rFonts w:ascii="Book Antiqua" w:hAnsi="Book Antiqua"/>
          <w:b/>
          <w:i/>
          <w:sz w:val="22"/>
          <w:u w:val="single"/>
        </w:rPr>
        <w:t xml:space="preserve">  with  Current</w:t>
      </w:r>
      <w:r w:rsidR="00AF5C60" w:rsidRPr="00AC5FEB">
        <w:rPr>
          <w:rFonts w:ascii="Book Antiqua" w:hAnsi="Book Antiqua"/>
          <w:b/>
          <w:i/>
          <w:sz w:val="22"/>
          <w:u w:val="single"/>
        </w:rPr>
        <w:t xml:space="preserve"> </w:t>
      </w:r>
      <w:r w:rsidR="00FE6CE2" w:rsidRPr="00AC5FEB">
        <w:rPr>
          <w:rFonts w:ascii="Book Antiqua" w:hAnsi="Book Antiqua"/>
          <w:b/>
          <w:i/>
          <w:sz w:val="22"/>
          <w:u w:val="single"/>
        </w:rPr>
        <w:t xml:space="preserve"> Employment)</w:t>
      </w:r>
    </w:p>
    <w:p w:rsidR="008B4083" w:rsidRDefault="008B4083" w:rsidP="00F5774D">
      <w:pPr>
        <w:pStyle w:val="PlainText"/>
        <w:rPr>
          <w:rFonts w:ascii="Book Antiqua" w:hAnsi="Book Antiqua"/>
          <w:b/>
          <w:sz w:val="24"/>
          <w:highlight w:val="yellow"/>
          <w:u w:val="single"/>
          <w:bdr w:val="single" w:sz="4" w:space="0" w:color="auto"/>
        </w:rPr>
      </w:pPr>
    </w:p>
    <w:p w:rsidR="00140DD9" w:rsidRDefault="00140DD9" w:rsidP="00F5774D">
      <w:pPr>
        <w:pStyle w:val="PlainText"/>
        <w:rPr>
          <w:rFonts w:ascii="Book Antiqua" w:hAnsi="Book Antiqua"/>
          <w:b/>
          <w:sz w:val="24"/>
          <w:highlight w:val="yellow"/>
          <w:u w:val="single"/>
          <w:bdr w:val="single" w:sz="4" w:space="0" w:color="auto"/>
        </w:rPr>
      </w:pPr>
      <w:proofErr w:type="gramStart"/>
      <w:r>
        <w:rPr>
          <w:rFonts w:ascii="Book Antiqua" w:hAnsi="Book Antiqua"/>
          <w:b/>
          <w:sz w:val="24"/>
          <w:highlight w:val="yellow"/>
          <w:u w:val="single"/>
          <w:bdr w:val="single" w:sz="4" w:space="0" w:color="auto"/>
        </w:rPr>
        <w:t xml:space="preserve">CURRENT  </w:t>
      </w:r>
      <w:r w:rsidRPr="00AC5FEB">
        <w:rPr>
          <w:rFonts w:ascii="Book Antiqua" w:hAnsi="Book Antiqua"/>
          <w:b/>
          <w:sz w:val="24"/>
          <w:highlight w:val="yellow"/>
          <w:u w:val="single"/>
          <w:bdr w:val="single" w:sz="4" w:space="0" w:color="auto"/>
        </w:rPr>
        <w:t>EMPLOYMEN</w:t>
      </w:r>
      <w:r>
        <w:rPr>
          <w:rFonts w:ascii="Book Antiqua" w:hAnsi="Book Antiqua"/>
          <w:b/>
          <w:sz w:val="24"/>
          <w:highlight w:val="yellow"/>
          <w:u w:val="single"/>
          <w:bdr w:val="single" w:sz="4" w:space="0" w:color="auto"/>
        </w:rPr>
        <w:t>T</w:t>
      </w:r>
      <w:proofErr w:type="gramEnd"/>
      <w:r>
        <w:rPr>
          <w:rFonts w:ascii="Book Antiqua" w:hAnsi="Book Antiqua"/>
          <w:b/>
          <w:sz w:val="24"/>
          <w:highlight w:val="yellow"/>
          <w:u w:val="single"/>
          <w:bdr w:val="single" w:sz="4" w:space="0" w:color="auto"/>
        </w:rPr>
        <w:t xml:space="preserve">   </w:t>
      </w:r>
      <w:r w:rsidRPr="00AC5FEB">
        <w:rPr>
          <w:rFonts w:ascii="Book Antiqua" w:hAnsi="Book Antiqua"/>
          <w:b/>
          <w:sz w:val="22"/>
          <w:highlight w:val="yellow"/>
          <w:bdr w:val="single" w:sz="4" w:space="0" w:color="auto"/>
        </w:rPr>
        <w:t xml:space="preserve"> </w:t>
      </w:r>
    </w:p>
    <w:p w:rsidR="00140DD9" w:rsidRPr="00AC5FEB" w:rsidRDefault="00140DD9" w:rsidP="00140DD9">
      <w:pPr>
        <w:pStyle w:val="PlainText"/>
        <w:rPr>
          <w:rFonts w:ascii="Book Antiqua" w:hAnsi="Book Antiqua"/>
          <w:sz w:val="22"/>
        </w:rPr>
      </w:pPr>
      <w:r w:rsidRPr="00AC5FEB">
        <w:rPr>
          <w:rFonts w:ascii="Book Antiqua" w:hAnsi="Book Antiqua"/>
          <w:b/>
          <w:sz w:val="22"/>
        </w:rPr>
        <w:t>Title</w:t>
      </w:r>
      <w:r w:rsidRPr="00AC5FEB">
        <w:rPr>
          <w:rFonts w:ascii="Book Antiqua" w:hAnsi="Book Antiqua"/>
          <w:sz w:val="22"/>
        </w:rPr>
        <w:tab/>
      </w:r>
      <w:r w:rsidRPr="00AC5FEB">
        <w:rPr>
          <w:rFonts w:ascii="Book Antiqua" w:hAnsi="Book Antiqua"/>
          <w:sz w:val="22"/>
        </w:rPr>
        <w:tab/>
        <w:t>:</w:t>
      </w:r>
      <w:r w:rsidRPr="00AC5FEB">
        <w:rPr>
          <w:rFonts w:ascii="Book Antiqua" w:hAnsi="Book Antiqua"/>
          <w:sz w:val="22"/>
        </w:rPr>
        <w:tab/>
      </w:r>
      <w:r>
        <w:rPr>
          <w:rFonts w:ascii="Book Antiqua" w:hAnsi="Book Antiqua"/>
          <w:b/>
          <w:sz w:val="22"/>
        </w:rPr>
        <w:t>Finance Director</w:t>
      </w:r>
    </w:p>
    <w:p w:rsidR="00140DD9" w:rsidRPr="00AC5FEB" w:rsidRDefault="00140DD9" w:rsidP="00140DD9">
      <w:pPr>
        <w:pStyle w:val="PlainText"/>
        <w:rPr>
          <w:rFonts w:ascii="Book Antiqua" w:hAnsi="Book Antiqua"/>
          <w:b/>
          <w:i/>
          <w:sz w:val="22"/>
        </w:rPr>
      </w:pPr>
      <w:r w:rsidRPr="00AC5FEB">
        <w:rPr>
          <w:rFonts w:ascii="Book Antiqua" w:hAnsi="Book Antiqua"/>
          <w:sz w:val="22"/>
        </w:rPr>
        <w:t>Employer</w:t>
      </w:r>
      <w:r w:rsidRPr="00AC5FEB">
        <w:rPr>
          <w:rFonts w:ascii="Book Antiqua" w:hAnsi="Book Antiqua"/>
          <w:sz w:val="22"/>
        </w:rPr>
        <w:tab/>
        <w:t>:</w:t>
      </w:r>
      <w:r w:rsidRPr="00AC5FEB">
        <w:rPr>
          <w:rFonts w:ascii="Book Antiqua" w:hAnsi="Book Antiqua"/>
          <w:sz w:val="22"/>
        </w:rPr>
        <w:tab/>
      </w:r>
      <w:r w:rsidRPr="00AC5FEB">
        <w:rPr>
          <w:rFonts w:ascii="Book Antiqua" w:hAnsi="Book Antiqua"/>
          <w:b/>
          <w:sz w:val="22"/>
        </w:rPr>
        <w:t xml:space="preserve">M/S   </w:t>
      </w:r>
      <w:proofErr w:type="gramStart"/>
      <w:r w:rsidRPr="00AC5FEB">
        <w:rPr>
          <w:rFonts w:ascii="Book Antiqua" w:hAnsi="Book Antiqua"/>
          <w:b/>
          <w:sz w:val="22"/>
        </w:rPr>
        <w:t>DRAKE  &amp;</w:t>
      </w:r>
      <w:proofErr w:type="gramEnd"/>
      <w:r w:rsidRPr="00AC5FEB">
        <w:rPr>
          <w:rFonts w:ascii="Book Antiqua" w:hAnsi="Book Antiqua"/>
          <w:b/>
          <w:sz w:val="22"/>
        </w:rPr>
        <w:t xml:space="preserve">  SCULL  INTERNATIONAL </w:t>
      </w:r>
      <w:proofErr w:type="spellStart"/>
      <w:r w:rsidRPr="00AC5FEB">
        <w:rPr>
          <w:rFonts w:ascii="Book Antiqua" w:hAnsi="Book Antiqua"/>
          <w:b/>
          <w:sz w:val="22"/>
        </w:rPr>
        <w:t>pjsc</w:t>
      </w:r>
      <w:proofErr w:type="spellEnd"/>
      <w:r w:rsidRPr="00AC5FEB">
        <w:rPr>
          <w:rFonts w:ascii="Book Antiqua" w:hAnsi="Book Antiqua"/>
          <w:b/>
          <w:sz w:val="22"/>
        </w:rPr>
        <w:t>,  DUBAI</w:t>
      </w:r>
    </w:p>
    <w:p w:rsidR="00594AA5" w:rsidRDefault="00140DD9" w:rsidP="00140DD9">
      <w:pPr>
        <w:pStyle w:val="PlainText"/>
        <w:ind w:left="2160"/>
        <w:rPr>
          <w:rFonts w:ascii="Book Antiqua" w:hAnsi="Book Antiqua"/>
          <w:sz w:val="22"/>
        </w:rPr>
      </w:pPr>
      <w:r>
        <w:rPr>
          <w:rFonts w:ascii="Book Antiqua" w:hAnsi="Book Antiqua"/>
          <w:sz w:val="22"/>
        </w:rPr>
        <w:t>A Public Joint Stock Company</w:t>
      </w:r>
      <w:r w:rsidR="00594AA5">
        <w:rPr>
          <w:rFonts w:ascii="Book Antiqua" w:hAnsi="Book Antiqua"/>
          <w:sz w:val="22"/>
        </w:rPr>
        <w:t>, which is one of the leading and diversified construction company in MENA region and having  o</w:t>
      </w:r>
      <w:r w:rsidRPr="00AC5FEB">
        <w:rPr>
          <w:rFonts w:ascii="Book Antiqua" w:hAnsi="Book Antiqua"/>
          <w:sz w:val="22"/>
        </w:rPr>
        <w:t xml:space="preserve">perations </w:t>
      </w:r>
      <w:r w:rsidR="00594AA5">
        <w:rPr>
          <w:rFonts w:ascii="Book Antiqua" w:hAnsi="Book Antiqua"/>
          <w:sz w:val="22"/>
        </w:rPr>
        <w:t>in the whole of MENA plus India, Germany, East Europe, China, Vietnam and Thailand</w:t>
      </w:r>
      <w:r w:rsidR="00F47AEE">
        <w:rPr>
          <w:rFonts w:ascii="Book Antiqua" w:hAnsi="Book Antiqua"/>
          <w:sz w:val="22"/>
        </w:rPr>
        <w:t xml:space="preserve">.  </w:t>
      </w:r>
      <w:r w:rsidRPr="00AC5FEB">
        <w:rPr>
          <w:rFonts w:ascii="Book Antiqua" w:hAnsi="Book Antiqua"/>
          <w:sz w:val="22"/>
        </w:rPr>
        <w:cr/>
      </w:r>
      <w:r w:rsidR="00594AA5" w:rsidRPr="00AC5FEB">
        <w:rPr>
          <w:rFonts w:ascii="Book Antiqua" w:hAnsi="Book Antiqua"/>
          <w:sz w:val="22"/>
        </w:rPr>
        <w:t xml:space="preserve">Turnover </w:t>
      </w:r>
      <w:r w:rsidR="00594AA5" w:rsidRPr="00AC5FEB">
        <w:rPr>
          <w:rFonts w:ascii="Book Antiqua" w:hAnsi="Book Antiqua"/>
          <w:sz w:val="22"/>
        </w:rPr>
        <w:tab/>
        <w:t xml:space="preserve">        :   </w:t>
      </w:r>
      <w:r w:rsidR="00594AA5">
        <w:rPr>
          <w:rFonts w:ascii="Book Antiqua" w:hAnsi="Book Antiqua"/>
          <w:sz w:val="22"/>
        </w:rPr>
        <w:t xml:space="preserve"> </w:t>
      </w:r>
      <w:r w:rsidR="00594AA5" w:rsidRPr="00AC5FEB">
        <w:rPr>
          <w:rFonts w:ascii="Book Antiqua" w:hAnsi="Book Antiqua"/>
          <w:sz w:val="22"/>
        </w:rPr>
        <w:t xml:space="preserve">AED </w:t>
      </w:r>
      <w:r w:rsidR="00594AA5">
        <w:rPr>
          <w:rFonts w:ascii="Book Antiqua" w:hAnsi="Book Antiqua"/>
          <w:sz w:val="22"/>
        </w:rPr>
        <w:t>4.</w:t>
      </w:r>
      <w:r w:rsidR="00594AA5" w:rsidRPr="00AC5FEB">
        <w:rPr>
          <w:rFonts w:ascii="Book Antiqua" w:hAnsi="Book Antiqua"/>
          <w:sz w:val="22"/>
        </w:rPr>
        <w:t>8 Billion</w:t>
      </w:r>
    </w:p>
    <w:p w:rsidR="00594AA5" w:rsidRPr="00AC5FEB" w:rsidRDefault="00594AA5" w:rsidP="00594AA5">
      <w:pPr>
        <w:pStyle w:val="PlainText"/>
        <w:ind w:left="2160" w:hanging="2160"/>
        <w:rPr>
          <w:rFonts w:ascii="Book Antiqua" w:hAnsi="Book Antiqua"/>
          <w:sz w:val="22"/>
        </w:rPr>
      </w:pPr>
      <w:r w:rsidRPr="00AC5FEB">
        <w:rPr>
          <w:rFonts w:ascii="Book Antiqua" w:hAnsi="Book Antiqua"/>
          <w:sz w:val="22"/>
        </w:rPr>
        <w:t xml:space="preserve">Tenure  </w:t>
      </w:r>
      <w:r w:rsidRPr="00AC5FEB">
        <w:rPr>
          <w:rFonts w:ascii="Book Antiqua" w:hAnsi="Book Antiqua"/>
          <w:sz w:val="22"/>
        </w:rPr>
        <w:tab/>
        <w:t xml:space="preserve">From </w:t>
      </w:r>
      <w:r>
        <w:rPr>
          <w:rFonts w:ascii="Book Antiqua" w:hAnsi="Book Antiqua"/>
          <w:sz w:val="22"/>
        </w:rPr>
        <w:t xml:space="preserve">Sept </w:t>
      </w:r>
      <w:proofErr w:type="gramStart"/>
      <w:r>
        <w:rPr>
          <w:rFonts w:ascii="Book Antiqua" w:hAnsi="Book Antiqua"/>
          <w:sz w:val="22"/>
        </w:rPr>
        <w:t xml:space="preserve">2013 </w:t>
      </w:r>
      <w:r w:rsidRPr="00AC5FEB">
        <w:rPr>
          <w:rFonts w:ascii="Book Antiqua" w:hAnsi="Book Antiqua"/>
          <w:sz w:val="22"/>
        </w:rPr>
        <w:t xml:space="preserve"> to</w:t>
      </w:r>
      <w:proofErr w:type="gramEnd"/>
      <w:r w:rsidRPr="00AC5FEB">
        <w:rPr>
          <w:rFonts w:ascii="Book Antiqua" w:hAnsi="Book Antiqua"/>
          <w:sz w:val="22"/>
        </w:rPr>
        <w:t xml:space="preserve">  </w:t>
      </w:r>
      <w:r>
        <w:rPr>
          <w:rFonts w:ascii="Book Antiqua" w:hAnsi="Book Antiqua"/>
          <w:sz w:val="22"/>
        </w:rPr>
        <w:t xml:space="preserve">till date, and earlier with the same company from April 2001 to May 2010 (details in the following pages). Total 12 years and still continuing </w:t>
      </w:r>
    </w:p>
    <w:p w:rsidR="00594AA5" w:rsidRDefault="00594AA5" w:rsidP="00594AA5">
      <w:pPr>
        <w:pStyle w:val="PlainText"/>
        <w:ind w:left="2160" w:hanging="2160"/>
        <w:rPr>
          <w:rFonts w:ascii="Book Antiqua" w:hAnsi="Book Antiqua"/>
          <w:sz w:val="22"/>
        </w:rPr>
      </w:pPr>
      <w:r>
        <w:rPr>
          <w:rFonts w:ascii="Book Antiqua" w:hAnsi="Book Antiqua"/>
          <w:sz w:val="22"/>
        </w:rPr>
        <w:t xml:space="preserve">Job Profile   :   </w:t>
      </w:r>
      <w:r>
        <w:rPr>
          <w:rFonts w:ascii="Book Antiqua" w:hAnsi="Book Antiqua"/>
          <w:sz w:val="22"/>
        </w:rPr>
        <w:tab/>
        <w:t xml:space="preserve">Independently handling </w:t>
      </w:r>
      <w:r w:rsidR="00F47AEE">
        <w:rPr>
          <w:rFonts w:ascii="Book Antiqua" w:hAnsi="Book Antiqua"/>
          <w:sz w:val="22"/>
        </w:rPr>
        <w:t xml:space="preserve">the </w:t>
      </w:r>
      <w:r>
        <w:rPr>
          <w:rFonts w:ascii="Book Antiqua" w:hAnsi="Book Antiqua"/>
          <w:sz w:val="22"/>
        </w:rPr>
        <w:t xml:space="preserve">following </w:t>
      </w:r>
      <w:r w:rsidR="00D13B73">
        <w:rPr>
          <w:rFonts w:ascii="Book Antiqua" w:hAnsi="Book Antiqua"/>
          <w:sz w:val="22"/>
        </w:rPr>
        <w:t xml:space="preserve">three </w:t>
      </w:r>
      <w:proofErr w:type="gramStart"/>
      <w:r>
        <w:rPr>
          <w:rFonts w:ascii="Book Antiqua" w:hAnsi="Book Antiqua"/>
          <w:sz w:val="22"/>
        </w:rPr>
        <w:t>verticals :</w:t>
      </w:r>
      <w:proofErr w:type="gramEnd"/>
    </w:p>
    <w:p w:rsidR="00594AA5" w:rsidRDefault="00594AA5" w:rsidP="00594AA5">
      <w:pPr>
        <w:pStyle w:val="PlainText"/>
        <w:numPr>
          <w:ilvl w:val="0"/>
          <w:numId w:val="21"/>
        </w:numPr>
        <w:rPr>
          <w:rFonts w:ascii="Book Antiqua" w:hAnsi="Book Antiqua"/>
          <w:sz w:val="22"/>
        </w:rPr>
      </w:pPr>
      <w:r>
        <w:rPr>
          <w:rFonts w:ascii="Book Antiqua" w:hAnsi="Book Antiqua"/>
          <w:sz w:val="22"/>
        </w:rPr>
        <w:t>Engineering (Electro-Mechanical and Infrastructure)</w:t>
      </w:r>
    </w:p>
    <w:p w:rsidR="00594AA5" w:rsidRDefault="00594AA5" w:rsidP="00594AA5">
      <w:pPr>
        <w:pStyle w:val="PlainText"/>
        <w:numPr>
          <w:ilvl w:val="0"/>
          <w:numId w:val="21"/>
        </w:numPr>
        <w:rPr>
          <w:rFonts w:ascii="Book Antiqua" w:hAnsi="Book Antiqua"/>
          <w:sz w:val="22"/>
        </w:rPr>
      </w:pPr>
      <w:r>
        <w:rPr>
          <w:rFonts w:ascii="Book Antiqua" w:hAnsi="Book Antiqua"/>
          <w:sz w:val="22"/>
        </w:rPr>
        <w:t xml:space="preserve">Waste Water Management and Energy (under the name of </w:t>
      </w:r>
      <w:proofErr w:type="spellStart"/>
      <w:r>
        <w:rPr>
          <w:rFonts w:ascii="Book Antiqua" w:hAnsi="Book Antiqua"/>
          <w:sz w:val="22"/>
        </w:rPr>
        <w:t>Passavant</w:t>
      </w:r>
      <w:proofErr w:type="spellEnd"/>
      <w:r>
        <w:rPr>
          <w:rFonts w:ascii="Book Antiqua" w:hAnsi="Book Antiqua"/>
          <w:sz w:val="22"/>
        </w:rPr>
        <w:t xml:space="preserve"> Energy and Environment GmbH, Germany 100% subsidiary of DSI)</w:t>
      </w:r>
    </w:p>
    <w:p w:rsidR="00594AA5" w:rsidRDefault="00594AA5" w:rsidP="00594AA5">
      <w:pPr>
        <w:pStyle w:val="PlainText"/>
        <w:numPr>
          <w:ilvl w:val="0"/>
          <w:numId w:val="21"/>
        </w:numPr>
        <w:rPr>
          <w:rFonts w:ascii="Book Antiqua" w:hAnsi="Book Antiqua"/>
          <w:sz w:val="22"/>
        </w:rPr>
      </w:pPr>
      <w:r>
        <w:rPr>
          <w:rFonts w:ascii="Book Antiqua" w:hAnsi="Book Antiqua"/>
          <w:sz w:val="22"/>
        </w:rPr>
        <w:t>Rail</w:t>
      </w:r>
    </w:p>
    <w:p w:rsidR="00594AA5" w:rsidRDefault="00594AA5" w:rsidP="00140DD9">
      <w:pPr>
        <w:pStyle w:val="PlainText"/>
        <w:ind w:left="2160"/>
        <w:rPr>
          <w:rFonts w:ascii="Book Antiqua" w:hAnsi="Book Antiqua"/>
          <w:sz w:val="22"/>
        </w:rPr>
      </w:pPr>
    </w:p>
    <w:p w:rsidR="00140DD9" w:rsidRPr="00AC5FEB" w:rsidRDefault="00140DD9" w:rsidP="00140DD9">
      <w:pPr>
        <w:pStyle w:val="PlainText"/>
        <w:tabs>
          <w:tab w:val="left" w:pos="2880"/>
          <w:tab w:val="left" w:pos="5220"/>
          <w:tab w:val="left" w:pos="5580"/>
        </w:tabs>
        <w:ind w:left="4320" w:hanging="2160"/>
        <w:rPr>
          <w:rFonts w:ascii="Book Antiqua" w:hAnsi="Book Antiqua"/>
          <w:sz w:val="22"/>
        </w:rPr>
      </w:pPr>
      <w:r w:rsidRPr="00AC5FEB">
        <w:rPr>
          <w:rFonts w:ascii="Book Antiqua" w:hAnsi="Book Antiqua"/>
          <w:i/>
          <w:sz w:val="22"/>
        </w:rPr>
        <w:t xml:space="preserve">  </w:t>
      </w:r>
    </w:p>
    <w:p w:rsidR="00140DD9" w:rsidRPr="00AC5FEB" w:rsidRDefault="00140DD9" w:rsidP="00140DD9">
      <w:pPr>
        <w:pStyle w:val="PlainText"/>
        <w:rPr>
          <w:rFonts w:ascii="Book Antiqua" w:hAnsi="Book Antiqua"/>
          <w:sz w:val="22"/>
          <w:u w:val="single"/>
        </w:rPr>
      </w:pPr>
      <w:proofErr w:type="gramStart"/>
      <w:r w:rsidRPr="00AC5FEB">
        <w:rPr>
          <w:rFonts w:ascii="Book Antiqua" w:hAnsi="Book Antiqua"/>
          <w:sz w:val="22"/>
          <w:u w:val="single"/>
        </w:rPr>
        <w:t>Job  Responsibilities</w:t>
      </w:r>
      <w:proofErr w:type="gramEnd"/>
      <w:r w:rsidRPr="00AC5FEB">
        <w:rPr>
          <w:rFonts w:ascii="Book Antiqua" w:hAnsi="Book Antiqua"/>
          <w:sz w:val="22"/>
          <w:u w:val="single"/>
        </w:rPr>
        <w:t xml:space="preserve">    </w:t>
      </w:r>
      <w:r w:rsidRPr="00AC5FEB">
        <w:rPr>
          <w:rFonts w:ascii="Book Antiqua" w:hAnsi="Book Antiqua"/>
          <w:sz w:val="22"/>
          <w:u w:val="single"/>
        </w:rPr>
        <w:tab/>
        <w:t>:</w:t>
      </w:r>
    </w:p>
    <w:p w:rsidR="00140DD9" w:rsidRDefault="00140DD9" w:rsidP="00140DD9">
      <w:pPr>
        <w:pStyle w:val="PlainText"/>
        <w:tabs>
          <w:tab w:val="left" w:pos="270"/>
        </w:tabs>
        <w:rPr>
          <w:rFonts w:ascii="Book Antiqua" w:hAnsi="Book Antiqua"/>
          <w:sz w:val="22"/>
        </w:rPr>
      </w:pPr>
    </w:p>
    <w:p w:rsidR="00BA7AE6" w:rsidRDefault="00BA7AE6" w:rsidP="00140DD9">
      <w:pPr>
        <w:pStyle w:val="PlainText"/>
        <w:tabs>
          <w:tab w:val="left" w:pos="270"/>
        </w:tabs>
        <w:rPr>
          <w:rFonts w:ascii="Book Antiqua" w:hAnsi="Book Antiqua"/>
          <w:sz w:val="22"/>
        </w:rPr>
      </w:pPr>
      <w:r>
        <w:rPr>
          <w:rFonts w:ascii="Book Antiqua" w:hAnsi="Book Antiqua"/>
          <w:sz w:val="22"/>
        </w:rPr>
        <w:t xml:space="preserve">Heading the Finance function for Engineering, Rail, Waste Water Management </w:t>
      </w:r>
      <w:proofErr w:type="gramStart"/>
      <w:r>
        <w:rPr>
          <w:rFonts w:ascii="Book Antiqua" w:hAnsi="Book Antiqua"/>
          <w:sz w:val="22"/>
        </w:rPr>
        <w:t>Divisions  and</w:t>
      </w:r>
      <w:proofErr w:type="gramEnd"/>
      <w:r>
        <w:rPr>
          <w:rFonts w:ascii="Book Antiqua" w:hAnsi="Book Antiqua"/>
          <w:sz w:val="22"/>
        </w:rPr>
        <w:t xml:space="preserve"> getting reports from 11 different Finance Managers from Each area across the globe. Overall</w:t>
      </w:r>
      <w:proofErr w:type="gramStart"/>
      <w:r>
        <w:rPr>
          <w:rFonts w:ascii="Book Antiqua" w:hAnsi="Book Antiqua"/>
          <w:sz w:val="22"/>
        </w:rPr>
        <w:t>,  heading</w:t>
      </w:r>
      <w:proofErr w:type="gramEnd"/>
      <w:r>
        <w:rPr>
          <w:rFonts w:ascii="Book Antiqua" w:hAnsi="Book Antiqua"/>
          <w:sz w:val="22"/>
        </w:rPr>
        <w:t xml:space="preserve"> a team of  85 finance professionals including Finance Mangers, Treasury officers, Analysts,  Chief Accountants and Accountants spread across all regions of our operations.  </w:t>
      </w:r>
    </w:p>
    <w:p w:rsidR="00BA7AE6" w:rsidRPr="004A44A3" w:rsidRDefault="00BA7AE6" w:rsidP="00140DD9">
      <w:pPr>
        <w:pStyle w:val="PlainText"/>
        <w:tabs>
          <w:tab w:val="left" w:pos="270"/>
        </w:tabs>
        <w:rPr>
          <w:rFonts w:ascii="Book Antiqua" w:hAnsi="Book Antiqua"/>
          <w:sz w:val="22"/>
        </w:rPr>
      </w:pPr>
    </w:p>
    <w:p w:rsidR="00B677A1" w:rsidRPr="004A44A3" w:rsidRDefault="00244C38" w:rsidP="00B677A1">
      <w:pPr>
        <w:pStyle w:val="PlainText"/>
        <w:numPr>
          <w:ilvl w:val="0"/>
          <w:numId w:val="18"/>
        </w:numPr>
        <w:tabs>
          <w:tab w:val="left" w:pos="270"/>
        </w:tabs>
        <w:rPr>
          <w:rFonts w:ascii="Book Antiqua" w:hAnsi="Book Antiqua"/>
          <w:b/>
          <w:sz w:val="24"/>
          <w:u w:val="single"/>
        </w:rPr>
      </w:pPr>
      <w:r>
        <w:rPr>
          <w:rFonts w:ascii="Book Antiqua" w:hAnsi="Book Antiqua"/>
          <w:b/>
          <w:sz w:val="24"/>
          <w:u w:val="single"/>
        </w:rPr>
        <w:t xml:space="preserve">As Business Partner to </w:t>
      </w:r>
      <w:r w:rsidR="00B677A1" w:rsidRPr="004A44A3">
        <w:rPr>
          <w:rFonts w:ascii="Book Antiqua" w:hAnsi="Book Antiqua"/>
          <w:b/>
          <w:sz w:val="24"/>
          <w:u w:val="single"/>
        </w:rPr>
        <w:t>Expand</w:t>
      </w:r>
      <w:r>
        <w:rPr>
          <w:rFonts w:ascii="Book Antiqua" w:hAnsi="Book Antiqua"/>
          <w:b/>
          <w:sz w:val="24"/>
          <w:u w:val="single"/>
        </w:rPr>
        <w:t xml:space="preserve"> </w:t>
      </w:r>
      <w:r w:rsidR="00B677A1" w:rsidRPr="004A44A3">
        <w:rPr>
          <w:rFonts w:ascii="Book Antiqua" w:hAnsi="Book Antiqua"/>
          <w:b/>
          <w:sz w:val="24"/>
          <w:u w:val="single"/>
        </w:rPr>
        <w:t>business :</w:t>
      </w:r>
    </w:p>
    <w:p w:rsidR="00B677A1" w:rsidRPr="00B677A1" w:rsidRDefault="00610B22" w:rsidP="00B677A1">
      <w:pPr>
        <w:pStyle w:val="PlainText"/>
        <w:numPr>
          <w:ilvl w:val="0"/>
          <w:numId w:val="5"/>
        </w:numPr>
        <w:tabs>
          <w:tab w:val="left" w:pos="270"/>
        </w:tabs>
        <w:rPr>
          <w:rFonts w:ascii="Book Antiqua" w:hAnsi="Book Antiqua"/>
          <w:sz w:val="22"/>
        </w:rPr>
      </w:pPr>
      <w:r>
        <w:rPr>
          <w:rFonts w:ascii="Book Antiqua" w:hAnsi="Book Antiqua"/>
          <w:sz w:val="22"/>
        </w:rPr>
        <w:t xml:space="preserve">As part of the Board of </w:t>
      </w:r>
      <w:r w:rsidR="003F7513">
        <w:rPr>
          <w:rFonts w:ascii="Book Antiqua" w:hAnsi="Book Antiqua"/>
          <w:sz w:val="22"/>
        </w:rPr>
        <w:t>M</w:t>
      </w:r>
      <w:r>
        <w:rPr>
          <w:rFonts w:ascii="Book Antiqua" w:hAnsi="Book Antiqua"/>
          <w:sz w:val="22"/>
        </w:rPr>
        <w:t>anagement</w:t>
      </w:r>
      <w:r w:rsidR="003F7513">
        <w:rPr>
          <w:rFonts w:ascii="Book Antiqua" w:hAnsi="Book Antiqua"/>
          <w:sz w:val="22"/>
        </w:rPr>
        <w:t>, p</w:t>
      </w:r>
      <w:r w:rsidR="002774DD">
        <w:rPr>
          <w:rFonts w:ascii="Book Antiqua" w:hAnsi="Book Antiqua"/>
          <w:sz w:val="22"/>
        </w:rPr>
        <w:t xml:space="preserve">lay active role </w:t>
      </w:r>
      <w:proofErr w:type="gramStart"/>
      <w:r w:rsidR="002774DD">
        <w:rPr>
          <w:rFonts w:ascii="Book Antiqua" w:hAnsi="Book Antiqua"/>
          <w:sz w:val="22"/>
        </w:rPr>
        <w:t>in  expanding</w:t>
      </w:r>
      <w:proofErr w:type="gramEnd"/>
      <w:r w:rsidR="002774DD">
        <w:rPr>
          <w:rFonts w:ascii="Book Antiqua" w:hAnsi="Book Antiqua"/>
          <w:sz w:val="22"/>
        </w:rPr>
        <w:t xml:space="preserve"> the business.  </w:t>
      </w:r>
      <w:r w:rsidR="00B677A1">
        <w:rPr>
          <w:rFonts w:ascii="Book Antiqua" w:hAnsi="Book Antiqua"/>
          <w:sz w:val="22"/>
        </w:rPr>
        <w:t>Seek new business opportunities</w:t>
      </w:r>
      <w:r w:rsidR="002774DD">
        <w:rPr>
          <w:rFonts w:ascii="Book Antiqua" w:hAnsi="Book Antiqua"/>
          <w:sz w:val="22"/>
        </w:rPr>
        <w:t xml:space="preserve"> and play as a business partner</w:t>
      </w:r>
      <w:r w:rsidR="00B677A1">
        <w:rPr>
          <w:rFonts w:ascii="Book Antiqua" w:hAnsi="Book Antiqua"/>
          <w:sz w:val="22"/>
        </w:rPr>
        <w:t>.</w:t>
      </w:r>
      <w:r w:rsidR="002774DD">
        <w:rPr>
          <w:rFonts w:ascii="Book Antiqua" w:hAnsi="Book Antiqua"/>
          <w:sz w:val="22"/>
        </w:rPr>
        <w:t xml:space="preserve"> </w:t>
      </w:r>
      <w:r w:rsidR="00B677A1">
        <w:rPr>
          <w:rFonts w:ascii="Book Antiqua" w:hAnsi="Book Antiqua"/>
          <w:sz w:val="22"/>
        </w:rPr>
        <w:t xml:space="preserve"> Review and recommend by doing proper due diligence, c</w:t>
      </w:r>
      <w:r w:rsidR="00B677A1" w:rsidRPr="00B677A1">
        <w:rPr>
          <w:rFonts w:ascii="Book Antiqua" w:hAnsi="Book Antiqua"/>
          <w:sz w:val="22"/>
        </w:rPr>
        <w:t>arry</w:t>
      </w:r>
      <w:r w:rsidR="00B677A1">
        <w:rPr>
          <w:rFonts w:ascii="Book Antiqua" w:hAnsi="Book Antiqua"/>
          <w:sz w:val="22"/>
        </w:rPr>
        <w:t xml:space="preserve">ing out </w:t>
      </w:r>
      <w:r w:rsidR="00B677A1" w:rsidRPr="00B677A1">
        <w:rPr>
          <w:rFonts w:ascii="Book Antiqua" w:hAnsi="Book Antiqua"/>
          <w:sz w:val="22"/>
        </w:rPr>
        <w:t>valuation and financial modelling.</w:t>
      </w:r>
      <w:r w:rsidR="003F7513">
        <w:rPr>
          <w:rFonts w:ascii="Book Antiqua" w:hAnsi="Book Antiqua"/>
          <w:sz w:val="22"/>
        </w:rPr>
        <w:t xml:space="preserve"> </w:t>
      </w:r>
    </w:p>
    <w:p w:rsidR="00B677A1" w:rsidRDefault="00B677A1" w:rsidP="00140DD9">
      <w:pPr>
        <w:pStyle w:val="PlainText"/>
        <w:numPr>
          <w:ilvl w:val="0"/>
          <w:numId w:val="5"/>
        </w:numPr>
        <w:tabs>
          <w:tab w:val="left" w:pos="270"/>
        </w:tabs>
        <w:rPr>
          <w:rFonts w:ascii="Book Antiqua" w:hAnsi="Book Antiqua"/>
          <w:sz w:val="22"/>
        </w:rPr>
      </w:pPr>
      <w:r>
        <w:rPr>
          <w:rFonts w:ascii="Book Antiqua" w:hAnsi="Book Antiqua"/>
          <w:sz w:val="22"/>
        </w:rPr>
        <w:t>Evaluate joint venture proposals.</w:t>
      </w:r>
    </w:p>
    <w:p w:rsidR="00B677A1" w:rsidRDefault="00B677A1" w:rsidP="00140DD9">
      <w:pPr>
        <w:pStyle w:val="PlainText"/>
        <w:numPr>
          <w:ilvl w:val="0"/>
          <w:numId w:val="5"/>
        </w:numPr>
        <w:tabs>
          <w:tab w:val="left" w:pos="270"/>
        </w:tabs>
        <w:rPr>
          <w:rFonts w:ascii="Book Antiqua" w:hAnsi="Book Antiqua"/>
          <w:sz w:val="22"/>
        </w:rPr>
      </w:pPr>
      <w:r>
        <w:rPr>
          <w:rFonts w:ascii="Book Antiqua" w:hAnsi="Book Antiqua"/>
          <w:sz w:val="22"/>
        </w:rPr>
        <w:t>Branching out into verticals and evaluating strategic alliances with partners, due the due diligence and evaluation.</w:t>
      </w:r>
    </w:p>
    <w:p w:rsidR="003941BF" w:rsidRDefault="003941BF" w:rsidP="00140DD9">
      <w:pPr>
        <w:pStyle w:val="PlainText"/>
        <w:numPr>
          <w:ilvl w:val="0"/>
          <w:numId w:val="5"/>
        </w:numPr>
        <w:tabs>
          <w:tab w:val="left" w:pos="270"/>
        </w:tabs>
        <w:rPr>
          <w:rFonts w:ascii="Book Antiqua" w:hAnsi="Book Antiqua"/>
          <w:sz w:val="22"/>
        </w:rPr>
      </w:pPr>
      <w:r>
        <w:rPr>
          <w:rFonts w:ascii="Book Antiqua" w:hAnsi="Book Antiqua"/>
          <w:sz w:val="22"/>
        </w:rPr>
        <w:t xml:space="preserve">Head the </w:t>
      </w:r>
      <w:r w:rsidR="00244C38">
        <w:rPr>
          <w:rFonts w:ascii="Book Antiqua" w:hAnsi="Book Antiqua"/>
          <w:sz w:val="22"/>
        </w:rPr>
        <w:t>Restructuring</w:t>
      </w:r>
      <w:r>
        <w:rPr>
          <w:rFonts w:ascii="Book Antiqua" w:hAnsi="Book Antiqua"/>
          <w:sz w:val="22"/>
        </w:rPr>
        <w:t xml:space="preserve">, mergers and consolidation process </w:t>
      </w:r>
      <w:r w:rsidR="00244C38">
        <w:rPr>
          <w:rFonts w:ascii="Book Antiqua" w:hAnsi="Book Antiqua"/>
          <w:sz w:val="22"/>
        </w:rPr>
        <w:t>of the organization</w:t>
      </w:r>
      <w:r>
        <w:rPr>
          <w:rFonts w:ascii="Book Antiqua" w:hAnsi="Book Antiqua"/>
          <w:sz w:val="22"/>
        </w:rPr>
        <w:t xml:space="preserve"> and its entities.</w:t>
      </w:r>
    </w:p>
    <w:p w:rsidR="00244C38" w:rsidRDefault="00244C38" w:rsidP="003941BF">
      <w:pPr>
        <w:pStyle w:val="PlainText"/>
        <w:tabs>
          <w:tab w:val="left" w:pos="270"/>
        </w:tabs>
        <w:rPr>
          <w:rFonts w:ascii="Book Antiqua" w:hAnsi="Book Antiqua"/>
          <w:sz w:val="22"/>
        </w:rPr>
      </w:pPr>
    </w:p>
    <w:p w:rsidR="00B677A1" w:rsidRPr="004A44A3" w:rsidRDefault="00B677A1" w:rsidP="003F7513">
      <w:pPr>
        <w:pStyle w:val="PlainText"/>
        <w:numPr>
          <w:ilvl w:val="0"/>
          <w:numId w:val="18"/>
        </w:numPr>
        <w:tabs>
          <w:tab w:val="left" w:pos="270"/>
        </w:tabs>
        <w:rPr>
          <w:rFonts w:ascii="Book Antiqua" w:hAnsi="Book Antiqua"/>
          <w:b/>
          <w:sz w:val="24"/>
          <w:u w:val="single"/>
        </w:rPr>
      </w:pPr>
      <w:r w:rsidRPr="004A44A3">
        <w:rPr>
          <w:rFonts w:ascii="Book Antiqua" w:hAnsi="Book Antiqua"/>
          <w:b/>
          <w:sz w:val="24"/>
          <w:u w:val="single"/>
        </w:rPr>
        <w:t xml:space="preserve">Business Controls : </w:t>
      </w:r>
    </w:p>
    <w:p w:rsidR="003F7513" w:rsidRDefault="003F7513" w:rsidP="00140DD9">
      <w:pPr>
        <w:pStyle w:val="PlainText"/>
        <w:numPr>
          <w:ilvl w:val="0"/>
          <w:numId w:val="5"/>
        </w:numPr>
        <w:tabs>
          <w:tab w:val="left" w:pos="270"/>
        </w:tabs>
        <w:rPr>
          <w:rFonts w:ascii="Book Antiqua" w:hAnsi="Book Antiqua"/>
          <w:sz w:val="22"/>
        </w:rPr>
      </w:pPr>
      <w:r>
        <w:rPr>
          <w:rFonts w:ascii="Book Antiqua" w:hAnsi="Book Antiqua"/>
          <w:sz w:val="22"/>
        </w:rPr>
        <w:t xml:space="preserve"> </w:t>
      </w:r>
      <w:r w:rsidR="00B27D7F">
        <w:rPr>
          <w:rFonts w:ascii="Book Antiqua" w:hAnsi="Book Antiqua"/>
          <w:sz w:val="22"/>
        </w:rPr>
        <w:t xml:space="preserve">Evaluate all tender proposals above 100M $ thresh hold limits. Check the profitability and see that all costs have been taken care </w:t>
      </w:r>
      <w:proofErr w:type="gramStart"/>
      <w:r w:rsidR="00B27D7F">
        <w:rPr>
          <w:rFonts w:ascii="Book Antiqua" w:hAnsi="Book Antiqua"/>
          <w:sz w:val="22"/>
        </w:rPr>
        <w:t>of  in</w:t>
      </w:r>
      <w:proofErr w:type="gramEnd"/>
      <w:r w:rsidR="00B27D7F">
        <w:rPr>
          <w:rFonts w:ascii="Book Antiqua" w:hAnsi="Book Antiqua"/>
          <w:sz w:val="22"/>
        </w:rPr>
        <w:t xml:space="preserve"> particular if the Tender is in a new territory and new country,  evaluate client risk, country risk, currency risk etc. and see if a JV  makes more sense.  Carry out checks and financial reference checks on JV partners about their history and market reputation etc.</w:t>
      </w:r>
    </w:p>
    <w:p w:rsidR="00610B22" w:rsidRPr="00610B22" w:rsidRDefault="003F7513" w:rsidP="003F7513">
      <w:pPr>
        <w:pStyle w:val="PlainText"/>
        <w:numPr>
          <w:ilvl w:val="0"/>
          <w:numId w:val="5"/>
        </w:numPr>
        <w:tabs>
          <w:tab w:val="left" w:pos="270"/>
        </w:tabs>
        <w:rPr>
          <w:rFonts w:ascii="Book Antiqua" w:hAnsi="Book Antiqua"/>
          <w:sz w:val="22"/>
          <w:u w:val="single"/>
        </w:rPr>
      </w:pPr>
      <w:r w:rsidRPr="00610B22">
        <w:rPr>
          <w:rFonts w:ascii="Book Antiqua" w:hAnsi="Book Antiqua"/>
          <w:sz w:val="22"/>
        </w:rPr>
        <w:t xml:space="preserve"> </w:t>
      </w:r>
      <w:proofErr w:type="gramStart"/>
      <w:r w:rsidRPr="00610B22">
        <w:rPr>
          <w:rFonts w:ascii="Book Antiqua" w:hAnsi="Book Antiqua"/>
          <w:sz w:val="22"/>
        </w:rPr>
        <w:t>Prepare  Authority</w:t>
      </w:r>
      <w:proofErr w:type="gramEnd"/>
      <w:r w:rsidRPr="00610B22">
        <w:rPr>
          <w:rFonts w:ascii="Book Antiqua" w:hAnsi="Book Antiqua"/>
          <w:sz w:val="22"/>
        </w:rPr>
        <w:t xml:space="preserve"> Matrix  for  Corporate  and each  individual company and area according to their business need and over all company policy.  Timely review their </w:t>
      </w:r>
      <w:proofErr w:type="gramStart"/>
      <w:r w:rsidRPr="00610B22">
        <w:rPr>
          <w:rFonts w:ascii="Book Antiqua" w:hAnsi="Book Antiqua"/>
          <w:sz w:val="22"/>
        </w:rPr>
        <w:t>efficacy  and</w:t>
      </w:r>
      <w:proofErr w:type="gramEnd"/>
      <w:r w:rsidRPr="00610B22">
        <w:rPr>
          <w:rFonts w:ascii="Book Antiqua" w:hAnsi="Book Antiqua"/>
          <w:sz w:val="22"/>
        </w:rPr>
        <w:t xml:space="preserve"> effectiveness and suggest  modifications.</w:t>
      </w:r>
      <w:r w:rsidR="00610B22">
        <w:rPr>
          <w:rFonts w:ascii="Book Antiqua" w:hAnsi="Book Antiqua"/>
          <w:sz w:val="22"/>
        </w:rPr>
        <w:t xml:space="preserve"> Ensure that all areas or units </w:t>
      </w:r>
      <w:proofErr w:type="gramStart"/>
      <w:r w:rsidR="00610B22">
        <w:rPr>
          <w:rFonts w:ascii="Book Antiqua" w:hAnsi="Book Antiqua"/>
          <w:sz w:val="22"/>
        </w:rPr>
        <w:t>are  honouring</w:t>
      </w:r>
      <w:proofErr w:type="gramEnd"/>
      <w:r w:rsidR="00610B22">
        <w:rPr>
          <w:rFonts w:ascii="Book Antiqua" w:hAnsi="Book Antiqua"/>
          <w:sz w:val="22"/>
        </w:rPr>
        <w:t xml:space="preserve"> their authorized limits.</w:t>
      </w:r>
    </w:p>
    <w:p w:rsidR="003F7513" w:rsidRPr="003F7513" w:rsidRDefault="003F7513" w:rsidP="003F7513">
      <w:pPr>
        <w:pStyle w:val="PlainText"/>
        <w:tabs>
          <w:tab w:val="left" w:pos="270"/>
        </w:tabs>
        <w:ind w:left="360"/>
        <w:rPr>
          <w:rFonts w:ascii="Book Antiqua" w:hAnsi="Book Antiqua"/>
          <w:sz w:val="22"/>
          <w:u w:val="single"/>
        </w:rPr>
      </w:pPr>
    </w:p>
    <w:p w:rsidR="003F7513" w:rsidRPr="004A44A3" w:rsidRDefault="003F7513" w:rsidP="003F7513">
      <w:pPr>
        <w:pStyle w:val="PlainText"/>
        <w:numPr>
          <w:ilvl w:val="0"/>
          <w:numId w:val="18"/>
        </w:numPr>
        <w:tabs>
          <w:tab w:val="left" w:pos="270"/>
        </w:tabs>
        <w:rPr>
          <w:rFonts w:ascii="Book Antiqua" w:hAnsi="Book Antiqua"/>
          <w:b/>
          <w:sz w:val="24"/>
          <w:u w:val="single"/>
        </w:rPr>
      </w:pPr>
      <w:r w:rsidRPr="004A44A3">
        <w:rPr>
          <w:rFonts w:ascii="Book Antiqua" w:hAnsi="Book Antiqua"/>
          <w:b/>
          <w:sz w:val="24"/>
          <w:u w:val="single"/>
        </w:rPr>
        <w:t>Financial Planning</w:t>
      </w:r>
      <w:r w:rsidR="00AB0533">
        <w:rPr>
          <w:rFonts w:ascii="Book Antiqua" w:hAnsi="Book Antiqua"/>
          <w:b/>
          <w:sz w:val="24"/>
          <w:u w:val="single"/>
        </w:rPr>
        <w:t xml:space="preserve">, </w:t>
      </w:r>
      <w:r w:rsidRPr="004A44A3">
        <w:rPr>
          <w:rFonts w:ascii="Book Antiqua" w:hAnsi="Book Antiqua"/>
          <w:b/>
          <w:sz w:val="24"/>
          <w:u w:val="single"/>
        </w:rPr>
        <w:t>Advisory</w:t>
      </w:r>
      <w:r w:rsidR="00AB0533">
        <w:rPr>
          <w:rFonts w:ascii="Book Antiqua" w:hAnsi="Book Antiqua"/>
          <w:b/>
          <w:sz w:val="24"/>
          <w:u w:val="single"/>
        </w:rPr>
        <w:t>,  MIS  and   Control</w:t>
      </w:r>
      <w:r w:rsidR="003941BF">
        <w:rPr>
          <w:rFonts w:ascii="Book Antiqua" w:hAnsi="Book Antiqua"/>
          <w:b/>
          <w:sz w:val="24"/>
          <w:u w:val="single"/>
        </w:rPr>
        <w:t>s</w:t>
      </w:r>
      <w:r w:rsidRPr="004A44A3">
        <w:rPr>
          <w:rFonts w:ascii="Book Antiqua" w:hAnsi="Book Antiqua"/>
          <w:b/>
          <w:sz w:val="24"/>
          <w:u w:val="single"/>
        </w:rPr>
        <w:t xml:space="preserve"> :</w:t>
      </w:r>
    </w:p>
    <w:p w:rsidR="00B27D7F" w:rsidRDefault="003F7513" w:rsidP="00140DD9">
      <w:pPr>
        <w:pStyle w:val="PlainText"/>
        <w:numPr>
          <w:ilvl w:val="0"/>
          <w:numId w:val="5"/>
        </w:numPr>
        <w:tabs>
          <w:tab w:val="left" w:pos="270"/>
        </w:tabs>
        <w:rPr>
          <w:rFonts w:ascii="Book Antiqua" w:hAnsi="Book Antiqua"/>
          <w:sz w:val="22"/>
        </w:rPr>
      </w:pPr>
      <w:r>
        <w:rPr>
          <w:rFonts w:ascii="Book Antiqua" w:hAnsi="Book Antiqua"/>
          <w:sz w:val="22"/>
        </w:rPr>
        <w:t xml:space="preserve"> </w:t>
      </w:r>
      <w:r w:rsidR="00B27D7F">
        <w:rPr>
          <w:rFonts w:ascii="Book Antiqua" w:hAnsi="Book Antiqua"/>
          <w:sz w:val="22"/>
        </w:rPr>
        <w:t>Design and implement a proper Budgetary control Mechanism</w:t>
      </w:r>
      <w:r w:rsidR="00AB0533">
        <w:rPr>
          <w:rFonts w:ascii="Book Antiqua" w:hAnsi="Book Antiqua"/>
          <w:sz w:val="22"/>
        </w:rPr>
        <w:t>.</w:t>
      </w:r>
      <w:r w:rsidR="00244C38">
        <w:rPr>
          <w:rFonts w:ascii="Book Antiqua" w:hAnsi="Book Antiqua"/>
          <w:sz w:val="22"/>
        </w:rPr>
        <w:t xml:space="preserve">  Ensure its compliance.</w:t>
      </w:r>
      <w:r w:rsidR="00B27D7F">
        <w:rPr>
          <w:rFonts w:ascii="Book Antiqua" w:hAnsi="Book Antiqua"/>
          <w:sz w:val="22"/>
        </w:rPr>
        <w:t xml:space="preserve"> </w:t>
      </w:r>
    </w:p>
    <w:p w:rsidR="00AB0533" w:rsidRDefault="003F7513" w:rsidP="00140DD9">
      <w:pPr>
        <w:pStyle w:val="PlainText"/>
        <w:numPr>
          <w:ilvl w:val="0"/>
          <w:numId w:val="5"/>
        </w:numPr>
        <w:tabs>
          <w:tab w:val="left" w:pos="270"/>
        </w:tabs>
        <w:rPr>
          <w:rFonts w:ascii="Book Antiqua" w:hAnsi="Book Antiqua"/>
          <w:sz w:val="22"/>
        </w:rPr>
      </w:pPr>
      <w:r>
        <w:rPr>
          <w:rFonts w:ascii="Book Antiqua" w:hAnsi="Book Antiqua"/>
          <w:sz w:val="22"/>
        </w:rPr>
        <w:t xml:space="preserve"> </w:t>
      </w:r>
      <w:r w:rsidR="00244C38">
        <w:rPr>
          <w:rFonts w:ascii="Book Antiqua" w:hAnsi="Book Antiqua"/>
          <w:sz w:val="22"/>
        </w:rPr>
        <w:t>Head the d</w:t>
      </w:r>
      <w:r w:rsidR="00AB0533">
        <w:rPr>
          <w:rFonts w:ascii="Book Antiqua" w:hAnsi="Book Antiqua"/>
          <w:sz w:val="22"/>
        </w:rPr>
        <w:t xml:space="preserve">esign and </w:t>
      </w:r>
      <w:r w:rsidR="00244C38">
        <w:rPr>
          <w:rFonts w:ascii="Book Antiqua" w:hAnsi="Book Antiqua"/>
          <w:sz w:val="22"/>
        </w:rPr>
        <w:t xml:space="preserve">implementation </w:t>
      </w:r>
      <w:proofErr w:type="gramStart"/>
      <w:r w:rsidR="00244C38">
        <w:rPr>
          <w:rFonts w:ascii="Book Antiqua" w:hAnsi="Book Antiqua"/>
          <w:sz w:val="22"/>
        </w:rPr>
        <w:t xml:space="preserve">of </w:t>
      </w:r>
      <w:r w:rsidR="00AB0533">
        <w:rPr>
          <w:rFonts w:ascii="Book Antiqua" w:hAnsi="Book Antiqua"/>
          <w:sz w:val="22"/>
        </w:rPr>
        <w:t xml:space="preserve"> a</w:t>
      </w:r>
      <w:proofErr w:type="gramEnd"/>
      <w:r w:rsidR="00AB0533">
        <w:rPr>
          <w:rFonts w:ascii="Book Antiqua" w:hAnsi="Book Antiqua"/>
          <w:sz w:val="22"/>
        </w:rPr>
        <w:t xml:space="preserve"> proper MIS  system and </w:t>
      </w:r>
      <w:r w:rsidR="00244C38">
        <w:rPr>
          <w:rFonts w:ascii="Book Antiqua" w:hAnsi="Book Antiqua"/>
          <w:sz w:val="22"/>
        </w:rPr>
        <w:t xml:space="preserve">ensure that it is </w:t>
      </w:r>
      <w:r w:rsidR="00AB0533">
        <w:rPr>
          <w:rFonts w:ascii="Book Antiqua" w:hAnsi="Book Antiqua"/>
          <w:sz w:val="22"/>
        </w:rPr>
        <w:t>roll</w:t>
      </w:r>
      <w:r w:rsidR="00244C38">
        <w:rPr>
          <w:rFonts w:ascii="Book Antiqua" w:hAnsi="Book Antiqua"/>
          <w:sz w:val="22"/>
        </w:rPr>
        <w:t>ed</w:t>
      </w:r>
      <w:r w:rsidR="00AB0533">
        <w:rPr>
          <w:rFonts w:ascii="Book Antiqua" w:hAnsi="Book Antiqua"/>
          <w:sz w:val="22"/>
        </w:rPr>
        <w:t xml:space="preserve"> out at each individual entities so that reports are submitted t management timely and accurately.   </w:t>
      </w:r>
    </w:p>
    <w:p w:rsidR="002774DD" w:rsidRDefault="00AB0533" w:rsidP="00244C38">
      <w:pPr>
        <w:pStyle w:val="PlainText"/>
        <w:numPr>
          <w:ilvl w:val="0"/>
          <w:numId w:val="5"/>
        </w:numPr>
        <w:tabs>
          <w:tab w:val="clear" w:pos="360"/>
          <w:tab w:val="num" w:pos="284"/>
        </w:tabs>
        <w:ind w:left="284" w:hanging="284"/>
        <w:rPr>
          <w:rFonts w:ascii="Book Antiqua" w:hAnsi="Book Antiqua"/>
          <w:sz w:val="22"/>
        </w:rPr>
      </w:pPr>
      <w:r>
        <w:rPr>
          <w:rFonts w:ascii="Book Antiqua" w:hAnsi="Book Antiqua"/>
          <w:sz w:val="22"/>
        </w:rPr>
        <w:lastRenderedPageBreak/>
        <w:t xml:space="preserve"> </w:t>
      </w:r>
      <w:r w:rsidR="003F7513">
        <w:rPr>
          <w:rFonts w:ascii="Book Antiqua" w:hAnsi="Book Antiqua"/>
          <w:sz w:val="22"/>
        </w:rPr>
        <w:t xml:space="preserve">Conduct on a monthly basis monthly Business Review meetings with Financial Managers, Area Managers and MDs. Evaluate the progress, compare budget v/s actuals, take corrective actions   wherever the faults are and ensure that a proper cost control mechanism is in place. </w:t>
      </w:r>
    </w:p>
    <w:p w:rsidR="00140DD9" w:rsidRPr="00AC5FEB" w:rsidRDefault="00140DD9" w:rsidP="00140DD9">
      <w:pPr>
        <w:pStyle w:val="PlainText"/>
        <w:numPr>
          <w:ilvl w:val="0"/>
          <w:numId w:val="5"/>
        </w:numPr>
        <w:tabs>
          <w:tab w:val="left" w:pos="270"/>
        </w:tabs>
        <w:rPr>
          <w:rFonts w:ascii="Book Antiqua" w:hAnsi="Book Antiqua"/>
          <w:sz w:val="22"/>
        </w:rPr>
      </w:pPr>
      <w:r w:rsidRPr="00AC5FEB">
        <w:rPr>
          <w:rFonts w:ascii="Book Antiqua" w:hAnsi="Book Antiqua"/>
          <w:sz w:val="22"/>
        </w:rPr>
        <w:t xml:space="preserve">Consolidation of accounts </w:t>
      </w:r>
      <w:proofErr w:type="gramStart"/>
      <w:r w:rsidRPr="00AC5FEB">
        <w:rPr>
          <w:rFonts w:ascii="Book Antiqua" w:hAnsi="Book Antiqua"/>
          <w:sz w:val="22"/>
        </w:rPr>
        <w:t>of  group</w:t>
      </w:r>
      <w:proofErr w:type="gramEnd"/>
      <w:r w:rsidRPr="00AC5FEB">
        <w:rPr>
          <w:rFonts w:ascii="Book Antiqua" w:hAnsi="Book Antiqua"/>
          <w:sz w:val="22"/>
        </w:rPr>
        <w:t xml:space="preserve"> companies.   </w:t>
      </w:r>
    </w:p>
    <w:p w:rsidR="00140DD9" w:rsidRPr="00AC5FEB" w:rsidRDefault="00140DD9" w:rsidP="00140DD9">
      <w:pPr>
        <w:pStyle w:val="PlainText"/>
        <w:numPr>
          <w:ilvl w:val="0"/>
          <w:numId w:val="5"/>
        </w:numPr>
        <w:tabs>
          <w:tab w:val="left" w:pos="270"/>
        </w:tabs>
        <w:rPr>
          <w:rFonts w:ascii="Book Antiqua" w:hAnsi="Book Antiqua"/>
          <w:sz w:val="22"/>
        </w:rPr>
      </w:pPr>
      <w:r w:rsidRPr="00AC5FEB">
        <w:rPr>
          <w:rFonts w:ascii="Book Antiqua" w:hAnsi="Book Antiqua"/>
          <w:sz w:val="22"/>
        </w:rPr>
        <w:t>Design, implement, modify and rectify accounting procedures and policies for all group companies.</w:t>
      </w:r>
    </w:p>
    <w:p w:rsidR="00140DD9" w:rsidRDefault="00140DD9" w:rsidP="00140DD9">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Evaluate the internal controls and overall weaknesses in the </w:t>
      </w:r>
      <w:proofErr w:type="gramStart"/>
      <w:r w:rsidRPr="00AC5FEB">
        <w:rPr>
          <w:rFonts w:ascii="Book Antiqua" w:hAnsi="Book Antiqua"/>
          <w:sz w:val="22"/>
        </w:rPr>
        <w:t>systems  and</w:t>
      </w:r>
      <w:proofErr w:type="gramEnd"/>
      <w:r w:rsidRPr="00AC5FEB">
        <w:rPr>
          <w:rFonts w:ascii="Book Antiqua" w:hAnsi="Book Antiqua"/>
          <w:sz w:val="22"/>
        </w:rPr>
        <w:t xml:space="preserve"> taking the timely corrective measures.</w:t>
      </w:r>
    </w:p>
    <w:p w:rsidR="003941BF" w:rsidRPr="00AC5FEB" w:rsidRDefault="003941BF" w:rsidP="00140DD9">
      <w:pPr>
        <w:pStyle w:val="PlainText"/>
        <w:numPr>
          <w:ilvl w:val="0"/>
          <w:numId w:val="5"/>
        </w:numPr>
        <w:tabs>
          <w:tab w:val="left" w:pos="270"/>
        </w:tabs>
        <w:rPr>
          <w:rFonts w:ascii="Book Antiqua" w:hAnsi="Book Antiqua"/>
          <w:sz w:val="22"/>
        </w:rPr>
      </w:pPr>
      <w:r>
        <w:rPr>
          <w:rFonts w:ascii="Book Antiqua" w:hAnsi="Book Antiqua"/>
          <w:sz w:val="22"/>
        </w:rPr>
        <w:t xml:space="preserve"> Review internal Audit Reports of each individual Area and entity and ensure that full compliance is done, internal control gaps are filled and there are no NCRs.  </w:t>
      </w:r>
    </w:p>
    <w:p w:rsidR="00140DD9" w:rsidRPr="00AC5FEB" w:rsidRDefault="00140DD9" w:rsidP="00140DD9">
      <w:pPr>
        <w:pStyle w:val="PlainText"/>
        <w:rPr>
          <w:rFonts w:ascii="Book Antiqua" w:hAnsi="Book Antiqua"/>
          <w:sz w:val="22"/>
        </w:rPr>
      </w:pPr>
    </w:p>
    <w:p w:rsidR="003941BF" w:rsidRPr="003941BF" w:rsidRDefault="003941BF" w:rsidP="003941BF">
      <w:pPr>
        <w:pStyle w:val="PlainText"/>
        <w:numPr>
          <w:ilvl w:val="0"/>
          <w:numId w:val="18"/>
        </w:numPr>
        <w:rPr>
          <w:rFonts w:ascii="Book Antiqua" w:hAnsi="Book Antiqua"/>
          <w:b/>
          <w:sz w:val="22"/>
          <w:u w:val="single"/>
        </w:rPr>
      </w:pPr>
      <w:r w:rsidRPr="003941BF">
        <w:rPr>
          <w:rFonts w:ascii="Book Antiqua" w:hAnsi="Book Antiqua"/>
          <w:b/>
          <w:sz w:val="22"/>
          <w:u w:val="single"/>
        </w:rPr>
        <w:t>Treasury and Arrangement of Funds :</w:t>
      </w:r>
    </w:p>
    <w:p w:rsidR="003941BF" w:rsidRDefault="003941BF" w:rsidP="003941BF">
      <w:pPr>
        <w:pStyle w:val="PlainText"/>
        <w:numPr>
          <w:ilvl w:val="0"/>
          <w:numId w:val="20"/>
        </w:numPr>
        <w:rPr>
          <w:rFonts w:ascii="Book Antiqua" w:hAnsi="Book Antiqua"/>
          <w:sz w:val="22"/>
        </w:rPr>
      </w:pPr>
      <w:r>
        <w:rPr>
          <w:rFonts w:ascii="Book Antiqua" w:hAnsi="Book Antiqua"/>
          <w:sz w:val="22"/>
        </w:rPr>
        <w:t>Negotiate with Banks Financing arrangements for all entities at the corporate level.</w:t>
      </w:r>
    </w:p>
    <w:p w:rsidR="003941BF" w:rsidRDefault="003941BF" w:rsidP="003941BF">
      <w:pPr>
        <w:pStyle w:val="PlainText"/>
        <w:numPr>
          <w:ilvl w:val="0"/>
          <w:numId w:val="20"/>
        </w:numPr>
        <w:rPr>
          <w:rFonts w:ascii="Book Antiqua" w:hAnsi="Book Antiqua"/>
          <w:sz w:val="22"/>
        </w:rPr>
      </w:pPr>
      <w:r>
        <w:rPr>
          <w:rFonts w:ascii="Book Antiqua" w:hAnsi="Book Antiqua"/>
          <w:sz w:val="22"/>
        </w:rPr>
        <w:t>Ensure that adequate Financing arrangements are there at each entity level in accordance with their business plan and current level of activity.</w:t>
      </w:r>
    </w:p>
    <w:p w:rsidR="00BA7AE6" w:rsidRDefault="00BA7AE6" w:rsidP="003941BF">
      <w:pPr>
        <w:pStyle w:val="PlainText"/>
        <w:numPr>
          <w:ilvl w:val="0"/>
          <w:numId w:val="20"/>
        </w:numPr>
        <w:rPr>
          <w:rFonts w:ascii="Book Antiqua" w:hAnsi="Book Antiqua"/>
          <w:sz w:val="22"/>
        </w:rPr>
      </w:pPr>
      <w:r>
        <w:rPr>
          <w:rFonts w:ascii="Book Antiqua" w:hAnsi="Book Antiqua"/>
          <w:sz w:val="22"/>
        </w:rPr>
        <w:t>Review Cash flows of each entities at regular intervals. Conduct Receivables review meeting with individual Finance Managers to review the collections and ensure that cash flow of the operations are maintained.</w:t>
      </w:r>
    </w:p>
    <w:p w:rsidR="003941BF" w:rsidRDefault="003941BF" w:rsidP="00BA7AE6">
      <w:pPr>
        <w:pStyle w:val="PlainText"/>
        <w:ind w:left="360"/>
        <w:rPr>
          <w:rFonts w:ascii="Book Antiqua" w:hAnsi="Book Antiqua"/>
          <w:sz w:val="22"/>
        </w:rPr>
      </w:pPr>
    </w:p>
    <w:p w:rsidR="003941BF" w:rsidRDefault="003941BF" w:rsidP="00140DD9">
      <w:pPr>
        <w:pStyle w:val="PlainText"/>
        <w:rPr>
          <w:rFonts w:ascii="Book Antiqua" w:hAnsi="Book Antiqua"/>
          <w:sz w:val="22"/>
        </w:rPr>
      </w:pPr>
    </w:p>
    <w:p w:rsidR="00140DD9" w:rsidRPr="00AC5FEB" w:rsidRDefault="00140DD9" w:rsidP="00140DD9">
      <w:pPr>
        <w:pStyle w:val="PlainText"/>
        <w:rPr>
          <w:rFonts w:ascii="Book Antiqua" w:hAnsi="Book Antiqua"/>
          <w:sz w:val="22"/>
        </w:rPr>
      </w:pPr>
      <w:r w:rsidRPr="00AC5FEB">
        <w:rPr>
          <w:rFonts w:ascii="Book Antiqua" w:hAnsi="Book Antiqua"/>
          <w:sz w:val="22"/>
        </w:rPr>
        <w:t xml:space="preserve">Reporting </w:t>
      </w:r>
      <w:proofErr w:type="gramStart"/>
      <w:r w:rsidRPr="00AC5FEB">
        <w:rPr>
          <w:rFonts w:ascii="Book Antiqua" w:hAnsi="Book Antiqua"/>
          <w:sz w:val="22"/>
        </w:rPr>
        <w:t>to  :</w:t>
      </w:r>
      <w:proofErr w:type="gramEnd"/>
      <w:r w:rsidRPr="00AC5FEB">
        <w:rPr>
          <w:rFonts w:ascii="Book Antiqua" w:hAnsi="Book Antiqua"/>
          <w:sz w:val="22"/>
        </w:rPr>
        <w:tab/>
        <w:t xml:space="preserve"> </w:t>
      </w:r>
      <w:r w:rsidR="00244C38">
        <w:rPr>
          <w:rFonts w:ascii="Book Antiqua" w:hAnsi="Book Antiqua"/>
          <w:sz w:val="22"/>
        </w:rPr>
        <w:t xml:space="preserve">Group CFO </w:t>
      </w:r>
    </w:p>
    <w:p w:rsidR="008B4083" w:rsidRDefault="008B4083" w:rsidP="00F5774D">
      <w:pPr>
        <w:pStyle w:val="PlainText"/>
        <w:rPr>
          <w:rFonts w:ascii="Book Antiqua" w:hAnsi="Book Antiqua"/>
          <w:b/>
          <w:sz w:val="24"/>
          <w:highlight w:val="yellow"/>
          <w:u w:val="single"/>
          <w:bdr w:val="single" w:sz="4" w:space="0" w:color="auto"/>
        </w:rPr>
      </w:pPr>
    </w:p>
    <w:p w:rsidR="008B4083" w:rsidRDefault="008B4083" w:rsidP="00F5774D">
      <w:pPr>
        <w:pStyle w:val="PlainText"/>
        <w:rPr>
          <w:rFonts w:ascii="Book Antiqua" w:hAnsi="Book Antiqua"/>
          <w:b/>
          <w:sz w:val="24"/>
          <w:highlight w:val="yellow"/>
          <w:u w:val="single"/>
          <w:bdr w:val="single" w:sz="4" w:space="0" w:color="auto"/>
        </w:rPr>
      </w:pPr>
    </w:p>
    <w:p w:rsidR="008B4083" w:rsidRDefault="008B4083" w:rsidP="00F5774D">
      <w:pPr>
        <w:pStyle w:val="PlainText"/>
        <w:rPr>
          <w:rFonts w:ascii="Book Antiqua" w:hAnsi="Book Antiqua"/>
          <w:b/>
          <w:sz w:val="24"/>
          <w:highlight w:val="yellow"/>
          <w:u w:val="single"/>
          <w:bdr w:val="single" w:sz="4" w:space="0" w:color="auto"/>
        </w:rPr>
      </w:pPr>
    </w:p>
    <w:p w:rsidR="00F5774D" w:rsidRPr="00AC5FEB" w:rsidRDefault="00795CD2" w:rsidP="00F5774D">
      <w:pPr>
        <w:pStyle w:val="PlainText"/>
        <w:rPr>
          <w:rFonts w:ascii="Book Antiqua" w:hAnsi="Book Antiqua"/>
          <w:b/>
          <w:sz w:val="22"/>
          <w:bdr w:val="single" w:sz="4" w:space="0" w:color="auto"/>
        </w:rPr>
      </w:pPr>
      <w:r>
        <w:rPr>
          <w:rFonts w:ascii="Book Antiqua" w:hAnsi="Book Antiqua"/>
          <w:b/>
          <w:sz w:val="24"/>
          <w:highlight w:val="yellow"/>
          <w:u w:val="single"/>
          <w:bdr w:val="single" w:sz="4" w:space="0" w:color="auto"/>
        </w:rPr>
        <w:t xml:space="preserve"> </w:t>
      </w:r>
      <w:proofErr w:type="gramStart"/>
      <w:r w:rsidR="008B4083">
        <w:rPr>
          <w:rFonts w:ascii="Book Antiqua" w:hAnsi="Book Antiqua"/>
          <w:b/>
          <w:sz w:val="24"/>
          <w:highlight w:val="yellow"/>
          <w:u w:val="single"/>
          <w:bdr w:val="single" w:sz="4" w:space="0" w:color="auto"/>
        </w:rPr>
        <w:t xml:space="preserve">PREVIOUS  </w:t>
      </w:r>
      <w:r w:rsidR="00F5774D" w:rsidRPr="00AC5FEB">
        <w:rPr>
          <w:rFonts w:ascii="Book Antiqua" w:hAnsi="Book Antiqua"/>
          <w:b/>
          <w:sz w:val="24"/>
          <w:highlight w:val="yellow"/>
          <w:u w:val="single"/>
          <w:bdr w:val="single" w:sz="4" w:space="0" w:color="auto"/>
        </w:rPr>
        <w:t>EMPLOYMEN</w:t>
      </w:r>
      <w:r w:rsidR="008B4083">
        <w:rPr>
          <w:rFonts w:ascii="Book Antiqua" w:hAnsi="Book Antiqua"/>
          <w:b/>
          <w:sz w:val="24"/>
          <w:highlight w:val="yellow"/>
          <w:u w:val="single"/>
          <w:bdr w:val="single" w:sz="4" w:space="0" w:color="auto"/>
        </w:rPr>
        <w:t>T</w:t>
      </w:r>
      <w:proofErr w:type="gramEnd"/>
      <w:r w:rsidR="008B4083">
        <w:rPr>
          <w:rFonts w:ascii="Book Antiqua" w:hAnsi="Book Antiqua"/>
          <w:b/>
          <w:sz w:val="24"/>
          <w:highlight w:val="yellow"/>
          <w:u w:val="single"/>
          <w:bdr w:val="single" w:sz="4" w:space="0" w:color="auto"/>
        </w:rPr>
        <w:t xml:space="preserve"> # 1  </w:t>
      </w:r>
      <w:r w:rsidR="00F5774D" w:rsidRPr="00AC5FEB">
        <w:rPr>
          <w:rFonts w:ascii="Book Antiqua" w:hAnsi="Book Antiqua"/>
          <w:b/>
          <w:sz w:val="22"/>
          <w:highlight w:val="yellow"/>
          <w:bdr w:val="single" w:sz="4" w:space="0" w:color="auto"/>
        </w:rPr>
        <w:t xml:space="preserve"> </w:t>
      </w:r>
    </w:p>
    <w:p w:rsidR="00F5774D" w:rsidRPr="00F0195D" w:rsidRDefault="00F5774D" w:rsidP="00F5774D">
      <w:pPr>
        <w:pStyle w:val="PlainText"/>
        <w:rPr>
          <w:rFonts w:ascii="Book Antiqua" w:hAnsi="Book Antiqua"/>
          <w:b/>
          <w:sz w:val="22"/>
          <w:szCs w:val="22"/>
        </w:rPr>
      </w:pPr>
      <w:r w:rsidRPr="00F0195D">
        <w:rPr>
          <w:rFonts w:ascii="Book Antiqua" w:hAnsi="Book Antiqua"/>
          <w:b/>
          <w:sz w:val="22"/>
          <w:szCs w:val="22"/>
        </w:rPr>
        <w:t>Title</w:t>
      </w:r>
      <w:r w:rsidRPr="00F0195D">
        <w:rPr>
          <w:rFonts w:ascii="Book Antiqua" w:hAnsi="Book Antiqua"/>
          <w:b/>
          <w:sz w:val="22"/>
          <w:szCs w:val="22"/>
        </w:rPr>
        <w:tab/>
      </w:r>
      <w:r w:rsidRPr="00F0195D">
        <w:rPr>
          <w:rFonts w:ascii="Book Antiqua" w:hAnsi="Book Antiqua"/>
          <w:b/>
          <w:sz w:val="22"/>
          <w:szCs w:val="22"/>
        </w:rPr>
        <w:tab/>
        <w:t>:</w:t>
      </w:r>
      <w:r w:rsidRPr="00F0195D">
        <w:rPr>
          <w:rFonts w:ascii="Book Antiqua" w:hAnsi="Book Antiqua"/>
          <w:b/>
          <w:sz w:val="22"/>
          <w:szCs w:val="22"/>
        </w:rPr>
        <w:tab/>
      </w:r>
      <w:r w:rsidR="00795CD2" w:rsidRPr="00F0195D">
        <w:rPr>
          <w:rFonts w:ascii="Book Antiqua" w:hAnsi="Book Antiqua"/>
          <w:b/>
          <w:sz w:val="22"/>
          <w:szCs w:val="22"/>
        </w:rPr>
        <w:t>Chief Financial Officer (CFO)</w:t>
      </w:r>
      <w:r w:rsidRPr="00F0195D">
        <w:rPr>
          <w:rFonts w:ascii="Book Antiqua" w:hAnsi="Book Antiqua"/>
          <w:b/>
          <w:sz w:val="22"/>
          <w:szCs w:val="22"/>
        </w:rPr>
        <w:t xml:space="preserve"> </w:t>
      </w:r>
    </w:p>
    <w:p w:rsidR="00F5774D" w:rsidRDefault="00F5774D" w:rsidP="00F5774D">
      <w:pPr>
        <w:pStyle w:val="PlainText"/>
        <w:tabs>
          <w:tab w:val="left" w:pos="1440"/>
        </w:tabs>
        <w:ind w:left="2160" w:hanging="2160"/>
        <w:rPr>
          <w:rFonts w:ascii="Book Antiqua" w:hAnsi="Book Antiqua"/>
          <w:sz w:val="22"/>
          <w:szCs w:val="22"/>
        </w:rPr>
      </w:pPr>
      <w:r w:rsidRPr="00AC5FEB">
        <w:rPr>
          <w:rFonts w:ascii="Book Antiqua" w:hAnsi="Book Antiqua"/>
          <w:sz w:val="22"/>
          <w:szCs w:val="22"/>
        </w:rPr>
        <w:t xml:space="preserve">Since </w:t>
      </w:r>
      <w:r>
        <w:rPr>
          <w:rFonts w:ascii="Book Antiqua" w:hAnsi="Book Antiqua"/>
          <w:sz w:val="22"/>
          <w:szCs w:val="22"/>
        </w:rPr>
        <w:tab/>
        <w:t>:</w:t>
      </w:r>
      <w:r w:rsidRPr="00AC5FEB">
        <w:rPr>
          <w:rFonts w:ascii="Book Antiqua" w:hAnsi="Book Antiqua"/>
          <w:sz w:val="22"/>
          <w:szCs w:val="22"/>
        </w:rPr>
        <w:tab/>
      </w:r>
      <w:r>
        <w:rPr>
          <w:rFonts w:ascii="Book Antiqua" w:hAnsi="Book Antiqua"/>
          <w:sz w:val="22"/>
          <w:szCs w:val="22"/>
        </w:rPr>
        <w:t xml:space="preserve">From </w:t>
      </w:r>
      <w:r w:rsidR="00795CD2">
        <w:rPr>
          <w:rFonts w:ascii="Book Antiqua" w:hAnsi="Book Antiqua"/>
          <w:sz w:val="22"/>
          <w:szCs w:val="22"/>
        </w:rPr>
        <w:t>Feb 2013</w:t>
      </w:r>
      <w:r>
        <w:rPr>
          <w:rFonts w:ascii="Book Antiqua" w:hAnsi="Book Antiqua"/>
          <w:sz w:val="22"/>
          <w:szCs w:val="22"/>
        </w:rPr>
        <w:t xml:space="preserve">   </w:t>
      </w:r>
      <w:proofErr w:type="gramStart"/>
      <w:r>
        <w:rPr>
          <w:rFonts w:ascii="Book Antiqua" w:hAnsi="Book Antiqua"/>
          <w:sz w:val="22"/>
          <w:szCs w:val="22"/>
        </w:rPr>
        <w:t>t</w:t>
      </w:r>
      <w:r w:rsidR="00193D71">
        <w:rPr>
          <w:rFonts w:ascii="Book Antiqua" w:hAnsi="Book Antiqua"/>
          <w:sz w:val="22"/>
          <w:szCs w:val="22"/>
        </w:rPr>
        <w:t xml:space="preserve">ill </w:t>
      </w:r>
      <w:r>
        <w:rPr>
          <w:rFonts w:ascii="Book Antiqua" w:hAnsi="Book Antiqua"/>
          <w:sz w:val="22"/>
          <w:szCs w:val="22"/>
        </w:rPr>
        <w:t xml:space="preserve"> </w:t>
      </w:r>
      <w:r w:rsidR="00193D71">
        <w:rPr>
          <w:rFonts w:ascii="Book Antiqua" w:hAnsi="Book Antiqua"/>
          <w:sz w:val="22"/>
          <w:szCs w:val="22"/>
        </w:rPr>
        <w:t>August</w:t>
      </w:r>
      <w:proofErr w:type="gramEnd"/>
      <w:r w:rsidR="00193D71">
        <w:rPr>
          <w:rFonts w:ascii="Book Antiqua" w:hAnsi="Book Antiqua"/>
          <w:sz w:val="22"/>
          <w:szCs w:val="22"/>
        </w:rPr>
        <w:t xml:space="preserve"> 2013</w:t>
      </w:r>
    </w:p>
    <w:p w:rsidR="00F0195D" w:rsidRDefault="00BD49A6" w:rsidP="00F5774D">
      <w:pPr>
        <w:pStyle w:val="PlainText"/>
        <w:tabs>
          <w:tab w:val="left" w:pos="1440"/>
        </w:tabs>
        <w:ind w:left="2160" w:hanging="2160"/>
        <w:rPr>
          <w:rFonts w:ascii="Book Antiqua" w:hAnsi="Book Antiqua"/>
          <w:sz w:val="22"/>
          <w:szCs w:val="22"/>
        </w:rPr>
      </w:pPr>
      <w:r>
        <w:rPr>
          <w:rFonts w:ascii="Book Antiqua" w:hAnsi="Book Antiqua"/>
          <w:sz w:val="22"/>
          <w:szCs w:val="22"/>
        </w:rPr>
        <w:t>Employer</w:t>
      </w:r>
      <w:r>
        <w:rPr>
          <w:rFonts w:ascii="Book Antiqua" w:hAnsi="Book Antiqua"/>
          <w:sz w:val="22"/>
          <w:szCs w:val="22"/>
        </w:rPr>
        <w:tab/>
        <w:t>:</w:t>
      </w:r>
      <w:r>
        <w:rPr>
          <w:rFonts w:ascii="Book Antiqua" w:hAnsi="Book Antiqua"/>
          <w:sz w:val="22"/>
          <w:szCs w:val="22"/>
        </w:rPr>
        <w:tab/>
      </w:r>
      <w:proofErr w:type="spellStart"/>
      <w:r>
        <w:rPr>
          <w:rFonts w:ascii="Book Antiqua" w:hAnsi="Book Antiqua"/>
          <w:sz w:val="22"/>
          <w:szCs w:val="22"/>
        </w:rPr>
        <w:t>EnerPlastics</w:t>
      </w:r>
      <w:proofErr w:type="spellEnd"/>
      <w:r>
        <w:rPr>
          <w:rFonts w:ascii="Book Antiqua" w:hAnsi="Book Antiqua"/>
          <w:sz w:val="22"/>
          <w:szCs w:val="22"/>
        </w:rPr>
        <w:t xml:space="preserve"> LLC, engaged in manufacturing</w:t>
      </w:r>
      <w:r w:rsidR="00F0195D">
        <w:rPr>
          <w:rFonts w:ascii="Book Antiqua" w:hAnsi="Book Antiqua"/>
          <w:sz w:val="22"/>
          <w:szCs w:val="22"/>
        </w:rPr>
        <w:t xml:space="preserve"> plastic </w:t>
      </w:r>
      <w:proofErr w:type="spellStart"/>
      <w:r w:rsidR="00F0195D">
        <w:rPr>
          <w:rFonts w:ascii="Book Antiqua" w:hAnsi="Book Antiqua"/>
          <w:sz w:val="22"/>
          <w:szCs w:val="22"/>
        </w:rPr>
        <w:t>masterbatches</w:t>
      </w:r>
      <w:proofErr w:type="spellEnd"/>
    </w:p>
    <w:p w:rsidR="00BD49A6" w:rsidRPr="00AC5FEB" w:rsidRDefault="00F0195D" w:rsidP="00F5774D">
      <w:pPr>
        <w:pStyle w:val="PlainText"/>
        <w:tabs>
          <w:tab w:val="left" w:pos="1440"/>
        </w:tabs>
        <w:ind w:left="2160" w:hanging="2160"/>
        <w:rPr>
          <w:rFonts w:ascii="Book Antiqua" w:hAnsi="Book Antiqua"/>
          <w:sz w:val="22"/>
          <w:szCs w:val="22"/>
        </w:rPr>
      </w:pPr>
      <w:r>
        <w:rPr>
          <w:rFonts w:ascii="Book Antiqua" w:hAnsi="Book Antiqua"/>
          <w:sz w:val="22"/>
          <w:szCs w:val="22"/>
        </w:rPr>
        <w:tab/>
      </w:r>
      <w:r>
        <w:rPr>
          <w:rFonts w:ascii="Book Antiqua" w:hAnsi="Book Antiqua"/>
          <w:sz w:val="22"/>
          <w:szCs w:val="22"/>
        </w:rPr>
        <w:tab/>
        <w:t xml:space="preserve">Annual Turnover </w:t>
      </w:r>
      <w:r>
        <w:rPr>
          <w:rFonts w:ascii="Book Antiqua" w:hAnsi="Book Antiqua"/>
          <w:sz w:val="22"/>
          <w:szCs w:val="22"/>
        </w:rPr>
        <w:tab/>
        <w:t>:</w:t>
      </w:r>
      <w:r>
        <w:rPr>
          <w:rFonts w:ascii="Book Antiqua" w:hAnsi="Book Antiqua"/>
          <w:sz w:val="22"/>
          <w:szCs w:val="22"/>
        </w:rPr>
        <w:tab/>
        <w:t xml:space="preserve">AED 170 Million </w:t>
      </w:r>
      <w:r w:rsidR="00BD49A6">
        <w:rPr>
          <w:rFonts w:ascii="Book Antiqua" w:hAnsi="Book Antiqua"/>
          <w:sz w:val="22"/>
          <w:szCs w:val="22"/>
        </w:rPr>
        <w:t xml:space="preserve"> </w:t>
      </w:r>
    </w:p>
    <w:p w:rsidR="00F5774D" w:rsidRDefault="00F5774D">
      <w:pPr>
        <w:pStyle w:val="PlainText"/>
        <w:rPr>
          <w:rFonts w:ascii="Book Antiqua" w:hAnsi="Book Antiqua"/>
          <w:sz w:val="22"/>
        </w:rPr>
      </w:pPr>
    </w:p>
    <w:p w:rsidR="003D175D" w:rsidRPr="003D175D" w:rsidRDefault="003D175D" w:rsidP="003D175D">
      <w:pPr>
        <w:pStyle w:val="ListParagraph"/>
        <w:numPr>
          <w:ilvl w:val="0"/>
          <w:numId w:val="17"/>
        </w:numPr>
        <w:rPr>
          <w:rStyle w:val="summary"/>
          <w:rFonts w:ascii="Arial" w:hAnsi="Arial" w:cs="Arial"/>
        </w:rPr>
      </w:pPr>
      <w:proofErr w:type="gramStart"/>
      <w:r w:rsidRPr="003D175D">
        <w:rPr>
          <w:rStyle w:val="summary"/>
          <w:rFonts w:ascii="Arial" w:hAnsi="Arial" w:cs="Arial"/>
        </w:rPr>
        <w:t>Set  Finance</w:t>
      </w:r>
      <w:proofErr w:type="gramEnd"/>
      <w:r w:rsidRPr="003D175D">
        <w:rPr>
          <w:rStyle w:val="summary"/>
          <w:rFonts w:ascii="Arial" w:hAnsi="Arial" w:cs="Arial"/>
        </w:rPr>
        <w:t xml:space="preserve"> strategy for assigned geographic region in line with business needs.</w:t>
      </w:r>
    </w:p>
    <w:p w:rsidR="003D175D" w:rsidRPr="003D175D" w:rsidRDefault="003D175D" w:rsidP="003D175D">
      <w:pPr>
        <w:pStyle w:val="ListParagraph"/>
        <w:numPr>
          <w:ilvl w:val="0"/>
          <w:numId w:val="17"/>
        </w:numPr>
        <w:rPr>
          <w:rStyle w:val="summary"/>
          <w:rFonts w:ascii="Arial" w:hAnsi="Arial" w:cs="Arial"/>
        </w:rPr>
      </w:pPr>
      <w:proofErr w:type="gramStart"/>
      <w:r w:rsidRPr="003D175D">
        <w:rPr>
          <w:rStyle w:val="summary"/>
          <w:rFonts w:ascii="Arial" w:hAnsi="Arial" w:cs="Arial"/>
        </w:rPr>
        <w:t>Lead  annual</w:t>
      </w:r>
      <w:proofErr w:type="gramEnd"/>
      <w:r w:rsidRPr="003D175D">
        <w:rPr>
          <w:rStyle w:val="summary"/>
          <w:rFonts w:ascii="Arial" w:hAnsi="Arial" w:cs="Arial"/>
        </w:rPr>
        <w:t xml:space="preserve"> strategic financial &amp; profit planning process for assigned area of responsibility.</w:t>
      </w:r>
    </w:p>
    <w:p w:rsidR="003D175D" w:rsidRPr="003D175D" w:rsidRDefault="003D175D" w:rsidP="003D175D">
      <w:pPr>
        <w:pStyle w:val="ListParagraph"/>
        <w:numPr>
          <w:ilvl w:val="0"/>
          <w:numId w:val="17"/>
        </w:numPr>
        <w:rPr>
          <w:rStyle w:val="summary"/>
          <w:rFonts w:ascii="Arial" w:hAnsi="Arial" w:cs="Arial"/>
        </w:rPr>
      </w:pPr>
      <w:proofErr w:type="gramStart"/>
      <w:r w:rsidRPr="003D175D">
        <w:rPr>
          <w:rStyle w:val="summary"/>
          <w:rFonts w:ascii="Arial" w:hAnsi="Arial" w:cs="Arial"/>
        </w:rPr>
        <w:t>Drive  business</w:t>
      </w:r>
      <w:proofErr w:type="gramEnd"/>
      <w:r w:rsidR="00795CD2">
        <w:rPr>
          <w:rStyle w:val="summary"/>
          <w:rFonts w:ascii="Arial" w:hAnsi="Arial" w:cs="Arial"/>
        </w:rPr>
        <w:t xml:space="preserve"> results, optimize</w:t>
      </w:r>
      <w:r w:rsidRPr="003D175D">
        <w:rPr>
          <w:rStyle w:val="summary"/>
          <w:rFonts w:ascii="Arial" w:hAnsi="Arial" w:cs="Arial"/>
        </w:rPr>
        <w:t xml:space="preserve"> planned EBIT by preparing economic and financial reports and analysis, key and ratios data, including decision-making for the geographic region senior leadership team.</w:t>
      </w:r>
    </w:p>
    <w:p w:rsidR="003D175D" w:rsidRPr="003D175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Share best practices across assigned area and strives for continuous improvement.</w:t>
      </w:r>
    </w:p>
    <w:p w:rsidR="00BD49A6" w:rsidRPr="00BD49A6" w:rsidRDefault="00BD49A6" w:rsidP="003D175D">
      <w:pPr>
        <w:pStyle w:val="PlainText"/>
        <w:numPr>
          <w:ilvl w:val="0"/>
          <w:numId w:val="17"/>
        </w:numPr>
        <w:rPr>
          <w:rStyle w:val="summary"/>
          <w:rFonts w:ascii="Book Antiqua" w:hAnsi="Book Antiqua"/>
          <w:sz w:val="22"/>
        </w:rPr>
      </w:pPr>
      <w:r>
        <w:rPr>
          <w:rStyle w:val="summary"/>
          <w:rFonts w:ascii="Book Antiqua" w:hAnsi="Book Antiqua"/>
          <w:sz w:val="22"/>
        </w:rPr>
        <w:t>Ensure a robust and effective Management Reporting and IT system is in place.</w:t>
      </w:r>
    </w:p>
    <w:p w:rsidR="003D175D" w:rsidRPr="003D175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Responsible for the quality of the financial reporting, both internal and external, in compliance with corporate</w:t>
      </w:r>
      <w:r>
        <w:rPr>
          <w:rStyle w:val="summary"/>
          <w:rFonts w:ascii="Arial" w:hAnsi="Arial" w:cs="Arial"/>
        </w:rPr>
        <w:t xml:space="preserve"> </w:t>
      </w:r>
      <w:r w:rsidRPr="00666196">
        <w:rPr>
          <w:rStyle w:val="summary"/>
          <w:rFonts w:ascii="Arial" w:hAnsi="Arial" w:cs="Arial"/>
        </w:rPr>
        <w:t>policies and legal requirements.</w:t>
      </w:r>
    </w:p>
    <w:p w:rsidR="003D175D" w:rsidRPr="003D175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Support the business decision process through pro-actively advising and engaging with the assigned leadership team on all Finance related matters</w:t>
      </w:r>
    </w:p>
    <w:p w:rsidR="003D175D" w:rsidRPr="003D175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Drive compliance with and implementation of all relevant Finance policies, procedures and initiatives &amp; liaises with peers and Finance centres of excellence as and when appropriate</w:t>
      </w:r>
      <w:r>
        <w:rPr>
          <w:rStyle w:val="summary"/>
          <w:rFonts w:ascii="Arial" w:hAnsi="Arial" w:cs="Arial"/>
        </w:rPr>
        <w:t>.</w:t>
      </w:r>
    </w:p>
    <w:p w:rsidR="003D175D" w:rsidRPr="003D175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Own Finance operational excellence when translating business strategies &amp; decisions into effective &amp; compliant execution of all related Finance policies and processes. Fosters and promotes a climate of execution discipline.</w:t>
      </w:r>
    </w:p>
    <w:p w:rsidR="003D175D" w:rsidRPr="003D175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 xml:space="preserve">Lead, guide and supervise </w:t>
      </w:r>
      <w:proofErr w:type="gramStart"/>
      <w:r w:rsidRPr="00666196">
        <w:rPr>
          <w:rStyle w:val="summary"/>
          <w:rFonts w:ascii="Arial" w:hAnsi="Arial" w:cs="Arial"/>
        </w:rPr>
        <w:t>and  Credit</w:t>
      </w:r>
      <w:proofErr w:type="gramEnd"/>
      <w:r w:rsidRPr="00666196">
        <w:rPr>
          <w:rStyle w:val="summary"/>
          <w:rFonts w:ascii="Arial" w:hAnsi="Arial" w:cs="Arial"/>
        </w:rPr>
        <w:t xml:space="preserve"> Control</w:t>
      </w:r>
      <w:r w:rsidR="00CA2F40">
        <w:rPr>
          <w:rStyle w:val="summary"/>
          <w:rFonts w:ascii="Arial" w:hAnsi="Arial" w:cs="Arial"/>
        </w:rPr>
        <w:t>, IT  and HR</w:t>
      </w:r>
      <w:r w:rsidRPr="00666196">
        <w:rPr>
          <w:rStyle w:val="summary"/>
          <w:rFonts w:ascii="Arial" w:hAnsi="Arial" w:cs="Arial"/>
        </w:rPr>
        <w:t xml:space="preserve"> function</w:t>
      </w:r>
      <w:r w:rsidR="00CA2F40">
        <w:rPr>
          <w:rStyle w:val="summary"/>
          <w:rFonts w:ascii="Arial" w:hAnsi="Arial" w:cs="Arial"/>
        </w:rPr>
        <w:t>s</w:t>
      </w:r>
      <w:r w:rsidRPr="00666196">
        <w:rPr>
          <w:rStyle w:val="summary"/>
          <w:rFonts w:ascii="Arial" w:hAnsi="Arial" w:cs="Arial"/>
        </w:rPr>
        <w:t>.</w:t>
      </w:r>
    </w:p>
    <w:p w:rsidR="003D175D" w:rsidRPr="003D175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Act as the top level Finance business partner to the assigned leadership team providing continuous coaching in multidiscipline finance policies &amp; processes.</w:t>
      </w:r>
    </w:p>
    <w:p w:rsidR="00F5774D" w:rsidRPr="00F5774D" w:rsidRDefault="003D175D" w:rsidP="00CA2F40">
      <w:pPr>
        <w:pStyle w:val="PlainText"/>
        <w:numPr>
          <w:ilvl w:val="0"/>
          <w:numId w:val="17"/>
        </w:numPr>
        <w:rPr>
          <w:rStyle w:val="summary"/>
          <w:rFonts w:ascii="Book Antiqua" w:hAnsi="Book Antiqua"/>
          <w:sz w:val="22"/>
        </w:rPr>
      </w:pPr>
      <w:r w:rsidRPr="00666196">
        <w:rPr>
          <w:rStyle w:val="summary"/>
          <w:rFonts w:ascii="Arial" w:hAnsi="Arial" w:cs="Arial"/>
        </w:rPr>
        <w:t>Provide input and collabor</w:t>
      </w:r>
      <w:r w:rsidR="00795CD2">
        <w:rPr>
          <w:rStyle w:val="summary"/>
          <w:rFonts w:ascii="Arial" w:hAnsi="Arial" w:cs="Arial"/>
        </w:rPr>
        <w:t>ate</w:t>
      </w:r>
      <w:r w:rsidRPr="00666196">
        <w:rPr>
          <w:rStyle w:val="summary"/>
          <w:rFonts w:ascii="Arial" w:hAnsi="Arial" w:cs="Arial"/>
        </w:rPr>
        <w:t xml:space="preserve"> with other business and/or support departments in the deployment of strategic business transformations or simplification programs to optimize current business and Finance processes and tools.</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Ensure financial reports, metrics and analysis are provided to assigned leadership team in support of operational reviews, key business decisions, etc. Timely deals with any standard and ad-hoc Finance information requests.</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 xml:space="preserve">Lead Planning and Forecasting process for assigned geographic unit. Prepare the profit and asset plan in co-ordination with the management team in compliance with Middle East specifications in order </w:t>
      </w:r>
      <w:r w:rsidRPr="00666196">
        <w:rPr>
          <w:rStyle w:val="summary"/>
          <w:rFonts w:ascii="Arial" w:hAnsi="Arial" w:cs="Arial"/>
        </w:rPr>
        <w:lastRenderedPageBreak/>
        <w:t>contribute to the realization of a profitable business development. Create strategic and operative capital expenditure plans to support management decision-making (Capital and Investment Planning)</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Pro-actively lead the Account</w:t>
      </w:r>
      <w:r w:rsidR="00BD49A6">
        <w:rPr>
          <w:rStyle w:val="summary"/>
          <w:rFonts w:ascii="Arial" w:hAnsi="Arial" w:cs="Arial"/>
        </w:rPr>
        <w:t>s Receivable collection team</w:t>
      </w:r>
      <w:r w:rsidRPr="00666196">
        <w:rPr>
          <w:rStyle w:val="summary"/>
          <w:rFonts w:ascii="Arial" w:hAnsi="Arial" w:cs="Arial"/>
        </w:rPr>
        <w:t>.</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Support and initiate optimization to assist in the improvement of quality, cost and profits.</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Promote a sound financial controlling environment</w:t>
      </w:r>
      <w:r w:rsidR="00F5774D">
        <w:rPr>
          <w:rStyle w:val="summary"/>
          <w:rFonts w:ascii="Arial" w:hAnsi="Arial" w:cs="Arial"/>
        </w:rPr>
        <w:t xml:space="preserve"> </w:t>
      </w:r>
      <w:r w:rsidRPr="00666196">
        <w:rPr>
          <w:rStyle w:val="summary"/>
          <w:rFonts w:ascii="Arial" w:hAnsi="Arial" w:cs="Arial"/>
        </w:rPr>
        <w:t>Responsible for application of DOA</w:t>
      </w:r>
    </w:p>
    <w:p w:rsidR="00F5774D" w:rsidRDefault="003D175D" w:rsidP="00CA2F40">
      <w:pPr>
        <w:pStyle w:val="PlainText"/>
        <w:ind w:left="720"/>
        <w:rPr>
          <w:rStyle w:val="summary"/>
          <w:rFonts w:ascii="Arial" w:hAnsi="Arial" w:cs="Arial"/>
          <w:b/>
          <w:u w:val="single"/>
        </w:rPr>
      </w:pPr>
      <w:r w:rsidRPr="00666196">
        <w:rPr>
          <w:rFonts w:ascii="Arial" w:hAnsi="Arial" w:cs="Arial"/>
        </w:rPr>
        <w:br/>
      </w:r>
      <w:r w:rsidRPr="00666196">
        <w:rPr>
          <w:rStyle w:val="summary"/>
          <w:rFonts w:ascii="Arial" w:hAnsi="Arial" w:cs="Arial"/>
          <w:b/>
          <w:u w:val="single"/>
        </w:rPr>
        <w:t>People &amp; Organization</w:t>
      </w:r>
    </w:p>
    <w:p w:rsidR="00BD49A6" w:rsidRPr="00F5774D" w:rsidRDefault="00BD49A6" w:rsidP="00CA2F40">
      <w:pPr>
        <w:pStyle w:val="PlainText"/>
        <w:ind w:left="720"/>
        <w:rPr>
          <w:rStyle w:val="summary"/>
          <w:rFonts w:ascii="Book Antiqua" w:hAnsi="Book Antiqua"/>
          <w:sz w:val="22"/>
        </w:rPr>
      </w:pP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Develop and ensure high performing finance team within dedicated geographic unit. Maximize performance through quality staffing, performance management, coaching, development and succession planning. Bring out the best in each team member and produce future leaders for Johnson Controls.</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Build a climate that energizes team members and drives accountability</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Recruit, hire, and retain the finance staff of the geographic unit</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Prepare and deliver clear performance expectations, performance reviews and development plans for direct reports, teaming with the appropriate matrix functional manager. Ensure a consistent level of coaching.</w:t>
      </w:r>
    </w:p>
    <w:p w:rsidR="00F5774D" w:rsidRPr="00F5774D" w:rsidRDefault="003D175D" w:rsidP="003D175D">
      <w:pPr>
        <w:pStyle w:val="PlainText"/>
        <w:numPr>
          <w:ilvl w:val="0"/>
          <w:numId w:val="17"/>
        </w:numPr>
        <w:rPr>
          <w:rStyle w:val="summary"/>
          <w:rFonts w:ascii="Book Antiqua" w:hAnsi="Book Antiqua"/>
          <w:sz w:val="22"/>
        </w:rPr>
      </w:pPr>
      <w:r w:rsidRPr="00666196">
        <w:rPr>
          <w:rStyle w:val="summary"/>
          <w:rFonts w:ascii="Arial" w:hAnsi="Arial" w:cs="Arial"/>
        </w:rPr>
        <w:t>Develop improvement plans for those employees who are not performing up to expectations and possibly assume some training/skill building activities as required.</w:t>
      </w:r>
    </w:p>
    <w:p w:rsidR="00404F27" w:rsidRDefault="00404F27">
      <w:pPr>
        <w:pStyle w:val="PlainText"/>
        <w:rPr>
          <w:rFonts w:ascii="Book Antiqua" w:hAnsi="Book Antiqua"/>
          <w:sz w:val="22"/>
        </w:rPr>
      </w:pPr>
    </w:p>
    <w:p w:rsidR="00404F27" w:rsidRPr="00AC5FEB" w:rsidRDefault="00404F27">
      <w:pPr>
        <w:pStyle w:val="PlainText"/>
        <w:rPr>
          <w:rFonts w:ascii="Book Antiqua" w:hAnsi="Book Antiqua"/>
          <w:sz w:val="22"/>
        </w:rPr>
      </w:pPr>
    </w:p>
    <w:p w:rsidR="007F1A30" w:rsidRPr="00AC5FEB" w:rsidRDefault="00F5774D" w:rsidP="007F1A30">
      <w:pPr>
        <w:pStyle w:val="PlainText"/>
        <w:rPr>
          <w:rFonts w:ascii="Book Antiqua" w:hAnsi="Book Antiqua"/>
          <w:b/>
          <w:sz w:val="22"/>
          <w:bdr w:val="single" w:sz="4" w:space="0" w:color="auto"/>
        </w:rPr>
      </w:pPr>
      <w:proofErr w:type="gramStart"/>
      <w:r>
        <w:rPr>
          <w:rFonts w:ascii="Book Antiqua" w:hAnsi="Book Antiqua"/>
          <w:b/>
          <w:sz w:val="24"/>
          <w:highlight w:val="yellow"/>
          <w:u w:val="single"/>
          <w:bdr w:val="single" w:sz="4" w:space="0" w:color="auto"/>
        </w:rPr>
        <w:t>P</w:t>
      </w:r>
      <w:r w:rsidR="00A51517">
        <w:rPr>
          <w:rFonts w:ascii="Book Antiqua" w:hAnsi="Book Antiqua"/>
          <w:b/>
          <w:sz w:val="24"/>
          <w:highlight w:val="yellow"/>
          <w:u w:val="single"/>
          <w:bdr w:val="single" w:sz="4" w:space="0" w:color="auto"/>
        </w:rPr>
        <w:t>RE</w:t>
      </w:r>
      <w:r>
        <w:rPr>
          <w:rFonts w:ascii="Book Antiqua" w:hAnsi="Book Antiqua"/>
          <w:b/>
          <w:sz w:val="24"/>
          <w:highlight w:val="yellow"/>
          <w:u w:val="single"/>
          <w:bdr w:val="single" w:sz="4" w:space="0" w:color="auto"/>
        </w:rPr>
        <w:t>VIOUS</w:t>
      </w:r>
      <w:r w:rsidR="007F1A30" w:rsidRPr="00AC5FEB">
        <w:rPr>
          <w:rFonts w:ascii="Book Antiqua" w:hAnsi="Book Antiqua"/>
          <w:b/>
          <w:sz w:val="24"/>
          <w:highlight w:val="yellow"/>
          <w:u w:val="single"/>
          <w:bdr w:val="single" w:sz="4" w:space="0" w:color="auto"/>
        </w:rPr>
        <w:t xml:space="preserve">  EMPLOYMEN</w:t>
      </w:r>
      <w:r w:rsidR="00BD49A6">
        <w:rPr>
          <w:rFonts w:ascii="Book Antiqua" w:hAnsi="Book Antiqua"/>
          <w:b/>
          <w:sz w:val="24"/>
          <w:highlight w:val="yellow"/>
          <w:u w:val="single"/>
          <w:bdr w:val="single" w:sz="4" w:space="0" w:color="auto"/>
        </w:rPr>
        <w:t>T</w:t>
      </w:r>
      <w:proofErr w:type="gramEnd"/>
      <w:r w:rsidR="00BD49A6">
        <w:rPr>
          <w:rFonts w:ascii="Book Antiqua" w:hAnsi="Book Antiqua"/>
          <w:b/>
          <w:sz w:val="24"/>
          <w:highlight w:val="yellow"/>
          <w:u w:val="single"/>
          <w:bdr w:val="single" w:sz="4" w:space="0" w:color="auto"/>
        </w:rPr>
        <w:t xml:space="preserve"> # </w:t>
      </w:r>
      <w:r w:rsidR="008B4083">
        <w:rPr>
          <w:rFonts w:ascii="Book Antiqua" w:hAnsi="Book Antiqua"/>
          <w:b/>
          <w:sz w:val="24"/>
          <w:highlight w:val="yellow"/>
          <w:u w:val="single"/>
          <w:bdr w:val="single" w:sz="4" w:space="0" w:color="auto"/>
        </w:rPr>
        <w:t>2</w:t>
      </w:r>
      <w:r w:rsidR="00BD49A6">
        <w:rPr>
          <w:rFonts w:ascii="Book Antiqua" w:hAnsi="Book Antiqua"/>
          <w:b/>
          <w:sz w:val="24"/>
          <w:highlight w:val="yellow"/>
          <w:u w:val="single"/>
          <w:bdr w:val="single" w:sz="4" w:space="0" w:color="auto"/>
        </w:rPr>
        <w:t xml:space="preserve"> </w:t>
      </w:r>
      <w:r w:rsidR="007F1A30" w:rsidRPr="00AC5FEB">
        <w:rPr>
          <w:rFonts w:ascii="Book Antiqua" w:hAnsi="Book Antiqua"/>
          <w:b/>
          <w:sz w:val="22"/>
          <w:highlight w:val="yellow"/>
          <w:bdr w:val="single" w:sz="4" w:space="0" w:color="auto"/>
        </w:rPr>
        <w:t xml:space="preserve"> </w:t>
      </w:r>
    </w:p>
    <w:p w:rsidR="00032052" w:rsidRPr="00AC5FEB" w:rsidRDefault="00032052" w:rsidP="00032052">
      <w:pPr>
        <w:pStyle w:val="PlainText"/>
        <w:rPr>
          <w:rFonts w:ascii="Book Antiqua" w:hAnsi="Book Antiqua"/>
          <w:sz w:val="22"/>
          <w:szCs w:val="22"/>
        </w:rPr>
      </w:pPr>
      <w:r w:rsidRPr="00AC5FEB">
        <w:rPr>
          <w:rFonts w:ascii="Book Antiqua" w:hAnsi="Book Antiqua"/>
          <w:sz w:val="22"/>
          <w:szCs w:val="22"/>
        </w:rPr>
        <w:t>Title</w:t>
      </w:r>
      <w:r w:rsidRPr="00AC5FEB">
        <w:rPr>
          <w:rFonts w:ascii="Book Antiqua" w:hAnsi="Book Antiqua"/>
          <w:sz w:val="22"/>
          <w:szCs w:val="22"/>
        </w:rPr>
        <w:tab/>
      </w:r>
      <w:r w:rsidRPr="00AC5FEB">
        <w:rPr>
          <w:rFonts w:ascii="Book Antiqua" w:hAnsi="Book Antiqua"/>
          <w:sz w:val="22"/>
          <w:szCs w:val="22"/>
        </w:rPr>
        <w:tab/>
        <w:t>:</w:t>
      </w:r>
      <w:r w:rsidRPr="00AC5FEB">
        <w:rPr>
          <w:rFonts w:ascii="Book Antiqua" w:hAnsi="Book Antiqua"/>
          <w:sz w:val="22"/>
          <w:szCs w:val="22"/>
        </w:rPr>
        <w:tab/>
      </w:r>
      <w:r>
        <w:rPr>
          <w:rFonts w:ascii="Book Antiqua" w:hAnsi="Book Antiqua"/>
          <w:sz w:val="22"/>
          <w:szCs w:val="22"/>
        </w:rPr>
        <w:t>Finance Manager</w:t>
      </w:r>
      <w:r w:rsidRPr="00AC5FEB">
        <w:rPr>
          <w:rFonts w:ascii="Book Antiqua" w:hAnsi="Book Antiqua"/>
          <w:sz w:val="22"/>
          <w:szCs w:val="22"/>
        </w:rPr>
        <w:t xml:space="preserve"> </w:t>
      </w:r>
    </w:p>
    <w:p w:rsidR="00032052" w:rsidRPr="00AC5FEB" w:rsidRDefault="00032052" w:rsidP="00032052">
      <w:pPr>
        <w:pStyle w:val="PlainText"/>
        <w:tabs>
          <w:tab w:val="left" w:pos="1440"/>
        </w:tabs>
        <w:ind w:left="2160" w:hanging="2160"/>
        <w:rPr>
          <w:rFonts w:ascii="Book Antiqua" w:hAnsi="Book Antiqua"/>
          <w:sz w:val="22"/>
          <w:szCs w:val="22"/>
        </w:rPr>
      </w:pPr>
      <w:r w:rsidRPr="00AC5FEB">
        <w:rPr>
          <w:rFonts w:ascii="Book Antiqua" w:hAnsi="Book Antiqua"/>
          <w:sz w:val="22"/>
          <w:szCs w:val="22"/>
        </w:rPr>
        <w:t xml:space="preserve">Since </w:t>
      </w:r>
      <w:r>
        <w:rPr>
          <w:rFonts w:ascii="Book Antiqua" w:hAnsi="Book Antiqua"/>
          <w:sz w:val="22"/>
          <w:szCs w:val="22"/>
        </w:rPr>
        <w:tab/>
        <w:t>:</w:t>
      </w:r>
      <w:r w:rsidRPr="00AC5FEB">
        <w:rPr>
          <w:rFonts w:ascii="Book Antiqua" w:hAnsi="Book Antiqua"/>
          <w:sz w:val="22"/>
          <w:szCs w:val="22"/>
        </w:rPr>
        <w:tab/>
      </w:r>
      <w:r w:rsidR="0006121A">
        <w:rPr>
          <w:rFonts w:ascii="Book Antiqua" w:hAnsi="Book Antiqua"/>
          <w:sz w:val="22"/>
          <w:szCs w:val="22"/>
        </w:rPr>
        <w:t xml:space="preserve">From </w:t>
      </w:r>
      <w:proofErr w:type="gramStart"/>
      <w:r w:rsidR="0006121A">
        <w:rPr>
          <w:rFonts w:ascii="Book Antiqua" w:hAnsi="Book Antiqua"/>
          <w:sz w:val="22"/>
          <w:szCs w:val="22"/>
        </w:rPr>
        <w:t xml:space="preserve">April </w:t>
      </w:r>
      <w:r>
        <w:rPr>
          <w:rFonts w:ascii="Book Antiqua" w:hAnsi="Book Antiqua"/>
          <w:sz w:val="22"/>
          <w:szCs w:val="22"/>
        </w:rPr>
        <w:t xml:space="preserve"> </w:t>
      </w:r>
      <w:r w:rsidRPr="00AC5FEB">
        <w:rPr>
          <w:rFonts w:ascii="Book Antiqua" w:hAnsi="Book Antiqua"/>
          <w:sz w:val="22"/>
          <w:szCs w:val="22"/>
        </w:rPr>
        <w:t>20</w:t>
      </w:r>
      <w:r>
        <w:rPr>
          <w:rFonts w:ascii="Book Antiqua" w:hAnsi="Book Antiqua"/>
          <w:sz w:val="22"/>
          <w:szCs w:val="22"/>
        </w:rPr>
        <w:t>11</w:t>
      </w:r>
      <w:proofErr w:type="gramEnd"/>
      <w:r w:rsidR="0006121A">
        <w:rPr>
          <w:rFonts w:ascii="Book Antiqua" w:hAnsi="Book Antiqua"/>
          <w:sz w:val="22"/>
          <w:szCs w:val="22"/>
        </w:rPr>
        <w:t xml:space="preserve">   to  </w:t>
      </w:r>
      <w:r w:rsidRPr="00AC5FEB">
        <w:rPr>
          <w:rFonts w:ascii="Book Antiqua" w:hAnsi="Book Antiqua"/>
          <w:sz w:val="22"/>
          <w:szCs w:val="22"/>
        </w:rPr>
        <w:t xml:space="preserve"> </w:t>
      </w:r>
      <w:r w:rsidR="0006121A">
        <w:rPr>
          <w:rFonts w:ascii="Book Antiqua" w:hAnsi="Book Antiqua"/>
          <w:sz w:val="22"/>
          <w:szCs w:val="22"/>
        </w:rPr>
        <w:t>Oct 2012</w:t>
      </w:r>
    </w:p>
    <w:p w:rsidR="00032052" w:rsidRPr="00AC5FEB" w:rsidRDefault="00032052" w:rsidP="00032052">
      <w:pPr>
        <w:pStyle w:val="PlainText"/>
        <w:rPr>
          <w:rFonts w:ascii="Book Antiqua" w:hAnsi="Book Antiqua"/>
          <w:sz w:val="22"/>
          <w:szCs w:val="22"/>
        </w:rPr>
      </w:pPr>
    </w:p>
    <w:p w:rsidR="00032052" w:rsidRPr="00AC5FEB" w:rsidRDefault="00032052" w:rsidP="00032052">
      <w:pPr>
        <w:pStyle w:val="PlainText"/>
        <w:rPr>
          <w:rFonts w:ascii="Book Antiqua" w:hAnsi="Book Antiqua"/>
          <w:sz w:val="22"/>
          <w:szCs w:val="22"/>
        </w:rPr>
      </w:pPr>
      <w:r w:rsidRPr="00AC5FEB">
        <w:rPr>
          <w:rFonts w:ascii="Book Antiqua" w:hAnsi="Book Antiqua"/>
          <w:sz w:val="22"/>
          <w:szCs w:val="22"/>
        </w:rPr>
        <w:t>Employer</w:t>
      </w:r>
      <w:r w:rsidRPr="00AC5FEB">
        <w:rPr>
          <w:rFonts w:ascii="Book Antiqua" w:hAnsi="Book Antiqua"/>
          <w:sz w:val="22"/>
          <w:szCs w:val="22"/>
        </w:rPr>
        <w:tab/>
        <w:t>:</w:t>
      </w:r>
      <w:r w:rsidRPr="00AC5FEB">
        <w:rPr>
          <w:rFonts w:ascii="Book Antiqua" w:hAnsi="Book Antiqua"/>
          <w:sz w:val="22"/>
          <w:szCs w:val="22"/>
        </w:rPr>
        <w:tab/>
      </w:r>
      <w:proofErr w:type="gramStart"/>
      <w:r>
        <w:rPr>
          <w:rFonts w:ascii="Book Antiqua" w:hAnsi="Book Antiqua"/>
          <w:sz w:val="22"/>
          <w:szCs w:val="22"/>
        </w:rPr>
        <w:t>GECO  MECHANICAL</w:t>
      </w:r>
      <w:proofErr w:type="gramEnd"/>
      <w:r>
        <w:rPr>
          <w:rFonts w:ascii="Book Antiqua" w:hAnsi="Book Antiqua"/>
          <w:sz w:val="22"/>
          <w:szCs w:val="22"/>
        </w:rPr>
        <w:t xml:space="preserve"> &amp; ELECTRICAL CO. LTD.</w:t>
      </w:r>
      <w:r w:rsidR="00F9388F">
        <w:rPr>
          <w:rFonts w:ascii="Book Antiqua" w:hAnsi="Book Antiqua"/>
          <w:sz w:val="22"/>
          <w:szCs w:val="22"/>
        </w:rPr>
        <w:t xml:space="preserve"> (Al </w:t>
      </w:r>
      <w:proofErr w:type="spellStart"/>
      <w:r w:rsidR="00F9388F">
        <w:rPr>
          <w:rFonts w:ascii="Book Antiqua" w:hAnsi="Book Antiqua"/>
          <w:sz w:val="22"/>
          <w:szCs w:val="22"/>
        </w:rPr>
        <w:t>Batha</w:t>
      </w:r>
      <w:proofErr w:type="spellEnd"/>
      <w:r w:rsidR="00F9388F">
        <w:rPr>
          <w:rFonts w:ascii="Book Antiqua" w:hAnsi="Book Antiqua"/>
          <w:sz w:val="22"/>
          <w:szCs w:val="22"/>
        </w:rPr>
        <w:t xml:space="preserve"> </w:t>
      </w:r>
      <w:proofErr w:type="spellStart"/>
      <w:r w:rsidR="00F9388F">
        <w:rPr>
          <w:rFonts w:ascii="Book Antiqua" w:hAnsi="Book Antiqua"/>
          <w:sz w:val="22"/>
          <w:szCs w:val="22"/>
        </w:rPr>
        <w:t>Gruop</w:t>
      </w:r>
      <w:proofErr w:type="spellEnd"/>
      <w:r w:rsidR="00F9388F">
        <w:rPr>
          <w:rFonts w:ascii="Book Antiqua" w:hAnsi="Book Antiqua"/>
          <w:sz w:val="22"/>
          <w:szCs w:val="22"/>
        </w:rPr>
        <w:t xml:space="preserve">, </w:t>
      </w:r>
      <w:proofErr w:type="spellStart"/>
      <w:r w:rsidR="00F9388F">
        <w:rPr>
          <w:rFonts w:ascii="Book Antiqua" w:hAnsi="Book Antiqua"/>
          <w:sz w:val="22"/>
          <w:szCs w:val="22"/>
        </w:rPr>
        <w:t>Shj</w:t>
      </w:r>
      <w:proofErr w:type="spellEnd"/>
      <w:r w:rsidR="00F9388F">
        <w:rPr>
          <w:rFonts w:ascii="Book Antiqua" w:hAnsi="Book Antiqua"/>
          <w:sz w:val="22"/>
          <w:szCs w:val="22"/>
        </w:rPr>
        <w:t xml:space="preserve">.)  </w:t>
      </w:r>
    </w:p>
    <w:p w:rsidR="007B18C1" w:rsidRDefault="00F9388F" w:rsidP="00032052">
      <w:pPr>
        <w:pStyle w:val="PlainText"/>
        <w:ind w:left="2160"/>
        <w:rPr>
          <w:rFonts w:ascii="Book Antiqua" w:hAnsi="Book Antiqua"/>
          <w:sz w:val="22"/>
          <w:szCs w:val="22"/>
        </w:rPr>
      </w:pPr>
      <w:r>
        <w:rPr>
          <w:rFonts w:ascii="Book Antiqua" w:hAnsi="Book Antiqua"/>
          <w:sz w:val="22"/>
          <w:szCs w:val="22"/>
        </w:rPr>
        <w:t>A r</w:t>
      </w:r>
      <w:r w:rsidR="007B18C1">
        <w:rPr>
          <w:rFonts w:ascii="Book Antiqua" w:hAnsi="Book Antiqua"/>
          <w:sz w:val="22"/>
          <w:szCs w:val="22"/>
        </w:rPr>
        <w:t>eputed and one of the oldest MEP companies in the region. Main business are MEP Construction, Erection of Power Stations/ Substations, cabling and SCADA Systems</w:t>
      </w:r>
      <w:proofErr w:type="gramStart"/>
      <w:r w:rsidR="007B18C1">
        <w:rPr>
          <w:rFonts w:ascii="Book Antiqua" w:hAnsi="Book Antiqua"/>
          <w:sz w:val="22"/>
          <w:szCs w:val="22"/>
        </w:rPr>
        <w:t>,  Facilities</w:t>
      </w:r>
      <w:proofErr w:type="gramEnd"/>
      <w:r w:rsidR="007B18C1">
        <w:rPr>
          <w:rFonts w:ascii="Book Antiqua" w:hAnsi="Book Antiqua"/>
          <w:sz w:val="22"/>
          <w:szCs w:val="22"/>
        </w:rPr>
        <w:t xml:space="preserve"> Management and Fire &amp; Safety business.</w:t>
      </w:r>
    </w:p>
    <w:p w:rsidR="00032052" w:rsidRPr="00AC5FEB" w:rsidRDefault="00032052" w:rsidP="00032052">
      <w:pPr>
        <w:pStyle w:val="PlainText"/>
        <w:ind w:left="2160"/>
        <w:rPr>
          <w:rFonts w:ascii="Book Antiqua" w:hAnsi="Book Antiqua"/>
          <w:sz w:val="22"/>
          <w:szCs w:val="22"/>
        </w:rPr>
      </w:pPr>
      <w:r>
        <w:rPr>
          <w:rFonts w:ascii="Book Antiqua" w:hAnsi="Book Antiqua"/>
          <w:sz w:val="22"/>
          <w:szCs w:val="22"/>
        </w:rPr>
        <w:t xml:space="preserve">   </w:t>
      </w:r>
    </w:p>
    <w:p w:rsidR="00032052" w:rsidRPr="00AC5FEB" w:rsidRDefault="00032052" w:rsidP="00032052">
      <w:pPr>
        <w:pStyle w:val="PlainText"/>
        <w:ind w:left="2160"/>
        <w:rPr>
          <w:rFonts w:ascii="Book Antiqua" w:hAnsi="Book Antiqua"/>
          <w:sz w:val="22"/>
          <w:szCs w:val="22"/>
        </w:rPr>
      </w:pPr>
      <w:r w:rsidRPr="00AC5FEB">
        <w:rPr>
          <w:rFonts w:ascii="Book Antiqua" w:hAnsi="Book Antiqua"/>
          <w:sz w:val="22"/>
          <w:szCs w:val="22"/>
        </w:rPr>
        <w:t xml:space="preserve">Operations </w:t>
      </w:r>
      <w:r w:rsidR="007B18C1">
        <w:rPr>
          <w:rFonts w:ascii="Book Antiqua" w:hAnsi="Book Antiqua"/>
          <w:sz w:val="22"/>
          <w:szCs w:val="22"/>
        </w:rPr>
        <w:t>in Sharjah,</w:t>
      </w:r>
      <w:r w:rsidRPr="00AC5FEB">
        <w:rPr>
          <w:rFonts w:ascii="Book Antiqua" w:hAnsi="Book Antiqua"/>
          <w:sz w:val="22"/>
          <w:szCs w:val="22"/>
        </w:rPr>
        <w:t xml:space="preserve"> </w:t>
      </w:r>
      <w:r w:rsidR="007B18C1">
        <w:rPr>
          <w:rFonts w:ascii="Book Antiqua" w:hAnsi="Book Antiqua"/>
          <w:sz w:val="22"/>
          <w:szCs w:val="22"/>
        </w:rPr>
        <w:t xml:space="preserve">Dubai, Abu Dhabi and </w:t>
      </w:r>
      <w:proofErr w:type="spellStart"/>
      <w:r w:rsidR="007B18C1">
        <w:rPr>
          <w:rFonts w:ascii="Book Antiqua" w:hAnsi="Book Antiqua"/>
          <w:sz w:val="22"/>
          <w:szCs w:val="22"/>
        </w:rPr>
        <w:t>Northen</w:t>
      </w:r>
      <w:proofErr w:type="spellEnd"/>
      <w:r w:rsidR="007B18C1">
        <w:rPr>
          <w:rFonts w:ascii="Book Antiqua" w:hAnsi="Book Antiqua"/>
          <w:sz w:val="22"/>
          <w:szCs w:val="22"/>
        </w:rPr>
        <w:t xml:space="preserve"> </w:t>
      </w:r>
      <w:proofErr w:type="gramStart"/>
      <w:r w:rsidR="007B18C1">
        <w:rPr>
          <w:rFonts w:ascii="Book Antiqua" w:hAnsi="Book Antiqua"/>
          <w:sz w:val="22"/>
          <w:szCs w:val="22"/>
        </w:rPr>
        <w:t xml:space="preserve">Emirates </w:t>
      </w:r>
      <w:r w:rsidRPr="00AC5FEB">
        <w:rPr>
          <w:rFonts w:ascii="Book Antiqua" w:hAnsi="Book Antiqua"/>
          <w:sz w:val="22"/>
          <w:szCs w:val="22"/>
        </w:rPr>
        <w:cr/>
        <w:t>Yearly</w:t>
      </w:r>
      <w:proofErr w:type="gramEnd"/>
      <w:r w:rsidRPr="00AC5FEB">
        <w:rPr>
          <w:rFonts w:ascii="Book Antiqua" w:hAnsi="Book Antiqua"/>
          <w:sz w:val="22"/>
          <w:szCs w:val="22"/>
        </w:rPr>
        <w:t xml:space="preserve"> Turnover </w:t>
      </w:r>
      <w:r w:rsidRPr="00AC5FEB">
        <w:rPr>
          <w:rFonts w:ascii="Book Antiqua" w:hAnsi="Book Antiqua"/>
          <w:sz w:val="22"/>
          <w:szCs w:val="22"/>
        </w:rPr>
        <w:tab/>
        <w:t xml:space="preserve">        :   </w:t>
      </w:r>
      <w:r w:rsidR="00F9388F">
        <w:rPr>
          <w:rFonts w:ascii="Book Antiqua" w:hAnsi="Book Antiqua"/>
          <w:sz w:val="22"/>
          <w:szCs w:val="22"/>
        </w:rPr>
        <w:t>AED 40</w:t>
      </w:r>
      <w:r w:rsidRPr="00AC5FEB">
        <w:rPr>
          <w:rFonts w:ascii="Book Antiqua" w:hAnsi="Book Antiqua"/>
          <w:sz w:val="22"/>
          <w:szCs w:val="22"/>
        </w:rPr>
        <w:t xml:space="preserve">0 Million </w:t>
      </w:r>
    </w:p>
    <w:p w:rsidR="00032052" w:rsidRPr="00AC5FEB" w:rsidRDefault="00032052" w:rsidP="00032052">
      <w:pPr>
        <w:pStyle w:val="PlainText"/>
        <w:tabs>
          <w:tab w:val="left" w:pos="2880"/>
          <w:tab w:val="left" w:pos="5220"/>
          <w:tab w:val="left" w:pos="5580"/>
        </w:tabs>
        <w:ind w:left="4320" w:hanging="2160"/>
        <w:rPr>
          <w:rFonts w:ascii="Book Antiqua" w:hAnsi="Book Antiqua"/>
          <w:sz w:val="22"/>
          <w:szCs w:val="22"/>
        </w:rPr>
      </w:pPr>
      <w:r w:rsidRPr="00AC5FEB">
        <w:rPr>
          <w:rFonts w:ascii="Book Antiqua" w:hAnsi="Book Antiqua"/>
          <w:i/>
          <w:sz w:val="22"/>
          <w:szCs w:val="22"/>
        </w:rPr>
        <w:t xml:space="preserve">  </w:t>
      </w:r>
    </w:p>
    <w:p w:rsidR="00032052" w:rsidRDefault="00032052" w:rsidP="007F1A30">
      <w:pPr>
        <w:pStyle w:val="PlainText"/>
        <w:rPr>
          <w:rFonts w:ascii="Book Antiqua" w:hAnsi="Book Antiqua"/>
          <w:sz w:val="22"/>
          <w:szCs w:val="22"/>
        </w:rPr>
      </w:pPr>
    </w:p>
    <w:p w:rsidR="00032052" w:rsidRPr="00F9388F" w:rsidRDefault="00F9388F" w:rsidP="007F1A30">
      <w:pPr>
        <w:pStyle w:val="PlainText"/>
        <w:rPr>
          <w:rFonts w:ascii="Book Antiqua" w:hAnsi="Book Antiqua"/>
          <w:b/>
          <w:sz w:val="22"/>
          <w:szCs w:val="22"/>
          <w:u w:val="single"/>
        </w:rPr>
      </w:pPr>
      <w:r w:rsidRPr="00F9388F">
        <w:rPr>
          <w:rFonts w:ascii="Book Antiqua" w:hAnsi="Book Antiqua"/>
          <w:b/>
          <w:sz w:val="22"/>
          <w:szCs w:val="22"/>
          <w:u w:val="single"/>
        </w:rPr>
        <w:t xml:space="preserve">Job </w:t>
      </w:r>
      <w:proofErr w:type="gramStart"/>
      <w:r w:rsidRPr="00F9388F">
        <w:rPr>
          <w:rFonts w:ascii="Book Antiqua" w:hAnsi="Book Antiqua"/>
          <w:b/>
          <w:sz w:val="22"/>
          <w:szCs w:val="22"/>
          <w:u w:val="single"/>
        </w:rPr>
        <w:t>Responsibilities :</w:t>
      </w:r>
      <w:proofErr w:type="gramEnd"/>
      <w:r w:rsidRPr="00F9388F">
        <w:rPr>
          <w:rFonts w:ascii="Book Antiqua" w:hAnsi="Book Antiqua"/>
          <w:b/>
          <w:sz w:val="22"/>
          <w:szCs w:val="22"/>
          <w:u w:val="single"/>
        </w:rPr>
        <w:t xml:space="preserve"> </w:t>
      </w:r>
    </w:p>
    <w:p w:rsidR="00F9388F" w:rsidRDefault="00F9388F" w:rsidP="007F1A30">
      <w:pPr>
        <w:pStyle w:val="PlainText"/>
        <w:rPr>
          <w:rFonts w:ascii="Book Antiqua" w:hAnsi="Book Antiqua"/>
          <w:sz w:val="22"/>
          <w:szCs w:val="22"/>
        </w:rPr>
      </w:pPr>
    </w:p>
    <w:p w:rsidR="00F9388F" w:rsidRDefault="00F9388F" w:rsidP="00E9285D">
      <w:pPr>
        <w:pStyle w:val="PlainText"/>
        <w:numPr>
          <w:ilvl w:val="0"/>
          <w:numId w:val="16"/>
        </w:numPr>
        <w:rPr>
          <w:rFonts w:ascii="Book Antiqua" w:hAnsi="Book Antiqua"/>
          <w:color w:val="444444"/>
          <w:sz w:val="22"/>
          <w:szCs w:val="22"/>
        </w:rPr>
      </w:pPr>
      <w:r w:rsidRPr="00AC5FEB">
        <w:rPr>
          <w:rFonts w:ascii="Book Antiqua" w:hAnsi="Book Antiqua"/>
          <w:color w:val="444444"/>
          <w:sz w:val="22"/>
          <w:szCs w:val="22"/>
        </w:rPr>
        <w:t>Provide strategic, proactive and forward looking financial &amp; investment plans aligned to the organization’s strategic goals for growth &amp; profitability</w:t>
      </w:r>
    </w:p>
    <w:p w:rsidR="00E9285D" w:rsidRDefault="00F9388F" w:rsidP="00E9285D">
      <w:pPr>
        <w:pStyle w:val="PlainText"/>
        <w:numPr>
          <w:ilvl w:val="0"/>
          <w:numId w:val="16"/>
        </w:numPr>
        <w:rPr>
          <w:rFonts w:ascii="Book Antiqua" w:hAnsi="Book Antiqua"/>
          <w:sz w:val="22"/>
          <w:szCs w:val="22"/>
        </w:rPr>
      </w:pPr>
      <w:r>
        <w:rPr>
          <w:rFonts w:ascii="Book Antiqua" w:hAnsi="Book Antiqua"/>
          <w:color w:val="444444"/>
          <w:sz w:val="22"/>
          <w:szCs w:val="22"/>
        </w:rPr>
        <w:t xml:space="preserve">Financially </w:t>
      </w:r>
      <w:r w:rsidR="00E9285D">
        <w:rPr>
          <w:rFonts w:ascii="Book Antiqua" w:hAnsi="Book Antiqua"/>
          <w:color w:val="444444"/>
          <w:sz w:val="22"/>
          <w:szCs w:val="22"/>
        </w:rPr>
        <w:t xml:space="preserve">direct, plan, </w:t>
      </w:r>
      <w:r>
        <w:rPr>
          <w:rFonts w:ascii="Book Antiqua" w:hAnsi="Book Antiqua"/>
          <w:color w:val="444444"/>
          <w:sz w:val="22"/>
          <w:szCs w:val="22"/>
        </w:rPr>
        <w:t>control and monitor operations</w:t>
      </w:r>
      <w:r>
        <w:rPr>
          <w:rFonts w:ascii="Book Antiqua" w:hAnsi="Book Antiqua"/>
          <w:sz w:val="22"/>
          <w:szCs w:val="22"/>
        </w:rPr>
        <w:t xml:space="preserve"> of Four </w:t>
      </w:r>
      <w:proofErr w:type="gramStart"/>
      <w:r>
        <w:rPr>
          <w:rFonts w:ascii="Book Antiqua" w:hAnsi="Book Antiqua"/>
          <w:sz w:val="22"/>
          <w:szCs w:val="22"/>
        </w:rPr>
        <w:t>Divisions :</w:t>
      </w:r>
      <w:proofErr w:type="gramEnd"/>
      <w:r>
        <w:rPr>
          <w:rFonts w:ascii="Book Antiqua" w:hAnsi="Book Antiqua"/>
          <w:sz w:val="22"/>
          <w:szCs w:val="22"/>
        </w:rPr>
        <w:t xml:space="preserve">  MEP, Power, Facilities Management and Fire &amp; Safety.</w:t>
      </w:r>
    </w:p>
    <w:p w:rsidR="002E3F72" w:rsidRDefault="002E3F72" w:rsidP="00E9285D">
      <w:pPr>
        <w:pStyle w:val="PlainText"/>
        <w:numPr>
          <w:ilvl w:val="0"/>
          <w:numId w:val="16"/>
        </w:numPr>
        <w:rPr>
          <w:rFonts w:ascii="Book Antiqua" w:hAnsi="Book Antiqua"/>
          <w:color w:val="444444"/>
          <w:sz w:val="22"/>
          <w:szCs w:val="22"/>
        </w:rPr>
      </w:pPr>
      <w:r>
        <w:rPr>
          <w:rFonts w:ascii="Book Antiqua" w:hAnsi="Book Antiqua"/>
          <w:color w:val="444444"/>
          <w:sz w:val="22"/>
          <w:szCs w:val="22"/>
        </w:rPr>
        <w:t>Team building  in Finance, Procurement, I.T. and workshop for all four divisions</w:t>
      </w:r>
    </w:p>
    <w:p w:rsidR="00E9285D" w:rsidRDefault="00F9388F" w:rsidP="00E9285D">
      <w:pPr>
        <w:pStyle w:val="PlainText"/>
        <w:numPr>
          <w:ilvl w:val="0"/>
          <w:numId w:val="16"/>
        </w:numPr>
        <w:rPr>
          <w:rFonts w:ascii="Book Antiqua" w:hAnsi="Book Antiqua"/>
          <w:color w:val="444444"/>
          <w:sz w:val="22"/>
          <w:szCs w:val="22"/>
        </w:rPr>
      </w:pPr>
      <w:r w:rsidRPr="00AC5FEB">
        <w:rPr>
          <w:rFonts w:ascii="Book Antiqua" w:hAnsi="Book Antiqua"/>
          <w:color w:val="444444"/>
          <w:sz w:val="22"/>
          <w:szCs w:val="22"/>
        </w:rPr>
        <w:t xml:space="preserve">Develop and direct the implementation of </w:t>
      </w:r>
      <w:r w:rsidR="00E9285D">
        <w:rPr>
          <w:rFonts w:ascii="Book Antiqua" w:hAnsi="Book Antiqua"/>
          <w:color w:val="444444"/>
          <w:sz w:val="22"/>
          <w:szCs w:val="22"/>
        </w:rPr>
        <w:t>Operational and Strategic Plans</w:t>
      </w:r>
      <w:r>
        <w:rPr>
          <w:rFonts w:ascii="Book Antiqua" w:hAnsi="Book Antiqua"/>
          <w:color w:val="444444"/>
          <w:sz w:val="22"/>
          <w:szCs w:val="22"/>
        </w:rPr>
        <w:t>.</w:t>
      </w:r>
    </w:p>
    <w:p w:rsidR="0052247F" w:rsidRDefault="00E9285D" w:rsidP="00E9285D">
      <w:pPr>
        <w:pStyle w:val="PlainText"/>
        <w:numPr>
          <w:ilvl w:val="0"/>
          <w:numId w:val="16"/>
        </w:numPr>
        <w:rPr>
          <w:rFonts w:ascii="Book Antiqua" w:hAnsi="Book Antiqua"/>
          <w:color w:val="444444"/>
          <w:sz w:val="22"/>
          <w:szCs w:val="22"/>
        </w:rPr>
      </w:pPr>
      <w:r>
        <w:rPr>
          <w:rFonts w:ascii="Book Antiqua" w:hAnsi="Book Antiqua"/>
          <w:color w:val="444444"/>
          <w:sz w:val="22"/>
          <w:szCs w:val="22"/>
        </w:rPr>
        <w:t xml:space="preserve">Design, implement and ensure that a proper budgeting and cost controlling system is in place where by each Project /Job is tracked closely and ensure that deviations and reported, adequate </w:t>
      </w:r>
      <w:r w:rsidR="0052247F">
        <w:rPr>
          <w:rFonts w:ascii="Book Antiqua" w:hAnsi="Book Antiqua"/>
          <w:color w:val="444444"/>
          <w:sz w:val="22"/>
          <w:szCs w:val="22"/>
        </w:rPr>
        <w:t xml:space="preserve">timely </w:t>
      </w:r>
      <w:r>
        <w:rPr>
          <w:rFonts w:ascii="Book Antiqua" w:hAnsi="Book Antiqua"/>
          <w:color w:val="444444"/>
          <w:sz w:val="22"/>
          <w:szCs w:val="22"/>
        </w:rPr>
        <w:t>counter measures a</w:t>
      </w:r>
      <w:r w:rsidR="0052247F">
        <w:rPr>
          <w:rFonts w:ascii="Book Antiqua" w:hAnsi="Book Antiqua"/>
          <w:color w:val="444444"/>
          <w:sz w:val="22"/>
          <w:szCs w:val="22"/>
        </w:rPr>
        <w:t>re taken to mitigate any possible loss or setback from the projected/ budgeted numbers.</w:t>
      </w:r>
    </w:p>
    <w:p w:rsidR="0052247F" w:rsidRDefault="0052247F" w:rsidP="00E9285D">
      <w:pPr>
        <w:pStyle w:val="PlainText"/>
        <w:numPr>
          <w:ilvl w:val="0"/>
          <w:numId w:val="16"/>
        </w:numPr>
        <w:rPr>
          <w:rFonts w:ascii="Book Antiqua" w:hAnsi="Book Antiqua"/>
          <w:color w:val="444444"/>
          <w:sz w:val="22"/>
          <w:szCs w:val="22"/>
        </w:rPr>
      </w:pPr>
      <w:r>
        <w:rPr>
          <w:rFonts w:ascii="Book Antiqua" w:hAnsi="Book Antiqua"/>
          <w:color w:val="444444"/>
          <w:sz w:val="22"/>
          <w:szCs w:val="22"/>
        </w:rPr>
        <w:t>Arrange funds for the operations and investments. Develop relationship with new Banks and arrange for alternative source of funds.</w:t>
      </w:r>
    </w:p>
    <w:p w:rsidR="0052247F" w:rsidRDefault="0052247F" w:rsidP="0052247F">
      <w:pPr>
        <w:pStyle w:val="PlainText"/>
        <w:numPr>
          <w:ilvl w:val="0"/>
          <w:numId w:val="16"/>
        </w:numPr>
        <w:rPr>
          <w:rFonts w:ascii="Book Antiqua" w:hAnsi="Book Antiqua"/>
          <w:color w:val="444444"/>
          <w:sz w:val="22"/>
          <w:szCs w:val="22"/>
        </w:rPr>
      </w:pPr>
      <w:r w:rsidRPr="0052247F">
        <w:rPr>
          <w:rFonts w:ascii="Book Antiqua" w:hAnsi="Book Antiqua"/>
          <w:color w:val="444444"/>
          <w:sz w:val="22"/>
          <w:szCs w:val="22"/>
        </w:rPr>
        <w:t xml:space="preserve">Ensure that company’s assets are properly </w:t>
      </w:r>
      <w:r>
        <w:rPr>
          <w:rFonts w:ascii="Book Antiqua" w:hAnsi="Book Antiqua"/>
          <w:color w:val="444444"/>
          <w:sz w:val="22"/>
          <w:szCs w:val="22"/>
        </w:rPr>
        <w:t xml:space="preserve">accounted, </w:t>
      </w:r>
      <w:r w:rsidRPr="0052247F">
        <w:rPr>
          <w:rFonts w:ascii="Book Antiqua" w:hAnsi="Book Antiqua"/>
          <w:color w:val="444444"/>
          <w:sz w:val="22"/>
          <w:szCs w:val="22"/>
        </w:rPr>
        <w:t>secured</w:t>
      </w:r>
      <w:r>
        <w:rPr>
          <w:rFonts w:ascii="Book Antiqua" w:hAnsi="Book Antiqua"/>
          <w:color w:val="444444"/>
          <w:sz w:val="22"/>
          <w:szCs w:val="22"/>
        </w:rPr>
        <w:t>, insured and physically counted at regular intervals</w:t>
      </w:r>
      <w:r w:rsidRPr="0052247F">
        <w:rPr>
          <w:rFonts w:ascii="Book Antiqua" w:hAnsi="Book Antiqua"/>
          <w:color w:val="444444"/>
          <w:sz w:val="22"/>
          <w:szCs w:val="22"/>
        </w:rPr>
        <w:t>.</w:t>
      </w:r>
    </w:p>
    <w:p w:rsidR="0052247F" w:rsidRDefault="0052247F" w:rsidP="0052247F">
      <w:pPr>
        <w:pStyle w:val="PlainText"/>
        <w:numPr>
          <w:ilvl w:val="0"/>
          <w:numId w:val="16"/>
        </w:numPr>
        <w:rPr>
          <w:rFonts w:ascii="Book Antiqua" w:hAnsi="Book Antiqua"/>
          <w:color w:val="444444"/>
          <w:sz w:val="22"/>
          <w:szCs w:val="22"/>
        </w:rPr>
      </w:pPr>
      <w:r>
        <w:rPr>
          <w:rFonts w:ascii="Book Antiqua" w:hAnsi="Book Antiqua"/>
          <w:color w:val="444444"/>
          <w:sz w:val="22"/>
          <w:szCs w:val="22"/>
        </w:rPr>
        <w:t xml:space="preserve">Ensure that Company is not exposed to market fluctuations of Forex and Metal.  Take proper hedging positions.   </w:t>
      </w:r>
    </w:p>
    <w:p w:rsidR="0052247F" w:rsidRDefault="0052247F" w:rsidP="0052247F">
      <w:pPr>
        <w:pStyle w:val="PlainText"/>
        <w:numPr>
          <w:ilvl w:val="0"/>
          <w:numId w:val="16"/>
        </w:numPr>
        <w:rPr>
          <w:rFonts w:ascii="Book Antiqua" w:hAnsi="Book Antiqua"/>
          <w:color w:val="444444"/>
          <w:sz w:val="22"/>
          <w:szCs w:val="22"/>
        </w:rPr>
      </w:pPr>
      <w:r>
        <w:rPr>
          <w:rFonts w:ascii="Book Antiqua" w:hAnsi="Book Antiqua"/>
          <w:color w:val="444444"/>
          <w:sz w:val="22"/>
          <w:szCs w:val="22"/>
        </w:rPr>
        <w:t>Ensure that Procurement Department is functioning in accordance with company’s policies and the company is getting the best market rates at best terms and conditions.</w:t>
      </w:r>
    </w:p>
    <w:p w:rsidR="0052247F" w:rsidRDefault="0052247F" w:rsidP="0052247F">
      <w:pPr>
        <w:pStyle w:val="PlainText"/>
        <w:numPr>
          <w:ilvl w:val="0"/>
          <w:numId w:val="16"/>
        </w:numPr>
        <w:rPr>
          <w:rFonts w:ascii="Book Antiqua" w:hAnsi="Book Antiqua"/>
          <w:color w:val="444444"/>
          <w:sz w:val="22"/>
          <w:szCs w:val="22"/>
        </w:rPr>
      </w:pPr>
      <w:r>
        <w:rPr>
          <w:rFonts w:ascii="Book Antiqua" w:hAnsi="Book Antiqua"/>
          <w:color w:val="444444"/>
          <w:sz w:val="22"/>
          <w:szCs w:val="22"/>
        </w:rPr>
        <w:lastRenderedPageBreak/>
        <w:t>Ensure that Transport Department is optimally invested in Company Vehicles and see how best they can be used.</w:t>
      </w:r>
    </w:p>
    <w:p w:rsidR="0052247F" w:rsidRDefault="0052247F" w:rsidP="0052247F">
      <w:pPr>
        <w:pStyle w:val="PlainText"/>
        <w:numPr>
          <w:ilvl w:val="0"/>
          <w:numId w:val="16"/>
        </w:numPr>
        <w:rPr>
          <w:rFonts w:ascii="Book Antiqua" w:hAnsi="Book Antiqua"/>
          <w:color w:val="444444"/>
          <w:sz w:val="22"/>
          <w:szCs w:val="22"/>
        </w:rPr>
      </w:pPr>
      <w:r>
        <w:rPr>
          <w:rFonts w:ascii="Book Antiqua" w:hAnsi="Book Antiqua"/>
          <w:color w:val="444444"/>
          <w:sz w:val="22"/>
          <w:szCs w:val="22"/>
        </w:rPr>
        <w:t>Ensure company’s stores are properly accounted, managed with optimal inventory and proper internal control measures are taken care of</w:t>
      </w:r>
      <w:r w:rsidR="000F3622">
        <w:rPr>
          <w:rFonts w:ascii="Book Antiqua" w:hAnsi="Book Antiqua"/>
          <w:color w:val="444444"/>
          <w:sz w:val="22"/>
          <w:szCs w:val="22"/>
        </w:rPr>
        <w:t xml:space="preserve"> which includes surprise checks , scrap sale procedures, movement of stock between sites and upkeep of physical stock at Central warehouse and at various sites. </w:t>
      </w:r>
    </w:p>
    <w:p w:rsidR="000F3622" w:rsidRPr="000F3622" w:rsidRDefault="00F9388F" w:rsidP="00F9388F">
      <w:pPr>
        <w:pStyle w:val="PlainText"/>
        <w:numPr>
          <w:ilvl w:val="0"/>
          <w:numId w:val="16"/>
        </w:numPr>
        <w:rPr>
          <w:rFonts w:ascii="Book Antiqua" w:hAnsi="Book Antiqua"/>
          <w:sz w:val="22"/>
          <w:szCs w:val="22"/>
        </w:rPr>
      </w:pPr>
      <w:r w:rsidRPr="000F3622">
        <w:rPr>
          <w:rFonts w:ascii="Book Antiqua" w:hAnsi="Book Antiqua"/>
          <w:color w:val="444444"/>
          <w:sz w:val="22"/>
          <w:szCs w:val="22"/>
        </w:rPr>
        <w:t xml:space="preserve">Interact with other managers </w:t>
      </w:r>
      <w:r w:rsidR="000F3622">
        <w:rPr>
          <w:rFonts w:ascii="Book Antiqua" w:hAnsi="Book Antiqua"/>
          <w:color w:val="444444"/>
          <w:sz w:val="22"/>
          <w:szCs w:val="22"/>
        </w:rPr>
        <w:t xml:space="preserve">i.e. Procurement Manager, IT Manager </w:t>
      </w:r>
      <w:proofErr w:type="gramStart"/>
      <w:r w:rsidR="000F3622">
        <w:rPr>
          <w:rFonts w:ascii="Book Antiqua" w:hAnsi="Book Antiqua"/>
          <w:color w:val="444444"/>
          <w:sz w:val="22"/>
          <w:szCs w:val="22"/>
        </w:rPr>
        <w:t>and  Transport</w:t>
      </w:r>
      <w:proofErr w:type="gramEnd"/>
      <w:r w:rsidR="000F3622">
        <w:rPr>
          <w:rFonts w:ascii="Book Antiqua" w:hAnsi="Book Antiqua"/>
          <w:color w:val="444444"/>
          <w:sz w:val="22"/>
          <w:szCs w:val="22"/>
        </w:rPr>
        <w:t xml:space="preserve"> Manager </w:t>
      </w:r>
      <w:r w:rsidRPr="000F3622">
        <w:rPr>
          <w:rFonts w:ascii="Book Antiqua" w:hAnsi="Book Antiqua"/>
          <w:color w:val="444444"/>
          <w:sz w:val="22"/>
          <w:szCs w:val="22"/>
        </w:rPr>
        <w:t>to provide consultative support to planning initiatives through finan</w:t>
      </w:r>
      <w:r w:rsidR="000F3622">
        <w:rPr>
          <w:rFonts w:ascii="Book Antiqua" w:hAnsi="Book Antiqua"/>
          <w:color w:val="444444"/>
          <w:sz w:val="22"/>
          <w:szCs w:val="22"/>
        </w:rPr>
        <w:t xml:space="preserve">cial and management information </w:t>
      </w:r>
      <w:r w:rsidRPr="000F3622">
        <w:rPr>
          <w:rFonts w:ascii="Book Antiqua" w:hAnsi="Book Antiqua"/>
          <w:color w:val="444444"/>
          <w:sz w:val="22"/>
          <w:szCs w:val="22"/>
        </w:rPr>
        <w:t>analyses, reports and recommendations</w:t>
      </w:r>
      <w:r w:rsidR="000F3622">
        <w:rPr>
          <w:rFonts w:ascii="Book Antiqua" w:hAnsi="Book Antiqua"/>
          <w:color w:val="444444"/>
          <w:sz w:val="22"/>
          <w:szCs w:val="22"/>
        </w:rPr>
        <w:t>.</w:t>
      </w:r>
    </w:p>
    <w:p w:rsidR="00F9388F" w:rsidRPr="000F3622" w:rsidRDefault="00F9388F" w:rsidP="000F3622">
      <w:pPr>
        <w:pStyle w:val="PlainText"/>
        <w:ind w:left="360"/>
        <w:rPr>
          <w:rFonts w:ascii="Book Antiqua" w:hAnsi="Book Antiqua"/>
          <w:sz w:val="22"/>
          <w:szCs w:val="22"/>
        </w:rPr>
      </w:pPr>
      <w:r w:rsidRPr="000F3622">
        <w:rPr>
          <w:rFonts w:ascii="Book Antiqua" w:hAnsi="Book Antiqua"/>
          <w:color w:val="444444"/>
          <w:sz w:val="22"/>
          <w:szCs w:val="22"/>
        </w:rPr>
        <w:br/>
      </w:r>
      <w:r w:rsidRPr="000F3622">
        <w:rPr>
          <w:rFonts w:ascii="Book Antiqua" w:hAnsi="Book Antiqua"/>
          <w:sz w:val="22"/>
          <w:szCs w:val="22"/>
        </w:rPr>
        <w:t xml:space="preserve">Reporting </w:t>
      </w:r>
      <w:proofErr w:type="gramStart"/>
      <w:r w:rsidRPr="000F3622">
        <w:rPr>
          <w:rFonts w:ascii="Book Antiqua" w:hAnsi="Book Antiqua"/>
          <w:sz w:val="22"/>
          <w:szCs w:val="22"/>
        </w:rPr>
        <w:t>to  :</w:t>
      </w:r>
      <w:proofErr w:type="gramEnd"/>
      <w:r w:rsidRPr="000F3622">
        <w:rPr>
          <w:rFonts w:ascii="Book Antiqua" w:hAnsi="Book Antiqua"/>
          <w:sz w:val="22"/>
          <w:szCs w:val="22"/>
        </w:rPr>
        <w:tab/>
        <w:t xml:space="preserve"> </w:t>
      </w:r>
      <w:r w:rsidR="000F3622">
        <w:rPr>
          <w:rFonts w:ascii="Book Antiqua" w:hAnsi="Book Antiqua"/>
          <w:sz w:val="22"/>
          <w:szCs w:val="22"/>
        </w:rPr>
        <w:t>GM</w:t>
      </w:r>
    </w:p>
    <w:p w:rsidR="00F9388F" w:rsidRDefault="00F9388F" w:rsidP="007F1A30">
      <w:pPr>
        <w:pStyle w:val="PlainText"/>
        <w:rPr>
          <w:rFonts w:ascii="Book Antiqua" w:hAnsi="Book Antiqua"/>
          <w:sz w:val="22"/>
          <w:szCs w:val="22"/>
        </w:rPr>
      </w:pPr>
    </w:p>
    <w:p w:rsidR="00724E34" w:rsidRDefault="00724E34" w:rsidP="007F1A30">
      <w:pPr>
        <w:pStyle w:val="PlainText"/>
        <w:rPr>
          <w:rFonts w:ascii="Book Antiqua" w:hAnsi="Book Antiqua"/>
          <w:sz w:val="22"/>
          <w:szCs w:val="22"/>
        </w:rPr>
      </w:pPr>
    </w:p>
    <w:p w:rsidR="00F0195D" w:rsidRDefault="00F0195D" w:rsidP="007F1A30">
      <w:pPr>
        <w:pStyle w:val="PlainText"/>
        <w:rPr>
          <w:rFonts w:ascii="Book Antiqua" w:hAnsi="Book Antiqua"/>
          <w:sz w:val="22"/>
          <w:szCs w:val="22"/>
        </w:rPr>
      </w:pPr>
    </w:p>
    <w:p w:rsidR="003171E3" w:rsidRDefault="003171E3" w:rsidP="007F1A30">
      <w:pPr>
        <w:pStyle w:val="PlainText"/>
        <w:rPr>
          <w:rFonts w:ascii="Book Antiqua" w:hAnsi="Book Antiqua"/>
          <w:sz w:val="22"/>
          <w:szCs w:val="22"/>
        </w:rPr>
      </w:pPr>
    </w:p>
    <w:p w:rsidR="003171E3" w:rsidRDefault="003171E3" w:rsidP="007F1A30">
      <w:pPr>
        <w:pStyle w:val="PlainText"/>
        <w:rPr>
          <w:rFonts w:ascii="Book Antiqua" w:hAnsi="Book Antiqua"/>
          <w:sz w:val="22"/>
          <w:szCs w:val="22"/>
        </w:rPr>
      </w:pPr>
    </w:p>
    <w:p w:rsidR="003171E3" w:rsidRDefault="003171E3" w:rsidP="007F1A30">
      <w:pPr>
        <w:pStyle w:val="PlainText"/>
        <w:rPr>
          <w:rFonts w:ascii="Book Antiqua" w:hAnsi="Book Antiqua"/>
          <w:sz w:val="22"/>
          <w:szCs w:val="22"/>
        </w:rPr>
      </w:pPr>
    </w:p>
    <w:p w:rsidR="00032052" w:rsidRDefault="007B18C1" w:rsidP="007F1A30">
      <w:pPr>
        <w:pStyle w:val="PlainText"/>
        <w:rPr>
          <w:rFonts w:ascii="Book Antiqua" w:hAnsi="Book Antiqua"/>
          <w:sz w:val="22"/>
          <w:szCs w:val="22"/>
        </w:rPr>
      </w:pPr>
      <w:proofErr w:type="gramStart"/>
      <w:r>
        <w:rPr>
          <w:rFonts w:ascii="Book Antiqua" w:hAnsi="Book Antiqua"/>
          <w:sz w:val="22"/>
          <w:szCs w:val="22"/>
          <w:highlight w:val="yellow"/>
          <w:u w:val="single"/>
          <w:bdr w:val="single" w:sz="4" w:space="0" w:color="auto"/>
        </w:rPr>
        <w:t>PREVIOUS</w:t>
      </w:r>
      <w:r w:rsidRPr="00AC5FEB">
        <w:rPr>
          <w:rFonts w:ascii="Book Antiqua" w:hAnsi="Book Antiqua"/>
          <w:sz w:val="22"/>
          <w:szCs w:val="22"/>
          <w:highlight w:val="yellow"/>
          <w:u w:val="single"/>
          <w:bdr w:val="single" w:sz="4" w:space="0" w:color="auto"/>
        </w:rPr>
        <w:t xml:space="preserve">  EMPLOYMEN</w:t>
      </w:r>
      <w:r>
        <w:rPr>
          <w:rFonts w:ascii="Book Antiqua" w:hAnsi="Book Antiqua"/>
          <w:sz w:val="22"/>
          <w:szCs w:val="22"/>
          <w:highlight w:val="yellow"/>
          <w:u w:val="single"/>
          <w:bdr w:val="single" w:sz="4" w:space="0" w:color="auto"/>
        </w:rPr>
        <w:t>T</w:t>
      </w:r>
      <w:proofErr w:type="gramEnd"/>
      <w:r>
        <w:rPr>
          <w:rFonts w:ascii="Book Antiqua" w:hAnsi="Book Antiqua"/>
          <w:sz w:val="22"/>
          <w:szCs w:val="22"/>
          <w:highlight w:val="yellow"/>
          <w:u w:val="single"/>
          <w:bdr w:val="single" w:sz="4" w:space="0" w:color="auto"/>
        </w:rPr>
        <w:t xml:space="preserve"> # </w:t>
      </w:r>
      <w:r w:rsidR="00BD49A6">
        <w:rPr>
          <w:rFonts w:ascii="Book Antiqua" w:hAnsi="Book Antiqua"/>
          <w:sz w:val="22"/>
          <w:szCs w:val="22"/>
          <w:highlight w:val="yellow"/>
          <w:u w:val="single"/>
          <w:bdr w:val="single" w:sz="4" w:space="0" w:color="auto"/>
        </w:rPr>
        <w:t>2</w:t>
      </w:r>
    </w:p>
    <w:p w:rsidR="00032052" w:rsidRDefault="00032052" w:rsidP="007F1A30">
      <w:pPr>
        <w:pStyle w:val="PlainText"/>
        <w:rPr>
          <w:rFonts w:ascii="Book Antiqua" w:hAnsi="Book Antiqua"/>
          <w:sz w:val="22"/>
          <w:szCs w:val="22"/>
        </w:rPr>
      </w:pPr>
    </w:p>
    <w:p w:rsidR="007F1A30" w:rsidRPr="00AC5FEB" w:rsidRDefault="007F1A30" w:rsidP="007F1A30">
      <w:pPr>
        <w:pStyle w:val="PlainText"/>
        <w:rPr>
          <w:rFonts w:ascii="Book Antiqua" w:hAnsi="Book Antiqua"/>
          <w:sz w:val="22"/>
          <w:szCs w:val="22"/>
        </w:rPr>
      </w:pPr>
      <w:r w:rsidRPr="00AC5FEB">
        <w:rPr>
          <w:rFonts w:ascii="Book Antiqua" w:hAnsi="Book Antiqua"/>
          <w:sz w:val="22"/>
          <w:szCs w:val="22"/>
        </w:rPr>
        <w:t>Title</w:t>
      </w:r>
      <w:r w:rsidRPr="00AC5FEB">
        <w:rPr>
          <w:rFonts w:ascii="Book Antiqua" w:hAnsi="Book Antiqua"/>
          <w:sz w:val="22"/>
          <w:szCs w:val="22"/>
        </w:rPr>
        <w:tab/>
      </w:r>
      <w:r w:rsidRPr="00AC5FEB">
        <w:rPr>
          <w:rFonts w:ascii="Book Antiqua" w:hAnsi="Book Antiqua"/>
          <w:sz w:val="22"/>
          <w:szCs w:val="22"/>
        </w:rPr>
        <w:tab/>
        <w:t>:</w:t>
      </w:r>
      <w:r w:rsidRPr="00AC5FEB">
        <w:rPr>
          <w:rFonts w:ascii="Book Antiqua" w:hAnsi="Book Antiqua"/>
          <w:sz w:val="22"/>
          <w:szCs w:val="22"/>
        </w:rPr>
        <w:tab/>
      </w:r>
      <w:r w:rsidR="00AC5FEB">
        <w:rPr>
          <w:rFonts w:ascii="Book Antiqua" w:hAnsi="Book Antiqua"/>
          <w:sz w:val="22"/>
          <w:szCs w:val="22"/>
        </w:rPr>
        <w:t>GM -Finance and Accounts</w:t>
      </w:r>
      <w:r w:rsidRPr="00AC5FEB">
        <w:rPr>
          <w:rFonts w:ascii="Book Antiqua" w:hAnsi="Book Antiqua"/>
          <w:sz w:val="22"/>
          <w:szCs w:val="22"/>
        </w:rPr>
        <w:t xml:space="preserve"> </w:t>
      </w:r>
    </w:p>
    <w:p w:rsidR="007F1A30" w:rsidRPr="00AC5FEB" w:rsidRDefault="007F1A30" w:rsidP="007F1A30">
      <w:pPr>
        <w:pStyle w:val="PlainText"/>
        <w:ind w:left="2160" w:hanging="2160"/>
        <w:rPr>
          <w:rFonts w:ascii="Book Antiqua" w:hAnsi="Book Antiqua"/>
          <w:sz w:val="22"/>
          <w:szCs w:val="22"/>
        </w:rPr>
      </w:pPr>
      <w:r w:rsidRPr="00AC5FEB">
        <w:rPr>
          <w:rFonts w:ascii="Book Antiqua" w:hAnsi="Book Antiqua"/>
          <w:sz w:val="22"/>
          <w:szCs w:val="22"/>
        </w:rPr>
        <w:t xml:space="preserve">Since </w:t>
      </w:r>
      <w:r w:rsidRPr="00AC5FEB">
        <w:rPr>
          <w:rFonts w:ascii="Book Antiqua" w:hAnsi="Book Antiqua"/>
          <w:sz w:val="22"/>
          <w:szCs w:val="22"/>
        </w:rPr>
        <w:tab/>
      </w:r>
      <w:r w:rsidR="00AC5FEB">
        <w:rPr>
          <w:rFonts w:ascii="Book Antiqua" w:hAnsi="Book Antiqua"/>
          <w:sz w:val="22"/>
          <w:szCs w:val="22"/>
        </w:rPr>
        <w:t xml:space="preserve">From June </w:t>
      </w:r>
      <w:r w:rsidRPr="00AC5FEB">
        <w:rPr>
          <w:rFonts w:ascii="Book Antiqua" w:hAnsi="Book Antiqua"/>
          <w:sz w:val="22"/>
          <w:szCs w:val="22"/>
        </w:rPr>
        <w:t>1, 20</w:t>
      </w:r>
      <w:r w:rsidR="00AC5FEB">
        <w:rPr>
          <w:rFonts w:ascii="Book Antiqua" w:hAnsi="Book Antiqua"/>
          <w:sz w:val="22"/>
          <w:szCs w:val="22"/>
        </w:rPr>
        <w:t>1</w:t>
      </w:r>
      <w:r w:rsidRPr="00AC5FEB">
        <w:rPr>
          <w:rFonts w:ascii="Book Antiqua" w:hAnsi="Book Antiqua"/>
          <w:sz w:val="22"/>
          <w:szCs w:val="22"/>
        </w:rPr>
        <w:t xml:space="preserve">0   to till </w:t>
      </w:r>
      <w:r w:rsidR="00AC5FEB">
        <w:rPr>
          <w:rFonts w:ascii="Book Antiqua" w:hAnsi="Book Antiqua"/>
          <w:sz w:val="22"/>
          <w:szCs w:val="22"/>
        </w:rPr>
        <w:t>date</w:t>
      </w:r>
      <w:r w:rsidRPr="00AC5FEB">
        <w:rPr>
          <w:rFonts w:ascii="Book Antiqua" w:hAnsi="Book Antiqua"/>
          <w:sz w:val="22"/>
          <w:szCs w:val="22"/>
        </w:rPr>
        <w:t xml:space="preserve"> </w:t>
      </w:r>
    </w:p>
    <w:p w:rsidR="007F1A30" w:rsidRPr="00AC5FEB" w:rsidRDefault="007F1A30" w:rsidP="007F1A30">
      <w:pPr>
        <w:pStyle w:val="PlainText"/>
        <w:rPr>
          <w:rFonts w:ascii="Book Antiqua" w:hAnsi="Book Antiqua"/>
          <w:sz w:val="22"/>
          <w:szCs w:val="22"/>
        </w:rPr>
      </w:pPr>
    </w:p>
    <w:p w:rsidR="007F1A30" w:rsidRPr="00AC5FEB" w:rsidRDefault="007F1A30" w:rsidP="007F1A30">
      <w:pPr>
        <w:pStyle w:val="PlainText"/>
        <w:rPr>
          <w:rFonts w:ascii="Book Antiqua" w:hAnsi="Book Antiqua"/>
          <w:sz w:val="22"/>
          <w:szCs w:val="22"/>
        </w:rPr>
      </w:pPr>
      <w:r w:rsidRPr="00AC5FEB">
        <w:rPr>
          <w:rFonts w:ascii="Book Antiqua" w:hAnsi="Book Antiqua"/>
          <w:sz w:val="22"/>
          <w:szCs w:val="22"/>
        </w:rPr>
        <w:t>Employer</w:t>
      </w:r>
      <w:r w:rsidRPr="00AC5FEB">
        <w:rPr>
          <w:rFonts w:ascii="Book Antiqua" w:hAnsi="Book Antiqua"/>
          <w:sz w:val="22"/>
          <w:szCs w:val="22"/>
        </w:rPr>
        <w:tab/>
        <w:t>:</w:t>
      </w:r>
      <w:r w:rsidRPr="00AC5FEB">
        <w:rPr>
          <w:rFonts w:ascii="Book Antiqua" w:hAnsi="Book Antiqua"/>
          <w:sz w:val="22"/>
          <w:szCs w:val="22"/>
        </w:rPr>
        <w:tab/>
      </w:r>
      <w:proofErr w:type="gramStart"/>
      <w:r w:rsidR="00AC5FEB">
        <w:rPr>
          <w:rFonts w:ascii="Book Antiqua" w:hAnsi="Book Antiqua"/>
          <w:sz w:val="22"/>
          <w:szCs w:val="22"/>
        </w:rPr>
        <w:t>KALPATARU  POWER</w:t>
      </w:r>
      <w:proofErr w:type="gramEnd"/>
      <w:r w:rsidR="00AC5FEB">
        <w:rPr>
          <w:rFonts w:ascii="Book Antiqua" w:hAnsi="Book Antiqua"/>
          <w:sz w:val="22"/>
          <w:szCs w:val="22"/>
        </w:rPr>
        <w:t xml:space="preserve"> TRANSMISSION  LTD,  GANDHINAGAR, INDIA</w:t>
      </w:r>
    </w:p>
    <w:p w:rsidR="005816DF" w:rsidRDefault="00AC5FEB" w:rsidP="007F1A30">
      <w:pPr>
        <w:pStyle w:val="PlainText"/>
        <w:ind w:left="2160"/>
        <w:rPr>
          <w:rFonts w:ascii="Book Antiqua" w:hAnsi="Book Antiqua"/>
          <w:sz w:val="22"/>
          <w:szCs w:val="22"/>
        </w:rPr>
      </w:pPr>
      <w:r>
        <w:rPr>
          <w:rFonts w:ascii="Book Antiqua" w:hAnsi="Book Antiqua"/>
          <w:sz w:val="22"/>
          <w:szCs w:val="22"/>
        </w:rPr>
        <w:t xml:space="preserve">Second largest company in India </w:t>
      </w:r>
      <w:r w:rsidR="001D5B97">
        <w:rPr>
          <w:rFonts w:ascii="Book Antiqua" w:hAnsi="Book Antiqua"/>
          <w:sz w:val="22"/>
          <w:szCs w:val="22"/>
        </w:rPr>
        <w:t>for</w:t>
      </w:r>
      <w:r>
        <w:rPr>
          <w:rFonts w:ascii="Book Antiqua" w:hAnsi="Book Antiqua"/>
          <w:sz w:val="22"/>
          <w:szCs w:val="22"/>
        </w:rPr>
        <w:t xml:space="preserve"> </w:t>
      </w:r>
      <w:r w:rsidR="001D5B97">
        <w:rPr>
          <w:rFonts w:ascii="Book Antiqua" w:hAnsi="Book Antiqua"/>
          <w:sz w:val="22"/>
          <w:szCs w:val="22"/>
        </w:rPr>
        <w:t xml:space="preserve">manufacturing and </w:t>
      </w:r>
      <w:proofErr w:type="gramStart"/>
      <w:r w:rsidR="001D5B97">
        <w:rPr>
          <w:rFonts w:ascii="Book Antiqua" w:hAnsi="Book Antiqua"/>
          <w:sz w:val="22"/>
          <w:szCs w:val="22"/>
        </w:rPr>
        <w:t>EPC  contracts</w:t>
      </w:r>
      <w:proofErr w:type="gramEnd"/>
      <w:r w:rsidR="001D5B97">
        <w:rPr>
          <w:rFonts w:ascii="Book Antiqua" w:hAnsi="Book Antiqua"/>
          <w:sz w:val="22"/>
          <w:szCs w:val="22"/>
        </w:rPr>
        <w:t xml:space="preserve"> for </w:t>
      </w:r>
      <w:r>
        <w:rPr>
          <w:rFonts w:ascii="Book Antiqua" w:hAnsi="Book Antiqua"/>
          <w:sz w:val="22"/>
          <w:szCs w:val="22"/>
        </w:rPr>
        <w:t xml:space="preserve">erection </w:t>
      </w:r>
      <w:r w:rsidR="001D5B97">
        <w:rPr>
          <w:rFonts w:ascii="Book Antiqua" w:hAnsi="Book Antiqua"/>
          <w:sz w:val="22"/>
          <w:szCs w:val="22"/>
        </w:rPr>
        <w:t xml:space="preserve">of </w:t>
      </w:r>
      <w:r>
        <w:rPr>
          <w:rFonts w:ascii="Book Antiqua" w:hAnsi="Book Antiqua"/>
          <w:sz w:val="22"/>
          <w:szCs w:val="22"/>
        </w:rPr>
        <w:t xml:space="preserve">Power Transmission  </w:t>
      </w:r>
      <w:r w:rsidR="001D5B97">
        <w:rPr>
          <w:rFonts w:ascii="Book Antiqua" w:hAnsi="Book Antiqua"/>
          <w:sz w:val="22"/>
          <w:szCs w:val="22"/>
        </w:rPr>
        <w:t xml:space="preserve">Towers and related facilities. Its operations are into Civil construction (in the name of </w:t>
      </w:r>
      <w:proofErr w:type="gramStart"/>
      <w:r w:rsidR="001D5B97">
        <w:rPr>
          <w:rFonts w:ascii="Book Antiqua" w:hAnsi="Book Antiqua"/>
          <w:sz w:val="22"/>
          <w:szCs w:val="22"/>
        </w:rPr>
        <w:t>JMC  Projects</w:t>
      </w:r>
      <w:proofErr w:type="gramEnd"/>
      <w:r w:rsidR="001D5B97">
        <w:rPr>
          <w:rFonts w:ascii="Book Antiqua" w:hAnsi="Book Antiqua"/>
          <w:sz w:val="22"/>
          <w:szCs w:val="22"/>
        </w:rPr>
        <w:t xml:space="preserve">, their subsidiary company) Real Estate,  </w:t>
      </w:r>
      <w:r w:rsidR="00032052">
        <w:rPr>
          <w:rFonts w:ascii="Book Antiqua" w:hAnsi="Book Antiqua"/>
          <w:sz w:val="22"/>
          <w:szCs w:val="22"/>
        </w:rPr>
        <w:t xml:space="preserve">Production and  Distribution of </w:t>
      </w:r>
      <w:r w:rsidR="001D5B97">
        <w:rPr>
          <w:rFonts w:ascii="Book Antiqua" w:hAnsi="Book Antiqua"/>
          <w:sz w:val="22"/>
          <w:szCs w:val="22"/>
        </w:rPr>
        <w:t>Bio-ma</w:t>
      </w:r>
      <w:r w:rsidR="00032052">
        <w:rPr>
          <w:rFonts w:ascii="Book Antiqua" w:hAnsi="Book Antiqua"/>
          <w:sz w:val="22"/>
          <w:szCs w:val="22"/>
        </w:rPr>
        <w:t>ss Energy</w:t>
      </w:r>
      <w:r w:rsidR="001D5B97">
        <w:rPr>
          <w:rFonts w:ascii="Book Antiqua" w:hAnsi="Book Antiqua"/>
          <w:sz w:val="22"/>
          <w:szCs w:val="22"/>
        </w:rPr>
        <w:t>, Packaging  and Logistics</w:t>
      </w:r>
      <w:r w:rsidR="00032052">
        <w:rPr>
          <w:rFonts w:ascii="Book Antiqua" w:hAnsi="Book Antiqua"/>
          <w:sz w:val="22"/>
          <w:szCs w:val="22"/>
        </w:rPr>
        <w:t xml:space="preserve"> of FMCG</w:t>
      </w:r>
      <w:r w:rsidR="001040C1">
        <w:rPr>
          <w:rFonts w:ascii="Book Antiqua" w:hAnsi="Book Antiqua"/>
          <w:sz w:val="22"/>
          <w:szCs w:val="22"/>
        </w:rPr>
        <w:t>.</w:t>
      </w:r>
    </w:p>
    <w:p w:rsidR="007F1A30" w:rsidRPr="00AC5FEB" w:rsidRDefault="001040C1" w:rsidP="007F1A30">
      <w:pPr>
        <w:pStyle w:val="PlainText"/>
        <w:ind w:left="2160"/>
        <w:rPr>
          <w:rFonts w:ascii="Book Antiqua" w:hAnsi="Book Antiqua"/>
          <w:sz w:val="22"/>
          <w:szCs w:val="22"/>
        </w:rPr>
      </w:pPr>
      <w:r>
        <w:rPr>
          <w:rFonts w:ascii="Book Antiqua" w:hAnsi="Book Antiqua"/>
          <w:sz w:val="22"/>
          <w:szCs w:val="22"/>
        </w:rPr>
        <w:t xml:space="preserve">   </w:t>
      </w:r>
    </w:p>
    <w:p w:rsidR="007F1A30" w:rsidRPr="00AC5FEB" w:rsidRDefault="007F1A30" w:rsidP="007F1A30">
      <w:pPr>
        <w:pStyle w:val="PlainText"/>
        <w:ind w:left="2160"/>
        <w:rPr>
          <w:rFonts w:ascii="Book Antiqua" w:hAnsi="Book Antiqua"/>
          <w:sz w:val="22"/>
          <w:szCs w:val="22"/>
        </w:rPr>
      </w:pPr>
      <w:proofErr w:type="gramStart"/>
      <w:r w:rsidRPr="00AC5FEB">
        <w:rPr>
          <w:rFonts w:ascii="Book Antiqua" w:hAnsi="Book Antiqua"/>
          <w:sz w:val="22"/>
          <w:szCs w:val="22"/>
        </w:rPr>
        <w:t>Operations  in</w:t>
      </w:r>
      <w:proofErr w:type="gramEnd"/>
      <w:r w:rsidRPr="00AC5FEB">
        <w:rPr>
          <w:rFonts w:ascii="Book Antiqua" w:hAnsi="Book Antiqua"/>
          <w:sz w:val="22"/>
          <w:szCs w:val="22"/>
        </w:rPr>
        <w:t xml:space="preserve"> </w:t>
      </w:r>
      <w:r w:rsidR="00DA7181">
        <w:rPr>
          <w:rFonts w:ascii="Book Antiqua" w:hAnsi="Book Antiqua"/>
          <w:sz w:val="22"/>
          <w:szCs w:val="22"/>
        </w:rPr>
        <w:t xml:space="preserve">India,  Middle East, Africa, Australia, </w:t>
      </w:r>
      <w:r w:rsidR="000A3589">
        <w:rPr>
          <w:rFonts w:ascii="Book Antiqua" w:hAnsi="Book Antiqua"/>
          <w:sz w:val="22"/>
          <w:szCs w:val="22"/>
        </w:rPr>
        <w:t>Philippine</w:t>
      </w:r>
      <w:r w:rsidR="00DA7181">
        <w:rPr>
          <w:rFonts w:ascii="Book Antiqua" w:hAnsi="Book Antiqua"/>
          <w:sz w:val="22"/>
          <w:szCs w:val="22"/>
        </w:rPr>
        <w:t xml:space="preserve"> Latin  America. </w:t>
      </w:r>
      <w:r w:rsidRPr="00AC5FEB">
        <w:rPr>
          <w:rFonts w:ascii="Book Antiqua" w:hAnsi="Book Antiqua"/>
          <w:sz w:val="22"/>
          <w:szCs w:val="22"/>
        </w:rPr>
        <w:t xml:space="preserve">Dubai, Abu Dhabi, Saudi </w:t>
      </w:r>
      <w:proofErr w:type="gramStart"/>
      <w:r w:rsidRPr="00AC5FEB">
        <w:rPr>
          <w:rFonts w:ascii="Book Antiqua" w:hAnsi="Book Antiqua"/>
          <w:sz w:val="22"/>
          <w:szCs w:val="22"/>
        </w:rPr>
        <w:t>and  Libya</w:t>
      </w:r>
      <w:proofErr w:type="gramEnd"/>
      <w:r w:rsidRPr="00AC5FEB">
        <w:rPr>
          <w:rFonts w:ascii="Book Antiqua" w:hAnsi="Book Antiqua"/>
          <w:sz w:val="22"/>
          <w:szCs w:val="22"/>
        </w:rPr>
        <w:t xml:space="preserve"> (under setup) </w:t>
      </w:r>
      <w:r w:rsidRPr="00AC5FEB">
        <w:rPr>
          <w:rFonts w:ascii="Book Antiqua" w:hAnsi="Book Antiqua"/>
          <w:sz w:val="22"/>
          <w:szCs w:val="22"/>
        </w:rPr>
        <w:cr/>
        <w:t xml:space="preserve">Yearly Turnover </w:t>
      </w:r>
      <w:r w:rsidRPr="00AC5FEB">
        <w:rPr>
          <w:rFonts w:ascii="Book Antiqua" w:hAnsi="Book Antiqua"/>
          <w:sz w:val="22"/>
          <w:szCs w:val="22"/>
        </w:rPr>
        <w:tab/>
        <w:t xml:space="preserve">        :   </w:t>
      </w:r>
      <w:r w:rsidR="005816DF">
        <w:rPr>
          <w:rFonts w:ascii="Book Antiqua" w:hAnsi="Book Antiqua"/>
          <w:sz w:val="22"/>
          <w:szCs w:val="22"/>
        </w:rPr>
        <w:t>US $ 6</w:t>
      </w:r>
      <w:r w:rsidRPr="00AC5FEB">
        <w:rPr>
          <w:rFonts w:ascii="Book Antiqua" w:hAnsi="Book Antiqua"/>
          <w:sz w:val="22"/>
          <w:szCs w:val="22"/>
        </w:rPr>
        <w:t xml:space="preserve">00 Million </w:t>
      </w:r>
      <w:r w:rsidR="005816DF">
        <w:rPr>
          <w:rFonts w:ascii="Book Antiqua" w:hAnsi="Book Antiqua"/>
          <w:sz w:val="22"/>
          <w:szCs w:val="22"/>
        </w:rPr>
        <w:t>(IRS 26.42 Billion)</w:t>
      </w:r>
    </w:p>
    <w:p w:rsidR="007F1A30" w:rsidRPr="00AC5FEB" w:rsidRDefault="007F1A30" w:rsidP="007F1A30">
      <w:pPr>
        <w:pStyle w:val="PlainText"/>
        <w:tabs>
          <w:tab w:val="left" w:pos="2880"/>
          <w:tab w:val="left" w:pos="5220"/>
          <w:tab w:val="left" w:pos="5580"/>
        </w:tabs>
        <w:ind w:left="4320" w:hanging="2160"/>
        <w:rPr>
          <w:rFonts w:ascii="Book Antiqua" w:hAnsi="Book Antiqua"/>
          <w:sz w:val="22"/>
          <w:szCs w:val="22"/>
        </w:rPr>
      </w:pPr>
      <w:r w:rsidRPr="00AC5FEB">
        <w:rPr>
          <w:rFonts w:ascii="Book Antiqua" w:hAnsi="Book Antiqua"/>
          <w:i/>
          <w:sz w:val="22"/>
          <w:szCs w:val="22"/>
        </w:rPr>
        <w:t xml:space="preserve">  </w:t>
      </w:r>
    </w:p>
    <w:p w:rsidR="000A3589" w:rsidRDefault="007F1A30" w:rsidP="007F1A30">
      <w:pPr>
        <w:pStyle w:val="PlainText"/>
        <w:rPr>
          <w:rFonts w:ascii="Book Antiqua" w:hAnsi="Book Antiqua"/>
          <w:color w:val="444444"/>
          <w:sz w:val="22"/>
          <w:szCs w:val="22"/>
        </w:rPr>
      </w:pPr>
      <w:proofErr w:type="gramStart"/>
      <w:r w:rsidRPr="00AC5FEB">
        <w:rPr>
          <w:rFonts w:ascii="Book Antiqua" w:hAnsi="Book Antiqua"/>
          <w:sz w:val="22"/>
          <w:szCs w:val="22"/>
          <w:u w:val="single"/>
        </w:rPr>
        <w:t>Job  Responsibilities</w:t>
      </w:r>
      <w:proofErr w:type="gramEnd"/>
      <w:r w:rsidRPr="00AC5FEB">
        <w:rPr>
          <w:rFonts w:ascii="Book Antiqua" w:hAnsi="Book Antiqua"/>
          <w:sz w:val="22"/>
          <w:szCs w:val="22"/>
          <w:u w:val="single"/>
        </w:rPr>
        <w:t xml:space="preserve">    </w:t>
      </w:r>
      <w:r w:rsidRPr="00AC5FEB">
        <w:rPr>
          <w:rFonts w:ascii="Book Antiqua" w:hAnsi="Book Antiqua"/>
          <w:sz w:val="22"/>
          <w:szCs w:val="22"/>
          <w:u w:val="single"/>
        </w:rPr>
        <w:tab/>
        <w:t>:</w:t>
      </w:r>
      <w:r w:rsidRPr="00AC5FEB">
        <w:rPr>
          <w:rFonts w:ascii="Book Antiqua" w:hAnsi="Book Antiqua"/>
          <w:color w:val="444444"/>
          <w:sz w:val="22"/>
          <w:szCs w:val="22"/>
        </w:rPr>
        <w:br/>
        <w:t xml:space="preserve">• </w:t>
      </w:r>
      <w:r w:rsidR="000A3589">
        <w:rPr>
          <w:rFonts w:ascii="Book Antiqua" w:hAnsi="Book Antiqua"/>
          <w:color w:val="444444"/>
          <w:sz w:val="22"/>
          <w:szCs w:val="22"/>
        </w:rPr>
        <w:t>Develop robust  and efficient MIS  System  under SAP.</w:t>
      </w:r>
    </w:p>
    <w:p w:rsidR="00F0195D" w:rsidRDefault="007F1A30" w:rsidP="00F0195D">
      <w:pPr>
        <w:pStyle w:val="PlainText"/>
        <w:rPr>
          <w:rFonts w:ascii="Book Antiqua" w:hAnsi="Book Antiqua"/>
          <w:color w:val="444444"/>
          <w:sz w:val="22"/>
          <w:szCs w:val="22"/>
        </w:rPr>
      </w:pPr>
      <w:r w:rsidRPr="00AC5FEB">
        <w:rPr>
          <w:rFonts w:ascii="Book Antiqua" w:hAnsi="Book Antiqua"/>
          <w:color w:val="444444"/>
          <w:sz w:val="22"/>
          <w:szCs w:val="22"/>
        </w:rPr>
        <w:t xml:space="preserve">• </w:t>
      </w:r>
      <w:r w:rsidR="000A3589">
        <w:rPr>
          <w:rFonts w:ascii="Book Antiqua" w:hAnsi="Book Antiqua"/>
          <w:color w:val="444444"/>
          <w:sz w:val="22"/>
          <w:szCs w:val="22"/>
        </w:rPr>
        <w:t xml:space="preserve">Coordination and development </w:t>
      </w:r>
      <w:proofErr w:type="gramStart"/>
      <w:r w:rsidR="000A3589">
        <w:rPr>
          <w:rFonts w:ascii="Book Antiqua" w:hAnsi="Book Antiqua"/>
          <w:color w:val="444444"/>
          <w:sz w:val="22"/>
          <w:szCs w:val="22"/>
        </w:rPr>
        <w:t>of  comprehensive</w:t>
      </w:r>
      <w:proofErr w:type="gramEnd"/>
      <w:r w:rsidR="000A3589">
        <w:rPr>
          <w:rFonts w:ascii="Book Antiqua" w:hAnsi="Book Antiqua"/>
          <w:color w:val="444444"/>
          <w:sz w:val="22"/>
          <w:szCs w:val="22"/>
        </w:rPr>
        <w:t xml:space="preserve">  Manuals of Operations  for the whole company</w:t>
      </w:r>
      <w:r w:rsidR="00537FAA">
        <w:rPr>
          <w:rFonts w:ascii="Book Antiqua" w:hAnsi="Book Antiqua"/>
          <w:color w:val="444444"/>
          <w:sz w:val="22"/>
          <w:szCs w:val="22"/>
        </w:rPr>
        <w:t>.</w:t>
      </w:r>
    </w:p>
    <w:p w:rsidR="00F0195D"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Ensuring all Finance policies, processes and guidelines are documented, updated regularly and communicated to all stakeholders</w:t>
      </w:r>
      <w:proofErr w:type="gramStart"/>
      <w:r w:rsidRPr="000F7ACF">
        <w:rPr>
          <w:rFonts w:ascii="Book Antiqua" w:hAnsi="Book Antiqua" w:cs="Arial"/>
          <w:color w:val="333333"/>
          <w:sz w:val="22"/>
          <w:szCs w:val="22"/>
        </w:rPr>
        <w:t>;  Mapping</w:t>
      </w:r>
      <w:proofErr w:type="gramEnd"/>
      <w:r w:rsidRPr="000F7ACF">
        <w:rPr>
          <w:rFonts w:ascii="Book Antiqua" w:hAnsi="Book Antiqua" w:cs="Arial"/>
          <w:color w:val="333333"/>
          <w:sz w:val="22"/>
          <w:szCs w:val="22"/>
        </w:rPr>
        <w:t xml:space="preserve"> of and describing financial processes;</w:t>
      </w:r>
    </w:p>
    <w:p w:rsidR="00F0195D"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 xml:space="preserve"> Taking initiative to re-engineer processes and assist in the identification and implementation of process changes to drive efficiencies within the organization;</w:t>
      </w:r>
    </w:p>
    <w:p w:rsidR="00F0195D"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 xml:space="preserve"> Maintaining (in hard copy and electronically) the Finance policies &amp; process register;</w:t>
      </w:r>
    </w:p>
    <w:p w:rsidR="00F0195D"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 xml:space="preserve"> Identify and implement relevant procedures to ensure optimal utilization of the ERP system features, whilst maintaining appropriate internal and financial controls;</w:t>
      </w:r>
    </w:p>
    <w:p w:rsidR="00F0195D"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 xml:space="preserve"> Develop and implement a program of internal controls to enable monitoring the adherence to company’s financial, accounting and treasury policies and procedures;</w:t>
      </w:r>
    </w:p>
    <w:p w:rsidR="00F0195D"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 xml:space="preserve"> Ensure all Finance policies &amp; procedures are maintained on the intranet;</w:t>
      </w:r>
    </w:p>
    <w:p w:rsidR="00F0195D"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 xml:space="preserve"> Monitoring and updating of all audit points (state audit, external audit and internal audit), following up with all concerned parties to ensure actions are closed.</w:t>
      </w:r>
    </w:p>
    <w:p w:rsidR="005B2F7C" w:rsidRDefault="005B2F7C" w:rsidP="00F0195D">
      <w:pPr>
        <w:pStyle w:val="PlainText"/>
        <w:rPr>
          <w:rFonts w:ascii="Book Antiqua" w:hAnsi="Book Antiqua" w:cs="Arial"/>
          <w:color w:val="333333"/>
          <w:sz w:val="22"/>
          <w:szCs w:val="22"/>
        </w:rPr>
      </w:pPr>
      <w:r w:rsidRPr="00AC5FEB">
        <w:rPr>
          <w:rFonts w:ascii="Book Antiqua" w:hAnsi="Book Antiqua"/>
          <w:color w:val="444444"/>
          <w:sz w:val="22"/>
          <w:szCs w:val="22"/>
        </w:rPr>
        <w:t>•</w:t>
      </w:r>
      <w:r w:rsidRPr="000F7ACF">
        <w:rPr>
          <w:rFonts w:ascii="Book Antiqua" w:hAnsi="Book Antiqua" w:cs="Arial"/>
          <w:color w:val="333333"/>
          <w:sz w:val="22"/>
          <w:szCs w:val="22"/>
        </w:rPr>
        <w:t xml:space="preserve"> To strengthen company’s internal control function in order to provide assurance regarding the achievement of objectives in the following categories: effectiveness and efficiency of operations, reliability of financial reporting and compliance with laws and regulations</w:t>
      </w:r>
    </w:p>
    <w:p w:rsidR="00537FAA" w:rsidRDefault="00537FAA" w:rsidP="007F1A30">
      <w:pPr>
        <w:pStyle w:val="PlainText"/>
        <w:rPr>
          <w:rFonts w:ascii="Book Antiqua" w:hAnsi="Book Antiqua"/>
          <w:color w:val="444444"/>
          <w:sz w:val="22"/>
          <w:szCs w:val="22"/>
        </w:rPr>
      </w:pPr>
      <w:r w:rsidRPr="00AC5FEB">
        <w:rPr>
          <w:rFonts w:ascii="Book Antiqua" w:hAnsi="Book Antiqua"/>
          <w:color w:val="444444"/>
          <w:sz w:val="22"/>
          <w:szCs w:val="22"/>
        </w:rPr>
        <w:lastRenderedPageBreak/>
        <w:t xml:space="preserve">• </w:t>
      </w:r>
      <w:r>
        <w:rPr>
          <w:rFonts w:ascii="Book Antiqua" w:hAnsi="Book Antiqua"/>
          <w:color w:val="444444"/>
          <w:sz w:val="22"/>
          <w:szCs w:val="22"/>
        </w:rPr>
        <w:t xml:space="preserve">Prepare Division-wise, activity wise </w:t>
      </w:r>
      <w:proofErr w:type="gramStart"/>
      <w:r w:rsidR="00406124">
        <w:rPr>
          <w:rFonts w:ascii="Book Antiqua" w:hAnsi="Book Antiqua"/>
          <w:color w:val="444444"/>
          <w:sz w:val="22"/>
          <w:szCs w:val="22"/>
        </w:rPr>
        <w:t>detailed  level</w:t>
      </w:r>
      <w:proofErr w:type="gramEnd"/>
      <w:r w:rsidR="00406124">
        <w:rPr>
          <w:rFonts w:ascii="Book Antiqua" w:hAnsi="Book Antiqua"/>
          <w:color w:val="444444"/>
          <w:sz w:val="22"/>
          <w:szCs w:val="22"/>
        </w:rPr>
        <w:t xml:space="preserve"> of Authority Matrix, which was mapped with the Manual of Operations.</w:t>
      </w:r>
    </w:p>
    <w:p w:rsidR="00BD5D4A" w:rsidRDefault="00537FAA" w:rsidP="007F1A30">
      <w:pPr>
        <w:pStyle w:val="PlainText"/>
        <w:rPr>
          <w:rFonts w:ascii="Book Antiqua" w:hAnsi="Book Antiqua"/>
          <w:color w:val="444444"/>
          <w:sz w:val="22"/>
          <w:szCs w:val="22"/>
        </w:rPr>
      </w:pPr>
      <w:r w:rsidRPr="00AC5FEB">
        <w:rPr>
          <w:rFonts w:ascii="Book Antiqua" w:hAnsi="Book Antiqua"/>
          <w:color w:val="444444"/>
          <w:sz w:val="22"/>
          <w:szCs w:val="22"/>
        </w:rPr>
        <w:t xml:space="preserve">• </w:t>
      </w:r>
      <w:r>
        <w:rPr>
          <w:rFonts w:ascii="Book Antiqua" w:hAnsi="Book Antiqua"/>
          <w:color w:val="444444"/>
          <w:sz w:val="22"/>
          <w:szCs w:val="22"/>
        </w:rPr>
        <w:t xml:space="preserve">See that Division wise, Site-wise, budgets are prepared in time, fed in the system and compared with actual. </w:t>
      </w:r>
      <w:r w:rsidR="00BD5D4A">
        <w:rPr>
          <w:rFonts w:ascii="Book Antiqua" w:hAnsi="Book Antiqua"/>
          <w:color w:val="444444"/>
          <w:sz w:val="22"/>
          <w:szCs w:val="22"/>
        </w:rPr>
        <w:t xml:space="preserve"> </w:t>
      </w:r>
    </w:p>
    <w:p w:rsidR="00537FAA" w:rsidRDefault="00537FAA" w:rsidP="007F1A30">
      <w:pPr>
        <w:pStyle w:val="PlainText"/>
        <w:rPr>
          <w:rFonts w:ascii="Book Antiqua" w:hAnsi="Book Antiqua"/>
          <w:color w:val="444444"/>
          <w:sz w:val="22"/>
          <w:szCs w:val="22"/>
        </w:rPr>
      </w:pPr>
      <w:r w:rsidRPr="00AC5FEB">
        <w:rPr>
          <w:rFonts w:ascii="Book Antiqua" w:hAnsi="Book Antiqua"/>
          <w:color w:val="444444"/>
          <w:sz w:val="22"/>
          <w:szCs w:val="22"/>
        </w:rPr>
        <w:t xml:space="preserve">• </w:t>
      </w:r>
      <w:r>
        <w:rPr>
          <w:rFonts w:ascii="Book Antiqua" w:hAnsi="Book Antiqua"/>
          <w:color w:val="444444"/>
          <w:sz w:val="22"/>
          <w:szCs w:val="22"/>
        </w:rPr>
        <w:t>Monitor the accounting activities.</w:t>
      </w:r>
    </w:p>
    <w:p w:rsidR="00BD5D4A" w:rsidRDefault="00BD5D4A" w:rsidP="007F1A30">
      <w:pPr>
        <w:pStyle w:val="PlainText"/>
        <w:rPr>
          <w:rFonts w:ascii="Book Antiqua" w:hAnsi="Book Antiqua"/>
          <w:color w:val="444444"/>
          <w:sz w:val="22"/>
          <w:szCs w:val="22"/>
        </w:rPr>
      </w:pPr>
      <w:r w:rsidRPr="00AC5FEB">
        <w:rPr>
          <w:rFonts w:ascii="Book Antiqua" w:hAnsi="Book Antiqua"/>
          <w:color w:val="444444"/>
          <w:sz w:val="22"/>
          <w:szCs w:val="22"/>
        </w:rPr>
        <w:t xml:space="preserve">• </w:t>
      </w:r>
      <w:r>
        <w:rPr>
          <w:rFonts w:ascii="Book Antiqua" w:hAnsi="Book Antiqua"/>
          <w:color w:val="444444"/>
          <w:sz w:val="22"/>
          <w:szCs w:val="22"/>
        </w:rPr>
        <w:t xml:space="preserve">Monitoring the daily, monthly and periodic reports from </w:t>
      </w:r>
      <w:proofErr w:type="gramStart"/>
      <w:r>
        <w:rPr>
          <w:rFonts w:ascii="Book Antiqua" w:hAnsi="Book Antiqua"/>
          <w:color w:val="444444"/>
          <w:sz w:val="22"/>
          <w:szCs w:val="22"/>
        </w:rPr>
        <w:t>Sites  and</w:t>
      </w:r>
      <w:proofErr w:type="gramEnd"/>
      <w:r>
        <w:rPr>
          <w:rFonts w:ascii="Book Antiqua" w:hAnsi="Book Antiqua"/>
          <w:color w:val="444444"/>
          <w:sz w:val="22"/>
          <w:szCs w:val="22"/>
        </w:rPr>
        <w:t xml:space="preserve"> see that they come regularly.</w:t>
      </w:r>
    </w:p>
    <w:p w:rsidR="00406124" w:rsidRDefault="00406124" w:rsidP="007F1A30">
      <w:pPr>
        <w:pStyle w:val="PlainText"/>
        <w:rPr>
          <w:rFonts w:ascii="Book Antiqua" w:hAnsi="Book Antiqua"/>
          <w:color w:val="444444"/>
          <w:sz w:val="22"/>
          <w:szCs w:val="22"/>
        </w:rPr>
      </w:pPr>
    </w:p>
    <w:p w:rsidR="00BD5D4A" w:rsidRDefault="00537FAA" w:rsidP="007F1A30">
      <w:pPr>
        <w:pStyle w:val="PlainText"/>
        <w:rPr>
          <w:rFonts w:ascii="Book Antiqua" w:hAnsi="Book Antiqua"/>
          <w:color w:val="444444"/>
          <w:sz w:val="22"/>
          <w:szCs w:val="22"/>
        </w:rPr>
      </w:pPr>
      <w:r>
        <w:rPr>
          <w:rFonts w:ascii="Book Antiqua" w:hAnsi="Book Antiqua"/>
          <w:color w:val="444444"/>
          <w:sz w:val="22"/>
          <w:szCs w:val="22"/>
        </w:rPr>
        <w:t xml:space="preserve"> </w:t>
      </w:r>
      <w:r w:rsidR="00406124">
        <w:rPr>
          <w:rFonts w:ascii="Book Antiqua" w:hAnsi="Book Antiqua"/>
          <w:color w:val="444444"/>
          <w:sz w:val="22"/>
          <w:szCs w:val="22"/>
        </w:rPr>
        <w:t>Reporting to     :     CFO</w:t>
      </w:r>
    </w:p>
    <w:p w:rsidR="00193FCD" w:rsidRDefault="00193FCD" w:rsidP="007F1A30">
      <w:pPr>
        <w:pStyle w:val="PlainText"/>
        <w:rPr>
          <w:rFonts w:ascii="Book Antiqua" w:hAnsi="Book Antiqua"/>
          <w:sz w:val="22"/>
          <w:szCs w:val="22"/>
          <w:u w:val="single"/>
        </w:rPr>
      </w:pPr>
    </w:p>
    <w:p w:rsidR="00193FCD" w:rsidRPr="000A3589" w:rsidRDefault="00193FCD" w:rsidP="007F1A30">
      <w:pPr>
        <w:pStyle w:val="PlainText"/>
        <w:rPr>
          <w:rFonts w:ascii="Book Antiqua" w:hAnsi="Book Antiqua"/>
          <w:sz w:val="22"/>
          <w:szCs w:val="22"/>
          <w:u w:val="single"/>
        </w:rPr>
      </w:pPr>
    </w:p>
    <w:p w:rsidR="00CD2869" w:rsidRPr="00AC5FEB" w:rsidRDefault="00DA7181">
      <w:pPr>
        <w:pStyle w:val="PlainText"/>
        <w:rPr>
          <w:rFonts w:ascii="Book Antiqua" w:hAnsi="Book Antiqua"/>
          <w:sz w:val="22"/>
          <w:szCs w:val="22"/>
          <w:bdr w:val="single" w:sz="4" w:space="0" w:color="auto"/>
        </w:rPr>
      </w:pPr>
      <w:proofErr w:type="gramStart"/>
      <w:r>
        <w:rPr>
          <w:rFonts w:ascii="Book Antiqua" w:hAnsi="Book Antiqua"/>
          <w:sz w:val="22"/>
          <w:szCs w:val="22"/>
          <w:highlight w:val="yellow"/>
          <w:u w:val="single"/>
          <w:bdr w:val="single" w:sz="4" w:space="0" w:color="auto"/>
        </w:rPr>
        <w:t>PREVIOUS</w:t>
      </w:r>
      <w:r w:rsidR="00FE6CE2" w:rsidRPr="00AC5FEB">
        <w:rPr>
          <w:rFonts w:ascii="Book Antiqua" w:hAnsi="Book Antiqua"/>
          <w:sz w:val="22"/>
          <w:szCs w:val="22"/>
          <w:highlight w:val="yellow"/>
          <w:u w:val="single"/>
          <w:bdr w:val="single" w:sz="4" w:space="0" w:color="auto"/>
        </w:rPr>
        <w:t xml:space="preserve">  EMPLOYMEN</w:t>
      </w:r>
      <w:r w:rsidR="007B18C1">
        <w:rPr>
          <w:rFonts w:ascii="Book Antiqua" w:hAnsi="Book Antiqua"/>
          <w:sz w:val="22"/>
          <w:szCs w:val="22"/>
          <w:highlight w:val="yellow"/>
          <w:u w:val="single"/>
          <w:bdr w:val="single" w:sz="4" w:space="0" w:color="auto"/>
        </w:rPr>
        <w:t>T</w:t>
      </w:r>
      <w:proofErr w:type="gramEnd"/>
      <w:r w:rsidR="007B18C1">
        <w:rPr>
          <w:rFonts w:ascii="Book Antiqua" w:hAnsi="Book Antiqua"/>
          <w:sz w:val="22"/>
          <w:szCs w:val="22"/>
          <w:highlight w:val="yellow"/>
          <w:u w:val="single"/>
          <w:bdr w:val="single" w:sz="4" w:space="0" w:color="auto"/>
        </w:rPr>
        <w:t xml:space="preserve"> # </w:t>
      </w:r>
      <w:r w:rsidR="00F0195D">
        <w:rPr>
          <w:rFonts w:ascii="Book Antiqua" w:hAnsi="Book Antiqua"/>
          <w:sz w:val="22"/>
          <w:szCs w:val="22"/>
          <w:highlight w:val="yellow"/>
          <w:u w:val="single"/>
          <w:bdr w:val="single" w:sz="4" w:space="0" w:color="auto"/>
        </w:rPr>
        <w:t>3</w:t>
      </w:r>
      <w:r w:rsidR="007B18C1">
        <w:rPr>
          <w:rFonts w:ascii="Book Antiqua" w:hAnsi="Book Antiqua"/>
          <w:sz w:val="22"/>
          <w:szCs w:val="22"/>
          <w:highlight w:val="yellow"/>
          <w:u w:val="single"/>
          <w:bdr w:val="single" w:sz="4" w:space="0" w:color="auto"/>
        </w:rPr>
        <w:t xml:space="preserve"> </w:t>
      </w:r>
      <w:r>
        <w:rPr>
          <w:rFonts w:ascii="Book Antiqua" w:hAnsi="Book Antiqua"/>
          <w:sz w:val="22"/>
          <w:szCs w:val="22"/>
          <w:highlight w:val="yellow"/>
          <w:u w:val="single"/>
          <w:bdr w:val="single" w:sz="4" w:space="0" w:color="auto"/>
        </w:rPr>
        <w:t xml:space="preserve">  </w:t>
      </w:r>
      <w:r w:rsidR="00FE6CE2" w:rsidRPr="00AC5FEB">
        <w:rPr>
          <w:rFonts w:ascii="Book Antiqua" w:hAnsi="Book Antiqua"/>
          <w:sz w:val="22"/>
          <w:szCs w:val="22"/>
          <w:highlight w:val="yellow"/>
          <w:bdr w:val="single" w:sz="4" w:space="0" w:color="auto"/>
        </w:rPr>
        <w:t xml:space="preserve"> </w:t>
      </w:r>
    </w:p>
    <w:p w:rsidR="00A469EC" w:rsidRPr="00AC5FEB" w:rsidRDefault="00A469EC" w:rsidP="00CD2869">
      <w:pPr>
        <w:pStyle w:val="PlainText"/>
        <w:rPr>
          <w:rFonts w:ascii="Book Antiqua" w:hAnsi="Book Antiqua"/>
          <w:b/>
          <w:sz w:val="22"/>
          <w:szCs w:val="22"/>
        </w:rPr>
      </w:pPr>
      <w:r w:rsidRPr="00AC5FEB">
        <w:rPr>
          <w:rFonts w:ascii="Book Antiqua" w:hAnsi="Book Antiqua"/>
          <w:b/>
          <w:sz w:val="22"/>
          <w:szCs w:val="22"/>
        </w:rPr>
        <w:t>Title</w:t>
      </w:r>
      <w:r w:rsidRPr="00AC5FEB">
        <w:rPr>
          <w:rFonts w:ascii="Book Antiqua" w:hAnsi="Book Antiqua"/>
          <w:b/>
          <w:sz w:val="22"/>
          <w:szCs w:val="22"/>
        </w:rPr>
        <w:tab/>
      </w:r>
      <w:r w:rsidRPr="00AC5FEB">
        <w:rPr>
          <w:rFonts w:ascii="Book Antiqua" w:hAnsi="Book Antiqua"/>
          <w:b/>
          <w:sz w:val="22"/>
          <w:szCs w:val="22"/>
        </w:rPr>
        <w:tab/>
        <w:t>:</w:t>
      </w:r>
      <w:r w:rsidRPr="00AC5FEB">
        <w:rPr>
          <w:rFonts w:ascii="Book Antiqua" w:hAnsi="Book Antiqua"/>
          <w:b/>
          <w:sz w:val="22"/>
          <w:szCs w:val="22"/>
        </w:rPr>
        <w:tab/>
        <w:t xml:space="preserve">Finance Director </w:t>
      </w:r>
    </w:p>
    <w:p w:rsidR="004051A6" w:rsidRPr="00AC5FEB" w:rsidRDefault="00A469EC" w:rsidP="006C2889">
      <w:pPr>
        <w:pStyle w:val="PlainText"/>
        <w:ind w:left="2160" w:hanging="2160"/>
        <w:rPr>
          <w:rFonts w:ascii="Book Antiqua" w:hAnsi="Book Antiqua"/>
          <w:sz w:val="22"/>
          <w:szCs w:val="22"/>
        </w:rPr>
      </w:pPr>
      <w:r w:rsidRPr="00AC5FEB">
        <w:rPr>
          <w:rFonts w:ascii="Book Antiqua" w:hAnsi="Book Antiqua"/>
          <w:sz w:val="22"/>
          <w:szCs w:val="22"/>
        </w:rPr>
        <w:t xml:space="preserve">Since </w:t>
      </w:r>
      <w:r w:rsidR="006C2889" w:rsidRPr="00AC5FEB">
        <w:rPr>
          <w:rFonts w:ascii="Book Antiqua" w:hAnsi="Book Antiqua"/>
          <w:sz w:val="22"/>
          <w:szCs w:val="22"/>
        </w:rPr>
        <w:tab/>
      </w:r>
      <w:proofErr w:type="gramStart"/>
      <w:r w:rsidR="004051A6" w:rsidRPr="00AC5FEB">
        <w:rPr>
          <w:rFonts w:ascii="Book Antiqua" w:hAnsi="Book Antiqua"/>
          <w:sz w:val="22"/>
          <w:szCs w:val="22"/>
        </w:rPr>
        <w:t>From  November</w:t>
      </w:r>
      <w:proofErr w:type="gramEnd"/>
      <w:r w:rsidR="004051A6" w:rsidRPr="00AC5FEB">
        <w:rPr>
          <w:rFonts w:ascii="Book Antiqua" w:hAnsi="Book Antiqua"/>
          <w:sz w:val="22"/>
          <w:szCs w:val="22"/>
        </w:rPr>
        <w:t xml:space="preserve"> 1, 2009   to till </w:t>
      </w:r>
      <w:r w:rsidR="00C84484" w:rsidRPr="00AC5FEB">
        <w:rPr>
          <w:rFonts w:ascii="Book Antiqua" w:hAnsi="Book Antiqua"/>
          <w:sz w:val="22"/>
          <w:szCs w:val="22"/>
        </w:rPr>
        <w:t xml:space="preserve"> May 14, 2010</w:t>
      </w:r>
      <w:r w:rsidR="004051A6" w:rsidRPr="00AC5FEB">
        <w:rPr>
          <w:rFonts w:ascii="Book Antiqua" w:hAnsi="Book Antiqua"/>
          <w:sz w:val="22"/>
          <w:szCs w:val="22"/>
        </w:rPr>
        <w:t xml:space="preserve">  (</w:t>
      </w:r>
      <w:r w:rsidR="006C2889" w:rsidRPr="00AC5FEB">
        <w:rPr>
          <w:rFonts w:ascii="Book Antiqua" w:hAnsi="Book Antiqua"/>
          <w:sz w:val="22"/>
          <w:szCs w:val="22"/>
        </w:rPr>
        <w:t>promoted and transferred from Drake &amp; Scull’s  MEP  Operations</w:t>
      </w:r>
      <w:r w:rsidR="004051A6" w:rsidRPr="00AC5FEB">
        <w:rPr>
          <w:rFonts w:ascii="Book Antiqua" w:hAnsi="Book Antiqua"/>
          <w:sz w:val="22"/>
          <w:szCs w:val="22"/>
        </w:rPr>
        <w:t>)</w:t>
      </w:r>
    </w:p>
    <w:p w:rsidR="004051A6" w:rsidRPr="00AC5FEB" w:rsidRDefault="004051A6" w:rsidP="004051A6">
      <w:pPr>
        <w:pStyle w:val="PlainText"/>
        <w:rPr>
          <w:rFonts w:ascii="Book Antiqua" w:hAnsi="Book Antiqua"/>
          <w:sz w:val="22"/>
          <w:szCs w:val="22"/>
        </w:rPr>
      </w:pPr>
    </w:p>
    <w:p w:rsidR="004051A6" w:rsidRPr="00AC5FEB" w:rsidRDefault="004051A6" w:rsidP="004051A6">
      <w:pPr>
        <w:pStyle w:val="PlainText"/>
        <w:rPr>
          <w:rFonts w:ascii="Book Antiqua" w:hAnsi="Book Antiqua"/>
          <w:b/>
          <w:sz w:val="22"/>
          <w:szCs w:val="22"/>
        </w:rPr>
      </w:pPr>
      <w:r w:rsidRPr="00AC5FEB">
        <w:rPr>
          <w:rFonts w:ascii="Book Antiqua" w:hAnsi="Book Antiqua"/>
          <w:b/>
          <w:sz w:val="22"/>
          <w:szCs w:val="22"/>
        </w:rPr>
        <w:t>Employer</w:t>
      </w:r>
      <w:r w:rsidRPr="00AC5FEB">
        <w:rPr>
          <w:rFonts w:ascii="Book Antiqua" w:hAnsi="Book Antiqua"/>
          <w:b/>
          <w:sz w:val="22"/>
          <w:szCs w:val="22"/>
        </w:rPr>
        <w:tab/>
        <w:t>:</w:t>
      </w:r>
      <w:r w:rsidRPr="00AC5FEB">
        <w:rPr>
          <w:rFonts w:ascii="Book Antiqua" w:hAnsi="Book Antiqua"/>
          <w:b/>
          <w:sz w:val="22"/>
          <w:szCs w:val="22"/>
        </w:rPr>
        <w:tab/>
      </w:r>
      <w:proofErr w:type="gramStart"/>
      <w:r w:rsidRPr="00AC5FEB">
        <w:rPr>
          <w:rFonts w:ascii="Book Antiqua" w:hAnsi="Book Antiqua"/>
          <w:b/>
          <w:sz w:val="22"/>
          <w:szCs w:val="22"/>
        </w:rPr>
        <w:t>GULF  TECHNICAL</w:t>
      </w:r>
      <w:proofErr w:type="gramEnd"/>
      <w:r w:rsidRPr="00AC5FEB">
        <w:rPr>
          <w:rFonts w:ascii="Book Antiqua" w:hAnsi="Book Antiqua"/>
          <w:b/>
          <w:sz w:val="22"/>
          <w:szCs w:val="22"/>
        </w:rPr>
        <w:t xml:space="preserve">  CONSTRUCTION CO. LLC</w:t>
      </w:r>
      <w:r w:rsidR="00B45F45" w:rsidRPr="00AC5FEB">
        <w:rPr>
          <w:rFonts w:ascii="Book Antiqua" w:hAnsi="Book Antiqua"/>
          <w:b/>
          <w:sz w:val="22"/>
          <w:szCs w:val="22"/>
        </w:rPr>
        <w:t xml:space="preserve">   (GTCC)</w:t>
      </w:r>
    </w:p>
    <w:p w:rsidR="004051A6" w:rsidRPr="00AC5FEB" w:rsidRDefault="004051A6" w:rsidP="004051A6">
      <w:pPr>
        <w:pStyle w:val="PlainText"/>
        <w:ind w:left="1440" w:firstLine="720"/>
        <w:rPr>
          <w:rFonts w:ascii="Book Antiqua" w:hAnsi="Book Antiqua"/>
          <w:i/>
          <w:sz w:val="22"/>
          <w:szCs w:val="22"/>
        </w:rPr>
      </w:pPr>
      <w:r w:rsidRPr="00AC5FEB">
        <w:rPr>
          <w:rFonts w:ascii="Book Antiqua" w:hAnsi="Book Antiqua"/>
          <w:i/>
          <w:sz w:val="22"/>
          <w:szCs w:val="22"/>
        </w:rPr>
        <w:t>(</w:t>
      </w:r>
      <w:proofErr w:type="gramStart"/>
      <w:r w:rsidRPr="00AC5FEB">
        <w:rPr>
          <w:rFonts w:ascii="Book Antiqua" w:hAnsi="Book Antiqua"/>
          <w:i/>
          <w:sz w:val="22"/>
          <w:szCs w:val="22"/>
        </w:rPr>
        <w:t>a</w:t>
      </w:r>
      <w:proofErr w:type="gramEnd"/>
      <w:r w:rsidRPr="00AC5FEB">
        <w:rPr>
          <w:rFonts w:ascii="Book Antiqua" w:hAnsi="Book Antiqua"/>
          <w:i/>
          <w:sz w:val="22"/>
          <w:szCs w:val="22"/>
        </w:rPr>
        <w:t xml:space="preserve"> subsidiary of M/S   DRAKE  &amp;  SCULL  INTERNATIONAL </w:t>
      </w:r>
      <w:proofErr w:type="spellStart"/>
      <w:r w:rsidRPr="00AC5FEB">
        <w:rPr>
          <w:rFonts w:ascii="Book Antiqua" w:hAnsi="Book Antiqua"/>
          <w:i/>
          <w:sz w:val="22"/>
          <w:szCs w:val="22"/>
        </w:rPr>
        <w:t>pjsc</w:t>
      </w:r>
      <w:proofErr w:type="spellEnd"/>
      <w:r w:rsidRPr="00AC5FEB">
        <w:rPr>
          <w:rFonts w:ascii="Book Antiqua" w:hAnsi="Book Antiqua"/>
          <w:i/>
          <w:sz w:val="22"/>
          <w:szCs w:val="22"/>
        </w:rPr>
        <w:t>,  DUBAI)</w:t>
      </w:r>
    </w:p>
    <w:p w:rsidR="004051A6" w:rsidRPr="00AC5FEB" w:rsidRDefault="004051A6" w:rsidP="004051A6">
      <w:pPr>
        <w:pStyle w:val="PlainText"/>
        <w:ind w:left="2160"/>
        <w:rPr>
          <w:rFonts w:ascii="Book Antiqua" w:hAnsi="Book Antiqua"/>
          <w:sz w:val="22"/>
          <w:szCs w:val="22"/>
        </w:rPr>
      </w:pPr>
      <w:r w:rsidRPr="00AC5FEB">
        <w:rPr>
          <w:rFonts w:ascii="Book Antiqua" w:hAnsi="Book Antiqua"/>
          <w:sz w:val="22"/>
          <w:szCs w:val="22"/>
        </w:rPr>
        <w:t xml:space="preserve">Relatively new entrant in the Civil Construction field.   Started operations in 2003 and  have executed some prestigious projects  including Royal </w:t>
      </w:r>
      <w:proofErr w:type="spellStart"/>
      <w:r w:rsidRPr="00AC5FEB">
        <w:rPr>
          <w:rFonts w:ascii="Book Antiqua" w:hAnsi="Book Antiqua"/>
          <w:sz w:val="22"/>
          <w:szCs w:val="22"/>
        </w:rPr>
        <w:t>Amwaj</w:t>
      </w:r>
      <w:proofErr w:type="spellEnd"/>
      <w:r w:rsidRPr="00AC5FEB">
        <w:rPr>
          <w:rFonts w:ascii="Book Antiqua" w:hAnsi="Book Antiqua"/>
          <w:sz w:val="22"/>
          <w:szCs w:val="22"/>
        </w:rPr>
        <w:t xml:space="preserve"> beach resort (AED 280Million), Laguna Hotel &amp; Towers (AED 340 Million), International City (AED 315 Million),  Motor city District Cooling, </w:t>
      </w:r>
      <w:proofErr w:type="spellStart"/>
      <w:r w:rsidRPr="00AC5FEB">
        <w:rPr>
          <w:rFonts w:ascii="Book Antiqua" w:hAnsi="Book Antiqua"/>
          <w:sz w:val="22"/>
          <w:szCs w:val="22"/>
        </w:rPr>
        <w:t>Nad</w:t>
      </w:r>
      <w:proofErr w:type="spellEnd"/>
      <w:r w:rsidRPr="00AC5FEB">
        <w:rPr>
          <w:rFonts w:ascii="Book Antiqua" w:hAnsi="Book Antiqua"/>
          <w:sz w:val="22"/>
          <w:szCs w:val="22"/>
        </w:rPr>
        <w:t xml:space="preserve">-Al </w:t>
      </w:r>
      <w:proofErr w:type="spellStart"/>
      <w:r w:rsidRPr="00AC5FEB">
        <w:rPr>
          <w:rFonts w:ascii="Book Antiqua" w:hAnsi="Book Antiqua"/>
          <w:sz w:val="22"/>
          <w:szCs w:val="22"/>
        </w:rPr>
        <w:t>Shiba</w:t>
      </w:r>
      <w:proofErr w:type="spellEnd"/>
      <w:r w:rsidRPr="00AC5FEB">
        <w:rPr>
          <w:rFonts w:ascii="Book Antiqua" w:hAnsi="Book Antiqua"/>
          <w:sz w:val="22"/>
          <w:szCs w:val="22"/>
        </w:rPr>
        <w:t xml:space="preserve"> District Cooling.  </w:t>
      </w:r>
    </w:p>
    <w:p w:rsidR="004051A6" w:rsidRPr="00AC5FEB" w:rsidRDefault="004051A6" w:rsidP="004051A6">
      <w:pPr>
        <w:pStyle w:val="PlainText"/>
        <w:ind w:left="2160"/>
        <w:rPr>
          <w:rFonts w:ascii="Book Antiqua" w:hAnsi="Book Antiqua"/>
          <w:sz w:val="22"/>
          <w:szCs w:val="22"/>
        </w:rPr>
      </w:pPr>
    </w:p>
    <w:p w:rsidR="004051A6" w:rsidRPr="00AC5FEB" w:rsidRDefault="004051A6" w:rsidP="004051A6">
      <w:pPr>
        <w:pStyle w:val="PlainText"/>
        <w:ind w:left="2160"/>
        <w:rPr>
          <w:rFonts w:ascii="Book Antiqua" w:hAnsi="Book Antiqua"/>
          <w:sz w:val="22"/>
          <w:szCs w:val="22"/>
        </w:rPr>
      </w:pPr>
      <w:proofErr w:type="gramStart"/>
      <w:r w:rsidRPr="00AC5FEB">
        <w:rPr>
          <w:rFonts w:ascii="Book Antiqua" w:hAnsi="Book Antiqua"/>
          <w:sz w:val="22"/>
          <w:szCs w:val="22"/>
        </w:rPr>
        <w:t>Operations  in</w:t>
      </w:r>
      <w:proofErr w:type="gramEnd"/>
      <w:r w:rsidRPr="00AC5FEB">
        <w:rPr>
          <w:rFonts w:ascii="Book Antiqua" w:hAnsi="Book Antiqua"/>
          <w:sz w:val="22"/>
          <w:szCs w:val="22"/>
        </w:rPr>
        <w:t xml:space="preserve"> Dubai, Abu Dhabi, Saudi and  Libya (under setup) </w:t>
      </w:r>
      <w:r w:rsidRPr="00AC5FEB">
        <w:rPr>
          <w:rFonts w:ascii="Book Antiqua" w:hAnsi="Book Antiqua"/>
          <w:sz w:val="22"/>
          <w:szCs w:val="22"/>
        </w:rPr>
        <w:cr/>
      </w:r>
      <w:r w:rsidR="006C2889" w:rsidRPr="00AC5FEB">
        <w:rPr>
          <w:rFonts w:ascii="Book Antiqua" w:hAnsi="Book Antiqua"/>
          <w:sz w:val="22"/>
          <w:szCs w:val="22"/>
        </w:rPr>
        <w:t xml:space="preserve">Yearly </w:t>
      </w:r>
      <w:r w:rsidR="001040C1">
        <w:rPr>
          <w:rFonts w:ascii="Book Antiqua" w:hAnsi="Book Antiqua"/>
          <w:sz w:val="22"/>
          <w:szCs w:val="22"/>
        </w:rPr>
        <w:t xml:space="preserve">Turnover </w:t>
      </w:r>
      <w:r w:rsidR="001040C1">
        <w:rPr>
          <w:rFonts w:ascii="Book Antiqua" w:hAnsi="Book Antiqua"/>
          <w:sz w:val="22"/>
          <w:szCs w:val="22"/>
        </w:rPr>
        <w:tab/>
        <w:t xml:space="preserve">        :    AED 85</w:t>
      </w:r>
      <w:r w:rsidRPr="00AC5FEB">
        <w:rPr>
          <w:rFonts w:ascii="Book Antiqua" w:hAnsi="Book Antiqua"/>
          <w:sz w:val="22"/>
          <w:szCs w:val="22"/>
        </w:rPr>
        <w:t xml:space="preserve">0 Million </w:t>
      </w:r>
    </w:p>
    <w:p w:rsidR="004051A6" w:rsidRPr="00AC5FEB" w:rsidRDefault="004051A6" w:rsidP="004051A6">
      <w:pPr>
        <w:pStyle w:val="PlainText"/>
        <w:tabs>
          <w:tab w:val="left" w:pos="2880"/>
          <w:tab w:val="left" w:pos="5220"/>
          <w:tab w:val="left" w:pos="5580"/>
        </w:tabs>
        <w:ind w:left="4320" w:hanging="2160"/>
        <w:rPr>
          <w:rFonts w:ascii="Book Antiqua" w:hAnsi="Book Antiqua"/>
          <w:sz w:val="22"/>
          <w:szCs w:val="22"/>
        </w:rPr>
      </w:pPr>
      <w:r w:rsidRPr="00AC5FEB">
        <w:rPr>
          <w:rFonts w:ascii="Book Antiqua" w:hAnsi="Book Antiqua"/>
          <w:i/>
          <w:sz w:val="22"/>
          <w:szCs w:val="22"/>
        </w:rPr>
        <w:t xml:space="preserve">  </w:t>
      </w:r>
    </w:p>
    <w:p w:rsidR="004051A6" w:rsidRPr="00AC5FEB" w:rsidRDefault="004051A6" w:rsidP="004051A6">
      <w:pPr>
        <w:pStyle w:val="PlainText"/>
        <w:rPr>
          <w:rFonts w:ascii="Book Antiqua" w:hAnsi="Book Antiqua"/>
          <w:b/>
          <w:sz w:val="22"/>
          <w:szCs w:val="22"/>
          <w:u w:val="single"/>
        </w:rPr>
      </w:pPr>
      <w:proofErr w:type="gramStart"/>
      <w:r w:rsidRPr="00AC5FEB">
        <w:rPr>
          <w:rFonts w:ascii="Book Antiqua" w:hAnsi="Book Antiqua"/>
          <w:b/>
          <w:sz w:val="22"/>
          <w:szCs w:val="22"/>
          <w:u w:val="single"/>
        </w:rPr>
        <w:t>Job  Responsibilities</w:t>
      </w:r>
      <w:proofErr w:type="gramEnd"/>
      <w:r w:rsidRPr="00AC5FEB">
        <w:rPr>
          <w:rFonts w:ascii="Book Antiqua" w:hAnsi="Book Antiqua"/>
          <w:b/>
          <w:sz w:val="22"/>
          <w:szCs w:val="22"/>
          <w:u w:val="single"/>
        </w:rPr>
        <w:t xml:space="preserve">    </w:t>
      </w:r>
      <w:r w:rsidRPr="00AC5FEB">
        <w:rPr>
          <w:rFonts w:ascii="Book Antiqua" w:hAnsi="Book Antiqua"/>
          <w:b/>
          <w:sz w:val="22"/>
          <w:szCs w:val="22"/>
          <w:u w:val="single"/>
        </w:rPr>
        <w:tab/>
        <w:t>:</w:t>
      </w:r>
    </w:p>
    <w:p w:rsidR="00B45F45" w:rsidRPr="00AC5FEB" w:rsidRDefault="00B45F45" w:rsidP="0062608D">
      <w:pPr>
        <w:pStyle w:val="NormalWeb"/>
        <w:jc w:val="left"/>
        <w:rPr>
          <w:rFonts w:ascii="Book Antiqua" w:hAnsi="Book Antiqua"/>
          <w:color w:val="444444"/>
          <w:sz w:val="22"/>
          <w:szCs w:val="22"/>
        </w:rPr>
      </w:pPr>
      <w:r w:rsidRPr="00AC5FEB">
        <w:rPr>
          <w:rFonts w:ascii="Book Antiqua" w:hAnsi="Book Antiqua"/>
          <w:color w:val="444444"/>
          <w:sz w:val="22"/>
          <w:szCs w:val="22"/>
          <w:u w:val="single"/>
        </w:rPr>
        <w:t>Overview:</w:t>
      </w:r>
      <w:r w:rsidRPr="00AC5FEB">
        <w:rPr>
          <w:rFonts w:ascii="Book Antiqua" w:hAnsi="Book Antiqua"/>
          <w:color w:val="444444"/>
          <w:sz w:val="22"/>
          <w:szCs w:val="22"/>
        </w:rPr>
        <w:t xml:space="preserve"> </w:t>
      </w:r>
      <w:r w:rsidRPr="00AC5FEB">
        <w:rPr>
          <w:rFonts w:ascii="Book Antiqua" w:hAnsi="Book Antiqua"/>
          <w:color w:val="444444"/>
          <w:sz w:val="22"/>
          <w:szCs w:val="22"/>
        </w:rPr>
        <w:br/>
        <w:t>• Provide strategic, proactive and forward looking financial &amp; investment plans aligned to the organization’s strategic goals for growth &amp; profitability</w:t>
      </w:r>
      <w:r w:rsidR="0062608D">
        <w:rPr>
          <w:rFonts w:ascii="Book Antiqua" w:hAnsi="Book Antiqua"/>
          <w:color w:val="444444"/>
          <w:sz w:val="22"/>
          <w:szCs w:val="22"/>
        </w:rPr>
        <w:t>.</w:t>
      </w:r>
      <w:r w:rsidRPr="00AC5FEB">
        <w:rPr>
          <w:rFonts w:ascii="Book Antiqua" w:hAnsi="Book Antiqua"/>
          <w:color w:val="444444"/>
          <w:sz w:val="22"/>
          <w:szCs w:val="22"/>
        </w:rPr>
        <w:t xml:space="preserve"> </w:t>
      </w:r>
      <w:r w:rsidRPr="00AC5FEB">
        <w:rPr>
          <w:rFonts w:ascii="Book Antiqua" w:hAnsi="Book Antiqua"/>
          <w:color w:val="444444"/>
          <w:sz w:val="22"/>
          <w:szCs w:val="22"/>
        </w:rPr>
        <w:br/>
        <w:t>• Develop and direct the implementation of strategic business and/or operational plans, projects, programs, and systems</w:t>
      </w:r>
      <w:r w:rsidR="00193FCD">
        <w:rPr>
          <w:rFonts w:ascii="Book Antiqua" w:hAnsi="Book Antiqua"/>
          <w:color w:val="444444"/>
          <w:sz w:val="22"/>
          <w:szCs w:val="22"/>
        </w:rPr>
        <w:t>.</w:t>
      </w:r>
      <w:r w:rsidR="00193FCD" w:rsidRPr="00AC5FEB">
        <w:rPr>
          <w:rFonts w:ascii="Book Antiqua" w:hAnsi="Book Antiqua"/>
          <w:color w:val="444444"/>
          <w:sz w:val="22"/>
          <w:szCs w:val="22"/>
        </w:rPr>
        <w:t xml:space="preserve"> </w:t>
      </w:r>
      <w:r w:rsidR="00193FCD" w:rsidRPr="00AC5FEB">
        <w:rPr>
          <w:rFonts w:ascii="Book Antiqua" w:hAnsi="Book Antiqua"/>
          <w:color w:val="444444"/>
          <w:sz w:val="22"/>
          <w:szCs w:val="22"/>
        </w:rPr>
        <w:br/>
        <w:t xml:space="preserve">• </w:t>
      </w:r>
      <w:r w:rsidR="00193FCD">
        <w:rPr>
          <w:rFonts w:ascii="Book Antiqua" w:hAnsi="Book Antiqua"/>
          <w:color w:val="444444"/>
          <w:sz w:val="22"/>
          <w:szCs w:val="22"/>
        </w:rPr>
        <w:t xml:space="preserve">Financially controlling and monitoring operations of Dubai, Abu Dhabi and Saudi Arabia Branches and getting the reporting from </w:t>
      </w:r>
      <w:proofErr w:type="gramStart"/>
      <w:r w:rsidR="00193FCD">
        <w:rPr>
          <w:rFonts w:ascii="Book Antiqua" w:hAnsi="Book Antiqua"/>
          <w:color w:val="444444"/>
          <w:sz w:val="22"/>
          <w:szCs w:val="22"/>
        </w:rPr>
        <w:t>separate  Finance</w:t>
      </w:r>
      <w:proofErr w:type="gramEnd"/>
      <w:r w:rsidR="00193FCD">
        <w:rPr>
          <w:rFonts w:ascii="Book Antiqua" w:hAnsi="Book Antiqua"/>
          <w:color w:val="444444"/>
          <w:sz w:val="22"/>
          <w:szCs w:val="22"/>
        </w:rPr>
        <w:t xml:space="preserve"> Managers for each of these areas.   </w:t>
      </w:r>
      <w:r w:rsidRPr="00AC5FEB">
        <w:rPr>
          <w:rFonts w:ascii="Book Antiqua" w:hAnsi="Book Antiqua"/>
          <w:color w:val="444444"/>
          <w:sz w:val="22"/>
          <w:szCs w:val="22"/>
        </w:rPr>
        <w:br/>
      </w:r>
      <w:r w:rsidRPr="00AC5FEB">
        <w:rPr>
          <w:rFonts w:ascii="Book Antiqua" w:hAnsi="Book Antiqua"/>
          <w:color w:val="444444"/>
          <w:sz w:val="22"/>
          <w:szCs w:val="22"/>
          <w:u w:val="single"/>
        </w:rPr>
        <w:t>Accounting and Finance</w:t>
      </w:r>
      <w:r w:rsidRPr="00AC5FEB">
        <w:rPr>
          <w:rFonts w:ascii="Book Antiqua" w:hAnsi="Book Antiqua"/>
          <w:color w:val="444444"/>
          <w:sz w:val="22"/>
          <w:szCs w:val="22"/>
        </w:rPr>
        <w:t xml:space="preserve"> </w:t>
      </w:r>
      <w:r w:rsidRPr="00AC5FEB">
        <w:rPr>
          <w:rFonts w:ascii="Book Antiqua" w:hAnsi="Book Antiqua"/>
          <w:color w:val="444444"/>
          <w:sz w:val="22"/>
          <w:szCs w:val="22"/>
        </w:rPr>
        <w:br/>
        <w:t xml:space="preserve">• Oversee accounting and budgeting functions </w:t>
      </w:r>
      <w:r w:rsidRPr="00AC5FEB">
        <w:rPr>
          <w:rFonts w:ascii="Book Antiqua" w:hAnsi="Book Antiqua"/>
          <w:color w:val="444444"/>
          <w:sz w:val="22"/>
          <w:szCs w:val="22"/>
        </w:rPr>
        <w:br/>
        <w:t xml:space="preserve">• Ensure that financial accounting and budgeting functions are carried out to support the company’s strategic and management objectives as per international standards by developing robust accounting &amp; budgeting processes </w:t>
      </w:r>
      <w:r w:rsidRPr="00AC5FEB">
        <w:rPr>
          <w:rFonts w:ascii="Book Antiqua" w:hAnsi="Book Antiqua"/>
          <w:color w:val="444444"/>
          <w:sz w:val="22"/>
          <w:szCs w:val="22"/>
        </w:rPr>
        <w:br/>
        <w:t xml:space="preserve">• Ensure professional management of the Company’s budgeting process and that the budgeting process confirms to the appropriate policies &amp; procedures </w:t>
      </w:r>
      <w:r w:rsidRPr="00AC5FEB">
        <w:rPr>
          <w:rFonts w:ascii="Book Antiqua" w:hAnsi="Book Antiqua"/>
          <w:color w:val="444444"/>
          <w:sz w:val="22"/>
          <w:szCs w:val="22"/>
        </w:rPr>
        <w:br/>
        <w:t xml:space="preserve">• Create strong Financial Management processes </w:t>
      </w:r>
      <w:r w:rsidRPr="00AC5FEB">
        <w:rPr>
          <w:rFonts w:ascii="Book Antiqua" w:hAnsi="Book Antiqua"/>
          <w:color w:val="444444"/>
          <w:sz w:val="22"/>
          <w:szCs w:val="22"/>
        </w:rPr>
        <w:br/>
        <w:t xml:space="preserve">• Provide with meaningful information related to any aspect of finance, such as trend analysis, variance analysis or any other financial aspect related to the Company’s business activities in order to allow for accurate forecasting of both performance and market trends </w:t>
      </w:r>
      <w:r w:rsidRPr="00AC5FEB">
        <w:rPr>
          <w:rFonts w:ascii="Book Antiqua" w:hAnsi="Book Antiqua"/>
          <w:color w:val="444444"/>
          <w:sz w:val="22"/>
          <w:szCs w:val="22"/>
        </w:rPr>
        <w:br/>
        <w:t xml:space="preserve">• Prepare &amp; reports analysis of financial statements for the CEO, the Board and members of executive management </w:t>
      </w:r>
      <w:r w:rsidRPr="00AC5FEB">
        <w:rPr>
          <w:rFonts w:ascii="Book Antiqua" w:hAnsi="Book Antiqua"/>
          <w:color w:val="444444"/>
          <w:sz w:val="22"/>
          <w:szCs w:val="22"/>
        </w:rPr>
        <w:br/>
      </w:r>
      <w:r w:rsidRPr="00AC5FEB">
        <w:rPr>
          <w:rFonts w:ascii="Book Antiqua" w:hAnsi="Book Antiqua"/>
          <w:color w:val="444444"/>
          <w:sz w:val="22"/>
          <w:szCs w:val="22"/>
        </w:rPr>
        <w:br/>
      </w:r>
      <w:r w:rsidRPr="00AC5FEB">
        <w:rPr>
          <w:rFonts w:ascii="Book Antiqua" w:hAnsi="Book Antiqua"/>
          <w:color w:val="444444"/>
          <w:sz w:val="22"/>
          <w:szCs w:val="22"/>
          <w:u w:val="single"/>
        </w:rPr>
        <w:t>Treasury</w:t>
      </w:r>
      <w:r w:rsidRPr="00AC5FEB">
        <w:rPr>
          <w:rFonts w:ascii="Book Antiqua" w:hAnsi="Book Antiqua"/>
          <w:color w:val="444444"/>
          <w:sz w:val="22"/>
          <w:szCs w:val="22"/>
        </w:rPr>
        <w:t xml:space="preserve"> </w:t>
      </w:r>
      <w:r w:rsidRPr="00AC5FEB">
        <w:rPr>
          <w:rFonts w:ascii="Book Antiqua" w:hAnsi="Book Antiqua"/>
          <w:color w:val="444444"/>
          <w:sz w:val="22"/>
          <w:szCs w:val="22"/>
        </w:rPr>
        <w:br/>
        <w:t xml:space="preserve">• Manage the entire Corporate Treasury operation including cash management, liquidity, investments, forex risk management(short term &amp; long term) &amp; operational bank relationship </w:t>
      </w:r>
      <w:r w:rsidRPr="00AC5FEB">
        <w:rPr>
          <w:rFonts w:ascii="Book Antiqua" w:hAnsi="Book Antiqua"/>
          <w:color w:val="444444"/>
          <w:sz w:val="22"/>
          <w:szCs w:val="22"/>
        </w:rPr>
        <w:lastRenderedPageBreak/>
        <w:t>management</w:t>
      </w:r>
      <w:r w:rsidR="00F9388F">
        <w:rPr>
          <w:rFonts w:ascii="Book Antiqua" w:hAnsi="Book Antiqua"/>
          <w:color w:val="444444"/>
          <w:sz w:val="22"/>
          <w:szCs w:val="22"/>
        </w:rPr>
        <w:t>.</w:t>
      </w:r>
      <w:r w:rsidRPr="00AC5FEB">
        <w:rPr>
          <w:rFonts w:ascii="Book Antiqua" w:hAnsi="Book Antiqua"/>
          <w:color w:val="444444"/>
          <w:sz w:val="22"/>
          <w:szCs w:val="22"/>
        </w:rPr>
        <w:t xml:space="preserve"> </w:t>
      </w:r>
      <w:r w:rsidRPr="00AC5FEB">
        <w:rPr>
          <w:rFonts w:ascii="Book Antiqua" w:hAnsi="Book Antiqua"/>
          <w:color w:val="444444"/>
          <w:sz w:val="22"/>
          <w:szCs w:val="22"/>
        </w:rPr>
        <w:br/>
        <w:t>• Maintain adequate access to liquidity, improves working capital utilizati</w:t>
      </w:r>
      <w:r w:rsidR="008D06C8">
        <w:rPr>
          <w:rFonts w:ascii="Book Antiqua" w:hAnsi="Book Antiqua"/>
          <w:color w:val="444444"/>
          <w:sz w:val="22"/>
          <w:szCs w:val="22"/>
        </w:rPr>
        <w:t>on, generation of funds at favo</w:t>
      </w:r>
      <w:r w:rsidRPr="00AC5FEB">
        <w:rPr>
          <w:rFonts w:ascii="Book Antiqua" w:hAnsi="Book Antiqua"/>
          <w:color w:val="444444"/>
          <w:sz w:val="22"/>
          <w:szCs w:val="22"/>
        </w:rPr>
        <w:t xml:space="preserve">rable terms, enhances cash flow, </w:t>
      </w:r>
      <w:proofErr w:type="gramStart"/>
      <w:r w:rsidRPr="00AC5FEB">
        <w:rPr>
          <w:rFonts w:ascii="Book Antiqua" w:hAnsi="Book Antiqua"/>
          <w:color w:val="444444"/>
          <w:sz w:val="22"/>
          <w:szCs w:val="22"/>
        </w:rPr>
        <w:t>works</w:t>
      </w:r>
      <w:proofErr w:type="gramEnd"/>
      <w:r w:rsidRPr="00AC5FEB">
        <w:rPr>
          <w:rFonts w:ascii="Book Antiqua" w:hAnsi="Book Antiqua"/>
          <w:color w:val="444444"/>
          <w:sz w:val="22"/>
          <w:szCs w:val="22"/>
        </w:rPr>
        <w:t xml:space="preserve"> toward optimum deployment of funds &amp; commensurate return on the investments</w:t>
      </w:r>
      <w:r w:rsidR="00F9388F">
        <w:rPr>
          <w:rFonts w:ascii="Book Antiqua" w:hAnsi="Book Antiqua"/>
          <w:color w:val="444444"/>
          <w:sz w:val="22"/>
          <w:szCs w:val="22"/>
        </w:rPr>
        <w:t>.</w:t>
      </w:r>
      <w:r w:rsidRPr="00AC5FEB">
        <w:rPr>
          <w:rFonts w:ascii="Book Antiqua" w:hAnsi="Book Antiqua"/>
          <w:color w:val="444444"/>
          <w:sz w:val="22"/>
          <w:szCs w:val="22"/>
        </w:rPr>
        <w:t xml:space="preserve"> </w:t>
      </w:r>
      <w:r w:rsidRPr="00AC5FEB">
        <w:rPr>
          <w:rFonts w:ascii="Book Antiqua" w:hAnsi="Book Antiqua"/>
          <w:color w:val="444444"/>
          <w:sz w:val="22"/>
          <w:szCs w:val="22"/>
        </w:rPr>
        <w:br/>
        <w:t>• Ensure management of liquid assets, currency and interest rate exposures to ensure the safety of company’s funds and provision of maximum return of short term placement of funds and negotiating borrowing facilities (debt finance) solutions</w:t>
      </w:r>
      <w:r w:rsidR="00F9388F">
        <w:rPr>
          <w:rFonts w:ascii="Book Antiqua" w:hAnsi="Book Antiqua"/>
          <w:color w:val="444444"/>
          <w:sz w:val="22"/>
          <w:szCs w:val="22"/>
        </w:rPr>
        <w:t>.</w:t>
      </w:r>
      <w:r w:rsidRPr="00AC5FEB">
        <w:rPr>
          <w:rFonts w:ascii="Book Antiqua" w:hAnsi="Book Antiqua"/>
          <w:color w:val="444444"/>
          <w:sz w:val="22"/>
          <w:szCs w:val="22"/>
        </w:rPr>
        <w:t xml:space="preserve"> </w:t>
      </w:r>
      <w:r w:rsidRPr="00AC5FEB">
        <w:rPr>
          <w:rFonts w:ascii="Book Antiqua" w:hAnsi="Book Antiqua"/>
          <w:color w:val="444444"/>
          <w:sz w:val="22"/>
          <w:szCs w:val="22"/>
        </w:rPr>
        <w:br/>
      </w:r>
      <w:r w:rsidRPr="00AC5FEB">
        <w:rPr>
          <w:rFonts w:ascii="Book Antiqua" w:hAnsi="Book Antiqua"/>
          <w:color w:val="444444"/>
          <w:sz w:val="22"/>
          <w:szCs w:val="22"/>
        </w:rPr>
        <w:br/>
      </w:r>
      <w:r w:rsidRPr="00AC5FEB">
        <w:rPr>
          <w:rFonts w:ascii="Book Antiqua" w:hAnsi="Book Antiqua"/>
          <w:color w:val="444444"/>
          <w:sz w:val="22"/>
          <w:szCs w:val="22"/>
          <w:u w:val="single"/>
        </w:rPr>
        <w:t xml:space="preserve">Compliance </w:t>
      </w:r>
      <w:r w:rsidRPr="00AC5FEB">
        <w:rPr>
          <w:rFonts w:ascii="Book Antiqua" w:hAnsi="Book Antiqua"/>
          <w:color w:val="444444"/>
          <w:sz w:val="22"/>
          <w:szCs w:val="22"/>
        </w:rPr>
        <w:br/>
        <w:t xml:space="preserve">• Ensure compliance in reporting and accounting as per regulatory and legal requirements, including taxation, dividends, annual reporting and accounting </w:t>
      </w:r>
      <w:r w:rsidRPr="00AC5FEB">
        <w:rPr>
          <w:rFonts w:ascii="Book Antiqua" w:hAnsi="Book Antiqua"/>
          <w:color w:val="444444"/>
          <w:sz w:val="22"/>
          <w:szCs w:val="22"/>
        </w:rPr>
        <w:br/>
        <w:t xml:space="preserve">• Ensure compliance with guidelines from National &amp; International Regulatory Authorities, Auditors, Stock Exchanges, </w:t>
      </w:r>
      <w:proofErr w:type="spellStart"/>
      <w:r w:rsidRPr="00AC5FEB">
        <w:rPr>
          <w:rFonts w:ascii="Book Antiqua" w:hAnsi="Book Antiqua"/>
          <w:color w:val="444444"/>
          <w:sz w:val="22"/>
          <w:szCs w:val="22"/>
        </w:rPr>
        <w:t>etc</w:t>
      </w:r>
      <w:proofErr w:type="spellEnd"/>
      <w:r w:rsidRPr="00AC5FEB">
        <w:rPr>
          <w:rFonts w:ascii="Book Antiqua" w:hAnsi="Book Antiqua"/>
          <w:color w:val="444444"/>
          <w:sz w:val="22"/>
          <w:szCs w:val="22"/>
        </w:rPr>
        <w:t xml:space="preserve"> </w:t>
      </w:r>
      <w:r w:rsidRPr="00AC5FEB">
        <w:rPr>
          <w:rFonts w:ascii="Book Antiqua" w:hAnsi="Book Antiqua"/>
          <w:color w:val="444444"/>
          <w:sz w:val="22"/>
          <w:szCs w:val="22"/>
        </w:rPr>
        <w:br/>
        <w:t xml:space="preserve">• Lead &amp; direct the audit functions &amp; ensures compliance to the requirements of internal &amp; external Auditors </w:t>
      </w:r>
      <w:r w:rsidRPr="00AC5FEB">
        <w:rPr>
          <w:rFonts w:ascii="Book Antiqua" w:hAnsi="Book Antiqua"/>
          <w:color w:val="444444"/>
          <w:sz w:val="22"/>
          <w:szCs w:val="22"/>
        </w:rPr>
        <w:br/>
      </w:r>
      <w:r w:rsidRPr="00AC5FEB">
        <w:rPr>
          <w:rFonts w:ascii="Book Antiqua" w:hAnsi="Book Antiqua"/>
          <w:color w:val="444444"/>
          <w:sz w:val="22"/>
          <w:szCs w:val="22"/>
        </w:rPr>
        <w:br/>
      </w:r>
      <w:r w:rsidRPr="00AC5FEB">
        <w:rPr>
          <w:rFonts w:ascii="Book Antiqua" w:hAnsi="Book Antiqua"/>
          <w:color w:val="444444"/>
          <w:sz w:val="22"/>
          <w:szCs w:val="22"/>
          <w:u w:val="single"/>
        </w:rPr>
        <w:t>Planning &amp; Controlling</w:t>
      </w:r>
      <w:r w:rsidRPr="00AC5FEB">
        <w:rPr>
          <w:rFonts w:ascii="Book Antiqua" w:hAnsi="Book Antiqua"/>
          <w:color w:val="444444"/>
          <w:sz w:val="22"/>
          <w:szCs w:val="22"/>
        </w:rPr>
        <w:t xml:space="preserve"> </w:t>
      </w:r>
      <w:r w:rsidRPr="00AC5FEB">
        <w:rPr>
          <w:rFonts w:ascii="Book Antiqua" w:hAnsi="Book Antiqua"/>
          <w:color w:val="444444"/>
          <w:sz w:val="22"/>
          <w:szCs w:val="22"/>
        </w:rPr>
        <w:br/>
        <w:t xml:space="preserve">• Develop &amp; implement financial plans for the organization keeping in mind the organization context &amp; strategic intent </w:t>
      </w:r>
      <w:r w:rsidRPr="00AC5FEB">
        <w:rPr>
          <w:rFonts w:ascii="Book Antiqua" w:hAnsi="Book Antiqua"/>
          <w:color w:val="444444"/>
          <w:sz w:val="22"/>
          <w:szCs w:val="22"/>
        </w:rPr>
        <w:br/>
        <w:t xml:space="preserve">• Evaluate and advises on the impact of long range planning, introduction of new programs/strategies &amp; regulatory action </w:t>
      </w:r>
      <w:r w:rsidRPr="00AC5FEB">
        <w:rPr>
          <w:rFonts w:ascii="Book Antiqua" w:hAnsi="Book Antiqua"/>
          <w:color w:val="444444"/>
          <w:sz w:val="22"/>
          <w:szCs w:val="22"/>
        </w:rPr>
        <w:br/>
        <w:t xml:space="preserve">• Manage processes for financial forecasting, consolidation &amp; reporting; Provides executive management with advice on the financial implications of business activities; Provides recommendation to strategically enhance financial performance and business opportunities </w:t>
      </w:r>
      <w:r w:rsidRPr="00AC5FEB">
        <w:rPr>
          <w:rFonts w:ascii="Book Antiqua" w:hAnsi="Book Antiqua"/>
          <w:color w:val="444444"/>
          <w:sz w:val="22"/>
          <w:szCs w:val="22"/>
        </w:rPr>
        <w:br/>
        <w:t xml:space="preserve">• Oversee the approval and processing of revenue, expenditure, department budgets, </w:t>
      </w:r>
      <w:proofErr w:type="spellStart"/>
      <w:r w:rsidRPr="00AC5FEB">
        <w:rPr>
          <w:rFonts w:ascii="Book Antiqua" w:hAnsi="Book Antiqua"/>
          <w:color w:val="444444"/>
          <w:sz w:val="22"/>
          <w:szCs w:val="22"/>
        </w:rPr>
        <w:t>etc</w:t>
      </w:r>
      <w:proofErr w:type="spellEnd"/>
      <w:r w:rsidRPr="00AC5FEB">
        <w:rPr>
          <w:rFonts w:ascii="Book Antiqua" w:hAnsi="Book Antiqua"/>
          <w:color w:val="444444"/>
          <w:sz w:val="22"/>
          <w:szCs w:val="22"/>
        </w:rPr>
        <w:t xml:space="preserve"> </w:t>
      </w:r>
    </w:p>
    <w:p w:rsidR="00B45F45" w:rsidRPr="00AC5FEB" w:rsidRDefault="00B45F45" w:rsidP="00B45F45">
      <w:pPr>
        <w:pStyle w:val="NormalWeb"/>
        <w:rPr>
          <w:rFonts w:ascii="Book Antiqua" w:hAnsi="Book Antiqua"/>
          <w:color w:val="444444"/>
          <w:sz w:val="22"/>
          <w:szCs w:val="22"/>
        </w:rPr>
      </w:pPr>
      <w:r w:rsidRPr="00AC5FEB">
        <w:rPr>
          <w:rFonts w:ascii="Book Antiqua" w:hAnsi="Book Antiqua"/>
          <w:color w:val="444444"/>
          <w:sz w:val="22"/>
          <w:szCs w:val="22"/>
        </w:rPr>
        <w:t>• Ensure that a proper job costing and project control mechanism and reporting structure in place and working at al</w:t>
      </w:r>
      <w:r w:rsidR="00F9388F">
        <w:rPr>
          <w:rFonts w:ascii="Book Antiqua" w:hAnsi="Book Antiqua"/>
          <w:color w:val="444444"/>
          <w:sz w:val="22"/>
          <w:szCs w:val="22"/>
        </w:rPr>
        <w:t>l</w:t>
      </w:r>
      <w:r w:rsidRPr="00AC5FEB">
        <w:rPr>
          <w:rFonts w:ascii="Book Antiqua" w:hAnsi="Book Antiqua"/>
          <w:color w:val="444444"/>
          <w:sz w:val="22"/>
          <w:szCs w:val="22"/>
        </w:rPr>
        <w:t xml:space="preserve"> times and timely alerts are raised and cost controlling remedial action are taken accordingly if needed. </w:t>
      </w:r>
    </w:p>
    <w:p w:rsidR="00B45F45" w:rsidRPr="00AC5FEB" w:rsidRDefault="00B45F45" w:rsidP="00B45F45">
      <w:pPr>
        <w:pStyle w:val="NormalWeb"/>
        <w:rPr>
          <w:rFonts w:ascii="Book Antiqua" w:hAnsi="Book Antiqua"/>
          <w:color w:val="444444"/>
          <w:sz w:val="22"/>
          <w:szCs w:val="22"/>
        </w:rPr>
      </w:pPr>
      <w:r w:rsidRPr="00AC5FEB">
        <w:rPr>
          <w:rFonts w:ascii="Book Antiqua" w:hAnsi="Book Antiqua"/>
          <w:color w:val="444444"/>
          <w:sz w:val="22"/>
          <w:szCs w:val="22"/>
        </w:rPr>
        <w:t xml:space="preserve">• Coordinate the preparation of financial statements, financial reports, special analyses, information reports, including income statements, balance sheets, reports to shareholders, </w:t>
      </w:r>
    </w:p>
    <w:p w:rsidR="006C2889" w:rsidRPr="00AC5FEB" w:rsidRDefault="00B45F45" w:rsidP="00B45F45">
      <w:pPr>
        <w:pStyle w:val="NormalWeb"/>
        <w:rPr>
          <w:rFonts w:ascii="Book Antiqua" w:hAnsi="Book Antiqua"/>
          <w:sz w:val="22"/>
          <w:szCs w:val="22"/>
        </w:rPr>
      </w:pPr>
      <w:r w:rsidRPr="00AC5FEB">
        <w:rPr>
          <w:rFonts w:ascii="Book Antiqua" w:hAnsi="Book Antiqua"/>
          <w:color w:val="444444"/>
          <w:sz w:val="22"/>
          <w:szCs w:val="22"/>
        </w:rPr>
        <w:t xml:space="preserve">• Interact with other managers to provide consultative support to planning initiatives through financial and management information analyses, reports and recommendations </w:t>
      </w:r>
      <w:r w:rsidRPr="00AC5FEB">
        <w:rPr>
          <w:rFonts w:ascii="Book Antiqua" w:hAnsi="Book Antiqua"/>
          <w:color w:val="444444"/>
          <w:sz w:val="22"/>
          <w:szCs w:val="22"/>
        </w:rPr>
        <w:br/>
        <w:t xml:space="preserve">• Develop &amp; implement systems &amp; procedures to ensure integrity of accounting information and safe custody of assets, including procedures to eliminate and detect fraud or theft of company assets </w:t>
      </w:r>
      <w:r w:rsidRPr="00AC5FEB">
        <w:rPr>
          <w:rFonts w:ascii="Book Antiqua" w:hAnsi="Book Antiqua"/>
          <w:color w:val="444444"/>
          <w:sz w:val="22"/>
          <w:szCs w:val="22"/>
        </w:rPr>
        <w:br/>
        <w:t xml:space="preserve">• Establish and maintain appropriate internal control safeguards as per applicable regulatory authorities </w:t>
      </w:r>
      <w:r w:rsidRPr="00AC5FEB">
        <w:rPr>
          <w:rFonts w:ascii="Book Antiqua" w:hAnsi="Book Antiqua"/>
          <w:color w:val="444444"/>
          <w:sz w:val="22"/>
          <w:szCs w:val="22"/>
        </w:rPr>
        <w:br/>
      </w:r>
      <w:r w:rsidRPr="00AC5FEB">
        <w:rPr>
          <w:rFonts w:ascii="Book Antiqua" w:hAnsi="Book Antiqua"/>
          <w:color w:val="444444"/>
          <w:sz w:val="22"/>
          <w:szCs w:val="22"/>
        </w:rPr>
        <w:br/>
      </w:r>
      <w:r w:rsidR="006C2889" w:rsidRPr="00AC5FEB">
        <w:rPr>
          <w:rFonts w:ascii="Book Antiqua" w:hAnsi="Book Antiqua"/>
          <w:sz w:val="22"/>
          <w:szCs w:val="22"/>
        </w:rPr>
        <w:t>Reporting to  :</w:t>
      </w:r>
      <w:r w:rsidR="006C2889" w:rsidRPr="00AC5FEB">
        <w:rPr>
          <w:rFonts w:ascii="Book Antiqua" w:hAnsi="Book Antiqua"/>
          <w:sz w:val="22"/>
          <w:szCs w:val="22"/>
        </w:rPr>
        <w:tab/>
        <w:t xml:space="preserve"> CFO   and   Executive Director</w:t>
      </w:r>
    </w:p>
    <w:p w:rsidR="006C2889" w:rsidRPr="00AC5FEB" w:rsidRDefault="006C2889" w:rsidP="00A469EC">
      <w:pPr>
        <w:pStyle w:val="PlainText"/>
        <w:rPr>
          <w:rFonts w:ascii="Book Antiqua" w:hAnsi="Book Antiqua"/>
          <w:b/>
          <w:sz w:val="24"/>
          <w:highlight w:val="yellow"/>
          <w:u w:val="single"/>
          <w:bdr w:val="single" w:sz="4" w:space="0" w:color="auto"/>
        </w:rPr>
      </w:pPr>
    </w:p>
    <w:p w:rsidR="00A469EC" w:rsidRPr="00AC5FEB" w:rsidRDefault="00A469EC" w:rsidP="00A469EC">
      <w:pPr>
        <w:pStyle w:val="PlainText"/>
        <w:rPr>
          <w:rFonts w:ascii="Book Antiqua" w:hAnsi="Book Antiqua"/>
          <w:b/>
          <w:sz w:val="24"/>
          <w:u w:val="single"/>
        </w:rPr>
      </w:pPr>
      <w:proofErr w:type="gramStart"/>
      <w:r w:rsidRPr="00AC5FEB">
        <w:rPr>
          <w:rFonts w:ascii="Book Antiqua" w:hAnsi="Book Antiqua"/>
          <w:b/>
          <w:sz w:val="24"/>
          <w:highlight w:val="yellow"/>
          <w:u w:val="single"/>
          <w:bdr w:val="single" w:sz="4" w:space="0" w:color="auto"/>
        </w:rPr>
        <w:t>Previous  Employment</w:t>
      </w:r>
      <w:proofErr w:type="gramEnd"/>
      <w:r w:rsidRPr="00AC5FEB">
        <w:rPr>
          <w:rFonts w:ascii="Book Antiqua" w:hAnsi="Book Antiqua"/>
          <w:b/>
          <w:sz w:val="24"/>
          <w:highlight w:val="yellow"/>
          <w:u w:val="single"/>
          <w:bdr w:val="single" w:sz="4" w:space="0" w:color="auto"/>
        </w:rPr>
        <w:t xml:space="preserve">    # </w:t>
      </w:r>
      <w:r w:rsidR="00F0195D">
        <w:rPr>
          <w:rFonts w:ascii="Book Antiqua" w:hAnsi="Book Antiqua"/>
          <w:b/>
          <w:sz w:val="24"/>
          <w:highlight w:val="yellow"/>
          <w:u w:val="single"/>
          <w:bdr w:val="single" w:sz="4" w:space="0" w:color="auto"/>
        </w:rPr>
        <w:t>4</w:t>
      </w:r>
      <w:r w:rsidRPr="00AC5FEB">
        <w:rPr>
          <w:rFonts w:ascii="Book Antiqua" w:hAnsi="Book Antiqua"/>
          <w:b/>
          <w:sz w:val="24"/>
          <w:highlight w:val="lightGray"/>
          <w:u w:val="single"/>
          <w:bdr w:val="single" w:sz="4" w:space="0" w:color="auto"/>
        </w:rPr>
        <w:t xml:space="preserve"> </w:t>
      </w:r>
    </w:p>
    <w:p w:rsidR="00A469EC" w:rsidRPr="00AC5FEB" w:rsidRDefault="00A469EC" w:rsidP="00CD2869">
      <w:pPr>
        <w:pStyle w:val="PlainText"/>
        <w:rPr>
          <w:rFonts w:ascii="Book Antiqua" w:hAnsi="Book Antiqua"/>
          <w:sz w:val="22"/>
        </w:rPr>
      </w:pPr>
      <w:r w:rsidRPr="00AC5FEB">
        <w:rPr>
          <w:rFonts w:ascii="Book Antiqua" w:hAnsi="Book Antiqua"/>
          <w:b/>
          <w:sz w:val="22"/>
        </w:rPr>
        <w:t>Title</w:t>
      </w:r>
      <w:r w:rsidRPr="00AC5FEB">
        <w:rPr>
          <w:rFonts w:ascii="Book Antiqua" w:hAnsi="Book Antiqua"/>
          <w:sz w:val="22"/>
        </w:rPr>
        <w:tab/>
      </w:r>
      <w:r w:rsidRPr="00AC5FEB">
        <w:rPr>
          <w:rFonts w:ascii="Book Antiqua" w:hAnsi="Book Antiqua"/>
          <w:sz w:val="22"/>
        </w:rPr>
        <w:tab/>
        <w:t>:</w:t>
      </w:r>
      <w:r w:rsidRPr="00AC5FEB">
        <w:rPr>
          <w:rFonts w:ascii="Book Antiqua" w:hAnsi="Book Antiqua"/>
          <w:sz w:val="22"/>
        </w:rPr>
        <w:tab/>
      </w:r>
      <w:r w:rsidRPr="00AC5FEB">
        <w:rPr>
          <w:rFonts w:ascii="Book Antiqua" w:hAnsi="Book Antiqua"/>
          <w:b/>
          <w:sz w:val="22"/>
        </w:rPr>
        <w:t>Sr.</w:t>
      </w:r>
      <w:r w:rsidRPr="00AC5FEB">
        <w:rPr>
          <w:rFonts w:ascii="Book Antiqua" w:hAnsi="Book Antiqua"/>
          <w:sz w:val="22"/>
        </w:rPr>
        <w:t xml:space="preserve"> </w:t>
      </w:r>
      <w:proofErr w:type="gramStart"/>
      <w:r w:rsidRPr="00AC5FEB">
        <w:rPr>
          <w:rFonts w:ascii="Book Antiqua" w:hAnsi="Book Antiqua"/>
          <w:b/>
          <w:sz w:val="22"/>
        </w:rPr>
        <w:t>Finance  Manager</w:t>
      </w:r>
      <w:proofErr w:type="gramEnd"/>
    </w:p>
    <w:p w:rsidR="00A469EC" w:rsidRPr="00AC5FEB" w:rsidRDefault="00CD2869" w:rsidP="00B45F45">
      <w:pPr>
        <w:pStyle w:val="PlainText"/>
        <w:ind w:left="2160" w:hanging="2160"/>
        <w:rPr>
          <w:rFonts w:ascii="Book Antiqua" w:hAnsi="Book Antiqua"/>
          <w:sz w:val="22"/>
        </w:rPr>
      </w:pPr>
      <w:r w:rsidRPr="00AC5FEB">
        <w:rPr>
          <w:rFonts w:ascii="Book Antiqua" w:hAnsi="Book Antiqua"/>
          <w:sz w:val="22"/>
        </w:rPr>
        <w:t xml:space="preserve">Tenure  </w:t>
      </w:r>
      <w:r w:rsidR="00B45F45" w:rsidRPr="00AC5FEB">
        <w:rPr>
          <w:rFonts w:ascii="Book Antiqua" w:hAnsi="Book Antiqua"/>
          <w:sz w:val="22"/>
        </w:rPr>
        <w:tab/>
      </w:r>
      <w:proofErr w:type="gramStart"/>
      <w:r w:rsidRPr="00AC5FEB">
        <w:rPr>
          <w:rFonts w:ascii="Book Antiqua" w:hAnsi="Book Antiqua"/>
          <w:sz w:val="22"/>
        </w:rPr>
        <w:t xml:space="preserve">From  </w:t>
      </w:r>
      <w:r w:rsidR="00C84484" w:rsidRPr="00AC5FEB">
        <w:rPr>
          <w:rFonts w:ascii="Book Antiqua" w:hAnsi="Book Antiqua"/>
          <w:sz w:val="22"/>
        </w:rPr>
        <w:t>April</w:t>
      </w:r>
      <w:proofErr w:type="gramEnd"/>
      <w:r w:rsidR="00C84484" w:rsidRPr="00AC5FEB">
        <w:rPr>
          <w:rFonts w:ascii="Book Antiqua" w:hAnsi="Book Antiqua"/>
          <w:sz w:val="22"/>
        </w:rPr>
        <w:t xml:space="preserve"> </w:t>
      </w:r>
      <w:r w:rsidR="00A469EC" w:rsidRPr="00AC5FEB">
        <w:rPr>
          <w:rFonts w:ascii="Book Antiqua" w:hAnsi="Book Antiqua"/>
          <w:sz w:val="22"/>
        </w:rPr>
        <w:t>1, 200</w:t>
      </w:r>
      <w:r w:rsidR="00C84484" w:rsidRPr="00AC5FEB">
        <w:rPr>
          <w:rFonts w:ascii="Book Antiqua" w:hAnsi="Book Antiqua"/>
          <w:sz w:val="22"/>
        </w:rPr>
        <w:t>1</w:t>
      </w:r>
      <w:r w:rsidRPr="00AC5FEB">
        <w:rPr>
          <w:rFonts w:ascii="Book Antiqua" w:hAnsi="Book Antiqua"/>
          <w:sz w:val="22"/>
        </w:rPr>
        <w:t xml:space="preserve"> </w:t>
      </w:r>
      <w:r w:rsidR="00A469EC" w:rsidRPr="00AC5FEB">
        <w:rPr>
          <w:rFonts w:ascii="Book Antiqua" w:hAnsi="Book Antiqua"/>
          <w:sz w:val="22"/>
        </w:rPr>
        <w:t xml:space="preserve">  </w:t>
      </w:r>
      <w:r w:rsidRPr="00AC5FEB">
        <w:rPr>
          <w:rFonts w:ascii="Book Antiqua" w:hAnsi="Book Antiqua"/>
          <w:sz w:val="22"/>
        </w:rPr>
        <w:t xml:space="preserve">to </w:t>
      </w:r>
      <w:r w:rsidR="00B45F45" w:rsidRPr="00AC5FEB">
        <w:rPr>
          <w:rFonts w:ascii="Book Antiqua" w:hAnsi="Book Antiqua"/>
          <w:sz w:val="22"/>
        </w:rPr>
        <w:t xml:space="preserve"> October 31, 2009 (then promoted and transferred to GTCC)</w:t>
      </w:r>
    </w:p>
    <w:p w:rsidR="004051A6" w:rsidRPr="00AC5FEB" w:rsidRDefault="004051A6" w:rsidP="00CD2869">
      <w:pPr>
        <w:pStyle w:val="PlainText"/>
        <w:rPr>
          <w:rFonts w:ascii="Book Antiqua" w:hAnsi="Book Antiqua"/>
          <w:sz w:val="22"/>
        </w:rPr>
      </w:pPr>
    </w:p>
    <w:p w:rsidR="006F7147" w:rsidRPr="00AC5FEB" w:rsidRDefault="00CD2869" w:rsidP="004051A6">
      <w:pPr>
        <w:pStyle w:val="PlainText"/>
        <w:rPr>
          <w:rFonts w:ascii="Book Antiqua" w:hAnsi="Book Antiqua"/>
          <w:b/>
          <w:i/>
          <w:sz w:val="22"/>
        </w:rPr>
      </w:pPr>
      <w:r w:rsidRPr="00AC5FEB">
        <w:rPr>
          <w:rFonts w:ascii="Book Antiqua" w:hAnsi="Book Antiqua"/>
          <w:sz w:val="22"/>
        </w:rPr>
        <w:t>Employer</w:t>
      </w:r>
      <w:r w:rsidRPr="00AC5FEB">
        <w:rPr>
          <w:rFonts w:ascii="Book Antiqua" w:hAnsi="Book Antiqua"/>
          <w:sz w:val="22"/>
        </w:rPr>
        <w:tab/>
        <w:t>:</w:t>
      </w:r>
      <w:r w:rsidRPr="00AC5FEB">
        <w:rPr>
          <w:rFonts w:ascii="Book Antiqua" w:hAnsi="Book Antiqua"/>
          <w:sz w:val="22"/>
        </w:rPr>
        <w:tab/>
      </w:r>
      <w:r w:rsidRPr="00AC5FEB">
        <w:rPr>
          <w:rFonts w:ascii="Book Antiqua" w:hAnsi="Book Antiqua"/>
          <w:b/>
          <w:sz w:val="22"/>
        </w:rPr>
        <w:t xml:space="preserve">M/S  </w:t>
      </w:r>
      <w:r w:rsidR="006F7147" w:rsidRPr="00AC5FEB">
        <w:rPr>
          <w:rFonts w:ascii="Book Antiqua" w:hAnsi="Book Antiqua"/>
          <w:b/>
          <w:sz w:val="22"/>
        </w:rPr>
        <w:t xml:space="preserve"> </w:t>
      </w:r>
      <w:proofErr w:type="gramStart"/>
      <w:r w:rsidR="006F7147" w:rsidRPr="00AC5FEB">
        <w:rPr>
          <w:rFonts w:ascii="Book Antiqua" w:hAnsi="Book Antiqua"/>
          <w:b/>
          <w:sz w:val="22"/>
        </w:rPr>
        <w:t>DRAKE  &amp;</w:t>
      </w:r>
      <w:proofErr w:type="gramEnd"/>
      <w:r w:rsidR="006F7147" w:rsidRPr="00AC5FEB">
        <w:rPr>
          <w:rFonts w:ascii="Book Antiqua" w:hAnsi="Book Antiqua"/>
          <w:b/>
          <w:sz w:val="22"/>
        </w:rPr>
        <w:t xml:space="preserve">  SCULL  </w:t>
      </w:r>
      <w:r w:rsidR="005222F0" w:rsidRPr="00AC5FEB">
        <w:rPr>
          <w:rFonts w:ascii="Book Antiqua" w:hAnsi="Book Antiqua"/>
          <w:b/>
          <w:sz w:val="22"/>
        </w:rPr>
        <w:t>INTERNATIONAL</w:t>
      </w:r>
      <w:r w:rsidR="00C5630A" w:rsidRPr="00AC5FEB">
        <w:rPr>
          <w:rFonts w:ascii="Book Antiqua" w:hAnsi="Book Antiqua"/>
          <w:b/>
          <w:sz w:val="22"/>
        </w:rPr>
        <w:t xml:space="preserve"> </w:t>
      </w:r>
      <w:proofErr w:type="spellStart"/>
      <w:r w:rsidR="00C5630A" w:rsidRPr="00AC5FEB">
        <w:rPr>
          <w:rFonts w:ascii="Book Antiqua" w:hAnsi="Book Antiqua"/>
          <w:b/>
          <w:sz w:val="22"/>
        </w:rPr>
        <w:t>pjsc</w:t>
      </w:r>
      <w:proofErr w:type="spellEnd"/>
      <w:r w:rsidR="00C5630A" w:rsidRPr="00AC5FEB">
        <w:rPr>
          <w:rFonts w:ascii="Book Antiqua" w:hAnsi="Book Antiqua"/>
          <w:b/>
          <w:sz w:val="22"/>
        </w:rPr>
        <w:t>,</w:t>
      </w:r>
      <w:r w:rsidRPr="00AC5FEB">
        <w:rPr>
          <w:rFonts w:ascii="Book Antiqua" w:hAnsi="Book Antiqua"/>
          <w:b/>
          <w:sz w:val="22"/>
        </w:rPr>
        <w:t xml:space="preserve">  DUBAI</w:t>
      </w:r>
    </w:p>
    <w:p w:rsidR="00134B68" w:rsidRPr="00AC5FEB" w:rsidRDefault="00C5630A" w:rsidP="0075670E">
      <w:pPr>
        <w:pStyle w:val="PlainText"/>
        <w:ind w:left="2160"/>
        <w:rPr>
          <w:rFonts w:ascii="Book Antiqua" w:hAnsi="Book Antiqua"/>
          <w:sz w:val="22"/>
        </w:rPr>
      </w:pPr>
      <w:r w:rsidRPr="00AC5FEB">
        <w:rPr>
          <w:rFonts w:ascii="Book Antiqua" w:hAnsi="Book Antiqua"/>
          <w:sz w:val="22"/>
        </w:rPr>
        <w:t xml:space="preserve">A Public Joint Stock </w:t>
      </w:r>
      <w:proofErr w:type="gramStart"/>
      <w:r w:rsidRPr="00AC5FEB">
        <w:rPr>
          <w:rFonts w:ascii="Book Antiqua" w:hAnsi="Book Antiqua"/>
          <w:sz w:val="22"/>
        </w:rPr>
        <w:t>Company  and</w:t>
      </w:r>
      <w:proofErr w:type="gramEnd"/>
      <w:r w:rsidRPr="00AC5FEB">
        <w:rPr>
          <w:rFonts w:ascii="Book Antiqua" w:hAnsi="Book Antiqua"/>
          <w:sz w:val="22"/>
        </w:rPr>
        <w:t xml:space="preserve"> a leading </w:t>
      </w:r>
      <w:r w:rsidR="006F7147" w:rsidRPr="00AC5FEB">
        <w:rPr>
          <w:rFonts w:ascii="Book Antiqua" w:hAnsi="Book Antiqua"/>
          <w:sz w:val="22"/>
        </w:rPr>
        <w:t xml:space="preserve"> Electro-Mechanical Contracting</w:t>
      </w:r>
      <w:r w:rsidR="00CD2869" w:rsidRPr="00AC5FEB">
        <w:rPr>
          <w:rFonts w:ascii="Book Antiqua" w:hAnsi="Book Antiqua"/>
          <w:sz w:val="22"/>
        </w:rPr>
        <w:t xml:space="preserve"> </w:t>
      </w:r>
      <w:r w:rsidRPr="00AC5FEB">
        <w:rPr>
          <w:rFonts w:ascii="Book Antiqua" w:hAnsi="Book Antiqua"/>
          <w:sz w:val="22"/>
        </w:rPr>
        <w:t xml:space="preserve">Company having domination in the regional market </w:t>
      </w:r>
      <w:r w:rsidR="005222F0" w:rsidRPr="00AC5FEB">
        <w:rPr>
          <w:rFonts w:ascii="Book Antiqua" w:hAnsi="Book Antiqua"/>
          <w:sz w:val="22"/>
        </w:rPr>
        <w:t xml:space="preserve">and </w:t>
      </w:r>
      <w:r w:rsidRPr="00AC5FEB">
        <w:rPr>
          <w:rFonts w:ascii="Book Antiqua" w:hAnsi="Book Antiqua"/>
          <w:sz w:val="22"/>
        </w:rPr>
        <w:t xml:space="preserve">affiliation in </w:t>
      </w:r>
      <w:r w:rsidR="005222F0" w:rsidRPr="00AC5FEB">
        <w:rPr>
          <w:rFonts w:ascii="Book Antiqua" w:hAnsi="Book Antiqua"/>
          <w:sz w:val="22"/>
        </w:rPr>
        <w:t>Facilities Management</w:t>
      </w:r>
      <w:r w:rsidRPr="00AC5FEB">
        <w:rPr>
          <w:rFonts w:ascii="Book Antiqua" w:hAnsi="Book Antiqua"/>
          <w:sz w:val="22"/>
        </w:rPr>
        <w:t xml:space="preserve">.  </w:t>
      </w:r>
      <w:proofErr w:type="gramStart"/>
      <w:r w:rsidRPr="00AC5FEB">
        <w:rPr>
          <w:rFonts w:ascii="Book Antiqua" w:hAnsi="Book Antiqua"/>
          <w:sz w:val="22"/>
        </w:rPr>
        <w:t>Op</w:t>
      </w:r>
      <w:r w:rsidR="0075670E" w:rsidRPr="00AC5FEB">
        <w:rPr>
          <w:rFonts w:ascii="Book Antiqua" w:hAnsi="Book Antiqua"/>
          <w:sz w:val="22"/>
        </w:rPr>
        <w:t xml:space="preserve">erations </w:t>
      </w:r>
      <w:r w:rsidRPr="00AC5FEB">
        <w:rPr>
          <w:rFonts w:ascii="Book Antiqua" w:hAnsi="Book Antiqua"/>
          <w:sz w:val="22"/>
        </w:rPr>
        <w:t xml:space="preserve"> the</w:t>
      </w:r>
      <w:proofErr w:type="gramEnd"/>
      <w:r w:rsidRPr="00AC5FEB">
        <w:rPr>
          <w:rFonts w:ascii="Book Antiqua" w:hAnsi="Book Antiqua"/>
          <w:sz w:val="22"/>
        </w:rPr>
        <w:t xml:space="preserve"> </w:t>
      </w:r>
      <w:r w:rsidR="006F7147" w:rsidRPr="00AC5FEB">
        <w:rPr>
          <w:rFonts w:ascii="Book Antiqua" w:hAnsi="Book Antiqua"/>
          <w:sz w:val="22"/>
        </w:rPr>
        <w:t xml:space="preserve">Gulf  and Middle East Operations </w:t>
      </w:r>
      <w:r w:rsidRPr="00AC5FEB">
        <w:rPr>
          <w:rFonts w:ascii="Book Antiqua" w:hAnsi="Book Antiqua"/>
          <w:sz w:val="22"/>
        </w:rPr>
        <w:t xml:space="preserve"> include</w:t>
      </w:r>
      <w:r w:rsidR="006F7147" w:rsidRPr="00AC5FEB">
        <w:rPr>
          <w:rFonts w:ascii="Book Antiqua" w:hAnsi="Book Antiqua"/>
          <w:sz w:val="22"/>
        </w:rPr>
        <w:t xml:space="preserve"> Dubai, </w:t>
      </w:r>
      <w:r w:rsidR="006F7147" w:rsidRPr="00AC5FEB">
        <w:rPr>
          <w:rFonts w:ascii="Book Antiqua" w:hAnsi="Book Antiqua"/>
          <w:sz w:val="22"/>
        </w:rPr>
        <w:lastRenderedPageBreak/>
        <w:t xml:space="preserve">Abu Dhabi, Qatar, </w:t>
      </w:r>
      <w:r w:rsidR="00134B68" w:rsidRPr="00AC5FEB">
        <w:rPr>
          <w:rFonts w:ascii="Book Antiqua" w:hAnsi="Book Antiqua"/>
          <w:sz w:val="22"/>
        </w:rPr>
        <w:t xml:space="preserve">Oman, </w:t>
      </w:r>
      <w:r w:rsidR="006F7147" w:rsidRPr="00AC5FEB">
        <w:rPr>
          <w:rFonts w:ascii="Book Antiqua" w:hAnsi="Book Antiqua"/>
          <w:sz w:val="22"/>
        </w:rPr>
        <w:t xml:space="preserve">Saudi Arabia, </w:t>
      </w:r>
      <w:r w:rsidRPr="00AC5FEB">
        <w:rPr>
          <w:rFonts w:ascii="Book Antiqua" w:hAnsi="Book Antiqua"/>
          <w:sz w:val="22"/>
        </w:rPr>
        <w:t>Egypt, Jordan, Kuwait and Sudan</w:t>
      </w:r>
      <w:r w:rsidR="00CD2869" w:rsidRPr="00AC5FEB">
        <w:rPr>
          <w:rFonts w:ascii="Book Antiqua" w:hAnsi="Book Antiqua"/>
          <w:sz w:val="22"/>
        </w:rPr>
        <w:cr/>
        <w:t xml:space="preserve">Turnover </w:t>
      </w:r>
      <w:r w:rsidR="008517AB" w:rsidRPr="00AC5FEB">
        <w:rPr>
          <w:rFonts w:ascii="Book Antiqua" w:hAnsi="Book Antiqua"/>
          <w:sz w:val="22"/>
        </w:rPr>
        <w:tab/>
        <w:t xml:space="preserve">  </w:t>
      </w:r>
      <w:r w:rsidR="00CD2869" w:rsidRPr="00AC5FEB">
        <w:rPr>
          <w:rFonts w:ascii="Book Antiqua" w:hAnsi="Book Antiqua"/>
          <w:sz w:val="22"/>
        </w:rPr>
        <w:t xml:space="preserve"> </w:t>
      </w:r>
      <w:r w:rsidR="00F3265F" w:rsidRPr="00AC5FEB">
        <w:rPr>
          <w:rFonts w:ascii="Book Antiqua" w:hAnsi="Book Antiqua"/>
          <w:sz w:val="22"/>
        </w:rPr>
        <w:t xml:space="preserve">   </w:t>
      </w:r>
      <w:r w:rsidR="008517AB" w:rsidRPr="00AC5FEB">
        <w:rPr>
          <w:rFonts w:ascii="Book Antiqua" w:hAnsi="Book Antiqua"/>
          <w:sz w:val="22"/>
        </w:rPr>
        <w:t xml:space="preserve">  </w:t>
      </w:r>
      <w:r w:rsidR="00CD2869" w:rsidRPr="00AC5FEB">
        <w:rPr>
          <w:rFonts w:ascii="Book Antiqua" w:hAnsi="Book Antiqua"/>
          <w:sz w:val="22"/>
        </w:rPr>
        <w:t xml:space="preserve">:   </w:t>
      </w:r>
      <w:r w:rsidR="001040C1">
        <w:rPr>
          <w:rFonts w:ascii="Book Antiqua" w:hAnsi="Book Antiqua"/>
          <w:sz w:val="22"/>
        </w:rPr>
        <w:t xml:space="preserve">  </w:t>
      </w:r>
      <w:r w:rsidRPr="00AC5FEB">
        <w:rPr>
          <w:rFonts w:ascii="Book Antiqua" w:hAnsi="Book Antiqua"/>
          <w:sz w:val="22"/>
        </w:rPr>
        <w:t>AED</w:t>
      </w:r>
      <w:r w:rsidR="003E09FE" w:rsidRPr="00AC5FEB">
        <w:rPr>
          <w:rFonts w:ascii="Book Antiqua" w:hAnsi="Book Antiqua"/>
          <w:sz w:val="22"/>
        </w:rPr>
        <w:t xml:space="preserve"> </w:t>
      </w:r>
      <w:r w:rsidRPr="00AC5FEB">
        <w:rPr>
          <w:rFonts w:ascii="Book Antiqua" w:hAnsi="Book Antiqua"/>
          <w:sz w:val="22"/>
        </w:rPr>
        <w:t>1.</w:t>
      </w:r>
      <w:r w:rsidR="00B45F45" w:rsidRPr="00AC5FEB">
        <w:rPr>
          <w:rFonts w:ascii="Book Antiqua" w:hAnsi="Book Antiqua"/>
          <w:sz w:val="22"/>
        </w:rPr>
        <w:t>8</w:t>
      </w:r>
      <w:r w:rsidRPr="00AC5FEB">
        <w:rPr>
          <w:rFonts w:ascii="Book Antiqua" w:hAnsi="Book Antiqua"/>
          <w:sz w:val="22"/>
        </w:rPr>
        <w:t>5 Billion</w:t>
      </w:r>
      <w:r w:rsidR="008517AB" w:rsidRPr="00AC5FEB">
        <w:rPr>
          <w:rFonts w:ascii="Book Antiqua" w:hAnsi="Book Antiqua"/>
          <w:sz w:val="22"/>
        </w:rPr>
        <w:t xml:space="preserve"> </w:t>
      </w:r>
    </w:p>
    <w:p w:rsidR="00134B68" w:rsidRPr="00AC5FEB" w:rsidRDefault="00134B68" w:rsidP="00F3265F">
      <w:pPr>
        <w:pStyle w:val="PlainText"/>
        <w:tabs>
          <w:tab w:val="left" w:pos="2880"/>
          <w:tab w:val="left" w:pos="4320"/>
          <w:tab w:val="left" w:pos="5220"/>
          <w:tab w:val="left" w:pos="5580"/>
        </w:tabs>
        <w:ind w:left="4320" w:hanging="2160"/>
        <w:rPr>
          <w:rFonts w:ascii="Book Antiqua" w:hAnsi="Book Antiqua"/>
          <w:sz w:val="22"/>
        </w:rPr>
      </w:pPr>
      <w:r w:rsidRPr="00AC5FEB">
        <w:rPr>
          <w:rFonts w:ascii="Book Antiqua" w:hAnsi="Book Antiqua"/>
          <w:sz w:val="22"/>
        </w:rPr>
        <w:t xml:space="preserve">Business </w:t>
      </w:r>
      <w:r w:rsidR="00F3265F" w:rsidRPr="00AC5FEB">
        <w:rPr>
          <w:rFonts w:ascii="Book Antiqua" w:hAnsi="Book Antiqua"/>
          <w:sz w:val="22"/>
        </w:rPr>
        <w:t xml:space="preserve">                   </w:t>
      </w:r>
      <w:r w:rsidRPr="00AC5FEB">
        <w:rPr>
          <w:rFonts w:ascii="Book Antiqua" w:hAnsi="Book Antiqua"/>
          <w:sz w:val="22"/>
        </w:rPr>
        <w:t>:</w:t>
      </w:r>
      <w:r w:rsidR="0075670E" w:rsidRPr="00AC5FEB">
        <w:rPr>
          <w:rFonts w:ascii="Book Antiqua" w:hAnsi="Book Antiqua"/>
          <w:sz w:val="22"/>
        </w:rPr>
        <w:t xml:space="preserve">   </w:t>
      </w:r>
      <w:r w:rsidR="00C5630A" w:rsidRPr="00AC5FEB">
        <w:rPr>
          <w:rFonts w:ascii="Book Antiqua" w:hAnsi="Book Antiqua"/>
          <w:sz w:val="22"/>
        </w:rPr>
        <w:t xml:space="preserve"> </w:t>
      </w:r>
      <w:proofErr w:type="gramStart"/>
      <w:r w:rsidR="00F3265F" w:rsidRPr="00AC5FEB">
        <w:rPr>
          <w:rFonts w:ascii="Book Antiqua" w:hAnsi="Book Antiqua"/>
          <w:sz w:val="22"/>
        </w:rPr>
        <w:t xml:space="preserve">EPC  </w:t>
      </w:r>
      <w:r w:rsidRPr="00AC5FEB">
        <w:rPr>
          <w:rFonts w:ascii="Book Antiqua" w:hAnsi="Book Antiqua"/>
          <w:sz w:val="22"/>
        </w:rPr>
        <w:t>Electro</w:t>
      </w:r>
      <w:proofErr w:type="gramEnd"/>
      <w:r w:rsidRPr="00AC5FEB">
        <w:rPr>
          <w:rFonts w:ascii="Book Antiqua" w:hAnsi="Book Antiqua"/>
          <w:sz w:val="22"/>
        </w:rPr>
        <w:t>-Mechanical Contracting</w:t>
      </w:r>
      <w:r w:rsidR="00C5630A" w:rsidRPr="00AC5FEB">
        <w:rPr>
          <w:rFonts w:ascii="Book Antiqua" w:hAnsi="Book Antiqua"/>
          <w:sz w:val="22"/>
        </w:rPr>
        <w:t xml:space="preserve"> </w:t>
      </w:r>
      <w:r w:rsidR="00F3265F" w:rsidRPr="00AC5FEB">
        <w:rPr>
          <w:rFonts w:ascii="Book Antiqua" w:hAnsi="Book Antiqua"/>
          <w:sz w:val="22"/>
        </w:rPr>
        <w:t xml:space="preserve"> and </w:t>
      </w:r>
      <w:r w:rsidR="00C5630A" w:rsidRPr="00AC5FEB">
        <w:rPr>
          <w:rFonts w:ascii="Book Antiqua" w:hAnsi="Book Antiqua"/>
          <w:sz w:val="22"/>
        </w:rPr>
        <w:t xml:space="preserve"> Civil Construction </w:t>
      </w:r>
      <w:r w:rsidR="00F3265F" w:rsidRPr="00AC5FEB">
        <w:rPr>
          <w:rFonts w:ascii="Book Antiqua" w:hAnsi="Book Antiqua"/>
          <w:sz w:val="22"/>
        </w:rPr>
        <w:t xml:space="preserve">  </w:t>
      </w:r>
    </w:p>
    <w:p w:rsidR="004472A8" w:rsidRPr="00AC5FEB" w:rsidRDefault="00CD2869" w:rsidP="00134B68">
      <w:pPr>
        <w:pStyle w:val="PlainText"/>
        <w:tabs>
          <w:tab w:val="left" w:pos="2880"/>
          <w:tab w:val="left" w:pos="5220"/>
          <w:tab w:val="left" w:pos="5580"/>
        </w:tabs>
        <w:ind w:left="5580" w:hanging="3420"/>
        <w:rPr>
          <w:rFonts w:ascii="Book Antiqua" w:hAnsi="Book Antiqua"/>
          <w:sz w:val="22"/>
          <w:u w:val="single"/>
        </w:rPr>
      </w:pPr>
      <w:r w:rsidRPr="00AC5FEB">
        <w:rPr>
          <w:rFonts w:ascii="Book Antiqua" w:hAnsi="Book Antiqua"/>
          <w:sz w:val="22"/>
          <w:u w:val="single"/>
        </w:rPr>
        <w:t xml:space="preserve">Major </w:t>
      </w:r>
      <w:proofErr w:type="gramStart"/>
      <w:r w:rsidRPr="00AC5FEB">
        <w:rPr>
          <w:rFonts w:ascii="Book Antiqua" w:hAnsi="Book Antiqua"/>
          <w:sz w:val="22"/>
          <w:u w:val="single"/>
        </w:rPr>
        <w:t xml:space="preserve">Projects </w:t>
      </w:r>
      <w:r w:rsidR="004472A8" w:rsidRPr="00AC5FEB">
        <w:rPr>
          <w:rFonts w:ascii="Book Antiqua" w:hAnsi="Book Antiqua"/>
          <w:sz w:val="22"/>
          <w:u w:val="single"/>
        </w:rPr>
        <w:t xml:space="preserve"> :</w:t>
      </w:r>
      <w:proofErr w:type="gramEnd"/>
      <w:r w:rsidR="004472A8" w:rsidRPr="00AC5FEB">
        <w:rPr>
          <w:rFonts w:ascii="Book Antiqua" w:hAnsi="Book Antiqua"/>
          <w:sz w:val="22"/>
          <w:u w:val="single"/>
        </w:rPr>
        <w:t xml:space="preserve"> </w:t>
      </w:r>
    </w:p>
    <w:p w:rsidR="003E09FE" w:rsidRPr="00AC5FEB" w:rsidRDefault="00CD2869" w:rsidP="004472A8">
      <w:pPr>
        <w:pStyle w:val="PlainText"/>
        <w:tabs>
          <w:tab w:val="left" w:pos="2880"/>
          <w:tab w:val="left" w:pos="5220"/>
          <w:tab w:val="left" w:pos="5580"/>
        </w:tabs>
        <w:ind w:left="4320" w:hanging="2160"/>
        <w:rPr>
          <w:rFonts w:ascii="Book Antiqua" w:hAnsi="Book Antiqua"/>
          <w:sz w:val="22"/>
        </w:rPr>
      </w:pPr>
      <w:r w:rsidRPr="00AC5FEB">
        <w:rPr>
          <w:rFonts w:ascii="Book Antiqua" w:hAnsi="Book Antiqua"/>
          <w:sz w:val="22"/>
        </w:rPr>
        <w:t>Dubai</w:t>
      </w:r>
      <w:r w:rsidR="004472A8" w:rsidRPr="00AC5FEB">
        <w:rPr>
          <w:rFonts w:ascii="Book Antiqua" w:hAnsi="Book Antiqua"/>
          <w:sz w:val="22"/>
        </w:rPr>
        <w:t xml:space="preserve"> :</w:t>
      </w:r>
      <w:r w:rsidRPr="00AC5FEB">
        <w:rPr>
          <w:rFonts w:ascii="Book Antiqua" w:hAnsi="Book Antiqua"/>
          <w:sz w:val="22"/>
        </w:rPr>
        <w:t xml:space="preserve">    </w:t>
      </w:r>
      <w:r w:rsidR="004472A8" w:rsidRPr="00AC5FEB">
        <w:rPr>
          <w:rFonts w:ascii="Book Antiqua" w:hAnsi="Book Antiqua"/>
          <w:sz w:val="22"/>
        </w:rPr>
        <w:tab/>
      </w:r>
      <w:r w:rsidR="00CC4202" w:rsidRPr="00AC5FEB">
        <w:rPr>
          <w:rFonts w:ascii="Book Antiqua" w:hAnsi="Book Antiqua"/>
          <w:sz w:val="22"/>
        </w:rPr>
        <w:t xml:space="preserve">Motor City District Cooling(AED 330 Million), </w:t>
      </w:r>
      <w:r w:rsidR="005222F0" w:rsidRPr="00AC5FEB">
        <w:rPr>
          <w:rFonts w:ascii="Book Antiqua" w:hAnsi="Book Antiqua"/>
          <w:sz w:val="22"/>
        </w:rPr>
        <w:t>JBR District Cooling</w:t>
      </w:r>
      <w:r w:rsidR="003E09FE" w:rsidRPr="00AC5FEB">
        <w:rPr>
          <w:rFonts w:ascii="Book Antiqua" w:hAnsi="Book Antiqua"/>
          <w:sz w:val="22"/>
        </w:rPr>
        <w:t xml:space="preserve"> AED 262Million</w:t>
      </w:r>
      <w:r w:rsidR="005222F0" w:rsidRPr="00AC5FEB">
        <w:rPr>
          <w:rFonts w:ascii="Book Antiqua" w:hAnsi="Book Antiqua"/>
          <w:sz w:val="22"/>
        </w:rPr>
        <w:t>, Dubai Fes</w:t>
      </w:r>
      <w:r w:rsidR="003E09FE" w:rsidRPr="00AC5FEB">
        <w:rPr>
          <w:rFonts w:ascii="Book Antiqua" w:hAnsi="Book Antiqua"/>
          <w:sz w:val="22"/>
        </w:rPr>
        <w:t>t</w:t>
      </w:r>
      <w:r w:rsidR="005222F0" w:rsidRPr="00AC5FEB">
        <w:rPr>
          <w:rFonts w:ascii="Book Antiqua" w:hAnsi="Book Antiqua"/>
          <w:sz w:val="22"/>
        </w:rPr>
        <w:t>ival City District Cooling</w:t>
      </w:r>
      <w:r w:rsidR="003E09FE" w:rsidRPr="00AC5FEB">
        <w:rPr>
          <w:rFonts w:ascii="Book Antiqua" w:hAnsi="Book Antiqua"/>
          <w:sz w:val="22"/>
        </w:rPr>
        <w:t xml:space="preserve"> AED 3</w:t>
      </w:r>
      <w:r w:rsidR="00CC4202" w:rsidRPr="00AC5FEB">
        <w:rPr>
          <w:rFonts w:ascii="Book Antiqua" w:hAnsi="Book Antiqua"/>
          <w:sz w:val="22"/>
        </w:rPr>
        <w:t>7</w:t>
      </w:r>
      <w:r w:rsidR="003E09FE" w:rsidRPr="00AC5FEB">
        <w:rPr>
          <w:rFonts w:ascii="Book Antiqua" w:hAnsi="Book Antiqua"/>
          <w:sz w:val="22"/>
        </w:rPr>
        <w:t>0 Million</w:t>
      </w:r>
      <w:r w:rsidR="005222F0" w:rsidRPr="00AC5FEB">
        <w:rPr>
          <w:rFonts w:ascii="Book Antiqua" w:hAnsi="Book Antiqua"/>
          <w:sz w:val="22"/>
        </w:rPr>
        <w:t xml:space="preserve">, </w:t>
      </w:r>
      <w:r w:rsidR="003E09FE" w:rsidRPr="00AC5FEB">
        <w:rPr>
          <w:rFonts w:ascii="Book Antiqua" w:hAnsi="Book Antiqua"/>
          <w:sz w:val="22"/>
        </w:rPr>
        <w:t xml:space="preserve">Golden Mile at Palm Jumeirah AED 340Million, </w:t>
      </w:r>
      <w:proofErr w:type="spellStart"/>
      <w:r w:rsidR="003E09FE" w:rsidRPr="00AC5FEB">
        <w:rPr>
          <w:rFonts w:ascii="Book Antiqua" w:hAnsi="Book Antiqua"/>
          <w:sz w:val="22"/>
        </w:rPr>
        <w:t>Anantara</w:t>
      </w:r>
      <w:proofErr w:type="spellEnd"/>
      <w:r w:rsidR="003E09FE" w:rsidRPr="00AC5FEB">
        <w:rPr>
          <w:rFonts w:ascii="Book Antiqua" w:hAnsi="Book Antiqua"/>
          <w:sz w:val="22"/>
        </w:rPr>
        <w:t xml:space="preserve"> AED 250 Million, </w:t>
      </w:r>
      <w:r w:rsidR="00CC4202" w:rsidRPr="00AC5FEB">
        <w:rPr>
          <w:rFonts w:ascii="Book Antiqua" w:hAnsi="Book Antiqua"/>
          <w:sz w:val="22"/>
        </w:rPr>
        <w:t xml:space="preserve">Royal </w:t>
      </w:r>
      <w:proofErr w:type="spellStart"/>
      <w:r w:rsidR="00CC4202" w:rsidRPr="00AC5FEB">
        <w:rPr>
          <w:rFonts w:ascii="Book Antiqua" w:hAnsi="Book Antiqua"/>
          <w:sz w:val="22"/>
        </w:rPr>
        <w:t>Amwaj</w:t>
      </w:r>
      <w:proofErr w:type="spellEnd"/>
      <w:r w:rsidR="00CC4202" w:rsidRPr="00AC5FEB">
        <w:rPr>
          <w:rFonts w:ascii="Book Antiqua" w:hAnsi="Book Antiqua"/>
          <w:sz w:val="22"/>
        </w:rPr>
        <w:t xml:space="preserve"> on Palm Jumeirah (AED 200 Million), </w:t>
      </w:r>
      <w:r w:rsidR="003E09FE" w:rsidRPr="00AC5FEB">
        <w:rPr>
          <w:rFonts w:ascii="Book Antiqua" w:hAnsi="Book Antiqua"/>
          <w:sz w:val="22"/>
        </w:rPr>
        <w:t xml:space="preserve">Fairmont Hotel AED 160Million, </w:t>
      </w:r>
      <w:proofErr w:type="spellStart"/>
      <w:r w:rsidR="003E09FE" w:rsidRPr="00AC5FEB">
        <w:rPr>
          <w:rFonts w:ascii="Book Antiqua" w:hAnsi="Book Antiqua"/>
          <w:sz w:val="22"/>
        </w:rPr>
        <w:t>Meydan</w:t>
      </w:r>
      <w:proofErr w:type="spellEnd"/>
      <w:r w:rsidR="003E09FE" w:rsidRPr="00AC5FEB">
        <w:rPr>
          <w:rFonts w:ascii="Book Antiqua" w:hAnsi="Book Antiqua"/>
          <w:sz w:val="22"/>
        </w:rPr>
        <w:t xml:space="preserve"> District Cooling AED 283 Million,</w:t>
      </w:r>
      <w:r w:rsidR="00CC4202" w:rsidRPr="00AC5FEB">
        <w:rPr>
          <w:rFonts w:ascii="Book Antiqua" w:hAnsi="Book Antiqua"/>
          <w:sz w:val="22"/>
        </w:rPr>
        <w:t xml:space="preserve"> Infinity Tower (AED 140 Million), </w:t>
      </w:r>
    </w:p>
    <w:p w:rsidR="0075670E" w:rsidRPr="00AC5FEB" w:rsidRDefault="00134B68" w:rsidP="00A469EC">
      <w:pPr>
        <w:pStyle w:val="PlainText"/>
        <w:tabs>
          <w:tab w:val="left" w:pos="2880"/>
          <w:tab w:val="left" w:pos="5220"/>
          <w:tab w:val="left" w:pos="5580"/>
        </w:tabs>
        <w:ind w:left="4320" w:hanging="2160"/>
        <w:rPr>
          <w:rFonts w:ascii="Book Antiqua" w:hAnsi="Book Antiqua"/>
          <w:sz w:val="22"/>
        </w:rPr>
      </w:pPr>
      <w:r w:rsidRPr="00AC5FEB">
        <w:rPr>
          <w:rFonts w:ascii="Book Antiqua" w:hAnsi="Book Antiqua"/>
          <w:i/>
          <w:sz w:val="22"/>
        </w:rPr>
        <w:t xml:space="preserve"> </w:t>
      </w:r>
      <w:r w:rsidR="006F7147" w:rsidRPr="00AC5FEB">
        <w:rPr>
          <w:rFonts w:ascii="Book Antiqua" w:hAnsi="Book Antiqua"/>
          <w:i/>
          <w:sz w:val="22"/>
        </w:rPr>
        <w:t xml:space="preserve"> </w:t>
      </w:r>
    </w:p>
    <w:p w:rsidR="00CD2869" w:rsidRPr="00AC5FEB" w:rsidRDefault="00CD2869" w:rsidP="00CD2869">
      <w:pPr>
        <w:pStyle w:val="PlainText"/>
        <w:rPr>
          <w:rFonts w:ascii="Book Antiqua" w:hAnsi="Book Antiqua"/>
          <w:sz w:val="22"/>
          <w:u w:val="single"/>
        </w:rPr>
      </w:pPr>
      <w:proofErr w:type="gramStart"/>
      <w:r w:rsidRPr="00AC5FEB">
        <w:rPr>
          <w:rFonts w:ascii="Book Antiqua" w:hAnsi="Book Antiqua"/>
          <w:sz w:val="22"/>
          <w:u w:val="single"/>
        </w:rPr>
        <w:t>Job  Responsibilities</w:t>
      </w:r>
      <w:proofErr w:type="gramEnd"/>
      <w:r w:rsidRPr="00AC5FEB">
        <w:rPr>
          <w:rFonts w:ascii="Book Antiqua" w:hAnsi="Book Antiqua"/>
          <w:sz w:val="22"/>
          <w:u w:val="single"/>
        </w:rPr>
        <w:t xml:space="preserve">    </w:t>
      </w:r>
      <w:r w:rsidR="00E53B81" w:rsidRPr="00AC5FEB">
        <w:rPr>
          <w:rFonts w:ascii="Book Antiqua" w:hAnsi="Book Antiqua"/>
          <w:sz w:val="22"/>
          <w:u w:val="single"/>
        </w:rPr>
        <w:tab/>
      </w:r>
      <w:r w:rsidRPr="00AC5FEB">
        <w:rPr>
          <w:rFonts w:ascii="Book Antiqua" w:hAnsi="Book Antiqua"/>
          <w:sz w:val="22"/>
          <w:u w:val="single"/>
        </w:rPr>
        <w:t>:</w:t>
      </w:r>
    </w:p>
    <w:p w:rsidR="00501AA3" w:rsidRPr="00AC5FEB" w:rsidRDefault="00501AA3" w:rsidP="00501AA3">
      <w:pPr>
        <w:pStyle w:val="PlainText"/>
        <w:tabs>
          <w:tab w:val="left" w:pos="270"/>
        </w:tabs>
        <w:rPr>
          <w:rFonts w:ascii="Book Antiqua" w:hAnsi="Book Antiqua"/>
          <w:sz w:val="22"/>
        </w:rPr>
      </w:pPr>
    </w:p>
    <w:p w:rsidR="00F916B0" w:rsidRPr="00AC5FEB" w:rsidRDefault="000247AC" w:rsidP="00D12803">
      <w:pPr>
        <w:pStyle w:val="PlainText"/>
        <w:numPr>
          <w:ilvl w:val="0"/>
          <w:numId w:val="5"/>
        </w:numPr>
        <w:tabs>
          <w:tab w:val="left" w:pos="270"/>
        </w:tabs>
        <w:rPr>
          <w:rFonts w:ascii="Book Antiqua" w:hAnsi="Book Antiqua"/>
          <w:sz w:val="22"/>
        </w:rPr>
      </w:pPr>
      <w:proofErr w:type="gramStart"/>
      <w:r w:rsidRPr="00AC5FEB">
        <w:rPr>
          <w:rFonts w:ascii="Book Antiqua" w:hAnsi="Book Antiqua"/>
          <w:sz w:val="22"/>
        </w:rPr>
        <w:t>Strategically  plan</w:t>
      </w:r>
      <w:proofErr w:type="gramEnd"/>
      <w:r w:rsidRPr="00AC5FEB">
        <w:rPr>
          <w:rFonts w:ascii="Book Antiqua" w:hAnsi="Book Antiqua"/>
          <w:sz w:val="22"/>
        </w:rPr>
        <w:t xml:space="preserve"> the expansion of business activities</w:t>
      </w:r>
      <w:r w:rsidR="00F916B0" w:rsidRPr="00AC5FEB">
        <w:rPr>
          <w:rFonts w:ascii="Book Antiqua" w:hAnsi="Book Antiqua"/>
          <w:sz w:val="22"/>
        </w:rPr>
        <w:t>.</w:t>
      </w:r>
    </w:p>
    <w:p w:rsidR="008517AB" w:rsidRPr="00AC5FEB" w:rsidRDefault="00F916B0"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Carry-out due diligence and feasibility studies for acquisitions and investments  using financial modelling and  techniques i.e. IRR and NPVs  and p</w:t>
      </w:r>
      <w:r w:rsidR="008517AB" w:rsidRPr="00AC5FEB">
        <w:rPr>
          <w:rFonts w:ascii="Book Antiqua" w:hAnsi="Book Antiqua"/>
          <w:sz w:val="22"/>
        </w:rPr>
        <w:t>lay</w:t>
      </w:r>
      <w:r w:rsidR="000247AC" w:rsidRPr="00AC5FEB">
        <w:rPr>
          <w:rFonts w:ascii="Book Antiqua" w:hAnsi="Book Antiqua"/>
          <w:sz w:val="22"/>
        </w:rPr>
        <w:t xml:space="preserve"> </w:t>
      </w:r>
      <w:r w:rsidR="008517AB" w:rsidRPr="00AC5FEB">
        <w:rPr>
          <w:rFonts w:ascii="Book Antiqua" w:hAnsi="Book Antiqua"/>
          <w:sz w:val="22"/>
        </w:rPr>
        <w:t xml:space="preserve"> </w:t>
      </w:r>
      <w:r w:rsidR="000247AC" w:rsidRPr="00AC5FEB">
        <w:rPr>
          <w:rFonts w:ascii="Book Antiqua" w:hAnsi="Book Antiqua"/>
          <w:sz w:val="22"/>
        </w:rPr>
        <w:t>k</w:t>
      </w:r>
      <w:r w:rsidR="008517AB" w:rsidRPr="00AC5FEB">
        <w:rPr>
          <w:rFonts w:ascii="Book Antiqua" w:hAnsi="Book Antiqua"/>
          <w:sz w:val="22"/>
        </w:rPr>
        <w:t xml:space="preserve">ey  role </w:t>
      </w:r>
      <w:r w:rsidR="00E53B81" w:rsidRPr="00AC5FEB">
        <w:rPr>
          <w:rFonts w:ascii="Book Antiqua" w:hAnsi="Book Antiqua"/>
          <w:sz w:val="22"/>
        </w:rPr>
        <w:t>in decision making process</w:t>
      </w:r>
      <w:r w:rsidR="008517AB" w:rsidRPr="00AC5FEB">
        <w:rPr>
          <w:rFonts w:ascii="Book Antiqua" w:hAnsi="Book Antiqua"/>
          <w:sz w:val="22"/>
        </w:rPr>
        <w:t>, particularly all finance related issues</w:t>
      </w:r>
      <w:r w:rsidR="000247AC" w:rsidRPr="00AC5FEB">
        <w:rPr>
          <w:rFonts w:ascii="Book Antiqua" w:hAnsi="Book Antiqua"/>
          <w:sz w:val="22"/>
        </w:rPr>
        <w:t xml:space="preserve"> by providing analytical inputs and suggestions</w:t>
      </w:r>
      <w:r w:rsidRPr="00AC5FEB">
        <w:rPr>
          <w:rFonts w:ascii="Book Antiqua" w:hAnsi="Book Antiqua"/>
          <w:sz w:val="22"/>
        </w:rPr>
        <w:t>.</w:t>
      </w:r>
      <w:r w:rsidR="000247AC" w:rsidRPr="00AC5FEB">
        <w:rPr>
          <w:rFonts w:ascii="Book Antiqua" w:hAnsi="Book Antiqua"/>
          <w:sz w:val="22"/>
        </w:rPr>
        <w:t xml:space="preserve">  </w:t>
      </w:r>
      <w:r w:rsidR="008517AB" w:rsidRPr="00AC5FEB">
        <w:rPr>
          <w:rFonts w:ascii="Book Antiqua" w:hAnsi="Book Antiqua"/>
          <w:sz w:val="22"/>
        </w:rPr>
        <w:t xml:space="preserve"> </w:t>
      </w:r>
    </w:p>
    <w:p w:rsidR="00E53B81" w:rsidRPr="00AC5FEB" w:rsidRDefault="00E53B81"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w:t>
      </w:r>
      <w:r w:rsidR="009F50C1" w:rsidRPr="00AC5FEB">
        <w:rPr>
          <w:rFonts w:ascii="Book Antiqua" w:hAnsi="Book Antiqua"/>
          <w:sz w:val="22"/>
        </w:rPr>
        <w:t xml:space="preserve">Ensure </w:t>
      </w:r>
      <w:proofErr w:type="gramStart"/>
      <w:r w:rsidR="009F50C1" w:rsidRPr="00AC5FEB">
        <w:rPr>
          <w:rFonts w:ascii="Book Antiqua" w:hAnsi="Book Antiqua"/>
          <w:sz w:val="22"/>
        </w:rPr>
        <w:t>that  regular</w:t>
      </w:r>
      <w:proofErr w:type="gramEnd"/>
      <w:r w:rsidR="009F50C1" w:rsidRPr="00AC5FEB">
        <w:rPr>
          <w:rFonts w:ascii="Book Antiqua" w:hAnsi="Book Antiqua"/>
          <w:sz w:val="22"/>
        </w:rPr>
        <w:t xml:space="preserve"> and </w:t>
      </w:r>
      <w:r w:rsidR="004E6619" w:rsidRPr="00AC5FEB">
        <w:rPr>
          <w:rFonts w:ascii="Book Antiqua" w:hAnsi="Book Antiqua"/>
          <w:sz w:val="22"/>
        </w:rPr>
        <w:t xml:space="preserve"> timely information</w:t>
      </w:r>
      <w:r w:rsidR="008517AB" w:rsidRPr="00AC5FEB">
        <w:rPr>
          <w:rFonts w:ascii="Book Antiqua" w:hAnsi="Book Antiqua"/>
          <w:sz w:val="22"/>
        </w:rPr>
        <w:t xml:space="preserve"> </w:t>
      </w:r>
      <w:r w:rsidR="009F50C1" w:rsidRPr="00AC5FEB">
        <w:rPr>
          <w:rFonts w:ascii="Book Antiqua" w:hAnsi="Book Antiqua"/>
          <w:sz w:val="22"/>
        </w:rPr>
        <w:t xml:space="preserve">is provided </w:t>
      </w:r>
      <w:r w:rsidR="008517AB" w:rsidRPr="00AC5FEB">
        <w:rPr>
          <w:rFonts w:ascii="Book Antiqua" w:hAnsi="Book Antiqua"/>
          <w:sz w:val="22"/>
        </w:rPr>
        <w:t>to the management</w:t>
      </w:r>
      <w:r w:rsidR="004E6619" w:rsidRPr="00AC5FEB">
        <w:rPr>
          <w:rFonts w:ascii="Book Antiqua" w:hAnsi="Book Antiqua"/>
          <w:sz w:val="22"/>
        </w:rPr>
        <w:t xml:space="preserve">. This involved </w:t>
      </w:r>
      <w:r w:rsidRPr="00AC5FEB">
        <w:rPr>
          <w:rFonts w:ascii="Book Antiqua" w:hAnsi="Book Antiqua"/>
          <w:sz w:val="22"/>
        </w:rPr>
        <w:t xml:space="preserve">setting-up </w:t>
      </w:r>
      <w:proofErr w:type="gramStart"/>
      <w:r w:rsidR="004E6619" w:rsidRPr="00AC5FEB">
        <w:rPr>
          <w:rFonts w:ascii="Book Antiqua" w:hAnsi="Book Antiqua"/>
          <w:sz w:val="22"/>
        </w:rPr>
        <w:t xml:space="preserve">of </w:t>
      </w:r>
      <w:r w:rsidRPr="00AC5FEB">
        <w:rPr>
          <w:rFonts w:ascii="Book Antiqua" w:hAnsi="Book Antiqua"/>
          <w:sz w:val="22"/>
        </w:rPr>
        <w:t xml:space="preserve"> </w:t>
      </w:r>
      <w:r w:rsidR="004E6619" w:rsidRPr="00AC5FEB">
        <w:rPr>
          <w:rFonts w:ascii="Book Antiqua" w:hAnsi="Book Antiqua"/>
          <w:sz w:val="22"/>
        </w:rPr>
        <w:t>an</w:t>
      </w:r>
      <w:proofErr w:type="gramEnd"/>
      <w:r w:rsidR="004E6619" w:rsidRPr="00AC5FEB">
        <w:rPr>
          <w:rFonts w:ascii="Book Antiqua" w:hAnsi="Book Antiqua"/>
          <w:sz w:val="22"/>
        </w:rPr>
        <w:t xml:space="preserve"> effective and prompt </w:t>
      </w:r>
      <w:r w:rsidRPr="00AC5FEB">
        <w:rPr>
          <w:rFonts w:ascii="Book Antiqua" w:hAnsi="Book Antiqua"/>
          <w:sz w:val="22"/>
        </w:rPr>
        <w:t>MIS  Reporting System</w:t>
      </w:r>
      <w:r w:rsidR="005222F0" w:rsidRPr="00AC5FEB">
        <w:rPr>
          <w:rFonts w:ascii="Book Antiqua" w:hAnsi="Book Antiqua"/>
          <w:sz w:val="22"/>
        </w:rPr>
        <w:t xml:space="preserve"> for Contracting and Facilities Management Divisions</w:t>
      </w:r>
      <w:r w:rsidRPr="00AC5FEB">
        <w:rPr>
          <w:rFonts w:ascii="Book Antiqua" w:hAnsi="Book Antiqua"/>
          <w:sz w:val="22"/>
        </w:rPr>
        <w:t>.</w:t>
      </w:r>
    </w:p>
    <w:p w:rsidR="00F916B0" w:rsidRPr="00AC5FEB" w:rsidRDefault="001C7A1B"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w:t>
      </w:r>
      <w:r w:rsidR="00F3265F" w:rsidRPr="00AC5FEB">
        <w:rPr>
          <w:rFonts w:ascii="Book Antiqua" w:hAnsi="Book Antiqua"/>
          <w:sz w:val="22"/>
        </w:rPr>
        <w:t>Restructuring, Fund Raising, Registering New Companies, including Documentation</w:t>
      </w:r>
      <w:proofErr w:type="gramStart"/>
      <w:r w:rsidR="00F3265F" w:rsidRPr="00AC5FEB">
        <w:rPr>
          <w:rFonts w:ascii="Book Antiqua" w:hAnsi="Book Antiqua"/>
          <w:sz w:val="22"/>
        </w:rPr>
        <w:t>,  Side</w:t>
      </w:r>
      <w:proofErr w:type="gramEnd"/>
      <w:r w:rsidR="00F3265F" w:rsidRPr="00AC5FEB">
        <w:rPr>
          <w:rFonts w:ascii="Book Antiqua" w:hAnsi="Book Antiqua"/>
          <w:sz w:val="22"/>
        </w:rPr>
        <w:t xml:space="preserve"> Agreements, Follow-ups  dealing with Lawyers and Investment Bankers such as The National Investors, </w:t>
      </w:r>
      <w:r w:rsidR="000247AC" w:rsidRPr="00AC5FEB">
        <w:rPr>
          <w:rFonts w:ascii="Book Antiqua" w:hAnsi="Book Antiqua"/>
          <w:sz w:val="22"/>
        </w:rPr>
        <w:t xml:space="preserve">Al Mal Capital,  </w:t>
      </w:r>
      <w:r w:rsidR="00F3265F" w:rsidRPr="00AC5FEB">
        <w:rPr>
          <w:rFonts w:ascii="Book Antiqua" w:hAnsi="Book Antiqua"/>
          <w:sz w:val="22"/>
        </w:rPr>
        <w:t xml:space="preserve">Concept Realization, </w:t>
      </w:r>
      <w:smartTag w:uri="urn:schemas-microsoft-com:office:smarttags" w:element="State">
        <w:r w:rsidR="00F3265F" w:rsidRPr="00AC5FEB">
          <w:rPr>
            <w:rFonts w:ascii="Book Antiqua" w:hAnsi="Book Antiqua"/>
            <w:sz w:val="22"/>
          </w:rPr>
          <w:t>AL</w:t>
        </w:r>
      </w:smartTag>
      <w:r w:rsidR="00F3265F" w:rsidRPr="00AC5FEB">
        <w:rPr>
          <w:rFonts w:ascii="Book Antiqua" w:hAnsi="Book Antiqua"/>
          <w:sz w:val="22"/>
        </w:rPr>
        <w:t xml:space="preserve"> </w:t>
      </w:r>
      <w:proofErr w:type="spellStart"/>
      <w:r w:rsidR="00F3265F" w:rsidRPr="00AC5FEB">
        <w:rPr>
          <w:rFonts w:ascii="Book Antiqua" w:hAnsi="Book Antiqua"/>
          <w:sz w:val="22"/>
        </w:rPr>
        <w:t>Tamimi</w:t>
      </w:r>
      <w:proofErr w:type="spellEnd"/>
      <w:r w:rsidR="00F3265F" w:rsidRPr="00AC5FEB">
        <w:rPr>
          <w:rFonts w:ascii="Book Antiqua" w:hAnsi="Book Antiqua"/>
          <w:sz w:val="22"/>
        </w:rPr>
        <w:t xml:space="preserve"> &amp; </w:t>
      </w:r>
      <w:smartTag w:uri="urn:schemas-microsoft-com:office:smarttags" w:element="place">
        <w:r w:rsidR="00F3265F" w:rsidRPr="00AC5FEB">
          <w:rPr>
            <w:rFonts w:ascii="Book Antiqua" w:hAnsi="Book Antiqua"/>
            <w:sz w:val="22"/>
          </w:rPr>
          <w:t>Co.</w:t>
        </w:r>
      </w:smartTag>
    </w:p>
    <w:p w:rsidR="00F3265F" w:rsidRPr="00AC5FEB" w:rsidRDefault="00C13C24"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w:t>
      </w:r>
      <w:r w:rsidR="00F916B0" w:rsidRPr="00AC5FEB">
        <w:rPr>
          <w:rFonts w:ascii="Book Antiqua" w:hAnsi="Book Antiqua"/>
          <w:sz w:val="22"/>
        </w:rPr>
        <w:t>Consolidation of accounts of  group companies</w:t>
      </w:r>
      <w:r w:rsidRPr="00AC5FEB">
        <w:rPr>
          <w:rFonts w:ascii="Book Antiqua" w:hAnsi="Book Antiqua"/>
          <w:sz w:val="22"/>
        </w:rPr>
        <w:t>.</w:t>
      </w:r>
      <w:r w:rsidR="00F916B0" w:rsidRPr="00AC5FEB">
        <w:rPr>
          <w:rFonts w:ascii="Book Antiqua" w:hAnsi="Book Antiqua"/>
          <w:sz w:val="22"/>
        </w:rPr>
        <w:t xml:space="preserve"> </w:t>
      </w:r>
      <w:r w:rsidR="00F3265F" w:rsidRPr="00AC5FEB">
        <w:rPr>
          <w:rFonts w:ascii="Book Antiqua" w:hAnsi="Book Antiqua"/>
          <w:sz w:val="22"/>
        </w:rPr>
        <w:t xml:space="preserve">  </w:t>
      </w:r>
    </w:p>
    <w:p w:rsidR="00E53B81" w:rsidRPr="00AC5FEB" w:rsidRDefault="00E53B81"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Design, i</w:t>
      </w:r>
      <w:r w:rsidR="00CD2869" w:rsidRPr="00AC5FEB">
        <w:rPr>
          <w:rFonts w:ascii="Book Antiqua" w:hAnsi="Book Antiqua"/>
          <w:sz w:val="22"/>
        </w:rPr>
        <w:t>mplement</w:t>
      </w:r>
      <w:r w:rsidR="00C531D1" w:rsidRPr="00AC5FEB">
        <w:rPr>
          <w:rFonts w:ascii="Book Antiqua" w:hAnsi="Book Antiqua"/>
          <w:sz w:val="22"/>
        </w:rPr>
        <w:t xml:space="preserve">, </w:t>
      </w:r>
      <w:r w:rsidRPr="00AC5FEB">
        <w:rPr>
          <w:rFonts w:ascii="Book Antiqua" w:hAnsi="Book Antiqua"/>
          <w:sz w:val="22"/>
        </w:rPr>
        <w:t>modify and rectify</w:t>
      </w:r>
      <w:r w:rsidR="00CD2869" w:rsidRPr="00AC5FEB">
        <w:rPr>
          <w:rFonts w:ascii="Book Antiqua" w:hAnsi="Book Antiqua"/>
          <w:sz w:val="22"/>
        </w:rPr>
        <w:t xml:space="preserve"> accounting procedures and policies for all group companies.</w:t>
      </w:r>
    </w:p>
    <w:p w:rsidR="00F43854" w:rsidRPr="00AC5FEB" w:rsidRDefault="00E53B81"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Evaluat</w:t>
      </w:r>
      <w:r w:rsidR="00C531D1" w:rsidRPr="00AC5FEB">
        <w:rPr>
          <w:rFonts w:ascii="Book Antiqua" w:hAnsi="Book Antiqua"/>
          <w:sz w:val="22"/>
        </w:rPr>
        <w:t>e</w:t>
      </w:r>
      <w:r w:rsidRPr="00AC5FEB">
        <w:rPr>
          <w:rFonts w:ascii="Book Antiqua" w:hAnsi="Book Antiqua"/>
          <w:sz w:val="22"/>
        </w:rPr>
        <w:t xml:space="preserve"> the internal controls</w:t>
      </w:r>
      <w:r w:rsidR="00F43854" w:rsidRPr="00AC5FEB">
        <w:rPr>
          <w:rFonts w:ascii="Book Antiqua" w:hAnsi="Book Antiqua"/>
          <w:sz w:val="22"/>
        </w:rPr>
        <w:t xml:space="preserve"> and </w:t>
      </w:r>
      <w:r w:rsidR="00C531D1" w:rsidRPr="00AC5FEB">
        <w:rPr>
          <w:rFonts w:ascii="Book Antiqua" w:hAnsi="Book Antiqua"/>
          <w:sz w:val="22"/>
        </w:rPr>
        <w:t xml:space="preserve">overall </w:t>
      </w:r>
      <w:r w:rsidR="00F43854" w:rsidRPr="00AC5FEB">
        <w:rPr>
          <w:rFonts w:ascii="Book Antiqua" w:hAnsi="Book Antiqua"/>
          <w:sz w:val="22"/>
        </w:rPr>
        <w:t xml:space="preserve">weaknesses in the systems </w:t>
      </w:r>
      <w:r w:rsidRPr="00AC5FEB">
        <w:rPr>
          <w:rFonts w:ascii="Book Antiqua" w:hAnsi="Book Antiqua"/>
          <w:sz w:val="22"/>
        </w:rPr>
        <w:t xml:space="preserve"> and</w:t>
      </w:r>
      <w:r w:rsidR="00F43854" w:rsidRPr="00AC5FEB">
        <w:rPr>
          <w:rFonts w:ascii="Book Antiqua" w:hAnsi="Book Antiqua"/>
          <w:sz w:val="22"/>
        </w:rPr>
        <w:t xml:space="preserve"> taking the timely corrective measures.</w:t>
      </w:r>
    </w:p>
    <w:p w:rsidR="001C7A1B" w:rsidRPr="00AC5FEB" w:rsidRDefault="004E6619"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Developing and maintaining excellent relations with Banks,  obtaining the Credit Facilities</w:t>
      </w:r>
      <w:r w:rsidR="0075670E" w:rsidRPr="00AC5FEB">
        <w:rPr>
          <w:rFonts w:ascii="Book Antiqua" w:hAnsi="Book Antiqua"/>
          <w:sz w:val="22"/>
        </w:rPr>
        <w:t xml:space="preserve"> at competitive prices and least commitments</w:t>
      </w:r>
      <w:r w:rsidR="001C7A1B" w:rsidRPr="00AC5FEB">
        <w:rPr>
          <w:rFonts w:ascii="Book Antiqua" w:hAnsi="Book Antiqua"/>
          <w:sz w:val="22"/>
        </w:rPr>
        <w:t>.</w:t>
      </w:r>
    </w:p>
    <w:p w:rsidR="0075670E" w:rsidRPr="00AC5FEB" w:rsidRDefault="0075670E"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Budgeting, Forecasting and conducting  Feasibility Studies.     </w:t>
      </w:r>
    </w:p>
    <w:p w:rsidR="00CD2869" w:rsidRPr="00AC5FEB" w:rsidRDefault="00F43854"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Set-up, </w:t>
      </w:r>
      <w:r w:rsidR="001C7A1B" w:rsidRPr="00AC5FEB">
        <w:rPr>
          <w:rFonts w:ascii="Book Antiqua" w:hAnsi="Book Antiqua"/>
          <w:sz w:val="22"/>
        </w:rPr>
        <w:t xml:space="preserve">monitor and revise </w:t>
      </w:r>
      <w:r w:rsidRPr="00AC5FEB">
        <w:rPr>
          <w:rFonts w:ascii="Book Antiqua" w:hAnsi="Book Antiqua"/>
          <w:sz w:val="22"/>
        </w:rPr>
        <w:t xml:space="preserve"> all Administrative Company Policies related to recruitment, yearly reviews, increments, Bonuses, rewards,  employee benefits and welfare activities </w:t>
      </w:r>
      <w:r w:rsidR="001C7A1B" w:rsidRPr="00AC5FEB">
        <w:rPr>
          <w:rFonts w:ascii="Book Antiqua" w:hAnsi="Book Antiqua"/>
          <w:sz w:val="22"/>
        </w:rPr>
        <w:t>are implemented and followed</w:t>
      </w:r>
      <w:r w:rsidR="00C531D1" w:rsidRPr="00AC5FEB">
        <w:rPr>
          <w:rFonts w:ascii="Book Antiqua" w:hAnsi="Book Antiqua"/>
          <w:sz w:val="22"/>
        </w:rPr>
        <w:t>.</w:t>
      </w:r>
      <w:r w:rsidRPr="00AC5FEB">
        <w:rPr>
          <w:rFonts w:ascii="Book Antiqua" w:hAnsi="Book Antiqua"/>
          <w:sz w:val="22"/>
        </w:rPr>
        <w:t xml:space="preserve">    </w:t>
      </w:r>
      <w:r w:rsidR="00E53B81" w:rsidRPr="00AC5FEB">
        <w:rPr>
          <w:rFonts w:ascii="Book Antiqua" w:hAnsi="Book Antiqua"/>
          <w:sz w:val="22"/>
        </w:rPr>
        <w:t xml:space="preserve">  </w:t>
      </w:r>
    </w:p>
    <w:p w:rsidR="00C531D1" w:rsidRPr="00AC5FEB" w:rsidRDefault="00CD2869"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w:t>
      </w:r>
      <w:r w:rsidR="00C531D1" w:rsidRPr="00AC5FEB">
        <w:rPr>
          <w:rFonts w:ascii="Book Antiqua" w:hAnsi="Book Antiqua"/>
          <w:sz w:val="22"/>
        </w:rPr>
        <w:t xml:space="preserve">Controlling of  both administrative and  direct job Cost by way of tight budgeting, close monitoring of Budgets,  and  timely corrective actions.   This involves  </w:t>
      </w:r>
      <w:r w:rsidRPr="00AC5FEB">
        <w:rPr>
          <w:rFonts w:ascii="Book Antiqua" w:hAnsi="Book Antiqua"/>
          <w:sz w:val="22"/>
        </w:rPr>
        <w:t>Cost  controlling, Budgeting, comparative  analysis of Cost/Budgeted figures  including  complete  Job Cost  Analysis for all group companies.</w:t>
      </w:r>
    </w:p>
    <w:p w:rsidR="004E6619" w:rsidRPr="00AC5FEB" w:rsidRDefault="00C531D1"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Keep the optimum level of  man-power by using proper histograms, </w:t>
      </w:r>
      <w:r w:rsidR="004E6619" w:rsidRPr="00AC5FEB">
        <w:rPr>
          <w:rFonts w:ascii="Book Antiqua" w:hAnsi="Book Antiqua"/>
          <w:sz w:val="22"/>
        </w:rPr>
        <w:t>and man-power requirements forecasted by the P</w:t>
      </w:r>
      <w:r w:rsidRPr="00AC5FEB">
        <w:rPr>
          <w:rFonts w:ascii="Book Antiqua" w:hAnsi="Book Antiqua"/>
          <w:sz w:val="22"/>
        </w:rPr>
        <w:t xml:space="preserve">lanning </w:t>
      </w:r>
      <w:r w:rsidR="004E6619" w:rsidRPr="00AC5FEB">
        <w:rPr>
          <w:rFonts w:ascii="Book Antiqua" w:hAnsi="Book Antiqua"/>
          <w:sz w:val="22"/>
        </w:rPr>
        <w:t xml:space="preserve">Engineers. Shuffling the man-power in consultation with Contracts Manager, Project Manager and the Personnel Officer. </w:t>
      </w:r>
    </w:p>
    <w:p w:rsidR="00CD2869" w:rsidRPr="00AC5FEB" w:rsidRDefault="004E6619"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w:t>
      </w:r>
      <w:r w:rsidR="00C13C24" w:rsidRPr="00AC5FEB">
        <w:rPr>
          <w:rFonts w:ascii="Book Antiqua" w:hAnsi="Book Antiqua"/>
          <w:sz w:val="22"/>
        </w:rPr>
        <w:t xml:space="preserve"> </w:t>
      </w:r>
      <w:r w:rsidRPr="00AC5FEB">
        <w:rPr>
          <w:rFonts w:ascii="Book Antiqua" w:hAnsi="Book Antiqua"/>
          <w:sz w:val="22"/>
        </w:rPr>
        <w:t xml:space="preserve">Ensure that the manpower required for the projects are recruited and deployed  in time.  </w:t>
      </w:r>
      <w:r w:rsidR="00CD2869" w:rsidRPr="00AC5FEB">
        <w:rPr>
          <w:rFonts w:ascii="Book Antiqua" w:hAnsi="Book Antiqua"/>
          <w:sz w:val="22"/>
        </w:rPr>
        <w:t xml:space="preserve"> </w:t>
      </w:r>
    </w:p>
    <w:p w:rsidR="00CD2869" w:rsidRPr="00AC5FEB" w:rsidRDefault="0075670E" w:rsidP="00D12803">
      <w:pPr>
        <w:pStyle w:val="PlainText"/>
        <w:numPr>
          <w:ilvl w:val="0"/>
          <w:numId w:val="5"/>
        </w:numPr>
        <w:rPr>
          <w:rFonts w:ascii="Book Antiqua" w:hAnsi="Book Antiqua"/>
          <w:sz w:val="22"/>
        </w:rPr>
      </w:pPr>
      <w:r w:rsidRPr="00AC5FEB">
        <w:rPr>
          <w:rFonts w:ascii="Book Antiqua" w:hAnsi="Book Antiqua"/>
          <w:sz w:val="22"/>
        </w:rPr>
        <w:t>Dealing with Auditors.</w:t>
      </w:r>
    </w:p>
    <w:p w:rsidR="00CD2869" w:rsidRPr="00AC5FEB" w:rsidRDefault="00CD2869" w:rsidP="00D12803">
      <w:pPr>
        <w:pStyle w:val="PlainText"/>
        <w:numPr>
          <w:ilvl w:val="0"/>
          <w:numId w:val="5"/>
        </w:numPr>
        <w:tabs>
          <w:tab w:val="left" w:pos="90"/>
        </w:tabs>
        <w:rPr>
          <w:rFonts w:ascii="Book Antiqua" w:hAnsi="Book Antiqua"/>
          <w:sz w:val="22"/>
        </w:rPr>
      </w:pPr>
      <w:r w:rsidRPr="00AC5FEB">
        <w:rPr>
          <w:rFonts w:ascii="Book Antiqua" w:hAnsi="Book Antiqua"/>
          <w:sz w:val="22"/>
        </w:rPr>
        <w:t>Finalisation of Accounts, preparation  of  Cash  Flow Statements,    periodical  Balance  Sheets  and  Profit  &amp;  Loss  Accounts.</w:t>
      </w:r>
    </w:p>
    <w:p w:rsidR="00CD2869" w:rsidRPr="00AC5FEB" w:rsidRDefault="00CD2869" w:rsidP="00D12803">
      <w:pPr>
        <w:pStyle w:val="PlainText"/>
        <w:numPr>
          <w:ilvl w:val="0"/>
          <w:numId w:val="5"/>
        </w:numPr>
        <w:rPr>
          <w:rFonts w:ascii="Book Antiqua" w:hAnsi="Book Antiqua"/>
          <w:sz w:val="22"/>
        </w:rPr>
      </w:pPr>
      <w:r w:rsidRPr="00AC5FEB">
        <w:rPr>
          <w:rFonts w:ascii="Book Antiqua" w:hAnsi="Book Antiqua"/>
          <w:sz w:val="22"/>
        </w:rPr>
        <w:t xml:space="preserve">Supervision  of  Accounting  activities of  </w:t>
      </w:r>
      <w:smartTag w:uri="urn:schemas-microsoft-com:office:smarttags" w:element="place">
        <w:smartTag w:uri="urn:schemas-microsoft-com:office:smarttags" w:element="City">
          <w:r w:rsidR="0075670E" w:rsidRPr="00AC5FEB">
            <w:rPr>
              <w:rFonts w:ascii="Book Antiqua" w:hAnsi="Book Antiqua"/>
              <w:sz w:val="22"/>
            </w:rPr>
            <w:t>Dubai</w:t>
          </w:r>
        </w:smartTag>
      </w:smartTag>
      <w:r w:rsidR="005222F0" w:rsidRPr="00AC5FEB">
        <w:rPr>
          <w:rFonts w:ascii="Book Antiqua" w:hAnsi="Book Antiqua"/>
          <w:sz w:val="22"/>
        </w:rPr>
        <w:t xml:space="preserve">, Facilities Management </w:t>
      </w:r>
      <w:r w:rsidR="0075670E" w:rsidRPr="00AC5FEB">
        <w:rPr>
          <w:rFonts w:ascii="Book Antiqua" w:hAnsi="Book Antiqua"/>
          <w:sz w:val="22"/>
        </w:rPr>
        <w:t xml:space="preserve"> and Qatar Operations. Supervision of </w:t>
      </w:r>
      <w:r w:rsidRPr="00AC5FEB">
        <w:rPr>
          <w:rFonts w:ascii="Book Antiqua" w:hAnsi="Book Antiqua"/>
          <w:sz w:val="22"/>
        </w:rPr>
        <w:t xml:space="preserve"> Computerised Accounting  System i.e. inputs, outputs &amp; backups, troubleshooting, modifications, upgrading  etc.</w:t>
      </w:r>
    </w:p>
    <w:p w:rsidR="00CD2869" w:rsidRPr="00AC5FEB" w:rsidRDefault="00CD2869">
      <w:pPr>
        <w:pStyle w:val="PlainText"/>
        <w:rPr>
          <w:rFonts w:ascii="Book Antiqua" w:hAnsi="Book Antiqua"/>
          <w:sz w:val="22"/>
        </w:rPr>
      </w:pPr>
    </w:p>
    <w:p w:rsidR="00CD2869" w:rsidRPr="00AC5FEB" w:rsidRDefault="0075670E">
      <w:pPr>
        <w:pStyle w:val="PlainText"/>
        <w:rPr>
          <w:rFonts w:ascii="Book Antiqua" w:hAnsi="Book Antiqua"/>
          <w:sz w:val="22"/>
        </w:rPr>
      </w:pPr>
      <w:r w:rsidRPr="00AC5FEB">
        <w:rPr>
          <w:rFonts w:ascii="Book Antiqua" w:hAnsi="Book Antiqua"/>
          <w:sz w:val="22"/>
        </w:rPr>
        <w:t>Reporting to  :</w:t>
      </w:r>
      <w:r w:rsidRPr="00AC5FEB">
        <w:rPr>
          <w:rFonts w:ascii="Book Antiqua" w:hAnsi="Book Antiqua"/>
          <w:sz w:val="22"/>
        </w:rPr>
        <w:tab/>
        <w:t xml:space="preserve"> </w:t>
      </w:r>
      <w:r w:rsidR="0034093A" w:rsidRPr="00AC5FEB">
        <w:rPr>
          <w:rFonts w:ascii="Book Antiqua" w:hAnsi="Book Antiqua"/>
          <w:sz w:val="22"/>
        </w:rPr>
        <w:t xml:space="preserve">CFO   and  </w:t>
      </w:r>
      <w:r w:rsidRPr="00AC5FEB">
        <w:rPr>
          <w:rFonts w:ascii="Book Antiqua" w:hAnsi="Book Antiqua"/>
          <w:sz w:val="22"/>
        </w:rPr>
        <w:t>Executive Director</w:t>
      </w:r>
    </w:p>
    <w:p w:rsidR="0075670E" w:rsidRPr="00AC5FEB" w:rsidRDefault="0075670E">
      <w:pPr>
        <w:pStyle w:val="PlainText"/>
        <w:rPr>
          <w:rFonts w:ascii="Book Antiqua" w:hAnsi="Book Antiqua"/>
          <w:sz w:val="22"/>
        </w:rPr>
      </w:pPr>
    </w:p>
    <w:p w:rsidR="00CD2869" w:rsidRPr="00AC5FEB" w:rsidRDefault="00F3265F" w:rsidP="00CD2869">
      <w:pPr>
        <w:pStyle w:val="PlainText"/>
        <w:rPr>
          <w:rFonts w:ascii="Book Antiqua" w:hAnsi="Book Antiqua"/>
          <w:b/>
          <w:sz w:val="24"/>
          <w:u w:val="single"/>
        </w:rPr>
      </w:pPr>
      <w:r w:rsidRPr="00AC5FEB">
        <w:rPr>
          <w:rFonts w:ascii="Book Antiqua" w:hAnsi="Book Antiqua"/>
          <w:b/>
          <w:sz w:val="24"/>
          <w:highlight w:val="yellow"/>
          <w:u w:val="single"/>
          <w:bdr w:val="single" w:sz="4" w:space="0" w:color="auto"/>
        </w:rPr>
        <w:t xml:space="preserve">Previous </w:t>
      </w:r>
      <w:r w:rsidR="00CD2869" w:rsidRPr="00AC5FEB">
        <w:rPr>
          <w:rFonts w:ascii="Book Antiqua" w:hAnsi="Book Antiqua"/>
          <w:b/>
          <w:sz w:val="24"/>
          <w:highlight w:val="yellow"/>
          <w:u w:val="single"/>
          <w:bdr w:val="single" w:sz="4" w:space="0" w:color="auto"/>
        </w:rPr>
        <w:t xml:space="preserve"> E</w:t>
      </w:r>
      <w:r w:rsidRPr="00AC5FEB">
        <w:rPr>
          <w:rFonts w:ascii="Book Antiqua" w:hAnsi="Book Antiqua"/>
          <w:b/>
          <w:sz w:val="24"/>
          <w:highlight w:val="yellow"/>
          <w:u w:val="single"/>
          <w:bdr w:val="single" w:sz="4" w:space="0" w:color="auto"/>
        </w:rPr>
        <w:t>mployment</w:t>
      </w:r>
      <w:r w:rsidR="00CD2869" w:rsidRPr="00AC5FEB">
        <w:rPr>
          <w:rFonts w:ascii="Book Antiqua" w:hAnsi="Book Antiqua"/>
          <w:b/>
          <w:sz w:val="24"/>
          <w:highlight w:val="yellow"/>
          <w:u w:val="single"/>
          <w:bdr w:val="single" w:sz="4" w:space="0" w:color="auto"/>
        </w:rPr>
        <w:t xml:space="preserve">    # </w:t>
      </w:r>
      <w:r w:rsidR="00F0195D">
        <w:rPr>
          <w:rFonts w:ascii="Book Antiqua" w:hAnsi="Book Antiqua"/>
          <w:b/>
          <w:sz w:val="24"/>
          <w:highlight w:val="yellow"/>
          <w:u w:val="single"/>
          <w:bdr w:val="single" w:sz="4" w:space="0" w:color="auto"/>
        </w:rPr>
        <w:t>5</w:t>
      </w:r>
      <w:r w:rsidR="00CD2869" w:rsidRPr="00AC5FEB">
        <w:rPr>
          <w:rFonts w:ascii="Book Antiqua" w:hAnsi="Book Antiqua"/>
          <w:b/>
          <w:sz w:val="24"/>
          <w:highlight w:val="lightGray"/>
          <w:u w:val="single"/>
          <w:bdr w:val="single" w:sz="4" w:space="0" w:color="auto"/>
        </w:rPr>
        <w:t xml:space="preserve"> </w:t>
      </w:r>
    </w:p>
    <w:p w:rsidR="00FE6CE2" w:rsidRPr="00AC5FEB" w:rsidRDefault="00FE6CE2">
      <w:pPr>
        <w:pStyle w:val="PlainText"/>
        <w:rPr>
          <w:rFonts w:ascii="Book Antiqua" w:hAnsi="Book Antiqua"/>
          <w:sz w:val="22"/>
        </w:rPr>
      </w:pPr>
      <w:r w:rsidRPr="00AC5FEB">
        <w:rPr>
          <w:rFonts w:ascii="Book Antiqua" w:hAnsi="Book Antiqua"/>
          <w:sz w:val="22"/>
        </w:rPr>
        <w:lastRenderedPageBreak/>
        <w:t xml:space="preserve">Tenure  </w:t>
      </w:r>
      <w:r w:rsidRPr="00AC5FEB">
        <w:rPr>
          <w:rFonts w:ascii="Book Antiqua" w:hAnsi="Book Antiqua"/>
          <w:sz w:val="22"/>
        </w:rPr>
        <w:tab/>
        <w:t>:</w:t>
      </w:r>
      <w:r w:rsidRPr="00AC5FEB">
        <w:rPr>
          <w:rFonts w:ascii="Book Antiqua" w:hAnsi="Book Antiqua"/>
          <w:sz w:val="22"/>
        </w:rPr>
        <w:tab/>
        <w:t xml:space="preserve">From  Nov.  1993 </w:t>
      </w:r>
      <w:r w:rsidR="00CD2869" w:rsidRPr="00AC5FEB">
        <w:rPr>
          <w:rFonts w:ascii="Book Antiqua" w:hAnsi="Book Antiqua"/>
          <w:sz w:val="22"/>
        </w:rPr>
        <w:t xml:space="preserve"> </w:t>
      </w:r>
      <w:r w:rsidRPr="00AC5FEB">
        <w:rPr>
          <w:rFonts w:ascii="Book Antiqua" w:hAnsi="Book Antiqua"/>
          <w:sz w:val="22"/>
        </w:rPr>
        <w:t xml:space="preserve"> to </w:t>
      </w:r>
      <w:r w:rsidR="00CD2869" w:rsidRPr="00AC5FEB">
        <w:rPr>
          <w:rFonts w:ascii="Book Antiqua" w:hAnsi="Book Antiqua"/>
          <w:sz w:val="22"/>
        </w:rPr>
        <w:t xml:space="preserve"> March ‘01</w:t>
      </w:r>
      <w:r w:rsidRPr="00AC5FEB">
        <w:rPr>
          <w:rFonts w:ascii="Book Antiqua" w:hAnsi="Book Antiqua"/>
          <w:sz w:val="22"/>
        </w:rPr>
        <w:t xml:space="preserve">  (</w:t>
      </w:r>
      <w:r w:rsidR="00CD2869" w:rsidRPr="00AC5FEB">
        <w:rPr>
          <w:rFonts w:ascii="Book Antiqua" w:hAnsi="Book Antiqua"/>
          <w:sz w:val="22"/>
        </w:rPr>
        <w:t xml:space="preserve">more than </w:t>
      </w:r>
      <w:r w:rsidRPr="00AC5FEB">
        <w:rPr>
          <w:rFonts w:ascii="Book Antiqua" w:hAnsi="Book Antiqua"/>
          <w:sz w:val="22"/>
        </w:rPr>
        <w:t>7 years)</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r w:rsidRPr="00AC5FEB">
        <w:rPr>
          <w:rFonts w:ascii="Book Antiqua" w:hAnsi="Book Antiqua"/>
          <w:sz w:val="22"/>
        </w:rPr>
        <w:t>Employer</w:t>
      </w:r>
      <w:r w:rsidRPr="00AC5FEB">
        <w:rPr>
          <w:rFonts w:ascii="Book Antiqua" w:hAnsi="Book Antiqua"/>
          <w:sz w:val="22"/>
        </w:rPr>
        <w:tab/>
        <w:t>:</w:t>
      </w:r>
      <w:r w:rsidRPr="00AC5FEB">
        <w:rPr>
          <w:rFonts w:ascii="Book Antiqua" w:hAnsi="Book Antiqua"/>
          <w:sz w:val="22"/>
        </w:rPr>
        <w:tab/>
      </w:r>
      <w:r w:rsidRPr="00AC5FEB">
        <w:rPr>
          <w:rFonts w:ascii="Book Antiqua" w:hAnsi="Book Antiqua"/>
          <w:b/>
          <w:sz w:val="22"/>
        </w:rPr>
        <w:t>M/S  DUBAI  CONTRACTING  COMPANY  LLC,</w:t>
      </w:r>
      <w:r w:rsidRPr="00AC5FEB">
        <w:rPr>
          <w:rFonts w:ascii="Book Antiqua" w:hAnsi="Book Antiqua"/>
          <w:sz w:val="22"/>
        </w:rPr>
        <w:t xml:space="preserve">  </w:t>
      </w:r>
      <w:smartTag w:uri="urn:schemas-microsoft-com:office:smarttags" w:element="place">
        <w:smartTag w:uri="urn:schemas-microsoft-com:office:smarttags" w:element="City">
          <w:r w:rsidRPr="00AC5FEB">
            <w:rPr>
              <w:rFonts w:ascii="Book Antiqua" w:hAnsi="Book Antiqua"/>
              <w:sz w:val="22"/>
            </w:rPr>
            <w:t>DUBAI</w:t>
          </w:r>
        </w:smartTag>
      </w:smartTag>
      <w:r w:rsidRPr="00AC5FEB">
        <w:rPr>
          <w:rFonts w:ascii="Book Antiqua" w:hAnsi="Book Antiqua"/>
          <w:sz w:val="22"/>
        </w:rPr>
        <w:t xml:space="preserve"> </w:t>
      </w:r>
    </w:p>
    <w:p w:rsidR="00FE6CE2" w:rsidRPr="00AC5FEB" w:rsidRDefault="00FE6CE2">
      <w:pPr>
        <w:pStyle w:val="PlainText"/>
        <w:tabs>
          <w:tab w:val="left" w:pos="2880"/>
        </w:tabs>
        <w:ind w:left="2160"/>
        <w:rPr>
          <w:rFonts w:ascii="Book Antiqua" w:hAnsi="Book Antiqua"/>
          <w:sz w:val="22"/>
        </w:rPr>
      </w:pPr>
      <w:r w:rsidRPr="00AC5FEB">
        <w:rPr>
          <w:rFonts w:ascii="Book Antiqua" w:hAnsi="Book Antiqua"/>
          <w:sz w:val="22"/>
        </w:rPr>
        <w:t>(38 year old Multinational ISO 9002 Contracting Company  having  operations in Dubai, Abu Dhabi, Sharjah, Oman,  Iraq,  Lebanon  and  Chile)</w:t>
      </w:r>
      <w:r w:rsidRPr="00AC5FEB">
        <w:rPr>
          <w:rFonts w:ascii="Book Antiqua" w:hAnsi="Book Antiqua"/>
          <w:sz w:val="22"/>
        </w:rPr>
        <w:cr/>
        <w:t xml:space="preserve">Annual Turnover  </w:t>
      </w:r>
      <w:r w:rsidRPr="00AC5FEB">
        <w:rPr>
          <w:rFonts w:ascii="Book Antiqua" w:hAnsi="Book Antiqua"/>
          <w:sz w:val="22"/>
        </w:rPr>
        <w:tab/>
        <w:t xml:space="preserve">    </w:t>
      </w:r>
      <w:r w:rsidR="00416CA4" w:rsidRPr="00AC5FEB">
        <w:rPr>
          <w:rFonts w:ascii="Book Antiqua" w:hAnsi="Book Antiqua"/>
          <w:sz w:val="22"/>
        </w:rPr>
        <w:t xml:space="preserve"> :     </w:t>
      </w:r>
      <w:proofErr w:type="spellStart"/>
      <w:r w:rsidR="00416CA4" w:rsidRPr="00AC5FEB">
        <w:rPr>
          <w:rFonts w:ascii="Book Antiqua" w:hAnsi="Book Antiqua"/>
          <w:sz w:val="22"/>
        </w:rPr>
        <w:t>Dhs</w:t>
      </w:r>
      <w:proofErr w:type="spellEnd"/>
      <w:r w:rsidR="00416CA4" w:rsidRPr="00AC5FEB">
        <w:rPr>
          <w:rFonts w:ascii="Book Antiqua" w:hAnsi="Book Antiqua"/>
          <w:sz w:val="22"/>
        </w:rPr>
        <w:t>. One Billion</w:t>
      </w:r>
    </w:p>
    <w:p w:rsidR="00FE6CE2" w:rsidRPr="00AC5FEB" w:rsidRDefault="00FE6CE2">
      <w:pPr>
        <w:pStyle w:val="PlainText"/>
        <w:ind w:left="2160"/>
        <w:rPr>
          <w:rFonts w:ascii="Book Antiqua" w:hAnsi="Book Antiqua"/>
          <w:sz w:val="22"/>
        </w:rPr>
      </w:pPr>
      <w:r w:rsidRPr="00AC5FEB">
        <w:rPr>
          <w:rFonts w:ascii="Book Antiqua" w:hAnsi="Book Antiqua"/>
          <w:sz w:val="22"/>
        </w:rPr>
        <w:t xml:space="preserve">Major Projects in </w:t>
      </w:r>
      <w:smartTag w:uri="urn:schemas-microsoft-com:office:smarttags" w:element="place">
        <w:smartTag w:uri="urn:schemas-microsoft-com:office:smarttags" w:element="City">
          <w:r w:rsidRPr="00AC5FEB">
            <w:rPr>
              <w:rFonts w:ascii="Book Antiqua" w:hAnsi="Book Antiqua"/>
              <w:sz w:val="22"/>
            </w:rPr>
            <w:t>Dubai</w:t>
          </w:r>
        </w:smartTag>
      </w:smartTag>
      <w:r w:rsidRPr="00AC5FEB">
        <w:rPr>
          <w:rFonts w:ascii="Book Antiqua" w:hAnsi="Book Antiqua"/>
          <w:sz w:val="22"/>
        </w:rPr>
        <w:t xml:space="preserve">     :   </w:t>
      </w:r>
      <w:r w:rsidRPr="00AC5FEB">
        <w:rPr>
          <w:rFonts w:ascii="Book Antiqua" w:hAnsi="Book Antiqua"/>
          <w:sz w:val="22"/>
        </w:rPr>
        <w:tab/>
        <w:t xml:space="preserve">Sheraton  Plaza  Hotel  </w:t>
      </w:r>
      <w:r w:rsidRPr="00AC5FEB">
        <w:rPr>
          <w:rFonts w:ascii="Book Antiqua" w:hAnsi="Book Antiqua"/>
          <w:i/>
          <w:sz w:val="22"/>
        </w:rPr>
        <w:t>(</w:t>
      </w:r>
      <w:proofErr w:type="spellStart"/>
      <w:r w:rsidRPr="00AC5FEB">
        <w:rPr>
          <w:rFonts w:ascii="Book Antiqua" w:hAnsi="Book Antiqua"/>
          <w:i/>
          <w:sz w:val="22"/>
        </w:rPr>
        <w:t>Dhs</w:t>
      </w:r>
      <w:proofErr w:type="spellEnd"/>
      <w:r w:rsidRPr="00AC5FEB">
        <w:rPr>
          <w:rFonts w:ascii="Book Antiqua" w:hAnsi="Book Antiqua"/>
          <w:i/>
          <w:sz w:val="22"/>
        </w:rPr>
        <w:t>. 410 Million),</w:t>
      </w:r>
      <w:r w:rsidRPr="00AC5FEB">
        <w:rPr>
          <w:rFonts w:ascii="Book Antiqua" w:hAnsi="Book Antiqua"/>
          <w:sz w:val="22"/>
        </w:rPr>
        <w:t xml:space="preserve">  Al Salam Tower </w:t>
      </w:r>
      <w:r w:rsidRPr="00AC5FEB">
        <w:rPr>
          <w:rFonts w:ascii="Book Antiqua" w:hAnsi="Book Antiqua"/>
          <w:i/>
          <w:sz w:val="22"/>
        </w:rPr>
        <w:t>(</w:t>
      </w:r>
      <w:proofErr w:type="spellStart"/>
      <w:r w:rsidRPr="00AC5FEB">
        <w:rPr>
          <w:rFonts w:ascii="Book Antiqua" w:hAnsi="Book Antiqua"/>
          <w:i/>
          <w:sz w:val="22"/>
        </w:rPr>
        <w:t>Dhs</w:t>
      </w:r>
      <w:proofErr w:type="spellEnd"/>
      <w:r w:rsidRPr="00AC5FEB">
        <w:rPr>
          <w:rFonts w:ascii="Book Antiqua" w:hAnsi="Book Antiqua"/>
          <w:i/>
          <w:sz w:val="22"/>
        </w:rPr>
        <w:t xml:space="preserve">. 72Million),  </w:t>
      </w:r>
      <w:r w:rsidRPr="00AC5FEB">
        <w:rPr>
          <w:rFonts w:ascii="Book Antiqua" w:hAnsi="Book Antiqua"/>
          <w:sz w:val="22"/>
        </w:rPr>
        <w:t xml:space="preserve">Chicago Beach Hotel (old building) </w:t>
      </w:r>
      <w:r w:rsidRPr="00AC5FEB">
        <w:rPr>
          <w:rFonts w:ascii="Book Antiqua" w:hAnsi="Book Antiqua"/>
          <w:i/>
          <w:sz w:val="22"/>
        </w:rPr>
        <w:t>(</w:t>
      </w:r>
      <w:proofErr w:type="spellStart"/>
      <w:r w:rsidRPr="00AC5FEB">
        <w:rPr>
          <w:rFonts w:ascii="Book Antiqua" w:hAnsi="Book Antiqua"/>
          <w:i/>
          <w:sz w:val="22"/>
        </w:rPr>
        <w:t>Dhs</w:t>
      </w:r>
      <w:proofErr w:type="spellEnd"/>
      <w:r w:rsidRPr="00AC5FEB">
        <w:rPr>
          <w:rFonts w:ascii="Book Antiqua" w:hAnsi="Book Antiqua"/>
          <w:i/>
          <w:sz w:val="22"/>
        </w:rPr>
        <w:t>. 180M)</w:t>
      </w:r>
    </w:p>
    <w:p w:rsidR="00FE6CE2" w:rsidRPr="00AC5FEB" w:rsidRDefault="00FE6CE2">
      <w:pPr>
        <w:pStyle w:val="PlainText"/>
        <w:rPr>
          <w:rFonts w:ascii="Book Antiqua" w:hAnsi="Book Antiqua"/>
          <w:sz w:val="22"/>
        </w:rPr>
      </w:pPr>
      <w:r w:rsidRPr="00AC5FEB">
        <w:rPr>
          <w:rFonts w:ascii="Book Antiqua" w:hAnsi="Book Antiqua"/>
          <w:sz w:val="22"/>
        </w:rPr>
        <w:tab/>
      </w:r>
      <w:r w:rsidRPr="00AC5FEB">
        <w:rPr>
          <w:rFonts w:ascii="Book Antiqua" w:hAnsi="Book Antiqua"/>
          <w:sz w:val="22"/>
        </w:rPr>
        <w:tab/>
      </w:r>
      <w:r w:rsidRPr="00AC5FEB">
        <w:rPr>
          <w:rFonts w:ascii="Book Antiqua" w:hAnsi="Book Antiqua"/>
          <w:sz w:val="22"/>
        </w:rPr>
        <w:tab/>
      </w:r>
    </w:p>
    <w:p w:rsidR="00FE6CE2" w:rsidRPr="00AC5FEB" w:rsidRDefault="00FE6CE2">
      <w:pPr>
        <w:pStyle w:val="PlainText"/>
        <w:rPr>
          <w:rFonts w:ascii="Book Antiqua" w:hAnsi="Book Antiqua"/>
          <w:sz w:val="22"/>
        </w:rPr>
      </w:pPr>
      <w:r w:rsidRPr="00AC5FEB">
        <w:rPr>
          <w:rFonts w:ascii="Book Antiqua" w:hAnsi="Book Antiqua"/>
          <w:sz w:val="22"/>
        </w:rPr>
        <w:t xml:space="preserve">Designation </w:t>
      </w:r>
      <w:r w:rsidRPr="00AC5FEB">
        <w:rPr>
          <w:rFonts w:ascii="Book Antiqua" w:hAnsi="Book Antiqua"/>
          <w:sz w:val="22"/>
        </w:rPr>
        <w:tab/>
        <w:t>:</w:t>
      </w:r>
      <w:r w:rsidRPr="00AC5FEB">
        <w:rPr>
          <w:rFonts w:ascii="Book Antiqua" w:hAnsi="Book Antiqua"/>
          <w:sz w:val="22"/>
        </w:rPr>
        <w:tab/>
        <w:t xml:space="preserve">C h i e f   A c </w:t>
      </w:r>
      <w:proofErr w:type="spellStart"/>
      <w:r w:rsidRPr="00AC5FEB">
        <w:rPr>
          <w:rFonts w:ascii="Book Antiqua" w:hAnsi="Book Antiqua"/>
          <w:sz w:val="22"/>
        </w:rPr>
        <w:t>c</w:t>
      </w:r>
      <w:proofErr w:type="spellEnd"/>
      <w:r w:rsidRPr="00AC5FEB">
        <w:rPr>
          <w:rFonts w:ascii="Book Antiqua" w:hAnsi="Book Antiqua"/>
          <w:sz w:val="22"/>
        </w:rPr>
        <w:t xml:space="preserve"> o u n t a n t</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u w:val="single"/>
        </w:rPr>
      </w:pPr>
      <w:r w:rsidRPr="00AC5FEB">
        <w:rPr>
          <w:rFonts w:ascii="Book Antiqua" w:hAnsi="Book Antiqua"/>
          <w:sz w:val="22"/>
          <w:u w:val="single"/>
        </w:rPr>
        <w:t>Job  Responsibilities    :</w:t>
      </w:r>
    </w:p>
    <w:p w:rsidR="00FE6CE2" w:rsidRPr="00AC5FEB" w:rsidRDefault="00FE6CE2"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Designing and implementing  accounting procedures and policies for all group companies.</w:t>
      </w:r>
    </w:p>
    <w:p w:rsidR="00FE6CE2" w:rsidRPr="00AC5FEB" w:rsidRDefault="00FE6CE2"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Cost  controlling, Budgeting, comparative  analysis of Cost/Budgeted figures  including  complete  Job Cost  Analysis for all group companies. </w:t>
      </w:r>
    </w:p>
    <w:p w:rsidR="001C7A1B" w:rsidRPr="00AC5FEB" w:rsidRDefault="00FE6CE2" w:rsidP="00D12803">
      <w:pPr>
        <w:pStyle w:val="PlainText"/>
        <w:numPr>
          <w:ilvl w:val="0"/>
          <w:numId w:val="5"/>
        </w:numPr>
        <w:tabs>
          <w:tab w:val="left" w:pos="270"/>
        </w:tabs>
        <w:rPr>
          <w:rFonts w:ascii="Book Antiqua" w:hAnsi="Book Antiqua"/>
          <w:sz w:val="22"/>
        </w:rPr>
      </w:pPr>
      <w:r w:rsidRPr="00AC5FEB">
        <w:rPr>
          <w:rFonts w:ascii="Book Antiqua" w:hAnsi="Book Antiqua"/>
          <w:sz w:val="22"/>
        </w:rPr>
        <w:tab/>
      </w:r>
      <w:r w:rsidR="001C7A1B" w:rsidRPr="00AC5FEB">
        <w:rPr>
          <w:rFonts w:ascii="Book Antiqua" w:hAnsi="Book Antiqua"/>
          <w:sz w:val="22"/>
        </w:rPr>
        <w:t xml:space="preserve">Developing relationships </w:t>
      </w:r>
      <w:r w:rsidRPr="00AC5FEB">
        <w:rPr>
          <w:rFonts w:ascii="Book Antiqua" w:hAnsi="Book Antiqua"/>
          <w:sz w:val="22"/>
        </w:rPr>
        <w:t xml:space="preserve">with  Banks, </w:t>
      </w:r>
      <w:r w:rsidR="001C7A1B" w:rsidRPr="00AC5FEB">
        <w:rPr>
          <w:rFonts w:ascii="Book Antiqua" w:hAnsi="Book Antiqua"/>
          <w:sz w:val="22"/>
        </w:rPr>
        <w:t xml:space="preserve">negotiating </w:t>
      </w:r>
      <w:r w:rsidRPr="00AC5FEB">
        <w:rPr>
          <w:rFonts w:ascii="Book Antiqua" w:hAnsi="Book Antiqua"/>
          <w:sz w:val="22"/>
        </w:rPr>
        <w:t>Credit  Facilities</w:t>
      </w:r>
      <w:r w:rsidR="001C7A1B" w:rsidRPr="00AC5FEB">
        <w:rPr>
          <w:rFonts w:ascii="Book Antiqua" w:hAnsi="Book Antiqua"/>
          <w:sz w:val="22"/>
        </w:rPr>
        <w:t>, Terms and Conditions.</w:t>
      </w:r>
    </w:p>
    <w:p w:rsidR="00FE6CE2" w:rsidRPr="00AC5FEB" w:rsidRDefault="001C7A1B" w:rsidP="00D12803">
      <w:pPr>
        <w:pStyle w:val="PlainText"/>
        <w:numPr>
          <w:ilvl w:val="0"/>
          <w:numId w:val="5"/>
        </w:numPr>
        <w:tabs>
          <w:tab w:val="left" w:pos="270"/>
        </w:tabs>
        <w:rPr>
          <w:rFonts w:ascii="Book Antiqua" w:hAnsi="Book Antiqua"/>
          <w:sz w:val="22"/>
        </w:rPr>
      </w:pPr>
      <w:r w:rsidRPr="00AC5FEB">
        <w:rPr>
          <w:rFonts w:ascii="Book Antiqua" w:hAnsi="Book Antiqua"/>
          <w:sz w:val="22"/>
        </w:rPr>
        <w:t xml:space="preserve">  Preparing IRR and NPVs for investment opportunities and advise the management accordingly.</w:t>
      </w:r>
      <w:r w:rsidR="00FE6CE2" w:rsidRPr="00AC5FEB">
        <w:rPr>
          <w:rFonts w:ascii="Book Antiqua" w:hAnsi="Book Antiqua"/>
          <w:sz w:val="22"/>
        </w:rPr>
        <w:t xml:space="preserve"> </w:t>
      </w:r>
    </w:p>
    <w:p w:rsidR="00FE6CE2" w:rsidRPr="00AC5FEB" w:rsidRDefault="00ED4CE2" w:rsidP="00D12803">
      <w:pPr>
        <w:pStyle w:val="PlainText"/>
        <w:numPr>
          <w:ilvl w:val="0"/>
          <w:numId w:val="5"/>
        </w:numPr>
        <w:rPr>
          <w:rFonts w:ascii="Book Antiqua" w:hAnsi="Book Antiqua"/>
          <w:sz w:val="22"/>
        </w:rPr>
      </w:pPr>
      <w:r w:rsidRPr="00AC5FEB">
        <w:rPr>
          <w:rFonts w:ascii="Book Antiqua" w:hAnsi="Book Antiqua"/>
          <w:sz w:val="22"/>
        </w:rPr>
        <w:t>Preparation of Profitability Statement &amp; Project</w:t>
      </w:r>
      <w:r w:rsidR="00FE6CE2" w:rsidRPr="00AC5FEB">
        <w:rPr>
          <w:rFonts w:ascii="Book Antiqua" w:hAnsi="Book Antiqua"/>
          <w:sz w:val="22"/>
        </w:rPr>
        <w:t xml:space="preserve"> Cash </w:t>
      </w:r>
      <w:r w:rsidRPr="00AC5FEB">
        <w:rPr>
          <w:rFonts w:ascii="Book Antiqua" w:hAnsi="Book Antiqua"/>
          <w:sz w:val="22"/>
        </w:rPr>
        <w:t>Flow for Credit Applications</w:t>
      </w:r>
      <w:r w:rsidR="00FE6CE2" w:rsidRPr="00AC5FEB">
        <w:rPr>
          <w:rFonts w:ascii="Book Antiqua" w:hAnsi="Book Antiqua"/>
          <w:sz w:val="22"/>
        </w:rPr>
        <w:t>.</w:t>
      </w:r>
    </w:p>
    <w:p w:rsidR="00FE6CE2" w:rsidRPr="00AC5FEB" w:rsidRDefault="00ED4CE2" w:rsidP="00D12803">
      <w:pPr>
        <w:pStyle w:val="PlainText"/>
        <w:numPr>
          <w:ilvl w:val="0"/>
          <w:numId w:val="5"/>
        </w:numPr>
        <w:rPr>
          <w:rFonts w:ascii="Book Antiqua" w:hAnsi="Book Antiqua"/>
          <w:sz w:val="22"/>
        </w:rPr>
      </w:pPr>
      <w:r w:rsidRPr="00AC5FEB">
        <w:rPr>
          <w:rFonts w:ascii="Book Antiqua" w:hAnsi="Book Antiqua"/>
          <w:sz w:val="22"/>
        </w:rPr>
        <w:t>Internal Audit of Associated companies</w:t>
      </w:r>
      <w:r w:rsidR="00FE6CE2" w:rsidRPr="00AC5FEB">
        <w:rPr>
          <w:rFonts w:ascii="Book Antiqua" w:hAnsi="Book Antiqua"/>
          <w:sz w:val="22"/>
        </w:rPr>
        <w:t>.</w:t>
      </w:r>
    </w:p>
    <w:p w:rsidR="00FE6CE2" w:rsidRPr="00AC5FEB" w:rsidRDefault="00FE6CE2" w:rsidP="00D12803">
      <w:pPr>
        <w:pStyle w:val="PlainText"/>
        <w:numPr>
          <w:ilvl w:val="0"/>
          <w:numId w:val="5"/>
        </w:numPr>
        <w:tabs>
          <w:tab w:val="left" w:pos="90"/>
        </w:tabs>
        <w:rPr>
          <w:rFonts w:ascii="Book Antiqua" w:hAnsi="Book Antiqua"/>
          <w:sz w:val="22"/>
        </w:rPr>
      </w:pPr>
      <w:r w:rsidRPr="00AC5FEB">
        <w:rPr>
          <w:rFonts w:ascii="Book Antiqua" w:hAnsi="Book Antiqua"/>
          <w:sz w:val="22"/>
        </w:rPr>
        <w:t>Finalisation of  Accounts, preparation  of  Cash  Flow Statements,    periodical  Balance  Sheets  and  Profit  &amp;  Loss  Accounts.</w:t>
      </w:r>
    </w:p>
    <w:p w:rsidR="00FE6CE2" w:rsidRPr="00AC5FEB" w:rsidRDefault="00ED4CE2" w:rsidP="00D12803">
      <w:pPr>
        <w:pStyle w:val="PlainText"/>
        <w:numPr>
          <w:ilvl w:val="0"/>
          <w:numId w:val="5"/>
        </w:numPr>
        <w:rPr>
          <w:rFonts w:ascii="Book Antiqua" w:hAnsi="Book Antiqua"/>
          <w:sz w:val="22"/>
        </w:rPr>
      </w:pPr>
      <w:r w:rsidRPr="00AC5FEB">
        <w:rPr>
          <w:rFonts w:ascii="Book Antiqua" w:hAnsi="Book Antiqua"/>
          <w:sz w:val="22"/>
        </w:rPr>
        <w:t>Supervision of Accounting activities</w:t>
      </w:r>
      <w:r w:rsidR="00FE6CE2" w:rsidRPr="00AC5FEB">
        <w:rPr>
          <w:rFonts w:ascii="Book Antiqua" w:hAnsi="Book Antiqua"/>
          <w:sz w:val="22"/>
        </w:rPr>
        <w:t xml:space="preserve"> </w:t>
      </w:r>
      <w:r w:rsidRPr="00AC5FEB">
        <w:rPr>
          <w:rFonts w:ascii="Book Antiqua" w:hAnsi="Book Antiqua"/>
          <w:sz w:val="22"/>
        </w:rPr>
        <w:t>of the</w:t>
      </w:r>
      <w:r w:rsidR="00FE6CE2" w:rsidRPr="00AC5FEB">
        <w:rPr>
          <w:rFonts w:ascii="Book Antiqua" w:hAnsi="Book Antiqua"/>
          <w:sz w:val="22"/>
        </w:rPr>
        <w:t xml:space="preserve"> </w:t>
      </w:r>
      <w:r w:rsidRPr="00AC5FEB">
        <w:rPr>
          <w:rFonts w:ascii="Book Antiqua" w:hAnsi="Book Antiqua"/>
          <w:sz w:val="22"/>
        </w:rPr>
        <w:t>whole group</w:t>
      </w:r>
      <w:r w:rsidR="00FE6CE2" w:rsidRPr="00AC5FEB">
        <w:rPr>
          <w:rFonts w:ascii="Book Antiqua" w:hAnsi="Book Antiqua"/>
          <w:sz w:val="22"/>
        </w:rPr>
        <w:t xml:space="preserve">, </w:t>
      </w:r>
      <w:r w:rsidRPr="00AC5FEB">
        <w:rPr>
          <w:rFonts w:ascii="Book Antiqua" w:hAnsi="Book Antiqua"/>
          <w:sz w:val="22"/>
        </w:rPr>
        <w:t>Supervision of</w:t>
      </w:r>
      <w:r w:rsidR="00FE6CE2" w:rsidRPr="00AC5FEB">
        <w:rPr>
          <w:rFonts w:ascii="Book Antiqua" w:hAnsi="Book Antiqua"/>
          <w:sz w:val="22"/>
        </w:rPr>
        <w:t xml:space="preserve"> Computerised </w:t>
      </w:r>
      <w:r w:rsidRPr="00AC5FEB">
        <w:rPr>
          <w:rFonts w:ascii="Book Antiqua" w:hAnsi="Book Antiqua"/>
          <w:sz w:val="22"/>
        </w:rPr>
        <w:t>Accounting System</w:t>
      </w:r>
      <w:r w:rsidR="00FE6CE2" w:rsidRPr="00AC5FEB">
        <w:rPr>
          <w:rFonts w:ascii="Book Antiqua" w:hAnsi="Book Antiqua"/>
          <w:sz w:val="22"/>
        </w:rPr>
        <w:t xml:space="preserve"> i.e. inputs, outputs &amp; backups, troubleshooting, modifications, </w:t>
      </w:r>
      <w:r w:rsidRPr="00AC5FEB">
        <w:rPr>
          <w:rFonts w:ascii="Book Antiqua" w:hAnsi="Book Antiqua"/>
          <w:sz w:val="22"/>
        </w:rPr>
        <w:t>upgrading etc</w:t>
      </w:r>
      <w:r w:rsidR="00FE6CE2" w:rsidRPr="00AC5FEB">
        <w:rPr>
          <w:rFonts w:ascii="Book Antiqua" w:hAnsi="Book Antiqua"/>
          <w:sz w:val="22"/>
        </w:rPr>
        <w:t>.</w:t>
      </w:r>
    </w:p>
    <w:p w:rsidR="00CD2869" w:rsidRPr="00AC5FEB" w:rsidRDefault="00CD2869">
      <w:pPr>
        <w:pStyle w:val="PlainText"/>
        <w:rPr>
          <w:rFonts w:ascii="Book Antiqua" w:hAnsi="Book Antiqua"/>
          <w:sz w:val="22"/>
          <w:u w:val="single"/>
        </w:rPr>
      </w:pPr>
    </w:p>
    <w:p w:rsidR="00FE6CE2" w:rsidRPr="00AC5FEB" w:rsidRDefault="00ED4CE2">
      <w:pPr>
        <w:pStyle w:val="PlainText"/>
        <w:rPr>
          <w:rFonts w:ascii="Book Antiqua" w:hAnsi="Book Antiqua"/>
          <w:sz w:val="22"/>
          <w:u w:val="single"/>
        </w:rPr>
      </w:pPr>
      <w:r w:rsidRPr="00AC5FEB">
        <w:rPr>
          <w:rFonts w:ascii="Book Antiqua" w:hAnsi="Book Antiqua"/>
          <w:sz w:val="22"/>
          <w:u w:val="single"/>
        </w:rPr>
        <w:t>Major Achievements</w:t>
      </w:r>
      <w:r w:rsidR="00FE6CE2" w:rsidRPr="00AC5FEB">
        <w:rPr>
          <w:rFonts w:ascii="Book Antiqua" w:hAnsi="Book Antiqua"/>
          <w:sz w:val="22"/>
          <w:u w:val="single"/>
        </w:rPr>
        <w:t xml:space="preserve">   :</w:t>
      </w:r>
    </w:p>
    <w:p w:rsidR="00FE6CE2" w:rsidRPr="00AC5FEB" w:rsidRDefault="00FE6CE2">
      <w:pPr>
        <w:pStyle w:val="PlainText"/>
        <w:rPr>
          <w:rFonts w:ascii="Book Antiqua" w:hAnsi="Book Antiqua"/>
          <w:sz w:val="22"/>
        </w:rPr>
      </w:pPr>
      <w:r w:rsidRPr="00AC5FEB">
        <w:rPr>
          <w:rFonts w:ascii="Book Antiqua" w:hAnsi="Book Antiqua"/>
          <w:sz w:val="22"/>
        </w:rPr>
        <w:t>Responsible for  major  facelift  of  accounting  procedures  and  inducting  Integrated Computerised Accounting  System,  Documented accounting  procedures for ISO 9002  and  ensured  their  close  adherence.</w:t>
      </w:r>
    </w:p>
    <w:p w:rsidR="00FE6CE2" w:rsidRPr="00AC5FEB" w:rsidRDefault="00FE6CE2">
      <w:pPr>
        <w:pStyle w:val="PlainText"/>
        <w:rPr>
          <w:rFonts w:ascii="Book Antiqua" w:hAnsi="Book Antiqua"/>
          <w:sz w:val="22"/>
        </w:rPr>
      </w:pPr>
    </w:p>
    <w:p w:rsidR="00FE6CE2" w:rsidRPr="00AC5FEB" w:rsidRDefault="00ED4CE2">
      <w:pPr>
        <w:pStyle w:val="PlainText"/>
        <w:rPr>
          <w:rFonts w:ascii="Book Antiqua" w:hAnsi="Book Antiqua"/>
          <w:sz w:val="22"/>
        </w:rPr>
      </w:pPr>
      <w:r w:rsidRPr="00AC5FEB">
        <w:rPr>
          <w:rFonts w:ascii="Book Antiqua" w:hAnsi="Book Antiqua"/>
          <w:sz w:val="22"/>
        </w:rPr>
        <w:t>Reporting To</w:t>
      </w:r>
      <w:r w:rsidR="00FE6CE2" w:rsidRPr="00AC5FEB">
        <w:rPr>
          <w:rFonts w:ascii="Book Antiqua" w:hAnsi="Book Antiqua"/>
          <w:sz w:val="22"/>
        </w:rPr>
        <w:t xml:space="preserve">   :   </w:t>
      </w:r>
      <w:r w:rsidR="00FE6CE2" w:rsidRPr="00AC5FEB">
        <w:rPr>
          <w:rFonts w:ascii="Book Antiqua" w:hAnsi="Book Antiqua"/>
          <w:sz w:val="22"/>
        </w:rPr>
        <w:tab/>
        <w:t>General Manager / Deputy Managing Partner</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p>
    <w:p w:rsidR="00FE6CE2" w:rsidRPr="00AC5FEB" w:rsidRDefault="00A469EC">
      <w:pPr>
        <w:pStyle w:val="PlainText"/>
        <w:rPr>
          <w:rFonts w:ascii="Book Antiqua" w:hAnsi="Book Antiqua"/>
          <w:b/>
          <w:sz w:val="24"/>
          <w:u w:val="single"/>
        </w:rPr>
      </w:pPr>
      <w:r w:rsidRPr="00AC5FEB">
        <w:rPr>
          <w:rFonts w:ascii="Book Antiqua" w:hAnsi="Book Antiqua"/>
          <w:b/>
          <w:sz w:val="24"/>
          <w:highlight w:val="yellow"/>
          <w:u w:val="single"/>
          <w:bdr w:val="single" w:sz="4" w:space="0" w:color="auto"/>
        </w:rPr>
        <w:t xml:space="preserve">Previous  Employment  </w:t>
      </w:r>
      <w:r w:rsidR="00FE6CE2" w:rsidRPr="00AC5FEB">
        <w:rPr>
          <w:rFonts w:ascii="Book Antiqua" w:hAnsi="Book Antiqua"/>
          <w:b/>
          <w:sz w:val="24"/>
          <w:highlight w:val="yellow"/>
          <w:u w:val="single"/>
          <w:bdr w:val="single" w:sz="4" w:space="0" w:color="auto"/>
        </w:rPr>
        <w:t xml:space="preserve"> # </w:t>
      </w:r>
      <w:r w:rsidR="00F0195D">
        <w:rPr>
          <w:rFonts w:ascii="Book Antiqua" w:hAnsi="Book Antiqua"/>
          <w:b/>
          <w:sz w:val="24"/>
          <w:highlight w:val="yellow"/>
          <w:u w:val="single"/>
          <w:bdr w:val="single" w:sz="4" w:space="0" w:color="auto"/>
        </w:rPr>
        <w:t>6</w:t>
      </w:r>
      <w:r w:rsidR="00FE6CE2" w:rsidRPr="00AC5FEB">
        <w:rPr>
          <w:rFonts w:ascii="Book Antiqua" w:hAnsi="Book Antiqua"/>
          <w:b/>
          <w:sz w:val="24"/>
          <w:highlight w:val="lightGray"/>
          <w:u w:val="single"/>
          <w:bdr w:val="single" w:sz="4" w:space="0" w:color="auto"/>
        </w:rPr>
        <w:t xml:space="preserve"> </w:t>
      </w:r>
    </w:p>
    <w:p w:rsidR="00FE6CE2" w:rsidRPr="00AC5FEB" w:rsidRDefault="00FE6CE2">
      <w:pPr>
        <w:pStyle w:val="PlainText"/>
        <w:rPr>
          <w:rFonts w:ascii="Book Antiqua" w:hAnsi="Book Antiqua"/>
          <w:sz w:val="22"/>
        </w:rPr>
      </w:pPr>
      <w:r w:rsidRPr="00AC5FEB">
        <w:rPr>
          <w:rFonts w:ascii="Book Antiqua" w:hAnsi="Book Antiqua"/>
          <w:sz w:val="22"/>
        </w:rPr>
        <w:t xml:space="preserve">Tenure  </w:t>
      </w:r>
      <w:r w:rsidRPr="00AC5FEB">
        <w:rPr>
          <w:rFonts w:ascii="Book Antiqua" w:hAnsi="Book Antiqua"/>
          <w:sz w:val="22"/>
        </w:rPr>
        <w:tab/>
        <w:t>:</w:t>
      </w:r>
      <w:r w:rsidRPr="00AC5FEB">
        <w:rPr>
          <w:rFonts w:ascii="Book Antiqua" w:hAnsi="Book Antiqua"/>
          <w:sz w:val="22"/>
        </w:rPr>
        <w:tab/>
      </w:r>
      <w:r w:rsidR="00ED4CE2" w:rsidRPr="00AC5FEB">
        <w:rPr>
          <w:rFonts w:ascii="Book Antiqua" w:hAnsi="Book Antiqua"/>
          <w:sz w:val="22"/>
        </w:rPr>
        <w:t>From 01</w:t>
      </w:r>
      <w:r w:rsidRPr="00AC5FEB">
        <w:rPr>
          <w:rFonts w:ascii="Book Antiqua" w:hAnsi="Book Antiqua"/>
          <w:sz w:val="22"/>
        </w:rPr>
        <w:t>-</w:t>
      </w:r>
      <w:r w:rsidR="006C2987" w:rsidRPr="00AC5FEB">
        <w:rPr>
          <w:rFonts w:ascii="Book Antiqua" w:hAnsi="Book Antiqua"/>
          <w:sz w:val="22"/>
        </w:rPr>
        <w:t>0</w:t>
      </w:r>
      <w:r w:rsidRPr="00AC5FEB">
        <w:rPr>
          <w:rFonts w:ascii="Book Antiqua" w:hAnsi="Book Antiqua"/>
          <w:sz w:val="22"/>
        </w:rPr>
        <w:t xml:space="preserve">2-1991   </w:t>
      </w:r>
      <w:proofErr w:type="spellStart"/>
      <w:r w:rsidRPr="00AC5FEB">
        <w:rPr>
          <w:rFonts w:ascii="Book Antiqua" w:hAnsi="Book Antiqua"/>
          <w:sz w:val="22"/>
        </w:rPr>
        <w:t>t o</w:t>
      </w:r>
      <w:proofErr w:type="spellEnd"/>
      <w:r w:rsidRPr="00AC5FEB">
        <w:rPr>
          <w:rFonts w:ascii="Book Antiqua" w:hAnsi="Book Antiqua"/>
          <w:sz w:val="22"/>
        </w:rPr>
        <w:t xml:space="preserve">   12-11-1993    </w:t>
      </w:r>
      <w:r w:rsidR="00ED4CE2" w:rsidRPr="00AC5FEB">
        <w:rPr>
          <w:rFonts w:ascii="Book Antiqua" w:hAnsi="Book Antiqua"/>
          <w:sz w:val="22"/>
        </w:rPr>
        <w:t>(2</w:t>
      </w:r>
      <w:r w:rsidRPr="00AC5FEB">
        <w:rPr>
          <w:rFonts w:ascii="Book Antiqua" w:hAnsi="Book Antiqua"/>
          <w:sz w:val="22"/>
        </w:rPr>
        <w:t xml:space="preserve"> </w:t>
      </w:r>
      <w:r w:rsidR="00ED4CE2" w:rsidRPr="00AC5FEB">
        <w:rPr>
          <w:rFonts w:ascii="Book Antiqua" w:hAnsi="Book Antiqua"/>
          <w:sz w:val="22"/>
        </w:rPr>
        <w:t>Years &amp; 9</w:t>
      </w:r>
      <w:r w:rsidRPr="00AC5FEB">
        <w:rPr>
          <w:rFonts w:ascii="Book Antiqua" w:hAnsi="Book Antiqua"/>
          <w:sz w:val="22"/>
        </w:rPr>
        <w:t xml:space="preserve"> </w:t>
      </w:r>
      <w:r w:rsidR="00ED4CE2" w:rsidRPr="00AC5FEB">
        <w:rPr>
          <w:rFonts w:ascii="Book Antiqua" w:hAnsi="Book Antiqua"/>
          <w:sz w:val="22"/>
        </w:rPr>
        <w:t>months)</w:t>
      </w:r>
    </w:p>
    <w:p w:rsidR="00FE6CE2" w:rsidRPr="00AC5FEB" w:rsidRDefault="00FE6CE2">
      <w:pPr>
        <w:pStyle w:val="PlainText"/>
        <w:tabs>
          <w:tab w:val="left" w:pos="1440"/>
          <w:tab w:val="left" w:pos="2160"/>
          <w:tab w:val="left" w:pos="2880"/>
        </w:tabs>
        <w:ind w:left="2880" w:hanging="2880"/>
        <w:rPr>
          <w:rFonts w:ascii="Book Antiqua" w:hAnsi="Book Antiqua"/>
          <w:sz w:val="22"/>
        </w:rPr>
      </w:pPr>
      <w:r w:rsidRPr="00AC5FEB">
        <w:rPr>
          <w:rFonts w:ascii="Book Antiqua" w:hAnsi="Book Antiqua"/>
          <w:sz w:val="22"/>
        </w:rPr>
        <w:t>Employer</w:t>
      </w:r>
      <w:r w:rsidRPr="00AC5FEB">
        <w:rPr>
          <w:rFonts w:ascii="Book Antiqua" w:hAnsi="Book Antiqua"/>
          <w:sz w:val="22"/>
        </w:rPr>
        <w:tab/>
        <w:t>:</w:t>
      </w:r>
      <w:r w:rsidRPr="00AC5FEB">
        <w:rPr>
          <w:rFonts w:ascii="Book Antiqua" w:hAnsi="Book Antiqua"/>
          <w:sz w:val="22"/>
        </w:rPr>
        <w:tab/>
      </w:r>
      <w:r w:rsidR="00ED4CE2" w:rsidRPr="00AC5FEB">
        <w:rPr>
          <w:rFonts w:ascii="Book Antiqua" w:hAnsi="Book Antiqua"/>
          <w:sz w:val="22"/>
        </w:rPr>
        <w:t>GUJARAT CO</w:t>
      </w:r>
      <w:r w:rsidRPr="00AC5FEB">
        <w:rPr>
          <w:rFonts w:ascii="Book Antiqua" w:hAnsi="Book Antiqua"/>
          <w:sz w:val="22"/>
        </w:rPr>
        <w:t xml:space="preserve">-OP. </w:t>
      </w:r>
      <w:r w:rsidR="00ED4CE2" w:rsidRPr="00AC5FEB">
        <w:rPr>
          <w:rFonts w:ascii="Book Antiqua" w:hAnsi="Book Antiqua"/>
          <w:sz w:val="22"/>
        </w:rPr>
        <w:t>MILK MARKETING FED</w:t>
      </w:r>
      <w:r w:rsidRPr="00AC5FEB">
        <w:rPr>
          <w:rFonts w:ascii="Book Antiqua" w:hAnsi="Book Antiqua"/>
          <w:sz w:val="22"/>
        </w:rPr>
        <w:t>. LTD.</w:t>
      </w:r>
      <w:r w:rsidR="00ED4CE2" w:rsidRPr="00AC5FEB">
        <w:rPr>
          <w:rFonts w:ascii="Book Antiqua" w:hAnsi="Book Antiqua"/>
          <w:sz w:val="22"/>
        </w:rPr>
        <w:t>, INDIA</w:t>
      </w:r>
    </w:p>
    <w:p w:rsidR="00FE6CE2" w:rsidRPr="00AC5FEB" w:rsidRDefault="00FE6CE2">
      <w:pPr>
        <w:pStyle w:val="PlainText"/>
        <w:ind w:left="2160"/>
        <w:rPr>
          <w:rFonts w:ascii="Book Antiqua" w:hAnsi="Book Antiqua"/>
          <w:sz w:val="22"/>
        </w:rPr>
      </w:pPr>
      <w:r w:rsidRPr="00AC5FEB">
        <w:rPr>
          <w:rFonts w:ascii="Book Antiqua" w:hAnsi="Book Antiqua"/>
          <w:sz w:val="22"/>
        </w:rPr>
        <w:t xml:space="preserve">Company's  Business : Planning, production,  distribution, pricing and marketing  of  Milk  Products,   Milk,  Edible Oil   and  Chocolates under the brand name " AMUL ",  "SAGAR" and  “DHARA”. </w:t>
      </w:r>
    </w:p>
    <w:p w:rsidR="00FE6CE2" w:rsidRPr="00AC5FEB" w:rsidRDefault="00FE6CE2">
      <w:pPr>
        <w:pStyle w:val="PlainText"/>
        <w:ind w:left="2160"/>
        <w:outlineLvl w:val="0"/>
        <w:rPr>
          <w:rFonts w:ascii="Book Antiqua" w:hAnsi="Book Antiqua"/>
          <w:b/>
          <w:sz w:val="22"/>
        </w:rPr>
      </w:pPr>
      <w:r w:rsidRPr="00AC5FEB">
        <w:rPr>
          <w:rFonts w:ascii="Book Antiqua" w:hAnsi="Book Antiqua"/>
          <w:b/>
          <w:sz w:val="22"/>
        </w:rPr>
        <w:t xml:space="preserve">Annual </w:t>
      </w:r>
      <w:r w:rsidR="00ED4CE2" w:rsidRPr="00AC5FEB">
        <w:rPr>
          <w:rFonts w:ascii="Book Antiqua" w:hAnsi="Book Antiqua"/>
          <w:b/>
          <w:sz w:val="22"/>
        </w:rPr>
        <w:t>Turnover US</w:t>
      </w:r>
      <w:r w:rsidRPr="00AC5FEB">
        <w:rPr>
          <w:rFonts w:ascii="Book Antiqua" w:hAnsi="Book Antiqua"/>
          <w:b/>
          <w:sz w:val="22"/>
        </w:rPr>
        <w:t xml:space="preserve">$ </w:t>
      </w:r>
      <w:r w:rsidR="00ED4CE2" w:rsidRPr="00AC5FEB">
        <w:rPr>
          <w:rFonts w:ascii="Book Antiqua" w:hAnsi="Book Antiqua"/>
          <w:b/>
          <w:sz w:val="22"/>
        </w:rPr>
        <w:t>375 Million</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lang w:val="es-ES_tradnl"/>
        </w:rPr>
      </w:pPr>
      <w:r w:rsidRPr="00AC5FEB">
        <w:rPr>
          <w:rFonts w:ascii="Book Antiqua" w:hAnsi="Book Antiqua"/>
          <w:sz w:val="22"/>
        </w:rPr>
        <w:t>Designation</w:t>
      </w:r>
      <w:r w:rsidRPr="00AC5FEB">
        <w:rPr>
          <w:rFonts w:ascii="Book Antiqua" w:hAnsi="Book Antiqua"/>
          <w:sz w:val="22"/>
        </w:rPr>
        <w:tab/>
        <w:t>:</w:t>
      </w:r>
      <w:r w:rsidRPr="00AC5FEB">
        <w:rPr>
          <w:rFonts w:ascii="Book Antiqua" w:hAnsi="Book Antiqua"/>
          <w:sz w:val="22"/>
        </w:rPr>
        <w:tab/>
        <w:t xml:space="preserve">A s </w:t>
      </w:r>
      <w:proofErr w:type="spellStart"/>
      <w:r w:rsidRPr="00AC5FEB">
        <w:rPr>
          <w:rFonts w:ascii="Book Antiqua" w:hAnsi="Book Antiqua"/>
          <w:sz w:val="22"/>
        </w:rPr>
        <w:t>s</w:t>
      </w:r>
      <w:proofErr w:type="spellEnd"/>
      <w:r w:rsidRPr="00AC5FEB">
        <w:rPr>
          <w:rFonts w:ascii="Book Antiqua" w:hAnsi="Book Antiqua"/>
          <w:sz w:val="22"/>
        </w:rPr>
        <w:t xml:space="preserve"> t.    </w:t>
      </w:r>
      <w:r w:rsidRPr="00AC5FEB">
        <w:rPr>
          <w:rFonts w:ascii="Book Antiqua" w:hAnsi="Book Antiqua"/>
          <w:sz w:val="22"/>
          <w:lang w:val="es-ES_tradnl"/>
        </w:rPr>
        <w:t xml:space="preserve">M a n a g e r   ( A c </w:t>
      </w:r>
      <w:proofErr w:type="spellStart"/>
      <w:r w:rsidRPr="00AC5FEB">
        <w:rPr>
          <w:rFonts w:ascii="Book Antiqua" w:hAnsi="Book Antiqua"/>
          <w:sz w:val="22"/>
          <w:lang w:val="es-ES_tradnl"/>
        </w:rPr>
        <w:t>c</w:t>
      </w:r>
      <w:proofErr w:type="spellEnd"/>
      <w:r w:rsidRPr="00AC5FEB">
        <w:rPr>
          <w:rFonts w:ascii="Book Antiqua" w:hAnsi="Book Antiqua"/>
          <w:sz w:val="22"/>
          <w:lang w:val="es-ES_tradnl"/>
        </w:rPr>
        <w:t xml:space="preserve"> o u n t s )</w:t>
      </w:r>
    </w:p>
    <w:p w:rsidR="00FE6CE2" w:rsidRPr="00AC5FEB" w:rsidRDefault="00FE6CE2">
      <w:pPr>
        <w:pStyle w:val="PlainText"/>
        <w:rPr>
          <w:rFonts w:ascii="Book Antiqua" w:hAnsi="Book Antiqua"/>
          <w:sz w:val="22"/>
          <w:lang w:val="es-ES_tradnl"/>
        </w:rPr>
      </w:pPr>
    </w:p>
    <w:p w:rsidR="00FE6CE2" w:rsidRPr="00AC5FEB" w:rsidRDefault="00ED4CE2">
      <w:pPr>
        <w:pStyle w:val="PlainText"/>
        <w:rPr>
          <w:rFonts w:ascii="Book Antiqua" w:hAnsi="Book Antiqua"/>
          <w:sz w:val="22"/>
          <w:u w:val="single"/>
        </w:rPr>
      </w:pPr>
      <w:r w:rsidRPr="00AC5FEB">
        <w:rPr>
          <w:rFonts w:ascii="Book Antiqua" w:hAnsi="Book Antiqua"/>
          <w:sz w:val="22"/>
          <w:u w:val="single"/>
        </w:rPr>
        <w:t>Job Responsibilities</w:t>
      </w:r>
      <w:r w:rsidR="00FE6CE2" w:rsidRPr="00AC5FEB">
        <w:rPr>
          <w:rFonts w:ascii="Book Antiqua" w:hAnsi="Book Antiqua"/>
          <w:sz w:val="22"/>
          <w:u w:val="single"/>
        </w:rPr>
        <w:t xml:space="preserve">    :</w:t>
      </w:r>
    </w:p>
    <w:p w:rsidR="00FE6CE2" w:rsidRPr="00AC5FEB" w:rsidRDefault="00FE6CE2" w:rsidP="00D12803">
      <w:pPr>
        <w:pStyle w:val="PlainText"/>
        <w:numPr>
          <w:ilvl w:val="0"/>
          <w:numId w:val="11"/>
        </w:numPr>
        <w:rPr>
          <w:rFonts w:ascii="Book Antiqua" w:hAnsi="Book Antiqua"/>
          <w:sz w:val="22"/>
        </w:rPr>
      </w:pPr>
      <w:r w:rsidRPr="00AC5FEB">
        <w:rPr>
          <w:rFonts w:ascii="Book Antiqua" w:hAnsi="Book Antiqua"/>
          <w:sz w:val="22"/>
        </w:rPr>
        <w:t>Preparation  Balance  Sheets,  Profit  &amp;  Loss   Accounts,  Budgets  and of  Cash  Flow  Statements  and  Finalisation  of  Accounts.</w:t>
      </w:r>
    </w:p>
    <w:p w:rsidR="00FE6CE2" w:rsidRPr="00AC5FEB" w:rsidRDefault="00ED4CE2" w:rsidP="00D12803">
      <w:pPr>
        <w:pStyle w:val="PlainText"/>
        <w:numPr>
          <w:ilvl w:val="0"/>
          <w:numId w:val="1"/>
        </w:numPr>
        <w:rPr>
          <w:rFonts w:ascii="Book Antiqua" w:hAnsi="Book Antiqua"/>
          <w:sz w:val="22"/>
        </w:rPr>
      </w:pPr>
      <w:r w:rsidRPr="00AC5FEB">
        <w:rPr>
          <w:rFonts w:ascii="Book Antiqua" w:hAnsi="Book Antiqua"/>
          <w:sz w:val="22"/>
        </w:rPr>
        <w:t>Supervision of Accounting activities, Supervision of</w:t>
      </w:r>
      <w:r w:rsidR="00FE6CE2" w:rsidRPr="00AC5FEB">
        <w:rPr>
          <w:rFonts w:ascii="Book Antiqua" w:hAnsi="Book Antiqua"/>
          <w:sz w:val="22"/>
        </w:rPr>
        <w:t xml:space="preserve"> Computerised </w:t>
      </w:r>
      <w:r w:rsidRPr="00AC5FEB">
        <w:rPr>
          <w:rFonts w:ascii="Book Antiqua" w:hAnsi="Book Antiqua"/>
          <w:sz w:val="22"/>
        </w:rPr>
        <w:t>Accounting system i.e</w:t>
      </w:r>
      <w:r w:rsidR="00FE6CE2" w:rsidRPr="00AC5FEB">
        <w:rPr>
          <w:rFonts w:ascii="Book Antiqua" w:hAnsi="Book Antiqua"/>
          <w:sz w:val="22"/>
        </w:rPr>
        <w:t xml:space="preserve">.  </w:t>
      </w:r>
      <w:r w:rsidRPr="00AC5FEB">
        <w:rPr>
          <w:rFonts w:ascii="Book Antiqua" w:hAnsi="Book Antiqua"/>
          <w:sz w:val="22"/>
        </w:rPr>
        <w:t>Inputs outputs</w:t>
      </w:r>
      <w:r w:rsidR="00FE6CE2" w:rsidRPr="00AC5FEB">
        <w:rPr>
          <w:rFonts w:ascii="Book Antiqua" w:hAnsi="Book Antiqua"/>
          <w:sz w:val="22"/>
        </w:rPr>
        <w:t xml:space="preserve"> &amp; backups, troubleshooting, modifications, </w:t>
      </w:r>
      <w:r w:rsidRPr="00AC5FEB">
        <w:rPr>
          <w:rFonts w:ascii="Book Antiqua" w:hAnsi="Book Antiqua"/>
          <w:sz w:val="22"/>
        </w:rPr>
        <w:t>upgrading etc</w:t>
      </w:r>
      <w:r w:rsidR="00FE6CE2" w:rsidRPr="00AC5FEB">
        <w:rPr>
          <w:rFonts w:ascii="Book Antiqua" w:hAnsi="Book Antiqua"/>
          <w:sz w:val="22"/>
        </w:rPr>
        <w:t>.</w:t>
      </w:r>
    </w:p>
    <w:p w:rsidR="00FE6CE2" w:rsidRPr="00AC5FEB" w:rsidRDefault="00ED4CE2" w:rsidP="00D12803">
      <w:pPr>
        <w:pStyle w:val="PlainText"/>
        <w:numPr>
          <w:ilvl w:val="0"/>
          <w:numId w:val="2"/>
        </w:numPr>
        <w:rPr>
          <w:rFonts w:ascii="Book Antiqua" w:hAnsi="Book Antiqua"/>
          <w:sz w:val="22"/>
        </w:rPr>
      </w:pPr>
      <w:r w:rsidRPr="00AC5FEB">
        <w:rPr>
          <w:rFonts w:ascii="Book Antiqua" w:hAnsi="Book Antiqua"/>
          <w:sz w:val="22"/>
        </w:rPr>
        <w:t>Liaising with Banks</w:t>
      </w:r>
      <w:r w:rsidR="00FE6CE2" w:rsidRPr="00AC5FEB">
        <w:rPr>
          <w:rFonts w:ascii="Book Antiqua" w:hAnsi="Book Antiqua"/>
          <w:sz w:val="22"/>
        </w:rPr>
        <w:t xml:space="preserve">, Govt. Authorities, </w:t>
      </w:r>
      <w:r w:rsidRPr="00AC5FEB">
        <w:rPr>
          <w:rFonts w:ascii="Book Antiqua" w:hAnsi="Book Antiqua"/>
          <w:sz w:val="22"/>
        </w:rPr>
        <w:t>Statutory,</w:t>
      </w:r>
      <w:r w:rsidR="00FE6CE2" w:rsidRPr="00AC5FEB">
        <w:rPr>
          <w:rFonts w:ascii="Book Antiqua" w:hAnsi="Book Antiqua"/>
          <w:sz w:val="22"/>
        </w:rPr>
        <w:t xml:space="preserve"> Govt. &amp; Internal Auditors.</w:t>
      </w:r>
    </w:p>
    <w:p w:rsidR="00FE6CE2" w:rsidRPr="00AC5FEB" w:rsidRDefault="00ED4CE2" w:rsidP="00D12803">
      <w:pPr>
        <w:pStyle w:val="PlainText"/>
        <w:numPr>
          <w:ilvl w:val="0"/>
          <w:numId w:val="3"/>
        </w:numPr>
        <w:rPr>
          <w:rFonts w:ascii="Book Antiqua" w:hAnsi="Book Antiqua"/>
          <w:sz w:val="22"/>
        </w:rPr>
      </w:pPr>
      <w:r w:rsidRPr="00AC5FEB">
        <w:rPr>
          <w:rFonts w:ascii="Book Antiqua" w:hAnsi="Book Antiqua"/>
          <w:sz w:val="22"/>
        </w:rPr>
        <w:t>Monitoring Timely Collection of money from Wholesale</w:t>
      </w:r>
      <w:r w:rsidR="00FE6CE2" w:rsidRPr="00AC5FEB">
        <w:rPr>
          <w:rFonts w:ascii="Book Antiqua" w:hAnsi="Book Antiqua"/>
          <w:sz w:val="22"/>
        </w:rPr>
        <w:t xml:space="preserve"> Distributors &amp; its remittance to Head Office.</w:t>
      </w:r>
    </w:p>
    <w:p w:rsidR="00FE6CE2" w:rsidRPr="00AC5FEB" w:rsidRDefault="00FE6CE2" w:rsidP="00D12803">
      <w:pPr>
        <w:pStyle w:val="PlainText"/>
        <w:numPr>
          <w:ilvl w:val="0"/>
          <w:numId w:val="4"/>
        </w:numPr>
        <w:rPr>
          <w:rFonts w:ascii="Book Antiqua" w:hAnsi="Book Antiqua"/>
          <w:sz w:val="22"/>
        </w:rPr>
      </w:pPr>
      <w:r w:rsidRPr="00AC5FEB">
        <w:rPr>
          <w:rFonts w:ascii="Book Antiqua" w:hAnsi="Book Antiqua"/>
          <w:sz w:val="22"/>
        </w:rPr>
        <w:t xml:space="preserve">Preparation of Tax Returns, calculation &amp; Deduction of </w:t>
      </w:r>
      <w:r w:rsidR="00ED4CE2" w:rsidRPr="00AC5FEB">
        <w:rPr>
          <w:rFonts w:ascii="Book Antiqua" w:hAnsi="Book Antiqua"/>
          <w:sz w:val="22"/>
        </w:rPr>
        <w:t>Income Tax</w:t>
      </w:r>
      <w:r w:rsidRPr="00AC5FEB">
        <w:rPr>
          <w:rFonts w:ascii="Book Antiqua" w:hAnsi="Book Antiqua"/>
          <w:sz w:val="22"/>
        </w:rPr>
        <w:t xml:space="preserve"> from Employees &amp; Contractors.</w:t>
      </w:r>
    </w:p>
    <w:p w:rsidR="00FE6CE2" w:rsidRPr="00AC5FEB" w:rsidRDefault="00ED4CE2">
      <w:pPr>
        <w:pStyle w:val="PlainText"/>
        <w:rPr>
          <w:rFonts w:ascii="Book Antiqua" w:hAnsi="Book Antiqua"/>
          <w:b/>
          <w:sz w:val="22"/>
          <w:u w:val="single"/>
        </w:rPr>
      </w:pPr>
      <w:r w:rsidRPr="00AC5FEB">
        <w:rPr>
          <w:rFonts w:ascii="Book Antiqua" w:hAnsi="Book Antiqua"/>
          <w:b/>
          <w:sz w:val="22"/>
          <w:u w:val="single"/>
        </w:rPr>
        <w:t>Major Achievements</w:t>
      </w:r>
      <w:r w:rsidR="00FE6CE2" w:rsidRPr="00AC5FEB">
        <w:rPr>
          <w:rFonts w:ascii="Book Antiqua" w:hAnsi="Book Antiqua"/>
          <w:b/>
          <w:sz w:val="22"/>
          <w:u w:val="single"/>
        </w:rPr>
        <w:t xml:space="preserve">   :</w:t>
      </w:r>
    </w:p>
    <w:p w:rsidR="00FE6CE2" w:rsidRPr="00AC5FEB" w:rsidRDefault="00FE6CE2">
      <w:pPr>
        <w:pStyle w:val="PlainText"/>
        <w:rPr>
          <w:rFonts w:ascii="Book Antiqua" w:hAnsi="Book Antiqua"/>
          <w:sz w:val="22"/>
        </w:rPr>
      </w:pPr>
      <w:r w:rsidRPr="00AC5FEB">
        <w:rPr>
          <w:rFonts w:ascii="Book Antiqua" w:hAnsi="Book Antiqua"/>
          <w:sz w:val="22"/>
        </w:rPr>
        <w:lastRenderedPageBreak/>
        <w:t xml:space="preserve">Successful  development  of  Project  Accounting  System  for  Mother  Dairy  &amp;  Milk  Distribution  System  for  </w:t>
      </w:r>
      <w:r w:rsidR="00ED4CE2" w:rsidRPr="00AC5FEB">
        <w:rPr>
          <w:rFonts w:ascii="Book Antiqua" w:hAnsi="Book Antiqua"/>
          <w:sz w:val="22"/>
        </w:rPr>
        <w:t>Ahmadabad</w:t>
      </w:r>
      <w:r w:rsidRPr="00AC5FEB">
        <w:rPr>
          <w:rFonts w:ascii="Book Antiqua" w:hAnsi="Book Antiqua"/>
          <w:sz w:val="22"/>
        </w:rPr>
        <w:t xml:space="preserve"> - from  designing  outputs  &amp;  procedures to  full  computerisation .</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r w:rsidRPr="00AC5FEB">
        <w:rPr>
          <w:rFonts w:ascii="Book Antiqua" w:hAnsi="Book Antiqua"/>
          <w:sz w:val="22"/>
        </w:rPr>
        <w:t>Reporting  To   :   Zon</w:t>
      </w:r>
      <w:r w:rsidR="00ED4CE2" w:rsidRPr="00AC5FEB">
        <w:rPr>
          <w:rFonts w:ascii="Book Antiqua" w:hAnsi="Book Antiqua"/>
          <w:sz w:val="22"/>
        </w:rPr>
        <w:t>a</w:t>
      </w:r>
      <w:r w:rsidRPr="00AC5FEB">
        <w:rPr>
          <w:rFonts w:ascii="Book Antiqua" w:hAnsi="Book Antiqua"/>
          <w:sz w:val="22"/>
        </w:rPr>
        <w:t>l  Manager  (Milk Products)  &amp;  Managing  Director  (Dairy operations)</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p>
    <w:p w:rsidR="00FE6CE2" w:rsidRPr="00AC5FEB" w:rsidRDefault="00F3265F">
      <w:pPr>
        <w:pStyle w:val="PlainText"/>
        <w:rPr>
          <w:rFonts w:ascii="Book Antiqua" w:hAnsi="Book Antiqua"/>
          <w:b/>
          <w:sz w:val="22"/>
        </w:rPr>
      </w:pPr>
      <w:r w:rsidRPr="00AC5FEB">
        <w:rPr>
          <w:rFonts w:ascii="Book Antiqua" w:hAnsi="Book Antiqua"/>
          <w:b/>
          <w:sz w:val="24"/>
          <w:highlight w:val="yellow"/>
          <w:bdr w:val="single" w:sz="4" w:space="0" w:color="auto"/>
        </w:rPr>
        <w:t xml:space="preserve">Previous  Employment    </w:t>
      </w:r>
      <w:r w:rsidR="00FE6CE2" w:rsidRPr="00AC5FEB">
        <w:rPr>
          <w:rFonts w:ascii="Book Antiqua" w:hAnsi="Book Antiqua"/>
          <w:b/>
          <w:sz w:val="24"/>
          <w:highlight w:val="yellow"/>
          <w:bdr w:val="single" w:sz="4" w:space="0" w:color="auto"/>
        </w:rPr>
        <w:t xml:space="preserve">#  </w:t>
      </w:r>
      <w:r w:rsidR="00F0195D">
        <w:rPr>
          <w:rFonts w:ascii="Book Antiqua" w:hAnsi="Book Antiqua"/>
          <w:b/>
          <w:sz w:val="24"/>
          <w:highlight w:val="yellow"/>
          <w:bdr w:val="single" w:sz="4" w:space="0" w:color="auto"/>
        </w:rPr>
        <w:t>7</w:t>
      </w:r>
      <w:r w:rsidR="007B18C1">
        <w:rPr>
          <w:rFonts w:ascii="Book Antiqua" w:hAnsi="Book Antiqua"/>
          <w:b/>
          <w:sz w:val="24"/>
          <w:highlight w:val="yellow"/>
          <w:bdr w:val="single" w:sz="4" w:space="0" w:color="auto"/>
        </w:rPr>
        <w:t xml:space="preserve"> </w:t>
      </w:r>
      <w:r w:rsidR="00FE6CE2" w:rsidRPr="00AC5FEB">
        <w:rPr>
          <w:rFonts w:ascii="Book Antiqua" w:hAnsi="Book Antiqua"/>
          <w:b/>
          <w:sz w:val="22"/>
          <w:highlight w:val="lightGray"/>
          <w:bdr w:val="single" w:sz="4" w:space="0" w:color="auto"/>
        </w:rPr>
        <w:t xml:space="preserve">   </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r w:rsidRPr="00AC5FEB">
        <w:rPr>
          <w:rFonts w:ascii="Book Antiqua" w:hAnsi="Book Antiqua"/>
          <w:sz w:val="22"/>
        </w:rPr>
        <w:t>Tenure</w:t>
      </w:r>
      <w:r w:rsidRPr="00AC5FEB">
        <w:rPr>
          <w:rFonts w:ascii="Book Antiqua" w:hAnsi="Book Antiqua"/>
          <w:sz w:val="22"/>
        </w:rPr>
        <w:tab/>
      </w:r>
      <w:r w:rsidRPr="00AC5FEB">
        <w:rPr>
          <w:rFonts w:ascii="Book Antiqua" w:hAnsi="Book Antiqua"/>
          <w:sz w:val="22"/>
        </w:rPr>
        <w:tab/>
        <w:t>:</w:t>
      </w:r>
      <w:r w:rsidRPr="00AC5FEB">
        <w:rPr>
          <w:rFonts w:ascii="Book Antiqua" w:hAnsi="Book Antiqua"/>
          <w:sz w:val="22"/>
        </w:rPr>
        <w:tab/>
        <w:t xml:space="preserve">From  </w:t>
      </w:r>
      <w:smartTag w:uri="urn:schemas-microsoft-com:office:smarttags" w:element="date">
        <w:smartTagPr>
          <w:attr w:name="Month" w:val="9"/>
          <w:attr w:name="Day" w:val="1"/>
          <w:attr w:name="Year" w:val="1990"/>
        </w:smartTagPr>
        <w:r w:rsidRPr="00AC5FEB">
          <w:rPr>
            <w:rFonts w:ascii="Book Antiqua" w:hAnsi="Book Antiqua"/>
            <w:sz w:val="22"/>
          </w:rPr>
          <w:t>01-09-1990</w:t>
        </w:r>
      </w:smartTag>
      <w:r w:rsidRPr="00AC5FEB">
        <w:rPr>
          <w:rFonts w:ascii="Book Antiqua" w:hAnsi="Book Antiqua"/>
          <w:sz w:val="22"/>
        </w:rPr>
        <w:t xml:space="preserve">   </w:t>
      </w:r>
      <w:proofErr w:type="spellStart"/>
      <w:r w:rsidRPr="00AC5FEB">
        <w:rPr>
          <w:rFonts w:ascii="Book Antiqua" w:hAnsi="Book Antiqua"/>
          <w:sz w:val="22"/>
        </w:rPr>
        <w:t>t o</w:t>
      </w:r>
      <w:proofErr w:type="spellEnd"/>
      <w:r w:rsidRPr="00AC5FEB">
        <w:rPr>
          <w:rFonts w:ascii="Book Antiqua" w:hAnsi="Book Antiqua"/>
          <w:sz w:val="22"/>
        </w:rPr>
        <w:t xml:space="preserve">   </w:t>
      </w:r>
      <w:smartTag w:uri="urn:schemas-microsoft-com:office:smarttags" w:element="date">
        <w:smartTagPr>
          <w:attr w:name="Month" w:val="1"/>
          <w:attr w:name="Day" w:val="31"/>
          <w:attr w:name="Year" w:val="1991"/>
        </w:smartTagPr>
        <w:r w:rsidRPr="00AC5FEB">
          <w:rPr>
            <w:rFonts w:ascii="Book Antiqua" w:hAnsi="Book Antiqua"/>
            <w:sz w:val="22"/>
          </w:rPr>
          <w:t>31-01-1991</w:t>
        </w:r>
      </w:smartTag>
      <w:r w:rsidRPr="00AC5FEB">
        <w:rPr>
          <w:rFonts w:ascii="Book Antiqua" w:hAnsi="Book Antiqua"/>
          <w:sz w:val="22"/>
        </w:rPr>
        <w:t xml:space="preserve">  ( 4 months )</w:t>
      </w:r>
    </w:p>
    <w:p w:rsidR="00FE6CE2" w:rsidRPr="00AC5FEB" w:rsidRDefault="00FE6CE2">
      <w:pPr>
        <w:pStyle w:val="PlainText"/>
        <w:rPr>
          <w:rFonts w:ascii="Book Antiqua" w:hAnsi="Book Antiqua"/>
          <w:sz w:val="22"/>
        </w:rPr>
      </w:pPr>
      <w:r w:rsidRPr="00AC5FEB">
        <w:rPr>
          <w:rFonts w:ascii="Book Antiqua" w:hAnsi="Book Antiqua"/>
          <w:sz w:val="22"/>
        </w:rPr>
        <w:t>Employer</w:t>
      </w:r>
      <w:r w:rsidRPr="00AC5FEB">
        <w:rPr>
          <w:rFonts w:ascii="Book Antiqua" w:hAnsi="Book Antiqua"/>
          <w:sz w:val="22"/>
        </w:rPr>
        <w:tab/>
        <w:t>:</w:t>
      </w:r>
      <w:r w:rsidRPr="00AC5FEB">
        <w:rPr>
          <w:rFonts w:ascii="Book Antiqua" w:hAnsi="Book Antiqua"/>
          <w:sz w:val="22"/>
        </w:rPr>
        <w:tab/>
        <w:t xml:space="preserve">MARDIA  GROUP  OF  INDUSTRIES,  </w:t>
      </w:r>
      <w:smartTag w:uri="urn:schemas-microsoft-com:office:smarttags" w:element="place">
        <w:smartTag w:uri="urn:schemas-microsoft-com:office:smarttags" w:element="City">
          <w:r w:rsidRPr="00AC5FEB">
            <w:rPr>
              <w:rFonts w:ascii="Book Antiqua" w:hAnsi="Book Antiqua"/>
              <w:sz w:val="22"/>
            </w:rPr>
            <w:t>Ahmedabad</w:t>
          </w:r>
        </w:smartTag>
        <w:r w:rsidRPr="00AC5FEB">
          <w:rPr>
            <w:rFonts w:ascii="Book Antiqua" w:hAnsi="Book Antiqua"/>
            <w:sz w:val="22"/>
          </w:rPr>
          <w:t xml:space="preserve">,  </w:t>
        </w:r>
        <w:smartTag w:uri="urn:schemas-microsoft-com:office:smarttags" w:element="country-region">
          <w:r w:rsidRPr="00AC5FEB">
            <w:rPr>
              <w:rFonts w:ascii="Book Antiqua" w:hAnsi="Book Antiqua"/>
              <w:sz w:val="22"/>
            </w:rPr>
            <w:t>India</w:t>
          </w:r>
        </w:smartTag>
      </w:smartTag>
      <w:r w:rsidRPr="00AC5FEB">
        <w:rPr>
          <w:rFonts w:ascii="Book Antiqua" w:hAnsi="Book Antiqua"/>
          <w:sz w:val="22"/>
        </w:rPr>
        <w:t>.</w:t>
      </w:r>
    </w:p>
    <w:p w:rsidR="00FE6CE2" w:rsidRPr="00AC5FEB" w:rsidRDefault="00FE6CE2">
      <w:pPr>
        <w:pStyle w:val="PlainText"/>
        <w:ind w:left="1440" w:firstLine="720"/>
        <w:rPr>
          <w:rFonts w:ascii="Book Antiqua" w:hAnsi="Book Antiqua"/>
          <w:sz w:val="22"/>
        </w:rPr>
      </w:pPr>
      <w:r w:rsidRPr="00AC5FEB">
        <w:rPr>
          <w:rFonts w:ascii="Book Antiqua" w:hAnsi="Book Antiqua"/>
          <w:sz w:val="22"/>
        </w:rPr>
        <w:t xml:space="preserve">Business :  </w:t>
      </w:r>
      <w:r w:rsidRPr="00AC5FEB">
        <w:rPr>
          <w:rFonts w:ascii="Book Antiqua" w:hAnsi="Book Antiqua"/>
          <w:sz w:val="22"/>
        </w:rPr>
        <w:tab/>
        <w:t>1.  Manufacturing Steel bars, Sheets, Rods &amp;  Utensils.</w:t>
      </w:r>
    </w:p>
    <w:p w:rsidR="00FE6CE2" w:rsidRPr="00AC5FEB" w:rsidRDefault="00FE6CE2">
      <w:pPr>
        <w:pStyle w:val="PlainText"/>
        <w:ind w:left="3240" w:hanging="1080"/>
        <w:rPr>
          <w:rFonts w:ascii="Book Antiqua" w:hAnsi="Book Antiqua"/>
          <w:sz w:val="22"/>
        </w:rPr>
      </w:pPr>
      <w:r w:rsidRPr="00AC5FEB">
        <w:rPr>
          <w:rFonts w:ascii="Book Antiqua" w:hAnsi="Book Antiqua"/>
          <w:sz w:val="22"/>
        </w:rPr>
        <w:t xml:space="preserve"> </w:t>
      </w:r>
      <w:r w:rsidRPr="00AC5FEB">
        <w:rPr>
          <w:rFonts w:ascii="Book Antiqua" w:hAnsi="Book Antiqua"/>
          <w:sz w:val="22"/>
        </w:rPr>
        <w:tab/>
      </w:r>
      <w:r w:rsidRPr="00AC5FEB">
        <w:rPr>
          <w:rFonts w:ascii="Book Antiqua" w:hAnsi="Book Antiqua"/>
          <w:sz w:val="22"/>
        </w:rPr>
        <w:tab/>
        <w:t>2. Production of  Chemicals  &amp; Dyes.</w:t>
      </w:r>
    </w:p>
    <w:p w:rsidR="00FE6CE2" w:rsidRPr="00AC5FEB" w:rsidRDefault="00FE6CE2">
      <w:pPr>
        <w:pStyle w:val="PlainText"/>
        <w:ind w:left="1440" w:firstLine="720"/>
        <w:rPr>
          <w:rFonts w:ascii="Book Antiqua" w:hAnsi="Book Antiqua"/>
          <w:sz w:val="22"/>
        </w:rPr>
      </w:pPr>
      <w:r w:rsidRPr="00AC5FEB">
        <w:rPr>
          <w:rFonts w:ascii="Book Antiqua" w:hAnsi="Book Antiqua"/>
          <w:sz w:val="22"/>
        </w:rPr>
        <w:t>Annual Turnover    US $  50 Million</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r w:rsidRPr="00AC5FEB">
        <w:rPr>
          <w:rFonts w:ascii="Book Antiqua" w:hAnsi="Book Antiqua"/>
          <w:sz w:val="22"/>
        </w:rPr>
        <w:t>Designation</w:t>
      </w:r>
      <w:r w:rsidRPr="00AC5FEB">
        <w:rPr>
          <w:rFonts w:ascii="Book Antiqua" w:hAnsi="Book Antiqua"/>
          <w:sz w:val="22"/>
        </w:rPr>
        <w:tab/>
        <w:t xml:space="preserve">:     </w:t>
      </w:r>
      <w:r w:rsidRPr="00AC5FEB">
        <w:rPr>
          <w:rFonts w:ascii="Book Antiqua" w:hAnsi="Book Antiqua"/>
          <w:sz w:val="22"/>
        </w:rPr>
        <w:tab/>
        <w:t>F i n a n c e      M a n a g e r</w:t>
      </w:r>
    </w:p>
    <w:p w:rsidR="00FE6CE2" w:rsidRPr="00AC5FEB" w:rsidRDefault="00FE6CE2">
      <w:pPr>
        <w:pStyle w:val="PlainText"/>
        <w:rPr>
          <w:rFonts w:ascii="Book Antiqua" w:hAnsi="Book Antiqua"/>
          <w:sz w:val="22"/>
          <w:u w:val="single"/>
        </w:rPr>
      </w:pPr>
    </w:p>
    <w:p w:rsidR="00FE6CE2" w:rsidRPr="00AC5FEB" w:rsidRDefault="00FE6CE2">
      <w:pPr>
        <w:pStyle w:val="PlainText"/>
        <w:rPr>
          <w:rFonts w:ascii="Book Antiqua" w:hAnsi="Book Antiqua"/>
          <w:sz w:val="22"/>
          <w:u w:val="single"/>
        </w:rPr>
      </w:pPr>
      <w:r w:rsidRPr="00AC5FEB">
        <w:rPr>
          <w:rFonts w:ascii="Book Antiqua" w:hAnsi="Book Antiqua"/>
          <w:sz w:val="22"/>
          <w:u w:val="single"/>
        </w:rPr>
        <w:t>Job  Responsibilities    :</w:t>
      </w:r>
    </w:p>
    <w:p w:rsidR="00FE6CE2" w:rsidRPr="00AC5FEB" w:rsidRDefault="00FE6CE2" w:rsidP="00D12803">
      <w:pPr>
        <w:pStyle w:val="PlainText"/>
        <w:numPr>
          <w:ilvl w:val="0"/>
          <w:numId w:val="6"/>
        </w:numPr>
        <w:rPr>
          <w:rFonts w:ascii="Book Antiqua" w:hAnsi="Book Antiqua"/>
          <w:sz w:val="22"/>
        </w:rPr>
      </w:pPr>
      <w:r w:rsidRPr="00AC5FEB">
        <w:rPr>
          <w:rFonts w:ascii="Book Antiqua" w:hAnsi="Book Antiqua"/>
          <w:sz w:val="22"/>
        </w:rPr>
        <w:t>Controlling &amp; Supervising  Accounting  activities of  5 Limited Stock Companies &amp; 4 Finance Trusts  of the Group.</w:t>
      </w:r>
    </w:p>
    <w:p w:rsidR="00FE6CE2" w:rsidRPr="00AC5FEB" w:rsidRDefault="00FE6CE2" w:rsidP="00D12803">
      <w:pPr>
        <w:pStyle w:val="PlainText"/>
        <w:numPr>
          <w:ilvl w:val="0"/>
          <w:numId w:val="6"/>
        </w:numPr>
        <w:rPr>
          <w:rFonts w:ascii="Book Antiqua" w:hAnsi="Book Antiqua"/>
          <w:sz w:val="22"/>
        </w:rPr>
      </w:pPr>
      <w:r w:rsidRPr="00AC5FEB">
        <w:rPr>
          <w:rFonts w:ascii="Book Antiqua" w:hAnsi="Book Antiqua"/>
          <w:sz w:val="22"/>
        </w:rPr>
        <w:t>Finalisation  of  Accounts  and   preparation  periodical  Balance  Sheets,  Profit  &amp;  Loss   Accounts,  Budgets  and of  Cash  Flow  Statements .</w:t>
      </w:r>
    </w:p>
    <w:p w:rsidR="00FE6CE2" w:rsidRPr="00AC5FEB" w:rsidRDefault="00FE6CE2" w:rsidP="00D12803">
      <w:pPr>
        <w:pStyle w:val="PlainText"/>
        <w:numPr>
          <w:ilvl w:val="0"/>
          <w:numId w:val="6"/>
        </w:numPr>
        <w:rPr>
          <w:rFonts w:ascii="Book Antiqua" w:hAnsi="Book Antiqua"/>
          <w:sz w:val="22"/>
        </w:rPr>
      </w:pPr>
      <w:r w:rsidRPr="00AC5FEB">
        <w:rPr>
          <w:rFonts w:ascii="Book Antiqua" w:hAnsi="Book Antiqua"/>
          <w:sz w:val="22"/>
        </w:rPr>
        <w:t xml:space="preserve">Projection   and  monitoring  of  requirement  of  funds  for Working  Capital  &amp;  Capital </w:t>
      </w:r>
      <w:proofErr w:type="spellStart"/>
      <w:r w:rsidRPr="00AC5FEB">
        <w:rPr>
          <w:rFonts w:ascii="Book Antiqua" w:hAnsi="Book Antiqua"/>
          <w:sz w:val="22"/>
        </w:rPr>
        <w:t>Equipments</w:t>
      </w:r>
      <w:proofErr w:type="spellEnd"/>
      <w:r w:rsidRPr="00AC5FEB">
        <w:rPr>
          <w:rFonts w:ascii="Book Antiqua" w:hAnsi="Book Antiqua"/>
          <w:sz w:val="22"/>
        </w:rPr>
        <w:t>.</w:t>
      </w:r>
    </w:p>
    <w:p w:rsidR="00FE6CE2" w:rsidRPr="00AC5FEB" w:rsidRDefault="00FE6CE2" w:rsidP="00D12803">
      <w:pPr>
        <w:pStyle w:val="PlainText"/>
        <w:numPr>
          <w:ilvl w:val="0"/>
          <w:numId w:val="6"/>
        </w:numPr>
        <w:rPr>
          <w:rFonts w:ascii="Book Antiqua" w:hAnsi="Book Antiqua"/>
          <w:sz w:val="22"/>
        </w:rPr>
      </w:pPr>
      <w:r w:rsidRPr="00AC5FEB">
        <w:rPr>
          <w:rFonts w:ascii="Book Antiqua" w:hAnsi="Book Antiqua"/>
          <w:sz w:val="22"/>
        </w:rPr>
        <w:t xml:space="preserve">Preparation of  Tax Returns,  calculation  &amp;  Deduction  of </w:t>
      </w:r>
      <w:r w:rsidRPr="00AC5FEB">
        <w:rPr>
          <w:rFonts w:ascii="Book Antiqua" w:hAnsi="Book Antiqua"/>
        </w:rPr>
        <w:t xml:space="preserve"> </w:t>
      </w:r>
      <w:r w:rsidRPr="00AC5FEB">
        <w:rPr>
          <w:rFonts w:ascii="Book Antiqua" w:hAnsi="Book Antiqua"/>
          <w:sz w:val="22"/>
        </w:rPr>
        <w:t>Income  Tax  from Employees &amp; Contractors.</w:t>
      </w:r>
    </w:p>
    <w:p w:rsidR="00FE6CE2" w:rsidRPr="00AC5FEB" w:rsidRDefault="00ED4CE2" w:rsidP="00D12803">
      <w:pPr>
        <w:pStyle w:val="PlainText"/>
        <w:numPr>
          <w:ilvl w:val="0"/>
          <w:numId w:val="6"/>
        </w:numPr>
        <w:rPr>
          <w:rFonts w:ascii="Book Antiqua" w:hAnsi="Book Antiqua"/>
          <w:sz w:val="22"/>
        </w:rPr>
      </w:pPr>
      <w:proofErr w:type="spellStart"/>
      <w:r w:rsidRPr="00AC5FEB">
        <w:rPr>
          <w:rFonts w:ascii="Book Antiqua" w:hAnsi="Book Antiqua"/>
          <w:sz w:val="22"/>
        </w:rPr>
        <w:t>L</w:t>
      </w:r>
      <w:r w:rsidR="00FE6CE2" w:rsidRPr="00AC5FEB">
        <w:rPr>
          <w:rFonts w:ascii="Book Antiqua" w:hAnsi="Book Antiqua"/>
          <w:sz w:val="22"/>
        </w:rPr>
        <w:t>a</w:t>
      </w:r>
      <w:r w:rsidR="00006041" w:rsidRPr="00AC5FEB">
        <w:rPr>
          <w:rFonts w:ascii="Book Antiqua" w:hAnsi="Book Antiqua"/>
          <w:sz w:val="22"/>
        </w:rPr>
        <w:t>i</w:t>
      </w:r>
      <w:r w:rsidR="00FE6CE2" w:rsidRPr="00AC5FEB">
        <w:rPr>
          <w:rFonts w:ascii="Book Antiqua" w:hAnsi="Book Antiqua"/>
          <w:sz w:val="22"/>
        </w:rPr>
        <w:t>sing</w:t>
      </w:r>
      <w:proofErr w:type="spellEnd"/>
      <w:r w:rsidR="00FE6CE2" w:rsidRPr="00AC5FEB">
        <w:rPr>
          <w:rFonts w:ascii="Book Antiqua" w:hAnsi="Book Antiqua"/>
          <w:sz w:val="22"/>
        </w:rPr>
        <w:t xml:space="preserve">  with  Fin. Institutions, Company Law Board, Banks, Govt. Authorities, Auditors etc.</w:t>
      </w:r>
    </w:p>
    <w:p w:rsidR="00FE6CE2" w:rsidRPr="00AC5FEB" w:rsidRDefault="00FE6CE2">
      <w:pPr>
        <w:pStyle w:val="PlainText"/>
        <w:rPr>
          <w:rFonts w:ascii="Book Antiqua" w:hAnsi="Book Antiqua"/>
          <w:sz w:val="22"/>
        </w:rPr>
      </w:pPr>
      <w:r w:rsidRPr="00AC5FEB">
        <w:rPr>
          <w:rFonts w:ascii="Book Antiqua" w:hAnsi="Book Antiqua"/>
          <w:sz w:val="22"/>
        </w:rPr>
        <w:t>Reporting  To   :   Managing  Director</w:t>
      </w:r>
    </w:p>
    <w:p w:rsidR="00FE6CE2" w:rsidRPr="00AC5FEB" w:rsidRDefault="00FE6CE2">
      <w:pPr>
        <w:pStyle w:val="PlainText"/>
        <w:rPr>
          <w:rFonts w:ascii="Book Antiqua" w:hAnsi="Book Antiqua"/>
          <w:sz w:val="22"/>
        </w:rPr>
      </w:pPr>
    </w:p>
    <w:p w:rsidR="00FE6CE2" w:rsidRPr="00AC5FEB" w:rsidRDefault="00A12EA3">
      <w:pPr>
        <w:pStyle w:val="PlainText"/>
        <w:rPr>
          <w:rFonts w:ascii="Book Antiqua" w:hAnsi="Book Antiqua"/>
          <w:b/>
          <w:sz w:val="22"/>
          <w:u w:val="single"/>
        </w:rPr>
      </w:pPr>
      <w:r>
        <w:rPr>
          <w:rFonts w:ascii="Book Antiqua" w:hAnsi="Book Antiqua"/>
          <w:noProof/>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0;text-align:left;margin-left:0;margin-top:7.9pt;width:20.55pt;height:25.05pt;z-index:251658240" o:allowincell="f">
            <v:imagedata r:id="rId10" o:title=""/>
            <w10:wrap type="topAndBottom"/>
          </v:shape>
          <o:OLEObject Type="Embed" ProgID="MS_ClipArt_Gallery" ShapeID="_x0000_s1058" DrawAspect="Content" ObjectID="_1530530851" r:id="rId11"/>
        </w:object>
      </w:r>
      <w:r w:rsidR="00A27733">
        <w:rPr>
          <w:rFonts w:ascii="Book Antiqua" w:hAnsi="Book Antiqua"/>
          <w:b/>
          <w:sz w:val="22"/>
          <w:u w:val="single"/>
        </w:rPr>
        <w:t>Q</w:t>
      </w:r>
      <w:r w:rsidR="00FE6CE2" w:rsidRPr="00AC5FEB">
        <w:rPr>
          <w:rFonts w:ascii="Book Antiqua" w:hAnsi="Book Antiqua"/>
          <w:b/>
          <w:sz w:val="22"/>
          <w:u w:val="single"/>
        </w:rPr>
        <w:t>UALIFICATION     DETAILS   :</w:t>
      </w:r>
    </w:p>
    <w:p w:rsidR="00FE6CE2" w:rsidRPr="00AC5FEB" w:rsidRDefault="00FE6CE2">
      <w:pPr>
        <w:pStyle w:val="PlainText"/>
        <w:rPr>
          <w:rFonts w:ascii="Book Antiqua" w:hAnsi="Book Antiqua"/>
          <w:b/>
          <w:sz w:val="22"/>
          <w:u w:val="single"/>
        </w:rPr>
      </w:pPr>
      <w:r w:rsidRPr="00AC5FEB">
        <w:rPr>
          <w:rFonts w:ascii="Book Antiqua" w:hAnsi="Book Antiqua"/>
          <w:b/>
          <w:sz w:val="22"/>
          <w:u w:val="single"/>
        </w:rPr>
        <w:t xml:space="preserve">Exam Passed              </w:t>
      </w:r>
      <w:r w:rsidRPr="00AC5FEB">
        <w:rPr>
          <w:rFonts w:ascii="Book Antiqua" w:hAnsi="Book Antiqua"/>
          <w:b/>
          <w:sz w:val="22"/>
          <w:u w:val="single"/>
        </w:rPr>
        <w:tab/>
      </w:r>
      <w:r w:rsidRPr="00AC5FEB">
        <w:rPr>
          <w:rFonts w:ascii="Book Antiqua" w:hAnsi="Book Antiqua"/>
          <w:b/>
          <w:sz w:val="22"/>
          <w:u w:val="single"/>
        </w:rPr>
        <w:tab/>
        <w:t xml:space="preserve">Subjects                </w:t>
      </w:r>
      <w:r w:rsidRPr="00AC5FEB">
        <w:rPr>
          <w:rFonts w:ascii="Book Antiqua" w:hAnsi="Book Antiqua"/>
          <w:b/>
          <w:sz w:val="22"/>
          <w:u w:val="single"/>
        </w:rPr>
        <w:tab/>
      </w:r>
      <w:r w:rsidR="00AB0B24">
        <w:rPr>
          <w:rFonts w:ascii="Book Antiqua" w:hAnsi="Book Antiqua"/>
          <w:b/>
          <w:sz w:val="22"/>
          <w:u w:val="single"/>
        </w:rPr>
        <w:tab/>
      </w:r>
      <w:r w:rsidRPr="00AC5FEB">
        <w:rPr>
          <w:rFonts w:ascii="Book Antiqua" w:hAnsi="Book Antiqua"/>
          <w:b/>
          <w:sz w:val="22"/>
          <w:u w:val="single"/>
        </w:rPr>
        <w:t xml:space="preserve">University / Institution  </w:t>
      </w:r>
      <w:r w:rsidRPr="00AC5FEB">
        <w:rPr>
          <w:rFonts w:ascii="Book Antiqua" w:hAnsi="Book Antiqua"/>
          <w:b/>
          <w:sz w:val="22"/>
          <w:u w:val="single"/>
        </w:rPr>
        <w:tab/>
        <w:t xml:space="preserve">     Year</w:t>
      </w:r>
    </w:p>
    <w:p w:rsidR="00FE6CE2" w:rsidRPr="00AC5FEB" w:rsidRDefault="00FE6CE2">
      <w:pPr>
        <w:pStyle w:val="PlainText"/>
        <w:rPr>
          <w:rFonts w:ascii="Book Antiqua" w:hAnsi="Book Antiqua"/>
          <w:sz w:val="22"/>
        </w:rPr>
      </w:pPr>
      <w:r w:rsidRPr="00AC5FEB">
        <w:rPr>
          <w:rFonts w:ascii="Book Antiqua" w:hAnsi="Book Antiqua"/>
          <w:sz w:val="22"/>
        </w:rPr>
        <w:t>C. A.</w:t>
      </w:r>
      <w:r w:rsidRPr="00AC5FEB">
        <w:rPr>
          <w:rFonts w:ascii="Book Antiqua" w:hAnsi="Book Antiqua"/>
          <w:sz w:val="22"/>
        </w:rPr>
        <w:tab/>
      </w:r>
      <w:r w:rsidRPr="00AC5FEB">
        <w:rPr>
          <w:rFonts w:ascii="Book Antiqua" w:hAnsi="Book Antiqua"/>
          <w:sz w:val="22"/>
        </w:rPr>
        <w:tab/>
        <w:t xml:space="preserve"> </w:t>
      </w:r>
      <w:r w:rsidRPr="00AC5FEB">
        <w:rPr>
          <w:rFonts w:ascii="Book Antiqua" w:hAnsi="Book Antiqua"/>
          <w:sz w:val="22"/>
        </w:rPr>
        <w:tab/>
        <w:t>Adv. Accounts, Law,</w:t>
      </w:r>
      <w:r w:rsidRPr="00AC5FEB">
        <w:rPr>
          <w:rFonts w:ascii="Book Antiqua" w:hAnsi="Book Antiqua"/>
          <w:sz w:val="22"/>
        </w:rPr>
        <w:tab/>
      </w:r>
      <w:r w:rsidRPr="00AC5FEB">
        <w:rPr>
          <w:rFonts w:ascii="Book Antiqua" w:hAnsi="Book Antiqua"/>
          <w:sz w:val="22"/>
        </w:rPr>
        <w:tab/>
      </w:r>
      <w:r w:rsidR="00AB0B24">
        <w:rPr>
          <w:rFonts w:ascii="Book Antiqua" w:hAnsi="Book Antiqua"/>
          <w:sz w:val="22"/>
        </w:rPr>
        <w:tab/>
      </w:r>
      <w:r w:rsidR="00006041" w:rsidRPr="00AC5FEB">
        <w:rPr>
          <w:rFonts w:ascii="Book Antiqua" w:hAnsi="Book Antiqua"/>
          <w:sz w:val="22"/>
        </w:rPr>
        <w:t>Institute of Chartered</w:t>
      </w:r>
      <w:r w:rsidRPr="00AC5FEB">
        <w:rPr>
          <w:rFonts w:ascii="Book Antiqua" w:hAnsi="Book Antiqua"/>
          <w:sz w:val="22"/>
        </w:rPr>
        <w:tab/>
      </w:r>
      <w:r w:rsidRPr="00AC5FEB">
        <w:rPr>
          <w:rFonts w:ascii="Book Antiqua" w:hAnsi="Book Antiqua"/>
          <w:sz w:val="22"/>
        </w:rPr>
        <w:tab/>
        <w:t xml:space="preserve">     198</w:t>
      </w:r>
      <w:r w:rsidR="00AB0B24">
        <w:rPr>
          <w:rFonts w:ascii="Book Antiqua" w:hAnsi="Book Antiqua"/>
          <w:sz w:val="22"/>
        </w:rPr>
        <w:t>9</w:t>
      </w:r>
    </w:p>
    <w:p w:rsidR="00FE6CE2" w:rsidRPr="00AC5FEB" w:rsidRDefault="00FE6CE2">
      <w:pPr>
        <w:pStyle w:val="PlainText"/>
        <w:rPr>
          <w:rFonts w:ascii="Book Antiqua" w:hAnsi="Book Antiqua"/>
          <w:sz w:val="22"/>
        </w:rPr>
      </w:pPr>
      <w:r w:rsidRPr="00AC5FEB">
        <w:rPr>
          <w:rFonts w:ascii="Book Antiqua" w:hAnsi="Book Antiqua"/>
          <w:sz w:val="22"/>
        </w:rPr>
        <w:t xml:space="preserve">                    </w:t>
      </w:r>
      <w:r w:rsidRPr="00AC5FEB">
        <w:rPr>
          <w:rFonts w:ascii="Book Antiqua" w:hAnsi="Book Antiqua"/>
          <w:sz w:val="22"/>
        </w:rPr>
        <w:tab/>
      </w:r>
      <w:r w:rsidRPr="00AC5FEB">
        <w:rPr>
          <w:rFonts w:ascii="Book Antiqua" w:hAnsi="Book Antiqua"/>
          <w:sz w:val="22"/>
        </w:rPr>
        <w:tab/>
        <w:t xml:space="preserve">Auditing, Costing, Fin. </w:t>
      </w:r>
      <w:proofErr w:type="spellStart"/>
      <w:r w:rsidRPr="00AC5FEB">
        <w:rPr>
          <w:rFonts w:ascii="Book Antiqua" w:hAnsi="Book Antiqua"/>
          <w:sz w:val="22"/>
        </w:rPr>
        <w:t>Mng</w:t>
      </w:r>
      <w:proofErr w:type="spellEnd"/>
      <w:r w:rsidRPr="00AC5FEB">
        <w:rPr>
          <w:rFonts w:ascii="Book Antiqua" w:hAnsi="Book Antiqua"/>
          <w:sz w:val="22"/>
        </w:rPr>
        <w:t xml:space="preserve">    </w:t>
      </w:r>
      <w:r w:rsidRPr="00AC5FEB">
        <w:rPr>
          <w:rFonts w:ascii="Book Antiqua" w:hAnsi="Book Antiqua"/>
          <w:sz w:val="22"/>
        </w:rPr>
        <w:tab/>
      </w:r>
      <w:r w:rsidR="00006041" w:rsidRPr="00AC5FEB">
        <w:rPr>
          <w:rFonts w:ascii="Book Antiqua" w:hAnsi="Book Antiqua"/>
          <w:sz w:val="22"/>
        </w:rPr>
        <w:t>Accountants of</w:t>
      </w:r>
      <w:r w:rsidRPr="00AC5FEB">
        <w:rPr>
          <w:rFonts w:ascii="Book Antiqua" w:hAnsi="Book Antiqua"/>
          <w:sz w:val="22"/>
        </w:rPr>
        <w:t xml:space="preserve"> </w:t>
      </w:r>
      <w:smartTag w:uri="urn:schemas-microsoft-com:office:smarttags" w:element="place">
        <w:smartTag w:uri="urn:schemas-microsoft-com:office:smarttags" w:element="country-region">
          <w:r w:rsidRPr="00AC5FEB">
            <w:rPr>
              <w:rFonts w:ascii="Book Antiqua" w:hAnsi="Book Antiqua"/>
              <w:sz w:val="22"/>
            </w:rPr>
            <w:t>India</w:t>
          </w:r>
        </w:smartTag>
      </w:smartTag>
      <w:r w:rsidRPr="00AC5FEB">
        <w:rPr>
          <w:rFonts w:ascii="Book Antiqua" w:hAnsi="Book Antiqua"/>
          <w:sz w:val="22"/>
        </w:rPr>
        <w:t>.</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r w:rsidRPr="00AC5FEB">
        <w:rPr>
          <w:rFonts w:ascii="Book Antiqua" w:hAnsi="Book Antiqua"/>
          <w:sz w:val="22"/>
        </w:rPr>
        <w:t xml:space="preserve">LL.B  </w:t>
      </w:r>
      <w:r w:rsidRPr="00AC5FEB">
        <w:rPr>
          <w:rFonts w:ascii="Book Antiqua" w:hAnsi="Book Antiqua"/>
          <w:i/>
          <w:sz w:val="22"/>
        </w:rPr>
        <w:t>(Bach. of Law)</w:t>
      </w:r>
      <w:r w:rsidRPr="00AC5FEB">
        <w:rPr>
          <w:rFonts w:ascii="Book Antiqua" w:hAnsi="Book Antiqua"/>
          <w:sz w:val="22"/>
        </w:rPr>
        <w:tab/>
        <w:t xml:space="preserve">Merc. Law, Torts, Crimes,  </w:t>
      </w:r>
      <w:r w:rsidRPr="00AC5FEB">
        <w:rPr>
          <w:rFonts w:ascii="Book Antiqua" w:hAnsi="Book Antiqua"/>
          <w:sz w:val="22"/>
        </w:rPr>
        <w:tab/>
      </w:r>
      <w:r w:rsidR="00AB0B24">
        <w:rPr>
          <w:rFonts w:ascii="Book Antiqua" w:hAnsi="Book Antiqua"/>
          <w:sz w:val="22"/>
        </w:rPr>
        <w:tab/>
      </w:r>
      <w:r w:rsidRPr="00AC5FEB">
        <w:rPr>
          <w:rFonts w:ascii="Book Antiqua" w:hAnsi="Book Antiqua"/>
          <w:sz w:val="22"/>
        </w:rPr>
        <w:t xml:space="preserve">Gujarat  Uni., Ahmedabad, </w:t>
      </w:r>
      <w:r w:rsidRPr="00AC5FEB">
        <w:rPr>
          <w:rFonts w:ascii="Book Antiqua" w:hAnsi="Book Antiqua"/>
          <w:sz w:val="22"/>
        </w:rPr>
        <w:tab/>
        <w:t xml:space="preserve">     1988</w:t>
      </w:r>
    </w:p>
    <w:p w:rsidR="00FE6CE2" w:rsidRPr="00AC5FEB" w:rsidRDefault="00FE6CE2">
      <w:pPr>
        <w:pStyle w:val="PlainText"/>
        <w:rPr>
          <w:rFonts w:ascii="Book Antiqua" w:hAnsi="Book Antiqua"/>
          <w:sz w:val="22"/>
        </w:rPr>
      </w:pPr>
      <w:r w:rsidRPr="00AC5FEB">
        <w:rPr>
          <w:rFonts w:ascii="Book Antiqua" w:hAnsi="Book Antiqua"/>
          <w:sz w:val="22"/>
        </w:rPr>
        <w:tab/>
      </w:r>
      <w:r w:rsidRPr="00AC5FEB">
        <w:rPr>
          <w:rFonts w:ascii="Book Antiqua" w:hAnsi="Book Antiqua"/>
          <w:sz w:val="22"/>
        </w:rPr>
        <w:tab/>
      </w:r>
      <w:r w:rsidRPr="00AC5FEB">
        <w:rPr>
          <w:rFonts w:ascii="Book Antiqua" w:hAnsi="Book Antiqua"/>
          <w:sz w:val="22"/>
        </w:rPr>
        <w:tab/>
        <w:t xml:space="preserve">Taxation, Personal Laws </w:t>
      </w:r>
    </w:p>
    <w:p w:rsidR="00FE6CE2" w:rsidRPr="00AC5FEB" w:rsidRDefault="00FE6CE2">
      <w:pPr>
        <w:pStyle w:val="PlainText"/>
        <w:rPr>
          <w:rFonts w:ascii="Book Antiqua" w:hAnsi="Book Antiqua"/>
          <w:sz w:val="22"/>
        </w:rPr>
      </w:pPr>
    </w:p>
    <w:p w:rsidR="00FE6CE2" w:rsidRPr="00AC5FEB" w:rsidRDefault="00FE6CE2">
      <w:pPr>
        <w:pStyle w:val="PlainText"/>
        <w:rPr>
          <w:rFonts w:ascii="Book Antiqua" w:hAnsi="Book Antiqua"/>
          <w:sz w:val="22"/>
        </w:rPr>
      </w:pPr>
      <w:r w:rsidRPr="00AC5FEB">
        <w:rPr>
          <w:rFonts w:ascii="Book Antiqua" w:hAnsi="Book Antiqua"/>
          <w:sz w:val="22"/>
        </w:rPr>
        <w:t xml:space="preserve">B. Com. </w:t>
      </w:r>
      <w:r w:rsidRPr="00AC5FEB">
        <w:rPr>
          <w:rFonts w:ascii="Book Antiqua" w:hAnsi="Book Antiqua"/>
          <w:i/>
          <w:sz w:val="22"/>
        </w:rPr>
        <w:t>(Hons.)</w:t>
      </w:r>
      <w:r w:rsidRPr="00AC5FEB">
        <w:rPr>
          <w:rFonts w:ascii="Book Antiqua" w:hAnsi="Book Antiqua"/>
          <w:sz w:val="22"/>
        </w:rPr>
        <w:t xml:space="preserve">  </w:t>
      </w:r>
      <w:r w:rsidRPr="00AC5FEB">
        <w:rPr>
          <w:rFonts w:ascii="Book Antiqua" w:hAnsi="Book Antiqua"/>
          <w:sz w:val="22"/>
        </w:rPr>
        <w:tab/>
        <w:t xml:space="preserve">Accounts, Costing, Fin. </w:t>
      </w:r>
      <w:r w:rsidRPr="00AC5FEB">
        <w:rPr>
          <w:rFonts w:ascii="Book Antiqua" w:hAnsi="Book Antiqua"/>
          <w:sz w:val="22"/>
        </w:rPr>
        <w:tab/>
      </w:r>
      <w:r w:rsidRPr="00AC5FEB">
        <w:rPr>
          <w:rFonts w:ascii="Book Antiqua" w:hAnsi="Book Antiqua"/>
          <w:sz w:val="22"/>
        </w:rPr>
        <w:tab/>
        <w:t xml:space="preserve">Uni. of </w:t>
      </w:r>
      <w:smartTag w:uri="urn:schemas-microsoft-com:office:smarttags" w:element="place">
        <w:smartTag w:uri="urn:schemas-microsoft-com:office:smarttags" w:element="City">
          <w:r w:rsidRPr="00AC5FEB">
            <w:rPr>
              <w:rFonts w:ascii="Book Antiqua" w:hAnsi="Book Antiqua"/>
              <w:sz w:val="22"/>
            </w:rPr>
            <w:t>Rajasthan</w:t>
          </w:r>
        </w:smartTag>
        <w:r w:rsidRPr="00AC5FEB">
          <w:rPr>
            <w:rFonts w:ascii="Book Antiqua" w:hAnsi="Book Antiqua"/>
            <w:sz w:val="22"/>
          </w:rPr>
          <w:t xml:space="preserve">, </w:t>
        </w:r>
        <w:smartTag w:uri="urn:schemas-microsoft-com:office:smarttags" w:element="country-region">
          <w:r w:rsidRPr="00AC5FEB">
            <w:rPr>
              <w:rFonts w:ascii="Book Antiqua" w:hAnsi="Book Antiqua"/>
              <w:sz w:val="22"/>
            </w:rPr>
            <w:t>India</w:t>
          </w:r>
        </w:smartTag>
      </w:smartTag>
      <w:r w:rsidRPr="00AC5FEB">
        <w:rPr>
          <w:rFonts w:ascii="Book Antiqua" w:hAnsi="Book Antiqua"/>
          <w:sz w:val="22"/>
        </w:rPr>
        <w:t xml:space="preserve">          </w:t>
      </w:r>
      <w:r w:rsidRPr="00AC5FEB">
        <w:rPr>
          <w:rFonts w:ascii="Book Antiqua" w:hAnsi="Book Antiqua"/>
          <w:sz w:val="22"/>
        </w:rPr>
        <w:tab/>
        <w:t xml:space="preserve">     198</w:t>
      </w:r>
      <w:r w:rsidR="00F3265F" w:rsidRPr="00AC5FEB">
        <w:rPr>
          <w:rFonts w:ascii="Book Antiqua" w:hAnsi="Book Antiqua"/>
          <w:sz w:val="22"/>
        </w:rPr>
        <w:t>3</w:t>
      </w:r>
    </w:p>
    <w:p w:rsidR="00FE6CE2" w:rsidRPr="00AC5FEB" w:rsidRDefault="00FE6CE2">
      <w:pPr>
        <w:pStyle w:val="PlainText"/>
        <w:rPr>
          <w:rFonts w:ascii="Book Antiqua" w:hAnsi="Book Antiqua"/>
          <w:sz w:val="22"/>
          <w:u w:val="single"/>
        </w:rPr>
      </w:pPr>
      <w:r w:rsidRPr="00AC5FEB">
        <w:rPr>
          <w:rFonts w:ascii="Book Antiqua" w:hAnsi="Book Antiqua"/>
          <w:sz w:val="22"/>
          <w:u w:val="single"/>
        </w:rPr>
        <w:tab/>
      </w:r>
      <w:r w:rsidRPr="00AC5FEB">
        <w:rPr>
          <w:rFonts w:ascii="Book Antiqua" w:hAnsi="Book Antiqua"/>
          <w:sz w:val="22"/>
          <w:u w:val="single"/>
        </w:rPr>
        <w:tab/>
      </w:r>
      <w:r w:rsidRPr="00AC5FEB">
        <w:rPr>
          <w:rFonts w:ascii="Book Antiqua" w:hAnsi="Book Antiqua"/>
          <w:sz w:val="22"/>
          <w:u w:val="single"/>
        </w:rPr>
        <w:tab/>
        <w:t xml:space="preserve">Business </w:t>
      </w:r>
      <w:r w:rsidR="00006041" w:rsidRPr="00AC5FEB">
        <w:rPr>
          <w:rFonts w:ascii="Book Antiqua" w:hAnsi="Book Antiqua"/>
          <w:sz w:val="22"/>
          <w:u w:val="single"/>
        </w:rPr>
        <w:t>Management</w:t>
      </w:r>
      <w:r w:rsidRPr="00AC5FEB">
        <w:rPr>
          <w:rFonts w:ascii="Book Antiqua" w:hAnsi="Book Antiqua"/>
          <w:sz w:val="22"/>
          <w:u w:val="single"/>
        </w:rPr>
        <w:t>. Taxation</w:t>
      </w:r>
      <w:r w:rsidRPr="00AC5FEB">
        <w:rPr>
          <w:rFonts w:ascii="Book Antiqua" w:hAnsi="Book Antiqua"/>
          <w:sz w:val="22"/>
          <w:u w:val="single"/>
        </w:rPr>
        <w:tab/>
      </w:r>
      <w:r w:rsidRPr="00AC5FEB">
        <w:rPr>
          <w:rFonts w:ascii="Book Antiqua" w:hAnsi="Book Antiqua"/>
          <w:sz w:val="22"/>
          <w:u w:val="single"/>
        </w:rPr>
        <w:tab/>
      </w:r>
      <w:r w:rsidRPr="00AC5FEB">
        <w:rPr>
          <w:rFonts w:ascii="Book Antiqua" w:hAnsi="Book Antiqua"/>
          <w:sz w:val="22"/>
          <w:u w:val="single"/>
        </w:rPr>
        <w:tab/>
      </w:r>
      <w:r w:rsidRPr="00AC5FEB">
        <w:rPr>
          <w:rFonts w:ascii="Book Antiqua" w:hAnsi="Book Antiqua"/>
          <w:sz w:val="22"/>
          <w:u w:val="single"/>
        </w:rPr>
        <w:tab/>
      </w:r>
      <w:r w:rsidRPr="00AC5FEB">
        <w:rPr>
          <w:rFonts w:ascii="Book Antiqua" w:hAnsi="Book Antiqua"/>
          <w:sz w:val="22"/>
          <w:u w:val="single"/>
        </w:rPr>
        <w:tab/>
      </w:r>
      <w:r w:rsidRPr="00AC5FEB">
        <w:rPr>
          <w:rFonts w:ascii="Book Antiqua" w:hAnsi="Book Antiqua"/>
          <w:sz w:val="22"/>
          <w:u w:val="single"/>
        </w:rPr>
        <w:tab/>
      </w:r>
    </w:p>
    <w:p w:rsidR="00165273" w:rsidRDefault="00165273">
      <w:pPr>
        <w:pStyle w:val="PlainText"/>
        <w:rPr>
          <w:rFonts w:ascii="Book Antiqua" w:hAnsi="Book Antiqua"/>
          <w:noProof/>
          <w:sz w:val="22"/>
          <w:lang w:val="en-US"/>
        </w:rPr>
      </w:pPr>
    </w:p>
    <w:p w:rsidR="00FE6CE2" w:rsidRPr="00AC5FEB" w:rsidRDefault="00165273">
      <w:pPr>
        <w:pStyle w:val="PlainText"/>
        <w:rPr>
          <w:rFonts w:ascii="Book Antiqua" w:hAnsi="Book Antiqua"/>
          <w:b/>
          <w:sz w:val="22"/>
          <w:u w:val="single"/>
        </w:rPr>
      </w:pPr>
      <w:r>
        <w:rPr>
          <w:rFonts w:ascii="Book Antiqua" w:hAnsi="Book Antiqua"/>
          <w:b/>
          <w:sz w:val="22"/>
          <w:u w:val="single"/>
        </w:rPr>
        <w:t>I</w:t>
      </w:r>
      <w:r w:rsidR="00FE6CE2" w:rsidRPr="00AC5FEB">
        <w:rPr>
          <w:rFonts w:ascii="Book Antiqua" w:hAnsi="Book Antiqua"/>
          <w:b/>
          <w:sz w:val="22"/>
          <w:u w:val="single"/>
        </w:rPr>
        <w:t xml:space="preserve">.T.  (COMPUTER)  </w:t>
      </w:r>
      <w:proofErr w:type="gramStart"/>
      <w:r w:rsidR="00FE6CE2" w:rsidRPr="00AC5FEB">
        <w:rPr>
          <w:rFonts w:ascii="Book Antiqua" w:hAnsi="Book Antiqua"/>
          <w:b/>
          <w:sz w:val="22"/>
          <w:u w:val="single"/>
        </w:rPr>
        <w:t>KNOWLEDGE  AND</w:t>
      </w:r>
      <w:proofErr w:type="gramEnd"/>
      <w:r w:rsidR="00FE6CE2" w:rsidRPr="00AC5FEB">
        <w:rPr>
          <w:rFonts w:ascii="Book Antiqua" w:hAnsi="Book Antiqua"/>
          <w:b/>
          <w:sz w:val="22"/>
          <w:u w:val="single"/>
        </w:rPr>
        <w:t xml:space="preserve">  EXPERIENCE    :</w:t>
      </w:r>
    </w:p>
    <w:p w:rsidR="00FE6CE2" w:rsidRPr="00AC5FEB" w:rsidRDefault="00006041" w:rsidP="00165273">
      <w:pPr>
        <w:pStyle w:val="PlainText"/>
        <w:rPr>
          <w:rFonts w:ascii="Book Antiqua" w:hAnsi="Book Antiqua"/>
          <w:b/>
          <w:i/>
          <w:sz w:val="22"/>
          <w:u w:val="single"/>
        </w:rPr>
      </w:pPr>
      <w:r w:rsidRPr="00AC5FEB">
        <w:rPr>
          <w:rFonts w:ascii="Book Antiqua" w:hAnsi="Book Antiqua"/>
          <w:b/>
          <w:i/>
          <w:sz w:val="22"/>
          <w:u w:val="single"/>
        </w:rPr>
        <w:t>Software</w:t>
      </w:r>
      <w:r w:rsidR="00FE6CE2" w:rsidRPr="00AC5FEB">
        <w:rPr>
          <w:rFonts w:ascii="Book Antiqua" w:hAnsi="Book Antiqua"/>
          <w:b/>
          <w:i/>
          <w:sz w:val="22"/>
          <w:u w:val="single"/>
        </w:rPr>
        <w:t xml:space="preserve">   :</w:t>
      </w:r>
    </w:p>
    <w:p w:rsidR="00FE6CE2" w:rsidRPr="00AC5FEB" w:rsidRDefault="00FE6CE2" w:rsidP="00165273">
      <w:pPr>
        <w:pStyle w:val="PlainText"/>
        <w:rPr>
          <w:rFonts w:ascii="Book Antiqua" w:hAnsi="Book Antiqua"/>
          <w:sz w:val="22"/>
        </w:rPr>
      </w:pPr>
      <w:r w:rsidRPr="00AC5FEB">
        <w:rPr>
          <w:rFonts w:ascii="Book Antiqua" w:hAnsi="Book Antiqua"/>
          <w:sz w:val="22"/>
        </w:rPr>
        <w:t xml:space="preserve">Expert level </w:t>
      </w:r>
      <w:proofErr w:type="gramStart"/>
      <w:r w:rsidRPr="00AC5FEB">
        <w:rPr>
          <w:rFonts w:ascii="Book Antiqua" w:hAnsi="Book Antiqua"/>
          <w:sz w:val="22"/>
        </w:rPr>
        <w:t>knowledge  of</w:t>
      </w:r>
      <w:proofErr w:type="gramEnd"/>
      <w:r w:rsidRPr="00AC5FEB">
        <w:rPr>
          <w:rFonts w:ascii="Book Antiqua" w:hAnsi="Book Antiqua"/>
          <w:sz w:val="22"/>
        </w:rPr>
        <w:t xml:space="preserve">  </w:t>
      </w:r>
      <w:r w:rsidR="00F3265F" w:rsidRPr="00AC5FEB">
        <w:rPr>
          <w:rFonts w:ascii="Book Antiqua" w:hAnsi="Book Antiqua"/>
          <w:sz w:val="22"/>
        </w:rPr>
        <w:t xml:space="preserve">ORION  ERP software based on Oracle,  </w:t>
      </w:r>
      <w:r w:rsidR="001639DB">
        <w:rPr>
          <w:rFonts w:ascii="Book Antiqua" w:hAnsi="Book Antiqua"/>
          <w:sz w:val="22"/>
        </w:rPr>
        <w:t xml:space="preserve">good knowledge of </w:t>
      </w:r>
      <w:r w:rsidR="00C231FB" w:rsidRPr="00AC5FEB">
        <w:rPr>
          <w:rFonts w:ascii="Book Antiqua" w:hAnsi="Book Antiqua"/>
          <w:sz w:val="22"/>
        </w:rPr>
        <w:t xml:space="preserve"> SAP, </w:t>
      </w:r>
      <w:r w:rsidR="001639DB">
        <w:rPr>
          <w:rFonts w:ascii="Book Antiqua" w:hAnsi="Book Antiqua"/>
          <w:sz w:val="22"/>
        </w:rPr>
        <w:t>JD Edwards and Hyperion.  Expert level knowledge of Excel, word and Power point. Expert level ability of prepare professional presentations and analytical reports.</w:t>
      </w:r>
    </w:p>
    <w:p w:rsidR="00FE6CE2" w:rsidRDefault="00FE6CE2">
      <w:pPr>
        <w:pStyle w:val="PlainText"/>
        <w:rPr>
          <w:rFonts w:ascii="Book Antiqua" w:hAnsi="Book Antiqua"/>
          <w:sz w:val="22"/>
        </w:rPr>
      </w:pPr>
    </w:p>
    <w:p w:rsidR="00165273" w:rsidRPr="00AC5FEB" w:rsidRDefault="00165273">
      <w:pPr>
        <w:pStyle w:val="PlainText"/>
        <w:rPr>
          <w:rFonts w:ascii="Book Antiqua" w:hAnsi="Book Antiqua"/>
          <w:sz w:val="22"/>
        </w:rPr>
      </w:pPr>
    </w:p>
    <w:p w:rsidR="00A12EA3" w:rsidRDefault="00A12EA3" w:rsidP="00A445A8">
      <w:pPr>
        <w:pStyle w:val="PlainText"/>
        <w:pBdr>
          <w:top w:val="single" w:sz="4" w:space="1" w:color="auto"/>
          <w:left w:val="single" w:sz="4" w:space="4" w:color="auto"/>
          <w:bottom w:val="single" w:sz="4" w:space="1" w:color="auto"/>
          <w:right w:val="single" w:sz="4" w:space="4" w:color="auto"/>
        </w:pBdr>
        <w:rPr>
          <w:rFonts w:ascii="Book Antiqua" w:hAnsi="Book Antiqua"/>
          <w:sz w:val="22"/>
        </w:rPr>
      </w:pPr>
    </w:p>
    <w:p w:rsidR="00A445A8" w:rsidRPr="00AC5FEB" w:rsidRDefault="00A445A8" w:rsidP="00A445A8">
      <w:pPr>
        <w:pStyle w:val="PlainText"/>
        <w:pBdr>
          <w:top w:val="single" w:sz="4" w:space="1" w:color="auto"/>
          <w:left w:val="single" w:sz="4" w:space="4" w:color="auto"/>
          <w:bottom w:val="single" w:sz="4" w:space="1" w:color="auto"/>
          <w:right w:val="single" w:sz="4" w:space="4" w:color="auto"/>
        </w:pBdr>
        <w:rPr>
          <w:rFonts w:ascii="Book Antiqua" w:hAnsi="Book Antiqua"/>
          <w:sz w:val="22"/>
        </w:rPr>
      </w:pPr>
      <w:bookmarkStart w:id="0" w:name="_GoBack"/>
      <w:bookmarkEnd w:id="0"/>
      <w:r w:rsidRPr="00AC5FEB">
        <w:rPr>
          <w:rFonts w:ascii="Book Antiqua" w:hAnsi="Book Antiqua"/>
          <w:sz w:val="22"/>
        </w:rPr>
        <w:tab/>
      </w:r>
      <w:r w:rsidRPr="00AC5FEB">
        <w:rPr>
          <w:rFonts w:ascii="Book Antiqua" w:hAnsi="Book Antiqua"/>
          <w:sz w:val="22"/>
        </w:rPr>
        <w:tab/>
      </w:r>
    </w:p>
    <w:p w:rsidR="00A445A8" w:rsidRPr="00AC5FEB" w:rsidRDefault="00A445A8" w:rsidP="00A445A8">
      <w:pPr>
        <w:pStyle w:val="PlainText"/>
        <w:pBdr>
          <w:top w:val="single" w:sz="4" w:space="1" w:color="auto"/>
          <w:left w:val="single" w:sz="4" w:space="4" w:color="auto"/>
          <w:bottom w:val="single" w:sz="4" w:space="1" w:color="auto"/>
          <w:right w:val="single" w:sz="4" w:space="4" w:color="auto"/>
        </w:pBdr>
        <w:rPr>
          <w:rFonts w:ascii="Book Antiqua" w:hAnsi="Book Antiqua"/>
          <w:sz w:val="22"/>
        </w:rPr>
      </w:pPr>
      <w:r w:rsidRPr="00AC5FEB">
        <w:rPr>
          <w:rFonts w:ascii="Book Antiqua" w:hAnsi="Book Antiqua"/>
          <w:b/>
          <w:sz w:val="22"/>
        </w:rPr>
        <w:t>Languages Known</w:t>
      </w:r>
      <w:r w:rsidRPr="00AC5FEB">
        <w:rPr>
          <w:rFonts w:ascii="Book Antiqua" w:hAnsi="Book Antiqua"/>
          <w:sz w:val="22"/>
        </w:rPr>
        <w:t xml:space="preserve">    : </w:t>
      </w:r>
      <w:r w:rsidRPr="00AC5FEB">
        <w:rPr>
          <w:rFonts w:ascii="Book Antiqua" w:hAnsi="Book Antiqua"/>
          <w:sz w:val="22"/>
        </w:rPr>
        <w:tab/>
        <w:t>English, Hindi, Urdu,</w:t>
      </w:r>
      <w:r w:rsidRPr="00AC5FEB">
        <w:rPr>
          <w:rFonts w:ascii="Book Antiqua" w:hAnsi="Book Antiqua"/>
          <w:sz w:val="22"/>
        </w:rPr>
        <w:tab/>
        <w:t>Gujarati</w:t>
      </w:r>
    </w:p>
    <w:p w:rsidR="00A445A8" w:rsidRPr="00AC5FEB" w:rsidRDefault="00A445A8" w:rsidP="00A445A8">
      <w:pPr>
        <w:pStyle w:val="PlainText"/>
        <w:pBdr>
          <w:top w:val="single" w:sz="4" w:space="1" w:color="auto"/>
          <w:left w:val="single" w:sz="4" w:space="4" w:color="auto"/>
          <w:bottom w:val="single" w:sz="4" w:space="1" w:color="auto"/>
          <w:right w:val="single" w:sz="4" w:space="4" w:color="auto"/>
        </w:pBdr>
        <w:tabs>
          <w:tab w:val="left" w:pos="1890"/>
          <w:tab w:val="left" w:pos="2340"/>
        </w:tabs>
        <w:rPr>
          <w:rFonts w:ascii="Book Antiqua" w:hAnsi="Book Antiqua"/>
          <w:i/>
        </w:rPr>
      </w:pPr>
    </w:p>
    <w:p w:rsidR="00A445A8" w:rsidRPr="00AC5FEB" w:rsidRDefault="00A445A8" w:rsidP="00A445A8">
      <w:pPr>
        <w:pStyle w:val="PlainText"/>
        <w:pBdr>
          <w:top w:val="single" w:sz="4" w:space="1" w:color="auto"/>
          <w:left w:val="single" w:sz="4" w:space="4" w:color="auto"/>
          <w:bottom w:val="single" w:sz="4" w:space="1" w:color="auto"/>
          <w:right w:val="single" w:sz="4" w:space="4" w:color="auto"/>
        </w:pBdr>
        <w:tabs>
          <w:tab w:val="left" w:pos="1890"/>
          <w:tab w:val="left" w:pos="2340"/>
        </w:tabs>
        <w:rPr>
          <w:rFonts w:ascii="Book Antiqua" w:hAnsi="Book Antiqua"/>
          <w:b/>
          <w:sz w:val="22"/>
          <w:u w:val="single"/>
        </w:rPr>
      </w:pPr>
    </w:p>
    <w:p w:rsidR="00A445A8" w:rsidRPr="00AC5FEB" w:rsidRDefault="00795CD2" w:rsidP="00A445A8">
      <w:pPr>
        <w:pStyle w:val="PlainText"/>
        <w:pBdr>
          <w:top w:val="single" w:sz="4" w:space="1" w:color="auto"/>
          <w:left w:val="single" w:sz="4" w:space="4" w:color="auto"/>
          <w:bottom w:val="single" w:sz="4" w:space="1" w:color="auto"/>
          <w:right w:val="single" w:sz="4" w:space="4" w:color="auto"/>
        </w:pBdr>
        <w:tabs>
          <w:tab w:val="left" w:pos="1890"/>
          <w:tab w:val="left" w:pos="2340"/>
        </w:tabs>
        <w:rPr>
          <w:rFonts w:ascii="Book Antiqua" w:hAnsi="Book Antiqua"/>
          <w:b/>
          <w:u w:val="single"/>
        </w:rPr>
      </w:pPr>
      <w:r>
        <w:rPr>
          <w:rFonts w:ascii="Book Antiqua" w:hAnsi="Book Antiqua"/>
          <w:b/>
          <w:u w:val="single"/>
        </w:rPr>
        <w:lastRenderedPageBreak/>
        <w:t>Married and blessed with two children</w:t>
      </w:r>
      <w:r w:rsidR="00A445A8" w:rsidRPr="00AC5FEB">
        <w:rPr>
          <w:rFonts w:ascii="Book Antiqua" w:hAnsi="Book Antiqua"/>
          <w:b/>
          <w:u w:val="single"/>
        </w:rPr>
        <w:t xml:space="preserve"> (</w:t>
      </w:r>
      <w:r w:rsidR="006E0E70">
        <w:rPr>
          <w:rFonts w:ascii="Book Antiqua" w:hAnsi="Book Antiqua"/>
          <w:b/>
          <w:u w:val="single"/>
        </w:rPr>
        <w:t>21</w:t>
      </w:r>
      <w:r>
        <w:rPr>
          <w:rFonts w:ascii="Book Antiqua" w:hAnsi="Book Antiqua"/>
          <w:b/>
          <w:u w:val="single"/>
        </w:rPr>
        <w:t>yr and</w:t>
      </w:r>
      <w:r w:rsidR="00A445A8" w:rsidRPr="00AC5FEB">
        <w:rPr>
          <w:rFonts w:ascii="Book Antiqua" w:hAnsi="Book Antiqua"/>
          <w:b/>
          <w:u w:val="single"/>
        </w:rPr>
        <w:t xml:space="preserve"> </w:t>
      </w:r>
      <w:r w:rsidR="006E0E70">
        <w:rPr>
          <w:rFonts w:ascii="Book Antiqua" w:hAnsi="Book Antiqua"/>
          <w:b/>
          <w:u w:val="single"/>
        </w:rPr>
        <w:t>17</w:t>
      </w:r>
      <w:r>
        <w:rPr>
          <w:rFonts w:ascii="Book Antiqua" w:hAnsi="Book Antiqua"/>
          <w:b/>
          <w:u w:val="single"/>
        </w:rPr>
        <w:t>yr old</w:t>
      </w:r>
      <w:r w:rsidR="00A445A8" w:rsidRPr="00AC5FEB">
        <w:rPr>
          <w:rFonts w:ascii="Book Antiqua" w:hAnsi="Book Antiqua"/>
          <w:b/>
          <w:u w:val="single"/>
        </w:rPr>
        <w:t>)</w:t>
      </w:r>
    </w:p>
    <w:p w:rsidR="00D76E03" w:rsidRPr="00AC5FEB" w:rsidRDefault="00AB0B24" w:rsidP="00AB0B24">
      <w:pPr>
        <w:pStyle w:val="PlainText"/>
        <w:jc w:val="center"/>
        <w:rPr>
          <w:rFonts w:ascii="Book Antiqua" w:hAnsi="Book Antiqua"/>
          <w:sz w:val="22"/>
        </w:rPr>
      </w:pPr>
      <w:r>
        <w:rPr>
          <w:rFonts w:ascii="Book Antiqua" w:hAnsi="Book Antiqua"/>
          <w:sz w:val="22"/>
        </w:rPr>
        <w:t>-: E N D :</w:t>
      </w:r>
    </w:p>
    <w:sectPr w:rsidR="00D76E03" w:rsidRPr="00AC5FEB" w:rsidSect="00A12EA3">
      <w:footerReference w:type="even" r:id="rId12"/>
      <w:footerReference w:type="default" r:id="rId13"/>
      <w:footnotePr>
        <w:numRestart w:val="eachPage"/>
      </w:footnotePr>
      <w:type w:val="continuous"/>
      <w:pgSz w:w="11909" w:h="16834" w:code="9"/>
      <w:pgMar w:top="1152" w:right="576" w:bottom="864" w:left="1440" w:header="576" w:footer="10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A07" w:rsidRDefault="00701A07">
      <w:r>
        <w:separator/>
      </w:r>
    </w:p>
  </w:endnote>
  <w:endnote w:type="continuationSeparator" w:id="0">
    <w:p w:rsidR="00701A07" w:rsidRDefault="0070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GA Arabesque Desktop">
    <w:altName w:val="Symbol"/>
    <w:charset w:val="02"/>
    <w:family w:val="auto"/>
    <w:pitch w:val="variable"/>
    <w:sig w:usb0="00000000" w:usb1="10000000" w:usb2="00000000" w:usb3="00000000" w:csb0="80000000" w:csb1="00000000"/>
  </w:font>
  <w:font w:name="Matura MT Script Capitals">
    <w:panose1 w:val="03020802060602070202"/>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A3" w:rsidRDefault="00A12E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12EA3" w:rsidRDefault="00A12E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A3" w:rsidRDefault="00A12EA3" w:rsidP="00795CD2">
    <w:pPr>
      <w:pStyle w:val="Footer"/>
      <w:framePr w:wrap="around" w:vAnchor="text" w:hAnchor="page" w:x="10006" w:y="68"/>
      <w:rPr>
        <w:rStyle w:val="PageNumber"/>
      </w:rPr>
    </w:pPr>
    <w:r>
      <w:rPr>
        <w:rStyle w:val="PageNumber"/>
        <w:snapToGrid w:val="0"/>
      </w:rPr>
      <w:t xml:space="preserve">Page </w:t>
    </w:r>
    <w:r>
      <w:rPr>
        <w:rStyle w:val="PageNumber"/>
        <w:snapToGrid w:val="0"/>
      </w:rPr>
      <w:fldChar w:fldCharType="begin"/>
    </w:r>
    <w:r>
      <w:rPr>
        <w:rStyle w:val="PageNumber"/>
        <w:snapToGrid w:val="0"/>
      </w:rPr>
      <w:instrText xml:space="preserve"> PAGE </w:instrText>
    </w:r>
    <w:r>
      <w:rPr>
        <w:rStyle w:val="PageNumber"/>
        <w:snapToGrid w:val="0"/>
      </w:rPr>
      <w:fldChar w:fldCharType="separate"/>
    </w:r>
    <w:r w:rsidR="0064353F">
      <w:rPr>
        <w:rStyle w:val="PageNumber"/>
        <w:noProof/>
        <w:snapToGrid w:val="0"/>
      </w:rPr>
      <w:t>11</w:t>
    </w:r>
    <w:r>
      <w:rPr>
        <w:rStyle w:val="PageNumber"/>
        <w:snapToGrid w:val="0"/>
      </w:rPr>
      <w:fldChar w:fldCharType="end"/>
    </w:r>
    <w:r>
      <w:rPr>
        <w:rStyle w:val="PageNumber"/>
        <w:snapToGrid w:val="0"/>
      </w:rPr>
      <w:t xml:space="preserve"> of </w:t>
    </w:r>
    <w:r>
      <w:rPr>
        <w:rStyle w:val="PageNumber"/>
        <w:snapToGrid w:val="0"/>
      </w:rPr>
      <w:fldChar w:fldCharType="begin"/>
    </w:r>
    <w:r>
      <w:rPr>
        <w:rStyle w:val="PageNumber"/>
        <w:snapToGrid w:val="0"/>
      </w:rPr>
      <w:instrText xml:space="preserve"> NUMPAGES </w:instrText>
    </w:r>
    <w:r>
      <w:rPr>
        <w:rStyle w:val="PageNumber"/>
        <w:snapToGrid w:val="0"/>
      </w:rPr>
      <w:fldChar w:fldCharType="separate"/>
    </w:r>
    <w:r w:rsidR="0064353F">
      <w:rPr>
        <w:rStyle w:val="PageNumber"/>
        <w:noProof/>
        <w:snapToGrid w:val="0"/>
      </w:rPr>
      <w:t>11</w:t>
    </w:r>
    <w:r>
      <w:rPr>
        <w:rStyle w:val="PageNumber"/>
        <w:snapToGrid w:val="0"/>
      </w:rPr>
      <w:fldChar w:fldCharType="end"/>
    </w:r>
  </w:p>
  <w:p w:rsidR="00A12EA3" w:rsidRDefault="00A12EA3">
    <w:pPr>
      <w:pStyle w:val="Footer"/>
      <w:ind w:right="360"/>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A07" w:rsidRDefault="00701A07">
      <w:r>
        <w:separator/>
      </w:r>
    </w:p>
  </w:footnote>
  <w:footnote w:type="continuationSeparator" w:id="0">
    <w:p w:rsidR="00701A07" w:rsidRDefault="00701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05EFD"/>
    <w:multiLevelType w:val="singleLevel"/>
    <w:tmpl w:val="11CC35AA"/>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4037649"/>
    <w:multiLevelType w:val="hybridMultilevel"/>
    <w:tmpl w:val="5D1A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C6D0F"/>
    <w:multiLevelType w:val="hybridMultilevel"/>
    <w:tmpl w:val="5144F3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8113B9"/>
    <w:multiLevelType w:val="singleLevel"/>
    <w:tmpl w:val="DE9EE4C0"/>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1C4188C"/>
    <w:multiLevelType w:val="singleLevel"/>
    <w:tmpl w:val="DE9EE4C0"/>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56C563D"/>
    <w:multiLevelType w:val="singleLevel"/>
    <w:tmpl w:val="D97AB83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456754"/>
    <w:multiLevelType w:val="singleLevel"/>
    <w:tmpl w:val="DE9EE4C0"/>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9959AC"/>
    <w:multiLevelType w:val="hybridMultilevel"/>
    <w:tmpl w:val="D326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0716D"/>
    <w:multiLevelType w:val="singleLevel"/>
    <w:tmpl w:val="D97AB83C"/>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4804A9C"/>
    <w:multiLevelType w:val="singleLevel"/>
    <w:tmpl w:val="D97AB83C"/>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06528B7"/>
    <w:multiLevelType w:val="singleLevel"/>
    <w:tmpl w:val="DE9EE4C0"/>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4420524F"/>
    <w:multiLevelType w:val="singleLevel"/>
    <w:tmpl w:val="DE9EE4C0"/>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8AC3E34"/>
    <w:multiLevelType w:val="singleLevel"/>
    <w:tmpl w:val="DE9EE4C0"/>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8FB067E"/>
    <w:multiLevelType w:val="singleLevel"/>
    <w:tmpl w:val="E4AC27D6"/>
    <w:lvl w:ilvl="0">
      <w:start w:val="1"/>
      <w:numFmt w:val="bullet"/>
      <w:lvlText w:val=""/>
      <w:lvlJc w:val="left"/>
      <w:pPr>
        <w:tabs>
          <w:tab w:val="num" w:pos="432"/>
        </w:tabs>
        <w:ind w:left="432" w:hanging="432"/>
      </w:pPr>
      <w:rPr>
        <w:rFonts w:ascii="Wingdings" w:hAnsi="Wingdings" w:hint="default"/>
        <w:sz w:val="32"/>
      </w:rPr>
    </w:lvl>
  </w:abstractNum>
  <w:abstractNum w:abstractNumId="14" w15:restartNumberingAfterBreak="0">
    <w:nsid w:val="4BF420C2"/>
    <w:multiLevelType w:val="singleLevel"/>
    <w:tmpl w:val="C9902C0E"/>
    <w:lvl w:ilvl="0">
      <w:start w:val="1"/>
      <w:numFmt w:val="bullet"/>
      <w:lvlText w:val=""/>
      <w:lvlJc w:val="left"/>
      <w:pPr>
        <w:tabs>
          <w:tab w:val="num" w:pos="360"/>
        </w:tabs>
        <w:ind w:left="360" w:hanging="360"/>
      </w:pPr>
      <w:rPr>
        <w:rFonts w:ascii="Wingdings" w:hAnsi="Wingdings" w:hint="default"/>
        <w:sz w:val="28"/>
      </w:rPr>
    </w:lvl>
  </w:abstractNum>
  <w:abstractNum w:abstractNumId="15" w15:restartNumberingAfterBreak="0">
    <w:nsid w:val="536341F8"/>
    <w:multiLevelType w:val="hybridMultilevel"/>
    <w:tmpl w:val="F5DCB0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964287"/>
    <w:multiLevelType w:val="hybridMultilevel"/>
    <w:tmpl w:val="0D00FE54"/>
    <w:lvl w:ilvl="0" w:tplc="0B4A5EB0">
      <w:numFmt w:val="bullet"/>
      <w:lvlText w:val="-"/>
      <w:lvlJc w:val="left"/>
      <w:pPr>
        <w:ind w:left="360" w:hanging="360"/>
      </w:pPr>
      <w:rPr>
        <w:rFonts w:ascii="Book Antiqua" w:eastAsia="Times New Roman" w:hAnsi="Book Antiqua" w:cs="Times New Roman" w:hint="default"/>
        <w:color w:val="4444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0C4ADA"/>
    <w:multiLevelType w:val="singleLevel"/>
    <w:tmpl w:val="11CC35AA"/>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B9045EB"/>
    <w:multiLevelType w:val="hybridMultilevel"/>
    <w:tmpl w:val="3060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94C76"/>
    <w:multiLevelType w:val="singleLevel"/>
    <w:tmpl w:val="73643AEC"/>
    <w:lvl w:ilvl="0">
      <w:start w:val="1"/>
      <w:numFmt w:val="bullet"/>
      <w:lvlText w:val=""/>
      <w:lvlJc w:val="left"/>
      <w:pPr>
        <w:tabs>
          <w:tab w:val="num" w:pos="432"/>
        </w:tabs>
        <w:ind w:left="432" w:hanging="432"/>
      </w:pPr>
      <w:rPr>
        <w:rFonts w:ascii="Wingdings" w:hAnsi="Wingdings" w:hint="default"/>
        <w:sz w:val="36"/>
      </w:rPr>
    </w:lvl>
  </w:abstractNum>
  <w:abstractNum w:abstractNumId="20" w15:restartNumberingAfterBreak="0">
    <w:nsid w:val="79364F67"/>
    <w:multiLevelType w:val="hybridMultilevel"/>
    <w:tmpl w:val="CE448C8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0"/>
  </w:num>
  <w:num w:numId="3">
    <w:abstractNumId w:val="4"/>
  </w:num>
  <w:num w:numId="4">
    <w:abstractNumId w:val="3"/>
  </w:num>
  <w:num w:numId="5">
    <w:abstractNumId w:val="11"/>
  </w:num>
  <w:num w:numId="6">
    <w:abstractNumId w:val="12"/>
  </w:num>
  <w:num w:numId="7">
    <w:abstractNumId w:val="0"/>
  </w:num>
  <w:num w:numId="8">
    <w:abstractNumId w:val="17"/>
  </w:num>
  <w:num w:numId="9">
    <w:abstractNumId w:val="8"/>
  </w:num>
  <w:num w:numId="10">
    <w:abstractNumId w:val="5"/>
  </w:num>
  <w:num w:numId="11">
    <w:abstractNumId w:val="9"/>
  </w:num>
  <w:num w:numId="12">
    <w:abstractNumId w:val="19"/>
  </w:num>
  <w:num w:numId="13">
    <w:abstractNumId w:val="14"/>
  </w:num>
  <w:num w:numId="14">
    <w:abstractNumId w:val="13"/>
  </w:num>
  <w:num w:numId="15">
    <w:abstractNumId w:val="18"/>
  </w:num>
  <w:num w:numId="16">
    <w:abstractNumId w:val="16"/>
  </w:num>
  <w:num w:numId="17">
    <w:abstractNumId w:val="1"/>
  </w:num>
  <w:num w:numId="18">
    <w:abstractNumId w:val="7"/>
  </w:num>
  <w:num w:numId="19">
    <w:abstractNumId w:val="2"/>
  </w:num>
  <w:num w:numId="20">
    <w:abstractNumId w:val="15"/>
  </w:num>
  <w:num w:numId="2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B0"/>
    <w:rsid w:val="00006041"/>
    <w:rsid w:val="0002121F"/>
    <w:rsid w:val="000245E2"/>
    <w:rsid w:val="000247AC"/>
    <w:rsid w:val="00032052"/>
    <w:rsid w:val="0004203C"/>
    <w:rsid w:val="00043D3C"/>
    <w:rsid w:val="0004650A"/>
    <w:rsid w:val="0006121A"/>
    <w:rsid w:val="0007467C"/>
    <w:rsid w:val="00095EF3"/>
    <w:rsid w:val="000A3589"/>
    <w:rsid w:val="000A5073"/>
    <w:rsid w:val="000F3622"/>
    <w:rsid w:val="001040C1"/>
    <w:rsid w:val="001278F4"/>
    <w:rsid w:val="00134B68"/>
    <w:rsid w:val="00140DD9"/>
    <w:rsid w:val="00145201"/>
    <w:rsid w:val="00146CDF"/>
    <w:rsid w:val="001639DB"/>
    <w:rsid w:val="00165273"/>
    <w:rsid w:val="001938D7"/>
    <w:rsid w:val="00193D71"/>
    <w:rsid w:val="00193FCD"/>
    <w:rsid w:val="001A52F7"/>
    <w:rsid w:val="001B50D7"/>
    <w:rsid w:val="001C49B6"/>
    <w:rsid w:val="001C7A1B"/>
    <w:rsid w:val="001D5B97"/>
    <w:rsid w:val="001E0916"/>
    <w:rsid w:val="002018CD"/>
    <w:rsid w:val="0020478A"/>
    <w:rsid w:val="002178F8"/>
    <w:rsid w:val="00231BCB"/>
    <w:rsid w:val="00244C38"/>
    <w:rsid w:val="00262655"/>
    <w:rsid w:val="002774DD"/>
    <w:rsid w:val="0029011D"/>
    <w:rsid w:val="002952B1"/>
    <w:rsid w:val="00297156"/>
    <w:rsid w:val="002C7272"/>
    <w:rsid w:val="002E3F72"/>
    <w:rsid w:val="002F3155"/>
    <w:rsid w:val="003049CE"/>
    <w:rsid w:val="003171E3"/>
    <w:rsid w:val="0034093A"/>
    <w:rsid w:val="00345BE7"/>
    <w:rsid w:val="00346FD9"/>
    <w:rsid w:val="0036110D"/>
    <w:rsid w:val="003941BF"/>
    <w:rsid w:val="003C16A8"/>
    <w:rsid w:val="003D175D"/>
    <w:rsid w:val="003E09FE"/>
    <w:rsid w:val="003F7513"/>
    <w:rsid w:val="00404F27"/>
    <w:rsid w:val="004051A6"/>
    <w:rsid w:val="00406124"/>
    <w:rsid w:val="00416CA4"/>
    <w:rsid w:val="0044381D"/>
    <w:rsid w:val="004472A8"/>
    <w:rsid w:val="00457BB8"/>
    <w:rsid w:val="004606B5"/>
    <w:rsid w:val="004612FC"/>
    <w:rsid w:val="00464435"/>
    <w:rsid w:val="004674D3"/>
    <w:rsid w:val="00467BA7"/>
    <w:rsid w:val="004A44A3"/>
    <w:rsid w:val="004B3E6B"/>
    <w:rsid w:val="004C522A"/>
    <w:rsid w:val="004D30B0"/>
    <w:rsid w:val="004E6619"/>
    <w:rsid w:val="00501AA3"/>
    <w:rsid w:val="00504949"/>
    <w:rsid w:val="00520BD1"/>
    <w:rsid w:val="005222F0"/>
    <w:rsid w:val="0052247F"/>
    <w:rsid w:val="00522902"/>
    <w:rsid w:val="00537FAA"/>
    <w:rsid w:val="0056089B"/>
    <w:rsid w:val="00562D17"/>
    <w:rsid w:val="005657DA"/>
    <w:rsid w:val="00570E3D"/>
    <w:rsid w:val="005816DF"/>
    <w:rsid w:val="00581751"/>
    <w:rsid w:val="005947B7"/>
    <w:rsid w:val="00594AA5"/>
    <w:rsid w:val="005A6786"/>
    <w:rsid w:val="005B2F7C"/>
    <w:rsid w:val="005E0345"/>
    <w:rsid w:val="005F026F"/>
    <w:rsid w:val="005F22EE"/>
    <w:rsid w:val="005F2DDC"/>
    <w:rsid w:val="00610B22"/>
    <w:rsid w:val="0062608D"/>
    <w:rsid w:val="0064353F"/>
    <w:rsid w:val="00662574"/>
    <w:rsid w:val="006B3AB0"/>
    <w:rsid w:val="006C2889"/>
    <w:rsid w:val="006C2987"/>
    <w:rsid w:val="006E0E70"/>
    <w:rsid w:val="006E2892"/>
    <w:rsid w:val="006F57A1"/>
    <w:rsid w:val="006F7147"/>
    <w:rsid w:val="00701A07"/>
    <w:rsid w:val="007205C1"/>
    <w:rsid w:val="0072470B"/>
    <w:rsid w:val="00724E34"/>
    <w:rsid w:val="00727FA2"/>
    <w:rsid w:val="0073784E"/>
    <w:rsid w:val="0074590B"/>
    <w:rsid w:val="0075670E"/>
    <w:rsid w:val="007664D4"/>
    <w:rsid w:val="0079467E"/>
    <w:rsid w:val="00795CD2"/>
    <w:rsid w:val="007B18C1"/>
    <w:rsid w:val="007C2358"/>
    <w:rsid w:val="007C494B"/>
    <w:rsid w:val="007D7E66"/>
    <w:rsid w:val="007F1A30"/>
    <w:rsid w:val="00800F1F"/>
    <w:rsid w:val="00807D47"/>
    <w:rsid w:val="00841876"/>
    <w:rsid w:val="008512AD"/>
    <w:rsid w:val="008517AB"/>
    <w:rsid w:val="008637C5"/>
    <w:rsid w:val="00866A61"/>
    <w:rsid w:val="00876C70"/>
    <w:rsid w:val="0088686C"/>
    <w:rsid w:val="0089616D"/>
    <w:rsid w:val="008A0AE4"/>
    <w:rsid w:val="008B4083"/>
    <w:rsid w:val="008D06C8"/>
    <w:rsid w:val="008E2213"/>
    <w:rsid w:val="00900BBF"/>
    <w:rsid w:val="00923C1B"/>
    <w:rsid w:val="009328E3"/>
    <w:rsid w:val="0097318F"/>
    <w:rsid w:val="009A078D"/>
    <w:rsid w:val="009A2828"/>
    <w:rsid w:val="009C1323"/>
    <w:rsid w:val="009C57F5"/>
    <w:rsid w:val="009F50C1"/>
    <w:rsid w:val="00A00873"/>
    <w:rsid w:val="00A022BF"/>
    <w:rsid w:val="00A12EA3"/>
    <w:rsid w:val="00A216DF"/>
    <w:rsid w:val="00A23E82"/>
    <w:rsid w:val="00A27733"/>
    <w:rsid w:val="00A348F6"/>
    <w:rsid w:val="00A445A8"/>
    <w:rsid w:val="00A469EC"/>
    <w:rsid w:val="00A51517"/>
    <w:rsid w:val="00A51C09"/>
    <w:rsid w:val="00A67A8C"/>
    <w:rsid w:val="00A76100"/>
    <w:rsid w:val="00A93524"/>
    <w:rsid w:val="00A93A99"/>
    <w:rsid w:val="00AA2906"/>
    <w:rsid w:val="00AB0533"/>
    <w:rsid w:val="00AB0B24"/>
    <w:rsid w:val="00AC1181"/>
    <w:rsid w:val="00AC5FEB"/>
    <w:rsid w:val="00AD1BFD"/>
    <w:rsid w:val="00AF5C60"/>
    <w:rsid w:val="00B1366F"/>
    <w:rsid w:val="00B15492"/>
    <w:rsid w:val="00B27D7F"/>
    <w:rsid w:val="00B45F45"/>
    <w:rsid w:val="00B633A6"/>
    <w:rsid w:val="00B677A1"/>
    <w:rsid w:val="00B93FFF"/>
    <w:rsid w:val="00BA6369"/>
    <w:rsid w:val="00BA7AE6"/>
    <w:rsid w:val="00BB17A5"/>
    <w:rsid w:val="00BB6703"/>
    <w:rsid w:val="00BD49A6"/>
    <w:rsid w:val="00BD5D4A"/>
    <w:rsid w:val="00BE3B1E"/>
    <w:rsid w:val="00C10FED"/>
    <w:rsid w:val="00C115DB"/>
    <w:rsid w:val="00C13C24"/>
    <w:rsid w:val="00C22818"/>
    <w:rsid w:val="00C231FB"/>
    <w:rsid w:val="00C3384C"/>
    <w:rsid w:val="00C531D1"/>
    <w:rsid w:val="00C5630A"/>
    <w:rsid w:val="00C725BB"/>
    <w:rsid w:val="00C83647"/>
    <w:rsid w:val="00C84484"/>
    <w:rsid w:val="00C9507B"/>
    <w:rsid w:val="00CA2F40"/>
    <w:rsid w:val="00CA4260"/>
    <w:rsid w:val="00CA574C"/>
    <w:rsid w:val="00CC4202"/>
    <w:rsid w:val="00CD2869"/>
    <w:rsid w:val="00CD2E9B"/>
    <w:rsid w:val="00CD3A04"/>
    <w:rsid w:val="00CE5B04"/>
    <w:rsid w:val="00CF6C65"/>
    <w:rsid w:val="00D03AF8"/>
    <w:rsid w:val="00D12803"/>
    <w:rsid w:val="00D13B73"/>
    <w:rsid w:val="00D34952"/>
    <w:rsid w:val="00D41725"/>
    <w:rsid w:val="00D73FD2"/>
    <w:rsid w:val="00D76E03"/>
    <w:rsid w:val="00D908CA"/>
    <w:rsid w:val="00DA7181"/>
    <w:rsid w:val="00DB5CDF"/>
    <w:rsid w:val="00DD57F0"/>
    <w:rsid w:val="00DE42BB"/>
    <w:rsid w:val="00E07BC3"/>
    <w:rsid w:val="00E22824"/>
    <w:rsid w:val="00E368A7"/>
    <w:rsid w:val="00E42CE7"/>
    <w:rsid w:val="00E4617A"/>
    <w:rsid w:val="00E53B81"/>
    <w:rsid w:val="00E55E16"/>
    <w:rsid w:val="00E60A60"/>
    <w:rsid w:val="00E73A66"/>
    <w:rsid w:val="00E77FC2"/>
    <w:rsid w:val="00E80CB1"/>
    <w:rsid w:val="00E92606"/>
    <w:rsid w:val="00E9285D"/>
    <w:rsid w:val="00EA11AA"/>
    <w:rsid w:val="00EB31B9"/>
    <w:rsid w:val="00ED3EE9"/>
    <w:rsid w:val="00ED4CE2"/>
    <w:rsid w:val="00EE74C5"/>
    <w:rsid w:val="00EF0CCB"/>
    <w:rsid w:val="00F0195D"/>
    <w:rsid w:val="00F06FED"/>
    <w:rsid w:val="00F3265F"/>
    <w:rsid w:val="00F43854"/>
    <w:rsid w:val="00F45E1B"/>
    <w:rsid w:val="00F47AEE"/>
    <w:rsid w:val="00F52290"/>
    <w:rsid w:val="00F5774D"/>
    <w:rsid w:val="00F765B1"/>
    <w:rsid w:val="00F916B0"/>
    <w:rsid w:val="00F9388F"/>
    <w:rsid w:val="00FA6422"/>
    <w:rsid w:val="00FA6AAE"/>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City"/>
  <w:smartTagType w:namespaceuri="urn:schemas-microsoft-com:office:smarttags" w:name="place"/>
  <w:smartTagType w:namespaceuri="urn:schemas-microsoft-com:office:smarttags" w:name="State"/>
  <w:shapeDefaults>
    <o:shapedefaults v:ext="edit" spidmax="1059"/>
    <o:shapelayout v:ext="edit">
      <o:idmap v:ext="edit" data="1"/>
    </o:shapelayout>
  </w:shapeDefaults>
  <w:decimalSymbol w:val="."/>
  <w:listSeparator w:val=","/>
  <w15:docId w15:val="{AE3FC339-D432-4152-BF80-3D3927D6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pPr>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8CA"/>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908CA"/>
    <w:rPr>
      <w:rFonts w:ascii="Courier New" w:hAnsi="Courier New"/>
    </w:rPr>
  </w:style>
  <w:style w:type="paragraph" w:styleId="FootnoteText">
    <w:name w:val="footnote text"/>
    <w:basedOn w:val="Normal"/>
    <w:semiHidden/>
    <w:rsid w:val="00D908CA"/>
  </w:style>
  <w:style w:type="character" w:styleId="FootnoteReference">
    <w:name w:val="footnote reference"/>
    <w:basedOn w:val="DefaultParagraphFont"/>
    <w:semiHidden/>
    <w:rsid w:val="00D908CA"/>
    <w:rPr>
      <w:vertAlign w:val="superscript"/>
    </w:rPr>
  </w:style>
  <w:style w:type="paragraph" w:styleId="Header">
    <w:name w:val="header"/>
    <w:basedOn w:val="Normal"/>
    <w:rsid w:val="00D908CA"/>
    <w:pPr>
      <w:tabs>
        <w:tab w:val="center" w:pos="4320"/>
        <w:tab w:val="right" w:pos="8640"/>
      </w:tabs>
    </w:pPr>
  </w:style>
  <w:style w:type="paragraph" w:styleId="Footer">
    <w:name w:val="footer"/>
    <w:basedOn w:val="Normal"/>
    <w:rsid w:val="00D908CA"/>
    <w:pPr>
      <w:tabs>
        <w:tab w:val="center" w:pos="4320"/>
        <w:tab w:val="right" w:pos="8640"/>
      </w:tabs>
    </w:pPr>
  </w:style>
  <w:style w:type="character" w:styleId="PageNumber">
    <w:name w:val="page number"/>
    <w:basedOn w:val="DefaultParagraphFont"/>
    <w:rsid w:val="00D908CA"/>
  </w:style>
  <w:style w:type="paragraph" w:styleId="DocumentMap">
    <w:name w:val="Document Map"/>
    <w:basedOn w:val="Normal"/>
    <w:semiHidden/>
    <w:rsid w:val="00D908CA"/>
    <w:pPr>
      <w:shd w:val="clear" w:color="auto" w:fill="000080"/>
    </w:pPr>
    <w:rPr>
      <w:rFonts w:ascii="Tahoma" w:hAnsi="Tahoma"/>
    </w:rPr>
  </w:style>
  <w:style w:type="character" w:styleId="Hyperlink">
    <w:name w:val="Hyperlink"/>
    <w:basedOn w:val="DefaultParagraphFont"/>
    <w:rsid w:val="00D908CA"/>
    <w:rPr>
      <w:color w:val="0000FF"/>
      <w:u w:val="single"/>
    </w:rPr>
  </w:style>
  <w:style w:type="character" w:styleId="FollowedHyperlink">
    <w:name w:val="FollowedHyperlink"/>
    <w:basedOn w:val="DefaultParagraphFont"/>
    <w:rsid w:val="00D908CA"/>
    <w:rPr>
      <w:color w:val="800080"/>
      <w:u w:val="single"/>
    </w:rPr>
  </w:style>
  <w:style w:type="paragraph" w:styleId="BalloonText">
    <w:name w:val="Balloon Text"/>
    <w:basedOn w:val="Normal"/>
    <w:semiHidden/>
    <w:rsid w:val="00F52290"/>
    <w:rPr>
      <w:rFonts w:ascii="Tahoma" w:hAnsi="Tahoma" w:cs="Tahoma"/>
      <w:sz w:val="16"/>
      <w:szCs w:val="16"/>
    </w:rPr>
  </w:style>
  <w:style w:type="paragraph" w:styleId="NormalWeb">
    <w:name w:val="Normal (Web)"/>
    <w:basedOn w:val="Normal"/>
    <w:uiPriority w:val="99"/>
    <w:unhideWhenUsed/>
    <w:rsid w:val="00501AA3"/>
    <w:pPr>
      <w:spacing w:before="100" w:beforeAutospacing="1" w:after="100" w:afterAutospacing="1"/>
    </w:pPr>
    <w:rPr>
      <w:sz w:val="24"/>
      <w:szCs w:val="24"/>
      <w:lang w:val="en-US"/>
    </w:rPr>
  </w:style>
  <w:style w:type="character" w:styleId="Strong">
    <w:name w:val="Strong"/>
    <w:basedOn w:val="DefaultParagraphFont"/>
    <w:uiPriority w:val="22"/>
    <w:qFormat/>
    <w:rsid w:val="00501AA3"/>
    <w:rPr>
      <w:b/>
      <w:bCs/>
    </w:rPr>
  </w:style>
  <w:style w:type="paragraph" w:styleId="ListParagraph">
    <w:name w:val="List Paragraph"/>
    <w:basedOn w:val="Normal"/>
    <w:uiPriority w:val="34"/>
    <w:qFormat/>
    <w:rsid w:val="00032052"/>
    <w:pPr>
      <w:ind w:left="720"/>
      <w:contextualSpacing/>
    </w:pPr>
  </w:style>
  <w:style w:type="character" w:customStyle="1" w:styleId="summary">
    <w:name w:val="summary"/>
    <w:basedOn w:val="DefaultParagraphFont"/>
    <w:rsid w:val="003D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52826">
      <w:bodyDiv w:val="1"/>
      <w:marLeft w:val="0"/>
      <w:marRight w:val="0"/>
      <w:marTop w:val="0"/>
      <w:marBottom w:val="0"/>
      <w:divBdr>
        <w:top w:val="none" w:sz="0" w:space="0" w:color="auto"/>
        <w:left w:val="none" w:sz="0" w:space="0" w:color="auto"/>
        <w:bottom w:val="none" w:sz="0" w:space="0" w:color="auto"/>
        <w:right w:val="none" w:sz="0" w:space="0" w:color="auto"/>
      </w:divBdr>
    </w:div>
    <w:div w:id="713886980">
      <w:bodyDiv w:val="1"/>
      <w:marLeft w:val="0"/>
      <w:marRight w:val="0"/>
      <w:marTop w:val="0"/>
      <w:marBottom w:val="0"/>
      <w:divBdr>
        <w:top w:val="none" w:sz="0" w:space="0" w:color="auto"/>
        <w:left w:val="none" w:sz="0" w:space="0" w:color="auto"/>
        <w:bottom w:val="none" w:sz="0" w:space="0" w:color="auto"/>
        <w:right w:val="none" w:sz="0" w:space="0" w:color="auto"/>
      </w:divBdr>
      <w:divsChild>
        <w:div w:id="332806469">
          <w:marLeft w:val="0"/>
          <w:marRight w:val="0"/>
          <w:marTop w:val="0"/>
          <w:marBottom w:val="0"/>
          <w:divBdr>
            <w:top w:val="none" w:sz="0" w:space="0" w:color="auto"/>
            <w:left w:val="none" w:sz="0" w:space="0" w:color="auto"/>
            <w:bottom w:val="none" w:sz="0" w:space="0" w:color="auto"/>
            <w:right w:val="none" w:sz="0" w:space="0" w:color="auto"/>
          </w:divBdr>
          <w:divsChild>
            <w:div w:id="1794594175">
              <w:marLeft w:val="0"/>
              <w:marRight w:val="0"/>
              <w:marTop w:val="0"/>
              <w:marBottom w:val="0"/>
              <w:divBdr>
                <w:top w:val="none" w:sz="0" w:space="0" w:color="auto"/>
                <w:left w:val="none" w:sz="0" w:space="0" w:color="auto"/>
                <w:bottom w:val="none" w:sz="0" w:space="0" w:color="auto"/>
                <w:right w:val="none" w:sz="0" w:space="0" w:color="auto"/>
              </w:divBdr>
              <w:divsChild>
                <w:div w:id="647324712">
                  <w:marLeft w:val="0"/>
                  <w:marRight w:val="0"/>
                  <w:marTop w:val="0"/>
                  <w:marBottom w:val="0"/>
                  <w:divBdr>
                    <w:top w:val="none" w:sz="0" w:space="0" w:color="auto"/>
                    <w:left w:val="none" w:sz="0" w:space="0" w:color="auto"/>
                    <w:bottom w:val="none" w:sz="0" w:space="0" w:color="auto"/>
                    <w:right w:val="none" w:sz="0" w:space="0" w:color="auto"/>
                  </w:divBdr>
                  <w:divsChild>
                    <w:div w:id="2076202308">
                      <w:marLeft w:val="0"/>
                      <w:marRight w:val="0"/>
                      <w:marTop w:val="0"/>
                      <w:marBottom w:val="0"/>
                      <w:divBdr>
                        <w:top w:val="none" w:sz="0" w:space="0" w:color="auto"/>
                        <w:left w:val="none" w:sz="0" w:space="0" w:color="auto"/>
                        <w:bottom w:val="none" w:sz="0" w:space="0" w:color="auto"/>
                        <w:right w:val="none" w:sz="0" w:space="0" w:color="auto"/>
                      </w:divBdr>
                      <w:divsChild>
                        <w:div w:id="11877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972914">
      <w:bodyDiv w:val="1"/>
      <w:marLeft w:val="0"/>
      <w:marRight w:val="0"/>
      <w:marTop w:val="0"/>
      <w:marBottom w:val="0"/>
      <w:divBdr>
        <w:top w:val="none" w:sz="0" w:space="0" w:color="auto"/>
        <w:left w:val="none" w:sz="0" w:space="0" w:color="auto"/>
        <w:bottom w:val="none" w:sz="0" w:space="0" w:color="auto"/>
        <w:right w:val="none" w:sz="0" w:space="0" w:color="auto"/>
      </w:divBdr>
    </w:div>
    <w:div w:id="1186359569">
      <w:bodyDiv w:val="1"/>
      <w:marLeft w:val="0"/>
      <w:marRight w:val="0"/>
      <w:marTop w:val="0"/>
      <w:marBottom w:val="0"/>
      <w:divBdr>
        <w:top w:val="none" w:sz="0" w:space="0" w:color="auto"/>
        <w:left w:val="none" w:sz="0" w:space="0" w:color="auto"/>
        <w:bottom w:val="none" w:sz="0" w:space="0" w:color="auto"/>
        <w:right w:val="none" w:sz="0" w:space="0" w:color="auto"/>
      </w:divBdr>
    </w:div>
    <w:div w:id="18411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nks@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Post Applied :   Chief  Accountant    Fax # 04-861902</vt:lpstr>
    </vt:vector>
  </TitlesOfParts>
  <Company>Dubai Contracting Company LLC</Company>
  <LinksUpToDate>false</LinksUpToDate>
  <CharactersWithSpaces>27641</CharactersWithSpaces>
  <SharedDoc>false</SharedDoc>
  <HLinks>
    <vt:vector size="6" baseType="variant">
      <vt:variant>
        <vt:i4>8126543</vt:i4>
      </vt:variant>
      <vt:variant>
        <vt:i4>0</vt:i4>
      </vt:variant>
      <vt:variant>
        <vt:i4>0</vt:i4>
      </vt:variant>
      <vt:variant>
        <vt:i4>5</vt:i4>
      </vt:variant>
      <vt:variant>
        <vt:lpwstr>mailto:narenks@hotmail.com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Applied :   Chief  Accountant    Fax # 04-861902</dc:title>
  <dc:creator>Narendra Sharma</dc:creator>
  <cp:lastModifiedBy>Narendra Sharma</cp:lastModifiedBy>
  <cp:revision>8</cp:revision>
  <cp:lastPrinted>2016-07-20T08:51:00Z</cp:lastPrinted>
  <dcterms:created xsi:type="dcterms:W3CDTF">2016-07-19T13:37:00Z</dcterms:created>
  <dcterms:modified xsi:type="dcterms:W3CDTF">2016-07-20T10:41:00Z</dcterms:modified>
</cp:coreProperties>
</file>