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A0726" w:rsidRDefault="00CA0726" w:rsidP="00BC67FA">
      <w:pPr>
        <w:pStyle w:val="Header"/>
        <w:tabs>
          <w:tab w:val="clear" w:pos="4320"/>
          <w:tab w:val="clear" w:pos="8640"/>
        </w:tabs>
        <w:jc w:val="both"/>
        <w:rPr>
          <w:sz w:val="20"/>
        </w:rPr>
      </w:pPr>
      <w:r>
        <w:rPr>
          <w:sz w:val="20"/>
        </w:rPr>
        <w:t xml:space="preserve">         </w:t>
      </w:r>
    </w:p>
    <w:p w:rsidR="00CA0726" w:rsidRDefault="00CA0726" w:rsidP="00BC67FA">
      <w:pPr>
        <w:pStyle w:val="Header"/>
        <w:tabs>
          <w:tab w:val="clear" w:pos="4320"/>
          <w:tab w:val="clear" w:pos="8640"/>
        </w:tabs>
        <w:jc w:val="both"/>
        <w:rPr>
          <w:rFonts w:ascii="Verdana" w:hAnsi="Verdana"/>
          <w:sz w:val="20"/>
        </w:rPr>
      </w:pPr>
      <w:r>
        <w:rPr>
          <w:rFonts w:ascii="Verdana" w:hAnsi="Verdana"/>
          <w:sz w:val="20"/>
        </w:rPr>
        <w:t>Respected Sir /Madam,</w:t>
      </w:r>
    </w:p>
    <w:p w:rsidR="00CA0726" w:rsidRDefault="00CA0726" w:rsidP="00BC67FA">
      <w:pPr>
        <w:jc w:val="both"/>
        <w:rPr>
          <w:rFonts w:ascii="Verdana" w:hAnsi="Verdana"/>
          <w:sz w:val="20"/>
        </w:rPr>
      </w:pPr>
    </w:p>
    <w:p w:rsidR="00CA0726" w:rsidRDefault="00CA0726" w:rsidP="00BC67FA">
      <w:pPr>
        <w:pStyle w:val="BodyText"/>
        <w:jc w:val="both"/>
      </w:pPr>
      <w:r>
        <w:t>As Civil engineer and having decided to pursue in the avenues of going for the realization of my career objectives. I enclose herewith my curriculum vitae for your evaluation of my candidature for the subject placement.</w:t>
      </w:r>
    </w:p>
    <w:p w:rsidR="003F1964" w:rsidRDefault="003F1964" w:rsidP="00BC67FA">
      <w:pPr>
        <w:jc w:val="both"/>
        <w:rPr>
          <w:sz w:val="20"/>
        </w:rPr>
      </w:pPr>
    </w:p>
    <w:p w:rsidR="00CA0726" w:rsidRPr="00A35638" w:rsidRDefault="00CA0726" w:rsidP="00BC67FA">
      <w:pPr>
        <w:jc w:val="both"/>
        <w:rPr>
          <w:b/>
          <w:sz w:val="20"/>
        </w:rPr>
      </w:pPr>
      <w:r w:rsidRPr="00A35638">
        <w:rPr>
          <w:b/>
          <w:sz w:val="20"/>
        </w:rPr>
        <w:t>PERSONAL:</w:t>
      </w:r>
    </w:p>
    <w:p w:rsidR="00CA0726" w:rsidRDefault="00CA0726" w:rsidP="00BC67FA">
      <w:pPr>
        <w:jc w:val="both"/>
        <w:rPr>
          <w:b/>
          <w:bCs/>
          <w:color w:val="3366FF"/>
          <w:sz w:val="20"/>
        </w:rPr>
      </w:pPr>
      <w:r>
        <w:rPr>
          <w:sz w:val="20"/>
        </w:rPr>
        <w:t xml:space="preserve">NAME </w:t>
      </w:r>
      <w:r>
        <w:rPr>
          <w:sz w:val="20"/>
        </w:rPr>
        <w:tab/>
      </w:r>
      <w:r>
        <w:rPr>
          <w:sz w:val="20"/>
        </w:rPr>
        <w:tab/>
      </w:r>
      <w:r>
        <w:rPr>
          <w:sz w:val="20"/>
        </w:rPr>
        <w:tab/>
      </w:r>
      <w:r>
        <w:rPr>
          <w:sz w:val="20"/>
        </w:rPr>
        <w:tab/>
        <w:t xml:space="preserve">: </w:t>
      </w:r>
      <w:r>
        <w:rPr>
          <w:rFonts w:ascii="Verdana" w:hAnsi="Verdana"/>
          <w:b/>
          <w:bCs/>
          <w:color w:val="3366FF"/>
          <w:sz w:val="20"/>
        </w:rPr>
        <w:t>MANISH N. GADHIA</w:t>
      </w:r>
    </w:p>
    <w:p w:rsidR="00CA0726" w:rsidRDefault="00CA0726" w:rsidP="00BC67FA">
      <w:pPr>
        <w:jc w:val="both"/>
        <w:rPr>
          <w:sz w:val="20"/>
        </w:rPr>
      </w:pPr>
    </w:p>
    <w:p w:rsidR="00CA0726" w:rsidRDefault="00CA0726" w:rsidP="00BC67FA">
      <w:pPr>
        <w:jc w:val="both"/>
        <w:rPr>
          <w:rFonts w:ascii="Verdana" w:hAnsi="Verdana"/>
          <w:sz w:val="20"/>
          <w:vertAlign w:val="superscript"/>
        </w:rPr>
      </w:pPr>
      <w:r>
        <w:rPr>
          <w:sz w:val="20"/>
        </w:rPr>
        <w:t xml:space="preserve">BIRTH DATE </w:t>
      </w:r>
      <w:r>
        <w:rPr>
          <w:sz w:val="20"/>
        </w:rPr>
        <w:tab/>
      </w:r>
      <w:r>
        <w:rPr>
          <w:sz w:val="20"/>
        </w:rPr>
        <w:tab/>
      </w:r>
      <w:r>
        <w:rPr>
          <w:sz w:val="20"/>
        </w:rPr>
        <w:tab/>
        <w:t>: 27th</w:t>
      </w:r>
      <w:r>
        <w:rPr>
          <w:rFonts w:ascii="Verdana" w:hAnsi="Verdana"/>
          <w:sz w:val="20"/>
        </w:rPr>
        <w:t xml:space="preserve"> April -1969</w:t>
      </w:r>
    </w:p>
    <w:p w:rsidR="00CA0726" w:rsidRDefault="00CA0726" w:rsidP="00BC67FA">
      <w:pPr>
        <w:pStyle w:val="Header"/>
        <w:tabs>
          <w:tab w:val="clear" w:pos="4320"/>
          <w:tab w:val="clear" w:pos="8640"/>
        </w:tabs>
        <w:jc w:val="both"/>
        <w:rPr>
          <w:sz w:val="20"/>
        </w:rPr>
      </w:pPr>
    </w:p>
    <w:p w:rsidR="00CA0726" w:rsidRDefault="00CA0726" w:rsidP="00BC67FA">
      <w:pPr>
        <w:jc w:val="both"/>
        <w:rPr>
          <w:rFonts w:ascii="Verdana" w:eastAsia="Batang" w:hAnsi="Verdana"/>
          <w:sz w:val="20"/>
        </w:rPr>
      </w:pPr>
      <w:r>
        <w:rPr>
          <w:rFonts w:ascii="Verdana" w:hAnsi="Verdana"/>
          <w:sz w:val="20"/>
        </w:rPr>
        <w:t>ADDRESS (Permanent)</w:t>
      </w:r>
      <w:r>
        <w:rPr>
          <w:rFonts w:ascii="Verdana" w:hAnsi="Verdana"/>
          <w:sz w:val="20"/>
        </w:rPr>
        <w:tab/>
        <w:t xml:space="preserve">: </w:t>
      </w:r>
      <w:r>
        <w:rPr>
          <w:rFonts w:ascii="Verdana" w:eastAsia="Batang" w:hAnsi="Verdana"/>
          <w:sz w:val="20"/>
        </w:rPr>
        <w:t xml:space="preserve">16,B, </w:t>
      </w:r>
      <w:proofErr w:type="spellStart"/>
      <w:r>
        <w:rPr>
          <w:rFonts w:ascii="Verdana" w:eastAsia="Batang" w:hAnsi="Verdana"/>
          <w:sz w:val="20"/>
        </w:rPr>
        <w:t>Kamla</w:t>
      </w:r>
      <w:proofErr w:type="spellEnd"/>
      <w:r>
        <w:rPr>
          <w:rFonts w:ascii="Verdana" w:eastAsia="Batang" w:hAnsi="Verdana"/>
          <w:sz w:val="20"/>
        </w:rPr>
        <w:t xml:space="preserve"> Nehru Shopping Centre, </w:t>
      </w:r>
      <w:proofErr w:type="spellStart"/>
      <w:r>
        <w:rPr>
          <w:rFonts w:ascii="Verdana" w:eastAsia="Batang" w:hAnsi="Verdana"/>
          <w:sz w:val="20"/>
        </w:rPr>
        <w:t>N.Subhas</w:t>
      </w:r>
      <w:proofErr w:type="spellEnd"/>
      <w:r>
        <w:rPr>
          <w:rFonts w:ascii="Verdana" w:eastAsia="Batang" w:hAnsi="Verdana"/>
          <w:sz w:val="20"/>
        </w:rPr>
        <w:t xml:space="preserve"> Road,</w:t>
      </w:r>
    </w:p>
    <w:p w:rsidR="00CA0726" w:rsidRDefault="00CA0726" w:rsidP="00BC67FA">
      <w:pPr>
        <w:jc w:val="both"/>
        <w:rPr>
          <w:rFonts w:ascii="Verdana" w:eastAsia="Batang" w:hAnsi="Verdana"/>
          <w:sz w:val="20"/>
        </w:rPr>
      </w:pPr>
      <w:r>
        <w:rPr>
          <w:rFonts w:ascii="Verdana" w:eastAsia="Batang" w:hAnsi="Verdana"/>
        </w:rPr>
        <w:t xml:space="preserve">                                    </w:t>
      </w:r>
      <w:proofErr w:type="spellStart"/>
      <w:r>
        <w:rPr>
          <w:rFonts w:ascii="Verdana" w:eastAsia="Batang" w:hAnsi="Verdana"/>
          <w:sz w:val="20"/>
        </w:rPr>
        <w:t>Mulund</w:t>
      </w:r>
      <w:proofErr w:type="spellEnd"/>
      <w:r>
        <w:rPr>
          <w:rFonts w:ascii="Verdana" w:eastAsia="Batang" w:hAnsi="Verdana"/>
          <w:sz w:val="20"/>
        </w:rPr>
        <w:t xml:space="preserve"> (W), </w:t>
      </w:r>
      <w:r w:rsidRPr="00CF035F">
        <w:rPr>
          <w:rFonts w:ascii="Verdana" w:eastAsia="Batang" w:hAnsi="Verdana"/>
          <w:b/>
          <w:sz w:val="20"/>
        </w:rPr>
        <w:t>Mumbai – 400 080</w:t>
      </w:r>
      <w:r>
        <w:rPr>
          <w:rFonts w:ascii="Verdana" w:eastAsia="Batang" w:hAnsi="Verdana"/>
          <w:sz w:val="20"/>
        </w:rPr>
        <w:t>.</w:t>
      </w:r>
      <w:r w:rsidR="00E02573">
        <w:rPr>
          <w:rFonts w:ascii="Verdana" w:eastAsia="Batang" w:hAnsi="Verdana"/>
          <w:sz w:val="20"/>
        </w:rPr>
        <w:t xml:space="preserve"> </w:t>
      </w:r>
      <w:r>
        <w:rPr>
          <w:rFonts w:ascii="Verdana" w:eastAsia="Batang" w:hAnsi="Verdana"/>
          <w:sz w:val="20"/>
        </w:rPr>
        <w:t>India.</w:t>
      </w:r>
    </w:p>
    <w:p w:rsidR="00CA0726" w:rsidRDefault="00CA0726" w:rsidP="00BC67FA">
      <w:pPr>
        <w:jc w:val="both"/>
        <w:rPr>
          <w:rFonts w:ascii="Verdana" w:hAnsi="Verdana"/>
          <w:sz w:val="20"/>
        </w:rPr>
      </w:pPr>
    </w:p>
    <w:p w:rsidR="00CA0726" w:rsidRDefault="00CA0726" w:rsidP="00BC67FA">
      <w:pPr>
        <w:jc w:val="both"/>
        <w:rPr>
          <w:rFonts w:ascii="Verdana" w:hAnsi="Verdana"/>
          <w:sz w:val="20"/>
        </w:rPr>
      </w:pPr>
      <w:r>
        <w:rPr>
          <w:rFonts w:ascii="Verdana" w:hAnsi="Verdana"/>
          <w:sz w:val="20"/>
        </w:rPr>
        <w:t xml:space="preserve">ADDRESS (Present) </w:t>
      </w:r>
      <w:r>
        <w:rPr>
          <w:rFonts w:ascii="Verdana" w:hAnsi="Verdana"/>
          <w:sz w:val="20"/>
        </w:rPr>
        <w:tab/>
      </w:r>
      <w:r>
        <w:rPr>
          <w:rFonts w:ascii="Verdana" w:hAnsi="Verdana"/>
          <w:sz w:val="20"/>
        </w:rPr>
        <w:tab/>
        <w:t>:</w:t>
      </w:r>
      <w:r w:rsidR="005F6A45">
        <w:rPr>
          <w:rFonts w:ascii="Verdana" w:hAnsi="Verdana"/>
          <w:sz w:val="20"/>
        </w:rPr>
        <w:t xml:space="preserve"> </w:t>
      </w:r>
      <w:r w:rsidR="006B3CEE">
        <w:rPr>
          <w:rFonts w:ascii="Verdana" w:hAnsi="Verdana"/>
          <w:sz w:val="20"/>
        </w:rPr>
        <w:t xml:space="preserve">J-701, Riverside Park-II, Opp. Lane of APMC Market, </w:t>
      </w:r>
      <w:proofErr w:type="spellStart"/>
      <w:r w:rsidR="006B3CEE">
        <w:rPr>
          <w:rFonts w:ascii="Verdana" w:hAnsi="Verdana"/>
          <w:sz w:val="20"/>
        </w:rPr>
        <w:t>Vasna</w:t>
      </w:r>
      <w:proofErr w:type="spellEnd"/>
      <w:r w:rsidR="006B3CEE">
        <w:rPr>
          <w:rFonts w:ascii="Verdana" w:hAnsi="Verdana"/>
          <w:sz w:val="20"/>
        </w:rPr>
        <w:t>,</w:t>
      </w:r>
    </w:p>
    <w:p w:rsidR="00CA0726" w:rsidRDefault="00CA0726" w:rsidP="00BC67FA">
      <w:pPr>
        <w:jc w:val="both"/>
        <w:rPr>
          <w:rFonts w:ascii="Verdana" w:eastAsia="Batang" w:hAnsi="Verdana"/>
          <w:sz w:val="20"/>
        </w:rPr>
      </w:pPr>
      <w:r>
        <w:tab/>
      </w:r>
      <w:r>
        <w:tab/>
      </w:r>
      <w:r>
        <w:tab/>
      </w:r>
      <w:r>
        <w:tab/>
        <w:t xml:space="preserve">  </w:t>
      </w:r>
      <w:r w:rsidR="005F6A45">
        <w:rPr>
          <w:rFonts w:ascii="Verdana" w:hAnsi="Verdana"/>
          <w:sz w:val="20"/>
        </w:rPr>
        <w:t>Ahmedabad</w:t>
      </w:r>
      <w:r>
        <w:rPr>
          <w:rFonts w:ascii="Verdana" w:eastAsia="Batang" w:hAnsi="Verdana"/>
          <w:sz w:val="20"/>
        </w:rPr>
        <w:t xml:space="preserve"> </w:t>
      </w:r>
      <w:r w:rsidR="006B3CEE">
        <w:rPr>
          <w:rFonts w:ascii="Verdana" w:eastAsia="Batang" w:hAnsi="Verdana"/>
          <w:sz w:val="20"/>
        </w:rPr>
        <w:t>– 380007</w:t>
      </w:r>
      <w:r w:rsidR="007E7B89">
        <w:rPr>
          <w:rFonts w:ascii="Verdana" w:eastAsia="Batang" w:hAnsi="Verdana"/>
          <w:sz w:val="20"/>
        </w:rPr>
        <w:t xml:space="preserve">, </w:t>
      </w:r>
      <w:proofErr w:type="spellStart"/>
      <w:r>
        <w:rPr>
          <w:rFonts w:ascii="Verdana" w:eastAsia="Batang" w:hAnsi="Verdana"/>
          <w:sz w:val="20"/>
        </w:rPr>
        <w:t>Gujarat.India</w:t>
      </w:r>
      <w:proofErr w:type="spellEnd"/>
      <w:r>
        <w:rPr>
          <w:rFonts w:ascii="Verdana" w:eastAsia="Batang" w:hAnsi="Verdana"/>
          <w:sz w:val="20"/>
        </w:rPr>
        <w:t>.</w:t>
      </w:r>
    </w:p>
    <w:p w:rsidR="00CA0726" w:rsidRDefault="00CA0726" w:rsidP="00BC67FA">
      <w:pPr>
        <w:pStyle w:val="BodyText"/>
        <w:jc w:val="both"/>
        <w:rPr>
          <w:rFonts w:eastAsia="Batang"/>
        </w:rPr>
      </w:pPr>
      <w:r>
        <w:tab/>
      </w:r>
      <w:r>
        <w:rPr>
          <w:rFonts w:eastAsia="Batang"/>
        </w:rPr>
        <w:t xml:space="preserve">                                                              </w:t>
      </w:r>
    </w:p>
    <w:p w:rsidR="00CA0726" w:rsidRPr="00F47EC3" w:rsidRDefault="005F6A45" w:rsidP="00BC67FA">
      <w:pPr>
        <w:jc w:val="both"/>
        <w:rPr>
          <w:rFonts w:ascii="Verdana" w:hAnsi="Verdana"/>
          <w:b/>
          <w:bCs/>
          <w:color w:val="3366FF"/>
          <w:sz w:val="20"/>
        </w:rPr>
      </w:pPr>
      <w:r>
        <w:rPr>
          <w:sz w:val="20"/>
        </w:rPr>
        <w:t>Email</w:t>
      </w:r>
      <w:r>
        <w:rPr>
          <w:sz w:val="20"/>
        </w:rPr>
        <w:tab/>
      </w:r>
      <w:r>
        <w:rPr>
          <w:sz w:val="20"/>
        </w:rPr>
        <w:tab/>
      </w:r>
      <w:r>
        <w:rPr>
          <w:sz w:val="20"/>
        </w:rPr>
        <w:tab/>
      </w:r>
      <w:r>
        <w:rPr>
          <w:sz w:val="20"/>
        </w:rPr>
        <w:tab/>
        <w:t xml:space="preserve">: </w:t>
      </w:r>
      <w:r w:rsidR="00F47EC3" w:rsidRPr="00F47EC3">
        <w:rPr>
          <w:rFonts w:ascii="Verdana" w:hAnsi="Verdana"/>
          <w:b/>
          <w:bCs/>
          <w:color w:val="3366FF"/>
          <w:sz w:val="20"/>
        </w:rPr>
        <w:t>cadila.manish@gmail.com</w:t>
      </w:r>
    </w:p>
    <w:p w:rsidR="00CA0726" w:rsidRPr="00F47EC3" w:rsidRDefault="00CA0726" w:rsidP="00BC67FA">
      <w:pPr>
        <w:ind w:left="1440" w:hanging="1440"/>
        <w:jc w:val="both"/>
        <w:rPr>
          <w:sz w:val="20"/>
        </w:rPr>
      </w:pPr>
    </w:p>
    <w:p w:rsidR="00CA0726" w:rsidRDefault="00CA0726" w:rsidP="00987B70">
      <w:pPr>
        <w:ind w:left="1440" w:hanging="1440"/>
        <w:jc w:val="both"/>
        <w:rPr>
          <w:rFonts w:ascii="Verdana" w:hAnsi="Verdana"/>
          <w:b/>
          <w:bCs/>
          <w:color w:val="3366FF"/>
          <w:sz w:val="20"/>
        </w:rPr>
      </w:pPr>
      <w:r>
        <w:rPr>
          <w:sz w:val="20"/>
        </w:rPr>
        <w:t>PHONE NO.</w:t>
      </w:r>
      <w:r>
        <w:rPr>
          <w:sz w:val="20"/>
        </w:rPr>
        <w:tab/>
      </w:r>
      <w:r>
        <w:rPr>
          <w:sz w:val="20"/>
        </w:rPr>
        <w:tab/>
      </w:r>
      <w:r>
        <w:rPr>
          <w:sz w:val="20"/>
        </w:rPr>
        <w:tab/>
        <w:t xml:space="preserve">: </w:t>
      </w:r>
      <w:r w:rsidR="003E16E9">
        <w:rPr>
          <w:rFonts w:ascii="Verdana" w:hAnsi="Verdana"/>
          <w:b/>
          <w:bCs/>
          <w:color w:val="3366FF"/>
          <w:sz w:val="20"/>
        </w:rPr>
        <w:t xml:space="preserve">+91 </w:t>
      </w:r>
      <w:r w:rsidR="00F47EC3">
        <w:rPr>
          <w:rFonts w:ascii="Verdana" w:hAnsi="Verdana"/>
          <w:b/>
          <w:bCs/>
          <w:color w:val="3366FF"/>
          <w:sz w:val="20"/>
        </w:rPr>
        <w:t>9712203674</w:t>
      </w:r>
    </w:p>
    <w:p w:rsidR="00987B70" w:rsidRDefault="00987B70" w:rsidP="00987B70">
      <w:pPr>
        <w:ind w:left="1440" w:hanging="1440"/>
        <w:jc w:val="both"/>
        <w:rPr>
          <w:sz w:val="20"/>
        </w:rPr>
      </w:pPr>
    </w:p>
    <w:p w:rsidR="00CA0726" w:rsidRDefault="00CA0726" w:rsidP="00BC67FA">
      <w:pPr>
        <w:jc w:val="both"/>
        <w:rPr>
          <w:rFonts w:ascii="Verdana" w:hAnsi="Verdana"/>
          <w:sz w:val="20"/>
        </w:rPr>
      </w:pPr>
      <w:r>
        <w:rPr>
          <w:sz w:val="20"/>
        </w:rPr>
        <w:t>MARITAL STATUS</w:t>
      </w:r>
      <w:r>
        <w:rPr>
          <w:sz w:val="20"/>
        </w:rPr>
        <w:tab/>
      </w:r>
      <w:r>
        <w:rPr>
          <w:sz w:val="20"/>
        </w:rPr>
        <w:tab/>
        <w:t>: M</w:t>
      </w:r>
      <w:r>
        <w:rPr>
          <w:rFonts w:ascii="Verdana" w:hAnsi="Verdana"/>
          <w:sz w:val="20"/>
        </w:rPr>
        <w:t>arried</w:t>
      </w:r>
    </w:p>
    <w:p w:rsidR="006B3CEE" w:rsidRDefault="006B3CEE" w:rsidP="00BC67FA">
      <w:pPr>
        <w:jc w:val="both"/>
        <w:rPr>
          <w:rFonts w:ascii="Verdana" w:hAnsi="Verdana"/>
          <w:sz w:val="20"/>
        </w:rPr>
      </w:pPr>
    </w:p>
    <w:p w:rsidR="006B3CEE" w:rsidRDefault="006B3CEE" w:rsidP="00BC67FA">
      <w:pPr>
        <w:jc w:val="both"/>
        <w:rPr>
          <w:rFonts w:ascii="Verdana" w:hAnsi="Verdana"/>
          <w:b/>
          <w:bCs/>
          <w:sz w:val="20"/>
        </w:rPr>
      </w:pPr>
      <w:r>
        <w:rPr>
          <w:rFonts w:ascii="Verdana" w:hAnsi="Verdana"/>
          <w:sz w:val="20"/>
        </w:rPr>
        <w:t>TOTAL WORK EXPIERNECE</w:t>
      </w:r>
      <w:r>
        <w:rPr>
          <w:rFonts w:ascii="Verdana" w:hAnsi="Verdana"/>
          <w:sz w:val="20"/>
        </w:rPr>
        <w:tab/>
        <w:t>: 23 Years</w:t>
      </w:r>
    </w:p>
    <w:p w:rsidR="00CA0726" w:rsidRDefault="00CA0726" w:rsidP="00BC67FA">
      <w:pPr>
        <w:jc w:val="both"/>
        <w:rPr>
          <w:rFonts w:ascii="Verdana" w:hAnsi="Verdana"/>
          <w:b/>
          <w:bCs/>
          <w:sz w:val="20"/>
        </w:rPr>
      </w:pPr>
    </w:p>
    <w:p w:rsidR="00CA0726" w:rsidRDefault="00CA0726" w:rsidP="00BC67FA">
      <w:pPr>
        <w:jc w:val="both"/>
        <w:rPr>
          <w:rFonts w:ascii="Verdana" w:hAnsi="Verdana"/>
          <w:sz w:val="20"/>
        </w:rPr>
      </w:pPr>
      <w:r>
        <w:rPr>
          <w:rFonts w:ascii="Verdana" w:hAnsi="Verdana"/>
          <w:b/>
          <w:bCs/>
          <w:sz w:val="20"/>
        </w:rPr>
        <w:t xml:space="preserve">Objective </w:t>
      </w:r>
      <w:r>
        <w:rPr>
          <w:rFonts w:ascii="Verdana" w:hAnsi="Verdana"/>
          <w:b/>
          <w:bCs/>
          <w:sz w:val="20"/>
        </w:rPr>
        <w:tab/>
      </w:r>
      <w:r>
        <w:rPr>
          <w:rFonts w:ascii="Verdana" w:hAnsi="Verdana"/>
          <w:sz w:val="20"/>
        </w:rPr>
        <w:t xml:space="preserve">    </w:t>
      </w:r>
      <w:r>
        <w:rPr>
          <w:sz w:val="20"/>
        </w:rPr>
        <w:tab/>
      </w:r>
      <w:r>
        <w:rPr>
          <w:sz w:val="20"/>
        </w:rPr>
        <w:tab/>
        <w:t xml:space="preserve">: </w:t>
      </w:r>
      <w:r>
        <w:rPr>
          <w:rFonts w:ascii="Verdana" w:hAnsi="Verdana"/>
          <w:sz w:val="20"/>
        </w:rPr>
        <w:t>Having High set Goals &amp; Ambition in my field of</w:t>
      </w:r>
      <w:r w:rsidR="00363E98">
        <w:rPr>
          <w:rFonts w:ascii="Verdana" w:hAnsi="Verdana"/>
          <w:sz w:val="20"/>
        </w:rPr>
        <w:t xml:space="preserve"> w</w:t>
      </w:r>
      <w:r>
        <w:rPr>
          <w:rFonts w:ascii="Verdana" w:hAnsi="Verdana"/>
          <w:sz w:val="20"/>
        </w:rPr>
        <w:t xml:space="preserve">ork and to exhibit the best performance for an organization for higher </w:t>
      </w:r>
      <w:r w:rsidR="00CF035F">
        <w:rPr>
          <w:rFonts w:ascii="Verdana" w:hAnsi="Verdana"/>
          <w:sz w:val="20"/>
        </w:rPr>
        <w:t xml:space="preserve">responsibilities, </w:t>
      </w:r>
      <w:r>
        <w:rPr>
          <w:rFonts w:ascii="Verdana" w:hAnsi="Verdana"/>
          <w:sz w:val="20"/>
        </w:rPr>
        <w:t>intent benefiting my self both for prof</w:t>
      </w:r>
      <w:r w:rsidR="00CF035F">
        <w:rPr>
          <w:rFonts w:ascii="Verdana" w:hAnsi="Verdana"/>
          <w:sz w:val="20"/>
        </w:rPr>
        <w:t xml:space="preserve">essional and personnel career. </w:t>
      </w:r>
    </w:p>
    <w:p w:rsidR="00CA0726" w:rsidRDefault="00CA0726" w:rsidP="00BC67FA">
      <w:pPr>
        <w:jc w:val="both"/>
        <w:rPr>
          <w:sz w:val="20"/>
        </w:rPr>
      </w:pPr>
    </w:p>
    <w:p w:rsidR="00CA0726" w:rsidRDefault="00CA0726" w:rsidP="00BC67FA">
      <w:pPr>
        <w:jc w:val="both"/>
        <w:rPr>
          <w:b/>
          <w:bCs/>
          <w:sz w:val="20"/>
        </w:rPr>
      </w:pPr>
      <w:r>
        <w:rPr>
          <w:b/>
          <w:bCs/>
          <w:sz w:val="20"/>
        </w:rPr>
        <w:t>EDUCATIONAL QUALIFICATION::</w:t>
      </w:r>
    </w:p>
    <w:p w:rsidR="00CA0726" w:rsidRDefault="00CA0726" w:rsidP="00BC67FA">
      <w:pPr>
        <w:jc w:val="both"/>
        <w:rPr>
          <w:rFonts w:ascii="Verdana" w:hAnsi="Verdana"/>
          <w:sz w:val="20"/>
        </w:rPr>
      </w:pPr>
      <w:r>
        <w:rPr>
          <w:rFonts w:ascii="Verdana" w:hAnsi="Verdana"/>
          <w:sz w:val="20"/>
        </w:rPr>
        <w:t xml:space="preserve">Have obtained DIPLOMA IN CIVIL ENGINEERING from </w:t>
      </w:r>
      <w:proofErr w:type="spellStart"/>
      <w:r>
        <w:rPr>
          <w:rFonts w:ascii="Verdana" w:hAnsi="Verdana"/>
          <w:sz w:val="20"/>
        </w:rPr>
        <w:t>ShreeRam</w:t>
      </w:r>
      <w:proofErr w:type="spellEnd"/>
      <w:r>
        <w:rPr>
          <w:rFonts w:ascii="Verdana" w:hAnsi="Verdana"/>
          <w:sz w:val="20"/>
        </w:rPr>
        <w:t xml:space="preserve"> Polytechnic, </w:t>
      </w:r>
      <w:proofErr w:type="spellStart"/>
      <w:r>
        <w:rPr>
          <w:rFonts w:ascii="Verdana" w:hAnsi="Verdana"/>
          <w:sz w:val="20"/>
        </w:rPr>
        <w:t>Navi</w:t>
      </w:r>
      <w:proofErr w:type="spellEnd"/>
      <w:r>
        <w:rPr>
          <w:rFonts w:ascii="Verdana" w:hAnsi="Verdana"/>
          <w:sz w:val="20"/>
        </w:rPr>
        <w:t xml:space="preserve"> Mumbai –</w:t>
      </w:r>
      <w:proofErr w:type="spellStart"/>
      <w:r>
        <w:rPr>
          <w:rFonts w:ascii="Verdana" w:hAnsi="Verdana"/>
          <w:sz w:val="20"/>
        </w:rPr>
        <w:t>Maharastra</w:t>
      </w:r>
      <w:proofErr w:type="spellEnd"/>
      <w:r>
        <w:rPr>
          <w:rFonts w:ascii="Verdana" w:hAnsi="Verdana"/>
          <w:sz w:val="20"/>
        </w:rPr>
        <w:t>, INDIA in 1992.</w:t>
      </w:r>
    </w:p>
    <w:p w:rsidR="00363E98" w:rsidRDefault="00363E98" w:rsidP="00BC67FA">
      <w:pPr>
        <w:pStyle w:val="Heading1"/>
        <w:jc w:val="both"/>
      </w:pPr>
    </w:p>
    <w:p w:rsidR="00CA0726" w:rsidRDefault="00CA0726" w:rsidP="00363E98">
      <w:pPr>
        <w:pStyle w:val="Heading1"/>
        <w:jc w:val="both"/>
      </w:pPr>
      <w:r>
        <w:t>WORK EXPERIENCE: -</w:t>
      </w:r>
    </w:p>
    <w:p w:rsidR="00B9300D" w:rsidRDefault="00B9300D" w:rsidP="00B9300D"/>
    <w:p w:rsidR="00B9300D" w:rsidRDefault="00B9300D" w:rsidP="00B9300D">
      <w:pPr>
        <w:jc w:val="both"/>
        <w:rPr>
          <w:rFonts w:ascii="Verdana" w:hAnsi="Verdana"/>
          <w:b/>
          <w:bCs/>
          <w:sz w:val="20"/>
        </w:rPr>
      </w:pPr>
      <w:r>
        <w:rPr>
          <w:rFonts w:ascii="Verdana" w:hAnsi="Verdana"/>
          <w:b/>
          <w:bCs/>
          <w:sz w:val="20"/>
        </w:rPr>
        <w:t>COMPANY NAME :: Krishna Petrochemicals, Ahmedabad</w:t>
      </w:r>
    </w:p>
    <w:p w:rsidR="00B9300D" w:rsidRDefault="00B9300D" w:rsidP="00B9300D">
      <w:pPr>
        <w:jc w:val="both"/>
        <w:rPr>
          <w:rFonts w:ascii="Verdana" w:hAnsi="Verdana"/>
          <w:b/>
          <w:bCs/>
          <w:sz w:val="20"/>
        </w:rPr>
      </w:pPr>
      <w:r>
        <w:rPr>
          <w:rFonts w:ascii="Verdana" w:hAnsi="Verdana"/>
          <w:b/>
          <w:bCs/>
          <w:sz w:val="20"/>
        </w:rPr>
        <w:t xml:space="preserve">DESIGNATION    :: General Manager </w:t>
      </w:r>
    </w:p>
    <w:p w:rsidR="00B9300D" w:rsidRDefault="00B9300D" w:rsidP="00B9300D">
      <w:pPr>
        <w:pStyle w:val="Heading1"/>
        <w:jc w:val="both"/>
        <w:rPr>
          <w:sz w:val="20"/>
        </w:rPr>
      </w:pPr>
      <w:r>
        <w:rPr>
          <w:sz w:val="20"/>
        </w:rPr>
        <w:t>DURATION          :: June 2018 to June 2020</w:t>
      </w:r>
    </w:p>
    <w:p w:rsidR="00B9300D" w:rsidRDefault="00B9300D" w:rsidP="00B9300D">
      <w:pPr>
        <w:pStyle w:val="Heading2"/>
        <w:jc w:val="both"/>
        <w:rPr>
          <w:color w:val="3366FF"/>
        </w:rPr>
      </w:pPr>
      <w:r>
        <w:rPr>
          <w:color w:val="3366FF"/>
        </w:rPr>
        <w:t xml:space="preserve">PRESENT CTC      :: 6.96 Lac (P.A.) plus incentives </w:t>
      </w:r>
    </w:p>
    <w:p w:rsidR="00B9300D" w:rsidRDefault="00B9300D" w:rsidP="00B9300D">
      <w:pPr>
        <w:jc w:val="both"/>
        <w:rPr>
          <w:rFonts w:ascii="Verdana" w:hAnsi="Verdana"/>
          <w:b/>
          <w:bCs/>
          <w:sz w:val="20"/>
        </w:rPr>
      </w:pPr>
    </w:p>
    <w:p w:rsidR="00B9300D" w:rsidRDefault="00B9300D" w:rsidP="00B9300D">
      <w:pPr>
        <w:pBdr>
          <w:bar w:val="single" w:sz="4" w:color="auto"/>
        </w:pBdr>
        <w:spacing w:line="260" w:lineRule="exact"/>
        <w:ind w:right="-288"/>
        <w:rPr>
          <w:rFonts w:ascii="Tahoma" w:hAnsi="Tahoma" w:cs="Tahoma"/>
          <w:sz w:val="20"/>
        </w:rPr>
      </w:pPr>
      <w:r>
        <w:rPr>
          <w:rFonts w:ascii="Tahoma" w:hAnsi="Tahoma" w:cs="Tahoma"/>
          <w:sz w:val="20"/>
        </w:rPr>
        <w:t xml:space="preserve">     Krishna Petrochemicals has been dealing in</w:t>
      </w:r>
      <w:r w:rsidR="00904E26">
        <w:rPr>
          <w:rFonts w:ascii="Tahoma" w:hAnsi="Tahoma" w:cs="Tahoma"/>
          <w:sz w:val="20"/>
        </w:rPr>
        <w:t xml:space="preserve"> manufacturing &amp; trading of</w:t>
      </w:r>
      <w:r>
        <w:rPr>
          <w:rFonts w:ascii="Tahoma" w:hAnsi="Tahoma" w:cs="Tahoma"/>
          <w:sz w:val="20"/>
        </w:rPr>
        <w:t xml:space="preserve"> Petrochemical</w:t>
      </w:r>
      <w:r w:rsidR="00904E26">
        <w:rPr>
          <w:rFonts w:ascii="Tahoma" w:hAnsi="Tahoma" w:cs="Tahoma"/>
          <w:sz w:val="20"/>
        </w:rPr>
        <w:t>s</w:t>
      </w:r>
      <w:r>
        <w:rPr>
          <w:rFonts w:ascii="Tahoma" w:hAnsi="Tahoma" w:cs="Tahoma"/>
          <w:sz w:val="20"/>
        </w:rPr>
        <w:t xml:space="preserve"> since las 22 years. It has </w:t>
      </w:r>
      <w:r w:rsidR="00904E26">
        <w:rPr>
          <w:rFonts w:ascii="Tahoma" w:hAnsi="Tahoma" w:cs="Tahoma"/>
          <w:sz w:val="20"/>
        </w:rPr>
        <w:t>a</w:t>
      </w:r>
      <w:r>
        <w:rPr>
          <w:rFonts w:ascii="Tahoma" w:hAnsi="Tahoma" w:cs="Tahoma"/>
          <w:sz w:val="20"/>
        </w:rPr>
        <w:t xml:space="preserve"> manufacturing unit situated in Sanand where they blend various products to manufacture fuel oil required for industrial purpose and </w:t>
      </w:r>
      <w:r w:rsidR="00904E26">
        <w:rPr>
          <w:rFonts w:ascii="Tahoma" w:hAnsi="Tahoma" w:cs="Tahoma"/>
          <w:sz w:val="20"/>
        </w:rPr>
        <w:t>hot mix plants.</w:t>
      </w:r>
    </w:p>
    <w:p w:rsidR="00B9300D" w:rsidRDefault="00B9300D" w:rsidP="00B9300D">
      <w:pPr>
        <w:pBdr>
          <w:bar w:val="single" w:sz="4" w:color="auto"/>
        </w:pBdr>
        <w:spacing w:line="260" w:lineRule="exact"/>
        <w:ind w:left="-288" w:right="-288"/>
        <w:rPr>
          <w:rFonts w:ascii="Tahoma" w:hAnsi="Tahoma" w:cs="Tahoma"/>
          <w:b/>
          <w:bCs/>
          <w:sz w:val="20"/>
        </w:rPr>
      </w:pPr>
      <w:r>
        <w:rPr>
          <w:rFonts w:ascii="Tahoma" w:hAnsi="Tahoma" w:cs="Tahoma"/>
          <w:b/>
          <w:bCs/>
          <w:sz w:val="20"/>
        </w:rPr>
        <w:t xml:space="preserve">  </w:t>
      </w:r>
    </w:p>
    <w:p w:rsidR="00B9300D" w:rsidRDefault="00B9300D" w:rsidP="00B9300D">
      <w:pPr>
        <w:pBdr>
          <w:bar w:val="single" w:sz="4" w:color="auto"/>
        </w:pBdr>
        <w:spacing w:line="260" w:lineRule="exact"/>
        <w:ind w:left="-288" w:right="-288"/>
        <w:jc w:val="both"/>
        <w:rPr>
          <w:rFonts w:ascii="Tahoma" w:hAnsi="Tahoma" w:cs="Tahoma"/>
          <w:sz w:val="20"/>
        </w:rPr>
      </w:pPr>
      <w:r>
        <w:rPr>
          <w:rFonts w:ascii="Tahoma" w:hAnsi="Tahoma" w:cs="Tahoma"/>
          <w:b/>
          <w:bCs/>
          <w:sz w:val="20"/>
        </w:rPr>
        <w:t xml:space="preserve">  </w:t>
      </w:r>
      <w:r>
        <w:rPr>
          <w:rFonts w:ascii="Verdana" w:hAnsi="Verdana"/>
          <w:b/>
          <w:bCs/>
          <w:sz w:val="20"/>
        </w:rPr>
        <w:t>JOB PROFILE ::</w:t>
      </w:r>
    </w:p>
    <w:p w:rsidR="00B9300D" w:rsidRDefault="00B9300D" w:rsidP="00B9300D">
      <w:pPr>
        <w:numPr>
          <w:ilvl w:val="0"/>
          <w:numId w:val="2"/>
        </w:numPr>
        <w:spacing w:before="100" w:beforeAutospacing="1" w:after="100" w:afterAutospacing="1"/>
        <w:jc w:val="both"/>
        <w:rPr>
          <w:rFonts w:ascii="Century Gothic" w:hAnsi="Century Gothic"/>
          <w:sz w:val="20"/>
          <w:szCs w:val="20"/>
        </w:rPr>
      </w:pPr>
      <w:r>
        <w:rPr>
          <w:rFonts w:ascii="Century Gothic" w:hAnsi="Century Gothic"/>
          <w:sz w:val="20"/>
          <w:szCs w:val="20"/>
        </w:rPr>
        <w:t>To look after all Imports.</w:t>
      </w:r>
    </w:p>
    <w:p w:rsidR="00B9300D" w:rsidRDefault="00B9300D" w:rsidP="00B9300D">
      <w:pPr>
        <w:numPr>
          <w:ilvl w:val="0"/>
          <w:numId w:val="2"/>
        </w:numPr>
        <w:spacing w:before="100" w:beforeAutospacing="1" w:after="100" w:afterAutospacing="1"/>
        <w:jc w:val="both"/>
        <w:rPr>
          <w:rFonts w:ascii="Century Gothic" w:hAnsi="Century Gothic"/>
          <w:sz w:val="20"/>
          <w:szCs w:val="20"/>
        </w:rPr>
      </w:pPr>
      <w:r>
        <w:rPr>
          <w:rFonts w:ascii="Century Gothic" w:hAnsi="Century Gothic"/>
          <w:sz w:val="20"/>
          <w:szCs w:val="20"/>
        </w:rPr>
        <w:t>To look after the management of entire staff at office as well as the factory.</w:t>
      </w:r>
    </w:p>
    <w:p w:rsidR="00B9300D" w:rsidRDefault="00B9300D" w:rsidP="00B9300D">
      <w:pPr>
        <w:numPr>
          <w:ilvl w:val="0"/>
          <w:numId w:val="2"/>
        </w:numPr>
        <w:spacing w:before="100" w:beforeAutospacing="1" w:after="100" w:afterAutospacing="1"/>
        <w:jc w:val="both"/>
        <w:rPr>
          <w:rFonts w:ascii="Century Gothic" w:hAnsi="Century Gothic"/>
          <w:sz w:val="20"/>
          <w:szCs w:val="20"/>
        </w:rPr>
      </w:pPr>
      <w:r>
        <w:rPr>
          <w:rFonts w:ascii="Century Gothic" w:hAnsi="Century Gothic"/>
          <w:sz w:val="20"/>
          <w:szCs w:val="20"/>
        </w:rPr>
        <w:t>To look after all the HR related activities.</w:t>
      </w:r>
    </w:p>
    <w:p w:rsidR="00B9300D" w:rsidRDefault="00B9300D" w:rsidP="00B9300D">
      <w:pPr>
        <w:numPr>
          <w:ilvl w:val="0"/>
          <w:numId w:val="2"/>
        </w:numPr>
        <w:spacing w:before="100" w:beforeAutospacing="1" w:after="100" w:afterAutospacing="1"/>
        <w:jc w:val="both"/>
        <w:rPr>
          <w:rFonts w:ascii="Century Gothic" w:hAnsi="Century Gothic"/>
          <w:sz w:val="20"/>
          <w:szCs w:val="20"/>
        </w:rPr>
      </w:pPr>
      <w:r>
        <w:rPr>
          <w:rFonts w:ascii="Century Gothic" w:hAnsi="Century Gothic"/>
          <w:sz w:val="20"/>
          <w:szCs w:val="20"/>
        </w:rPr>
        <w:t>To look after the Purchase department, procurement of all the Raw material.</w:t>
      </w:r>
    </w:p>
    <w:p w:rsidR="00904E26" w:rsidRDefault="00904E26" w:rsidP="00B9300D">
      <w:pPr>
        <w:numPr>
          <w:ilvl w:val="0"/>
          <w:numId w:val="2"/>
        </w:numPr>
        <w:spacing w:before="100" w:beforeAutospacing="1" w:after="100" w:afterAutospacing="1"/>
        <w:jc w:val="both"/>
        <w:rPr>
          <w:rFonts w:ascii="Century Gothic" w:hAnsi="Century Gothic"/>
          <w:sz w:val="20"/>
          <w:szCs w:val="20"/>
        </w:rPr>
      </w:pPr>
      <w:r>
        <w:rPr>
          <w:rFonts w:ascii="Century Gothic" w:hAnsi="Century Gothic"/>
          <w:sz w:val="20"/>
          <w:szCs w:val="20"/>
        </w:rPr>
        <w:t>To liaison with all government agencies like Gpcb, Explosive dept., Customs etc.</w:t>
      </w:r>
    </w:p>
    <w:p w:rsidR="00904E26" w:rsidRDefault="00904E26" w:rsidP="00B9300D">
      <w:pPr>
        <w:numPr>
          <w:ilvl w:val="0"/>
          <w:numId w:val="2"/>
        </w:numPr>
        <w:spacing w:before="100" w:beforeAutospacing="1" w:after="100" w:afterAutospacing="1"/>
        <w:jc w:val="both"/>
        <w:rPr>
          <w:rFonts w:ascii="Century Gothic" w:hAnsi="Century Gothic"/>
          <w:sz w:val="20"/>
          <w:szCs w:val="20"/>
        </w:rPr>
      </w:pPr>
      <w:r>
        <w:rPr>
          <w:rFonts w:ascii="Century Gothic" w:hAnsi="Century Gothic"/>
          <w:sz w:val="20"/>
          <w:szCs w:val="20"/>
        </w:rPr>
        <w:t xml:space="preserve">To make the required registration of the company as required like FSSAI, </w:t>
      </w:r>
      <w:proofErr w:type="spellStart"/>
      <w:r>
        <w:rPr>
          <w:rFonts w:ascii="Century Gothic" w:hAnsi="Century Gothic"/>
          <w:sz w:val="20"/>
          <w:szCs w:val="20"/>
        </w:rPr>
        <w:t>Apeda</w:t>
      </w:r>
      <w:proofErr w:type="spellEnd"/>
      <w:r>
        <w:rPr>
          <w:rFonts w:ascii="Century Gothic" w:hAnsi="Century Gothic"/>
          <w:sz w:val="20"/>
          <w:szCs w:val="20"/>
        </w:rPr>
        <w:t xml:space="preserve"> </w:t>
      </w:r>
      <w:proofErr w:type="spellStart"/>
      <w:r>
        <w:rPr>
          <w:rFonts w:ascii="Century Gothic" w:hAnsi="Century Gothic"/>
          <w:sz w:val="20"/>
          <w:szCs w:val="20"/>
        </w:rPr>
        <w:t>etc</w:t>
      </w:r>
      <w:proofErr w:type="spellEnd"/>
      <w:r>
        <w:rPr>
          <w:rFonts w:ascii="Century Gothic" w:hAnsi="Century Gothic"/>
          <w:sz w:val="20"/>
          <w:szCs w:val="20"/>
        </w:rPr>
        <w:t xml:space="preserve"> for their new company created for the purpose of Export of Food products.</w:t>
      </w:r>
    </w:p>
    <w:p w:rsidR="00904E26" w:rsidRDefault="00904E26" w:rsidP="00B9300D">
      <w:pPr>
        <w:numPr>
          <w:ilvl w:val="0"/>
          <w:numId w:val="2"/>
        </w:numPr>
        <w:spacing w:before="100" w:beforeAutospacing="1" w:after="100" w:afterAutospacing="1"/>
        <w:jc w:val="both"/>
        <w:rPr>
          <w:rFonts w:ascii="Century Gothic" w:hAnsi="Century Gothic"/>
          <w:sz w:val="20"/>
          <w:szCs w:val="20"/>
        </w:rPr>
      </w:pPr>
      <w:r>
        <w:rPr>
          <w:rFonts w:ascii="Century Gothic" w:hAnsi="Century Gothic"/>
          <w:sz w:val="20"/>
          <w:szCs w:val="20"/>
        </w:rPr>
        <w:t>To check on various accounts of all the parties related to sales &amp; purchase.</w:t>
      </w:r>
    </w:p>
    <w:p w:rsidR="00904E26" w:rsidRDefault="00904E26" w:rsidP="00B9300D">
      <w:pPr>
        <w:numPr>
          <w:ilvl w:val="0"/>
          <w:numId w:val="2"/>
        </w:numPr>
        <w:spacing w:before="100" w:beforeAutospacing="1" w:after="100" w:afterAutospacing="1"/>
        <w:jc w:val="both"/>
        <w:rPr>
          <w:rFonts w:ascii="Century Gothic" w:hAnsi="Century Gothic"/>
          <w:sz w:val="20"/>
          <w:szCs w:val="20"/>
        </w:rPr>
      </w:pPr>
      <w:r>
        <w:rPr>
          <w:rFonts w:ascii="Century Gothic" w:hAnsi="Century Gothic"/>
          <w:sz w:val="20"/>
          <w:szCs w:val="20"/>
        </w:rPr>
        <w:t>To also check &amp; verify all the bills related to sales &amp; purchase.</w:t>
      </w:r>
    </w:p>
    <w:p w:rsidR="00904E26" w:rsidRDefault="00904E26" w:rsidP="00B9300D">
      <w:pPr>
        <w:numPr>
          <w:ilvl w:val="0"/>
          <w:numId w:val="2"/>
        </w:numPr>
        <w:spacing w:before="100" w:beforeAutospacing="1" w:after="100" w:afterAutospacing="1"/>
        <w:jc w:val="both"/>
        <w:rPr>
          <w:rFonts w:ascii="Century Gothic" w:hAnsi="Century Gothic"/>
          <w:sz w:val="20"/>
          <w:szCs w:val="20"/>
        </w:rPr>
      </w:pPr>
    </w:p>
    <w:p w:rsidR="00473DA7" w:rsidRDefault="00473DA7" w:rsidP="00473DA7">
      <w:pPr>
        <w:jc w:val="both"/>
      </w:pPr>
    </w:p>
    <w:p w:rsidR="00473DA7" w:rsidRDefault="00473DA7" w:rsidP="00473DA7">
      <w:pPr>
        <w:jc w:val="both"/>
        <w:rPr>
          <w:rFonts w:ascii="Verdana" w:hAnsi="Verdana"/>
          <w:b/>
          <w:bCs/>
          <w:sz w:val="20"/>
        </w:rPr>
      </w:pPr>
      <w:r>
        <w:rPr>
          <w:rFonts w:ascii="Verdana" w:hAnsi="Verdana"/>
          <w:b/>
          <w:bCs/>
          <w:sz w:val="20"/>
        </w:rPr>
        <w:t xml:space="preserve">COMPANY NAME :: </w:t>
      </w:r>
      <w:proofErr w:type="spellStart"/>
      <w:r>
        <w:rPr>
          <w:rFonts w:ascii="Verdana" w:hAnsi="Verdana"/>
          <w:b/>
          <w:bCs/>
          <w:sz w:val="20"/>
        </w:rPr>
        <w:t>Cadila</w:t>
      </w:r>
      <w:proofErr w:type="spellEnd"/>
      <w:r>
        <w:rPr>
          <w:rFonts w:ascii="Verdana" w:hAnsi="Verdana"/>
          <w:b/>
          <w:bCs/>
          <w:sz w:val="20"/>
        </w:rPr>
        <w:t xml:space="preserve"> </w:t>
      </w:r>
      <w:r w:rsidR="00F931C1">
        <w:rPr>
          <w:rFonts w:ascii="Verdana" w:hAnsi="Verdana"/>
          <w:b/>
          <w:bCs/>
          <w:sz w:val="20"/>
        </w:rPr>
        <w:t>Pharmaceuticals</w:t>
      </w:r>
      <w:r>
        <w:rPr>
          <w:rFonts w:ascii="Verdana" w:hAnsi="Verdana"/>
          <w:b/>
          <w:bCs/>
          <w:sz w:val="20"/>
        </w:rPr>
        <w:t xml:space="preserve"> Ltd, </w:t>
      </w:r>
      <w:proofErr w:type="spellStart"/>
      <w:r>
        <w:rPr>
          <w:rFonts w:ascii="Verdana" w:hAnsi="Verdana"/>
          <w:b/>
          <w:bCs/>
          <w:sz w:val="20"/>
        </w:rPr>
        <w:t>Dholka</w:t>
      </w:r>
      <w:proofErr w:type="spellEnd"/>
      <w:r>
        <w:rPr>
          <w:rFonts w:ascii="Verdana" w:hAnsi="Verdana"/>
          <w:b/>
          <w:bCs/>
          <w:sz w:val="20"/>
        </w:rPr>
        <w:t>, Ahmedabad</w:t>
      </w:r>
    </w:p>
    <w:p w:rsidR="00473DA7" w:rsidRDefault="005F6A45" w:rsidP="00473DA7">
      <w:pPr>
        <w:jc w:val="both"/>
        <w:rPr>
          <w:rFonts w:ascii="Verdana" w:hAnsi="Verdana"/>
          <w:b/>
          <w:bCs/>
          <w:sz w:val="20"/>
        </w:rPr>
      </w:pPr>
      <w:r>
        <w:rPr>
          <w:rFonts w:ascii="Verdana" w:hAnsi="Verdana"/>
          <w:b/>
          <w:bCs/>
          <w:sz w:val="20"/>
        </w:rPr>
        <w:t xml:space="preserve">DESIGNATION    :: </w:t>
      </w:r>
      <w:r w:rsidR="00385012">
        <w:rPr>
          <w:rFonts w:ascii="Verdana" w:hAnsi="Verdana"/>
          <w:b/>
          <w:bCs/>
          <w:sz w:val="20"/>
        </w:rPr>
        <w:t xml:space="preserve">Sr. </w:t>
      </w:r>
      <w:r w:rsidR="00473DA7">
        <w:rPr>
          <w:rFonts w:ascii="Verdana" w:hAnsi="Verdana"/>
          <w:b/>
          <w:bCs/>
          <w:sz w:val="20"/>
        </w:rPr>
        <w:t>Manager – Intl. Logistics – Supply Chain Management</w:t>
      </w:r>
    </w:p>
    <w:p w:rsidR="00473DA7" w:rsidRDefault="00473DA7" w:rsidP="00473DA7">
      <w:pPr>
        <w:pStyle w:val="Heading1"/>
        <w:jc w:val="both"/>
        <w:rPr>
          <w:sz w:val="20"/>
        </w:rPr>
      </w:pPr>
      <w:r>
        <w:rPr>
          <w:sz w:val="20"/>
        </w:rPr>
        <w:t xml:space="preserve">DURATION          :: </w:t>
      </w:r>
      <w:r w:rsidR="00C03612">
        <w:rPr>
          <w:sz w:val="20"/>
        </w:rPr>
        <w:t>June</w:t>
      </w:r>
      <w:r>
        <w:rPr>
          <w:sz w:val="20"/>
        </w:rPr>
        <w:t xml:space="preserve"> 200</w:t>
      </w:r>
      <w:r w:rsidR="00C03612">
        <w:rPr>
          <w:sz w:val="20"/>
        </w:rPr>
        <w:t>8</w:t>
      </w:r>
      <w:r>
        <w:rPr>
          <w:sz w:val="20"/>
        </w:rPr>
        <w:t xml:space="preserve"> </w:t>
      </w:r>
      <w:r w:rsidR="003E16E9">
        <w:rPr>
          <w:sz w:val="20"/>
        </w:rPr>
        <w:t>to May 2017</w:t>
      </w:r>
    </w:p>
    <w:p w:rsidR="00473DA7" w:rsidRDefault="00473DA7" w:rsidP="00473DA7">
      <w:pPr>
        <w:pStyle w:val="Heading2"/>
        <w:jc w:val="both"/>
        <w:rPr>
          <w:color w:val="3366FF"/>
        </w:rPr>
      </w:pPr>
      <w:r>
        <w:rPr>
          <w:color w:val="3366FF"/>
        </w:rPr>
        <w:t xml:space="preserve">PRESENT CTC      :: </w:t>
      </w:r>
      <w:r w:rsidR="0090636E">
        <w:rPr>
          <w:color w:val="3366FF"/>
        </w:rPr>
        <w:t>12.00</w:t>
      </w:r>
      <w:r>
        <w:rPr>
          <w:color w:val="3366FF"/>
        </w:rPr>
        <w:t xml:space="preserve"> Lac (P.A.)  </w:t>
      </w:r>
    </w:p>
    <w:p w:rsidR="00473DA7" w:rsidRDefault="00473DA7" w:rsidP="00473DA7">
      <w:pPr>
        <w:jc w:val="both"/>
        <w:rPr>
          <w:rFonts w:ascii="Verdana" w:hAnsi="Verdana"/>
          <w:b/>
          <w:bCs/>
          <w:sz w:val="20"/>
        </w:rPr>
      </w:pPr>
    </w:p>
    <w:p w:rsidR="00473DA7" w:rsidRDefault="00473DA7" w:rsidP="00473DA7">
      <w:pPr>
        <w:pBdr>
          <w:bar w:val="single" w:sz="4" w:color="auto"/>
        </w:pBdr>
        <w:spacing w:line="260" w:lineRule="exact"/>
        <w:ind w:right="-288"/>
        <w:rPr>
          <w:rFonts w:ascii="Tahoma" w:hAnsi="Tahoma" w:cs="Tahoma"/>
          <w:sz w:val="20"/>
        </w:rPr>
      </w:pPr>
      <w:r>
        <w:rPr>
          <w:rFonts w:ascii="Tahoma" w:hAnsi="Tahoma" w:cs="Tahoma"/>
          <w:sz w:val="20"/>
        </w:rPr>
        <w:t xml:space="preserve">     </w:t>
      </w:r>
      <w:proofErr w:type="spellStart"/>
      <w:r w:rsidR="00C03612">
        <w:rPr>
          <w:rFonts w:ascii="Tahoma" w:hAnsi="Tahoma" w:cs="Tahoma"/>
          <w:sz w:val="20"/>
        </w:rPr>
        <w:t>Cadila</w:t>
      </w:r>
      <w:proofErr w:type="spellEnd"/>
      <w:r w:rsidR="00C03612">
        <w:rPr>
          <w:rFonts w:ascii="Tahoma" w:hAnsi="Tahoma" w:cs="Tahoma"/>
          <w:sz w:val="20"/>
        </w:rPr>
        <w:t xml:space="preserve"> Pharmaceutical Ltd. is well known Leading Pharma company around the world.  </w:t>
      </w:r>
    </w:p>
    <w:p w:rsidR="00473DA7" w:rsidRDefault="00473DA7" w:rsidP="00473DA7">
      <w:pPr>
        <w:pBdr>
          <w:bar w:val="single" w:sz="4" w:color="auto"/>
        </w:pBdr>
        <w:spacing w:line="260" w:lineRule="exact"/>
        <w:ind w:left="-288" w:right="-288"/>
        <w:rPr>
          <w:rFonts w:ascii="Tahoma" w:hAnsi="Tahoma" w:cs="Tahoma"/>
          <w:b/>
          <w:bCs/>
          <w:sz w:val="20"/>
        </w:rPr>
      </w:pPr>
      <w:r>
        <w:rPr>
          <w:rFonts w:ascii="Tahoma" w:hAnsi="Tahoma" w:cs="Tahoma"/>
          <w:b/>
          <w:bCs/>
          <w:sz w:val="20"/>
        </w:rPr>
        <w:t xml:space="preserve">  </w:t>
      </w:r>
    </w:p>
    <w:p w:rsidR="00473DA7" w:rsidRDefault="00473DA7" w:rsidP="00473DA7">
      <w:pPr>
        <w:pBdr>
          <w:bar w:val="single" w:sz="4" w:color="auto"/>
        </w:pBdr>
        <w:spacing w:line="260" w:lineRule="exact"/>
        <w:ind w:left="-288" w:right="-288"/>
        <w:jc w:val="both"/>
        <w:rPr>
          <w:rFonts w:ascii="Tahoma" w:hAnsi="Tahoma" w:cs="Tahoma"/>
          <w:sz w:val="20"/>
        </w:rPr>
      </w:pPr>
      <w:r>
        <w:rPr>
          <w:rFonts w:ascii="Tahoma" w:hAnsi="Tahoma" w:cs="Tahoma"/>
          <w:b/>
          <w:bCs/>
          <w:sz w:val="20"/>
        </w:rPr>
        <w:t xml:space="preserve">  </w:t>
      </w:r>
      <w:r>
        <w:rPr>
          <w:rFonts w:ascii="Verdana" w:hAnsi="Verdana"/>
          <w:b/>
          <w:bCs/>
          <w:sz w:val="20"/>
        </w:rPr>
        <w:t>JOB PROFILE ::</w:t>
      </w:r>
    </w:p>
    <w:p w:rsidR="00C03612" w:rsidRDefault="00473DA7" w:rsidP="00473DA7">
      <w:pPr>
        <w:numPr>
          <w:ilvl w:val="0"/>
          <w:numId w:val="2"/>
        </w:numPr>
        <w:spacing w:before="100" w:beforeAutospacing="1" w:after="100" w:afterAutospacing="1"/>
        <w:jc w:val="both"/>
        <w:rPr>
          <w:rFonts w:ascii="Century Gothic" w:hAnsi="Century Gothic"/>
          <w:sz w:val="20"/>
          <w:szCs w:val="20"/>
        </w:rPr>
      </w:pPr>
      <w:r>
        <w:rPr>
          <w:rFonts w:ascii="Century Gothic" w:hAnsi="Century Gothic"/>
          <w:sz w:val="20"/>
          <w:szCs w:val="20"/>
        </w:rPr>
        <w:t>To look after</w:t>
      </w:r>
      <w:r w:rsidR="00C03612">
        <w:rPr>
          <w:rFonts w:ascii="Century Gothic" w:hAnsi="Century Gothic"/>
          <w:sz w:val="20"/>
          <w:szCs w:val="20"/>
        </w:rPr>
        <w:t xml:space="preserve"> all operation planning in terms of timely dispatches as volumes are huge.</w:t>
      </w:r>
    </w:p>
    <w:p w:rsidR="00473DA7" w:rsidRDefault="00C03612" w:rsidP="00473DA7">
      <w:pPr>
        <w:numPr>
          <w:ilvl w:val="0"/>
          <w:numId w:val="2"/>
        </w:numPr>
        <w:spacing w:before="100" w:beforeAutospacing="1" w:after="100" w:afterAutospacing="1"/>
        <w:jc w:val="both"/>
        <w:rPr>
          <w:rFonts w:ascii="Century Gothic" w:hAnsi="Century Gothic"/>
          <w:sz w:val="20"/>
          <w:szCs w:val="20"/>
        </w:rPr>
      </w:pPr>
      <w:r>
        <w:rPr>
          <w:rFonts w:ascii="Century Gothic" w:hAnsi="Century Gothic"/>
          <w:sz w:val="20"/>
          <w:szCs w:val="20"/>
        </w:rPr>
        <w:t>To prepare monthly shipment plans f</w:t>
      </w:r>
      <w:r w:rsidR="00B724F0">
        <w:rPr>
          <w:rFonts w:ascii="Century Gothic" w:hAnsi="Century Gothic"/>
          <w:sz w:val="20"/>
          <w:szCs w:val="20"/>
        </w:rPr>
        <w:t>or</w:t>
      </w:r>
      <w:r>
        <w:rPr>
          <w:rFonts w:ascii="Century Gothic" w:hAnsi="Century Gothic"/>
          <w:sz w:val="20"/>
          <w:szCs w:val="20"/>
        </w:rPr>
        <w:t xml:space="preserve"> the order</w:t>
      </w:r>
      <w:r w:rsidR="00B724F0">
        <w:rPr>
          <w:rFonts w:ascii="Century Gothic" w:hAnsi="Century Gothic"/>
          <w:sz w:val="20"/>
          <w:szCs w:val="20"/>
        </w:rPr>
        <w:t xml:space="preserve">s </w:t>
      </w:r>
      <w:r>
        <w:rPr>
          <w:rFonts w:ascii="Century Gothic" w:hAnsi="Century Gothic"/>
          <w:sz w:val="20"/>
          <w:szCs w:val="20"/>
        </w:rPr>
        <w:t>in hand.</w:t>
      </w:r>
    </w:p>
    <w:p w:rsidR="00C03612" w:rsidRDefault="00C03612" w:rsidP="00473DA7">
      <w:pPr>
        <w:numPr>
          <w:ilvl w:val="0"/>
          <w:numId w:val="2"/>
        </w:numPr>
        <w:spacing w:before="100" w:beforeAutospacing="1" w:after="100" w:afterAutospacing="1"/>
        <w:jc w:val="both"/>
        <w:rPr>
          <w:rFonts w:ascii="Century Gothic" w:hAnsi="Century Gothic"/>
          <w:sz w:val="20"/>
          <w:szCs w:val="20"/>
        </w:rPr>
      </w:pPr>
      <w:r>
        <w:rPr>
          <w:rFonts w:ascii="Century Gothic" w:hAnsi="Century Gothic"/>
          <w:sz w:val="20"/>
          <w:szCs w:val="20"/>
        </w:rPr>
        <w:t>To prepare the monthly sales booked report.</w:t>
      </w:r>
    </w:p>
    <w:p w:rsidR="00473DA7" w:rsidRDefault="00473DA7" w:rsidP="00473DA7">
      <w:pPr>
        <w:numPr>
          <w:ilvl w:val="0"/>
          <w:numId w:val="2"/>
        </w:numPr>
        <w:spacing w:before="100" w:beforeAutospacing="1" w:after="100" w:afterAutospacing="1"/>
        <w:jc w:val="both"/>
        <w:rPr>
          <w:rFonts w:ascii="Century Gothic" w:hAnsi="Century Gothic"/>
          <w:sz w:val="20"/>
          <w:szCs w:val="20"/>
        </w:rPr>
      </w:pPr>
      <w:r>
        <w:rPr>
          <w:rFonts w:ascii="Century Gothic" w:hAnsi="Century Gothic"/>
          <w:sz w:val="20"/>
          <w:szCs w:val="20"/>
        </w:rPr>
        <w:t xml:space="preserve">To plan and monitor clearance of all Export &amp; Import consignments to and from respectively from various ports. </w:t>
      </w:r>
    </w:p>
    <w:p w:rsidR="00473DA7" w:rsidRDefault="00473DA7" w:rsidP="00473DA7">
      <w:pPr>
        <w:numPr>
          <w:ilvl w:val="0"/>
          <w:numId w:val="2"/>
        </w:numPr>
        <w:spacing w:before="100" w:beforeAutospacing="1" w:after="100" w:afterAutospacing="1"/>
        <w:jc w:val="both"/>
        <w:rPr>
          <w:rFonts w:ascii="Century Gothic" w:hAnsi="Century Gothic"/>
          <w:sz w:val="20"/>
          <w:szCs w:val="20"/>
        </w:rPr>
      </w:pPr>
      <w:r>
        <w:rPr>
          <w:rFonts w:ascii="Century Gothic" w:hAnsi="Century Gothic"/>
          <w:sz w:val="20"/>
          <w:szCs w:val="20"/>
        </w:rPr>
        <w:t xml:space="preserve"> To monitor preparation of all Export Pre Shipment documents starting with DGR preparation, invoice, packing list etc and circulate the same to the concerned departments for necessary clearance. </w:t>
      </w:r>
    </w:p>
    <w:p w:rsidR="00C03612" w:rsidRDefault="00C03612" w:rsidP="00473DA7">
      <w:pPr>
        <w:numPr>
          <w:ilvl w:val="0"/>
          <w:numId w:val="2"/>
        </w:numPr>
        <w:spacing w:before="100" w:beforeAutospacing="1" w:after="100" w:afterAutospacing="1"/>
        <w:jc w:val="both"/>
        <w:rPr>
          <w:rFonts w:ascii="Century Gothic" w:hAnsi="Century Gothic"/>
          <w:sz w:val="20"/>
          <w:szCs w:val="20"/>
        </w:rPr>
      </w:pPr>
      <w:r>
        <w:rPr>
          <w:rFonts w:ascii="Century Gothic" w:hAnsi="Century Gothic"/>
          <w:sz w:val="20"/>
          <w:szCs w:val="20"/>
        </w:rPr>
        <w:t xml:space="preserve">To prepare various </w:t>
      </w:r>
      <w:r w:rsidR="004119F1">
        <w:rPr>
          <w:rFonts w:ascii="Century Gothic" w:hAnsi="Century Gothic"/>
          <w:sz w:val="20"/>
          <w:szCs w:val="20"/>
        </w:rPr>
        <w:t xml:space="preserve">MIS </w:t>
      </w:r>
      <w:r>
        <w:rPr>
          <w:rFonts w:ascii="Century Gothic" w:hAnsi="Century Gothic"/>
          <w:sz w:val="20"/>
          <w:szCs w:val="20"/>
        </w:rPr>
        <w:t>reports for the management.</w:t>
      </w:r>
    </w:p>
    <w:p w:rsidR="00C03612" w:rsidRDefault="00C03612" w:rsidP="00473DA7">
      <w:pPr>
        <w:numPr>
          <w:ilvl w:val="0"/>
          <w:numId w:val="2"/>
        </w:numPr>
        <w:spacing w:before="100" w:beforeAutospacing="1" w:after="100" w:afterAutospacing="1"/>
        <w:jc w:val="both"/>
        <w:rPr>
          <w:rFonts w:ascii="Century Gothic" w:hAnsi="Century Gothic"/>
          <w:sz w:val="20"/>
          <w:szCs w:val="20"/>
        </w:rPr>
      </w:pPr>
      <w:r>
        <w:rPr>
          <w:rFonts w:ascii="Century Gothic" w:hAnsi="Century Gothic"/>
          <w:sz w:val="20"/>
          <w:szCs w:val="20"/>
        </w:rPr>
        <w:t xml:space="preserve">To liaison with all related agencies keeping </w:t>
      </w:r>
      <w:r w:rsidR="006C5B5B">
        <w:rPr>
          <w:rFonts w:ascii="Century Gothic" w:hAnsi="Century Gothic"/>
          <w:sz w:val="20"/>
          <w:szCs w:val="20"/>
        </w:rPr>
        <w:t>a good PR.</w:t>
      </w:r>
    </w:p>
    <w:p w:rsidR="006C5B5B" w:rsidRDefault="006C5B5B" w:rsidP="00473DA7">
      <w:pPr>
        <w:numPr>
          <w:ilvl w:val="0"/>
          <w:numId w:val="2"/>
        </w:numPr>
        <w:spacing w:before="100" w:beforeAutospacing="1" w:after="100" w:afterAutospacing="1"/>
        <w:jc w:val="both"/>
        <w:rPr>
          <w:rFonts w:ascii="Century Gothic" w:hAnsi="Century Gothic"/>
          <w:sz w:val="20"/>
          <w:szCs w:val="20"/>
        </w:rPr>
      </w:pPr>
      <w:r>
        <w:rPr>
          <w:rFonts w:ascii="Century Gothic" w:hAnsi="Century Gothic"/>
          <w:sz w:val="20"/>
          <w:szCs w:val="20"/>
        </w:rPr>
        <w:t>To review on all SOP’s regularly to obtain better results.</w:t>
      </w:r>
    </w:p>
    <w:p w:rsidR="004119F1" w:rsidRDefault="004119F1" w:rsidP="00473DA7">
      <w:pPr>
        <w:numPr>
          <w:ilvl w:val="0"/>
          <w:numId w:val="2"/>
        </w:numPr>
        <w:spacing w:before="100" w:beforeAutospacing="1" w:after="100" w:afterAutospacing="1"/>
        <w:jc w:val="both"/>
        <w:rPr>
          <w:rFonts w:ascii="Century Gothic" w:hAnsi="Century Gothic"/>
          <w:sz w:val="20"/>
          <w:szCs w:val="20"/>
        </w:rPr>
      </w:pPr>
      <w:r>
        <w:rPr>
          <w:rFonts w:ascii="Century Gothic" w:hAnsi="Century Gothic"/>
          <w:sz w:val="20"/>
          <w:szCs w:val="20"/>
        </w:rPr>
        <w:t>To ensure optimum performance of the department.</w:t>
      </w:r>
    </w:p>
    <w:p w:rsidR="00473DA7" w:rsidRPr="006B3CEE" w:rsidRDefault="00385012" w:rsidP="006B3CEE">
      <w:pPr>
        <w:numPr>
          <w:ilvl w:val="0"/>
          <w:numId w:val="2"/>
        </w:numPr>
        <w:spacing w:before="100" w:beforeAutospacing="1" w:after="100" w:afterAutospacing="1"/>
        <w:jc w:val="both"/>
        <w:rPr>
          <w:rFonts w:ascii="Century Gothic" w:hAnsi="Century Gothic"/>
          <w:sz w:val="20"/>
          <w:szCs w:val="20"/>
        </w:rPr>
      </w:pPr>
      <w:r>
        <w:rPr>
          <w:rFonts w:ascii="Century Gothic" w:hAnsi="Century Gothic"/>
          <w:sz w:val="20"/>
          <w:szCs w:val="20"/>
        </w:rPr>
        <w:t>To work upon the Add on module for Export documentation.</w:t>
      </w:r>
      <w:r w:rsidR="006B3CEE">
        <w:rPr>
          <w:rFonts w:ascii="Century Gothic" w:hAnsi="Century Gothic"/>
          <w:sz w:val="20"/>
          <w:szCs w:val="20"/>
        </w:rPr>
        <w:t xml:space="preserve">                            </w:t>
      </w:r>
      <w:proofErr w:type="spellStart"/>
      <w:r w:rsidR="00473DA7" w:rsidRPr="006B3CEE">
        <w:rPr>
          <w:rFonts w:ascii="Century Gothic" w:hAnsi="Century Gothic"/>
          <w:b/>
          <w:sz w:val="20"/>
          <w:szCs w:val="20"/>
        </w:rPr>
        <w:t>Contd</w:t>
      </w:r>
      <w:proofErr w:type="spellEnd"/>
      <w:r w:rsidR="00473DA7" w:rsidRPr="006B3CEE">
        <w:rPr>
          <w:rFonts w:ascii="Century Gothic" w:hAnsi="Century Gothic"/>
          <w:b/>
          <w:sz w:val="20"/>
          <w:szCs w:val="20"/>
        </w:rPr>
        <w:t>……….</w:t>
      </w:r>
    </w:p>
    <w:p w:rsidR="00473DA7" w:rsidRDefault="00473DA7" w:rsidP="00BC67FA">
      <w:pPr>
        <w:jc w:val="both"/>
        <w:rPr>
          <w:rFonts w:ascii="Verdana" w:hAnsi="Verdana"/>
          <w:b/>
          <w:bCs/>
          <w:sz w:val="20"/>
        </w:rPr>
      </w:pPr>
    </w:p>
    <w:p w:rsidR="006C5B5B" w:rsidRDefault="006C5B5B" w:rsidP="00BC67FA">
      <w:pPr>
        <w:jc w:val="both"/>
        <w:rPr>
          <w:rFonts w:ascii="Verdana" w:hAnsi="Verdana"/>
          <w:b/>
          <w:bCs/>
          <w:sz w:val="20"/>
        </w:rPr>
      </w:pPr>
    </w:p>
    <w:p w:rsidR="00CA0726" w:rsidRDefault="00CA0726" w:rsidP="00BC67FA">
      <w:pPr>
        <w:jc w:val="both"/>
        <w:rPr>
          <w:rFonts w:ascii="Verdana" w:hAnsi="Verdana"/>
          <w:b/>
          <w:bCs/>
          <w:sz w:val="20"/>
        </w:rPr>
      </w:pPr>
      <w:r>
        <w:rPr>
          <w:rFonts w:ascii="Verdana" w:hAnsi="Verdana"/>
          <w:b/>
          <w:bCs/>
          <w:sz w:val="20"/>
        </w:rPr>
        <w:t>COMPANY NAME :: S2m Global Pvt. Ltd.</w:t>
      </w:r>
      <w:r>
        <w:rPr>
          <w:rFonts w:ascii="Tahoma" w:hAnsi="Tahoma" w:cs="Tahoma"/>
          <w:b/>
          <w:bCs/>
          <w:sz w:val="20"/>
        </w:rPr>
        <w:t xml:space="preserve"> </w:t>
      </w:r>
      <w:r>
        <w:rPr>
          <w:rFonts w:ascii="Verdana" w:hAnsi="Verdana"/>
          <w:b/>
          <w:bCs/>
          <w:sz w:val="20"/>
        </w:rPr>
        <w:t xml:space="preserve">-(KANDALA SPECIAL ECONOMIC ZONE ) </w:t>
      </w:r>
    </w:p>
    <w:p w:rsidR="00CA0726" w:rsidRDefault="00CA0726" w:rsidP="00BC67FA">
      <w:pPr>
        <w:jc w:val="both"/>
        <w:rPr>
          <w:rFonts w:ascii="Verdana" w:hAnsi="Verdana"/>
          <w:b/>
          <w:bCs/>
          <w:sz w:val="20"/>
        </w:rPr>
      </w:pPr>
      <w:r>
        <w:rPr>
          <w:rFonts w:ascii="Verdana" w:hAnsi="Verdana"/>
          <w:b/>
          <w:bCs/>
          <w:sz w:val="20"/>
        </w:rPr>
        <w:t>DESIGNATION    :: Manager – Logistics – Export Import</w:t>
      </w:r>
    </w:p>
    <w:p w:rsidR="00CA0726" w:rsidRDefault="00CA0726" w:rsidP="00BC67FA">
      <w:pPr>
        <w:pStyle w:val="Heading1"/>
        <w:jc w:val="both"/>
        <w:rPr>
          <w:sz w:val="20"/>
        </w:rPr>
      </w:pPr>
      <w:r>
        <w:rPr>
          <w:sz w:val="20"/>
        </w:rPr>
        <w:t xml:space="preserve">DURATION          :: Sept. 2005 </w:t>
      </w:r>
      <w:r w:rsidR="00C03612">
        <w:rPr>
          <w:sz w:val="20"/>
        </w:rPr>
        <w:t>to 17.06.2008</w:t>
      </w:r>
    </w:p>
    <w:p w:rsidR="00CA0726" w:rsidRDefault="00CA0726" w:rsidP="00BC67FA">
      <w:pPr>
        <w:jc w:val="both"/>
        <w:rPr>
          <w:rFonts w:ascii="Verdana" w:hAnsi="Verdana"/>
          <w:b/>
          <w:bCs/>
          <w:sz w:val="20"/>
        </w:rPr>
      </w:pPr>
    </w:p>
    <w:p w:rsidR="00CA0726" w:rsidRDefault="00CA0726" w:rsidP="00987B70">
      <w:pPr>
        <w:pBdr>
          <w:bar w:val="single" w:sz="4" w:color="auto"/>
        </w:pBdr>
        <w:spacing w:line="260" w:lineRule="exact"/>
        <w:ind w:left="-288" w:right="-288"/>
        <w:rPr>
          <w:rFonts w:ascii="Tahoma" w:hAnsi="Tahoma" w:cs="Tahoma"/>
          <w:sz w:val="20"/>
        </w:rPr>
      </w:pPr>
      <w:r>
        <w:rPr>
          <w:rFonts w:ascii="Tahoma" w:hAnsi="Tahoma" w:cs="Tahoma"/>
          <w:sz w:val="20"/>
        </w:rPr>
        <w:t xml:space="preserve">     S2m Global </w:t>
      </w:r>
      <w:proofErr w:type="spellStart"/>
      <w:r>
        <w:rPr>
          <w:rFonts w:ascii="Tahoma" w:hAnsi="Tahoma" w:cs="Tahoma"/>
          <w:sz w:val="20"/>
        </w:rPr>
        <w:t>Pvt</w:t>
      </w:r>
      <w:proofErr w:type="spellEnd"/>
      <w:r>
        <w:rPr>
          <w:rFonts w:ascii="Tahoma" w:hAnsi="Tahoma" w:cs="Tahoma"/>
          <w:sz w:val="20"/>
        </w:rPr>
        <w:t xml:space="preserve"> Ltd. (Formally known as Integrity Chemicals &amp; Pharmaceuticals </w:t>
      </w:r>
      <w:proofErr w:type="spellStart"/>
      <w:r>
        <w:rPr>
          <w:rFonts w:ascii="Tahoma" w:hAnsi="Tahoma" w:cs="Tahoma"/>
          <w:sz w:val="20"/>
        </w:rPr>
        <w:t>Pvt</w:t>
      </w:r>
      <w:proofErr w:type="spellEnd"/>
      <w:r>
        <w:rPr>
          <w:rFonts w:ascii="Tahoma" w:hAnsi="Tahoma" w:cs="Tahoma"/>
          <w:sz w:val="20"/>
        </w:rPr>
        <w:t xml:space="preserve"> Ltd.) is a 100% export </w:t>
      </w:r>
    </w:p>
    <w:p w:rsidR="00CA0726" w:rsidRDefault="00CA0726" w:rsidP="00987B70">
      <w:pPr>
        <w:pBdr>
          <w:bar w:val="single" w:sz="4" w:color="auto"/>
        </w:pBdr>
        <w:spacing w:line="260" w:lineRule="exact"/>
        <w:ind w:right="-288"/>
        <w:rPr>
          <w:rFonts w:ascii="Tahoma" w:hAnsi="Tahoma" w:cs="Tahoma"/>
          <w:sz w:val="20"/>
        </w:rPr>
      </w:pPr>
      <w:r>
        <w:rPr>
          <w:rFonts w:ascii="Tahoma" w:hAnsi="Tahoma" w:cs="Tahoma"/>
          <w:sz w:val="20"/>
        </w:rPr>
        <w:t xml:space="preserve">Subsidiary of Dubai based S2M Global </w:t>
      </w:r>
      <w:proofErr w:type="spellStart"/>
      <w:r>
        <w:rPr>
          <w:rFonts w:ascii="Tahoma" w:hAnsi="Tahoma" w:cs="Tahoma"/>
          <w:sz w:val="20"/>
        </w:rPr>
        <w:t>LLC.Group</w:t>
      </w:r>
      <w:proofErr w:type="spellEnd"/>
      <w:r>
        <w:rPr>
          <w:rFonts w:ascii="Tahoma" w:hAnsi="Tahoma" w:cs="Tahoma"/>
          <w:sz w:val="20"/>
        </w:rPr>
        <w:t xml:space="preserve"> is in the  business of perfumes, hair cream, hair oil, and other fast moving FMCG and catering mainly to Central &amp; South America and Europe. Also have good presence in FAR EAST.</w:t>
      </w:r>
    </w:p>
    <w:p w:rsidR="00CA0726" w:rsidRDefault="00CA0726" w:rsidP="00987B70">
      <w:pPr>
        <w:pBdr>
          <w:bar w:val="single" w:sz="4" w:color="auto"/>
        </w:pBdr>
        <w:spacing w:line="260" w:lineRule="exact"/>
        <w:ind w:left="-288" w:right="-288"/>
        <w:rPr>
          <w:rFonts w:ascii="Tahoma" w:hAnsi="Tahoma" w:cs="Tahoma"/>
          <w:b/>
          <w:bCs/>
          <w:sz w:val="20"/>
        </w:rPr>
      </w:pPr>
      <w:r>
        <w:rPr>
          <w:rFonts w:ascii="Tahoma" w:hAnsi="Tahoma" w:cs="Tahoma"/>
          <w:b/>
          <w:bCs/>
          <w:sz w:val="20"/>
        </w:rPr>
        <w:t xml:space="preserve">  </w:t>
      </w:r>
    </w:p>
    <w:p w:rsidR="006C5B5B" w:rsidRDefault="00CA0726" w:rsidP="00BC67FA">
      <w:pPr>
        <w:pBdr>
          <w:bar w:val="single" w:sz="4" w:color="auto"/>
        </w:pBdr>
        <w:spacing w:line="260" w:lineRule="exact"/>
        <w:ind w:left="-288" w:right="-288"/>
        <w:jc w:val="both"/>
        <w:rPr>
          <w:rFonts w:ascii="Tahoma" w:hAnsi="Tahoma" w:cs="Tahoma"/>
          <w:b/>
          <w:bCs/>
          <w:sz w:val="20"/>
        </w:rPr>
      </w:pPr>
      <w:r>
        <w:rPr>
          <w:rFonts w:ascii="Tahoma" w:hAnsi="Tahoma" w:cs="Tahoma"/>
          <w:b/>
          <w:bCs/>
          <w:sz w:val="20"/>
        </w:rPr>
        <w:t xml:space="preserve">  </w:t>
      </w:r>
    </w:p>
    <w:p w:rsidR="00CA0726" w:rsidRDefault="00CA0726" w:rsidP="00BC67FA">
      <w:pPr>
        <w:pBdr>
          <w:bar w:val="single" w:sz="4" w:color="auto"/>
        </w:pBdr>
        <w:spacing w:line="260" w:lineRule="exact"/>
        <w:ind w:left="-288" w:right="-288"/>
        <w:jc w:val="both"/>
        <w:rPr>
          <w:rFonts w:ascii="Tahoma" w:hAnsi="Tahoma" w:cs="Tahoma"/>
          <w:sz w:val="20"/>
        </w:rPr>
      </w:pPr>
      <w:r>
        <w:rPr>
          <w:rFonts w:ascii="Verdana" w:hAnsi="Verdana"/>
          <w:b/>
          <w:bCs/>
          <w:sz w:val="20"/>
        </w:rPr>
        <w:t>JOB PROFILE ::</w:t>
      </w:r>
    </w:p>
    <w:p w:rsidR="00CA0726" w:rsidRDefault="00CA0726" w:rsidP="00BC67FA">
      <w:pPr>
        <w:numPr>
          <w:ilvl w:val="0"/>
          <w:numId w:val="2"/>
        </w:numPr>
        <w:spacing w:before="100" w:beforeAutospacing="1" w:after="100" w:afterAutospacing="1"/>
        <w:jc w:val="both"/>
        <w:rPr>
          <w:rFonts w:ascii="Century Gothic" w:hAnsi="Century Gothic"/>
          <w:sz w:val="20"/>
          <w:szCs w:val="20"/>
        </w:rPr>
      </w:pPr>
      <w:r>
        <w:rPr>
          <w:rFonts w:ascii="Century Gothic" w:hAnsi="Century Gothic"/>
          <w:sz w:val="20"/>
          <w:szCs w:val="20"/>
        </w:rPr>
        <w:t xml:space="preserve">To look after, monitor, plan &amp; execute all Exim &amp; Logistics related issue at </w:t>
      </w:r>
      <w:proofErr w:type="spellStart"/>
      <w:r>
        <w:rPr>
          <w:rFonts w:ascii="Century Gothic" w:hAnsi="Century Gothic"/>
          <w:sz w:val="20"/>
          <w:szCs w:val="20"/>
        </w:rPr>
        <w:t>Kandla</w:t>
      </w:r>
      <w:proofErr w:type="spellEnd"/>
      <w:r>
        <w:rPr>
          <w:rFonts w:ascii="Century Gothic" w:hAnsi="Century Gothic"/>
          <w:sz w:val="20"/>
          <w:szCs w:val="20"/>
        </w:rPr>
        <w:t xml:space="preserve">, </w:t>
      </w:r>
      <w:proofErr w:type="spellStart"/>
      <w:r>
        <w:rPr>
          <w:rFonts w:ascii="Century Gothic" w:hAnsi="Century Gothic"/>
          <w:sz w:val="20"/>
          <w:szCs w:val="20"/>
        </w:rPr>
        <w:t>Mundra</w:t>
      </w:r>
      <w:proofErr w:type="spellEnd"/>
      <w:r>
        <w:rPr>
          <w:rFonts w:ascii="Century Gothic" w:hAnsi="Century Gothic"/>
          <w:sz w:val="20"/>
          <w:szCs w:val="20"/>
        </w:rPr>
        <w:t xml:space="preserve">, </w:t>
      </w:r>
      <w:proofErr w:type="spellStart"/>
      <w:r>
        <w:rPr>
          <w:rFonts w:ascii="Century Gothic" w:hAnsi="Century Gothic"/>
          <w:sz w:val="20"/>
          <w:szCs w:val="20"/>
        </w:rPr>
        <w:t>Pipavav</w:t>
      </w:r>
      <w:proofErr w:type="spellEnd"/>
      <w:r>
        <w:rPr>
          <w:rFonts w:ascii="Century Gothic" w:hAnsi="Century Gothic"/>
          <w:sz w:val="20"/>
          <w:szCs w:val="20"/>
        </w:rPr>
        <w:t xml:space="preserve"> and Ahmedabad. </w:t>
      </w:r>
    </w:p>
    <w:p w:rsidR="00CA0726" w:rsidRDefault="00CA0726" w:rsidP="00BC67FA">
      <w:pPr>
        <w:numPr>
          <w:ilvl w:val="0"/>
          <w:numId w:val="2"/>
        </w:numPr>
        <w:spacing w:before="100" w:beforeAutospacing="1" w:after="100" w:afterAutospacing="1"/>
        <w:jc w:val="both"/>
        <w:rPr>
          <w:rFonts w:ascii="Century Gothic" w:hAnsi="Century Gothic"/>
          <w:sz w:val="20"/>
          <w:szCs w:val="20"/>
        </w:rPr>
      </w:pPr>
      <w:r>
        <w:rPr>
          <w:rFonts w:ascii="Century Gothic" w:hAnsi="Century Gothic"/>
          <w:sz w:val="20"/>
          <w:szCs w:val="20"/>
        </w:rPr>
        <w:t xml:space="preserve">To Co-ordinate with the Dubai and Mumbai office for all Imports &amp; Exports and/or wherever concerned. </w:t>
      </w:r>
    </w:p>
    <w:p w:rsidR="00CA0726" w:rsidRDefault="00CA0726" w:rsidP="00BC67FA">
      <w:pPr>
        <w:numPr>
          <w:ilvl w:val="0"/>
          <w:numId w:val="2"/>
        </w:numPr>
        <w:spacing w:before="100" w:beforeAutospacing="1" w:after="100" w:afterAutospacing="1"/>
        <w:jc w:val="both"/>
        <w:rPr>
          <w:rFonts w:ascii="Century Gothic" w:hAnsi="Century Gothic"/>
          <w:sz w:val="20"/>
          <w:szCs w:val="20"/>
        </w:rPr>
      </w:pPr>
      <w:r>
        <w:rPr>
          <w:rFonts w:ascii="Century Gothic" w:hAnsi="Century Gothic"/>
          <w:sz w:val="20"/>
          <w:szCs w:val="20"/>
        </w:rPr>
        <w:t xml:space="preserve">To plan and monitor clearance of all Export &amp; Import consignments to and from respectively from various ports. </w:t>
      </w:r>
    </w:p>
    <w:p w:rsidR="00CA0726" w:rsidRDefault="00CA0726" w:rsidP="00BC67FA">
      <w:pPr>
        <w:numPr>
          <w:ilvl w:val="0"/>
          <w:numId w:val="2"/>
        </w:numPr>
        <w:spacing w:before="100" w:beforeAutospacing="1" w:after="100" w:afterAutospacing="1"/>
        <w:jc w:val="both"/>
        <w:rPr>
          <w:rFonts w:ascii="Century Gothic" w:hAnsi="Century Gothic"/>
          <w:sz w:val="20"/>
          <w:szCs w:val="20"/>
        </w:rPr>
      </w:pPr>
      <w:r>
        <w:rPr>
          <w:rFonts w:ascii="Century Gothic" w:hAnsi="Century Gothic"/>
          <w:sz w:val="20"/>
          <w:szCs w:val="20"/>
        </w:rPr>
        <w:t xml:space="preserve"> To </w:t>
      </w:r>
      <w:r w:rsidR="00E04CC9">
        <w:rPr>
          <w:rFonts w:ascii="Century Gothic" w:hAnsi="Century Gothic"/>
          <w:sz w:val="20"/>
          <w:szCs w:val="20"/>
        </w:rPr>
        <w:t xml:space="preserve">monitor </w:t>
      </w:r>
      <w:r w:rsidR="00E02573">
        <w:rPr>
          <w:rFonts w:ascii="Century Gothic" w:hAnsi="Century Gothic"/>
          <w:sz w:val="20"/>
          <w:szCs w:val="20"/>
        </w:rPr>
        <w:t>prepar</w:t>
      </w:r>
      <w:r w:rsidR="00E04CC9">
        <w:rPr>
          <w:rFonts w:ascii="Century Gothic" w:hAnsi="Century Gothic"/>
          <w:sz w:val="20"/>
          <w:szCs w:val="20"/>
        </w:rPr>
        <w:t>ation of</w:t>
      </w:r>
      <w:r>
        <w:rPr>
          <w:rFonts w:ascii="Century Gothic" w:hAnsi="Century Gothic"/>
          <w:sz w:val="20"/>
          <w:szCs w:val="20"/>
        </w:rPr>
        <w:t xml:space="preserve"> all Export Pre Shipment documents starting with DGR preparation, invoice, packing list etc and circulate the same to the concerned departments for necessary clearance. </w:t>
      </w:r>
    </w:p>
    <w:p w:rsidR="00CA0726" w:rsidRDefault="00FC5185" w:rsidP="00BC67FA">
      <w:pPr>
        <w:numPr>
          <w:ilvl w:val="0"/>
          <w:numId w:val="2"/>
        </w:numPr>
        <w:spacing w:before="100" w:beforeAutospacing="1" w:after="100" w:afterAutospacing="1"/>
        <w:jc w:val="both"/>
        <w:rPr>
          <w:rFonts w:ascii="Century Gothic" w:hAnsi="Century Gothic"/>
          <w:sz w:val="20"/>
          <w:szCs w:val="20"/>
        </w:rPr>
      </w:pPr>
      <w:r>
        <w:rPr>
          <w:rFonts w:ascii="Century Gothic" w:hAnsi="Century Gothic"/>
          <w:sz w:val="20"/>
          <w:szCs w:val="20"/>
        </w:rPr>
        <w:t xml:space="preserve">To negotiate best freight and transit time with the various shipping lines. </w:t>
      </w:r>
      <w:r w:rsidR="00CA0726">
        <w:rPr>
          <w:rFonts w:ascii="Century Gothic" w:hAnsi="Century Gothic"/>
          <w:sz w:val="20"/>
          <w:szCs w:val="20"/>
        </w:rPr>
        <w:t xml:space="preserve">To monitor the export container movement at respective port till the same are loaded onto the vessel. </w:t>
      </w:r>
    </w:p>
    <w:p w:rsidR="00FC5185" w:rsidRDefault="00CA0726" w:rsidP="00BC67FA">
      <w:pPr>
        <w:numPr>
          <w:ilvl w:val="0"/>
          <w:numId w:val="2"/>
        </w:numPr>
        <w:spacing w:before="100" w:beforeAutospacing="1" w:after="100" w:afterAutospacing="1"/>
        <w:jc w:val="both"/>
        <w:rPr>
          <w:rFonts w:ascii="Century Gothic" w:hAnsi="Century Gothic"/>
          <w:color w:val="000080"/>
          <w:sz w:val="20"/>
          <w:szCs w:val="20"/>
        </w:rPr>
      </w:pPr>
      <w:r>
        <w:rPr>
          <w:rFonts w:ascii="Century Gothic" w:hAnsi="Century Gothic"/>
          <w:sz w:val="20"/>
          <w:szCs w:val="20"/>
        </w:rPr>
        <w:t xml:space="preserve">Tracking of export containers till they reach their respective destinations. Updating all concerned report time to time. </w:t>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p>
    <w:p w:rsidR="00CA0726" w:rsidRDefault="00CA0726" w:rsidP="00BC67FA">
      <w:pPr>
        <w:numPr>
          <w:ilvl w:val="0"/>
          <w:numId w:val="2"/>
        </w:numPr>
        <w:spacing w:before="100" w:beforeAutospacing="1" w:after="100" w:afterAutospacing="1"/>
        <w:jc w:val="both"/>
        <w:rPr>
          <w:rFonts w:ascii="Century Gothic" w:hAnsi="Century Gothic"/>
          <w:sz w:val="20"/>
          <w:szCs w:val="20"/>
        </w:rPr>
      </w:pPr>
      <w:r>
        <w:rPr>
          <w:rFonts w:ascii="Century Gothic" w:hAnsi="Century Gothic"/>
          <w:sz w:val="20"/>
          <w:szCs w:val="20"/>
        </w:rPr>
        <w:t xml:space="preserve">To liaison with various agencies such as CHA, Forwarding Agents, Shipping Line, Custom Authorities, Port Authorities etc at the respective ports. </w:t>
      </w:r>
    </w:p>
    <w:p w:rsidR="00CA0726" w:rsidRDefault="00CA0726" w:rsidP="00BC67FA">
      <w:pPr>
        <w:numPr>
          <w:ilvl w:val="0"/>
          <w:numId w:val="2"/>
        </w:numPr>
        <w:spacing w:before="100" w:beforeAutospacing="1" w:after="100" w:afterAutospacing="1"/>
        <w:jc w:val="both"/>
        <w:rPr>
          <w:rFonts w:ascii="Century Gothic" w:hAnsi="Century Gothic"/>
          <w:sz w:val="20"/>
          <w:szCs w:val="20"/>
        </w:rPr>
      </w:pPr>
      <w:r>
        <w:rPr>
          <w:rFonts w:ascii="Century Gothic" w:hAnsi="Century Gothic"/>
          <w:sz w:val="20"/>
          <w:szCs w:val="20"/>
        </w:rPr>
        <w:t xml:space="preserve">To be continuously updated on the SEZ Rules &amp; Regulation with all Notification being issued time to time and implement the same wherever required. </w:t>
      </w:r>
    </w:p>
    <w:p w:rsidR="00CA0726" w:rsidRDefault="00CA0726" w:rsidP="00BC67FA">
      <w:pPr>
        <w:numPr>
          <w:ilvl w:val="0"/>
          <w:numId w:val="2"/>
        </w:numPr>
        <w:spacing w:before="100" w:beforeAutospacing="1" w:after="100" w:afterAutospacing="1"/>
        <w:jc w:val="both"/>
        <w:rPr>
          <w:rFonts w:ascii="Century Gothic" w:hAnsi="Century Gothic"/>
          <w:sz w:val="20"/>
          <w:szCs w:val="20"/>
        </w:rPr>
      </w:pPr>
      <w:r>
        <w:rPr>
          <w:rFonts w:ascii="Century Gothic" w:hAnsi="Century Gothic"/>
          <w:sz w:val="20"/>
          <w:szCs w:val="20"/>
        </w:rPr>
        <w:lastRenderedPageBreak/>
        <w:t xml:space="preserve">To keep a check on the registers as required to </w:t>
      </w:r>
      <w:r w:rsidR="00C03612">
        <w:rPr>
          <w:rFonts w:ascii="Century Gothic" w:hAnsi="Century Gothic"/>
          <w:sz w:val="20"/>
          <w:szCs w:val="20"/>
        </w:rPr>
        <w:t xml:space="preserve">be </w:t>
      </w:r>
      <w:r>
        <w:rPr>
          <w:rFonts w:ascii="Century Gothic" w:hAnsi="Century Gothic"/>
          <w:sz w:val="20"/>
          <w:szCs w:val="20"/>
        </w:rPr>
        <w:t xml:space="preserve">updated regularly as per the SEZ regulation. </w:t>
      </w:r>
    </w:p>
    <w:p w:rsidR="00CA0726" w:rsidRDefault="00CA0726" w:rsidP="00BC67FA">
      <w:pPr>
        <w:numPr>
          <w:ilvl w:val="0"/>
          <w:numId w:val="2"/>
        </w:numPr>
        <w:spacing w:before="100" w:beforeAutospacing="1" w:after="100" w:afterAutospacing="1"/>
        <w:jc w:val="both"/>
        <w:rPr>
          <w:rFonts w:ascii="Century Gothic" w:hAnsi="Century Gothic"/>
          <w:sz w:val="20"/>
          <w:szCs w:val="20"/>
        </w:rPr>
      </w:pPr>
      <w:r>
        <w:rPr>
          <w:rFonts w:ascii="Century Gothic" w:hAnsi="Century Gothic"/>
          <w:sz w:val="20"/>
          <w:szCs w:val="20"/>
        </w:rPr>
        <w:t xml:space="preserve">To submit the SEZ reports as per the rules laid down by SEZ Authorities. </w:t>
      </w:r>
    </w:p>
    <w:p w:rsidR="00CA0726" w:rsidRDefault="00CA0726" w:rsidP="00BC67FA">
      <w:pPr>
        <w:pStyle w:val="Heading1"/>
        <w:pBdr>
          <w:bar w:val="single" w:sz="4" w:color="auto"/>
        </w:pBdr>
        <w:spacing w:line="260" w:lineRule="exact"/>
        <w:ind w:left="-288" w:right="-288"/>
        <w:jc w:val="both"/>
        <w:rPr>
          <w:rFonts w:cs="Tahoma"/>
        </w:rPr>
      </w:pPr>
    </w:p>
    <w:p w:rsidR="00CA0726" w:rsidRDefault="00CA0726" w:rsidP="00BC67FA">
      <w:pPr>
        <w:pStyle w:val="Heading1"/>
        <w:pBdr>
          <w:bar w:val="single" w:sz="4" w:color="auto"/>
        </w:pBdr>
        <w:spacing w:line="260" w:lineRule="exact"/>
        <w:ind w:left="-288" w:right="-288"/>
        <w:jc w:val="both"/>
        <w:rPr>
          <w:rFonts w:cs="Tahoma"/>
          <w:sz w:val="20"/>
        </w:rPr>
      </w:pPr>
      <w:r>
        <w:rPr>
          <w:rFonts w:cs="Tahoma"/>
          <w:sz w:val="20"/>
        </w:rPr>
        <w:t>SKILLS::</w:t>
      </w:r>
    </w:p>
    <w:p w:rsidR="00CA0726" w:rsidRDefault="00CA0726" w:rsidP="00BC67FA">
      <w:pPr>
        <w:pStyle w:val="BodyText3"/>
        <w:spacing w:line="260" w:lineRule="exact"/>
        <w:ind w:right="-288"/>
        <w:jc w:val="both"/>
        <w:rPr>
          <w:rFonts w:ascii="Verdana" w:hAnsi="Verdana"/>
        </w:rPr>
      </w:pPr>
      <w:r>
        <w:rPr>
          <w:rFonts w:ascii="Verdana" w:hAnsi="Verdana"/>
        </w:rPr>
        <w:t>Generation &amp; deploying momentum over all activities within the department, Co ordination for Logistics, Leading and guiding team &amp; subordinates.</w:t>
      </w:r>
    </w:p>
    <w:p w:rsidR="00CA0726" w:rsidRDefault="00CA0726" w:rsidP="00BC67FA">
      <w:pPr>
        <w:jc w:val="both"/>
        <w:rPr>
          <w:rFonts w:ascii="Verdana" w:hAnsi="Verdana"/>
          <w:b/>
          <w:bCs/>
          <w:sz w:val="20"/>
        </w:rPr>
      </w:pPr>
    </w:p>
    <w:p w:rsidR="00CE60CB" w:rsidRDefault="00CE60CB" w:rsidP="00BC67FA">
      <w:pPr>
        <w:jc w:val="both"/>
        <w:rPr>
          <w:rFonts w:ascii="Verdana" w:hAnsi="Verdana"/>
          <w:b/>
          <w:bCs/>
          <w:sz w:val="20"/>
        </w:rPr>
      </w:pPr>
    </w:p>
    <w:p w:rsidR="00D258F3" w:rsidRDefault="00D258F3" w:rsidP="00D258F3">
      <w:pPr>
        <w:jc w:val="both"/>
        <w:rPr>
          <w:rFonts w:ascii="Verdana" w:hAnsi="Verdana"/>
          <w:b/>
          <w:bCs/>
          <w:sz w:val="20"/>
        </w:rPr>
      </w:pPr>
      <w:r>
        <w:rPr>
          <w:rFonts w:ascii="Verdana" w:hAnsi="Verdana"/>
          <w:b/>
          <w:bCs/>
          <w:sz w:val="20"/>
        </w:rPr>
        <w:t xml:space="preserve">COMPANY NAME :: Seaways Shipping Ltd., </w:t>
      </w:r>
      <w:proofErr w:type="spellStart"/>
      <w:r>
        <w:rPr>
          <w:rFonts w:ascii="Verdana" w:hAnsi="Verdana"/>
          <w:b/>
          <w:bCs/>
          <w:sz w:val="20"/>
        </w:rPr>
        <w:t>Gandhidham</w:t>
      </w:r>
      <w:proofErr w:type="spellEnd"/>
    </w:p>
    <w:p w:rsidR="00D258F3" w:rsidRDefault="00D258F3" w:rsidP="00D258F3">
      <w:pPr>
        <w:jc w:val="both"/>
        <w:rPr>
          <w:rFonts w:ascii="Verdana" w:hAnsi="Verdana"/>
          <w:b/>
          <w:bCs/>
          <w:sz w:val="20"/>
        </w:rPr>
      </w:pPr>
      <w:r>
        <w:rPr>
          <w:rFonts w:ascii="Verdana" w:hAnsi="Verdana"/>
          <w:b/>
          <w:bCs/>
          <w:sz w:val="20"/>
        </w:rPr>
        <w:t>DESIGNATION :: Manager (Operation In-charge)</w:t>
      </w:r>
    </w:p>
    <w:p w:rsidR="00D258F3" w:rsidRDefault="00D258F3" w:rsidP="00D258F3">
      <w:pPr>
        <w:pStyle w:val="Heading1"/>
        <w:jc w:val="both"/>
        <w:rPr>
          <w:sz w:val="20"/>
        </w:rPr>
      </w:pPr>
      <w:r>
        <w:rPr>
          <w:sz w:val="20"/>
        </w:rPr>
        <w:t>DURATION :: September 2003 to August 2005.</w:t>
      </w:r>
    </w:p>
    <w:p w:rsidR="00D258F3" w:rsidRDefault="00D258F3" w:rsidP="00D258F3">
      <w:pPr>
        <w:pStyle w:val="Header"/>
        <w:tabs>
          <w:tab w:val="clear" w:pos="4320"/>
          <w:tab w:val="clear" w:pos="8640"/>
        </w:tabs>
        <w:jc w:val="both"/>
        <w:rPr>
          <w:rFonts w:ascii="Verdana" w:hAnsi="Verdana"/>
          <w:sz w:val="20"/>
        </w:rPr>
      </w:pPr>
    </w:p>
    <w:p w:rsidR="00D258F3" w:rsidRDefault="00D258F3" w:rsidP="00D258F3">
      <w:pPr>
        <w:jc w:val="both"/>
        <w:rPr>
          <w:rFonts w:ascii="Verdana" w:hAnsi="Verdana"/>
          <w:b/>
          <w:bCs/>
          <w:sz w:val="20"/>
        </w:rPr>
      </w:pPr>
      <w:r>
        <w:rPr>
          <w:rFonts w:ascii="Verdana" w:hAnsi="Verdana"/>
          <w:sz w:val="20"/>
        </w:rPr>
        <w:t xml:space="preserve">Seaways Shipping Ltd. is as very well established group of companies with all round services of CHA, Stevedoring, Container Line and Shipping Agency etc with over 28 branches in India. </w:t>
      </w:r>
    </w:p>
    <w:p w:rsidR="00D258F3" w:rsidRDefault="00D258F3" w:rsidP="00D258F3">
      <w:pPr>
        <w:jc w:val="both"/>
        <w:rPr>
          <w:rFonts w:ascii="Verdana" w:hAnsi="Verdana"/>
          <w:b/>
          <w:bCs/>
          <w:sz w:val="20"/>
        </w:rPr>
      </w:pPr>
      <w:r>
        <w:rPr>
          <w:rFonts w:ascii="Verdana" w:hAnsi="Verdana"/>
          <w:b/>
          <w:bCs/>
          <w:sz w:val="20"/>
        </w:rPr>
        <w:t>JOB PROFILE ::</w:t>
      </w:r>
    </w:p>
    <w:p w:rsidR="00D258F3" w:rsidRDefault="00D258F3" w:rsidP="00D258F3">
      <w:pPr>
        <w:jc w:val="both"/>
        <w:rPr>
          <w:rFonts w:ascii="Verdana" w:hAnsi="Verdana"/>
          <w:sz w:val="20"/>
        </w:rPr>
      </w:pPr>
      <w:r>
        <w:rPr>
          <w:rFonts w:ascii="Verdana" w:hAnsi="Verdana"/>
          <w:sz w:val="20"/>
        </w:rPr>
        <w:t xml:space="preserve">As the Manager (Operation In-charge), the major responsibility was to plan &amp; ensure the execution within given time frame, the different activities of utility, Planning and scheduling the activities of execution, implementation &amp; clearance of Export Import consignments. To also manage all the Custom related activity to initiate faster clearance of the consignments. To plan, execute and monitor the Stevedoring activities and also manage the warehousing movements along with day to day stock </w:t>
      </w:r>
      <w:proofErr w:type="spellStart"/>
      <w:r>
        <w:rPr>
          <w:rFonts w:ascii="Verdana" w:hAnsi="Verdana"/>
          <w:sz w:val="20"/>
        </w:rPr>
        <w:t>updation</w:t>
      </w:r>
      <w:proofErr w:type="spellEnd"/>
      <w:r>
        <w:rPr>
          <w:rFonts w:ascii="Verdana" w:hAnsi="Verdana"/>
          <w:sz w:val="20"/>
        </w:rPr>
        <w:t>.</w:t>
      </w:r>
    </w:p>
    <w:p w:rsidR="00D258F3" w:rsidRDefault="00D258F3" w:rsidP="00BC67FA">
      <w:pPr>
        <w:jc w:val="both"/>
        <w:rPr>
          <w:rFonts w:ascii="Verdana" w:hAnsi="Verdana"/>
          <w:b/>
          <w:bCs/>
          <w:sz w:val="20"/>
        </w:rPr>
      </w:pPr>
    </w:p>
    <w:p w:rsidR="00D258F3" w:rsidRDefault="00D258F3" w:rsidP="00BC67FA">
      <w:pPr>
        <w:jc w:val="both"/>
        <w:rPr>
          <w:rFonts w:ascii="Verdana" w:hAnsi="Verdana"/>
          <w:b/>
          <w:bCs/>
          <w:sz w:val="20"/>
        </w:rPr>
      </w:pPr>
    </w:p>
    <w:p w:rsidR="00D258F3" w:rsidRDefault="00D258F3" w:rsidP="00BC67FA">
      <w:pPr>
        <w:jc w:val="both"/>
        <w:rPr>
          <w:rFonts w:ascii="Verdana" w:hAnsi="Verdana"/>
          <w:b/>
          <w:bCs/>
          <w:sz w:val="20"/>
        </w:rPr>
      </w:pPr>
    </w:p>
    <w:p w:rsidR="00D258F3" w:rsidRDefault="00D258F3" w:rsidP="00BC67FA">
      <w:pPr>
        <w:jc w:val="both"/>
        <w:rPr>
          <w:rFonts w:ascii="Verdana" w:hAnsi="Verdana"/>
          <w:b/>
          <w:bCs/>
          <w:sz w:val="20"/>
        </w:rPr>
      </w:pPr>
    </w:p>
    <w:p w:rsidR="00D258F3" w:rsidRDefault="00D258F3" w:rsidP="00D258F3">
      <w:pPr>
        <w:ind w:left="7920" w:firstLine="720"/>
        <w:jc w:val="both"/>
        <w:rPr>
          <w:rFonts w:ascii="Verdana" w:hAnsi="Verdana"/>
          <w:b/>
          <w:bCs/>
          <w:sz w:val="20"/>
        </w:rPr>
      </w:pPr>
      <w:proofErr w:type="spellStart"/>
      <w:r>
        <w:rPr>
          <w:rFonts w:ascii="Verdana" w:hAnsi="Verdana"/>
          <w:b/>
          <w:bCs/>
          <w:sz w:val="20"/>
        </w:rPr>
        <w:t>Contd</w:t>
      </w:r>
      <w:proofErr w:type="spellEnd"/>
      <w:r>
        <w:rPr>
          <w:rFonts w:ascii="Verdana" w:hAnsi="Verdana"/>
          <w:b/>
          <w:bCs/>
          <w:sz w:val="20"/>
        </w:rPr>
        <w:t>……</w:t>
      </w:r>
    </w:p>
    <w:p w:rsidR="00D258F3" w:rsidRDefault="00D258F3" w:rsidP="00BC67FA">
      <w:pPr>
        <w:jc w:val="both"/>
        <w:rPr>
          <w:rFonts w:ascii="Verdana" w:hAnsi="Verdana"/>
          <w:b/>
          <w:bCs/>
          <w:sz w:val="20"/>
        </w:rPr>
      </w:pPr>
    </w:p>
    <w:p w:rsidR="00FC5185" w:rsidRDefault="00FC5185" w:rsidP="00BC67FA">
      <w:pPr>
        <w:jc w:val="both"/>
        <w:rPr>
          <w:rFonts w:ascii="Verdana" w:hAnsi="Verdana"/>
          <w:b/>
          <w:bCs/>
          <w:sz w:val="20"/>
        </w:rPr>
      </w:pPr>
      <w:r>
        <w:rPr>
          <w:rFonts w:ascii="Verdana" w:hAnsi="Verdana"/>
          <w:b/>
          <w:bCs/>
          <w:sz w:val="20"/>
        </w:rPr>
        <w:t xml:space="preserve">COMPANY NAME :: </w:t>
      </w:r>
      <w:proofErr w:type="spellStart"/>
      <w:r>
        <w:rPr>
          <w:rFonts w:ascii="Verdana" w:hAnsi="Verdana"/>
          <w:b/>
          <w:bCs/>
          <w:sz w:val="20"/>
        </w:rPr>
        <w:t>Bheda</w:t>
      </w:r>
      <w:proofErr w:type="spellEnd"/>
      <w:r>
        <w:rPr>
          <w:rFonts w:ascii="Verdana" w:hAnsi="Verdana"/>
          <w:b/>
          <w:bCs/>
          <w:sz w:val="20"/>
        </w:rPr>
        <w:t xml:space="preserve"> Group of Companies</w:t>
      </w:r>
    </w:p>
    <w:p w:rsidR="00FC5185" w:rsidRDefault="00FC5185" w:rsidP="00BC67FA">
      <w:pPr>
        <w:jc w:val="both"/>
        <w:rPr>
          <w:rFonts w:ascii="Verdana" w:hAnsi="Verdana"/>
          <w:b/>
          <w:bCs/>
          <w:sz w:val="20"/>
        </w:rPr>
      </w:pPr>
      <w:r>
        <w:rPr>
          <w:rFonts w:ascii="Verdana" w:hAnsi="Verdana"/>
          <w:b/>
          <w:bCs/>
          <w:sz w:val="20"/>
        </w:rPr>
        <w:t>DESIGNATION ::  Manager</w:t>
      </w:r>
    </w:p>
    <w:p w:rsidR="00FC5185" w:rsidRDefault="00FC5185" w:rsidP="00BC67FA">
      <w:pPr>
        <w:pStyle w:val="Heading1"/>
        <w:jc w:val="both"/>
        <w:rPr>
          <w:sz w:val="20"/>
        </w:rPr>
      </w:pPr>
      <w:r>
        <w:rPr>
          <w:sz w:val="20"/>
        </w:rPr>
        <w:t>DURATION :: September 2002 to August 2003.</w:t>
      </w:r>
    </w:p>
    <w:p w:rsidR="00FC5185" w:rsidRDefault="00FC5185" w:rsidP="00BC67FA">
      <w:pPr>
        <w:pStyle w:val="Header"/>
        <w:tabs>
          <w:tab w:val="clear" w:pos="4320"/>
          <w:tab w:val="clear" w:pos="8640"/>
        </w:tabs>
        <w:jc w:val="both"/>
        <w:rPr>
          <w:rFonts w:ascii="Verdana" w:hAnsi="Verdana"/>
          <w:sz w:val="20"/>
        </w:rPr>
      </w:pPr>
    </w:p>
    <w:p w:rsidR="00FC5185" w:rsidRDefault="00FC5185" w:rsidP="00BC67FA">
      <w:pPr>
        <w:jc w:val="both"/>
        <w:rPr>
          <w:rFonts w:ascii="Verdana" w:hAnsi="Verdana"/>
          <w:b/>
          <w:bCs/>
          <w:sz w:val="20"/>
        </w:rPr>
      </w:pPr>
      <w:proofErr w:type="spellStart"/>
      <w:r>
        <w:rPr>
          <w:rFonts w:ascii="Verdana" w:hAnsi="Verdana"/>
          <w:sz w:val="20"/>
        </w:rPr>
        <w:t>Bheda</w:t>
      </w:r>
      <w:proofErr w:type="spellEnd"/>
      <w:r>
        <w:rPr>
          <w:rFonts w:ascii="Verdana" w:hAnsi="Verdana"/>
          <w:sz w:val="20"/>
        </w:rPr>
        <w:t xml:space="preserve"> Group of Companies is as very well reputed group of companies which imports pulses</w:t>
      </w:r>
      <w:r w:rsidR="00BC67FA">
        <w:rPr>
          <w:rFonts w:ascii="Verdana" w:hAnsi="Verdana"/>
          <w:sz w:val="20"/>
        </w:rPr>
        <w:t xml:space="preserve"> in bulk</w:t>
      </w:r>
      <w:r>
        <w:rPr>
          <w:rFonts w:ascii="Verdana" w:hAnsi="Verdana"/>
          <w:sz w:val="20"/>
        </w:rPr>
        <w:t>, exports various agro products</w:t>
      </w:r>
      <w:r w:rsidR="00BC67FA">
        <w:rPr>
          <w:rFonts w:ascii="Verdana" w:hAnsi="Verdana"/>
          <w:sz w:val="20"/>
        </w:rPr>
        <w:t xml:space="preserve"> to the tune of around 900 </w:t>
      </w:r>
      <w:proofErr w:type="spellStart"/>
      <w:r w:rsidR="00BC67FA">
        <w:rPr>
          <w:rFonts w:ascii="Verdana" w:hAnsi="Verdana"/>
          <w:sz w:val="20"/>
        </w:rPr>
        <w:t>teus</w:t>
      </w:r>
      <w:proofErr w:type="spellEnd"/>
      <w:r>
        <w:rPr>
          <w:rFonts w:ascii="Verdana" w:hAnsi="Verdana"/>
          <w:sz w:val="20"/>
        </w:rPr>
        <w:t xml:space="preserve"> and also had an oil storage terminal at </w:t>
      </w:r>
      <w:proofErr w:type="spellStart"/>
      <w:r>
        <w:rPr>
          <w:rFonts w:ascii="Verdana" w:hAnsi="Verdana"/>
          <w:sz w:val="20"/>
        </w:rPr>
        <w:t>Kandla</w:t>
      </w:r>
      <w:proofErr w:type="spellEnd"/>
      <w:r>
        <w:rPr>
          <w:rFonts w:ascii="Verdana" w:hAnsi="Verdana"/>
          <w:sz w:val="20"/>
        </w:rPr>
        <w:t xml:space="preserve">. </w:t>
      </w:r>
    </w:p>
    <w:p w:rsidR="003F1964" w:rsidRDefault="003F1964" w:rsidP="00BC67FA">
      <w:pPr>
        <w:jc w:val="both"/>
        <w:rPr>
          <w:rFonts w:ascii="Verdana" w:hAnsi="Verdana"/>
          <w:b/>
          <w:bCs/>
          <w:sz w:val="20"/>
        </w:rPr>
      </w:pPr>
    </w:p>
    <w:p w:rsidR="00FC5185" w:rsidRDefault="00FC5185" w:rsidP="00BC67FA">
      <w:pPr>
        <w:jc w:val="both"/>
        <w:rPr>
          <w:rFonts w:ascii="Verdana" w:hAnsi="Verdana"/>
          <w:b/>
          <w:bCs/>
          <w:sz w:val="20"/>
        </w:rPr>
      </w:pPr>
      <w:r>
        <w:rPr>
          <w:rFonts w:ascii="Verdana" w:hAnsi="Verdana"/>
          <w:b/>
          <w:bCs/>
          <w:sz w:val="20"/>
        </w:rPr>
        <w:t>JOB PROFILE ::</w:t>
      </w:r>
    </w:p>
    <w:p w:rsidR="00FC5185" w:rsidRDefault="00FC5185" w:rsidP="00BC67FA">
      <w:pPr>
        <w:jc w:val="both"/>
        <w:rPr>
          <w:rFonts w:ascii="Verdana" w:hAnsi="Verdana"/>
          <w:sz w:val="20"/>
        </w:rPr>
      </w:pPr>
      <w:r>
        <w:rPr>
          <w:rFonts w:ascii="Verdana" w:hAnsi="Verdana"/>
          <w:sz w:val="20"/>
        </w:rPr>
        <w:t xml:space="preserve">To manage their sesame seed processing unit &amp; also their oil storage terminal at </w:t>
      </w:r>
      <w:proofErr w:type="spellStart"/>
      <w:r>
        <w:rPr>
          <w:rFonts w:ascii="Verdana" w:hAnsi="Verdana"/>
          <w:sz w:val="20"/>
        </w:rPr>
        <w:t>Kandla</w:t>
      </w:r>
      <w:proofErr w:type="spellEnd"/>
      <w:r>
        <w:rPr>
          <w:rFonts w:ascii="Verdana" w:hAnsi="Verdana"/>
          <w:sz w:val="20"/>
        </w:rPr>
        <w:t>. To negotiate frei</w:t>
      </w:r>
      <w:r w:rsidR="00BC67FA">
        <w:rPr>
          <w:rFonts w:ascii="Verdana" w:hAnsi="Verdana"/>
          <w:sz w:val="20"/>
        </w:rPr>
        <w:t>ght rates. To co-ordinate with various suppliers. To negotiate with CHA’s and other agencies and monitor proper execution of all export. Further to manage &amp; monitor activities &amp; execution of their oil storage terminal.</w:t>
      </w:r>
    </w:p>
    <w:p w:rsidR="00BC67FA" w:rsidRDefault="00BC67FA" w:rsidP="00BC67FA">
      <w:pPr>
        <w:jc w:val="both"/>
        <w:rPr>
          <w:rFonts w:ascii="Verdana" w:hAnsi="Verdana"/>
          <w:sz w:val="20"/>
        </w:rPr>
      </w:pPr>
    </w:p>
    <w:p w:rsidR="003F1964" w:rsidRDefault="003F1964" w:rsidP="00BC67FA">
      <w:pPr>
        <w:jc w:val="both"/>
        <w:rPr>
          <w:rFonts w:ascii="Verdana" w:hAnsi="Verdana"/>
          <w:sz w:val="20"/>
        </w:rPr>
      </w:pPr>
    </w:p>
    <w:p w:rsidR="00BC67FA" w:rsidRDefault="00BC67FA" w:rsidP="00BC67FA">
      <w:pPr>
        <w:jc w:val="both"/>
        <w:rPr>
          <w:rFonts w:ascii="Verdana" w:hAnsi="Verdana"/>
          <w:b/>
          <w:bCs/>
          <w:sz w:val="20"/>
        </w:rPr>
      </w:pPr>
    </w:p>
    <w:p w:rsidR="003F1964" w:rsidRDefault="003F1964" w:rsidP="00BC67FA">
      <w:pPr>
        <w:jc w:val="both"/>
        <w:rPr>
          <w:rFonts w:ascii="Verdana" w:hAnsi="Verdana"/>
          <w:b/>
          <w:bCs/>
          <w:sz w:val="20"/>
        </w:rPr>
      </w:pPr>
    </w:p>
    <w:p w:rsidR="00CA0726" w:rsidRDefault="00CA0726" w:rsidP="00BC67FA">
      <w:pPr>
        <w:jc w:val="both"/>
        <w:rPr>
          <w:rFonts w:ascii="Verdana" w:hAnsi="Verdana"/>
          <w:b/>
          <w:bCs/>
          <w:sz w:val="20"/>
        </w:rPr>
      </w:pPr>
      <w:r>
        <w:rPr>
          <w:rFonts w:ascii="Verdana" w:hAnsi="Verdana"/>
          <w:b/>
          <w:bCs/>
          <w:sz w:val="20"/>
        </w:rPr>
        <w:t xml:space="preserve">COMPANY NAME :: </w:t>
      </w:r>
      <w:proofErr w:type="spellStart"/>
      <w:r>
        <w:rPr>
          <w:rFonts w:ascii="Verdana" w:hAnsi="Verdana"/>
          <w:b/>
          <w:bCs/>
          <w:sz w:val="20"/>
        </w:rPr>
        <w:t>Hemjyot</w:t>
      </w:r>
      <w:proofErr w:type="spellEnd"/>
      <w:r>
        <w:rPr>
          <w:rFonts w:ascii="Verdana" w:hAnsi="Verdana"/>
          <w:b/>
          <w:bCs/>
          <w:sz w:val="20"/>
        </w:rPr>
        <w:t xml:space="preserve"> Agency, Mumbai</w:t>
      </w:r>
    </w:p>
    <w:p w:rsidR="00CA0726" w:rsidRDefault="00CA0726" w:rsidP="00BC67FA">
      <w:pPr>
        <w:jc w:val="both"/>
        <w:rPr>
          <w:rFonts w:ascii="Verdana" w:hAnsi="Verdana"/>
          <w:b/>
          <w:bCs/>
          <w:sz w:val="20"/>
        </w:rPr>
      </w:pPr>
      <w:r>
        <w:rPr>
          <w:rFonts w:ascii="Verdana" w:hAnsi="Verdana"/>
          <w:b/>
          <w:bCs/>
          <w:sz w:val="20"/>
        </w:rPr>
        <w:t>DESIGNATION :: Manager</w:t>
      </w:r>
    </w:p>
    <w:p w:rsidR="00CA0726" w:rsidRDefault="00385012" w:rsidP="00BC67FA">
      <w:pPr>
        <w:pStyle w:val="Heading1"/>
        <w:jc w:val="both"/>
        <w:rPr>
          <w:sz w:val="20"/>
        </w:rPr>
      </w:pPr>
      <w:r>
        <w:rPr>
          <w:sz w:val="20"/>
        </w:rPr>
        <w:t>DURATION :: April 1994 To Aug</w:t>
      </w:r>
      <w:r w:rsidR="00CA0726">
        <w:rPr>
          <w:sz w:val="20"/>
        </w:rPr>
        <w:t xml:space="preserve"> 2002.</w:t>
      </w:r>
    </w:p>
    <w:p w:rsidR="00CA0726" w:rsidRDefault="00CA0726" w:rsidP="00BC67FA">
      <w:pPr>
        <w:pStyle w:val="Header"/>
        <w:tabs>
          <w:tab w:val="clear" w:pos="4320"/>
          <w:tab w:val="clear" w:pos="8640"/>
        </w:tabs>
        <w:jc w:val="both"/>
        <w:rPr>
          <w:rFonts w:ascii="Verdana" w:hAnsi="Verdana"/>
          <w:sz w:val="20"/>
        </w:rPr>
      </w:pPr>
    </w:p>
    <w:p w:rsidR="00CA0726" w:rsidRDefault="00CA0726" w:rsidP="00BC67FA">
      <w:pPr>
        <w:jc w:val="both"/>
        <w:rPr>
          <w:rFonts w:ascii="Verdana" w:hAnsi="Verdana"/>
          <w:b/>
          <w:bCs/>
          <w:sz w:val="20"/>
        </w:rPr>
      </w:pPr>
      <w:proofErr w:type="spellStart"/>
      <w:r>
        <w:rPr>
          <w:rFonts w:ascii="Verdana" w:hAnsi="Verdana"/>
          <w:sz w:val="20"/>
        </w:rPr>
        <w:t>Hemjyot</w:t>
      </w:r>
      <w:proofErr w:type="spellEnd"/>
      <w:r>
        <w:rPr>
          <w:rFonts w:ascii="Verdana" w:hAnsi="Verdana"/>
          <w:sz w:val="20"/>
        </w:rPr>
        <w:t xml:space="preserve"> Agency is a well-known CHA in Mumbai Customs.</w:t>
      </w:r>
    </w:p>
    <w:p w:rsidR="00CA0726" w:rsidRDefault="00CA0726" w:rsidP="00BC67FA">
      <w:pPr>
        <w:jc w:val="both"/>
        <w:rPr>
          <w:rFonts w:ascii="Verdana" w:hAnsi="Verdana"/>
          <w:b/>
          <w:bCs/>
          <w:sz w:val="20"/>
        </w:rPr>
      </w:pPr>
      <w:r>
        <w:rPr>
          <w:rFonts w:ascii="Verdana" w:hAnsi="Verdana"/>
          <w:b/>
          <w:bCs/>
          <w:sz w:val="20"/>
        </w:rPr>
        <w:t>JOB PROFILE:</w:t>
      </w:r>
    </w:p>
    <w:p w:rsidR="00CA0726" w:rsidRDefault="00CA0726" w:rsidP="00BC67FA">
      <w:pPr>
        <w:jc w:val="both"/>
        <w:rPr>
          <w:rFonts w:ascii="Verdana" w:hAnsi="Verdana"/>
          <w:sz w:val="20"/>
        </w:rPr>
      </w:pPr>
      <w:r>
        <w:rPr>
          <w:rFonts w:ascii="Verdana" w:hAnsi="Verdana"/>
          <w:sz w:val="20"/>
        </w:rPr>
        <w:t xml:space="preserve">I was looking after all the Import &amp; Export related activities (Customs/Port) at Mumbai, </w:t>
      </w:r>
      <w:proofErr w:type="spellStart"/>
      <w:r>
        <w:rPr>
          <w:rFonts w:ascii="Verdana" w:hAnsi="Verdana"/>
          <w:sz w:val="20"/>
        </w:rPr>
        <w:t>Nhava</w:t>
      </w:r>
      <w:proofErr w:type="spellEnd"/>
      <w:r>
        <w:rPr>
          <w:rFonts w:ascii="Verdana" w:hAnsi="Verdana"/>
          <w:sz w:val="20"/>
        </w:rPr>
        <w:t xml:space="preserve"> </w:t>
      </w:r>
      <w:proofErr w:type="spellStart"/>
      <w:r>
        <w:rPr>
          <w:rFonts w:ascii="Verdana" w:hAnsi="Verdana"/>
          <w:sz w:val="20"/>
        </w:rPr>
        <w:t>Sheva</w:t>
      </w:r>
      <w:proofErr w:type="spellEnd"/>
      <w:r>
        <w:rPr>
          <w:rFonts w:ascii="Verdana" w:hAnsi="Verdana"/>
          <w:sz w:val="20"/>
        </w:rPr>
        <w:t xml:space="preserve">, Air Cargo Complex and </w:t>
      </w:r>
      <w:proofErr w:type="spellStart"/>
      <w:r>
        <w:rPr>
          <w:rFonts w:ascii="Verdana" w:hAnsi="Verdana"/>
          <w:sz w:val="20"/>
        </w:rPr>
        <w:t>Mulund</w:t>
      </w:r>
      <w:proofErr w:type="spellEnd"/>
      <w:r>
        <w:rPr>
          <w:rFonts w:ascii="Verdana" w:hAnsi="Verdana"/>
          <w:sz w:val="20"/>
        </w:rPr>
        <w:t xml:space="preserve"> CFS. Major Import commodities handled during the tenure were Wooden Logs, second hand /new machineries, Ball bearings, plywood, electronic goods etc. Also to look after &amp; arrange the complete domestic moments with all possible solutions involved in domestic logistics.</w:t>
      </w:r>
    </w:p>
    <w:p w:rsidR="00CA0726" w:rsidRDefault="00CA0726" w:rsidP="00BC67FA">
      <w:pPr>
        <w:jc w:val="both"/>
        <w:rPr>
          <w:rFonts w:ascii="Verdana" w:hAnsi="Verdana"/>
          <w:b/>
          <w:bCs/>
          <w:sz w:val="20"/>
        </w:rPr>
      </w:pPr>
    </w:p>
    <w:p w:rsidR="00FC5185" w:rsidRDefault="00FC5185" w:rsidP="00BC67FA">
      <w:pPr>
        <w:jc w:val="both"/>
        <w:rPr>
          <w:rFonts w:ascii="Verdana" w:hAnsi="Verdana"/>
          <w:b/>
          <w:bCs/>
          <w:sz w:val="20"/>
        </w:rPr>
      </w:pPr>
    </w:p>
    <w:p w:rsidR="00CA0726" w:rsidRDefault="00CA0726" w:rsidP="00BC67FA">
      <w:pPr>
        <w:jc w:val="both"/>
        <w:rPr>
          <w:rFonts w:ascii="Verdana" w:hAnsi="Verdana"/>
          <w:b/>
          <w:bCs/>
          <w:sz w:val="20"/>
        </w:rPr>
      </w:pPr>
      <w:r>
        <w:rPr>
          <w:rFonts w:ascii="Verdana" w:hAnsi="Verdana"/>
          <w:b/>
          <w:bCs/>
          <w:sz w:val="20"/>
        </w:rPr>
        <w:t>COMPANY NAME :: M/S. Sunny Constructions</w:t>
      </w:r>
    </w:p>
    <w:p w:rsidR="00CA0726" w:rsidRDefault="00CA0726" w:rsidP="00BC67FA">
      <w:pPr>
        <w:jc w:val="both"/>
        <w:rPr>
          <w:rFonts w:ascii="Verdana" w:hAnsi="Verdana"/>
          <w:b/>
          <w:bCs/>
          <w:sz w:val="20"/>
        </w:rPr>
      </w:pPr>
      <w:r>
        <w:rPr>
          <w:rFonts w:ascii="Verdana" w:hAnsi="Verdana"/>
          <w:b/>
          <w:bCs/>
          <w:sz w:val="20"/>
        </w:rPr>
        <w:lastRenderedPageBreak/>
        <w:t xml:space="preserve">DESIGNATION    :: Partner </w:t>
      </w:r>
    </w:p>
    <w:p w:rsidR="00CA0726" w:rsidRDefault="00CA0726" w:rsidP="00BC67FA">
      <w:pPr>
        <w:jc w:val="both"/>
        <w:rPr>
          <w:rFonts w:ascii="Verdana" w:hAnsi="Verdana"/>
          <w:b/>
          <w:bCs/>
          <w:sz w:val="20"/>
        </w:rPr>
      </w:pPr>
      <w:r>
        <w:rPr>
          <w:rFonts w:ascii="Verdana" w:hAnsi="Verdana"/>
          <w:b/>
          <w:bCs/>
          <w:sz w:val="20"/>
        </w:rPr>
        <w:t>DURATION          :: June 1987 To December 1993</w:t>
      </w:r>
    </w:p>
    <w:p w:rsidR="00CA0726" w:rsidRDefault="00CA0726" w:rsidP="00BC67FA">
      <w:pPr>
        <w:jc w:val="both"/>
        <w:rPr>
          <w:rFonts w:ascii="Verdana" w:hAnsi="Verdana"/>
          <w:b/>
          <w:bCs/>
          <w:sz w:val="20"/>
        </w:rPr>
      </w:pPr>
    </w:p>
    <w:p w:rsidR="00CA0726" w:rsidRDefault="004119F1" w:rsidP="00BC67FA">
      <w:pPr>
        <w:jc w:val="both"/>
        <w:rPr>
          <w:rFonts w:ascii="Verdana" w:hAnsi="Verdana"/>
          <w:sz w:val="20"/>
        </w:rPr>
      </w:pPr>
      <w:r>
        <w:rPr>
          <w:rFonts w:ascii="Verdana" w:hAnsi="Verdana"/>
          <w:b/>
          <w:bCs/>
          <w:sz w:val="20"/>
        </w:rPr>
        <w:t xml:space="preserve">WORK PROFILE  </w:t>
      </w:r>
      <w:r w:rsidR="00CA0726">
        <w:rPr>
          <w:rFonts w:ascii="Verdana" w:hAnsi="Verdana"/>
          <w:b/>
          <w:bCs/>
          <w:sz w:val="20"/>
        </w:rPr>
        <w:t xml:space="preserve">:: </w:t>
      </w:r>
      <w:r w:rsidR="00CA0726">
        <w:rPr>
          <w:rFonts w:ascii="Verdana" w:hAnsi="Verdana"/>
          <w:sz w:val="20"/>
        </w:rPr>
        <w:t xml:space="preserve">Involved in construction activity with Mumbai Municipal Corporation, MTNL as a registered contractor.  </w:t>
      </w:r>
    </w:p>
    <w:p w:rsidR="00CA0726" w:rsidRDefault="00CA0726" w:rsidP="00BC67FA">
      <w:pPr>
        <w:jc w:val="both"/>
        <w:rPr>
          <w:rFonts w:ascii="Verdana" w:hAnsi="Verdana"/>
          <w:b/>
          <w:bCs/>
          <w:color w:val="FF0000"/>
          <w:sz w:val="20"/>
        </w:rPr>
      </w:pPr>
    </w:p>
    <w:p w:rsidR="00CA0726" w:rsidRDefault="00CA0726" w:rsidP="00BC67FA">
      <w:pPr>
        <w:jc w:val="both"/>
        <w:rPr>
          <w:b/>
          <w:bCs/>
          <w:sz w:val="20"/>
        </w:rPr>
      </w:pPr>
      <w:r>
        <w:rPr>
          <w:b/>
          <w:bCs/>
          <w:sz w:val="20"/>
        </w:rPr>
        <w:t xml:space="preserve">COMPUTER :: </w:t>
      </w:r>
    </w:p>
    <w:p w:rsidR="00CA0726" w:rsidRDefault="00CA0726" w:rsidP="00BC67FA">
      <w:pPr>
        <w:jc w:val="both"/>
        <w:rPr>
          <w:rFonts w:ascii="Verdana" w:hAnsi="Verdana"/>
          <w:sz w:val="20"/>
        </w:rPr>
      </w:pPr>
      <w:r>
        <w:rPr>
          <w:rFonts w:ascii="Verdana" w:hAnsi="Verdana"/>
          <w:sz w:val="20"/>
        </w:rPr>
        <w:t xml:space="preserve">Having good basic knowledge of computer. Can easily work on Word, </w:t>
      </w:r>
      <w:proofErr w:type="spellStart"/>
      <w:r>
        <w:rPr>
          <w:rFonts w:ascii="Verdana" w:hAnsi="Verdana"/>
          <w:sz w:val="20"/>
        </w:rPr>
        <w:t>exel</w:t>
      </w:r>
      <w:proofErr w:type="spellEnd"/>
      <w:r>
        <w:rPr>
          <w:rFonts w:ascii="Verdana" w:hAnsi="Verdana"/>
          <w:sz w:val="20"/>
        </w:rPr>
        <w:t>, power point etc.</w:t>
      </w:r>
    </w:p>
    <w:p w:rsidR="00B53928" w:rsidRDefault="00B53928" w:rsidP="00BC67FA">
      <w:pPr>
        <w:jc w:val="both"/>
        <w:rPr>
          <w:rFonts w:ascii="Verdana" w:hAnsi="Verdana"/>
          <w:sz w:val="20"/>
        </w:rPr>
      </w:pPr>
    </w:p>
    <w:p w:rsidR="00CA0726" w:rsidRDefault="00CA0726" w:rsidP="00BC67FA">
      <w:pPr>
        <w:jc w:val="both"/>
        <w:rPr>
          <w:rFonts w:ascii="Verdana" w:hAnsi="Verdana"/>
          <w:sz w:val="20"/>
        </w:rPr>
      </w:pPr>
      <w:r>
        <w:rPr>
          <w:rFonts w:ascii="Verdana" w:hAnsi="Verdana"/>
          <w:sz w:val="20"/>
        </w:rPr>
        <w:t>Hope you will give me the opportunity to appear before you for the personnel interview to prove my ability in the field.</w:t>
      </w:r>
    </w:p>
    <w:p w:rsidR="00CA0726" w:rsidRDefault="00CA0726" w:rsidP="00BC67FA">
      <w:pPr>
        <w:jc w:val="both"/>
      </w:pPr>
    </w:p>
    <w:p w:rsidR="00CA0726" w:rsidRDefault="00CA0726" w:rsidP="00BC67FA">
      <w:pPr>
        <w:jc w:val="both"/>
        <w:rPr>
          <w:rFonts w:ascii="Verdana" w:hAnsi="Verdana"/>
          <w:sz w:val="20"/>
        </w:rPr>
      </w:pPr>
      <w:r>
        <w:rPr>
          <w:rFonts w:ascii="Verdana" w:hAnsi="Verdana"/>
          <w:sz w:val="20"/>
        </w:rPr>
        <w:t>Thanking you in anticipation &amp; Respectfully Yours,</w:t>
      </w:r>
    </w:p>
    <w:p w:rsidR="00CA0726" w:rsidRDefault="00CA0726" w:rsidP="00BC67FA">
      <w:pPr>
        <w:jc w:val="both"/>
        <w:rPr>
          <w:sz w:val="20"/>
        </w:rPr>
      </w:pPr>
    </w:p>
    <w:p w:rsidR="00CA0726" w:rsidRDefault="00CA0726" w:rsidP="00BC67FA">
      <w:pPr>
        <w:pStyle w:val="BodyText"/>
        <w:jc w:val="both"/>
      </w:pPr>
      <w:r>
        <w:t xml:space="preserve">Manish N. </w:t>
      </w:r>
      <w:proofErr w:type="spellStart"/>
      <w:r>
        <w:t>Gadhia</w:t>
      </w:r>
      <w:proofErr w:type="spellEnd"/>
      <w:r>
        <w:tab/>
        <w:t xml:space="preserve">                                                         </w:t>
      </w:r>
    </w:p>
    <w:sectPr w:rsidR="00CA0726" w:rsidSect="00B53928">
      <w:headerReference w:type="even" r:id="rId7"/>
      <w:headerReference w:type="default" r:id="rId8"/>
      <w:footerReference w:type="even" r:id="rId9"/>
      <w:footerReference w:type="default" r:id="rId10"/>
      <w:headerReference w:type="first" r:id="rId11"/>
      <w:footerReference w:type="first" r:id="rId12"/>
      <w:pgSz w:w="11909" w:h="16834" w:code="9"/>
      <w:pgMar w:top="180" w:right="835" w:bottom="180"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53A79" w:rsidRDefault="00953A79">
      <w:r>
        <w:separator/>
      </w:r>
    </w:p>
  </w:endnote>
  <w:endnote w:type="continuationSeparator" w:id="0">
    <w:p w:rsidR="00953A79" w:rsidRDefault="00953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notTrueType/>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Monotype Corsiva">
    <w:altName w:val="Brush Script MT"/>
    <w:charset w:val="00"/>
    <w:family w:val="script"/>
    <w:pitch w:val="variable"/>
    <w:sig w:usb0="00000287" w:usb1="00000000" w:usb2="00000000" w:usb3="00000000" w:csb0="0000009F" w:csb1="00000000"/>
  </w:font>
  <w:font w:name="Malache Crunch">
    <w:altName w:val="Courier New"/>
    <w:charset w:val="00"/>
    <w:family w:val="auto"/>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4E26" w:rsidRDefault="00904E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7B9F" w:rsidRDefault="00107B9F">
    <w:pPr>
      <w:pStyle w:val="Footer"/>
      <w:rPr>
        <w:sz w:val="16"/>
      </w:rPr>
    </w:pPr>
    <w:r>
      <w:t>__________________________________________________________________________________</w:t>
    </w:r>
  </w:p>
  <w:p w:rsidR="00107B9F" w:rsidRDefault="00904E26" w:rsidP="003F1964">
    <w:pPr>
      <w:pStyle w:val="Footer"/>
    </w:pPr>
    <w:r>
      <w:t>M</w:t>
    </w:r>
    <w:r w:rsidR="00107B9F">
      <w:t>anish</w:t>
    </w:r>
    <w:r>
      <w:t>ng49</w:t>
    </w:r>
    <w:r w:rsidR="00107B9F">
      <w:t>@gmail.com</w:t>
    </w:r>
    <w:r w:rsidR="00107B9F">
      <w:tab/>
    </w:r>
    <w:r w:rsidR="00107B9F">
      <w:tab/>
      <w:t xml:space="preserve">                                       </w:t>
    </w:r>
    <w:r>
      <w:t xml:space="preserve">                  +91-9712203674</w:t>
    </w:r>
    <w:r w:rsidR="00107B9F">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4E26" w:rsidRDefault="00904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53A79" w:rsidRDefault="00953A79">
      <w:r>
        <w:separator/>
      </w:r>
    </w:p>
  </w:footnote>
  <w:footnote w:type="continuationSeparator" w:id="0">
    <w:p w:rsidR="00953A79" w:rsidRDefault="00953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4E26" w:rsidRDefault="00904E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7B9F" w:rsidRDefault="00B9300D">
    <w:pPr>
      <w:pStyle w:val="Header"/>
      <w:tabs>
        <w:tab w:val="left" w:pos="9080"/>
      </w:tabs>
      <w:rPr>
        <w:rFonts w:ascii="Malache Crunch" w:hAnsi="Malache Crunch"/>
        <w:sz w:val="40"/>
      </w:rPr>
    </w:pPr>
    <w:r>
      <w:rPr>
        <w:rFonts w:ascii="Monotype Corsiva" w:hAnsi="Monotype Corsiva"/>
        <w:sz w:val="44"/>
      </w:rPr>
      <w:t>G</w:t>
    </w:r>
    <w:r w:rsidR="00107B9F">
      <w:rPr>
        <w:rFonts w:ascii="Monotype Corsiva" w:hAnsi="Monotype Corsiva"/>
        <w:sz w:val="44"/>
      </w:rPr>
      <w:t xml:space="preserve">. Manager – Logistics – Export Import  - Manish N. </w:t>
    </w:r>
    <w:proofErr w:type="spellStart"/>
    <w:r w:rsidR="00107B9F">
      <w:rPr>
        <w:rFonts w:ascii="Monotype Corsiva" w:hAnsi="Monotype Corsiva"/>
        <w:sz w:val="44"/>
      </w:rPr>
      <w:t>Gadhia</w:t>
    </w:r>
    <w:proofErr w:type="spellEnd"/>
    <w:r w:rsidR="00107B9F">
      <w:rPr>
        <w:rFonts w:ascii="Monotype Corsiva" w:hAnsi="Monotype Corsiva"/>
        <w:sz w:val="44"/>
      </w:rPr>
      <w:t xml:space="preserve">                                    </w:t>
    </w:r>
    <w:r w:rsidR="00107B9F">
      <w:rPr>
        <w:rFonts w:ascii="Impact" w:hAnsi="Impact"/>
        <w:sz w:val="44"/>
      </w:rPr>
      <w:t xml:space="preserve">     </w:t>
    </w:r>
    <w:r w:rsidR="00107B9F">
      <w:rPr>
        <w:rFonts w:ascii="Monotype Corsiva" w:hAnsi="Monotype Corsiva"/>
        <w:sz w:val="44"/>
      </w:rPr>
      <w:t xml:space="preserve">                                    </w:t>
    </w:r>
    <w:r w:rsidR="00107B9F">
      <w:rPr>
        <w:rFonts w:ascii="Monotype Corsiva" w:hAnsi="Monotype Corsiva"/>
        <w:sz w:val="32"/>
      </w:rPr>
      <w:t xml:space="preserve">   </w:t>
    </w:r>
    <w:r w:rsidR="00107B9F">
      <w:rPr>
        <w:rFonts w:ascii="Malache Crunch" w:hAnsi="Malache Crunch"/>
        <w:sz w:val="32"/>
      </w:rPr>
      <w:t xml:space="preserve">         </w:t>
    </w:r>
  </w:p>
  <w:p w:rsidR="00107B9F" w:rsidRDefault="00107B9F">
    <w:pPr>
      <w:pStyle w:val="Header"/>
      <w:tabs>
        <w:tab w:val="left" w:pos="9080"/>
      </w:tabs>
      <w:rPr>
        <w:rFonts w:ascii="Malache Crunch" w:hAnsi="Malache Crunch"/>
        <w:sz w:val="16"/>
      </w:rPr>
    </w:pPr>
    <w:r>
      <w:rPr>
        <w:rFonts w:ascii="Malache Crunch" w:hAnsi="Malache Crunch"/>
        <w:sz w:val="16"/>
      </w:rPr>
      <w:t>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4E26" w:rsidRDefault="00904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36BA7"/>
    <w:multiLevelType w:val="hybridMultilevel"/>
    <w:tmpl w:val="58ECB24C"/>
    <w:lvl w:ilvl="0" w:tplc="0409000D">
      <w:start w:val="1"/>
      <w:numFmt w:val="bullet"/>
      <w:lvlText w:val=""/>
      <w:lvlJc w:val="left"/>
      <w:pPr>
        <w:tabs>
          <w:tab w:val="num" w:pos="72"/>
        </w:tabs>
        <w:ind w:left="72" w:hanging="360"/>
      </w:pPr>
      <w:rPr>
        <w:rFonts w:ascii="Wingdings" w:hAnsi="Wingdings" w:hint="default"/>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 w15:restartNumberingAfterBreak="0">
    <w:nsid w:val="621F1485"/>
    <w:multiLevelType w:val="hybridMultilevel"/>
    <w:tmpl w:val="CB3A2034"/>
    <w:lvl w:ilvl="0" w:tplc="E3548C66">
      <w:start w:val="1"/>
      <w:numFmt w:val="bullet"/>
      <w:lvlText w:val=""/>
      <w:lvlJc w:val="left"/>
      <w:pPr>
        <w:tabs>
          <w:tab w:val="num" w:pos="720"/>
        </w:tabs>
        <w:ind w:left="720" w:hanging="360"/>
      </w:pPr>
      <w:rPr>
        <w:rFonts w:ascii="Symbol" w:hAnsi="Symbol" w:hint="default"/>
        <w:sz w:val="20"/>
      </w:rPr>
    </w:lvl>
    <w:lvl w:ilvl="1" w:tplc="854C3124">
      <w:start w:val="1"/>
      <w:numFmt w:val="bullet"/>
      <w:lvlText w:val="o"/>
      <w:lvlJc w:val="left"/>
      <w:pPr>
        <w:tabs>
          <w:tab w:val="num" w:pos="1440"/>
        </w:tabs>
        <w:ind w:left="1440" w:hanging="360"/>
      </w:pPr>
      <w:rPr>
        <w:rFonts w:ascii="Courier New" w:hAnsi="Courier New" w:hint="default"/>
        <w:sz w:val="20"/>
      </w:rPr>
    </w:lvl>
    <w:lvl w:ilvl="2" w:tplc="8F4840C6" w:tentative="1">
      <w:start w:val="1"/>
      <w:numFmt w:val="bullet"/>
      <w:lvlText w:val=""/>
      <w:lvlJc w:val="left"/>
      <w:pPr>
        <w:tabs>
          <w:tab w:val="num" w:pos="2160"/>
        </w:tabs>
        <w:ind w:left="2160" w:hanging="360"/>
      </w:pPr>
      <w:rPr>
        <w:rFonts w:ascii="Wingdings" w:hAnsi="Wingdings" w:hint="default"/>
        <w:sz w:val="20"/>
      </w:rPr>
    </w:lvl>
    <w:lvl w:ilvl="3" w:tplc="49584D1A" w:tentative="1">
      <w:start w:val="1"/>
      <w:numFmt w:val="bullet"/>
      <w:lvlText w:val=""/>
      <w:lvlJc w:val="left"/>
      <w:pPr>
        <w:tabs>
          <w:tab w:val="num" w:pos="2880"/>
        </w:tabs>
        <w:ind w:left="2880" w:hanging="360"/>
      </w:pPr>
      <w:rPr>
        <w:rFonts w:ascii="Wingdings" w:hAnsi="Wingdings" w:hint="default"/>
        <w:sz w:val="20"/>
      </w:rPr>
    </w:lvl>
    <w:lvl w:ilvl="4" w:tplc="7088B152" w:tentative="1">
      <w:start w:val="1"/>
      <w:numFmt w:val="bullet"/>
      <w:lvlText w:val=""/>
      <w:lvlJc w:val="left"/>
      <w:pPr>
        <w:tabs>
          <w:tab w:val="num" w:pos="3600"/>
        </w:tabs>
        <w:ind w:left="3600" w:hanging="360"/>
      </w:pPr>
      <w:rPr>
        <w:rFonts w:ascii="Wingdings" w:hAnsi="Wingdings" w:hint="default"/>
        <w:sz w:val="20"/>
      </w:rPr>
    </w:lvl>
    <w:lvl w:ilvl="5" w:tplc="225434D6" w:tentative="1">
      <w:start w:val="1"/>
      <w:numFmt w:val="bullet"/>
      <w:lvlText w:val=""/>
      <w:lvlJc w:val="left"/>
      <w:pPr>
        <w:tabs>
          <w:tab w:val="num" w:pos="4320"/>
        </w:tabs>
        <w:ind w:left="4320" w:hanging="360"/>
      </w:pPr>
      <w:rPr>
        <w:rFonts w:ascii="Wingdings" w:hAnsi="Wingdings" w:hint="default"/>
        <w:sz w:val="20"/>
      </w:rPr>
    </w:lvl>
    <w:lvl w:ilvl="6" w:tplc="437C66C6" w:tentative="1">
      <w:start w:val="1"/>
      <w:numFmt w:val="bullet"/>
      <w:lvlText w:val=""/>
      <w:lvlJc w:val="left"/>
      <w:pPr>
        <w:tabs>
          <w:tab w:val="num" w:pos="5040"/>
        </w:tabs>
        <w:ind w:left="5040" w:hanging="360"/>
      </w:pPr>
      <w:rPr>
        <w:rFonts w:ascii="Wingdings" w:hAnsi="Wingdings" w:hint="default"/>
        <w:sz w:val="20"/>
      </w:rPr>
    </w:lvl>
    <w:lvl w:ilvl="7" w:tplc="131C79EA" w:tentative="1">
      <w:start w:val="1"/>
      <w:numFmt w:val="bullet"/>
      <w:lvlText w:val=""/>
      <w:lvlJc w:val="left"/>
      <w:pPr>
        <w:tabs>
          <w:tab w:val="num" w:pos="5760"/>
        </w:tabs>
        <w:ind w:left="5760" w:hanging="360"/>
      </w:pPr>
      <w:rPr>
        <w:rFonts w:ascii="Wingdings" w:hAnsi="Wingdings" w:hint="default"/>
        <w:sz w:val="20"/>
      </w:rPr>
    </w:lvl>
    <w:lvl w:ilvl="8" w:tplc="83CE0396"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1"/>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6BB"/>
    <w:rsid w:val="00016757"/>
    <w:rsid w:val="000C043F"/>
    <w:rsid w:val="0010355C"/>
    <w:rsid w:val="00107B9F"/>
    <w:rsid w:val="00173B38"/>
    <w:rsid w:val="00194AF2"/>
    <w:rsid w:val="001D3D83"/>
    <w:rsid w:val="002E0D08"/>
    <w:rsid w:val="00324189"/>
    <w:rsid w:val="003474C9"/>
    <w:rsid w:val="00363E98"/>
    <w:rsid w:val="00372E12"/>
    <w:rsid w:val="00385012"/>
    <w:rsid w:val="003E16E9"/>
    <w:rsid w:val="003F1964"/>
    <w:rsid w:val="004119F1"/>
    <w:rsid w:val="00473DA7"/>
    <w:rsid w:val="00475024"/>
    <w:rsid w:val="004964C5"/>
    <w:rsid w:val="004A61C7"/>
    <w:rsid w:val="005060BD"/>
    <w:rsid w:val="00532BB3"/>
    <w:rsid w:val="005457B1"/>
    <w:rsid w:val="005F6A45"/>
    <w:rsid w:val="006316BB"/>
    <w:rsid w:val="00636D5A"/>
    <w:rsid w:val="00651ABE"/>
    <w:rsid w:val="006601A7"/>
    <w:rsid w:val="006A6128"/>
    <w:rsid w:val="006B3CEE"/>
    <w:rsid w:val="006C5B5B"/>
    <w:rsid w:val="0070561A"/>
    <w:rsid w:val="00746220"/>
    <w:rsid w:val="0075718B"/>
    <w:rsid w:val="007C27EF"/>
    <w:rsid w:val="007C3BDE"/>
    <w:rsid w:val="007E05E1"/>
    <w:rsid w:val="007E7B89"/>
    <w:rsid w:val="00817319"/>
    <w:rsid w:val="00817C0E"/>
    <w:rsid w:val="00825C8B"/>
    <w:rsid w:val="008603AF"/>
    <w:rsid w:val="0086552D"/>
    <w:rsid w:val="00893B4B"/>
    <w:rsid w:val="008E148C"/>
    <w:rsid w:val="00904E26"/>
    <w:rsid w:val="0090636E"/>
    <w:rsid w:val="00931EC2"/>
    <w:rsid w:val="00953310"/>
    <w:rsid w:val="00953A79"/>
    <w:rsid w:val="009810FF"/>
    <w:rsid w:val="00987B70"/>
    <w:rsid w:val="009C4EB7"/>
    <w:rsid w:val="009C5144"/>
    <w:rsid w:val="00A35638"/>
    <w:rsid w:val="00AA0B95"/>
    <w:rsid w:val="00B13F2A"/>
    <w:rsid w:val="00B53928"/>
    <w:rsid w:val="00B605EB"/>
    <w:rsid w:val="00B724F0"/>
    <w:rsid w:val="00B9300D"/>
    <w:rsid w:val="00BC67FA"/>
    <w:rsid w:val="00BD077F"/>
    <w:rsid w:val="00C01106"/>
    <w:rsid w:val="00C03612"/>
    <w:rsid w:val="00C10408"/>
    <w:rsid w:val="00C12159"/>
    <w:rsid w:val="00C20B81"/>
    <w:rsid w:val="00C228E6"/>
    <w:rsid w:val="00C65B67"/>
    <w:rsid w:val="00C76E7F"/>
    <w:rsid w:val="00C822F7"/>
    <w:rsid w:val="00CA0726"/>
    <w:rsid w:val="00CE60CB"/>
    <w:rsid w:val="00CF035F"/>
    <w:rsid w:val="00D258F3"/>
    <w:rsid w:val="00D50858"/>
    <w:rsid w:val="00D8577C"/>
    <w:rsid w:val="00E02573"/>
    <w:rsid w:val="00E04CC9"/>
    <w:rsid w:val="00E2090D"/>
    <w:rsid w:val="00E26A75"/>
    <w:rsid w:val="00EF080B"/>
    <w:rsid w:val="00F47EC3"/>
    <w:rsid w:val="00F74634"/>
    <w:rsid w:val="00F773CF"/>
    <w:rsid w:val="00F931C1"/>
    <w:rsid w:val="00FC518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6CD8588-60BD-4421-A048-AE72D8C86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gu-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57B1"/>
    <w:rPr>
      <w:sz w:val="24"/>
      <w:szCs w:val="24"/>
      <w:lang w:val="en-US" w:eastAsia="en-US" w:bidi="ar-SA"/>
    </w:rPr>
  </w:style>
  <w:style w:type="paragraph" w:styleId="Heading1">
    <w:name w:val="heading 1"/>
    <w:basedOn w:val="Normal"/>
    <w:next w:val="Normal"/>
    <w:qFormat/>
    <w:rsid w:val="005457B1"/>
    <w:pPr>
      <w:keepNext/>
      <w:outlineLvl w:val="0"/>
    </w:pPr>
    <w:rPr>
      <w:rFonts w:ascii="Verdana" w:hAnsi="Verdana"/>
      <w:b/>
      <w:bCs/>
    </w:rPr>
  </w:style>
  <w:style w:type="paragraph" w:styleId="Heading2">
    <w:name w:val="heading 2"/>
    <w:basedOn w:val="Normal"/>
    <w:next w:val="Normal"/>
    <w:qFormat/>
    <w:rsid w:val="005457B1"/>
    <w:pPr>
      <w:keepNext/>
      <w:outlineLvl w:val="1"/>
    </w:pPr>
    <w:rPr>
      <w:rFonts w:ascii="Verdana" w:hAnsi="Verdan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457B1"/>
    <w:pPr>
      <w:tabs>
        <w:tab w:val="center" w:pos="4320"/>
        <w:tab w:val="right" w:pos="8640"/>
      </w:tabs>
    </w:pPr>
  </w:style>
  <w:style w:type="paragraph" w:styleId="Footer">
    <w:name w:val="footer"/>
    <w:basedOn w:val="Normal"/>
    <w:rsid w:val="005457B1"/>
    <w:pPr>
      <w:tabs>
        <w:tab w:val="center" w:pos="4320"/>
        <w:tab w:val="right" w:pos="8640"/>
      </w:tabs>
    </w:pPr>
  </w:style>
  <w:style w:type="character" w:styleId="Hyperlink">
    <w:name w:val="Hyperlink"/>
    <w:basedOn w:val="DefaultParagraphFont"/>
    <w:rsid w:val="005457B1"/>
    <w:rPr>
      <w:color w:val="0000FF"/>
      <w:u w:val="single"/>
    </w:rPr>
  </w:style>
  <w:style w:type="character" w:styleId="FollowedHyperlink">
    <w:name w:val="FollowedHyperlink"/>
    <w:basedOn w:val="DefaultParagraphFont"/>
    <w:rsid w:val="005457B1"/>
    <w:rPr>
      <w:color w:val="800080"/>
      <w:u w:val="single"/>
    </w:rPr>
  </w:style>
  <w:style w:type="paragraph" w:styleId="BodyText">
    <w:name w:val="Body Text"/>
    <w:basedOn w:val="Normal"/>
    <w:rsid w:val="005457B1"/>
    <w:rPr>
      <w:rFonts w:ascii="Verdana" w:hAnsi="Verdana"/>
      <w:sz w:val="20"/>
    </w:rPr>
  </w:style>
  <w:style w:type="paragraph" w:styleId="BodyText3">
    <w:name w:val="Body Text 3"/>
    <w:basedOn w:val="Normal"/>
    <w:rsid w:val="005457B1"/>
    <w:rPr>
      <w:rFonts w:ascii="Arial" w:hAnsi="Arial" w:cs="Arial"/>
      <w:sz w:val="20"/>
    </w:rPr>
  </w:style>
  <w:style w:type="paragraph" w:styleId="BalloonText">
    <w:name w:val="Balloon Text"/>
    <w:basedOn w:val="Normal"/>
    <w:semiHidden/>
    <w:rsid w:val="00B539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1209</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Dear sir,</vt:lpstr>
    </vt:vector>
  </TitlesOfParts>
  <Company>Henley Ltd</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sir,</dc:title>
  <dc:creator>HENLEY</dc:creator>
  <cp:lastModifiedBy>919712203674</cp:lastModifiedBy>
  <cp:revision>2</cp:revision>
  <cp:lastPrinted>2012-10-25T11:27:00Z</cp:lastPrinted>
  <dcterms:created xsi:type="dcterms:W3CDTF">2021-01-23T11:16:00Z</dcterms:created>
  <dcterms:modified xsi:type="dcterms:W3CDTF">2021-01-23T11:16:00Z</dcterms:modified>
</cp:coreProperties>
</file>