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554048">
            <wp:simplePos x="0" y="0"/>
            <wp:positionH relativeFrom="page">
              <wp:posOffset>0</wp:posOffset>
            </wp:positionH>
            <wp:positionV relativeFrom="page">
              <wp:posOffset>3047</wp:posOffset>
            </wp:positionV>
            <wp:extent cx="2615184" cy="1058265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1058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Shainy Joseph</w:t>
      </w:r>
    </w:p>
    <w:p>
      <w:pPr>
        <w:spacing w:before="284"/>
        <w:ind w:left="2862" w:right="0" w:firstLine="0"/>
        <w:jc w:val="left"/>
        <w:rPr>
          <w:sz w:val="32"/>
        </w:rPr>
      </w:pPr>
      <w:r>
        <w:rPr>
          <w:w w:val="130"/>
          <w:sz w:val="32"/>
        </w:rPr>
        <w:t>Customer</w:t>
      </w:r>
      <w:r>
        <w:rPr>
          <w:spacing w:val="86"/>
          <w:w w:val="130"/>
          <w:sz w:val="32"/>
        </w:rPr>
        <w:t> </w:t>
      </w:r>
      <w:r>
        <w:rPr>
          <w:w w:val="130"/>
          <w:sz w:val="32"/>
        </w:rPr>
        <w:t>Service</w:t>
      </w:r>
      <w:r>
        <w:rPr>
          <w:spacing w:val="81"/>
          <w:w w:val="130"/>
          <w:sz w:val="32"/>
        </w:rPr>
        <w:t> </w:t>
      </w:r>
      <w:r>
        <w:rPr>
          <w:w w:val="130"/>
          <w:sz w:val="32"/>
        </w:rPr>
        <w:t>Professional</w:t>
      </w:r>
    </w:p>
    <w:p>
      <w:pPr>
        <w:spacing w:line="249" w:lineRule="auto" w:before="106"/>
        <w:ind w:left="2855" w:right="144" w:firstLine="5"/>
        <w:jc w:val="both"/>
        <w:rPr>
          <w:sz w:val="22"/>
        </w:rPr>
      </w:pPr>
      <w:r>
        <w:rPr>
          <w:w w:val="90"/>
          <w:sz w:val="22"/>
        </w:rPr>
        <w:t>An unwavering commitment to customer service with the ability to build</w:t>
      </w:r>
      <w:r>
        <w:rPr>
          <w:spacing w:val="1"/>
          <w:w w:val="90"/>
          <w:sz w:val="22"/>
        </w:rPr>
        <w:t> </w:t>
      </w:r>
      <w:r>
        <w:rPr>
          <w:w w:val="85"/>
          <w:sz w:val="23"/>
        </w:rPr>
        <w:t>productive relationships, and resolve complex issues with customer loyalty.</w:t>
      </w:r>
      <w:r>
        <w:rPr>
          <w:spacing w:val="1"/>
          <w:w w:val="85"/>
          <w:sz w:val="23"/>
        </w:rPr>
        <w:t> </w:t>
      </w:r>
      <w:r>
        <w:rPr>
          <w:w w:val="90"/>
          <w:sz w:val="22"/>
        </w:rPr>
        <w:t>Strategic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Relationship/partnership-building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skills-listen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attentively,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solve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problems and use logic and diplomacy to find common ground and achieve</w:t>
      </w:r>
      <w:r>
        <w:rPr>
          <w:spacing w:val="1"/>
          <w:w w:val="90"/>
          <w:sz w:val="22"/>
        </w:rPr>
        <w:t> </w:t>
      </w:r>
      <w:r>
        <w:rPr>
          <w:w w:val="95"/>
          <w:sz w:val="22"/>
        </w:rPr>
        <w:t>win-win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outcomes.</w:t>
      </w:r>
    </w:p>
    <w:p>
      <w:pPr>
        <w:spacing w:before="147"/>
        <w:ind w:left="2855" w:right="0" w:firstLine="0"/>
        <w:jc w:val="left"/>
        <w:rPr>
          <w:rFonts w:ascii="Arial"/>
          <w:sz w:val="37"/>
        </w:rPr>
      </w:pPr>
      <w:r>
        <w:rPr/>
        <w:pict>
          <v:shape style="position:absolute;margin-left:227.759995pt;margin-top:32.982872pt;width:348pt;height:.1pt;mso-position-horizontal-relative:page;mso-position-vertical-relative:paragraph;z-index:-15728640;mso-wrap-distance-left:0;mso-wrap-distance-right:0" coordorigin="4555,660" coordsize="6960,0" path="m4555,660l11515,660e" filled="false" stroked="true" strokeweight=".72pt" strokecolor="#13283b">
            <v:path arrowok="t"/>
            <v:stroke dashstyle="solid"/>
            <w10:wrap type="topAndBottom"/>
          </v:shape>
        </w:pict>
      </w:r>
      <w:r>
        <w:rPr>
          <w:rFonts w:ascii="Arial"/>
          <w:color w:val="3D3D3D"/>
          <w:w w:val="110"/>
          <w:sz w:val="37"/>
        </w:rPr>
        <w:t>Experience</w:t>
      </w:r>
    </w:p>
    <w:p>
      <w:pPr>
        <w:spacing w:before="166"/>
        <w:ind w:left="3215" w:right="0" w:firstLine="0"/>
        <w:jc w:val="left"/>
        <w:rPr>
          <w:sz w:val="21"/>
        </w:rPr>
      </w:pPr>
      <w:r>
        <w:rPr>
          <w:w w:val="105"/>
          <w:sz w:val="21"/>
        </w:rPr>
        <w:t>January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2021</w:t>
      </w:r>
      <w:r>
        <w:rPr>
          <w:spacing w:val="-33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Present</w:t>
      </w:r>
    </w:p>
    <w:p>
      <w:pPr>
        <w:spacing w:before="36"/>
        <w:ind w:left="3218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2877311</wp:posOffset>
            </wp:positionH>
            <wp:positionV relativeFrom="paragraph">
              <wp:posOffset>-141889</wp:posOffset>
            </wp:positionV>
            <wp:extent cx="97536" cy="569061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569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IDP</w:t>
      </w:r>
      <w:r>
        <w:rPr>
          <w:spacing w:val="94"/>
          <w:sz w:val="24"/>
        </w:rPr>
        <w:t> </w:t>
      </w:r>
      <w:r>
        <w:rPr>
          <w:sz w:val="24"/>
        </w:rPr>
        <w:t>Education</w:t>
      </w:r>
      <w:r>
        <w:rPr>
          <w:spacing w:val="64"/>
          <w:sz w:val="24"/>
        </w:rPr>
        <w:t> </w:t>
      </w:r>
      <w:r>
        <w:rPr>
          <w:sz w:val="24"/>
        </w:rPr>
        <w:t>Pvt.</w:t>
      </w:r>
      <w:r>
        <w:rPr>
          <w:spacing w:val="23"/>
          <w:sz w:val="24"/>
        </w:rPr>
        <w:t> </w:t>
      </w:r>
      <w:r>
        <w:rPr>
          <w:sz w:val="24"/>
        </w:rPr>
        <w:t>Ltd.</w:t>
      </w:r>
      <w:r>
        <w:rPr>
          <w:spacing w:val="-11"/>
          <w:sz w:val="24"/>
        </w:rPr>
        <w:t> </w:t>
      </w:r>
      <w:r>
        <w:rPr>
          <w:sz w:val="24"/>
        </w:rPr>
        <w:t>|</w:t>
      </w:r>
      <w:r>
        <w:rPr>
          <w:spacing w:val="15"/>
          <w:sz w:val="24"/>
        </w:rPr>
        <w:t> </w:t>
      </w:r>
      <w:r>
        <w:rPr>
          <w:sz w:val="24"/>
        </w:rPr>
        <w:t>Ahmedabad</w:t>
      </w:r>
    </w:p>
    <w:p>
      <w:pPr>
        <w:pStyle w:val="Heading1"/>
        <w:spacing w:before="19"/>
        <w:ind w:left="3215"/>
      </w:pPr>
      <w:r>
        <w:rPr>
          <w:w w:val="90"/>
        </w:rPr>
        <w:t>Customer</w:t>
      </w:r>
      <w:r>
        <w:rPr>
          <w:spacing w:val="13"/>
          <w:w w:val="90"/>
        </w:rPr>
        <w:t> </w:t>
      </w:r>
      <w:r>
        <w:rPr>
          <w:w w:val="90"/>
        </w:rPr>
        <w:t>Care</w:t>
      </w:r>
      <w:r>
        <w:rPr>
          <w:spacing w:val="5"/>
          <w:w w:val="90"/>
        </w:rPr>
        <w:t> </w:t>
      </w:r>
      <w:r>
        <w:rPr>
          <w:w w:val="90"/>
        </w:rPr>
        <w:t>Executive</w:t>
      </w:r>
    </w:p>
    <w:p>
      <w:pPr>
        <w:pStyle w:val="ListParagraph"/>
        <w:numPr>
          <w:ilvl w:val="0"/>
          <w:numId w:val="1"/>
        </w:numPr>
        <w:tabs>
          <w:tab w:pos="3592" w:val="left" w:leader="none"/>
        </w:tabs>
        <w:spacing w:line="276" w:lineRule="auto" w:before="110" w:after="0"/>
        <w:ind w:left="3588" w:right="148" w:hanging="247"/>
        <w:jc w:val="left"/>
        <w:rPr>
          <w:sz w:val="23"/>
        </w:rPr>
      </w:pPr>
      <w:r>
        <w:rPr>
          <w:sz w:val="23"/>
        </w:rPr>
        <w:t>Get</w:t>
      </w:r>
      <w:r>
        <w:rPr>
          <w:spacing w:val="52"/>
          <w:sz w:val="23"/>
        </w:rPr>
        <w:t> </w:t>
      </w:r>
      <w:r>
        <w:rPr>
          <w:sz w:val="23"/>
        </w:rPr>
        <w:t>Calls</w:t>
      </w:r>
      <w:r>
        <w:rPr>
          <w:spacing w:val="54"/>
          <w:sz w:val="23"/>
        </w:rPr>
        <w:t> </w:t>
      </w:r>
      <w:r>
        <w:rPr>
          <w:sz w:val="23"/>
        </w:rPr>
        <w:t>from</w:t>
      </w:r>
      <w:r>
        <w:rPr>
          <w:spacing w:val="54"/>
          <w:sz w:val="23"/>
        </w:rPr>
        <w:t> </w:t>
      </w:r>
      <w:r>
        <w:rPr>
          <w:sz w:val="23"/>
        </w:rPr>
        <w:t>the</w:t>
      </w:r>
      <w:r>
        <w:rPr>
          <w:spacing w:val="55"/>
          <w:sz w:val="23"/>
        </w:rPr>
        <w:t> </w:t>
      </w:r>
      <w:r>
        <w:rPr>
          <w:sz w:val="23"/>
        </w:rPr>
        <w:t>students</w:t>
      </w:r>
      <w:r>
        <w:rPr>
          <w:spacing w:val="67"/>
          <w:sz w:val="23"/>
        </w:rPr>
        <w:t> </w:t>
      </w:r>
      <w:r>
        <w:rPr>
          <w:sz w:val="23"/>
        </w:rPr>
        <w:t>and</w:t>
      </w:r>
      <w:r>
        <w:rPr>
          <w:spacing w:val="56"/>
          <w:sz w:val="23"/>
        </w:rPr>
        <w:t> </w:t>
      </w:r>
      <w:r>
        <w:rPr>
          <w:sz w:val="23"/>
        </w:rPr>
        <w:t>assigned</w:t>
      </w:r>
      <w:r>
        <w:rPr>
          <w:spacing w:val="62"/>
          <w:sz w:val="23"/>
        </w:rPr>
        <w:t> </w:t>
      </w:r>
      <w:r>
        <w:rPr>
          <w:sz w:val="23"/>
        </w:rPr>
        <w:t>them</w:t>
      </w:r>
      <w:r>
        <w:rPr>
          <w:spacing w:val="57"/>
          <w:sz w:val="23"/>
        </w:rPr>
        <w:t> </w:t>
      </w:r>
      <w:r>
        <w:rPr>
          <w:sz w:val="23"/>
        </w:rPr>
        <w:t>to</w:t>
      </w:r>
      <w:r>
        <w:rPr>
          <w:spacing w:val="48"/>
          <w:sz w:val="23"/>
        </w:rPr>
        <w:t> </w:t>
      </w:r>
      <w:r>
        <w:rPr>
          <w:sz w:val="23"/>
        </w:rPr>
        <w:t>their</w:t>
      </w:r>
      <w:r>
        <w:rPr>
          <w:spacing w:val="-66"/>
          <w:sz w:val="23"/>
        </w:rPr>
        <w:t> </w:t>
      </w:r>
      <w:r>
        <w:rPr>
          <w:sz w:val="23"/>
        </w:rPr>
        <w:t>respective</w:t>
      </w:r>
      <w:r>
        <w:rPr>
          <w:spacing w:val="19"/>
          <w:sz w:val="23"/>
        </w:rPr>
        <w:t> </w:t>
      </w:r>
      <w:r>
        <w:rPr>
          <w:sz w:val="23"/>
        </w:rPr>
        <w:t>counsellors.</w:t>
      </w:r>
    </w:p>
    <w:p>
      <w:pPr>
        <w:pStyle w:val="ListParagraph"/>
        <w:numPr>
          <w:ilvl w:val="0"/>
          <w:numId w:val="1"/>
        </w:numPr>
        <w:tabs>
          <w:tab w:pos="3593" w:val="left" w:leader="none"/>
        </w:tabs>
        <w:spacing w:line="285" w:lineRule="auto" w:before="15" w:after="0"/>
        <w:ind w:left="3586" w:right="156" w:hanging="246"/>
        <w:jc w:val="left"/>
        <w:rPr>
          <w:sz w:val="23"/>
        </w:rPr>
      </w:pPr>
      <w:r>
        <w:rPr>
          <w:spacing w:val="-1"/>
          <w:sz w:val="23"/>
        </w:rPr>
        <w:t>Having good</w:t>
      </w:r>
      <w:r>
        <w:rPr>
          <w:spacing w:val="3"/>
          <w:sz w:val="23"/>
        </w:rPr>
        <w:t> </w:t>
      </w:r>
      <w:r>
        <w:rPr>
          <w:spacing w:val="-1"/>
          <w:sz w:val="23"/>
        </w:rPr>
        <w:t>interpersonal</w:t>
      </w:r>
      <w:r>
        <w:rPr>
          <w:spacing w:val="18"/>
          <w:sz w:val="23"/>
        </w:rPr>
        <w:t> </w:t>
      </w:r>
      <w:r>
        <w:rPr>
          <w:spacing w:val="-1"/>
          <w:sz w:val="23"/>
        </w:rPr>
        <w:t>communication</w:t>
      </w:r>
      <w:r>
        <w:rPr>
          <w:spacing w:val="16"/>
          <w:sz w:val="23"/>
        </w:rPr>
        <w:t> </w:t>
      </w:r>
      <w:r>
        <w:rPr>
          <w:sz w:val="23"/>
        </w:rPr>
        <w:t>skills</w:t>
      </w:r>
      <w:r>
        <w:rPr>
          <w:spacing w:val="1"/>
          <w:sz w:val="23"/>
        </w:rPr>
        <w:t> </w:t>
      </w:r>
      <w:r>
        <w:rPr>
          <w:sz w:val="23"/>
        </w:rPr>
        <w:t>to</w:t>
      </w:r>
      <w:r>
        <w:rPr>
          <w:spacing w:val="-1"/>
          <w:sz w:val="23"/>
        </w:rPr>
        <w:t> </w:t>
      </w:r>
      <w:r>
        <w:rPr>
          <w:sz w:val="23"/>
        </w:rPr>
        <w:t>convince</w:t>
      </w:r>
      <w:r>
        <w:rPr>
          <w:spacing w:val="-66"/>
          <w:sz w:val="23"/>
        </w:rPr>
        <w:t> </w:t>
      </w:r>
      <w:r>
        <w:rPr>
          <w:spacing w:val="-1"/>
          <w:sz w:val="23"/>
        </w:rPr>
        <w:t>the</w:t>
      </w:r>
      <w:r>
        <w:rPr>
          <w:spacing w:val="-12"/>
          <w:sz w:val="23"/>
        </w:rPr>
        <w:t> </w:t>
      </w:r>
      <w:r>
        <w:rPr>
          <w:spacing w:val="-1"/>
          <w:sz w:val="23"/>
        </w:rPr>
        <w:t>candidate</w:t>
      </w:r>
      <w:r>
        <w:rPr>
          <w:spacing w:val="-5"/>
          <w:sz w:val="23"/>
        </w:rPr>
        <w:t> </w:t>
      </w:r>
      <w:r>
        <w:rPr>
          <w:spacing w:val="-1"/>
          <w:sz w:val="23"/>
        </w:rPr>
        <w:t>to</w:t>
      </w:r>
      <w:r>
        <w:rPr>
          <w:spacing w:val="-15"/>
          <w:sz w:val="23"/>
        </w:rPr>
        <w:t> </w:t>
      </w:r>
      <w:r>
        <w:rPr>
          <w:spacing w:val="-1"/>
          <w:sz w:val="23"/>
        </w:rPr>
        <w:t>visit</w:t>
      </w:r>
      <w:r>
        <w:rPr>
          <w:spacing w:val="-12"/>
          <w:sz w:val="23"/>
        </w:rPr>
        <w:t> </w:t>
      </w:r>
      <w:r>
        <w:rPr>
          <w:spacing w:val="-1"/>
          <w:sz w:val="23"/>
        </w:rPr>
        <w:t>our</w:t>
      </w:r>
      <w:r>
        <w:rPr>
          <w:spacing w:val="-13"/>
          <w:sz w:val="23"/>
        </w:rPr>
        <w:t> </w:t>
      </w:r>
      <w:r>
        <w:rPr>
          <w:spacing w:val="-1"/>
          <w:sz w:val="23"/>
        </w:rPr>
        <w:t>office</w:t>
      </w:r>
      <w:r>
        <w:rPr>
          <w:spacing w:val="-9"/>
          <w:sz w:val="23"/>
        </w:rPr>
        <w:t> </w:t>
      </w:r>
      <w:r>
        <w:rPr>
          <w:spacing w:val="-1"/>
          <w:sz w:val="23"/>
        </w:rPr>
        <w:t>and</w:t>
      </w:r>
      <w:r>
        <w:rPr>
          <w:spacing w:val="-16"/>
          <w:sz w:val="23"/>
        </w:rPr>
        <w:t> </w:t>
      </w:r>
      <w:r>
        <w:rPr>
          <w:spacing w:val="-1"/>
          <w:sz w:val="23"/>
        </w:rPr>
        <w:t>get</w:t>
      </w:r>
      <w:r>
        <w:rPr>
          <w:spacing w:val="-13"/>
          <w:sz w:val="23"/>
        </w:rPr>
        <w:t> </w:t>
      </w:r>
      <w:r>
        <w:rPr>
          <w:spacing w:val="-1"/>
          <w:sz w:val="23"/>
        </w:rPr>
        <w:t>counselling</w:t>
      </w:r>
      <w:r>
        <w:rPr>
          <w:spacing w:val="-6"/>
          <w:sz w:val="23"/>
        </w:rPr>
        <w:t> </w:t>
      </w:r>
      <w:r>
        <w:rPr>
          <w:sz w:val="23"/>
        </w:rPr>
        <w:t>done.</w:t>
      </w:r>
    </w:p>
    <w:p>
      <w:pPr>
        <w:pStyle w:val="BodyText"/>
        <w:rPr>
          <w:sz w:val="24"/>
        </w:rPr>
      </w:pPr>
    </w:p>
    <w:p>
      <w:pPr>
        <w:spacing w:before="0"/>
        <w:ind w:left="3177" w:right="0" w:firstLine="0"/>
        <w:jc w:val="left"/>
        <w:rPr>
          <w:sz w:val="22"/>
        </w:rPr>
      </w:pPr>
      <w:r>
        <w:rPr>
          <w:sz w:val="22"/>
        </w:rPr>
        <w:t>August</w:t>
      </w:r>
      <w:r>
        <w:rPr>
          <w:spacing w:val="17"/>
          <w:sz w:val="22"/>
        </w:rPr>
        <w:t> </w:t>
      </w:r>
      <w:r>
        <w:rPr>
          <w:sz w:val="22"/>
        </w:rPr>
        <w:t>2019-</w:t>
      </w:r>
      <w:r>
        <w:rPr>
          <w:spacing w:val="11"/>
          <w:sz w:val="22"/>
        </w:rPr>
        <w:t> </w:t>
      </w:r>
      <w:r>
        <w:rPr>
          <w:sz w:val="22"/>
        </w:rPr>
        <w:t>December</w:t>
      </w:r>
      <w:r>
        <w:rPr>
          <w:spacing w:val="29"/>
          <w:sz w:val="22"/>
        </w:rPr>
        <w:t> </w:t>
      </w:r>
      <w:r>
        <w:rPr>
          <w:sz w:val="22"/>
        </w:rPr>
        <w:t>2020</w:t>
      </w:r>
    </w:p>
    <w:p>
      <w:pPr>
        <w:pStyle w:val="Heading1"/>
        <w:spacing w:line="256" w:lineRule="auto"/>
        <w:ind w:right="721" w:firstLine="3"/>
      </w:pPr>
      <w:r>
        <w:rPr>
          <w:w w:val="95"/>
        </w:rPr>
        <w:t>Vodafone</w:t>
      </w:r>
      <w:r>
        <w:rPr>
          <w:spacing w:val="33"/>
          <w:w w:val="95"/>
        </w:rPr>
        <w:t> </w:t>
      </w:r>
      <w:r>
        <w:rPr>
          <w:w w:val="95"/>
        </w:rPr>
        <w:t>India</w:t>
      </w:r>
      <w:r>
        <w:rPr>
          <w:spacing w:val="35"/>
          <w:w w:val="95"/>
        </w:rPr>
        <w:t> </w:t>
      </w:r>
      <w:r>
        <w:rPr>
          <w:w w:val="95"/>
        </w:rPr>
        <w:t>Services</w:t>
      </w:r>
      <w:r>
        <w:rPr>
          <w:spacing w:val="37"/>
          <w:w w:val="95"/>
        </w:rPr>
        <w:t> </w:t>
      </w:r>
      <w:r>
        <w:rPr>
          <w:w w:val="95"/>
        </w:rPr>
        <w:t>Pvt.</w:t>
      </w:r>
      <w:r>
        <w:rPr>
          <w:spacing w:val="13"/>
          <w:w w:val="95"/>
        </w:rPr>
        <w:t> </w:t>
      </w:r>
      <w:r>
        <w:rPr>
          <w:w w:val="95"/>
        </w:rPr>
        <w:t>Ltd.</w:t>
      </w:r>
      <w:r>
        <w:rPr>
          <w:spacing w:val="-29"/>
          <w:w w:val="95"/>
        </w:rPr>
        <w:t> </w:t>
      </w:r>
      <w:r>
        <w:rPr>
          <w:w w:val="95"/>
        </w:rPr>
        <w:t>|</w:t>
      </w:r>
      <w:r>
        <w:rPr>
          <w:spacing w:val="11"/>
          <w:w w:val="95"/>
        </w:rPr>
        <w:t> </w:t>
      </w:r>
      <w:r>
        <w:rPr>
          <w:w w:val="95"/>
        </w:rPr>
        <w:t>Ahmedabad</w:t>
      </w:r>
      <w:r>
        <w:rPr>
          <w:spacing w:val="-71"/>
          <w:w w:val="95"/>
        </w:rPr>
        <w:t> </w:t>
      </w:r>
      <w:r>
        <w:rPr/>
        <w:t>Senior</w:t>
      </w:r>
      <w:r>
        <w:rPr>
          <w:spacing w:val="-19"/>
        </w:rPr>
        <w:t> </w:t>
      </w:r>
      <w:r>
        <w:rPr/>
        <w:t>Technical</w:t>
      </w:r>
      <w:r>
        <w:rPr>
          <w:spacing w:val="-16"/>
        </w:rPr>
        <w:t> </w:t>
      </w:r>
      <w:r>
        <w:rPr/>
        <w:t>Representative</w:t>
      </w:r>
    </w:p>
    <w:p>
      <w:pPr>
        <w:pStyle w:val="ListParagraph"/>
        <w:numPr>
          <w:ilvl w:val="0"/>
          <w:numId w:val="1"/>
        </w:numPr>
        <w:tabs>
          <w:tab w:pos="3553" w:val="left" w:leader="none"/>
          <w:tab w:pos="4783" w:val="left" w:leader="none"/>
        </w:tabs>
        <w:spacing w:line="280" w:lineRule="auto" w:before="88" w:after="0"/>
        <w:ind w:left="3557" w:right="181" w:hanging="255"/>
        <w:jc w:val="left"/>
        <w:rPr>
          <w:sz w:val="23"/>
        </w:rPr>
      </w:pPr>
      <w:r>
        <w:rPr>
          <w:sz w:val="23"/>
        </w:rPr>
        <w:t>Successful</w:t>
        <w:tab/>
        <w:t>working</w:t>
      </w:r>
      <w:r>
        <w:rPr>
          <w:spacing w:val="20"/>
          <w:sz w:val="23"/>
        </w:rPr>
        <w:t> </w:t>
      </w:r>
      <w:r>
        <w:rPr>
          <w:sz w:val="23"/>
        </w:rPr>
        <w:t>in</w:t>
      </w:r>
      <w:r>
        <w:rPr>
          <w:spacing w:val="10"/>
          <w:sz w:val="23"/>
        </w:rPr>
        <w:t> </w:t>
      </w:r>
      <w:r>
        <w:rPr>
          <w:sz w:val="23"/>
        </w:rPr>
        <w:t>a</w:t>
      </w:r>
      <w:r>
        <w:rPr>
          <w:spacing w:val="11"/>
          <w:sz w:val="23"/>
        </w:rPr>
        <w:t> </w:t>
      </w:r>
      <w:r>
        <w:rPr>
          <w:sz w:val="23"/>
        </w:rPr>
        <w:t>team</w:t>
      </w:r>
      <w:r>
        <w:rPr>
          <w:spacing w:val="17"/>
          <w:sz w:val="23"/>
        </w:rPr>
        <w:t> </w:t>
      </w:r>
      <w:r>
        <w:rPr>
          <w:sz w:val="23"/>
        </w:rPr>
        <w:t>environment,</w:t>
      </w:r>
      <w:r>
        <w:rPr>
          <w:spacing w:val="11"/>
          <w:sz w:val="23"/>
        </w:rPr>
        <w:t> </w:t>
      </w:r>
      <w:r>
        <w:rPr>
          <w:sz w:val="23"/>
        </w:rPr>
        <w:t>as</w:t>
      </w:r>
      <w:r>
        <w:rPr>
          <w:spacing w:val="12"/>
          <w:sz w:val="23"/>
        </w:rPr>
        <w:t> </w:t>
      </w:r>
      <w:r>
        <w:rPr>
          <w:sz w:val="23"/>
        </w:rPr>
        <w:t>well</w:t>
      </w:r>
      <w:r>
        <w:rPr>
          <w:spacing w:val="18"/>
          <w:sz w:val="23"/>
        </w:rPr>
        <w:t> </w:t>
      </w:r>
      <w:r>
        <w:rPr>
          <w:sz w:val="23"/>
        </w:rPr>
        <w:t>as</w:t>
      </w:r>
      <w:r>
        <w:rPr>
          <w:spacing w:val="-67"/>
          <w:sz w:val="23"/>
        </w:rPr>
        <w:t> </w:t>
      </w:r>
      <w:r>
        <w:rPr>
          <w:sz w:val="23"/>
        </w:rPr>
        <w:t>independently.</w:t>
      </w:r>
    </w:p>
    <w:p>
      <w:pPr>
        <w:pStyle w:val="ListParagraph"/>
        <w:numPr>
          <w:ilvl w:val="0"/>
          <w:numId w:val="1"/>
        </w:numPr>
        <w:tabs>
          <w:tab w:pos="3557" w:val="left" w:leader="none"/>
        </w:tabs>
        <w:spacing w:line="240" w:lineRule="auto" w:before="4" w:after="0"/>
        <w:ind w:left="3556" w:right="0" w:hanging="255"/>
        <w:jc w:val="left"/>
        <w:rPr>
          <w:sz w:val="23"/>
        </w:rPr>
      </w:pPr>
      <w:r>
        <w:rPr>
          <w:w w:val="95"/>
          <w:sz w:val="23"/>
        </w:rPr>
        <w:t>Adaptability,</w:t>
      </w:r>
      <w:r>
        <w:rPr>
          <w:spacing w:val="2"/>
          <w:w w:val="95"/>
          <w:sz w:val="23"/>
        </w:rPr>
        <w:t> </w:t>
      </w:r>
      <w:r>
        <w:rPr>
          <w:w w:val="95"/>
          <w:sz w:val="23"/>
        </w:rPr>
        <w:t>teamwork</w:t>
      </w:r>
      <w:r>
        <w:rPr>
          <w:spacing w:val="9"/>
          <w:w w:val="95"/>
          <w:sz w:val="23"/>
        </w:rPr>
        <w:t> </w:t>
      </w:r>
      <w:r>
        <w:rPr>
          <w:w w:val="95"/>
          <w:sz w:val="23"/>
        </w:rPr>
        <w:t>and self-motivated.</w:t>
      </w:r>
    </w:p>
    <w:p>
      <w:pPr>
        <w:pStyle w:val="ListParagraph"/>
        <w:numPr>
          <w:ilvl w:val="0"/>
          <w:numId w:val="1"/>
        </w:numPr>
        <w:tabs>
          <w:tab w:pos="3554" w:val="left" w:leader="none"/>
          <w:tab w:pos="4656" w:val="left" w:leader="none"/>
          <w:tab w:pos="5659" w:val="left" w:leader="none"/>
          <w:tab w:pos="6475" w:val="left" w:leader="none"/>
          <w:tab w:pos="6917" w:val="left" w:leader="none"/>
          <w:tab w:pos="7722" w:val="left" w:leader="none"/>
          <w:tab w:pos="9243" w:val="left" w:leader="none"/>
        </w:tabs>
        <w:spacing w:line="285" w:lineRule="auto" w:before="50" w:after="0"/>
        <w:ind w:left="3551" w:right="186" w:hanging="249"/>
        <w:jc w:val="left"/>
        <w:rPr>
          <w:sz w:val="23"/>
        </w:rPr>
      </w:pPr>
      <w:r>
        <w:rPr>
          <w:sz w:val="23"/>
        </w:rPr>
        <w:t>Referred</w:t>
        <w:tab/>
        <w:t>difficult</w:t>
        <w:tab/>
        <w:t>issues</w:t>
        <w:tab/>
        <w:t>to</w:t>
        <w:tab/>
        <w:t>upper</w:t>
        <w:tab/>
        <w:t>management</w:t>
        <w:tab/>
      </w:r>
      <w:r>
        <w:rPr>
          <w:spacing w:val="-3"/>
          <w:w w:val="95"/>
          <w:sz w:val="23"/>
        </w:rPr>
        <w:t>while</w:t>
      </w:r>
      <w:r>
        <w:rPr>
          <w:spacing w:val="-63"/>
          <w:w w:val="95"/>
          <w:sz w:val="23"/>
        </w:rPr>
        <w:t> </w:t>
      </w:r>
      <w:r>
        <w:rPr>
          <w:sz w:val="23"/>
        </w:rPr>
        <w:t>maintaining</w:t>
      </w:r>
      <w:r>
        <w:rPr>
          <w:spacing w:val="7"/>
          <w:sz w:val="23"/>
        </w:rPr>
        <w:t> </w:t>
      </w:r>
      <w:r>
        <w:rPr>
          <w:sz w:val="23"/>
        </w:rPr>
        <w:t>positive</w:t>
      </w:r>
      <w:r>
        <w:rPr>
          <w:spacing w:val="1"/>
          <w:sz w:val="23"/>
        </w:rPr>
        <w:t> </w:t>
      </w:r>
      <w:r>
        <w:rPr>
          <w:sz w:val="23"/>
        </w:rPr>
        <w:t>rapport</w:t>
      </w:r>
      <w:r>
        <w:rPr>
          <w:spacing w:val="5"/>
          <w:sz w:val="23"/>
        </w:rPr>
        <w:t> </w:t>
      </w:r>
      <w:r>
        <w:rPr>
          <w:sz w:val="23"/>
        </w:rPr>
        <w:t>with</w:t>
      </w:r>
      <w:r>
        <w:rPr>
          <w:spacing w:val="2"/>
          <w:sz w:val="23"/>
        </w:rPr>
        <w:t> </w:t>
      </w:r>
      <w:r>
        <w:rPr>
          <w:sz w:val="23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3555" w:val="left" w:leader="none"/>
        </w:tabs>
        <w:spacing w:line="280" w:lineRule="auto" w:before="0" w:after="0"/>
        <w:ind w:left="3554" w:right="191" w:hanging="252"/>
        <w:jc w:val="left"/>
        <w:rPr>
          <w:sz w:val="23"/>
        </w:rPr>
      </w:pPr>
      <w:r>
        <w:rPr>
          <w:sz w:val="23"/>
        </w:rPr>
        <w:t>Displayed</w:t>
      </w:r>
      <w:r>
        <w:rPr>
          <w:spacing w:val="38"/>
          <w:sz w:val="23"/>
        </w:rPr>
        <w:t> </w:t>
      </w:r>
      <w:r>
        <w:rPr>
          <w:sz w:val="23"/>
        </w:rPr>
        <w:t>courtesy</w:t>
      </w:r>
      <w:r>
        <w:rPr>
          <w:spacing w:val="34"/>
          <w:sz w:val="23"/>
        </w:rPr>
        <w:t> </w:t>
      </w:r>
      <w:r>
        <w:rPr>
          <w:sz w:val="23"/>
        </w:rPr>
        <w:t>and</w:t>
      </w:r>
      <w:r>
        <w:rPr>
          <w:spacing w:val="28"/>
          <w:sz w:val="23"/>
        </w:rPr>
        <w:t> </w:t>
      </w:r>
      <w:r>
        <w:rPr>
          <w:sz w:val="23"/>
        </w:rPr>
        <w:t>strong</w:t>
      </w:r>
      <w:r>
        <w:rPr>
          <w:spacing w:val="30"/>
          <w:sz w:val="23"/>
        </w:rPr>
        <w:t> </w:t>
      </w:r>
      <w:r>
        <w:rPr>
          <w:sz w:val="23"/>
        </w:rPr>
        <w:t>interpersonal</w:t>
      </w:r>
      <w:r>
        <w:rPr>
          <w:spacing w:val="44"/>
          <w:sz w:val="23"/>
        </w:rPr>
        <w:t> </w:t>
      </w:r>
      <w:r>
        <w:rPr>
          <w:sz w:val="23"/>
        </w:rPr>
        <w:t>skills</w:t>
      </w:r>
      <w:r>
        <w:rPr>
          <w:spacing w:val="31"/>
          <w:sz w:val="23"/>
        </w:rPr>
        <w:t> </w:t>
      </w:r>
      <w:r>
        <w:rPr>
          <w:sz w:val="23"/>
        </w:rPr>
        <w:t>with</w:t>
      </w:r>
      <w:r>
        <w:rPr>
          <w:spacing w:val="23"/>
          <w:sz w:val="23"/>
        </w:rPr>
        <w:t> </w:t>
      </w:r>
      <w:r>
        <w:rPr>
          <w:sz w:val="23"/>
        </w:rPr>
        <w:t>all</w:t>
      </w:r>
      <w:r>
        <w:rPr>
          <w:spacing w:val="-66"/>
          <w:sz w:val="23"/>
        </w:rPr>
        <w:t> </w:t>
      </w:r>
      <w:r>
        <w:rPr>
          <w:sz w:val="23"/>
        </w:rPr>
        <w:t>customer</w:t>
      </w:r>
      <w:r>
        <w:rPr>
          <w:spacing w:val="14"/>
          <w:sz w:val="23"/>
        </w:rPr>
        <w:t> </w:t>
      </w:r>
      <w:r>
        <w:rPr>
          <w:sz w:val="23"/>
        </w:rPr>
        <w:t>intersections.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3210" w:right="0" w:firstLine="0"/>
        <w:jc w:val="left"/>
        <w:rPr>
          <w:sz w:val="22"/>
        </w:rPr>
      </w:pPr>
      <w:r>
        <w:rPr>
          <w:w w:val="105"/>
          <w:sz w:val="22"/>
        </w:rPr>
        <w:t>June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2017-August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2019</w:t>
      </w:r>
    </w:p>
    <w:p>
      <w:pPr>
        <w:spacing w:before="13"/>
        <w:ind w:left="3214" w:right="0" w:firstLine="0"/>
        <w:jc w:val="left"/>
        <w:rPr>
          <w:sz w:val="22"/>
        </w:rPr>
      </w:pPr>
      <w:r>
        <w:rPr>
          <w:w w:val="90"/>
          <w:sz w:val="22"/>
        </w:rPr>
        <w:t>TTEC</w:t>
      </w:r>
      <w:r>
        <w:rPr>
          <w:spacing w:val="39"/>
          <w:w w:val="90"/>
          <w:sz w:val="22"/>
        </w:rPr>
        <w:t> </w:t>
      </w:r>
      <w:r>
        <w:rPr>
          <w:w w:val="90"/>
          <w:sz w:val="22"/>
        </w:rPr>
        <w:t>India</w:t>
      </w:r>
      <w:r>
        <w:rPr>
          <w:spacing w:val="45"/>
          <w:w w:val="90"/>
          <w:sz w:val="22"/>
        </w:rPr>
        <w:t> </w:t>
      </w:r>
      <w:r>
        <w:rPr>
          <w:w w:val="90"/>
          <w:sz w:val="22"/>
        </w:rPr>
        <w:t>Pvt.</w:t>
      </w:r>
      <w:r>
        <w:rPr>
          <w:spacing w:val="21"/>
          <w:w w:val="90"/>
          <w:sz w:val="22"/>
        </w:rPr>
        <w:t> </w:t>
      </w:r>
      <w:r>
        <w:rPr>
          <w:w w:val="90"/>
          <w:sz w:val="22"/>
        </w:rPr>
        <w:t>Ltd.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|</w:t>
      </w:r>
      <w:r>
        <w:rPr>
          <w:spacing w:val="44"/>
          <w:w w:val="90"/>
          <w:sz w:val="22"/>
        </w:rPr>
        <w:t> </w:t>
      </w:r>
      <w:r>
        <w:rPr>
          <w:w w:val="90"/>
          <w:sz w:val="22"/>
        </w:rPr>
        <w:t>Ahmedabad</w:t>
      </w:r>
    </w:p>
    <w:p>
      <w:pPr>
        <w:spacing w:before="72"/>
        <w:ind w:left="3212" w:right="0" w:firstLine="0"/>
        <w:jc w:val="left"/>
        <w:rPr>
          <w:sz w:val="25"/>
        </w:rPr>
      </w:pPr>
      <w:r>
        <w:rPr>
          <w:w w:val="95"/>
          <w:sz w:val="25"/>
        </w:rPr>
        <w:t>Fraud Prevention</w:t>
      </w:r>
      <w:r>
        <w:rPr>
          <w:spacing w:val="9"/>
          <w:w w:val="95"/>
          <w:sz w:val="25"/>
        </w:rPr>
        <w:t> </w:t>
      </w:r>
      <w:r>
        <w:rPr>
          <w:w w:val="95"/>
          <w:sz w:val="25"/>
        </w:rPr>
        <w:t>Analyst</w:t>
      </w:r>
    </w:p>
    <w:p>
      <w:pPr>
        <w:pStyle w:val="ListParagraph"/>
        <w:numPr>
          <w:ilvl w:val="0"/>
          <w:numId w:val="1"/>
        </w:numPr>
        <w:tabs>
          <w:tab w:pos="3582" w:val="left" w:leader="none"/>
        </w:tabs>
        <w:spacing w:line="283" w:lineRule="auto" w:before="112" w:after="0"/>
        <w:ind w:left="3581" w:right="164" w:hanging="250"/>
        <w:jc w:val="both"/>
        <w:rPr>
          <w:sz w:val="23"/>
        </w:rPr>
      </w:pPr>
      <w:r>
        <w:rPr>
          <w:spacing w:val="-1"/>
          <w:sz w:val="23"/>
        </w:rPr>
        <w:t>Complete research, analysis and </w:t>
      </w:r>
      <w:r>
        <w:rPr>
          <w:sz w:val="23"/>
        </w:rPr>
        <w:t>documentation of account</w:t>
      </w:r>
      <w:r>
        <w:rPr>
          <w:spacing w:val="1"/>
          <w:sz w:val="23"/>
        </w:rPr>
        <w:t> </w:t>
      </w:r>
      <w:r>
        <w:rPr>
          <w:w w:val="95"/>
          <w:sz w:val="23"/>
        </w:rPr>
        <w:t>activity and used personal judgment to determine appropriate</w:t>
      </w:r>
      <w:r>
        <w:rPr>
          <w:spacing w:val="1"/>
          <w:w w:val="95"/>
          <w:sz w:val="23"/>
        </w:rPr>
        <w:t> </w:t>
      </w:r>
      <w:r>
        <w:rPr>
          <w:sz w:val="23"/>
        </w:rPr>
        <w:t>actions</w:t>
      </w:r>
      <w:r>
        <w:rPr>
          <w:spacing w:val="-4"/>
          <w:sz w:val="23"/>
        </w:rPr>
        <w:t> </w:t>
      </w:r>
      <w:r>
        <w:rPr>
          <w:sz w:val="23"/>
        </w:rPr>
        <w:t>that</w:t>
      </w:r>
      <w:r>
        <w:rPr>
          <w:spacing w:val="-11"/>
          <w:sz w:val="23"/>
        </w:rPr>
        <w:t> </w:t>
      </w:r>
      <w:r>
        <w:rPr>
          <w:sz w:val="23"/>
        </w:rPr>
        <w:t>removed</w:t>
      </w:r>
      <w:r>
        <w:rPr>
          <w:spacing w:val="9"/>
          <w:sz w:val="23"/>
        </w:rPr>
        <w:t> </w:t>
      </w:r>
      <w:r>
        <w:rPr>
          <w:sz w:val="23"/>
        </w:rPr>
        <w:t>or</w:t>
      </w:r>
      <w:r>
        <w:rPr>
          <w:spacing w:val="-7"/>
          <w:sz w:val="23"/>
        </w:rPr>
        <w:t> </w:t>
      </w:r>
      <w:r>
        <w:rPr>
          <w:sz w:val="23"/>
        </w:rPr>
        <w:t>minimized fraud</w:t>
      </w:r>
      <w:r>
        <w:rPr>
          <w:spacing w:val="-6"/>
          <w:sz w:val="23"/>
        </w:rPr>
        <w:t> </w:t>
      </w:r>
      <w:r>
        <w:rPr>
          <w:sz w:val="23"/>
        </w:rPr>
        <w:t>exposure.</w:t>
      </w:r>
    </w:p>
    <w:p>
      <w:pPr>
        <w:pStyle w:val="ListParagraph"/>
        <w:numPr>
          <w:ilvl w:val="0"/>
          <w:numId w:val="1"/>
        </w:numPr>
        <w:tabs>
          <w:tab w:pos="3583" w:val="left" w:leader="none"/>
        </w:tabs>
        <w:spacing w:line="269" w:lineRule="exact" w:before="0" w:after="0"/>
        <w:ind w:left="3582" w:right="0" w:hanging="253"/>
        <w:jc w:val="both"/>
        <w:rPr>
          <w:sz w:val="24"/>
        </w:rPr>
      </w:pPr>
      <w:r>
        <w:rPr>
          <w:w w:val="95"/>
          <w:sz w:val="24"/>
        </w:rPr>
        <w:t>Handle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confidential</w:t>
      </w:r>
      <w:r>
        <w:rPr>
          <w:spacing w:val="91"/>
          <w:sz w:val="24"/>
        </w:rPr>
        <w:t> </w:t>
      </w:r>
      <w:r>
        <w:rPr>
          <w:w w:val="95"/>
          <w:sz w:val="24"/>
        </w:rPr>
        <w:t>information</w:t>
      </w:r>
      <w:r>
        <w:rPr>
          <w:spacing w:val="91"/>
          <w:sz w:val="24"/>
        </w:rPr>
        <w:t> </w:t>
      </w:r>
      <w:r>
        <w:rPr>
          <w:w w:val="95"/>
          <w:sz w:val="24"/>
        </w:rPr>
        <w:t>in</w:t>
      </w:r>
      <w:r>
        <w:rPr>
          <w:spacing w:val="67"/>
          <w:sz w:val="24"/>
        </w:rPr>
        <w:t> </w:t>
      </w:r>
      <w:r>
        <w:rPr>
          <w:w w:val="95"/>
          <w:sz w:val="24"/>
        </w:rPr>
        <w:t>accordance</w:t>
      </w:r>
      <w:r>
        <w:rPr>
          <w:spacing w:val="85"/>
          <w:sz w:val="24"/>
        </w:rPr>
        <w:t> </w:t>
      </w:r>
      <w:r>
        <w:rPr>
          <w:w w:val="95"/>
          <w:sz w:val="24"/>
        </w:rPr>
        <w:t>with  the</w:t>
      </w:r>
    </w:p>
    <w:p>
      <w:pPr>
        <w:pStyle w:val="BodyText"/>
        <w:spacing w:before="38"/>
        <w:ind w:left="3580"/>
        <w:jc w:val="both"/>
      </w:pPr>
      <w:r>
        <w:rPr>
          <w:w w:val="95"/>
        </w:rPr>
        <w:t>privacy</w:t>
      </w:r>
      <w:r>
        <w:rPr>
          <w:spacing w:val="5"/>
          <w:w w:val="95"/>
        </w:rPr>
        <w:t> </w:t>
      </w:r>
      <w:r>
        <w:rPr>
          <w:w w:val="95"/>
        </w:rPr>
        <w:t>policy.</w:t>
      </w:r>
    </w:p>
    <w:p>
      <w:pPr>
        <w:pStyle w:val="ListParagraph"/>
        <w:numPr>
          <w:ilvl w:val="0"/>
          <w:numId w:val="1"/>
        </w:numPr>
        <w:tabs>
          <w:tab w:pos="3584" w:val="left" w:leader="none"/>
        </w:tabs>
        <w:spacing w:line="280" w:lineRule="auto" w:before="55" w:after="0"/>
        <w:ind w:left="3583" w:right="161" w:hanging="252"/>
        <w:jc w:val="both"/>
        <w:rPr>
          <w:sz w:val="23"/>
        </w:rPr>
      </w:pPr>
      <w:r>
        <w:rPr>
          <w:spacing w:val="-1"/>
          <w:sz w:val="23"/>
        </w:rPr>
        <w:t>Determine existing </w:t>
      </w:r>
      <w:r>
        <w:rPr>
          <w:sz w:val="23"/>
        </w:rPr>
        <w:t>fraud trends and assist in the prevention</w:t>
      </w:r>
      <w:r>
        <w:rPr>
          <w:spacing w:val="-67"/>
          <w:sz w:val="23"/>
        </w:rPr>
        <w:t> </w:t>
      </w:r>
      <w:r>
        <w:rPr>
          <w:sz w:val="23"/>
        </w:rPr>
        <w:t>of</w:t>
      </w:r>
      <w:r>
        <w:rPr>
          <w:spacing w:val="3"/>
          <w:sz w:val="23"/>
        </w:rPr>
        <w:t> </w:t>
      </w:r>
      <w:r>
        <w:rPr>
          <w:sz w:val="23"/>
        </w:rPr>
        <w:t>future</w:t>
      </w:r>
      <w:r>
        <w:rPr>
          <w:spacing w:val="5"/>
          <w:sz w:val="23"/>
        </w:rPr>
        <w:t> </w:t>
      </w:r>
      <w:r>
        <w:rPr>
          <w:sz w:val="23"/>
        </w:rPr>
        <w:t>trends.</w:t>
      </w:r>
    </w:p>
    <w:p>
      <w:pPr>
        <w:spacing w:before="8"/>
        <w:ind w:left="2922" w:right="0" w:firstLine="0"/>
        <w:jc w:val="left"/>
        <w:rPr>
          <w:sz w:val="41"/>
        </w:rPr>
      </w:pPr>
      <w:r>
        <w:rPr/>
        <w:pict>
          <v:shape style="position:absolute;margin-left:230.880005pt;margin-top:27.928785pt;width:348pt;height:.1pt;mso-position-horizontal-relative:page;mso-position-vertical-relative:paragraph;z-index:-15728128;mso-wrap-distance-left:0;mso-wrap-distance-right:0" coordorigin="4618,559" coordsize="6960,0" path="m4618,559l11578,559e" filled="false" stroked="true" strokeweight=".72pt" strokecolor="#2b3b4f">
            <v:path arrowok="t"/>
            <v:stroke dashstyle="solid"/>
            <w10:wrap type="topAndBottom"/>
          </v:shape>
        </w:pict>
      </w:r>
      <w:r>
        <w:rPr>
          <w:color w:val="3D3D3D"/>
          <w:sz w:val="41"/>
        </w:rPr>
        <w:t>Achivements</w:t>
      </w:r>
    </w:p>
    <w:p>
      <w:pPr>
        <w:pStyle w:val="ListParagraph"/>
        <w:numPr>
          <w:ilvl w:val="0"/>
          <w:numId w:val="1"/>
        </w:numPr>
        <w:tabs>
          <w:tab w:pos="3508" w:val="left" w:leader="none"/>
        </w:tabs>
        <w:spacing w:line="240" w:lineRule="auto" w:before="0" w:after="0"/>
        <w:ind w:left="3507" w:right="0" w:hanging="253"/>
        <w:jc w:val="left"/>
        <w:rPr>
          <w:sz w:val="22"/>
        </w:rPr>
      </w:pPr>
      <w:r>
        <w:rPr>
          <w:spacing w:val="-1"/>
          <w:sz w:val="22"/>
        </w:rPr>
        <w:t>Working</w:t>
      </w:r>
      <w:r>
        <w:rPr>
          <w:spacing w:val="22"/>
          <w:sz w:val="22"/>
        </w:rPr>
        <w:t> </w:t>
      </w:r>
      <w:r>
        <w:rPr>
          <w:spacing w:val="-1"/>
          <w:sz w:val="22"/>
        </w:rPr>
        <w:t>as</w:t>
      </w:r>
      <w:r>
        <w:rPr>
          <w:spacing w:val="15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22"/>
          <w:sz w:val="22"/>
        </w:rPr>
        <w:t> </w:t>
      </w:r>
      <w:r>
        <w:rPr>
          <w:spacing w:val="-1"/>
          <w:sz w:val="22"/>
        </w:rPr>
        <w:t>Fraud</w:t>
      </w:r>
      <w:r>
        <w:rPr>
          <w:spacing w:val="19"/>
          <w:sz w:val="22"/>
        </w:rPr>
        <w:t> </w:t>
      </w:r>
      <w:r>
        <w:rPr>
          <w:spacing w:val="-1"/>
          <w:sz w:val="22"/>
        </w:rPr>
        <w:t>Analyst</w:t>
      </w:r>
      <w:r>
        <w:rPr>
          <w:spacing w:val="24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18"/>
          <w:sz w:val="22"/>
        </w:rPr>
        <w:t> </w:t>
      </w:r>
      <w:r>
        <w:rPr>
          <w:spacing w:val="-1"/>
          <w:sz w:val="22"/>
        </w:rPr>
        <w:t>Trust</w:t>
      </w:r>
      <w:r>
        <w:rPr>
          <w:spacing w:val="15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17"/>
          <w:sz w:val="22"/>
        </w:rPr>
        <w:t> </w:t>
      </w:r>
      <w:r>
        <w:rPr>
          <w:spacing w:val="-1"/>
          <w:sz w:val="22"/>
        </w:rPr>
        <w:t>Safety</w:t>
      </w:r>
      <w:r>
        <w:rPr>
          <w:spacing w:val="25"/>
          <w:sz w:val="22"/>
        </w:rPr>
        <w:t> </w:t>
      </w:r>
      <w:r>
        <w:rPr>
          <w:sz w:val="22"/>
        </w:rPr>
        <w:t>department</w:t>
      </w:r>
      <w:r>
        <w:rPr>
          <w:spacing w:val="29"/>
          <w:sz w:val="22"/>
        </w:rPr>
        <w:t> </w:t>
      </w:r>
      <w:r>
        <w:rPr>
          <w:sz w:val="22"/>
        </w:rPr>
        <w:t>of</w:t>
      </w:r>
    </w:p>
    <w:p>
      <w:pPr>
        <w:pStyle w:val="BodyText"/>
        <w:ind w:left="3503"/>
      </w:pPr>
      <w:r>
        <w:rPr/>
        <w:t>Airbnb</w:t>
      </w:r>
    </w:p>
    <w:p>
      <w:pPr>
        <w:pStyle w:val="ListParagraph"/>
        <w:numPr>
          <w:ilvl w:val="0"/>
          <w:numId w:val="1"/>
        </w:numPr>
        <w:tabs>
          <w:tab w:pos="3503" w:val="left" w:leader="none"/>
        </w:tabs>
        <w:spacing w:line="240" w:lineRule="auto" w:before="31" w:after="0"/>
        <w:ind w:left="3502" w:right="0" w:hanging="248"/>
        <w:jc w:val="left"/>
        <w:rPr>
          <w:sz w:val="22"/>
        </w:rPr>
      </w:pPr>
      <w:r>
        <w:rPr>
          <w:w w:val="95"/>
          <w:sz w:val="22"/>
        </w:rPr>
        <w:t>Handling</w:t>
      </w:r>
      <w:r>
        <w:rPr>
          <w:spacing w:val="47"/>
          <w:w w:val="95"/>
          <w:sz w:val="22"/>
        </w:rPr>
        <w:t> </w:t>
      </w:r>
      <w:r>
        <w:rPr>
          <w:w w:val="95"/>
          <w:sz w:val="22"/>
        </w:rPr>
        <w:t>recovery</w:t>
      </w:r>
      <w:r>
        <w:rPr>
          <w:spacing w:val="50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4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45"/>
          <w:w w:val="95"/>
          <w:sz w:val="22"/>
        </w:rPr>
        <w:t> </w:t>
      </w:r>
      <w:r>
        <w:rPr>
          <w:w w:val="95"/>
          <w:sz w:val="22"/>
        </w:rPr>
        <w:t>Hacked</w:t>
      </w:r>
      <w:r>
        <w:rPr>
          <w:spacing w:val="50"/>
          <w:w w:val="95"/>
          <w:sz w:val="22"/>
        </w:rPr>
        <w:t> </w:t>
      </w:r>
      <w:r>
        <w:rPr>
          <w:w w:val="95"/>
          <w:sz w:val="22"/>
        </w:rPr>
        <w:t>accounts,</w:t>
      </w:r>
      <w:r>
        <w:rPr>
          <w:spacing w:val="44"/>
          <w:w w:val="95"/>
          <w:sz w:val="22"/>
        </w:rPr>
        <w:t> </w:t>
      </w:r>
      <w:r>
        <w:rPr>
          <w:w w:val="95"/>
          <w:sz w:val="22"/>
        </w:rPr>
        <w:t>Refunds,</w:t>
      </w:r>
      <w:r>
        <w:rPr>
          <w:spacing w:val="42"/>
          <w:w w:val="95"/>
          <w:sz w:val="22"/>
        </w:rPr>
        <w:t> </w:t>
      </w:r>
      <w:r>
        <w:rPr>
          <w:w w:val="95"/>
          <w:sz w:val="22"/>
        </w:rPr>
        <w:t>Validating</w:t>
      </w:r>
    </w:p>
    <w:p>
      <w:pPr>
        <w:pStyle w:val="BodyText"/>
        <w:spacing w:before="23"/>
        <w:ind w:left="3501"/>
      </w:pPr>
      <w:r>
        <w:rPr>
          <w:w w:val="85"/>
        </w:rPr>
        <w:t>rental</w:t>
      </w:r>
      <w:r>
        <w:rPr>
          <w:spacing w:val="18"/>
          <w:w w:val="85"/>
        </w:rPr>
        <w:t> </w:t>
      </w:r>
      <w:r>
        <w:rPr>
          <w:w w:val="85"/>
        </w:rPr>
        <w:t>properties</w:t>
      </w:r>
      <w:r>
        <w:rPr>
          <w:spacing w:val="23"/>
          <w:w w:val="85"/>
        </w:rPr>
        <w:t> </w:t>
      </w:r>
      <w:r>
        <w:rPr>
          <w:w w:val="85"/>
        </w:rPr>
        <w:t>and</w:t>
      </w:r>
      <w:r>
        <w:rPr>
          <w:spacing w:val="12"/>
          <w:w w:val="85"/>
        </w:rPr>
        <w:t> </w:t>
      </w:r>
      <w:r>
        <w:rPr>
          <w:w w:val="85"/>
        </w:rPr>
        <w:t>customer</w:t>
      </w:r>
      <w:r>
        <w:rPr>
          <w:spacing w:val="30"/>
          <w:w w:val="85"/>
        </w:rPr>
        <w:t> </w:t>
      </w:r>
      <w:r>
        <w:rPr>
          <w:w w:val="85"/>
        </w:rPr>
        <w:t>issues</w:t>
      </w:r>
    </w:p>
    <w:p>
      <w:pPr>
        <w:pStyle w:val="ListParagraph"/>
        <w:numPr>
          <w:ilvl w:val="0"/>
          <w:numId w:val="1"/>
        </w:numPr>
        <w:tabs>
          <w:tab w:pos="3521" w:val="left" w:leader="none"/>
        </w:tabs>
        <w:spacing w:line="240" w:lineRule="auto" w:before="16" w:after="0"/>
        <w:ind w:left="3520" w:right="0" w:hanging="267"/>
        <w:jc w:val="left"/>
        <w:rPr>
          <w:sz w:val="23"/>
        </w:rPr>
      </w:pPr>
      <w:r>
        <w:rPr>
          <w:spacing w:val="-1"/>
          <w:w w:val="90"/>
          <w:sz w:val="23"/>
        </w:rPr>
        <w:t>Mentored</w:t>
      </w:r>
      <w:r>
        <w:rPr>
          <w:spacing w:val="1"/>
          <w:w w:val="90"/>
          <w:sz w:val="23"/>
        </w:rPr>
        <w:t> </w:t>
      </w:r>
      <w:r>
        <w:rPr>
          <w:spacing w:val="-1"/>
          <w:w w:val="90"/>
          <w:sz w:val="23"/>
        </w:rPr>
        <w:t>new</w:t>
      </w:r>
      <w:r>
        <w:rPr>
          <w:spacing w:val="-5"/>
          <w:w w:val="90"/>
          <w:sz w:val="23"/>
        </w:rPr>
        <w:t> </w:t>
      </w:r>
      <w:r>
        <w:rPr>
          <w:spacing w:val="-1"/>
          <w:w w:val="90"/>
          <w:sz w:val="23"/>
        </w:rPr>
        <w:t>batches</w:t>
      </w:r>
      <w:r>
        <w:rPr>
          <w:spacing w:val="-3"/>
          <w:w w:val="90"/>
          <w:sz w:val="23"/>
        </w:rPr>
        <w:t> </w:t>
      </w:r>
      <w:r>
        <w:rPr>
          <w:spacing w:val="-1"/>
          <w:w w:val="90"/>
          <w:sz w:val="23"/>
        </w:rPr>
        <w:t>and</w:t>
      </w:r>
      <w:r>
        <w:rPr>
          <w:spacing w:val="-9"/>
          <w:w w:val="90"/>
          <w:sz w:val="23"/>
        </w:rPr>
        <w:t> </w:t>
      </w:r>
      <w:r>
        <w:rPr>
          <w:spacing w:val="-1"/>
          <w:w w:val="90"/>
          <w:sz w:val="23"/>
        </w:rPr>
        <w:t>provided</w:t>
      </w:r>
      <w:r>
        <w:rPr>
          <w:spacing w:val="-2"/>
          <w:w w:val="90"/>
          <w:sz w:val="23"/>
        </w:rPr>
        <w:t> </w:t>
      </w:r>
      <w:r>
        <w:rPr>
          <w:spacing w:val="-1"/>
          <w:w w:val="90"/>
          <w:sz w:val="23"/>
        </w:rPr>
        <w:t>floor</w:t>
      </w:r>
      <w:r>
        <w:rPr>
          <w:spacing w:val="-9"/>
          <w:w w:val="90"/>
          <w:sz w:val="23"/>
        </w:rPr>
        <w:t> </w:t>
      </w:r>
      <w:r>
        <w:rPr>
          <w:spacing w:val="-1"/>
          <w:w w:val="90"/>
          <w:sz w:val="23"/>
        </w:rPr>
        <w:t>support</w:t>
      </w:r>
    </w:p>
    <w:p>
      <w:pPr>
        <w:pStyle w:val="ListParagraph"/>
        <w:numPr>
          <w:ilvl w:val="0"/>
          <w:numId w:val="1"/>
        </w:numPr>
        <w:tabs>
          <w:tab w:pos="3508" w:val="left" w:leader="none"/>
        </w:tabs>
        <w:spacing w:line="240" w:lineRule="auto" w:before="25" w:after="0"/>
        <w:ind w:left="3507" w:right="0" w:hanging="253"/>
        <w:jc w:val="left"/>
        <w:rPr>
          <w:sz w:val="22"/>
        </w:rPr>
      </w:pPr>
      <w:r>
        <w:rPr>
          <w:w w:val="95"/>
          <w:sz w:val="22"/>
        </w:rPr>
        <w:t>Preparing</w:t>
      </w:r>
      <w:r>
        <w:rPr>
          <w:spacing w:val="41"/>
          <w:w w:val="95"/>
          <w:sz w:val="22"/>
        </w:rPr>
        <w:t> </w:t>
      </w:r>
      <w:r>
        <w:rPr>
          <w:w w:val="95"/>
          <w:sz w:val="22"/>
        </w:rPr>
        <w:t>quizzes</w:t>
      </w:r>
      <w:r>
        <w:rPr>
          <w:spacing w:val="40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3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32"/>
          <w:w w:val="95"/>
          <w:sz w:val="22"/>
        </w:rPr>
        <w:t> </w:t>
      </w:r>
      <w:r>
        <w:rPr>
          <w:w w:val="95"/>
          <w:sz w:val="22"/>
        </w:rPr>
        <w:t>team</w:t>
      </w:r>
      <w:r>
        <w:rPr>
          <w:spacing w:val="37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32"/>
          <w:w w:val="95"/>
          <w:sz w:val="22"/>
        </w:rPr>
        <w:t> </w:t>
      </w:r>
      <w:r>
        <w:rPr>
          <w:w w:val="95"/>
          <w:sz w:val="22"/>
        </w:rPr>
        <w:t>knowledge</w:t>
      </w:r>
      <w:r>
        <w:rPr>
          <w:spacing w:val="50"/>
          <w:w w:val="95"/>
          <w:sz w:val="22"/>
        </w:rPr>
        <w:t> </w:t>
      </w:r>
      <w:r>
        <w:rPr>
          <w:w w:val="95"/>
          <w:sz w:val="22"/>
        </w:rPr>
        <w:t>checks</w:t>
      </w:r>
      <w:r>
        <w:rPr>
          <w:spacing w:val="3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32"/>
          <w:w w:val="95"/>
          <w:sz w:val="22"/>
        </w:rPr>
        <w:t> </w:t>
      </w:r>
      <w:r>
        <w:rPr>
          <w:w w:val="95"/>
          <w:sz w:val="22"/>
        </w:rPr>
        <w:t>daily</w:t>
      </w:r>
    </w:p>
    <w:p>
      <w:pPr>
        <w:pStyle w:val="BodyText"/>
        <w:spacing w:before="19"/>
        <w:ind w:left="3496"/>
      </w:pPr>
      <w:r>
        <w:rPr>
          <w:w w:val="95"/>
        </w:rPr>
        <w:t>reports</w:t>
      </w:r>
    </w:p>
    <w:p>
      <w:pPr>
        <w:pStyle w:val="ListParagraph"/>
        <w:numPr>
          <w:ilvl w:val="0"/>
          <w:numId w:val="1"/>
        </w:numPr>
        <w:tabs>
          <w:tab w:pos="3503" w:val="left" w:leader="none"/>
        </w:tabs>
        <w:spacing w:line="240" w:lineRule="auto" w:before="30" w:after="0"/>
        <w:ind w:left="3502" w:right="0" w:hanging="252"/>
        <w:jc w:val="left"/>
        <w:rPr>
          <w:sz w:val="22"/>
        </w:rPr>
      </w:pPr>
      <w:r>
        <w:rPr>
          <w:w w:val="95"/>
          <w:sz w:val="22"/>
        </w:rPr>
        <w:t>Discover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new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fraud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trends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come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up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proficient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tools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for</w:t>
      </w:r>
    </w:p>
    <w:p>
      <w:pPr>
        <w:pStyle w:val="BodyText"/>
        <w:spacing w:before="18"/>
        <w:ind w:left="3496"/>
      </w:pPr>
      <w:r>
        <w:rPr>
          <w:w w:val="85"/>
        </w:rPr>
        <w:t>fraud</w:t>
      </w:r>
      <w:r>
        <w:rPr>
          <w:spacing w:val="20"/>
          <w:w w:val="85"/>
        </w:rPr>
        <w:t> </w:t>
      </w:r>
      <w:r>
        <w:rPr>
          <w:w w:val="85"/>
        </w:rPr>
        <w:t>prevention</w:t>
      </w:r>
    </w:p>
    <w:p>
      <w:pPr>
        <w:pStyle w:val="ListParagraph"/>
        <w:numPr>
          <w:ilvl w:val="0"/>
          <w:numId w:val="1"/>
        </w:numPr>
        <w:tabs>
          <w:tab w:pos="3499" w:val="left" w:leader="none"/>
        </w:tabs>
        <w:spacing w:line="240" w:lineRule="auto" w:before="26" w:after="0"/>
        <w:ind w:left="3498" w:right="0" w:hanging="248"/>
        <w:jc w:val="left"/>
        <w:rPr>
          <w:sz w:val="22"/>
        </w:rPr>
      </w:pPr>
      <w:r>
        <w:rPr>
          <w:w w:val="95"/>
          <w:sz w:val="22"/>
        </w:rPr>
        <w:t>Awarded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best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Mentor.</w:t>
      </w:r>
    </w:p>
    <w:sectPr>
      <w:type w:val="continuous"/>
      <w:pgSz w:w="11910" w:h="16850"/>
      <w:pgMar w:top="0" w:bottom="0" w:left="16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588" w:hanging="250"/>
      </w:pPr>
      <w:rPr>
        <w:rFonts w:hint="default"/>
        <w:w w:val="8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16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53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90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27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64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1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8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5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Trebuchet MS" w:hAnsi="Trebuchet MS" w:eastAsia="Trebuchet MS" w:cs="Trebuchet MS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"/>
      <w:ind w:left="3177"/>
      <w:outlineLvl w:val="1"/>
    </w:pPr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0"/>
      <w:ind w:left="2846"/>
    </w:pPr>
    <w:rPr>
      <w:rFonts w:ascii="Trebuchet MS" w:hAnsi="Trebuchet MS" w:eastAsia="Trebuchet MS" w:cs="Trebuchet MS"/>
      <w:sz w:val="74"/>
      <w:szCs w:val="7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02" w:hanging="253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 Litmus</dc:creator>
  <cp:keywords>DAFee6c0bEg,BAFUzVGgPqM</cp:keywords>
  <dc:title>Shainy Resume</dc:title>
  <dcterms:created xsi:type="dcterms:W3CDTF">2023-04-11T08:54:41Z</dcterms:created>
  <dcterms:modified xsi:type="dcterms:W3CDTF">2023-04-11T08:54:41Z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Canva</vt:lpwstr>
  </property>
  <property fmtid="{D5CDD505-2E9C-101B-9397-08002B2CF9AE}" pid="4" name="LastSaved">
    <vt:filetime>2023-03-28T00:00:00Z</vt:filetime>
  </property>
</Properties>
</file>