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4BFE" w14:textId="07423ED1" w:rsidR="00374616" w:rsidRDefault="00374616" w:rsidP="0037461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746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Kompilacja jądra i wywołania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</w:t>
      </w:r>
      <w:r w:rsidRPr="003746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ystemowe</w:t>
      </w:r>
    </w:p>
    <w:p w14:paraId="13709B4A" w14:textId="578BDADF" w:rsidR="00374616" w:rsidRDefault="00374616" w:rsidP="00374616">
      <w:pPr>
        <w:pStyle w:val="Podtytu"/>
        <w:jc w:val="center"/>
        <w:rPr>
          <w:rFonts w:eastAsiaTheme="majorEastAsia"/>
        </w:rPr>
      </w:pPr>
      <w:r>
        <w:rPr>
          <w:rFonts w:eastAsiaTheme="majorEastAsia"/>
        </w:rPr>
        <w:t>Jakub Robaczewski</w:t>
      </w:r>
    </w:p>
    <w:p w14:paraId="7ED1B75A" w14:textId="77777777" w:rsidR="00B03040" w:rsidRDefault="00B03040" w:rsidP="00B03040">
      <w:pPr>
        <w:jc w:val="both"/>
      </w:pPr>
    </w:p>
    <w:p w14:paraId="4E73EEFB" w14:textId="77777777" w:rsidR="00B03040" w:rsidRPr="00374616" w:rsidRDefault="00B03040" w:rsidP="00B03040">
      <w:pPr>
        <w:rPr>
          <w:rFonts w:ascii="Courier New" w:hAnsi="Courier New" w:cs="Courier New"/>
        </w:rPr>
      </w:pPr>
      <w:r w:rsidRPr="00374616">
        <w:rPr>
          <w:rFonts w:ascii="Courier New" w:hAnsi="Courier New" w:cs="Courier New"/>
        </w:rPr>
        <w:t>/usr/src/mm/proto.h</w:t>
      </w:r>
    </w:p>
    <w:p w14:paraId="50A3F39E" w14:textId="1516EAE6" w:rsidR="00B03040" w:rsidRDefault="00B03040" w:rsidP="00B03040">
      <w:r>
        <w:t>Dodałem prototyp funkcji</w:t>
      </w:r>
      <w:r w:rsidR="0093372B">
        <w:t>.</w:t>
      </w:r>
    </w:p>
    <w:p w14:paraId="3CC5C579" w14:textId="77777777" w:rsidR="00B03040" w:rsidRDefault="00B03040" w:rsidP="00B03040"/>
    <w:p w14:paraId="0A357AF7" w14:textId="77777777" w:rsidR="00B03040" w:rsidRPr="00374616" w:rsidRDefault="00B03040" w:rsidP="00B03040">
      <w:pPr>
        <w:rPr>
          <w:rFonts w:ascii="Courier New" w:hAnsi="Courier New" w:cs="Courier New"/>
        </w:rPr>
      </w:pPr>
      <w:r w:rsidRPr="00374616">
        <w:rPr>
          <w:rFonts w:ascii="Courier New" w:hAnsi="Courier New" w:cs="Courier New"/>
        </w:rPr>
        <w:t>/usr/src/mm/table.c</w:t>
      </w:r>
    </w:p>
    <w:p w14:paraId="40BB1E90" w14:textId="77777777" w:rsidR="00B03040" w:rsidRPr="00374616" w:rsidRDefault="00B03040" w:rsidP="00B03040">
      <w:pPr>
        <w:rPr>
          <w:rFonts w:ascii="Courier New" w:hAnsi="Courier New" w:cs="Courier New"/>
        </w:rPr>
      </w:pPr>
      <w:r w:rsidRPr="00374616">
        <w:rPr>
          <w:rFonts w:ascii="Courier New" w:hAnsi="Courier New" w:cs="Courier New"/>
        </w:rPr>
        <w:t>/usr/src/fs/table.c</w:t>
      </w:r>
    </w:p>
    <w:p w14:paraId="65904311" w14:textId="3E6A74FD" w:rsidR="00B03040" w:rsidRDefault="00B03040" w:rsidP="00B03040">
      <w:r>
        <w:t xml:space="preserve">Dodałem odwołania do funkcji i </w:t>
      </w:r>
      <w:r w:rsidRPr="00374616">
        <w:t>adres pusty</w:t>
      </w:r>
      <w:r w:rsidR="0093372B">
        <w:t>.</w:t>
      </w:r>
    </w:p>
    <w:p w14:paraId="6BCC1800" w14:textId="77777777" w:rsidR="00B03040" w:rsidRDefault="00B03040" w:rsidP="00B03040"/>
    <w:p w14:paraId="77AA1B6C" w14:textId="230E6FE3" w:rsidR="00B03040" w:rsidRDefault="00B03040" w:rsidP="00D45708">
      <w:pPr>
        <w:rPr>
          <w:rFonts w:ascii="Courier New" w:hAnsi="Courier New" w:cs="Courier New"/>
        </w:rPr>
      </w:pPr>
      <w:r w:rsidRPr="00B03040">
        <w:rPr>
          <w:rFonts w:ascii="Courier New" w:hAnsi="Courier New" w:cs="Courier New"/>
        </w:rPr>
        <w:t>/usr/include/minix/callnr.h</w:t>
      </w:r>
    </w:p>
    <w:p w14:paraId="7624E367" w14:textId="03634DB2" w:rsidR="00B03040" w:rsidRPr="00B03040" w:rsidRDefault="00B03040" w:rsidP="00D45708">
      <w:pPr>
        <w:rPr>
          <w:rFonts w:cstheme="minorHAnsi"/>
        </w:rPr>
      </w:pPr>
      <w:r w:rsidRPr="00B03040">
        <w:rPr>
          <w:rFonts w:cstheme="minorHAnsi"/>
        </w:rPr>
        <w:t>Dodałem definicję nowego odwołania systemowego</w:t>
      </w:r>
      <w:r w:rsidR="0093372B">
        <w:rPr>
          <w:rFonts w:cstheme="minorHAnsi"/>
        </w:rPr>
        <w:t>.</w:t>
      </w:r>
    </w:p>
    <w:p w14:paraId="107EEB6A" w14:textId="77777777" w:rsidR="00B03040" w:rsidRDefault="00B03040" w:rsidP="00D45708">
      <w:pPr>
        <w:rPr>
          <w:rFonts w:ascii="Courier New" w:hAnsi="Courier New" w:cs="Courier New"/>
        </w:rPr>
      </w:pPr>
    </w:p>
    <w:p w14:paraId="2BCDA874" w14:textId="53EAEA21" w:rsidR="00D45708" w:rsidRPr="00D45708" w:rsidRDefault="00374616" w:rsidP="00D457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D45708" w:rsidRPr="00D45708">
        <w:rPr>
          <w:rFonts w:ascii="Courier New" w:hAnsi="Courier New" w:cs="Courier New"/>
        </w:rPr>
        <w:t>usr/src/tools/main.c</w:t>
      </w:r>
    </w:p>
    <w:p w14:paraId="49A42895" w14:textId="2B58920D" w:rsidR="00D45708" w:rsidRDefault="00D45708" w:rsidP="00D45708">
      <w:pPr>
        <w:jc w:val="both"/>
      </w:pPr>
      <w:r>
        <w:t xml:space="preserve">Dodałem </w:t>
      </w:r>
      <w:r w:rsidRPr="00D45708">
        <w:t>procedurę obsługi</w:t>
      </w:r>
      <w:r>
        <w:t xml:space="preserve"> do nowego wywołania systemowego. Funkcja iteruje po tablicy procesów (ich liczba zapisana jest pod makrem </w:t>
      </w:r>
      <w:r w:rsidRPr="00D45708">
        <w:t>NR_PROCS</w:t>
      </w:r>
      <w:r>
        <w:t xml:space="preserve">) sprawdzając czy proces jest używany (flaga IN_USE) oraz, czy jego PID jest taki sam jak podany. Jeśli oba warunki są spełnione zwraca numer procesu, w przeciwnym wypadku zwraca kod błędu </w:t>
      </w:r>
      <w:r w:rsidRPr="00D45708">
        <w:t>ENOENT</w:t>
      </w:r>
      <w:r>
        <w:t>.</w:t>
      </w:r>
      <w:r w:rsidR="00F6081F">
        <w:t xml:space="preserve"> Argument wejściowy przekazywany jest za pomocą struktury </w:t>
      </w:r>
      <w:r w:rsidR="00F6081F" w:rsidRPr="00F6081F">
        <w:t>mm_in</w:t>
      </w:r>
      <w:r w:rsidR="00F6081F">
        <w:t>.</w:t>
      </w:r>
    </w:p>
    <w:p w14:paraId="0E228548" w14:textId="77777777" w:rsidR="00374616" w:rsidRDefault="00374616" w:rsidP="00D45708"/>
    <w:p w14:paraId="260841E3" w14:textId="4221F571" w:rsidR="00374616" w:rsidRDefault="00374616" w:rsidP="00F608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F6081F">
        <w:rPr>
          <w:rFonts w:ascii="Courier New" w:hAnsi="Courier New" w:cs="Courier New"/>
        </w:rPr>
        <w:t>root</w:t>
      </w:r>
      <w:r w:rsidR="00F6081F" w:rsidRPr="00D45708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test.c</w:t>
      </w:r>
    </w:p>
    <w:p w14:paraId="2EF68242" w14:textId="230B4BAF" w:rsidR="00374616" w:rsidRPr="00374616" w:rsidRDefault="00374616" w:rsidP="00374616">
      <w:pPr>
        <w:jc w:val="both"/>
        <w:rPr>
          <w:rFonts w:cstheme="minorHAnsi"/>
        </w:rPr>
      </w:pPr>
      <w:r w:rsidRPr="00374616">
        <w:rPr>
          <w:rFonts w:cstheme="minorHAnsi"/>
        </w:rPr>
        <w:t>Funkcja testująca realizowana jest za pomocą podfunkcji getprocnr(), która pobiera numer PID procesu i wywołuje wywołanie, które zdefiniowałem w poprzednim kroku, podając jego kategorię (MM), numer (78) i wskazanie na strukturę wejściową do której wpisuje argument.</w:t>
      </w:r>
      <w:r>
        <w:rPr>
          <w:rFonts w:cstheme="minorHAnsi"/>
        </w:rPr>
        <w:t xml:space="preserve"> Główna funkcja iteruje po pętli rozpoczynającej się od wskazanego identyfikatora i przechodzącej do następnych 10 identyfikatorów. Dla każdego identyfikatora funkcja wywołuje podfunkcję i w zależności od jej wyniku wyświetla numer albo kod błędu.</w:t>
      </w:r>
    </w:p>
    <w:p w14:paraId="0B2FE632" w14:textId="3F6C9494" w:rsidR="00374616" w:rsidRDefault="00374616" w:rsidP="00D45708">
      <w:r>
        <w:t>Funkcję można wywołać poleceniem:</w:t>
      </w:r>
    </w:p>
    <w:p w14:paraId="2D4E55C9" w14:textId="55FA37D5" w:rsidR="00374616" w:rsidRPr="00374616" w:rsidRDefault="00374616" w:rsidP="00D45708">
      <w:pPr>
        <w:rPr>
          <w:rFonts w:ascii="Courier New" w:hAnsi="Courier New" w:cs="Courier New"/>
        </w:rPr>
      </w:pPr>
      <w:r w:rsidRPr="00374616">
        <w:rPr>
          <w:rFonts w:ascii="Courier New" w:hAnsi="Courier New" w:cs="Courier New"/>
        </w:rPr>
        <w:t xml:space="preserve">/root/test </w:t>
      </w:r>
      <w:r w:rsidR="00727DA8">
        <w:rPr>
          <w:rFonts w:ascii="Courier New" w:hAnsi="Courier New" w:cs="Courier New"/>
        </w:rPr>
        <w:t>[</w:t>
      </w:r>
      <w:r w:rsidRPr="00374616">
        <w:rPr>
          <w:rFonts w:ascii="Courier New" w:hAnsi="Courier New" w:cs="Courier New"/>
        </w:rPr>
        <w:t>identyfikator początkowy</w:t>
      </w:r>
      <w:r w:rsidR="00727DA8">
        <w:rPr>
          <w:rFonts w:ascii="Courier New" w:hAnsi="Courier New" w:cs="Courier New"/>
        </w:rPr>
        <w:t>]</w:t>
      </w:r>
      <w:bookmarkStart w:id="0" w:name="_GoBack"/>
      <w:bookmarkEnd w:id="0"/>
    </w:p>
    <w:sectPr w:rsidR="00374616" w:rsidRPr="0037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0DBF"/>
    <w:rsid w:val="000A2FF2"/>
    <w:rsid w:val="000F1BC4"/>
    <w:rsid w:val="001B2258"/>
    <w:rsid w:val="0022306E"/>
    <w:rsid w:val="00264DA6"/>
    <w:rsid w:val="002B7211"/>
    <w:rsid w:val="00374616"/>
    <w:rsid w:val="00450BA5"/>
    <w:rsid w:val="004B1858"/>
    <w:rsid w:val="0050664B"/>
    <w:rsid w:val="0058484B"/>
    <w:rsid w:val="005E6CFE"/>
    <w:rsid w:val="00605267"/>
    <w:rsid w:val="00640546"/>
    <w:rsid w:val="0072061D"/>
    <w:rsid w:val="00727DA8"/>
    <w:rsid w:val="0078722E"/>
    <w:rsid w:val="007D4B39"/>
    <w:rsid w:val="008947A0"/>
    <w:rsid w:val="008E2AB4"/>
    <w:rsid w:val="008F0904"/>
    <w:rsid w:val="008F7822"/>
    <w:rsid w:val="0093372B"/>
    <w:rsid w:val="00AB0DBF"/>
    <w:rsid w:val="00AE4F5D"/>
    <w:rsid w:val="00B03040"/>
    <w:rsid w:val="00BF4D3A"/>
    <w:rsid w:val="00C17BC2"/>
    <w:rsid w:val="00CB3413"/>
    <w:rsid w:val="00CC4C4F"/>
    <w:rsid w:val="00CC5EA3"/>
    <w:rsid w:val="00D04E34"/>
    <w:rsid w:val="00D45708"/>
    <w:rsid w:val="00D9097B"/>
    <w:rsid w:val="00DB4549"/>
    <w:rsid w:val="00E00974"/>
    <w:rsid w:val="00E60639"/>
    <w:rsid w:val="00ED71E5"/>
    <w:rsid w:val="00EE6735"/>
    <w:rsid w:val="00F6081F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023F"/>
  <w15:chartTrackingRefBased/>
  <w15:docId w15:val="{A8CA35FE-1436-4FD2-A351-1C69DA90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4616"/>
    <w:pPr>
      <w:spacing w:after="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4570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7461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746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1123</Characters>
  <Application>Microsoft Office Word</Application>
  <DocSecurity>0</DocSecurity>
  <Lines>28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5</cp:revision>
  <dcterms:created xsi:type="dcterms:W3CDTF">2020-11-02T17:37:00Z</dcterms:created>
  <dcterms:modified xsi:type="dcterms:W3CDTF">2020-11-02T18:18:00Z</dcterms:modified>
</cp:coreProperties>
</file>