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D4110" w14:textId="77777777" w:rsidR="00FA0A63" w:rsidRPr="00FA0A63" w:rsidRDefault="00FA0A63" w:rsidP="00FA0A63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A0A63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77D5D348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小南有一套可爱的玩具小人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它们各有不同的职业。</w:t>
      </w:r>
    </w:p>
    <w:p w14:paraId="61177481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有一天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这些玩具小人把小南的眼镜藏了起来。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小南发现玩具小人们围成了一个圈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它们有的面朝圈内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有的面朝圈外。如下图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5BDD62BC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718508AD" wp14:editId="17AACCD0">
            <wp:extent cx="3742055" cy="32937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B963" w14:textId="49E8642C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这时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singer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告诉小南一个谜題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 “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眼镜藏在我左数第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3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个玩具小人的右数第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个玩具小人的左数第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个玩具小人那里。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”</w:t>
      </w:r>
    </w:p>
    <w:p w14:paraId="43D1E4CE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小南发现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这个谜题中玩具小人的朝向非常关键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因为朝内和朝外的玩具小人的左右方向是相反的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: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面朝圈内的玩具小人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它的左边是顺时针方向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右边是逆时针方向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;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而面向圈外的玩具小人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它的左边是逆时针方向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右边是顺时针方向。</w:t>
      </w:r>
    </w:p>
    <w:p w14:paraId="66438481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小南一边艰难地辨认着玩具小人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一边数着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473F489E" w14:textId="0DB2DC95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lastRenderedPageBreak/>
        <w:t>singer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朝内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左数第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个是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archer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1D1A39F" w14:textId="21C4E73E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archer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朝外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右数第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个是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thinker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427EFCE1" w14:textId="69F21575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thinker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朝外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左数第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个是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write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1CB80FB8" w14:textId="072E139B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所以眼镜藏在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writer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这里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!</w:t>
      </w:r>
    </w:p>
    <w:p w14:paraId="5C3FC05D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虽然成功找回了眼镜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但小南并没有放心。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如果下次有更多的玩具小人藏他的眼镜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或是谜題的长度更长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他可能就无法找到眼镜了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所以小南希望你写程序帮他解决类似的谜題。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这样的谜題具体可以描述为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14C3844F" w14:textId="1AA68BC2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有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个玩具小人围成一圈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已知它们的职业和朝向。现在第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个玩具小人告诉小南一个包含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条指令的谜題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其中第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z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z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条指令形如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左数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/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右数第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个玩具小人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你需要输出依次数完这些指令后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到达的玩具小人的职业。</w:t>
      </w:r>
    </w:p>
    <w:p w14:paraId="2BB779FB" w14:textId="77777777" w:rsidR="00FA0A63" w:rsidRPr="00FA0A63" w:rsidRDefault="00FA0A63" w:rsidP="00FA0A6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A0A63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38CF5D43" w14:textId="5397F44F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输入的第一行包含两个正整数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，表示玩具小人的个数和指令的条数。</w:t>
      </w:r>
    </w:p>
    <w:p w14:paraId="0639AD55" w14:textId="1BD5EFE1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接下来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行，每行包含一个整数和一个字符串，以逆时针为顺序给出每个玩具小人的朝向和职业。其中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表示朝向圈内，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表示朝向圈外。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保证不会出现其他的数。字符串长度不超过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10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且仅由小写字母构成，字符串不为空，并且字符串两两不同。整数和字符串之间用一个空格隔开。</w:t>
      </w:r>
    </w:p>
    <w:p w14:paraId="6DBB4F1F" w14:textId="15DB3DFE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lastRenderedPageBreak/>
        <w:t>接下来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行，其中第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行包含两个整数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，表示第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条指令。若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=0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，表示向左数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个人；若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，表示向右数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个人。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保证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不会出现其他的数，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45D74FC6" w14:textId="77777777" w:rsidR="00FA0A63" w:rsidRPr="00FA0A63" w:rsidRDefault="00FA0A63" w:rsidP="00FA0A6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A0A63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701C2DFA" w14:textId="7F82E7EA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输出一个字符串，表示从第一个读入的小人开始，依次数完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条指令后到达的小人的职业。</w:t>
      </w:r>
    </w:p>
    <w:p w14:paraId="041CC1DD" w14:textId="77777777" w:rsidR="00FA0A63" w:rsidRPr="00FA0A63" w:rsidRDefault="00FA0A63" w:rsidP="00FA0A6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A0A63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5E460071" w14:textId="77777777" w:rsidR="00FA0A63" w:rsidRPr="00FA0A63" w:rsidRDefault="00FA0A63" w:rsidP="00FA0A6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E8BE1FE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7 3</w:t>
      </w:r>
    </w:p>
    <w:p w14:paraId="1769992E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singer</w:t>
      </w:r>
    </w:p>
    <w:p w14:paraId="49262D43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reader</w:t>
      </w:r>
    </w:p>
    <w:p w14:paraId="58A33BFB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 xml:space="preserve">0 mengbier </w:t>
      </w:r>
    </w:p>
    <w:p w14:paraId="0940E175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thinker</w:t>
      </w:r>
    </w:p>
    <w:p w14:paraId="1915EDBE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archer</w:t>
      </w:r>
    </w:p>
    <w:p w14:paraId="794E5A40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writer</w:t>
      </w:r>
    </w:p>
    <w:p w14:paraId="4DE94D59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 xml:space="preserve">1 mogician </w:t>
      </w:r>
    </w:p>
    <w:p w14:paraId="0A49322B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0 3</w:t>
      </w:r>
    </w:p>
    <w:p w14:paraId="35163F23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1 1</w:t>
      </w:r>
    </w:p>
    <w:p w14:paraId="3180FF4D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0 2</w:t>
      </w:r>
    </w:p>
    <w:p w14:paraId="3CCF01CB" w14:textId="77777777" w:rsidR="00FA0A63" w:rsidRPr="00FA0A63" w:rsidRDefault="00FA0A63" w:rsidP="00FA0A6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C8493E6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writer</w:t>
      </w:r>
    </w:p>
    <w:p w14:paraId="352ABF83" w14:textId="77777777" w:rsidR="00FA0A63" w:rsidRPr="00FA0A63" w:rsidRDefault="00FA0A63" w:rsidP="00FA0A6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401E03A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10 10</w:t>
      </w:r>
    </w:p>
    <w:p w14:paraId="1703F088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C</w:t>
      </w:r>
    </w:p>
    <w:p w14:paraId="0D2F549F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lastRenderedPageBreak/>
        <w:t>0 r</w:t>
      </w:r>
    </w:p>
    <w:p w14:paraId="6BCE089D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P</w:t>
      </w:r>
    </w:p>
    <w:p w14:paraId="5A2D595B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d</w:t>
      </w:r>
    </w:p>
    <w:p w14:paraId="18C9EEAC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e</w:t>
      </w:r>
    </w:p>
    <w:p w14:paraId="15D60491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m</w:t>
      </w:r>
    </w:p>
    <w:p w14:paraId="4E79FE79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t</w:t>
      </w:r>
    </w:p>
    <w:p w14:paraId="392452F5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y</w:t>
      </w:r>
    </w:p>
    <w:p w14:paraId="418F432A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u</w:t>
      </w:r>
    </w:p>
    <w:p w14:paraId="30108B02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V</w:t>
      </w:r>
    </w:p>
    <w:p w14:paraId="05B1A306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1 7</w:t>
      </w:r>
    </w:p>
    <w:p w14:paraId="0AC7C1C0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1 1</w:t>
      </w:r>
    </w:p>
    <w:p w14:paraId="2C608871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1 4</w:t>
      </w:r>
    </w:p>
    <w:p w14:paraId="0E5F188B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0 5</w:t>
      </w:r>
    </w:p>
    <w:p w14:paraId="713D3687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0 3</w:t>
      </w:r>
    </w:p>
    <w:p w14:paraId="5461D56C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0 1</w:t>
      </w:r>
    </w:p>
    <w:p w14:paraId="48457E27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1 6</w:t>
      </w:r>
    </w:p>
    <w:p w14:paraId="2D0589EB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1 2</w:t>
      </w:r>
    </w:p>
    <w:p w14:paraId="4888B77D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0 8</w:t>
      </w:r>
    </w:p>
    <w:p w14:paraId="3FF41C50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0 4</w:t>
      </w:r>
    </w:p>
    <w:p w14:paraId="12EF041A" w14:textId="77777777" w:rsidR="00FA0A63" w:rsidRPr="00FA0A63" w:rsidRDefault="00FA0A63" w:rsidP="00FA0A6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FA0A6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67D2785" w14:textId="77777777" w:rsidR="00FA0A63" w:rsidRPr="00FA0A63" w:rsidRDefault="00FA0A63" w:rsidP="00FA0A6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A0A63">
        <w:rPr>
          <w:rFonts w:ascii="Courier New" w:eastAsia="宋体" w:hAnsi="Courier New" w:cs="Courier New"/>
          <w:kern w:val="0"/>
          <w:szCs w:val="21"/>
        </w:rPr>
        <w:t>y</w:t>
      </w:r>
    </w:p>
    <w:p w14:paraId="3A61FD7F" w14:textId="77777777" w:rsidR="00FA0A63" w:rsidRPr="00FA0A63" w:rsidRDefault="00FA0A63" w:rsidP="00FA0A6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FA0A63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FA0A63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FA0A63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5C46C56E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【样例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说明】</w:t>
      </w:r>
    </w:p>
    <w:p w14:paraId="2210F410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这组数据就是【题目描述】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中提到的例子。</w:t>
      </w:r>
    </w:p>
    <w:p w14:paraId="7F6FE140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【子任务】</w:t>
      </w:r>
    </w:p>
    <w:p w14:paraId="0221537B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子任务会给出部分测试数据的特点。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如果你在解决题目中遇到了困难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可以尝试只解决一部分测试数据。</w:t>
      </w:r>
    </w:p>
    <w:p w14:paraId="538C59A5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lastRenderedPageBreak/>
        <w:t>每个测试点的数据规模及特点如下表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4A57DF1E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0E7FF3B3" wp14:editId="5DB4CCFA">
            <wp:extent cx="5113655" cy="571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5A04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其中一些简写的列意义如下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22E5164F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•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全朝内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: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若为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 xml:space="preserve">“√”, 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表示该测试点保证所有的玩具小人都朝向圈内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;</w:t>
      </w:r>
    </w:p>
    <w:p w14:paraId="499599C8" w14:textId="77777777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全左数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若为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“√”,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表示该测试点保证所有的指令都向左数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即对任意的</w:t>
      </w:r>
    </w:p>
    <w:p w14:paraId="0B3979A2" w14:textId="72E00D83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  <w:lang w:val="pt-BR"/>
        </w:rPr>
      </w:pP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1≤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z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≤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m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,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a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  <w:lang w:val="pt-BR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  <w:lang w:val="pt-BR"/>
        </w:rPr>
        <w:t>​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=0</w:t>
      </w:r>
      <w:r w:rsidRPr="00FA0A63">
        <w:rPr>
          <w:rFonts w:ascii="Segoe UI" w:eastAsia="宋体" w:hAnsi="Segoe UI" w:cs="Segoe UI"/>
          <w:kern w:val="0"/>
          <w:sz w:val="24"/>
          <w:szCs w:val="24"/>
          <w:lang w:val="pt-BR"/>
        </w:rPr>
        <w:t>;</w:t>
      </w:r>
    </w:p>
    <w:p w14:paraId="36FBE583" w14:textId="614017DB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lastRenderedPageBreak/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若为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“√”,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表示该测试点保证所有的指令都只数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个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即对任意的</w:t>
      </w:r>
    </w:p>
    <w:p w14:paraId="78A0AC20" w14:textId="3517F0DE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  <w:lang w:val="pt-BR"/>
        </w:rPr>
      </w:pP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1≤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z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≤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m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,</w:t>
      </w:r>
      <w:r w:rsidRPr="00FA0A63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s</w:t>
      </w:r>
      <w:r w:rsidRPr="00FA0A63">
        <w:rPr>
          <w:rFonts w:ascii="KaTeX_Math" w:eastAsia="宋体" w:hAnsi="KaTeX_Math" w:cs="Times New Roman"/>
          <w:i/>
          <w:iCs/>
          <w:kern w:val="0"/>
          <w:sz w:val="20"/>
          <w:szCs w:val="20"/>
          <w:lang w:val="pt-BR"/>
        </w:rPr>
        <w:t>i</w:t>
      </w:r>
      <w:r w:rsidRPr="00FA0A63">
        <w:rPr>
          <w:rFonts w:ascii="Times New Roman" w:eastAsia="宋体" w:hAnsi="Times New Roman" w:cs="Times New Roman"/>
          <w:kern w:val="0"/>
          <w:sz w:val="2"/>
          <w:szCs w:val="2"/>
          <w:lang w:val="pt-BR"/>
        </w:rPr>
        <w:t>​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=1</w:t>
      </w:r>
      <w:r w:rsidRPr="00FA0A63">
        <w:rPr>
          <w:rFonts w:ascii="Segoe UI" w:eastAsia="宋体" w:hAnsi="Segoe UI" w:cs="Segoe UI"/>
          <w:kern w:val="0"/>
          <w:sz w:val="24"/>
          <w:szCs w:val="24"/>
          <w:lang w:val="pt-BR"/>
        </w:rPr>
        <w:t>;</w:t>
      </w:r>
    </w:p>
    <w:p w14:paraId="46F84A26" w14:textId="417ED5DA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职业长度为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 :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若为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“√”,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表示该测试点保证所有玩具小人的职业一定是一个</w:t>
      </w:r>
    </w:p>
    <w:p w14:paraId="3E417DD4" w14:textId="39DED82C" w:rsidR="00FA0A63" w:rsidRPr="00FA0A63" w:rsidRDefault="00FA0A63" w:rsidP="00FA0A6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A0A63">
        <w:rPr>
          <w:rFonts w:ascii="Segoe UI" w:eastAsia="宋体" w:hAnsi="Segoe UI" w:cs="Segoe UI"/>
          <w:kern w:val="0"/>
          <w:sz w:val="24"/>
          <w:szCs w:val="24"/>
        </w:rPr>
        <w:t>长度为</w:t>
      </w:r>
      <w:r w:rsidRPr="00FA0A6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FA0A63">
        <w:rPr>
          <w:rFonts w:ascii="Segoe UI" w:eastAsia="宋体" w:hAnsi="Segoe UI" w:cs="Segoe UI"/>
          <w:kern w:val="0"/>
          <w:sz w:val="24"/>
          <w:szCs w:val="24"/>
        </w:rPr>
        <w:t>的字符串。</w:t>
      </w:r>
    </w:p>
    <w:p w14:paraId="587024D7" w14:textId="7EB0911B" w:rsidR="00BE5329" w:rsidRPr="00FA0A63" w:rsidRDefault="00BE5329" w:rsidP="00FA0A63"/>
    <w:sectPr w:rsidR="00BE5329" w:rsidRPr="00FA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1E27D" w14:textId="77777777" w:rsidR="00A27D29" w:rsidRDefault="00A27D29" w:rsidP="00BB6E39">
      <w:r>
        <w:separator/>
      </w:r>
    </w:p>
  </w:endnote>
  <w:endnote w:type="continuationSeparator" w:id="0">
    <w:p w14:paraId="11DCDDEC" w14:textId="77777777" w:rsidR="00A27D29" w:rsidRDefault="00A27D2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D674A" w14:textId="77777777" w:rsidR="00A27D29" w:rsidRDefault="00A27D29" w:rsidP="00BB6E39">
      <w:r>
        <w:separator/>
      </w:r>
    </w:p>
  </w:footnote>
  <w:footnote w:type="continuationSeparator" w:id="0">
    <w:p w14:paraId="280B0CF3" w14:textId="77777777" w:rsidR="00A27D29" w:rsidRDefault="00A27D2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5F2EF9"/>
    <w:rsid w:val="0066339B"/>
    <w:rsid w:val="006B113A"/>
    <w:rsid w:val="00996906"/>
    <w:rsid w:val="00A27D29"/>
    <w:rsid w:val="00A942D9"/>
    <w:rsid w:val="00BB6E39"/>
    <w:rsid w:val="00BE5329"/>
    <w:rsid w:val="00C4253E"/>
    <w:rsid w:val="00C63DFE"/>
    <w:rsid w:val="00D0318F"/>
    <w:rsid w:val="00DA1EB5"/>
    <w:rsid w:val="00DD773A"/>
    <w:rsid w:val="00E01C4B"/>
    <w:rsid w:val="00EC7BFD"/>
    <w:rsid w:val="00F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45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802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3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20</cp:revision>
  <dcterms:created xsi:type="dcterms:W3CDTF">2021-01-16T09:20:00Z</dcterms:created>
  <dcterms:modified xsi:type="dcterms:W3CDTF">2021-02-03T08:38:00Z</dcterms:modified>
</cp:coreProperties>
</file>