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cuidarse solas. En México, ese momento ya llegó para 17 millones de familias.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de la residencia sabe si alguien fue a verla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de cuidado simplemente no ocurrió?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¿Cuándo el único registro de atención es un cuaderno que puede perderse,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 grupo de WhatsApp que nadie revisa, o simplemente no existe?"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 fallecen más de 700,000 personas mayores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Muchas de ellas en residencias de cuidado.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CNDH solo pudo inspeccionar 58 de más de 1,500 residencias en todo el país.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en las que logró visitar documentó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no hay registro, no hay responsabilidad.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no hay responsabilidad, no hay cuidado digno.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cuando no hay cuidado digno — ese familiar no tiene el acompañamiento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merece hasta el final.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el juez entiende QUÉ hace el producto en 45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45 s   ·   Acumulado: 1:40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hay pantalla disponible, muestra el dashboard en este momento.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digitaliza el ciclo operativo completo de una ronda de cuidado: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cuidador la ejecuta en 3 acciones desde su teléfono.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 se retrasa — el sistema lo detecta solo y avisa al supervisor en tiempo real.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acción queda registrada: quién, cuándo, qué resultado.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bitácora inmutable que se genera sola — sin papel, sin transcripción,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trabajo extra.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familiar que pregunta por su mamá tiene una respuesta en segundos.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enfrenta una inspección tiene evidencia lista."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dimensionar la oportunidad con datos creíbles.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35 s   ·   Acumulado: 2:15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tiempo aprieta, corta la última oración de los ingresos.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formales en México.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Crecen al 18%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— la NOM-031 —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Pero menos del 4% fueron supervisadas durante la pandemia.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que llega digitalizado primero, llega protegido.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eso equivale a entre 175,000 y 700,000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dejar claro por qué nadie más lo está haciendo.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en México — Cronos Care, GERIGES — son sistemas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 expediente y administración.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dispara una alerta automática.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específicamente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para ese ciclo operativo."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/ Prueba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demostrar que el producto existe y funciona hoy.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Sube el ritmo — este bloque va rápido y con seguridad.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20 pruebas de aceptación del contrato.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Cero hallazgos bloqueantes.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Auditoría con resultado PASS.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puede usar ahora mismo — sin instalación, sin cuenta, sin internet."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precio claro, margen impresionante.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Di los números con calma — que el juez los procese.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"Tres planes por residencia al mes: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desde 1,490 hasta 6,990 pesos. Sin cobro por plaza.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Infraestructura en Google Cloud para 33 clientes: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menos de 100 dólares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Este bloque cierra el argumento técnico — conecta con el criterio 11.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Hoy viven en cuadernos y grupos de WhatsApp sin ningún cifrado.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la bitácora que genera — 20 tipos de evento por turno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el insumo exacto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las 24 horas,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8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anclar el precio con un dato de riesgo y hacer la llamada a la acción.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4:10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La última oración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"Una multa leve bajo la Ley General de Salud cuesta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cuesta 17,880 al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13 veces más barato que la primera multa.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2026-08-26T15:36:30.503Z</dcterms:created>
  <dcterms:modified xsi:type="dcterms:W3CDTF">2026-08-26T15:36:30.504Z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