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7DD07" w14:textId="77777777" w:rsidR="001E2F08" w:rsidRDefault="00471F18" w:rsidP="00195020">
      <w:pPr>
        <w:pStyle w:val="ListParagraph"/>
        <w:numPr>
          <w:ilvl w:val="0"/>
          <w:numId w:val="1"/>
        </w:numPr>
        <w:ind w:left="360"/>
        <w:rPr>
          <w:rFonts w:asciiTheme="minorEastAsia" w:hAnsiTheme="minorEastAsia" w:cstheme="minorEastAsia"/>
          <w:sz w:val="28"/>
          <w:szCs w:val="28"/>
        </w:rPr>
      </w:pPr>
      <w:r w:rsidRPr="00734B95">
        <w:rPr>
          <w:rFonts w:asciiTheme="minorEastAsia" w:hAnsiTheme="minorEastAsia" w:cstheme="minorEastAsia" w:hint="eastAsia"/>
          <w:sz w:val="28"/>
          <w:szCs w:val="28"/>
        </w:rPr>
        <w:t xml:space="preserve">Implementation of </w:t>
      </w:r>
      <w:proofErr w:type="spellStart"/>
      <w:r w:rsidRPr="00734B95">
        <w:rPr>
          <w:rFonts w:asciiTheme="minorEastAsia" w:hAnsiTheme="minorEastAsia" w:cstheme="minorEastAsia" w:hint="eastAsia"/>
          <w:sz w:val="28"/>
          <w:szCs w:val="28"/>
        </w:rPr>
        <w:t>DQGen</w:t>
      </w:r>
      <w:proofErr w:type="spellEnd"/>
      <w:r w:rsidRPr="00734B95">
        <w:rPr>
          <w:rFonts w:asciiTheme="minorEastAsia" w:hAnsiTheme="minorEastAsia" w:cstheme="minorEastAsia" w:hint="eastAsia"/>
          <w:sz w:val="28"/>
          <w:szCs w:val="28"/>
        </w:rPr>
        <w:t xml:space="preserve"> web service:</w:t>
      </w:r>
    </w:p>
    <w:p w14:paraId="7B5C0C28" w14:textId="7540F356" w:rsidR="00A519FD" w:rsidRPr="00734B95" w:rsidRDefault="00A519FD" w:rsidP="00A519FD">
      <w:pPr>
        <w:pStyle w:val="ListParagraph"/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The code for </w:t>
      </w:r>
      <w:proofErr w:type="spellStart"/>
      <w:r w:rsidR="00751004">
        <w:rPr>
          <w:rFonts w:asciiTheme="minorEastAsia" w:hAnsiTheme="minorEastAsia" w:cstheme="minorEastAsia"/>
          <w:sz w:val="28"/>
          <w:szCs w:val="28"/>
        </w:rPr>
        <w:t>DQGen</w:t>
      </w:r>
      <w:proofErr w:type="spellEnd"/>
      <w:r w:rsidR="00751004">
        <w:rPr>
          <w:rFonts w:asciiTheme="minorEastAsia" w:hAnsiTheme="minorEastAsia" w:cstheme="minorEastAsia"/>
          <w:sz w:val="28"/>
          <w:szCs w:val="28"/>
        </w:rPr>
        <w:t xml:space="preserve"> engine</w:t>
      </w:r>
      <w:r>
        <w:rPr>
          <w:rFonts w:asciiTheme="minorEastAsia" w:hAnsiTheme="minorEastAsia" w:cstheme="minorEastAsia"/>
          <w:sz w:val="28"/>
          <w:szCs w:val="28"/>
        </w:rPr>
        <w:t xml:space="preserve"> is in /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source_code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, and the code for web service is in /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webapp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 xml:space="preserve"> and /web.</w:t>
      </w:r>
    </w:p>
    <w:p w14:paraId="156B748F" w14:textId="49DFB83C" w:rsidR="00471F18" w:rsidRPr="00734B95" w:rsidRDefault="00471F18" w:rsidP="006E4928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hAnsiTheme="minorEastAsia" w:cstheme="minorEastAsia" w:hint="eastAsia"/>
          <w:sz w:val="28"/>
          <w:szCs w:val="28"/>
        </w:rPr>
        <w:t xml:space="preserve">The website is written in Django framework, </w:t>
      </w:r>
      <w:r w:rsidR="006E4928" w:rsidRPr="00734B95">
        <w:rPr>
          <w:rFonts w:asciiTheme="minorEastAsia" w:hAnsiTheme="minorEastAsia" w:cstheme="minorEastAsia" w:hint="eastAsia"/>
          <w:sz w:val="28"/>
          <w:szCs w:val="28"/>
        </w:rPr>
        <w:t>currently we are running this web server on</w:t>
      </w:r>
      <w:r w:rsidRPr="00734B95">
        <w:rPr>
          <w:rFonts w:asciiTheme="minorEastAsia" w:hAnsiTheme="minorEastAsia" w:cstheme="minorEastAsia" w:hint="eastAsia"/>
          <w:sz w:val="28"/>
          <w:szCs w:val="28"/>
        </w:rPr>
        <w:t xml:space="preserve"> localhost, and </w:t>
      </w:r>
      <w:r w:rsidR="006E4928" w:rsidRPr="00734B95">
        <w:rPr>
          <w:rFonts w:asciiTheme="minorEastAsia" w:hAnsiTheme="minorEastAsia" w:cstheme="minorEastAsia" w:hint="eastAsia"/>
          <w:sz w:val="28"/>
          <w:szCs w:val="28"/>
        </w:rPr>
        <w:t>we</w:t>
      </w:r>
      <w:r w:rsidRPr="00734B95">
        <w:rPr>
          <w:rFonts w:asciiTheme="minorEastAsia" w:hAnsiTheme="minorEastAsia" w:cstheme="minorEastAsia" w:hint="eastAsia"/>
          <w:sz w:val="28"/>
          <w:szCs w:val="28"/>
        </w:rPr>
        <w:t xml:space="preserve"> can access the website at </w:t>
      </w:r>
      <w:hyperlink r:id="rId5" w:history="1">
        <w:r w:rsidRPr="00734B95">
          <w:rPr>
            <w:rFonts w:asciiTheme="minorEastAsia" w:eastAsia="Times New Roman" w:hAnsiTheme="minorEastAsia" w:cstheme="minorEastAsia" w:hint="eastAsia"/>
            <w:color w:val="0000FF"/>
            <w:sz w:val="28"/>
            <w:szCs w:val="28"/>
            <w:u w:val="single"/>
            <w:lang w:eastAsia="zh-CN"/>
          </w:rPr>
          <w:t>http://127.0.0.1:8000</w:t>
        </w:r>
      </w:hyperlink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, </w:t>
      </w:r>
      <w:r w:rsidR="006E4928"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but</w:t>
      </w: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you can </w:t>
      </w:r>
      <w:r w:rsidR="006E4928"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also </w:t>
      </w: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deploy this web service on a public server if you want.</w:t>
      </w:r>
    </w:p>
    <w:p w14:paraId="5C9165B6" w14:textId="6440F25B" w:rsidR="003D39D6" w:rsidRPr="00734B95" w:rsidRDefault="004F7A53" w:rsidP="00195020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The processor of 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request</w:t>
      </w:r>
      <w:r w:rsidR="00A519FD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s</w:t>
      </w: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from our website is: /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/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source_code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/processor.py, and it will keep querying the database</w:t>
      </w:r>
      <w:r w:rsidR="00A519FD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in a fixed time interval</w:t>
      </w: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and fetch one unprocessed reques</w:t>
      </w:r>
      <w:r w:rsidR="00A519FD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t</w:t>
      </w:r>
      <w:r w:rsidR="003D39D6"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with the longest waiting time from database</w:t>
      </w: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, then put the input file, configuration file and email address of this request to 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engine. </w:t>
      </w:r>
    </w:p>
    <w:p w14:paraId="2CF531C9" w14:textId="1AAD4DEB" w:rsidR="00D65006" w:rsidRPr="00A519FD" w:rsidRDefault="004F7A53" w:rsidP="00A519FD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When 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finish processing the requ</w:t>
      </w:r>
      <w:r w:rsidR="00A519FD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est, the processor will send a</w:t>
      </w: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generated output file</w:t>
      </w:r>
      <w:r w:rsidR="00195020"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to the given email address.</w:t>
      </w:r>
    </w:p>
    <w:p w14:paraId="3BC3FD3E" w14:textId="77777777" w:rsidR="00195020" w:rsidRPr="00734B95" w:rsidRDefault="00195020" w:rsidP="00195020">
      <w:p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</w:p>
    <w:p w14:paraId="68D6FB9A" w14:textId="77777777" w:rsidR="00471F18" w:rsidRPr="00734B95" w:rsidRDefault="00471F18" w:rsidP="00195020">
      <w:pPr>
        <w:rPr>
          <w:rFonts w:asciiTheme="minorEastAsia" w:hAnsiTheme="minorEastAsia" w:cstheme="minorEastAsia"/>
          <w:sz w:val="28"/>
          <w:szCs w:val="28"/>
        </w:rPr>
      </w:pPr>
    </w:p>
    <w:p w14:paraId="1A7F391C" w14:textId="77777777" w:rsidR="00471F18" w:rsidRPr="00734B95" w:rsidRDefault="00195020" w:rsidP="00347480">
      <w:pPr>
        <w:pStyle w:val="ListParagraph"/>
        <w:numPr>
          <w:ilvl w:val="0"/>
          <w:numId w:val="1"/>
        </w:numPr>
        <w:ind w:left="360"/>
        <w:rPr>
          <w:rFonts w:asciiTheme="minorEastAsia" w:hAnsiTheme="minorEastAsia" w:cstheme="minorEastAsia"/>
          <w:sz w:val="28"/>
          <w:szCs w:val="28"/>
        </w:rPr>
      </w:pPr>
      <w:r w:rsidRPr="00734B95">
        <w:rPr>
          <w:rFonts w:asciiTheme="minorEastAsia" w:hAnsiTheme="minorEastAsia" w:cstheme="minorEastAsia" w:hint="eastAsia"/>
          <w:sz w:val="28"/>
          <w:szCs w:val="28"/>
        </w:rPr>
        <w:t>Configuration file:</w:t>
      </w:r>
    </w:p>
    <w:p w14:paraId="1DBEABCF" w14:textId="5F437978" w:rsidR="00195020" w:rsidRPr="00734B95" w:rsidRDefault="00195020" w:rsidP="00347480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hAnsiTheme="minorEastAsia" w:cstheme="minorEastAsia" w:hint="eastAsia"/>
          <w:sz w:val="28"/>
          <w:szCs w:val="28"/>
        </w:rPr>
        <w:t>/</w:t>
      </w:r>
      <w:proofErr w:type="spellStart"/>
      <w:r w:rsidRPr="00734B95">
        <w:rPr>
          <w:rFonts w:asciiTheme="minorEastAsia" w:hAnsiTheme="minorEastAsia" w:cstheme="minorEastAsia" w:hint="eastAsia"/>
          <w:sz w:val="28"/>
          <w:szCs w:val="28"/>
        </w:rPr>
        <w:t>DQGen</w:t>
      </w:r>
      <w:proofErr w:type="spellEnd"/>
      <w:r w:rsidRPr="00734B95">
        <w:rPr>
          <w:rFonts w:asciiTheme="minorEastAsia" w:hAnsiTheme="minorEastAsia" w:cstheme="minorEastAsia" w:hint="eastAsia"/>
          <w:sz w:val="28"/>
          <w:szCs w:val="28"/>
        </w:rPr>
        <w:t>/</w:t>
      </w:r>
      <w:proofErr w:type="spellStart"/>
      <w:r w:rsidR="00682B8D" w:rsidRPr="00734B95">
        <w:rPr>
          <w:rFonts w:asciiTheme="minorEastAsia" w:hAnsiTheme="minorEastAsia" w:cstheme="minorEastAsia" w:hint="eastAsia"/>
          <w:sz w:val="28"/>
          <w:szCs w:val="28"/>
        </w:rPr>
        <w:t>source_code</w:t>
      </w:r>
      <w:proofErr w:type="spellEnd"/>
      <w:r w:rsidR="00682B8D" w:rsidRPr="00734B95">
        <w:rPr>
          <w:rFonts w:asciiTheme="minorEastAsia" w:hAnsiTheme="minorEastAsia" w:cstheme="minorEastAsia" w:hint="eastAsia"/>
          <w:sz w:val="28"/>
          <w:szCs w:val="28"/>
        </w:rPr>
        <w:t>/</w:t>
      </w:r>
      <w:proofErr w:type="spellStart"/>
      <w:r w:rsidR="00430F4B" w:rsidRPr="00734B95">
        <w:rPr>
          <w:rFonts w:asciiTheme="minorEastAsia" w:hAnsiTheme="minorEastAsia" w:cstheme="minorEastAsia" w:hint="eastAsia"/>
          <w:sz w:val="28"/>
          <w:szCs w:val="28"/>
        </w:rPr>
        <w:t>src</w:t>
      </w:r>
      <w:proofErr w:type="spellEnd"/>
      <w:r w:rsidR="00430F4B" w:rsidRPr="00734B95">
        <w:rPr>
          <w:rFonts w:asciiTheme="minorEastAsia" w:hAnsiTheme="minorEastAsia" w:cstheme="minorEastAsia" w:hint="eastAsia"/>
          <w:sz w:val="28"/>
          <w:szCs w:val="28"/>
        </w:rPr>
        <w:t>/</w:t>
      </w:r>
      <w:proofErr w:type="spellStart"/>
      <w:r w:rsidR="00430F4B" w:rsidRPr="00734B95">
        <w:rPr>
          <w:rFonts w:asciiTheme="minorEastAsia" w:hAnsiTheme="minorEastAsia" w:cstheme="minorEastAsia" w:hint="eastAsia"/>
          <w:sz w:val="28"/>
          <w:szCs w:val="28"/>
        </w:rPr>
        <w:t>global.properties</w:t>
      </w:r>
      <w:proofErr w:type="spellEnd"/>
      <w:r w:rsidR="00430F4B" w:rsidRPr="00734B95">
        <w:rPr>
          <w:rFonts w:asciiTheme="minorEastAsia" w:hAnsiTheme="minorEastAsia" w:cstheme="minorEastAsia" w:hint="eastAsia"/>
          <w:sz w:val="28"/>
          <w:szCs w:val="28"/>
        </w:rPr>
        <w:t xml:space="preserve"> is the configuration file for database </w:t>
      </w:r>
      <w:r w:rsidR="00430F4B" w:rsidRPr="00734B95">
        <w:rPr>
          <w:rFonts w:asciiTheme="minorEastAsia" w:eastAsia="Times New Roman" w:hAnsiTheme="minorEastAsia" w:cstheme="minorEastAsia" w:hint="eastAsia"/>
          <w:color w:val="000000"/>
          <w:sz w:val="28"/>
          <w:szCs w:val="28"/>
          <w:shd w:val="clear" w:color="auto" w:fill="FFFFFF"/>
          <w:lang w:eastAsia="zh-CN"/>
        </w:rPr>
        <w:t>login information</w:t>
      </w:r>
      <w:r w:rsidR="00430F4B"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and resource file path.</w:t>
      </w:r>
    </w:p>
    <w:p w14:paraId="36D1E65D" w14:textId="77777777" w:rsidR="00347480" w:rsidRPr="00734B95" w:rsidRDefault="00347480" w:rsidP="00347480">
      <w:pPr>
        <w:pStyle w:val="ListParagraph"/>
        <w:ind w:left="1080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</w:p>
    <w:p w14:paraId="2D7F402C" w14:textId="4ABC10D4" w:rsidR="00347480" w:rsidRPr="00734B95" w:rsidRDefault="00634383" w:rsidP="006E4928">
      <w:pPr>
        <w:pStyle w:val="ListParagraph"/>
        <w:numPr>
          <w:ilvl w:val="0"/>
          <w:numId w:val="1"/>
        </w:numPr>
        <w:ind w:left="360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How to run 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web service:</w:t>
      </w:r>
    </w:p>
    <w:p w14:paraId="26ABA346" w14:textId="3B9945B3" w:rsidR="006E4928" w:rsidRPr="00734B95" w:rsidRDefault="006E4928" w:rsidP="006E4928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Set up the connection between localhost and 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MySQL server by running:</w:t>
      </w:r>
    </w:p>
    <w:p w14:paraId="692B423E" w14:textId="061C0AB6" w:rsidR="006E4928" w:rsidRPr="00734B95" w:rsidRDefault="006E4928" w:rsidP="006E4928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ssh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-N -L localhost:3307:localhost:3306 </w:t>
      </w:r>
      <w:hyperlink r:id="rId6" w:history="1">
        <w:r w:rsidR="00A519FD" w:rsidRPr="00646036">
          <w:rPr>
            <w:rStyle w:val="Hyperlink"/>
            <w:rFonts w:asciiTheme="minorEastAsia" w:eastAsia="Times New Roman" w:hAnsiTheme="minorEastAsia" w:cstheme="minorEastAsia" w:hint="eastAsia"/>
            <w:sz w:val="28"/>
            <w:szCs w:val="28"/>
            <w:lang w:eastAsia="zh-CN"/>
          </w:rPr>
          <w:t>username@dqgen.oli.cmu.edu</w:t>
        </w:r>
      </w:hyperlink>
    </w:p>
    <w:p w14:paraId="460AF5DF" w14:textId="2ABA455D" w:rsidR="006E4928" w:rsidRPr="00734B95" w:rsidRDefault="006E4928" w:rsidP="006E4928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and this command will take the 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MySQL server as our local</w:t>
      </w:r>
      <w:r w:rsidR="00751004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</w:t>
      </w: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host, and we can connect it in our local host at port number 3307 and 3306.</w:t>
      </w:r>
      <w:r w:rsidR="00751004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In this way, our </w:t>
      </w:r>
      <w:proofErr w:type="spellStart"/>
      <w:r w:rsidR="00751004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DQGen</w:t>
      </w:r>
      <w:proofErr w:type="spellEnd"/>
      <w:r w:rsidR="00751004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engine can set up connection to local host and access MySQL database in </w:t>
      </w:r>
      <w:proofErr w:type="spellStart"/>
      <w:r w:rsidR="00751004"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="00751004"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MySQL server</w:t>
      </w:r>
      <w:r w:rsidR="00751004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.</w:t>
      </w:r>
    </w:p>
    <w:p w14:paraId="005481F9" w14:textId="17D6D3B4" w:rsidR="006E4928" w:rsidRPr="00734B95" w:rsidRDefault="006E4928" w:rsidP="006E4928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Run 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web service use:</w:t>
      </w:r>
    </w:p>
    <w:p w14:paraId="16A0BECC" w14:textId="3247D7CE" w:rsidR="006E4928" w:rsidRPr="00734B95" w:rsidRDefault="006E4928" w:rsidP="006E4928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python3 manage.py 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runserver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0.0.0.0:8000</w:t>
      </w:r>
    </w:p>
    <w:p w14:paraId="092ED70D" w14:textId="24B14A94" w:rsidR="006E4928" w:rsidRPr="00734B95" w:rsidRDefault="006E4928" w:rsidP="006E4928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at /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folder, and you </w:t>
      </w:r>
      <w:r w:rsidRPr="00734B95">
        <w:rPr>
          <w:rFonts w:asciiTheme="minorEastAsia" w:hAnsiTheme="minorEastAsia" w:cstheme="minorEastAsia" w:hint="eastAsia"/>
          <w:sz w:val="28"/>
          <w:szCs w:val="28"/>
        </w:rPr>
        <w:t xml:space="preserve">can access the website at </w:t>
      </w:r>
      <w:hyperlink r:id="rId7" w:history="1">
        <w:r w:rsidRPr="00734B95">
          <w:rPr>
            <w:rFonts w:asciiTheme="minorEastAsia" w:eastAsia="Times New Roman" w:hAnsiTheme="minorEastAsia" w:cstheme="minorEastAsia" w:hint="eastAsia"/>
            <w:color w:val="0000FF"/>
            <w:sz w:val="28"/>
            <w:szCs w:val="28"/>
            <w:u w:val="single"/>
            <w:lang w:eastAsia="zh-CN"/>
          </w:rPr>
          <w:t>http://127.0.0.1:8000</w:t>
        </w:r>
      </w:hyperlink>
    </w:p>
    <w:p w14:paraId="47636239" w14:textId="4EF6FDA2" w:rsidR="00634383" w:rsidRPr="00734B95" w:rsidRDefault="006E4928" w:rsidP="006E4928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Run the processor for 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request:</w:t>
      </w:r>
    </w:p>
    <w:p w14:paraId="5183F912" w14:textId="5D96FF15" w:rsidR="006E4928" w:rsidRPr="00734B95" w:rsidRDefault="00A519FD" w:rsidP="006E4928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p</w:t>
      </w:r>
      <w:r w:rsidR="006E4928"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ython</w:t>
      </w:r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3</w:t>
      </w:r>
      <w:r w:rsidR="006E4928"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processor.py</w:t>
      </w:r>
    </w:p>
    <w:p w14:paraId="4086DB72" w14:textId="5CAABF2F" w:rsidR="006E4928" w:rsidRPr="00734B95" w:rsidRDefault="006E4928" w:rsidP="006E4928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at /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/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source_code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folder.</w:t>
      </w:r>
    </w:p>
    <w:p w14:paraId="3B767E17" w14:textId="77777777" w:rsidR="006E4928" w:rsidRPr="00734B95" w:rsidRDefault="006E4928" w:rsidP="006E4928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</w:p>
    <w:p w14:paraId="4BCFFD5D" w14:textId="191B66F1" w:rsidR="006E4928" w:rsidRPr="00734B95" w:rsidRDefault="006E4928" w:rsidP="00734B95">
      <w:pPr>
        <w:pStyle w:val="ListParagraph"/>
        <w:numPr>
          <w:ilvl w:val="0"/>
          <w:numId w:val="1"/>
        </w:numPr>
        <w:ind w:left="360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Notes:</w:t>
      </w:r>
    </w:p>
    <w:p w14:paraId="22751C2E" w14:textId="77777777" w:rsidR="006E4928" w:rsidRPr="00734B95" w:rsidRDefault="006E4928" w:rsidP="00734B95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If you make any modification to DQGen/web/models.py you should run:</w:t>
      </w:r>
    </w:p>
    <w:p w14:paraId="5492E136" w14:textId="77777777" w:rsidR="006E4928" w:rsidRPr="00734B95" w:rsidRDefault="006E4928" w:rsidP="00734B95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python3 manage.py 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makemigrations</w:t>
      </w:r>
      <w:proofErr w:type="spellEnd"/>
    </w:p>
    <w:p w14:paraId="438814D5" w14:textId="77777777" w:rsidR="006E4928" w:rsidRPr="00734B95" w:rsidRDefault="006E4928" w:rsidP="00734B95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python3 manage.py migrate</w:t>
      </w:r>
    </w:p>
    <w:p w14:paraId="334B85EF" w14:textId="77777777" w:rsidR="006E4928" w:rsidRPr="00734B95" w:rsidRDefault="006E4928" w:rsidP="00734B95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to migrate all changes.</w:t>
      </w:r>
    </w:p>
    <w:p w14:paraId="4B48DD4E" w14:textId="2A5F1B20" w:rsidR="006E4928" w:rsidRPr="00734B95" w:rsidRDefault="00734B95" w:rsidP="00734B95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If you make any modification to the source code in /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/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source_code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, you should recompile the code by running:</w:t>
      </w:r>
    </w:p>
    <w:p w14:paraId="4A403779" w14:textId="2A0E0405" w:rsidR="00734B95" w:rsidRPr="00734B95" w:rsidRDefault="00734B95" w:rsidP="00734B95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lastRenderedPageBreak/>
        <w:t>sh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 xml:space="preserve"> compile.sh</w:t>
      </w:r>
    </w:p>
    <w:p w14:paraId="05CDAF48" w14:textId="5886731A" w:rsidR="00347480" w:rsidRDefault="00734B95" w:rsidP="00734B95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at folder /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DQGen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/</w:t>
      </w:r>
      <w:proofErr w:type="spellStart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source_code</w:t>
      </w:r>
      <w:proofErr w:type="spellEnd"/>
      <w:r w:rsidRPr="00734B95">
        <w:rPr>
          <w:rFonts w:asciiTheme="minorEastAsia" w:eastAsia="Times New Roman" w:hAnsiTheme="minorEastAsia" w:cstheme="minorEastAsia" w:hint="eastAsia"/>
          <w:sz w:val="28"/>
          <w:szCs w:val="28"/>
          <w:lang w:eastAsia="zh-CN"/>
        </w:rPr>
        <w:t>, which will recompile the source code with correct dependencies.</w:t>
      </w:r>
    </w:p>
    <w:p w14:paraId="70B17CB0" w14:textId="77777777" w:rsidR="00A519FD" w:rsidRDefault="00A519FD" w:rsidP="00A519FD">
      <w:p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</w:p>
    <w:p w14:paraId="75637C93" w14:textId="4FB9056E" w:rsidR="00A519FD" w:rsidRDefault="00A519FD" w:rsidP="00A519FD">
      <w:pPr>
        <w:pStyle w:val="ListParagraph"/>
        <w:numPr>
          <w:ilvl w:val="0"/>
          <w:numId w:val="1"/>
        </w:num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About the </w:t>
      </w:r>
      <w:proofErr w:type="spellStart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DQGen</w:t>
      </w:r>
      <w:proofErr w:type="spellEnd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machine and </w:t>
      </w:r>
      <w:proofErr w:type="spellStart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docker</w:t>
      </w:r>
      <w:proofErr w:type="spellEnd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container:</w:t>
      </w:r>
    </w:p>
    <w:p w14:paraId="08121EF0" w14:textId="245CE294" w:rsidR="00A519FD" w:rsidRDefault="00A519FD" w:rsidP="00A519FD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To login to our </w:t>
      </w:r>
      <w:proofErr w:type="spellStart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DQGen</w:t>
      </w:r>
      <w:proofErr w:type="spellEnd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machine, run:</w:t>
      </w:r>
    </w:p>
    <w:p w14:paraId="0F78B24D" w14:textId="49248B68" w:rsidR="00A519FD" w:rsidRDefault="00A519FD" w:rsidP="00A519FD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proofErr w:type="spellStart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ssh</w:t>
      </w:r>
      <w:proofErr w:type="spellEnd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</w:t>
      </w:r>
      <w:hyperlink r:id="rId8" w:history="1">
        <w:r w:rsidRPr="00646036">
          <w:rPr>
            <w:rStyle w:val="Hyperlink"/>
            <w:rFonts w:asciiTheme="minorEastAsia" w:eastAsia="Times New Roman" w:hAnsiTheme="minorEastAsia" w:cstheme="minorEastAsia"/>
            <w:sz w:val="28"/>
            <w:szCs w:val="28"/>
            <w:lang w:eastAsia="zh-CN"/>
          </w:rPr>
          <w:t>username@dqgen.oli.cmu.edu</w:t>
        </w:r>
      </w:hyperlink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, and enter your password.</w:t>
      </w:r>
    </w:p>
    <w:p w14:paraId="3E4C8048" w14:textId="07F0BCCE" w:rsidR="00A519FD" w:rsidRDefault="00A519FD" w:rsidP="00A519FD">
      <w:pPr>
        <w:pStyle w:val="ListParagraph"/>
        <w:numPr>
          <w:ilvl w:val="0"/>
          <w:numId w:val="3"/>
        </w:numPr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Currently our MySQL server is running in the </w:t>
      </w:r>
      <w:proofErr w:type="spellStart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docker</w:t>
      </w:r>
      <w:proofErr w:type="spellEnd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container of our </w:t>
      </w:r>
      <w:proofErr w:type="spellStart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DQGen</w:t>
      </w:r>
      <w:proofErr w:type="spellEnd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machine, and you can get into this </w:t>
      </w:r>
      <w:proofErr w:type="spellStart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docker</w:t>
      </w:r>
      <w:proofErr w:type="spellEnd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container by running:</w:t>
      </w:r>
    </w:p>
    <w:p w14:paraId="1A04DF7D" w14:textId="018AD71B" w:rsidR="00A519FD" w:rsidRDefault="00A519FD" w:rsidP="00A519FD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proofErr w:type="spellStart"/>
      <w:r w:rsidRPr="00A519FD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docker</w:t>
      </w:r>
      <w:proofErr w:type="spellEnd"/>
      <w:r w:rsidRPr="00A519FD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exec -it </w:t>
      </w:r>
      <w:proofErr w:type="spellStart"/>
      <w:r w:rsidRPr="00A519FD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dqgen</w:t>
      </w:r>
      <w:proofErr w:type="spellEnd"/>
      <w:r w:rsidRPr="00A519FD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-core-</w:t>
      </w:r>
      <w:proofErr w:type="spellStart"/>
      <w:r w:rsidRPr="00A519FD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mysql</w:t>
      </w:r>
      <w:proofErr w:type="spellEnd"/>
      <w:r w:rsidRPr="00A519FD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bash</w:t>
      </w:r>
    </w:p>
    <w:p w14:paraId="466AE693" w14:textId="7174B6B8" w:rsidR="00A519FD" w:rsidRDefault="00A519FD" w:rsidP="00A519FD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then login to MySQL server by running:</w:t>
      </w:r>
    </w:p>
    <w:p w14:paraId="0E1C5EFD" w14:textId="69D69551" w:rsidR="00A519FD" w:rsidRPr="00A519FD" w:rsidRDefault="00A519FD" w:rsidP="00A519FD">
      <w:pPr>
        <w:pStyle w:val="ListParagraph"/>
        <w:rPr>
          <w:rFonts w:asciiTheme="minorEastAsia" w:eastAsia="Times New Roman" w:hAnsiTheme="minorEastAsia" w:cstheme="minorEastAsia"/>
          <w:sz w:val="28"/>
          <w:szCs w:val="28"/>
          <w:lang w:eastAsia="zh-CN"/>
        </w:rPr>
      </w:pPr>
      <w:proofErr w:type="spellStart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mysql</w:t>
      </w:r>
      <w:proofErr w:type="spellEnd"/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-u username</w:t>
      </w:r>
      <w:r w:rsidRPr="00A519FD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</w:t>
      </w:r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–</w:t>
      </w:r>
      <w:r w:rsidRPr="00A519FD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p</w:t>
      </w:r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, and enter your password</w:t>
      </w:r>
      <w:r w:rsidR="00510E87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, so that you can manipulate </w:t>
      </w:r>
      <w:bookmarkStart w:id="0" w:name="_GoBack"/>
      <w:bookmarkEnd w:id="0"/>
      <w:r w:rsidR="00510E87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this</w:t>
      </w:r>
      <w:r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 xml:space="preserve"> MySQL </w:t>
      </w:r>
      <w:r w:rsidR="00510E87">
        <w:rPr>
          <w:rFonts w:asciiTheme="minorEastAsia" w:eastAsia="Times New Roman" w:hAnsiTheme="minorEastAsia" w:cstheme="minorEastAsia"/>
          <w:sz w:val="28"/>
          <w:szCs w:val="28"/>
          <w:lang w:eastAsia="zh-CN"/>
        </w:rPr>
        <w:t>server.</w:t>
      </w:r>
    </w:p>
    <w:sectPr w:rsidR="00A519FD" w:rsidRPr="00A519FD" w:rsidSect="002D74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51A6"/>
    <w:multiLevelType w:val="hybridMultilevel"/>
    <w:tmpl w:val="095E9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974EB"/>
    <w:multiLevelType w:val="hybridMultilevel"/>
    <w:tmpl w:val="1E3AE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B465C7"/>
    <w:multiLevelType w:val="hybridMultilevel"/>
    <w:tmpl w:val="7472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18"/>
    <w:rsid w:val="001308D2"/>
    <w:rsid w:val="00195020"/>
    <w:rsid w:val="002D7494"/>
    <w:rsid w:val="00347480"/>
    <w:rsid w:val="003D39D6"/>
    <w:rsid w:val="00430F4B"/>
    <w:rsid w:val="00471F18"/>
    <w:rsid w:val="004F7A53"/>
    <w:rsid w:val="00510E87"/>
    <w:rsid w:val="00560221"/>
    <w:rsid w:val="00634383"/>
    <w:rsid w:val="00682B8D"/>
    <w:rsid w:val="006E4928"/>
    <w:rsid w:val="00734B95"/>
    <w:rsid w:val="00751004"/>
    <w:rsid w:val="00A519FD"/>
    <w:rsid w:val="00AA50C2"/>
    <w:rsid w:val="00C03014"/>
    <w:rsid w:val="00D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D24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00/" TargetMode="External"/><Relationship Id="rId6" Type="http://schemas.openxmlformats.org/officeDocument/2006/relationships/hyperlink" Target="mailto:username@dqgen.oli.cmu.edu" TargetMode="External"/><Relationship Id="rId7" Type="http://schemas.openxmlformats.org/officeDocument/2006/relationships/hyperlink" Target="http://127.0.0.1:8000/" TargetMode="External"/><Relationship Id="rId8" Type="http://schemas.openxmlformats.org/officeDocument/2006/relationships/hyperlink" Target="mailto:username@dqgen.oli.cmu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390</Words>
  <Characters>2225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2019-04-27T01:51:00Z</dcterms:created>
  <dcterms:modified xsi:type="dcterms:W3CDTF">2019-04-27T15:18:00Z</dcterms:modified>
</cp:coreProperties>
</file>