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4781A26E" w:rsidR="00B56A30" w:rsidRDefault="00740EBA">
      <w:r>
        <w:t>Version Control – this keeps track of the many versions of system components (e.g. source files, media objects, help files, etc.) that may exist during development.</w:t>
      </w:r>
    </w:p>
    <w:p w14:paraId="534140BC" w14:textId="095D3FEC" w:rsidR="00740EBA" w:rsidRDefault="00740EBA">
      <w:r>
        <w:t>Edited by Rocky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40EBA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5</cp:revision>
  <dcterms:created xsi:type="dcterms:W3CDTF">2019-07-26T03:03:00Z</dcterms:created>
  <dcterms:modified xsi:type="dcterms:W3CDTF">2019-08-08T03:20:00Z</dcterms:modified>
</cp:coreProperties>
</file>