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C9801" w14:textId="77777777" w:rsidR="00D92A0B" w:rsidRDefault="00D92A0B" w:rsidP="00D92A0B">
      <w:pPr>
        <w:rPr>
          <w:rFonts w:ascii="Times New Roman" w:hAnsi="Times New Roman" w:cs="Times New Roman"/>
          <w:b/>
          <w:color w:val="000000"/>
          <w:sz w:val="52"/>
          <w:szCs w:val="52"/>
        </w:rPr>
      </w:pPr>
      <w:r w:rsidRPr="00452A7E">
        <w:rPr>
          <w:rFonts w:ascii="Times New Roman" w:hAnsi="Times New Roman" w:cs="Times New Roman"/>
          <w:b/>
          <w:color w:val="000000"/>
          <w:sz w:val="52"/>
          <w:szCs w:val="52"/>
        </w:rPr>
        <w:t>Traffic Management Systems Using IoT</w:t>
      </w:r>
    </w:p>
    <w:p w14:paraId="28302792" w14:textId="77777777" w:rsidR="00D92A0B" w:rsidRPr="00452A7E" w:rsidRDefault="00D92A0B" w:rsidP="00D92A0B">
      <w:pPr>
        <w:spacing w:before="100" w:beforeAutospacing="1" w:after="100" w:afterAutospacing="1"/>
        <w:outlineLvl w:val="1"/>
        <w:rPr>
          <w:rFonts w:ascii="Segoe UI" w:hAnsi="Segoe UI" w:cs="Segoe UI"/>
          <w:b/>
          <w:bCs/>
          <w:color w:val="000000"/>
          <w:sz w:val="41"/>
          <w:szCs w:val="41"/>
        </w:rPr>
      </w:pPr>
      <w:r w:rsidRPr="00452A7E">
        <w:rPr>
          <w:rFonts w:ascii="Segoe UI" w:hAnsi="Segoe UI" w:cs="Segoe UI"/>
          <w:b/>
          <w:bCs/>
          <w:color w:val="000000"/>
          <w:sz w:val="41"/>
          <w:szCs w:val="41"/>
        </w:rPr>
        <w:t>Abstract:</w:t>
      </w:r>
    </w:p>
    <w:p w14:paraId="5A6AD146" w14:textId="77777777" w:rsidR="00D92A0B" w:rsidRPr="00452A7E" w:rsidRDefault="00D92A0B" w:rsidP="00D92A0B">
      <w:pPr>
        <w:spacing w:after="300"/>
        <w:rPr>
          <w:rFonts w:ascii="Times New Roman" w:hAnsi="Times New Roman" w:cs="Times New Roman"/>
          <w:color w:val="000000"/>
          <w:sz w:val="32"/>
          <w:szCs w:val="32"/>
        </w:rPr>
      </w:pPr>
      <w:r w:rsidRPr="00452A7E">
        <w:rPr>
          <w:rFonts w:ascii="Times New Roman" w:hAnsi="Times New Roman" w:cs="Times New Roman"/>
          <w:color w:val="000000"/>
          <w:sz w:val="32"/>
          <w:szCs w:val="32"/>
        </w:rPr>
        <w:t>Traffic congestion is a significant urban problem that affects the environment, economy, and quality of life. With the rapid advancement of Internet of Things (IoT) technologies, there is an opportunity to revolutionize traffic management systems. This project proposes a comprehensive Traffic Management System (TMS) employing IoT devices to monitor and control traffic flow. The system integrates real-time data collection, analysis, and decision-making to optimize traffic patterns, reduce congestion, and enhance overall urban mobility.</w:t>
      </w:r>
    </w:p>
    <w:p w14:paraId="4EEB3DF9" w14:textId="77777777" w:rsidR="00D92A0B" w:rsidRPr="00CB3958" w:rsidRDefault="00D92A0B" w:rsidP="00D92A0B">
      <w:pPr>
        <w:spacing w:before="100" w:beforeAutospacing="1" w:after="100" w:afterAutospacing="1" w:line="240" w:lineRule="auto"/>
        <w:outlineLvl w:val="1"/>
        <w:rPr>
          <w:rFonts w:ascii="Times New Roman" w:eastAsia="Times New Roman" w:hAnsi="Times New Roman" w:cs="Times New Roman"/>
          <w:b/>
          <w:bCs/>
          <w:sz w:val="44"/>
          <w:szCs w:val="44"/>
        </w:rPr>
      </w:pPr>
      <w:r w:rsidRPr="00CB3958">
        <w:rPr>
          <w:rFonts w:ascii="Times New Roman" w:eastAsia="Times New Roman" w:hAnsi="Times New Roman" w:cs="Times New Roman"/>
          <w:b/>
          <w:bCs/>
          <w:sz w:val="44"/>
          <w:szCs w:val="44"/>
        </w:rPr>
        <w:t>Modules:</w:t>
      </w:r>
    </w:p>
    <w:p w14:paraId="31B5679A" w14:textId="77777777" w:rsidR="00D92A0B" w:rsidRPr="00CB3958" w:rsidRDefault="00D92A0B" w:rsidP="00D92A0B">
      <w:pPr>
        <w:numPr>
          <w:ilvl w:val="0"/>
          <w:numId w:val="1"/>
        </w:numPr>
        <w:spacing w:after="0" w:line="240" w:lineRule="auto"/>
        <w:ind w:left="0"/>
        <w:rPr>
          <w:rFonts w:ascii="Times New Roman" w:eastAsia="Times New Roman" w:hAnsi="Times New Roman" w:cs="Times New Roman"/>
          <w:sz w:val="32"/>
          <w:szCs w:val="32"/>
        </w:rPr>
      </w:pPr>
      <w:r w:rsidRPr="00CB3958">
        <w:rPr>
          <w:rFonts w:ascii="Times New Roman" w:eastAsia="Times New Roman" w:hAnsi="Times New Roman" w:cs="Times New Roman"/>
          <w:b/>
          <w:bCs/>
          <w:sz w:val="32"/>
          <w:szCs w:val="32"/>
          <w:bdr w:val="single" w:sz="2" w:space="0" w:color="D9D9E3" w:frame="1"/>
        </w:rPr>
        <w:t>Sensor Network (IoT Devices)</w:t>
      </w:r>
      <w:r w:rsidRPr="00CB3958">
        <w:rPr>
          <w:rFonts w:ascii="Times New Roman" w:eastAsia="Times New Roman" w:hAnsi="Times New Roman" w:cs="Times New Roman"/>
          <w:sz w:val="32"/>
          <w:szCs w:val="32"/>
        </w:rPr>
        <w:t>:</w:t>
      </w:r>
    </w:p>
    <w:p w14:paraId="1754593D" w14:textId="77777777" w:rsidR="00D92A0B" w:rsidRPr="00CB3958" w:rsidRDefault="00D92A0B" w:rsidP="00D92A0B">
      <w:pPr>
        <w:numPr>
          <w:ilvl w:val="1"/>
          <w:numId w:val="1"/>
        </w:numPr>
        <w:spacing w:after="0" w:line="240" w:lineRule="auto"/>
        <w:ind w:left="72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Objective: The sensor network forms the backbone of the system. It consists of various IoT devices strategically placed at critical locations within the city.</w:t>
      </w:r>
    </w:p>
    <w:p w14:paraId="19F027EB" w14:textId="77777777" w:rsidR="00D92A0B" w:rsidRPr="00CB3958" w:rsidRDefault="00D92A0B" w:rsidP="00D92A0B">
      <w:pPr>
        <w:numPr>
          <w:ilvl w:val="1"/>
          <w:numId w:val="1"/>
        </w:numPr>
        <w:spacing w:after="0" w:line="240" w:lineRule="auto"/>
        <w:ind w:left="72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Components:</w:t>
      </w:r>
    </w:p>
    <w:p w14:paraId="2D382309" w14:textId="77777777" w:rsidR="00D92A0B" w:rsidRPr="00CB3958" w:rsidRDefault="00D92A0B" w:rsidP="00D92A0B">
      <w:pPr>
        <w:numPr>
          <w:ilvl w:val="2"/>
          <w:numId w:val="1"/>
        </w:numPr>
        <w:spacing w:after="0" w:line="240" w:lineRule="auto"/>
        <w:ind w:left="144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Traffic Cameras: Capture real-time visual data for vehicle counting, license plate recognition, and traffic flow analysis.</w:t>
      </w:r>
    </w:p>
    <w:p w14:paraId="5DA4E0BE" w14:textId="77777777" w:rsidR="00D92A0B" w:rsidRPr="00CB3958" w:rsidRDefault="00D92A0B" w:rsidP="00D92A0B">
      <w:pPr>
        <w:numPr>
          <w:ilvl w:val="2"/>
          <w:numId w:val="1"/>
        </w:numPr>
        <w:spacing w:after="0" w:line="240" w:lineRule="auto"/>
        <w:ind w:left="144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Traffic Flow Sensors: Utilize ultrasonic or infrared technology to detect vehicle presence and measure traffic speed.</w:t>
      </w:r>
    </w:p>
    <w:p w14:paraId="194EB603" w14:textId="77777777" w:rsidR="00D92A0B" w:rsidRPr="00CB3958" w:rsidRDefault="00D92A0B" w:rsidP="00D92A0B">
      <w:pPr>
        <w:numPr>
          <w:ilvl w:val="2"/>
          <w:numId w:val="1"/>
        </w:numPr>
        <w:spacing w:after="0" w:line="240" w:lineRule="auto"/>
        <w:ind w:left="144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Environmental Sensors: Monitor weather conditions, air quality, and other environmental factors influencing traffic flow.</w:t>
      </w:r>
    </w:p>
    <w:p w14:paraId="7BA95486" w14:textId="77777777" w:rsidR="00D92A0B" w:rsidRPr="00CB3958" w:rsidRDefault="00D92A0B" w:rsidP="00D92A0B">
      <w:pPr>
        <w:numPr>
          <w:ilvl w:val="2"/>
          <w:numId w:val="1"/>
        </w:numPr>
        <w:spacing w:after="0" w:line="240" w:lineRule="auto"/>
        <w:ind w:left="144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GPS Modules: Provide accurate location data for vehicles and enable tracking.</w:t>
      </w:r>
    </w:p>
    <w:p w14:paraId="2A1C84CE" w14:textId="77777777" w:rsidR="00D92A0B" w:rsidRPr="00CB3958" w:rsidRDefault="00D92A0B" w:rsidP="00D92A0B">
      <w:pPr>
        <w:numPr>
          <w:ilvl w:val="2"/>
          <w:numId w:val="1"/>
        </w:numPr>
        <w:spacing w:after="0" w:line="240" w:lineRule="auto"/>
        <w:ind w:left="144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Smart Traffic Lights: Implement adaptive signal control algorithms for dynamic traffic management.</w:t>
      </w:r>
    </w:p>
    <w:p w14:paraId="231F8A82" w14:textId="77777777" w:rsidR="00D92A0B" w:rsidRPr="00CB3958" w:rsidRDefault="00D92A0B" w:rsidP="00D92A0B">
      <w:pPr>
        <w:numPr>
          <w:ilvl w:val="0"/>
          <w:numId w:val="1"/>
        </w:numPr>
        <w:spacing w:after="0" w:line="240" w:lineRule="auto"/>
        <w:ind w:left="0"/>
        <w:rPr>
          <w:rFonts w:ascii="Times New Roman" w:eastAsia="Times New Roman" w:hAnsi="Times New Roman" w:cs="Times New Roman"/>
          <w:sz w:val="32"/>
          <w:szCs w:val="32"/>
        </w:rPr>
      </w:pPr>
      <w:r w:rsidRPr="00CB3958">
        <w:rPr>
          <w:rFonts w:ascii="Times New Roman" w:eastAsia="Times New Roman" w:hAnsi="Times New Roman" w:cs="Times New Roman"/>
          <w:b/>
          <w:bCs/>
          <w:sz w:val="32"/>
          <w:szCs w:val="32"/>
          <w:bdr w:val="single" w:sz="2" w:space="0" w:color="D9D9E3" w:frame="1"/>
        </w:rPr>
        <w:t>Data Acquisition and Processing</w:t>
      </w:r>
      <w:r w:rsidRPr="00CB3958">
        <w:rPr>
          <w:rFonts w:ascii="Times New Roman" w:eastAsia="Times New Roman" w:hAnsi="Times New Roman" w:cs="Times New Roman"/>
          <w:sz w:val="32"/>
          <w:szCs w:val="32"/>
        </w:rPr>
        <w:t>:</w:t>
      </w:r>
    </w:p>
    <w:p w14:paraId="0C11757F" w14:textId="77777777" w:rsidR="00D92A0B" w:rsidRPr="00CB3958" w:rsidRDefault="00D92A0B" w:rsidP="00D92A0B">
      <w:pPr>
        <w:numPr>
          <w:ilvl w:val="1"/>
          <w:numId w:val="1"/>
        </w:numPr>
        <w:spacing w:after="0" w:line="240" w:lineRule="auto"/>
        <w:ind w:left="72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lastRenderedPageBreak/>
        <w:t>Objective: Aggregate data from the sensor network and process it for further analysis.</w:t>
      </w:r>
    </w:p>
    <w:p w14:paraId="14D53B91" w14:textId="77777777" w:rsidR="00D92A0B" w:rsidRPr="00CB3958" w:rsidRDefault="00D92A0B" w:rsidP="00D92A0B">
      <w:pPr>
        <w:numPr>
          <w:ilvl w:val="1"/>
          <w:numId w:val="1"/>
        </w:numPr>
        <w:spacing w:after="0" w:line="240" w:lineRule="auto"/>
        <w:ind w:left="72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Components:</w:t>
      </w:r>
    </w:p>
    <w:p w14:paraId="535AE684" w14:textId="77777777" w:rsidR="00D92A0B" w:rsidRPr="00CB3958" w:rsidRDefault="00D92A0B" w:rsidP="00D92A0B">
      <w:pPr>
        <w:numPr>
          <w:ilvl w:val="2"/>
          <w:numId w:val="1"/>
        </w:numPr>
        <w:spacing w:after="0" w:line="240" w:lineRule="auto"/>
        <w:ind w:left="144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Data Aggregator: Collects and collates data from various sensors and IoT devices.</w:t>
      </w:r>
    </w:p>
    <w:p w14:paraId="614A42AC" w14:textId="77777777" w:rsidR="00D92A0B" w:rsidRPr="00CB3958" w:rsidRDefault="00D92A0B" w:rsidP="00D92A0B">
      <w:pPr>
        <w:numPr>
          <w:ilvl w:val="2"/>
          <w:numId w:val="1"/>
        </w:numPr>
        <w:spacing w:after="0" w:line="240" w:lineRule="auto"/>
        <w:ind w:left="144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Data Pre-processing: Cleans and filters raw data to remove noise and anomalies.</w:t>
      </w:r>
    </w:p>
    <w:p w14:paraId="78ECAFD3" w14:textId="77777777" w:rsidR="00D92A0B" w:rsidRPr="00CB3958" w:rsidRDefault="00D92A0B" w:rsidP="00D92A0B">
      <w:pPr>
        <w:numPr>
          <w:ilvl w:val="2"/>
          <w:numId w:val="1"/>
        </w:numPr>
        <w:spacing w:after="0" w:line="240" w:lineRule="auto"/>
        <w:ind w:left="144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Data Fusion: Combines information from different sources to provide comprehensive insights.</w:t>
      </w:r>
    </w:p>
    <w:p w14:paraId="2B222EB6" w14:textId="77777777" w:rsidR="00D92A0B" w:rsidRPr="00CB3958" w:rsidRDefault="00D92A0B" w:rsidP="00D92A0B">
      <w:pPr>
        <w:numPr>
          <w:ilvl w:val="0"/>
          <w:numId w:val="1"/>
        </w:numPr>
        <w:spacing w:after="0" w:line="240" w:lineRule="auto"/>
        <w:ind w:left="0"/>
        <w:rPr>
          <w:rFonts w:ascii="Times New Roman" w:eastAsia="Times New Roman" w:hAnsi="Times New Roman" w:cs="Times New Roman"/>
          <w:sz w:val="32"/>
          <w:szCs w:val="32"/>
        </w:rPr>
      </w:pPr>
      <w:r w:rsidRPr="00CB3958">
        <w:rPr>
          <w:rFonts w:ascii="Times New Roman" w:eastAsia="Times New Roman" w:hAnsi="Times New Roman" w:cs="Times New Roman"/>
          <w:b/>
          <w:bCs/>
          <w:sz w:val="32"/>
          <w:szCs w:val="32"/>
          <w:bdr w:val="single" w:sz="2" w:space="0" w:color="D9D9E3" w:frame="1"/>
        </w:rPr>
        <w:t>Real-time Data Analysis</w:t>
      </w:r>
      <w:r w:rsidRPr="00CB3958">
        <w:rPr>
          <w:rFonts w:ascii="Times New Roman" w:eastAsia="Times New Roman" w:hAnsi="Times New Roman" w:cs="Times New Roman"/>
          <w:sz w:val="32"/>
          <w:szCs w:val="32"/>
        </w:rPr>
        <w:t>:</w:t>
      </w:r>
    </w:p>
    <w:p w14:paraId="5966B5BC" w14:textId="77777777" w:rsidR="00D92A0B" w:rsidRPr="00CB3958" w:rsidRDefault="00D92A0B" w:rsidP="00D92A0B">
      <w:pPr>
        <w:numPr>
          <w:ilvl w:val="1"/>
          <w:numId w:val="1"/>
        </w:numPr>
        <w:spacing w:after="0" w:line="240" w:lineRule="auto"/>
        <w:ind w:left="72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Objective: Analyze the collected data to extract valuable insights for traffic management.</w:t>
      </w:r>
    </w:p>
    <w:p w14:paraId="5456E149" w14:textId="77777777" w:rsidR="00D92A0B" w:rsidRPr="00CB3958" w:rsidRDefault="00D92A0B" w:rsidP="00D92A0B">
      <w:pPr>
        <w:numPr>
          <w:ilvl w:val="1"/>
          <w:numId w:val="1"/>
        </w:numPr>
        <w:spacing w:after="0" w:line="240" w:lineRule="auto"/>
        <w:ind w:left="72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Components:</w:t>
      </w:r>
    </w:p>
    <w:p w14:paraId="240D8E41" w14:textId="77777777" w:rsidR="00D92A0B" w:rsidRPr="00CB3958" w:rsidRDefault="00D92A0B" w:rsidP="00D92A0B">
      <w:pPr>
        <w:numPr>
          <w:ilvl w:val="2"/>
          <w:numId w:val="1"/>
        </w:numPr>
        <w:spacing w:after="0" w:line="240" w:lineRule="auto"/>
        <w:ind w:left="144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Traffic Pattern Recognition: Utilize machine learning algorithms to identify recurring traffic patterns.</w:t>
      </w:r>
    </w:p>
    <w:p w14:paraId="37171A32" w14:textId="77777777" w:rsidR="00D92A0B" w:rsidRPr="00CB3958" w:rsidRDefault="00D92A0B" w:rsidP="00D92A0B">
      <w:pPr>
        <w:numPr>
          <w:ilvl w:val="2"/>
          <w:numId w:val="1"/>
        </w:numPr>
        <w:spacing w:after="0" w:line="240" w:lineRule="auto"/>
        <w:ind w:left="144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Congestion Detection: Analyze traffic density and speed to detect congested areas.</w:t>
      </w:r>
    </w:p>
    <w:p w14:paraId="0C54CE0D" w14:textId="77777777" w:rsidR="00D92A0B" w:rsidRPr="00CB3958" w:rsidRDefault="00D92A0B" w:rsidP="00D92A0B">
      <w:pPr>
        <w:numPr>
          <w:ilvl w:val="2"/>
          <w:numId w:val="1"/>
        </w:numPr>
        <w:spacing w:after="0" w:line="240" w:lineRule="auto"/>
        <w:ind w:left="144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Predictive Analysis: Use historical data and machine learning models to predict future traffic conditions.</w:t>
      </w:r>
    </w:p>
    <w:p w14:paraId="2C71930E" w14:textId="77777777" w:rsidR="00D92A0B" w:rsidRPr="00CB3958" w:rsidRDefault="00D92A0B" w:rsidP="00D92A0B">
      <w:pPr>
        <w:numPr>
          <w:ilvl w:val="0"/>
          <w:numId w:val="1"/>
        </w:numPr>
        <w:spacing w:after="0" w:line="240" w:lineRule="auto"/>
        <w:ind w:left="0"/>
        <w:rPr>
          <w:rFonts w:ascii="Times New Roman" w:eastAsia="Times New Roman" w:hAnsi="Times New Roman" w:cs="Times New Roman"/>
          <w:sz w:val="32"/>
          <w:szCs w:val="32"/>
        </w:rPr>
      </w:pPr>
      <w:r w:rsidRPr="00CB3958">
        <w:rPr>
          <w:rFonts w:ascii="Times New Roman" w:eastAsia="Times New Roman" w:hAnsi="Times New Roman" w:cs="Times New Roman"/>
          <w:b/>
          <w:bCs/>
          <w:sz w:val="32"/>
          <w:szCs w:val="32"/>
          <w:bdr w:val="single" w:sz="2" w:space="0" w:color="D9D9E3" w:frame="1"/>
        </w:rPr>
        <w:t>Centralized Traffic Management Server</w:t>
      </w:r>
      <w:r w:rsidRPr="00CB3958">
        <w:rPr>
          <w:rFonts w:ascii="Times New Roman" w:eastAsia="Times New Roman" w:hAnsi="Times New Roman" w:cs="Times New Roman"/>
          <w:sz w:val="32"/>
          <w:szCs w:val="32"/>
        </w:rPr>
        <w:t>:</w:t>
      </w:r>
    </w:p>
    <w:p w14:paraId="1C233AC2" w14:textId="77777777" w:rsidR="00D92A0B" w:rsidRPr="00CB3958" w:rsidRDefault="00D92A0B" w:rsidP="00D92A0B">
      <w:pPr>
        <w:numPr>
          <w:ilvl w:val="1"/>
          <w:numId w:val="1"/>
        </w:numPr>
        <w:spacing w:after="0" w:line="240" w:lineRule="auto"/>
        <w:ind w:left="72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Objective: Act as the control center for the entire traffic management system, coordinating the activities of different modules.</w:t>
      </w:r>
    </w:p>
    <w:p w14:paraId="0E91E093" w14:textId="77777777" w:rsidR="00D92A0B" w:rsidRPr="00CB3958" w:rsidRDefault="00D92A0B" w:rsidP="00D92A0B">
      <w:pPr>
        <w:numPr>
          <w:ilvl w:val="1"/>
          <w:numId w:val="1"/>
        </w:numPr>
        <w:spacing w:after="0" w:line="240" w:lineRule="auto"/>
        <w:ind w:left="72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Components:</w:t>
      </w:r>
    </w:p>
    <w:p w14:paraId="0D610E72" w14:textId="77777777" w:rsidR="00D92A0B" w:rsidRPr="00CB3958" w:rsidRDefault="00D92A0B" w:rsidP="00D92A0B">
      <w:pPr>
        <w:numPr>
          <w:ilvl w:val="2"/>
          <w:numId w:val="1"/>
        </w:numPr>
        <w:spacing w:after="0" w:line="240" w:lineRule="auto"/>
        <w:ind w:left="144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Database Management System: Stores and manages the collected data.</w:t>
      </w:r>
    </w:p>
    <w:p w14:paraId="5F73D0E0" w14:textId="77777777" w:rsidR="00D92A0B" w:rsidRPr="00CB3958" w:rsidRDefault="00D92A0B" w:rsidP="00D92A0B">
      <w:pPr>
        <w:numPr>
          <w:ilvl w:val="2"/>
          <w:numId w:val="1"/>
        </w:numPr>
        <w:spacing w:after="0" w:line="240" w:lineRule="auto"/>
        <w:ind w:left="144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Decision-making Algorithm: Processes data to make real-time decisions on traffic signal timing, rerouting, and other interventions.</w:t>
      </w:r>
    </w:p>
    <w:p w14:paraId="79211AAE" w14:textId="77777777" w:rsidR="00D92A0B" w:rsidRPr="00CB3958" w:rsidRDefault="00D92A0B" w:rsidP="00D92A0B">
      <w:pPr>
        <w:numPr>
          <w:ilvl w:val="2"/>
          <w:numId w:val="1"/>
        </w:numPr>
        <w:spacing w:after="0" w:line="240" w:lineRule="auto"/>
        <w:ind w:left="144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User Interface: Provides a graphical interface for administrators and city officials to monitor and control traffic.</w:t>
      </w:r>
    </w:p>
    <w:p w14:paraId="06098857" w14:textId="77777777" w:rsidR="00D92A0B" w:rsidRPr="00CB3958" w:rsidRDefault="00D92A0B" w:rsidP="00D92A0B">
      <w:pPr>
        <w:numPr>
          <w:ilvl w:val="0"/>
          <w:numId w:val="1"/>
        </w:numPr>
        <w:spacing w:after="0" w:line="240" w:lineRule="auto"/>
        <w:ind w:left="0"/>
        <w:rPr>
          <w:rFonts w:ascii="Times New Roman" w:eastAsia="Times New Roman" w:hAnsi="Times New Roman" w:cs="Times New Roman"/>
          <w:sz w:val="32"/>
          <w:szCs w:val="32"/>
        </w:rPr>
      </w:pPr>
      <w:r w:rsidRPr="00CB3958">
        <w:rPr>
          <w:rFonts w:ascii="Times New Roman" w:eastAsia="Times New Roman" w:hAnsi="Times New Roman" w:cs="Times New Roman"/>
          <w:b/>
          <w:bCs/>
          <w:sz w:val="32"/>
          <w:szCs w:val="32"/>
          <w:bdr w:val="single" w:sz="2" w:space="0" w:color="D9D9E3" w:frame="1"/>
        </w:rPr>
        <w:t>Communication Infrastructure</w:t>
      </w:r>
      <w:r w:rsidRPr="00CB3958">
        <w:rPr>
          <w:rFonts w:ascii="Times New Roman" w:eastAsia="Times New Roman" w:hAnsi="Times New Roman" w:cs="Times New Roman"/>
          <w:sz w:val="32"/>
          <w:szCs w:val="32"/>
        </w:rPr>
        <w:t>:</w:t>
      </w:r>
    </w:p>
    <w:p w14:paraId="36C02049" w14:textId="77777777" w:rsidR="00D92A0B" w:rsidRPr="00CB3958" w:rsidRDefault="00D92A0B" w:rsidP="00D92A0B">
      <w:pPr>
        <w:numPr>
          <w:ilvl w:val="1"/>
          <w:numId w:val="1"/>
        </w:numPr>
        <w:spacing w:after="0" w:line="240" w:lineRule="auto"/>
        <w:ind w:left="72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lastRenderedPageBreak/>
        <w:t>Objective: Establish reliable communication channels for data exchange between IoT devices, the centralized server, and external systems.</w:t>
      </w:r>
    </w:p>
    <w:p w14:paraId="03A37095" w14:textId="77777777" w:rsidR="00D92A0B" w:rsidRPr="00CB3958" w:rsidRDefault="00D92A0B" w:rsidP="00D92A0B">
      <w:pPr>
        <w:numPr>
          <w:ilvl w:val="1"/>
          <w:numId w:val="1"/>
        </w:numPr>
        <w:spacing w:after="0" w:line="240" w:lineRule="auto"/>
        <w:ind w:left="72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Components:</w:t>
      </w:r>
    </w:p>
    <w:p w14:paraId="3022B25C" w14:textId="77777777" w:rsidR="00D92A0B" w:rsidRPr="00CB3958" w:rsidRDefault="00D92A0B" w:rsidP="00D92A0B">
      <w:pPr>
        <w:numPr>
          <w:ilvl w:val="2"/>
          <w:numId w:val="1"/>
        </w:numPr>
        <w:spacing w:after="0" w:line="240" w:lineRule="auto"/>
        <w:ind w:left="144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Wireless Networks (e.g., Wi-Fi, 5G): Facilitate data transmission between sensors and the central server.</w:t>
      </w:r>
    </w:p>
    <w:p w14:paraId="3E215009" w14:textId="77777777" w:rsidR="00D92A0B" w:rsidRPr="00CB3958" w:rsidRDefault="00D92A0B" w:rsidP="00D92A0B">
      <w:pPr>
        <w:numPr>
          <w:ilvl w:val="2"/>
          <w:numId w:val="1"/>
        </w:numPr>
        <w:spacing w:after="0" w:line="240" w:lineRule="auto"/>
        <w:ind w:left="144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Cloud Integration: Enable secure storage and remote access to data for analysis and reporting.</w:t>
      </w:r>
    </w:p>
    <w:p w14:paraId="1F08303B" w14:textId="77777777" w:rsidR="00D92A0B" w:rsidRPr="00CB3958" w:rsidRDefault="00D92A0B" w:rsidP="00D92A0B">
      <w:pPr>
        <w:numPr>
          <w:ilvl w:val="0"/>
          <w:numId w:val="1"/>
        </w:numPr>
        <w:spacing w:after="0" w:line="240" w:lineRule="auto"/>
        <w:ind w:left="0"/>
        <w:rPr>
          <w:rFonts w:ascii="Times New Roman" w:eastAsia="Times New Roman" w:hAnsi="Times New Roman" w:cs="Times New Roman"/>
          <w:sz w:val="32"/>
          <w:szCs w:val="32"/>
        </w:rPr>
      </w:pPr>
      <w:r w:rsidRPr="00CB3958">
        <w:rPr>
          <w:rFonts w:ascii="Times New Roman" w:eastAsia="Times New Roman" w:hAnsi="Times New Roman" w:cs="Times New Roman"/>
          <w:b/>
          <w:bCs/>
          <w:sz w:val="32"/>
          <w:szCs w:val="32"/>
          <w:bdr w:val="single" w:sz="2" w:space="0" w:color="D9D9E3" w:frame="1"/>
        </w:rPr>
        <w:t>User Interface and Reporting</w:t>
      </w:r>
      <w:r w:rsidRPr="00CB3958">
        <w:rPr>
          <w:rFonts w:ascii="Times New Roman" w:eastAsia="Times New Roman" w:hAnsi="Times New Roman" w:cs="Times New Roman"/>
          <w:sz w:val="32"/>
          <w:szCs w:val="32"/>
        </w:rPr>
        <w:t>:</w:t>
      </w:r>
    </w:p>
    <w:p w14:paraId="182EFB70" w14:textId="77777777" w:rsidR="00D92A0B" w:rsidRPr="00CB3958" w:rsidRDefault="00D92A0B" w:rsidP="00D92A0B">
      <w:pPr>
        <w:numPr>
          <w:ilvl w:val="1"/>
          <w:numId w:val="1"/>
        </w:numPr>
        <w:spacing w:after="0" w:line="240" w:lineRule="auto"/>
        <w:ind w:left="72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Objective: Provide a user-friendly interface for administrators and stakeholders to monitor traffic conditions and access reports.</w:t>
      </w:r>
    </w:p>
    <w:p w14:paraId="5D70AD69" w14:textId="77777777" w:rsidR="00D92A0B" w:rsidRPr="00CB3958" w:rsidRDefault="00D92A0B" w:rsidP="00D92A0B">
      <w:pPr>
        <w:numPr>
          <w:ilvl w:val="1"/>
          <w:numId w:val="1"/>
        </w:numPr>
        <w:spacing w:after="0" w:line="240" w:lineRule="auto"/>
        <w:ind w:left="72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Components:</w:t>
      </w:r>
    </w:p>
    <w:p w14:paraId="46B9780D" w14:textId="77777777" w:rsidR="00D92A0B" w:rsidRPr="00CB3958" w:rsidRDefault="00D92A0B" w:rsidP="00D92A0B">
      <w:pPr>
        <w:numPr>
          <w:ilvl w:val="2"/>
          <w:numId w:val="1"/>
        </w:numPr>
        <w:spacing w:after="0" w:line="240" w:lineRule="auto"/>
        <w:ind w:left="144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Web-based Dashboard: Displays real-time traffic data, alerts, and system status.</w:t>
      </w:r>
    </w:p>
    <w:p w14:paraId="543F5B92" w14:textId="77777777" w:rsidR="00D92A0B" w:rsidRPr="00CB3958" w:rsidRDefault="00D92A0B" w:rsidP="00D92A0B">
      <w:pPr>
        <w:numPr>
          <w:ilvl w:val="2"/>
          <w:numId w:val="1"/>
        </w:numPr>
        <w:spacing w:after="0" w:line="240" w:lineRule="auto"/>
        <w:ind w:left="144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Reporting Tools: Generate detailed reports on traffic patterns, congestion levels, and system performance.</w:t>
      </w:r>
    </w:p>
    <w:p w14:paraId="1DA8C982" w14:textId="77777777" w:rsidR="00D92A0B" w:rsidRPr="00CB3958" w:rsidRDefault="00D92A0B" w:rsidP="00D92A0B">
      <w:pPr>
        <w:numPr>
          <w:ilvl w:val="0"/>
          <w:numId w:val="1"/>
        </w:numPr>
        <w:spacing w:after="0" w:line="240" w:lineRule="auto"/>
        <w:ind w:left="0"/>
        <w:rPr>
          <w:rFonts w:ascii="Times New Roman" w:eastAsia="Times New Roman" w:hAnsi="Times New Roman" w:cs="Times New Roman"/>
          <w:sz w:val="32"/>
          <w:szCs w:val="32"/>
        </w:rPr>
      </w:pPr>
      <w:r w:rsidRPr="00CB3958">
        <w:rPr>
          <w:rFonts w:ascii="Times New Roman" w:eastAsia="Times New Roman" w:hAnsi="Times New Roman" w:cs="Times New Roman"/>
          <w:b/>
          <w:bCs/>
          <w:sz w:val="32"/>
          <w:szCs w:val="32"/>
          <w:bdr w:val="single" w:sz="2" w:space="0" w:color="D9D9E3" w:frame="1"/>
        </w:rPr>
        <w:t>Intelligent Decision-making and Control</w:t>
      </w:r>
      <w:r w:rsidRPr="00CB3958">
        <w:rPr>
          <w:rFonts w:ascii="Times New Roman" w:eastAsia="Times New Roman" w:hAnsi="Times New Roman" w:cs="Times New Roman"/>
          <w:sz w:val="32"/>
          <w:szCs w:val="32"/>
        </w:rPr>
        <w:t>:</w:t>
      </w:r>
    </w:p>
    <w:p w14:paraId="6F472F0E" w14:textId="77777777" w:rsidR="00D92A0B" w:rsidRPr="00CB3958" w:rsidRDefault="00D92A0B" w:rsidP="00D92A0B">
      <w:pPr>
        <w:numPr>
          <w:ilvl w:val="1"/>
          <w:numId w:val="1"/>
        </w:numPr>
        <w:spacing w:after="0" w:line="240" w:lineRule="auto"/>
        <w:ind w:left="72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Objective: Utilize the analyzed data and algorithms to make informed decisions for optimizing traffic flow.</w:t>
      </w:r>
    </w:p>
    <w:p w14:paraId="18E51A15" w14:textId="77777777" w:rsidR="00D92A0B" w:rsidRPr="00CB3958" w:rsidRDefault="00D92A0B" w:rsidP="00D92A0B">
      <w:pPr>
        <w:numPr>
          <w:ilvl w:val="1"/>
          <w:numId w:val="1"/>
        </w:numPr>
        <w:spacing w:after="0" w:line="240" w:lineRule="auto"/>
        <w:ind w:left="72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Components:</w:t>
      </w:r>
    </w:p>
    <w:p w14:paraId="282663FC" w14:textId="77777777" w:rsidR="00D92A0B" w:rsidRPr="00CB3958" w:rsidRDefault="00D92A0B" w:rsidP="00D92A0B">
      <w:pPr>
        <w:numPr>
          <w:ilvl w:val="2"/>
          <w:numId w:val="1"/>
        </w:numPr>
        <w:spacing w:after="0" w:line="240" w:lineRule="auto"/>
        <w:ind w:left="144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Adaptive Traffic Control System: Adjusts signal timings based on real-time traffic conditions.</w:t>
      </w:r>
    </w:p>
    <w:p w14:paraId="63D6718B" w14:textId="77777777" w:rsidR="00D92A0B" w:rsidRPr="00CB3958" w:rsidRDefault="00D92A0B" w:rsidP="00D92A0B">
      <w:pPr>
        <w:numPr>
          <w:ilvl w:val="2"/>
          <w:numId w:val="1"/>
        </w:numPr>
        <w:spacing w:after="0" w:line="240" w:lineRule="auto"/>
        <w:ind w:left="144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Dynamic Route Planning: Suggests alternate routes to divert traffic from congested areas.</w:t>
      </w:r>
    </w:p>
    <w:p w14:paraId="34CEC7C6" w14:textId="77777777" w:rsidR="00D92A0B" w:rsidRPr="00CB3958" w:rsidRDefault="00D92A0B" w:rsidP="00D92A0B">
      <w:pPr>
        <w:numPr>
          <w:ilvl w:val="0"/>
          <w:numId w:val="1"/>
        </w:numPr>
        <w:spacing w:after="0" w:line="240" w:lineRule="auto"/>
        <w:ind w:left="0"/>
        <w:rPr>
          <w:rFonts w:ascii="Times New Roman" w:eastAsia="Times New Roman" w:hAnsi="Times New Roman" w:cs="Times New Roman"/>
          <w:sz w:val="32"/>
          <w:szCs w:val="32"/>
        </w:rPr>
      </w:pPr>
      <w:r w:rsidRPr="00CB3958">
        <w:rPr>
          <w:rFonts w:ascii="Times New Roman" w:eastAsia="Times New Roman" w:hAnsi="Times New Roman" w:cs="Times New Roman"/>
          <w:b/>
          <w:bCs/>
          <w:sz w:val="32"/>
          <w:szCs w:val="32"/>
          <w:bdr w:val="single" w:sz="2" w:space="0" w:color="D9D9E3" w:frame="1"/>
        </w:rPr>
        <w:t>Integration with External Systems</w:t>
      </w:r>
      <w:r w:rsidRPr="00CB3958">
        <w:rPr>
          <w:rFonts w:ascii="Times New Roman" w:eastAsia="Times New Roman" w:hAnsi="Times New Roman" w:cs="Times New Roman"/>
          <w:sz w:val="32"/>
          <w:szCs w:val="32"/>
        </w:rPr>
        <w:t>:</w:t>
      </w:r>
    </w:p>
    <w:p w14:paraId="7BD2CE71" w14:textId="77777777" w:rsidR="00D92A0B" w:rsidRPr="00CB3958" w:rsidRDefault="00D92A0B" w:rsidP="00D92A0B">
      <w:pPr>
        <w:numPr>
          <w:ilvl w:val="1"/>
          <w:numId w:val="1"/>
        </w:numPr>
        <w:spacing w:after="0" w:line="240" w:lineRule="auto"/>
        <w:ind w:left="720"/>
        <w:rPr>
          <w:rFonts w:ascii="Times New Roman" w:eastAsia="Times New Roman" w:hAnsi="Times New Roman" w:cs="Times New Roman"/>
          <w:sz w:val="32"/>
          <w:szCs w:val="32"/>
        </w:rPr>
      </w:pPr>
      <w:r w:rsidRPr="00CB3958">
        <w:rPr>
          <w:rFonts w:ascii="Times New Roman" w:eastAsia="Times New Roman" w:hAnsi="Times New Roman" w:cs="Times New Roman"/>
          <w:sz w:val="32"/>
          <w:szCs w:val="32"/>
        </w:rPr>
        <w:t>Objective: Enable interoperability with other urban systems, such as public transportation, emergency services, and smart city initiatives.</w:t>
      </w:r>
    </w:p>
    <w:p w14:paraId="6146CB3F" w14:textId="77777777" w:rsidR="00D92A0B" w:rsidRPr="00CB3958" w:rsidRDefault="00D92A0B" w:rsidP="00D92A0B">
      <w:pPr>
        <w:spacing w:before="300" w:after="100" w:line="240" w:lineRule="auto"/>
        <w:rPr>
          <w:rFonts w:ascii="Times New Roman" w:eastAsia="Times New Roman" w:hAnsi="Times New Roman" w:cs="Times New Roman"/>
          <w:vanish/>
          <w:sz w:val="32"/>
          <w:szCs w:val="32"/>
        </w:rPr>
      </w:pPr>
      <w:r w:rsidRPr="00CB3958">
        <w:rPr>
          <w:rFonts w:ascii="Times New Roman" w:eastAsia="Times New Roman" w:hAnsi="Times New Roman" w:cs="Times New Roman"/>
          <w:sz w:val="32"/>
          <w:szCs w:val="32"/>
        </w:rPr>
        <w:t>By combining advanced IoT technologies with intelligent data analysis, the proposed Traffic Management System aims to significantly enhance urban mobility, reduce congestion, and improve the overall quality of life in cities.</w:t>
      </w:r>
      <w:r w:rsidRPr="00CB3958">
        <w:rPr>
          <w:rFonts w:ascii="Times New Roman" w:eastAsia="Times New Roman" w:hAnsi="Times New Roman" w:cs="Times New Roman"/>
          <w:vanish/>
          <w:sz w:val="32"/>
          <w:szCs w:val="32"/>
        </w:rPr>
        <w:t>Top of Form</w:t>
      </w:r>
    </w:p>
    <w:p w14:paraId="73F01603" w14:textId="77777777" w:rsidR="00D92A0B" w:rsidRPr="00CB3958" w:rsidRDefault="00D92A0B" w:rsidP="00D92A0B">
      <w:pPr>
        <w:spacing w:after="0" w:line="240" w:lineRule="auto"/>
        <w:rPr>
          <w:rFonts w:ascii="Times New Roman" w:eastAsia="Times New Roman" w:hAnsi="Times New Roman" w:cs="Times New Roman"/>
          <w:color w:val="000000"/>
          <w:sz w:val="32"/>
          <w:szCs w:val="32"/>
        </w:rPr>
      </w:pPr>
    </w:p>
    <w:p w14:paraId="5C896108" w14:textId="77777777" w:rsidR="00057DCB" w:rsidRDefault="00057DCB" w:rsidP="00D92A0B"/>
    <w:sectPr w:rsidR="00057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44546"/>
    <w:multiLevelType w:val="multilevel"/>
    <w:tmpl w:val="C2B42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160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250"/>
    <w:rsid w:val="00057DCB"/>
    <w:rsid w:val="00080988"/>
    <w:rsid w:val="002F0250"/>
    <w:rsid w:val="00D9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DD3A"/>
  <w15:chartTrackingRefBased/>
  <w15:docId w15:val="{ECD846BC-2FBE-4C26-A829-217280A6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A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SNEHAL VINCENT</cp:lastModifiedBy>
  <cp:revision>2</cp:revision>
  <dcterms:created xsi:type="dcterms:W3CDTF">2023-10-27T16:14:00Z</dcterms:created>
  <dcterms:modified xsi:type="dcterms:W3CDTF">2023-10-27T16:14:00Z</dcterms:modified>
</cp:coreProperties>
</file>