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6EDC" w:rsidRDefault="00A46EDC" w:rsidP="00157019">
      <w:pPr>
        <w:spacing w:line="360" w:lineRule="auto"/>
        <w:jc w:val="center"/>
        <w:rPr>
          <w:b/>
          <w:sz w:val="52"/>
        </w:rPr>
      </w:pPr>
    </w:p>
    <w:p w:rsidR="00A46EDC" w:rsidRDefault="00A46EDC" w:rsidP="00157019">
      <w:pPr>
        <w:spacing w:line="360" w:lineRule="auto"/>
        <w:jc w:val="center"/>
        <w:rPr>
          <w:b/>
          <w:sz w:val="52"/>
        </w:rPr>
      </w:pPr>
    </w:p>
    <w:p w:rsidR="00E05A60" w:rsidRDefault="00E05A60" w:rsidP="00157019">
      <w:pPr>
        <w:spacing w:line="360" w:lineRule="auto"/>
        <w:jc w:val="center"/>
        <w:rPr>
          <w:b/>
          <w:sz w:val="36"/>
        </w:rPr>
      </w:pPr>
      <w:r>
        <w:rPr>
          <w:b/>
          <w:sz w:val="52"/>
        </w:rPr>
        <w:t>Restaurant Management System for ‘The Grill House’</w:t>
      </w:r>
    </w:p>
    <w:p w:rsidR="00E05A60" w:rsidRDefault="00E05A60" w:rsidP="00157019">
      <w:pPr>
        <w:spacing w:line="360" w:lineRule="auto"/>
        <w:jc w:val="center"/>
        <w:rPr>
          <w:b/>
        </w:rPr>
      </w:pPr>
    </w:p>
    <w:p w:rsidR="00E05A60" w:rsidRDefault="00E05A60" w:rsidP="00157019">
      <w:pPr>
        <w:spacing w:line="360" w:lineRule="auto"/>
        <w:jc w:val="center"/>
        <w:rPr>
          <w:b/>
        </w:rPr>
      </w:pPr>
    </w:p>
    <w:p w:rsidR="00E05A60" w:rsidRPr="00E05A60" w:rsidRDefault="00E05A60" w:rsidP="00157019">
      <w:pPr>
        <w:spacing w:line="360" w:lineRule="auto"/>
        <w:jc w:val="center"/>
        <w:rPr>
          <w:b/>
          <w:color w:val="000000" w:themeColor="text1"/>
          <w:sz w:val="26"/>
          <w:szCs w:val="26"/>
          <w:u w:val="single"/>
        </w:rPr>
      </w:pPr>
      <w:r w:rsidRPr="00E05A60">
        <w:rPr>
          <w:b/>
          <w:color w:val="000000" w:themeColor="text1"/>
          <w:sz w:val="26"/>
          <w:szCs w:val="26"/>
          <w:u w:val="single"/>
        </w:rPr>
        <w:t>SIMPLILEARN PC BA – BUSINESS ANALYST CAPSTONE PROJECT – 1</w:t>
      </w:r>
    </w:p>
    <w:p w:rsidR="00E05A60" w:rsidRDefault="00E05A60" w:rsidP="00157019">
      <w:pPr>
        <w:spacing w:line="360" w:lineRule="auto"/>
        <w:jc w:val="center"/>
        <w:rPr>
          <w:b/>
        </w:rPr>
      </w:pPr>
    </w:p>
    <w:p w:rsidR="00E05A60" w:rsidRDefault="00E05A60" w:rsidP="00157019">
      <w:pPr>
        <w:spacing w:line="360" w:lineRule="auto"/>
        <w:jc w:val="center"/>
      </w:pPr>
    </w:p>
    <w:p w:rsidR="00E05A60" w:rsidRDefault="00E05A60" w:rsidP="00157019">
      <w:pPr>
        <w:spacing w:line="360" w:lineRule="auto"/>
        <w:jc w:val="center"/>
        <w:rPr>
          <w:sz w:val="36"/>
        </w:rPr>
      </w:pPr>
      <w:r>
        <w:rPr>
          <w:sz w:val="32"/>
        </w:rPr>
        <w:t>Submitted By:</w:t>
      </w:r>
    </w:p>
    <w:p w:rsidR="00FB6158" w:rsidRDefault="00E05A60" w:rsidP="00157019">
      <w:pPr>
        <w:spacing w:line="360" w:lineRule="auto"/>
        <w:jc w:val="center"/>
        <w:rPr>
          <w:rFonts w:eastAsiaTheme="majorEastAsia" w:cstheme="majorBidi"/>
          <w:b/>
          <w:bCs/>
          <w:color w:val="000000" w:themeColor="text1"/>
          <w:szCs w:val="28"/>
        </w:rPr>
      </w:pPr>
      <w:r>
        <w:rPr>
          <w:b/>
          <w:sz w:val="52"/>
        </w:rPr>
        <w:t>Rohan Maity</w:t>
      </w:r>
      <w:r w:rsidR="00FB6158">
        <w:br w:type="page"/>
      </w:r>
    </w:p>
    <w:sdt>
      <w:sdtPr>
        <w:rPr>
          <w:rFonts w:ascii="Times New Roman" w:eastAsiaTheme="minorEastAsia" w:hAnsi="Times New Roman" w:cstheme="minorBidi"/>
          <w:b w:val="0"/>
          <w:bCs w:val="0"/>
          <w:color w:val="auto"/>
          <w:sz w:val="24"/>
          <w:szCs w:val="22"/>
          <w:lang w:val="en-IN"/>
        </w:rPr>
        <w:id w:val="1546321327"/>
        <w:docPartObj>
          <w:docPartGallery w:val="Table of Contents"/>
          <w:docPartUnique/>
        </w:docPartObj>
      </w:sdtPr>
      <w:sdtEndPr>
        <w:rPr>
          <w:noProof/>
        </w:rPr>
      </w:sdtEndPr>
      <w:sdtContent>
        <w:p w:rsidR="00FB6158" w:rsidRPr="00FB6158" w:rsidRDefault="00FB6158" w:rsidP="00157019">
          <w:pPr>
            <w:pStyle w:val="TOCHeading"/>
            <w:spacing w:line="240" w:lineRule="auto"/>
            <w:jc w:val="center"/>
            <w:rPr>
              <w:rFonts w:ascii="Times New Roman" w:hAnsi="Times New Roman" w:cs="Times New Roman"/>
              <w:color w:val="000000" w:themeColor="text1"/>
              <w:sz w:val="24"/>
              <w:szCs w:val="24"/>
            </w:rPr>
          </w:pPr>
          <w:r w:rsidRPr="00FB6158">
            <w:rPr>
              <w:rFonts w:ascii="Times New Roman" w:hAnsi="Times New Roman" w:cs="Times New Roman"/>
              <w:color w:val="000000" w:themeColor="text1"/>
              <w:sz w:val="24"/>
              <w:szCs w:val="24"/>
            </w:rPr>
            <w:t>Table of Contents</w:t>
          </w:r>
        </w:p>
        <w:p w:rsidR="00157019" w:rsidRDefault="00FB6158" w:rsidP="00157019">
          <w:pPr>
            <w:pStyle w:val="TOC1"/>
            <w:tabs>
              <w:tab w:val="right" w:leader="dot" w:pos="9060"/>
            </w:tabs>
            <w:spacing w:line="240" w:lineRule="auto"/>
            <w:rPr>
              <w:rFonts w:asciiTheme="minorHAnsi" w:hAnsiTheme="minorHAnsi"/>
              <w:noProof/>
              <w:sz w:val="22"/>
            </w:rPr>
          </w:pPr>
          <w:r w:rsidRPr="00FB6158">
            <w:rPr>
              <w:rFonts w:cs="Times New Roman"/>
              <w:color w:val="000000" w:themeColor="text1"/>
              <w:szCs w:val="24"/>
            </w:rPr>
            <w:fldChar w:fldCharType="begin"/>
          </w:r>
          <w:r w:rsidRPr="00FB6158">
            <w:rPr>
              <w:rFonts w:cs="Times New Roman"/>
              <w:color w:val="000000" w:themeColor="text1"/>
              <w:szCs w:val="24"/>
            </w:rPr>
            <w:instrText xml:space="preserve"> TOC \o "1-3" \h \z \u </w:instrText>
          </w:r>
          <w:r w:rsidRPr="00FB6158">
            <w:rPr>
              <w:rFonts w:cs="Times New Roman"/>
              <w:color w:val="000000" w:themeColor="text1"/>
              <w:szCs w:val="24"/>
            </w:rPr>
            <w:fldChar w:fldCharType="separate"/>
          </w:r>
          <w:hyperlink w:anchor="_Toc128303296" w:history="1">
            <w:r w:rsidR="00157019" w:rsidRPr="00E47ADA">
              <w:rPr>
                <w:rStyle w:val="Hyperlink"/>
                <w:noProof/>
              </w:rPr>
              <w:t>Introduction</w:t>
            </w:r>
            <w:r w:rsidR="00157019">
              <w:rPr>
                <w:noProof/>
                <w:webHidden/>
              </w:rPr>
              <w:tab/>
            </w:r>
            <w:r w:rsidR="00157019">
              <w:rPr>
                <w:noProof/>
                <w:webHidden/>
              </w:rPr>
              <w:fldChar w:fldCharType="begin"/>
            </w:r>
            <w:r w:rsidR="00157019">
              <w:rPr>
                <w:noProof/>
                <w:webHidden/>
              </w:rPr>
              <w:instrText xml:space="preserve"> PAGEREF _Toc128303296 \h </w:instrText>
            </w:r>
            <w:r w:rsidR="00157019">
              <w:rPr>
                <w:noProof/>
                <w:webHidden/>
              </w:rPr>
            </w:r>
            <w:r w:rsidR="00157019">
              <w:rPr>
                <w:noProof/>
                <w:webHidden/>
              </w:rPr>
              <w:fldChar w:fldCharType="separate"/>
            </w:r>
            <w:r w:rsidR="00157019">
              <w:rPr>
                <w:noProof/>
                <w:webHidden/>
              </w:rPr>
              <w:t>3</w:t>
            </w:r>
            <w:r w:rsidR="00157019">
              <w:rPr>
                <w:noProof/>
                <w:webHidden/>
              </w:rPr>
              <w:fldChar w:fldCharType="end"/>
            </w:r>
          </w:hyperlink>
        </w:p>
        <w:p w:rsidR="00157019" w:rsidRDefault="00157019" w:rsidP="00157019">
          <w:pPr>
            <w:pStyle w:val="TOC1"/>
            <w:tabs>
              <w:tab w:val="right" w:leader="dot" w:pos="9060"/>
            </w:tabs>
            <w:spacing w:line="240" w:lineRule="auto"/>
            <w:rPr>
              <w:rFonts w:asciiTheme="minorHAnsi" w:hAnsiTheme="minorHAnsi"/>
              <w:noProof/>
              <w:sz w:val="22"/>
            </w:rPr>
          </w:pPr>
          <w:hyperlink w:anchor="_Toc128303297" w:history="1">
            <w:r w:rsidRPr="00E47ADA">
              <w:rPr>
                <w:rStyle w:val="Hyperlink"/>
                <w:noProof/>
              </w:rPr>
              <w:t>Week 1 &amp; 2 - CBAP</w:t>
            </w:r>
            <w:r>
              <w:rPr>
                <w:noProof/>
                <w:webHidden/>
              </w:rPr>
              <w:tab/>
            </w:r>
            <w:r>
              <w:rPr>
                <w:noProof/>
                <w:webHidden/>
              </w:rPr>
              <w:fldChar w:fldCharType="begin"/>
            </w:r>
            <w:r>
              <w:rPr>
                <w:noProof/>
                <w:webHidden/>
              </w:rPr>
              <w:instrText xml:space="preserve"> PAGEREF _Toc128303297 \h </w:instrText>
            </w:r>
            <w:r>
              <w:rPr>
                <w:noProof/>
                <w:webHidden/>
              </w:rPr>
            </w:r>
            <w:r>
              <w:rPr>
                <w:noProof/>
                <w:webHidden/>
              </w:rPr>
              <w:fldChar w:fldCharType="separate"/>
            </w:r>
            <w:r>
              <w:rPr>
                <w:noProof/>
                <w:webHidden/>
              </w:rPr>
              <w:t>4</w:t>
            </w:r>
            <w:r>
              <w:rPr>
                <w:noProof/>
                <w:webHidden/>
              </w:rPr>
              <w:fldChar w:fldCharType="end"/>
            </w:r>
          </w:hyperlink>
        </w:p>
        <w:p w:rsidR="00157019" w:rsidRDefault="00157019" w:rsidP="00157019">
          <w:pPr>
            <w:pStyle w:val="TOC2"/>
            <w:tabs>
              <w:tab w:val="right" w:leader="dot" w:pos="9060"/>
            </w:tabs>
            <w:spacing w:line="240" w:lineRule="auto"/>
            <w:rPr>
              <w:rFonts w:asciiTheme="minorHAnsi" w:hAnsiTheme="minorHAnsi"/>
              <w:noProof/>
              <w:sz w:val="22"/>
            </w:rPr>
          </w:pPr>
          <w:hyperlink w:anchor="_Toc128303298" w:history="1">
            <w:r w:rsidRPr="00E47ADA">
              <w:rPr>
                <w:rStyle w:val="Hyperlink"/>
                <w:noProof/>
              </w:rPr>
              <w:t>1. Business Analysis Core Concept Model (BACCM)</w:t>
            </w:r>
            <w:r>
              <w:rPr>
                <w:noProof/>
                <w:webHidden/>
              </w:rPr>
              <w:tab/>
            </w:r>
            <w:r>
              <w:rPr>
                <w:noProof/>
                <w:webHidden/>
              </w:rPr>
              <w:fldChar w:fldCharType="begin"/>
            </w:r>
            <w:r>
              <w:rPr>
                <w:noProof/>
                <w:webHidden/>
              </w:rPr>
              <w:instrText xml:space="preserve"> PAGEREF _Toc128303298 \h </w:instrText>
            </w:r>
            <w:r>
              <w:rPr>
                <w:noProof/>
                <w:webHidden/>
              </w:rPr>
            </w:r>
            <w:r>
              <w:rPr>
                <w:noProof/>
                <w:webHidden/>
              </w:rPr>
              <w:fldChar w:fldCharType="separate"/>
            </w:r>
            <w:r>
              <w:rPr>
                <w:noProof/>
                <w:webHidden/>
              </w:rPr>
              <w:t>4</w:t>
            </w:r>
            <w:r>
              <w:rPr>
                <w:noProof/>
                <w:webHidden/>
              </w:rPr>
              <w:fldChar w:fldCharType="end"/>
            </w:r>
          </w:hyperlink>
        </w:p>
        <w:p w:rsidR="00157019" w:rsidRDefault="00157019" w:rsidP="00157019">
          <w:pPr>
            <w:pStyle w:val="TOC2"/>
            <w:tabs>
              <w:tab w:val="right" w:leader="dot" w:pos="9060"/>
            </w:tabs>
            <w:spacing w:line="240" w:lineRule="auto"/>
            <w:rPr>
              <w:rFonts w:asciiTheme="minorHAnsi" w:hAnsiTheme="minorHAnsi"/>
              <w:noProof/>
              <w:sz w:val="22"/>
            </w:rPr>
          </w:pPr>
          <w:hyperlink w:anchor="_Toc128303299" w:history="1">
            <w:r w:rsidRPr="00E47ADA">
              <w:rPr>
                <w:rStyle w:val="Hyperlink"/>
                <w:noProof/>
              </w:rPr>
              <w:t>2. Stakeholder Identification</w:t>
            </w:r>
            <w:r>
              <w:rPr>
                <w:noProof/>
                <w:webHidden/>
              </w:rPr>
              <w:tab/>
            </w:r>
            <w:r>
              <w:rPr>
                <w:noProof/>
                <w:webHidden/>
              </w:rPr>
              <w:fldChar w:fldCharType="begin"/>
            </w:r>
            <w:r>
              <w:rPr>
                <w:noProof/>
                <w:webHidden/>
              </w:rPr>
              <w:instrText xml:space="preserve"> PAGEREF _Toc128303299 \h </w:instrText>
            </w:r>
            <w:r>
              <w:rPr>
                <w:noProof/>
                <w:webHidden/>
              </w:rPr>
            </w:r>
            <w:r>
              <w:rPr>
                <w:noProof/>
                <w:webHidden/>
              </w:rPr>
              <w:fldChar w:fldCharType="separate"/>
            </w:r>
            <w:r>
              <w:rPr>
                <w:noProof/>
                <w:webHidden/>
              </w:rPr>
              <w:t>6</w:t>
            </w:r>
            <w:r>
              <w:rPr>
                <w:noProof/>
                <w:webHidden/>
              </w:rPr>
              <w:fldChar w:fldCharType="end"/>
            </w:r>
          </w:hyperlink>
        </w:p>
        <w:p w:rsidR="00157019" w:rsidRDefault="00157019" w:rsidP="00157019">
          <w:pPr>
            <w:pStyle w:val="TOC3"/>
            <w:tabs>
              <w:tab w:val="right" w:leader="dot" w:pos="9060"/>
            </w:tabs>
            <w:spacing w:line="240" w:lineRule="auto"/>
            <w:rPr>
              <w:rFonts w:asciiTheme="minorHAnsi" w:hAnsiTheme="minorHAnsi"/>
              <w:noProof/>
              <w:sz w:val="22"/>
            </w:rPr>
          </w:pPr>
          <w:hyperlink w:anchor="_Toc128303300" w:history="1">
            <w:r w:rsidRPr="00E47ADA">
              <w:rPr>
                <w:rStyle w:val="Hyperlink"/>
                <w:noProof/>
              </w:rPr>
              <w:t>2.1 Internal and External Stakeholder Classification</w:t>
            </w:r>
            <w:r>
              <w:rPr>
                <w:noProof/>
                <w:webHidden/>
              </w:rPr>
              <w:tab/>
            </w:r>
            <w:r>
              <w:rPr>
                <w:noProof/>
                <w:webHidden/>
              </w:rPr>
              <w:fldChar w:fldCharType="begin"/>
            </w:r>
            <w:r>
              <w:rPr>
                <w:noProof/>
                <w:webHidden/>
              </w:rPr>
              <w:instrText xml:space="preserve"> PAGEREF _Toc128303300 \h </w:instrText>
            </w:r>
            <w:r>
              <w:rPr>
                <w:noProof/>
                <w:webHidden/>
              </w:rPr>
            </w:r>
            <w:r>
              <w:rPr>
                <w:noProof/>
                <w:webHidden/>
              </w:rPr>
              <w:fldChar w:fldCharType="separate"/>
            </w:r>
            <w:r>
              <w:rPr>
                <w:noProof/>
                <w:webHidden/>
              </w:rPr>
              <w:t>6</w:t>
            </w:r>
            <w:r>
              <w:rPr>
                <w:noProof/>
                <w:webHidden/>
              </w:rPr>
              <w:fldChar w:fldCharType="end"/>
            </w:r>
          </w:hyperlink>
        </w:p>
        <w:p w:rsidR="00157019" w:rsidRDefault="00157019" w:rsidP="00157019">
          <w:pPr>
            <w:pStyle w:val="TOC3"/>
            <w:tabs>
              <w:tab w:val="right" w:leader="dot" w:pos="9060"/>
            </w:tabs>
            <w:spacing w:line="240" w:lineRule="auto"/>
            <w:rPr>
              <w:rFonts w:asciiTheme="minorHAnsi" w:hAnsiTheme="minorHAnsi"/>
              <w:noProof/>
              <w:sz w:val="22"/>
            </w:rPr>
          </w:pPr>
          <w:hyperlink w:anchor="_Toc128303301" w:history="1">
            <w:r w:rsidRPr="00E47ADA">
              <w:rPr>
                <w:rStyle w:val="Hyperlink"/>
                <w:noProof/>
              </w:rPr>
              <w:t>2.2 Stakeholder Activity Analysis</w:t>
            </w:r>
            <w:r>
              <w:rPr>
                <w:noProof/>
                <w:webHidden/>
              </w:rPr>
              <w:tab/>
            </w:r>
            <w:r>
              <w:rPr>
                <w:noProof/>
                <w:webHidden/>
              </w:rPr>
              <w:fldChar w:fldCharType="begin"/>
            </w:r>
            <w:r>
              <w:rPr>
                <w:noProof/>
                <w:webHidden/>
              </w:rPr>
              <w:instrText xml:space="preserve"> PAGEREF _Toc128303301 \h </w:instrText>
            </w:r>
            <w:r>
              <w:rPr>
                <w:noProof/>
                <w:webHidden/>
              </w:rPr>
            </w:r>
            <w:r>
              <w:rPr>
                <w:noProof/>
                <w:webHidden/>
              </w:rPr>
              <w:fldChar w:fldCharType="separate"/>
            </w:r>
            <w:r>
              <w:rPr>
                <w:noProof/>
                <w:webHidden/>
              </w:rPr>
              <w:t>6</w:t>
            </w:r>
            <w:r>
              <w:rPr>
                <w:noProof/>
                <w:webHidden/>
              </w:rPr>
              <w:fldChar w:fldCharType="end"/>
            </w:r>
          </w:hyperlink>
        </w:p>
        <w:p w:rsidR="00157019" w:rsidRDefault="00157019" w:rsidP="00157019">
          <w:pPr>
            <w:pStyle w:val="TOC3"/>
            <w:tabs>
              <w:tab w:val="right" w:leader="dot" w:pos="9060"/>
            </w:tabs>
            <w:spacing w:line="240" w:lineRule="auto"/>
            <w:rPr>
              <w:rFonts w:asciiTheme="minorHAnsi" w:hAnsiTheme="minorHAnsi"/>
              <w:noProof/>
              <w:sz w:val="22"/>
            </w:rPr>
          </w:pPr>
          <w:hyperlink w:anchor="_Toc128303302" w:history="1">
            <w:r w:rsidRPr="00E47ADA">
              <w:rPr>
                <w:rStyle w:val="Hyperlink"/>
                <w:noProof/>
              </w:rPr>
              <w:t>2.3 Stakeholder Onion</w:t>
            </w:r>
            <w:r>
              <w:rPr>
                <w:noProof/>
                <w:webHidden/>
              </w:rPr>
              <w:tab/>
            </w:r>
            <w:r>
              <w:rPr>
                <w:noProof/>
                <w:webHidden/>
              </w:rPr>
              <w:fldChar w:fldCharType="begin"/>
            </w:r>
            <w:r>
              <w:rPr>
                <w:noProof/>
                <w:webHidden/>
              </w:rPr>
              <w:instrText xml:space="preserve"> PAGEREF _Toc128303302 \h </w:instrText>
            </w:r>
            <w:r>
              <w:rPr>
                <w:noProof/>
                <w:webHidden/>
              </w:rPr>
            </w:r>
            <w:r>
              <w:rPr>
                <w:noProof/>
                <w:webHidden/>
              </w:rPr>
              <w:fldChar w:fldCharType="separate"/>
            </w:r>
            <w:r>
              <w:rPr>
                <w:noProof/>
                <w:webHidden/>
              </w:rPr>
              <w:t>8</w:t>
            </w:r>
            <w:r>
              <w:rPr>
                <w:noProof/>
                <w:webHidden/>
              </w:rPr>
              <w:fldChar w:fldCharType="end"/>
            </w:r>
          </w:hyperlink>
        </w:p>
        <w:p w:rsidR="00157019" w:rsidRDefault="00157019" w:rsidP="00157019">
          <w:pPr>
            <w:pStyle w:val="TOC3"/>
            <w:tabs>
              <w:tab w:val="right" w:leader="dot" w:pos="9060"/>
            </w:tabs>
            <w:spacing w:line="240" w:lineRule="auto"/>
            <w:rPr>
              <w:rFonts w:asciiTheme="minorHAnsi" w:hAnsiTheme="minorHAnsi"/>
              <w:noProof/>
              <w:sz w:val="22"/>
            </w:rPr>
          </w:pPr>
          <w:hyperlink w:anchor="_Toc128303303" w:history="1">
            <w:r w:rsidRPr="00E47ADA">
              <w:rPr>
                <w:rStyle w:val="Hyperlink"/>
                <w:noProof/>
              </w:rPr>
              <w:t>2.4 RACI Matrix</w:t>
            </w:r>
            <w:r>
              <w:rPr>
                <w:noProof/>
                <w:webHidden/>
              </w:rPr>
              <w:tab/>
            </w:r>
            <w:r>
              <w:rPr>
                <w:noProof/>
                <w:webHidden/>
              </w:rPr>
              <w:fldChar w:fldCharType="begin"/>
            </w:r>
            <w:r>
              <w:rPr>
                <w:noProof/>
                <w:webHidden/>
              </w:rPr>
              <w:instrText xml:space="preserve"> PAGEREF _Toc128303303 \h </w:instrText>
            </w:r>
            <w:r>
              <w:rPr>
                <w:noProof/>
                <w:webHidden/>
              </w:rPr>
            </w:r>
            <w:r>
              <w:rPr>
                <w:noProof/>
                <w:webHidden/>
              </w:rPr>
              <w:fldChar w:fldCharType="separate"/>
            </w:r>
            <w:r>
              <w:rPr>
                <w:noProof/>
                <w:webHidden/>
              </w:rPr>
              <w:t>8</w:t>
            </w:r>
            <w:r>
              <w:rPr>
                <w:noProof/>
                <w:webHidden/>
              </w:rPr>
              <w:fldChar w:fldCharType="end"/>
            </w:r>
          </w:hyperlink>
        </w:p>
        <w:p w:rsidR="00157019" w:rsidRDefault="00157019" w:rsidP="00157019">
          <w:pPr>
            <w:pStyle w:val="TOC3"/>
            <w:tabs>
              <w:tab w:val="right" w:leader="dot" w:pos="9060"/>
            </w:tabs>
            <w:spacing w:line="240" w:lineRule="auto"/>
            <w:rPr>
              <w:rFonts w:asciiTheme="minorHAnsi" w:hAnsiTheme="minorHAnsi"/>
              <w:noProof/>
              <w:sz w:val="22"/>
            </w:rPr>
          </w:pPr>
          <w:hyperlink w:anchor="_Toc128303304" w:history="1">
            <w:r w:rsidRPr="00E47ADA">
              <w:rPr>
                <w:rStyle w:val="Hyperlink"/>
                <w:noProof/>
              </w:rPr>
              <w:t>2.5 Stakeholder Matrix</w:t>
            </w:r>
            <w:r>
              <w:rPr>
                <w:noProof/>
                <w:webHidden/>
              </w:rPr>
              <w:tab/>
            </w:r>
            <w:r>
              <w:rPr>
                <w:noProof/>
                <w:webHidden/>
              </w:rPr>
              <w:fldChar w:fldCharType="begin"/>
            </w:r>
            <w:r>
              <w:rPr>
                <w:noProof/>
                <w:webHidden/>
              </w:rPr>
              <w:instrText xml:space="preserve"> PAGEREF _Toc128303304 \h </w:instrText>
            </w:r>
            <w:r>
              <w:rPr>
                <w:noProof/>
                <w:webHidden/>
              </w:rPr>
            </w:r>
            <w:r>
              <w:rPr>
                <w:noProof/>
                <w:webHidden/>
              </w:rPr>
              <w:fldChar w:fldCharType="separate"/>
            </w:r>
            <w:r>
              <w:rPr>
                <w:noProof/>
                <w:webHidden/>
              </w:rPr>
              <w:t>10</w:t>
            </w:r>
            <w:r>
              <w:rPr>
                <w:noProof/>
                <w:webHidden/>
              </w:rPr>
              <w:fldChar w:fldCharType="end"/>
            </w:r>
          </w:hyperlink>
        </w:p>
        <w:p w:rsidR="00157019" w:rsidRDefault="00157019" w:rsidP="00157019">
          <w:pPr>
            <w:pStyle w:val="TOC2"/>
            <w:tabs>
              <w:tab w:val="right" w:leader="dot" w:pos="9060"/>
            </w:tabs>
            <w:spacing w:line="240" w:lineRule="auto"/>
            <w:rPr>
              <w:rFonts w:asciiTheme="minorHAnsi" w:hAnsiTheme="minorHAnsi"/>
              <w:noProof/>
              <w:sz w:val="22"/>
            </w:rPr>
          </w:pPr>
          <w:hyperlink w:anchor="_Toc128303305" w:history="1">
            <w:r w:rsidRPr="00E47ADA">
              <w:rPr>
                <w:rStyle w:val="Hyperlink"/>
                <w:noProof/>
              </w:rPr>
              <w:t>3. As-Is and Future State Map</w:t>
            </w:r>
            <w:r>
              <w:rPr>
                <w:noProof/>
                <w:webHidden/>
              </w:rPr>
              <w:tab/>
            </w:r>
            <w:r>
              <w:rPr>
                <w:noProof/>
                <w:webHidden/>
              </w:rPr>
              <w:fldChar w:fldCharType="begin"/>
            </w:r>
            <w:r>
              <w:rPr>
                <w:noProof/>
                <w:webHidden/>
              </w:rPr>
              <w:instrText xml:space="preserve"> PAGEREF _Toc128303305 \h </w:instrText>
            </w:r>
            <w:r>
              <w:rPr>
                <w:noProof/>
                <w:webHidden/>
              </w:rPr>
            </w:r>
            <w:r>
              <w:rPr>
                <w:noProof/>
                <w:webHidden/>
              </w:rPr>
              <w:fldChar w:fldCharType="separate"/>
            </w:r>
            <w:r>
              <w:rPr>
                <w:noProof/>
                <w:webHidden/>
              </w:rPr>
              <w:t>11</w:t>
            </w:r>
            <w:r>
              <w:rPr>
                <w:noProof/>
                <w:webHidden/>
              </w:rPr>
              <w:fldChar w:fldCharType="end"/>
            </w:r>
          </w:hyperlink>
        </w:p>
        <w:p w:rsidR="00157019" w:rsidRDefault="00157019" w:rsidP="00157019">
          <w:pPr>
            <w:pStyle w:val="TOC3"/>
            <w:tabs>
              <w:tab w:val="right" w:leader="dot" w:pos="9060"/>
            </w:tabs>
            <w:spacing w:line="240" w:lineRule="auto"/>
            <w:rPr>
              <w:rFonts w:asciiTheme="minorHAnsi" w:hAnsiTheme="minorHAnsi"/>
              <w:noProof/>
              <w:sz w:val="22"/>
            </w:rPr>
          </w:pPr>
          <w:hyperlink w:anchor="_Toc128303306" w:history="1">
            <w:r w:rsidRPr="00E47ADA">
              <w:rPr>
                <w:rStyle w:val="Hyperlink"/>
                <w:noProof/>
              </w:rPr>
              <w:t>3.1 As-Is State</w:t>
            </w:r>
            <w:r>
              <w:rPr>
                <w:noProof/>
                <w:webHidden/>
              </w:rPr>
              <w:tab/>
            </w:r>
            <w:r>
              <w:rPr>
                <w:noProof/>
                <w:webHidden/>
              </w:rPr>
              <w:fldChar w:fldCharType="begin"/>
            </w:r>
            <w:r>
              <w:rPr>
                <w:noProof/>
                <w:webHidden/>
              </w:rPr>
              <w:instrText xml:space="preserve"> PAGEREF _Toc128303306 \h </w:instrText>
            </w:r>
            <w:r>
              <w:rPr>
                <w:noProof/>
                <w:webHidden/>
              </w:rPr>
            </w:r>
            <w:r>
              <w:rPr>
                <w:noProof/>
                <w:webHidden/>
              </w:rPr>
              <w:fldChar w:fldCharType="separate"/>
            </w:r>
            <w:r>
              <w:rPr>
                <w:noProof/>
                <w:webHidden/>
              </w:rPr>
              <w:t>11</w:t>
            </w:r>
            <w:r>
              <w:rPr>
                <w:noProof/>
                <w:webHidden/>
              </w:rPr>
              <w:fldChar w:fldCharType="end"/>
            </w:r>
          </w:hyperlink>
        </w:p>
        <w:p w:rsidR="00157019" w:rsidRDefault="00157019" w:rsidP="00157019">
          <w:pPr>
            <w:pStyle w:val="TOC3"/>
            <w:tabs>
              <w:tab w:val="right" w:leader="dot" w:pos="9060"/>
            </w:tabs>
            <w:spacing w:line="240" w:lineRule="auto"/>
            <w:rPr>
              <w:rFonts w:asciiTheme="minorHAnsi" w:hAnsiTheme="minorHAnsi"/>
              <w:noProof/>
              <w:sz w:val="22"/>
            </w:rPr>
          </w:pPr>
          <w:hyperlink w:anchor="_Toc128303307" w:history="1">
            <w:r w:rsidRPr="00E47ADA">
              <w:rPr>
                <w:rStyle w:val="Hyperlink"/>
                <w:noProof/>
              </w:rPr>
              <w:t>3.2 Future State</w:t>
            </w:r>
            <w:r>
              <w:rPr>
                <w:noProof/>
                <w:webHidden/>
              </w:rPr>
              <w:tab/>
            </w:r>
            <w:r>
              <w:rPr>
                <w:noProof/>
                <w:webHidden/>
              </w:rPr>
              <w:fldChar w:fldCharType="begin"/>
            </w:r>
            <w:r>
              <w:rPr>
                <w:noProof/>
                <w:webHidden/>
              </w:rPr>
              <w:instrText xml:space="preserve"> PAGEREF _Toc128303307 \h </w:instrText>
            </w:r>
            <w:r>
              <w:rPr>
                <w:noProof/>
                <w:webHidden/>
              </w:rPr>
            </w:r>
            <w:r>
              <w:rPr>
                <w:noProof/>
                <w:webHidden/>
              </w:rPr>
              <w:fldChar w:fldCharType="separate"/>
            </w:r>
            <w:r>
              <w:rPr>
                <w:noProof/>
                <w:webHidden/>
              </w:rPr>
              <w:t>12</w:t>
            </w:r>
            <w:r>
              <w:rPr>
                <w:noProof/>
                <w:webHidden/>
              </w:rPr>
              <w:fldChar w:fldCharType="end"/>
            </w:r>
          </w:hyperlink>
        </w:p>
        <w:p w:rsidR="00157019" w:rsidRDefault="00157019" w:rsidP="00157019">
          <w:pPr>
            <w:pStyle w:val="TOC2"/>
            <w:tabs>
              <w:tab w:val="right" w:leader="dot" w:pos="9060"/>
            </w:tabs>
            <w:spacing w:line="240" w:lineRule="auto"/>
            <w:rPr>
              <w:rFonts w:asciiTheme="minorHAnsi" w:hAnsiTheme="minorHAnsi"/>
              <w:noProof/>
              <w:sz w:val="22"/>
            </w:rPr>
          </w:pPr>
          <w:hyperlink w:anchor="_Toc128303308" w:history="1">
            <w:r w:rsidRPr="00E47ADA">
              <w:rPr>
                <w:rStyle w:val="Hyperlink"/>
                <w:noProof/>
              </w:rPr>
              <w:t>4. Scope of the Restaurant Management Software</w:t>
            </w:r>
            <w:r>
              <w:rPr>
                <w:noProof/>
                <w:webHidden/>
              </w:rPr>
              <w:tab/>
            </w:r>
            <w:r>
              <w:rPr>
                <w:noProof/>
                <w:webHidden/>
              </w:rPr>
              <w:fldChar w:fldCharType="begin"/>
            </w:r>
            <w:r>
              <w:rPr>
                <w:noProof/>
                <w:webHidden/>
              </w:rPr>
              <w:instrText xml:space="preserve"> PAGEREF _Toc128303308 \h </w:instrText>
            </w:r>
            <w:r>
              <w:rPr>
                <w:noProof/>
                <w:webHidden/>
              </w:rPr>
            </w:r>
            <w:r>
              <w:rPr>
                <w:noProof/>
                <w:webHidden/>
              </w:rPr>
              <w:fldChar w:fldCharType="separate"/>
            </w:r>
            <w:r>
              <w:rPr>
                <w:noProof/>
                <w:webHidden/>
              </w:rPr>
              <w:t>13</w:t>
            </w:r>
            <w:r>
              <w:rPr>
                <w:noProof/>
                <w:webHidden/>
              </w:rPr>
              <w:fldChar w:fldCharType="end"/>
            </w:r>
          </w:hyperlink>
        </w:p>
        <w:p w:rsidR="00157019" w:rsidRDefault="00157019" w:rsidP="00157019">
          <w:pPr>
            <w:pStyle w:val="TOC2"/>
            <w:tabs>
              <w:tab w:val="right" w:leader="dot" w:pos="9060"/>
            </w:tabs>
            <w:spacing w:line="240" w:lineRule="auto"/>
            <w:rPr>
              <w:rFonts w:asciiTheme="minorHAnsi" w:hAnsiTheme="minorHAnsi"/>
              <w:noProof/>
              <w:sz w:val="22"/>
            </w:rPr>
          </w:pPr>
          <w:hyperlink w:anchor="_Toc128303309" w:history="1">
            <w:r w:rsidRPr="00E47ADA">
              <w:rPr>
                <w:rStyle w:val="Hyperlink"/>
                <w:noProof/>
              </w:rPr>
              <w:t>5. Main Features to be developed</w:t>
            </w:r>
            <w:r>
              <w:rPr>
                <w:noProof/>
                <w:webHidden/>
              </w:rPr>
              <w:tab/>
            </w:r>
            <w:r>
              <w:rPr>
                <w:noProof/>
                <w:webHidden/>
              </w:rPr>
              <w:fldChar w:fldCharType="begin"/>
            </w:r>
            <w:r>
              <w:rPr>
                <w:noProof/>
                <w:webHidden/>
              </w:rPr>
              <w:instrText xml:space="preserve"> PAGEREF _Toc128303309 \h </w:instrText>
            </w:r>
            <w:r>
              <w:rPr>
                <w:noProof/>
                <w:webHidden/>
              </w:rPr>
            </w:r>
            <w:r>
              <w:rPr>
                <w:noProof/>
                <w:webHidden/>
              </w:rPr>
              <w:fldChar w:fldCharType="separate"/>
            </w:r>
            <w:r>
              <w:rPr>
                <w:noProof/>
                <w:webHidden/>
              </w:rPr>
              <w:t>14</w:t>
            </w:r>
            <w:r>
              <w:rPr>
                <w:noProof/>
                <w:webHidden/>
              </w:rPr>
              <w:fldChar w:fldCharType="end"/>
            </w:r>
          </w:hyperlink>
        </w:p>
        <w:p w:rsidR="00157019" w:rsidRDefault="00157019" w:rsidP="00157019">
          <w:pPr>
            <w:pStyle w:val="TOC2"/>
            <w:tabs>
              <w:tab w:val="right" w:leader="dot" w:pos="9060"/>
            </w:tabs>
            <w:spacing w:line="240" w:lineRule="auto"/>
            <w:rPr>
              <w:rFonts w:asciiTheme="minorHAnsi" w:hAnsiTheme="minorHAnsi"/>
              <w:noProof/>
              <w:sz w:val="22"/>
            </w:rPr>
          </w:pPr>
          <w:hyperlink w:anchor="_Toc128303310" w:history="1">
            <w:r w:rsidRPr="00E47ADA">
              <w:rPr>
                <w:rStyle w:val="Hyperlink"/>
                <w:noProof/>
              </w:rPr>
              <w:t>6. In-Scope and Out-of-Scope Items</w:t>
            </w:r>
            <w:r>
              <w:rPr>
                <w:noProof/>
                <w:webHidden/>
              </w:rPr>
              <w:tab/>
            </w:r>
            <w:r>
              <w:rPr>
                <w:noProof/>
                <w:webHidden/>
              </w:rPr>
              <w:fldChar w:fldCharType="begin"/>
            </w:r>
            <w:r>
              <w:rPr>
                <w:noProof/>
                <w:webHidden/>
              </w:rPr>
              <w:instrText xml:space="preserve"> PAGEREF _Toc128303310 \h </w:instrText>
            </w:r>
            <w:r>
              <w:rPr>
                <w:noProof/>
                <w:webHidden/>
              </w:rPr>
            </w:r>
            <w:r>
              <w:rPr>
                <w:noProof/>
                <w:webHidden/>
              </w:rPr>
              <w:fldChar w:fldCharType="separate"/>
            </w:r>
            <w:r>
              <w:rPr>
                <w:noProof/>
                <w:webHidden/>
              </w:rPr>
              <w:t>15</w:t>
            </w:r>
            <w:r>
              <w:rPr>
                <w:noProof/>
                <w:webHidden/>
              </w:rPr>
              <w:fldChar w:fldCharType="end"/>
            </w:r>
          </w:hyperlink>
        </w:p>
        <w:p w:rsidR="00157019" w:rsidRDefault="00157019" w:rsidP="00157019">
          <w:pPr>
            <w:pStyle w:val="TOC2"/>
            <w:tabs>
              <w:tab w:val="right" w:leader="dot" w:pos="9060"/>
            </w:tabs>
            <w:spacing w:line="240" w:lineRule="auto"/>
            <w:rPr>
              <w:rFonts w:asciiTheme="minorHAnsi" w:hAnsiTheme="minorHAnsi"/>
              <w:noProof/>
              <w:sz w:val="22"/>
            </w:rPr>
          </w:pPr>
          <w:hyperlink w:anchor="_Toc128303311" w:history="1">
            <w:r w:rsidRPr="00E47ADA">
              <w:rPr>
                <w:rStyle w:val="Hyperlink"/>
                <w:noProof/>
              </w:rPr>
              <w:t>7. Requirements of the Business</w:t>
            </w:r>
            <w:r>
              <w:rPr>
                <w:noProof/>
                <w:webHidden/>
              </w:rPr>
              <w:tab/>
            </w:r>
            <w:r>
              <w:rPr>
                <w:noProof/>
                <w:webHidden/>
              </w:rPr>
              <w:fldChar w:fldCharType="begin"/>
            </w:r>
            <w:r>
              <w:rPr>
                <w:noProof/>
                <w:webHidden/>
              </w:rPr>
              <w:instrText xml:space="preserve"> PAGEREF _Toc128303311 \h </w:instrText>
            </w:r>
            <w:r>
              <w:rPr>
                <w:noProof/>
                <w:webHidden/>
              </w:rPr>
            </w:r>
            <w:r>
              <w:rPr>
                <w:noProof/>
                <w:webHidden/>
              </w:rPr>
              <w:fldChar w:fldCharType="separate"/>
            </w:r>
            <w:r>
              <w:rPr>
                <w:noProof/>
                <w:webHidden/>
              </w:rPr>
              <w:t>16</w:t>
            </w:r>
            <w:r>
              <w:rPr>
                <w:noProof/>
                <w:webHidden/>
              </w:rPr>
              <w:fldChar w:fldCharType="end"/>
            </w:r>
          </w:hyperlink>
        </w:p>
        <w:p w:rsidR="00157019" w:rsidRDefault="00157019" w:rsidP="00157019">
          <w:pPr>
            <w:pStyle w:val="TOC3"/>
            <w:tabs>
              <w:tab w:val="right" w:leader="dot" w:pos="9060"/>
            </w:tabs>
            <w:spacing w:line="240" w:lineRule="auto"/>
            <w:rPr>
              <w:rFonts w:asciiTheme="minorHAnsi" w:hAnsiTheme="minorHAnsi"/>
              <w:noProof/>
              <w:sz w:val="22"/>
            </w:rPr>
          </w:pPr>
          <w:hyperlink w:anchor="_Toc128303312" w:history="1">
            <w:r w:rsidRPr="00E47ADA">
              <w:rPr>
                <w:rStyle w:val="Hyperlink"/>
                <w:noProof/>
              </w:rPr>
              <w:t>7.1 Functional Requirements</w:t>
            </w:r>
            <w:r>
              <w:rPr>
                <w:noProof/>
                <w:webHidden/>
              </w:rPr>
              <w:tab/>
            </w:r>
            <w:r>
              <w:rPr>
                <w:noProof/>
                <w:webHidden/>
              </w:rPr>
              <w:fldChar w:fldCharType="begin"/>
            </w:r>
            <w:r>
              <w:rPr>
                <w:noProof/>
                <w:webHidden/>
              </w:rPr>
              <w:instrText xml:space="preserve"> PAGEREF _Toc128303312 \h </w:instrText>
            </w:r>
            <w:r>
              <w:rPr>
                <w:noProof/>
                <w:webHidden/>
              </w:rPr>
            </w:r>
            <w:r>
              <w:rPr>
                <w:noProof/>
                <w:webHidden/>
              </w:rPr>
              <w:fldChar w:fldCharType="separate"/>
            </w:r>
            <w:r>
              <w:rPr>
                <w:noProof/>
                <w:webHidden/>
              </w:rPr>
              <w:t>16</w:t>
            </w:r>
            <w:r>
              <w:rPr>
                <w:noProof/>
                <w:webHidden/>
              </w:rPr>
              <w:fldChar w:fldCharType="end"/>
            </w:r>
          </w:hyperlink>
        </w:p>
        <w:p w:rsidR="00157019" w:rsidRDefault="00157019" w:rsidP="00157019">
          <w:pPr>
            <w:pStyle w:val="TOC3"/>
            <w:tabs>
              <w:tab w:val="right" w:leader="dot" w:pos="9060"/>
            </w:tabs>
            <w:spacing w:line="240" w:lineRule="auto"/>
            <w:rPr>
              <w:rFonts w:asciiTheme="minorHAnsi" w:hAnsiTheme="minorHAnsi"/>
              <w:noProof/>
              <w:sz w:val="22"/>
            </w:rPr>
          </w:pPr>
          <w:hyperlink w:anchor="_Toc128303313" w:history="1">
            <w:r w:rsidRPr="00E47ADA">
              <w:rPr>
                <w:rStyle w:val="Hyperlink"/>
                <w:noProof/>
              </w:rPr>
              <w:t>7.2 Non-Functional Requirements</w:t>
            </w:r>
            <w:r>
              <w:rPr>
                <w:noProof/>
                <w:webHidden/>
              </w:rPr>
              <w:tab/>
            </w:r>
            <w:r>
              <w:rPr>
                <w:noProof/>
                <w:webHidden/>
              </w:rPr>
              <w:fldChar w:fldCharType="begin"/>
            </w:r>
            <w:r>
              <w:rPr>
                <w:noProof/>
                <w:webHidden/>
              </w:rPr>
              <w:instrText xml:space="preserve"> PAGEREF _Toc128303313 \h </w:instrText>
            </w:r>
            <w:r>
              <w:rPr>
                <w:noProof/>
                <w:webHidden/>
              </w:rPr>
            </w:r>
            <w:r>
              <w:rPr>
                <w:noProof/>
                <w:webHidden/>
              </w:rPr>
              <w:fldChar w:fldCharType="separate"/>
            </w:r>
            <w:r>
              <w:rPr>
                <w:noProof/>
                <w:webHidden/>
              </w:rPr>
              <w:t>16</w:t>
            </w:r>
            <w:r>
              <w:rPr>
                <w:noProof/>
                <w:webHidden/>
              </w:rPr>
              <w:fldChar w:fldCharType="end"/>
            </w:r>
          </w:hyperlink>
        </w:p>
        <w:p w:rsidR="00157019" w:rsidRDefault="00157019" w:rsidP="00157019">
          <w:pPr>
            <w:pStyle w:val="TOC2"/>
            <w:tabs>
              <w:tab w:val="right" w:leader="dot" w:pos="9060"/>
            </w:tabs>
            <w:spacing w:line="240" w:lineRule="auto"/>
            <w:rPr>
              <w:rFonts w:asciiTheme="minorHAnsi" w:hAnsiTheme="minorHAnsi"/>
              <w:noProof/>
              <w:sz w:val="22"/>
            </w:rPr>
          </w:pPr>
          <w:hyperlink w:anchor="_Toc128303314" w:history="1">
            <w:r w:rsidRPr="00E47ADA">
              <w:rPr>
                <w:rStyle w:val="Hyperlink"/>
                <w:noProof/>
              </w:rPr>
              <w:t>8. Mock Screens for the Restaurant Management Software</w:t>
            </w:r>
            <w:r>
              <w:rPr>
                <w:noProof/>
                <w:webHidden/>
              </w:rPr>
              <w:tab/>
            </w:r>
            <w:r>
              <w:rPr>
                <w:noProof/>
                <w:webHidden/>
              </w:rPr>
              <w:fldChar w:fldCharType="begin"/>
            </w:r>
            <w:r>
              <w:rPr>
                <w:noProof/>
                <w:webHidden/>
              </w:rPr>
              <w:instrText xml:space="preserve"> PAGEREF _Toc128303314 \h </w:instrText>
            </w:r>
            <w:r>
              <w:rPr>
                <w:noProof/>
                <w:webHidden/>
              </w:rPr>
            </w:r>
            <w:r>
              <w:rPr>
                <w:noProof/>
                <w:webHidden/>
              </w:rPr>
              <w:fldChar w:fldCharType="separate"/>
            </w:r>
            <w:r>
              <w:rPr>
                <w:noProof/>
                <w:webHidden/>
              </w:rPr>
              <w:t>17</w:t>
            </w:r>
            <w:r>
              <w:rPr>
                <w:noProof/>
                <w:webHidden/>
              </w:rPr>
              <w:fldChar w:fldCharType="end"/>
            </w:r>
          </w:hyperlink>
        </w:p>
        <w:p w:rsidR="00157019" w:rsidRDefault="00157019" w:rsidP="00157019">
          <w:pPr>
            <w:pStyle w:val="TOC1"/>
            <w:tabs>
              <w:tab w:val="right" w:leader="dot" w:pos="9060"/>
            </w:tabs>
            <w:spacing w:line="240" w:lineRule="auto"/>
            <w:rPr>
              <w:rFonts w:asciiTheme="minorHAnsi" w:hAnsiTheme="minorHAnsi"/>
              <w:noProof/>
              <w:sz w:val="22"/>
            </w:rPr>
          </w:pPr>
          <w:hyperlink w:anchor="_Toc128303315" w:history="1">
            <w:r w:rsidRPr="00E47ADA">
              <w:rPr>
                <w:rStyle w:val="Hyperlink"/>
                <w:noProof/>
              </w:rPr>
              <w:t>Week 3 – Tableau &amp; Excel</w:t>
            </w:r>
            <w:r>
              <w:rPr>
                <w:noProof/>
                <w:webHidden/>
              </w:rPr>
              <w:tab/>
            </w:r>
            <w:r>
              <w:rPr>
                <w:noProof/>
                <w:webHidden/>
              </w:rPr>
              <w:fldChar w:fldCharType="begin"/>
            </w:r>
            <w:r>
              <w:rPr>
                <w:noProof/>
                <w:webHidden/>
              </w:rPr>
              <w:instrText xml:space="preserve"> PAGEREF _Toc128303315 \h </w:instrText>
            </w:r>
            <w:r>
              <w:rPr>
                <w:noProof/>
                <w:webHidden/>
              </w:rPr>
            </w:r>
            <w:r>
              <w:rPr>
                <w:noProof/>
                <w:webHidden/>
              </w:rPr>
              <w:fldChar w:fldCharType="separate"/>
            </w:r>
            <w:r>
              <w:rPr>
                <w:noProof/>
                <w:webHidden/>
              </w:rPr>
              <w:t>19</w:t>
            </w:r>
            <w:r>
              <w:rPr>
                <w:noProof/>
                <w:webHidden/>
              </w:rPr>
              <w:fldChar w:fldCharType="end"/>
            </w:r>
          </w:hyperlink>
        </w:p>
        <w:p w:rsidR="00157019" w:rsidRDefault="00157019" w:rsidP="00157019">
          <w:pPr>
            <w:pStyle w:val="TOC2"/>
            <w:tabs>
              <w:tab w:val="right" w:leader="dot" w:pos="9060"/>
            </w:tabs>
            <w:spacing w:line="240" w:lineRule="auto"/>
            <w:rPr>
              <w:rFonts w:asciiTheme="minorHAnsi" w:hAnsiTheme="minorHAnsi"/>
              <w:noProof/>
              <w:sz w:val="22"/>
            </w:rPr>
          </w:pPr>
          <w:hyperlink w:anchor="_Toc128303316" w:history="1">
            <w:r w:rsidRPr="00E47ADA">
              <w:rPr>
                <w:rStyle w:val="Hyperlink"/>
                <w:noProof/>
              </w:rPr>
              <w:t>1. Tableau</w:t>
            </w:r>
            <w:r>
              <w:rPr>
                <w:noProof/>
                <w:webHidden/>
              </w:rPr>
              <w:tab/>
            </w:r>
            <w:r>
              <w:rPr>
                <w:noProof/>
                <w:webHidden/>
              </w:rPr>
              <w:fldChar w:fldCharType="begin"/>
            </w:r>
            <w:r>
              <w:rPr>
                <w:noProof/>
                <w:webHidden/>
              </w:rPr>
              <w:instrText xml:space="preserve"> PAGEREF _Toc128303316 \h </w:instrText>
            </w:r>
            <w:r>
              <w:rPr>
                <w:noProof/>
                <w:webHidden/>
              </w:rPr>
            </w:r>
            <w:r>
              <w:rPr>
                <w:noProof/>
                <w:webHidden/>
              </w:rPr>
              <w:fldChar w:fldCharType="separate"/>
            </w:r>
            <w:r>
              <w:rPr>
                <w:noProof/>
                <w:webHidden/>
              </w:rPr>
              <w:t>19</w:t>
            </w:r>
            <w:r>
              <w:rPr>
                <w:noProof/>
                <w:webHidden/>
              </w:rPr>
              <w:fldChar w:fldCharType="end"/>
            </w:r>
          </w:hyperlink>
        </w:p>
        <w:p w:rsidR="00157019" w:rsidRDefault="00157019" w:rsidP="00157019">
          <w:pPr>
            <w:pStyle w:val="TOC2"/>
            <w:tabs>
              <w:tab w:val="right" w:leader="dot" w:pos="9060"/>
            </w:tabs>
            <w:spacing w:line="240" w:lineRule="auto"/>
            <w:rPr>
              <w:rFonts w:asciiTheme="minorHAnsi" w:hAnsiTheme="minorHAnsi"/>
              <w:noProof/>
              <w:sz w:val="22"/>
            </w:rPr>
          </w:pPr>
          <w:hyperlink w:anchor="_Toc128303317" w:history="1">
            <w:r w:rsidRPr="00E47ADA">
              <w:rPr>
                <w:rStyle w:val="Hyperlink"/>
                <w:noProof/>
              </w:rPr>
              <w:t>2. Excel</w:t>
            </w:r>
            <w:r>
              <w:rPr>
                <w:noProof/>
                <w:webHidden/>
              </w:rPr>
              <w:tab/>
            </w:r>
            <w:r>
              <w:rPr>
                <w:noProof/>
                <w:webHidden/>
              </w:rPr>
              <w:fldChar w:fldCharType="begin"/>
            </w:r>
            <w:r>
              <w:rPr>
                <w:noProof/>
                <w:webHidden/>
              </w:rPr>
              <w:instrText xml:space="preserve"> PAGEREF _Toc128303317 \h </w:instrText>
            </w:r>
            <w:r>
              <w:rPr>
                <w:noProof/>
                <w:webHidden/>
              </w:rPr>
            </w:r>
            <w:r>
              <w:rPr>
                <w:noProof/>
                <w:webHidden/>
              </w:rPr>
              <w:fldChar w:fldCharType="separate"/>
            </w:r>
            <w:r>
              <w:rPr>
                <w:noProof/>
                <w:webHidden/>
              </w:rPr>
              <w:t>21</w:t>
            </w:r>
            <w:r>
              <w:rPr>
                <w:noProof/>
                <w:webHidden/>
              </w:rPr>
              <w:fldChar w:fldCharType="end"/>
            </w:r>
          </w:hyperlink>
        </w:p>
        <w:p w:rsidR="00157019" w:rsidRDefault="00157019" w:rsidP="00157019">
          <w:pPr>
            <w:pStyle w:val="TOC3"/>
            <w:tabs>
              <w:tab w:val="right" w:leader="dot" w:pos="9060"/>
            </w:tabs>
            <w:spacing w:line="240" w:lineRule="auto"/>
            <w:rPr>
              <w:rFonts w:asciiTheme="minorHAnsi" w:hAnsiTheme="minorHAnsi"/>
              <w:noProof/>
              <w:sz w:val="22"/>
            </w:rPr>
          </w:pPr>
          <w:hyperlink w:anchor="_Toc128303318" w:history="1">
            <w:r w:rsidRPr="00E47ADA">
              <w:rPr>
                <w:rStyle w:val="Hyperlink"/>
                <w:noProof/>
              </w:rPr>
              <w:t>2.1 Question 1</w:t>
            </w:r>
            <w:r>
              <w:rPr>
                <w:noProof/>
                <w:webHidden/>
              </w:rPr>
              <w:tab/>
            </w:r>
            <w:r>
              <w:rPr>
                <w:noProof/>
                <w:webHidden/>
              </w:rPr>
              <w:fldChar w:fldCharType="begin"/>
            </w:r>
            <w:r>
              <w:rPr>
                <w:noProof/>
                <w:webHidden/>
              </w:rPr>
              <w:instrText xml:space="preserve"> PAGEREF _Toc128303318 \h </w:instrText>
            </w:r>
            <w:r>
              <w:rPr>
                <w:noProof/>
                <w:webHidden/>
              </w:rPr>
            </w:r>
            <w:r>
              <w:rPr>
                <w:noProof/>
                <w:webHidden/>
              </w:rPr>
              <w:fldChar w:fldCharType="separate"/>
            </w:r>
            <w:r>
              <w:rPr>
                <w:noProof/>
                <w:webHidden/>
              </w:rPr>
              <w:t>21</w:t>
            </w:r>
            <w:r>
              <w:rPr>
                <w:noProof/>
                <w:webHidden/>
              </w:rPr>
              <w:fldChar w:fldCharType="end"/>
            </w:r>
          </w:hyperlink>
        </w:p>
        <w:p w:rsidR="00157019" w:rsidRDefault="00157019" w:rsidP="00157019">
          <w:pPr>
            <w:pStyle w:val="TOC3"/>
            <w:tabs>
              <w:tab w:val="right" w:leader="dot" w:pos="9060"/>
            </w:tabs>
            <w:spacing w:line="240" w:lineRule="auto"/>
            <w:rPr>
              <w:rFonts w:asciiTheme="minorHAnsi" w:hAnsiTheme="minorHAnsi"/>
              <w:noProof/>
              <w:sz w:val="22"/>
            </w:rPr>
          </w:pPr>
          <w:hyperlink w:anchor="_Toc128303319" w:history="1">
            <w:r w:rsidRPr="00E47ADA">
              <w:rPr>
                <w:rStyle w:val="Hyperlink"/>
                <w:noProof/>
              </w:rPr>
              <w:t>2.2 Question 2</w:t>
            </w:r>
            <w:r>
              <w:rPr>
                <w:noProof/>
                <w:webHidden/>
              </w:rPr>
              <w:tab/>
            </w:r>
            <w:r>
              <w:rPr>
                <w:noProof/>
                <w:webHidden/>
              </w:rPr>
              <w:fldChar w:fldCharType="begin"/>
            </w:r>
            <w:r>
              <w:rPr>
                <w:noProof/>
                <w:webHidden/>
              </w:rPr>
              <w:instrText xml:space="preserve"> PAGEREF _Toc128303319 \h </w:instrText>
            </w:r>
            <w:r>
              <w:rPr>
                <w:noProof/>
                <w:webHidden/>
              </w:rPr>
            </w:r>
            <w:r>
              <w:rPr>
                <w:noProof/>
                <w:webHidden/>
              </w:rPr>
              <w:fldChar w:fldCharType="separate"/>
            </w:r>
            <w:r>
              <w:rPr>
                <w:noProof/>
                <w:webHidden/>
              </w:rPr>
              <w:t>23</w:t>
            </w:r>
            <w:r>
              <w:rPr>
                <w:noProof/>
                <w:webHidden/>
              </w:rPr>
              <w:fldChar w:fldCharType="end"/>
            </w:r>
          </w:hyperlink>
        </w:p>
        <w:p w:rsidR="00FB6158" w:rsidRDefault="00FB6158" w:rsidP="00157019">
          <w:pPr>
            <w:spacing w:line="240" w:lineRule="auto"/>
            <w:jc w:val="center"/>
          </w:pPr>
          <w:r w:rsidRPr="00FB6158">
            <w:rPr>
              <w:rFonts w:cs="Times New Roman"/>
              <w:b/>
              <w:bCs/>
              <w:noProof/>
              <w:color w:val="000000" w:themeColor="text1"/>
              <w:szCs w:val="24"/>
            </w:rPr>
            <w:fldChar w:fldCharType="end"/>
          </w:r>
        </w:p>
      </w:sdtContent>
    </w:sdt>
    <w:p w:rsidR="00FB6158" w:rsidRDefault="00FB6158" w:rsidP="00157019">
      <w:pPr>
        <w:spacing w:line="360" w:lineRule="auto"/>
        <w:jc w:val="left"/>
        <w:rPr>
          <w:rFonts w:eastAsiaTheme="majorEastAsia" w:cstheme="majorBidi"/>
          <w:b/>
          <w:bCs/>
          <w:color w:val="000000" w:themeColor="text1"/>
          <w:szCs w:val="28"/>
        </w:rPr>
      </w:pPr>
      <w:r>
        <w:br w:type="page"/>
      </w:r>
    </w:p>
    <w:p w:rsidR="00F92902" w:rsidRDefault="00F92902" w:rsidP="00157019">
      <w:pPr>
        <w:pStyle w:val="Heading1"/>
        <w:spacing w:line="360" w:lineRule="auto"/>
      </w:pPr>
      <w:bookmarkStart w:id="0" w:name="_Toc128303296"/>
      <w:r>
        <w:lastRenderedPageBreak/>
        <w:t>Introduction</w:t>
      </w:r>
      <w:bookmarkEnd w:id="0"/>
    </w:p>
    <w:p w:rsidR="00F54806" w:rsidRDefault="00AF7A1A" w:rsidP="00157019">
      <w:pPr>
        <w:spacing w:line="360" w:lineRule="auto"/>
      </w:pPr>
      <w:r>
        <w:tab/>
      </w:r>
      <w:r w:rsidR="00A7520C">
        <w:t>‘The Grill House’ is a chain of restaurants across all cities in USA and owned by US celebrity chef, James Oliver.</w:t>
      </w:r>
      <w:r w:rsidR="00F54806">
        <w:t xml:space="preserve"> He wants to set up a </w:t>
      </w:r>
      <w:r w:rsidR="00F54806" w:rsidRPr="00F54806">
        <w:t>new Restaurant Management System to track the day-to-day management of his restaurant</w:t>
      </w:r>
      <w:r w:rsidR="00F54806">
        <w:t>s</w:t>
      </w:r>
      <w:r w:rsidR="00F54806" w:rsidRPr="00F54806">
        <w:t>. Currently, they have a paper-based system for the same and this has many issues.</w:t>
      </w:r>
      <w:r w:rsidR="00F54806">
        <w:t xml:space="preserve"> T</w:t>
      </w:r>
      <w:r w:rsidR="00F54806" w:rsidRPr="00F54806">
        <w:t xml:space="preserve">he orders were taken by the waiters on paper and a paper-based bill was presented to the customers. </w:t>
      </w:r>
      <w:r w:rsidR="00F54806">
        <w:t>All the bills were entered into an excel sheet by the manager at EOD to know the total sales and item-wise sales for the day. Then reports were generated in excel to know trends and details like daily, weekly, and mo</w:t>
      </w:r>
      <w:r w:rsidR="000A237D">
        <w:t>nthly sales as well as w</w:t>
      </w:r>
      <w:r w:rsidR="00F54806">
        <w:t xml:space="preserve">hich dishes were popular </w:t>
      </w:r>
      <w:r w:rsidR="000A237D">
        <w:t>and which weren’t doing so well.</w:t>
      </w:r>
    </w:p>
    <w:p w:rsidR="00A7520C" w:rsidRPr="00A7520C" w:rsidRDefault="00AF7A1A" w:rsidP="00157019">
      <w:pPr>
        <w:spacing w:line="360" w:lineRule="auto"/>
      </w:pPr>
      <w:r>
        <w:tab/>
      </w:r>
      <w:r w:rsidR="00F54806">
        <w:t xml:space="preserve">The restaurants need a system that will </w:t>
      </w:r>
      <w:bookmarkStart w:id="1" w:name="_GoBack"/>
      <w:bookmarkEnd w:id="1"/>
      <w:r w:rsidR="00F54806">
        <w:t>allow them to easily update their menu. The clients currently do not have a system that recognizes the different types of users such as managers, waiters, etc. and they would like to be able to limit the access of some options of the system to certain users.</w:t>
      </w:r>
    </w:p>
    <w:p w:rsidR="00824142" w:rsidRDefault="00824142" w:rsidP="00157019">
      <w:pPr>
        <w:spacing w:line="360" w:lineRule="auto"/>
        <w:jc w:val="left"/>
        <w:rPr>
          <w:rFonts w:eastAsiaTheme="majorEastAsia" w:cstheme="majorBidi"/>
          <w:b/>
          <w:bCs/>
          <w:color w:val="000000" w:themeColor="text1"/>
          <w:szCs w:val="28"/>
        </w:rPr>
      </w:pPr>
      <w:r>
        <w:br w:type="page"/>
      </w:r>
    </w:p>
    <w:p w:rsidR="00F92902" w:rsidRDefault="00E938F5" w:rsidP="00157019">
      <w:pPr>
        <w:pStyle w:val="Heading1"/>
        <w:spacing w:line="360" w:lineRule="auto"/>
      </w:pPr>
      <w:bookmarkStart w:id="2" w:name="_Toc128303297"/>
      <w:r>
        <w:lastRenderedPageBreak/>
        <w:t>Week 1 &amp; 2 - CBAP</w:t>
      </w:r>
      <w:bookmarkEnd w:id="2"/>
    </w:p>
    <w:p w:rsidR="00F92902" w:rsidRDefault="00FB6158" w:rsidP="00157019">
      <w:pPr>
        <w:pStyle w:val="Heading2"/>
      </w:pPr>
      <w:bookmarkStart w:id="3" w:name="_Toc128303298"/>
      <w:r>
        <w:t xml:space="preserve">1. </w:t>
      </w:r>
      <w:r w:rsidR="00F92902">
        <w:t>Business Analysis Core Concept Model (BACCM)</w:t>
      </w:r>
      <w:bookmarkEnd w:id="3"/>
    </w:p>
    <w:p w:rsidR="000F2E0B" w:rsidRDefault="00AF7A1A" w:rsidP="00157019">
      <w:pPr>
        <w:spacing w:line="360" w:lineRule="auto"/>
      </w:pPr>
      <w:r>
        <w:tab/>
      </w:r>
      <w:r w:rsidR="000F2E0B">
        <w:t xml:space="preserve">The Business Analysis Core Concept Model or BACCM is a business analysis conceptual framework used to evaluate six core concepts of any given business analysis project or task. </w:t>
      </w:r>
    </w:p>
    <w:p w:rsidR="000F2E0B" w:rsidRDefault="000F2E0B" w:rsidP="00157019">
      <w:pPr>
        <w:spacing w:line="360" w:lineRule="auto"/>
        <w:jc w:val="center"/>
      </w:pPr>
      <w:r>
        <w:rPr>
          <w:noProof/>
        </w:rPr>
        <w:drawing>
          <wp:inline distT="0" distB="0" distL="0" distR="0" wp14:anchorId="5634B719" wp14:editId="3F612801">
            <wp:extent cx="3093720" cy="28079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7055" cy="2811005"/>
                    </a:xfrm>
                    <a:prstGeom prst="rect">
                      <a:avLst/>
                    </a:prstGeom>
                    <a:noFill/>
                    <a:ln>
                      <a:noFill/>
                    </a:ln>
                  </pic:spPr>
                </pic:pic>
              </a:graphicData>
            </a:graphic>
          </wp:inline>
        </w:drawing>
      </w:r>
    </w:p>
    <w:p w:rsidR="000F2E0B" w:rsidRDefault="000F2E0B" w:rsidP="00157019">
      <w:pPr>
        <w:spacing w:line="360" w:lineRule="auto"/>
        <w:jc w:val="center"/>
        <w:rPr>
          <w:b/>
          <w:u w:val="single"/>
        </w:rPr>
      </w:pPr>
      <w:r>
        <w:rPr>
          <w:b/>
          <w:u w:val="single"/>
        </w:rPr>
        <w:t>Figure 1: BACCM Model</w:t>
      </w:r>
    </w:p>
    <w:p w:rsidR="000F2E0B" w:rsidRDefault="00AF7A1A" w:rsidP="00157019">
      <w:pPr>
        <w:spacing w:line="360" w:lineRule="auto"/>
      </w:pPr>
      <w:r>
        <w:tab/>
      </w:r>
      <w:r w:rsidR="000F2E0B">
        <w:t>In the context of the</w:t>
      </w:r>
      <w:r w:rsidRPr="00AF7A1A">
        <w:t xml:space="preserve"> </w:t>
      </w:r>
      <w:r w:rsidRPr="00F54806">
        <w:t>Restaurant Management System</w:t>
      </w:r>
      <w:r>
        <w:t xml:space="preserve"> for ‘The Grill House’, the application of the BACCM model will yield:</w:t>
      </w:r>
    </w:p>
    <w:tbl>
      <w:tblPr>
        <w:tblStyle w:val="TableGrid"/>
        <w:tblW w:w="0" w:type="auto"/>
        <w:tblLook w:val="04A0" w:firstRow="1" w:lastRow="0" w:firstColumn="1" w:lastColumn="0" w:noHBand="0" w:noVBand="1"/>
      </w:tblPr>
      <w:tblGrid>
        <w:gridCol w:w="1809"/>
        <w:gridCol w:w="7477"/>
      </w:tblGrid>
      <w:tr w:rsidR="00AF7A1A" w:rsidTr="00AF7A1A">
        <w:tc>
          <w:tcPr>
            <w:tcW w:w="9286" w:type="dxa"/>
            <w:gridSpan w:val="2"/>
            <w:tcBorders>
              <w:top w:val="single" w:sz="4" w:space="0" w:color="auto"/>
              <w:left w:val="single" w:sz="4" w:space="0" w:color="auto"/>
              <w:bottom w:val="single" w:sz="4" w:space="0" w:color="auto"/>
              <w:right w:val="single" w:sz="4" w:space="0" w:color="auto"/>
            </w:tcBorders>
            <w:shd w:val="clear" w:color="auto" w:fill="000000" w:themeFill="text1"/>
            <w:hideMark/>
          </w:tcPr>
          <w:p w:rsidR="00AF7A1A" w:rsidRDefault="00AF7A1A" w:rsidP="00157019">
            <w:pPr>
              <w:spacing w:line="360" w:lineRule="auto"/>
              <w:jc w:val="center"/>
              <w:rPr>
                <w:b/>
                <w:color w:val="FFFFFF" w:themeColor="background1"/>
                <w:u w:val="single"/>
              </w:rPr>
            </w:pPr>
            <w:r>
              <w:rPr>
                <w:b/>
                <w:color w:val="FFFFFF" w:themeColor="background1"/>
                <w:u w:val="single"/>
              </w:rPr>
              <w:t>BACCM</w:t>
            </w:r>
          </w:p>
        </w:tc>
      </w:tr>
      <w:tr w:rsidR="00AF7A1A" w:rsidTr="00AF7A1A">
        <w:tc>
          <w:tcPr>
            <w:tcW w:w="1809" w:type="dxa"/>
            <w:tcBorders>
              <w:top w:val="single" w:sz="4" w:space="0" w:color="auto"/>
              <w:left w:val="single" w:sz="4" w:space="0" w:color="auto"/>
              <w:bottom w:val="single" w:sz="4" w:space="0" w:color="auto"/>
              <w:right w:val="single" w:sz="4" w:space="0" w:color="auto"/>
            </w:tcBorders>
            <w:shd w:val="clear" w:color="auto" w:fill="7030A0"/>
            <w:hideMark/>
          </w:tcPr>
          <w:p w:rsidR="00AF7A1A" w:rsidRDefault="00AF7A1A" w:rsidP="00157019">
            <w:pPr>
              <w:spacing w:line="360" w:lineRule="auto"/>
              <w:jc w:val="center"/>
              <w:rPr>
                <w:b/>
                <w:u w:val="single"/>
              </w:rPr>
            </w:pPr>
            <w:r>
              <w:rPr>
                <w:b/>
                <w:color w:val="FFFFFF" w:themeColor="background1"/>
                <w:u w:val="single"/>
              </w:rPr>
              <w:t>Need</w:t>
            </w:r>
          </w:p>
        </w:tc>
        <w:tc>
          <w:tcPr>
            <w:tcW w:w="7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AF7A1A" w:rsidRDefault="003F7D4C" w:rsidP="00157019">
            <w:pPr>
              <w:pStyle w:val="ListParagraph"/>
              <w:numPr>
                <w:ilvl w:val="0"/>
                <w:numId w:val="5"/>
              </w:numPr>
              <w:spacing w:line="360" w:lineRule="auto"/>
            </w:pPr>
            <w:r>
              <w:t>Paper-based management system that takes customer orders and generate bills on paper.</w:t>
            </w:r>
          </w:p>
          <w:p w:rsidR="003F7D4C" w:rsidRDefault="003F7D4C" w:rsidP="00157019">
            <w:pPr>
              <w:pStyle w:val="ListParagraph"/>
              <w:numPr>
                <w:ilvl w:val="0"/>
                <w:numId w:val="5"/>
              </w:numPr>
              <w:spacing w:line="360" w:lineRule="auto"/>
            </w:pPr>
            <w:r>
              <w:t>Non-Automated system where data is entered by manager at EOD to know total sales and item sales for restaurants.</w:t>
            </w:r>
          </w:p>
          <w:p w:rsidR="003F7D4C" w:rsidRDefault="003F7D4C" w:rsidP="00157019">
            <w:pPr>
              <w:pStyle w:val="ListParagraph"/>
              <w:numPr>
                <w:ilvl w:val="0"/>
                <w:numId w:val="5"/>
              </w:numPr>
              <w:spacing w:line="360" w:lineRule="auto"/>
            </w:pPr>
            <w:r>
              <w:t>Out-dated system for generating trends and details like daily, weekly, and monthly sales as well as popularity of dishes.</w:t>
            </w:r>
          </w:p>
          <w:p w:rsidR="003F7D4C" w:rsidRDefault="00E91929" w:rsidP="00157019">
            <w:pPr>
              <w:pStyle w:val="ListParagraph"/>
              <w:numPr>
                <w:ilvl w:val="0"/>
                <w:numId w:val="5"/>
              </w:numPr>
              <w:spacing w:line="360" w:lineRule="auto"/>
            </w:pPr>
            <w:r>
              <w:t>Lack of a proper daily menu updating system.</w:t>
            </w:r>
          </w:p>
          <w:p w:rsidR="00E91929" w:rsidRDefault="00C76C62" w:rsidP="00157019">
            <w:pPr>
              <w:pStyle w:val="ListParagraph"/>
              <w:numPr>
                <w:ilvl w:val="0"/>
                <w:numId w:val="5"/>
              </w:numPr>
              <w:spacing w:line="360" w:lineRule="auto"/>
            </w:pPr>
            <w:r>
              <w:t>Inability</w:t>
            </w:r>
            <w:r w:rsidR="00E91929">
              <w:t xml:space="preserve"> to limit the access of </w:t>
            </w:r>
            <w:r w:rsidR="00E91929" w:rsidRPr="00E91929">
              <w:t>options of the system to certain users</w:t>
            </w:r>
            <w:r w:rsidR="00E91929">
              <w:t>.</w:t>
            </w:r>
          </w:p>
        </w:tc>
      </w:tr>
      <w:tr w:rsidR="00AF7A1A" w:rsidTr="00AF7A1A">
        <w:tc>
          <w:tcPr>
            <w:tcW w:w="1809" w:type="dxa"/>
            <w:tcBorders>
              <w:top w:val="single" w:sz="4" w:space="0" w:color="auto"/>
              <w:left w:val="single" w:sz="4" w:space="0" w:color="auto"/>
              <w:bottom w:val="single" w:sz="4" w:space="0" w:color="auto"/>
              <w:right w:val="single" w:sz="4" w:space="0" w:color="auto"/>
            </w:tcBorders>
            <w:shd w:val="clear" w:color="auto" w:fill="0070C0"/>
            <w:hideMark/>
          </w:tcPr>
          <w:p w:rsidR="00AF7A1A" w:rsidRDefault="00AF7A1A" w:rsidP="00157019">
            <w:pPr>
              <w:spacing w:line="360" w:lineRule="auto"/>
              <w:jc w:val="center"/>
              <w:rPr>
                <w:b/>
                <w:u w:val="single"/>
              </w:rPr>
            </w:pPr>
            <w:r>
              <w:rPr>
                <w:b/>
                <w:color w:val="FFFFFF" w:themeColor="background1"/>
                <w:u w:val="single"/>
              </w:rPr>
              <w:t>Context</w:t>
            </w:r>
          </w:p>
        </w:tc>
        <w:tc>
          <w:tcPr>
            <w:tcW w:w="7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AF7A1A" w:rsidRDefault="00C76C62" w:rsidP="00157019">
            <w:pPr>
              <w:pStyle w:val="ListParagraph"/>
              <w:numPr>
                <w:ilvl w:val="0"/>
                <w:numId w:val="5"/>
              </w:numPr>
              <w:spacing w:line="360" w:lineRule="auto"/>
            </w:pPr>
            <w:r>
              <w:t>Multiple restaurants for ‘The Grill House’ across different cities in the USA.</w:t>
            </w:r>
          </w:p>
          <w:p w:rsidR="00C76C62" w:rsidRDefault="00730B44" w:rsidP="00157019">
            <w:pPr>
              <w:pStyle w:val="ListParagraph"/>
              <w:numPr>
                <w:ilvl w:val="0"/>
                <w:numId w:val="5"/>
              </w:numPr>
              <w:spacing w:line="360" w:lineRule="auto"/>
            </w:pPr>
            <w:r>
              <w:t xml:space="preserve">James Oliver requiring an automated </w:t>
            </w:r>
            <w:r w:rsidRPr="00F54806">
              <w:t>Restaurant Management System</w:t>
            </w:r>
            <w:r>
              <w:t xml:space="preserve"> </w:t>
            </w:r>
            <w:r>
              <w:lastRenderedPageBreak/>
              <w:t>for ‘The Grill House’ replacing their existing paper-based management system.</w:t>
            </w:r>
          </w:p>
        </w:tc>
      </w:tr>
      <w:tr w:rsidR="00AF7A1A" w:rsidTr="00AF7A1A">
        <w:tc>
          <w:tcPr>
            <w:tcW w:w="1809" w:type="dxa"/>
            <w:tcBorders>
              <w:top w:val="single" w:sz="4" w:space="0" w:color="auto"/>
              <w:left w:val="single" w:sz="4" w:space="0" w:color="auto"/>
              <w:bottom w:val="single" w:sz="4" w:space="0" w:color="auto"/>
              <w:right w:val="single" w:sz="4" w:space="0" w:color="auto"/>
            </w:tcBorders>
            <w:shd w:val="clear" w:color="auto" w:fill="92D050"/>
            <w:hideMark/>
          </w:tcPr>
          <w:p w:rsidR="00AF7A1A" w:rsidRDefault="00AF7A1A" w:rsidP="00157019">
            <w:pPr>
              <w:spacing w:line="360" w:lineRule="auto"/>
              <w:jc w:val="center"/>
              <w:rPr>
                <w:b/>
                <w:u w:val="single"/>
              </w:rPr>
            </w:pPr>
            <w:r>
              <w:rPr>
                <w:b/>
                <w:color w:val="000000" w:themeColor="text1"/>
                <w:u w:val="single"/>
              </w:rPr>
              <w:lastRenderedPageBreak/>
              <w:t>Change</w:t>
            </w:r>
          </w:p>
        </w:tc>
        <w:tc>
          <w:tcPr>
            <w:tcW w:w="7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AF7A1A" w:rsidRDefault="00E86724" w:rsidP="00157019">
            <w:pPr>
              <w:pStyle w:val="ListParagraph"/>
              <w:numPr>
                <w:ilvl w:val="0"/>
                <w:numId w:val="5"/>
              </w:numPr>
              <w:spacing w:line="360" w:lineRule="auto"/>
            </w:pPr>
            <w:r>
              <w:t xml:space="preserve">Switching from a traditional paper-based management system to a </w:t>
            </w:r>
            <w:r w:rsidR="008D3DBD">
              <w:t xml:space="preserve">online-based </w:t>
            </w:r>
            <w:r>
              <w:t xml:space="preserve">digital </w:t>
            </w:r>
            <w:r w:rsidRPr="00F54806">
              <w:t>Restaurant Management System</w:t>
            </w:r>
            <w:r>
              <w:t xml:space="preserve"> that can manage the accessibility and administration tasks on the system for the restaurant staff.</w:t>
            </w:r>
          </w:p>
        </w:tc>
      </w:tr>
      <w:tr w:rsidR="00AF7A1A" w:rsidTr="00AF7A1A">
        <w:tc>
          <w:tcPr>
            <w:tcW w:w="1809" w:type="dxa"/>
            <w:tcBorders>
              <w:top w:val="single" w:sz="4" w:space="0" w:color="auto"/>
              <w:left w:val="single" w:sz="4" w:space="0" w:color="auto"/>
              <w:bottom w:val="single" w:sz="4" w:space="0" w:color="auto"/>
              <w:right w:val="single" w:sz="4" w:space="0" w:color="auto"/>
            </w:tcBorders>
            <w:shd w:val="clear" w:color="auto" w:fill="FFFF00"/>
            <w:hideMark/>
          </w:tcPr>
          <w:p w:rsidR="00AF7A1A" w:rsidRDefault="00AF7A1A" w:rsidP="00157019">
            <w:pPr>
              <w:spacing w:line="360" w:lineRule="auto"/>
              <w:jc w:val="center"/>
              <w:rPr>
                <w:b/>
                <w:color w:val="000000" w:themeColor="text1"/>
                <w:u w:val="single"/>
              </w:rPr>
            </w:pPr>
            <w:r>
              <w:rPr>
                <w:b/>
                <w:color w:val="000000" w:themeColor="text1"/>
                <w:u w:val="single"/>
              </w:rPr>
              <w:t>Solution</w:t>
            </w:r>
          </w:p>
        </w:tc>
        <w:tc>
          <w:tcPr>
            <w:tcW w:w="7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AF7A1A" w:rsidRDefault="00E86724" w:rsidP="00157019">
            <w:pPr>
              <w:pStyle w:val="ListParagraph"/>
              <w:numPr>
                <w:ilvl w:val="0"/>
                <w:numId w:val="5"/>
              </w:numPr>
              <w:spacing w:line="360" w:lineRule="auto"/>
            </w:pPr>
            <w:r>
              <w:t>The development of a</w:t>
            </w:r>
            <w:r w:rsidR="008D3DBD">
              <w:t>n</w:t>
            </w:r>
            <w:r>
              <w:t xml:space="preserve"> </w:t>
            </w:r>
            <w:r w:rsidR="008D3DBD">
              <w:t xml:space="preserve">online-based </w:t>
            </w:r>
            <w:r>
              <w:t xml:space="preserve">digital </w:t>
            </w:r>
            <w:r w:rsidRPr="00F54806">
              <w:t>Restaurant Management System</w:t>
            </w:r>
            <w:r>
              <w:t xml:space="preserve"> that can categorize and update the menu items with price and which can be accessed by the managers only to </w:t>
            </w:r>
            <w:r w:rsidRPr="00E86724">
              <w:t>add new items, delete existing items, as well as create new menus from scratch</w:t>
            </w:r>
            <w:r>
              <w:t>.</w:t>
            </w:r>
          </w:p>
          <w:p w:rsidR="00E86724" w:rsidRDefault="008D3DBD" w:rsidP="00157019">
            <w:pPr>
              <w:pStyle w:val="ListParagraph"/>
              <w:numPr>
                <w:ilvl w:val="0"/>
                <w:numId w:val="5"/>
              </w:numPr>
              <w:spacing w:line="360" w:lineRule="auto"/>
            </w:pPr>
            <w:r>
              <w:t xml:space="preserve">Digital nature of the </w:t>
            </w:r>
            <w:r w:rsidRPr="00F54806">
              <w:t>Restaurant Management System</w:t>
            </w:r>
            <w:r>
              <w:t xml:space="preserve"> will allow the managers and waiters to search for menu items, generate bills, take orders from the customers, automatically generate management reports on data collected, and take feedbacks.</w:t>
            </w:r>
          </w:p>
          <w:p w:rsidR="008D3DBD" w:rsidRDefault="008D3DBD" w:rsidP="00157019">
            <w:pPr>
              <w:pStyle w:val="ListParagraph"/>
              <w:numPr>
                <w:ilvl w:val="0"/>
                <w:numId w:val="5"/>
              </w:numPr>
              <w:spacing w:line="360" w:lineRule="auto"/>
            </w:pPr>
            <w:r>
              <w:t>Table layout will be stored in the system to enable the customers to reserve table</w:t>
            </w:r>
            <w:r w:rsidR="00FC2DF5">
              <w:t>s for the restaurant and have payment gateway to allow the customers for payment via cash or card.</w:t>
            </w:r>
          </w:p>
        </w:tc>
      </w:tr>
      <w:tr w:rsidR="00AF7A1A" w:rsidTr="00AF7A1A">
        <w:tc>
          <w:tcPr>
            <w:tcW w:w="1809" w:type="dxa"/>
            <w:tcBorders>
              <w:top w:val="single" w:sz="4" w:space="0" w:color="auto"/>
              <w:left w:val="single" w:sz="4" w:space="0" w:color="auto"/>
              <w:bottom w:val="single" w:sz="4" w:space="0" w:color="auto"/>
              <w:right w:val="single" w:sz="4" w:space="0" w:color="auto"/>
            </w:tcBorders>
            <w:shd w:val="clear" w:color="auto" w:fill="FFC000"/>
            <w:hideMark/>
          </w:tcPr>
          <w:p w:rsidR="00AF7A1A" w:rsidRDefault="00AF7A1A" w:rsidP="00157019">
            <w:pPr>
              <w:spacing w:line="360" w:lineRule="auto"/>
              <w:jc w:val="center"/>
              <w:rPr>
                <w:b/>
                <w:color w:val="000000" w:themeColor="text1"/>
                <w:u w:val="single"/>
              </w:rPr>
            </w:pPr>
            <w:r>
              <w:rPr>
                <w:b/>
                <w:color w:val="000000" w:themeColor="text1"/>
                <w:u w:val="single"/>
              </w:rPr>
              <w:t>Stakeholder</w:t>
            </w:r>
          </w:p>
        </w:tc>
        <w:tc>
          <w:tcPr>
            <w:tcW w:w="7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AF7A1A" w:rsidRDefault="00AF7A1A" w:rsidP="00157019">
            <w:pPr>
              <w:pStyle w:val="ListParagraph"/>
              <w:numPr>
                <w:ilvl w:val="0"/>
                <w:numId w:val="6"/>
              </w:numPr>
              <w:spacing w:line="360" w:lineRule="auto"/>
            </w:pPr>
            <w:r>
              <w:rPr>
                <w:b/>
              </w:rPr>
              <w:t>Internal Stakeholders:</w:t>
            </w:r>
            <w:r w:rsidR="00FC2DF5">
              <w:t xml:space="preserve"> </w:t>
            </w:r>
            <w:r>
              <w:t>Domain SME, Implementation SME, Operational Support, Tester, and Project Manager.</w:t>
            </w:r>
          </w:p>
          <w:p w:rsidR="00AF7A1A" w:rsidRDefault="00AF7A1A" w:rsidP="00157019">
            <w:pPr>
              <w:pStyle w:val="ListParagraph"/>
              <w:numPr>
                <w:ilvl w:val="0"/>
                <w:numId w:val="6"/>
              </w:numPr>
              <w:spacing w:line="360" w:lineRule="auto"/>
            </w:pPr>
            <w:r>
              <w:rPr>
                <w:b/>
              </w:rPr>
              <w:t>External Stakeholders:</w:t>
            </w:r>
            <w:r>
              <w:t xml:space="preserve"> </w:t>
            </w:r>
            <w:r w:rsidR="003A0164">
              <w:t xml:space="preserve">Customers, </w:t>
            </w:r>
            <w:r w:rsidR="00FC2DF5">
              <w:t xml:space="preserve">Waiters, </w:t>
            </w:r>
            <w:r w:rsidR="00522211">
              <w:t xml:space="preserve">Restaurant </w:t>
            </w:r>
            <w:r w:rsidR="00FC2DF5">
              <w:t>Managers</w:t>
            </w:r>
            <w:r w:rsidR="00A418A1">
              <w:t>/Management</w:t>
            </w:r>
            <w:r w:rsidR="00FC2DF5">
              <w:t xml:space="preserve">, </w:t>
            </w:r>
            <w:r w:rsidR="003A0164">
              <w:t>James Oliver (CEO)</w:t>
            </w:r>
            <w:r w:rsidR="00FC2DF5">
              <w:t xml:space="preserve">, Inventory Suppliers, Payroll Administrator </w:t>
            </w:r>
            <w:r w:rsidR="003A0164">
              <w:t>(</w:t>
            </w:r>
            <w:r w:rsidR="00FC2DF5">
              <w:t>Regulator</w:t>
            </w:r>
            <w:r w:rsidR="003A0164">
              <w:t>)</w:t>
            </w:r>
            <w:r w:rsidR="00FC2DF5">
              <w:t>.</w:t>
            </w:r>
          </w:p>
          <w:p w:rsidR="00AF7A1A" w:rsidRDefault="00AF7A1A" w:rsidP="00157019">
            <w:pPr>
              <w:pStyle w:val="ListParagraph"/>
              <w:numPr>
                <w:ilvl w:val="0"/>
                <w:numId w:val="6"/>
              </w:numPr>
              <w:spacing w:line="360" w:lineRule="auto"/>
            </w:pPr>
            <w:r>
              <w:rPr>
                <w:b/>
              </w:rPr>
              <w:t>Business Analyst</w:t>
            </w:r>
          </w:p>
        </w:tc>
      </w:tr>
      <w:tr w:rsidR="00AF7A1A" w:rsidTr="00AF7A1A">
        <w:tc>
          <w:tcPr>
            <w:tcW w:w="1809" w:type="dxa"/>
            <w:tcBorders>
              <w:top w:val="single" w:sz="4" w:space="0" w:color="auto"/>
              <w:left w:val="single" w:sz="4" w:space="0" w:color="auto"/>
              <w:bottom w:val="single" w:sz="4" w:space="0" w:color="auto"/>
              <w:right w:val="single" w:sz="4" w:space="0" w:color="auto"/>
            </w:tcBorders>
            <w:shd w:val="clear" w:color="auto" w:fill="FF0000"/>
            <w:hideMark/>
          </w:tcPr>
          <w:p w:rsidR="00AF7A1A" w:rsidRDefault="00AF7A1A" w:rsidP="00157019">
            <w:pPr>
              <w:spacing w:line="360" w:lineRule="auto"/>
              <w:jc w:val="center"/>
              <w:rPr>
                <w:b/>
                <w:color w:val="000000" w:themeColor="text1"/>
                <w:u w:val="single"/>
              </w:rPr>
            </w:pPr>
            <w:r>
              <w:rPr>
                <w:b/>
                <w:color w:val="FFFFFF" w:themeColor="background1"/>
                <w:u w:val="single"/>
              </w:rPr>
              <w:t>Value</w:t>
            </w:r>
          </w:p>
        </w:tc>
        <w:tc>
          <w:tcPr>
            <w:tcW w:w="7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AF7A1A" w:rsidRDefault="009B09A8" w:rsidP="00157019">
            <w:pPr>
              <w:pStyle w:val="ListParagraph"/>
              <w:numPr>
                <w:ilvl w:val="0"/>
                <w:numId w:val="7"/>
              </w:numPr>
              <w:spacing w:line="360" w:lineRule="auto"/>
            </w:pPr>
            <w:r>
              <w:t>Reduction of operating costs of the restaurant.</w:t>
            </w:r>
          </w:p>
          <w:p w:rsidR="009B09A8" w:rsidRDefault="009B09A8" w:rsidP="00157019">
            <w:pPr>
              <w:pStyle w:val="ListParagraph"/>
              <w:numPr>
                <w:ilvl w:val="0"/>
                <w:numId w:val="7"/>
              </w:numPr>
              <w:spacing w:line="360" w:lineRule="auto"/>
            </w:pPr>
            <w:r>
              <w:t>Efficiency enhancement for restaurant operations.</w:t>
            </w:r>
          </w:p>
          <w:p w:rsidR="009B09A8" w:rsidRDefault="009B09A8" w:rsidP="00157019">
            <w:pPr>
              <w:pStyle w:val="ListParagraph"/>
              <w:numPr>
                <w:ilvl w:val="0"/>
                <w:numId w:val="7"/>
              </w:numPr>
              <w:spacing w:line="360" w:lineRule="auto"/>
            </w:pPr>
            <w:r>
              <w:t>Ease and effectiveness of generating management reports.</w:t>
            </w:r>
          </w:p>
          <w:p w:rsidR="009B09A8" w:rsidRDefault="009B09A8" w:rsidP="00157019">
            <w:pPr>
              <w:pStyle w:val="ListParagraph"/>
              <w:numPr>
                <w:ilvl w:val="0"/>
                <w:numId w:val="7"/>
              </w:numPr>
              <w:spacing w:line="360" w:lineRule="auto"/>
            </w:pPr>
            <w:r>
              <w:t xml:space="preserve">Increase in productivity as well as profitability </w:t>
            </w:r>
            <w:r w:rsidR="00824142">
              <w:t>for</w:t>
            </w:r>
            <w:r>
              <w:t xml:space="preserve"> the restaurant.</w:t>
            </w:r>
          </w:p>
        </w:tc>
      </w:tr>
    </w:tbl>
    <w:p w:rsidR="00AF7A1A" w:rsidRDefault="00AF7A1A" w:rsidP="00157019">
      <w:pPr>
        <w:spacing w:line="360" w:lineRule="auto"/>
      </w:pPr>
    </w:p>
    <w:p w:rsidR="009B09A8" w:rsidRPr="000F2E0B" w:rsidRDefault="009B09A8" w:rsidP="00157019">
      <w:pPr>
        <w:spacing w:line="360" w:lineRule="auto"/>
        <w:jc w:val="center"/>
      </w:pPr>
      <w:r>
        <w:rPr>
          <w:b/>
          <w:u w:val="single"/>
        </w:rPr>
        <w:t xml:space="preserve">Table 1: BACCM Core Concepts for the </w:t>
      </w:r>
      <w:r w:rsidRPr="009B09A8">
        <w:rPr>
          <w:b/>
          <w:u w:val="single"/>
        </w:rPr>
        <w:t>Restaurant Management System</w:t>
      </w:r>
    </w:p>
    <w:p w:rsidR="00824142" w:rsidRDefault="00824142" w:rsidP="00157019">
      <w:pPr>
        <w:spacing w:line="360" w:lineRule="auto"/>
        <w:jc w:val="left"/>
        <w:rPr>
          <w:rFonts w:eastAsiaTheme="majorEastAsia" w:cstheme="majorBidi"/>
          <w:b/>
          <w:bCs/>
          <w:color w:val="000000" w:themeColor="text1"/>
          <w:szCs w:val="26"/>
        </w:rPr>
      </w:pPr>
      <w:r>
        <w:br w:type="page"/>
      </w:r>
    </w:p>
    <w:p w:rsidR="00F92902" w:rsidRDefault="00FB6158" w:rsidP="00157019">
      <w:pPr>
        <w:pStyle w:val="Heading2"/>
      </w:pPr>
      <w:bookmarkStart w:id="4" w:name="_Toc128303299"/>
      <w:r>
        <w:lastRenderedPageBreak/>
        <w:t xml:space="preserve">2. </w:t>
      </w:r>
      <w:r w:rsidR="00F92902">
        <w:t>Stakeholder Identification</w:t>
      </w:r>
      <w:bookmarkEnd w:id="4"/>
    </w:p>
    <w:p w:rsidR="00824142" w:rsidRDefault="00824142" w:rsidP="00157019">
      <w:pPr>
        <w:pStyle w:val="Heading3"/>
        <w:spacing w:line="360" w:lineRule="auto"/>
      </w:pPr>
      <w:bookmarkStart w:id="5" w:name="_Toc128303300"/>
      <w:r>
        <w:t>2.1 Internal and External Stakeholder Classification</w:t>
      </w:r>
      <w:bookmarkEnd w:id="5"/>
    </w:p>
    <w:p w:rsidR="00433283" w:rsidRDefault="00BD7DD4" w:rsidP="00157019">
      <w:pPr>
        <w:spacing w:line="360" w:lineRule="auto"/>
      </w:pPr>
      <w:r>
        <w:tab/>
      </w:r>
      <w:r w:rsidR="00433283">
        <w:t xml:space="preserve">The internal and external stakeholders for the </w:t>
      </w:r>
      <w:r w:rsidR="00433283" w:rsidRPr="00F54806">
        <w:t>Restaurant Management System</w:t>
      </w:r>
      <w:r w:rsidR="00433283">
        <w:t xml:space="preserve"> for ‘The Grill House’ are:</w:t>
      </w:r>
    </w:p>
    <w:p w:rsidR="00433283" w:rsidRDefault="00FB3DBF" w:rsidP="00157019">
      <w:pPr>
        <w:spacing w:line="360" w:lineRule="auto"/>
        <w:jc w:val="center"/>
      </w:pPr>
      <w:r>
        <w:rPr>
          <w:noProof/>
        </w:rPr>
        <w:drawing>
          <wp:inline distT="0" distB="0" distL="0" distR="0" wp14:anchorId="0D4873C0" wp14:editId="2F8D47DF">
            <wp:extent cx="5759450" cy="4264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4264025"/>
                    </a:xfrm>
                    <a:prstGeom prst="rect">
                      <a:avLst/>
                    </a:prstGeom>
                  </pic:spPr>
                </pic:pic>
              </a:graphicData>
            </a:graphic>
          </wp:inline>
        </w:drawing>
      </w:r>
    </w:p>
    <w:p w:rsidR="00FB3DBF" w:rsidRPr="00433283" w:rsidRDefault="00FB3DBF" w:rsidP="00157019">
      <w:pPr>
        <w:spacing w:line="360" w:lineRule="auto"/>
        <w:jc w:val="center"/>
      </w:pPr>
      <w:r>
        <w:rPr>
          <w:b/>
          <w:u w:val="single"/>
        </w:rPr>
        <w:t>Figure 2: Stakeholder Classifications</w:t>
      </w:r>
    </w:p>
    <w:p w:rsidR="00824142" w:rsidRDefault="00824142" w:rsidP="00157019">
      <w:pPr>
        <w:pStyle w:val="Heading3"/>
        <w:spacing w:line="360" w:lineRule="auto"/>
      </w:pPr>
      <w:bookmarkStart w:id="6" w:name="_Toc128303301"/>
      <w:r>
        <w:t>2.2 Stakeholder Activity Analysis</w:t>
      </w:r>
      <w:bookmarkEnd w:id="6"/>
    </w:p>
    <w:p w:rsidR="00FB3DBF" w:rsidRDefault="00BD7DD4" w:rsidP="00157019">
      <w:pPr>
        <w:spacing w:line="360" w:lineRule="auto"/>
      </w:pPr>
      <w:r>
        <w:tab/>
      </w:r>
      <w:r w:rsidR="00FB3DBF">
        <w:t xml:space="preserve">The stakeholders and their activities for the </w:t>
      </w:r>
      <w:r w:rsidR="00FB3DBF" w:rsidRPr="00F54806">
        <w:t>Restaurant Management System</w:t>
      </w:r>
      <w:r w:rsidR="00FB3DBF">
        <w:t xml:space="preserve"> for ‘The Grill House’ are:</w:t>
      </w:r>
    </w:p>
    <w:tbl>
      <w:tblPr>
        <w:tblStyle w:val="TableGrid"/>
        <w:tblW w:w="9399" w:type="dxa"/>
        <w:jc w:val="center"/>
        <w:tblLook w:val="04A0" w:firstRow="1" w:lastRow="0" w:firstColumn="1" w:lastColumn="0" w:noHBand="0" w:noVBand="1"/>
      </w:tblPr>
      <w:tblGrid>
        <w:gridCol w:w="2656"/>
        <w:gridCol w:w="6743"/>
      </w:tblGrid>
      <w:tr w:rsidR="00FB3DBF" w:rsidTr="00FB3DBF">
        <w:trPr>
          <w:trHeight w:val="414"/>
          <w:jc w:val="center"/>
        </w:trPr>
        <w:tc>
          <w:tcPr>
            <w:tcW w:w="2575" w:type="dxa"/>
            <w:tcBorders>
              <w:top w:val="single" w:sz="4" w:space="0" w:color="auto"/>
              <w:left w:val="single" w:sz="4" w:space="0" w:color="auto"/>
              <w:bottom w:val="single" w:sz="4" w:space="0" w:color="auto"/>
              <w:right w:val="single" w:sz="4" w:space="0" w:color="auto"/>
            </w:tcBorders>
            <w:shd w:val="clear" w:color="auto" w:fill="000000" w:themeFill="text1"/>
            <w:hideMark/>
          </w:tcPr>
          <w:p w:rsidR="00FB3DBF" w:rsidRDefault="00FB3DBF" w:rsidP="00157019">
            <w:pPr>
              <w:spacing w:line="360" w:lineRule="auto"/>
              <w:jc w:val="center"/>
              <w:rPr>
                <w:b/>
                <w:u w:val="single"/>
              </w:rPr>
            </w:pPr>
            <w:r>
              <w:rPr>
                <w:b/>
                <w:u w:val="single"/>
              </w:rPr>
              <w:t>Actor</w:t>
            </w:r>
          </w:p>
        </w:tc>
        <w:tc>
          <w:tcPr>
            <w:tcW w:w="6824" w:type="dxa"/>
            <w:tcBorders>
              <w:top w:val="single" w:sz="4" w:space="0" w:color="auto"/>
              <w:left w:val="single" w:sz="4" w:space="0" w:color="auto"/>
              <w:bottom w:val="single" w:sz="4" w:space="0" w:color="auto"/>
              <w:right w:val="single" w:sz="4" w:space="0" w:color="auto"/>
            </w:tcBorders>
            <w:shd w:val="clear" w:color="auto" w:fill="000000" w:themeFill="text1"/>
            <w:hideMark/>
          </w:tcPr>
          <w:p w:rsidR="00FB3DBF" w:rsidRDefault="00FB3DBF" w:rsidP="00157019">
            <w:pPr>
              <w:spacing w:line="360" w:lineRule="auto"/>
              <w:jc w:val="center"/>
              <w:rPr>
                <w:b/>
                <w:u w:val="single"/>
              </w:rPr>
            </w:pPr>
            <w:r>
              <w:rPr>
                <w:b/>
                <w:u w:val="single"/>
              </w:rPr>
              <w:t>What they can do on the Software Created</w:t>
            </w:r>
          </w:p>
        </w:tc>
      </w:tr>
      <w:tr w:rsidR="00FB3DBF" w:rsidTr="00FB3DBF">
        <w:trPr>
          <w:trHeight w:val="414"/>
          <w:jc w:val="center"/>
        </w:trPr>
        <w:tc>
          <w:tcPr>
            <w:tcW w:w="2575" w:type="dxa"/>
            <w:tcBorders>
              <w:top w:val="single" w:sz="4" w:space="0" w:color="auto"/>
              <w:left w:val="single" w:sz="4" w:space="0" w:color="auto"/>
              <w:bottom w:val="single" w:sz="4" w:space="0" w:color="auto"/>
              <w:right w:val="single" w:sz="4" w:space="0" w:color="auto"/>
            </w:tcBorders>
            <w:shd w:val="clear" w:color="auto" w:fill="FFFF00"/>
            <w:hideMark/>
          </w:tcPr>
          <w:p w:rsidR="00FB3DBF" w:rsidRDefault="00CD4DB9" w:rsidP="00157019">
            <w:pPr>
              <w:spacing w:line="360" w:lineRule="auto"/>
              <w:jc w:val="center"/>
              <w:rPr>
                <w:b/>
              </w:rPr>
            </w:pPr>
            <w:r>
              <w:rPr>
                <w:b/>
              </w:rPr>
              <w:t>Customers</w:t>
            </w:r>
          </w:p>
        </w:tc>
        <w:tc>
          <w:tcPr>
            <w:tcW w:w="6824" w:type="dxa"/>
            <w:tcBorders>
              <w:top w:val="single" w:sz="4" w:space="0" w:color="auto"/>
              <w:left w:val="single" w:sz="4" w:space="0" w:color="auto"/>
              <w:bottom w:val="single" w:sz="4" w:space="0" w:color="auto"/>
              <w:right w:val="single" w:sz="4" w:space="0" w:color="auto"/>
            </w:tcBorders>
            <w:hideMark/>
          </w:tcPr>
          <w:p w:rsidR="00FB3DBF" w:rsidRDefault="008F20D9" w:rsidP="00157019">
            <w:pPr>
              <w:pStyle w:val="ListParagraph"/>
              <w:numPr>
                <w:ilvl w:val="0"/>
                <w:numId w:val="8"/>
              </w:numPr>
              <w:spacing w:line="360" w:lineRule="auto"/>
            </w:pPr>
            <w:r>
              <w:t>Visit the website and place an order for their meals from the menu items available.</w:t>
            </w:r>
          </w:p>
          <w:p w:rsidR="008F20D9" w:rsidRDefault="008F20D9" w:rsidP="00157019">
            <w:pPr>
              <w:pStyle w:val="ListParagraph"/>
              <w:numPr>
                <w:ilvl w:val="0"/>
                <w:numId w:val="8"/>
              </w:numPr>
              <w:spacing w:line="360" w:lineRule="auto"/>
            </w:pPr>
            <w:r>
              <w:t>Provide information for table reservations such as date, time, and number of people.</w:t>
            </w:r>
          </w:p>
          <w:p w:rsidR="008F20D9" w:rsidRDefault="004912E0" w:rsidP="00157019">
            <w:pPr>
              <w:pStyle w:val="ListParagraph"/>
              <w:numPr>
                <w:ilvl w:val="0"/>
                <w:numId w:val="8"/>
              </w:numPr>
              <w:spacing w:line="360" w:lineRule="auto"/>
            </w:pPr>
            <w:r>
              <w:t>Pay through the payment gateway using cash or card.</w:t>
            </w:r>
          </w:p>
          <w:p w:rsidR="004912E0" w:rsidRDefault="004912E0" w:rsidP="00157019">
            <w:pPr>
              <w:pStyle w:val="ListParagraph"/>
              <w:numPr>
                <w:ilvl w:val="0"/>
                <w:numId w:val="8"/>
              </w:numPr>
              <w:spacing w:line="360" w:lineRule="auto"/>
            </w:pPr>
            <w:r>
              <w:lastRenderedPageBreak/>
              <w:t>Provide feedback to the provided feedback form in the system after their meals.</w:t>
            </w:r>
          </w:p>
        </w:tc>
      </w:tr>
      <w:tr w:rsidR="00FB3DBF" w:rsidTr="00FB3DBF">
        <w:trPr>
          <w:trHeight w:val="426"/>
          <w:jc w:val="center"/>
        </w:trPr>
        <w:tc>
          <w:tcPr>
            <w:tcW w:w="2575" w:type="dxa"/>
            <w:tcBorders>
              <w:top w:val="single" w:sz="4" w:space="0" w:color="auto"/>
              <w:left w:val="single" w:sz="4" w:space="0" w:color="auto"/>
              <w:bottom w:val="single" w:sz="4" w:space="0" w:color="auto"/>
              <w:right w:val="single" w:sz="4" w:space="0" w:color="auto"/>
            </w:tcBorders>
            <w:shd w:val="clear" w:color="auto" w:fill="FFC000"/>
            <w:hideMark/>
          </w:tcPr>
          <w:p w:rsidR="00FB3DBF" w:rsidRDefault="00CD4DB9" w:rsidP="00157019">
            <w:pPr>
              <w:spacing w:line="360" w:lineRule="auto"/>
              <w:jc w:val="center"/>
              <w:rPr>
                <w:b/>
              </w:rPr>
            </w:pPr>
            <w:r>
              <w:rPr>
                <w:b/>
              </w:rPr>
              <w:lastRenderedPageBreak/>
              <w:t>Waiters</w:t>
            </w:r>
          </w:p>
        </w:tc>
        <w:tc>
          <w:tcPr>
            <w:tcW w:w="6824" w:type="dxa"/>
            <w:tcBorders>
              <w:top w:val="single" w:sz="4" w:space="0" w:color="auto"/>
              <w:left w:val="single" w:sz="4" w:space="0" w:color="auto"/>
              <w:bottom w:val="single" w:sz="4" w:space="0" w:color="auto"/>
              <w:right w:val="single" w:sz="4" w:space="0" w:color="auto"/>
            </w:tcBorders>
            <w:hideMark/>
          </w:tcPr>
          <w:p w:rsidR="00FB3DBF" w:rsidRDefault="00AA1CE5" w:rsidP="00157019">
            <w:pPr>
              <w:pStyle w:val="ListParagraph"/>
              <w:numPr>
                <w:ilvl w:val="0"/>
                <w:numId w:val="8"/>
              </w:numPr>
              <w:spacing w:line="360" w:lineRule="auto"/>
            </w:pPr>
            <w:r>
              <w:t>Search the menu items in the system using search facility.</w:t>
            </w:r>
          </w:p>
          <w:p w:rsidR="00AA1CE5" w:rsidRDefault="00AA1CE5" w:rsidP="00157019">
            <w:pPr>
              <w:pStyle w:val="ListParagraph"/>
              <w:numPr>
                <w:ilvl w:val="0"/>
                <w:numId w:val="8"/>
              </w:numPr>
              <w:spacing w:line="360" w:lineRule="auto"/>
            </w:pPr>
            <w:r>
              <w:t>Look into system to determine which tables need to be reserved.</w:t>
            </w:r>
          </w:p>
          <w:p w:rsidR="00AA1CE5" w:rsidRDefault="00AA1CE5" w:rsidP="00157019">
            <w:pPr>
              <w:pStyle w:val="ListParagraph"/>
              <w:numPr>
                <w:ilvl w:val="0"/>
                <w:numId w:val="8"/>
              </w:numPr>
              <w:spacing w:line="360" w:lineRule="auto"/>
            </w:pPr>
            <w:r>
              <w:t>Take the order of the customers through the system.</w:t>
            </w:r>
          </w:p>
          <w:p w:rsidR="001930F7" w:rsidRDefault="00AA1CE5" w:rsidP="00157019">
            <w:pPr>
              <w:pStyle w:val="ListParagraph"/>
              <w:numPr>
                <w:ilvl w:val="0"/>
                <w:numId w:val="8"/>
              </w:numPr>
              <w:spacing w:line="360" w:lineRule="auto"/>
            </w:pPr>
            <w:r>
              <w:t>Access the software and generate bills for the customers.</w:t>
            </w:r>
          </w:p>
        </w:tc>
      </w:tr>
      <w:tr w:rsidR="00FB3DBF" w:rsidTr="00FB3DBF">
        <w:trPr>
          <w:trHeight w:val="414"/>
          <w:jc w:val="center"/>
        </w:trPr>
        <w:tc>
          <w:tcPr>
            <w:tcW w:w="2575" w:type="dxa"/>
            <w:tcBorders>
              <w:top w:val="single" w:sz="4" w:space="0" w:color="auto"/>
              <w:left w:val="single" w:sz="4" w:space="0" w:color="auto"/>
              <w:bottom w:val="single" w:sz="4" w:space="0" w:color="auto"/>
              <w:right w:val="single" w:sz="4" w:space="0" w:color="auto"/>
            </w:tcBorders>
            <w:shd w:val="clear" w:color="auto" w:fill="92D050"/>
            <w:hideMark/>
          </w:tcPr>
          <w:p w:rsidR="00FB3DBF" w:rsidRDefault="00CD4DB9" w:rsidP="00157019">
            <w:pPr>
              <w:spacing w:line="360" w:lineRule="auto"/>
              <w:jc w:val="center"/>
              <w:rPr>
                <w:b/>
              </w:rPr>
            </w:pPr>
            <w:r>
              <w:rPr>
                <w:b/>
              </w:rPr>
              <w:t>Restaurant</w:t>
            </w:r>
            <w:r w:rsidR="00FB3DBF">
              <w:rPr>
                <w:b/>
              </w:rPr>
              <w:t xml:space="preserve"> Manager</w:t>
            </w:r>
            <w:r>
              <w:rPr>
                <w:b/>
              </w:rPr>
              <w:t>s</w:t>
            </w:r>
            <w:r w:rsidR="00A954D7">
              <w:rPr>
                <w:b/>
              </w:rPr>
              <w:t>/</w:t>
            </w:r>
            <w:r w:rsidR="00A418A1">
              <w:rPr>
                <w:b/>
              </w:rPr>
              <w:t>Management</w:t>
            </w:r>
          </w:p>
        </w:tc>
        <w:tc>
          <w:tcPr>
            <w:tcW w:w="6824" w:type="dxa"/>
            <w:tcBorders>
              <w:top w:val="single" w:sz="4" w:space="0" w:color="auto"/>
              <w:left w:val="single" w:sz="4" w:space="0" w:color="auto"/>
              <w:bottom w:val="single" w:sz="4" w:space="0" w:color="auto"/>
              <w:right w:val="single" w:sz="4" w:space="0" w:color="auto"/>
            </w:tcBorders>
            <w:hideMark/>
          </w:tcPr>
          <w:p w:rsidR="00FB3DBF" w:rsidRDefault="00AA1CE5" w:rsidP="00157019">
            <w:pPr>
              <w:pStyle w:val="ListParagraph"/>
              <w:numPr>
                <w:ilvl w:val="0"/>
                <w:numId w:val="8"/>
              </w:numPr>
              <w:spacing w:line="360" w:lineRule="auto"/>
            </w:pPr>
            <w:r>
              <w:t>Create, edit, delete, update, and manage the regular menu items.</w:t>
            </w:r>
          </w:p>
          <w:p w:rsidR="00AA1CE5" w:rsidRDefault="00AA1CE5" w:rsidP="00157019">
            <w:pPr>
              <w:pStyle w:val="ListParagraph"/>
              <w:numPr>
                <w:ilvl w:val="0"/>
                <w:numId w:val="8"/>
              </w:numPr>
              <w:spacing w:line="360" w:lineRule="auto"/>
            </w:pPr>
            <w:r>
              <w:t>Search the menu items in the system using search facility.</w:t>
            </w:r>
          </w:p>
          <w:p w:rsidR="00AA1CE5" w:rsidRDefault="00AA1CE5" w:rsidP="00157019">
            <w:pPr>
              <w:pStyle w:val="ListParagraph"/>
              <w:numPr>
                <w:ilvl w:val="0"/>
                <w:numId w:val="8"/>
              </w:numPr>
              <w:spacing w:line="360" w:lineRule="auto"/>
            </w:pPr>
            <w:r>
              <w:t>Reserve and book tables using the system.</w:t>
            </w:r>
          </w:p>
          <w:p w:rsidR="00AA1CE5" w:rsidRDefault="005661D1" w:rsidP="00157019">
            <w:pPr>
              <w:pStyle w:val="ListParagraph"/>
              <w:numPr>
                <w:ilvl w:val="0"/>
                <w:numId w:val="8"/>
              </w:numPr>
              <w:spacing w:line="360" w:lineRule="auto"/>
            </w:pPr>
            <w:r>
              <w:t xml:space="preserve">Evaluate automatically generated </w:t>
            </w:r>
            <w:r w:rsidR="0014281F">
              <w:t>sales related management reports at the EOD.</w:t>
            </w:r>
          </w:p>
          <w:p w:rsidR="0014281F" w:rsidRDefault="0014281F" w:rsidP="00157019">
            <w:pPr>
              <w:pStyle w:val="ListParagraph"/>
              <w:numPr>
                <w:ilvl w:val="0"/>
                <w:numId w:val="8"/>
              </w:numPr>
              <w:spacing w:line="360" w:lineRule="auto"/>
            </w:pPr>
            <w:r>
              <w:t>Add customer informational manually into the system along with feedbacks from customer.</w:t>
            </w:r>
          </w:p>
        </w:tc>
      </w:tr>
      <w:tr w:rsidR="00FB3DBF" w:rsidTr="00FB3DBF">
        <w:trPr>
          <w:trHeight w:val="414"/>
          <w:jc w:val="center"/>
        </w:trPr>
        <w:tc>
          <w:tcPr>
            <w:tcW w:w="2575" w:type="dxa"/>
            <w:tcBorders>
              <w:top w:val="single" w:sz="4" w:space="0" w:color="auto"/>
              <w:left w:val="single" w:sz="4" w:space="0" w:color="auto"/>
              <w:bottom w:val="single" w:sz="4" w:space="0" w:color="auto"/>
              <w:right w:val="single" w:sz="4" w:space="0" w:color="auto"/>
            </w:tcBorders>
            <w:shd w:val="clear" w:color="auto" w:fill="00B050"/>
            <w:hideMark/>
          </w:tcPr>
          <w:p w:rsidR="00FB3DBF" w:rsidRDefault="00CD4DB9" w:rsidP="00157019">
            <w:pPr>
              <w:spacing w:line="360" w:lineRule="auto"/>
              <w:jc w:val="center"/>
              <w:rPr>
                <w:b/>
              </w:rPr>
            </w:pPr>
            <w:r>
              <w:rPr>
                <w:b/>
              </w:rPr>
              <w:t>James Oliver</w:t>
            </w:r>
            <w:r w:rsidR="00A954D7">
              <w:rPr>
                <w:b/>
              </w:rPr>
              <w:t>/CEO</w:t>
            </w:r>
          </w:p>
        </w:tc>
        <w:tc>
          <w:tcPr>
            <w:tcW w:w="6824" w:type="dxa"/>
            <w:tcBorders>
              <w:top w:val="single" w:sz="4" w:space="0" w:color="auto"/>
              <w:left w:val="single" w:sz="4" w:space="0" w:color="auto"/>
              <w:bottom w:val="single" w:sz="4" w:space="0" w:color="auto"/>
              <w:right w:val="single" w:sz="4" w:space="0" w:color="auto"/>
            </w:tcBorders>
            <w:hideMark/>
          </w:tcPr>
          <w:p w:rsidR="00FB3DBF" w:rsidRDefault="005661D1" w:rsidP="00157019">
            <w:pPr>
              <w:pStyle w:val="ListParagraph"/>
              <w:numPr>
                <w:ilvl w:val="0"/>
                <w:numId w:val="8"/>
              </w:numPr>
              <w:spacing w:line="360" w:lineRule="auto"/>
            </w:pPr>
            <w:r>
              <w:t>Assess the feedback from customers given on the system and take suitable actions.</w:t>
            </w:r>
          </w:p>
          <w:p w:rsidR="005661D1" w:rsidRDefault="005661D1" w:rsidP="00157019">
            <w:pPr>
              <w:pStyle w:val="ListParagraph"/>
              <w:numPr>
                <w:ilvl w:val="0"/>
                <w:numId w:val="8"/>
              </w:numPr>
              <w:spacing w:line="360" w:lineRule="auto"/>
            </w:pPr>
            <w:r>
              <w:t>Access the system and evaluate sales related management reports.</w:t>
            </w:r>
          </w:p>
        </w:tc>
      </w:tr>
      <w:tr w:rsidR="00FB3DBF" w:rsidTr="00FB3DBF">
        <w:trPr>
          <w:trHeight w:val="426"/>
          <w:jc w:val="center"/>
        </w:trPr>
        <w:tc>
          <w:tcPr>
            <w:tcW w:w="2575" w:type="dxa"/>
            <w:tcBorders>
              <w:top w:val="single" w:sz="4" w:space="0" w:color="auto"/>
              <w:left w:val="single" w:sz="4" w:space="0" w:color="auto"/>
              <w:bottom w:val="single" w:sz="4" w:space="0" w:color="auto"/>
              <w:right w:val="single" w:sz="4" w:space="0" w:color="auto"/>
            </w:tcBorders>
            <w:shd w:val="clear" w:color="auto" w:fill="0AF6A7"/>
            <w:hideMark/>
          </w:tcPr>
          <w:p w:rsidR="00FB3DBF" w:rsidRDefault="00CD4DB9" w:rsidP="00157019">
            <w:pPr>
              <w:spacing w:line="360" w:lineRule="auto"/>
              <w:jc w:val="center"/>
              <w:rPr>
                <w:b/>
              </w:rPr>
            </w:pPr>
            <w:r>
              <w:rPr>
                <w:b/>
              </w:rPr>
              <w:t>Payroll Administrator</w:t>
            </w:r>
          </w:p>
        </w:tc>
        <w:tc>
          <w:tcPr>
            <w:tcW w:w="6824" w:type="dxa"/>
            <w:tcBorders>
              <w:top w:val="single" w:sz="4" w:space="0" w:color="auto"/>
              <w:left w:val="single" w:sz="4" w:space="0" w:color="auto"/>
              <w:bottom w:val="single" w:sz="4" w:space="0" w:color="auto"/>
              <w:right w:val="single" w:sz="4" w:space="0" w:color="auto"/>
            </w:tcBorders>
            <w:hideMark/>
          </w:tcPr>
          <w:p w:rsidR="005661D1" w:rsidRDefault="005661D1" w:rsidP="00157019">
            <w:pPr>
              <w:pStyle w:val="ListParagraph"/>
              <w:numPr>
                <w:ilvl w:val="0"/>
                <w:numId w:val="11"/>
              </w:numPr>
              <w:spacing w:line="360" w:lineRule="auto"/>
            </w:pPr>
            <w:r>
              <w:t>Account for the monthly salaries of the waiters and the management team.</w:t>
            </w:r>
          </w:p>
        </w:tc>
      </w:tr>
      <w:tr w:rsidR="00FB3DBF" w:rsidTr="00FB3DBF">
        <w:trPr>
          <w:trHeight w:val="414"/>
          <w:jc w:val="center"/>
        </w:trPr>
        <w:tc>
          <w:tcPr>
            <w:tcW w:w="2575" w:type="dxa"/>
            <w:tcBorders>
              <w:top w:val="single" w:sz="4" w:space="0" w:color="auto"/>
              <w:left w:val="single" w:sz="4" w:space="0" w:color="auto"/>
              <w:bottom w:val="single" w:sz="4" w:space="0" w:color="auto"/>
              <w:right w:val="single" w:sz="4" w:space="0" w:color="auto"/>
            </w:tcBorders>
            <w:shd w:val="clear" w:color="auto" w:fill="389670"/>
            <w:hideMark/>
          </w:tcPr>
          <w:p w:rsidR="00FB3DBF" w:rsidRDefault="00FB3DBF" w:rsidP="00157019">
            <w:pPr>
              <w:spacing w:line="360" w:lineRule="auto"/>
              <w:jc w:val="center"/>
              <w:rPr>
                <w:b/>
              </w:rPr>
            </w:pPr>
            <w:r>
              <w:rPr>
                <w:b/>
              </w:rPr>
              <w:t>Inventory Suppliers</w:t>
            </w:r>
          </w:p>
        </w:tc>
        <w:tc>
          <w:tcPr>
            <w:tcW w:w="6824" w:type="dxa"/>
            <w:tcBorders>
              <w:top w:val="single" w:sz="4" w:space="0" w:color="auto"/>
              <w:left w:val="single" w:sz="4" w:space="0" w:color="auto"/>
              <w:bottom w:val="single" w:sz="4" w:space="0" w:color="auto"/>
              <w:right w:val="single" w:sz="4" w:space="0" w:color="auto"/>
            </w:tcBorders>
            <w:hideMark/>
          </w:tcPr>
          <w:p w:rsidR="00FB3DBF" w:rsidRDefault="005661D1" w:rsidP="00157019">
            <w:pPr>
              <w:pStyle w:val="ListParagraph"/>
              <w:numPr>
                <w:ilvl w:val="0"/>
                <w:numId w:val="8"/>
              </w:numPr>
              <w:spacing w:line="360" w:lineRule="auto"/>
            </w:pPr>
            <w:r>
              <w:t>Takes orders for food ingredients from the restaurant managers and delivers them to the restaurants within the specified date.</w:t>
            </w:r>
          </w:p>
        </w:tc>
      </w:tr>
      <w:tr w:rsidR="00FB3DBF" w:rsidTr="00BD7DD4">
        <w:trPr>
          <w:trHeight w:val="414"/>
          <w:jc w:val="center"/>
        </w:trPr>
        <w:tc>
          <w:tcPr>
            <w:tcW w:w="2575" w:type="dxa"/>
            <w:tcBorders>
              <w:top w:val="single" w:sz="4" w:space="0" w:color="auto"/>
              <w:left w:val="single" w:sz="4" w:space="0" w:color="auto"/>
              <w:bottom w:val="single" w:sz="4" w:space="0" w:color="auto"/>
              <w:right w:val="single" w:sz="4" w:space="0" w:color="auto"/>
            </w:tcBorders>
            <w:shd w:val="clear" w:color="auto" w:fill="000000" w:themeFill="text1"/>
            <w:hideMark/>
          </w:tcPr>
          <w:p w:rsidR="00FB3DBF" w:rsidRDefault="00FB3DBF" w:rsidP="00157019">
            <w:pPr>
              <w:spacing w:line="360" w:lineRule="auto"/>
              <w:jc w:val="center"/>
              <w:rPr>
                <w:b/>
              </w:rPr>
            </w:pPr>
            <w:r w:rsidRPr="00BD7DD4">
              <w:rPr>
                <w:b/>
                <w:color w:val="FFFFFF" w:themeColor="background1"/>
              </w:rPr>
              <w:t>Business Analyst</w:t>
            </w:r>
          </w:p>
        </w:tc>
        <w:tc>
          <w:tcPr>
            <w:tcW w:w="6824" w:type="dxa"/>
            <w:tcBorders>
              <w:top w:val="single" w:sz="4" w:space="0" w:color="auto"/>
              <w:left w:val="single" w:sz="4" w:space="0" w:color="auto"/>
              <w:bottom w:val="single" w:sz="4" w:space="0" w:color="auto"/>
              <w:right w:val="single" w:sz="4" w:space="0" w:color="auto"/>
            </w:tcBorders>
            <w:hideMark/>
          </w:tcPr>
          <w:p w:rsidR="00FB3DBF" w:rsidRDefault="00FB3DBF" w:rsidP="00157019">
            <w:pPr>
              <w:pStyle w:val="ListParagraph"/>
              <w:numPr>
                <w:ilvl w:val="0"/>
                <w:numId w:val="8"/>
              </w:numPr>
              <w:spacing w:line="360" w:lineRule="auto"/>
            </w:pPr>
            <w:r>
              <w:t>Engage with the internal and external stakeholders.</w:t>
            </w:r>
          </w:p>
          <w:p w:rsidR="00FB3DBF" w:rsidRDefault="00FB3DBF" w:rsidP="00157019">
            <w:pPr>
              <w:pStyle w:val="ListParagraph"/>
              <w:numPr>
                <w:ilvl w:val="0"/>
                <w:numId w:val="8"/>
              </w:numPr>
              <w:spacing w:line="360" w:lineRule="auto"/>
            </w:pPr>
            <w:r>
              <w:t>Understand the specific project requirements.</w:t>
            </w:r>
          </w:p>
          <w:p w:rsidR="00FB3DBF" w:rsidRDefault="00FB3DBF" w:rsidP="00157019">
            <w:pPr>
              <w:pStyle w:val="ListParagraph"/>
              <w:numPr>
                <w:ilvl w:val="0"/>
                <w:numId w:val="8"/>
              </w:numPr>
              <w:spacing w:line="360" w:lineRule="auto"/>
            </w:pPr>
            <w:r>
              <w:t>Create BA deliverables and essential documents.</w:t>
            </w:r>
          </w:p>
        </w:tc>
      </w:tr>
      <w:tr w:rsidR="00FB3DBF" w:rsidTr="00BD7DD4">
        <w:trPr>
          <w:trHeight w:val="414"/>
          <w:jc w:val="center"/>
        </w:trPr>
        <w:tc>
          <w:tcPr>
            <w:tcW w:w="2575" w:type="dxa"/>
            <w:tcBorders>
              <w:top w:val="single" w:sz="4" w:space="0" w:color="auto"/>
              <w:left w:val="single" w:sz="4" w:space="0" w:color="auto"/>
              <w:bottom w:val="single" w:sz="4" w:space="0" w:color="auto"/>
              <w:right w:val="single" w:sz="4" w:space="0" w:color="auto"/>
            </w:tcBorders>
            <w:shd w:val="clear" w:color="auto" w:fill="FF0000"/>
            <w:hideMark/>
          </w:tcPr>
          <w:p w:rsidR="00FB3DBF" w:rsidRDefault="00FB3DBF" w:rsidP="00157019">
            <w:pPr>
              <w:spacing w:line="360" w:lineRule="auto"/>
              <w:jc w:val="center"/>
              <w:rPr>
                <w:b/>
                <w:color w:val="FFFFFF" w:themeColor="background1"/>
              </w:rPr>
            </w:pPr>
            <w:r>
              <w:rPr>
                <w:b/>
                <w:color w:val="FFFFFF" w:themeColor="background1"/>
              </w:rPr>
              <w:t>Domain SME</w:t>
            </w:r>
          </w:p>
        </w:tc>
        <w:tc>
          <w:tcPr>
            <w:tcW w:w="6824" w:type="dxa"/>
            <w:tcBorders>
              <w:top w:val="single" w:sz="4" w:space="0" w:color="auto"/>
              <w:left w:val="single" w:sz="4" w:space="0" w:color="auto"/>
              <w:bottom w:val="single" w:sz="4" w:space="0" w:color="auto"/>
              <w:right w:val="single" w:sz="4" w:space="0" w:color="auto"/>
            </w:tcBorders>
            <w:hideMark/>
          </w:tcPr>
          <w:p w:rsidR="00FB3DBF" w:rsidRDefault="00FB3DBF" w:rsidP="00157019">
            <w:pPr>
              <w:pStyle w:val="ListParagraph"/>
              <w:numPr>
                <w:ilvl w:val="0"/>
                <w:numId w:val="8"/>
              </w:numPr>
              <w:spacing w:line="360" w:lineRule="auto"/>
            </w:pPr>
            <w:r>
              <w:t>Provide inputs on the functional developments of the system.</w:t>
            </w:r>
          </w:p>
        </w:tc>
      </w:tr>
      <w:tr w:rsidR="00FB3DBF" w:rsidTr="00BD7DD4">
        <w:trPr>
          <w:trHeight w:val="426"/>
          <w:jc w:val="center"/>
        </w:trPr>
        <w:tc>
          <w:tcPr>
            <w:tcW w:w="2575" w:type="dxa"/>
            <w:tcBorders>
              <w:top w:val="single" w:sz="4" w:space="0" w:color="auto"/>
              <w:left w:val="single" w:sz="4" w:space="0" w:color="auto"/>
              <w:bottom w:val="single" w:sz="4" w:space="0" w:color="auto"/>
              <w:right w:val="single" w:sz="4" w:space="0" w:color="auto"/>
            </w:tcBorders>
            <w:shd w:val="clear" w:color="auto" w:fill="FF09CA"/>
            <w:hideMark/>
          </w:tcPr>
          <w:p w:rsidR="00FB3DBF" w:rsidRDefault="00FB3DBF" w:rsidP="00157019">
            <w:pPr>
              <w:spacing w:line="360" w:lineRule="auto"/>
              <w:jc w:val="center"/>
              <w:rPr>
                <w:b/>
                <w:color w:val="FFFFFF" w:themeColor="background1"/>
              </w:rPr>
            </w:pPr>
            <w:r>
              <w:rPr>
                <w:b/>
                <w:color w:val="FFFFFF" w:themeColor="background1"/>
              </w:rPr>
              <w:t>Implementation SME</w:t>
            </w:r>
          </w:p>
        </w:tc>
        <w:tc>
          <w:tcPr>
            <w:tcW w:w="6824" w:type="dxa"/>
            <w:tcBorders>
              <w:top w:val="single" w:sz="4" w:space="0" w:color="auto"/>
              <w:left w:val="single" w:sz="4" w:space="0" w:color="auto"/>
              <w:bottom w:val="single" w:sz="4" w:space="0" w:color="auto"/>
              <w:right w:val="single" w:sz="4" w:space="0" w:color="auto"/>
            </w:tcBorders>
            <w:hideMark/>
          </w:tcPr>
          <w:p w:rsidR="00FB3DBF" w:rsidRDefault="00FB3DBF" w:rsidP="00157019">
            <w:pPr>
              <w:pStyle w:val="ListParagraph"/>
              <w:numPr>
                <w:ilvl w:val="0"/>
                <w:numId w:val="8"/>
              </w:numPr>
              <w:spacing w:line="360" w:lineRule="auto"/>
            </w:pPr>
            <w:r>
              <w:t>Take inputs from the internal stakeholders and business analyst.</w:t>
            </w:r>
          </w:p>
          <w:p w:rsidR="00FB3DBF" w:rsidRDefault="00FB3DBF" w:rsidP="00157019">
            <w:pPr>
              <w:pStyle w:val="ListParagraph"/>
              <w:numPr>
                <w:ilvl w:val="0"/>
                <w:numId w:val="8"/>
              </w:numPr>
              <w:spacing w:line="360" w:lineRule="auto"/>
            </w:pPr>
            <w:r>
              <w:t xml:space="preserve">Develop the </w:t>
            </w:r>
            <w:r w:rsidR="00CD4DB9">
              <w:t>restaurant</w:t>
            </w:r>
            <w:r>
              <w:t xml:space="preserve"> system software application.</w:t>
            </w:r>
          </w:p>
        </w:tc>
      </w:tr>
      <w:tr w:rsidR="00FB3DBF" w:rsidTr="00FB3DBF">
        <w:trPr>
          <w:trHeight w:val="414"/>
          <w:jc w:val="center"/>
        </w:trPr>
        <w:tc>
          <w:tcPr>
            <w:tcW w:w="2575" w:type="dxa"/>
            <w:tcBorders>
              <w:top w:val="single" w:sz="4" w:space="0" w:color="auto"/>
              <w:left w:val="single" w:sz="4" w:space="0" w:color="auto"/>
              <w:bottom w:val="single" w:sz="4" w:space="0" w:color="auto"/>
              <w:right w:val="single" w:sz="4" w:space="0" w:color="auto"/>
            </w:tcBorders>
            <w:shd w:val="clear" w:color="auto" w:fill="7500A4"/>
            <w:hideMark/>
          </w:tcPr>
          <w:p w:rsidR="00FB3DBF" w:rsidRDefault="00FB3DBF" w:rsidP="00157019">
            <w:pPr>
              <w:spacing w:line="360" w:lineRule="auto"/>
              <w:jc w:val="center"/>
              <w:rPr>
                <w:b/>
              </w:rPr>
            </w:pPr>
            <w:r>
              <w:rPr>
                <w:b/>
              </w:rPr>
              <w:t>Operational Support</w:t>
            </w:r>
          </w:p>
        </w:tc>
        <w:tc>
          <w:tcPr>
            <w:tcW w:w="6824" w:type="dxa"/>
            <w:tcBorders>
              <w:top w:val="single" w:sz="4" w:space="0" w:color="auto"/>
              <w:left w:val="single" w:sz="4" w:space="0" w:color="auto"/>
              <w:bottom w:val="single" w:sz="4" w:space="0" w:color="auto"/>
              <w:right w:val="single" w:sz="4" w:space="0" w:color="auto"/>
            </w:tcBorders>
            <w:hideMark/>
          </w:tcPr>
          <w:p w:rsidR="00FB3DBF" w:rsidRDefault="00FB3DBF" w:rsidP="00157019">
            <w:pPr>
              <w:pStyle w:val="ListParagraph"/>
              <w:numPr>
                <w:ilvl w:val="0"/>
                <w:numId w:val="8"/>
              </w:numPr>
              <w:spacing w:line="360" w:lineRule="auto"/>
            </w:pPr>
            <w:r>
              <w:t xml:space="preserve">Provide customer care support for the </w:t>
            </w:r>
            <w:r w:rsidR="00CD4DB9">
              <w:t>customers</w:t>
            </w:r>
            <w:r>
              <w:t>.</w:t>
            </w:r>
          </w:p>
          <w:p w:rsidR="00FB3DBF" w:rsidRDefault="00FB3DBF" w:rsidP="00157019">
            <w:pPr>
              <w:pStyle w:val="ListParagraph"/>
              <w:numPr>
                <w:ilvl w:val="0"/>
                <w:numId w:val="8"/>
              </w:numPr>
              <w:spacing w:line="360" w:lineRule="auto"/>
            </w:pPr>
            <w:r>
              <w:t>Handle user interface (UI) and provide support for back</w:t>
            </w:r>
            <w:r w:rsidR="00A954D7">
              <w:t>-</w:t>
            </w:r>
            <w:r>
              <w:t>end development requests.</w:t>
            </w:r>
          </w:p>
        </w:tc>
      </w:tr>
      <w:tr w:rsidR="00FB3DBF" w:rsidTr="00BD7DD4">
        <w:trPr>
          <w:trHeight w:val="426"/>
          <w:jc w:val="center"/>
        </w:trPr>
        <w:tc>
          <w:tcPr>
            <w:tcW w:w="2575" w:type="dxa"/>
            <w:tcBorders>
              <w:top w:val="single" w:sz="4" w:space="0" w:color="auto"/>
              <w:left w:val="single" w:sz="4" w:space="0" w:color="auto"/>
              <w:bottom w:val="single" w:sz="4" w:space="0" w:color="auto"/>
              <w:right w:val="single" w:sz="4" w:space="0" w:color="auto"/>
            </w:tcBorders>
            <w:shd w:val="clear" w:color="auto" w:fill="002060"/>
            <w:hideMark/>
          </w:tcPr>
          <w:p w:rsidR="00FB3DBF" w:rsidRDefault="00FB3DBF" w:rsidP="00157019">
            <w:pPr>
              <w:spacing w:line="360" w:lineRule="auto"/>
              <w:jc w:val="center"/>
              <w:rPr>
                <w:b/>
                <w:color w:val="FFFFFF" w:themeColor="background1"/>
              </w:rPr>
            </w:pPr>
            <w:r>
              <w:rPr>
                <w:b/>
                <w:color w:val="FFFFFF" w:themeColor="background1"/>
              </w:rPr>
              <w:t>Tester</w:t>
            </w:r>
          </w:p>
        </w:tc>
        <w:tc>
          <w:tcPr>
            <w:tcW w:w="6824" w:type="dxa"/>
            <w:tcBorders>
              <w:top w:val="single" w:sz="4" w:space="0" w:color="auto"/>
              <w:left w:val="single" w:sz="4" w:space="0" w:color="auto"/>
              <w:bottom w:val="single" w:sz="4" w:space="0" w:color="auto"/>
              <w:right w:val="single" w:sz="4" w:space="0" w:color="auto"/>
            </w:tcBorders>
            <w:hideMark/>
          </w:tcPr>
          <w:p w:rsidR="00FB3DBF" w:rsidRDefault="00FB3DBF" w:rsidP="00157019">
            <w:pPr>
              <w:pStyle w:val="ListParagraph"/>
              <w:numPr>
                <w:ilvl w:val="0"/>
                <w:numId w:val="8"/>
              </w:numPr>
              <w:spacing w:line="360" w:lineRule="auto"/>
            </w:pPr>
            <w:r>
              <w:t xml:space="preserve">Perform quality analysis on the system for identifying any bugs </w:t>
            </w:r>
            <w:r>
              <w:lastRenderedPageBreak/>
              <w:t>or issues.</w:t>
            </w:r>
          </w:p>
          <w:p w:rsidR="00FB3DBF" w:rsidRDefault="00FB3DBF" w:rsidP="00157019">
            <w:pPr>
              <w:pStyle w:val="ListParagraph"/>
              <w:numPr>
                <w:ilvl w:val="0"/>
                <w:numId w:val="8"/>
              </w:numPr>
              <w:spacing w:line="360" w:lineRule="auto"/>
            </w:pPr>
            <w:r>
              <w:t>Verify the functionality of the system before its release for usage.</w:t>
            </w:r>
          </w:p>
        </w:tc>
      </w:tr>
      <w:tr w:rsidR="00FB3DBF" w:rsidTr="00BD7DD4">
        <w:trPr>
          <w:trHeight w:val="426"/>
          <w:jc w:val="center"/>
        </w:trPr>
        <w:tc>
          <w:tcPr>
            <w:tcW w:w="2575" w:type="dxa"/>
            <w:tcBorders>
              <w:top w:val="single" w:sz="4" w:space="0" w:color="auto"/>
              <w:left w:val="single" w:sz="4" w:space="0" w:color="auto"/>
              <w:bottom w:val="single" w:sz="4" w:space="0" w:color="auto"/>
              <w:right w:val="single" w:sz="4" w:space="0" w:color="auto"/>
            </w:tcBorders>
            <w:shd w:val="clear" w:color="auto" w:fill="00B0F0"/>
            <w:hideMark/>
          </w:tcPr>
          <w:p w:rsidR="00FB3DBF" w:rsidRDefault="00FB3DBF" w:rsidP="00157019">
            <w:pPr>
              <w:spacing w:line="360" w:lineRule="auto"/>
              <w:jc w:val="center"/>
              <w:rPr>
                <w:b/>
                <w:color w:val="FFFFFF" w:themeColor="background1"/>
              </w:rPr>
            </w:pPr>
            <w:r w:rsidRPr="00BD7DD4">
              <w:rPr>
                <w:b/>
                <w:color w:val="FFFFFF" w:themeColor="background1"/>
              </w:rPr>
              <w:lastRenderedPageBreak/>
              <w:t>Project Manager</w:t>
            </w:r>
          </w:p>
        </w:tc>
        <w:tc>
          <w:tcPr>
            <w:tcW w:w="6824" w:type="dxa"/>
            <w:tcBorders>
              <w:top w:val="single" w:sz="4" w:space="0" w:color="auto"/>
              <w:left w:val="single" w:sz="4" w:space="0" w:color="auto"/>
              <w:bottom w:val="single" w:sz="4" w:space="0" w:color="auto"/>
              <w:right w:val="single" w:sz="4" w:space="0" w:color="auto"/>
            </w:tcBorders>
            <w:hideMark/>
          </w:tcPr>
          <w:p w:rsidR="00FB3DBF" w:rsidRDefault="00FB3DBF" w:rsidP="00157019">
            <w:pPr>
              <w:pStyle w:val="ListParagraph"/>
              <w:numPr>
                <w:ilvl w:val="0"/>
                <w:numId w:val="8"/>
              </w:numPr>
              <w:spacing w:line="360" w:lineRule="auto"/>
            </w:pPr>
            <w:r>
              <w:t>Take actions to help guide the project to completion efficiently and effectively.</w:t>
            </w:r>
          </w:p>
          <w:p w:rsidR="00FB3DBF" w:rsidRDefault="00FB3DBF" w:rsidP="00157019">
            <w:pPr>
              <w:pStyle w:val="ListParagraph"/>
              <w:numPr>
                <w:ilvl w:val="0"/>
                <w:numId w:val="8"/>
              </w:numPr>
              <w:spacing w:line="360" w:lineRule="auto"/>
            </w:pPr>
            <w:r>
              <w:t>Guide the internal stakeholders for the development and successful release of the system.</w:t>
            </w:r>
          </w:p>
        </w:tc>
      </w:tr>
    </w:tbl>
    <w:p w:rsidR="00FB3DBF" w:rsidRDefault="00FB3DBF" w:rsidP="00157019">
      <w:pPr>
        <w:spacing w:line="360" w:lineRule="auto"/>
      </w:pPr>
    </w:p>
    <w:p w:rsidR="00FB3DBF" w:rsidRPr="00FB3DBF" w:rsidRDefault="00FB3DBF" w:rsidP="00157019">
      <w:pPr>
        <w:spacing w:line="360" w:lineRule="auto"/>
        <w:jc w:val="center"/>
        <w:rPr>
          <w:b/>
          <w:u w:val="single"/>
        </w:rPr>
      </w:pPr>
      <w:r>
        <w:rPr>
          <w:b/>
          <w:u w:val="single"/>
        </w:rPr>
        <w:t>Table 2: Stakeholders and their Activities in the System</w:t>
      </w:r>
    </w:p>
    <w:p w:rsidR="00824142" w:rsidRDefault="00824142" w:rsidP="00157019">
      <w:pPr>
        <w:pStyle w:val="Heading3"/>
        <w:spacing w:line="360" w:lineRule="auto"/>
      </w:pPr>
      <w:bookmarkStart w:id="7" w:name="_Toc128303302"/>
      <w:r>
        <w:t>2.3 Stakeholder Onion</w:t>
      </w:r>
      <w:bookmarkEnd w:id="7"/>
    </w:p>
    <w:p w:rsidR="00806E76" w:rsidRDefault="00A418A1" w:rsidP="00157019">
      <w:pPr>
        <w:spacing w:line="360" w:lineRule="auto"/>
      </w:pPr>
      <w:r>
        <w:tab/>
      </w:r>
      <w:r w:rsidR="00806E76">
        <w:t xml:space="preserve">The Stakeholder Onion is a diagram that helps to highlight the relationship of the stakeholders with the project goals. In the context of the project of the </w:t>
      </w:r>
      <w:r w:rsidR="00806E76" w:rsidRPr="00F54806">
        <w:t>Restaurant Management System</w:t>
      </w:r>
      <w:r w:rsidR="00806E76">
        <w:t xml:space="preserve"> for ‘The Grill House’, the Stakeholder Onion will be:</w:t>
      </w:r>
    </w:p>
    <w:p w:rsidR="00806E76" w:rsidRDefault="00E26AC0" w:rsidP="00157019">
      <w:pPr>
        <w:spacing w:line="360" w:lineRule="auto"/>
        <w:jc w:val="center"/>
      </w:pPr>
      <w:r>
        <w:rPr>
          <w:noProof/>
        </w:rPr>
        <w:drawing>
          <wp:inline distT="0" distB="0" distL="0" distR="0" wp14:anchorId="5A0AF58D" wp14:editId="717AFD42">
            <wp:extent cx="5806440" cy="37194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2068" cy="3723055"/>
                    </a:xfrm>
                    <a:prstGeom prst="rect">
                      <a:avLst/>
                    </a:prstGeom>
                  </pic:spPr>
                </pic:pic>
              </a:graphicData>
            </a:graphic>
          </wp:inline>
        </w:drawing>
      </w:r>
    </w:p>
    <w:p w:rsidR="00E26AC0" w:rsidRPr="00BD7DD4" w:rsidRDefault="00E26AC0" w:rsidP="00157019">
      <w:pPr>
        <w:spacing w:line="360" w:lineRule="auto"/>
        <w:jc w:val="center"/>
      </w:pPr>
      <w:r>
        <w:rPr>
          <w:b/>
          <w:u w:val="single"/>
        </w:rPr>
        <w:t>Figure 3: Stakeholder Onion</w:t>
      </w:r>
    </w:p>
    <w:p w:rsidR="00824142" w:rsidRDefault="00824142" w:rsidP="00157019">
      <w:pPr>
        <w:pStyle w:val="Heading3"/>
        <w:spacing w:line="360" w:lineRule="auto"/>
      </w:pPr>
      <w:bookmarkStart w:id="8" w:name="_Toc128303303"/>
      <w:r>
        <w:t>2.4 RACI Matrix</w:t>
      </w:r>
      <w:bookmarkEnd w:id="8"/>
    </w:p>
    <w:p w:rsidR="00D637FF" w:rsidRDefault="00D637FF" w:rsidP="00157019">
      <w:pPr>
        <w:spacing w:line="360" w:lineRule="auto"/>
      </w:pPr>
      <w:r>
        <w:tab/>
        <w:t>The RACI Matrix is a form of stakeholder analysis matrix that categorizes the responsibilities of the stakeholders in a project into 4 different categories. These are:</w:t>
      </w:r>
    </w:p>
    <w:p w:rsidR="00D637FF" w:rsidRDefault="00D637FF" w:rsidP="00157019">
      <w:pPr>
        <w:pStyle w:val="ListParagraph"/>
        <w:numPr>
          <w:ilvl w:val="0"/>
          <w:numId w:val="9"/>
        </w:numPr>
        <w:spacing w:line="360" w:lineRule="auto"/>
        <w:rPr>
          <w:b/>
        </w:rPr>
      </w:pPr>
      <w:r>
        <w:rPr>
          <w:b/>
        </w:rPr>
        <w:lastRenderedPageBreak/>
        <w:t>Responsible (R):</w:t>
      </w:r>
      <w:r>
        <w:t xml:space="preserve"> The stakeholder who will be performing the work on the task.</w:t>
      </w:r>
    </w:p>
    <w:p w:rsidR="00D637FF" w:rsidRDefault="00D637FF" w:rsidP="00157019">
      <w:pPr>
        <w:pStyle w:val="ListParagraph"/>
        <w:numPr>
          <w:ilvl w:val="0"/>
          <w:numId w:val="9"/>
        </w:numPr>
        <w:spacing w:line="360" w:lineRule="auto"/>
        <w:rPr>
          <w:b/>
        </w:rPr>
      </w:pPr>
      <w:r>
        <w:rPr>
          <w:b/>
        </w:rPr>
        <w:t>Accountable (A):</w:t>
      </w:r>
      <w:r>
        <w:t xml:space="preserve"> The stakeholder who will be held accountable for the successful completion of the task and is the decision-making individual with only one stakeholder being designated this responsibility type.</w:t>
      </w:r>
    </w:p>
    <w:p w:rsidR="00D637FF" w:rsidRDefault="00D637FF" w:rsidP="00157019">
      <w:pPr>
        <w:pStyle w:val="ListParagraph"/>
        <w:numPr>
          <w:ilvl w:val="0"/>
          <w:numId w:val="9"/>
        </w:numPr>
        <w:spacing w:line="360" w:lineRule="auto"/>
        <w:rPr>
          <w:b/>
        </w:rPr>
      </w:pPr>
      <w:r>
        <w:rPr>
          <w:b/>
        </w:rPr>
        <w:t>Consulted (C):</w:t>
      </w:r>
      <w:r>
        <w:t xml:space="preserve"> The stakeholder who will be asked for or consulted regarding inputs, opinions, information, and advice on the tasks and is generally designated to the subject matter experts (SMEs).</w:t>
      </w:r>
    </w:p>
    <w:p w:rsidR="00D637FF" w:rsidRDefault="00D637FF" w:rsidP="00157019">
      <w:pPr>
        <w:pStyle w:val="ListParagraph"/>
        <w:numPr>
          <w:ilvl w:val="0"/>
          <w:numId w:val="9"/>
        </w:numPr>
        <w:spacing w:line="360" w:lineRule="auto"/>
        <w:rPr>
          <w:b/>
        </w:rPr>
      </w:pPr>
      <w:r>
        <w:rPr>
          <w:b/>
        </w:rPr>
        <w:t>Informed (I):</w:t>
      </w:r>
      <w:r>
        <w:t xml:space="preserve"> The stakeholder who will be kept updated or notified of the task and its outcomes where information flows in one way and is different from consulted where information flows two-way.</w:t>
      </w:r>
    </w:p>
    <w:p w:rsidR="00D637FF" w:rsidRDefault="00D637FF" w:rsidP="00157019">
      <w:pPr>
        <w:spacing w:line="360" w:lineRule="auto"/>
      </w:pPr>
      <w:r>
        <w:tab/>
        <w:t>In the context of the project of the</w:t>
      </w:r>
      <w:r w:rsidRPr="00D637FF">
        <w:t xml:space="preserve"> </w:t>
      </w:r>
      <w:r w:rsidRPr="00F54806">
        <w:t>Restaurant Management System</w:t>
      </w:r>
      <w:r>
        <w:t xml:space="preserve"> for ‘The Grill House’, the RACI Matrix will be:</w:t>
      </w:r>
    </w:p>
    <w:tbl>
      <w:tblPr>
        <w:tblStyle w:val="TableGrid"/>
        <w:tblW w:w="0" w:type="auto"/>
        <w:tblLook w:val="04A0" w:firstRow="1" w:lastRow="0" w:firstColumn="1" w:lastColumn="0" w:noHBand="0" w:noVBand="1"/>
      </w:tblPr>
      <w:tblGrid>
        <w:gridCol w:w="2656"/>
        <w:gridCol w:w="1675"/>
        <w:gridCol w:w="1808"/>
        <w:gridCol w:w="1657"/>
        <w:gridCol w:w="1490"/>
      </w:tblGrid>
      <w:tr w:rsidR="00D637FF" w:rsidTr="00D637FF">
        <w:tc>
          <w:tcPr>
            <w:tcW w:w="2656" w:type="dxa"/>
            <w:tcBorders>
              <w:top w:val="single" w:sz="4" w:space="0" w:color="auto"/>
              <w:left w:val="single" w:sz="4" w:space="0" w:color="auto"/>
              <w:bottom w:val="single" w:sz="4" w:space="0" w:color="auto"/>
              <w:right w:val="single" w:sz="4" w:space="0" w:color="auto"/>
            </w:tcBorders>
            <w:shd w:val="clear" w:color="auto" w:fill="000000" w:themeFill="text1"/>
            <w:hideMark/>
          </w:tcPr>
          <w:p w:rsidR="00D637FF" w:rsidRDefault="00D637FF" w:rsidP="00157019">
            <w:pPr>
              <w:spacing w:line="360" w:lineRule="auto"/>
              <w:jc w:val="center"/>
              <w:rPr>
                <w:b/>
                <w:u w:val="single"/>
              </w:rPr>
            </w:pPr>
            <w:r>
              <w:rPr>
                <w:b/>
                <w:u w:val="single"/>
              </w:rPr>
              <w:t>Stakeholders</w:t>
            </w:r>
          </w:p>
        </w:tc>
        <w:tc>
          <w:tcPr>
            <w:tcW w:w="1675" w:type="dxa"/>
            <w:tcBorders>
              <w:top w:val="single" w:sz="4" w:space="0" w:color="auto"/>
              <w:left w:val="single" w:sz="4" w:space="0" w:color="auto"/>
              <w:bottom w:val="single" w:sz="4" w:space="0" w:color="auto"/>
              <w:right w:val="single" w:sz="4" w:space="0" w:color="auto"/>
            </w:tcBorders>
            <w:shd w:val="clear" w:color="auto" w:fill="000000" w:themeFill="text1"/>
            <w:hideMark/>
          </w:tcPr>
          <w:p w:rsidR="00D637FF" w:rsidRDefault="00D637FF" w:rsidP="00157019">
            <w:pPr>
              <w:spacing w:line="360" w:lineRule="auto"/>
              <w:jc w:val="center"/>
              <w:rPr>
                <w:b/>
                <w:u w:val="single"/>
              </w:rPr>
            </w:pPr>
            <w:r>
              <w:rPr>
                <w:b/>
                <w:u w:val="single"/>
              </w:rPr>
              <w:t>Responsible</w:t>
            </w:r>
          </w:p>
        </w:tc>
        <w:tc>
          <w:tcPr>
            <w:tcW w:w="1808" w:type="dxa"/>
            <w:tcBorders>
              <w:top w:val="single" w:sz="4" w:space="0" w:color="auto"/>
              <w:left w:val="single" w:sz="4" w:space="0" w:color="auto"/>
              <w:bottom w:val="single" w:sz="4" w:space="0" w:color="auto"/>
              <w:right w:val="single" w:sz="4" w:space="0" w:color="auto"/>
            </w:tcBorders>
            <w:shd w:val="clear" w:color="auto" w:fill="000000" w:themeFill="text1"/>
            <w:hideMark/>
          </w:tcPr>
          <w:p w:rsidR="00D637FF" w:rsidRDefault="00D637FF" w:rsidP="00157019">
            <w:pPr>
              <w:spacing w:line="360" w:lineRule="auto"/>
              <w:jc w:val="center"/>
              <w:rPr>
                <w:b/>
                <w:u w:val="single"/>
              </w:rPr>
            </w:pPr>
            <w:r>
              <w:rPr>
                <w:b/>
                <w:u w:val="single"/>
              </w:rPr>
              <w:t>Accountable</w:t>
            </w:r>
          </w:p>
        </w:tc>
        <w:tc>
          <w:tcPr>
            <w:tcW w:w="1657" w:type="dxa"/>
            <w:tcBorders>
              <w:top w:val="single" w:sz="4" w:space="0" w:color="auto"/>
              <w:left w:val="single" w:sz="4" w:space="0" w:color="auto"/>
              <w:bottom w:val="single" w:sz="4" w:space="0" w:color="auto"/>
              <w:right w:val="single" w:sz="4" w:space="0" w:color="auto"/>
            </w:tcBorders>
            <w:shd w:val="clear" w:color="auto" w:fill="000000" w:themeFill="text1"/>
            <w:hideMark/>
          </w:tcPr>
          <w:p w:rsidR="00D637FF" w:rsidRDefault="00D637FF" w:rsidP="00157019">
            <w:pPr>
              <w:spacing w:line="360" w:lineRule="auto"/>
              <w:jc w:val="center"/>
              <w:rPr>
                <w:b/>
                <w:u w:val="single"/>
              </w:rPr>
            </w:pPr>
            <w:r>
              <w:rPr>
                <w:b/>
                <w:u w:val="single"/>
              </w:rPr>
              <w:t>Consulted</w:t>
            </w:r>
          </w:p>
        </w:tc>
        <w:tc>
          <w:tcPr>
            <w:tcW w:w="1490" w:type="dxa"/>
            <w:tcBorders>
              <w:top w:val="single" w:sz="4" w:space="0" w:color="auto"/>
              <w:left w:val="single" w:sz="4" w:space="0" w:color="auto"/>
              <w:bottom w:val="single" w:sz="4" w:space="0" w:color="auto"/>
              <w:right w:val="single" w:sz="4" w:space="0" w:color="auto"/>
            </w:tcBorders>
            <w:shd w:val="clear" w:color="auto" w:fill="000000" w:themeFill="text1"/>
            <w:hideMark/>
          </w:tcPr>
          <w:p w:rsidR="00D637FF" w:rsidRDefault="00D637FF" w:rsidP="00157019">
            <w:pPr>
              <w:spacing w:line="360" w:lineRule="auto"/>
              <w:jc w:val="center"/>
              <w:rPr>
                <w:b/>
                <w:u w:val="single"/>
              </w:rPr>
            </w:pPr>
            <w:r>
              <w:rPr>
                <w:b/>
                <w:u w:val="single"/>
              </w:rPr>
              <w:t>Informed</w:t>
            </w:r>
          </w:p>
        </w:tc>
      </w:tr>
      <w:tr w:rsidR="00D637FF" w:rsidTr="00D637FF">
        <w:tc>
          <w:tcPr>
            <w:tcW w:w="2656" w:type="dxa"/>
            <w:tcBorders>
              <w:top w:val="single" w:sz="4" w:space="0" w:color="auto"/>
              <w:left w:val="single" w:sz="4" w:space="0" w:color="auto"/>
              <w:bottom w:val="single" w:sz="4" w:space="0" w:color="auto"/>
              <w:right w:val="single" w:sz="4" w:space="0" w:color="auto"/>
            </w:tcBorders>
            <w:shd w:val="clear" w:color="auto" w:fill="FFFF00"/>
            <w:hideMark/>
          </w:tcPr>
          <w:p w:rsidR="00D637FF" w:rsidRDefault="00D637FF" w:rsidP="00157019">
            <w:pPr>
              <w:spacing w:line="360" w:lineRule="auto"/>
              <w:jc w:val="center"/>
              <w:rPr>
                <w:b/>
              </w:rPr>
            </w:pPr>
            <w:r>
              <w:rPr>
                <w:b/>
              </w:rPr>
              <w:t>Customers</w:t>
            </w:r>
          </w:p>
        </w:tc>
        <w:tc>
          <w:tcPr>
            <w:tcW w:w="1675"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c>
          <w:tcPr>
            <w:tcW w:w="1808"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c>
          <w:tcPr>
            <w:tcW w:w="1657"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c>
          <w:tcPr>
            <w:tcW w:w="1490"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rsidR="00D637FF" w:rsidRDefault="00D637FF" w:rsidP="00157019">
            <w:pPr>
              <w:spacing w:line="360" w:lineRule="auto"/>
              <w:jc w:val="center"/>
              <w:rPr>
                <w:b/>
              </w:rPr>
            </w:pPr>
            <w:r>
              <w:rPr>
                <w:b/>
              </w:rPr>
              <w:t>I</w:t>
            </w:r>
          </w:p>
        </w:tc>
      </w:tr>
      <w:tr w:rsidR="00D637FF" w:rsidTr="00D637FF">
        <w:tc>
          <w:tcPr>
            <w:tcW w:w="2656" w:type="dxa"/>
            <w:tcBorders>
              <w:top w:val="single" w:sz="4" w:space="0" w:color="auto"/>
              <w:left w:val="single" w:sz="4" w:space="0" w:color="auto"/>
              <w:bottom w:val="single" w:sz="4" w:space="0" w:color="auto"/>
              <w:right w:val="single" w:sz="4" w:space="0" w:color="auto"/>
            </w:tcBorders>
            <w:shd w:val="clear" w:color="auto" w:fill="FFC000"/>
            <w:hideMark/>
          </w:tcPr>
          <w:p w:rsidR="00D637FF" w:rsidRDefault="00D637FF" w:rsidP="00157019">
            <w:pPr>
              <w:spacing w:line="360" w:lineRule="auto"/>
              <w:jc w:val="center"/>
              <w:rPr>
                <w:b/>
              </w:rPr>
            </w:pPr>
            <w:r>
              <w:rPr>
                <w:b/>
              </w:rPr>
              <w:t>Waiters</w:t>
            </w:r>
          </w:p>
        </w:tc>
        <w:tc>
          <w:tcPr>
            <w:tcW w:w="1675" w:type="dxa"/>
            <w:tcBorders>
              <w:top w:val="single" w:sz="4" w:space="0" w:color="auto"/>
              <w:left w:val="single" w:sz="4" w:space="0" w:color="auto"/>
              <w:bottom w:val="single" w:sz="4" w:space="0" w:color="auto"/>
              <w:right w:val="single" w:sz="4" w:space="0" w:color="auto"/>
            </w:tcBorders>
            <w:shd w:val="clear" w:color="auto" w:fill="CCC0D9"/>
          </w:tcPr>
          <w:p w:rsidR="00D637FF" w:rsidRDefault="00D637FF" w:rsidP="00157019">
            <w:pPr>
              <w:spacing w:line="360" w:lineRule="auto"/>
              <w:jc w:val="center"/>
              <w:rPr>
                <w:b/>
              </w:rPr>
            </w:pPr>
            <w:r>
              <w:rPr>
                <w:b/>
              </w:rPr>
              <w:t>R</w:t>
            </w:r>
          </w:p>
        </w:tc>
        <w:tc>
          <w:tcPr>
            <w:tcW w:w="1808"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c>
          <w:tcPr>
            <w:tcW w:w="1657"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c>
          <w:tcPr>
            <w:tcW w:w="1490"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rsidR="00D637FF" w:rsidRDefault="00D637FF" w:rsidP="00157019">
            <w:pPr>
              <w:spacing w:line="360" w:lineRule="auto"/>
              <w:jc w:val="center"/>
              <w:rPr>
                <w:b/>
              </w:rPr>
            </w:pPr>
            <w:r>
              <w:rPr>
                <w:b/>
              </w:rPr>
              <w:t>I</w:t>
            </w:r>
          </w:p>
        </w:tc>
      </w:tr>
      <w:tr w:rsidR="00D637FF" w:rsidTr="00D637FF">
        <w:tc>
          <w:tcPr>
            <w:tcW w:w="2656" w:type="dxa"/>
            <w:tcBorders>
              <w:top w:val="single" w:sz="4" w:space="0" w:color="auto"/>
              <w:left w:val="single" w:sz="4" w:space="0" w:color="auto"/>
              <w:bottom w:val="single" w:sz="4" w:space="0" w:color="auto"/>
              <w:right w:val="single" w:sz="4" w:space="0" w:color="auto"/>
            </w:tcBorders>
            <w:shd w:val="clear" w:color="auto" w:fill="92D050"/>
            <w:hideMark/>
          </w:tcPr>
          <w:p w:rsidR="00D637FF" w:rsidRDefault="00D637FF" w:rsidP="00157019">
            <w:pPr>
              <w:spacing w:line="360" w:lineRule="auto"/>
              <w:jc w:val="center"/>
              <w:rPr>
                <w:b/>
              </w:rPr>
            </w:pPr>
            <w:r>
              <w:rPr>
                <w:b/>
              </w:rPr>
              <w:t>Restaurant Managers/Management</w:t>
            </w:r>
          </w:p>
        </w:tc>
        <w:tc>
          <w:tcPr>
            <w:tcW w:w="1675" w:type="dxa"/>
            <w:tcBorders>
              <w:top w:val="single" w:sz="4" w:space="0" w:color="auto"/>
              <w:left w:val="single" w:sz="4" w:space="0" w:color="auto"/>
              <w:bottom w:val="single" w:sz="4" w:space="0" w:color="auto"/>
              <w:right w:val="single" w:sz="4" w:space="0" w:color="auto"/>
            </w:tcBorders>
            <w:shd w:val="clear" w:color="auto" w:fill="CCC0D9"/>
            <w:hideMark/>
          </w:tcPr>
          <w:p w:rsidR="00D637FF" w:rsidRDefault="00D637FF" w:rsidP="00157019">
            <w:pPr>
              <w:spacing w:line="360" w:lineRule="auto"/>
              <w:jc w:val="center"/>
              <w:rPr>
                <w:b/>
              </w:rPr>
            </w:pPr>
            <w:r>
              <w:rPr>
                <w:b/>
              </w:rPr>
              <w:t>R</w:t>
            </w:r>
          </w:p>
        </w:tc>
        <w:tc>
          <w:tcPr>
            <w:tcW w:w="1808"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c>
          <w:tcPr>
            <w:tcW w:w="1657"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c>
          <w:tcPr>
            <w:tcW w:w="1490"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rsidR="00D637FF" w:rsidRDefault="00D637FF" w:rsidP="00157019">
            <w:pPr>
              <w:spacing w:line="360" w:lineRule="auto"/>
              <w:jc w:val="center"/>
              <w:rPr>
                <w:b/>
              </w:rPr>
            </w:pPr>
            <w:r>
              <w:rPr>
                <w:b/>
              </w:rPr>
              <w:t>I</w:t>
            </w:r>
          </w:p>
        </w:tc>
      </w:tr>
      <w:tr w:rsidR="00D637FF" w:rsidTr="00D637FF">
        <w:tc>
          <w:tcPr>
            <w:tcW w:w="2656" w:type="dxa"/>
            <w:tcBorders>
              <w:top w:val="single" w:sz="4" w:space="0" w:color="auto"/>
              <w:left w:val="single" w:sz="4" w:space="0" w:color="auto"/>
              <w:bottom w:val="single" w:sz="4" w:space="0" w:color="auto"/>
              <w:right w:val="single" w:sz="4" w:space="0" w:color="auto"/>
            </w:tcBorders>
            <w:shd w:val="clear" w:color="auto" w:fill="00B050"/>
            <w:hideMark/>
          </w:tcPr>
          <w:p w:rsidR="00D637FF" w:rsidRDefault="00D637FF" w:rsidP="00157019">
            <w:pPr>
              <w:spacing w:line="360" w:lineRule="auto"/>
              <w:jc w:val="center"/>
              <w:rPr>
                <w:b/>
              </w:rPr>
            </w:pPr>
            <w:r>
              <w:rPr>
                <w:b/>
              </w:rPr>
              <w:t>James Oliver/CEO</w:t>
            </w:r>
          </w:p>
        </w:tc>
        <w:tc>
          <w:tcPr>
            <w:tcW w:w="1675"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c>
          <w:tcPr>
            <w:tcW w:w="1808"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c>
          <w:tcPr>
            <w:tcW w:w="1657"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c>
          <w:tcPr>
            <w:tcW w:w="1490"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rsidR="00D637FF" w:rsidRDefault="00D637FF" w:rsidP="00157019">
            <w:pPr>
              <w:spacing w:line="360" w:lineRule="auto"/>
              <w:jc w:val="center"/>
              <w:rPr>
                <w:b/>
              </w:rPr>
            </w:pPr>
            <w:r>
              <w:rPr>
                <w:b/>
              </w:rPr>
              <w:t>I</w:t>
            </w:r>
          </w:p>
        </w:tc>
      </w:tr>
      <w:tr w:rsidR="00D637FF" w:rsidTr="00D637FF">
        <w:tc>
          <w:tcPr>
            <w:tcW w:w="2656" w:type="dxa"/>
            <w:tcBorders>
              <w:top w:val="single" w:sz="4" w:space="0" w:color="auto"/>
              <w:left w:val="single" w:sz="4" w:space="0" w:color="auto"/>
              <w:bottom w:val="single" w:sz="4" w:space="0" w:color="auto"/>
              <w:right w:val="single" w:sz="4" w:space="0" w:color="auto"/>
            </w:tcBorders>
            <w:shd w:val="clear" w:color="auto" w:fill="0AF6A7"/>
            <w:hideMark/>
          </w:tcPr>
          <w:p w:rsidR="00D637FF" w:rsidRDefault="00D637FF" w:rsidP="00157019">
            <w:pPr>
              <w:spacing w:line="360" w:lineRule="auto"/>
              <w:jc w:val="center"/>
              <w:rPr>
                <w:b/>
              </w:rPr>
            </w:pPr>
            <w:r>
              <w:rPr>
                <w:b/>
              </w:rPr>
              <w:t>Payroll Administrator</w:t>
            </w:r>
          </w:p>
        </w:tc>
        <w:tc>
          <w:tcPr>
            <w:tcW w:w="1675"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c>
          <w:tcPr>
            <w:tcW w:w="1808" w:type="dxa"/>
            <w:tcBorders>
              <w:top w:val="single" w:sz="4" w:space="0" w:color="auto"/>
              <w:left w:val="single" w:sz="4" w:space="0" w:color="auto"/>
              <w:bottom w:val="single" w:sz="4" w:space="0" w:color="auto"/>
              <w:right w:val="single" w:sz="4" w:space="0" w:color="auto"/>
            </w:tcBorders>
            <w:shd w:val="clear" w:color="auto" w:fill="FFFFFF" w:themeFill="background1"/>
          </w:tcPr>
          <w:p w:rsidR="00D637FF" w:rsidRDefault="00D637FF" w:rsidP="00157019">
            <w:pPr>
              <w:spacing w:line="360" w:lineRule="auto"/>
              <w:jc w:val="center"/>
              <w:rPr>
                <w:b/>
              </w:rPr>
            </w:pPr>
          </w:p>
        </w:tc>
        <w:tc>
          <w:tcPr>
            <w:tcW w:w="1657"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c>
          <w:tcPr>
            <w:tcW w:w="1490"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rsidR="00D637FF" w:rsidRDefault="00D637FF" w:rsidP="00157019">
            <w:pPr>
              <w:spacing w:line="360" w:lineRule="auto"/>
              <w:jc w:val="center"/>
              <w:rPr>
                <w:b/>
              </w:rPr>
            </w:pPr>
            <w:r>
              <w:rPr>
                <w:b/>
              </w:rPr>
              <w:t>I</w:t>
            </w:r>
          </w:p>
        </w:tc>
      </w:tr>
      <w:tr w:rsidR="00D637FF" w:rsidTr="00D637FF">
        <w:tc>
          <w:tcPr>
            <w:tcW w:w="2656" w:type="dxa"/>
            <w:tcBorders>
              <w:top w:val="single" w:sz="4" w:space="0" w:color="auto"/>
              <w:left w:val="single" w:sz="4" w:space="0" w:color="auto"/>
              <w:bottom w:val="single" w:sz="4" w:space="0" w:color="auto"/>
              <w:right w:val="single" w:sz="4" w:space="0" w:color="auto"/>
            </w:tcBorders>
            <w:shd w:val="clear" w:color="auto" w:fill="389670"/>
            <w:hideMark/>
          </w:tcPr>
          <w:p w:rsidR="00D637FF" w:rsidRDefault="00D637FF" w:rsidP="00157019">
            <w:pPr>
              <w:spacing w:line="360" w:lineRule="auto"/>
              <w:jc w:val="center"/>
              <w:rPr>
                <w:b/>
              </w:rPr>
            </w:pPr>
            <w:r>
              <w:rPr>
                <w:b/>
              </w:rPr>
              <w:t>Inventory Suppliers</w:t>
            </w:r>
          </w:p>
        </w:tc>
        <w:tc>
          <w:tcPr>
            <w:tcW w:w="1675"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c>
          <w:tcPr>
            <w:tcW w:w="1808"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c>
          <w:tcPr>
            <w:tcW w:w="1657"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c>
          <w:tcPr>
            <w:tcW w:w="1490"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rsidR="00D637FF" w:rsidRDefault="00D637FF" w:rsidP="00157019">
            <w:pPr>
              <w:spacing w:line="360" w:lineRule="auto"/>
              <w:jc w:val="center"/>
              <w:rPr>
                <w:b/>
              </w:rPr>
            </w:pPr>
            <w:r>
              <w:rPr>
                <w:b/>
              </w:rPr>
              <w:t>I</w:t>
            </w:r>
          </w:p>
        </w:tc>
      </w:tr>
      <w:tr w:rsidR="00D637FF" w:rsidTr="00D637FF">
        <w:tc>
          <w:tcPr>
            <w:tcW w:w="2656" w:type="dxa"/>
            <w:tcBorders>
              <w:top w:val="single" w:sz="4" w:space="0" w:color="auto"/>
              <w:left w:val="single" w:sz="4" w:space="0" w:color="auto"/>
              <w:bottom w:val="single" w:sz="4" w:space="0" w:color="auto"/>
              <w:right w:val="single" w:sz="4" w:space="0" w:color="auto"/>
            </w:tcBorders>
            <w:shd w:val="clear" w:color="auto" w:fill="000000" w:themeFill="text1"/>
            <w:hideMark/>
          </w:tcPr>
          <w:p w:rsidR="00D637FF" w:rsidRDefault="00D637FF" w:rsidP="00157019">
            <w:pPr>
              <w:spacing w:line="360" w:lineRule="auto"/>
              <w:jc w:val="center"/>
              <w:rPr>
                <w:b/>
              </w:rPr>
            </w:pPr>
            <w:r w:rsidRPr="00BD7DD4">
              <w:rPr>
                <w:b/>
                <w:color w:val="FFFFFF" w:themeColor="background1"/>
              </w:rPr>
              <w:t>Business Analyst</w:t>
            </w:r>
          </w:p>
        </w:tc>
        <w:tc>
          <w:tcPr>
            <w:tcW w:w="1675" w:type="dxa"/>
            <w:tcBorders>
              <w:top w:val="single" w:sz="4" w:space="0" w:color="auto"/>
              <w:left w:val="single" w:sz="4" w:space="0" w:color="auto"/>
              <w:bottom w:val="single" w:sz="4" w:space="0" w:color="auto"/>
              <w:right w:val="single" w:sz="4" w:space="0" w:color="auto"/>
            </w:tcBorders>
            <w:shd w:val="clear" w:color="auto" w:fill="CCC0D9"/>
          </w:tcPr>
          <w:p w:rsidR="00D637FF" w:rsidRDefault="00D637FF" w:rsidP="00157019">
            <w:pPr>
              <w:spacing w:line="360" w:lineRule="auto"/>
              <w:jc w:val="center"/>
              <w:rPr>
                <w:b/>
              </w:rPr>
            </w:pPr>
            <w:r>
              <w:rPr>
                <w:b/>
              </w:rPr>
              <w:t>R</w:t>
            </w:r>
          </w:p>
        </w:tc>
        <w:tc>
          <w:tcPr>
            <w:tcW w:w="1808"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c>
          <w:tcPr>
            <w:tcW w:w="1657"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c>
          <w:tcPr>
            <w:tcW w:w="1490"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rsidR="00D637FF" w:rsidRDefault="00D637FF" w:rsidP="00157019">
            <w:pPr>
              <w:spacing w:line="360" w:lineRule="auto"/>
              <w:jc w:val="center"/>
              <w:rPr>
                <w:b/>
              </w:rPr>
            </w:pPr>
            <w:r>
              <w:rPr>
                <w:b/>
              </w:rPr>
              <w:t>I</w:t>
            </w:r>
          </w:p>
        </w:tc>
      </w:tr>
      <w:tr w:rsidR="00D637FF" w:rsidTr="00D637FF">
        <w:tc>
          <w:tcPr>
            <w:tcW w:w="2656" w:type="dxa"/>
            <w:tcBorders>
              <w:top w:val="single" w:sz="4" w:space="0" w:color="auto"/>
              <w:left w:val="single" w:sz="4" w:space="0" w:color="auto"/>
              <w:bottom w:val="single" w:sz="4" w:space="0" w:color="auto"/>
              <w:right w:val="single" w:sz="4" w:space="0" w:color="auto"/>
            </w:tcBorders>
            <w:shd w:val="clear" w:color="auto" w:fill="FF0000"/>
            <w:hideMark/>
          </w:tcPr>
          <w:p w:rsidR="00D637FF" w:rsidRDefault="00D637FF" w:rsidP="00157019">
            <w:pPr>
              <w:spacing w:line="360" w:lineRule="auto"/>
              <w:jc w:val="center"/>
              <w:rPr>
                <w:b/>
                <w:color w:val="FFFFFF" w:themeColor="background1"/>
              </w:rPr>
            </w:pPr>
            <w:r>
              <w:rPr>
                <w:b/>
                <w:color w:val="FFFFFF" w:themeColor="background1"/>
              </w:rPr>
              <w:t>Domain SME</w:t>
            </w:r>
          </w:p>
        </w:tc>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637FF" w:rsidRDefault="00D637FF" w:rsidP="00157019">
            <w:pPr>
              <w:spacing w:line="360" w:lineRule="auto"/>
              <w:jc w:val="center"/>
              <w:rPr>
                <w:b/>
              </w:rPr>
            </w:pPr>
          </w:p>
        </w:tc>
        <w:tc>
          <w:tcPr>
            <w:tcW w:w="1808"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c>
          <w:tcPr>
            <w:tcW w:w="1657" w:type="dxa"/>
            <w:tcBorders>
              <w:top w:val="single" w:sz="4" w:space="0" w:color="auto"/>
              <w:left w:val="single" w:sz="4" w:space="0" w:color="auto"/>
              <w:bottom w:val="single" w:sz="4" w:space="0" w:color="auto"/>
              <w:right w:val="single" w:sz="4" w:space="0" w:color="auto"/>
            </w:tcBorders>
            <w:shd w:val="clear" w:color="auto" w:fill="FBD4B4"/>
          </w:tcPr>
          <w:p w:rsidR="00D637FF" w:rsidRDefault="00D637FF" w:rsidP="00157019">
            <w:pPr>
              <w:spacing w:line="360" w:lineRule="auto"/>
              <w:jc w:val="center"/>
              <w:rPr>
                <w:b/>
              </w:rPr>
            </w:pPr>
            <w:r>
              <w:rPr>
                <w:b/>
              </w:rPr>
              <w:t>C</w:t>
            </w:r>
          </w:p>
        </w:tc>
        <w:tc>
          <w:tcPr>
            <w:tcW w:w="1490"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r>
      <w:tr w:rsidR="00D637FF" w:rsidTr="00D637FF">
        <w:tc>
          <w:tcPr>
            <w:tcW w:w="2656" w:type="dxa"/>
            <w:tcBorders>
              <w:top w:val="single" w:sz="4" w:space="0" w:color="auto"/>
              <w:left w:val="single" w:sz="4" w:space="0" w:color="auto"/>
              <w:bottom w:val="single" w:sz="4" w:space="0" w:color="auto"/>
              <w:right w:val="single" w:sz="4" w:space="0" w:color="auto"/>
            </w:tcBorders>
            <w:shd w:val="clear" w:color="auto" w:fill="FE34E1"/>
            <w:hideMark/>
          </w:tcPr>
          <w:p w:rsidR="00D637FF" w:rsidRDefault="00D637FF" w:rsidP="00157019">
            <w:pPr>
              <w:spacing w:line="360" w:lineRule="auto"/>
              <w:jc w:val="center"/>
              <w:rPr>
                <w:b/>
                <w:color w:val="FFFFFF" w:themeColor="background1"/>
              </w:rPr>
            </w:pPr>
            <w:r>
              <w:rPr>
                <w:b/>
                <w:color w:val="FFFFFF" w:themeColor="background1"/>
              </w:rPr>
              <w:t>Implementation SME</w:t>
            </w:r>
          </w:p>
        </w:tc>
        <w:tc>
          <w:tcPr>
            <w:tcW w:w="1675" w:type="dxa"/>
            <w:tcBorders>
              <w:top w:val="single" w:sz="4" w:space="0" w:color="auto"/>
              <w:left w:val="single" w:sz="4" w:space="0" w:color="auto"/>
              <w:bottom w:val="single" w:sz="4" w:space="0" w:color="auto"/>
              <w:right w:val="single" w:sz="4" w:space="0" w:color="auto"/>
            </w:tcBorders>
            <w:shd w:val="clear" w:color="auto" w:fill="CCC0D9"/>
          </w:tcPr>
          <w:p w:rsidR="00D637FF" w:rsidRDefault="00D637FF" w:rsidP="00157019">
            <w:pPr>
              <w:spacing w:line="360" w:lineRule="auto"/>
              <w:jc w:val="center"/>
              <w:rPr>
                <w:b/>
              </w:rPr>
            </w:pPr>
            <w:r>
              <w:rPr>
                <w:b/>
              </w:rPr>
              <w:t>R</w:t>
            </w:r>
          </w:p>
        </w:tc>
        <w:tc>
          <w:tcPr>
            <w:tcW w:w="1808"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c>
          <w:tcPr>
            <w:tcW w:w="1657" w:type="dxa"/>
            <w:tcBorders>
              <w:top w:val="single" w:sz="4" w:space="0" w:color="auto"/>
              <w:left w:val="single" w:sz="4" w:space="0" w:color="auto"/>
              <w:bottom w:val="single" w:sz="4" w:space="0" w:color="auto"/>
              <w:right w:val="single" w:sz="4" w:space="0" w:color="auto"/>
            </w:tcBorders>
            <w:shd w:val="clear" w:color="auto" w:fill="FBD4B4"/>
            <w:hideMark/>
          </w:tcPr>
          <w:p w:rsidR="00D637FF" w:rsidRDefault="00D637FF" w:rsidP="00157019">
            <w:pPr>
              <w:spacing w:line="360" w:lineRule="auto"/>
              <w:jc w:val="center"/>
              <w:rPr>
                <w:b/>
              </w:rPr>
            </w:pPr>
            <w:r>
              <w:rPr>
                <w:b/>
              </w:rPr>
              <w:t>C</w:t>
            </w:r>
          </w:p>
        </w:tc>
        <w:tc>
          <w:tcPr>
            <w:tcW w:w="1490"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r>
      <w:tr w:rsidR="00D637FF" w:rsidTr="00D637FF">
        <w:tc>
          <w:tcPr>
            <w:tcW w:w="2656" w:type="dxa"/>
            <w:tcBorders>
              <w:top w:val="single" w:sz="4" w:space="0" w:color="auto"/>
              <w:left w:val="single" w:sz="4" w:space="0" w:color="auto"/>
              <w:bottom w:val="single" w:sz="4" w:space="0" w:color="auto"/>
              <w:right w:val="single" w:sz="4" w:space="0" w:color="auto"/>
            </w:tcBorders>
            <w:shd w:val="clear" w:color="auto" w:fill="7500A4"/>
            <w:hideMark/>
          </w:tcPr>
          <w:p w:rsidR="00D637FF" w:rsidRDefault="00D637FF" w:rsidP="00157019">
            <w:pPr>
              <w:spacing w:line="360" w:lineRule="auto"/>
              <w:jc w:val="center"/>
              <w:rPr>
                <w:b/>
              </w:rPr>
            </w:pPr>
            <w:r>
              <w:rPr>
                <w:b/>
              </w:rPr>
              <w:t>Operational Support</w:t>
            </w:r>
          </w:p>
        </w:tc>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637FF" w:rsidRDefault="00D637FF" w:rsidP="00157019">
            <w:pPr>
              <w:spacing w:line="360" w:lineRule="auto"/>
              <w:jc w:val="center"/>
              <w:rPr>
                <w:b/>
              </w:rPr>
            </w:pPr>
          </w:p>
        </w:tc>
        <w:tc>
          <w:tcPr>
            <w:tcW w:w="1808"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c>
          <w:tcPr>
            <w:tcW w:w="1657"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D637FF" w:rsidRDefault="00D637FF" w:rsidP="00157019">
            <w:pPr>
              <w:spacing w:line="360" w:lineRule="auto"/>
              <w:jc w:val="center"/>
              <w:rPr>
                <w:b/>
              </w:rPr>
            </w:pPr>
            <w:r>
              <w:rPr>
                <w:b/>
              </w:rPr>
              <w:t>C</w:t>
            </w:r>
          </w:p>
        </w:tc>
        <w:tc>
          <w:tcPr>
            <w:tcW w:w="1490"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r>
      <w:tr w:rsidR="00D637FF" w:rsidTr="00D637FF">
        <w:tc>
          <w:tcPr>
            <w:tcW w:w="2656" w:type="dxa"/>
            <w:tcBorders>
              <w:top w:val="single" w:sz="4" w:space="0" w:color="auto"/>
              <w:left w:val="single" w:sz="4" w:space="0" w:color="auto"/>
              <w:bottom w:val="single" w:sz="4" w:space="0" w:color="auto"/>
              <w:right w:val="single" w:sz="4" w:space="0" w:color="auto"/>
            </w:tcBorders>
            <w:shd w:val="clear" w:color="auto" w:fill="0070C0"/>
            <w:hideMark/>
          </w:tcPr>
          <w:p w:rsidR="00D637FF" w:rsidRDefault="00D637FF" w:rsidP="00157019">
            <w:pPr>
              <w:spacing w:line="360" w:lineRule="auto"/>
              <w:jc w:val="center"/>
              <w:rPr>
                <w:b/>
                <w:color w:val="FFFFFF" w:themeColor="background1"/>
              </w:rPr>
            </w:pPr>
            <w:r>
              <w:rPr>
                <w:b/>
                <w:color w:val="FFFFFF" w:themeColor="background1"/>
              </w:rPr>
              <w:t>Tester</w:t>
            </w:r>
          </w:p>
        </w:tc>
        <w:tc>
          <w:tcPr>
            <w:tcW w:w="1675" w:type="dxa"/>
            <w:tcBorders>
              <w:top w:val="single" w:sz="4" w:space="0" w:color="auto"/>
              <w:left w:val="single" w:sz="4" w:space="0" w:color="auto"/>
              <w:bottom w:val="single" w:sz="4" w:space="0" w:color="auto"/>
              <w:right w:val="single" w:sz="4" w:space="0" w:color="auto"/>
            </w:tcBorders>
            <w:shd w:val="clear" w:color="auto" w:fill="CCC0D9"/>
          </w:tcPr>
          <w:p w:rsidR="00D637FF" w:rsidRDefault="00D637FF" w:rsidP="00157019">
            <w:pPr>
              <w:spacing w:line="360" w:lineRule="auto"/>
              <w:jc w:val="center"/>
              <w:rPr>
                <w:b/>
              </w:rPr>
            </w:pPr>
            <w:r>
              <w:rPr>
                <w:b/>
              </w:rPr>
              <w:t>R</w:t>
            </w:r>
          </w:p>
        </w:tc>
        <w:tc>
          <w:tcPr>
            <w:tcW w:w="1808"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c>
          <w:tcPr>
            <w:tcW w:w="1657"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D637FF" w:rsidRDefault="00D637FF" w:rsidP="00157019">
            <w:pPr>
              <w:spacing w:line="360" w:lineRule="auto"/>
              <w:jc w:val="center"/>
              <w:rPr>
                <w:b/>
              </w:rPr>
            </w:pPr>
            <w:r>
              <w:rPr>
                <w:b/>
              </w:rPr>
              <w:t>C</w:t>
            </w:r>
          </w:p>
        </w:tc>
        <w:tc>
          <w:tcPr>
            <w:tcW w:w="1490" w:type="dxa"/>
            <w:tcBorders>
              <w:top w:val="single" w:sz="4" w:space="0" w:color="auto"/>
              <w:left w:val="single" w:sz="4" w:space="0" w:color="auto"/>
              <w:bottom w:val="single" w:sz="4" w:space="0" w:color="auto"/>
              <w:right w:val="single" w:sz="4" w:space="0" w:color="auto"/>
            </w:tcBorders>
            <w:shd w:val="clear" w:color="auto" w:fill="D6E3BC"/>
          </w:tcPr>
          <w:p w:rsidR="00D637FF" w:rsidRDefault="00D637FF" w:rsidP="00157019">
            <w:pPr>
              <w:spacing w:line="360" w:lineRule="auto"/>
              <w:jc w:val="center"/>
              <w:rPr>
                <w:b/>
              </w:rPr>
            </w:pPr>
            <w:r>
              <w:rPr>
                <w:b/>
              </w:rPr>
              <w:t>I</w:t>
            </w:r>
          </w:p>
        </w:tc>
      </w:tr>
      <w:tr w:rsidR="00D637FF" w:rsidTr="00D637FF">
        <w:tc>
          <w:tcPr>
            <w:tcW w:w="2656" w:type="dxa"/>
            <w:tcBorders>
              <w:top w:val="single" w:sz="4" w:space="0" w:color="auto"/>
              <w:left w:val="single" w:sz="4" w:space="0" w:color="auto"/>
              <w:bottom w:val="single" w:sz="4" w:space="0" w:color="auto"/>
              <w:right w:val="single" w:sz="4" w:space="0" w:color="auto"/>
            </w:tcBorders>
            <w:shd w:val="clear" w:color="auto" w:fill="00B0F0"/>
            <w:hideMark/>
          </w:tcPr>
          <w:p w:rsidR="00D637FF" w:rsidRDefault="00D637FF" w:rsidP="00157019">
            <w:pPr>
              <w:spacing w:line="360" w:lineRule="auto"/>
              <w:jc w:val="center"/>
              <w:rPr>
                <w:b/>
              </w:rPr>
            </w:pPr>
            <w:r w:rsidRPr="00BD7DD4">
              <w:rPr>
                <w:b/>
                <w:color w:val="FFFFFF" w:themeColor="background1"/>
              </w:rPr>
              <w:t>Project Manager</w:t>
            </w:r>
          </w:p>
        </w:tc>
        <w:tc>
          <w:tcPr>
            <w:tcW w:w="1675" w:type="dxa"/>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rsidR="00D637FF" w:rsidRDefault="00D637FF" w:rsidP="00157019">
            <w:pPr>
              <w:spacing w:line="360" w:lineRule="auto"/>
              <w:jc w:val="center"/>
              <w:rPr>
                <w:b/>
              </w:rPr>
            </w:pPr>
            <w:r>
              <w:rPr>
                <w:b/>
              </w:rPr>
              <w:t>R</w:t>
            </w:r>
          </w:p>
        </w:tc>
        <w:tc>
          <w:tcPr>
            <w:tcW w:w="180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D637FF" w:rsidRDefault="00D637FF" w:rsidP="00157019">
            <w:pPr>
              <w:spacing w:line="360" w:lineRule="auto"/>
              <w:jc w:val="center"/>
              <w:rPr>
                <w:b/>
              </w:rPr>
            </w:pPr>
            <w:r>
              <w:rPr>
                <w:b/>
              </w:rPr>
              <w:t>A</w:t>
            </w:r>
          </w:p>
        </w:tc>
        <w:tc>
          <w:tcPr>
            <w:tcW w:w="1657"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D637FF" w:rsidRDefault="00D637FF" w:rsidP="00157019">
            <w:pPr>
              <w:spacing w:line="360" w:lineRule="auto"/>
              <w:jc w:val="center"/>
              <w:rPr>
                <w:b/>
              </w:rPr>
            </w:pPr>
            <w:r>
              <w:rPr>
                <w:b/>
              </w:rPr>
              <w:t>C</w:t>
            </w:r>
          </w:p>
        </w:tc>
        <w:tc>
          <w:tcPr>
            <w:tcW w:w="1490" w:type="dxa"/>
            <w:tcBorders>
              <w:top w:val="single" w:sz="4" w:space="0" w:color="auto"/>
              <w:left w:val="single" w:sz="4" w:space="0" w:color="auto"/>
              <w:bottom w:val="single" w:sz="4" w:space="0" w:color="auto"/>
              <w:right w:val="single" w:sz="4" w:space="0" w:color="auto"/>
            </w:tcBorders>
          </w:tcPr>
          <w:p w:rsidR="00D637FF" w:rsidRDefault="00D637FF" w:rsidP="00157019">
            <w:pPr>
              <w:spacing w:line="360" w:lineRule="auto"/>
              <w:jc w:val="center"/>
              <w:rPr>
                <w:b/>
              </w:rPr>
            </w:pPr>
          </w:p>
        </w:tc>
      </w:tr>
    </w:tbl>
    <w:p w:rsidR="00D637FF" w:rsidRDefault="00D637FF" w:rsidP="00157019">
      <w:pPr>
        <w:spacing w:line="360" w:lineRule="auto"/>
        <w:rPr>
          <w:b/>
        </w:rPr>
      </w:pPr>
    </w:p>
    <w:p w:rsidR="00D637FF" w:rsidRPr="00D637FF" w:rsidRDefault="00D637FF" w:rsidP="00157019">
      <w:pPr>
        <w:spacing w:line="360" w:lineRule="auto"/>
        <w:jc w:val="center"/>
        <w:rPr>
          <w:b/>
        </w:rPr>
      </w:pPr>
      <w:r>
        <w:rPr>
          <w:b/>
          <w:u w:val="single"/>
        </w:rPr>
        <w:t>Table 3: RACI Matrix</w:t>
      </w:r>
    </w:p>
    <w:p w:rsidR="00824142" w:rsidRDefault="00824142" w:rsidP="00157019">
      <w:pPr>
        <w:pStyle w:val="Heading3"/>
        <w:spacing w:line="360" w:lineRule="auto"/>
      </w:pPr>
      <w:bookmarkStart w:id="9" w:name="_Toc128303304"/>
      <w:r>
        <w:lastRenderedPageBreak/>
        <w:t>2.5 Stakeholder Matrix</w:t>
      </w:r>
      <w:bookmarkEnd w:id="9"/>
    </w:p>
    <w:p w:rsidR="00972535" w:rsidRDefault="00972535" w:rsidP="00157019">
      <w:pPr>
        <w:spacing w:line="360" w:lineRule="auto"/>
      </w:pPr>
      <w:r>
        <w:tab/>
        <w:t>The stakeholder matrix helps to map the level of stakeholder influence against the level of stakeholder interest. The stakeholder matrix is segregated into 4 quadrants based on the axis of the level of influence and level of impact and these are:</w:t>
      </w:r>
    </w:p>
    <w:p w:rsidR="00972535" w:rsidRDefault="00972535" w:rsidP="00157019">
      <w:pPr>
        <w:pStyle w:val="ListParagraph"/>
        <w:numPr>
          <w:ilvl w:val="0"/>
          <w:numId w:val="10"/>
        </w:numPr>
        <w:spacing w:line="360" w:lineRule="auto"/>
        <w:rPr>
          <w:b/>
        </w:rPr>
      </w:pPr>
      <w:r>
        <w:rPr>
          <w:b/>
        </w:rPr>
        <w:t xml:space="preserve">High Influence/High Impact: </w:t>
      </w:r>
      <w:r>
        <w:t>These stakeholders are to be worked closely with and ensured that they agree with the change while supporting it.</w:t>
      </w:r>
    </w:p>
    <w:p w:rsidR="00972535" w:rsidRDefault="00972535" w:rsidP="00157019">
      <w:pPr>
        <w:pStyle w:val="ListParagraph"/>
        <w:numPr>
          <w:ilvl w:val="0"/>
          <w:numId w:val="10"/>
        </w:numPr>
        <w:spacing w:line="360" w:lineRule="auto"/>
        <w:rPr>
          <w:b/>
        </w:rPr>
      </w:pPr>
      <w:r>
        <w:rPr>
          <w:b/>
        </w:rPr>
        <w:t xml:space="preserve">High Influence/Low Impact: </w:t>
      </w:r>
      <w:r>
        <w:t>These stakeholders are to be engaged and consulted with so that they can be kept satisfied as they have needs that are to be met by the change.</w:t>
      </w:r>
    </w:p>
    <w:p w:rsidR="00972535" w:rsidRDefault="00972535" w:rsidP="00157019">
      <w:pPr>
        <w:pStyle w:val="ListParagraph"/>
        <w:numPr>
          <w:ilvl w:val="0"/>
          <w:numId w:val="10"/>
        </w:numPr>
        <w:spacing w:line="360" w:lineRule="auto"/>
        <w:rPr>
          <w:b/>
        </w:rPr>
      </w:pPr>
      <w:r>
        <w:rPr>
          <w:b/>
        </w:rPr>
        <w:t xml:space="preserve">Low Influence/High Impact: </w:t>
      </w:r>
      <w:r>
        <w:t>These stakeholders are supporters of the change and are to be engaged with for their input and keep them informed about the change.</w:t>
      </w:r>
    </w:p>
    <w:p w:rsidR="00972535" w:rsidRDefault="00972535" w:rsidP="00157019">
      <w:pPr>
        <w:pStyle w:val="ListParagraph"/>
        <w:numPr>
          <w:ilvl w:val="0"/>
          <w:numId w:val="10"/>
        </w:numPr>
        <w:spacing w:line="360" w:lineRule="auto"/>
        <w:rPr>
          <w:b/>
        </w:rPr>
      </w:pPr>
      <w:r>
        <w:rPr>
          <w:b/>
        </w:rPr>
        <w:t xml:space="preserve">Low Influence/Low Impact: </w:t>
      </w:r>
      <w:r>
        <w:t>These stakeholders are kept informed and are monitored as they have no significant influence or impact but should be ensured that their influence does not change.</w:t>
      </w:r>
    </w:p>
    <w:p w:rsidR="00D637FF" w:rsidRDefault="00972535" w:rsidP="00157019">
      <w:pPr>
        <w:spacing w:line="360" w:lineRule="auto"/>
      </w:pPr>
      <w:r>
        <w:tab/>
        <w:t>For the project of the</w:t>
      </w:r>
      <w:r w:rsidRPr="00972535">
        <w:t xml:space="preserve"> </w:t>
      </w:r>
      <w:r w:rsidRPr="00F54806">
        <w:t>Restaurant Management System</w:t>
      </w:r>
      <w:r>
        <w:t xml:space="preserve"> for ‘The Grill House’, the Stakeholder Matrix will be:</w:t>
      </w:r>
    </w:p>
    <w:p w:rsidR="00972535" w:rsidRDefault="00627D74" w:rsidP="00157019">
      <w:pPr>
        <w:spacing w:line="360" w:lineRule="auto"/>
      </w:pPr>
      <w:r>
        <w:rPr>
          <w:noProof/>
        </w:rPr>
        <w:drawing>
          <wp:inline distT="0" distB="0" distL="0" distR="0" wp14:anchorId="1652C16B" wp14:editId="7FD2E3AF">
            <wp:extent cx="5759450" cy="34778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477895"/>
                    </a:xfrm>
                    <a:prstGeom prst="rect">
                      <a:avLst/>
                    </a:prstGeom>
                  </pic:spPr>
                </pic:pic>
              </a:graphicData>
            </a:graphic>
          </wp:inline>
        </w:drawing>
      </w:r>
    </w:p>
    <w:p w:rsidR="00972535" w:rsidRPr="00D637FF" w:rsidRDefault="00972535" w:rsidP="00157019">
      <w:pPr>
        <w:spacing w:line="360" w:lineRule="auto"/>
        <w:jc w:val="center"/>
      </w:pPr>
      <w:r>
        <w:rPr>
          <w:b/>
          <w:u w:val="single"/>
        </w:rPr>
        <w:t>Figure 4: Stakeholder Matrix</w:t>
      </w:r>
    </w:p>
    <w:p w:rsidR="00D637FF" w:rsidRDefault="00D637FF" w:rsidP="00157019">
      <w:pPr>
        <w:spacing w:line="360" w:lineRule="auto"/>
        <w:jc w:val="left"/>
        <w:rPr>
          <w:rFonts w:eastAsiaTheme="majorEastAsia" w:cstheme="majorBidi"/>
          <w:b/>
          <w:bCs/>
          <w:color w:val="000000" w:themeColor="text1"/>
          <w:szCs w:val="26"/>
        </w:rPr>
      </w:pPr>
      <w:r>
        <w:br w:type="page"/>
      </w:r>
    </w:p>
    <w:p w:rsidR="008A19E4" w:rsidRDefault="00FB6158" w:rsidP="00157019">
      <w:pPr>
        <w:pStyle w:val="Heading2"/>
      </w:pPr>
      <w:bookmarkStart w:id="10" w:name="_Toc128303305"/>
      <w:r>
        <w:lastRenderedPageBreak/>
        <w:t xml:space="preserve">3. </w:t>
      </w:r>
      <w:r w:rsidR="008A19E4">
        <w:t>As-Is and Future State Map</w:t>
      </w:r>
      <w:bookmarkEnd w:id="10"/>
    </w:p>
    <w:p w:rsidR="00503761" w:rsidRDefault="00E938F5" w:rsidP="00157019">
      <w:pPr>
        <w:pStyle w:val="Heading3"/>
        <w:spacing w:line="360" w:lineRule="auto"/>
      </w:pPr>
      <w:bookmarkStart w:id="11" w:name="_Toc128303306"/>
      <w:r>
        <w:t xml:space="preserve">3.1 </w:t>
      </w:r>
      <w:r w:rsidR="00503761">
        <w:t>As-Is State</w:t>
      </w:r>
      <w:bookmarkEnd w:id="11"/>
    </w:p>
    <w:p w:rsidR="0040020B" w:rsidRDefault="002E5197" w:rsidP="00157019">
      <w:pPr>
        <w:spacing w:line="360" w:lineRule="auto"/>
      </w:pPr>
      <w:r>
        <w:tab/>
      </w:r>
      <w:r w:rsidR="0040020B">
        <w:t xml:space="preserve">The current existing state of the </w:t>
      </w:r>
      <w:r w:rsidR="00627D74">
        <w:t>r</w:t>
      </w:r>
      <w:r w:rsidR="0040020B">
        <w:t>estaurant’s management system can be described using this process flow diagram:</w:t>
      </w:r>
    </w:p>
    <w:p w:rsidR="00D637FF" w:rsidRDefault="003F4FF1" w:rsidP="00157019">
      <w:pPr>
        <w:spacing w:line="360" w:lineRule="auto"/>
        <w:jc w:val="center"/>
      </w:pPr>
      <w:r>
        <w:rPr>
          <w:noProof/>
        </w:rPr>
        <w:drawing>
          <wp:inline distT="0" distB="0" distL="0" distR="0" wp14:anchorId="5875AB28" wp14:editId="3533FDAA">
            <wp:extent cx="3924300" cy="6726180"/>
            <wp:effectExtent l="19050" t="19050" r="1905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4).jpg"/>
                    <pic:cNvPicPr/>
                  </pic:nvPicPr>
                  <pic:blipFill>
                    <a:blip r:embed="rId13">
                      <a:extLst>
                        <a:ext uri="{28A0092B-C50C-407E-A947-70E740481C1C}">
                          <a14:useLocalDpi xmlns:a14="http://schemas.microsoft.com/office/drawing/2010/main" val="0"/>
                        </a:ext>
                      </a:extLst>
                    </a:blip>
                    <a:stretch>
                      <a:fillRect/>
                    </a:stretch>
                  </pic:blipFill>
                  <pic:spPr>
                    <a:xfrm>
                      <a:off x="0" y="0"/>
                      <a:ext cx="3940963" cy="6754741"/>
                    </a:xfrm>
                    <a:prstGeom prst="rect">
                      <a:avLst/>
                    </a:prstGeom>
                    <a:ln w="12700">
                      <a:solidFill>
                        <a:schemeClr val="tx1"/>
                      </a:solidFill>
                    </a:ln>
                  </pic:spPr>
                </pic:pic>
              </a:graphicData>
            </a:graphic>
          </wp:inline>
        </w:drawing>
      </w:r>
    </w:p>
    <w:p w:rsidR="002E5197" w:rsidRPr="00D637FF" w:rsidRDefault="002E5197" w:rsidP="00157019">
      <w:pPr>
        <w:spacing w:line="360" w:lineRule="auto"/>
        <w:jc w:val="center"/>
      </w:pPr>
      <w:r>
        <w:rPr>
          <w:b/>
          <w:u w:val="single"/>
        </w:rPr>
        <w:t>Figure 5: As-Is State Flow Chart</w:t>
      </w:r>
    </w:p>
    <w:p w:rsidR="00D637FF" w:rsidRDefault="00D637FF" w:rsidP="00157019">
      <w:pPr>
        <w:spacing w:line="360" w:lineRule="auto"/>
        <w:jc w:val="left"/>
        <w:rPr>
          <w:rFonts w:eastAsiaTheme="majorEastAsia" w:cstheme="majorBidi"/>
          <w:b/>
          <w:bCs/>
          <w:color w:val="000000" w:themeColor="text1"/>
        </w:rPr>
      </w:pPr>
      <w:r>
        <w:br w:type="page"/>
      </w:r>
    </w:p>
    <w:p w:rsidR="00503761" w:rsidRPr="00503761" w:rsidRDefault="00E938F5" w:rsidP="00157019">
      <w:pPr>
        <w:pStyle w:val="Heading3"/>
        <w:spacing w:line="360" w:lineRule="auto"/>
      </w:pPr>
      <w:bookmarkStart w:id="12" w:name="_Toc128303307"/>
      <w:r>
        <w:lastRenderedPageBreak/>
        <w:t xml:space="preserve">3.2 </w:t>
      </w:r>
      <w:r w:rsidR="00503761">
        <w:t>Future State</w:t>
      </w:r>
      <w:bookmarkEnd w:id="12"/>
    </w:p>
    <w:p w:rsidR="00627D74" w:rsidRDefault="00627D74" w:rsidP="00157019">
      <w:pPr>
        <w:spacing w:line="360" w:lineRule="auto"/>
        <w:jc w:val="left"/>
      </w:pPr>
      <w:r>
        <w:tab/>
        <w:t xml:space="preserve">The future state of the </w:t>
      </w:r>
      <w:r w:rsidRPr="00F54806">
        <w:t>Restaurant Management System</w:t>
      </w:r>
      <w:r>
        <w:t xml:space="preserve"> for ‘The Grill House’ can be described using this process flow diagram:</w:t>
      </w:r>
    </w:p>
    <w:p w:rsidR="00627D74" w:rsidRDefault="00627D74" w:rsidP="00157019">
      <w:pPr>
        <w:spacing w:line="360" w:lineRule="auto"/>
        <w:jc w:val="center"/>
      </w:pPr>
      <w:r>
        <w:rPr>
          <w:noProof/>
        </w:rPr>
        <w:drawing>
          <wp:inline distT="0" distB="0" distL="0" distR="0" wp14:anchorId="26973E52" wp14:editId="133EA848">
            <wp:extent cx="5906157" cy="7132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7).jpg"/>
                    <pic:cNvPicPr/>
                  </pic:nvPicPr>
                  <pic:blipFill>
                    <a:blip r:embed="rId14">
                      <a:extLst>
                        <a:ext uri="{28A0092B-C50C-407E-A947-70E740481C1C}">
                          <a14:useLocalDpi xmlns:a14="http://schemas.microsoft.com/office/drawing/2010/main" val="0"/>
                        </a:ext>
                      </a:extLst>
                    </a:blip>
                    <a:stretch>
                      <a:fillRect/>
                    </a:stretch>
                  </pic:blipFill>
                  <pic:spPr>
                    <a:xfrm>
                      <a:off x="0" y="0"/>
                      <a:ext cx="5904855" cy="7130748"/>
                    </a:xfrm>
                    <a:prstGeom prst="rect">
                      <a:avLst/>
                    </a:prstGeom>
                  </pic:spPr>
                </pic:pic>
              </a:graphicData>
            </a:graphic>
          </wp:inline>
        </w:drawing>
      </w:r>
    </w:p>
    <w:p w:rsidR="00D637FF" w:rsidRDefault="00627D74" w:rsidP="00157019">
      <w:pPr>
        <w:spacing w:line="360" w:lineRule="auto"/>
        <w:jc w:val="center"/>
        <w:rPr>
          <w:rFonts w:eastAsiaTheme="majorEastAsia" w:cstheme="majorBidi"/>
          <w:b/>
          <w:bCs/>
          <w:color w:val="000000" w:themeColor="text1"/>
          <w:szCs w:val="26"/>
        </w:rPr>
      </w:pPr>
      <w:r>
        <w:rPr>
          <w:b/>
          <w:u w:val="single"/>
        </w:rPr>
        <w:t>Figure 6: Future State Flow Chart</w:t>
      </w:r>
      <w:r>
        <w:t xml:space="preserve"> </w:t>
      </w:r>
      <w:r w:rsidR="00D637FF">
        <w:br w:type="page"/>
      </w:r>
    </w:p>
    <w:p w:rsidR="008A19E4" w:rsidRDefault="00FB6158" w:rsidP="00157019">
      <w:pPr>
        <w:pStyle w:val="Heading2"/>
      </w:pPr>
      <w:bookmarkStart w:id="13" w:name="_Toc128303308"/>
      <w:r>
        <w:lastRenderedPageBreak/>
        <w:t xml:space="preserve">4. </w:t>
      </w:r>
      <w:r w:rsidR="008A19E4">
        <w:t>Scope of the Restaurant Management Software</w:t>
      </w:r>
      <w:bookmarkEnd w:id="13"/>
    </w:p>
    <w:p w:rsidR="0038633C" w:rsidRDefault="0038633C" w:rsidP="00157019">
      <w:pPr>
        <w:spacing w:line="360" w:lineRule="auto"/>
      </w:pPr>
      <w:r>
        <w:tab/>
        <w:t xml:space="preserve">The scope of the </w:t>
      </w:r>
      <w:r w:rsidRPr="00F54806">
        <w:t>Restaurant Management System</w:t>
      </w:r>
      <w:r>
        <w:t xml:space="preserve"> for ‘The Grill House’ can be illustrated using the context diagram:</w:t>
      </w:r>
    </w:p>
    <w:p w:rsidR="0038633C" w:rsidRDefault="0038633C" w:rsidP="00157019">
      <w:pPr>
        <w:spacing w:line="360" w:lineRule="auto"/>
        <w:jc w:val="center"/>
      </w:pPr>
      <w:r>
        <w:rPr>
          <w:noProof/>
        </w:rPr>
        <w:drawing>
          <wp:inline distT="0" distB="0" distL="0" distR="0" wp14:anchorId="65CA997C" wp14:editId="286F2741">
            <wp:extent cx="6461591" cy="3459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60166" cy="3458717"/>
                    </a:xfrm>
                    <a:prstGeom prst="rect">
                      <a:avLst/>
                    </a:prstGeom>
                  </pic:spPr>
                </pic:pic>
              </a:graphicData>
            </a:graphic>
          </wp:inline>
        </w:drawing>
      </w:r>
    </w:p>
    <w:p w:rsidR="00D637FF" w:rsidRDefault="0038633C" w:rsidP="00157019">
      <w:pPr>
        <w:spacing w:line="360" w:lineRule="auto"/>
        <w:jc w:val="center"/>
        <w:rPr>
          <w:rFonts w:eastAsiaTheme="majorEastAsia" w:cstheme="majorBidi"/>
          <w:color w:val="000000" w:themeColor="text1"/>
          <w:szCs w:val="26"/>
        </w:rPr>
      </w:pPr>
      <w:r>
        <w:rPr>
          <w:b/>
          <w:u w:val="single"/>
        </w:rPr>
        <w:t>Figure 7: Context Diagram of Restaurant Management System</w:t>
      </w:r>
      <w:r>
        <w:t xml:space="preserve"> </w:t>
      </w:r>
      <w:r w:rsidR="00D637FF">
        <w:br w:type="page"/>
      </w:r>
    </w:p>
    <w:p w:rsidR="008A19E4" w:rsidRDefault="00FB6158" w:rsidP="00157019">
      <w:pPr>
        <w:pStyle w:val="Heading2"/>
      </w:pPr>
      <w:bookmarkStart w:id="14" w:name="_Toc128303309"/>
      <w:r>
        <w:lastRenderedPageBreak/>
        <w:t xml:space="preserve">5. </w:t>
      </w:r>
      <w:r w:rsidR="008A19E4">
        <w:t>Main Features to be developed</w:t>
      </w:r>
      <w:bookmarkEnd w:id="14"/>
    </w:p>
    <w:p w:rsidR="006C6281" w:rsidRDefault="00C1789D" w:rsidP="00157019">
      <w:pPr>
        <w:spacing w:line="360" w:lineRule="auto"/>
      </w:pPr>
      <w:r>
        <w:tab/>
        <w:t xml:space="preserve">The main features that are needed to be developed for the </w:t>
      </w:r>
      <w:r w:rsidRPr="00F54806">
        <w:t>Restaurant Management System</w:t>
      </w:r>
      <w:r>
        <w:t xml:space="preserve"> for ‘The Grill House’ are:</w:t>
      </w:r>
    </w:p>
    <w:p w:rsidR="000A409C" w:rsidRDefault="000A409C" w:rsidP="00157019">
      <w:pPr>
        <w:pStyle w:val="ListParagraph"/>
        <w:numPr>
          <w:ilvl w:val="0"/>
          <w:numId w:val="12"/>
        </w:numPr>
        <w:spacing w:line="360" w:lineRule="auto"/>
      </w:pPr>
      <w:r>
        <w:t>Online website application as well as a mobile application (compatible with Android, iOS, and Windows Mobile OS) with a user-friendly interface to be developed.</w:t>
      </w:r>
    </w:p>
    <w:p w:rsidR="006C6281" w:rsidRDefault="000A409C" w:rsidP="00157019">
      <w:pPr>
        <w:pStyle w:val="ListParagraph"/>
        <w:numPr>
          <w:ilvl w:val="0"/>
          <w:numId w:val="12"/>
        </w:numPr>
        <w:spacing w:line="360" w:lineRule="auto"/>
      </w:pPr>
      <w:r>
        <w:t>Page for Login ID and Password for managers, waiters, and James Oliver to sign in.</w:t>
      </w:r>
    </w:p>
    <w:p w:rsidR="000A409C" w:rsidRDefault="000A409C" w:rsidP="00157019">
      <w:pPr>
        <w:pStyle w:val="ListParagraph"/>
        <w:numPr>
          <w:ilvl w:val="0"/>
          <w:numId w:val="12"/>
        </w:numPr>
        <w:spacing w:line="360" w:lineRule="auto"/>
      </w:pPr>
      <w:r>
        <w:t>Registration page for new managers and waiters in the restaurant to register themselves in the system.</w:t>
      </w:r>
    </w:p>
    <w:p w:rsidR="000A409C" w:rsidRDefault="000A409C" w:rsidP="00157019">
      <w:pPr>
        <w:pStyle w:val="ListParagraph"/>
        <w:numPr>
          <w:ilvl w:val="0"/>
          <w:numId w:val="12"/>
        </w:numPr>
        <w:spacing w:line="360" w:lineRule="auto"/>
      </w:pPr>
      <w:r>
        <w:t>Change password facility to help the users change their passwords if needed.</w:t>
      </w:r>
    </w:p>
    <w:p w:rsidR="000A409C" w:rsidRDefault="000A409C" w:rsidP="00157019">
      <w:pPr>
        <w:pStyle w:val="ListParagraph"/>
        <w:numPr>
          <w:ilvl w:val="0"/>
          <w:numId w:val="12"/>
        </w:numPr>
        <w:spacing w:line="360" w:lineRule="auto"/>
      </w:pPr>
      <w:r>
        <w:t>Ability to restrict access and functions for managers, waiters, and James Oliver.</w:t>
      </w:r>
    </w:p>
    <w:p w:rsidR="000A409C" w:rsidRDefault="000A409C" w:rsidP="00157019">
      <w:pPr>
        <w:pStyle w:val="ListParagraph"/>
        <w:numPr>
          <w:ilvl w:val="0"/>
          <w:numId w:val="12"/>
        </w:numPr>
        <w:spacing w:line="360" w:lineRule="auto"/>
      </w:pPr>
      <w:r>
        <w:t>Allow managers to create, edit, update, and delete menu items</w:t>
      </w:r>
      <w:r w:rsidR="00EA0B87">
        <w:t xml:space="preserve"> with price</w:t>
      </w:r>
      <w:r>
        <w:t xml:space="preserve"> </w:t>
      </w:r>
      <w:r w:rsidR="00BD4F8D">
        <w:t>every</w:t>
      </w:r>
      <w:r w:rsidR="00EA0B87">
        <w:t xml:space="preserve"> </w:t>
      </w:r>
      <w:r w:rsidR="00BD4F8D">
        <w:t>day.</w:t>
      </w:r>
    </w:p>
    <w:p w:rsidR="00BD4F8D" w:rsidRDefault="00EA0B87" w:rsidP="00157019">
      <w:pPr>
        <w:pStyle w:val="ListParagraph"/>
        <w:numPr>
          <w:ilvl w:val="0"/>
          <w:numId w:val="12"/>
        </w:numPr>
        <w:spacing w:line="360" w:lineRule="auto"/>
      </w:pPr>
      <w:r>
        <w:t>Allow managers and waiters to search the menu using search facility option in the system.</w:t>
      </w:r>
    </w:p>
    <w:p w:rsidR="00EA0B87" w:rsidRDefault="00EA0B87" w:rsidP="00157019">
      <w:pPr>
        <w:pStyle w:val="ListParagraph"/>
        <w:numPr>
          <w:ilvl w:val="0"/>
          <w:numId w:val="12"/>
        </w:numPr>
        <w:spacing w:line="360" w:lineRule="auto"/>
      </w:pPr>
      <w:r>
        <w:t>Allow waiters to see the table layouts for table availability in the restaurant.</w:t>
      </w:r>
    </w:p>
    <w:p w:rsidR="00EA0B87" w:rsidRDefault="00EA0B87" w:rsidP="00157019">
      <w:pPr>
        <w:pStyle w:val="ListParagraph"/>
        <w:numPr>
          <w:ilvl w:val="0"/>
          <w:numId w:val="12"/>
        </w:numPr>
        <w:spacing w:line="360" w:lineRule="auto"/>
      </w:pPr>
      <w:r>
        <w:t xml:space="preserve">Allow waiters to automatically take orders and generate bills </w:t>
      </w:r>
      <w:r w:rsidR="006B5E8A">
        <w:t>for the customers.</w:t>
      </w:r>
    </w:p>
    <w:p w:rsidR="001F7E1E" w:rsidRDefault="001F7E1E" w:rsidP="00157019">
      <w:pPr>
        <w:pStyle w:val="ListParagraph"/>
        <w:numPr>
          <w:ilvl w:val="0"/>
          <w:numId w:val="12"/>
        </w:numPr>
        <w:spacing w:line="360" w:lineRule="auto"/>
      </w:pPr>
      <w:r>
        <w:t>Allow managers to book and reserve tables for the customers.</w:t>
      </w:r>
    </w:p>
    <w:p w:rsidR="001F7E1E" w:rsidRDefault="001F7E1E" w:rsidP="00157019">
      <w:pPr>
        <w:pStyle w:val="ListParagraph"/>
        <w:numPr>
          <w:ilvl w:val="0"/>
          <w:numId w:val="12"/>
        </w:numPr>
        <w:spacing w:line="360" w:lineRule="auto"/>
      </w:pPr>
      <w:r>
        <w:t>Generate automated reports for management at the end of day regarding different sales value and dishes.</w:t>
      </w:r>
    </w:p>
    <w:p w:rsidR="001F7E1E" w:rsidRDefault="00964BBB" w:rsidP="00157019">
      <w:pPr>
        <w:pStyle w:val="ListParagraph"/>
        <w:numPr>
          <w:ilvl w:val="0"/>
          <w:numId w:val="12"/>
        </w:numPr>
        <w:spacing w:line="360" w:lineRule="auto"/>
      </w:pPr>
      <w:r>
        <w:t>Allow payment gateway for customers to pay by cash or card.</w:t>
      </w:r>
    </w:p>
    <w:p w:rsidR="00964BBB" w:rsidRDefault="00964BBB" w:rsidP="00157019">
      <w:pPr>
        <w:pStyle w:val="ListParagraph"/>
        <w:numPr>
          <w:ilvl w:val="0"/>
          <w:numId w:val="12"/>
        </w:numPr>
        <w:spacing w:line="360" w:lineRule="auto"/>
      </w:pPr>
      <w:r>
        <w:t>Input feedback from the customers with full details.</w:t>
      </w:r>
    </w:p>
    <w:p w:rsidR="00964BBB" w:rsidRDefault="00964BBB" w:rsidP="00157019">
      <w:pPr>
        <w:pStyle w:val="ListParagraph"/>
        <w:numPr>
          <w:ilvl w:val="0"/>
          <w:numId w:val="12"/>
        </w:numPr>
        <w:spacing w:line="360" w:lineRule="auto"/>
      </w:pPr>
      <w:r>
        <w:t>Allow James Oliver access to see the reports for trends and details as w</w:t>
      </w:r>
      <w:r w:rsidR="00D8274B">
        <w:t>ell as feedbacks from customers to take suitable actions.</w:t>
      </w:r>
    </w:p>
    <w:p w:rsidR="00D637FF" w:rsidRDefault="00D637FF" w:rsidP="00157019">
      <w:pPr>
        <w:spacing w:line="360" w:lineRule="auto"/>
        <w:jc w:val="left"/>
        <w:rPr>
          <w:rFonts w:eastAsiaTheme="majorEastAsia" w:cstheme="majorBidi"/>
          <w:b/>
          <w:bCs/>
          <w:color w:val="000000" w:themeColor="text1"/>
          <w:szCs w:val="26"/>
        </w:rPr>
      </w:pPr>
      <w:r>
        <w:br w:type="page"/>
      </w:r>
    </w:p>
    <w:p w:rsidR="008A19E4" w:rsidRDefault="00FB6158" w:rsidP="00157019">
      <w:pPr>
        <w:pStyle w:val="Heading2"/>
      </w:pPr>
      <w:bookmarkStart w:id="15" w:name="_Toc128303310"/>
      <w:r>
        <w:lastRenderedPageBreak/>
        <w:t xml:space="preserve">6. </w:t>
      </w:r>
      <w:r w:rsidR="008A19E4">
        <w:t>In-Scope and Out-of-Scope Items</w:t>
      </w:r>
      <w:bookmarkEnd w:id="15"/>
    </w:p>
    <w:p w:rsidR="006A73AB" w:rsidRDefault="00D8274B" w:rsidP="00157019">
      <w:pPr>
        <w:spacing w:line="360" w:lineRule="auto"/>
      </w:pPr>
      <w:r>
        <w:tab/>
      </w:r>
      <w:r w:rsidR="006A73AB">
        <w:t xml:space="preserve">The in-scope items and the out-of-scope items for the </w:t>
      </w:r>
      <w:r w:rsidR="006A73AB" w:rsidRPr="00F54806">
        <w:t>Restaurant Management System</w:t>
      </w:r>
      <w:r w:rsidR="006A73AB">
        <w:t xml:space="preserve"> for ‘The Grill House’ are:</w:t>
      </w:r>
    </w:p>
    <w:tbl>
      <w:tblPr>
        <w:tblStyle w:val="MediumShading1-Accent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4643"/>
      </w:tblGrid>
      <w:tr w:rsidR="006A73AB" w:rsidTr="006A7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top w:val="single" w:sz="4" w:space="0" w:color="auto"/>
              <w:left w:val="single" w:sz="4" w:space="0" w:color="auto"/>
              <w:bottom w:val="single" w:sz="4" w:space="0" w:color="auto"/>
              <w:right w:val="single" w:sz="4" w:space="0" w:color="auto"/>
            </w:tcBorders>
            <w:shd w:val="clear" w:color="auto" w:fill="0070C0"/>
            <w:hideMark/>
          </w:tcPr>
          <w:p w:rsidR="006A73AB" w:rsidRDefault="006A73AB" w:rsidP="00157019">
            <w:pPr>
              <w:spacing w:line="360" w:lineRule="auto"/>
              <w:jc w:val="center"/>
              <w:rPr>
                <w:u w:val="single"/>
              </w:rPr>
            </w:pPr>
            <w:r>
              <w:rPr>
                <w:u w:val="single"/>
              </w:rPr>
              <w:t>In-Scope</w:t>
            </w:r>
          </w:p>
        </w:tc>
        <w:tc>
          <w:tcPr>
            <w:tcW w:w="4643" w:type="dxa"/>
            <w:tcBorders>
              <w:top w:val="single" w:sz="4" w:space="0" w:color="auto"/>
              <w:left w:val="single" w:sz="4" w:space="0" w:color="auto"/>
              <w:bottom w:val="single" w:sz="4" w:space="0" w:color="auto"/>
              <w:right w:val="single" w:sz="4" w:space="0" w:color="auto"/>
            </w:tcBorders>
            <w:shd w:val="clear" w:color="auto" w:fill="0070C0"/>
            <w:hideMark/>
          </w:tcPr>
          <w:p w:rsidR="006A73AB" w:rsidRDefault="006A73AB" w:rsidP="00157019">
            <w:pPr>
              <w:spacing w:line="360" w:lineRule="auto"/>
              <w:jc w:val="center"/>
              <w:cnfStyle w:val="100000000000" w:firstRow="1" w:lastRow="0" w:firstColumn="0" w:lastColumn="0" w:oddVBand="0" w:evenVBand="0" w:oddHBand="0" w:evenHBand="0" w:firstRowFirstColumn="0" w:firstRowLastColumn="0" w:lastRowFirstColumn="0" w:lastRowLastColumn="0"/>
              <w:rPr>
                <w:u w:val="single"/>
              </w:rPr>
            </w:pPr>
            <w:r>
              <w:rPr>
                <w:u w:val="single"/>
              </w:rPr>
              <w:t>Out-of-Scope</w:t>
            </w:r>
          </w:p>
        </w:tc>
      </w:tr>
      <w:tr w:rsidR="006A73AB" w:rsidTr="006A73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6A73AB" w:rsidRDefault="006A73AB" w:rsidP="00157019">
            <w:pPr>
              <w:pStyle w:val="ListParagraph"/>
              <w:numPr>
                <w:ilvl w:val="0"/>
                <w:numId w:val="14"/>
              </w:numPr>
              <w:spacing w:line="360" w:lineRule="auto"/>
              <w:jc w:val="left"/>
            </w:pPr>
            <w:r>
              <w:t>Online Website and Mobile Application</w:t>
            </w:r>
          </w:p>
        </w:tc>
        <w:tc>
          <w:tcPr>
            <w:tcW w:w="4643"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6A73AB" w:rsidRDefault="005A28B6" w:rsidP="00157019">
            <w:pPr>
              <w:pStyle w:val="ListParagraph"/>
              <w:numPr>
                <w:ilvl w:val="0"/>
                <w:numId w:val="15"/>
              </w:numPr>
              <w:spacing w:line="360" w:lineRule="auto"/>
              <w:jc w:val="left"/>
              <w:cnfStyle w:val="000000100000" w:firstRow="0" w:lastRow="0" w:firstColumn="0" w:lastColumn="0" w:oddVBand="0" w:evenVBand="0" w:oddHBand="1" w:evenHBand="0" w:firstRowFirstColumn="0" w:firstRowLastColumn="0" w:lastRowFirstColumn="0" w:lastRowLastColumn="0"/>
              <w:rPr>
                <w:b/>
              </w:rPr>
            </w:pPr>
            <w:r>
              <w:rPr>
                <w:b/>
              </w:rPr>
              <w:t>Tips for Waiters</w:t>
            </w:r>
          </w:p>
        </w:tc>
      </w:tr>
      <w:tr w:rsidR="006A73AB" w:rsidTr="006A73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top w:val="single" w:sz="4" w:space="0" w:color="auto"/>
              <w:left w:val="single" w:sz="4" w:space="0" w:color="auto"/>
              <w:bottom w:val="single" w:sz="4" w:space="0" w:color="auto"/>
              <w:right w:val="single" w:sz="4" w:space="0" w:color="auto"/>
            </w:tcBorders>
            <w:shd w:val="clear" w:color="auto" w:fill="auto"/>
            <w:hideMark/>
          </w:tcPr>
          <w:p w:rsidR="006A73AB" w:rsidRDefault="005A28B6" w:rsidP="00157019">
            <w:pPr>
              <w:pStyle w:val="ListParagraph"/>
              <w:numPr>
                <w:ilvl w:val="0"/>
                <w:numId w:val="14"/>
              </w:numPr>
              <w:spacing w:line="360" w:lineRule="auto"/>
              <w:jc w:val="left"/>
            </w:pPr>
            <w:r>
              <w:t>Login, Change Password, and R</w:t>
            </w:r>
            <w:r w:rsidR="006A73AB">
              <w:t>egistration</w:t>
            </w:r>
            <w:r>
              <w:t xml:space="preserve"> for Managers, Waiters, and James Oliver</w:t>
            </w:r>
          </w:p>
        </w:tc>
        <w:tc>
          <w:tcPr>
            <w:tcW w:w="4643" w:type="dxa"/>
            <w:tcBorders>
              <w:top w:val="single" w:sz="4" w:space="0" w:color="auto"/>
              <w:left w:val="single" w:sz="4" w:space="0" w:color="auto"/>
              <w:bottom w:val="single" w:sz="4" w:space="0" w:color="auto"/>
              <w:right w:val="single" w:sz="4" w:space="0" w:color="auto"/>
            </w:tcBorders>
            <w:shd w:val="clear" w:color="auto" w:fill="auto"/>
            <w:hideMark/>
          </w:tcPr>
          <w:p w:rsidR="006A73AB" w:rsidRDefault="006A73AB" w:rsidP="00157019">
            <w:pPr>
              <w:pStyle w:val="ListParagraph"/>
              <w:numPr>
                <w:ilvl w:val="0"/>
                <w:numId w:val="15"/>
              </w:numPr>
              <w:spacing w:line="360" w:lineRule="auto"/>
              <w:jc w:val="left"/>
              <w:cnfStyle w:val="000000010000" w:firstRow="0" w:lastRow="0" w:firstColumn="0" w:lastColumn="0" w:oddVBand="0" w:evenVBand="0" w:oddHBand="0" w:evenHBand="1" w:firstRowFirstColumn="0" w:firstRowLastColumn="0" w:lastRowFirstColumn="0" w:lastRowLastColumn="0"/>
              <w:rPr>
                <w:b/>
              </w:rPr>
            </w:pPr>
            <w:r>
              <w:rPr>
                <w:b/>
              </w:rPr>
              <w:t>Vendor management and supplier details</w:t>
            </w:r>
          </w:p>
        </w:tc>
      </w:tr>
      <w:tr w:rsidR="006A73AB" w:rsidTr="006A73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6A73AB" w:rsidRDefault="006A73AB" w:rsidP="00157019">
            <w:pPr>
              <w:pStyle w:val="ListParagraph"/>
              <w:numPr>
                <w:ilvl w:val="0"/>
                <w:numId w:val="14"/>
              </w:numPr>
              <w:spacing w:line="360" w:lineRule="auto"/>
              <w:jc w:val="left"/>
            </w:pPr>
            <w:r>
              <w:t>Food Menu and Special Offers</w:t>
            </w:r>
          </w:p>
        </w:tc>
        <w:tc>
          <w:tcPr>
            <w:tcW w:w="4643"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6A73AB" w:rsidRDefault="006A73AB" w:rsidP="00157019">
            <w:pPr>
              <w:pStyle w:val="ListParagraph"/>
              <w:numPr>
                <w:ilvl w:val="0"/>
                <w:numId w:val="15"/>
              </w:numPr>
              <w:spacing w:line="360" w:lineRule="auto"/>
              <w:jc w:val="left"/>
              <w:cnfStyle w:val="000000100000" w:firstRow="0" w:lastRow="0" w:firstColumn="0" w:lastColumn="0" w:oddVBand="0" w:evenVBand="0" w:oddHBand="1" w:evenHBand="0" w:firstRowFirstColumn="0" w:firstRowLastColumn="0" w:lastRowFirstColumn="0" w:lastRowLastColumn="0"/>
              <w:rPr>
                <w:b/>
              </w:rPr>
            </w:pPr>
            <w:r>
              <w:rPr>
                <w:b/>
              </w:rPr>
              <w:t>Chef/kitchen management</w:t>
            </w:r>
          </w:p>
        </w:tc>
      </w:tr>
      <w:tr w:rsidR="006A73AB" w:rsidTr="006A73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top w:val="single" w:sz="4" w:space="0" w:color="auto"/>
              <w:left w:val="single" w:sz="4" w:space="0" w:color="auto"/>
              <w:bottom w:val="single" w:sz="4" w:space="0" w:color="auto"/>
              <w:right w:val="single" w:sz="4" w:space="0" w:color="auto"/>
            </w:tcBorders>
            <w:shd w:val="clear" w:color="auto" w:fill="auto"/>
            <w:hideMark/>
          </w:tcPr>
          <w:p w:rsidR="006A73AB" w:rsidRDefault="006A73AB" w:rsidP="00157019">
            <w:pPr>
              <w:pStyle w:val="ListParagraph"/>
              <w:numPr>
                <w:ilvl w:val="0"/>
                <w:numId w:val="14"/>
              </w:numPr>
              <w:spacing w:line="360" w:lineRule="auto"/>
              <w:jc w:val="left"/>
            </w:pPr>
            <w:r>
              <w:t xml:space="preserve">Feedback </w:t>
            </w:r>
            <w:r w:rsidR="005A28B6">
              <w:t>System</w:t>
            </w:r>
          </w:p>
        </w:tc>
        <w:tc>
          <w:tcPr>
            <w:tcW w:w="4643" w:type="dxa"/>
            <w:tcBorders>
              <w:top w:val="single" w:sz="4" w:space="0" w:color="auto"/>
              <w:left w:val="single" w:sz="4" w:space="0" w:color="auto"/>
              <w:bottom w:val="single" w:sz="4" w:space="0" w:color="auto"/>
              <w:right w:val="single" w:sz="4" w:space="0" w:color="auto"/>
            </w:tcBorders>
            <w:shd w:val="clear" w:color="auto" w:fill="auto"/>
            <w:hideMark/>
          </w:tcPr>
          <w:p w:rsidR="006A73AB" w:rsidRDefault="006A73AB" w:rsidP="00157019">
            <w:pPr>
              <w:pStyle w:val="ListParagraph"/>
              <w:numPr>
                <w:ilvl w:val="0"/>
                <w:numId w:val="15"/>
              </w:numPr>
              <w:spacing w:line="360" w:lineRule="auto"/>
              <w:jc w:val="left"/>
              <w:cnfStyle w:val="000000010000" w:firstRow="0" w:lastRow="0" w:firstColumn="0" w:lastColumn="0" w:oddVBand="0" w:evenVBand="0" w:oddHBand="0" w:evenHBand="1" w:firstRowFirstColumn="0" w:firstRowLastColumn="0" w:lastRowFirstColumn="0" w:lastRowLastColumn="0"/>
              <w:rPr>
                <w:b/>
              </w:rPr>
            </w:pPr>
            <w:r>
              <w:rPr>
                <w:b/>
              </w:rPr>
              <w:t>Inventory for food ingredients</w:t>
            </w:r>
          </w:p>
        </w:tc>
      </w:tr>
      <w:tr w:rsidR="006A73AB" w:rsidTr="006A73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6A73AB" w:rsidRDefault="005A28B6" w:rsidP="00157019">
            <w:pPr>
              <w:pStyle w:val="ListParagraph"/>
              <w:numPr>
                <w:ilvl w:val="0"/>
                <w:numId w:val="14"/>
              </w:numPr>
              <w:spacing w:line="360" w:lineRule="auto"/>
              <w:jc w:val="left"/>
            </w:pPr>
            <w:r>
              <w:t>Menu Search System</w:t>
            </w:r>
          </w:p>
        </w:tc>
        <w:tc>
          <w:tcPr>
            <w:tcW w:w="4643"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6A73AB" w:rsidRDefault="005A28B6" w:rsidP="00157019">
            <w:pPr>
              <w:pStyle w:val="ListParagraph"/>
              <w:numPr>
                <w:ilvl w:val="0"/>
                <w:numId w:val="15"/>
              </w:numPr>
              <w:spacing w:line="360" w:lineRule="auto"/>
              <w:jc w:val="left"/>
              <w:cnfStyle w:val="000000100000" w:firstRow="0" w:lastRow="0" w:firstColumn="0" w:lastColumn="0" w:oddVBand="0" w:evenVBand="0" w:oddHBand="1" w:evenHBand="0" w:firstRowFirstColumn="0" w:firstRowLastColumn="0" w:lastRowFirstColumn="0" w:lastRowLastColumn="0"/>
              <w:rPr>
                <w:b/>
              </w:rPr>
            </w:pPr>
            <w:r>
              <w:rPr>
                <w:b/>
              </w:rPr>
              <w:t>Home deliveries</w:t>
            </w:r>
          </w:p>
        </w:tc>
      </w:tr>
      <w:tr w:rsidR="006A73AB" w:rsidTr="006A73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top w:val="single" w:sz="4" w:space="0" w:color="auto"/>
              <w:left w:val="single" w:sz="4" w:space="0" w:color="auto"/>
              <w:bottom w:val="single" w:sz="4" w:space="0" w:color="auto"/>
              <w:right w:val="single" w:sz="4" w:space="0" w:color="auto"/>
            </w:tcBorders>
            <w:shd w:val="clear" w:color="auto" w:fill="auto"/>
            <w:hideMark/>
          </w:tcPr>
          <w:p w:rsidR="006A73AB" w:rsidRDefault="006A73AB" w:rsidP="00157019">
            <w:pPr>
              <w:pStyle w:val="ListParagraph"/>
              <w:numPr>
                <w:ilvl w:val="0"/>
                <w:numId w:val="14"/>
              </w:numPr>
              <w:spacing w:line="360" w:lineRule="auto"/>
              <w:jc w:val="left"/>
            </w:pPr>
            <w:r>
              <w:t>Payment Security and Options</w:t>
            </w:r>
          </w:p>
        </w:tc>
        <w:tc>
          <w:tcPr>
            <w:tcW w:w="4643" w:type="dxa"/>
            <w:tcBorders>
              <w:top w:val="single" w:sz="4" w:space="0" w:color="auto"/>
              <w:left w:val="single" w:sz="4" w:space="0" w:color="auto"/>
              <w:bottom w:val="single" w:sz="4" w:space="0" w:color="auto"/>
              <w:right w:val="single" w:sz="4" w:space="0" w:color="auto"/>
            </w:tcBorders>
            <w:shd w:val="clear" w:color="auto" w:fill="auto"/>
            <w:hideMark/>
          </w:tcPr>
          <w:p w:rsidR="006A73AB" w:rsidRDefault="006A73AB" w:rsidP="00157019">
            <w:pPr>
              <w:pStyle w:val="ListParagraph"/>
              <w:spacing w:line="360" w:lineRule="auto"/>
              <w:ind w:left="0"/>
              <w:jc w:val="left"/>
              <w:cnfStyle w:val="000000010000" w:firstRow="0" w:lastRow="0" w:firstColumn="0" w:lastColumn="0" w:oddVBand="0" w:evenVBand="0" w:oddHBand="0" w:evenHBand="1" w:firstRowFirstColumn="0" w:firstRowLastColumn="0" w:lastRowFirstColumn="0" w:lastRowLastColumn="0"/>
              <w:rPr>
                <w:b/>
              </w:rPr>
            </w:pPr>
          </w:p>
        </w:tc>
      </w:tr>
      <w:tr w:rsidR="006A73AB" w:rsidTr="006A73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6A73AB" w:rsidRDefault="005A28B6" w:rsidP="00157019">
            <w:pPr>
              <w:pStyle w:val="ListParagraph"/>
              <w:numPr>
                <w:ilvl w:val="0"/>
                <w:numId w:val="14"/>
              </w:numPr>
              <w:spacing w:line="360" w:lineRule="auto"/>
              <w:jc w:val="left"/>
            </w:pPr>
            <w:r>
              <w:t>Report Generation</w:t>
            </w:r>
          </w:p>
        </w:tc>
        <w:tc>
          <w:tcPr>
            <w:tcW w:w="4643"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6A73AB" w:rsidRDefault="006A73AB" w:rsidP="00157019">
            <w:pPr>
              <w:spacing w:line="360" w:lineRule="auto"/>
              <w:cnfStyle w:val="000000100000" w:firstRow="0" w:lastRow="0" w:firstColumn="0" w:lastColumn="0" w:oddVBand="0" w:evenVBand="0" w:oddHBand="1" w:evenHBand="0" w:firstRowFirstColumn="0" w:firstRowLastColumn="0" w:lastRowFirstColumn="0" w:lastRowLastColumn="0"/>
            </w:pPr>
          </w:p>
        </w:tc>
      </w:tr>
      <w:tr w:rsidR="006A73AB" w:rsidTr="006A73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top w:val="single" w:sz="4" w:space="0" w:color="auto"/>
              <w:left w:val="single" w:sz="4" w:space="0" w:color="auto"/>
              <w:bottom w:val="single" w:sz="4" w:space="0" w:color="auto"/>
              <w:right w:val="single" w:sz="4" w:space="0" w:color="auto"/>
            </w:tcBorders>
            <w:shd w:val="clear" w:color="auto" w:fill="auto"/>
            <w:hideMark/>
          </w:tcPr>
          <w:p w:rsidR="006A73AB" w:rsidRDefault="005A28B6" w:rsidP="00157019">
            <w:pPr>
              <w:pStyle w:val="ListParagraph"/>
              <w:numPr>
                <w:ilvl w:val="0"/>
                <w:numId w:val="14"/>
              </w:numPr>
              <w:spacing w:line="360" w:lineRule="auto"/>
              <w:jc w:val="left"/>
            </w:pPr>
            <w:r>
              <w:t>Table Layout Viewing</w:t>
            </w:r>
          </w:p>
        </w:tc>
        <w:tc>
          <w:tcPr>
            <w:tcW w:w="4643" w:type="dxa"/>
            <w:tcBorders>
              <w:top w:val="single" w:sz="4" w:space="0" w:color="auto"/>
              <w:left w:val="single" w:sz="4" w:space="0" w:color="auto"/>
              <w:bottom w:val="single" w:sz="4" w:space="0" w:color="auto"/>
              <w:right w:val="single" w:sz="4" w:space="0" w:color="auto"/>
            </w:tcBorders>
            <w:shd w:val="clear" w:color="auto" w:fill="auto"/>
          </w:tcPr>
          <w:p w:rsidR="006A73AB" w:rsidRDefault="006A73AB" w:rsidP="00157019">
            <w:pPr>
              <w:spacing w:line="360" w:lineRule="auto"/>
              <w:cnfStyle w:val="000000010000" w:firstRow="0" w:lastRow="0" w:firstColumn="0" w:lastColumn="0" w:oddVBand="0" w:evenVBand="0" w:oddHBand="0" w:evenHBand="1" w:firstRowFirstColumn="0" w:firstRowLastColumn="0" w:lastRowFirstColumn="0" w:lastRowLastColumn="0"/>
            </w:pPr>
          </w:p>
        </w:tc>
      </w:tr>
      <w:tr w:rsidR="005A28B6" w:rsidTr="005A2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5A28B6" w:rsidRDefault="005A28B6" w:rsidP="00157019">
            <w:pPr>
              <w:pStyle w:val="ListParagraph"/>
              <w:numPr>
                <w:ilvl w:val="0"/>
                <w:numId w:val="14"/>
              </w:numPr>
              <w:spacing w:line="360" w:lineRule="auto"/>
              <w:jc w:val="left"/>
            </w:pPr>
            <w:r>
              <w:t>Order Taking</w:t>
            </w:r>
          </w:p>
        </w:tc>
        <w:tc>
          <w:tcPr>
            <w:tcW w:w="4643"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5A28B6" w:rsidRDefault="005A28B6" w:rsidP="00157019">
            <w:pPr>
              <w:spacing w:line="360" w:lineRule="auto"/>
              <w:cnfStyle w:val="000000100000" w:firstRow="0" w:lastRow="0" w:firstColumn="0" w:lastColumn="0" w:oddVBand="0" w:evenVBand="0" w:oddHBand="1" w:evenHBand="0" w:firstRowFirstColumn="0" w:firstRowLastColumn="0" w:lastRowFirstColumn="0" w:lastRowLastColumn="0"/>
            </w:pPr>
          </w:p>
        </w:tc>
      </w:tr>
      <w:tr w:rsidR="005A28B6" w:rsidTr="005A28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top w:val="single" w:sz="4" w:space="0" w:color="auto"/>
              <w:left w:val="single" w:sz="4" w:space="0" w:color="auto"/>
              <w:bottom w:val="single" w:sz="4" w:space="0" w:color="auto"/>
              <w:right w:val="single" w:sz="4" w:space="0" w:color="auto"/>
            </w:tcBorders>
            <w:shd w:val="clear" w:color="auto" w:fill="auto"/>
          </w:tcPr>
          <w:p w:rsidR="005A28B6" w:rsidRDefault="005A28B6" w:rsidP="00157019">
            <w:pPr>
              <w:pStyle w:val="ListParagraph"/>
              <w:numPr>
                <w:ilvl w:val="0"/>
                <w:numId w:val="14"/>
              </w:numPr>
              <w:spacing w:line="360" w:lineRule="auto"/>
              <w:jc w:val="left"/>
            </w:pPr>
            <w:r>
              <w:t>Automated Bill Generation</w:t>
            </w:r>
          </w:p>
        </w:tc>
        <w:tc>
          <w:tcPr>
            <w:tcW w:w="4643" w:type="dxa"/>
            <w:tcBorders>
              <w:top w:val="single" w:sz="4" w:space="0" w:color="auto"/>
              <w:left w:val="single" w:sz="4" w:space="0" w:color="auto"/>
              <w:bottom w:val="single" w:sz="4" w:space="0" w:color="auto"/>
              <w:right w:val="single" w:sz="4" w:space="0" w:color="auto"/>
            </w:tcBorders>
            <w:shd w:val="clear" w:color="auto" w:fill="auto"/>
          </w:tcPr>
          <w:p w:rsidR="005A28B6" w:rsidRDefault="005A28B6" w:rsidP="00157019">
            <w:pPr>
              <w:spacing w:line="360" w:lineRule="auto"/>
              <w:cnfStyle w:val="000000010000" w:firstRow="0" w:lastRow="0" w:firstColumn="0" w:lastColumn="0" w:oddVBand="0" w:evenVBand="0" w:oddHBand="0" w:evenHBand="1" w:firstRowFirstColumn="0" w:firstRowLastColumn="0" w:lastRowFirstColumn="0" w:lastRowLastColumn="0"/>
            </w:pPr>
          </w:p>
        </w:tc>
      </w:tr>
      <w:tr w:rsidR="00EA5BF2" w:rsidTr="00EA5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EA5BF2" w:rsidRDefault="00EA5BF2" w:rsidP="00157019">
            <w:pPr>
              <w:pStyle w:val="ListParagraph"/>
              <w:numPr>
                <w:ilvl w:val="0"/>
                <w:numId w:val="14"/>
              </w:numPr>
              <w:spacing w:line="360" w:lineRule="auto"/>
              <w:jc w:val="left"/>
            </w:pPr>
            <w:r>
              <w:t>Salaries for Staff</w:t>
            </w:r>
          </w:p>
        </w:tc>
        <w:tc>
          <w:tcPr>
            <w:tcW w:w="4643"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EA5BF2" w:rsidRDefault="00EA5BF2" w:rsidP="00157019">
            <w:pPr>
              <w:spacing w:line="360" w:lineRule="auto"/>
              <w:cnfStyle w:val="000000100000" w:firstRow="0" w:lastRow="0" w:firstColumn="0" w:lastColumn="0" w:oddVBand="0" w:evenVBand="0" w:oddHBand="1" w:evenHBand="0" w:firstRowFirstColumn="0" w:firstRowLastColumn="0" w:lastRowFirstColumn="0" w:lastRowLastColumn="0"/>
            </w:pPr>
          </w:p>
        </w:tc>
      </w:tr>
    </w:tbl>
    <w:p w:rsidR="007F1B27" w:rsidRDefault="007F1B27" w:rsidP="00157019">
      <w:pPr>
        <w:spacing w:line="360" w:lineRule="auto"/>
      </w:pPr>
    </w:p>
    <w:p w:rsidR="00D637FF" w:rsidRPr="0006706A" w:rsidRDefault="006A73AB" w:rsidP="00157019">
      <w:pPr>
        <w:spacing w:line="360" w:lineRule="auto"/>
        <w:jc w:val="center"/>
      </w:pPr>
      <w:r>
        <w:rPr>
          <w:b/>
          <w:u w:val="single"/>
        </w:rPr>
        <w:t>Table 4</w:t>
      </w:r>
      <w:r w:rsidR="005A28B6">
        <w:rPr>
          <w:b/>
          <w:u w:val="single"/>
        </w:rPr>
        <w:t>: In-Scope and Out-of-Scope Items</w:t>
      </w:r>
      <w:r w:rsidR="00D637FF">
        <w:br w:type="page"/>
      </w:r>
    </w:p>
    <w:p w:rsidR="008A19E4" w:rsidRDefault="00FB6158" w:rsidP="00157019">
      <w:pPr>
        <w:pStyle w:val="Heading2"/>
      </w:pPr>
      <w:bookmarkStart w:id="16" w:name="_Toc128303311"/>
      <w:r>
        <w:lastRenderedPageBreak/>
        <w:t xml:space="preserve">7. </w:t>
      </w:r>
      <w:r w:rsidR="008A19E4">
        <w:t>Requirements of the Business</w:t>
      </w:r>
      <w:bookmarkEnd w:id="16"/>
    </w:p>
    <w:p w:rsidR="007761F6" w:rsidRPr="007761F6" w:rsidRDefault="007761F6" w:rsidP="00157019">
      <w:pPr>
        <w:spacing w:line="360" w:lineRule="auto"/>
      </w:pPr>
      <w:r>
        <w:tab/>
        <w:t xml:space="preserve">The functional and non-functional requirements of the </w:t>
      </w:r>
      <w:r w:rsidRPr="00F54806">
        <w:t>Restaurant Management System</w:t>
      </w:r>
      <w:r>
        <w:t xml:space="preserve"> for ‘The Grill House’ are:</w:t>
      </w:r>
    </w:p>
    <w:p w:rsidR="0006706A" w:rsidRPr="0006706A" w:rsidRDefault="00E938F5" w:rsidP="00157019">
      <w:pPr>
        <w:pStyle w:val="Heading3"/>
        <w:spacing w:line="360" w:lineRule="auto"/>
      </w:pPr>
      <w:bookmarkStart w:id="17" w:name="_Toc128303312"/>
      <w:r>
        <w:t>7.1 Functional Requirements</w:t>
      </w:r>
      <w:bookmarkEnd w:id="17"/>
    </w:p>
    <w:p w:rsidR="0006706A" w:rsidRDefault="00EA5BF2" w:rsidP="00157019">
      <w:pPr>
        <w:pStyle w:val="ListParagraph"/>
        <w:numPr>
          <w:ilvl w:val="0"/>
          <w:numId w:val="16"/>
        </w:numPr>
        <w:spacing w:line="360" w:lineRule="auto"/>
      </w:pPr>
      <w:r>
        <w:t>Users should be able to register using their email ID.</w:t>
      </w:r>
    </w:p>
    <w:p w:rsidR="00EA5BF2" w:rsidRDefault="00EA5BF2" w:rsidP="00157019">
      <w:pPr>
        <w:pStyle w:val="ListParagraph"/>
        <w:numPr>
          <w:ilvl w:val="0"/>
          <w:numId w:val="16"/>
        </w:numPr>
        <w:spacing w:line="360" w:lineRule="auto"/>
      </w:pPr>
      <w:r>
        <w:t>Users should be able to log in using their ID and password.</w:t>
      </w:r>
    </w:p>
    <w:p w:rsidR="00EA5BF2" w:rsidRDefault="00EA5BF2" w:rsidP="00157019">
      <w:pPr>
        <w:pStyle w:val="ListParagraph"/>
        <w:numPr>
          <w:ilvl w:val="0"/>
          <w:numId w:val="16"/>
        </w:numPr>
        <w:spacing w:line="360" w:lineRule="auto"/>
      </w:pPr>
      <w:r>
        <w:t>Users should be able to change their password.</w:t>
      </w:r>
    </w:p>
    <w:p w:rsidR="00EA5BF2" w:rsidRDefault="00EA5BF2" w:rsidP="00157019">
      <w:pPr>
        <w:pStyle w:val="ListParagraph"/>
        <w:numPr>
          <w:ilvl w:val="0"/>
          <w:numId w:val="16"/>
        </w:numPr>
        <w:spacing w:line="360" w:lineRule="auto"/>
      </w:pPr>
      <w:r>
        <w:t>The manager should be able to create, edit, and update menu items every day.</w:t>
      </w:r>
    </w:p>
    <w:p w:rsidR="00C37620" w:rsidRDefault="00EA5BF2" w:rsidP="00157019">
      <w:pPr>
        <w:pStyle w:val="ListParagraph"/>
        <w:numPr>
          <w:ilvl w:val="0"/>
          <w:numId w:val="16"/>
        </w:numPr>
        <w:spacing w:line="360" w:lineRule="auto"/>
      </w:pPr>
      <w:r>
        <w:t xml:space="preserve">Payroll Administration should be able to </w:t>
      </w:r>
      <w:r w:rsidR="00C37620">
        <w:t>gather sales data for salaries and incentives.</w:t>
      </w:r>
    </w:p>
    <w:p w:rsidR="00C37620" w:rsidRDefault="00C37620" w:rsidP="00157019">
      <w:pPr>
        <w:pStyle w:val="ListParagraph"/>
        <w:numPr>
          <w:ilvl w:val="0"/>
          <w:numId w:val="16"/>
        </w:numPr>
        <w:spacing w:line="360" w:lineRule="auto"/>
      </w:pPr>
      <w:r>
        <w:t>Managers should be able to input feedback details and customer information in feedback forms.</w:t>
      </w:r>
    </w:p>
    <w:p w:rsidR="00C37620" w:rsidRDefault="00C37620" w:rsidP="00157019">
      <w:pPr>
        <w:pStyle w:val="ListParagraph"/>
        <w:numPr>
          <w:ilvl w:val="0"/>
          <w:numId w:val="16"/>
        </w:numPr>
        <w:spacing w:line="360" w:lineRule="auto"/>
      </w:pPr>
      <w:r>
        <w:t>Managers and waiters should be able to search menu items.</w:t>
      </w:r>
    </w:p>
    <w:p w:rsidR="00C37620" w:rsidRDefault="00C37620" w:rsidP="00157019">
      <w:pPr>
        <w:pStyle w:val="ListParagraph"/>
        <w:numPr>
          <w:ilvl w:val="0"/>
          <w:numId w:val="16"/>
        </w:numPr>
        <w:spacing w:line="360" w:lineRule="auto"/>
      </w:pPr>
      <w:r>
        <w:t>Managers should be able to make reservations for customers.</w:t>
      </w:r>
    </w:p>
    <w:p w:rsidR="00C37620" w:rsidRDefault="00C37620" w:rsidP="00157019">
      <w:pPr>
        <w:pStyle w:val="ListParagraph"/>
        <w:numPr>
          <w:ilvl w:val="0"/>
          <w:numId w:val="16"/>
        </w:numPr>
        <w:spacing w:line="360" w:lineRule="auto"/>
      </w:pPr>
      <w:r>
        <w:t>Waiters should be able to look at table layout for occupancy and seating arrangements.</w:t>
      </w:r>
    </w:p>
    <w:p w:rsidR="00C37620" w:rsidRDefault="00C37620" w:rsidP="00157019">
      <w:pPr>
        <w:pStyle w:val="ListParagraph"/>
        <w:numPr>
          <w:ilvl w:val="0"/>
          <w:numId w:val="16"/>
        </w:numPr>
        <w:spacing w:line="360" w:lineRule="auto"/>
      </w:pPr>
      <w:r>
        <w:t>Waiters should be able to take orders and generate automated bills for customers.</w:t>
      </w:r>
    </w:p>
    <w:p w:rsidR="00C37620" w:rsidRPr="0006706A" w:rsidRDefault="00C37620" w:rsidP="00157019">
      <w:pPr>
        <w:pStyle w:val="ListParagraph"/>
        <w:numPr>
          <w:ilvl w:val="0"/>
          <w:numId w:val="16"/>
        </w:numPr>
        <w:spacing w:line="360" w:lineRule="auto"/>
      </w:pPr>
      <w:r>
        <w:t>The system should be able to generate relevant reports on sales for trends and details.</w:t>
      </w:r>
    </w:p>
    <w:p w:rsidR="00C37620" w:rsidRDefault="00E938F5" w:rsidP="00157019">
      <w:pPr>
        <w:pStyle w:val="Heading3"/>
        <w:spacing w:line="360" w:lineRule="auto"/>
      </w:pPr>
      <w:bookmarkStart w:id="18" w:name="_Toc128303313"/>
      <w:r>
        <w:t>7.2 Non-Functional Requirements</w:t>
      </w:r>
      <w:bookmarkEnd w:id="18"/>
    </w:p>
    <w:p w:rsidR="00757F68" w:rsidRDefault="00757F68" w:rsidP="00157019">
      <w:pPr>
        <w:pStyle w:val="ListParagraph"/>
        <w:numPr>
          <w:ilvl w:val="0"/>
          <w:numId w:val="18"/>
        </w:numPr>
        <w:spacing w:line="360" w:lineRule="auto"/>
      </w:pPr>
      <w:r>
        <w:rPr>
          <w:b/>
        </w:rPr>
        <w:t>Availability:</w:t>
      </w:r>
      <w:r>
        <w:t xml:space="preserve"> </w:t>
      </w:r>
      <w:r w:rsidR="007761F6">
        <w:t>The system should be accessible during the working hours of the restaurant for the waiters and 24x7 for the managers and for James Oliver.</w:t>
      </w:r>
    </w:p>
    <w:p w:rsidR="00757F68" w:rsidRDefault="00757F68" w:rsidP="00157019">
      <w:pPr>
        <w:pStyle w:val="ListParagraph"/>
        <w:numPr>
          <w:ilvl w:val="0"/>
          <w:numId w:val="18"/>
        </w:numPr>
        <w:spacing w:line="360" w:lineRule="auto"/>
      </w:pPr>
      <w:r>
        <w:rPr>
          <w:b/>
        </w:rPr>
        <w:t>Compatibility:</w:t>
      </w:r>
      <w:r>
        <w:t xml:space="preserve"> The system should be compatible with the management and payroll administration process of the company.</w:t>
      </w:r>
    </w:p>
    <w:p w:rsidR="00757F68" w:rsidRDefault="00757F68" w:rsidP="00157019">
      <w:pPr>
        <w:pStyle w:val="ListParagraph"/>
        <w:numPr>
          <w:ilvl w:val="0"/>
          <w:numId w:val="18"/>
        </w:numPr>
        <w:spacing w:line="360" w:lineRule="auto"/>
      </w:pPr>
      <w:r>
        <w:rPr>
          <w:b/>
        </w:rPr>
        <w:t>Functionality:</w:t>
      </w:r>
      <w:r>
        <w:t xml:space="preserve"> The system should be able to provide a simple and friendly graphic user interface for ease of usage by the users and capable of meeting the needs of the external stakeholders.</w:t>
      </w:r>
    </w:p>
    <w:p w:rsidR="00757F68" w:rsidRDefault="00757F68" w:rsidP="00157019">
      <w:pPr>
        <w:pStyle w:val="ListParagraph"/>
        <w:numPr>
          <w:ilvl w:val="0"/>
          <w:numId w:val="18"/>
        </w:numPr>
        <w:spacing w:line="360" w:lineRule="auto"/>
      </w:pPr>
      <w:r>
        <w:rPr>
          <w:b/>
        </w:rPr>
        <w:t>Maintainability:</w:t>
      </w:r>
      <w:r>
        <w:t xml:space="preserve"> The system should be developed with Java program and which will help to make it easy to modify and improve it.</w:t>
      </w:r>
    </w:p>
    <w:p w:rsidR="00757F68" w:rsidRDefault="00757F68" w:rsidP="00157019">
      <w:pPr>
        <w:pStyle w:val="ListParagraph"/>
        <w:numPr>
          <w:ilvl w:val="0"/>
          <w:numId w:val="18"/>
        </w:numPr>
        <w:spacing w:line="360" w:lineRule="auto"/>
      </w:pPr>
      <w:r>
        <w:rPr>
          <w:b/>
        </w:rPr>
        <w:t>Reliability:</w:t>
      </w:r>
      <w:r>
        <w:t xml:space="preserve"> The system should be reliable to perform </w:t>
      </w:r>
      <w:r w:rsidR="007761F6">
        <w:t>its functions</w:t>
      </w:r>
      <w:r>
        <w:t xml:space="preserve"> and work 24 hours nonstop without issues, bugs, glitches, or data errors.</w:t>
      </w:r>
    </w:p>
    <w:p w:rsidR="00757F68" w:rsidRDefault="00757F68" w:rsidP="00157019">
      <w:pPr>
        <w:pStyle w:val="ListParagraph"/>
        <w:numPr>
          <w:ilvl w:val="0"/>
          <w:numId w:val="18"/>
        </w:numPr>
        <w:spacing w:line="360" w:lineRule="auto"/>
        <w:rPr>
          <w:b/>
        </w:rPr>
      </w:pPr>
      <w:r>
        <w:rPr>
          <w:b/>
        </w:rPr>
        <w:t>Scalability:</w:t>
      </w:r>
      <w:r>
        <w:t xml:space="preserve"> The system should be able to handle orders from </w:t>
      </w:r>
      <w:r w:rsidR="007761F6">
        <w:t>multiple people at the same time</w:t>
      </w:r>
      <w:r>
        <w:t>.</w:t>
      </w:r>
    </w:p>
    <w:p w:rsidR="00757F68" w:rsidRDefault="00757F68" w:rsidP="00157019">
      <w:pPr>
        <w:pStyle w:val="ListParagraph"/>
        <w:numPr>
          <w:ilvl w:val="0"/>
          <w:numId w:val="18"/>
        </w:numPr>
        <w:spacing w:line="360" w:lineRule="auto"/>
        <w:rPr>
          <w:b/>
        </w:rPr>
      </w:pPr>
      <w:r>
        <w:rPr>
          <w:b/>
        </w:rPr>
        <w:t xml:space="preserve">Security: </w:t>
      </w:r>
      <w:r>
        <w:t>The system should be secured enough for the payment gateway and prevent hacking.</w:t>
      </w:r>
    </w:p>
    <w:p w:rsidR="00D637FF" w:rsidRPr="007761F6" w:rsidRDefault="00757F68" w:rsidP="00157019">
      <w:pPr>
        <w:pStyle w:val="ListParagraph"/>
        <w:numPr>
          <w:ilvl w:val="0"/>
          <w:numId w:val="18"/>
        </w:numPr>
        <w:spacing w:line="360" w:lineRule="auto"/>
      </w:pPr>
      <w:r>
        <w:rPr>
          <w:b/>
        </w:rPr>
        <w:t>Usability:</w:t>
      </w:r>
      <w:r>
        <w:t xml:space="preserve"> The system should be user-friendly and easy to navigate.</w:t>
      </w:r>
      <w:r w:rsidR="00D637FF">
        <w:br w:type="page"/>
      </w:r>
    </w:p>
    <w:p w:rsidR="00503761" w:rsidRDefault="00FB6158" w:rsidP="00157019">
      <w:pPr>
        <w:pStyle w:val="Heading2"/>
      </w:pPr>
      <w:bookmarkStart w:id="19" w:name="_Toc128303314"/>
      <w:r>
        <w:lastRenderedPageBreak/>
        <w:t xml:space="preserve">8. </w:t>
      </w:r>
      <w:r w:rsidR="00503761">
        <w:t>Mock Screens for the</w:t>
      </w:r>
      <w:r w:rsidR="00503761" w:rsidRPr="00503761">
        <w:t xml:space="preserve"> </w:t>
      </w:r>
      <w:r w:rsidR="00503761">
        <w:t>Restaurant Management Software</w:t>
      </w:r>
      <w:bookmarkEnd w:id="19"/>
    </w:p>
    <w:p w:rsidR="00230171" w:rsidRDefault="00F95DC3" w:rsidP="00157019">
      <w:pPr>
        <w:spacing w:line="360" w:lineRule="auto"/>
        <w:jc w:val="center"/>
      </w:pPr>
      <w:r>
        <w:rPr>
          <w:noProof/>
        </w:rPr>
        <w:drawing>
          <wp:inline distT="0" distB="0" distL="0" distR="0" wp14:anchorId="4B41B018" wp14:editId="320D6D80">
            <wp:extent cx="5516880" cy="813846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 (3).jpg"/>
                    <pic:cNvPicPr/>
                  </pic:nvPicPr>
                  <pic:blipFill>
                    <a:blip r:embed="rId16">
                      <a:extLst>
                        <a:ext uri="{28A0092B-C50C-407E-A947-70E740481C1C}">
                          <a14:useLocalDpi xmlns:a14="http://schemas.microsoft.com/office/drawing/2010/main" val="0"/>
                        </a:ext>
                      </a:extLst>
                    </a:blip>
                    <a:stretch>
                      <a:fillRect/>
                    </a:stretch>
                  </pic:blipFill>
                  <pic:spPr>
                    <a:xfrm>
                      <a:off x="0" y="0"/>
                      <a:ext cx="5520511" cy="8143817"/>
                    </a:xfrm>
                    <a:prstGeom prst="rect">
                      <a:avLst/>
                    </a:prstGeom>
                  </pic:spPr>
                </pic:pic>
              </a:graphicData>
            </a:graphic>
          </wp:inline>
        </w:drawing>
      </w:r>
    </w:p>
    <w:p w:rsidR="00230171" w:rsidRDefault="00230171" w:rsidP="00157019">
      <w:pPr>
        <w:spacing w:line="360" w:lineRule="auto"/>
        <w:jc w:val="center"/>
        <w:rPr>
          <w:b/>
          <w:u w:val="single"/>
        </w:rPr>
      </w:pPr>
      <w:r>
        <w:rPr>
          <w:b/>
          <w:u w:val="single"/>
        </w:rPr>
        <w:t>Figure 12: Restaurant Management System Menu Creation</w:t>
      </w:r>
    </w:p>
    <w:p w:rsidR="00230171" w:rsidRDefault="00DA5FE1" w:rsidP="00157019">
      <w:pPr>
        <w:spacing w:line="360" w:lineRule="auto"/>
        <w:jc w:val="center"/>
      </w:pPr>
      <w:r>
        <w:rPr>
          <w:noProof/>
        </w:rPr>
        <w:lastRenderedPageBreak/>
        <w:drawing>
          <wp:inline distT="0" distB="0" distL="0" distR="0" wp14:anchorId="482E86BD" wp14:editId="3BF3E630">
            <wp:extent cx="5684520" cy="84271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 (4).jpg"/>
                    <pic:cNvPicPr/>
                  </pic:nvPicPr>
                  <pic:blipFill>
                    <a:blip r:embed="rId17">
                      <a:extLst>
                        <a:ext uri="{28A0092B-C50C-407E-A947-70E740481C1C}">
                          <a14:useLocalDpi xmlns:a14="http://schemas.microsoft.com/office/drawing/2010/main" val="0"/>
                        </a:ext>
                      </a:extLst>
                    </a:blip>
                    <a:stretch>
                      <a:fillRect/>
                    </a:stretch>
                  </pic:blipFill>
                  <pic:spPr>
                    <a:xfrm>
                      <a:off x="0" y="0"/>
                      <a:ext cx="5694747" cy="8442290"/>
                    </a:xfrm>
                    <a:prstGeom prst="rect">
                      <a:avLst/>
                    </a:prstGeom>
                  </pic:spPr>
                </pic:pic>
              </a:graphicData>
            </a:graphic>
          </wp:inline>
        </w:drawing>
      </w:r>
    </w:p>
    <w:p w:rsidR="00D637FF" w:rsidRPr="00230171" w:rsidRDefault="00230171" w:rsidP="00157019">
      <w:pPr>
        <w:spacing w:line="360" w:lineRule="auto"/>
        <w:jc w:val="center"/>
      </w:pPr>
      <w:r>
        <w:rPr>
          <w:b/>
          <w:u w:val="single"/>
        </w:rPr>
        <w:t>Figure 13: Restaurant Management System Table Reservation</w:t>
      </w:r>
      <w:r w:rsidR="00D637FF">
        <w:br w:type="page"/>
      </w:r>
    </w:p>
    <w:p w:rsidR="00E938F5" w:rsidRDefault="00E938F5" w:rsidP="00157019">
      <w:pPr>
        <w:pStyle w:val="Heading1"/>
        <w:spacing w:line="360" w:lineRule="auto"/>
      </w:pPr>
      <w:bookmarkStart w:id="20" w:name="_Toc128303315"/>
      <w:r>
        <w:lastRenderedPageBreak/>
        <w:t>Week 3 – Tableau &amp; Excel</w:t>
      </w:r>
      <w:bookmarkEnd w:id="20"/>
    </w:p>
    <w:p w:rsidR="00E938F5" w:rsidRDefault="00FB6158" w:rsidP="00157019">
      <w:pPr>
        <w:pStyle w:val="Heading2"/>
      </w:pPr>
      <w:bookmarkStart w:id="21" w:name="_Toc128303316"/>
      <w:r>
        <w:t xml:space="preserve">1. </w:t>
      </w:r>
      <w:r w:rsidR="00E938F5">
        <w:t>Tablea</w:t>
      </w:r>
      <w:r w:rsidR="00D362D8">
        <w:t>u</w:t>
      </w:r>
      <w:bookmarkEnd w:id="21"/>
    </w:p>
    <w:p w:rsidR="005B5C17" w:rsidRDefault="004279D7" w:rsidP="00157019">
      <w:pPr>
        <w:spacing w:line="360" w:lineRule="auto"/>
        <w:jc w:val="center"/>
      </w:pPr>
      <w:r>
        <w:rPr>
          <w:noProof/>
        </w:rPr>
        <w:drawing>
          <wp:inline distT="0" distB="0" distL="0" distR="0" wp14:anchorId="16D29E00" wp14:editId="29042252">
            <wp:extent cx="6242035" cy="263652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 Sales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48183" cy="2639117"/>
                    </a:xfrm>
                    <a:prstGeom prst="rect">
                      <a:avLst/>
                    </a:prstGeom>
                  </pic:spPr>
                </pic:pic>
              </a:graphicData>
            </a:graphic>
          </wp:inline>
        </w:drawing>
      </w:r>
    </w:p>
    <w:p w:rsidR="007C5591" w:rsidRDefault="007C5591" w:rsidP="00157019">
      <w:pPr>
        <w:spacing w:line="360" w:lineRule="auto"/>
        <w:jc w:val="center"/>
        <w:rPr>
          <w:b/>
          <w:u w:val="single"/>
        </w:rPr>
      </w:pPr>
      <w:r>
        <w:rPr>
          <w:b/>
          <w:u w:val="single"/>
        </w:rPr>
        <w:t>Figure 14:</w:t>
      </w:r>
      <w:r w:rsidR="00E278B3">
        <w:rPr>
          <w:b/>
          <w:u w:val="single"/>
        </w:rPr>
        <w:t xml:space="preserve"> Dashboard for</w:t>
      </w:r>
      <w:r>
        <w:rPr>
          <w:b/>
          <w:u w:val="single"/>
        </w:rPr>
        <w:t xml:space="preserve"> Sales of Restaurants in the Last 6 Months</w:t>
      </w:r>
    </w:p>
    <w:p w:rsidR="004279D7" w:rsidRPr="004279D7" w:rsidRDefault="004279D7" w:rsidP="00157019">
      <w:pPr>
        <w:spacing w:line="360" w:lineRule="auto"/>
        <w:jc w:val="center"/>
      </w:pPr>
      <w:r w:rsidRPr="004279D7">
        <w:t>(</w:t>
      </w:r>
      <w:r>
        <w:t>Source:</w:t>
      </w:r>
      <w:r w:rsidR="00C23760">
        <w:t xml:space="preserve"> </w:t>
      </w:r>
      <w:hyperlink r:id="rId19" w:history="1">
        <w:r w:rsidRPr="00C37FFA">
          <w:rPr>
            <w:rStyle w:val="Hyperlink"/>
          </w:rPr>
          <w:t>https://public.tableau.com/views/Capstone_16773433532240/RestaurantSales?:language=en-US&amp;publish=yes&amp;:display_count=n&amp;:origin=viz_share_link</w:t>
        </w:r>
      </w:hyperlink>
      <w:r w:rsidRPr="004279D7">
        <w:t>)</w:t>
      </w:r>
    </w:p>
    <w:p w:rsidR="007C5591" w:rsidRDefault="00351475" w:rsidP="00157019">
      <w:pPr>
        <w:spacing w:line="360" w:lineRule="auto"/>
      </w:pPr>
      <w:r>
        <w:tab/>
      </w:r>
      <w:r w:rsidR="007C5591">
        <w:t xml:space="preserve">The above </w:t>
      </w:r>
      <w:r w:rsidR="00E278B3">
        <w:t>dashboard</w:t>
      </w:r>
      <w:r w:rsidR="007C5591">
        <w:t xml:space="preserve"> </w:t>
      </w:r>
      <w:r w:rsidR="004279D7">
        <w:t>showcases the sales of the restaurants across USA in the past 6 months from January to June. As per the data, it has been found that in the past 6 months, the restaurant in Madison have generated the most sales, followed by New Orleans, Dallas, Chicago, and Jersey City as the top 5 highest selling restaurants of ‘The Grill House’.</w:t>
      </w:r>
    </w:p>
    <w:p w:rsidR="004279D7" w:rsidRDefault="004279D7" w:rsidP="00157019">
      <w:pPr>
        <w:spacing w:line="360" w:lineRule="auto"/>
      </w:pPr>
    </w:p>
    <w:p w:rsidR="007C5591" w:rsidRDefault="007C5591" w:rsidP="00157019">
      <w:pPr>
        <w:spacing w:line="360" w:lineRule="auto"/>
      </w:pPr>
      <w:r>
        <w:rPr>
          <w:noProof/>
        </w:rPr>
        <w:lastRenderedPageBreak/>
        <w:drawing>
          <wp:inline distT="0" distB="0" distL="0" distR="0" wp14:anchorId="1EA55FBC" wp14:editId="49566EC3">
            <wp:extent cx="6293747" cy="2849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 Sal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0784" cy="2853067"/>
                    </a:xfrm>
                    <a:prstGeom prst="rect">
                      <a:avLst/>
                    </a:prstGeom>
                  </pic:spPr>
                </pic:pic>
              </a:graphicData>
            </a:graphic>
          </wp:inline>
        </w:drawing>
      </w:r>
    </w:p>
    <w:p w:rsidR="007C5591" w:rsidRDefault="007C5591" w:rsidP="00157019">
      <w:pPr>
        <w:spacing w:line="360" w:lineRule="auto"/>
        <w:jc w:val="center"/>
        <w:rPr>
          <w:b/>
          <w:u w:val="single"/>
        </w:rPr>
      </w:pPr>
      <w:r>
        <w:rPr>
          <w:b/>
          <w:u w:val="single"/>
        </w:rPr>
        <w:t>Figure 1</w:t>
      </w:r>
      <w:r w:rsidR="004279D7">
        <w:rPr>
          <w:b/>
          <w:u w:val="single"/>
        </w:rPr>
        <w:t>5</w:t>
      </w:r>
      <w:r>
        <w:rPr>
          <w:b/>
          <w:u w:val="single"/>
        </w:rPr>
        <w:t xml:space="preserve">: </w:t>
      </w:r>
      <w:r w:rsidR="00E278B3">
        <w:rPr>
          <w:b/>
          <w:u w:val="single"/>
        </w:rPr>
        <w:t xml:space="preserve">Dashboard for </w:t>
      </w:r>
      <w:r w:rsidR="00351475">
        <w:rPr>
          <w:b/>
          <w:u w:val="single"/>
        </w:rPr>
        <w:t>Zone with the Highest Sales in the</w:t>
      </w:r>
      <w:r w:rsidR="00351475" w:rsidRPr="00351475">
        <w:rPr>
          <w:b/>
          <w:u w:val="single"/>
        </w:rPr>
        <w:t xml:space="preserve"> </w:t>
      </w:r>
      <w:r w:rsidR="00351475">
        <w:rPr>
          <w:b/>
          <w:u w:val="single"/>
        </w:rPr>
        <w:t xml:space="preserve">Last 6 Months </w:t>
      </w:r>
    </w:p>
    <w:p w:rsidR="004279D7" w:rsidRPr="004279D7" w:rsidRDefault="004279D7" w:rsidP="00157019">
      <w:pPr>
        <w:spacing w:line="360" w:lineRule="auto"/>
        <w:jc w:val="center"/>
      </w:pPr>
      <w:r w:rsidRPr="004279D7">
        <w:t>(</w:t>
      </w:r>
      <w:r>
        <w:t xml:space="preserve">Source: </w:t>
      </w:r>
      <w:hyperlink r:id="rId21" w:history="1">
        <w:r w:rsidRPr="00C37FFA">
          <w:rPr>
            <w:rStyle w:val="Hyperlink"/>
          </w:rPr>
          <w:t>https://public.tableau.com/views/CapstonePart2/ZoneSales?:language=en-US&amp;publish=yes&amp;:display_count=n&amp;:origin=viz_share_link</w:t>
        </w:r>
      </w:hyperlink>
      <w:r w:rsidRPr="004279D7">
        <w:t>)</w:t>
      </w:r>
    </w:p>
    <w:p w:rsidR="004279D7" w:rsidRDefault="00351475" w:rsidP="00157019">
      <w:pPr>
        <w:spacing w:line="360" w:lineRule="auto"/>
      </w:pPr>
      <w:r>
        <w:tab/>
      </w:r>
      <w:r w:rsidR="007C5591">
        <w:t xml:space="preserve">The above </w:t>
      </w:r>
      <w:r w:rsidR="00E278B3">
        <w:t>dashboard</w:t>
      </w:r>
      <w:r w:rsidR="004279D7" w:rsidRPr="004279D7">
        <w:t xml:space="preserve"> </w:t>
      </w:r>
      <w:r w:rsidR="004279D7">
        <w:t>showcases the sales of each zone across USA in the past 6 months from January to June. As per the data, it has been found that in the past 6 months, Zone 4 has been the highest selling Zone with a total sale of $542,947, followed closely by Zone 3 which is followed by Zone 1, and finally, the least sales generating zone, Zone 2.</w:t>
      </w:r>
    </w:p>
    <w:p w:rsidR="007C5591" w:rsidRPr="007C5591" w:rsidRDefault="007C5591" w:rsidP="00157019">
      <w:pPr>
        <w:spacing w:line="360" w:lineRule="auto"/>
      </w:pPr>
    </w:p>
    <w:p w:rsidR="005B5C17" w:rsidRDefault="005B5C17" w:rsidP="00157019">
      <w:pPr>
        <w:spacing w:line="360" w:lineRule="auto"/>
        <w:jc w:val="left"/>
        <w:rPr>
          <w:rFonts w:eastAsiaTheme="majorEastAsia" w:cstheme="majorBidi"/>
          <w:b/>
          <w:bCs/>
          <w:color w:val="000000" w:themeColor="text1"/>
          <w:szCs w:val="26"/>
        </w:rPr>
      </w:pPr>
      <w:r>
        <w:br w:type="page"/>
      </w:r>
    </w:p>
    <w:p w:rsidR="00157019" w:rsidRDefault="00157019" w:rsidP="00157019">
      <w:pPr>
        <w:pStyle w:val="Heading2"/>
      </w:pPr>
      <w:bookmarkStart w:id="22" w:name="_Toc128303317"/>
      <w:r>
        <w:lastRenderedPageBreak/>
        <w:t>2</w:t>
      </w:r>
      <w:r w:rsidR="00FB6158">
        <w:t xml:space="preserve">. </w:t>
      </w:r>
      <w:r w:rsidR="00E938F5">
        <w:t>Excel</w:t>
      </w:r>
      <w:bookmarkEnd w:id="22"/>
      <w:r w:rsidR="00E938F5">
        <w:t xml:space="preserve"> </w:t>
      </w:r>
    </w:p>
    <w:p w:rsidR="00E938F5" w:rsidRDefault="00157019" w:rsidP="00157019">
      <w:pPr>
        <w:pStyle w:val="Heading3"/>
        <w:spacing w:line="360" w:lineRule="auto"/>
      </w:pPr>
      <w:bookmarkStart w:id="23" w:name="_Toc128303318"/>
      <w:r>
        <w:t xml:space="preserve">2.1 </w:t>
      </w:r>
      <w:r w:rsidR="00E938F5">
        <w:t>Question 1</w:t>
      </w:r>
      <w:bookmarkEnd w:id="23"/>
    </w:p>
    <w:p w:rsidR="005B5C17" w:rsidRDefault="00E278B3" w:rsidP="00157019">
      <w:pPr>
        <w:spacing w:line="360" w:lineRule="auto"/>
        <w:jc w:val="center"/>
      </w:pPr>
      <w:r>
        <w:rPr>
          <w:noProof/>
        </w:rPr>
        <w:drawing>
          <wp:inline distT="0" distB="0" distL="0" distR="0" wp14:anchorId="13E402EA" wp14:editId="2D5076D8">
            <wp:extent cx="6233160" cy="3268980"/>
            <wp:effectExtent l="0" t="0" r="0" b="762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278B3" w:rsidRDefault="00E278B3" w:rsidP="00157019">
      <w:pPr>
        <w:spacing w:line="360" w:lineRule="auto"/>
        <w:jc w:val="center"/>
        <w:rPr>
          <w:b/>
          <w:u w:val="single"/>
        </w:rPr>
      </w:pPr>
      <w:r>
        <w:rPr>
          <w:b/>
          <w:u w:val="single"/>
        </w:rPr>
        <w:t>Figure 16: Zone with the Highest Sales in the</w:t>
      </w:r>
      <w:r w:rsidRPr="00351475">
        <w:rPr>
          <w:b/>
          <w:u w:val="single"/>
        </w:rPr>
        <w:t xml:space="preserve"> </w:t>
      </w:r>
      <w:r>
        <w:rPr>
          <w:b/>
          <w:u w:val="single"/>
        </w:rPr>
        <w:t>Last 6 Months</w:t>
      </w:r>
    </w:p>
    <w:p w:rsidR="00E278B3" w:rsidRDefault="00E278B3" w:rsidP="00157019">
      <w:pPr>
        <w:spacing w:line="360" w:lineRule="auto"/>
      </w:pPr>
      <w:r>
        <w:tab/>
        <w:t>The above bar graph diagram</w:t>
      </w:r>
      <w:r w:rsidRPr="004279D7">
        <w:t xml:space="preserve"> </w:t>
      </w:r>
      <w:r>
        <w:t>showcases the sales of</w:t>
      </w:r>
      <w:r w:rsidR="003E1BD5">
        <w:t xml:space="preserve"> the restaurants in</w:t>
      </w:r>
      <w:r>
        <w:t xml:space="preserve"> </w:t>
      </w:r>
      <w:r w:rsidRPr="00E278B3">
        <w:t>San Jose, Madison, and New York</w:t>
      </w:r>
      <w:r>
        <w:t xml:space="preserve"> from the given dataset from January to June. It can be observed from the chart that the highest sale was recorded in Madison during April while the lowest sale was recorded in New York in April.</w:t>
      </w:r>
    </w:p>
    <w:p w:rsidR="00020B21" w:rsidRDefault="00020B21" w:rsidP="00157019">
      <w:pPr>
        <w:spacing w:line="360" w:lineRule="auto"/>
      </w:pPr>
    </w:p>
    <w:p w:rsidR="00E278B3" w:rsidRDefault="007666F8" w:rsidP="00157019">
      <w:pPr>
        <w:spacing w:line="360" w:lineRule="auto"/>
        <w:jc w:val="center"/>
      </w:pPr>
      <w:r>
        <w:rPr>
          <w:noProof/>
        </w:rPr>
        <w:drawing>
          <wp:inline distT="0" distB="0" distL="0" distR="0" wp14:anchorId="02EBF9EA" wp14:editId="31DF3763">
            <wp:extent cx="6183649" cy="20955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79454" cy="2094078"/>
                    </a:xfrm>
                    <a:prstGeom prst="rect">
                      <a:avLst/>
                    </a:prstGeom>
                  </pic:spPr>
                </pic:pic>
              </a:graphicData>
            </a:graphic>
          </wp:inline>
        </w:drawing>
      </w:r>
    </w:p>
    <w:p w:rsidR="0021432C" w:rsidRDefault="0021432C" w:rsidP="00157019">
      <w:pPr>
        <w:spacing w:line="360" w:lineRule="auto"/>
        <w:jc w:val="center"/>
        <w:rPr>
          <w:b/>
          <w:u w:val="single"/>
        </w:rPr>
      </w:pPr>
      <w:r>
        <w:rPr>
          <w:b/>
          <w:u w:val="single"/>
        </w:rPr>
        <w:t>Figure 1</w:t>
      </w:r>
      <w:r w:rsidR="007666F8">
        <w:rPr>
          <w:b/>
          <w:u w:val="single"/>
        </w:rPr>
        <w:t>7</w:t>
      </w:r>
      <w:r>
        <w:rPr>
          <w:b/>
          <w:u w:val="single"/>
        </w:rPr>
        <w:t xml:space="preserve">: </w:t>
      </w:r>
      <w:r w:rsidR="007666F8">
        <w:rPr>
          <w:b/>
          <w:u w:val="single"/>
        </w:rPr>
        <w:t>Ascending Order of the Dataset</w:t>
      </w:r>
    </w:p>
    <w:p w:rsidR="007666F8" w:rsidRDefault="007666F8" w:rsidP="00157019">
      <w:pPr>
        <w:spacing w:line="360" w:lineRule="auto"/>
        <w:jc w:val="center"/>
        <w:rPr>
          <w:b/>
          <w:u w:val="single"/>
        </w:rPr>
      </w:pPr>
      <w:r>
        <w:rPr>
          <w:noProof/>
        </w:rPr>
        <w:lastRenderedPageBreak/>
        <w:drawing>
          <wp:inline distT="0" distB="0" distL="0" distR="0" wp14:anchorId="5B5C9F57" wp14:editId="0B59BD4D">
            <wp:extent cx="6179820" cy="207112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77950" cy="2070501"/>
                    </a:xfrm>
                    <a:prstGeom prst="rect">
                      <a:avLst/>
                    </a:prstGeom>
                  </pic:spPr>
                </pic:pic>
              </a:graphicData>
            </a:graphic>
          </wp:inline>
        </w:drawing>
      </w:r>
    </w:p>
    <w:p w:rsidR="007666F8" w:rsidRDefault="007666F8" w:rsidP="00157019">
      <w:pPr>
        <w:spacing w:line="360" w:lineRule="auto"/>
        <w:jc w:val="center"/>
        <w:rPr>
          <w:b/>
          <w:u w:val="single"/>
        </w:rPr>
      </w:pPr>
      <w:r>
        <w:rPr>
          <w:b/>
          <w:u w:val="single"/>
        </w:rPr>
        <w:t>Figure 18: Descending Order of the Dataset</w:t>
      </w:r>
    </w:p>
    <w:p w:rsidR="0021432C" w:rsidRPr="00E278B3" w:rsidRDefault="003E1BD5" w:rsidP="00157019">
      <w:pPr>
        <w:spacing w:line="360" w:lineRule="auto"/>
      </w:pPr>
      <w:r>
        <w:tab/>
      </w:r>
      <w:r w:rsidR="007666F8">
        <w:t>The above screenshots are the Ascending and Descending Order of the given dataset</w:t>
      </w:r>
      <w:r>
        <w:t xml:space="preserve"> for the sales of restaurants in different cities from January to June. It has been found that Washington is the lowest sales generating city for ‘The Grill House’ restaurant chain while Madison is the highest sales generating city for the restaurant chain.</w:t>
      </w:r>
    </w:p>
    <w:p w:rsidR="007666F8" w:rsidRDefault="007666F8" w:rsidP="00157019">
      <w:pPr>
        <w:spacing w:line="360" w:lineRule="auto"/>
        <w:jc w:val="left"/>
        <w:rPr>
          <w:rFonts w:eastAsiaTheme="majorEastAsia" w:cstheme="majorBidi"/>
          <w:b/>
          <w:bCs/>
          <w:color w:val="000000" w:themeColor="text1"/>
          <w:szCs w:val="26"/>
        </w:rPr>
      </w:pPr>
      <w:r>
        <w:br w:type="page"/>
      </w:r>
    </w:p>
    <w:p w:rsidR="00E938F5" w:rsidRDefault="00157019" w:rsidP="00157019">
      <w:pPr>
        <w:pStyle w:val="Heading3"/>
        <w:spacing w:line="360" w:lineRule="auto"/>
      </w:pPr>
      <w:bookmarkStart w:id="24" w:name="_Toc128303319"/>
      <w:r>
        <w:lastRenderedPageBreak/>
        <w:t>2.2</w:t>
      </w:r>
      <w:r w:rsidR="00E938F5">
        <w:t xml:space="preserve"> Question 2</w:t>
      </w:r>
      <w:bookmarkEnd w:id="24"/>
    </w:p>
    <w:p w:rsidR="005B5C17" w:rsidRDefault="00AD568E" w:rsidP="00157019">
      <w:pPr>
        <w:spacing w:line="360" w:lineRule="auto"/>
        <w:jc w:val="center"/>
      </w:pPr>
      <w:r>
        <w:rPr>
          <w:noProof/>
        </w:rPr>
        <w:drawing>
          <wp:inline distT="0" distB="0" distL="0" distR="0" wp14:anchorId="0CBFEDA5" wp14:editId="3A0C8F09">
            <wp:extent cx="6210300" cy="28029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206087" cy="2801095"/>
                    </a:xfrm>
                    <a:prstGeom prst="rect">
                      <a:avLst/>
                    </a:prstGeom>
                  </pic:spPr>
                </pic:pic>
              </a:graphicData>
            </a:graphic>
          </wp:inline>
        </w:drawing>
      </w:r>
    </w:p>
    <w:p w:rsidR="00AD568E" w:rsidRDefault="00AD568E" w:rsidP="00157019">
      <w:pPr>
        <w:spacing w:line="360" w:lineRule="auto"/>
        <w:jc w:val="center"/>
        <w:rPr>
          <w:b/>
          <w:u w:val="single"/>
        </w:rPr>
      </w:pPr>
      <w:r>
        <w:rPr>
          <w:b/>
          <w:u w:val="single"/>
        </w:rPr>
        <w:t xml:space="preserve">Figure 19: </w:t>
      </w:r>
      <w:r w:rsidR="00B61C6A">
        <w:rPr>
          <w:b/>
          <w:u w:val="single"/>
        </w:rPr>
        <w:t>VLOOKUP Results for given IDs</w:t>
      </w:r>
    </w:p>
    <w:p w:rsidR="00AD568E" w:rsidRDefault="00AD568E" w:rsidP="00157019">
      <w:pPr>
        <w:spacing w:line="360" w:lineRule="auto"/>
      </w:pPr>
      <w:r>
        <w:tab/>
        <w:t>The</w:t>
      </w:r>
      <w:r w:rsidR="00B61C6A">
        <w:t xml:space="preserve"> VLOOKUP formulas for the given IDs in the dataset when performed in the excel sheet in the above-diagram are: </w:t>
      </w:r>
    </w:p>
    <w:p w:rsidR="00B61C6A" w:rsidRPr="009F19F3" w:rsidRDefault="00B61C6A" w:rsidP="00157019">
      <w:pPr>
        <w:pStyle w:val="ListParagraph"/>
        <w:numPr>
          <w:ilvl w:val="0"/>
          <w:numId w:val="20"/>
        </w:numPr>
        <w:spacing w:line="360" w:lineRule="auto"/>
      </w:pPr>
      <w:r w:rsidRPr="009F19F3">
        <w:t xml:space="preserve">1200789 is </w:t>
      </w:r>
      <w:r w:rsidRPr="009F19F3">
        <w:rPr>
          <w:b/>
        </w:rPr>
        <w:t>=VLOOKUP(B17,B2:I13,8,FALSE)</w:t>
      </w:r>
    </w:p>
    <w:p w:rsidR="00B61C6A" w:rsidRPr="009F19F3" w:rsidRDefault="00B61C6A" w:rsidP="00157019">
      <w:pPr>
        <w:pStyle w:val="ListParagraph"/>
        <w:numPr>
          <w:ilvl w:val="0"/>
          <w:numId w:val="20"/>
        </w:numPr>
        <w:spacing w:line="360" w:lineRule="auto"/>
      </w:pPr>
      <w:r w:rsidRPr="009F19F3">
        <w:t xml:space="preserve">1200739 is </w:t>
      </w:r>
      <w:r w:rsidRPr="009F19F3">
        <w:rPr>
          <w:b/>
        </w:rPr>
        <w:t>=VLOOKUP(B18,B2:I13,6,FALSE)</w:t>
      </w:r>
    </w:p>
    <w:p w:rsidR="00B61C6A" w:rsidRPr="009F19F3" w:rsidRDefault="00B61C6A" w:rsidP="00157019">
      <w:pPr>
        <w:pStyle w:val="ListParagraph"/>
        <w:numPr>
          <w:ilvl w:val="0"/>
          <w:numId w:val="20"/>
        </w:numPr>
        <w:spacing w:line="360" w:lineRule="auto"/>
      </w:pPr>
      <w:r w:rsidRPr="009F19F3">
        <w:t xml:space="preserve">1200352 is </w:t>
      </w:r>
      <w:r w:rsidRPr="009F19F3">
        <w:rPr>
          <w:b/>
        </w:rPr>
        <w:t>=VLOOKUP(B19,B3:I14,3,FALSE)</w:t>
      </w:r>
    </w:p>
    <w:sectPr w:rsidR="00B61C6A" w:rsidRPr="009F19F3" w:rsidSect="00FB6158">
      <w:footerReference w:type="default" r:id="rId26"/>
      <w:pgSz w:w="11906" w:h="16838" w:code="9"/>
      <w:pgMar w:top="1418" w:right="1418" w:bottom="1418" w:left="1418"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0167" w:rsidRDefault="00230167" w:rsidP="00FB6158">
      <w:pPr>
        <w:spacing w:after="0" w:line="240" w:lineRule="auto"/>
      </w:pPr>
      <w:r>
        <w:separator/>
      </w:r>
    </w:p>
  </w:endnote>
  <w:endnote w:type="continuationSeparator" w:id="0">
    <w:p w:rsidR="00230167" w:rsidRDefault="00230167" w:rsidP="00FB6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581724"/>
      <w:docPartObj>
        <w:docPartGallery w:val="Page Numbers (Bottom of Page)"/>
        <w:docPartUnique/>
      </w:docPartObj>
    </w:sdtPr>
    <w:sdtEndPr>
      <w:rPr>
        <w:noProof/>
      </w:rPr>
    </w:sdtEndPr>
    <w:sdtContent>
      <w:p w:rsidR="00FD26C4" w:rsidRDefault="00FD26C4">
        <w:pPr>
          <w:pStyle w:val="Footer"/>
          <w:jc w:val="center"/>
        </w:pPr>
        <w:r>
          <w:fldChar w:fldCharType="begin"/>
        </w:r>
        <w:r>
          <w:instrText xml:space="preserve"> PAGE   \* MERGEFORMAT </w:instrText>
        </w:r>
        <w:r>
          <w:fldChar w:fldCharType="separate"/>
        </w:r>
        <w:r w:rsidR="00157019">
          <w:rPr>
            <w:noProof/>
          </w:rPr>
          <w:t>3</w:t>
        </w:r>
        <w:r>
          <w:rPr>
            <w:noProof/>
          </w:rPr>
          <w:fldChar w:fldCharType="end"/>
        </w:r>
      </w:p>
    </w:sdtContent>
  </w:sdt>
  <w:p w:rsidR="00FD26C4" w:rsidRDefault="00FD26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0167" w:rsidRDefault="00230167" w:rsidP="00FB6158">
      <w:pPr>
        <w:spacing w:after="0" w:line="240" w:lineRule="auto"/>
      </w:pPr>
      <w:r>
        <w:separator/>
      </w:r>
    </w:p>
  </w:footnote>
  <w:footnote w:type="continuationSeparator" w:id="0">
    <w:p w:rsidR="00230167" w:rsidRDefault="00230167" w:rsidP="00FB61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F08BA"/>
    <w:multiLevelType w:val="hybridMultilevel"/>
    <w:tmpl w:val="E99450D8"/>
    <w:lvl w:ilvl="0" w:tplc="E6B07182">
      <w:start w:val="1"/>
      <w:numFmt w:val="bullet"/>
      <w:lvlText w:val=""/>
      <w:lvlJc w:val="left"/>
      <w:pPr>
        <w:ind w:left="360" w:hanging="360"/>
      </w:pPr>
      <w:rPr>
        <w:rFonts w:ascii="Symbol" w:hAnsi="Symbol" w:hint="default"/>
      </w:rPr>
    </w:lvl>
    <w:lvl w:ilvl="1" w:tplc="FD703C10">
      <w:start w:val="1"/>
      <w:numFmt w:val="bullet"/>
      <w:lvlText w:val="o"/>
      <w:lvlJc w:val="left"/>
      <w:pPr>
        <w:ind w:left="1080" w:hanging="360"/>
      </w:pPr>
      <w:rPr>
        <w:rFonts w:ascii="Courier New" w:hAnsi="Courier New" w:cs="Courier New" w:hint="default"/>
      </w:rPr>
    </w:lvl>
    <w:lvl w:ilvl="2" w:tplc="BE5C50E0">
      <w:start w:val="1"/>
      <w:numFmt w:val="bullet"/>
      <w:lvlText w:val=""/>
      <w:lvlJc w:val="left"/>
      <w:pPr>
        <w:ind w:left="1800" w:hanging="360"/>
      </w:pPr>
      <w:rPr>
        <w:rFonts w:ascii="Wingdings" w:hAnsi="Wingdings" w:hint="default"/>
      </w:rPr>
    </w:lvl>
    <w:lvl w:ilvl="3" w:tplc="39A4960E">
      <w:start w:val="1"/>
      <w:numFmt w:val="bullet"/>
      <w:lvlText w:val=""/>
      <w:lvlJc w:val="left"/>
      <w:pPr>
        <w:ind w:left="2520" w:hanging="360"/>
      </w:pPr>
      <w:rPr>
        <w:rFonts w:ascii="Symbol" w:hAnsi="Symbol" w:hint="default"/>
      </w:rPr>
    </w:lvl>
    <w:lvl w:ilvl="4" w:tplc="29B2D950">
      <w:start w:val="1"/>
      <w:numFmt w:val="bullet"/>
      <w:lvlText w:val="o"/>
      <w:lvlJc w:val="left"/>
      <w:pPr>
        <w:ind w:left="3240" w:hanging="360"/>
      </w:pPr>
      <w:rPr>
        <w:rFonts w:ascii="Courier New" w:hAnsi="Courier New" w:cs="Courier New" w:hint="default"/>
      </w:rPr>
    </w:lvl>
    <w:lvl w:ilvl="5" w:tplc="8B28E9C2">
      <w:start w:val="1"/>
      <w:numFmt w:val="bullet"/>
      <w:lvlText w:val=""/>
      <w:lvlJc w:val="left"/>
      <w:pPr>
        <w:ind w:left="3960" w:hanging="360"/>
      </w:pPr>
      <w:rPr>
        <w:rFonts w:ascii="Wingdings" w:hAnsi="Wingdings" w:hint="default"/>
      </w:rPr>
    </w:lvl>
    <w:lvl w:ilvl="6" w:tplc="579A210E">
      <w:start w:val="1"/>
      <w:numFmt w:val="bullet"/>
      <w:lvlText w:val=""/>
      <w:lvlJc w:val="left"/>
      <w:pPr>
        <w:ind w:left="4680" w:hanging="360"/>
      </w:pPr>
      <w:rPr>
        <w:rFonts w:ascii="Symbol" w:hAnsi="Symbol" w:hint="default"/>
      </w:rPr>
    </w:lvl>
    <w:lvl w:ilvl="7" w:tplc="7E784CFA">
      <w:start w:val="1"/>
      <w:numFmt w:val="bullet"/>
      <w:lvlText w:val="o"/>
      <w:lvlJc w:val="left"/>
      <w:pPr>
        <w:ind w:left="5400" w:hanging="360"/>
      </w:pPr>
      <w:rPr>
        <w:rFonts w:ascii="Courier New" w:hAnsi="Courier New" w:cs="Courier New" w:hint="default"/>
      </w:rPr>
    </w:lvl>
    <w:lvl w:ilvl="8" w:tplc="875423E0">
      <w:start w:val="1"/>
      <w:numFmt w:val="bullet"/>
      <w:lvlText w:val=""/>
      <w:lvlJc w:val="left"/>
      <w:pPr>
        <w:ind w:left="6120" w:hanging="360"/>
      </w:pPr>
      <w:rPr>
        <w:rFonts w:ascii="Wingdings" w:hAnsi="Wingdings" w:hint="default"/>
      </w:rPr>
    </w:lvl>
  </w:abstractNum>
  <w:abstractNum w:abstractNumId="1">
    <w:nsid w:val="127B2172"/>
    <w:multiLevelType w:val="multilevel"/>
    <w:tmpl w:val="AFDE44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3490393"/>
    <w:multiLevelType w:val="hybridMultilevel"/>
    <w:tmpl w:val="8BF82580"/>
    <w:lvl w:ilvl="0" w:tplc="35848C3E">
      <w:start w:val="1"/>
      <w:numFmt w:val="bullet"/>
      <w:lvlText w:val=""/>
      <w:lvlJc w:val="left"/>
      <w:pPr>
        <w:ind w:left="720" w:hanging="360"/>
      </w:pPr>
      <w:rPr>
        <w:rFonts w:ascii="Wingdings" w:hAnsi="Wingdings" w:hint="default"/>
      </w:rPr>
    </w:lvl>
    <w:lvl w:ilvl="1" w:tplc="93084750">
      <w:start w:val="1"/>
      <w:numFmt w:val="bullet"/>
      <w:lvlText w:val="o"/>
      <w:lvlJc w:val="left"/>
      <w:pPr>
        <w:ind w:left="1440" w:hanging="360"/>
      </w:pPr>
      <w:rPr>
        <w:rFonts w:ascii="Courier New" w:hAnsi="Courier New" w:cs="Courier New" w:hint="default"/>
      </w:rPr>
    </w:lvl>
    <w:lvl w:ilvl="2" w:tplc="359AACE4">
      <w:start w:val="1"/>
      <w:numFmt w:val="bullet"/>
      <w:lvlText w:val=""/>
      <w:lvlJc w:val="left"/>
      <w:pPr>
        <w:ind w:left="2160" w:hanging="360"/>
      </w:pPr>
      <w:rPr>
        <w:rFonts w:ascii="Wingdings" w:hAnsi="Wingdings" w:hint="default"/>
      </w:rPr>
    </w:lvl>
    <w:lvl w:ilvl="3" w:tplc="54E403D0">
      <w:start w:val="1"/>
      <w:numFmt w:val="bullet"/>
      <w:lvlText w:val=""/>
      <w:lvlJc w:val="left"/>
      <w:pPr>
        <w:ind w:left="2880" w:hanging="360"/>
      </w:pPr>
      <w:rPr>
        <w:rFonts w:ascii="Symbol" w:hAnsi="Symbol" w:hint="default"/>
      </w:rPr>
    </w:lvl>
    <w:lvl w:ilvl="4" w:tplc="963298FC">
      <w:start w:val="1"/>
      <w:numFmt w:val="bullet"/>
      <w:lvlText w:val="o"/>
      <w:lvlJc w:val="left"/>
      <w:pPr>
        <w:ind w:left="3600" w:hanging="360"/>
      </w:pPr>
      <w:rPr>
        <w:rFonts w:ascii="Courier New" w:hAnsi="Courier New" w:cs="Courier New" w:hint="default"/>
      </w:rPr>
    </w:lvl>
    <w:lvl w:ilvl="5" w:tplc="77D46EB2">
      <w:start w:val="1"/>
      <w:numFmt w:val="bullet"/>
      <w:lvlText w:val=""/>
      <w:lvlJc w:val="left"/>
      <w:pPr>
        <w:ind w:left="4320" w:hanging="360"/>
      </w:pPr>
      <w:rPr>
        <w:rFonts w:ascii="Wingdings" w:hAnsi="Wingdings" w:hint="default"/>
      </w:rPr>
    </w:lvl>
    <w:lvl w:ilvl="6" w:tplc="23802700">
      <w:start w:val="1"/>
      <w:numFmt w:val="bullet"/>
      <w:lvlText w:val=""/>
      <w:lvlJc w:val="left"/>
      <w:pPr>
        <w:ind w:left="5040" w:hanging="360"/>
      </w:pPr>
      <w:rPr>
        <w:rFonts w:ascii="Symbol" w:hAnsi="Symbol" w:hint="default"/>
      </w:rPr>
    </w:lvl>
    <w:lvl w:ilvl="7" w:tplc="865287E8">
      <w:start w:val="1"/>
      <w:numFmt w:val="bullet"/>
      <w:lvlText w:val="o"/>
      <w:lvlJc w:val="left"/>
      <w:pPr>
        <w:ind w:left="5760" w:hanging="360"/>
      </w:pPr>
      <w:rPr>
        <w:rFonts w:ascii="Courier New" w:hAnsi="Courier New" w:cs="Courier New" w:hint="default"/>
      </w:rPr>
    </w:lvl>
    <w:lvl w:ilvl="8" w:tplc="3ACAD018">
      <w:start w:val="1"/>
      <w:numFmt w:val="bullet"/>
      <w:lvlText w:val=""/>
      <w:lvlJc w:val="left"/>
      <w:pPr>
        <w:ind w:left="6480" w:hanging="360"/>
      </w:pPr>
      <w:rPr>
        <w:rFonts w:ascii="Wingdings" w:hAnsi="Wingdings" w:hint="default"/>
      </w:rPr>
    </w:lvl>
  </w:abstractNum>
  <w:abstractNum w:abstractNumId="3">
    <w:nsid w:val="13694E2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9B319AC"/>
    <w:multiLevelType w:val="hybridMultilevel"/>
    <w:tmpl w:val="2F809B02"/>
    <w:lvl w:ilvl="0" w:tplc="76C4AADA">
      <w:start w:val="1"/>
      <w:numFmt w:val="bullet"/>
      <w:lvlText w:val=""/>
      <w:lvlJc w:val="left"/>
      <w:pPr>
        <w:ind w:left="720" w:hanging="360"/>
      </w:pPr>
      <w:rPr>
        <w:rFonts w:ascii="Wingdings" w:hAnsi="Wingdings" w:hint="default"/>
      </w:rPr>
    </w:lvl>
    <w:lvl w:ilvl="1" w:tplc="EA4640BA">
      <w:start w:val="1"/>
      <w:numFmt w:val="bullet"/>
      <w:lvlText w:val="o"/>
      <w:lvlJc w:val="left"/>
      <w:pPr>
        <w:ind w:left="1440" w:hanging="360"/>
      </w:pPr>
      <w:rPr>
        <w:rFonts w:ascii="Courier New" w:hAnsi="Courier New" w:cs="Courier New" w:hint="default"/>
      </w:rPr>
    </w:lvl>
    <w:lvl w:ilvl="2" w:tplc="80F24356">
      <w:start w:val="1"/>
      <w:numFmt w:val="bullet"/>
      <w:lvlText w:val=""/>
      <w:lvlJc w:val="left"/>
      <w:pPr>
        <w:ind w:left="2160" w:hanging="360"/>
      </w:pPr>
      <w:rPr>
        <w:rFonts w:ascii="Wingdings" w:hAnsi="Wingdings" w:hint="default"/>
      </w:rPr>
    </w:lvl>
    <w:lvl w:ilvl="3" w:tplc="CA8272B8">
      <w:start w:val="1"/>
      <w:numFmt w:val="bullet"/>
      <w:lvlText w:val=""/>
      <w:lvlJc w:val="left"/>
      <w:pPr>
        <w:ind w:left="2880" w:hanging="360"/>
      </w:pPr>
      <w:rPr>
        <w:rFonts w:ascii="Symbol" w:hAnsi="Symbol" w:hint="default"/>
      </w:rPr>
    </w:lvl>
    <w:lvl w:ilvl="4" w:tplc="800A9D5A">
      <w:start w:val="1"/>
      <w:numFmt w:val="bullet"/>
      <w:lvlText w:val="o"/>
      <w:lvlJc w:val="left"/>
      <w:pPr>
        <w:ind w:left="3600" w:hanging="360"/>
      </w:pPr>
      <w:rPr>
        <w:rFonts w:ascii="Courier New" w:hAnsi="Courier New" w:cs="Courier New" w:hint="default"/>
      </w:rPr>
    </w:lvl>
    <w:lvl w:ilvl="5" w:tplc="14CC27D2">
      <w:start w:val="1"/>
      <w:numFmt w:val="bullet"/>
      <w:lvlText w:val=""/>
      <w:lvlJc w:val="left"/>
      <w:pPr>
        <w:ind w:left="4320" w:hanging="360"/>
      </w:pPr>
      <w:rPr>
        <w:rFonts w:ascii="Wingdings" w:hAnsi="Wingdings" w:hint="default"/>
      </w:rPr>
    </w:lvl>
    <w:lvl w:ilvl="6" w:tplc="E8F8F298">
      <w:start w:val="1"/>
      <w:numFmt w:val="bullet"/>
      <w:lvlText w:val=""/>
      <w:lvlJc w:val="left"/>
      <w:pPr>
        <w:ind w:left="5040" w:hanging="360"/>
      </w:pPr>
      <w:rPr>
        <w:rFonts w:ascii="Symbol" w:hAnsi="Symbol" w:hint="default"/>
      </w:rPr>
    </w:lvl>
    <w:lvl w:ilvl="7" w:tplc="71C05356">
      <w:start w:val="1"/>
      <w:numFmt w:val="bullet"/>
      <w:lvlText w:val="o"/>
      <w:lvlJc w:val="left"/>
      <w:pPr>
        <w:ind w:left="5760" w:hanging="360"/>
      </w:pPr>
      <w:rPr>
        <w:rFonts w:ascii="Courier New" w:hAnsi="Courier New" w:cs="Courier New" w:hint="default"/>
      </w:rPr>
    </w:lvl>
    <w:lvl w:ilvl="8" w:tplc="8F18F7AA">
      <w:start w:val="1"/>
      <w:numFmt w:val="bullet"/>
      <w:lvlText w:val=""/>
      <w:lvlJc w:val="left"/>
      <w:pPr>
        <w:ind w:left="6480" w:hanging="360"/>
      </w:pPr>
      <w:rPr>
        <w:rFonts w:ascii="Wingdings" w:hAnsi="Wingdings" w:hint="default"/>
      </w:rPr>
    </w:lvl>
  </w:abstractNum>
  <w:abstractNum w:abstractNumId="5">
    <w:nsid w:val="19C31211"/>
    <w:multiLevelType w:val="hybridMultilevel"/>
    <w:tmpl w:val="97A2A0D2"/>
    <w:lvl w:ilvl="0" w:tplc="E60AB648">
      <w:start w:val="1"/>
      <w:numFmt w:val="bullet"/>
      <w:lvlText w:val=""/>
      <w:lvlJc w:val="left"/>
      <w:pPr>
        <w:ind w:left="720" w:hanging="360"/>
      </w:pPr>
      <w:rPr>
        <w:rFonts w:ascii="Wingdings" w:hAnsi="Wingdings" w:hint="default"/>
      </w:rPr>
    </w:lvl>
    <w:lvl w:ilvl="1" w:tplc="9E54976C">
      <w:start w:val="1"/>
      <w:numFmt w:val="bullet"/>
      <w:lvlText w:val="o"/>
      <w:lvlJc w:val="left"/>
      <w:pPr>
        <w:ind w:left="1440" w:hanging="360"/>
      </w:pPr>
      <w:rPr>
        <w:rFonts w:ascii="Courier New" w:hAnsi="Courier New" w:cs="Courier New" w:hint="default"/>
      </w:rPr>
    </w:lvl>
    <w:lvl w:ilvl="2" w:tplc="95067BD0">
      <w:start w:val="1"/>
      <w:numFmt w:val="bullet"/>
      <w:lvlText w:val=""/>
      <w:lvlJc w:val="left"/>
      <w:pPr>
        <w:ind w:left="2160" w:hanging="360"/>
      </w:pPr>
      <w:rPr>
        <w:rFonts w:ascii="Wingdings" w:hAnsi="Wingdings" w:hint="default"/>
      </w:rPr>
    </w:lvl>
    <w:lvl w:ilvl="3" w:tplc="6A2EF1C6">
      <w:start w:val="1"/>
      <w:numFmt w:val="bullet"/>
      <w:lvlText w:val=""/>
      <w:lvlJc w:val="left"/>
      <w:pPr>
        <w:ind w:left="2880" w:hanging="360"/>
      </w:pPr>
      <w:rPr>
        <w:rFonts w:ascii="Symbol" w:hAnsi="Symbol" w:hint="default"/>
      </w:rPr>
    </w:lvl>
    <w:lvl w:ilvl="4" w:tplc="F51011CC">
      <w:start w:val="1"/>
      <w:numFmt w:val="bullet"/>
      <w:lvlText w:val="o"/>
      <w:lvlJc w:val="left"/>
      <w:pPr>
        <w:ind w:left="3600" w:hanging="360"/>
      </w:pPr>
      <w:rPr>
        <w:rFonts w:ascii="Courier New" w:hAnsi="Courier New" w:cs="Courier New" w:hint="default"/>
      </w:rPr>
    </w:lvl>
    <w:lvl w:ilvl="5" w:tplc="46629A5E">
      <w:start w:val="1"/>
      <w:numFmt w:val="bullet"/>
      <w:lvlText w:val=""/>
      <w:lvlJc w:val="left"/>
      <w:pPr>
        <w:ind w:left="4320" w:hanging="360"/>
      </w:pPr>
      <w:rPr>
        <w:rFonts w:ascii="Wingdings" w:hAnsi="Wingdings" w:hint="default"/>
      </w:rPr>
    </w:lvl>
    <w:lvl w:ilvl="6" w:tplc="98EABE10">
      <w:start w:val="1"/>
      <w:numFmt w:val="bullet"/>
      <w:lvlText w:val=""/>
      <w:lvlJc w:val="left"/>
      <w:pPr>
        <w:ind w:left="5040" w:hanging="360"/>
      </w:pPr>
      <w:rPr>
        <w:rFonts w:ascii="Symbol" w:hAnsi="Symbol" w:hint="default"/>
      </w:rPr>
    </w:lvl>
    <w:lvl w:ilvl="7" w:tplc="F03CCFBC">
      <w:start w:val="1"/>
      <w:numFmt w:val="bullet"/>
      <w:lvlText w:val="o"/>
      <w:lvlJc w:val="left"/>
      <w:pPr>
        <w:ind w:left="5760" w:hanging="360"/>
      </w:pPr>
      <w:rPr>
        <w:rFonts w:ascii="Courier New" w:hAnsi="Courier New" w:cs="Courier New" w:hint="default"/>
      </w:rPr>
    </w:lvl>
    <w:lvl w:ilvl="8" w:tplc="D55E2AB6">
      <w:start w:val="1"/>
      <w:numFmt w:val="bullet"/>
      <w:lvlText w:val=""/>
      <w:lvlJc w:val="left"/>
      <w:pPr>
        <w:ind w:left="6480" w:hanging="360"/>
      </w:pPr>
      <w:rPr>
        <w:rFonts w:ascii="Wingdings" w:hAnsi="Wingdings" w:hint="default"/>
      </w:rPr>
    </w:lvl>
  </w:abstractNum>
  <w:abstractNum w:abstractNumId="6">
    <w:nsid w:val="22EE2F4E"/>
    <w:multiLevelType w:val="hybridMultilevel"/>
    <w:tmpl w:val="0E9818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5C12430"/>
    <w:multiLevelType w:val="hybridMultilevel"/>
    <w:tmpl w:val="ECD2C3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5E13433"/>
    <w:multiLevelType w:val="hybridMultilevel"/>
    <w:tmpl w:val="A70E33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7BA1F89"/>
    <w:multiLevelType w:val="hybridMultilevel"/>
    <w:tmpl w:val="018A5ED6"/>
    <w:lvl w:ilvl="0" w:tplc="6D107C50">
      <w:start w:val="1"/>
      <w:numFmt w:val="decimal"/>
      <w:lvlText w:val="%1."/>
      <w:lvlJc w:val="left"/>
      <w:pPr>
        <w:ind w:left="360" w:hanging="360"/>
      </w:pPr>
      <w:rPr>
        <w:b/>
      </w:rPr>
    </w:lvl>
    <w:lvl w:ilvl="1" w:tplc="8E8CF384">
      <w:start w:val="1"/>
      <w:numFmt w:val="lowerLetter"/>
      <w:lvlText w:val="%2."/>
      <w:lvlJc w:val="left"/>
      <w:pPr>
        <w:ind w:left="1080" w:hanging="360"/>
      </w:pPr>
    </w:lvl>
    <w:lvl w:ilvl="2" w:tplc="B9D230DC">
      <w:start w:val="1"/>
      <w:numFmt w:val="lowerRoman"/>
      <w:lvlText w:val="%3."/>
      <w:lvlJc w:val="right"/>
      <w:pPr>
        <w:ind w:left="1800" w:hanging="180"/>
      </w:pPr>
    </w:lvl>
    <w:lvl w:ilvl="3" w:tplc="CF7440B6">
      <w:start w:val="1"/>
      <w:numFmt w:val="decimal"/>
      <w:lvlText w:val="%4."/>
      <w:lvlJc w:val="left"/>
      <w:pPr>
        <w:ind w:left="2520" w:hanging="360"/>
      </w:pPr>
    </w:lvl>
    <w:lvl w:ilvl="4" w:tplc="1A0A360E">
      <w:start w:val="1"/>
      <w:numFmt w:val="lowerLetter"/>
      <w:lvlText w:val="%5."/>
      <w:lvlJc w:val="left"/>
      <w:pPr>
        <w:ind w:left="3240" w:hanging="360"/>
      </w:pPr>
    </w:lvl>
    <w:lvl w:ilvl="5" w:tplc="4852BFEC">
      <w:start w:val="1"/>
      <w:numFmt w:val="lowerRoman"/>
      <w:lvlText w:val="%6."/>
      <w:lvlJc w:val="right"/>
      <w:pPr>
        <w:ind w:left="3960" w:hanging="180"/>
      </w:pPr>
    </w:lvl>
    <w:lvl w:ilvl="6" w:tplc="66FA1556">
      <w:start w:val="1"/>
      <w:numFmt w:val="decimal"/>
      <w:lvlText w:val="%7."/>
      <w:lvlJc w:val="left"/>
      <w:pPr>
        <w:ind w:left="4680" w:hanging="360"/>
      </w:pPr>
    </w:lvl>
    <w:lvl w:ilvl="7" w:tplc="E2022522">
      <w:start w:val="1"/>
      <w:numFmt w:val="lowerLetter"/>
      <w:lvlText w:val="%8."/>
      <w:lvlJc w:val="left"/>
      <w:pPr>
        <w:ind w:left="5400" w:hanging="360"/>
      </w:pPr>
    </w:lvl>
    <w:lvl w:ilvl="8" w:tplc="D5F4946A">
      <w:start w:val="1"/>
      <w:numFmt w:val="lowerRoman"/>
      <w:lvlText w:val="%9."/>
      <w:lvlJc w:val="right"/>
      <w:pPr>
        <w:ind w:left="6120" w:hanging="180"/>
      </w:pPr>
    </w:lvl>
  </w:abstractNum>
  <w:abstractNum w:abstractNumId="10">
    <w:nsid w:val="3A4066B9"/>
    <w:multiLevelType w:val="hybridMultilevel"/>
    <w:tmpl w:val="A1547B50"/>
    <w:lvl w:ilvl="0" w:tplc="535A1564">
      <w:start w:val="1"/>
      <w:numFmt w:val="bullet"/>
      <w:lvlText w:val=""/>
      <w:lvlJc w:val="left"/>
      <w:pPr>
        <w:ind w:left="360" w:hanging="360"/>
      </w:pPr>
      <w:rPr>
        <w:rFonts w:ascii="Symbol" w:hAnsi="Symbol" w:hint="default"/>
      </w:rPr>
    </w:lvl>
    <w:lvl w:ilvl="1" w:tplc="1826CA12">
      <w:start w:val="1"/>
      <w:numFmt w:val="bullet"/>
      <w:lvlText w:val="o"/>
      <w:lvlJc w:val="left"/>
      <w:pPr>
        <w:ind w:left="1080" w:hanging="360"/>
      </w:pPr>
      <w:rPr>
        <w:rFonts w:ascii="Courier New" w:hAnsi="Courier New" w:cs="Courier New" w:hint="default"/>
      </w:rPr>
    </w:lvl>
    <w:lvl w:ilvl="2" w:tplc="AF18C41E">
      <w:start w:val="1"/>
      <w:numFmt w:val="bullet"/>
      <w:lvlText w:val=""/>
      <w:lvlJc w:val="left"/>
      <w:pPr>
        <w:ind w:left="1800" w:hanging="360"/>
      </w:pPr>
      <w:rPr>
        <w:rFonts w:ascii="Wingdings" w:hAnsi="Wingdings" w:hint="default"/>
      </w:rPr>
    </w:lvl>
    <w:lvl w:ilvl="3" w:tplc="26AAAE00">
      <w:start w:val="1"/>
      <w:numFmt w:val="bullet"/>
      <w:lvlText w:val=""/>
      <w:lvlJc w:val="left"/>
      <w:pPr>
        <w:ind w:left="2520" w:hanging="360"/>
      </w:pPr>
      <w:rPr>
        <w:rFonts w:ascii="Symbol" w:hAnsi="Symbol" w:hint="default"/>
      </w:rPr>
    </w:lvl>
    <w:lvl w:ilvl="4" w:tplc="CBE6DFB2">
      <w:start w:val="1"/>
      <w:numFmt w:val="bullet"/>
      <w:lvlText w:val="o"/>
      <w:lvlJc w:val="left"/>
      <w:pPr>
        <w:ind w:left="3240" w:hanging="360"/>
      </w:pPr>
      <w:rPr>
        <w:rFonts w:ascii="Courier New" w:hAnsi="Courier New" w:cs="Courier New" w:hint="default"/>
      </w:rPr>
    </w:lvl>
    <w:lvl w:ilvl="5" w:tplc="6212C87C">
      <w:start w:val="1"/>
      <w:numFmt w:val="bullet"/>
      <w:lvlText w:val=""/>
      <w:lvlJc w:val="left"/>
      <w:pPr>
        <w:ind w:left="3960" w:hanging="360"/>
      </w:pPr>
      <w:rPr>
        <w:rFonts w:ascii="Wingdings" w:hAnsi="Wingdings" w:hint="default"/>
      </w:rPr>
    </w:lvl>
    <w:lvl w:ilvl="6" w:tplc="D18A24F4">
      <w:start w:val="1"/>
      <w:numFmt w:val="bullet"/>
      <w:lvlText w:val=""/>
      <w:lvlJc w:val="left"/>
      <w:pPr>
        <w:ind w:left="4680" w:hanging="360"/>
      </w:pPr>
      <w:rPr>
        <w:rFonts w:ascii="Symbol" w:hAnsi="Symbol" w:hint="default"/>
      </w:rPr>
    </w:lvl>
    <w:lvl w:ilvl="7" w:tplc="1E2E53AA">
      <w:start w:val="1"/>
      <w:numFmt w:val="bullet"/>
      <w:lvlText w:val="o"/>
      <w:lvlJc w:val="left"/>
      <w:pPr>
        <w:ind w:left="5400" w:hanging="360"/>
      </w:pPr>
      <w:rPr>
        <w:rFonts w:ascii="Courier New" w:hAnsi="Courier New" w:cs="Courier New" w:hint="default"/>
      </w:rPr>
    </w:lvl>
    <w:lvl w:ilvl="8" w:tplc="F05C97C4">
      <w:start w:val="1"/>
      <w:numFmt w:val="bullet"/>
      <w:lvlText w:val=""/>
      <w:lvlJc w:val="left"/>
      <w:pPr>
        <w:ind w:left="6120" w:hanging="360"/>
      </w:pPr>
      <w:rPr>
        <w:rFonts w:ascii="Wingdings" w:hAnsi="Wingdings" w:hint="default"/>
      </w:rPr>
    </w:lvl>
  </w:abstractNum>
  <w:abstractNum w:abstractNumId="11">
    <w:nsid w:val="404E4472"/>
    <w:multiLevelType w:val="hybridMultilevel"/>
    <w:tmpl w:val="1BFAC918"/>
    <w:lvl w:ilvl="0" w:tplc="20C4753E">
      <w:start w:val="1"/>
      <w:numFmt w:val="decimal"/>
      <w:lvlText w:val="%1."/>
      <w:lvlJc w:val="left"/>
      <w:pPr>
        <w:ind w:left="360" w:hanging="360"/>
      </w:pPr>
    </w:lvl>
    <w:lvl w:ilvl="1" w:tplc="49B86686">
      <w:start w:val="1"/>
      <w:numFmt w:val="lowerLetter"/>
      <w:lvlText w:val="%2."/>
      <w:lvlJc w:val="left"/>
      <w:pPr>
        <w:ind w:left="1080" w:hanging="360"/>
      </w:pPr>
    </w:lvl>
    <w:lvl w:ilvl="2" w:tplc="84E602A2">
      <w:start w:val="1"/>
      <w:numFmt w:val="lowerRoman"/>
      <w:lvlText w:val="%3."/>
      <w:lvlJc w:val="right"/>
      <w:pPr>
        <w:ind w:left="1800" w:hanging="180"/>
      </w:pPr>
    </w:lvl>
    <w:lvl w:ilvl="3" w:tplc="5C3822CE">
      <w:start w:val="1"/>
      <w:numFmt w:val="decimal"/>
      <w:lvlText w:val="%4."/>
      <w:lvlJc w:val="left"/>
      <w:pPr>
        <w:ind w:left="2520" w:hanging="360"/>
      </w:pPr>
    </w:lvl>
    <w:lvl w:ilvl="4" w:tplc="938CC5B2">
      <w:start w:val="1"/>
      <w:numFmt w:val="lowerLetter"/>
      <w:lvlText w:val="%5."/>
      <w:lvlJc w:val="left"/>
      <w:pPr>
        <w:ind w:left="3240" w:hanging="360"/>
      </w:pPr>
    </w:lvl>
    <w:lvl w:ilvl="5" w:tplc="CAA25B30">
      <w:start w:val="1"/>
      <w:numFmt w:val="lowerRoman"/>
      <w:lvlText w:val="%6."/>
      <w:lvlJc w:val="right"/>
      <w:pPr>
        <w:ind w:left="3960" w:hanging="180"/>
      </w:pPr>
    </w:lvl>
    <w:lvl w:ilvl="6" w:tplc="B7D60550">
      <w:start w:val="1"/>
      <w:numFmt w:val="decimal"/>
      <w:lvlText w:val="%7."/>
      <w:lvlJc w:val="left"/>
      <w:pPr>
        <w:ind w:left="4680" w:hanging="360"/>
      </w:pPr>
    </w:lvl>
    <w:lvl w:ilvl="7" w:tplc="20D60A58">
      <w:start w:val="1"/>
      <w:numFmt w:val="lowerLetter"/>
      <w:lvlText w:val="%8."/>
      <w:lvlJc w:val="left"/>
      <w:pPr>
        <w:ind w:left="5400" w:hanging="360"/>
      </w:pPr>
    </w:lvl>
    <w:lvl w:ilvl="8" w:tplc="1FC63264">
      <w:start w:val="1"/>
      <w:numFmt w:val="lowerRoman"/>
      <w:lvlText w:val="%9."/>
      <w:lvlJc w:val="right"/>
      <w:pPr>
        <w:ind w:left="6120" w:hanging="180"/>
      </w:pPr>
    </w:lvl>
  </w:abstractNum>
  <w:abstractNum w:abstractNumId="12">
    <w:nsid w:val="418B3811"/>
    <w:multiLevelType w:val="hybridMultilevel"/>
    <w:tmpl w:val="62969148"/>
    <w:lvl w:ilvl="0" w:tplc="9AA09BF0">
      <w:start w:val="1"/>
      <w:numFmt w:val="bullet"/>
      <w:lvlText w:val=""/>
      <w:lvlJc w:val="left"/>
      <w:pPr>
        <w:ind w:left="720" w:hanging="360"/>
      </w:pPr>
      <w:rPr>
        <w:rFonts w:ascii="Wingdings" w:hAnsi="Wingdings" w:hint="default"/>
      </w:rPr>
    </w:lvl>
    <w:lvl w:ilvl="1" w:tplc="E0E2D960">
      <w:start w:val="1"/>
      <w:numFmt w:val="bullet"/>
      <w:lvlText w:val="o"/>
      <w:lvlJc w:val="left"/>
      <w:pPr>
        <w:ind w:left="1440" w:hanging="360"/>
      </w:pPr>
      <w:rPr>
        <w:rFonts w:ascii="Courier New" w:hAnsi="Courier New" w:cs="Courier New" w:hint="default"/>
      </w:rPr>
    </w:lvl>
    <w:lvl w:ilvl="2" w:tplc="D1683E24">
      <w:start w:val="1"/>
      <w:numFmt w:val="bullet"/>
      <w:lvlText w:val=""/>
      <w:lvlJc w:val="left"/>
      <w:pPr>
        <w:ind w:left="2160" w:hanging="360"/>
      </w:pPr>
      <w:rPr>
        <w:rFonts w:ascii="Wingdings" w:hAnsi="Wingdings" w:hint="default"/>
      </w:rPr>
    </w:lvl>
    <w:lvl w:ilvl="3" w:tplc="3DCC2460">
      <w:start w:val="1"/>
      <w:numFmt w:val="bullet"/>
      <w:lvlText w:val=""/>
      <w:lvlJc w:val="left"/>
      <w:pPr>
        <w:ind w:left="2880" w:hanging="360"/>
      </w:pPr>
      <w:rPr>
        <w:rFonts w:ascii="Symbol" w:hAnsi="Symbol" w:hint="default"/>
      </w:rPr>
    </w:lvl>
    <w:lvl w:ilvl="4" w:tplc="E7BCC04A">
      <w:start w:val="1"/>
      <w:numFmt w:val="bullet"/>
      <w:lvlText w:val="o"/>
      <w:lvlJc w:val="left"/>
      <w:pPr>
        <w:ind w:left="3600" w:hanging="360"/>
      </w:pPr>
      <w:rPr>
        <w:rFonts w:ascii="Courier New" w:hAnsi="Courier New" w:cs="Courier New" w:hint="default"/>
      </w:rPr>
    </w:lvl>
    <w:lvl w:ilvl="5" w:tplc="68782546">
      <w:start w:val="1"/>
      <w:numFmt w:val="bullet"/>
      <w:lvlText w:val=""/>
      <w:lvlJc w:val="left"/>
      <w:pPr>
        <w:ind w:left="4320" w:hanging="360"/>
      </w:pPr>
      <w:rPr>
        <w:rFonts w:ascii="Wingdings" w:hAnsi="Wingdings" w:hint="default"/>
      </w:rPr>
    </w:lvl>
    <w:lvl w:ilvl="6" w:tplc="35FA009A">
      <w:start w:val="1"/>
      <w:numFmt w:val="bullet"/>
      <w:lvlText w:val=""/>
      <w:lvlJc w:val="left"/>
      <w:pPr>
        <w:ind w:left="5040" w:hanging="360"/>
      </w:pPr>
      <w:rPr>
        <w:rFonts w:ascii="Symbol" w:hAnsi="Symbol" w:hint="default"/>
      </w:rPr>
    </w:lvl>
    <w:lvl w:ilvl="7" w:tplc="870AFB1A">
      <w:start w:val="1"/>
      <w:numFmt w:val="bullet"/>
      <w:lvlText w:val="o"/>
      <w:lvlJc w:val="left"/>
      <w:pPr>
        <w:ind w:left="5760" w:hanging="360"/>
      </w:pPr>
      <w:rPr>
        <w:rFonts w:ascii="Courier New" w:hAnsi="Courier New" w:cs="Courier New" w:hint="default"/>
      </w:rPr>
    </w:lvl>
    <w:lvl w:ilvl="8" w:tplc="E0780592">
      <w:start w:val="1"/>
      <w:numFmt w:val="bullet"/>
      <w:lvlText w:val=""/>
      <w:lvlJc w:val="left"/>
      <w:pPr>
        <w:ind w:left="6480" w:hanging="360"/>
      </w:pPr>
      <w:rPr>
        <w:rFonts w:ascii="Wingdings" w:hAnsi="Wingdings" w:hint="default"/>
      </w:rPr>
    </w:lvl>
  </w:abstractNum>
  <w:abstractNum w:abstractNumId="13">
    <w:nsid w:val="482D19E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C3548D1"/>
    <w:multiLevelType w:val="hybridMultilevel"/>
    <w:tmpl w:val="BEFE912C"/>
    <w:lvl w:ilvl="0" w:tplc="A8264BE8">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3C323E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8AF0D44"/>
    <w:multiLevelType w:val="hybridMultilevel"/>
    <w:tmpl w:val="254EA19E"/>
    <w:lvl w:ilvl="0" w:tplc="6400EA12">
      <w:start w:val="1"/>
      <w:numFmt w:val="bullet"/>
      <w:lvlText w:val=""/>
      <w:lvlJc w:val="left"/>
      <w:pPr>
        <w:ind w:left="720" w:hanging="360"/>
      </w:pPr>
      <w:rPr>
        <w:rFonts w:ascii="Wingdings" w:hAnsi="Wingdings" w:hint="default"/>
      </w:rPr>
    </w:lvl>
    <w:lvl w:ilvl="1" w:tplc="38FCA5F4">
      <w:start w:val="1"/>
      <w:numFmt w:val="bullet"/>
      <w:lvlText w:val="o"/>
      <w:lvlJc w:val="left"/>
      <w:pPr>
        <w:ind w:left="1440" w:hanging="360"/>
      </w:pPr>
      <w:rPr>
        <w:rFonts w:ascii="Courier New" w:hAnsi="Courier New" w:cs="Courier New" w:hint="default"/>
      </w:rPr>
    </w:lvl>
    <w:lvl w:ilvl="2" w:tplc="FF82DD1A">
      <w:start w:val="1"/>
      <w:numFmt w:val="bullet"/>
      <w:lvlText w:val=""/>
      <w:lvlJc w:val="left"/>
      <w:pPr>
        <w:ind w:left="2160" w:hanging="360"/>
      </w:pPr>
      <w:rPr>
        <w:rFonts w:ascii="Wingdings" w:hAnsi="Wingdings" w:hint="default"/>
      </w:rPr>
    </w:lvl>
    <w:lvl w:ilvl="3" w:tplc="BE265546">
      <w:start w:val="1"/>
      <w:numFmt w:val="bullet"/>
      <w:lvlText w:val=""/>
      <w:lvlJc w:val="left"/>
      <w:pPr>
        <w:ind w:left="2880" w:hanging="360"/>
      </w:pPr>
      <w:rPr>
        <w:rFonts w:ascii="Symbol" w:hAnsi="Symbol" w:hint="default"/>
      </w:rPr>
    </w:lvl>
    <w:lvl w:ilvl="4" w:tplc="E8B89CF0">
      <w:start w:val="1"/>
      <w:numFmt w:val="bullet"/>
      <w:lvlText w:val="o"/>
      <w:lvlJc w:val="left"/>
      <w:pPr>
        <w:ind w:left="3600" w:hanging="360"/>
      </w:pPr>
      <w:rPr>
        <w:rFonts w:ascii="Courier New" w:hAnsi="Courier New" w:cs="Courier New" w:hint="default"/>
      </w:rPr>
    </w:lvl>
    <w:lvl w:ilvl="5" w:tplc="4D5E634E">
      <w:start w:val="1"/>
      <w:numFmt w:val="bullet"/>
      <w:lvlText w:val=""/>
      <w:lvlJc w:val="left"/>
      <w:pPr>
        <w:ind w:left="4320" w:hanging="360"/>
      </w:pPr>
      <w:rPr>
        <w:rFonts w:ascii="Wingdings" w:hAnsi="Wingdings" w:hint="default"/>
      </w:rPr>
    </w:lvl>
    <w:lvl w:ilvl="6" w:tplc="31B2D164">
      <w:start w:val="1"/>
      <w:numFmt w:val="bullet"/>
      <w:lvlText w:val=""/>
      <w:lvlJc w:val="left"/>
      <w:pPr>
        <w:ind w:left="5040" w:hanging="360"/>
      </w:pPr>
      <w:rPr>
        <w:rFonts w:ascii="Symbol" w:hAnsi="Symbol" w:hint="default"/>
      </w:rPr>
    </w:lvl>
    <w:lvl w:ilvl="7" w:tplc="A57052B4">
      <w:start w:val="1"/>
      <w:numFmt w:val="bullet"/>
      <w:lvlText w:val="o"/>
      <w:lvlJc w:val="left"/>
      <w:pPr>
        <w:ind w:left="5760" w:hanging="360"/>
      </w:pPr>
      <w:rPr>
        <w:rFonts w:ascii="Courier New" w:hAnsi="Courier New" w:cs="Courier New" w:hint="default"/>
      </w:rPr>
    </w:lvl>
    <w:lvl w:ilvl="8" w:tplc="3DC627CE">
      <w:start w:val="1"/>
      <w:numFmt w:val="bullet"/>
      <w:lvlText w:val=""/>
      <w:lvlJc w:val="left"/>
      <w:pPr>
        <w:ind w:left="6480" w:hanging="360"/>
      </w:pPr>
      <w:rPr>
        <w:rFonts w:ascii="Wingdings" w:hAnsi="Wingdings" w:hint="default"/>
      </w:rPr>
    </w:lvl>
  </w:abstractNum>
  <w:abstractNum w:abstractNumId="17">
    <w:nsid w:val="5C711239"/>
    <w:multiLevelType w:val="hybridMultilevel"/>
    <w:tmpl w:val="A9D25FD4"/>
    <w:lvl w:ilvl="0" w:tplc="10CA55E8">
      <w:start w:val="1"/>
      <w:numFmt w:val="bullet"/>
      <w:lvlText w:val=""/>
      <w:lvlJc w:val="left"/>
      <w:pPr>
        <w:ind w:left="360" w:hanging="360"/>
      </w:pPr>
      <w:rPr>
        <w:rFonts w:ascii="Symbol" w:hAnsi="Symbol" w:hint="default"/>
      </w:rPr>
    </w:lvl>
    <w:lvl w:ilvl="1" w:tplc="15907ADA">
      <w:start w:val="1"/>
      <w:numFmt w:val="bullet"/>
      <w:lvlText w:val="o"/>
      <w:lvlJc w:val="left"/>
      <w:pPr>
        <w:ind w:left="1080" w:hanging="360"/>
      </w:pPr>
      <w:rPr>
        <w:rFonts w:ascii="Courier New" w:hAnsi="Courier New" w:cs="Courier New" w:hint="default"/>
      </w:rPr>
    </w:lvl>
    <w:lvl w:ilvl="2" w:tplc="955EB746">
      <w:start w:val="1"/>
      <w:numFmt w:val="bullet"/>
      <w:lvlText w:val=""/>
      <w:lvlJc w:val="left"/>
      <w:pPr>
        <w:ind w:left="1800" w:hanging="360"/>
      </w:pPr>
      <w:rPr>
        <w:rFonts w:ascii="Wingdings" w:hAnsi="Wingdings" w:hint="default"/>
      </w:rPr>
    </w:lvl>
    <w:lvl w:ilvl="3" w:tplc="6A3E6958">
      <w:start w:val="1"/>
      <w:numFmt w:val="bullet"/>
      <w:lvlText w:val=""/>
      <w:lvlJc w:val="left"/>
      <w:pPr>
        <w:ind w:left="2520" w:hanging="360"/>
      </w:pPr>
      <w:rPr>
        <w:rFonts w:ascii="Symbol" w:hAnsi="Symbol" w:hint="default"/>
      </w:rPr>
    </w:lvl>
    <w:lvl w:ilvl="4" w:tplc="B2F4B9F0">
      <w:start w:val="1"/>
      <w:numFmt w:val="bullet"/>
      <w:lvlText w:val="o"/>
      <w:lvlJc w:val="left"/>
      <w:pPr>
        <w:ind w:left="3240" w:hanging="360"/>
      </w:pPr>
      <w:rPr>
        <w:rFonts w:ascii="Courier New" w:hAnsi="Courier New" w:cs="Courier New" w:hint="default"/>
      </w:rPr>
    </w:lvl>
    <w:lvl w:ilvl="5" w:tplc="D62281F4">
      <w:start w:val="1"/>
      <w:numFmt w:val="bullet"/>
      <w:lvlText w:val=""/>
      <w:lvlJc w:val="left"/>
      <w:pPr>
        <w:ind w:left="3960" w:hanging="360"/>
      </w:pPr>
      <w:rPr>
        <w:rFonts w:ascii="Wingdings" w:hAnsi="Wingdings" w:hint="default"/>
      </w:rPr>
    </w:lvl>
    <w:lvl w:ilvl="6" w:tplc="0FFED2F8">
      <w:start w:val="1"/>
      <w:numFmt w:val="bullet"/>
      <w:lvlText w:val=""/>
      <w:lvlJc w:val="left"/>
      <w:pPr>
        <w:ind w:left="4680" w:hanging="360"/>
      </w:pPr>
      <w:rPr>
        <w:rFonts w:ascii="Symbol" w:hAnsi="Symbol" w:hint="default"/>
      </w:rPr>
    </w:lvl>
    <w:lvl w:ilvl="7" w:tplc="2876BC80">
      <w:start w:val="1"/>
      <w:numFmt w:val="bullet"/>
      <w:lvlText w:val="o"/>
      <w:lvlJc w:val="left"/>
      <w:pPr>
        <w:ind w:left="5400" w:hanging="360"/>
      </w:pPr>
      <w:rPr>
        <w:rFonts w:ascii="Courier New" w:hAnsi="Courier New" w:cs="Courier New" w:hint="default"/>
      </w:rPr>
    </w:lvl>
    <w:lvl w:ilvl="8" w:tplc="003092E4">
      <w:start w:val="1"/>
      <w:numFmt w:val="bullet"/>
      <w:lvlText w:val=""/>
      <w:lvlJc w:val="left"/>
      <w:pPr>
        <w:ind w:left="6120" w:hanging="360"/>
      </w:pPr>
      <w:rPr>
        <w:rFonts w:ascii="Wingdings" w:hAnsi="Wingdings" w:hint="default"/>
      </w:rPr>
    </w:lvl>
  </w:abstractNum>
  <w:abstractNum w:abstractNumId="18">
    <w:nsid w:val="663C5771"/>
    <w:multiLevelType w:val="hybridMultilevel"/>
    <w:tmpl w:val="870A0C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788844DE"/>
    <w:multiLevelType w:val="hybridMultilevel"/>
    <w:tmpl w:val="6E0E7FC6"/>
    <w:lvl w:ilvl="0" w:tplc="CCF0C080">
      <w:start w:val="1"/>
      <w:numFmt w:val="bullet"/>
      <w:lvlText w:val=""/>
      <w:lvlJc w:val="left"/>
      <w:pPr>
        <w:ind w:left="360" w:hanging="360"/>
      </w:pPr>
      <w:rPr>
        <w:rFonts w:ascii="Symbol" w:hAnsi="Symbol" w:hint="default"/>
      </w:rPr>
    </w:lvl>
    <w:lvl w:ilvl="1" w:tplc="88E2E72C">
      <w:start w:val="1"/>
      <w:numFmt w:val="bullet"/>
      <w:lvlText w:val="o"/>
      <w:lvlJc w:val="left"/>
      <w:pPr>
        <w:ind w:left="1080" w:hanging="360"/>
      </w:pPr>
      <w:rPr>
        <w:rFonts w:ascii="Courier New" w:hAnsi="Courier New" w:cs="Courier New" w:hint="default"/>
      </w:rPr>
    </w:lvl>
    <w:lvl w:ilvl="2" w:tplc="026656C0">
      <w:start w:val="1"/>
      <w:numFmt w:val="bullet"/>
      <w:lvlText w:val=""/>
      <w:lvlJc w:val="left"/>
      <w:pPr>
        <w:ind w:left="1800" w:hanging="360"/>
      </w:pPr>
      <w:rPr>
        <w:rFonts w:ascii="Wingdings" w:hAnsi="Wingdings" w:hint="default"/>
      </w:rPr>
    </w:lvl>
    <w:lvl w:ilvl="3" w:tplc="6680C23E">
      <w:start w:val="1"/>
      <w:numFmt w:val="bullet"/>
      <w:lvlText w:val=""/>
      <w:lvlJc w:val="left"/>
      <w:pPr>
        <w:ind w:left="2520" w:hanging="360"/>
      </w:pPr>
      <w:rPr>
        <w:rFonts w:ascii="Symbol" w:hAnsi="Symbol" w:hint="default"/>
      </w:rPr>
    </w:lvl>
    <w:lvl w:ilvl="4" w:tplc="41D03A52">
      <w:start w:val="1"/>
      <w:numFmt w:val="bullet"/>
      <w:lvlText w:val="o"/>
      <w:lvlJc w:val="left"/>
      <w:pPr>
        <w:ind w:left="3240" w:hanging="360"/>
      </w:pPr>
      <w:rPr>
        <w:rFonts w:ascii="Courier New" w:hAnsi="Courier New" w:cs="Courier New" w:hint="default"/>
      </w:rPr>
    </w:lvl>
    <w:lvl w:ilvl="5" w:tplc="D9E84F4E">
      <w:start w:val="1"/>
      <w:numFmt w:val="bullet"/>
      <w:lvlText w:val=""/>
      <w:lvlJc w:val="left"/>
      <w:pPr>
        <w:ind w:left="3960" w:hanging="360"/>
      </w:pPr>
      <w:rPr>
        <w:rFonts w:ascii="Wingdings" w:hAnsi="Wingdings" w:hint="default"/>
      </w:rPr>
    </w:lvl>
    <w:lvl w:ilvl="6" w:tplc="E6F03204">
      <w:start w:val="1"/>
      <w:numFmt w:val="bullet"/>
      <w:lvlText w:val=""/>
      <w:lvlJc w:val="left"/>
      <w:pPr>
        <w:ind w:left="4680" w:hanging="360"/>
      </w:pPr>
      <w:rPr>
        <w:rFonts w:ascii="Symbol" w:hAnsi="Symbol" w:hint="default"/>
      </w:rPr>
    </w:lvl>
    <w:lvl w:ilvl="7" w:tplc="4B86ABD0">
      <w:start w:val="1"/>
      <w:numFmt w:val="bullet"/>
      <w:lvlText w:val="o"/>
      <w:lvlJc w:val="left"/>
      <w:pPr>
        <w:ind w:left="5400" w:hanging="360"/>
      </w:pPr>
      <w:rPr>
        <w:rFonts w:ascii="Courier New" w:hAnsi="Courier New" w:cs="Courier New" w:hint="default"/>
      </w:rPr>
    </w:lvl>
    <w:lvl w:ilvl="8" w:tplc="DD0EF612">
      <w:start w:val="1"/>
      <w:numFmt w:val="bullet"/>
      <w:lvlText w:val=""/>
      <w:lvlJc w:val="left"/>
      <w:pPr>
        <w:ind w:left="6120" w:hanging="360"/>
      </w:pPr>
      <w:rPr>
        <w:rFonts w:ascii="Wingdings" w:hAnsi="Wingdings" w:hint="default"/>
      </w:rPr>
    </w:lvl>
  </w:abstractNum>
  <w:num w:numId="1">
    <w:abstractNumId w:val="15"/>
  </w:num>
  <w:num w:numId="2">
    <w:abstractNumId w:val="1"/>
  </w:num>
  <w:num w:numId="3">
    <w:abstractNumId w:val="3"/>
  </w:num>
  <w:num w:numId="4">
    <w:abstractNumId w:val="13"/>
  </w:num>
  <w:num w:numId="5">
    <w:abstractNumId w:val="0"/>
  </w:num>
  <w:num w:numId="6">
    <w:abstractNumId w:val="19"/>
  </w:num>
  <w:num w:numId="7">
    <w:abstractNumId w:val="17"/>
  </w:num>
  <w:num w:numId="8">
    <w:abstractNumId w:val="10"/>
  </w:num>
  <w:num w:numId="9">
    <w:abstractNumId w:val="2"/>
  </w:num>
  <w:num w:numId="10">
    <w:abstractNumId w:val="12"/>
  </w:num>
  <w:num w:numId="11">
    <w:abstractNumId w:val="18"/>
  </w:num>
  <w:num w:numId="12">
    <w:abstractNumId w:val="8"/>
  </w:num>
  <w:num w:numId="13">
    <w:abstractNumId w:val="4"/>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5"/>
  </w:num>
  <w:num w:numId="18">
    <w:abstractNumId w:val="7"/>
  </w:num>
  <w:num w:numId="19">
    <w:abstractNumId w:val="16"/>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12F7"/>
    <w:rsid w:val="00020B21"/>
    <w:rsid w:val="0006706A"/>
    <w:rsid w:val="00083F0C"/>
    <w:rsid w:val="000A1C8C"/>
    <w:rsid w:val="000A237D"/>
    <w:rsid w:val="000A409C"/>
    <w:rsid w:val="000D1481"/>
    <w:rsid w:val="000F2E0B"/>
    <w:rsid w:val="0014281F"/>
    <w:rsid w:val="00157019"/>
    <w:rsid w:val="001930F7"/>
    <w:rsid w:val="001F7E1E"/>
    <w:rsid w:val="0021432C"/>
    <w:rsid w:val="00230167"/>
    <w:rsid w:val="00230171"/>
    <w:rsid w:val="002A5A2A"/>
    <w:rsid w:val="002E5197"/>
    <w:rsid w:val="00301B45"/>
    <w:rsid w:val="00351475"/>
    <w:rsid w:val="0038633C"/>
    <w:rsid w:val="0039573B"/>
    <w:rsid w:val="003A0164"/>
    <w:rsid w:val="003D4347"/>
    <w:rsid w:val="003E1BD5"/>
    <w:rsid w:val="003F4FF1"/>
    <w:rsid w:val="003F7D4C"/>
    <w:rsid w:val="0040020B"/>
    <w:rsid w:val="004279D7"/>
    <w:rsid w:val="00433283"/>
    <w:rsid w:val="004512F7"/>
    <w:rsid w:val="004713F4"/>
    <w:rsid w:val="004912E0"/>
    <w:rsid w:val="0049398B"/>
    <w:rsid w:val="00503761"/>
    <w:rsid w:val="00522211"/>
    <w:rsid w:val="005453C9"/>
    <w:rsid w:val="005661D1"/>
    <w:rsid w:val="005A28B6"/>
    <w:rsid w:val="005B34C7"/>
    <w:rsid w:val="005B5C17"/>
    <w:rsid w:val="00627D74"/>
    <w:rsid w:val="00650282"/>
    <w:rsid w:val="006A73AB"/>
    <w:rsid w:val="006B5E8A"/>
    <w:rsid w:val="006C6281"/>
    <w:rsid w:val="00721BA0"/>
    <w:rsid w:val="00730B44"/>
    <w:rsid w:val="00757F68"/>
    <w:rsid w:val="007666F8"/>
    <w:rsid w:val="007761F6"/>
    <w:rsid w:val="007B0132"/>
    <w:rsid w:val="007C35D8"/>
    <w:rsid w:val="007C5591"/>
    <w:rsid w:val="007F1B27"/>
    <w:rsid w:val="00806E76"/>
    <w:rsid w:val="00824142"/>
    <w:rsid w:val="008A19E4"/>
    <w:rsid w:val="008C37BF"/>
    <w:rsid w:val="008D3DBD"/>
    <w:rsid w:val="008F20D9"/>
    <w:rsid w:val="00964BBB"/>
    <w:rsid w:val="00972535"/>
    <w:rsid w:val="009B09A8"/>
    <w:rsid w:val="009C301A"/>
    <w:rsid w:val="009F19F3"/>
    <w:rsid w:val="00A418A1"/>
    <w:rsid w:val="00A46EDC"/>
    <w:rsid w:val="00A7520C"/>
    <w:rsid w:val="00A954D7"/>
    <w:rsid w:val="00AA1CE5"/>
    <w:rsid w:val="00AD568E"/>
    <w:rsid w:val="00AF7A1A"/>
    <w:rsid w:val="00B01549"/>
    <w:rsid w:val="00B61C6A"/>
    <w:rsid w:val="00BD4F8D"/>
    <w:rsid w:val="00BD7DD4"/>
    <w:rsid w:val="00C1789D"/>
    <w:rsid w:val="00C23760"/>
    <w:rsid w:val="00C37620"/>
    <w:rsid w:val="00C76C62"/>
    <w:rsid w:val="00C97704"/>
    <w:rsid w:val="00CD4DB9"/>
    <w:rsid w:val="00D02C0E"/>
    <w:rsid w:val="00D362D8"/>
    <w:rsid w:val="00D637FF"/>
    <w:rsid w:val="00D7289B"/>
    <w:rsid w:val="00D8274B"/>
    <w:rsid w:val="00DA5FE1"/>
    <w:rsid w:val="00DF0B1C"/>
    <w:rsid w:val="00E05A60"/>
    <w:rsid w:val="00E26AC0"/>
    <w:rsid w:val="00E278B3"/>
    <w:rsid w:val="00E559D9"/>
    <w:rsid w:val="00E86724"/>
    <w:rsid w:val="00E91929"/>
    <w:rsid w:val="00E938F5"/>
    <w:rsid w:val="00E97F1E"/>
    <w:rsid w:val="00EA0B87"/>
    <w:rsid w:val="00EA5BF2"/>
    <w:rsid w:val="00F17FE9"/>
    <w:rsid w:val="00F54806"/>
    <w:rsid w:val="00F92902"/>
    <w:rsid w:val="00F95DC3"/>
    <w:rsid w:val="00FB3DBF"/>
    <w:rsid w:val="00FB6158"/>
    <w:rsid w:val="00FC2DF5"/>
    <w:rsid w:val="00FD1ECE"/>
    <w:rsid w:val="00FD26C4"/>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B45"/>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301B45"/>
    <w:pPr>
      <w:keepNext/>
      <w:keepLines/>
      <w:spacing w:before="480" w:after="0"/>
      <w:outlineLvl w:val="0"/>
    </w:pPr>
    <w:rPr>
      <w:rFonts w:eastAsiaTheme="majorEastAsia" w:cstheme="majorBidi"/>
      <w:b/>
      <w:bCs/>
      <w:color w:val="000000" w:themeColor="text1"/>
      <w:szCs w:val="28"/>
    </w:rPr>
  </w:style>
  <w:style w:type="paragraph" w:styleId="Heading2">
    <w:name w:val="heading 2"/>
    <w:basedOn w:val="Normal"/>
    <w:next w:val="Normal"/>
    <w:link w:val="Heading2Char"/>
    <w:autoRedefine/>
    <w:uiPriority w:val="9"/>
    <w:unhideWhenUsed/>
    <w:qFormat/>
    <w:rsid w:val="00FB6158"/>
    <w:pPr>
      <w:keepNext/>
      <w:keepLines/>
      <w:spacing w:before="200" w:after="0" w:line="360" w:lineRule="auto"/>
      <w:outlineLvl w:val="1"/>
    </w:pPr>
    <w:rPr>
      <w:rFonts w:eastAsiaTheme="majorEastAsia" w:cstheme="majorBidi"/>
      <w:b/>
      <w:bCs/>
      <w:color w:val="000000" w:themeColor="text1"/>
      <w:szCs w:val="26"/>
    </w:rPr>
  </w:style>
  <w:style w:type="paragraph" w:styleId="Heading3">
    <w:name w:val="heading 3"/>
    <w:basedOn w:val="Normal"/>
    <w:next w:val="Normal"/>
    <w:link w:val="Heading3Char"/>
    <w:autoRedefine/>
    <w:uiPriority w:val="9"/>
    <w:unhideWhenUsed/>
    <w:qFormat/>
    <w:rsid w:val="00D7289B"/>
    <w:pPr>
      <w:keepNext/>
      <w:keepLines/>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qFormat/>
    <w:rsid w:val="008C37BF"/>
    <w:pPr>
      <w:keepNext/>
      <w:keepLines/>
      <w:spacing w:before="20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8C37BF"/>
    <w:pPr>
      <w:keepNext/>
      <w:keepLines/>
      <w:spacing w:before="20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B45"/>
    <w:rPr>
      <w:rFonts w:ascii="Times New Roman" w:eastAsiaTheme="majorEastAsia" w:hAnsi="Times New Roman" w:cstheme="majorBidi"/>
      <w:b/>
      <w:bCs/>
      <w:color w:val="000000" w:themeColor="text1"/>
      <w:sz w:val="24"/>
      <w:szCs w:val="28"/>
    </w:rPr>
  </w:style>
  <w:style w:type="character" w:customStyle="1" w:styleId="Heading3Char">
    <w:name w:val="Heading 3 Char"/>
    <w:basedOn w:val="DefaultParagraphFont"/>
    <w:link w:val="Heading3"/>
    <w:uiPriority w:val="9"/>
    <w:rsid w:val="00D7289B"/>
    <w:rPr>
      <w:rFonts w:ascii="Times New Roman" w:eastAsiaTheme="majorEastAsia" w:hAnsi="Times New Roman" w:cstheme="majorBidi"/>
      <w:b/>
      <w:bCs/>
      <w:color w:val="000000" w:themeColor="text1"/>
      <w:sz w:val="24"/>
    </w:rPr>
  </w:style>
  <w:style w:type="character" w:customStyle="1" w:styleId="Heading2Char">
    <w:name w:val="Heading 2 Char"/>
    <w:basedOn w:val="DefaultParagraphFont"/>
    <w:link w:val="Heading2"/>
    <w:uiPriority w:val="9"/>
    <w:rsid w:val="00FB6158"/>
    <w:rPr>
      <w:rFonts w:ascii="Times New Roman" w:eastAsiaTheme="majorEastAsia" w:hAnsi="Times New Roman" w:cstheme="majorBidi"/>
      <w:b/>
      <w:bCs/>
      <w:color w:val="000000" w:themeColor="text1"/>
      <w:sz w:val="24"/>
      <w:szCs w:val="26"/>
    </w:rPr>
  </w:style>
  <w:style w:type="character" w:customStyle="1" w:styleId="Heading4Char">
    <w:name w:val="Heading 4 Char"/>
    <w:basedOn w:val="DefaultParagraphFont"/>
    <w:link w:val="Heading4"/>
    <w:uiPriority w:val="9"/>
    <w:semiHidden/>
    <w:rsid w:val="008C37BF"/>
    <w:rPr>
      <w:rFonts w:ascii="Times New Roman" w:eastAsiaTheme="majorEastAsia" w:hAnsi="Times New Roman" w:cstheme="majorBidi"/>
      <w:b/>
      <w:bCs/>
      <w:iCs/>
      <w:color w:val="000000" w:themeColor="text1"/>
      <w:sz w:val="24"/>
    </w:rPr>
  </w:style>
  <w:style w:type="character" w:customStyle="1" w:styleId="Heading5Char">
    <w:name w:val="Heading 5 Char"/>
    <w:basedOn w:val="DefaultParagraphFont"/>
    <w:link w:val="Heading5"/>
    <w:uiPriority w:val="9"/>
    <w:rsid w:val="008C37BF"/>
    <w:rPr>
      <w:rFonts w:ascii="Times New Roman" w:eastAsiaTheme="majorEastAsia" w:hAnsi="Times New Roman" w:cstheme="majorBidi"/>
      <w:b/>
      <w:color w:val="000000" w:themeColor="text1"/>
      <w:sz w:val="24"/>
    </w:rPr>
  </w:style>
  <w:style w:type="paragraph" w:styleId="ListParagraph">
    <w:name w:val="List Paragraph"/>
    <w:basedOn w:val="Normal"/>
    <w:uiPriority w:val="34"/>
    <w:qFormat/>
    <w:rsid w:val="00503761"/>
    <w:pPr>
      <w:ind w:left="720"/>
      <w:contextualSpacing/>
    </w:pPr>
  </w:style>
  <w:style w:type="paragraph" w:styleId="BalloonText">
    <w:name w:val="Balloon Text"/>
    <w:basedOn w:val="Normal"/>
    <w:link w:val="BalloonTextChar"/>
    <w:uiPriority w:val="99"/>
    <w:semiHidden/>
    <w:unhideWhenUsed/>
    <w:rsid w:val="000F2E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2E0B"/>
    <w:rPr>
      <w:rFonts w:ascii="Tahoma" w:hAnsi="Tahoma" w:cs="Tahoma"/>
      <w:sz w:val="16"/>
      <w:szCs w:val="16"/>
    </w:rPr>
  </w:style>
  <w:style w:type="table" w:styleId="TableGrid">
    <w:name w:val="Table Grid"/>
    <w:basedOn w:val="TableNormal"/>
    <w:uiPriority w:val="59"/>
    <w:rsid w:val="00AF7A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6">
    <w:name w:val="Medium Shading 1 Accent 6"/>
    <w:basedOn w:val="TableNormal"/>
    <w:uiPriority w:val="63"/>
    <w:rsid w:val="006A73AB"/>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Lines="0" w:before="0" w:beforeAutospacing="0" w:afterLines="0" w:after="0" w:afterAutospacing="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FB6158"/>
    <w:pPr>
      <w:tabs>
        <w:tab w:val="center" w:pos="4252"/>
        <w:tab w:val="right" w:pos="8504"/>
      </w:tabs>
      <w:spacing w:after="0" w:line="240" w:lineRule="auto"/>
    </w:pPr>
  </w:style>
  <w:style w:type="character" w:customStyle="1" w:styleId="HeaderChar">
    <w:name w:val="Header Char"/>
    <w:basedOn w:val="DefaultParagraphFont"/>
    <w:link w:val="Header"/>
    <w:uiPriority w:val="99"/>
    <w:rsid w:val="00FB6158"/>
    <w:rPr>
      <w:rFonts w:ascii="Times New Roman" w:hAnsi="Times New Roman"/>
      <w:sz w:val="24"/>
    </w:rPr>
  </w:style>
  <w:style w:type="paragraph" w:styleId="Footer">
    <w:name w:val="footer"/>
    <w:basedOn w:val="Normal"/>
    <w:link w:val="FooterChar"/>
    <w:uiPriority w:val="99"/>
    <w:unhideWhenUsed/>
    <w:rsid w:val="00FB6158"/>
    <w:pPr>
      <w:tabs>
        <w:tab w:val="center" w:pos="4252"/>
        <w:tab w:val="right" w:pos="8504"/>
      </w:tabs>
      <w:spacing w:after="0" w:line="240" w:lineRule="auto"/>
    </w:pPr>
  </w:style>
  <w:style w:type="character" w:customStyle="1" w:styleId="FooterChar">
    <w:name w:val="Footer Char"/>
    <w:basedOn w:val="DefaultParagraphFont"/>
    <w:link w:val="Footer"/>
    <w:uiPriority w:val="99"/>
    <w:rsid w:val="00FB6158"/>
    <w:rPr>
      <w:rFonts w:ascii="Times New Roman" w:hAnsi="Times New Roman"/>
      <w:sz w:val="24"/>
    </w:rPr>
  </w:style>
  <w:style w:type="paragraph" w:styleId="TOCHeading">
    <w:name w:val="TOC Heading"/>
    <w:basedOn w:val="Heading1"/>
    <w:next w:val="Normal"/>
    <w:uiPriority w:val="39"/>
    <w:semiHidden/>
    <w:unhideWhenUsed/>
    <w:qFormat/>
    <w:rsid w:val="00FB6158"/>
    <w:pPr>
      <w:spacing w:line="276" w:lineRule="auto"/>
      <w:jc w:val="left"/>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FB6158"/>
    <w:pPr>
      <w:spacing w:after="100"/>
    </w:pPr>
  </w:style>
  <w:style w:type="paragraph" w:styleId="TOC2">
    <w:name w:val="toc 2"/>
    <w:basedOn w:val="Normal"/>
    <w:next w:val="Normal"/>
    <w:autoRedefine/>
    <w:uiPriority w:val="39"/>
    <w:unhideWhenUsed/>
    <w:rsid w:val="00FB6158"/>
    <w:pPr>
      <w:spacing w:after="100"/>
      <w:ind w:left="240"/>
    </w:pPr>
  </w:style>
  <w:style w:type="paragraph" w:styleId="TOC3">
    <w:name w:val="toc 3"/>
    <w:basedOn w:val="Normal"/>
    <w:next w:val="Normal"/>
    <w:autoRedefine/>
    <w:uiPriority w:val="39"/>
    <w:unhideWhenUsed/>
    <w:rsid w:val="00FB6158"/>
    <w:pPr>
      <w:spacing w:after="100"/>
      <w:ind w:left="480"/>
    </w:pPr>
  </w:style>
  <w:style w:type="character" w:styleId="Hyperlink">
    <w:name w:val="Hyperlink"/>
    <w:basedOn w:val="DefaultParagraphFont"/>
    <w:uiPriority w:val="99"/>
    <w:unhideWhenUsed/>
    <w:rsid w:val="00FB615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B45"/>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301B45"/>
    <w:pPr>
      <w:keepNext/>
      <w:keepLines/>
      <w:spacing w:before="480" w:after="0"/>
      <w:outlineLvl w:val="0"/>
    </w:pPr>
    <w:rPr>
      <w:rFonts w:eastAsiaTheme="majorEastAsia" w:cstheme="majorBidi"/>
      <w:b/>
      <w:bCs/>
      <w:color w:val="000000" w:themeColor="text1"/>
      <w:szCs w:val="28"/>
    </w:rPr>
  </w:style>
  <w:style w:type="paragraph" w:styleId="Heading2">
    <w:name w:val="heading 2"/>
    <w:basedOn w:val="Normal"/>
    <w:next w:val="Normal"/>
    <w:link w:val="Heading2Char"/>
    <w:autoRedefine/>
    <w:uiPriority w:val="9"/>
    <w:unhideWhenUsed/>
    <w:qFormat/>
    <w:rsid w:val="00FB6158"/>
    <w:pPr>
      <w:keepNext/>
      <w:keepLines/>
      <w:spacing w:before="200" w:after="0" w:line="360" w:lineRule="auto"/>
      <w:outlineLvl w:val="1"/>
    </w:pPr>
    <w:rPr>
      <w:rFonts w:eastAsiaTheme="majorEastAsia" w:cstheme="majorBidi"/>
      <w:b/>
      <w:bCs/>
      <w:color w:val="000000" w:themeColor="text1"/>
      <w:szCs w:val="26"/>
    </w:rPr>
  </w:style>
  <w:style w:type="paragraph" w:styleId="Heading3">
    <w:name w:val="heading 3"/>
    <w:basedOn w:val="Normal"/>
    <w:next w:val="Normal"/>
    <w:link w:val="Heading3Char"/>
    <w:autoRedefine/>
    <w:uiPriority w:val="9"/>
    <w:unhideWhenUsed/>
    <w:qFormat/>
    <w:rsid w:val="00D7289B"/>
    <w:pPr>
      <w:keepNext/>
      <w:keepLines/>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qFormat/>
    <w:rsid w:val="008C37BF"/>
    <w:pPr>
      <w:keepNext/>
      <w:keepLines/>
      <w:spacing w:before="20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8C37BF"/>
    <w:pPr>
      <w:keepNext/>
      <w:keepLines/>
      <w:spacing w:before="20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B45"/>
    <w:rPr>
      <w:rFonts w:ascii="Times New Roman" w:eastAsiaTheme="majorEastAsia" w:hAnsi="Times New Roman" w:cstheme="majorBidi"/>
      <w:b/>
      <w:bCs/>
      <w:color w:val="000000" w:themeColor="text1"/>
      <w:sz w:val="24"/>
      <w:szCs w:val="28"/>
    </w:rPr>
  </w:style>
  <w:style w:type="character" w:customStyle="1" w:styleId="Heading3Char">
    <w:name w:val="Heading 3 Char"/>
    <w:basedOn w:val="DefaultParagraphFont"/>
    <w:link w:val="Heading3"/>
    <w:uiPriority w:val="9"/>
    <w:rsid w:val="00D7289B"/>
    <w:rPr>
      <w:rFonts w:ascii="Times New Roman" w:eastAsiaTheme="majorEastAsia" w:hAnsi="Times New Roman" w:cstheme="majorBidi"/>
      <w:b/>
      <w:bCs/>
      <w:color w:val="000000" w:themeColor="text1"/>
      <w:sz w:val="24"/>
    </w:rPr>
  </w:style>
  <w:style w:type="character" w:customStyle="1" w:styleId="Heading2Char">
    <w:name w:val="Heading 2 Char"/>
    <w:basedOn w:val="DefaultParagraphFont"/>
    <w:link w:val="Heading2"/>
    <w:uiPriority w:val="9"/>
    <w:rsid w:val="00FB6158"/>
    <w:rPr>
      <w:rFonts w:ascii="Times New Roman" w:eastAsiaTheme="majorEastAsia" w:hAnsi="Times New Roman" w:cstheme="majorBidi"/>
      <w:b/>
      <w:bCs/>
      <w:color w:val="000000" w:themeColor="text1"/>
      <w:sz w:val="24"/>
      <w:szCs w:val="26"/>
    </w:rPr>
  </w:style>
  <w:style w:type="character" w:customStyle="1" w:styleId="Heading4Char">
    <w:name w:val="Heading 4 Char"/>
    <w:basedOn w:val="DefaultParagraphFont"/>
    <w:link w:val="Heading4"/>
    <w:uiPriority w:val="9"/>
    <w:semiHidden/>
    <w:rsid w:val="008C37BF"/>
    <w:rPr>
      <w:rFonts w:ascii="Times New Roman" w:eastAsiaTheme="majorEastAsia" w:hAnsi="Times New Roman" w:cstheme="majorBidi"/>
      <w:b/>
      <w:bCs/>
      <w:iCs/>
      <w:color w:val="000000" w:themeColor="text1"/>
      <w:sz w:val="24"/>
    </w:rPr>
  </w:style>
  <w:style w:type="character" w:customStyle="1" w:styleId="Heading5Char">
    <w:name w:val="Heading 5 Char"/>
    <w:basedOn w:val="DefaultParagraphFont"/>
    <w:link w:val="Heading5"/>
    <w:uiPriority w:val="9"/>
    <w:rsid w:val="008C37BF"/>
    <w:rPr>
      <w:rFonts w:ascii="Times New Roman" w:eastAsiaTheme="majorEastAsia" w:hAnsi="Times New Roman" w:cstheme="majorBidi"/>
      <w:b/>
      <w:color w:val="000000" w:themeColor="text1"/>
      <w:sz w:val="24"/>
    </w:rPr>
  </w:style>
  <w:style w:type="paragraph" w:styleId="ListParagraph">
    <w:name w:val="List Paragraph"/>
    <w:basedOn w:val="Normal"/>
    <w:uiPriority w:val="34"/>
    <w:qFormat/>
    <w:rsid w:val="00503761"/>
    <w:pPr>
      <w:ind w:left="720"/>
      <w:contextualSpacing/>
    </w:pPr>
  </w:style>
  <w:style w:type="paragraph" w:styleId="BalloonText">
    <w:name w:val="Balloon Text"/>
    <w:basedOn w:val="Normal"/>
    <w:link w:val="BalloonTextChar"/>
    <w:uiPriority w:val="99"/>
    <w:semiHidden/>
    <w:unhideWhenUsed/>
    <w:rsid w:val="000F2E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2E0B"/>
    <w:rPr>
      <w:rFonts w:ascii="Tahoma" w:hAnsi="Tahoma" w:cs="Tahoma"/>
      <w:sz w:val="16"/>
      <w:szCs w:val="16"/>
    </w:rPr>
  </w:style>
  <w:style w:type="table" w:styleId="TableGrid">
    <w:name w:val="Table Grid"/>
    <w:basedOn w:val="TableNormal"/>
    <w:uiPriority w:val="59"/>
    <w:rsid w:val="00AF7A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6">
    <w:name w:val="Medium Shading 1 Accent 6"/>
    <w:basedOn w:val="TableNormal"/>
    <w:uiPriority w:val="63"/>
    <w:rsid w:val="006A73AB"/>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Lines="0" w:before="0" w:beforeAutospacing="0" w:afterLines="0" w:after="0" w:afterAutospacing="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FB6158"/>
    <w:pPr>
      <w:tabs>
        <w:tab w:val="center" w:pos="4252"/>
        <w:tab w:val="right" w:pos="8504"/>
      </w:tabs>
      <w:spacing w:after="0" w:line="240" w:lineRule="auto"/>
    </w:pPr>
  </w:style>
  <w:style w:type="character" w:customStyle="1" w:styleId="HeaderChar">
    <w:name w:val="Header Char"/>
    <w:basedOn w:val="DefaultParagraphFont"/>
    <w:link w:val="Header"/>
    <w:uiPriority w:val="99"/>
    <w:rsid w:val="00FB6158"/>
    <w:rPr>
      <w:rFonts w:ascii="Times New Roman" w:hAnsi="Times New Roman"/>
      <w:sz w:val="24"/>
    </w:rPr>
  </w:style>
  <w:style w:type="paragraph" w:styleId="Footer">
    <w:name w:val="footer"/>
    <w:basedOn w:val="Normal"/>
    <w:link w:val="FooterChar"/>
    <w:uiPriority w:val="99"/>
    <w:unhideWhenUsed/>
    <w:rsid w:val="00FB6158"/>
    <w:pPr>
      <w:tabs>
        <w:tab w:val="center" w:pos="4252"/>
        <w:tab w:val="right" w:pos="8504"/>
      </w:tabs>
      <w:spacing w:after="0" w:line="240" w:lineRule="auto"/>
    </w:pPr>
  </w:style>
  <w:style w:type="character" w:customStyle="1" w:styleId="FooterChar">
    <w:name w:val="Footer Char"/>
    <w:basedOn w:val="DefaultParagraphFont"/>
    <w:link w:val="Footer"/>
    <w:uiPriority w:val="99"/>
    <w:rsid w:val="00FB6158"/>
    <w:rPr>
      <w:rFonts w:ascii="Times New Roman" w:hAnsi="Times New Roman"/>
      <w:sz w:val="24"/>
    </w:rPr>
  </w:style>
  <w:style w:type="paragraph" w:styleId="TOCHeading">
    <w:name w:val="TOC Heading"/>
    <w:basedOn w:val="Heading1"/>
    <w:next w:val="Normal"/>
    <w:uiPriority w:val="39"/>
    <w:semiHidden/>
    <w:unhideWhenUsed/>
    <w:qFormat/>
    <w:rsid w:val="00FB6158"/>
    <w:pPr>
      <w:spacing w:line="276" w:lineRule="auto"/>
      <w:jc w:val="left"/>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FB6158"/>
    <w:pPr>
      <w:spacing w:after="100"/>
    </w:pPr>
  </w:style>
  <w:style w:type="paragraph" w:styleId="TOC2">
    <w:name w:val="toc 2"/>
    <w:basedOn w:val="Normal"/>
    <w:next w:val="Normal"/>
    <w:autoRedefine/>
    <w:uiPriority w:val="39"/>
    <w:unhideWhenUsed/>
    <w:rsid w:val="00FB6158"/>
    <w:pPr>
      <w:spacing w:after="100"/>
      <w:ind w:left="240"/>
    </w:pPr>
  </w:style>
  <w:style w:type="paragraph" w:styleId="TOC3">
    <w:name w:val="toc 3"/>
    <w:basedOn w:val="Normal"/>
    <w:next w:val="Normal"/>
    <w:autoRedefine/>
    <w:uiPriority w:val="39"/>
    <w:unhideWhenUsed/>
    <w:rsid w:val="00FB6158"/>
    <w:pPr>
      <w:spacing w:after="100"/>
      <w:ind w:left="480"/>
    </w:pPr>
  </w:style>
  <w:style w:type="character" w:styleId="Hyperlink">
    <w:name w:val="Hyperlink"/>
    <w:basedOn w:val="DefaultParagraphFont"/>
    <w:uiPriority w:val="99"/>
    <w:unhideWhenUsed/>
    <w:rsid w:val="00FB615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499632">
      <w:bodyDiv w:val="1"/>
      <w:marLeft w:val="0"/>
      <w:marRight w:val="0"/>
      <w:marTop w:val="0"/>
      <w:marBottom w:val="0"/>
      <w:divBdr>
        <w:top w:val="none" w:sz="0" w:space="0" w:color="auto"/>
        <w:left w:val="none" w:sz="0" w:space="0" w:color="auto"/>
        <w:bottom w:val="none" w:sz="0" w:space="0" w:color="auto"/>
        <w:right w:val="none" w:sz="0" w:space="0" w:color="auto"/>
      </w:divBdr>
    </w:div>
    <w:div w:id="237714671">
      <w:bodyDiv w:val="1"/>
      <w:marLeft w:val="0"/>
      <w:marRight w:val="0"/>
      <w:marTop w:val="0"/>
      <w:marBottom w:val="0"/>
      <w:divBdr>
        <w:top w:val="none" w:sz="0" w:space="0" w:color="auto"/>
        <w:left w:val="none" w:sz="0" w:space="0" w:color="auto"/>
        <w:bottom w:val="none" w:sz="0" w:space="0" w:color="auto"/>
        <w:right w:val="none" w:sz="0" w:space="0" w:color="auto"/>
      </w:divBdr>
    </w:div>
    <w:div w:id="557596027">
      <w:bodyDiv w:val="1"/>
      <w:marLeft w:val="0"/>
      <w:marRight w:val="0"/>
      <w:marTop w:val="0"/>
      <w:marBottom w:val="0"/>
      <w:divBdr>
        <w:top w:val="none" w:sz="0" w:space="0" w:color="auto"/>
        <w:left w:val="none" w:sz="0" w:space="0" w:color="auto"/>
        <w:bottom w:val="none" w:sz="0" w:space="0" w:color="auto"/>
        <w:right w:val="none" w:sz="0" w:space="0" w:color="auto"/>
      </w:divBdr>
    </w:div>
    <w:div w:id="597561472">
      <w:bodyDiv w:val="1"/>
      <w:marLeft w:val="0"/>
      <w:marRight w:val="0"/>
      <w:marTop w:val="0"/>
      <w:marBottom w:val="0"/>
      <w:divBdr>
        <w:top w:val="none" w:sz="0" w:space="0" w:color="auto"/>
        <w:left w:val="none" w:sz="0" w:space="0" w:color="auto"/>
        <w:bottom w:val="none" w:sz="0" w:space="0" w:color="auto"/>
        <w:right w:val="none" w:sz="0" w:space="0" w:color="auto"/>
      </w:divBdr>
    </w:div>
    <w:div w:id="693771681">
      <w:bodyDiv w:val="1"/>
      <w:marLeft w:val="0"/>
      <w:marRight w:val="0"/>
      <w:marTop w:val="0"/>
      <w:marBottom w:val="0"/>
      <w:divBdr>
        <w:top w:val="none" w:sz="0" w:space="0" w:color="auto"/>
        <w:left w:val="none" w:sz="0" w:space="0" w:color="auto"/>
        <w:bottom w:val="none" w:sz="0" w:space="0" w:color="auto"/>
        <w:right w:val="none" w:sz="0" w:space="0" w:color="auto"/>
      </w:divBdr>
    </w:div>
    <w:div w:id="924680040">
      <w:bodyDiv w:val="1"/>
      <w:marLeft w:val="0"/>
      <w:marRight w:val="0"/>
      <w:marTop w:val="0"/>
      <w:marBottom w:val="0"/>
      <w:divBdr>
        <w:top w:val="none" w:sz="0" w:space="0" w:color="auto"/>
        <w:left w:val="none" w:sz="0" w:space="0" w:color="auto"/>
        <w:bottom w:val="none" w:sz="0" w:space="0" w:color="auto"/>
        <w:right w:val="none" w:sz="0" w:space="0" w:color="auto"/>
      </w:divBdr>
    </w:div>
    <w:div w:id="967975867">
      <w:bodyDiv w:val="1"/>
      <w:marLeft w:val="0"/>
      <w:marRight w:val="0"/>
      <w:marTop w:val="0"/>
      <w:marBottom w:val="0"/>
      <w:divBdr>
        <w:top w:val="none" w:sz="0" w:space="0" w:color="auto"/>
        <w:left w:val="none" w:sz="0" w:space="0" w:color="auto"/>
        <w:bottom w:val="none" w:sz="0" w:space="0" w:color="auto"/>
        <w:right w:val="none" w:sz="0" w:space="0" w:color="auto"/>
      </w:divBdr>
    </w:div>
    <w:div w:id="973410256">
      <w:bodyDiv w:val="1"/>
      <w:marLeft w:val="0"/>
      <w:marRight w:val="0"/>
      <w:marTop w:val="0"/>
      <w:marBottom w:val="0"/>
      <w:divBdr>
        <w:top w:val="none" w:sz="0" w:space="0" w:color="auto"/>
        <w:left w:val="none" w:sz="0" w:space="0" w:color="auto"/>
        <w:bottom w:val="none" w:sz="0" w:space="0" w:color="auto"/>
        <w:right w:val="none" w:sz="0" w:space="0" w:color="auto"/>
      </w:divBdr>
    </w:div>
    <w:div w:id="1243874614">
      <w:bodyDiv w:val="1"/>
      <w:marLeft w:val="0"/>
      <w:marRight w:val="0"/>
      <w:marTop w:val="0"/>
      <w:marBottom w:val="0"/>
      <w:divBdr>
        <w:top w:val="none" w:sz="0" w:space="0" w:color="auto"/>
        <w:left w:val="none" w:sz="0" w:space="0" w:color="auto"/>
        <w:bottom w:val="none" w:sz="0" w:space="0" w:color="auto"/>
        <w:right w:val="none" w:sz="0" w:space="0" w:color="auto"/>
      </w:divBdr>
    </w:div>
    <w:div w:id="1451699781">
      <w:bodyDiv w:val="1"/>
      <w:marLeft w:val="0"/>
      <w:marRight w:val="0"/>
      <w:marTop w:val="0"/>
      <w:marBottom w:val="0"/>
      <w:divBdr>
        <w:top w:val="none" w:sz="0" w:space="0" w:color="auto"/>
        <w:left w:val="none" w:sz="0" w:space="0" w:color="auto"/>
        <w:bottom w:val="none" w:sz="0" w:space="0" w:color="auto"/>
        <w:right w:val="none" w:sz="0" w:space="0" w:color="auto"/>
      </w:divBdr>
    </w:div>
    <w:div w:id="1470704224">
      <w:bodyDiv w:val="1"/>
      <w:marLeft w:val="0"/>
      <w:marRight w:val="0"/>
      <w:marTop w:val="0"/>
      <w:marBottom w:val="0"/>
      <w:divBdr>
        <w:top w:val="none" w:sz="0" w:space="0" w:color="auto"/>
        <w:left w:val="none" w:sz="0" w:space="0" w:color="auto"/>
        <w:bottom w:val="none" w:sz="0" w:space="0" w:color="auto"/>
        <w:right w:val="none" w:sz="0" w:space="0" w:color="auto"/>
      </w:divBdr>
    </w:div>
    <w:div w:id="1493520378">
      <w:bodyDiv w:val="1"/>
      <w:marLeft w:val="0"/>
      <w:marRight w:val="0"/>
      <w:marTop w:val="0"/>
      <w:marBottom w:val="0"/>
      <w:divBdr>
        <w:top w:val="none" w:sz="0" w:space="0" w:color="auto"/>
        <w:left w:val="none" w:sz="0" w:space="0" w:color="auto"/>
        <w:bottom w:val="none" w:sz="0" w:space="0" w:color="auto"/>
        <w:right w:val="none" w:sz="0" w:space="0" w:color="auto"/>
      </w:divBdr>
    </w:div>
    <w:div w:id="1571694765">
      <w:bodyDiv w:val="1"/>
      <w:marLeft w:val="0"/>
      <w:marRight w:val="0"/>
      <w:marTop w:val="0"/>
      <w:marBottom w:val="0"/>
      <w:divBdr>
        <w:top w:val="none" w:sz="0" w:space="0" w:color="auto"/>
        <w:left w:val="none" w:sz="0" w:space="0" w:color="auto"/>
        <w:bottom w:val="none" w:sz="0" w:space="0" w:color="auto"/>
        <w:right w:val="none" w:sz="0" w:space="0" w:color="auto"/>
      </w:divBdr>
    </w:div>
    <w:div w:id="1639921002">
      <w:bodyDiv w:val="1"/>
      <w:marLeft w:val="0"/>
      <w:marRight w:val="0"/>
      <w:marTop w:val="0"/>
      <w:marBottom w:val="0"/>
      <w:divBdr>
        <w:top w:val="none" w:sz="0" w:space="0" w:color="auto"/>
        <w:left w:val="none" w:sz="0" w:space="0" w:color="auto"/>
        <w:bottom w:val="none" w:sz="0" w:space="0" w:color="auto"/>
        <w:right w:val="none" w:sz="0" w:space="0" w:color="auto"/>
      </w:divBdr>
    </w:div>
    <w:div w:id="1859738281">
      <w:bodyDiv w:val="1"/>
      <w:marLeft w:val="0"/>
      <w:marRight w:val="0"/>
      <w:marTop w:val="0"/>
      <w:marBottom w:val="0"/>
      <w:divBdr>
        <w:top w:val="none" w:sz="0" w:space="0" w:color="auto"/>
        <w:left w:val="none" w:sz="0" w:space="0" w:color="auto"/>
        <w:bottom w:val="none" w:sz="0" w:space="0" w:color="auto"/>
        <w:right w:val="none" w:sz="0" w:space="0" w:color="auto"/>
      </w:divBdr>
    </w:div>
    <w:div w:id="200038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public.tableau.com/views/CapstonePart2/ZoneSales?:language=en-US&amp;publish=yes&amp;:display_count=n&amp;:origin=viz_share_link"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public.tableau.com/views/Capstone_16773433532240/RestaurantSales?:language=en-US&amp;publish=yes&amp;:display_count=n&amp;:origin=viz_share_link"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chart" Target="charts/chart1.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Rohan\Desktop\The%20Grill%20House%20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1"/>
    <c:plotArea>
      <c:layout/>
      <c:barChart>
        <c:barDir val="bar"/>
        <c:grouping val="clustered"/>
        <c:varyColors val="0"/>
        <c:ser>
          <c:idx val="0"/>
          <c:order val="0"/>
          <c:tx>
            <c:strRef>
              <c:f>Sheet1!$D$1</c:f>
              <c:strCache>
                <c:ptCount val="1"/>
                <c:pt idx="0">
                  <c:v>Jan</c:v>
                </c:pt>
              </c:strCache>
            </c:strRef>
          </c:tx>
          <c:invertIfNegative val="0"/>
          <c:cat>
            <c:strRef>
              <c:f>Sheet1!$C$2:$C$12</c:f>
              <c:strCache>
                <c:ptCount val="3"/>
                <c:pt idx="0">
                  <c:v>New York</c:v>
                </c:pt>
                <c:pt idx="1">
                  <c:v>San Jose</c:v>
                </c:pt>
                <c:pt idx="2">
                  <c:v>Madison</c:v>
                </c:pt>
              </c:strCache>
            </c:strRef>
          </c:cat>
          <c:val>
            <c:numRef>
              <c:f>Sheet1!$D$2:$D$12</c:f>
              <c:numCache>
                <c:formatCode>[$$-409]#,##0</c:formatCode>
                <c:ptCount val="3"/>
                <c:pt idx="0">
                  <c:v>15184</c:v>
                </c:pt>
                <c:pt idx="1">
                  <c:v>15454</c:v>
                </c:pt>
                <c:pt idx="2">
                  <c:v>56451</c:v>
                </c:pt>
              </c:numCache>
            </c:numRef>
          </c:val>
        </c:ser>
        <c:ser>
          <c:idx val="1"/>
          <c:order val="1"/>
          <c:tx>
            <c:strRef>
              <c:f>Sheet1!$E$1</c:f>
              <c:strCache>
                <c:ptCount val="1"/>
                <c:pt idx="0">
                  <c:v>Feb</c:v>
                </c:pt>
              </c:strCache>
            </c:strRef>
          </c:tx>
          <c:invertIfNegative val="0"/>
          <c:cat>
            <c:strRef>
              <c:f>Sheet1!$C$2:$C$12</c:f>
              <c:strCache>
                <c:ptCount val="3"/>
                <c:pt idx="0">
                  <c:v>New York</c:v>
                </c:pt>
                <c:pt idx="1">
                  <c:v>San Jose</c:v>
                </c:pt>
                <c:pt idx="2">
                  <c:v>Madison</c:v>
                </c:pt>
              </c:strCache>
            </c:strRef>
          </c:cat>
          <c:val>
            <c:numRef>
              <c:f>Sheet1!$E$2:$E$12</c:f>
              <c:numCache>
                <c:formatCode>[$$-409]#,##0</c:formatCode>
                <c:ptCount val="3"/>
                <c:pt idx="0">
                  <c:v>15845</c:v>
                </c:pt>
                <c:pt idx="1">
                  <c:v>18498</c:v>
                </c:pt>
                <c:pt idx="2">
                  <c:v>78451</c:v>
                </c:pt>
              </c:numCache>
            </c:numRef>
          </c:val>
        </c:ser>
        <c:ser>
          <c:idx val="2"/>
          <c:order val="2"/>
          <c:tx>
            <c:strRef>
              <c:f>Sheet1!$F$1</c:f>
              <c:strCache>
                <c:ptCount val="1"/>
                <c:pt idx="0">
                  <c:v>Mar</c:v>
                </c:pt>
              </c:strCache>
            </c:strRef>
          </c:tx>
          <c:invertIfNegative val="0"/>
          <c:cat>
            <c:strRef>
              <c:f>Sheet1!$C$2:$C$12</c:f>
              <c:strCache>
                <c:ptCount val="3"/>
                <c:pt idx="0">
                  <c:v>New York</c:v>
                </c:pt>
                <c:pt idx="1">
                  <c:v>San Jose</c:v>
                </c:pt>
                <c:pt idx="2">
                  <c:v>Madison</c:v>
                </c:pt>
              </c:strCache>
            </c:strRef>
          </c:cat>
          <c:val>
            <c:numRef>
              <c:f>Sheet1!$F$2:$F$12</c:f>
              <c:numCache>
                <c:formatCode>[$$-409]#,##0</c:formatCode>
                <c:ptCount val="3"/>
                <c:pt idx="0">
                  <c:v>41545</c:v>
                </c:pt>
                <c:pt idx="1">
                  <c:v>15455</c:v>
                </c:pt>
                <c:pt idx="2">
                  <c:v>15487</c:v>
                </c:pt>
              </c:numCache>
            </c:numRef>
          </c:val>
        </c:ser>
        <c:ser>
          <c:idx val="3"/>
          <c:order val="3"/>
          <c:tx>
            <c:strRef>
              <c:f>Sheet1!$G$1</c:f>
              <c:strCache>
                <c:ptCount val="1"/>
                <c:pt idx="0">
                  <c:v>Apr</c:v>
                </c:pt>
              </c:strCache>
            </c:strRef>
          </c:tx>
          <c:invertIfNegative val="0"/>
          <c:cat>
            <c:strRef>
              <c:f>Sheet1!$C$2:$C$12</c:f>
              <c:strCache>
                <c:ptCount val="3"/>
                <c:pt idx="0">
                  <c:v>New York</c:v>
                </c:pt>
                <c:pt idx="1">
                  <c:v>San Jose</c:v>
                </c:pt>
                <c:pt idx="2">
                  <c:v>Madison</c:v>
                </c:pt>
              </c:strCache>
            </c:strRef>
          </c:cat>
          <c:val>
            <c:numRef>
              <c:f>Sheet1!$G$2:$G$12</c:f>
              <c:numCache>
                <c:formatCode>[$$-409]#,##0</c:formatCode>
                <c:ptCount val="3"/>
                <c:pt idx="0">
                  <c:v>1622</c:v>
                </c:pt>
                <c:pt idx="1">
                  <c:v>15184</c:v>
                </c:pt>
                <c:pt idx="2">
                  <c:v>87844</c:v>
                </c:pt>
              </c:numCache>
            </c:numRef>
          </c:val>
        </c:ser>
        <c:ser>
          <c:idx val="4"/>
          <c:order val="4"/>
          <c:tx>
            <c:strRef>
              <c:f>Sheet1!$H$1</c:f>
              <c:strCache>
                <c:ptCount val="1"/>
                <c:pt idx="0">
                  <c:v>May</c:v>
                </c:pt>
              </c:strCache>
            </c:strRef>
          </c:tx>
          <c:invertIfNegative val="0"/>
          <c:cat>
            <c:strRef>
              <c:f>Sheet1!$C$2:$C$12</c:f>
              <c:strCache>
                <c:ptCount val="3"/>
                <c:pt idx="0">
                  <c:v>New York</c:v>
                </c:pt>
                <c:pt idx="1">
                  <c:v>San Jose</c:v>
                </c:pt>
                <c:pt idx="2">
                  <c:v>Madison</c:v>
                </c:pt>
              </c:strCache>
            </c:strRef>
          </c:cat>
          <c:val>
            <c:numRef>
              <c:f>Sheet1!$H$2:$H$12</c:f>
              <c:numCache>
                <c:formatCode>[$$-409]#,##0</c:formatCode>
                <c:ptCount val="3"/>
                <c:pt idx="0">
                  <c:v>15151</c:v>
                </c:pt>
                <c:pt idx="1">
                  <c:v>18498</c:v>
                </c:pt>
                <c:pt idx="2">
                  <c:v>15845</c:v>
                </c:pt>
              </c:numCache>
            </c:numRef>
          </c:val>
        </c:ser>
        <c:ser>
          <c:idx val="5"/>
          <c:order val="5"/>
          <c:tx>
            <c:strRef>
              <c:f>Sheet1!$I$1</c:f>
              <c:strCache>
                <c:ptCount val="1"/>
                <c:pt idx="0">
                  <c:v>June</c:v>
                </c:pt>
              </c:strCache>
            </c:strRef>
          </c:tx>
          <c:invertIfNegative val="0"/>
          <c:cat>
            <c:strRef>
              <c:f>Sheet1!$C$2:$C$12</c:f>
              <c:strCache>
                <c:ptCount val="3"/>
                <c:pt idx="0">
                  <c:v>New York</c:v>
                </c:pt>
                <c:pt idx="1">
                  <c:v>San Jose</c:v>
                </c:pt>
                <c:pt idx="2">
                  <c:v>Madison</c:v>
                </c:pt>
              </c:strCache>
            </c:strRef>
          </c:cat>
          <c:val>
            <c:numRef>
              <c:f>Sheet1!$I$2:$I$12</c:f>
              <c:numCache>
                <c:formatCode>[$$-409]#,##0</c:formatCode>
                <c:ptCount val="3"/>
                <c:pt idx="0">
                  <c:v>15184</c:v>
                </c:pt>
                <c:pt idx="1">
                  <c:v>20000</c:v>
                </c:pt>
                <c:pt idx="2">
                  <c:v>5655</c:v>
                </c:pt>
              </c:numCache>
            </c:numRef>
          </c:val>
        </c:ser>
        <c:dLbls>
          <c:showLegendKey val="0"/>
          <c:showVal val="1"/>
          <c:showCatName val="0"/>
          <c:showSerName val="0"/>
          <c:showPercent val="0"/>
          <c:showBubbleSize val="0"/>
        </c:dLbls>
        <c:gapWidth val="150"/>
        <c:overlap val="-25"/>
        <c:axId val="49083136"/>
        <c:axId val="49084672"/>
      </c:barChart>
      <c:catAx>
        <c:axId val="49083136"/>
        <c:scaling>
          <c:orientation val="minMax"/>
        </c:scaling>
        <c:delete val="0"/>
        <c:axPos val="l"/>
        <c:majorTickMark val="none"/>
        <c:minorTickMark val="none"/>
        <c:tickLblPos val="nextTo"/>
        <c:crossAx val="49084672"/>
        <c:crosses val="autoZero"/>
        <c:auto val="1"/>
        <c:lblAlgn val="ctr"/>
        <c:lblOffset val="100"/>
        <c:noMultiLvlLbl val="0"/>
      </c:catAx>
      <c:valAx>
        <c:axId val="49084672"/>
        <c:scaling>
          <c:orientation val="minMax"/>
        </c:scaling>
        <c:delete val="1"/>
        <c:axPos val="b"/>
        <c:numFmt formatCode="[$$-409]#,##0" sourceLinked="1"/>
        <c:majorTickMark val="none"/>
        <c:minorTickMark val="none"/>
        <c:tickLblPos val="nextTo"/>
        <c:crossAx val="49083136"/>
        <c:crosses val="autoZero"/>
        <c:crossBetween val="between"/>
      </c:valAx>
    </c:plotArea>
    <c:legend>
      <c:legendPos val="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646B0904-08E9-447F-BC77-2D57F2652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2058</TotalTime>
  <Pages>23</Pages>
  <Words>2809</Words>
  <Characters>16016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dc:creator>
  <cp:keywords/>
  <dc:description/>
  <cp:lastModifiedBy>Rohan</cp:lastModifiedBy>
  <cp:revision>301</cp:revision>
  <dcterms:created xsi:type="dcterms:W3CDTF">2023-02-20T06:16:00Z</dcterms:created>
  <dcterms:modified xsi:type="dcterms:W3CDTF">2023-02-26T06:00:00Z</dcterms:modified>
</cp:coreProperties>
</file>