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12CE02">
      <w:pPr>
        <w:pStyle w:val="style0"/>
        <w:spacing w:after="0" w:lineRule="auto" w:line="240"/>
        <w:ind w:left="3600" w:firstLine="720"/>
        <w:rPr>
          <w:b/>
          <w:bCs/>
          <w:color w:val="1b1c1d"/>
        </w:rPr>
      </w:pPr>
      <w:r>
        <w:rPr>
          <w:b/>
          <w:bCs/>
          <w:color w:val="1b1c1d"/>
        </w:rPr>
        <w:t>Fortnightly Internship Report</w:t>
      </w:r>
    </w:p>
    <w:p w14:paraId="3D75D36E">
      <w:pPr>
        <w:pStyle w:val="style0"/>
        <w:spacing w:before="280" w:after="0" w:lineRule="auto" w:line="240"/>
        <w:rPr>
          <w:color w:val="1b1c1d"/>
        </w:rPr>
      </w:pPr>
      <w:r>
        <w:rPr>
          <w:color w:val="1b1c1d"/>
        </w:rPr>
        <w:t xml:space="preserve">Reporting Period: </w:t>
      </w:r>
      <w:r>
        <w:rPr>
          <w:color w:val="1b1c1d"/>
        </w:rPr>
        <w:t>25-05-2026</w:t>
      </w:r>
      <w:r>
        <w:rPr>
          <w:color w:val="1b1c1d"/>
        </w:rPr>
        <w:t xml:space="preserve"> – </w:t>
      </w:r>
      <w:r>
        <w:rPr>
          <w:color w:val="1b1c1d"/>
        </w:rPr>
        <w:t>15</w:t>
      </w:r>
      <w:r>
        <w:rPr>
          <w:color w:val="1b1c1d"/>
        </w:rPr>
        <w:t>-</w:t>
      </w:r>
      <w:r>
        <w:rPr>
          <w:color w:val="1b1c1d"/>
        </w:rPr>
        <w:t>06</w:t>
      </w:r>
      <w:r>
        <w:rPr>
          <w:color w:val="1b1c1d"/>
        </w:rPr>
        <w:t>-</w:t>
      </w:r>
      <w:r>
        <w:rPr>
          <w:color w:val="1b1c1d"/>
        </w:rPr>
        <w:t>2026</w:t>
      </w:r>
    </w:p>
    <w:p w14:paraId="6C3CFF58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Intern Name: Gayathri Gadde</w:t>
      </w:r>
    </w:p>
    <w:p w14:paraId="7B1CD1BE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University/Institution: SRM University Amaravathi</w:t>
      </w:r>
    </w:p>
    <w:p w14:paraId="1BA7731E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Department: Computer Science</w:t>
      </w:r>
    </w:p>
    <w:p w14:paraId="01F7FA94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Company: CCC Digital India Private Limited</w:t>
      </w:r>
    </w:p>
    <w:p w14:paraId="2154A77B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Supervisor</w:t>
      </w:r>
      <w:r>
        <w:rPr>
          <w:color w:val="1b1c1d"/>
          <w:lang w:val="en-US"/>
        </w:rPr>
        <w:t>:</w:t>
      </w:r>
      <w:r>
        <w:rPr>
          <w:color w:val="1b1c1d"/>
        </w:rPr>
        <w:t xml:space="preserve"> Glen Clarence</w:t>
      </w:r>
      <w:r>
        <w:rPr>
          <w:color w:val="1b1c1d"/>
          <w:lang w:val="en-US"/>
        </w:rPr>
        <w:t>/Pujitha Akula</w:t>
      </w:r>
    </w:p>
    <w:p w14:paraId="47A9D780">
      <w:pPr>
        <w:pStyle w:val="style0"/>
        <w:spacing w:before="280" w:after="280" w:lineRule="auto" w:line="240"/>
        <w:rPr>
          <w:color w:val="1b1c1d"/>
        </w:rPr>
      </w:pPr>
      <w:r>
        <w:rPr>
          <w:color w:val="1b1c1d"/>
        </w:rPr>
        <w:t>Date Submitted: 15/06/2026</w:t>
      </w:r>
    </w:p>
    <w:tbl>
      <w:tblPr>
        <w:tblStyle w:val="style4098"/>
        <w:tblW w:w="1309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10"/>
        <w:gridCol w:w="2512"/>
        <w:gridCol w:w="4410"/>
        <w:gridCol w:w="3561"/>
      </w:tblGrid>
      <w:tr w14:paraId="3D195755"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9BD34B9">
            <w:pPr>
              <w:pStyle w:val="style0"/>
              <w:spacing w:after="0" w:lineRule="auto" w:line="240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Section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9C7446">
            <w:pPr>
              <w:pStyle w:val="style0"/>
              <w:spacing w:after="0" w:lineRule="auto" w:line="240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Description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F257DD0">
            <w:pPr>
              <w:pStyle w:val="style0"/>
              <w:spacing w:after="0" w:lineRule="auto" w:line="240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Details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C589358">
            <w:pPr>
              <w:pStyle w:val="style0"/>
              <w:spacing w:after="0" w:lineRule="auto" w:line="240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Action Items</w:t>
            </w:r>
          </w:p>
        </w:tc>
      </w:tr>
      <w:tr w14:paraId="30A28C74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03832D8">
            <w:pPr>
              <w:pStyle w:val="style0"/>
              <w:spacing w:lineRule="auto" w:line="240"/>
              <w:rPr>
                <w:color w:val="1b1c1d"/>
              </w:rPr>
            </w:pPr>
            <w:r>
              <w:rPr>
                <w:color w:val="1b1c1d"/>
              </w:rPr>
              <w:t>1. Summary of Activities &amp; Key Accomplishments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7034F93">
            <w:pPr>
              <w:pStyle w:val="style0"/>
              <w:spacing w:lineRule="auto" w:line="240"/>
              <w:rPr/>
            </w:pPr>
            <w:r>
              <w:t>.Learned</w:t>
            </w:r>
            <w:r>
              <w:t xml:space="preserve"> key web development and AI technologies. 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510A2B4">
            <w:pPr>
              <w:pStyle w:val="style0"/>
              <w:spacing w:lineRule="auto" w:line="240"/>
              <w:rPr/>
            </w:pPr>
            <w:r>
              <w:t xml:space="preserve">Covered Git &amp; GitHub, TypeScript, NVM, PNPM, </w:t>
            </w:r>
            <w:r>
              <w:t>Ollama</w:t>
            </w:r>
            <w:r>
              <w:t xml:space="preserve">, Gemma, Open WebUI, and </w:t>
            </w:r>
            <w:r>
              <w:t>LangGraph</w:t>
            </w:r>
            <w:r>
              <w:t xml:space="preserve"> concepts. Successfully connected Gemma with Node.js and ran local AI models. 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3EA73C">
            <w:pPr>
              <w:pStyle w:val="style0"/>
              <w:spacing w:lineRule="auto" w:line="240"/>
              <w:rPr/>
            </w:pPr>
            <w:r>
              <w:t xml:space="preserve">Continue building practical projects using these technologies. </w:t>
            </w:r>
          </w:p>
        </w:tc>
      </w:tr>
      <w:tr w14:paraId="75DCD6A6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F307F1">
            <w:pPr>
              <w:pStyle w:val="style0"/>
              <w:spacing w:lineRule="auto" w:line="240"/>
              <w:rPr>
                <w:color w:val="1b1c1d"/>
              </w:rPr>
            </w:pPr>
            <w:r>
              <w:rPr>
                <w:color w:val="1b1c1d"/>
              </w:rPr>
              <w:t>2. Tasks in Progress &amp; Challenges Faced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484A589">
            <w:pPr>
              <w:pStyle w:val="style0"/>
              <w:spacing w:lineRule="auto" w:line="240"/>
              <w:rPr/>
            </w:pPr>
            <w:r>
              <w:t xml:space="preserve">Working on AI integration and workflow development. 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CF2B59">
            <w:pPr>
              <w:pStyle w:val="style0"/>
              <w:spacing w:lineRule="auto" w:line="240"/>
              <w:rPr/>
            </w:pPr>
            <w:r>
              <w:t xml:space="preserve">Faced setup and integration issues while connecting </w:t>
            </w:r>
            <w:r>
              <w:t>Ollama</w:t>
            </w:r>
            <w:r>
              <w:t xml:space="preserve"> with Node.js and understanding advanced </w:t>
            </w:r>
            <w:r>
              <w:t>LangGraph</w:t>
            </w:r>
            <w:r>
              <w:t xml:space="preserve"> concepts. 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9BEC01D">
            <w:pPr>
              <w:pStyle w:val="style0"/>
              <w:spacing w:lineRule="auto" w:line="240"/>
              <w:ind w:left="360"/>
              <w:rPr/>
            </w:pPr>
            <w:r>
              <w:t xml:space="preserve">Practice more AI workflows and improve troubleshooting skills. </w:t>
            </w:r>
          </w:p>
        </w:tc>
      </w:tr>
      <w:tr w14:paraId="365A247F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4238E66">
            <w:pPr>
              <w:pStyle w:val="style0"/>
              <w:spacing w:lineRule="auto" w:line="240"/>
              <w:rPr>
                <w:color w:val="1b1c1d"/>
              </w:rPr>
            </w:pPr>
            <w:r>
              <w:rPr>
                <w:color w:val="1b1c1d"/>
              </w:rPr>
              <w:t>3. Skills Gained/Utilized &amp; Learning Experiences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31AAEB4">
            <w:pPr>
              <w:pStyle w:val="style0"/>
              <w:spacing w:lineRule="auto" w:line="240"/>
              <w:rPr/>
            </w:pPr>
            <w:r>
              <w:t xml:space="preserve">Improved development and AI application skills. 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1AD0C74">
            <w:pPr>
              <w:pStyle w:val="style0"/>
              <w:spacing w:lineRule="auto" w:line="240"/>
              <w:rPr/>
            </w:pPr>
            <w:r>
              <w:t xml:space="preserve">Gained hands-on experience with Git, TypeScript, Node.js, local LLMs, package management, and AI agent workflows. 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6C3888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720"/>
              <w:rPr>
                <w:color w:val="000000"/>
              </w:rPr>
            </w:pPr>
            <w:r>
              <w:t xml:space="preserve">Apply the learned concepts in real-world projects. </w:t>
            </w:r>
          </w:p>
        </w:tc>
      </w:tr>
      <w:tr w14:paraId="4F1D2FF0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36FA79">
            <w:pPr>
              <w:pStyle w:val="style0"/>
              <w:spacing w:lineRule="auto" w:line="240"/>
              <w:rPr>
                <w:color w:val="1b1c1d"/>
              </w:rPr>
            </w:pPr>
            <w:r>
              <w:rPr>
                <w:color w:val="1b1c1d"/>
              </w:rPr>
              <w:t>4. Goals for the Next Fortnight</w:t>
            </w:r>
          </w:p>
        </w:tc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733C1BC">
            <w:pPr>
              <w:pStyle w:val="style0"/>
              <w:spacing w:lineRule="auto" w:line="240"/>
              <w:rPr/>
            </w:pPr>
            <w:r>
              <w:t xml:space="preserve">Focus on implementation and project development. 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79C119B">
            <w:pPr>
              <w:pStyle w:val="style0"/>
              <w:spacing w:lineRule="auto" w:line="240"/>
              <w:rPr/>
            </w:pPr>
            <w:r>
              <w:t xml:space="preserve">Build AI-powered applications, explore </w:t>
            </w:r>
            <w:r>
              <w:t>LangGraph</w:t>
            </w:r>
            <w:r>
              <w:t xml:space="preserve"> workflows, and strengthen full-stack development skills. 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95C25A7">
            <w:pPr>
              <w:pStyle w:val="style0"/>
              <w:spacing w:lineRule="auto" w:line="240"/>
              <w:ind w:left="360"/>
              <w:rPr/>
            </w:pPr>
            <w:r>
              <w:t xml:space="preserve">Complete small projects and deepen understanding of AI tools and frameworks. </w:t>
            </w:r>
          </w:p>
        </w:tc>
      </w:tr>
      <w:tr w14:paraId="4A07084D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C4F3D6">
            <w:pPr>
              <w:pStyle w:val="style0"/>
              <w:spacing w:lineRule="auto" w:line="240"/>
              <w:rPr>
                <w:color w:val="1b1c1d"/>
              </w:rPr>
            </w:pPr>
            <w:r>
              <w:rPr>
                <w:color w:val="1b1c1d"/>
              </w:rPr>
              <w:t>5. Supervisor Feedback/Comments</w:t>
            </w:r>
          </w:p>
        </w:tc>
        <w:tc>
          <w:tcPr>
            <w:tcW w:w="104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7CB36ED">
            <w:pPr>
              <w:pStyle w:val="style0"/>
              <w:spacing w:lineRule="auto" w:line="240"/>
              <w:rPr/>
            </w:pPr>
          </w:p>
        </w:tc>
      </w:tr>
      <w:tr w14:paraId="6F1FB663">
        <w:tblPrEx/>
        <w:trPr/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AD64286">
            <w:pPr>
              <w:pStyle w:val="style0"/>
              <w:spacing w:after="280" w:lineRule="auto" w:line="240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Signatures</w:t>
            </w:r>
          </w:p>
          <w:p w14:paraId="58C2CC45">
            <w:pPr>
              <w:pStyle w:val="style0"/>
              <w:spacing w:before="280" w:after="280" w:lineRule="auto" w:line="240"/>
              <w:rPr>
                <w:color w:val="1b1c1d"/>
              </w:rPr>
            </w:pPr>
            <w:r>
              <w:rPr>
                <w:color w:val="1b1c1d"/>
              </w:rPr>
              <w:t>Intern Name:</w:t>
            </w:r>
          </w:p>
          <w:p w14:paraId="185E98FF">
            <w:pPr>
              <w:pStyle w:val="style0"/>
              <w:spacing w:before="280" w:after="280" w:lineRule="auto" w:line="240"/>
              <w:rPr>
                <w:color w:val="1b1c1d"/>
              </w:rPr>
            </w:pPr>
            <w:r>
              <w:rPr>
                <w:color w:val="1b1c1d"/>
              </w:rPr>
              <w:t>Gayathri Gadde</w:t>
            </w:r>
          </w:p>
          <w:p w14:paraId="442358BF">
            <w:pPr>
              <w:pStyle w:val="style0"/>
              <w:spacing w:before="280" w:after="280" w:lineRule="auto" w:line="240"/>
              <w:rPr>
                <w:color w:val="1b1c1d"/>
              </w:rPr>
            </w:pPr>
            <w:r>
              <w:rPr>
                <w:i/>
                <w:iCs/>
                <w:color w:val="1b1c1d"/>
              </w:rPr>
              <w:t xml:space="preserve"> Date: </w:t>
            </w:r>
            <w:r>
              <w:rPr>
                <w:i/>
                <w:iCs/>
                <w:color w:val="1b1c1d"/>
              </w:rPr>
              <w:t>15-</w:t>
            </w:r>
            <w:r>
              <w:rPr>
                <w:i/>
                <w:iCs/>
                <w:color w:val="1b1c1d"/>
              </w:rPr>
              <w:t>0</w:t>
            </w:r>
            <w:r>
              <w:rPr>
                <w:i/>
                <w:iCs/>
                <w:color w:val="1b1c1d"/>
              </w:rPr>
              <w:t>6-2026</w:t>
            </w:r>
          </w:p>
          <w:p w14:paraId="A3A10CD1">
            <w:pPr>
              <w:pStyle w:val="style0"/>
              <w:spacing w:before="280" w:after="280" w:lineRule="auto" w:line="240"/>
              <w:rPr>
                <w:color w:val="1b1c1d"/>
                <w:lang w:val="en-US"/>
              </w:rPr>
            </w:pPr>
            <w:r>
              <w:rPr>
                <w:color w:val="1b1c1d"/>
                <w:lang w:val="en-US"/>
              </w:rPr>
              <w:t>Supervisor:</w:t>
            </w:r>
          </w:p>
          <w:p w14:paraId="89444805">
            <w:pPr>
              <w:pStyle w:val="style0"/>
              <w:spacing w:before="280" w:after="280" w:lineRule="auto" w:line="240"/>
              <w:rPr>
                <w:color w:val="1b1c1d"/>
              </w:rPr>
            </w:pPr>
            <w:r>
              <w:rPr>
                <w:color w:val="1b1c1d"/>
                <w:lang w:val="en-US"/>
              </w:rPr>
              <w:t>Date:__</w:t>
            </w:r>
          </w:p>
          <w:p w14:paraId="0B447C2C">
            <w:pPr>
              <w:pStyle w:val="style0"/>
              <w:spacing w:before="280" w:after="280" w:lineRule="auto" w:line="240"/>
              <w:rPr>
                <w:color w:val="1b1c1d"/>
              </w:rPr>
            </w:pPr>
          </w:p>
          <w:p w14:paraId="5D5C5C67">
            <w:pPr>
              <w:pStyle w:val="style0"/>
              <w:spacing w:before="280" w:lineRule="auto" w:line="240"/>
              <w:rPr>
                <w:color w:val="1b1c1d"/>
              </w:rPr>
            </w:pPr>
          </w:p>
        </w:tc>
        <w:tc>
          <w:tcPr>
            <w:tcW w:w="2512" w:type="dxa"/>
            <w:tcBorders>
              <w:top w:val="single" w:sz="6" w:space="0" w:color="000000"/>
              <w:bottom w:val="single" w:sz="4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B51D301">
            <w:pPr>
              <w:pStyle w:val="style0"/>
              <w:spacing w:lineRule="auto" w:line="240"/>
              <w:rPr>
                <w:color w:val="1b1c1d"/>
              </w:rPr>
            </w:pPr>
          </w:p>
        </w:tc>
        <w:tc>
          <w:tcPr>
            <w:tcW w:w="4410" w:type="dxa"/>
            <w:tcBorders>
              <w:top w:val="single" w:sz="6" w:space="0" w:color="000000"/>
              <w:bottom w:val="single" w:sz="4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D18A34E">
            <w:pPr>
              <w:pStyle w:val="style0"/>
              <w:spacing w:lineRule="auto" w:line="240"/>
              <w:rPr>
                <w:color w:val="1b1c1d"/>
              </w:rPr>
            </w:pPr>
          </w:p>
        </w:tc>
        <w:tc>
          <w:tcPr>
            <w:tcW w:w="3561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53DCE4A">
            <w:pPr>
              <w:pStyle w:val="style0"/>
              <w:spacing w:lineRule="auto" w:line="240"/>
              <w:rPr>
                <w:color w:val="1b1c1d"/>
              </w:rPr>
            </w:pPr>
          </w:p>
        </w:tc>
      </w:tr>
    </w:tbl>
    <w:p w14:paraId="11C7ECBE">
      <w:pPr>
        <w:pStyle w:val="style0"/>
        <w:rPr/>
      </w:pPr>
    </w:p>
    <w:p w14:paraId="3DD1DF49">
      <w:pPr>
        <w:pStyle w:val="style0"/>
        <w:rPr/>
      </w:pPr>
    </w:p>
    <w:p w14:paraId="376FB814">
      <w:pPr>
        <w:pStyle w:val="style0"/>
        <w:rPr/>
      </w:pPr>
      <w:r>
        <w:t>Artifacts- Project Specific</w:t>
      </w:r>
    </w:p>
    <w:p w14:paraId="53F5B8D2">
      <w:pPr>
        <w:pStyle w:val="style0"/>
        <w:rPr/>
      </w:pPr>
    </w:p>
    <w:p w14:paraId="14C03D2A">
      <w:pPr>
        <w:pStyle w:val="style2"/>
        <w:numPr>
          <w:ilvl w:val="0"/>
          <w:numId w:val="1"/>
        </w:numPr>
        <w:rPr/>
      </w:pPr>
      <w:r>
        <w:t>Marquee Section</w:t>
      </w:r>
    </w:p>
    <w:p w14:paraId="2DF724D0">
      <w:pPr>
        <w:pStyle w:val="style0"/>
        <w:rPr/>
      </w:pPr>
    </w:p>
    <w:p w14:paraId="7D4C0E02">
      <w:pPr>
        <w:pStyle w:val="style0"/>
        <w:rPr/>
      </w:pPr>
    </w:p>
    <w:p w14:paraId="69C269BF">
      <w:pPr>
        <w:pStyle w:val="style2"/>
        <w:numPr>
          <w:ilvl w:val="0"/>
          <w:numId w:val="1"/>
        </w:numPr>
        <w:rPr/>
      </w:pPr>
      <w:r>
        <w:t>Landing Page Resume</w:t>
      </w:r>
    </w:p>
    <w:p w14:paraId="625FAA83">
      <w:pPr>
        <w:pStyle w:val="style0"/>
        <w:rPr/>
      </w:pPr>
    </w:p>
    <w:p w14:paraId="0B1D5389">
      <w:pPr>
        <w:pStyle w:val="style0"/>
        <w:rPr/>
      </w:pPr>
    </w:p>
    <w:p w14:paraId="7F1A707A">
      <w:pPr>
        <w:pStyle w:val="style0"/>
        <w:rPr/>
      </w:pPr>
    </w:p>
    <w:p w14:paraId="345A03FD">
      <w:pPr>
        <w:pStyle w:val="style2"/>
        <w:numPr>
          <w:ilvl w:val="0"/>
          <w:numId w:val="1"/>
        </w:numPr>
        <w:rPr/>
      </w:pPr>
      <w:r>
        <w:t>Landing page framer motion</w:t>
      </w:r>
    </w:p>
    <w:p w14:paraId="7C57CA90">
      <w:pPr>
        <w:pStyle w:val="style0"/>
        <w:rPr/>
      </w:pPr>
    </w:p>
    <w:p w14:paraId="4F02E55B">
      <w:pPr>
        <w:pStyle w:val="style0"/>
        <w:rPr/>
      </w:pPr>
    </w:p>
    <w:p w14:paraId="3D25B564">
      <w:pPr>
        <w:pStyle w:val="style0"/>
        <w:rPr/>
      </w:pPr>
    </w:p>
    <w:p w14:paraId="6AAC954B"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  <w:r>
        <w:rPr>
          <w:color w:val="4472c4"/>
          <w:sz w:val="24"/>
          <w:szCs w:val="24"/>
        </w:rPr>
        <w:t>Git Commit History</w:t>
      </w:r>
    </w:p>
    <w:sectPr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A1828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kBga+q+UXBsMsaHR3CX6YYZNw==">CgMxLjA4AHIhMTRqZ1JXc1BCMXdfa21XN251U1FtN25uUk43MEptbUFl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214</Words>
  <Pages>3</Pages>
  <Characters>1457</Characters>
  <Application>WPS Office</Application>
  <DocSecurity>0</DocSecurity>
  <Paragraphs>64</Paragraphs>
  <ScaleCrop>false</ScaleCrop>
  <LinksUpToDate>false</LinksUpToDate>
  <CharactersWithSpaces>1644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2026-06-15T04:08:00Z</dcterms:created>
  <dc:creator>WPS Office</dc:creator>
  <lastModifiedBy>CPH2487</lastModifiedBy>
  <dcterms:modified xsi:type="dcterms:W3CDTF">2026-06-15T09:19:46Z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419c983ccc824da68d73b1e27ecae15e_23</vt:lpwstr>
  </property>
</Properties>
</file>