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4"/>
          <w:szCs w:val="44"/>
        </w:rPr>
        <w:t xml:space="preserve">PersonalOS — Android Improvement Audit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Prioritized recommendations across performance, UX, code quality, and native integration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Repository: OS-master   ·   Stack: Capacitor 8 + vanilla JS PWA   ·   May 2026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t xml:space="preserve">The Android app feels slow because it is essentially a 3.5 MB vanilla-JS PWA wrapped in Capacitor, with no code splitting, no minification in release builds, and a startup path that downloads/parses every view module and four icon-font CDNs </w:t>
      </w:r>
      <w:r>
        <w:rPr>
          <w:b/>
          <w:bCs/>
        </w:rPr>
        <w:t xml:space="preserve">before the first paint</w:t>
      </w:r>
      <w:r>
        <w:t xml:space="preserve">. The native shell is also under-configured: no SplashScreen / StatusBar / Keyboard plugins, no edge-to-edge insets, ProGuard/R8 disabled, no deep-link intent filters, and a Service Worker registered inside the WebView (which can actively break Capacitor asset loading).</w:t>
      </w:r>
    </w:p>
    <w:p>
      <w:pPr>
        <w:spacing w:after="120"/>
      </w:pPr>
      <w:r>
        <w:t xml:space="preserve">The good news: most of the jank comes from a small number of fixable issues. The top five quick wins below would, by themselves, deliver the biggest perceptual speed-up. The rest of the report breaks findings out by the four areas you asked about, with severity and rough effort.</w:t>
      </w:r>
    </w:p>
    <w:p>
      <w:pPr>
        <w:pStyle w:val="Heading1"/>
        <w:spacing w:after="160" w:before="320"/>
      </w:pPr>
      <w:r>
        <w:t xml:space="preserve">2. Top 5 quick wins (do these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300"/>
        <w:gridCol w:w="2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Lazy-load the 17 view-*.js modules instead of loading all ~860 KB upfront. Convert &lt;script src="view-X.js"&gt; tags to dynamic import() on route change.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loading 4 icon-font CDNs and Google Fonts over the network. Self-host one icon set (or use inline SVGs) and bundle the font.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~half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R8/minification in android/app/build.gradle (minifyEnabled true, shrinkResources true) and bundle/minify JS+CSS at build time.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hours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the await loadAllData() before first render. Show cached/empty UI immediately and hydrate after, so first paint is not gated on a Google Apps Script round-trip.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~2-3 hours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the Service Worker registration when running inside Capacitor (window.Capacitor.isNativePlatform()). It conflicts with the capacitor:// asset scheme and causes silent failures.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 minutes</w:t>
            </w:r>
          </w:p>
        </w:tc>
      </w:tr>
    </w:tbl>
    <w:p>
      <w:pPr>
        <w:pStyle w:val="Heading1"/>
        <w:spacing w:after="160" w:before="320"/>
      </w:pPr>
      <w:r>
        <w:t xml:space="preserve">3. Performance &amp; startup</w:t>
      </w:r>
    </w:p>
    <w:p>
      <w:pPr>
        <w:spacing w:after="120"/>
      </w:pPr>
      <w:r>
        <w:t xml:space="preserve">This is where the "slow / janky" feeling almost certainly comes from. Concrete measurements from the repo: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main.js</w:t>
      </w:r>
      <w:r>
        <w:t xml:space="preserve"> is 112 KB; </w:t>
      </w:r>
      <w:r>
        <w:rPr>
          <w:rFonts w:ascii="Consolas" w:cs="Consolas" w:eastAsia="Consolas" w:hAnsi="Consolas"/>
          <w:sz w:val="20"/>
          <w:szCs w:val="20"/>
        </w:rPr>
        <w:t xml:space="preserve">view-vision.js</w:t>
      </w:r>
      <w:r>
        <w:t xml:space="preserve"> is 228 KB; </w:t>
      </w:r>
      <w:r>
        <w:rPr>
          <w:rFonts w:ascii="Consolas" w:cs="Consolas" w:eastAsia="Consolas" w:hAnsi="Consolas"/>
          <w:sz w:val="20"/>
          <w:szCs w:val="20"/>
        </w:rPr>
        <w:t xml:space="preserve">view-mural.js</w:t>
      </w:r>
      <w:r>
        <w:t xml:space="preserve"> is 128 KB. Total upfront JS payload is ~2.7 MB uncompressed.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upfront CSS payload is ~0.8 MB across 21+ separate stylesheets, each a separate HTTP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has 33 &lt;script&gt; tags and 30 &lt;link&gt; tags, with 10 render-blocking remote requests in &lt;head&gt; (Google Fonts + Material Icons + RemixIcon + Tabler + FontAwesome + Feather + Chart.js + Sortable + Lucide).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release</w:t>
      </w:r>
      <w:r>
        <w:t xml:space="preserve"> build uses </w:t>
      </w:r>
      <w:r>
        <w:rPr>
          <w:rFonts w:ascii="Consolas" w:cs="Consolas" w:eastAsia="Consolas" w:hAnsi="Consolas"/>
          <w:sz w:val="20"/>
          <w:szCs w:val="20"/>
        </w:rPr>
        <w:t xml:space="preserve">minifyEnabled false</w:t>
      </w:r>
      <w:r>
        <w:t xml:space="preserve"> — R8 is off, so the APK ships unminified Java + unshrunk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initApp()</w:t>
      </w:r>
      <w:r>
        <w:t xml:space="preserve"> awaits </w:t>
      </w:r>
      <w:r>
        <w:rPr>
          <w:rFonts w:ascii="Consolas" w:cs="Consolas" w:eastAsia="Consolas" w:hAnsi="Consolas"/>
          <w:sz w:val="20"/>
          <w:szCs w:val="20"/>
        </w:rPr>
        <w:t xml:space="preserve">loadAllData()</w:t>
      </w:r>
      <w:r>
        <w:t xml:space="preserve"> (a fetch to Google Apps Script) before calling </w:t>
      </w:r>
      <w:r>
        <w:rPr>
          <w:rFonts w:ascii="Consolas" w:cs="Consolas" w:eastAsia="Consolas" w:hAnsi="Consolas"/>
          <w:sz w:val="20"/>
          <w:szCs w:val="20"/>
        </w:rPr>
        <w:t xml:space="preserve">renderAllIcons()</w:t>
      </w:r>
      <w:r>
        <w:t xml:space="preserve"> or routing to any view. First paint is gated on network.</w:t>
      </w:r>
    </w:p>
    <w:p>
      <w:pPr>
        <w:pStyle w:val="Heading2"/>
        <w:spacing w:after="120" w:before="240"/>
      </w:pPr>
      <w:r>
        <w:t xml:space="preserve">3.1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300"/>
        <w:gridCol w:w="2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code splitting: every view-*.js is loaded on cold start, even ones the user never opens.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 (rewrite router to import() on demand)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Render-blocking remote font/icon CDNs in &lt;head&gt; (10 requests). Each one blocks first paint and fails offline.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Half day (self-host fonts, drop unused icon packs)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build-step minification of JS/CSS. esbuild is already a dep — extend the build to bundle and minify the app, not just capacitor-init.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minifyEnabled false in release build. Enable R8 + resource shrinking.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(incl. proguard-rules.pro tuning)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initApp blocks first paint on a remote bulk fetch. Render shell from cached state synchronously, then hydrate.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Worker registered inside Capacitor WebView. SW + capacitor:// scheme is a known foot-gun; should be PWA-only.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4+ icon-font libraries loaded (Material, Remix, Tabler, FontAwesome, Feather, Lucide). Standardize on one.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 (plus a find/replace pass)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innerHTML rebuilds on every view switch (view-vision.js alone has 57 innerHTML writes). Causes layout thrash + GC pauses on lower-end Android.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days (introduce a tiny render diff or template caching)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virtualization for long lists (tasks, diary, transactions). Renders all rows.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 per list using a simple windowing helper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 effects fetched from mixkit.co at runtime (alarmSound src). Bundle locally.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allowMixedContent=true encourages HTTP assets and disables some WebView perf paths. Switch to HTTPS-only.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 after asset audit</w:t>
            </w:r>
          </w:p>
        </w:tc>
      </w:tr>
    </w:tbl>
    <w:p>
      <w:pPr>
        <w:pStyle w:val="Heading2"/>
        <w:spacing w:after="120" w:before="240"/>
      </w:pPr>
      <w:r>
        <w:t xml:space="preserve">3.2 Concrete next steps</w:t>
      </w:r>
    </w:p>
    <w:p>
      <w:pPr>
        <w:spacing w:after="120"/>
      </w:pPr>
      <w:r>
        <w:rPr>
          <w:b/>
          <w:bCs/>
        </w:rPr>
        <w:t xml:space="preserve">Bundle the app properly.</w:t>
      </w:r>
      <w:r>
        <w:t xml:space="preserve"> Extend the npm build script to run esbuild on </w:t>
      </w:r>
      <w:r>
        <w:rPr>
          <w:rFonts w:ascii="Consolas" w:cs="Consolas" w:eastAsia="Consolas" w:hAnsi="Consolas"/>
          <w:sz w:val="20"/>
          <w:szCs w:val="20"/>
        </w:rPr>
        <w:t xml:space="preserve">main.js</w:t>
      </w:r>
      <w:r>
        <w:t xml:space="preserve"> as the entry, with dynamic imports for views: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npx esbuild main.js \
  --bundle --minify --splitting --format=esm \
  --outdir=www --target=es2020 --sourcemap</w:t>
      </w:r>
    </w:p>
    <w:p>
      <w:pPr>
        <w:spacing w:after="120"/>
      </w:pPr>
      <w:r>
        <w:t xml:space="preserve">Change each </w:t>
      </w:r>
      <w:r>
        <w:rPr>
          <w:rFonts w:ascii="Consolas" w:cs="Consolas" w:eastAsia="Consolas" w:hAnsi="Consolas"/>
          <w:sz w:val="20"/>
          <w:szCs w:val="20"/>
        </w:rPr>
        <w:t xml:space="preserve">routeTo('tasks')</w:t>
      </w:r>
      <w:r>
        <w:t xml:space="preserve"> call to </w:t>
      </w:r>
      <w:r>
        <w:rPr>
          <w:rFonts w:ascii="Consolas" w:cs="Consolas" w:eastAsia="Consolas" w:hAnsi="Consolas"/>
          <w:sz w:val="20"/>
          <w:szCs w:val="20"/>
        </w:rPr>
        <w:t xml:space="preserve">await import('./views/tasks.js')</w:t>
      </w:r>
      <w:r>
        <w:t xml:space="preserve">. Capacitor 8 can serve ESM from the local </w:t>
      </w:r>
      <w:r>
        <w:rPr>
          <w:rFonts w:ascii="Consolas" w:cs="Consolas" w:eastAsia="Consolas" w:hAnsi="Consolas"/>
          <w:sz w:val="20"/>
          <w:szCs w:val="20"/>
        </w:rPr>
        <w:t xml:space="preserve">capacitor://</w:t>
      </w:r>
      <w:r>
        <w:t xml:space="preserve"> scheme without issue.</w:t>
      </w:r>
    </w:p>
    <w:p>
      <w:pPr>
        <w:spacing w:after="120"/>
      </w:pPr>
      <w:r>
        <w:rPr>
          <w:b/>
          <w:bCs/>
        </w:rPr>
        <w:t xml:space="preserve">Enable R8 in </w:t>
      </w:r>
      <w:r>
        <w:rPr>
          <w:rFonts w:ascii="Consolas" w:cs="Consolas" w:eastAsia="Consolas" w:hAnsi="Consolas"/>
          <w:sz w:val="20"/>
          <w:szCs w:val="20"/>
        </w:rPr>
        <w:t xml:space="preserve">android/app/build.gradle</w:t>
      </w:r>
      <w:r>
        <w:t xml:space="preserve">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buildTypes {
  release {
    minifyEnabled true
    shrinkResources true
    proguardFiles getDefaultProguardFile('proguard-android-optimize.txt'), 'proguard-rules.pro'
  }
}</w:t>
      </w:r>
    </w:p>
    <w:p>
      <w:pPr>
        <w:spacing w:after="120"/>
      </w:pPr>
      <w:r>
        <w:rPr>
          <w:b/>
          <w:bCs/>
        </w:rPr>
        <w:t xml:space="preserve">Guard the Service Worker: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if ('serviceWorker' in navigator &amp;&amp; !window.Capacitor?.isNativePlatform()) {
  navigator.serviceWorker.register('./sw.js');
}</w:t>
      </w:r>
    </w:p>
    <w:p>
      <w:pPr>
        <w:pStyle w:val="Heading1"/>
        <w:spacing w:after="160" w:before="320"/>
      </w:pPr>
      <w:r>
        <w:t xml:space="preserve">4. UX &amp; native feel</w:t>
      </w:r>
    </w:p>
    <w:p>
      <w:pPr>
        <w:spacing w:after="120"/>
      </w:pPr>
      <w:r>
        <w:t xml:space="preserve">The current app renders a web UI inside a stock BridgeActivity. None of the Capacitor plugins that make a hybrid app feel native are installed. The visible symptoms: status bar overlap, jumpy keyboard, no splash polish, web-style back-button behavior, no haptics on system actions, no system-theme awareness.</w:t>
      </w:r>
    </w:p>
    <w:p>
      <w:pPr>
        <w:pStyle w:val="Heading2"/>
        <w:spacing w:after="120" w:before="240"/>
      </w:pPr>
      <w:r>
        <w:t xml:space="preserve">4.1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300"/>
        <w:gridCol w:w="2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@capacitor/splash-screen plugin. AppTheme.NoActionBarLaunch shows a static drawable for ~0.5s, then the WebView shows white while the 3.5 MB JS parses. Users perceive this as "frozen".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(install plugin, set fadeOutDuration ~300ms)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@capacitor/status-bar plugin. Status bar color does not match app theme; on Android 15+ edge-to-edge is forced and content sits under the bar.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@capacitor/keyboard plugin. Inputs scroll under the keyboard, no resize behavior.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(install + set resize: "ionic" or "native")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window-insets handling. With targetSdk 36, Android draws under system bars by default. CSS needs env(safe-area-inset-*) padding on header/footer.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CSS pass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@capacitor/haptics plugin. Code calls Plugins.Haptics.impact() but the plugin is not in package.json, so it silently no-ops on Android.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Back-button handler closes overlays and falls back to dashboard, but does not maintain a view stack (diary → entry → back jumps straight to dashboard, skipping diary list). Track navigation history and pop one step at a time.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system dark-mode awareness. The web app likely has its own theme toggle, but the WebView background flashes white on launch regardless.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minutes (theme bg color + prefers-color-scheme listener)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pull-to-refresh integration; web touch handlers do not match Android conventions.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Long-press timer is 600 ms (main.js:117); Android system long-press is ~400 ms. Reduces feels-wrong factor.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Splash drawable is the default Capacitor template (likely a generic logo on white). Replace with branded splash and use the SplashScreen API to fade out only when first view is rendered.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</w:tbl>
    <w:p>
      <w:pPr>
        <w:pStyle w:val="Heading2"/>
        <w:spacing w:after="120" w:before="240"/>
      </w:pPr>
      <w:r>
        <w:t xml:space="preserve">4.2 Recommended plugin set to install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npm i @capacitor/splash-screen @capacitor/status-bar \
      @capacitor/keyboard @capacitor/app @capacitor/haptics \
      @capacitor/share @capacitor/preferences @capacitor/network
npx cap sync android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capacitor.config.json</w:t>
      </w:r>
      <w:r>
        <w:t xml:space="preserve"> add: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"SplashScreen": {
  "launchShowDuration": 0,
  "launchAutoHide": false,
  "backgroundColor": "#0B0E14",
  "androidSplashResourceName": "splash"
},
"StatusBar": { "style": "DARK", "backgroundColor": "#0B0E14" },
"Keyboard": { "resize": "native", "style": "DARK" }</w:t>
      </w:r>
    </w:p>
    <w:p>
      <w:pPr>
        <w:spacing w:after="120"/>
      </w:pPr>
      <w:r>
        <w:t xml:space="preserve">Then in </w:t>
      </w:r>
      <w:r>
        <w:rPr>
          <w:rFonts w:ascii="Consolas" w:cs="Consolas" w:eastAsia="Consolas" w:hAnsi="Consolas"/>
          <w:sz w:val="20"/>
          <w:szCs w:val="20"/>
        </w:rPr>
        <w:t xml:space="preserve">initApp</w:t>
      </w:r>
      <w:r>
        <w:t xml:space="preserve"> add at the very top: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import { SplashScreen } from '@capacitor/splash-screen';
import { StatusBar, Style } from '@capacitor/status-bar';
await StatusBar.setStyle({ style: Style.Dark });
await StatusBar.setBackgroundColor({ color: '#0B0E14' });
// ...render shell, then:
await SplashScreen.hide({ fadeOutDuration: 250 });</w:t>
      </w:r>
    </w:p>
    <w:p>
      <w:pPr>
        <w:pStyle w:val="Heading1"/>
        <w:spacing w:after="160" w:before="320"/>
      </w:pPr>
      <w:r>
        <w:t xml:space="preserve">5. Code quality &amp; architecture</w:t>
      </w:r>
    </w:p>
    <w:p>
      <w:pPr>
        <w:spacing w:after="120"/>
      </w:pPr>
      <w:r>
        <w:t xml:space="preserve">The codebase is structured as a flat collection of ~20 hand-rolled view modules, each attaching globals to window. This works but actively prevents the kind of optimization the perf section asks for, and makes maintenance painful.</w:t>
      </w:r>
    </w:p>
    <w:p>
      <w:pPr>
        <w:pStyle w:val="Heading2"/>
        <w:spacing w:after="120" w:before="240"/>
      </w:pPr>
      <w:r>
        <w:t xml:space="preserve">5.1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300"/>
        <w:gridCol w:w="2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module system. Every file is a &lt;script&gt; attaching globals. Means no tree-shaking, no dead-code elimination, no lazy loading.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days (convert to ESM gradually)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view-vision.js is 228 KB in a single file. view-mural.js is 128 KB. main.js mixes routing, state, fetch, audio, capacitor glue, long-press, toasts.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Incremental refactor (1 week)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mutable state on window.state. No reactivity, so every change triggers a full innerHTML rebuild of the active view.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days to introduce a tiny store (Preact signals, nanostores, or hand-rolled)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CSS: 30+ stylesheets, many likely overlapping. No design tokens enforcement (styles/design-system.css exists but is bypassed by older sheets).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days CSS audit &amp; merge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API_BASE is a hardcoded Google Apps Script deployment URL committed in main.js. If this is the production endpoint, anyone with the APK can extract it and call your backend.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(move to runtime config / env-injected build var, add server-side auth)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lint, no type checks, no tests. esbuild is present but only bundles capacitor-init.js.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 to add eslint + a basic CI step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innerHTML used heavily with template literals containing user data (diary entries, notes, vision items). Potential XSS surface if any field comes from sync.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 (audit + escape)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package.json type is "commonjs" but the codebase uses globals + browser scripts. Mostly cosmetic but creates confusion for tooling.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capacitor-init.js only imports LocalNotifications. Other plugins are referenced via window.Capacitor.Plugins.* (loose). With code-split bundles you can import them per-view.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Folds into the bundling work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sw.js cache list is hand-maintained and already drifting (references vision-mobile.css which is not in /styles). Build step should generate the precache list.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 (workbox-cli or 20-line script)</w:t>
            </w:r>
          </w:p>
        </w:tc>
      </w:tr>
    </w:tbl>
    <w:p>
      <w:pPr>
        <w:pStyle w:val="Heading1"/>
        <w:spacing w:after="160" w:before="320"/>
      </w:pPr>
      <w:r>
        <w:t xml:space="preserve">6. Native features &amp; integration</w:t>
      </w:r>
    </w:p>
    <w:p>
      <w:pPr>
        <w:spacing w:after="120"/>
      </w:pPr>
      <w:r>
        <w:t xml:space="preserve">A "personal OS" app is a perfect candidate for deeper Android integration. Right now the app uses notifications and native audio; everything else is web-only.</w:t>
      </w:r>
    </w:p>
    <w:p>
      <w:pPr>
        <w:pStyle w:val="Heading2"/>
        <w:spacing w:after="120" w:before="240"/>
      </w:pPr>
      <w:r>
        <w:t xml:space="preserve">6.1 High-value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300"/>
        <w:gridCol w:w="2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Home-screen widgets (AppWidgetProvider) for today's tasks, next habit, and current Pomodoro. Capacitor has a community widget plugin; widget-bridge.js suggests this was started but not finished.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3–5 days for first widget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target intent-filter so users can share text/URLs into the app (e.g. into Notes, Diary, Books). Manifest &lt;intent-filter&gt; with action SEND.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links: register intent-filter with android:scheme + android:host so personalos://tasks/123 opens the right view. Code already handles appUrlOpen but the filter is missing.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WorkManager-backed background sync to refresh data from Apps Script periodically. Today data only refreshes on launch.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days (custom Capacitor plugin or use @capacitor/background-runner)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Settings tile / Quick Actions on launcher (start Pomodoro, log mood, add task). Capacitor App Shortcuts via static shortcuts XML.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Tasker / intent integration so other apps can pipe data into PersonalOS.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Wear OS companion for habit check-in and Pomodoro control.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1+ week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Camera + filesystem for diary photos / receipt capture (@capacitor/camera, @capacitor/filesystem).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BiometricAuth (capacitor-community/biometric-auth) to lock the app — for a journal/finance app this is table stakes.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Localized push notifications via FCM. Push plugin is installed but google-services.json is optional in build.gradle (warning only). Configure Firebase properly.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</w:tbl>
    <w:p>
      <w:pPr>
        <w:pStyle w:val="Heading2"/>
        <w:spacing w:after="120" w:before="240"/>
      </w:pPr>
      <w:r>
        <w:t xml:space="preserve">6.2 Manifest hardening</w:t>
      </w:r>
    </w:p>
    <w:p>
      <w:pPr>
        <w:spacing w:after="120"/>
      </w:pPr>
      <w:r>
        <w:t xml:space="preserve">In addition to adding intent-filters, fix these now: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android:allowBackup="true"</w:t>
      </w:r>
      <w:r>
        <w:t xml:space="preserve"> with no </w:t>
      </w:r>
      <w:r>
        <w:rPr>
          <w:rFonts w:ascii="Consolas" w:cs="Consolas" w:eastAsia="Consolas" w:hAnsi="Consolas"/>
          <w:sz w:val="20"/>
          <w:szCs w:val="20"/>
        </w:rPr>
        <w:t xml:space="preserve">android:fullBackupContent</w:t>
      </w:r>
      <w:r>
        <w:t xml:space="preserve"> rule means your diary/finance data may end up in Google Drive backups in clear. Either set </w:t>
      </w:r>
      <w:r>
        <w:rPr>
          <w:rFonts w:ascii="Consolas" w:cs="Consolas" w:eastAsia="Consolas" w:hAnsi="Consolas"/>
          <w:sz w:val="20"/>
          <w:szCs w:val="20"/>
        </w:rPr>
        <w:t xml:space="preserve">allowBackup="false"</w:t>
      </w:r>
      <w:r>
        <w:t xml:space="preserve"> or add an explicit backup-rules XML excluding sensitive shared-prefs.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android:dataExtractionRules</w:t>
      </w:r>
      <w:r>
        <w:t xml:space="preserve"> (API 31+) for fine-grained device-transfer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android:networkSecurityConfig</w:t>
      </w:r>
      <w:r>
        <w:t xml:space="preserve"> to a config that pins HTTPS and disables cleartext (paired with removing </w:t>
      </w:r>
      <w:r>
        <w:rPr>
          <w:rFonts w:ascii="Consolas" w:cs="Consolas" w:eastAsia="Consolas" w:hAnsi="Consolas"/>
          <w:sz w:val="20"/>
          <w:szCs w:val="20"/>
        </w:rPr>
        <w:t xml:space="preserve">allowMixedContent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android:enableOnBackInvokedCallback="true"</w:t>
      </w:r>
      <w:r>
        <w:t xml:space="preserve"> on &lt;application&gt; for predictive-back support on Android 14+.</w:t>
      </w:r>
    </w:p>
    <w:p>
      <w:pPr>
        <w:pStyle w:val="Heading1"/>
        <w:spacing w:after="160" w:before="320"/>
      </w:pPr>
      <w:r>
        <w:t xml:space="preserve">7. Security &amp; privacy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Google Apps Script URL in </w:t>
      </w:r>
      <w:r>
        <w:rPr>
          <w:rFonts w:ascii="Consolas" w:cs="Consolas" w:eastAsia="Consolas" w:hAnsi="Consolas"/>
          <w:sz w:val="20"/>
          <w:szCs w:val="20"/>
        </w:rPr>
        <w:t xml:space="preserve">main.js</w:t>
      </w:r>
      <w:r>
        <w:t xml:space="preserve"> is effectively a public credential. Audit what your Apps Script deployment does with anonymous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allowMixedContent: true</w:t>
      </w:r>
      <w:r>
        <w:t xml:space="preserve"> + remote CDNs over HTTP would let a hostile network inject JS into the WebView. Switch to HTTPS-only and remove the 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UI is built from template literals + innerHTML. Treat every diary/notes/people field as untrusted on render — escape on the way in, or use textContent.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 journal that may contain medical/financial info: add biometric lock, exclude from Google Drive backup, and consider Android KeyStore + EncryptedSharedPreferences for any locally-cached secrets.</w:t>
      </w:r>
    </w:p>
    <w:p>
      <w:pPr>
        <w:pStyle w:val="Heading1"/>
        <w:spacing w:after="160" w:before="320"/>
      </w:pPr>
      <w:r>
        <w:t xml:space="preserve">8. Suggested roadmap</w:t>
      </w:r>
    </w:p>
    <w:p>
      <w:pPr>
        <w:pStyle w:val="Heading3"/>
        <w:spacing w:after="80" w:before="180"/>
      </w:pPr>
      <w:r>
        <w:t xml:space="preserve">Week 1 — perceptual speed (this alone will feel like a different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 Service Worker on native. Self-host one icon font + Inter. Remove the other 4 icon CDNs. (P6, P2, P7)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R8 + resource shrinking. Bundle + minify JS via esbuild. (P4, P3)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initApp render shell first, hydrate after. (P5)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SplashScreen, StatusBar, Keyboard, Haptics; configure them. (U1–U5)</w:t>
      </w:r>
    </w:p>
    <w:p>
      <w:pPr>
        <w:pStyle w:val="Heading3"/>
        <w:spacing w:after="80" w:before="180"/>
      </w:pPr>
      <w:r>
        <w:t xml:space="preserve">Week 2 — native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Window-insets / edge-to-edge CSS pass. (U4)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Back-button stack-pop semantics. (U6)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Deep-link intent-filter + manifest hardening. (N3, §6.2)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splash and theme-aware status bar. (U10, U7)</w:t>
      </w:r>
    </w:p>
    <w:p>
      <w:pPr>
        <w:pStyle w:val="Heading3"/>
        <w:spacing w:after="80" w:before="180"/>
      </w:pPr>
      <w:r>
        <w:t xml:space="preserve">Weeks 3–4 — refactor for sustainable speed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view-*.js to ESM and lazy-load. (P1, C1)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a small store with subscribe(); kill global innerHTML rebuilds. (P8, C3)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consolidation pass; delete dead stylesheets. (C4)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lint + a smoke test. (C6)</w:t>
      </w:r>
    </w:p>
    <w:p>
      <w:pPr>
        <w:pStyle w:val="Heading3"/>
        <w:spacing w:after="80" w:before="180"/>
      </w:pPr>
      <w:r>
        <w:t xml:space="preserve">Month 2 — depth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Home-screen widget for today's tasks. (N1)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target + app shortcuts. (N2, N5)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Biometric lock + backup rules. (N9, §6.2)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sync via WorkManager. (N4)</w:t>
      </w:r>
    </w:p>
    <w:p>
      <w:pPr>
        <w:pStyle w:val="Heading1"/>
        <w:spacing w:after="160" w:before="320"/>
      </w:pPr>
      <w:r>
        <w:t xml:space="preserve">9. Appendix — measured payload</w:t>
      </w:r>
    </w:p>
    <w:p>
      <w:pPr>
        <w:spacing w:after="120"/>
      </w:pPr>
      <w:r>
        <w:t xml:space="preserve">Sizes are uncompressed source bytes from your repo on 2026-05-23. Gzip will roughly halve them, but parse/eval cost on the WebView is closer to uncompressed.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Loaded on cold start?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view-vision.js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228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view-mural.js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style.css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view-settings.js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view-tasks.js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view-dashboard.js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view-diary.js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tools-views.css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vision-views.css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view-people.js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view-pomodoro.js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view-gym.js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notification-service.js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 + 14 more JS files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~700 KB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upfront JS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~2.7 MB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upfront CSS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~0.8 MB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CDN requests in &lt;head&gt;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PersonalOS — Android Improvement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F4F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PersonalOS Android Improvement Audit</dc:title>
  <dc:creator>Claude</dc:creator>
  <cp:lastModifiedBy>Un-named</cp:lastModifiedBy>
  <cp:revision>1</cp:revision>
  <dcterms:created xsi:type="dcterms:W3CDTF">2026-05-22T23:15:33.783Z</dcterms:created>
  <dcterms:modified xsi:type="dcterms:W3CDTF">2026-05-22T23:15:33.784Z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