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Encerramento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Elabora: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Aprova:</w:t>
      </w:r>
      <w:r>
        <w:t xml:space="preserve"> </w:t>
      </w:r>
      <w:r>
        <w:t xml:space="preserve">{{patrocinador}}</w:t>
      </w:r>
      <w:r>
        <w:t xml:space="preserve"> </w:t>
      </w:r>
      <w:r>
        <w:rPr>
          <w:b/>
          <w:bCs/>
        </w:rPr>
        <w:t xml:space="preserve">Período do projeto:</w:t>
      </w:r>
      <w:r>
        <w:t xml:space="preserve"> </w:t>
      </w:r>
      <w:r>
        <w:t xml:space="preserve">{{início}} a {{fim}}</w:t>
      </w:r>
    </w:p>
    <w:p>
      <w:r>
        <w:pict>
          <v:rect style="width:0;height:1.5pt" o:hralign="center" o:hrstd="t" o:hr="t"/>
        </w:pict>
      </w:r>
    </w:p>
    <w:bookmarkStart w:id="49" w:name="resumo"/>
    <w:p>
      <w:pPr>
        <w:pStyle w:val="Heading2"/>
      </w:pPr>
      <w:r>
        <w:t xml:space="preserve">1. Resumo</w:t>
      </w:r>
    </w:p>
    <w:p>
      <w:pPr>
        <w:pStyle w:val="FirstParagraph"/>
      </w:pPr>
      <w:r>
        <w:t xml:space="preserve">{{Um parágrafo: o que se propôs fazer, o que se fez, e se cumpriu o objetivo.</w:t>
      </w:r>
      <w:r>
        <w:t xml:space="preserve"> </w:t>
      </w:r>
      <w:r>
        <w:t xml:space="preserve">Escrito para ser lido por quem não acompanhou.}}</w:t>
      </w:r>
    </w:p>
    <w:p>
      <w:pPr>
        <w:pStyle w:val="BodyText"/>
      </w:pPr>
      <w:r>
        <w:rPr>
          <w:b/>
          <w:bCs/>
        </w:rPr>
        <w:t xml:space="preserve">Resultado global:</w:t>
      </w:r>
      <w:r>
        <w:t xml:space="preserve"> </w:t>
      </w:r>
      <w:r>
        <w:t xml:space="preserve">{{objetivos cumpridos | cumpridos parcialmente | não cumpridos}}</w:t>
      </w:r>
    </w:p>
    <w:p>
      <w:r>
        <w:pict>
          <v:rect style="width:0;height:1.5pt" o:hralign="center" o:hrstd="t" o:hr="t"/>
        </w:pict>
      </w:r>
    </w:p>
    <w:bookmarkEnd w:id="49"/>
    <w:bookmarkStart w:id="50" w:name="objetivos-prometido-e-entregue"/>
    <w:p>
      <w:pPr>
        <w:pStyle w:val="Heading2"/>
      </w:pPr>
      <w:r>
        <w:t xml:space="preserve">2. Objetivos — prometido e entregue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Alcançado</w:t>
            </w:r>
          </w:p>
        </w:tc>
        <w:tc>
          <w:tcPr/>
          <w:p>
            <w:pPr>
              <w:pStyle w:val="Compact"/>
            </w:pPr>
            <w:r>
              <w:t xml:space="preserve">Cumpriu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{{Reduzir o tempo de registo}}</w:t>
            </w:r>
          </w:p>
        </w:tc>
        <w:tc>
          <w:tcPr/>
          <w:p>
            <w:pPr>
              <w:pStyle w:val="Compact"/>
            </w:pPr>
            <w:r>
              <w:t xml:space="preserve">{{de 12 para 3 min}}</w:t>
            </w:r>
          </w:p>
        </w:tc>
        <w:tc>
          <w:tcPr/>
          <w:p>
            <w:pPr>
              <w:pStyle w:val="Compact"/>
            </w:pPr>
            <w:r>
              <w:t xml:space="preserve">{{4 min}}</w:t>
            </w:r>
          </w:p>
        </w:tc>
        <w:tc>
          <w:tcPr/>
          <w:p>
            <w:pPr>
              <w:pStyle w:val="Compact"/>
            </w:pPr>
            <w:r>
              <w:t xml:space="preserve">{{Parcialmente}}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Onde não se cumpriu, porquê:</w:t>
      </w:r>
      <w:r>
        <w:t xml:space="preserve"> </w:t>
      </w:r>
      <w:r>
        <w:t xml:space="preserve">{{explicação factual, sem defesa}}</w:t>
      </w:r>
    </w:p>
    <w:p>
      <w:r>
        <w:pict>
          <v:rect style="width:0;height:1.5pt" o:hralign="center" o:hrstd="t" o:hr="t"/>
        </w:pict>
      </w:r>
    </w:p>
    <w:bookmarkEnd w:id="50"/>
    <w:bookmarkStart w:id="51" w:name="entregas"/>
    <w:p>
      <w:pPr>
        <w:pStyle w:val="Heading2"/>
      </w:pPr>
      <w:r>
        <w:t xml:space="preserve">3. Entregas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Aceite por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Entregue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{{Entregue parcialmente}}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Fora do âmbito, e assim ficou: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1"/>
    <w:bookmarkStart w:id="52" w:name="prazo"/>
    <w:p>
      <w:pPr>
        <w:pStyle w:val="Heading2"/>
      </w:pPr>
      <w:r>
        <w:t xml:space="preserve">4. Prazo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Planeado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Desvio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{{M1}}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{{+2 sem}}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{{Entrada em serviço}}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Desvio global:</w:t>
      </w:r>
      <w:r>
        <w:t xml:space="preserve"> </w:t>
      </w:r>
      <w:r>
        <w:t xml:space="preserve">{{+N semanas ({{X}}%)}}</w:t>
      </w:r>
    </w:p>
    <w:p>
      <w:r>
        <w:pict>
          <v:rect style="width:0;height:1.5pt" o:hralign="center" o:hrstd="t" o:hr="t"/>
        </w:pict>
      </w:r>
    </w:p>
    <w:bookmarkEnd w:id="52"/>
    <w:bookmarkStart w:id="54" w:name="esforço-e-custo"/>
    <w:p>
      <w:pPr>
        <w:pStyle w:val="Heading2"/>
      </w:pPr>
      <w:r>
        <w:t xml:space="preserve">5. Esforço e custo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Rubrica</w:t>
            </w:r>
          </w:p>
        </w:tc>
        <w:tc>
          <w:tcPr/>
          <w:p>
            <w:pPr>
              <w:pStyle w:val="Compact"/>
            </w:pPr>
            <w:r>
              <w:t xml:space="preserve">Orçamentado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Desvio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Esforço interno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Licenças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Alterações de âmbito aceites:</w:t>
      </w:r>
      <w:r>
        <w:t xml:space="preserve"> </w:t>
      </w:r>
      <w:r>
        <w:t xml:space="preserve">{{N pedidos, +X dias}} — ver</w:t>
      </w:r>
      <w:r>
        <w:t xml:space="preserve"> </w:t>
      </w:r>
      <w:hyperlink r:id="rId53">
        <w:r>
          <w:rPr>
            <w:rStyle w:val="Hyperlink"/>
          </w:rPr>
          <w:t xml:space="preserve">Gestão de Alterações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qualidade"/>
    <w:p>
      <w:pPr>
        <w:pStyle w:val="Heading2"/>
      </w:pPr>
      <w:r>
        <w:t xml:space="preserve">6.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Defeitos encontrados em UAT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Defeitos em produção nas primeiras {{4}} semanas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Gravidade 1 em produção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no 1.º mês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testes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adesão"/>
    <w:p>
      <w:pPr>
        <w:pStyle w:val="Heading2"/>
      </w:pPr>
      <w:r>
        <w:t xml:space="preserve">7. Adesão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{{Utilizadores ativos}}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{{% de registos na aplicação}}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{{Satisfação}}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riscos-o-que-se-concretizou"/>
    <w:p>
      <w:pPr>
        <w:pStyle w:val="Heading2"/>
      </w:pPr>
      <w:r>
        <w:t xml:space="preserve">8. Riscos — o que se concretizou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 previsto</w:t>
            </w:r>
          </w:p>
        </w:tc>
        <w:tc>
          <w:tcPr/>
          <w:p>
            <w:pPr>
              <w:pStyle w:val="Compact"/>
            </w:pPr>
            <w:r>
              <w:t xml:space="preserve">Concretizou-se</w:t>
            </w:r>
          </w:p>
        </w:tc>
        <w:tc>
          <w:tcPr/>
          <w:p>
            <w:pPr>
              <w:pStyle w:val="Compact"/>
            </w:pPr>
            <w:r>
              <w:t xml:space="preserve">Impacto real</w:t>
            </w:r>
          </w:p>
        </w:tc>
        <w:tc>
          <w:tcPr/>
          <w:p>
            <w:pPr>
              <w:pStyle w:val="Compact"/>
            </w:pPr>
            <w:r>
              <w:t xml:space="preserve">A mitigação funcionou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Problemas que não estavam no registo:</w:t>
      </w:r>
      <w:r>
        <w:t xml:space="preserve"> </w:t>
      </w:r>
      <w:r>
        <w:t xml:space="preserve">{{os que ninguém previu — e é isto</w:t>
      </w:r>
      <w:r>
        <w:t xml:space="preserve"> </w:t>
      </w:r>
      <w:r>
        <w:t xml:space="preserve">que vale a pena guardar para o próximo projeto}}</w:t>
      </w:r>
    </w:p>
    <w:p>
      <w:r>
        <w:pict>
          <v:rect style="width:0;height:1.5pt" o:hralign="center" o:hrstd="t" o:hr="t"/>
        </w:pict>
      </w:r>
    </w:p>
    <w:bookmarkEnd w:id="57"/>
    <w:bookmarkStart w:id="58" w:name="dívida-técnica-deixada"/>
    <w:p>
      <w:pPr>
        <w:pStyle w:val="Heading2"/>
      </w:pPr>
      <w:r>
        <w:t xml:space="preserve">9. Dívida técnica deixada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Dívida</w:t>
            </w:r>
          </w:p>
        </w:tc>
        <w:tc>
          <w:tcPr/>
          <w:p>
            <w:pPr>
              <w:pStyle w:val="Compact"/>
            </w:pPr>
            <w:r>
              <w:t xml:space="preserve">Porquê ficou</w:t>
            </w:r>
          </w:p>
        </w:tc>
        <w:tc>
          <w:tcPr/>
          <w:p>
            <w:pPr>
              <w:pStyle w:val="Compact"/>
            </w:pPr>
            <w:r>
              <w:t xml:space="preserve">Custo de resolver</w:t>
            </w:r>
          </w:p>
        </w:tc>
        <w:tc>
          <w:tcPr/>
          <w:p>
            <w:pPr>
              <w:pStyle w:val="Compact"/>
            </w:pPr>
            <w:r>
              <w:t xml:space="preserve">Prazo proposto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Registada em {{backlog/sistema}} para não desaparecer com o encerramento do projeto.</w:t>
      </w:r>
    </w:p>
    <w:p>
      <w:r>
        <w:pict>
          <v:rect style="width:0;height:1.5pt" o:hralign="center" o:hrstd="t" o:hr="t"/>
        </w:pict>
      </w:r>
    </w:p>
    <w:bookmarkEnd w:id="58"/>
    <w:bookmarkStart w:id="61" w:name="encerramento-formal"/>
    <w:p>
      <w:pPr>
        <w:pStyle w:val="Heading2"/>
      </w:pPr>
      <w:r>
        <w:t xml:space="preserve">10. Encerramento formal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Entregas aceites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 entregue e verificada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de manutenção formada e autónoma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Acessos de projeto revistos e reduzidos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Ambientes temporários desligados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Contratos com fornecedores fechados ou transitados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Lições aprendidas</w:t>
              </w:r>
            </w:hyperlink>
            <w:r>
              <w:t xml:space="preserve"> </w:t>
            </w:r>
            <w:r>
              <w:t xml:space="preserve">escritas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Transição</w:t>
              </w:r>
            </w:hyperlink>
            <w:r>
              <w:t xml:space="preserve"> </w:t>
            </w:r>
            <w:r>
              <w:t xml:space="preserve">concluída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Orçamento fechado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de encerramento: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Aprovado por:</w:t>
      </w:r>
      <w:r>
        <w:t xml:space="preserve"> </w:t>
      </w:r>
      <w:r>
        <w:t xml:space="preserve">{{…}}</w:t>
      </w:r>
    </w:p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3" Target="../01-gestao-projeto/04-gestao-alteracoes.md" TargetMode="External" /><Relationship Type="http://schemas.openxmlformats.org/officeDocument/2006/relationships/hyperlink" Id="rId59" Target="02-licoes-aprendidas.md" TargetMode="External" /><Relationship Type="http://schemas.openxmlformats.org/officeDocument/2006/relationships/hyperlink" Id="rId60" Target="03-plano-de-transi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01-gestao-projeto/04-gestao-alteracoes.md" TargetMode="External" /><Relationship Type="http://schemas.openxmlformats.org/officeDocument/2006/relationships/hyperlink" Id="rId59" Target="02-licoes-aprendidas.md" TargetMode="External" /><Relationship Type="http://schemas.openxmlformats.org/officeDocument/2006/relationships/hyperlink" Id="rId60" Target="03-plano-de-transi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Encerramento — {{PROJETO}}</dc:title>
  <dc:creator/>
  <dc:language>pt-PT</dc:language>
  <cp:keywords/>
  <dcterms:created xsi:type="dcterms:W3CDTF">2026-08-24T15:59:34Z</dcterms:created>
  <dcterms:modified xsi:type="dcterms:W3CDTF">2026-08-24T15:59:34Z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