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1D92" w14:textId="1B183422" w:rsidR="003028BE" w:rsidRPr="00003676" w:rsidRDefault="003C7F87" w:rsidP="00DF3587">
      <w:pPr>
        <w:jc w:val="center"/>
        <w:rPr>
          <w:b/>
          <w:sz w:val="22"/>
        </w:rPr>
      </w:pPr>
      <w:r>
        <w:rPr>
          <w:b/>
          <w:sz w:val="22"/>
        </w:rPr>
        <w:t>Abstract Factory</w:t>
      </w:r>
      <w:r w:rsidR="00600D22">
        <w:rPr>
          <w:b/>
          <w:sz w:val="22"/>
        </w:rPr>
        <w:t xml:space="preserve"> Design Pattern</w:t>
      </w:r>
    </w:p>
    <w:p w14:paraId="0CA19C40" w14:textId="77777777" w:rsidR="00CA2639" w:rsidRPr="00003676" w:rsidRDefault="00CA2639" w:rsidP="00B83DC9">
      <w:pPr>
        <w:jc w:val="both"/>
        <w:rPr>
          <w:sz w:val="22"/>
          <w:u w:val="single"/>
        </w:rPr>
      </w:pPr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73D39969" w14:textId="7E4434DB" w:rsidR="003C7F87" w:rsidRDefault="00177B97" w:rsidP="00177B97">
      <w:pPr>
        <w:jc w:val="both"/>
        <w:rPr>
          <w:sz w:val="22"/>
        </w:rPr>
      </w:pPr>
      <w:r>
        <w:rPr>
          <w:sz w:val="22"/>
        </w:rPr>
        <w:t xml:space="preserve">The objective of this exercise is to implement the </w:t>
      </w:r>
      <w:r w:rsidR="003C7F87">
        <w:rPr>
          <w:sz w:val="22"/>
        </w:rPr>
        <w:t>Abstract Factory</w:t>
      </w:r>
      <w:r>
        <w:rPr>
          <w:sz w:val="22"/>
        </w:rPr>
        <w:t xml:space="preserve"> design pattern</w:t>
      </w:r>
      <w:r w:rsidR="00DC1866">
        <w:rPr>
          <w:sz w:val="22"/>
        </w:rPr>
        <w:t>.</w:t>
      </w:r>
    </w:p>
    <w:p w14:paraId="549208F1" w14:textId="3112AFE3" w:rsidR="003C7F87" w:rsidRDefault="003C7F87" w:rsidP="005A159C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F1156F7" wp14:editId="29927D09">
            <wp:extent cx="4474712" cy="3491501"/>
            <wp:effectExtent l="0" t="0" r="0" b="0"/>
            <wp:docPr id="1" name="Picture 1" descr="../../../Downloads/abstractfactory_pattern_uml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abstractfactory_pattern_uml_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09" cy="349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EA6E" w14:textId="2475C1A1" w:rsidR="00260E38" w:rsidRDefault="008144F5" w:rsidP="00177B97">
      <w:pPr>
        <w:jc w:val="both"/>
        <w:rPr>
          <w:sz w:val="22"/>
        </w:rPr>
      </w:pPr>
      <w:r>
        <w:rPr>
          <w:sz w:val="22"/>
        </w:rPr>
        <w:t xml:space="preserve"> </w:t>
      </w:r>
    </w:p>
    <w:p w14:paraId="00C00F49" w14:textId="20AA3349" w:rsidR="00BC4E25" w:rsidRPr="00007BE4" w:rsidRDefault="00BC4E25" w:rsidP="008644B0">
      <w:pPr>
        <w:jc w:val="both"/>
        <w:rPr>
          <w:b/>
          <w:sz w:val="22"/>
        </w:rPr>
      </w:pPr>
      <w:r w:rsidRPr="00BC4E25">
        <w:rPr>
          <w:b/>
          <w:sz w:val="22"/>
        </w:rPr>
        <w:t>Steps:</w:t>
      </w:r>
    </w:p>
    <w:p w14:paraId="1969067F" w14:textId="288ABE78" w:rsidR="00297817" w:rsidRPr="004C691F" w:rsidRDefault="008144F5" w:rsidP="006F072B">
      <w:pPr>
        <w:pStyle w:val="ListParagraph"/>
        <w:numPr>
          <w:ilvl w:val="0"/>
          <w:numId w:val="4"/>
        </w:numPr>
        <w:jc w:val="both"/>
        <w:rPr>
          <w:sz w:val="22"/>
          <w:u w:val="single"/>
        </w:rPr>
      </w:pPr>
      <w:r>
        <w:rPr>
          <w:sz w:val="22"/>
        </w:rPr>
        <w:t xml:space="preserve">Create an interface </w:t>
      </w:r>
      <w:r w:rsidR="006F072B">
        <w:rPr>
          <w:sz w:val="22"/>
        </w:rPr>
        <w:t xml:space="preserve">called </w:t>
      </w:r>
      <w:r w:rsidR="006F072B" w:rsidRPr="006F072B">
        <w:rPr>
          <w:b/>
          <w:sz w:val="22"/>
        </w:rPr>
        <w:t>Shape</w:t>
      </w:r>
      <w:r w:rsidR="006F072B">
        <w:rPr>
          <w:sz w:val="22"/>
        </w:rPr>
        <w:t xml:space="preserve">. It defines a public method </w:t>
      </w:r>
      <w:proofErr w:type="gramStart"/>
      <w:r w:rsidR="006F072B" w:rsidRPr="006F072B">
        <w:rPr>
          <w:b/>
          <w:sz w:val="22"/>
        </w:rPr>
        <w:t>draw</w:t>
      </w:r>
      <w:r w:rsidR="006F072B">
        <w:rPr>
          <w:sz w:val="22"/>
        </w:rPr>
        <w:t>(</w:t>
      </w:r>
      <w:proofErr w:type="gramEnd"/>
      <w:r w:rsidR="006F072B">
        <w:rPr>
          <w:sz w:val="22"/>
        </w:rPr>
        <w:t>). Create three subclasses (</w:t>
      </w:r>
      <w:r w:rsidR="006F072B" w:rsidRPr="006F072B">
        <w:rPr>
          <w:b/>
          <w:sz w:val="22"/>
        </w:rPr>
        <w:t>Circle</w:t>
      </w:r>
      <w:r w:rsidR="006F072B">
        <w:rPr>
          <w:sz w:val="22"/>
        </w:rPr>
        <w:t xml:space="preserve">, </w:t>
      </w:r>
      <w:r w:rsidR="006F072B" w:rsidRPr="006F072B">
        <w:rPr>
          <w:b/>
          <w:sz w:val="22"/>
        </w:rPr>
        <w:t>Square</w:t>
      </w:r>
      <w:r w:rsidR="006F072B">
        <w:rPr>
          <w:sz w:val="22"/>
        </w:rPr>
        <w:t xml:space="preserve">, and </w:t>
      </w:r>
      <w:r w:rsidR="006F072B" w:rsidRPr="006F072B">
        <w:rPr>
          <w:b/>
          <w:sz w:val="22"/>
        </w:rPr>
        <w:t>Rectangle</w:t>
      </w:r>
      <w:r w:rsidR="006F072B">
        <w:rPr>
          <w:sz w:val="22"/>
        </w:rPr>
        <w:t>) as indicated in the class diagram above. Each subclass</w:t>
      </w:r>
      <w:r w:rsidR="00FD713D">
        <w:rPr>
          <w:sz w:val="22"/>
        </w:rPr>
        <w:t xml:space="preserve"> implements </w:t>
      </w:r>
      <w:proofErr w:type="gramStart"/>
      <w:r w:rsidR="00FD713D">
        <w:rPr>
          <w:sz w:val="22"/>
        </w:rPr>
        <w:t>draw(</w:t>
      </w:r>
      <w:proofErr w:type="gramEnd"/>
      <w:r w:rsidR="00FD713D">
        <w:rPr>
          <w:sz w:val="22"/>
        </w:rPr>
        <w:t xml:space="preserve">) method by printing out a string as “Inside </w:t>
      </w:r>
      <w:proofErr w:type="spellStart"/>
      <w:r w:rsidR="00FD713D">
        <w:rPr>
          <w:sz w:val="22"/>
        </w:rPr>
        <w:t>xxx.draw</w:t>
      </w:r>
      <w:proofErr w:type="spellEnd"/>
      <w:r w:rsidR="00FD713D">
        <w:rPr>
          <w:sz w:val="22"/>
        </w:rPr>
        <w:t xml:space="preserve">() method”. For example, in </w:t>
      </w:r>
      <w:r w:rsidR="00FD713D" w:rsidRPr="00686563">
        <w:rPr>
          <w:b/>
          <w:sz w:val="22"/>
        </w:rPr>
        <w:t>Circle</w:t>
      </w:r>
      <w:r w:rsidR="00FD713D">
        <w:rPr>
          <w:sz w:val="22"/>
        </w:rPr>
        <w:t xml:space="preserve">, it should print out “inside </w:t>
      </w:r>
      <w:proofErr w:type="spellStart"/>
      <w:r w:rsidR="00FD713D">
        <w:rPr>
          <w:sz w:val="22"/>
        </w:rPr>
        <w:t>Circle.draw</w:t>
      </w:r>
      <w:proofErr w:type="spellEnd"/>
      <w:r w:rsidR="00FD713D">
        <w:rPr>
          <w:sz w:val="22"/>
        </w:rPr>
        <w:t>() method”.</w:t>
      </w:r>
    </w:p>
    <w:p w14:paraId="552640FC" w14:textId="77777777" w:rsidR="004C691F" w:rsidRDefault="004C691F" w:rsidP="004C691F">
      <w:pPr>
        <w:pStyle w:val="ListParagraph"/>
        <w:jc w:val="both"/>
        <w:rPr>
          <w:sz w:val="22"/>
          <w:u w:val="single"/>
        </w:rPr>
      </w:pPr>
    </w:p>
    <w:p w14:paraId="7AFA26C6" w14:textId="2E6AE029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noProof/>
          <w:sz w:val="22"/>
          <w:u w:val="single"/>
        </w:rPr>
        <w:drawing>
          <wp:inline distT="0" distB="0" distL="0" distR="0" wp14:anchorId="32065CBC" wp14:editId="4953C9A0">
            <wp:extent cx="4938191" cy="1438326"/>
            <wp:effectExtent l="0" t="0" r="0" b="0"/>
            <wp:docPr id="18503071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07196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b="22825"/>
                    <a:stretch/>
                  </pic:blipFill>
                  <pic:spPr bwMode="auto">
                    <a:xfrm>
                      <a:off x="0" y="0"/>
                      <a:ext cx="4939709" cy="143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783E3" w14:textId="69521DBC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noProof/>
          <w:sz w:val="22"/>
          <w:u w:val="single"/>
        </w:rPr>
        <w:lastRenderedPageBreak/>
        <w:drawing>
          <wp:inline distT="0" distB="0" distL="0" distR="0" wp14:anchorId="0E4B9283" wp14:editId="3452636F">
            <wp:extent cx="5531657" cy="1721414"/>
            <wp:effectExtent l="0" t="0" r="0" b="0"/>
            <wp:docPr id="19449454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4548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657" cy="17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1AE1" w14:textId="7B7E3909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noProof/>
          <w:sz w:val="22"/>
          <w:u w:val="single"/>
        </w:rPr>
        <w:drawing>
          <wp:inline distT="0" distB="0" distL="0" distR="0" wp14:anchorId="345EF5E5" wp14:editId="0138729D">
            <wp:extent cx="5538461" cy="1871102"/>
            <wp:effectExtent l="0" t="0" r="5715" b="0"/>
            <wp:docPr id="17126286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28651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461" cy="18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DA9" w14:textId="2A389CEE" w:rsidR="004C691F" w:rsidRP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noProof/>
          <w:sz w:val="22"/>
          <w:u w:val="single"/>
        </w:rPr>
        <w:drawing>
          <wp:inline distT="0" distB="0" distL="0" distR="0" wp14:anchorId="58E931A6" wp14:editId="28945494">
            <wp:extent cx="5510844" cy="1759603"/>
            <wp:effectExtent l="0" t="0" r="0" b="0"/>
            <wp:docPr id="19652414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4144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231" cy="17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73B1" w14:textId="77777777" w:rsidR="004C691F" w:rsidRPr="00686563" w:rsidRDefault="004C691F" w:rsidP="004C691F">
      <w:pPr>
        <w:pStyle w:val="ListParagraph"/>
        <w:jc w:val="both"/>
        <w:rPr>
          <w:sz w:val="22"/>
          <w:u w:val="single"/>
        </w:rPr>
      </w:pPr>
    </w:p>
    <w:p w14:paraId="742A4480" w14:textId="011C39E6" w:rsidR="00686563" w:rsidRPr="004C691F" w:rsidRDefault="00686563" w:rsidP="00686563">
      <w:pPr>
        <w:pStyle w:val="ListParagraph"/>
        <w:numPr>
          <w:ilvl w:val="0"/>
          <w:numId w:val="4"/>
        </w:numPr>
        <w:jc w:val="both"/>
        <w:rPr>
          <w:sz w:val="22"/>
          <w:u w:val="single"/>
        </w:rPr>
      </w:pPr>
      <w:r>
        <w:rPr>
          <w:sz w:val="22"/>
        </w:rPr>
        <w:t xml:space="preserve">Create an interface called </w:t>
      </w:r>
      <w:r>
        <w:rPr>
          <w:b/>
          <w:sz w:val="22"/>
        </w:rPr>
        <w:t>Color</w:t>
      </w:r>
      <w:r>
        <w:rPr>
          <w:sz w:val="22"/>
        </w:rPr>
        <w:t xml:space="preserve">. It defines a public method </w:t>
      </w:r>
      <w:proofErr w:type="gramStart"/>
      <w:r>
        <w:rPr>
          <w:b/>
          <w:sz w:val="22"/>
        </w:rPr>
        <w:t>fill</w:t>
      </w:r>
      <w:r>
        <w:rPr>
          <w:sz w:val="22"/>
        </w:rPr>
        <w:t>(</w:t>
      </w:r>
      <w:proofErr w:type="gramEnd"/>
      <w:r>
        <w:rPr>
          <w:sz w:val="22"/>
        </w:rPr>
        <w:t>). Create three subclasses (</w:t>
      </w:r>
      <w:r>
        <w:rPr>
          <w:b/>
          <w:sz w:val="22"/>
        </w:rPr>
        <w:t>Red</w:t>
      </w:r>
      <w:r>
        <w:rPr>
          <w:sz w:val="22"/>
        </w:rPr>
        <w:t xml:space="preserve">, </w:t>
      </w:r>
      <w:r>
        <w:rPr>
          <w:b/>
          <w:sz w:val="22"/>
        </w:rPr>
        <w:t>Green</w:t>
      </w:r>
      <w:r>
        <w:rPr>
          <w:sz w:val="22"/>
        </w:rPr>
        <w:t xml:space="preserve">, and </w:t>
      </w:r>
      <w:r>
        <w:rPr>
          <w:b/>
          <w:sz w:val="22"/>
        </w:rPr>
        <w:t>Blue</w:t>
      </w:r>
      <w:r>
        <w:rPr>
          <w:sz w:val="22"/>
        </w:rPr>
        <w:t xml:space="preserve">) as indicated in the class diagram above. Each subclass implements </w:t>
      </w:r>
      <w:proofErr w:type="gramStart"/>
      <w:r>
        <w:rPr>
          <w:sz w:val="22"/>
        </w:rPr>
        <w:t>fill(</w:t>
      </w:r>
      <w:proofErr w:type="gramEnd"/>
      <w:r>
        <w:rPr>
          <w:sz w:val="22"/>
        </w:rPr>
        <w:t xml:space="preserve">) method by printing out a string as “Inside </w:t>
      </w:r>
      <w:proofErr w:type="spellStart"/>
      <w:r>
        <w:rPr>
          <w:sz w:val="22"/>
        </w:rPr>
        <w:t>xxx.fill</w:t>
      </w:r>
      <w:proofErr w:type="spellEnd"/>
      <w:r>
        <w:rPr>
          <w:sz w:val="22"/>
        </w:rPr>
        <w:t xml:space="preserve">() method”. For example, in </w:t>
      </w:r>
      <w:r w:rsidRPr="00686563">
        <w:rPr>
          <w:b/>
          <w:sz w:val="22"/>
        </w:rPr>
        <w:t>Red</w:t>
      </w:r>
      <w:r>
        <w:rPr>
          <w:sz w:val="22"/>
        </w:rPr>
        <w:t xml:space="preserve">, it should print out “inside </w:t>
      </w:r>
      <w:proofErr w:type="spellStart"/>
      <w:r>
        <w:rPr>
          <w:sz w:val="22"/>
        </w:rPr>
        <w:t>Red.fill</w:t>
      </w:r>
      <w:proofErr w:type="spellEnd"/>
      <w:r>
        <w:rPr>
          <w:sz w:val="22"/>
        </w:rPr>
        <w:t>() method”.</w:t>
      </w:r>
    </w:p>
    <w:p w14:paraId="30EC32D0" w14:textId="71C684EE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noProof/>
          <w:sz w:val="22"/>
          <w:u w:val="single"/>
        </w:rPr>
        <w:drawing>
          <wp:inline distT="0" distB="0" distL="0" distR="0" wp14:anchorId="67E69884" wp14:editId="0D559731">
            <wp:extent cx="5313929" cy="1571726"/>
            <wp:effectExtent l="0" t="0" r="1270" b="9525"/>
            <wp:docPr id="797466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662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929" cy="15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97B6" w14:textId="3BF94C74" w:rsidR="00F9130E" w:rsidRDefault="004C691F" w:rsidP="004C691F">
      <w:pPr>
        <w:pStyle w:val="ListParagraph"/>
        <w:jc w:val="both"/>
        <w:rPr>
          <w:sz w:val="22"/>
        </w:rPr>
      </w:pPr>
      <w:r w:rsidRPr="004C691F">
        <w:rPr>
          <w:noProof/>
          <w:sz w:val="22"/>
          <w:u w:val="single"/>
        </w:rPr>
        <w:lastRenderedPageBreak/>
        <w:drawing>
          <wp:inline distT="0" distB="0" distL="0" distR="0" wp14:anchorId="1C98D934" wp14:editId="2ED16281">
            <wp:extent cx="5484029" cy="1986770"/>
            <wp:effectExtent l="0" t="0" r="2540" b="0"/>
            <wp:docPr id="37320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0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029" cy="19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91F">
        <w:rPr>
          <w:noProof/>
          <w:sz w:val="22"/>
          <w:u w:val="single"/>
        </w:rPr>
        <w:drawing>
          <wp:inline distT="0" distB="0" distL="0" distR="0" wp14:anchorId="55D737EA" wp14:editId="6A11D112">
            <wp:extent cx="5409185" cy="2075222"/>
            <wp:effectExtent l="0" t="0" r="1270" b="1270"/>
            <wp:docPr id="16634228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2285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185" cy="20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91F">
        <w:rPr>
          <w:noProof/>
          <w:sz w:val="22"/>
        </w:rPr>
        <w:drawing>
          <wp:inline distT="0" distB="0" distL="0" distR="0" wp14:anchorId="65F6D162" wp14:editId="45290992">
            <wp:extent cx="5463617" cy="1816670"/>
            <wp:effectExtent l="0" t="0" r="3810" b="0"/>
            <wp:docPr id="82861146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11468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3617" cy="181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30E" w:rsidRPr="00F9130E">
        <w:rPr>
          <w:sz w:val="22"/>
        </w:rPr>
        <w:t>Create an Abstract class</w:t>
      </w:r>
      <w:r w:rsidR="00F9130E">
        <w:rPr>
          <w:sz w:val="22"/>
        </w:rPr>
        <w:t xml:space="preserve"> called </w:t>
      </w:r>
      <w:proofErr w:type="spellStart"/>
      <w:r w:rsidR="00F9130E" w:rsidRPr="00F9130E">
        <w:rPr>
          <w:b/>
          <w:sz w:val="22"/>
        </w:rPr>
        <w:t>AbstractFactory</w:t>
      </w:r>
      <w:proofErr w:type="spellEnd"/>
      <w:r w:rsidR="00F9130E" w:rsidRPr="00F9130E">
        <w:rPr>
          <w:sz w:val="22"/>
        </w:rPr>
        <w:t xml:space="preserve"> to get factories for Color and Shape Objects.</w:t>
      </w:r>
      <w:r w:rsidR="00F9130E">
        <w:rPr>
          <w:sz w:val="22"/>
        </w:rPr>
        <w:t xml:space="preserve"> Define two abstract methods:</w:t>
      </w:r>
    </w:p>
    <w:p w14:paraId="135147CD" w14:textId="77777777" w:rsidR="00F9130E" w:rsidRPr="00C57410" w:rsidRDefault="00F9130E" w:rsidP="00F9130E">
      <w:pPr>
        <w:pStyle w:val="ListParagraph"/>
        <w:jc w:val="both"/>
        <w:rPr>
          <w:sz w:val="20"/>
        </w:rPr>
      </w:pPr>
      <w:r w:rsidRPr="00C57410">
        <w:rPr>
          <w:sz w:val="20"/>
        </w:rPr>
        <w:t xml:space="preserve">   abstract Color </w:t>
      </w:r>
      <w:proofErr w:type="spellStart"/>
      <w:proofErr w:type="gramStart"/>
      <w:r w:rsidRPr="00C57410">
        <w:rPr>
          <w:sz w:val="20"/>
        </w:rPr>
        <w:t>getColor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>String color);</w:t>
      </w:r>
    </w:p>
    <w:p w14:paraId="4348A003" w14:textId="18BD8156" w:rsidR="00F9130E" w:rsidRDefault="00F9130E" w:rsidP="00F9130E">
      <w:pPr>
        <w:pStyle w:val="ListParagraph"/>
        <w:jc w:val="both"/>
        <w:rPr>
          <w:sz w:val="20"/>
        </w:rPr>
      </w:pPr>
      <w:r w:rsidRPr="00C57410">
        <w:rPr>
          <w:sz w:val="20"/>
        </w:rPr>
        <w:t xml:space="preserve">   abstract Shape </w:t>
      </w:r>
      <w:proofErr w:type="spellStart"/>
      <w:proofErr w:type="gramStart"/>
      <w:r w:rsidRPr="00C57410">
        <w:rPr>
          <w:sz w:val="20"/>
        </w:rPr>
        <w:t>getShape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>String shape);</w:t>
      </w:r>
    </w:p>
    <w:p w14:paraId="694C3B2F" w14:textId="06876D13" w:rsidR="004C691F" w:rsidRDefault="004C691F" w:rsidP="00F9130E">
      <w:pPr>
        <w:pStyle w:val="ListParagraph"/>
        <w:jc w:val="both"/>
        <w:rPr>
          <w:sz w:val="20"/>
        </w:rPr>
      </w:pPr>
      <w:r w:rsidRPr="004C691F">
        <w:rPr>
          <w:noProof/>
          <w:sz w:val="20"/>
        </w:rPr>
        <w:lastRenderedPageBreak/>
        <w:drawing>
          <wp:inline distT="0" distB="0" distL="0" distR="0" wp14:anchorId="147019C4" wp14:editId="313765FC">
            <wp:extent cx="5633717" cy="2177282"/>
            <wp:effectExtent l="0" t="0" r="5715" b="0"/>
            <wp:docPr id="7741977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97729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3717" cy="21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B1B9" w14:textId="77777777" w:rsidR="004C691F" w:rsidRPr="00F9130E" w:rsidRDefault="004C691F" w:rsidP="00F9130E">
      <w:pPr>
        <w:pStyle w:val="ListParagraph"/>
        <w:jc w:val="both"/>
        <w:rPr>
          <w:sz w:val="20"/>
        </w:rPr>
      </w:pPr>
    </w:p>
    <w:p w14:paraId="7002BEBF" w14:textId="518C04E6" w:rsidR="004A2305" w:rsidRDefault="004A2305" w:rsidP="004A2305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4A2305">
        <w:rPr>
          <w:sz w:val="22"/>
        </w:rPr>
        <w:t>Create Factory classes</w:t>
      </w:r>
      <w:r>
        <w:rPr>
          <w:sz w:val="22"/>
        </w:rPr>
        <w:t xml:space="preserve"> </w:t>
      </w:r>
      <w:proofErr w:type="spellStart"/>
      <w:r w:rsidRPr="004A2305">
        <w:rPr>
          <w:b/>
          <w:sz w:val="22"/>
        </w:rPr>
        <w:t>ShapeFactory</w:t>
      </w:r>
      <w:proofErr w:type="spellEnd"/>
      <w:r>
        <w:rPr>
          <w:sz w:val="22"/>
        </w:rPr>
        <w:t xml:space="preserve"> and </w:t>
      </w:r>
      <w:proofErr w:type="spellStart"/>
      <w:r w:rsidRPr="004A2305">
        <w:rPr>
          <w:b/>
          <w:sz w:val="22"/>
        </w:rPr>
        <w:t>ColorFactory</w:t>
      </w:r>
      <w:proofErr w:type="spellEnd"/>
      <w:r w:rsidRPr="004A2305">
        <w:rPr>
          <w:sz w:val="22"/>
        </w:rPr>
        <w:t xml:space="preserve"> extending </w:t>
      </w:r>
      <w:proofErr w:type="spellStart"/>
      <w:r w:rsidRPr="004A2305">
        <w:rPr>
          <w:b/>
          <w:sz w:val="22"/>
        </w:rPr>
        <w:t>AbstractFactory</w:t>
      </w:r>
      <w:proofErr w:type="spellEnd"/>
      <w:r w:rsidRPr="004A2305">
        <w:rPr>
          <w:sz w:val="22"/>
        </w:rPr>
        <w:t xml:space="preserve"> to generate object of concrete class based on given information.</w:t>
      </w:r>
    </w:p>
    <w:p w14:paraId="343B4551" w14:textId="77777777" w:rsidR="004C691F" w:rsidRPr="004A2305" w:rsidRDefault="004C691F" w:rsidP="004C691F">
      <w:pPr>
        <w:pStyle w:val="ListParagraph"/>
        <w:jc w:val="both"/>
        <w:rPr>
          <w:sz w:val="22"/>
        </w:rPr>
      </w:pPr>
    </w:p>
    <w:p w14:paraId="3EE2B913" w14:textId="1349B10B" w:rsidR="008F6184" w:rsidRDefault="00311DFC" w:rsidP="008F6184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Implement </w:t>
      </w:r>
      <w:proofErr w:type="spellStart"/>
      <w:r w:rsidR="008F6184" w:rsidRPr="008F6184">
        <w:rPr>
          <w:b/>
          <w:sz w:val="22"/>
        </w:rPr>
        <w:t>getShape</w:t>
      </w:r>
      <w:proofErr w:type="spellEnd"/>
      <w:r w:rsidR="008F6184">
        <w:rPr>
          <w:sz w:val="22"/>
        </w:rPr>
        <w:t xml:space="preserve"> function in </w:t>
      </w:r>
      <w:proofErr w:type="spellStart"/>
      <w:r w:rsidR="008F6184" w:rsidRPr="00194D9D">
        <w:rPr>
          <w:b/>
          <w:sz w:val="22"/>
        </w:rPr>
        <w:t>ShapeFactory</w:t>
      </w:r>
      <w:proofErr w:type="spellEnd"/>
      <w:r w:rsidR="008F6184">
        <w:rPr>
          <w:sz w:val="22"/>
        </w:rPr>
        <w:t xml:space="preserve">, so that </w:t>
      </w:r>
      <w:r w:rsidR="00FA3983">
        <w:rPr>
          <w:sz w:val="22"/>
        </w:rPr>
        <w:t xml:space="preserve">it checks the argument </w:t>
      </w:r>
      <w:proofErr w:type="spellStart"/>
      <w:r w:rsidR="00FA3983">
        <w:rPr>
          <w:sz w:val="22"/>
        </w:rPr>
        <w:t>shapeType</w:t>
      </w:r>
      <w:proofErr w:type="spellEnd"/>
      <w:r w:rsidR="00FA3983">
        <w:rPr>
          <w:sz w:val="22"/>
        </w:rPr>
        <w:t xml:space="preserve"> and create corresponding Shape objects. For example, if </w:t>
      </w:r>
      <w:proofErr w:type="spellStart"/>
      <w:r w:rsidR="00FA3983">
        <w:rPr>
          <w:sz w:val="22"/>
        </w:rPr>
        <w:t>shapeType</w:t>
      </w:r>
      <w:proofErr w:type="spellEnd"/>
      <w:r w:rsidR="00FA3983">
        <w:rPr>
          <w:sz w:val="22"/>
        </w:rPr>
        <w:t xml:space="preserve"> is “CIRCLE”, it should return new </w:t>
      </w:r>
      <w:proofErr w:type="gramStart"/>
      <w:r w:rsidR="00FA3983">
        <w:rPr>
          <w:sz w:val="22"/>
        </w:rPr>
        <w:t>Circle(</w:t>
      </w:r>
      <w:proofErr w:type="gramEnd"/>
      <w:r w:rsidR="00FA3983">
        <w:rPr>
          <w:sz w:val="22"/>
        </w:rPr>
        <w:t>).</w:t>
      </w:r>
    </w:p>
    <w:p w14:paraId="4BB253E7" w14:textId="7859EA3B" w:rsidR="00FA3983" w:rsidRDefault="00A94694" w:rsidP="00FA3983">
      <w:pPr>
        <w:pStyle w:val="ListParagraph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C7BDD9C" wp14:editId="582ED662">
            <wp:extent cx="4959927" cy="4246804"/>
            <wp:effectExtent l="0" t="0" r="0" b="0"/>
            <wp:docPr id="6067563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56384" name="Picture 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137" cy="42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CA0E" w14:textId="4851A83F" w:rsidR="00686563" w:rsidRPr="00C57410" w:rsidRDefault="008F6184" w:rsidP="00DF19E0">
      <w:pPr>
        <w:pStyle w:val="ListParagraph"/>
        <w:jc w:val="both"/>
        <w:rPr>
          <w:sz w:val="20"/>
        </w:rPr>
      </w:pPr>
      <w:r w:rsidRPr="00C57410">
        <w:rPr>
          <w:sz w:val="20"/>
        </w:rPr>
        <w:t xml:space="preserve">Shape </w:t>
      </w:r>
      <w:proofErr w:type="spellStart"/>
      <w:proofErr w:type="gramStart"/>
      <w:r w:rsidRPr="00C57410">
        <w:rPr>
          <w:sz w:val="20"/>
        </w:rPr>
        <w:t>getShape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 xml:space="preserve">String </w:t>
      </w:r>
      <w:proofErr w:type="spellStart"/>
      <w:r w:rsidRPr="00C57410">
        <w:rPr>
          <w:sz w:val="20"/>
        </w:rPr>
        <w:t>shapeType</w:t>
      </w:r>
      <w:proofErr w:type="spellEnd"/>
      <w:r w:rsidRPr="00C57410">
        <w:rPr>
          <w:sz w:val="20"/>
        </w:rPr>
        <w:t>){</w:t>
      </w:r>
      <w:r w:rsidR="00DF19E0">
        <w:rPr>
          <w:sz w:val="20"/>
        </w:rPr>
        <w:t xml:space="preserve">     </w:t>
      </w:r>
      <w:r w:rsidRPr="00C57410">
        <w:rPr>
          <w:sz w:val="20"/>
        </w:rPr>
        <w:t>... …</w:t>
      </w:r>
      <w:r w:rsidRPr="00C57410">
        <w:rPr>
          <w:sz w:val="20"/>
        </w:rPr>
        <w:tab/>
        <w:t xml:space="preserve">   }</w:t>
      </w:r>
    </w:p>
    <w:p w14:paraId="286F34C3" w14:textId="6714E46E" w:rsidR="00194D9D" w:rsidRPr="004A2FAB" w:rsidRDefault="00194D9D" w:rsidP="004A2FA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Implement </w:t>
      </w:r>
      <w:proofErr w:type="spellStart"/>
      <w:r>
        <w:rPr>
          <w:b/>
          <w:sz w:val="22"/>
        </w:rPr>
        <w:t>getColor</w:t>
      </w:r>
      <w:proofErr w:type="spellEnd"/>
      <w:r>
        <w:rPr>
          <w:sz w:val="22"/>
        </w:rPr>
        <w:t xml:space="preserve"> function in </w:t>
      </w:r>
      <w:proofErr w:type="spellStart"/>
      <w:r>
        <w:rPr>
          <w:b/>
          <w:sz w:val="22"/>
        </w:rPr>
        <w:t>ColorFactory</w:t>
      </w:r>
      <w:proofErr w:type="spellEnd"/>
      <w:r>
        <w:rPr>
          <w:sz w:val="22"/>
        </w:rPr>
        <w:t xml:space="preserve">, so that it checks the argument </w:t>
      </w:r>
      <w:proofErr w:type="spellStart"/>
      <w:r>
        <w:rPr>
          <w:sz w:val="22"/>
        </w:rPr>
        <w:t>color</w:t>
      </w:r>
      <w:r w:rsidRPr="008F6184">
        <w:rPr>
          <w:sz w:val="22"/>
        </w:rPr>
        <w:t>Type</w:t>
      </w:r>
      <w:proofErr w:type="spellEnd"/>
      <w:r>
        <w:rPr>
          <w:sz w:val="22"/>
        </w:rPr>
        <w:t xml:space="preserve"> and create corresponding Color objects. For example, if </w:t>
      </w:r>
      <w:proofErr w:type="spellStart"/>
      <w:r>
        <w:rPr>
          <w:sz w:val="22"/>
        </w:rPr>
        <w:t>color</w:t>
      </w:r>
      <w:r w:rsidRPr="008F6184">
        <w:rPr>
          <w:sz w:val="22"/>
        </w:rPr>
        <w:t>Type</w:t>
      </w:r>
      <w:proofErr w:type="spellEnd"/>
      <w:r>
        <w:rPr>
          <w:sz w:val="22"/>
        </w:rPr>
        <w:t xml:space="preserve"> is “RED”, it should return new </w:t>
      </w:r>
      <w:proofErr w:type="gramStart"/>
      <w:r>
        <w:rPr>
          <w:sz w:val="22"/>
        </w:rPr>
        <w:t>Red(</w:t>
      </w:r>
      <w:proofErr w:type="gramEnd"/>
      <w:r>
        <w:rPr>
          <w:sz w:val="22"/>
        </w:rPr>
        <w:t>).</w:t>
      </w:r>
    </w:p>
    <w:p w14:paraId="48997EB8" w14:textId="77777777" w:rsidR="004A2FAB" w:rsidRDefault="004A2FAB" w:rsidP="00640FBC">
      <w:pPr>
        <w:pStyle w:val="ListParagraph"/>
        <w:jc w:val="both"/>
        <w:rPr>
          <w:sz w:val="20"/>
        </w:rPr>
      </w:pPr>
    </w:p>
    <w:p w14:paraId="7148F887" w14:textId="4EF69926" w:rsidR="00194D9D" w:rsidRDefault="00751B68" w:rsidP="00640FBC">
      <w:pPr>
        <w:pStyle w:val="ListParagraph"/>
        <w:jc w:val="both"/>
        <w:rPr>
          <w:sz w:val="20"/>
        </w:rPr>
      </w:pPr>
      <w:r w:rsidRPr="00C57410">
        <w:rPr>
          <w:sz w:val="20"/>
        </w:rPr>
        <w:t>Color</w:t>
      </w:r>
      <w:r w:rsidR="00194D9D" w:rsidRPr="00C57410">
        <w:rPr>
          <w:sz w:val="20"/>
        </w:rPr>
        <w:t xml:space="preserve"> </w:t>
      </w:r>
      <w:proofErr w:type="spellStart"/>
      <w:proofErr w:type="gramStart"/>
      <w:r w:rsidR="00194D9D" w:rsidRPr="00C57410">
        <w:rPr>
          <w:sz w:val="20"/>
        </w:rPr>
        <w:t>getColor</w:t>
      </w:r>
      <w:proofErr w:type="spellEnd"/>
      <w:r w:rsidR="00194D9D" w:rsidRPr="00C57410">
        <w:rPr>
          <w:sz w:val="20"/>
        </w:rPr>
        <w:t>(</w:t>
      </w:r>
      <w:proofErr w:type="gramEnd"/>
      <w:r w:rsidR="00194D9D" w:rsidRPr="00C57410">
        <w:rPr>
          <w:sz w:val="20"/>
        </w:rPr>
        <w:t xml:space="preserve">String </w:t>
      </w:r>
      <w:proofErr w:type="spellStart"/>
      <w:r w:rsidR="00194D9D" w:rsidRPr="00C57410">
        <w:rPr>
          <w:sz w:val="20"/>
        </w:rPr>
        <w:t>colorType</w:t>
      </w:r>
      <w:proofErr w:type="spellEnd"/>
      <w:r w:rsidR="00194D9D" w:rsidRPr="00C57410">
        <w:rPr>
          <w:sz w:val="20"/>
        </w:rPr>
        <w:t xml:space="preserve">){   </w:t>
      </w:r>
      <w:r w:rsidR="00194D9D" w:rsidRPr="00C57410">
        <w:rPr>
          <w:sz w:val="20"/>
        </w:rPr>
        <w:tab/>
        <w:t xml:space="preserve">... … </w:t>
      </w:r>
      <w:r w:rsidR="003B033C">
        <w:rPr>
          <w:sz w:val="20"/>
        </w:rPr>
        <w:t xml:space="preserve">  </w:t>
      </w:r>
      <w:r w:rsidR="00194D9D" w:rsidRPr="00C57410">
        <w:rPr>
          <w:sz w:val="20"/>
        </w:rPr>
        <w:t xml:space="preserve"> }</w:t>
      </w:r>
    </w:p>
    <w:p w14:paraId="7F2AB573" w14:textId="20093916" w:rsidR="004C691F" w:rsidRDefault="004C691F" w:rsidP="00640FBC">
      <w:pPr>
        <w:pStyle w:val="ListParagraph"/>
        <w:jc w:val="both"/>
        <w:rPr>
          <w:sz w:val="20"/>
        </w:rPr>
      </w:pPr>
      <w:r w:rsidRPr="004C691F">
        <w:rPr>
          <w:noProof/>
          <w:sz w:val="20"/>
        </w:rPr>
        <w:drawing>
          <wp:inline distT="0" distB="0" distL="0" distR="0" wp14:anchorId="1CDFD357" wp14:editId="0721D58E">
            <wp:extent cx="5943600" cy="4318635"/>
            <wp:effectExtent l="0" t="0" r="0" b="5715"/>
            <wp:docPr id="146122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49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3351" w14:textId="77777777" w:rsidR="004A2FAB" w:rsidRPr="00C57410" w:rsidRDefault="004A2FAB" w:rsidP="00640FBC">
      <w:pPr>
        <w:pStyle w:val="ListParagraph"/>
        <w:jc w:val="both"/>
        <w:rPr>
          <w:sz w:val="20"/>
        </w:rPr>
      </w:pPr>
    </w:p>
    <w:p w14:paraId="586AF6C2" w14:textId="2BDB645C" w:rsidR="00194D9D" w:rsidRDefault="00AB78BE" w:rsidP="00AB78BE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AB78BE">
        <w:rPr>
          <w:sz w:val="22"/>
        </w:rPr>
        <w:t xml:space="preserve">Create a Factory generator/producer class </w:t>
      </w:r>
      <w:r>
        <w:rPr>
          <w:sz w:val="22"/>
        </w:rPr>
        <w:t xml:space="preserve">called </w:t>
      </w:r>
      <w:proofErr w:type="spellStart"/>
      <w:r w:rsidRPr="00AB78BE">
        <w:rPr>
          <w:b/>
          <w:sz w:val="22"/>
        </w:rPr>
        <w:t>FactoryProducer</w:t>
      </w:r>
      <w:proofErr w:type="spellEnd"/>
      <w:r>
        <w:rPr>
          <w:sz w:val="22"/>
        </w:rPr>
        <w:t xml:space="preserve"> </w:t>
      </w:r>
      <w:r w:rsidRPr="00AB78BE">
        <w:rPr>
          <w:sz w:val="22"/>
        </w:rPr>
        <w:t>to get factories by passing an information such as Shape or Color</w:t>
      </w:r>
      <w:r>
        <w:rPr>
          <w:sz w:val="22"/>
        </w:rPr>
        <w:t>.</w:t>
      </w:r>
    </w:p>
    <w:p w14:paraId="09D613C2" w14:textId="77777777" w:rsidR="00404584" w:rsidRDefault="00404584" w:rsidP="00404584">
      <w:pPr>
        <w:jc w:val="both"/>
        <w:rPr>
          <w:sz w:val="22"/>
        </w:rPr>
      </w:pPr>
    </w:p>
    <w:p w14:paraId="65E08921" w14:textId="7AD2F38B" w:rsidR="00404584" w:rsidRPr="00C57410" w:rsidRDefault="00404584" w:rsidP="00404584">
      <w:pPr>
        <w:ind w:firstLine="720"/>
        <w:jc w:val="both"/>
        <w:rPr>
          <w:sz w:val="20"/>
        </w:rPr>
      </w:pPr>
      <w:r w:rsidRPr="00C57410">
        <w:rPr>
          <w:sz w:val="20"/>
        </w:rPr>
        <w:t xml:space="preserve">public class </w:t>
      </w:r>
      <w:proofErr w:type="spellStart"/>
      <w:r w:rsidRPr="00C57410">
        <w:rPr>
          <w:sz w:val="20"/>
        </w:rPr>
        <w:t>FactoryProducer</w:t>
      </w:r>
      <w:proofErr w:type="spellEnd"/>
      <w:r w:rsidRPr="00C57410">
        <w:rPr>
          <w:sz w:val="20"/>
        </w:rPr>
        <w:t xml:space="preserve"> {</w:t>
      </w:r>
    </w:p>
    <w:p w14:paraId="1229B92B" w14:textId="514AE581" w:rsidR="00404584" w:rsidRPr="00C57410" w:rsidRDefault="00404584" w:rsidP="006C120B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public static </w:t>
      </w:r>
      <w:proofErr w:type="spellStart"/>
      <w:r w:rsidRPr="00C57410">
        <w:rPr>
          <w:sz w:val="20"/>
        </w:rPr>
        <w:t>AbstractFactory</w:t>
      </w:r>
      <w:proofErr w:type="spellEnd"/>
      <w:r w:rsidRPr="00C57410">
        <w:rPr>
          <w:sz w:val="20"/>
        </w:rPr>
        <w:t xml:space="preserve"> </w:t>
      </w:r>
      <w:proofErr w:type="spellStart"/>
      <w:proofErr w:type="gramStart"/>
      <w:r w:rsidRPr="00C57410">
        <w:rPr>
          <w:sz w:val="20"/>
        </w:rPr>
        <w:t>getFactory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>String choice){</w:t>
      </w:r>
    </w:p>
    <w:p w14:paraId="65B160FD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if(</w:t>
      </w:r>
      <w:proofErr w:type="spellStart"/>
      <w:proofErr w:type="gramStart"/>
      <w:r w:rsidRPr="00C57410">
        <w:rPr>
          <w:sz w:val="20"/>
        </w:rPr>
        <w:t>choice.equalsIgnoreCase</w:t>
      </w:r>
      <w:proofErr w:type="spellEnd"/>
      <w:proofErr w:type="gramEnd"/>
      <w:r w:rsidRPr="00C57410">
        <w:rPr>
          <w:sz w:val="20"/>
        </w:rPr>
        <w:t>("SHAPE")){</w:t>
      </w:r>
    </w:p>
    <w:p w14:paraId="748DCD71" w14:textId="37FB3D82" w:rsidR="00404584" w:rsidRPr="00C57410" w:rsidRDefault="00404584" w:rsidP="006C120B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   return new </w:t>
      </w:r>
      <w:proofErr w:type="spellStart"/>
      <w:proofErr w:type="gramStart"/>
      <w:r w:rsidRPr="00C57410">
        <w:rPr>
          <w:sz w:val="20"/>
        </w:rPr>
        <w:t>ShapeFactory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 xml:space="preserve">);  </w:t>
      </w:r>
    </w:p>
    <w:p w14:paraId="7F0F58BD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</w:t>
      </w:r>
      <w:proofErr w:type="gramStart"/>
      <w:r w:rsidRPr="00C57410">
        <w:rPr>
          <w:sz w:val="20"/>
        </w:rPr>
        <w:t>}else</w:t>
      </w:r>
      <w:proofErr w:type="gramEnd"/>
      <w:r w:rsidRPr="00C57410">
        <w:rPr>
          <w:sz w:val="20"/>
        </w:rPr>
        <w:t xml:space="preserve"> if(</w:t>
      </w:r>
      <w:proofErr w:type="spellStart"/>
      <w:r w:rsidRPr="00C57410">
        <w:rPr>
          <w:sz w:val="20"/>
        </w:rPr>
        <w:t>choice.equalsIgnoreCase</w:t>
      </w:r>
      <w:proofErr w:type="spellEnd"/>
      <w:r w:rsidRPr="00C57410">
        <w:rPr>
          <w:sz w:val="20"/>
        </w:rPr>
        <w:t>("COLOR")){</w:t>
      </w:r>
    </w:p>
    <w:p w14:paraId="0ACC520F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   return new </w:t>
      </w:r>
      <w:proofErr w:type="spellStart"/>
      <w:proofErr w:type="gramStart"/>
      <w:r w:rsidRPr="00C57410">
        <w:rPr>
          <w:sz w:val="20"/>
        </w:rPr>
        <w:t>ColorFactory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>);</w:t>
      </w:r>
    </w:p>
    <w:p w14:paraId="29CE12C5" w14:textId="3716D412" w:rsidR="00404584" w:rsidRPr="00C57410" w:rsidRDefault="00404584" w:rsidP="006C120B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}</w:t>
      </w:r>
    </w:p>
    <w:p w14:paraId="61B2D745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return </w:t>
      </w:r>
      <w:proofErr w:type="gramStart"/>
      <w:r w:rsidRPr="00C57410">
        <w:rPr>
          <w:sz w:val="20"/>
        </w:rPr>
        <w:t>null;</w:t>
      </w:r>
      <w:proofErr w:type="gramEnd"/>
    </w:p>
    <w:p w14:paraId="24F96BC0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}</w:t>
      </w:r>
    </w:p>
    <w:p w14:paraId="2C1A4048" w14:textId="0FA77DFE" w:rsidR="006F072B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>}</w:t>
      </w:r>
    </w:p>
    <w:p w14:paraId="6EED0DF9" w14:textId="431DCB02" w:rsidR="004C691F" w:rsidRPr="00C57410" w:rsidRDefault="004C691F" w:rsidP="00404584">
      <w:pPr>
        <w:ind w:left="720"/>
        <w:jc w:val="both"/>
        <w:rPr>
          <w:sz w:val="20"/>
        </w:rPr>
      </w:pPr>
      <w:r w:rsidRPr="004C691F">
        <w:rPr>
          <w:noProof/>
          <w:sz w:val="20"/>
        </w:rPr>
        <w:lastRenderedPageBreak/>
        <w:drawing>
          <wp:inline distT="0" distB="0" distL="0" distR="0" wp14:anchorId="6901F61F" wp14:editId="770D8F6E">
            <wp:extent cx="5943600" cy="3134995"/>
            <wp:effectExtent l="0" t="0" r="0" b="8255"/>
            <wp:docPr id="19559137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13709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D4EB" w14:textId="77777777" w:rsidR="006F072B" w:rsidRDefault="006F072B" w:rsidP="006F072B">
      <w:pPr>
        <w:jc w:val="both"/>
        <w:rPr>
          <w:sz w:val="22"/>
          <w:u w:val="single"/>
        </w:rPr>
      </w:pPr>
    </w:p>
    <w:p w14:paraId="228C1D52" w14:textId="6E89CAC7" w:rsidR="006B3FE5" w:rsidRDefault="006B3FE5" w:rsidP="006B3FE5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Use the client below to check the results.</w:t>
      </w:r>
    </w:p>
    <w:p w14:paraId="7BB4685E" w14:textId="77777777" w:rsidR="00C57410" w:rsidRPr="004A2FAB" w:rsidRDefault="00C57410" w:rsidP="00C57410">
      <w:pPr>
        <w:ind w:left="720"/>
        <w:jc w:val="both"/>
        <w:rPr>
          <w:sz w:val="20"/>
        </w:rPr>
      </w:pPr>
      <w:bookmarkStart w:id="0" w:name="OLE_LINK1"/>
      <w:bookmarkStart w:id="1" w:name="OLE_LINK2"/>
      <w:r w:rsidRPr="004A2FAB">
        <w:rPr>
          <w:sz w:val="20"/>
        </w:rPr>
        <w:t xml:space="preserve">public class </w:t>
      </w:r>
      <w:proofErr w:type="spellStart"/>
      <w:r w:rsidRPr="004A2FAB">
        <w:rPr>
          <w:sz w:val="20"/>
        </w:rPr>
        <w:t>AbstractFactoryPatternDemo</w:t>
      </w:r>
      <w:proofErr w:type="spellEnd"/>
      <w:r w:rsidRPr="004A2FAB">
        <w:rPr>
          <w:sz w:val="20"/>
        </w:rPr>
        <w:t xml:space="preserve"> {</w:t>
      </w:r>
    </w:p>
    <w:p w14:paraId="5F4D3AED" w14:textId="439F3FF2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public static void </w:t>
      </w:r>
      <w:proofErr w:type="gramStart"/>
      <w:r w:rsidRPr="004A2FAB">
        <w:rPr>
          <w:sz w:val="20"/>
        </w:rPr>
        <w:t>main(</w:t>
      </w:r>
      <w:proofErr w:type="gramEnd"/>
      <w:r w:rsidRPr="004A2FAB">
        <w:rPr>
          <w:sz w:val="20"/>
        </w:rPr>
        <w:t xml:space="preserve">String[] </w:t>
      </w:r>
      <w:proofErr w:type="spellStart"/>
      <w:r w:rsidRPr="004A2FAB">
        <w:rPr>
          <w:sz w:val="20"/>
        </w:rPr>
        <w:t>args</w:t>
      </w:r>
      <w:proofErr w:type="spellEnd"/>
      <w:r w:rsidRPr="004A2FAB">
        <w:rPr>
          <w:sz w:val="20"/>
        </w:rPr>
        <w:t>) {</w:t>
      </w:r>
    </w:p>
    <w:p w14:paraId="30DA79C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shape factory</w:t>
      </w:r>
    </w:p>
    <w:p w14:paraId="1812CFFE" w14:textId="4F64FE5B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</w:t>
      </w:r>
      <w:proofErr w:type="spellStart"/>
      <w:r w:rsidRPr="004A2FAB">
        <w:rPr>
          <w:sz w:val="20"/>
        </w:rPr>
        <w:t>AbstractFactory</w:t>
      </w:r>
      <w:proofErr w:type="spellEnd"/>
      <w:r w:rsidRPr="004A2FAB">
        <w:rPr>
          <w:sz w:val="20"/>
        </w:rPr>
        <w:t xml:space="preserve"> </w:t>
      </w:r>
      <w:proofErr w:type="spellStart"/>
      <w:r w:rsidRPr="004A2FAB">
        <w:rPr>
          <w:sz w:val="20"/>
        </w:rPr>
        <w:t>shapeFactory</w:t>
      </w:r>
      <w:proofErr w:type="spellEnd"/>
      <w:r w:rsidRPr="004A2FAB">
        <w:rPr>
          <w:sz w:val="20"/>
        </w:rPr>
        <w:t xml:space="preserve"> = </w:t>
      </w:r>
      <w:proofErr w:type="spellStart"/>
      <w:r w:rsidRPr="004A2FAB">
        <w:rPr>
          <w:sz w:val="20"/>
        </w:rPr>
        <w:t>FactoryProducer.getFactory</w:t>
      </w:r>
      <w:proofErr w:type="spellEnd"/>
      <w:r w:rsidRPr="004A2FAB">
        <w:rPr>
          <w:sz w:val="20"/>
        </w:rPr>
        <w:t>("SHAPE"</w:t>
      </w:r>
      <w:proofErr w:type="gramStart"/>
      <w:r w:rsidRPr="004A2FAB">
        <w:rPr>
          <w:sz w:val="20"/>
        </w:rPr>
        <w:t>);</w:t>
      </w:r>
      <w:proofErr w:type="gramEnd"/>
    </w:p>
    <w:p w14:paraId="24C1F5DA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Shape Circle</w:t>
      </w:r>
    </w:p>
    <w:p w14:paraId="133E12F0" w14:textId="707EC1EC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 shape1 = </w:t>
      </w:r>
      <w:proofErr w:type="spellStart"/>
      <w:r w:rsidRPr="004A2FAB">
        <w:rPr>
          <w:sz w:val="20"/>
        </w:rPr>
        <w:t>shapeFactory.getShape</w:t>
      </w:r>
      <w:proofErr w:type="spellEnd"/>
      <w:r w:rsidRPr="004A2FAB">
        <w:rPr>
          <w:sz w:val="20"/>
        </w:rPr>
        <w:t>("CIRCLE"</w:t>
      </w:r>
      <w:proofErr w:type="gramStart"/>
      <w:r w:rsidRPr="004A2FAB">
        <w:rPr>
          <w:sz w:val="20"/>
        </w:rPr>
        <w:t>);</w:t>
      </w:r>
      <w:proofErr w:type="gramEnd"/>
    </w:p>
    <w:p w14:paraId="4F694AEB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draw method of Shape Circle</w:t>
      </w:r>
    </w:p>
    <w:p w14:paraId="67D741E0" w14:textId="49E264E8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shape1.draw(</w:t>
      </w:r>
      <w:proofErr w:type="gramStart"/>
      <w:r w:rsidRPr="004A2FAB">
        <w:rPr>
          <w:sz w:val="20"/>
        </w:rPr>
        <w:t>);</w:t>
      </w:r>
      <w:proofErr w:type="gramEnd"/>
    </w:p>
    <w:p w14:paraId="48071F24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Shape Rectangle</w:t>
      </w:r>
    </w:p>
    <w:p w14:paraId="189E2D9A" w14:textId="70177090" w:rsidR="00C57410" w:rsidRPr="004A2FAB" w:rsidRDefault="004A2FAB" w:rsidP="004A2FAB">
      <w:pPr>
        <w:ind w:left="720"/>
        <w:jc w:val="both"/>
        <w:rPr>
          <w:sz w:val="20"/>
        </w:rPr>
      </w:pPr>
      <w:r>
        <w:rPr>
          <w:sz w:val="20"/>
        </w:rPr>
        <w:t xml:space="preserve">      </w:t>
      </w:r>
      <w:r w:rsidR="00C57410" w:rsidRPr="004A2FAB">
        <w:rPr>
          <w:sz w:val="20"/>
        </w:rPr>
        <w:t xml:space="preserve">Shape shape2 = </w:t>
      </w:r>
      <w:proofErr w:type="spellStart"/>
      <w:r w:rsidR="00C57410" w:rsidRPr="004A2FAB">
        <w:rPr>
          <w:sz w:val="20"/>
        </w:rPr>
        <w:t>shapeFactory.getShape</w:t>
      </w:r>
      <w:proofErr w:type="spellEnd"/>
      <w:r w:rsidR="00C57410" w:rsidRPr="004A2FAB">
        <w:rPr>
          <w:sz w:val="20"/>
        </w:rPr>
        <w:t>("RECTANGLE"</w:t>
      </w:r>
      <w:proofErr w:type="gramStart"/>
      <w:r w:rsidR="00C57410" w:rsidRPr="004A2FAB">
        <w:rPr>
          <w:sz w:val="20"/>
        </w:rPr>
        <w:t>);</w:t>
      </w:r>
      <w:proofErr w:type="gramEnd"/>
    </w:p>
    <w:p w14:paraId="07483ABA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draw method of Shape Rectangle</w:t>
      </w:r>
    </w:p>
    <w:p w14:paraId="4C84ED4B" w14:textId="76A00637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shape2.draw(</w:t>
      </w:r>
      <w:proofErr w:type="gramStart"/>
      <w:r w:rsidRPr="004A2FAB">
        <w:rPr>
          <w:sz w:val="20"/>
        </w:rPr>
        <w:t>);</w:t>
      </w:r>
      <w:proofErr w:type="gramEnd"/>
    </w:p>
    <w:p w14:paraId="229034E2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Shape Square </w:t>
      </w:r>
    </w:p>
    <w:p w14:paraId="4C8F0526" w14:textId="741B5EEB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 shape3 = </w:t>
      </w:r>
      <w:proofErr w:type="spellStart"/>
      <w:r w:rsidRPr="004A2FAB">
        <w:rPr>
          <w:sz w:val="20"/>
        </w:rPr>
        <w:t>shapeFactory.getShape</w:t>
      </w:r>
      <w:proofErr w:type="spellEnd"/>
      <w:r w:rsidRPr="004A2FAB">
        <w:rPr>
          <w:sz w:val="20"/>
        </w:rPr>
        <w:t>("SQUARE"</w:t>
      </w:r>
      <w:proofErr w:type="gramStart"/>
      <w:r w:rsidRPr="004A2FAB">
        <w:rPr>
          <w:sz w:val="20"/>
        </w:rPr>
        <w:t>);</w:t>
      </w:r>
      <w:proofErr w:type="gramEnd"/>
    </w:p>
    <w:p w14:paraId="25C56902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draw method of Shape Square</w:t>
      </w:r>
    </w:p>
    <w:p w14:paraId="1EAD5B63" w14:textId="59154FC9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shape3.draw(</w:t>
      </w:r>
      <w:proofErr w:type="gramStart"/>
      <w:r w:rsidRPr="004A2FAB">
        <w:rPr>
          <w:sz w:val="20"/>
        </w:rPr>
        <w:t>);</w:t>
      </w:r>
      <w:proofErr w:type="gramEnd"/>
    </w:p>
    <w:p w14:paraId="7B97A447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color factory</w:t>
      </w:r>
    </w:p>
    <w:p w14:paraId="4C2B0552" w14:textId="21A2B9F2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</w:t>
      </w:r>
      <w:proofErr w:type="spellStart"/>
      <w:r w:rsidRPr="004A2FAB">
        <w:rPr>
          <w:sz w:val="20"/>
        </w:rPr>
        <w:t>AbstractFactory</w:t>
      </w:r>
      <w:proofErr w:type="spellEnd"/>
      <w:r w:rsidRPr="004A2FAB">
        <w:rPr>
          <w:sz w:val="20"/>
        </w:rPr>
        <w:t xml:space="preserve"> </w:t>
      </w:r>
      <w:proofErr w:type="spellStart"/>
      <w:r w:rsidRPr="004A2FAB">
        <w:rPr>
          <w:sz w:val="20"/>
        </w:rPr>
        <w:t>colorFactory</w:t>
      </w:r>
      <w:proofErr w:type="spellEnd"/>
      <w:r w:rsidRPr="004A2FAB">
        <w:rPr>
          <w:sz w:val="20"/>
        </w:rPr>
        <w:t xml:space="preserve"> = </w:t>
      </w:r>
      <w:proofErr w:type="spellStart"/>
      <w:r w:rsidRPr="004A2FAB">
        <w:rPr>
          <w:sz w:val="20"/>
        </w:rPr>
        <w:t>FactoryProducer.getFactory</w:t>
      </w:r>
      <w:proofErr w:type="spellEnd"/>
      <w:r w:rsidRPr="004A2FAB">
        <w:rPr>
          <w:sz w:val="20"/>
        </w:rPr>
        <w:t>("COLOR"</w:t>
      </w:r>
      <w:proofErr w:type="gramStart"/>
      <w:r w:rsidRPr="004A2FAB">
        <w:rPr>
          <w:sz w:val="20"/>
        </w:rPr>
        <w:t>);</w:t>
      </w:r>
      <w:proofErr w:type="gramEnd"/>
    </w:p>
    <w:p w14:paraId="2977FDD9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Color Red</w:t>
      </w:r>
    </w:p>
    <w:p w14:paraId="19925CD7" w14:textId="7AC45047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 color1 = </w:t>
      </w:r>
      <w:proofErr w:type="spellStart"/>
      <w:r w:rsidRPr="004A2FAB">
        <w:rPr>
          <w:sz w:val="20"/>
        </w:rPr>
        <w:t>colorFactory.getColor</w:t>
      </w:r>
      <w:proofErr w:type="spellEnd"/>
      <w:r w:rsidRPr="004A2FAB">
        <w:rPr>
          <w:sz w:val="20"/>
        </w:rPr>
        <w:t>("RED"</w:t>
      </w:r>
      <w:proofErr w:type="gramStart"/>
      <w:r w:rsidRPr="004A2FAB">
        <w:rPr>
          <w:sz w:val="20"/>
        </w:rPr>
        <w:t>);</w:t>
      </w:r>
      <w:proofErr w:type="gramEnd"/>
    </w:p>
    <w:p w14:paraId="1F0053B0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fill method of Red</w:t>
      </w:r>
    </w:p>
    <w:p w14:paraId="489FCF8C" w14:textId="5848AC0D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color1.fill(</w:t>
      </w:r>
      <w:proofErr w:type="gramStart"/>
      <w:r w:rsidRPr="004A2FAB">
        <w:rPr>
          <w:sz w:val="20"/>
        </w:rPr>
        <w:t>);</w:t>
      </w:r>
      <w:proofErr w:type="gramEnd"/>
    </w:p>
    <w:p w14:paraId="35EA0EF8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Color Green</w:t>
      </w:r>
    </w:p>
    <w:p w14:paraId="787EDECF" w14:textId="76FD5D17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 color2 = </w:t>
      </w:r>
      <w:proofErr w:type="spellStart"/>
      <w:r w:rsidRPr="004A2FAB">
        <w:rPr>
          <w:sz w:val="20"/>
        </w:rPr>
        <w:t>colorFactory.getColor</w:t>
      </w:r>
      <w:proofErr w:type="spellEnd"/>
      <w:r w:rsidRPr="004A2FAB">
        <w:rPr>
          <w:sz w:val="20"/>
        </w:rPr>
        <w:t>("Green"</w:t>
      </w:r>
      <w:proofErr w:type="gramStart"/>
      <w:r w:rsidRPr="004A2FAB">
        <w:rPr>
          <w:sz w:val="20"/>
        </w:rPr>
        <w:t>);</w:t>
      </w:r>
      <w:proofErr w:type="gramEnd"/>
    </w:p>
    <w:p w14:paraId="36369DEA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fill method of Green</w:t>
      </w:r>
    </w:p>
    <w:p w14:paraId="1EA5974C" w14:textId="70E92A8C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color2.fill(</w:t>
      </w:r>
      <w:proofErr w:type="gramStart"/>
      <w:r w:rsidRPr="004A2FAB">
        <w:rPr>
          <w:sz w:val="20"/>
        </w:rPr>
        <w:t>);</w:t>
      </w:r>
      <w:proofErr w:type="gramEnd"/>
    </w:p>
    <w:p w14:paraId="51AA120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Color Blue</w:t>
      </w:r>
    </w:p>
    <w:p w14:paraId="79941391" w14:textId="3C122BFB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 color3 = </w:t>
      </w:r>
      <w:proofErr w:type="spellStart"/>
      <w:r w:rsidRPr="004A2FAB">
        <w:rPr>
          <w:sz w:val="20"/>
        </w:rPr>
        <w:t>colorFactory.getColor</w:t>
      </w:r>
      <w:proofErr w:type="spellEnd"/>
      <w:r w:rsidRPr="004A2FAB">
        <w:rPr>
          <w:sz w:val="20"/>
        </w:rPr>
        <w:t>("BLUE"</w:t>
      </w:r>
      <w:proofErr w:type="gramStart"/>
      <w:r w:rsidRPr="004A2FAB">
        <w:rPr>
          <w:sz w:val="20"/>
        </w:rPr>
        <w:t>);</w:t>
      </w:r>
      <w:proofErr w:type="gramEnd"/>
    </w:p>
    <w:p w14:paraId="40BF9C69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fill method of Color Blue</w:t>
      </w:r>
    </w:p>
    <w:p w14:paraId="11E0300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color3.fill(</w:t>
      </w:r>
      <w:proofErr w:type="gramStart"/>
      <w:r w:rsidRPr="004A2FAB">
        <w:rPr>
          <w:sz w:val="20"/>
        </w:rPr>
        <w:t>);</w:t>
      </w:r>
      <w:proofErr w:type="gramEnd"/>
    </w:p>
    <w:p w14:paraId="609E514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lastRenderedPageBreak/>
        <w:t xml:space="preserve">   }</w:t>
      </w:r>
    </w:p>
    <w:p w14:paraId="038DCF02" w14:textId="18713869" w:rsidR="006F072B" w:rsidRDefault="00C57410" w:rsidP="00B64F44">
      <w:pPr>
        <w:ind w:left="720"/>
        <w:jc w:val="both"/>
        <w:rPr>
          <w:sz w:val="20"/>
        </w:rPr>
      </w:pPr>
      <w:r w:rsidRPr="004A2FAB">
        <w:rPr>
          <w:sz w:val="20"/>
        </w:rPr>
        <w:t>}</w:t>
      </w:r>
    </w:p>
    <w:bookmarkEnd w:id="0"/>
    <w:bookmarkEnd w:id="1"/>
    <w:p w14:paraId="3C0FBE2B" w14:textId="0446F44E" w:rsidR="00A54C8B" w:rsidRDefault="00B11D4E" w:rsidP="00B64F44">
      <w:pPr>
        <w:ind w:left="720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31170378" wp14:editId="746ED303">
            <wp:extent cx="5918200" cy="1117600"/>
            <wp:effectExtent l="0" t="0" r="0" b="0"/>
            <wp:docPr id="1379440164" name="Picture 2" descr="A black squar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40164" name="Picture 2" descr="A black square with white dot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37F7" w14:textId="77777777" w:rsidR="00B11D4E" w:rsidRPr="00B64F44" w:rsidRDefault="00B11D4E" w:rsidP="00B64F44">
      <w:pPr>
        <w:ind w:left="720"/>
        <w:jc w:val="both"/>
        <w:rPr>
          <w:sz w:val="20"/>
        </w:rPr>
      </w:pPr>
    </w:p>
    <w:p w14:paraId="3989DA92" w14:textId="323A67AA" w:rsidR="002C1837" w:rsidRPr="00003676" w:rsidRDefault="00EF55B8" w:rsidP="008644B0">
      <w:pPr>
        <w:jc w:val="both"/>
        <w:rPr>
          <w:sz w:val="22"/>
          <w:u w:val="single"/>
        </w:rPr>
      </w:pPr>
      <w:r w:rsidRPr="00003676">
        <w:rPr>
          <w:sz w:val="22"/>
          <w:u w:val="single"/>
        </w:rPr>
        <w:t>Upload your code to the Blackboard when you are done.</w:t>
      </w:r>
    </w:p>
    <w:sectPr w:rsidR="002C1837" w:rsidRPr="00003676" w:rsidSect="00182CB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E4A17" w14:textId="77777777" w:rsidR="007F1134" w:rsidRDefault="007F1134" w:rsidP="00931429">
      <w:r>
        <w:separator/>
      </w:r>
    </w:p>
  </w:endnote>
  <w:endnote w:type="continuationSeparator" w:id="0">
    <w:p w14:paraId="1B41F109" w14:textId="77777777" w:rsidR="007F1134" w:rsidRDefault="007F1134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44B03" w14:textId="77777777" w:rsidR="007F1134" w:rsidRDefault="007F1134" w:rsidP="00931429">
      <w:r>
        <w:separator/>
      </w:r>
    </w:p>
  </w:footnote>
  <w:footnote w:type="continuationSeparator" w:id="0">
    <w:p w14:paraId="0A933953" w14:textId="77777777" w:rsidR="007F1134" w:rsidRDefault="007F1134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E0081" w14:textId="5274C7BB" w:rsidR="00931429" w:rsidRDefault="00931429">
    <w:pPr>
      <w:pStyle w:val="Header"/>
    </w:pPr>
    <w:r>
      <w:t xml:space="preserve">Name: </w:t>
    </w:r>
    <w:r w:rsidR="004C691F">
      <w:t>Aimable M and Romerico D</w:t>
    </w: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355844">
    <w:abstractNumId w:val="3"/>
  </w:num>
  <w:num w:numId="2" w16cid:durableId="1835218133">
    <w:abstractNumId w:val="1"/>
  </w:num>
  <w:num w:numId="3" w16cid:durableId="657926533">
    <w:abstractNumId w:val="2"/>
  </w:num>
  <w:num w:numId="4" w16cid:durableId="47094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07BE4"/>
    <w:rsid w:val="00015035"/>
    <w:rsid w:val="000161AD"/>
    <w:rsid w:val="00057107"/>
    <w:rsid w:val="000B2BB1"/>
    <w:rsid w:val="000B6333"/>
    <w:rsid w:val="000E298B"/>
    <w:rsid w:val="001042D0"/>
    <w:rsid w:val="00106A1F"/>
    <w:rsid w:val="00106A25"/>
    <w:rsid w:val="00120328"/>
    <w:rsid w:val="00140489"/>
    <w:rsid w:val="001431EC"/>
    <w:rsid w:val="00177B97"/>
    <w:rsid w:val="00180334"/>
    <w:rsid w:val="00180627"/>
    <w:rsid w:val="00182CBE"/>
    <w:rsid w:val="00194D9D"/>
    <w:rsid w:val="001A44E3"/>
    <w:rsid w:val="001C0D0D"/>
    <w:rsid w:val="001E5F6B"/>
    <w:rsid w:val="001F0A2E"/>
    <w:rsid w:val="00254184"/>
    <w:rsid w:val="00260E38"/>
    <w:rsid w:val="0027573F"/>
    <w:rsid w:val="002757C1"/>
    <w:rsid w:val="00297817"/>
    <w:rsid w:val="002C1837"/>
    <w:rsid w:val="002C3EEC"/>
    <w:rsid w:val="002F3FF4"/>
    <w:rsid w:val="003028BE"/>
    <w:rsid w:val="00311DFC"/>
    <w:rsid w:val="003170BF"/>
    <w:rsid w:val="00340CFF"/>
    <w:rsid w:val="00343987"/>
    <w:rsid w:val="003525B4"/>
    <w:rsid w:val="00381098"/>
    <w:rsid w:val="00386977"/>
    <w:rsid w:val="003A44CF"/>
    <w:rsid w:val="003A4AE1"/>
    <w:rsid w:val="003A52AD"/>
    <w:rsid w:val="003B033C"/>
    <w:rsid w:val="003B67FD"/>
    <w:rsid w:val="003C0D13"/>
    <w:rsid w:val="003C7F87"/>
    <w:rsid w:val="003D6D3D"/>
    <w:rsid w:val="003F4642"/>
    <w:rsid w:val="003F4BB0"/>
    <w:rsid w:val="00404584"/>
    <w:rsid w:val="00436203"/>
    <w:rsid w:val="00450088"/>
    <w:rsid w:val="0046096B"/>
    <w:rsid w:val="00460A92"/>
    <w:rsid w:val="00467DCA"/>
    <w:rsid w:val="004A2305"/>
    <w:rsid w:val="004A2FAB"/>
    <w:rsid w:val="004A49E5"/>
    <w:rsid w:val="004A53A0"/>
    <w:rsid w:val="004B5D52"/>
    <w:rsid w:val="004C09E1"/>
    <w:rsid w:val="004C691F"/>
    <w:rsid w:val="004C6ABB"/>
    <w:rsid w:val="004D720C"/>
    <w:rsid w:val="004E3714"/>
    <w:rsid w:val="0050009F"/>
    <w:rsid w:val="005073FE"/>
    <w:rsid w:val="00531012"/>
    <w:rsid w:val="00545B6C"/>
    <w:rsid w:val="00573215"/>
    <w:rsid w:val="00575C63"/>
    <w:rsid w:val="005828F9"/>
    <w:rsid w:val="00597B4E"/>
    <w:rsid w:val="005A159C"/>
    <w:rsid w:val="005A6948"/>
    <w:rsid w:val="005B6647"/>
    <w:rsid w:val="005C043A"/>
    <w:rsid w:val="005D52D3"/>
    <w:rsid w:val="005E0198"/>
    <w:rsid w:val="005E556D"/>
    <w:rsid w:val="005F0BF2"/>
    <w:rsid w:val="00600D22"/>
    <w:rsid w:val="006336A6"/>
    <w:rsid w:val="00640FBC"/>
    <w:rsid w:val="00647471"/>
    <w:rsid w:val="00686563"/>
    <w:rsid w:val="00697684"/>
    <w:rsid w:val="006B3FE5"/>
    <w:rsid w:val="006B746A"/>
    <w:rsid w:val="006C120B"/>
    <w:rsid w:val="006D455C"/>
    <w:rsid w:val="006D768E"/>
    <w:rsid w:val="006E0BE4"/>
    <w:rsid w:val="006F0079"/>
    <w:rsid w:val="006F072B"/>
    <w:rsid w:val="006F0971"/>
    <w:rsid w:val="00704CBF"/>
    <w:rsid w:val="007056D1"/>
    <w:rsid w:val="007231A3"/>
    <w:rsid w:val="0074194E"/>
    <w:rsid w:val="00742CCA"/>
    <w:rsid w:val="0074532F"/>
    <w:rsid w:val="00751B68"/>
    <w:rsid w:val="00756DE2"/>
    <w:rsid w:val="007641DB"/>
    <w:rsid w:val="007672F5"/>
    <w:rsid w:val="00782A95"/>
    <w:rsid w:val="007F1134"/>
    <w:rsid w:val="007F1C8D"/>
    <w:rsid w:val="008144F5"/>
    <w:rsid w:val="008307F6"/>
    <w:rsid w:val="0083645B"/>
    <w:rsid w:val="008448CC"/>
    <w:rsid w:val="008644B0"/>
    <w:rsid w:val="0087122A"/>
    <w:rsid w:val="0089220C"/>
    <w:rsid w:val="008A4D84"/>
    <w:rsid w:val="008F6184"/>
    <w:rsid w:val="00912399"/>
    <w:rsid w:val="00912C8E"/>
    <w:rsid w:val="00931429"/>
    <w:rsid w:val="00962072"/>
    <w:rsid w:val="0097563F"/>
    <w:rsid w:val="009C407E"/>
    <w:rsid w:val="009D2EA9"/>
    <w:rsid w:val="009E6764"/>
    <w:rsid w:val="00A1161F"/>
    <w:rsid w:val="00A3656C"/>
    <w:rsid w:val="00A547C5"/>
    <w:rsid w:val="00A54C8B"/>
    <w:rsid w:val="00A74708"/>
    <w:rsid w:val="00A86D76"/>
    <w:rsid w:val="00A94694"/>
    <w:rsid w:val="00A9491F"/>
    <w:rsid w:val="00AB39FD"/>
    <w:rsid w:val="00AB78BE"/>
    <w:rsid w:val="00AC7A17"/>
    <w:rsid w:val="00AD2400"/>
    <w:rsid w:val="00AD301D"/>
    <w:rsid w:val="00AF0CF6"/>
    <w:rsid w:val="00B11D4E"/>
    <w:rsid w:val="00B46290"/>
    <w:rsid w:val="00B616D4"/>
    <w:rsid w:val="00B64F44"/>
    <w:rsid w:val="00B74348"/>
    <w:rsid w:val="00B76793"/>
    <w:rsid w:val="00B81113"/>
    <w:rsid w:val="00B83DC9"/>
    <w:rsid w:val="00BB5302"/>
    <w:rsid w:val="00BC4E25"/>
    <w:rsid w:val="00BD43BA"/>
    <w:rsid w:val="00C105FF"/>
    <w:rsid w:val="00C31869"/>
    <w:rsid w:val="00C3521E"/>
    <w:rsid w:val="00C42748"/>
    <w:rsid w:val="00C5447B"/>
    <w:rsid w:val="00C57410"/>
    <w:rsid w:val="00C60AA4"/>
    <w:rsid w:val="00C63938"/>
    <w:rsid w:val="00C70A0E"/>
    <w:rsid w:val="00C9305B"/>
    <w:rsid w:val="00CA0544"/>
    <w:rsid w:val="00CA2639"/>
    <w:rsid w:val="00CC3AFD"/>
    <w:rsid w:val="00D21B4B"/>
    <w:rsid w:val="00D540EA"/>
    <w:rsid w:val="00D63103"/>
    <w:rsid w:val="00D67D63"/>
    <w:rsid w:val="00DC1866"/>
    <w:rsid w:val="00DF19E0"/>
    <w:rsid w:val="00DF28D0"/>
    <w:rsid w:val="00DF3587"/>
    <w:rsid w:val="00E327C8"/>
    <w:rsid w:val="00E34FFA"/>
    <w:rsid w:val="00E51F1C"/>
    <w:rsid w:val="00E57D1C"/>
    <w:rsid w:val="00E83882"/>
    <w:rsid w:val="00E8695A"/>
    <w:rsid w:val="00E95332"/>
    <w:rsid w:val="00E95742"/>
    <w:rsid w:val="00EC54BB"/>
    <w:rsid w:val="00EF2AA0"/>
    <w:rsid w:val="00EF55B8"/>
    <w:rsid w:val="00F2766B"/>
    <w:rsid w:val="00F3527D"/>
    <w:rsid w:val="00F3571E"/>
    <w:rsid w:val="00F400E1"/>
    <w:rsid w:val="00F4410B"/>
    <w:rsid w:val="00F54A10"/>
    <w:rsid w:val="00F56F3C"/>
    <w:rsid w:val="00F8067B"/>
    <w:rsid w:val="00F9130E"/>
    <w:rsid w:val="00FA3983"/>
    <w:rsid w:val="00FB59DE"/>
    <w:rsid w:val="00FC2569"/>
    <w:rsid w:val="00FC64ED"/>
    <w:rsid w:val="00FD713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Romerico David</cp:lastModifiedBy>
  <cp:revision>152</cp:revision>
  <cp:lastPrinted>2017-10-11T20:38:00Z</cp:lastPrinted>
  <dcterms:created xsi:type="dcterms:W3CDTF">2017-08-29T18:33:00Z</dcterms:created>
  <dcterms:modified xsi:type="dcterms:W3CDTF">2024-11-18T23:05:00Z</dcterms:modified>
</cp:coreProperties>
</file>