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DE" w:rsidRPr="00776BDE" w:rsidRDefault="00776BDE" w:rsidP="00776B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BDE">
        <w:rPr>
          <w:rFonts w:ascii="Times New Roman" w:eastAsia="Times New Roman" w:hAnsi="Times New Roman" w:cs="Times New Roman"/>
          <w:b/>
          <w:bCs/>
          <w:sz w:val="36"/>
          <w:szCs w:val="36"/>
        </w:rPr>
        <w:t>Different Levels of Mat</w:t>
      </w:r>
      <w:bookmarkStart w:id="0" w:name="_GoBack"/>
      <w:bookmarkEnd w:id="0"/>
      <w:r w:rsidRPr="00776BDE">
        <w:rPr>
          <w:rFonts w:ascii="Times New Roman" w:eastAsia="Times New Roman" w:hAnsi="Times New Roman" w:cs="Times New Roman"/>
          <w:b/>
          <w:bCs/>
          <w:sz w:val="36"/>
          <w:szCs w:val="36"/>
        </w:rPr>
        <w:t>urity Model</w:t>
      </w:r>
    </w:p>
    <w:p w:rsidR="00776BDE" w:rsidRPr="00776BDE" w:rsidRDefault="00776BDE" w:rsidP="00776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BDE">
        <w:rPr>
          <w:rFonts w:ascii="Times New Roman" w:eastAsia="Times New Roman" w:hAnsi="Times New Roman" w:cs="Times New Roman"/>
          <w:sz w:val="24"/>
          <w:szCs w:val="24"/>
        </w:rPr>
        <w:t xml:space="preserve">The five levels of the TMM helps the organization to determine the maturity of its process and to identify the next improvement steps that are essential to achieving a higher level of test maturity.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696"/>
        <w:gridCol w:w="4263"/>
      </w:tblGrid>
      <w:tr w:rsidR="00776BDE" w:rsidRPr="00776BDE" w:rsidTr="00B8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BDE" w:rsidRPr="00776BDE" w:rsidRDefault="00776BDE" w:rsidP="00776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TMM Levels</w:t>
            </w:r>
          </w:p>
        </w:tc>
        <w:tc>
          <w:tcPr>
            <w:tcW w:w="0" w:type="auto"/>
            <w:vAlign w:val="center"/>
            <w:hideMark/>
          </w:tcPr>
          <w:p w:rsidR="00776BDE" w:rsidRPr="00776BDE" w:rsidRDefault="00776BDE" w:rsidP="00776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:rsidR="00776BDE" w:rsidRPr="00776BDE" w:rsidRDefault="00776BDE" w:rsidP="00776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B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objective of TMM levels</w:t>
            </w:r>
          </w:p>
        </w:tc>
      </w:tr>
      <w:tr w:rsidR="00776BDE" w:rsidRPr="00776BDE" w:rsidTr="00B8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Level 1: Initial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Software should run successfully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At this level, no process areas are identified</w:t>
            </w:r>
          </w:p>
          <w:p w:rsidR="00776BDE" w:rsidRPr="00B84A28" w:rsidRDefault="00776BDE" w:rsidP="00B84A28">
            <w:r w:rsidRPr="00B84A28">
              <w:t>An objective of testing is to ensure that software is working fine</w:t>
            </w:r>
          </w:p>
          <w:p w:rsidR="00776BDE" w:rsidRPr="00B84A28" w:rsidRDefault="00776BDE" w:rsidP="00B84A28">
            <w:r w:rsidRPr="00B84A28">
              <w:t>This level lacks resources, tools, and trained staff</w:t>
            </w:r>
          </w:p>
          <w:p w:rsidR="00776BDE" w:rsidRPr="00B84A28" w:rsidRDefault="00776BDE" w:rsidP="00B84A28">
            <w:r w:rsidRPr="00B84A28">
              <w:t>No Quality Assurance checks before software delivery</w:t>
            </w:r>
          </w:p>
        </w:tc>
      </w:tr>
      <w:tr w:rsidR="00776BDE" w:rsidRPr="00776BDE" w:rsidTr="00B8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Level 2: Defined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Develop testing and debugging goals and policies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This level distinguish testing from debugging &amp; they are considered distinct activities</w:t>
            </w:r>
          </w:p>
          <w:p w:rsidR="00776BDE" w:rsidRPr="00B84A28" w:rsidRDefault="00776BDE" w:rsidP="00B84A28">
            <w:r w:rsidRPr="00B84A28">
              <w:t>Testing phase comes after coding</w:t>
            </w:r>
          </w:p>
          <w:p w:rsidR="00776BDE" w:rsidRPr="00B84A28" w:rsidRDefault="00776BDE" w:rsidP="00B84A28">
            <w:r w:rsidRPr="00B84A28">
              <w:t>A primary goal of testing is to show software meets specification</w:t>
            </w:r>
          </w:p>
          <w:p w:rsidR="00776BDE" w:rsidRPr="00B84A28" w:rsidRDefault="00776BDE" w:rsidP="00B84A28">
            <w:r w:rsidRPr="00B84A28">
              <w:t>Basic testing methods and techniques are in place</w:t>
            </w:r>
          </w:p>
        </w:tc>
      </w:tr>
      <w:tr w:rsidR="00776BDE" w:rsidRPr="00776BDE" w:rsidTr="00B8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Level 3: Integrated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Integration of testing into the software lifecycle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Testing gets integrated into an entire life cycle</w:t>
            </w:r>
          </w:p>
          <w:p w:rsidR="00776BDE" w:rsidRPr="00B84A28" w:rsidRDefault="00776BDE" w:rsidP="00B84A28">
            <w:r w:rsidRPr="00B84A28">
              <w:t>Based on requirements test objectives are defined</w:t>
            </w:r>
          </w:p>
          <w:p w:rsidR="00776BDE" w:rsidRPr="00B84A28" w:rsidRDefault="00776BDE" w:rsidP="00B84A28">
            <w:r w:rsidRPr="00B84A28">
              <w:t>Test organization exists</w:t>
            </w:r>
          </w:p>
          <w:p w:rsidR="00776BDE" w:rsidRPr="00B84A28" w:rsidRDefault="00776BDE" w:rsidP="00B84A28">
            <w:r w:rsidRPr="00B84A28">
              <w:t>Testing recognized as a professional activity</w:t>
            </w:r>
          </w:p>
        </w:tc>
      </w:tr>
      <w:tr w:rsidR="00776BDE" w:rsidRPr="00776BDE" w:rsidTr="00B8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Level 4: Management and Measurement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Establish a test measurement program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Testing is a measured and quantified process</w:t>
            </w:r>
          </w:p>
          <w:p w:rsidR="00776BDE" w:rsidRPr="00B84A28" w:rsidRDefault="00776BDE" w:rsidP="00B84A28">
            <w:r w:rsidRPr="00B84A28">
              <w:t>Review at all development phases are recognized as tests</w:t>
            </w:r>
          </w:p>
          <w:p w:rsidR="00776BDE" w:rsidRPr="00B84A28" w:rsidRDefault="00776BDE" w:rsidP="00B84A28">
            <w:r w:rsidRPr="00B84A28">
              <w:t xml:space="preserve">For reuse and </w:t>
            </w:r>
            <w:hyperlink r:id="rId5" w:history="1">
              <w:r w:rsidRPr="00B84A28">
                <w:t>Regression Testing</w:t>
              </w:r>
            </w:hyperlink>
            <w:r w:rsidRPr="00B84A28">
              <w:t>, test cases are gathered and recorded in a test database</w:t>
            </w:r>
          </w:p>
          <w:p w:rsidR="00776BDE" w:rsidRPr="00B84A28" w:rsidRDefault="00776BDE" w:rsidP="00B84A28">
            <w:r w:rsidRPr="00B84A28">
              <w:t>Defects are logged and given severity levels</w:t>
            </w:r>
          </w:p>
        </w:tc>
      </w:tr>
      <w:tr w:rsidR="00776BDE" w:rsidRPr="00776BDE" w:rsidTr="00B8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Level 5: Optimized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Test process optimization</w:t>
            </w:r>
          </w:p>
        </w:tc>
        <w:tc>
          <w:tcPr>
            <w:tcW w:w="0" w:type="auto"/>
            <w:vAlign w:val="center"/>
            <w:hideMark/>
          </w:tcPr>
          <w:p w:rsidR="00776BDE" w:rsidRPr="00B84A28" w:rsidRDefault="00776BDE" w:rsidP="00B84A28">
            <w:r w:rsidRPr="00B84A28">
              <w:t>Testing is managed and defined</w:t>
            </w:r>
          </w:p>
          <w:p w:rsidR="00776BDE" w:rsidRPr="00B84A28" w:rsidRDefault="00776BDE" w:rsidP="00B84A28">
            <w:r w:rsidRPr="00B84A28">
              <w:lastRenderedPageBreak/>
              <w:t>Testing effectiveness and costs can be monitored</w:t>
            </w:r>
          </w:p>
          <w:p w:rsidR="00776BDE" w:rsidRPr="00B84A28" w:rsidRDefault="00776BDE" w:rsidP="00B84A28">
            <w:r w:rsidRPr="00B84A28">
              <w:t>Testing can be fine-tuned and continuously improved</w:t>
            </w:r>
          </w:p>
          <w:p w:rsidR="00776BDE" w:rsidRPr="00B84A28" w:rsidRDefault="00776BDE" w:rsidP="00B84A28">
            <w:r w:rsidRPr="00B84A28">
              <w:t>Quality control and</w:t>
            </w:r>
            <w:hyperlink r:id="rId6" w:history="1">
              <w:r w:rsidRPr="00B84A28">
                <w:t xml:space="preserve"> Defect </w:t>
              </w:r>
            </w:hyperlink>
            <w:r w:rsidRPr="00B84A28">
              <w:t>prevention are practiced</w:t>
            </w:r>
          </w:p>
          <w:p w:rsidR="00776BDE" w:rsidRPr="00B84A28" w:rsidRDefault="00776BDE" w:rsidP="00B84A28">
            <w:r w:rsidRPr="00B84A28">
              <w:t>Process reuse is practiced</w:t>
            </w:r>
          </w:p>
          <w:p w:rsidR="00776BDE" w:rsidRPr="00B84A28" w:rsidRDefault="00776BDE" w:rsidP="00B84A28">
            <w:r w:rsidRPr="00B84A28">
              <w:t>Test related metrics also have tool support</w:t>
            </w:r>
          </w:p>
          <w:p w:rsidR="00776BDE" w:rsidRPr="00B84A28" w:rsidRDefault="00776BDE" w:rsidP="00B84A28">
            <w:r w:rsidRPr="00B84A28">
              <w:t>Tools provide support for</w:t>
            </w:r>
            <w:hyperlink r:id="rId7" w:history="1">
              <w:r w:rsidRPr="00B84A28">
                <w:t xml:space="preserve"> Test Case </w:t>
              </w:r>
            </w:hyperlink>
            <w:r w:rsidRPr="00B84A28">
              <w:t>design and defect collection</w:t>
            </w:r>
          </w:p>
        </w:tc>
      </w:tr>
    </w:tbl>
    <w:p w:rsidR="0084631D" w:rsidRDefault="0084631D"/>
    <w:sectPr w:rsidR="0084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65AF"/>
    <w:multiLevelType w:val="multilevel"/>
    <w:tmpl w:val="6CC0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43F42"/>
    <w:multiLevelType w:val="multilevel"/>
    <w:tmpl w:val="FD7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76FA0"/>
    <w:multiLevelType w:val="multilevel"/>
    <w:tmpl w:val="2F0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D23A2"/>
    <w:multiLevelType w:val="multilevel"/>
    <w:tmpl w:val="9130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9F12E8"/>
    <w:multiLevelType w:val="multilevel"/>
    <w:tmpl w:val="E50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DE"/>
    <w:rsid w:val="00776BDE"/>
    <w:rsid w:val="0084631D"/>
    <w:rsid w:val="00B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0EEE-41C9-41A5-86EC-E3A55BE9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test-c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defect-management-process.html" TargetMode="External"/><Relationship Id="rId5" Type="http://schemas.openxmlformats.org/officeDocument/2006/relationships/hyperlink" Target="https://www.guru99.com/regression-tes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Kanju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Ahmad</dc:creator>
  <cp:keywords/>
  <dc:description/>
  <cp:lastModifiedBy>Waqas Ahmad</cp:lastModifiedBy>
  <cp:revision>1</cp:revision>
  <dcterms:created xsi:type="dcterms:W3CDTF">2020-03-10T22:56:00Z</dcterms:created>
  <dcterms:modified xsi:type="dcterms:W3CDTF">2020-03-10T23:00:00Z</dcterms:modified>
</cp:coreProperties>
</file>