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653C28" w14:textId="77777777" w:rsidR="00086D81" w:rsidRPr="00E432F1" w:rsidRDefault="00086D81" w:rsidP="00086D81">
      <w:pPr>
        <w:jc w:val="center"/>
        <w:rPr>
          <w:b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4394"/>
        <w:gridCol w:w="1276"/>
        <w:gridCol w:w="1559"/>
      </w:tblGrid>
      <w:tr w:rsidR="00FB7F5B" w:rsidRPr="00E432F1" w14:paraId="5DCFEAE1" w14:textId="77777777" w:rsidTr="00A404D3">
        <w:trPr>
          <w:cantSplit/>
          <w:trHeight w:val="54"/>
        </w:trPr>
        <w:tc>
          <w:tcPr>
            <w:tcW w:w="2518" w:type="dxa"/>
            <w:vMerge w:val="restart"/>
            <w:tcBorders>
              <w:top w:val="dashSmallGap" w:sz="4" w:space="0" w:color="auto"/>
              <w:left w:val="dashSmallGap" w:sz="4" w:space="0" w:color="auto"/>
              <w:bottom w:val="nil"/>
              <w:right w:val="nil"/>
            </w:tcBorders>
          </w:tcPr>
          <w:p w14:paraId="7BC19921" w14:textId="77777777" w:rsidR="00FB7F5B" w:rsidRPr="00E432F1" w:rsidRDefault="00FB7F5B" w:rsidP="00FB7F5B">
            <w:pPr>
              <w:jc w:val="center"/>
              <w:rPr>
                <w:sz w:val="20"/>
                <w:szCs w:val="20"/>
              </w:rPr>
            </w:pPr>
          </w:p>
          <w:p w14:paraId="4D1C7595" w14:textId="77777777" w:rsidR="00FB7F5B" w:rsidRPr="00E432F1" w:rsidRDefault="00FB7F5B" w:rsidP="00FB7F5B">
            <w:pPr>
              <w:jc w:val="center"/>
              <w:rPr>
                <w:sz w:val="20"/>
                <w:szCs w:val="20"/>
              </w:rPr>
            </w:pPr>
            <w:r w:rsidRPr="00E432F1">
              <w:rPr>
                <w:sz w:val="20"/>
                <w:szCs w:val="20"/>
              </w:rPr>
              <w:t>ИЗВЕЩЕНИЕ</w:t>
            </w:r>
          </w:p>
          <w:p w14:paraId="57D7B2DD" w14:textId="77777777" w:rsidR="00FB7F5B" w:rsidRPr="00E432F1" w:rsidRDefault="00FB7F5B" w:rsidP="00FB7F5B">
            <w:pPr>
              <w:jc w:val="center"/>
              <w:rPr>
                <w:sz w:val="20"/>
                <w:szCs w:val="20"/>
              </w:rPr>
            </w:pPr>
          </w:p>
          <w:p w14:paraId="08F5AB0B" w14:textId="77777777" w:rsidR="00FB7F5B" w:rsidRPr="00E432F1" w:rsidRDefault="00FB7F5B" w:rsidP="00FB7F5B">
            <w:pPr>
              <w:jc w:val="center"/>
              <w:rPr>
                <w:sz w:val="20"/>
                <w:szCs w:val="20"/>
              </w:rPr>
            </w:pPr>
          </w:p>
          <w:p w14:paraId="53AF87E8" w14:textId="77777777" w:rsidR="00FB7F5B" w:rsidRPr="00E432F1" w:rsidRDefault="00FB7F5B" w:rsidP="00FB7F5B">
            <w:pPr>
              <w:jc w:val="center"/>
              <w:rPr>
                <w:sz w:val="20"/>
                <w:szCs w:val="20"/>
              </w:rPr>
            </w:pPr>
          </w:p>
          <w:p w14:paraId="0FFDB0FE" w14:textId="77777777" w:rsidR="00FB7F5B" w:rsidRPr="00E432F1" w:rsidRDefault="00FB7F5B" w:rsidP="00FB7F5B">
            <w:pPr>
              <w:jc w:val="center"/>
              <w:rPr>
                <w:sz w:val="20"/>
                <w:szCs w:val="20"/>
              </w:rPr>
            </w:pPr>
          </w:p>
          <w:p w14:paraId="127BAE5C" w14:textId="77777777" w:rsidR="00FB7F5B" w:rsidRPr="00E432F1" w:rsidRDefault="00FB7F5B" w:rsidP="00FB7F5B">
            <w:pPr>
              <w:jc w:val="center"/>
              <w:rPr>
                <w:sz w:val="20"/>
                <w:szCs w:val="20"/>
              </w:rPr>
            </w:pPr>
          </w:p>
          <w:p w14:paraId="2DDCA7BC" w14:textId="77777777" w:rsidR="00FB7F5B" w:rsidRPr="00E432F1" w:rsidRDefault="00FB7F5B" w:rsidP="00FB7F5B">
            <w:pPr>
              <w:jc w:val="center"/>
              <w:rPr>
                <w:sz w:val="20"/>
                <w:szCs w:val="20"/>
              </w:rPr>
            </w:pPr>
          </w:p>
          <w:p w14:paraId="051BA680" w14:textId="77777777" w:rsidR="00FB7F5B" w:rsidRPr="00E432F1" w:rsidRDefault="00FB7F5B" w:rsidP="00FB7F5B">
            <w:pPr>
              <w:jc w:val="center"/>
              <w:rPr>
                <w:sz w:val="20"/>
                <w:szCs w:val="20"/>
              </w:rPr>
            </w:pPr>
          </w:p>
          <w:p w14:paraId="10CF2FC1" w14:textId="77777777" w:rsidR="00FB7F5B" w:rsidRPr="00E432F1" w:rsidRDefault="00FB7F5B" w:rsidP="00FB7F5B">
            <w:pPr>
              <w:jc w:val="center"/>
              <w:rPr>
                <w:sz w:val="20"/>
                <w:szCs w:val="20"/>
              </w:rPr>
            </w:pPr>
          </w:p>
          <w:p w14:paraId="7767BBE1" w14:textId="77777777" w:rsidR="00FB7F5B" w:rsidRPr="00E432F1" w:rsidRDefault="00FB7F5B" w:rsidP="00FB7F5B">
            <w:pPr>
              <w:jc w:val="center"/>
              <w:rPr>
                <w:sz w:val="20"/>
                <w:szCs w:val="20"/>
              </w:rPr>
            </w:pPr>
          </w:p>
          <w:p w14:paraId="619F8C7D" w14:textId="77777777" w:rsidR="00FB7F5B" w:rsidRPr="00E432F1" w:rsidRDefault="00FB7F5B" w:rsidP="00FB7F5B">
            <w:pPr>
              <w:jc w:val="center"/>
              <w:rPr>
                <w:sz w:val="20"/>
                <w:szCs w:val="20"/>
              </w:rPr>
            </w:pPr>
          </w:p>
          <w:p w14:paraId="40DD8B06" w14:textId="77777777" w:rsidR="00FB7F5B" w:rsidRPr="00E432F1" w:rsidRDefault="00FB7F5B" w:rsidP="00FB7F5B">
            <w:pPr>
              <w:jc w:val="center"/>
              <w:rPr>
                <w:sz w:val="20"/>
                <w:szCs w:val="20"/>
              </w:rPr>
            </w:pPr>
          </w:p>
          <w:p w14:paraId="0E2B4970" w14:textId="77777777" w:rsidR="00FB7F5B" w:rsidRPr="00E432F1" w:rsidRDefault="00FB7F5B" w:rsidP="00FB7F5B">
            <w:pPr>
              <w:jc w:val="center"/>
              <w:rPr>
                <w:sz w:val="20"/>
                <w:szCs w:val="20"/>
              </w:rPr>
            </w:pPr>
          </w:p>
          <w:p w14:paraId="2DAD0283" w14:textId="77777777" w:rsidR="00FB7F5B" w:rsidRPr="00E432F1" w:rsidRDefault="00FB7F5B" w:rsidP="00FB7F5B">
            <w:pPr>
              <w:jc w:val="center"/>
              <w:rPr>
                <w:sz w:val="20"/>
                <w:szCs w:val="20"/>
              </w:rPr>
            </w:pPr>
            <w:r w:rsidRPr="00E432F1">
              <w:rPr>
                <w:sz w:val="20"/>
                <w:szCs w:val="20"/>
              </w:rPr>
              <w:t>Кассир</w:t>
            </w:r>
          </w:p>
        </w:tc>
        <w:tc>
          <w:tcPr>
            <w:tcW w:w="7229" w:type="dxa"/>
            <w:gridSpan w:val="3"/>
            <w:tcBorders>
              <w:top w:val="dashSmallGap" w:sz="4" w:space="0" w:color="auto"/>
              <w:left w:val="double" w:sz="4" w:space="0" w:color="auto"/>
              <w:bottom w:val="nil"/>
              <w:right w:val="dashSmallGap" w:sz="4" w:space="0" w:color="auto"/>
            </w:tcBorders>
          </w:tcPr>
          <w:p w14:paraId="6146379A" w14:textId="77777777" w:rsidR="00FB7F5B" w:rsidRDefault="00FB7F5B" w:rsidP="00FB7F5B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получателя:</w:t>
            </w:r>
            <w:r>
              <w:rPr>
                <w:b/>
                <w:sz w:val="20"/>
                <w:szCs w:val="20"/>
              </w:rPr>
              <w:t xml:space="preserve"> УФК по г. Москве (ФГБОУ ВПО «РЭУ им. Г.В. Плеханова»,  л/</w:t>
            </w:r>
            <w:r>
              <w:rPr>
                <w:b/>
                <w:sz w:val="20"/>
                <w:szCs w:val="20"/>
                <w:lang w:val="en-US"/>
              </w:rPr>
              <w:t>c</w:t>
            </w:r>
            <w:r>
              <w:rPr>
                <w:b/>
                <w:sz w:val="20"/>
                <w:szCs w:val="20"/>
              </w:rPr>
              <w:t xml:space="preserve"> 20736</w:t>
            </w:r>
            <w:r>
              <w:rPr>
                <w:b/>
                <w:sz w:val="20"/>
                <w:szCs w:val="20"/>
                <w:lang w:val="en-US"/>
              </w:rPr>
              <w:t>X</w:t>
            </w:r>
            <w:r>
              <w:rPr>
                <w:b/>
                <w:sz w:val="20"/>
                <w:szCs w:val="20"/>
              </w:rPr>
              <w:t>72790)</w:t>
            </w:r>
          </w:p>
        </w:tc>
      </w:tr>
      <w:tr w:rsidR="00FB7F5B" w:rsidRPr="00E432F1" w14:paraId="3F1D9534" w14:textId="77777777" w:rsidTr="00A404D3">
        <w:trPr>
          <w:cantSplit/>
          <w:trHeight w:val="54"/>
        </w:trPr>
        <w:tc>
          <w:tcPr>
            <w:tcW w:w="2518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14:paraId="0C72B513" w14:textId="77777777" w:rsidR="00FB7F5B" w:rsidRPr="00E432F1" w:rsidRDefault="00FB7F5B" w:rsidP="00FB7F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29" w:type="dxa"/>
            <w:gridSpan w:val="3"/>
            <w:tcBorders>
              <w:top w:val="nil"/>
              <w:left w:val="double" w:sz="4" w:space="0" w:color="auto"/>
              <w:bottom w:val="nil"/>
              <w:right w:val="dashSmallGap" w:sz="4" w:space="0" w:color="auto"/>
            </w:tcBorders>
          </w:tcPr>
          <w:p w14:paraId="27994CA1" w14:textId="77777777" w:rsidR="00FB7F5B" w:rsidRDefault="00FB7F5B" w:rsidP="00FB7F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ИНН 7705043493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</w:rPr>
              <w:t>КПП 770501001</w:t>
            </w:r>
          </w:p>
        </w:tc>
      </w:tr>
      <w:tr w:rsidR="00FB7F5B" w:rsidRPr="00E432F1" w14:paraId="54F61859" w14:textId="77777777" w:rsidTr="00A404D3">
        <w:trPr>
          <w:cantSplit/>
          <w:trHeight w:val="54"/>
        </w:trPr>
        <w:tc>
          <w:tcPr>
            <w:tcW w:w="2518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14:paraId="6CF1C820" w14:textId="77777777" w:rsidR="00FB7F5B" w:rsidRPr="00E432F1" w:rsidRDefault="00FB7F5B" w:rsidP="00FB7F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29" w:type="dxa"/>
            <w:gridSpan w:val="3"/>
            <w:tcBorders>
              <w:top w:val="nil"/>
              <w:left w:val="double" w:sz="4" w:space="0" w:color="auto"/>
              <w:bottom w:val="nil"/>
              <w:right w:val="dashSmallGap" w:sz="4" w:space="0" w:color="auto"/>
            </w:tcBorders>
          </w:tcPr>
          <w:p w14:paraId="12976478" w14:textId="77777777" w:rsidR="00FB7F5B" w:rsidRDefault="00FB7F5B" w:rsidP="00FB7F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Р/с № 40501810600002000079 в Отделении 1 Москва, г.Москва 705</w:t>
            </w:r>
          </w:p>
        </w:tc>
      </w:tr>
      <w:tr w:rsidR="00FB7F5B" w:rsidRPr="00E432F1" w14:paraId="39E0548A" w14:textId="77777777" w:rsidTr="00A404D3">
        <w:trPr>
          <w:cantSplit/>
          <w:trHeight w:val="54"/>
        </w:trPr>
        <w:tc>
          <w:tcPr>
            <w:tcW w:w="2518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14:paraId="0010F67D" w14:textId="77777777" w:rsidR="00FB7F5B" w:rsidRPr="00E432F1" w:rsidRDefault="00FB7F5B" w:rsidP="00FB7F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29" w:type="dxa"/>
            <w:gridSpan w:val="3"/>
            <w:tcBorders>
              <w:top w:val="nil"/>
              <w:left w:val="double" w:sz="4" w:space="0" w:color="auto"/>
              <w:bottom w:val="nil"/>
              <w:right w:val="dashSmallGap" w:sz="4" w:space="0" w:color="auto"/>
            </w:tcBorders>
          </w:tcPr>
          <w:p w14:paraId="25CCB8F5" w14:textId="77777777" w:rsidR="00FB7F5B" w:rsidRDefault="00FB7F5B" w:rsidP="00FB7F5B">
            <w:pPr>
              <w:pStyle w:val="a3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БИК 044583001, ОКТМО 45</w:t>
            </w:r>
            <w:r>
              <w:rPr>
                <w:sz w:val="20"/>
                <w:szCs w:val="20"/>
                <w:lang w:val="en-US"/>
              </w:rPr>
              <w:t>376</w:t>
            </w:r>
            <w:r>
              <w:rPr>
                <w:sz w:val="20"/>
                <w:szCs w:val="20"/>
              </w:rPr>
              <w:t>000, КБК 00000000000000000130</w:t>
            </w:r>
          </w:p>
        </w:tc>
      </w:tr>
      <w:tr w:rsidR="00FB7F5B" w:rsidRPr="00E432F1" w14:paraId="3BC668F8" w14:textId="77777777" w:rsidTr="00A404D3">
        <w:trPr>
          <w:cantSplit/>
          <w:trHeight w:val="54"/>
        </w:trPr>
        <w:tc>
          <w:tcPr>
            <w:tcW w:w="2518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14:paraId="6E1808D3" w14:textId="77777777" w:rsidR="00FB7F5B" w:rsidRPr="00E432F1" w:rsidRDefault="00FB7F5B" w:rsidP="00FB7F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29" w:type="dxa"/>
            <w:gridSpan w:val="3"/>
            <w:tcBorders>
              <w:top w:val="nil"/>
              <w:left w:val="double" w:sz="4" w:space="0" w:color="auto"/>
              <w:bottom w:val="nil"/>
              <w:right w:val="dashSmallGap" w:sz="4" w:space="0" w:color="auto"/>
            </w:tcBorders>
          </w:tcPr>
          <w:p w14:paraId="2B176690" w14:textId="77777777" w:rsidR="00FB7F5B" w:rsidRDefault="00FB7F5B" w:rsidP="00FB7F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Плательщик (ФИО, адрес) </w:t>
            </w:r>
          </w:p>
        </w:tc>
      </w:tr>
      <w:tr w:rsidR="00086D81" w:rsidRPr="00E432F1" w14:paraId="6DE0EC74" w14:textId="77777777" w:rsidTr="00A404D3">
        <w:trPr>
          <w:cantSplit/>
          <w:trHeight w:val="54"/>
        </w:trPr>
        <w:tc>
          <w:tcPr>
            <w:tcW w:w="2518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14:paraId="45B5D6F2" w14:textId="77777777"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ashSmallGap" w:sz="4" w:space="0" w:color="auto"/>
            </w:tcBorders>
          </w:tcPr>
          <w:p w14:paraId="6C03EE7C" w14:textId="5B8B72DE" w:rsidR="00086D81" w:rsidRPr="003A14EC" w:rsidRDefault="009F4929" w:rsidP="00086D81">
            <w:pPr>
              <w:rPr>
                <w:b/>
                <w:sz w:val="20"/>
                <w:szCs w:val="20"/>
              </w:rPr>
            </w:pPr>
            <w:r w:rsidRPr="009F4929">
              <w:rPr>
                <w:b/>
                <w:sz w:val="20"/>
                <w:szCs w:val="20"/>
              </w:rPr>
              <w:t>BigName</w:t>
            </w:r>
            <w:bookmarkStart w:id="0" w:name="_GoBack"/>
            <w:bookmarkEnd w:id="0"/>
          </w:p>
        </w:tc>
      </w:tr>
      <w:tr w:rsidR="00086D81" w:rsidRPr="00E432F1" w14:paraId="469A9062" w14:textId="77777777" w:rsidTr="00A404D3">
        <w:trPr>
          <w:cantSplit/>
          <w:trHeight w:val="54"/>
        </w:trPr>
        <w:tc>
          <w:tcPr>
            <w:tcW w:w="2518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14:paraId="68DBFD13" w14:textId="77777777"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29" w:type="dxa"/>
            <w:gridSpan w:val="3"/>
            <w:tcBorders>
              <w:top w:val="nil"/>
              <w:left w:val="double" w:sz="4" w:space="0" w:color="auto"/>
              <w:right w:val="dashSmallGap" w:sz="4" w:space="0" w:color="auto"/>
            </w:tcBorders>
          </w:tcPr>
          <w:p w14:paraId="5A88A123" w14:textId="77777777" w:rsidR="00086D81" w:rsidRPr="00E432F1" w:rsidRDefault="00086D81" w:rsidP="00086D81">
            <w:pPr>
              <w:rPr>
                <w:sz w:val="20"/>
                <w:szCs w:val="20"/>
              </w:rPr>
            </w:pPr>
          </w:p>
        </w:tc>
      </w:tr>
      <w:tr w:rsidR="00086D81" w:rsidRPr="00E432F1" w14:paraId="04817963" w14:textId="77777777" w:rsidTr="00A404D3">
        <w:trPr>
          <w:cantSplit/>
          <w:trHeight w:val="54"/>
        </w:trPr>
        <w:tc>
          <w:tcPr>
            <w:tcW w:w="2518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14:paraId="32A1E32F" w14:textId="77777777"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29" w:type="dxa"/>
            <w:gridSpan w:val="3"/>
            <w:tcBorders>
              <w:top w:val="nil"/>
              <w:left w:val="double" w:sz="4" w:space="0" w:color="auto"/>
              <w:right w:val="dashSmallGap" w:sz="4" w:space="0" w:color="auto"/>
            </w:tcBorders>
          </w:tcPr>
          <w:p w14:paraId="079544EA" w14:textId="77777777" w:rsidR="00086D81" w:rsidRPr="00E432F1" w:rsidRDefault="00086D81" w:rsidP="00086D81">
            <w:pPr>
              <w:rPr>
                <w:sz w:val="20"/>
                <w:szCs w:val="20"/>
              </w:rPr>
            </w:pPr>
          </w:p>
        </w:tc>
      </w:tr>
      <w:tr w:rsidR="00086D81" w:rsidRPr="00E432F1" w14:paraId="510FFC70" w14:textId="77777777" w:rsidTr="00A404D3">
        <w:trPr>
          <w:cantSplit/>
          <w:trHeight w:val="279"/>
        </w:trPr>
        <w:tc>
          <w:tcPr>
            <w:tcW w:w="2518" w:type="dxa"/>
            <w:vMerge/>
            <w:tcBorders>
              <w:top w:val="nil"/>
              <w:left w:val="dashSmallGap" w:sz="4" w:space="0" w:color="auto"/>
              <w:bottom w:val="nil"/>
              <w:right w:val="double" w:sz="4" w:space="0" w:color="auto"/>
            </w:tcBorders>
          </w:tcPr>
          <w:p w14:paraId="761A7D2A" w14:textId="77777777"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14:paraId="7140A8EB" w14:textId="77777777"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  <w:r w:rsidRPr="00E432F1">
              <w:rPr>
                <w:sz w:val="20"/>
                <w:szCs w:val="20"/>
              </w:rPr>
              <w:t>Назначение платежа</w:t>
            </w:r>
          </w:p>
        </w:tc>
        <w:tc>
          <w:tcPr>
            <w:tcW w:w="1276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14:paraId="589D3887" w14:textId="77777777"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  <w:r w:rsidRPr="00E432F1">
              <w:rPr>
                <w:sz w:val="20"/>
                <w:szCs w:val="20"/>
              </w:rPr>
              <w:t>Дата</w:t>
            </w:r>
          </w:p>
        </w:tc>
        <w:tc>
          <w:tcPr>
            <w:tcW w:w="1559" w:type="dxa"/>
            <w:tcBorders>
              <w:top w:val="double" w:sz="4" w:space="0" w:color="auto"/>
              <w:left w:val="nil"/>
              <w:bottom w:val="double" w:sz="4" w:space="0" w:color="auto"/>
              <w:right w:val="dashSmallGap" w:sz="4" w:space="0" w:color="auto"/>
            </w:tcBorders>
          </w:tcPr>
          <w:p w14:paraId="228E884F" w14:textId="77777777"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  <w:r w:rsidRPr="00E432F1">
              <w:rPr>
                <w:sz w:val="20"/>
                <w:szCs w:val="20"/>
              </w:rPr>
              <w:t>Сумма</w:t>
            </w:r>
          </w:p>
        </w:tc>
      </w:tr>
      <w:tr w:rsidR="00086D81" w:rsidRPr="00E432F1" w14:paraId="456611B9" w14:textId="77777777" w:rsidTr="00A404D3">
        <w:trPr>
          <w:cantSplit/>
          <w:trHeight w:val="279"/>
        </w:trPr>
        <w:tc>
          <w:tcPr>
            <w:tcW w:w="2518" w:type="dxa"/>
            <w:vMerge/>
            <w:tcBorders>
              <w:top w:val="nil"/>
              <w:left w:val="dashSmallGap" w:sz="4" w:space="0" w:color="auto"/>
              <w:bottom w:val="nil"/>
              <w:right w:val="double" w:sz="4" w:space="0" w:color="auto"/>
            </w:tcBorders>
          </w:tcPr>
          <w:p w14:paraId="6D54484D" w14:textId="77777777"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14:paraId="5566963A" w14:textId="77777777" w:rsidR="00086D81" w:rsidRPr="002247FD" w:rsidRDefault="00086D81" w:rsidP="00086D81">
            <w:pPr>
              <w:rPr>
                <w:sz w:val="18"/>
                <w:szCs w:val="18"/>
              </w:rPr>
            </w:pPr>
            <w:r w:rsidRPr="002247FD">
              <w:rPr>
                <w:sz w:val="18"/>
                <w:szCs w:val="18"/>
              </w:rPr>
              <w:t>Оплата</w:t>
            </w:r>
            <w:r w:rsidR="002247FD" w:rsidRPr="0094078B">
              <w:rPr>
                <w:sz w:val="18"/>
                <w:szCs w:val="18"/>
              </w:rPr>
              <w:t xml:space="preserve"> </w:t>
            </w:r>
            <w:r w:rsidR="002247FD" w:rsidRPr="002247FD">
              <w:rPr>
                <w:sz w:val="18"/>
                <w:szCs w:val="18"/>
              </w:rPr>
              <w:t>дополнительных</w:t>
            </w:r>
            <w:r w:rsidRPr="002247FD">
              <w:rPr>
                <w:sz w:val="18"/>
                <w:szCs w:val="18"/>
              </w:rPr>
              <w:t xml:space="preserve"> образовательных услуг.</w:t>
            </w:r>
          </w:p>
          <w:p w14:paraId="5B9E0A68" w14:textId="77777777" w:rsidR="00086D81" w:rsidRDefault="0094078B" w:rsidP="00086D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ФИО слушателя</w:t>
            </w:r>
            <w:r w:rsidR="00CC599C" w:rsidRPr="00541F61">
              <w:rPr>
                <w:sz w:val="20"/>
                <w:szCs w:val="20"/>
              </w:rPr>
              <w:t>:</w:t>
            </w:r>
            <w:r w:rsidR="00DC27E4">
              <w:rPr>
                <w:sz w:val="20"/>
                <w:szCs w:val="20"/>
              </w:rPr>
              <w:t xml:space="preserve"> </w:t>
            </w:r>
            <w:r w:rsidR="00CC599C" w:rsidRPr="003A14EC">
              <w:rPr>
                <w:b/>
                <w:sz w:val="20"/>
                <w:szCs w:val="20"/>
                <w:lang w:val="en-US"/>
              </w:rPr>
              <w:t>Customer</w:t>
            </w:r>
          </w:p>
          <w:p w14:paraId="590221BB" w14:textId="77777777" w:rsidR="00086D81" w:rsidRPr="003A14EC" w:rsidRDefault="00086D81" w:rsidP="00086D8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Номер договора </w:t>
            </w:r>
            <w:r w:rsidR="003A14EC" w:rsidRPr="003A14EC">
              <w:rPr>
                <w:b/>
                <w:sz w:val="20"/>
                <w:szCs w:val="20"/>
                <w:lang w:val="en-US"/>
              </w:rPr>
              <w:t>NumberContract</w:t>
            </w:r>
          </w:p>
          <w:p w14:paraId="41D4D6A1" w14:textId="77777777" w:rsidR="00086D81" w:rsidRDefault="00086D81" w:rsidP="00086D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Номер группы </w:t>
            </w:r>
            <w:r w:rsidR="003A14EC" w:rsidRPr="003A14EC">
              <w:rPr>
                <w:b/>
                <w:sz w:val="20"/>
                <w:szCs w:val="20"/>
              </w:rPr>
              <w:t>GroupNumber</w:t>
            </w:r>
          </w:p>
          <w:p w14:paraId="1D3AB435" w14:textId="77777777" w:rsidR="00086D81" w:rsidRDefault="00086D81" w:rsidP="00086D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Период (месяц) </w:t>
            </w:r>
            <w:r w:rsidR="00A404D3">
              <w:rPr>
                <w:sz w:val="20"/>
                <w:szCs w:val="20"/>
              </w:rPr>
              <w:t>_______________________</w:t>
            </w:r>
          </w:p>
          <w:p w14:paraId="7020274C" w14:textId="77777777" w:rsidR="00086D81" w:rsidRPr="00E432F1" w:rsidRDefault="00086D81" w:rsidP="00086D81">
            <w:pPr>
              <w:rPr>
                <w:sz w:val="14"/>
                <w:szCs w:val="14"/>
              </w:rPr>
            </w:pPr>
          </w:p>
        </w:tc>
        <w:tc>
          <w:tcPr>
            <w:tcW w:w="1276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14:paraId="1C908AD8" w14:textId="77777777" w:rsidR="00086D81" w:rsidRPr="00E432F1" w:rsidRDefault="00086D81" w:rsidP="00086D81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double" w:sz="4" w:space="0" w:color="auto"/>
              <w:left w:val="nil"/>
              <w:bottom w:val="double" w:sz="4" w:space="0" w:color="auto"/>
              <w:right w:val="dashSmallGap" w:sz="4" w:space="0" w:color="auto"/>
            </w:tcBorders>
            <w:vAlign w:val="center"/>
          </w:tcPr>
          <w:p w14:paraId="702B3A3C" w14:textId="77777777" w:rsidR="00086D81" w:rsidRPr="00E432F1" w:rsidRDefault="00086D81" w:rsidP="00A404D3">
            <w:pPr>
              <w:rPr>
                <w:sz w:val="20"/>
                <w:szCs w:val="20"/>
              </w:rPr>
            </w:pPr>
          </w:p>
        </w:tc>
      </w:tr>
      <w:tr w:rsidR="00086D81" w:rsidRPr="00E432F1" w14:paraId="78291854" w14:textId="77777777" w:rsidTr="00A404D3">
        <w:trPr>
          <w:cantSplit/>
          <w:trHeight w:val="54"/>
        </w:trPr>
        <w:tc>
          <w:tcPr>
            <w:tcW w:w="2518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14:paraId="77C2BED8" w14:textId="77777777"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29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ashSmallGap" w:sz="4" w:space="0" w:color="auto"/>
            </w:tcBorders>
          </w:tcPr>
          <w:p w14:paraId="0520601B" w14:textId="77777777" w:rsidR="00086D81" w:rsidRPr="00E432F1" w:rsidRDefault="00086D81" w:rsidP="00086D81">
            <w:pPr>
              <w:rPr>
                <w:i/>
                <w:sz w:val="20"/>
                <w:szCs w:val="20"/>
              </w:rPr>
            </w:pPr>
            <w:r w:rsidRPr="00E432F1">
              <w:rPr>
                <w:sz w:val="20"/>
                <w:szCs w:val="20"/>
              </w:rPr>
              <w:t>Подпись плательщика</w:t>
            </w:r>
          </w:p>
          <w:p w14:paraId="46139432" w14:textId="77777777" w:rsidR="00086D81" w:rsidRPr="00E432F1" w:rsidRDefault="00086D81" w:rsidP="00086D81">
            <w:pPr>
              <w:rPr>
                <w:sz w:val="20"/>
                <w:szCs w:val="20"/>
              </w:rPr>
            </w:pPr>
          </w:p>
        </w:tc>
      </w:tr>
      <w:tr w:rsidR="00FB7F5B" w:rsidRPr="00E432F1" w14:paraId="0B979507" w14:textId="77777777" w:rsidTr="00A404D3">
        <w:trPr>
          <w:cantSplit/>
          <w:trHeight w:val="54"/>
        </w:trPr>
        <w:tc>
          <w:tcPr>
            <w:tcW w:w="2518" w:type="dxa"/>
            <w:vMerge w:val="restart"/>
            <w:tcBorders>
              <w:top w:val="double" w:sz="4" w:space="0" w:color="auto"/>
              <w:left w:val="dashSmallGap" w:sz="4" w:space="0" w:color="auto"/>
              <w:bottom w:val="nil"/>
              <w:right w:val="nil"/>
            </w:tcBorders>
          </w:tcPr>
          <w:p w14:paraId="5B974A5F" w14:textId="77777777" w:rsidR="00FB7F5B" w:rsidRPr="00E432F1" w:rsidRDefault="00FB7F5B" w:rsidP="00FB7F5B">
            <w:pPr>
              <w:jc w:val="center"/>
              <w:rPr>
                <w:sz w:val="20"/>
                <w:szCs w:val="20"/>
              </w:rPr>
            </w:pPr>
          </w:p>
          <w:p w14:paraId="560D0217" w14:textId="77777777" w:rsidR="00FB7F5B" w:rsidRPr="00E432F1" w:rsidRDefault="00FB7F5B" w:rsidP="00FB7F5B">
            <w:pPr>
              <w:jc w:val="center"/>
              <w:rPr>
                <w:sz w:val="20"/>
                <w:szCs w:val="20"/>
              </w:rPr>
            </w:pPr>
            <w:r w:rsidRPr="00E432F1">
              <w:rPr>
                <w:sz w:val="20"/>
                <w:szCs w:val="20"/>
              </w:rPr>
              <w:t>КВИТАНЦИЯ</w:t>
            </w:r>
          </w:p>
          <w:p w14:paraId="4C16158E" w14:textId="77777777" w:rsidR="00FB7F5B" w:rsidRPr="00E432F1" w:rsidRDefault="00FB7F5B" w:rsidP="00FB7F5B">
            <w:pPr>
              <w:jc w:val="center"/>
              <w:rPr>
                <w:sz w:val="20"/>
                <w:szCs w:val="20"/>
              </w:rPr>
            </w:pPr>
          </w:p>
          <w:p w14:paraId="0645C354" w14:textId="77777777" w:rsidR="00FB7F5B" w:rsidRPr="00E432F1" w:rsidRDefault="00FB7F5B" w:rsidP="00FB7F5B">
            <w:pPr>
              <w:jc w:val="center"/>
              <w:rPr>
                <w:sz w:val="20"/>
                <w:szCs w:val="20"/>
              </w:rPr>
            </w:pPr>
          </w:p>
          <w:p w14:paraId="3D631FB8" w14:textId="77777777" w:rsidR="00FB7F5B" w:rsidRPr="00E432F1" w:rsidRDefault="00FB7F5B" w:rsidP="00FB7F5B">
            <w:pPr>
              <w:jc w:val="center"/>
              <w:rPr>
                <w:sz w:val="20"/>
                <w:szCs w:val="20"/>
              </w:rPr>
            </w:pPr>
          </w:p>
          <w:p w14:paraId="1EC4A425" w14:textId="77777777" w:rsidR="00FB7F5B" w:rsidRPr="00E432F1" w:rsidRDefault="00FB7F5B" w:rsidP="00FB7F5B">
            <w:pPr>
              <w:jc w:val="center"/>
              <w:rPr>
                <w:sz w:val="20"/>
                <w:szCs w:val="20"/>
              </w:rPr>
            </w:pPr>
          </w:p>
          <w:p w14:paraId="78D9F229" w14:textId="77777777" w:rsidR="00FB7F5B" w:rsidRPr="00E432F1" w:rsidRDefault="00FB7F5B" w:rsidP="00FB7F5B">
            <w:pPr>
              <w:jc w:val="center"/>
              <w:rPr>
                <w:sz w:val="20"/>
                <w:szCs w:val="20"/>
              </w:rPr>
            </w:pPr>
          </w:p>
          <w:p w14:paraId="5C2BFD1D" w14:textId="77777777" w:rsidR="00FB7F5B" w:rsidRPr="00E432F1" w:rsidRDefault="00FB7F5B" w:rsidP="00FB7F5B">
            <w:pPr>
              <w:jc w:val="center"/>
              <w:rPr>
                <w:sz w:val="20"/>
                <w:szCs w:val="20"/>
              </w:rPr>
            </w:pPr>
          </w:p>
          <w:p w14:paraId="1E9A22DF" w14:textId="77777777" w:rsidR="00FB7F5B" w:rsidRPr="00E432F1" w:rsidRDefault="00FB7F5B" w:rsidP="00FB7F5B">
            <w:pPr>
              <w:jc w:val="center"/>
              <w:rPr>
                <w:sz w:val="20"/>
                <w:szCs w:val="20"/>
              </w:rPr>
            </w:pPr>
          </w:p>
          <w:p w14:paraId="1A38769E" w14:textId="77777777" w:rsidR="00FB7F5B" w:rsidRPr="00E432F1" w:rsidRDefault="00FB7F5B" w:rsidP="00FB7F5B">
            <w:pPr>
              <w:jc w:val="center"/>
              <w:rPr>
                <w:sz w:val="20"/>
                <w:szCs w:val="20"/>
              </w:rPr>
            </w:pPr>
          </w:p>
          <w:p w14:paraId="032B4852" w14:textId="77777777" w:rsidR="00FB7F5B" w:rsidRPr="00E432F1" w:rsidRDefault="00FB7F5B" w:rsidP="00FB7F5B">
            <w:pPr>
              <w:jc w:val="center"/>
              <w:rPr>
                <w:sz w:val="20"/>
                <w:szCs w:val="20"/>
              </w:rPr>
            </w:pPr>
          </w:p>
          <w:p w14:paraId="2E8218C1" w14:textId="77777777" w:rsidR="00FB7F5B" w:rsidRPr="00E432F1" w:rsidRDefault="00FB7F5B" w:rsidP="00FB7F5B">
            <w:pPr>
              <w:jc w:val="center"/>
              <w:rPr>
                <w:sz w:val="20"/>
                <w:szCs w:val="20"/>
              </w:rPr>
            </w:pPr>
          </w:p>
          <w:p w14:paraId="4FFC68F9" w14:textId="77777777" w:rsidR="00FB7F5B" w:rsidRPr="00E432F1" w:rsidRDefault="00FB7F5B" w:rsidP="00FB7F5B">
            <w:pPr>
              <w:jc w:val="center"/>
              <w:rPr>
                <w:sz w:val="20"/>
                <w:szCs w:val="20"/>
              </w:rPr>
            </w:pPr>
          </w:p>
          <w:p w14:paraId="21540687" w14:textId="77777777" w:rsidR="00FB7F5B" w:rsidRPr="00E432F1" w:rsidRDefault="00FB7F5B" w:rsidP="00FB7F5B">
            <w:pPr>
              <w:jc w:val="center"/>
              <w:rPr>
                <w:sz w:val="20"/>
                <w:szCs w:val="20"/>
              </w:rPr>
            </w:pPr>
            <w:r w:rsidRPr="00E432F1">
              <w:rPr>
                <w:sz w:val="20"/>
                <w:szCs w:val="20"/>
              </w:rPr>
              <w:t>Кассир</w:t>
            </w:r>
          </w:p>
        </w:tc>
        <w:tc>
          <w:tcPr>
            <w:tcW w:w="7229" w:type="dxa"/>
            <w:gridSpan w:val="3"/>
            <w:tcBorders>
              <w:top w:val="double" w:sz="4" w:space="0" w:color="auto"/>
              <w:left w:val="double" w:sz="4" w:space="0" w:color="auto"/>
              <w:bottom w:val="nil"/>
              <w:right w:val="dashSmallGap" w:sz="4" w:space="0" w:color="auto"/>
            </w:tcBorders>
          </w:tcPr>
          <w:p w14:paraId="2F8B3C5D" w14:textId="77777777" w:rsidR="00FB7F5B" w:rsidRDefault="00FB7F5B" w:rsidP="00FB7F5B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получателя:</w:t>
            </w:r>
            <w:r>
              <w:rPr>
                <w:b/>
                <w:sz w:val="20"/>
                <w:szCs w:val="20"/>
              </w:rPr>
              <w:t xml:space="preserve"> УФК по г. Москве (ФГБОУ ВПО «РЭУ им. Г.В. Плеханова»,  л/</w:t>
            </w:r>
            <w:r>
              <w:rPr>
                <w:b/>
                <w:sz w:val="20"/>
                <w:szCs w:val="20"/>
                <w:lang w:val="en-US"/>
              </w:rPr>
              <w:t>c</w:t>
            </w:r>
            <w:r>
              <w:rPr>
                <w:b/>
                <w:sz w:val="20"/>
                <w:szCs w:val="20"/>
              </w:rPr>
              <w:t xml:space="preserve"> 20736</w:t>
            </w:r>
            <w:r>
              <w:rPr>
                <w:b/>
                <w:sz w:val="20"/>
                <w:szCs w:val="20"/>
                <w:lang w:val="en-US"/>
              </w:rPr>
              <w:t>X</w:t>
            </w:r>
            <w:r>
              <w:rPr>
                <w:b/>
                <w:sz w:val="20"/>
                <w:szCs w:val="20"/>
              </w:rPr>
              <w:t>72790)</w:t>
            </w:r>
          </w:p>
        </w:tc>
      </w:tr>
      <w:tr w:rsidR="00FB7F5B" w:rsidRPr="00E432F1" w14:paraId="3585A61B" w14:textId="77777777" w:rsidTr="00A404D3">
        <w:trPr>
          <w:cantSplit/>
          <w:trHeight w:val="54"/>
        </w:trPr>
        <w:tc>
          <w:tcPr>
            <w:tcW w:w="2518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14:paraId="513CEDD5" w14:textId="77777777" w:rsidR="00FB7F5B" w:rsidRPr="00E432F1" w:rsidRDefault="00FB7F5B" w:rsidP="00FB7F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29" w:type="dxa"/>
            <w:gridSpan w:val="3"/>
            <w:tcBorders>
              <w:top w:val="nil"/>
              <w:left w:val="double" w:sz="4" w:space="0" w:color="auto"/>
              <w:bottom w:val="nil"/>
              <w:right w:val="dashSmallGap" w:sz="4" w:space="0" w:color="auto"/>
            </w:tcBorders>
          </w:tcPr>
          <w:p w14:paraId="297CD860" w14:textId="77777777" w:rsidR="00FB7F5B" w:rsidRDefault="00FB7F5B" w:rsidP="00FB7F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ИНН 7705043493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</w:rPr>
              <w:t>КПП 770501001</w:t>
            </w:r>
          </w:p>
        </w:tc>
      </w:tr>
      <w:tr w:rsidR="00FB7F5B" w:rsidRPr="00E432F1" w14:paraId="5AACA3A2" w14:textId="77777777" w:rsidTr="00A404D3">
        <w:trPr>
          <w:cantSplit/>
          <w:trHeight w:val="54"/>
        </w:trPr>
        <w:tc>
          <w:tcPr>
            <w:tcW w:w="2518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14:paraId="63421B5E" w14:textId="77777777" w:rsidR="00FB7F5B" w:rsidRPr="00E432F1" w:rsidRDefault="00FB7F5B" w:rsidP="00FB7F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29" w:type="dxa"/>
            <w:gridSpan w:val="3"/>
            <w:tcBorders>
              <w:top w:val="nil"/>
              <w:left w:val="double" w:sz="4" w:space="0" w:color="auto"/>
              <w:bottom w:val="nil"/>
              <w:right w:val="dashSmallGap" w:sz="4" w:space="0" w:color="auto"/>
            </w:tcBorders>
          </w:tcPr>
          <w:p w14:paraId="7A20E2E0" w14:textId="77777777" w:rsidR="00FB7F5B" w:rsidRDefault="00FB7F5B" w:rsidP="00FB7F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Р/с № 40501810600002000079 в Отделении 1 Москва, г.Москва 705</w:t>
            </w:r>
          </w:p>
        </w:tc>
      </w:tr>
      <w:tr w:rsidR="00FB7F5B" w:rsidRPr="00E432F1" w14:paraId="6D4169E3" w14:textId="77777777" w:rsidTr="00A404D3">
        <w:trPr>
          <w:cantSplit/>
          <w:trHeight w:val="54"/>
        </w:trPr>
        <w:tc>
          <w:tcPr>
            <w:tcW w:w="2518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14:paraId="2C0E6C39" w14:textId="77777777" w:rsidR="00FB7F5B" w:rsidRPr="00E432F1" w:rsidRDefault="00FB7F5B" w:rsidP="00FB7F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29" w:type="dxa"/>
            <w:gridSpan w:val="3"/>
            <w:tcBorders>
              <w:top w:val="nil"/>
              <w:left w:val="double" w:sz="4" w:space="0" w:color="auto"/>
              <w:bottom w:val="nil"/>
              <w:right w:val="dashSmallGap" w:sz="4" w:space="0" w:color="auto"/>
            </w:tcBorders>
          </w:tcPr>
          <w:p w14:paraId="405A8F8A" w14:textId="77777777" w:rsidR="00FB7F5B" w:rsidRDefault="00FB7F5B" w:rsidP="00FB7F5B">
            <w:pPr>
              <w:pStyle w:val="a3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БИК 044583001, ОКТМО 45</w:t>
            </w:r>
            <w:r>
              <w:rPr>
                <w:sz w:val="20"/>
                <w:szCs w:val="20"/>
                <w:lang w:val="en-US"/>
              </w:rPr>
              <w:t>376</w:t>
            </w:r>
            <w:r>
              <w:rPr>
                <w:sz w:val="20"/>
                <w:szCs w:val="20"/>
              </w:rPr>
              <w:t>000, КБК 00000000000000000130</w:t>
            </w:r>
          </w:p>
        </w:tc>
      </w:tr>
      <w:tr w:rsidR="00FB7F5B" w:rsidRPr="00E432F1" w14:paraId="37D07BFA" w14:textId="77777777" w:rsidTr="00A404D3">
        <w:trPr>
          <w:cantSplit/>
          <w:trHeight w:val="54"/>
        </w:trPr>
        <w:tc>
          <w:tcPr>
            <w:tcW w:w="2518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14:paraId="0188119F" w14:textId="77777777" w:rsidR="00FB7F5B" w:rsidRPr="00E432F1" w:rsidRDefault="00FB7F5B" w:rsidP="00FB7F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29" w:type="dxa"/>
            <w:gridSpan w:val="3"/>
            <w:tcBorders>
              <w:top w:val="nil"/>
              <w:left w:val="double" w:sz="4" w:space="0" w:color="auto"/>
              <w:bottom w:val="nil"/>
              <w:right w:val="dashSmallGap" w:sz="4" w:space="0" w:color="auto"/>
            </w:tcBorders>
          </w:tcPr>
          <w:p w14:paraId="5C18A074" w14:textId="77777777" w:rsidR="00FB7F5B" w:rsidRDefault="00FB7F5B" w:rsidP="00FB7F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Плательщик (ФИО, адрес) </w:t>
            </w:r>
          </w:p>
        </w:tc>
      </w:tr>
      <w:tr w:rsidR="00086D81" w:rsidRPr="00E432F1" w14:paraId="315B2F5B" w14:textId="77777777" w:rsidTr="00A404D3">
        <w:trPr>
          <w:cantSplit/>
          <w:trHeight w:val="54"/>
        </w:trPr>
        <w:tc>
          <w:tcPr>
            <w:tcW w:w="2518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14:paraId="5430F219" w14:textId="77777777"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ashSmallGap" w:sz="4" w:space="0" w:color="auto"/>
            </w:tcBorders>
          </w:tcPr>
          <w:p w14:paraId="74C47F79" w14:textId="69CE8BB3" w:rsidR="00086D81" w:rsidRPr="003A14EC" w:rsidRDefault="009F4929" w:rsidP="00086D81">
            <w:pPr>
              <w:rPr>
                <w:b/>
                <w:sz w:val="20"/>
                <w:szCs w:val="20"/>
              </w:rPr>
            </w:pPr>
            <w:r w:rsidRPr="009F4929">
              <w:rPr>
                <w:b/>
                <w:sz w:val="20"/>
                <w:szCs w:val="20"/>
              </w:rPr>
              <w:t>BigName</w:t>
            </w:r>
          </w:p>
        </w:tc>
      </w:tr>
      <w:tr w:rsidR="00086D81" w:rsidRPr="00E432F1" w14:paraId="48097265" w14:textId="77777777" w:rsidTr="00A404D3">
        <w:trPr>
          <w:cantSplit/>
          <w:trHeight w:val="54"/>
        </w:trPr>
        <w:tc>
          <w:tcPr>
            <w:tcW w:w="2518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14:paraId="12348D34" w14:textId="77777777"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29" w:type="dxa"/>
            <w:gridSpan w:val="3"/>
            <w:tcBorders>
              <w:top w:val="nil"/>
              <w:left w:val="double" w:sz="4" w:space="0" w:color="auto"/>
              <w:right w:val="dashSmallGap" w:sz="4" w:space="0" w:color="auto"/>
            </w:tcBorders>
          </w:tcPr>
          <w:p w14:paraId="0519C0E3" w14:textId="77777777" w:rsidR="00086D81" w:rsidRPr="00E432F1" w:rsidRDefault="00086D81" w:rsidP="00086D81">
            <w:pPr>
              <w:rPr>
                <w:sz w:val="20"/>
                <w:szCs w:val="20"/>
              </w:rPr>
            </w:pPr>
          </w:p>
        </w:tc>
      </w:tr>
      <w:tr w:rsidR="00086D81" w:rsidRPr="00E432F1" w14:paraId="57A4AC4D" w14:textId="77777777" w:rsidTr="00A404D3">
        <w:trPr>
          <w:cantSplit/>
          <w:trHeight w:val="54"/>
        </w:trPr>
        <w:tc>
          <w:tcPr>
            <w:tcW w:w="2518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14:paraId="2D7673CB" w14:textId="77777777"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29" w:type="dxa"/>
            <w:gridSpan w:val="3"/>
            <w:tcBorders>
              <w:top w:val="nil"/>
              <w:left w:val="double" w:sz="4" w:space="0" w:color="auto"/>
              <w:right w:val="dashSmallGap" w:sz="4" w:space="0" w:color="auto"/>
            </w:tcBorders>
          </w:tcPr>
          <w:p w14:paraId="34450A30" w14:textId="77777777" w:rsidR="00086D81" w:rsidRPr="00E432F1" w:rsidRDefault="00086D81" w:rsidP="00086D81">
            <w:pPr>
              <w:rPr>
                <w:sz w:val="20"/>
                <w:szCs w:val="20"/>
              </w:rPr>
            </w:pPr>
          </w:p>
        </w:tc>
      </w:tr>
      <w:tr w:rsidR="00086D81" w:rsidRPr="00E432F1" w14:paraId="10211DF4" w14:textId="77777777" w:rsidTr="00A404D3">
        <w:trPr>
          <w:cantSplit/>
          <w:trHeight w:val="54"/>
        </w:trPr>
        <w:tc>
          <w:tcPr>
            <w:tcW w:w="2518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14:paraId="6372F025" w14:textId="77777777"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B73A40A" w14:textId="77777777"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  <w:r w:rsidRPr="00E432F1">
              <w:rPr>
                <w:sz w:val="20"/>
                <w:szCs w:val="20"/>
              </w:rPr>
              <w:t>Назначение платежа</w:t>
            </w:r>
          </w:p>
        </w:tc>
        <w:tc>
          <w:tcPr>
            <w:tcW w:w="1276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14:paraId="2E69035A" w14:textId="77777777"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  <w:r w:rsidRPr="00E432F1">
              <w:rPr>
                <w:sz w:val="20"/>
                <w:szCs w:val="20"/>
              </w:rPr>
              <w:t>Дата</w:t>
            </w:r>
          </w:p>
        </w:tc>
        <w:tc>
          <w:tcPr>
            <w:tcW w:w="1559" w:type="dxa"/>
            <w:tcBorders>
              <w:top w:val="double" w:sz="4" w:space="0" w:color="auto"/>
              <w:left w:val="nil"/>
              <w:bottom w:val="nil"/>
              <w:right w:val="dashSmallGap" w:sz="4" w:space="0" w:color="auto"/>
            </w:tcBorders>
          </w:tcPr>
          <w:p w14:paraId="0DB266DE" w14:textId="77777777"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  <w:r w:rsidRPr="00E432F1">
              <w:rPr>
                <w:sz w:val="20"/>
                <w:szCs w:val="20"/>
              </w:rPr>
              <w:t>Сумма</w:t>
            </w:r>
          </w:p>
        </w:tc>
      </w:tr>
      <w:tr w:rsidR="00086D81" w:rsidRPr="00E432F1" w14:paraId="07C7BDEB" w14:textId="77777777" w:rsidTr="00A404D3">
        <w:trPr>
          <w:cantSplit/>
          <w:trHeight w:val="54"/>
        </w:trPr>
        <w:tc>
          <w:tcPr>
            <w:tcW w:w="2518" w:type="dxa"/>
            <w:vMerge/>
            <w:tcBorders>
              <w:top w:val="nil"/>
              <w:left w:val="dashSmallGap" w:sz="4" w:space="0" w:color="auto"/>
              <w:bottom w:val="nil"/>
              <w:right w:val="double" w:sz="4" w:space="0" w:color="auto"/>
            </w:tcBorders>
          </w:tcPr>
          <w:p w14:paraId="6186E22B" w14:textId="77777777"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14:paraId="0E9F853C" w14:textId="77777777" w:rsidR="00A404D3" w:rsidRPr="002247FD" w:rsidRDefault="00A404D3" w:rsidP="00A404D3">
            <w:pPr>
              <w:rPr>
                <w:sz w:val="18"/>
                <w:szCs w:val="18"/>
              </w:rPr>
            </w:pPr>
            <w:r w:rsidRPr="002247FD">
              <w:rPr>
                <w:sz w:val="18"/>
                <w:szCs w:val="18"/>
              </w:rPr>
              <w:t>Оплата</w:t>
            </w:r>
            <w:r w:rsidRPr="0094078B">
              <w:rPr>
                <w:sz w:val="18"/>
                <w:szCs w:val="18"/>
              </w:rPr>
              <w:t xml:space="preserve"> </w:t>
            </w:r>
            <w:r w:rsidRPr="002247FD">
              <w:rPr>
                <w:sz w:val="18"/>
                <w:szCs w:val="18"/>
              </w:rPr>
              <w:t>дополнительных образовательных услуг.</w:t>
            </w:r>
          </w:p>
          <w:p w14:paraId="18C6FAB5" w14:textId="77777777" w:rsidR="00A404D3" w:rsidRDefault="00A404D3" w:rsidP="00A404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ФИО слушателя</w:t>
            </w:r>
            <w:r w:rsidR="00CC599C" w:rsidRPr="00541F61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r w:rsidR="00CC599C" w:rsidRPr="003A14EC">
              <w:rPr>
                <w:b/>
                <w:sz w:val="20"/>
                <w:szCs w:val="20"/>
                <w:lang w:val="en-US"/>
              </w:rPr>
              <w:t>Customer</w:t>
            </w:r>
          </w:p>
          <w:p w14:paraId="248CB62A" w14:textId="77777777" w:rsidR="00A404D3" w:rsidRDefault="00A404D3" w:rsidP="00A404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Номер </w:t>
            </w:r>
            <w:r w:rsidR="003A14EC">
              <w:rPr>
                <w:sz w:val="20"/>
                <w:szCs w:val="20"/>
              </w:rPr>
              <w:t xml:space="preserve">договора </w:t>
            </w:r>
            <w:r w:rsidR="003A14EC" w:rsidRPr="003A14EC">
              <w:rPr>
                <w:b/>
                <w:sz w:val="20"/>
                <w:szCs w:val="20"/>
                <w:lang w:val="en-US"/>
              </w:rPr>
              <w:t>NumberContract</w:t>
            </w:r>
          </w:p>
          <w:p w14:paraId="45353CE1" w14:textId="77777777" w:rsidR="00A404D3" w:rsidRDefault="00A404D3" w:rsidP="00A404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</w:t>
            </w:r>
            <w:r w:rsidR="003A14EC">
              <w:rPr>
                <w:sz w:val="20"/>
                <w:szCs w:val="20"/>
              </w:rPr>
              <w:t xml:space="preserve"> группы </w:t>
            </w:r>
            <w:r w:rsidR="003A14EC" w:rsidRPr="003A14EC">
              <w:rPr>
                <w:b/>
                <w:sz w:val="20"/>
                <w:szCs w:val="20"/>
              </w:rPr>
              <w:t>GroupNumber</w:t>
            </w:r>
          </w:p>
          <w:p w14:paraId="266D527D" w14:textId="77777777" w:rsidR="00A404D3" w:rsidRDefault="00A404D3" w:rsidP="00A404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Период (месяц) _______________________</w:t>
            </w:r>
          </w:p>
          <w:p w14:paraId="4B025B94" w14:textId="77777777" w:rsidR="00086D81" w:rsidRPr="00E432F1" w:rsidRDefault="00086D81" w:rsidP="00086D81">
            <w:pPr>
              <w:rPr>
                <w:sz w:val="14"/>
                <w:szCs w:val="14"/>
              </w:rPr>
            </w:pPr>
          </w:p>
        </w:tc>
        <w:tc>
          <w:tcPr>
            <w:tcW w:w="1276" w:type="dxa"/>
            <w:tcBorders>
              <w:top w:val="double" w:sz="4" w:space="0" w:color="auto"/>
              <w:left w:val="nil"/>
              <w:bottom w:val="double" w:sz="4" w:space="0" w:color="auto"/>
            </w:tcBorders>
          </w:tcPr>
          <w:p w14:paraId="34801243" w14:textId="77777777"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double" w:sz="4" w:space="0" w:color="auto"/>
              <w:left w:val="nil"/>
              <w:bottom w:val="double" w:sz="4" w:space="0" w:color="auto"/>
              <w:right w:val="dashSmallGap" w:sz="4" w:space="0" w:color="auto"/>
            </w:tcBorders>
            <w:vAlign w:val="center"/>
          </w:tcPr>
          <w:p w14:paraId="3049517C" w14:textId="77777777" w:rsidR="00086D81" w:rsidRPr="00E432F1" w:rsidRDefault="00086D81" w:rsidP="00DC27E4">
            <w:pPr>
              <w:jc w:val="center"/>
              <w:rPr>
                <w:sz w:val="20"/>
                <w:szCs w:val="20"/>
              </w:rPr>
            </w:pPr>
          </w:p>
        </w:tc>
      </w:tr>
      <w:tr w:rsidR="00086D81" w:rsidRPr="00E432F1" w14:paraId="59B98DED" w14:textId="77777777" w:rsidTr="00A404D3">
        <w:trPr>
          <w:cantSplit/>
          <w:trHeight w:val="530"/>
        </w:trPr>
        <w:tc>
          <w:tcPr>
            <w:tcW w:w="2518" w:type="dxa"/>
            <w:vMerge/>
            <w:tcBorders>
              <w:top w:val="nil"/>
              <w:left w:val="dashSmallGap" w:sz="4" w:space="0" w:color="auto"/>
              <w:bottom w:val="dashSmallGap" w:sz="4" w:space="0" w:color="auto"/>
              <w:right w:val="nil"/>
            </w:tcBorders>
          </w:tcPr>
          <w:p w14:paraId="14CD98DF" w14:textId="77777777"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29" w:type="dxa"/>
            <w:gridSpan w:val="3"/>
            <w:tcBorders>
              <w:top w:val="double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14:paraId="2E6E54D7" w14:textId="77777777" w:rsidR="00086D81" w:rsidRPr="00E432F1" w:rsidRDefault="00086D81" w:rsidP="00086D81">
            <w:pPr>
              <w:rPr>
                <w:sz w:val="20"/>
                <w:szCs w:val="20"/>
              </w:rPr>
            </w:pPr>
            <w:r w:rsidRPr="00E432F1">
              <w:rPr>
                <w:sz w:val="20"/>
                <w:szCs w:val="20"/>
              </w:rPr>
              <w:t>Подпись плательщика</w:t>
            </w:r>
          </w:p>
        </w:tc>
      </w:tr>
    </w:tbl>
    <w:p w14:paraId="3E86A46D" w14:textId="77777777" w:rsidR="00A404D3" w:rsidRDefault="00A404D3" w:rsidP="00A404D3">
      <w:pPr>
        <w:spacing w:line="200" w:lineRule="exact"/>
        <w:jc w:val="both"/>
      </w:pPr>
    </w:p>
    <w:p w14:paraId="4E5EAF95" w14:textId="77777777" w:rsidR="00B9364F" w:rsidRDefault="00B9364F" w:rsidP="00A404D3">
      <w:pPr>
        <w:spacing w:line="140" w:lineRule="exact"/>
        <w:jc w:val="both"/>
        <w:rPr>
          <w:b/>
          <w:sz w:val="20"/>
          <w:szCs w:val="20"/>
        </w:rPr>
      </w:pPr>
    </w:p>
    <w:p w14:paraId="2182B3A2" w14:textId="77777777" w:rsidR="00541F61" w:rsidRDefault="00541F61" w:rsidP="00B9364F">
      <w:pPr>
        <w:spacing w:line="140" w:lineRule="exact"/>
        <w:jc w:val="both"/>
        <w:rPr>
          <w:b/>
          <w:sz w:val="20"/>
          <w:szCs w:val="20"/>
          <w:lang w:val="en-US"/>
        </w:rPr>
      </w:pPr>
    </w:p>
    <w:p w14:paraId="2E3212C9" w14:textId="77777777" w:rsidR="00C06C08" w:rsidRPr="00A404D3" w:rsidRDefault="00C06C08" w:rsidP="00B9364F">
      <w:pPr>
        <w:spacing w:line="140" w:lineRule="exact"/>
        <w:jc w:val="both"/>
        <w:rPr>
          <w:b/>
          <w:sz w:val="20"/>
          <w:szCs w:val="20"/>
        </w:rPr>
      </w:pPr>
    </w:p>
    <w:sectPr w:rsidR="00C06C08" w:rsidRPr="00A404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D81"/>
    <w:rsid w:val="00086D81"/>
    <w:rsid w:val="00115EA5"/>
    <w:rsid w:val="001E647A"/>
    <w:rsid w:val="002247FD"/>
    <w:rsid w:val="00287EA9"/>
    <w:rsid w:val="003A14EC"/>
    <w:rsid w:val="00541F61"/>
    <w:rsid w:val="0094078B"/>
    <w:rsid w:val="009F4929"/>
    <w:rsid w:val="00A404D3"/>
    <w:rsid w:val="00B9364F"/>
    <w:rsid w:val="00C06C08"/>
    <w:rsid w:val="00CA764F"/>
    <w:rsid w:val="00CC599C"/>
    <w:rsid w:val="00DC27E4"/>
    <w:rsid w:val="00E11BA0"/>
    <w:rsid w:val="00FB7F5B"/>
    <w:rsid w:val="00FE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5D4FC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86D8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086D81"/>
    <w:pPr>
      <w:spacing w:after="120"/>
    </w:pPr>
  </w:style>
  <w:style w:type="paragraph" w:customStyle="1" w:styleId="1">
    <w:name w:val="Обычный1"/>
    <w:rsid w:val="00086D81"/>
    <w:pPr>
      <w:widowControl w:val="0"/>
    </w:pPr>
  </w:style>
  <w:style w:type="character" w:customStyle="1" w:styleId="a4">
    <w:name w:val="Основной текст Знак"/>
    <w:basedOn w:val="a0"/>
    <w:link w:val="a3"/>
    <w:rsid w:val="00FB7F5B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86D8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086D81"/>
    <w:pPr>
      <w:spacing w:after="120"/>
    </w:pPr>
  </w:style>
  <w:style w:type="paragraph" w:customStyle="1" w:styleId="1">
    <w:name w:val="Обычный1"/>
    <w:rsid w:val="00086D81"/>
    <w:pPr>
      <w:widowControl w:val="0"/>
    </w:pPr>
  </w:style>
  <w:style w:type="character" w:customStyle="1" w:styleId="a4">
    <w:name w:val="Основной текст Знак"/>
    <w:basedOn w:val="a0"/>
    <w:link w:val="a3"/>
    <w:rsid w:val="00FB7F5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164</Words>
  <Characters>935</Characters>
  <Application>Microsoft Macintosh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ИЗВЕЩЕНИЕ</vt:lpstr>
    </vt:vector>
  </TitlesOfParts>
  <Company>SPecialiST RePack</Company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ИЗВЕЩЕНИЕ</dc:title>
  <dc:creator>rudenko</dc:creator>
  <cp:lastModifiedBy>Max</cp:lastModifiedBy>
  <cp:revision>7</cp:revision>
  <cp:lastPrinted>2013-12-24T12:54:00Z</cp:lastPrinted>
  <dcterms:created xsi:type="dcterms:W3CDTF">2014-02-05T18:46:00Z</dcterms:created>
  <dcterms:modified xsi:type="dcterms:W3CDTF">2014-05-30T19:25:00Z</dcterms:modified>
</cp:coreProperties>
</file>