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018" w:rsidRDefault="004C1595">
      <w:pPr>
        <w:rPr>
          <w:lang w:val="en-US"/>
        </w:rPr>
      </w:pPr>
      <w:r>
        <w:rPr>
          <w:lang w:val="en-US"/>
        </w:rPr>
        <w:t xml:space="preserve">Design choices </w:t>
      </w:r>
    </w:p>
    <w:p w:rsidR="00263D0A" w:rsidRDefault="00263D0A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shows the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emission for the most polluting countries in the year 2015. The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is ordered from most polluting to least polluting, from left to right, which gives a clear overview of what countries pollute the most. The data is converted to give GT to make comparison between countries easier. On the same page, a link to the source can be found. About the design of the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>:</w:t>
      </w:r>
    </w:p>
    <w:p w:rsidR="00263D0A" w:rsidRDefault="00263D0A" w:rsidP="00263D0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y-axis </w:t>
      </w:r>
      <w:r w:rsidR="00711AAA">
        <w:rPr>
          <w:lang w:val="en-US"/>
        </w:rPr>
        <w:t>shows t</w:t>
      </w:r>
      <w:r w:rsidR="00903240">
        <w:rPr>
          <w:lang w:val="en-US"/>
        </w:rPr>
        <w:t>he emission, and ranges from 0 to 10 (and a bit extra for china).</w:t>
      </w:r>
    </w:p>
    <w:p w:rsidR="00711AAA" w:rsidRDefault="00263D0A" w:rsidP="00263D0A">
      <w:pPr>
        <w:pStyle w:val="Lijstalinea"/>
        <w:numPr>
          <w:ilvl w:val="0"/>
          <w:numId w:val="1"/>
        </w:numPr>
        <w:rPr>
          <w:lang w:val="en-US"/>
        </w:rPr>
      </w:pPr>
      <w:r w:rsidRPr="00711AAA">
        <w:rPr>
          <w:lang w:val="en-US"/>
        </w:rPr>
        <w:t xml:space="preserve">The x-axis </w:t>
      </w:r>
      <w:r w:rsidR="00903240">
        <w:rPr>
          <w:lang w:val="en-US"/>
        </w:rPr>
        <w:t>shows the countries, 60 degree rotated to better read the axis.</w:t>
      </w:r>
    </w:p>
    <w:p w:rsidR="00263D0A" w:rsidRPr="00711AAA" w:rsidRDefault="00263D0A" w:rsidP="00263D0A">
      <w:pPr>
        <w:pStyle w:val="Lijstalinea"/>
        <w:numPr>
          <w:ilvl w:val="0"/>
          <w:numId w:val="1"/>
        </w:numPr>
        <w:rPr>
          <w:lang w:val="en-US"/>
        </w:rPr>
      </w:pPr>
      <w:r w:rsidRPr="00711AAA">
        <w:rPr>
          <w:lang w:val="en-US"/>
        </w:rPr>
        <w:t xml:space="preserve">The bars are in the color </w:t>
      </w:r>
      <w:proofErr w:type="spellStart"/>
      <w:r w:rsidRPr="00711AAA">
        <w:rPr>
          <w:lang w:val="en-US"/>
        </w:rPr>
        <w:t>lightsteelblue</w:t>
      </w:r>
      <w:proofErr w:type="spellEnd"/>
      <w:r w:rsidRPr="00711AAA">
        <w:rPr>
          <w:lang w:val="en-US"/>
        </w:rPr>
        <w:t>, so once you hover over them the red pops out.</w:t>
      </w:r>
    </w:p>
    <w:p w:rsidR="00263D0A" w:rsidRPr="00263D0A" w:rsidRDefault="00263D0A" w:rsidP="00263D0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tooltip, which shows you a more precise (but still rounded) number of CO</w:t>
      </w:r>
      <w:r>
        <w:rPr>
          <w:vertAlign w:val="subscript"/>
          <w:lang w:val="en-US"/>
        </w:rPr>
        <w:t>2</w:t>
      </w:r>
      <w:r w:rsidR="00FE2EE3">
        <w:rPr>
          <w:lang w:val="en-US"/>
        </w:rPr>
        <w:t xml:space="preserve"> emission, is black with text for optimal reading. </w:t>
      </w:r>
      <w:bookmarkStart w:id="0" w:name="_GoBack"/>
      <w:bookmarkEnd w:id="0"/>
    </w:p>
    <w:sectPr w:rsidR="00263D0A" w:rsidRPr="0026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7691"/>
    <w:multiLevelType w:val="hybridMultilevel"/>
    <w:tmpl w:val="AD3C77C2"/>
    <w:lvl w:ilvl="0" w:tplc="72D60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95"/>
    <w:rsid w:val="00263D0A"/>
    <w:rsid w:val="00304537"/>
    <w:rsid w:val="004C1595"/>
    <w:rsid w:val="00612A96"/>
    <w:rsid w:val="00711AAA"/>
    <w:rsid w:val="00903240"/>
    <w:rsid w:val="00944210"/>
    <w:rsid w:val="00E11018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E937"/>
  <w15:chartTrackingRefBased/>
  <w15:docId w15:val="{3914623E-9E8E-4C57-A94E-715FA2AF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4</cp:revision>
  <dcterms:created xsi:type="dcterms:W3CDTF">2017-11-16T13:44:00Z</dcterms:created>
  <dcterms:modified xsi:type="dcterms:W3CDTF">2017-11-17T11:42:00Z</dcterms:modified>
</cp:coreProperties>
</file>