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bool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int n)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>{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if(n==0)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  return 0;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  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while(</w:t>
      </w:r>
      <w:proofErr w:type="gramStart"/>
      <w:r>
        <w:t>n!=</w:t>
      </w:r>
      <w:proofErr w:type="gramEnd"/>
      <w:r>
        <w:t>1)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{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    if(n%</w:t>
      </w:r>
      <w:proofErr w:type="gramStart"/>
      <w:r>
        <w:t>2!=</w:t>
      </w:r>
      <w:proofErr w:type="gramEnd"/>
      <w:r>
        <w:t>0)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      return 0;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      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    n=n/2;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}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    return 1;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>}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ab/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ab/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 xml:space="preserve">12)? </w:t>
      </w:r>
      <w:proofErr w:type="spellStart"/>
      <w:r>
        <w:t>printf</w:t>
      </w:r>
      <w:proofErr w:type="spellEnd"/>
      <w:r>
        <w:t xml:space="preserve">("yes"): </w:t>
      </w:r>
      <w:proofErr w:type="spellStart"/>
      <w:r>
        <w:t>printf</w:t>
      </w:r>
      <w:proofErr w:type="spellEnd"/>
      <w:r>
        <w:t xml:space="preserve">("no");  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ab/>
        <w:t>return 0;</w:t>
      </w:r>
    </w:p>
    <w:p w:rsidR="009F4345" w:rsidRDefault="009F4345" w:rsidP="009F4345">
      <w:pPr>
        <w:shd w:val="clear" w:color="auto" w:fill="FFFFFF"/>
        <w:spacing w:after="0" w:line="315" w:lineRule="atLeast"/>
        <w:ind w:left="-360"/>
      </w:pPr>
      <w:r>
        <w:t>}</w:t>
      </w:r>
    </w:p>
    <w:p w:rsidR="00823AAA" w:rsidRDefault="009F4345"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45"/>
    <w:rsid w:val="009F4345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EDDE-2E6A-4572-A8F0-84463195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2019-11-24T14:06:00Z</dcterms:created>
  <dcterms:modified xsi:type="dcterms:W3CDTF">2019-11-24T14:06:00Z</dcterms:modified>
</cp:coreProperties>
</file>