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25"/>
        <w:gridCol w:w="2804"/>
      </w:tblGrid>
      <w:tr w:rsidR="00F6644A" w:rsidRPr="00F6644A" w:rsidTr="00146A05">
        <w:trPr>
          <w:trHeight w:val="290"/>
        </w:trPr>
        <w:tc>
          <w:tcPr>
            <w:tcW w:w="5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6644A" w:rsidRDefault="00781E2D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FF0000"/>
                <w:sz w:val="24"/>
                <w:szCs w:val="24"/>
              </w:rPr>
              <w:t>DATOS BANCARIOS TRANSFERENCIA Y DEPOSITOS</w:t>
            </w:r>
          </w:p>
          <w:p w:rsidR="00AC2032" w:rsidRPr="00CA607B" w:rsidRDefault="00AC2032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A607B" w:rsidRPr="00F6644A" w:rsidTr="00146A05">
        <w:trPr>
          <w:trHeight w:val="290"/>
        </w:trPr>
        <w:tc>
          <w:tcPr>
            <w:tcW w:w="5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07B" w:rsidRPr="00CA607B" w:rsidRDefault="00CA607B" w:rsidP="00F624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CA607B">
              <w:rPr>
                <w:rFonts w:ascii="Calibri" w:hAnsi="Calibri" w:cs="Calibri"/>
                <w:color w:val="FF0000"/>
                <w:sz w:val="24"/>
                <w:szCs w:val="24"/>
              </w:rPr>
              <w:t>RIJAYA COMERCIAL S.A. DE C.V.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07B" w:rsidRDefault="00CA607B" w:rsidP="00F624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CA607B">
              <w:rPr>
                <w:rFonts w:ascii="Calibri" w:hAnsi="Calibri" w:cs="Calibri"/>
                <w:sz w:val="24"/>
                <w:szCs w:val="24"/>
              </w:rPr>
              <w:t>RFC. RCO081128KX6</w:t>
            </w:r>
          </w:p>
          <w:p w:rsidR="00CA607B" w:rsidRPr="00CA607B" w:rsidRDefault="00CA607B" w:rsidP="00F624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A607B" w:rsidRPr="00F6644A" w:rsidTr="00146A05">
        <w:trPr>
          <w:trHeight w:val="290"/>
        </w:trPr>
        <w:tc>
          <w:tcPr>
            <w:tcW w:w="5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CA607B">
              <w:rPr>
                <w:rFonts w:ascii="Calibri" w:hAnsi="Calibri" w:cs="Calibri"/>
                <w:sz w:val="24"/>
                <w:szCs w:val="24"/>
              </w:rPr>
              <w:t>VENTAS:  SRA. CRISTINA RODRIGUEZ CRUZ</w:t>
            </w:r>
          </w:p>
          <w:p w:rsidR="00CA607B" w:rsidRPr="00FC692C" w:rsidRDefault="00FC692C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FC692C">
              <w:rPr>
                <w:rFonts w:ascii="Calibri" w:hAnsi="Calibri" w:cs="Calibri"/>
                <w:color w:val="FF0000"/>
                <w:sz w:val="24"/>
                <w:szCs w:val="24"/>
              </w:rPr>
              <w:t>cristina.rodriguez@rijayacomercial.com</w:t>
            </w:r>
          </w:p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CA607B">
              <w:rPr>
                <w:rFonts w:ascii="Calibri" w:hAnsi="Calibri" w:cs="Calibri"/>
                <w:sz w:val="24"/>
                <w:szCs w:val="24"/>
              </w:rPr>
              <w:t xml:space="preserve">CEL:  2221208897 Y  2227082239 </w:t>
            </w:r>
          </w:p>
          <w:p w:rsidR="000F0F17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CA607B">
              <w:rPr>
                <w:rFonts w:ascii="Calibri" w:hAnsi="Calibri" w:cs="Calibri"/>
                <w:sz w:val="24"/>
                <w:szCs w:val="24"/>
              </w:rPr>
              <w:t>TEL:</w:t>
            </w:r>
            <w:r w:rsidR="00FC692C">
              <w:rPr>
                <w:rFonts w:ascii="Calibri" w:hAnsi="Calibri" w:cs="Calibri"/>
                <w:sz w:val="24"/>
                <w:szCs w:val="24"/>
              </w:rPr>
              <w:t>(</w:t>
            </w:r>
            <w:r w:rsidRPr="00CA607B">
              <w:rPr>
                <w:rFonts w:ascii="Calibri" w:hAnsi="Calibri" w:cs="Calibri"/>
                <w:sz w:val="24"/>
                <w:szCs w:val="24"/>
              </w:rPr>
              <w:t xml:space="preserve"> 01 222</w:t>
            </w:r>
            <w:r w:rsidR="00FC692C">
              <w:rPr>
                <w:rFonts w:ascii="Calibri" w:hAnsi="Calibri" w:cs="Calibri"/>
                <w:sz w:val="24"/>
                <w:szCs w:val="24"/>
              </w:rPr>
              <w:t xml:space="preserve">)  </w:t>
            </w:r>
            <w:r w:rsidRPr="00CA607B">
              <w:rPr>
                <w:rFonts w:ascii="Calibri" w:hAnsi="Calibri" w:cs="Calibri"/>
                <w:sz w:val="24"/>
                <w:szCs w:val="24"/>
              </w:rPr>
              <w:t xml:space="preserve"> 240</w:t>
            </w:r>
            <w:r w:rsidR="000F0F17">
              <w:rPr>
                <w:rFonts w:ascii="Calibri" w:hAnsi="Calibri" w:cs="Calibri"/>
                <w:sz w:val="24"/>
                <w:szCs w:val="24"/>
              </w:rPr>
              <w:t>9188</w:t>
            </w:r>
          </w:p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A607B" w:rsidRPr="001C509A" w:rsidTr="000F0F17">
        <w:trPr>
          <w:trHeight w:val="2144"/>
        </w:trPr>
        <w:tc>
          <w:tcPr>
            <w:tcW w:w="5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607B" w:rsidRPr="00CA607B" w:rsidRDefault="00CA607B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1C509A" w:rsidRDefault="000F0F17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1C509A" w:rsidRDefault="000F0F17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1C509A" w:rsidRDefault="000F0F17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1C509A" w:rsidRDefault="000F0F17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423460" w:rsidRDefault="00B01443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BANORTE:  </w:t>
            </w:r>
          </w:p>
          <w:p w:rsidR="00423460" w:rsidRDefault="00423460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CA607B" w:rsidRDefault="00423460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TRANSFERENCIA:  072650002178121080</w:t>
            </w:r>
            <w:r w:rsidR="00B01443">
              <w:rPr>
                <w:rFonts w:ascii="Calibri" w:hAnsi="Calibri" w:cs="Calibri"/>
                <w:sz w:val="24"/>
                <w:szCs w:val="24"/>
              </w:rPr>
              <w:t xml:space="preserve">                                                                             </w:t>
            </w:r>
          </w:p>
        </w:tc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F0F17" w:rsidRPr="001C509A" w:rsidRDefault="000F0F17" w:rsidP="00CA60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1C509A" w:rsidRDefault="000F0F17" w:rsidP="00CA607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Default="000F0F17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Default="000F0F17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CA607B" w:rsidRDefault="000F0F17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B01443" w:rsidRDefault="00B01443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B01443" w:rsidRDefault="00B01443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B01443" w:rsidRDefault="009E2569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SUCURSAL: 7793</w:t>
            </w:r>
          </w:p>
          <w:p w:rsidR="00423460" w:rsidRDefault="00423460" w:rsidP="000F0F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CUENTA : 0217812108</w:t>
            </w:r>
          </w:p>
          <w:p w:rsidR="000F0F17" w:rsidRDefault="000F0F17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Default="000F0F17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0F0F17" w:rsidRPr="00CA607B" w:rsidRDefault="000F0F17" w:rsidP="00F6644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C65B93" w:rsidRDefault="00C65B93"/>
    <w:sectPr w:rsidR="00C65B93" w:rsidSect="00C6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644A"/>
    <w:rsid w:val="000F0F17"/>
    <w:rsid w:val="00123B95"/>
    <w:rsid w:val="00146A05"/>
    <w:rsid w:val="00180C96"/>
    <w:rsid w:val="001C509A"/>
    <w:rsid w:val="00237AF6"/>
    <w:rsid w:val="00423460"/>
    <w:rsid w:val="0044592E"/>
    <w:rsid w:val="004D3DB0"/>
    <w:rsid w:val="00502582"/>
    <w:rsid w:val="005F0A74"/>
    <w:rsid w:val="00640EE0"/>
    <w:rsid w:val="00695D06"/>
    <w:rsid w:val="00781E2D"/>
    <w:rsid w:val="0083080A"/>
    <w:rsid w:val="00900AF1"/>
    <w:rsid w:val="00980D45"/>
    <w:rsid w:val="009E2569"/>
    <w:rsid w:val="00AC2032"/>
    <w:rsid w:val="00B01443"/>
    <w:rsid w:val="00BB0A1D"/>
    <w:rsid w:val="00C65B93"/>
    <w:rsid w:val="00CA607B"/>
    <w:rsid w:val="00F6644A"/>
    <w:rsid w:val="00FC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5F9BBC-F8FC-4B0A-87E4-3E5A44BE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ROUSS</cp:lastModifiedBy>
  <cp:revision>2</cp:revision>
  <cp:lastPrinted>2014-05-15T17:21:00Z</cp:lastPrinted>
  <dcterms:created xsi:type="dcterms:W3CDTF">2015-10-23T18:49:00Z</dcterms:created>
  <dcterms:modified xsi:type="dcterms:W3CDTF">2015-10-23T18:49:00Z</dcterms:modified>
</cp:coreProperties>
</file>