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71" w:rsidRDefault="00EB21FF" w:rsidP="00EB21FF">
      <w:pPr>
        <w:jc w:val="center"/>
        <w:rPr>
          <w:b/>
          <w:sz w:val="24"/>
          <w:szCs w:val="24"/>
        </w:rPr>
      </w:pPr>
      <w:r w:rsidRPr="00EB21FF">
        <w:rPr>
          <w:b/>
          <w:sz w:val="24"/>
          <w:szCs w:val="24"/>
        </w:rPr>
        <w:t>Bánki Donát</w:t>
      </w:r>
    </w:p>
    <w:p w:rsidR="00EB21FF" w:rsidRDefault="00EB21FF" w:rsidP="00EB21FF"/>
    <w:p w:rsidR="00EB21FF" w:rsidRPr="00EB21FF" w:rsidRDefault="00EB21FF" w:rsidP="00EB21FF">
      <w:pPr>
        <w:spacing w:after="0" w:line="240" w:lineRule="auto"/>
        <w:rPr>
          <w:b/>
          <w:sz w:val="24"/>
          <w:szCs w:val="24"/>
        </w:rPr>
      </w:pPr>
      <w:r w:rsidRPr="00EB21FF">
        <w:rPr>
          <w:b/>
          <w:sz w:val="24"/>
          <w:szCs w:val="24"/>
        </w:rPr>
        <w:t>Munkássága</w:t>
      </w:r>
    </w:p>
    <w:p w:rsidR="00EB21FF" w:rsidRDefault="00EB21FF" w:rsidP="00EB21FF">
      <w:pPr>
        <w:spacing w:after="0" w:line="240" w:lineRule="auto"/>
      </w:pPr>
      <w:r>
        <w:t xml:space="preserve">A budapesti Műegyetemen szerzett gépészmérnöki diplomát. Az iparban helyezkedett el szerkesztőmérnökként (MÁV gépgyár, majd Ganz-gyár). Az egyetemen 1879–80-ban a műszaki mechanika tanszéken tanársegéd volt, majd 1899-től haláláig a </w:t>
      </w:r>
      <w:proofErr w:type="spellStart"/>
      <w:r>
        <w:t>hidrogépek</w:t>
      </w:r>
      <w:proofErr w:type="spellEnd"/>
      <w:r>
        <w:t>, kompresszorok és gőzturbinák szerkezettanának professzora.</w:t>
      </w:r>
    </w:p>
    <w:p w:rsidR="00EB21FF" w:rsidRDefault="00EB21FF" w:rsidP="00EB21FF">
      <w:pPr>
        <w:spacing w:after="0" w:line="240" w:lineRule="auto"/>
      </w:pPr>
      <w:r>
        <w:t xml:space="preserve">Munkássága szorosan </w:t>
      </w:r>
      <w:proofErr w:type="spellStart"/>
      <w:r>
        <w:t>összekapcsolódott</w:t>
      </w:r>
      <w:proofErr w:type="spellEnd"/>
      <w:r>
        <w:t xml:space="preserve"> Csonka Jánossal, akivel együtt 1890-re kifejlesztették az ún. Bánki-Csonka motort, amely a Ganz-gyár nemzetközileg is versenyképes terméke volt. A </w:t>
      </w:r>
      <w:proofErr w:type="spellStart"/>
      <w:r>
        <w:t>Pallas</w:t>
      </w:r>
      <w:proofErr w:type="spellEnd"/>
      <w:r>
        <w:t xml:space="preserve"> nagy </w:t>
      </w:r>
      <w:proofErr w:type="spellStart"/>
      <w:r>
        <w:t>lexikona</w:t>
      </w:r>
      <w:proofErr w:type="spellEnd"/>
      <w:r>
        <w:t xml:space="preserve"> szerzőinek egyike volt 1893-tól. 1893. február 11-én Csonkával együtt szabadalmaztatta a fúvókás benzinkarburátort (porlasztót), megelőzve ezzel a külföldön általánosan úttörőnek tartott Wilhelm Maybachot. 1894-ben szabadalmaztatta az első nagynyomású robbanómotort, a saját korában méltán világhírű Bánki-motort, amelynél a robbanókeveréket a hengerbe porlasztott vízzel hűtötte le, s ezzel a motor hatásfokát korábban nem remélt mértékben sikerült fokoznia.</w:t>
      </w:r>
    </w:p>
    <w:p w:rsidR="00EB21FF" w:rsidRDefault="00EB21FF" w:rsidP="00EB21FF">
      <w:pPr>
        <w:spacing w:after="0" w:line="240" w:lineRule="auto"/>
      </w:pPr>
      <w:r>
        <w:t>Mind a kompresszió-növelés, mind a vízbefecskendezés elsőként Bánki által tisztázott elvét később is alkalmazták, bár a Bánki-motor elterjedését a néhány évvel később megjelent dízelmotor megakadályozta. Az általa 1917-ben feltalált Bánki-turbina új utakat nyitott a törpe vízierőművek fejlesztésében. 1918-ban nagyszabású tervet dolgozott ki a Vaskapu vízerejének hasznosítására.</w:t>
      </w:r>
    </w:p>
    <w:p w:rsidR="00EB21FF" w:rsidRDefault="00EB21FF" w:rsidP="00EB21FF">
      <w:pPr>
        <w:spacing w:after="0" w:line="240" w:lineRule="auto"/>
      </w:pPr>
      <w:r>
        <w:t>A Magyar Tudományos Akadémia levelező tagja volt 1911-től. A vízturbináért Bánkit halála után négy évvel 1926-ban a Magyar Tudományos Akadémia nagyjutalmával tüntette ki. Irat- és kézirathagyatékának nagy része a BME OMIKK Levéltárában digitalizálva is megtalálható. Jelentős gépszerkesztői munkássága, szabadalmi tevékenysége mellett nagy hivatástudattal látta el oktatói feladatait. Nagy hangsúlyt fektetett arra, hogy a hallgatók felkészülését előadásjegyzetekkel is segítse. Egyetemi tanári tevékenysége során a mérnökképzésben bevezette a laboratóriumi képzést.</w:t>
      </w:r>
    </w:p>
    <w:p w:rsidR="00EB21FF" w:rsidRPr="00EB21FF" w:rsidRDefault="00EB21FF" w:rsidP="00EB21FF">
      <w:pPr>
        <w:spacing w:after="0" w:line="240" w:lineRule="auto"/>
        <w:rPr>
          <w:b/>
          <w:sz w:val="24"/>
          <w:szCs w:val="24"/>
        </w:rPr>
      </w:pPr>
      <w:r w:rsidRPr="00EB21FF">
        <w:rPr>
          <w:b/>
          <w:sz w:val="24"/>
          <w:szCs w:val="24"/>
        </w:rPr>
        <w:t>Írásai</w:t>
      </w:r>
    </w:p>
    <w:p w:rsidR="00EB21FF" w:rsidRDefault="00EB21FF" w:rsidP="00EB21FF">
      <w:pPr>
        <w:spacing w:after="0" w:line="240" w:lineRule="auto"/>
      </w:pPr>
      <w:r>
        <w:t xml:space="preserve">Írásaiban főként a gázmotorok elméletével, a gőzturbinák és </w:t>
      </w:r>
      <w:proofErr w:type="spellStart"/>
      <w:r>
        <w:t>hidrogépek</w:t>
      </w:r>
      <w:proofErr w:type="spellEnd"/>
      <w:r>
        <w:t xml:space="preserve"> szerkesztési alapelveivel foglalkozott.</w:t>
      </w:r>
    </w:p>
    <w:p w:rsidR="00EB21FF" w:rsidRDefault="00EB21FF" w:rsidP="00EB21FF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Gyakorlati hidraulika és </w:t>
      </w:r>
      <w:proofErr w:type="spellStart"/>
      <w:r>
        <w:t>hidrogépek</w:t>
      </w:r>
      <w:proofErr w:type="spellEnd"/>
      <w:r>
        <w:t xml:space="preserve"> (jegyzet, I–II., Bp., 1901–02);</w:t>
      </w:r>
    </w:p>
    <w:p w:rsidR="00EB21FF" w:rsidRDefault="00EB21FF" w:rsidP="00EB21FF">
      <w:pPr>
        <w:pStyle w:val="Listaszerbekezds"/>
        <w:numPr>
          <w:ilvl w:val="0"/>
          <w:numId w:val="1"/>
        </w:numPr>
        <w:spacing w:after="0" w:line="240" w:lineRule="auto"/>
      </w:pPr>
      <w:r>
        <w:t>Gőzturbinák. Légsűrítő gépek (kőnyomat, Bp., 1903);</w:t>
      </w:r>
    </w:p>
    <w:p w:rsidR="00EB21FF" w:rsidRDefault="00EB21FF" w:rsidP="00EB21FF">
      <w:pPr>
        <w:pStyle w:val="Listaszerbekezds"/>
        <w:numPr>
          <w:ilvl w:val="0"/>
          <w:numId w:val="1"/>
        </w:numPr>
        <w:spacing w:after="0" w:line="240" w:lineRule="auto"/>
      </w:pPr>
      <w:r>
        <w:t>Energiaátalakulások folyadékokban (Bp., 1916, németül: Berlin: 1921);</w:t>
      </w:r>
    </w:p>
    <w:p w:rsidR="00EB21FF" w:rsidRDefault="00EB21FF" w:rsidP="00EB21FF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Neue </w:t>
      </w:r>
      <w:proofErr w:type="spellStart"/>
      <w:r>
        <w:t>Wasserturbine</w:t>
      </w:r>
      <w:proofErr w:type="spellEnd"/>
      <w:r>
        <w:t xml:space="preserve"> (Berlin, 1917);</w:t>
      </w:r>
    </w:p>
    <w:p w:rsidR="00EB21FF" w:rsidRDefault="00EB21FF" w:rsidP="00EB21FF">
      <w:pPr>
        <w:pStyle w:val="Listaszerbekezds"/>
        <w:numPr>
          <w:ilvl w:val="0"/>
          <w:numId w:val="1"/>
        </w:numPr>
        <w:spacing w:after="0" w:line="240" w:lineRule="auto"/>
      </w:pPr>
      <w:r>
        <w:t>A Vaskapu-vízierőmű tervezete (I–II., Bp., 1918);</w:t>
      </w:r>
    </w:p>
    <w:p w:rsidR="00EB21FF" w:rsidRDefault="00EB21FF" w:rsidP="00EB21FF">
      <w:pPr>
        <w:pStyle w:val="Listaszerbekezds"/>
        <w:numPr>
          <w:ilvl w:val="0"/>
          <w:numId w:val="1"/>
        </w:numPr>
        <w:spacing w:after="0" w:line="240" w:lineRule="auto"/>
      </w:pPr>
      <w:r>
        <w:t>Dugattyús szivattyúk és kompresszorok gépszerkezettana (Bp., 1932).</w:t>
      </w:r>
    </w:p>
    <w:p w:rsidR="00EB21FF" w:rsidRPr="00EB21FF" w:rsidRDefault="00EB21FF" w:rsidP="00EB21FF">
      <w:pPr>
        <w:spacing w:after="0" w:line="240" w:lineRule="auto"/>
        <w:rPr>
          <w:b/>
          <w:sz w:val="24"/>
          <w:szCs w:val="24"/>
        </w:rPr>
      </w:pPr>
      <w:r w:rsidRPr="00EB21FF">
        <w:rPr>
          <w:b/>
          <w:sz w:val="24"/>
          <w:szCs w:val="24"/>
        </w:rPr>
        <w:t>Emlékezete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Az első benzinporlasztót a Műszaki Emléket Nyilvántartó és Gyűjtő Csoport őrzi.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A Bánki-Csonka-motor első példánya ma a Budapesti Közlekedési Múzeumban látható.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Több oktatási intézmény névadója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Óbudai Egyetem Bánki Donát Gépész és Biztonságtechnikai Mérnöki Kar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Bánki Donát Közlekedésgépészeti Szakközépiskola és Szakiskola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Bánki Donát Szakképző Iskola Ajka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Bánki Donát Gimnázium és Szakközépiskola Dunaújváros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Pécsi Bánki Donát utcai Általános Iskola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Bánki Donátról elnevezett kisbolygó, a 131763 Donátbánki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Szülőfalujában, Bakonybánkon a Bánki Donát Műszaki Egyesület őrzi a feltaláló emlékét.</w:t>
      </w:r>
    </w:p>
    <w:p w:rsidR="00EB21FF" w:rsidRDefault="00EB21FF" w:rsidP="00EB21FF">
      <w:pPr>
        <w:pStyle w:val="Listaszerbekezds"/>
        <w:numPr>
          <w:ilvl w:val="0"/>
          <w:numId w:val="2"/>
        </w:numPr>
        <w:spacing w:after="0" w:line="240" w:lineRule="auto"/>
      </w:pPr>
      <w:r>
        <w:t>Születésének 150. évfordulójára a Magyar Nemzeti Bank emlékpénzt adott ki.</w:t>
      </w:r>
    </w:p>
    <w:p w:rsidR="00EB21FF" w:rsidRPr="00EB21FF" w:rsidRDefault="00EB21FF" w:rsidP="00EB21FF">
      <w:pPr>
        <w:spacing w:after="0" w:line="240" w:lineRule="auto"/>
        <w:rPr>
          <w:b/>
          <w:sz w:val="24"/>
          <w:szCs w:val="24"/>
        </w:rPr>
      </w:pPr>
      <w:r w:rsidRPr="00EB21FF">
        <w:rPr>
          <w:b/>
          <w:sz w:val="24"/>
          <w:szCs w:val="24"/>
        </w:rPr>
        <w:t>A Bánki-emlékérem</w:t>
      </w:r>
    </w:p>
    <w:p w:rsidR="00EB21FF" w:rsidRDefault="00EB21FF" w:rsidP="00EB21FF">
      <w:pPr>
        <w:spacing w:after="0" w:line="240" w:lineRule="auto"/>
      </w:pPr>
      <w:r>
        <w:t>Emlékére a Gépipari Tudományos Egyesület 1955-ben három fokozatú, díjazással egybekötött, évenként kiosztott műszaki kitüntetést alapított.</w:t>
      </w:r>
    </w:p>
    <w:p w:rsidR="00EB21FF" w:rsidRPr="00EB21FF" w:rsidRDefault="00EB21FF" w:rsidP="00EB21FF">
      <w:pPr>
        <w:spacing w:after="0" w:line="240" w:lineRule="auto"/>
        <w:rPr>
          <w:b/>
          <w:sz w:val="24"/>
          <w:szCs w:val="24"/>
        </w:rPr>
      </w:pPr>
      <w:r w:rsidRPr="00EB21FF">
        <w:rPr>
          <w:b/>
          <w:sz w:val="24"/>
          <w:szCs w:val="24"/>
        </w:rPr>
        <w:t>Diák-nóta</w:t>
      </w:r>
    </w:p>
    <w:p w:rsidR="00EB21FF" w:rsidRDefault="00EB21FF" w:rsidP="00EB21FF">
      <w:pPr>
        <w:spacing w:after="0" w:line="240" w:lineRule="auto"/>
      </w:pPr>
      <w:r>
        <w:lastRenderedPageBreak/>
        <w:t>A műegyetemi hallgatók alábbi nótája is szeretettel emlékezik tanárukról:</w:t>
      </w:r>
    </w:p>
    <w:p w:rsidR="00EB21FF" w:rsidRDefault="00EB21FF" w:rsidP="00EB21FF">
      <w:pPr>
        <w:spacing w:after="0" w:line="240" w:lineRule="auto"/>
      </w:pPr>
      <w:proofErr w:type="spellStart"/>
      <w:r>
        <w:t>Hidrogépek</w:t>
      </w:r>
      <w:proofErr w:type="spellEnd"/>
      <w:r>
        <w:t>, kompresszorok, turbinák…</w:t>
      </w:r>
    </w:p>
    <w:p w:rsidR="00EB21FF" w:rsidRDefault="00EB21FF" w:rsidP="00EB21FF">
      <w:pPr>
        <w:spacing w:after="0" w:line="240" w:lineRule="auto"/>
      </w:pPr>
      <w:r>
        <w:t xml:space="preserve">Bánkinak a </w:t>
      </w:r>
      <w:proofErr w:type="spellStart"/>
      <w:r>
        <w:t>Laval</w:t>
      </w:r>
      <w:proofErr w:type="spellEnd"/>
      <w:r>
        <w:t>-csövön azt fújják:</w:t>
      </w:r>
    </w:p>
    <w:p w:rsidR="00EB21FF" w:rsidRDefault="00EB21FF" w:rsidP="00EB21FF">
      <w:pPr>
        <w:spacing w:after="0" w:line="240" w:lineRule="auto"/>
      </w:pPr>
      <w:r>
        <w:t>Expandálnék, hej de nem tudok,</w:t>
      </w:r>
    </w:p>
    <w:p w:rsidR="00EB21FF" w:rsidRDefault="00EB21FF" w:rsidP="00EB21FF">
      <w:pPr>
        <w:spacing w:after="0" w:line="240" w:lineRule="auto"/>
      </w:pPr>
      <w:r>
        <w:t>Mert az izotermám nagyon kanyarog.</w:t>
      </w:r>
    </w:p>
    <w:p w:rsidR="00EB21FF" w:rsidRPr="00EB21FF" w:rsidRDefault="00EB21FF" w:rsidP="00EB21FF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6B9DFABE">
            <wp:extent cx="2381250" cy="33051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21FF" w:rsidRPr="00EB2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E02E9"/>
    <w:multiLevelType w:val="hybridMultilevel"/>
    <w:tmpl w:val="996895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285"/>
    <w:multiLevelType w:val="hybridMultilevel"/>
    <w:tmpl w:val="4C663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F"/>
    <w:rsid w:val="008632E5"/>
    <w:rsid w:val="00AB1C81"/>
    <w:rsid w:val="00E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2D52A3"/>
  <w15:chartTrackingRefBased/>
  <w15:docId w15:val="{A28B0792-D86B-4594-869B-A7D65905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Gadnai Gergő</dc:creator>
  <cp:keywords/>
  <dc:description/>
  <cp:lastModifiedBy>Gadnai Gergő</cp:lastModifiedBy>
  <cp:revision>1</cp:revision>
  <dcterms:created xsi:type="dcterms:W3CDTF">2021-10-12T12:48:00Z</dcterms:created>
  <dcterms:modified xsi:type="dcterms:W3CDTF">2021-10-12T12:53:00Z</dcterms:modified>
</cp:coreProperties>
</file>