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F01F7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6C872A45" w14:textId="1884EF55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EDE5D94" w14:textId="77777777" w:rsidR="0093667F" w:rsidRDefault="0093667F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14BC4695" w14:textId="186D8A36" w:rsidR="00CE7022" w:rsidRPr="006B6A5D" w:rsidRDefault="00B86AF3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算法分析与设计</w:t>
      </w:r>
    </w:p>
    <w:p w14:paraId="6640D212" w14:textId="6FA53D60" w:rsidR="006B6A5D" w:rsidRPr="006B6A5D" w:rsidRDefault="006B6A5D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作业</w:t>
      </w:r>
      <w:r w:rsidR="00CB5538">
        <w:rPr>
          <w:b/>
          <w:bCs/>
          <w:sz w:val="48"/>
          <w:szCs w:val="52"/>
        </w:rPr>
        <w:t>4</w:t>
      </w:r>
    </w:p>
    <w:p w14:paraId="4D222087" w14:textId="3146BB1A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184A90B" w14:textId="5955C13E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49E354D8" w14:textId="64A4E41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4CF27FD" w14:textId="3A3DE263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322C2C2" w14:textId="179681AB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3F933E6" w14:textId="0A48A991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09DDD32" w14:textId="633B7F82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C978ED7" w14:textId="5D4FCE8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AE66F9A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722DFAE" w14:textId="4FEBE86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5C1CCF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王汝芸</w:t>
      </w:r>
    </w:p>
    <w:p w14:paraId="1BE0753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sz w:val="28"/>
          <w:szCs w:val="32"/>
        </w:rPr>
        <w:t>201711010202</w:t>
      </w:r>
    </w:p>
    <w:p w14:paraId="283FC196" w14:textId="0CFE108F" w:rsidR="006B6A5D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计工本1</w:t>
      </w:r>
      <w:r w:rsidRPr="00E85E3D">
        <w:rPr>
          <w:sz w:val="28"/>
          <w:szCs w:val="32"/>
        </w:rPr>
        <w:t>702</w:t>
      </w:r>
    </w:p>
    <w:p w14:paraId="09CDF34D" w14:textId="4F4B4322" w:rsidR="00751E80" w:rsidRPr="00E85E3D" w:rsidRDefault="00751E80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2019年9月</w:t>
      </w:r>
      <w:r w:rsidR="00FC3138">
        <w:rPr>
          <w:sz w:val="28"/>
          <w:szCs w:val="32"/>
        </w:rPr>
        <w:t>2</w:t>
      </w:r>
      <w:r w:rsidR="002374AA"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日</w:t>
      </w:r>
    </w:p>
    <w:p w14:paraId="0185A3C2" w14:textId="2966F0B2" w:rsidR="006B6A5D" w:rsidRDefault="006B6A5D">
      <w:pPr>
        <w:widowControl/>
        <w:jc w:val="left"/>
      </w:pPr>
      <w:r>
        <w:br w:type="page"/>
      </w:r>
    </w:p>
    <w:p w14:paraId="43632E8B" w14:textId="58630F27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lastRenderedPageBreak/>
        <w:t>翻译Wikipedia上对算法复杂性、问题复杂性及算法分析的定义。</w:t>
      </w:r>
    </w:p>
    <w:p w14:paraId="08A1C622" w14:textId="77777777" w:rsidR="001812F5" w:rsidRDefault="00B02919" w:rsidP="001812F5">
      <w:pPr>
        <w:autoSpaceDE w:val="0"/>
        <w:autoSpaceDN w:val="0"/>
        <w:adjustRightInd w:val="0"/>
        <w:spacing w:line="360" w:lineRule="auto"/>
        <w:ind w:leftChars="202" w:left="424"/>
        <w:jc w:val="left"/>
        <w:rPr>
          <w:b/>
          <w:bCs/>
        </w:rPr>
      </w:pPr>
      <w:r>
        <w:rPr>
          <w:rFonts w:hint="eastAsia"/>
          <w:b/>
          <w:bCs/>
        </w:rPr>
        <w:t>算法复杂性：</w:t>
      </w:r>
    </w:p>
    <w:p w14:paraId="1A3CB764" w14:textId="77777777" w:rsidR="001812F5" w:rsidRDefault="005D6586" w:rsidP="001812F5">
      <w:pPr>
        <w:autoSpaceDE w:val="0"/>
        <w:autoSpaceDN w:val="0"/>
        <w:adjustRightInd w:val="0"/>
        <w:spacing w:line="360" w:lineRule="auto"/>
        <w:ind w:leftChars="202" w:left="424"/>
        <w:jc w:val="left"/>
        <w:rPr>
          <w:b/>
          <w:bCs/>
        </w:rPr>
      </w:pPr>
      <w:r w:rsidRPr="001812F5">
        <w:rPr>
          <w:rFonts w:eastAsiaTheme="minorHAnsi" w:cs="Times New Roman"/>
          <w:kern w:val="0"/>
          <w:szCs w:val="21"/>
        </w:rPr>
        <w:t>In computer science，the computational complexity，or simply complexity of an algorithm is the amount of resources required for running it.</w:t>
      </w:r>
    </w:p>
    <w:p w14:paraId="6B49253B" w14:textId="444EB32E" w:rsidR="00C927B3" w:rsidRPr="001812F5" w:rsidRDefault="004A4FD6" w:rsidP="001812F5">
      <w:pPr>
        <w:autoSpaceDE w:val="0"/>
        <w:autoSpaceDN w:val="0"/>
        <w:adjustRightInd w:val="0"/>
        <w:spacing w:line="360" w:lineRule="auto"/>
        <w:ind w:leftChars="202" w:left="424"/>
        <w:jc w:val="left"/>
        <w:rPr>
          <w:b/>
          <w:bCs/>
        </w:rPr>
      </w:pPr>
      <w:r w:rsidRPr="001812F5">
        <w:rPr>
          <w:rFonts w:eastAsiaTheme="minorHAnsi" w:cs="Times New Roman" w:hint="eastAsia"/>
          <w:kern w:val="0"/>
          <w:szCs w:val="21"/>
        </w:rPr>
        <w:t>在计算机领域，计算复杂性，或者算法复杂度，是指在它在运算的时候所要求的资源量。</w:t>
      </w:r>
      <w:bookmarkStart w:id="0" w:name="_GoBack"/>
      <w:bookmarkEnd w:id="0"/>
    </w:p>
    <w:p w14:paraId="6583F894" w14:textId="77777777" w:rsidR="001812F5" w:rsidRDefault="00B02919" w:rsidP="001812F5">
      <w:pPr>
        <w:autoSpaceDE w:val="0"/>
        <w:autoSpaceDN w:val="0"/>
        <w:adjustRightInd w:val="0"/>
        <w:spacing w:line="360" w:lineRule="auto"/>
        <w:ind w:leftChars="202" w:left="424"/>
        <w:jc w:val="left"/>
        <w:rPr>
          <w:b/>
          <w:bCs/>
        </w:rPr>
      </w:pPr>
      <w:r>
        <w:rPr>
          <w:rFonts w:hint="eastAsia"/>
          <w:b/>
          <w:bCs/>
        </w:rPr>
        <w:t>问题复杂性：</w:t>
      </w:r>
    </w:p>
    <w:p w14:paraId="1C2C1683" w14:textId="77777777" w:rsidR="001812F5" w:rsidRDefault="003B37FF" w:rsidP="001812F5">
      <w:pPr>
        <w:autoSpaceDE w:val="0"/>
        <w:autoSpaceDN w:val="0"/>
        <w:adjustRightInd w:val="0"/>
        <w:spacing w:line="360" w:lineRule="auto"/>
        <w:ind w:leftChars="202" w:left="424"/>
        <w:jc w:val="left"/>
        <w:rPr>
          <w:b/>
          <w:bCs/>
        </w:rPr>
      </w:pPr>
      <w:r w:rsidRPr="001812F5">
        <w:rPr>
          <w:rFonts w:eastAsiaTheme="minorHAnsi" w:cs="Times New Roman"/>
          <w:kern w:val="0"/>
          <w:szCs w:val="21"/>
        </w:rPr>
        <w:t xml:space="preserve">The computational complexity of a problem is the minimum of the complexities of all possible algorithms for this </w:t>
      </w:r>
      <w:proofErr w:type="gramStart"/>
      <w:r w:rsidRPr="001812F5">
        <w:rPr>
          <w:rFonts w:eastAsiaTheme="minorHAnsi" w:cs="Times New Roman"/>
          <w:kern w:val="0"/>
          <w:szCs w:val="21"/>
        </w:rPr>
        <w:t>problem</w:t>
      </w:r>
      <w:r w:rsidR="00E90D72" w:rsidRPr="001812F5">
        <w:rPr>
          <w:rFonts w:eastAsiaTheme="minorHAnsi" w:cs="Times New Roman"/>
          <w:kern w:val="0"/>
          <w:szCs w:val="21"/>
        </w:rPr>
        <w:t>(</w:t>
      </w:r>
      <w:proofErr w:type="gramEnd"/>
      <w:r w:rsidRPr="001812F5">
        <w:rPr>
          <w:rFonts w:eastAsiaTheme="minorHAnsi" w:cs="Times New Roman"/>
          <w:kern w:val="0"/>
          <w:szCs w:val="21"/>
        </w:rPr>
        <w:t>including the unknown algorithms</w:t>
      </w:r>
      <w:r w:rsidR="00E90D72" w:rsidRPr="001812F5">
        <w:rPr>
          <w:rFonts w:eastAsiaTheme="minorHAnsi" w:cs="Times New Roman"/>
          <w:kern w:val="0"/>
          <w:szCs w:val="21"/>
        </w:rPr>
        <w:t>)</w:t>
      </w:r>
      <w:r w:rsidRPr="001812F5">
        <w:rPr>
          <w:rFonts w:eastAsiaTheme="minorHAnsi" w:cs="Times New Roman"/>
          <w:kern w:val="0"/>
          <w:szCs w:val="21"/>
        </w:rPr>
        <w:t>.</w:t>
      </w:r>
    </w:p>
    <w:p w14:paraId="0E692AC2" w14:textId="3C3405D3" w:rsidR="00B02919" w:rsidRPr="001812F5" w:rsidRDefault="003B37FF" w:rsidP="001812F5">
      <w:pPr>
        <w:autoSpaceDE w:val="0"/>
        <w:autoSpaceDN w:val="0"/>
        <w:adjustRightInd w:val="0"/>
        <w:spacing w:line="360" w:lineRule="auto"/>
        <w:ind w:leftChars="202" w:left="424"/>
        <w:jc w:val="left"/>
        <w:rPr>
          <w:b/>
          <w:bCs/>
        </w:rPr>
      </w:pPr>
      <w:r w:rsidRPr="001812F5">
        <w:rPr>
          <w:rFonts w:eastAsiaTheme="minorHAnsi" w:cs="Times New Roman" w:hint="eastAsia"/>
          <w:kern w:val="0"/>
          <w:szCs w:val="21"/>
        </w:rPr>
        <w:t>问题复杂性是解决这个问题所有算法中最小的复杂度</w:t>
      </w:r>
      <w:r w:rsidR="00E90D72" w:rsidRPr="001812F5">
        <w:rPr>
          <w:rFonts w:eastAsiaTheme="minorHAnsi" w:cs="Times New Roman" w:hint="eastAsia"/>
          <w:kern w:val="0"/>
          <w:szCs w:val="21"/>
        </w:rPr>
        <w:t>(</w:t>
      </w:r>
      <w:r w:rsidRPr="001812F5">
        <w:rPr>
          <w:rFonts w:eastAsiaTheme="minorHAnsi" w:cs="Times New Roman" w:hint="eastAsia"/>
          <w:kern w:val="0"/>
          <w:szCs w:val="21"/>
        </w:rPr>
        <w:t>包括未知算法</w:t>
      </w:r>
      <w:r w:rsidR="00E90D72" w:rsidRPr="001812F5">
        <w:rPr>
          <w:rFonts w:eastAsiaTheme="minorHAnsi" w:cs="Times New Roman" w:hint="eastAsia"/>
          <w:kern w:val="0"/>
          <w:szCs w:val="21"/>
        </w:rPr>
        <w:t>)</w:t>
      </w:r>
      <w:r w:rsidRPr="001812F5">
        <w:rPr>
          <w:rFonts w:eastAsiaTheme="minorHAnsi" w:cs="Times New Roman" w:hint="eastAsia"/>
          <w:kern w:val="0"/>
          <w:szCs w:val="21"/>
        </w:rPr>
        <w:t>。</w:t>
      </w:r>
    </w:p>
    <w:p w14:paraId="4C1EF89E" w14:textId="647440D4" w:rsidR="00B02919" w:rsidRDefault="00B02919" w:rsidP="000A3F48">
      <w:pPr>
        <w:pStyle w:val="a3"/>
        <w:spacing w:line="360" w:lineRule="auto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算法分析：</w:t>
      </w:r>
    </w:p>
    <w:p w14:paraId="560F464A" w14:textId="77777777" w:rsidR="00E40B9A" w:rsidRDefault="00532BC0" w:rsidP="000A3F4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eastAsiaTheme="minorHAnsi" w:cs="Times New Roman"/>
          <w:kern w:val="0"/>
          <w:szCs w:val="21"/>
        </w:rPr>
      </w:pPr>
      <w:r w:rsidRPr="00E40B9A">
        <w:rPr>
          <w:rFonts w:eastAsiaTheme="minorHAnsi" w:cs="Times New Roman"/>
          <w:kern w:val="0"/>
          <w:szCs w:val="21"/>
        </w:rPr>
        <w:t>In computer science, the analysis of algorithms is the determination of the computational complexity of algorithms, that is the amount of time, storage and/or other resources necessary to execute them.</w:t>
      </w:r>
    </w:p>
    <w:p w14:paraId="3800ACAD" w14:textId="3D5CC0C6" w:rsidR="00D07ECE" w:rsidRPr="00ED5BE7" w:rsidRDefault="00D07ECE" w:rsidP="000A3F48">
      <w:pPr>
        <w:pStyle w:val="a3"/>
        <w:autoSpaceDE w:val="0"/>
        <w:autoSpaceDN w:val="0"/>
        <w:adjustRightInd w:val="0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 w:rsidRPr="00E40B9A">
        <w:rPr>
          <w:rFonts w:eastAsiaTheme="minorHAnsi" w:cs="Times New Roman" w:hint="eastAsia"/>
          <w:kern w:val="0"/>
          <w:szCs w:val="21"/>
        </w:rPr>
        <w:t>在计算机领域，算法的分析是</w:t>
      </w:r>
      <w:r w:rsidR="0056700C" w:rsidRPr="00E40B9A">
        <w:rPr>
          <w:rFonts w:eastAsiaTheme="minorHAnsi" w:cs="Times New Roman" w:hint="eastAsia"/>
          <w:kern w:val="0"/>
          <w:szCs w:val="21"/>
        </w:rPr>
        <w:t>算法计算复杂度的判定，即它们运行时所需要的时间</w:t>
      </w:r>
      <w:r w:rsidR="00B05541" w:rsidRPr="00E40B9A">
        <w:rPr>
          <w:rFonts w:eastAsiaTheme="minorHAnsi" w:cs="Times New Roman" w:hint="eastAsia"/>
          <w:kern w:val="0"/>
          <w:szCs w:val="21"/>
        </w:rPr>
        <w:t>、</w:t>
      </w:r>
      <w:r w:rsidR="0056700C" w:rsidRPr="00E40B9A">
        <w:rPr>
          <w:rFonts w:eastAsiaTheme="minorHAnsi" w:cs="Times New Roman" w:hint="eastAsia"/>
          <w:kern w:val="0"/>
          <w:szCs w:val="21"/>
        </w:rPr>
        <w:t>空间或其他资源。</w:t>
      </w:r>
    </w:p>
    <w:p w14:paraId="632B968F" w14:textId="16D9C9EC" w:rsidR="00532BC0" w:rsidRDefault="00532BC0" w:rsidP="000A3F4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eastAsiaTheme="minorHAnsi" w:cs="Times New Roman"/>
          <w:kern w:val="0"/>
          <w:szCs w:val="21"/>
        </w:rPr>
      </w:pPr>
      <w:r w:rsidRPr="00532BC0">
        <w:rPr>
          <w:rFonts w:eastAsiaTheme="minorHAnsi" w:cs="Times New Roman"/>
          <w:kern w:val="0"/>
          <w:szCs w:val="21"/>
        </w:rPr>
        <w:t>Usually, this involves determining a function that relates the length of an algorithm's input to the number of steps it takes</w:t>
      </w:r>
      <w:r w:rsidR="00ED5BE7">
        <w:rPr>
          <w:rFonts w:eastAsiaTheme="minorHAnsi" w:cs="Times New Roman"/>
          <w:kern w:val="0"/>
          <w:szCs w:val="21"/>
        </w:rPr>
        <w:t xml:space="preserve"> </w:t>
      </w:r>
      <w:r w:rsidRPr="00532BC0">
        <w:rPr>
          <w:rFonts w:eastAsiaTheme="minorHAnsi" w:cs="Times New Roman"/>
          <w:kern w:val="0"/>
          <w:szCs w:val="21"/>
        </w:rPr>
        <w:t>(its time complexity) or the number of storage locations it uses</w:t>
      </w:r>
      <w:r w:rsidR="00ED5BE7">
        <w:rPr>
          <w:rFonts w:eastAsiaTheme="minorHAnsi" w:cs="Times New Roman"/>
          <w:kern w:val="0"/>
          <w:szCs w:val="21"/>
        </w:rPr>
        <w:t xml:space="preserve"> </w:t>
      </w:r>
      <w:r w:rsidRPr="00532BC0">
        <w:rPr>
          <w:rFonts w:eastAsiaTheme="minorHAnsi" w:cs="Times New Roman"/>
          <w:kern w:val="0"/>
          <w:szCs w:val="21"/>
        </w:rPr>
        <w:t>(its space complexity).</w:t>
      </w:r>
    </w:p>
    <w:p w14:paraId="586D2F57" w14:textId="7ECC0F3C" w:rsidR="00ED5BE7" w:rsidRPr="00ED5BE7" w:rsidRDefault="00ED5BE7" w:rsidP="000A3F48">
      <w:pPr>
        <w:pStyle w:val="a3"/>
        <w:autoSpaceDE w:val="0"/>
        <w:autoSpaceDN w:val="0"/>
        <w:adjustRightInd w:val="0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通常来说，这包括判定一个函数相关算法所执行的步数</w:t>
      </w:r>
      <w:r w:rsidR="00E90D72">
        <w:rPr>
          <w:rFonts w:eastAsiaTheme="minorHAnsi" w:cs="Times New Roman" w:hint="eastAsia"/>
          <w:kern w:val="0"/>
          <w:szCs w:val="21"/>
        </w:rPr>
        <w:t>(</w:t>
      </w:r>
      <w:r>
        <w:rPr>
          <w:rFonts w:eastAsiaTheme="minorHAnsi" w:cs="Times New Roman" w:hint="eastAsia"/>
          <w:kern w:val="0"/>
          <w:szCs w:val="21"/>
        </w:rPr>
        <w:t>其时间复杂度</w:t>
      </w:r>
      <w:r w:rsidR="00E90D72">
        <w:rPr>
          <w:rFonts w:eastAsiaTheme="minorHAnsi" w:cs="Times New Roman" w:hint="eastAsia"/>
          <w:kern w:val="0"/>
          <w:szCs w:val="21"/>
        </w:rPr>
        <w:t>)</w:t>
      </w:r>
      <w:r>
        <w:rPr>
          <w:rFonts w:eastAsiaTheme="minorHAnsi" w:cs="Times New Roman" w:hint="eastAsia"/>
          <w:kern w:val="0"/>
          <w:szCs w:val="21"/>
        </w:rPr>
        <w:t>，或者它所占用的存储空间</w:t>
      </w:r>
      <w:r w:rsidR="00E90D72">
        <w:rPr>
          <w:rFonts w:eastAsiaTheme="minorHAnsi" w:cs="Times New Roman" w:hint="eastAsia"/>
          <w:kern w:val="0"/>
          <w:szCs w:val="21"/>
        </w:rPr>
        <w:t>(</w:t>
      </w:r>
      <w:r>
        <w:rPr>
          <w:rFonts w:eastAsiaTheme="minorHAnsi" w:cs="Times New Roman" w:hint="eastAsia"/>
          <w:kern w:val="0"/>
          <w:szCs w:val="21"/>
        </w:rPr>
        <w:t>其空间复杂度</w:t>
      </w:r>
      <w:r w:rsidR="00E90D72">
        <w:rPr>
          <w:rFonts w:eastAsiaTheme="minorHAnsi" w:cs="Times New Roman" w:hint="eastAsia"/>
          <w:kern w:val="0"/>
          <w:szCs w:val="21"/>
        </w:rPr>
        <w:t>)</w:t>
      </w:r>
      <w:r w:rsidR="006C7386">
        <w:rPr>
          <w:rFonts w:eastAsiaTheme="minorHAnsi" w:cs="Times New Roman" w:hint="eastAsia"/>
          <w:kern w:val="0"/>
          <w:szCs w:val="21"/>
        </w:rPr>
        <w:t>。</w:t>
      </w:r>
    </w:p>
    <w:p w14:paraId="1A3BD9CC" w14:textId="1FDA8982" w:rsidR="00532BC0" w:rsidRPr="00801F12" w:rsidRDefault="00532BC0" w:rsidP="000A3F4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eastAsiaTheme="minorHAnsi" w:cs="Times New Roman"/>
          <w:kern w:val="0"/>
          <w:szCs w:val="21"/>
        </w:rPr>
      </w:pPr>
      <w:r w:rsidRPr="00801F12">
        <w:rPr>
          <w:rFonts w:eastAsiaTheme="minorHAnsi" w:cs="Times New Roman"/>
          <w:kern w:val="0"/>
          <w:szCs w:val="21"/>
        </w:rPr>
        <w:t>An algorithm is said to be efficient when this function's values are small, or grow slowly compared to a growth in the size of the input.</w:t>
      </w:r>
    </w:p>
    <w:p w14:paraId="5AE7EEF7" w14:textId="62A85055" w:rsidR="00532BC0" w:rsidRPr="004B7C9F" w:rsidRDefault="007A51C6" w:rsidP="000A3F48">
      <w:pPr>
        <w:pStyle w:val="a3"/>
        <w:autoSpaceDE w:val="0"/>
        <w:autoSpaceDN w:val="0"/>
        <w:adjustRightInd w:val="0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 w:rsidRPr="00801F12">
        <w:rPr>
          <w:rFonts w:eastAsiaTheme="minorHAnsi" w:cs="Times New Roman" w:hint="eastAsia"/>
          <w:kern w:val="0"/>
          <w:szCs w:val="21"/>
        </w:rPr>
        <w:t>当一个算法函数代价很小，或者随输入规模增大，增长缓慢，可认为该算法是高效的算法。</w:t>
      </w:r>
    </w:p>
    <w:p w14:paraId="64F9A1F4" w14:textId="6E1EC0F1" w:rsidR="00532BC0" w:rsidRPr="007A1057" w:rsidRDefault="00532BC0" w:rsidP="000A3F4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eastAsiaTheme="minorHAnsi" w:cs="Times New Roman"/>
          <w:kern w:val="0"/>
          <w:szCs w:val="21"/>
        </w:rPr>
      </w:pPr>
      <w:r w:rsidRPr="007A1057">
        <w:rPr>
          <w:rFonts w:eastAsiaTheme="minorHAnsi" w:cs="Times New Roman"/>
          <w:kern w:val="0"/>
          <w:szCs w:val="21"/>
        </w:rPr>
        <w:t>Different inputs of the same length may cause the algorithm to have different behavior, so best, worst and average case descriptions might all be of practical interest.</w:t>
      </w:r>
    </w:p>
    <w:p w14:paraId="1E8DA964" w14:textId="4871B8B2" w:rsidR="00E40B9A" w:rsidRPr="00532BC0" w:rsidRDefault="004B7C9F" w:rsidP="000A3F48">
      <w:pPr>
        <w:pStyle w:val="a3"/>
        <w:autoSpaceDE w:val="0"/>
        <w:autoSpaceDN w:val="0"/>
        <w:adjustRightInd w:val="0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 w:rsidRPr="007A1057">
        <w:rPr>
          <w:rFonts w:eastAsiaTheme="minorHAnsi" w:cs="Times New Roman" w:hint="eastAsia"/>
          <w:kern w:val="0"/>
          <w:szCs w:val="21"/>
        </w:rPr>
        <w:t>规模相同的不同输入，在算法上可能会有截然不同的表现，所以最好、最坏</w:t>
      </w:r>
      <w:r w:rsidR="00832366" w:rsidRPr="007A1057">
        <w:rPr>
          <w:rFonts w:eastAsiaTheme="minorHAnsi" w:cs="Times New Roman" w:hint="eastAsia"/>
          <w:kern w:val="0"/>
          <w:szCs w:val="21"/>
        </w:rPr>
        <w:t>和</w:t>
      </w:r>
      <w:r w:rsidRPr="007A1057">
        <w:rPr>
          <w:rFonts w:eastAsiaTheme="minorHAnsi" w:cs="Times New Roman" w:hint="eastAsia"/>
          <w:kern w:val="0"/>
          <w:szCs w:val="21"/>
        </w:rPr>
        <w:t>平均</w:t>
      </w:r>
      <w:r w:rsidR="00832366" w:rsidRPr="007A1057">
        <w:rPr>
          <w:rFonts w:eastAsiaTheme="minorHAnsi" w:cs="Times New Roman" w:hint="eastAsia"/>
          <w:kern w:val="0"/>
          <w:szCs w:val="21"/>
        </w:rPr>
        <w:t>案例都可能具有实际意义</w:t>
      </w:r>
      <w:r w:rsidR="006A48FD" w:rsidRPr="007A1057">
        <w:rPr>
          <w:rFonts w:eastAsiaTheme="minorHAnsi" w:cs="Times New Roman" w:hint="eastAsia"/>
          <w:kern w:val="0"/>
          <w:szCs w:val="21"/>
        </w:rPr>
        <w:t>。</w:t>
      </w:r>
    </w:p>
    <w:p w14:paraId="57C6EB3A" w14:textId="0C92204D" w:rsidR="00532BC0" w:rsidRDefault="00532BC0" w:rsidP="000A3F4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eastAsiaTheme="minorHAnsi" w:cs="Times New Roman"/>
          <w:kern w:val="0"/>
          <w:szCs w:val="21"/>
        </w:rPr>
      </w:pPr>
      <w:r w:rsidRPr="00532BC0">
        <w:rPr>
          <w:rFonts w:eastAsiaTheme="minorHAnsi" w:cs="Times New Roman"/>
          <w:kern w:val="0"/>
          <w:szCs w:val="21"/>
        </w:rPr>
        <w:lastRenderedPageBreak/>
        <w:t xml:space="preserve">When not otherwise specified, the function describing the performance of an algorithm is usually an upper bound, determined from the </w:t>
      </w:r>
      <w:proofErr w:type="gramStart"/>
      <w:r w:rsidRPr="00532BC0">
        <w:rPr>
          <w:rFonts w:eastAsiaTheme="minorHAnsi" w:cs="Times New Roman"/>
          <w:kern w:val="0"/>
          <w:szCs w:val="21"/>
        </w:rPr>
        <w:t>worst case</w:t>
      </w:r>
      <w:proofErr w:type="gramEnd"/>
      <w:r w:rsidRPr="00532BC0">
        <w:rPr>
          <w:rFonts w:eastAsiaTheme="minorHAnsi" w:cs="Times New Roman"/>
          <w:kern w:val="0"/>
          <w:szCs w:val="21"/>
        </w:rPr>
        <w:t xml:space="preserve"> inputs to the algorithm.</w:t>
      </w:r>
    </w:p>
    <w:p w14:paraId="548850D7" w14:textId="1A26BA78" w:rsidR="007E3082" w:rsidRPr="00532BC0" w:rsidRDefault="007E3082" w:rsidP="000A3F48">
      <w:pPr>
        <w:pStyle w:val="a3"/>
        <w:autoSpaceDE w:val="0"/>
        <w:autoSpaceDN w:val="0"/>
        <w:adjustRightInd w:val="0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 w:rsidRPr="007E3082">
        <w:rPr>
          <w:rFonts w:eastAsiaTheme="minorHAnsi" w:cs="Times New Roman"/>
          <w:kern w:val="0"/>
          <w:szCs w:val="21"/>
        </w:rPr>
        <w:t>除非另有说明，否则描述算法性能的函数通常是</w:t>
      </w:r>
      <w:r w:rsidRPr="007E3082">
        <w:rPr>
          <w:rFonts w:eastAsiaTheme="minorHAnsi" w:cs="Times New Roman" w:hint="eastAsia"/>
          <w:kern w:val="0"/>
          <w:szCs w:val="21"/>
        </w:rPr>
        <w:t>其上界</w:t>
      </w:r>
      <w:r w:rsidRPr="007E3082">
        <w:rPr>
          <w:rFonts w:eastAsiaTheme="minorHAnsi" w:cs="Times New Roman"/>
          <w:kern w:val="0"/>
          <w:szCs w:val="21"/>
        </w:rPr>
        <w:t>，由对算法的最坏情况输入确定。</w:t>
      </w:r>
    </w:p>
    <w:p w14:paraId="053AE4E5" w14:textId="1A6B5850" w:rsidR="00532BC0" w:rsidRDefault="00532BC0" w:rsidP="000A3F4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eastAsiaTheme="minorHAnsi" w:cs="Times New Roman"/>
          <w:kern w:val="0"/>
          <w:szCs w:val="21"/>
        </w:rPr>
      </w:pPr>
      <w:r w:rsidRPr="00532BC0">
        <w:rPr>
          <w:rFonts w:eastAsiaTheme="minorHAnsi" w:cs="Times New Roman"/>
          <w:kern w:val="0"/>
          <w:szCs w:val="21"/>
        </w:rPr>
        <w:t>The term "analysis of algorithms"</w:t>
      </w:r>
      <w:r w:rsidR="003832CE">
        <w:rPr>
          <w:rFonts w:eastAsiaTheme="minorHAnsi" w:cs="Times New Roman"/>
          <w:kern w:val="0"/>
          <w:szCs w:val="21"/>
        </w:rPr>
        <w:t xml:space="preserve"> </w:t>
      </w:r>
      <w:r w:rsidRPr="00532BC0">
        <w:rPr>
          <w:rFonts w:eastAsiaTheme="minorHAnsi" w:cs="Times New Roman"/>
          <w:kern w:val="0"/>
          <w:szCs w:val="21"/>
        </w:rPr>
        <w:t>was coined by Donald Knuth.</w:t>
      </w:r>
    </w:p>
    <w:p w14:paraId="2327B461" w14:textId="522615FF" w:rsidR="003832CE" w:rsidRDefault="003832CE" w:rsidP="000A3F48">
      <w:pPr>
        <w:pStyle w:val="a3"/>
        <w:autoSpaceDE w:val="0"/>
        <w:autoSpaceDN w:val="0"/>
        <w:adjustRightInd w:val="0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>算法分析是由高德纳提出的</w:t>
      </w:r>
    </w:p>
    <w:p w14:paraId="16EF6B49" w14:textId="77777777" w:rsidR="00532BC0" w:rsidRPr="00E902F8" w:rsidRDefault="00532BC0" w:rsidP="000A3F48">
      <w:pPr>
        <w:spacing w:line="360" w:lineRule="auto"/>
        <w:rPr>
          <w:b/>
          <w:bCs/>
        </w:rPr>
      </w:pPr>
    </w:p>
    <w:p w14:paraId="4EFD7040" w14:textId="70262F02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分别给出算法的渐近上界、渐近下界和渐近准确界的定义及极限判断准则。</w:t>
      </w:r>
    </w:p>
    <w:p w14:paraId="36125532" w14:textId="5AC53A6C" w:rsidR="00C927B3" w:rsidRPr="005812D5" w:rsidRDefault="00D14C83" w:rsidP="000A3F48">
      <w:pPr>
        <w:pStyle w:val="a3"/>
        <w:numPr>
          <w:ilvl w:val="0"/>
          <w:numId w:val="2"/>
        </w:numPr>
        <w:spacing w:line="360" w:lineRule="auto"/>
        <w:ind w:firstLineChars="0"/>
        <w:rPr>
          <w:rFonts w:eastAsiaTheme="minorHAnsi" w:cs="Times New Roman"/>
          <w:b/>
          <w:bCs/>
          <w:kern w:val="0"/>
          <w:szCs w:val="21"/>
        </w:rPr>
      </w:pPr>
      <w:r w:rsidRPr="005812D5">
        <w:rPr>
          <w:rFonts w:eastAsiaTheme="minorHAnsi" w:cs="Times New Roman" w:hint="eastAsia"/>
          <w:b/>
          <w:bCs/>
          <w:kern w:val="0"/>
          <w:szCs w:val="21"/>
        </w:rPr>
        <w:t>渐进上界</w:t>
      </w:r>
    </w:p>
    <w:p w14:paraId="080C9A17" w14:textId="48F3318D" w:rsidR="00F370A7" w:rsidRPr="00F370A7" w:rsidRDefault="00462401" w:rsidP="000A3F48">
      <w:pPr>
        <w:pStyle w:val="a3"/>
        <w:spacing w:line="360" w:lineRule="auto"/>
        <w:ind w:left="844" w:firstLineChars="0" w:firstLine="0"/>
        <w:rPr>
          <w:rFonts w:cs="Times New Roman"/>
          <w:kern w:val="0"/>
          <w:szCs w:val="21"/>
        </w:rPr>
      </w:pPr>
      <w:r w:rsidRPr="00462401">
        <w:rPr>
          <w:rFonts w:eastAsiaTheme="minorHAnsi" w:cs="Times New Roman" w:hint="eastAsia"/>
          <w:b/>
          <w:bCs/>
          <w:kern w:val="0"/>
          <w:szCs w:val="21"/>
        </w:rPr>
        <w:t>定义</w:t>
      </w:r>
      <w:r>
        <w:rPr>
          <w:rFonts w:eastAsiaTheme="minorHAnsi" w:cs="Times New Roman" w:hint="eastAsia"/>
          <w:kern w:val="0"/>
          <w:szCs w:val="21"/>
        </w:rPr>
        <w:t>：</w:t>
      </w:r>
      <w:r w:rsidR="005812D5" w:rsidRPr="005812D5">
        <w:rPr>
          <w:rFonts w:eastAsiaTheme="minorHAnsi" w:cs="Times New Roman"/>
          <w:kern w:val="0"/>
          <w:szCs w:val="21"/>
        </w:rPr>
        <w:t>对于给定的时间复杂度函数T</w:t>
      </w:r>
      <w:r w:rsidR="00E90D72">
        <w:rPr>
          <w:rFonts w:eastAsiaTheme="minorHAnsi" w:cs="Times New Roman"/>
          <w:kern w:val="0"/>
          <w:szCs w:val="21"/>
        </w:rPr>
        <w:t>(</w:t>
      </w:r>
      <w:r w:rsidR="005812D5" w:rsidRPr="005812D5">
        <w:rPr>
          <w:rFonts w:eastAsiaTheme="minorHAnsi" w:cs="Times New Roman"/>
          <w:kern w:val="0"/>
          <w:szCs w:val="21"/>
        </w:rPr>
        <w:t>n</w:t>
      </w:r>
      <w:r w:rsidR="00E90D72">
        <w:rPr>
          <w:rFonts w:eastAsiaTheme="minorHAnsi" w:cs="Times New Roman"/>
          <w:kern w:val="0"/>
          <w:szCs w:val="21"/>
        </w:rPr>
        <w:t>)</w:t>
      </w:r>
      <w:r w:rsidR="005812D5" w:rsidRPr="005812D5">
        <w:rPr>
          <w:rFonts w:eastAsiaTheme="minorHAnsi" w:cs="Times New Roman"/>
          <w:kern w:val="0"/>
          <w:szCs w:val="21"/>
        </w:rPr>
        <w:t>，如果存在两个正常数c和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 w:hint="eastAsia"/>
                <w:kern w:val="0"/>
                <w:szCs w:val="21"/>
              </w:rPr>
              <m:t>n</m:t>
            </m:r>
            <m:ctrlPr>
              <w:rPr>
                <w:rFonts w:ascii="Cambria Math" w:eastAsiaTheme="minorHAnsi" w:hAnsi="Cambria Math" w:cs="Times New Roman" w:hint="eastAsia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0</m:t>
            </m:r>
          </m:sub>
        </m:sSub>
      </m:oMath>
      <w:r w:rsidR="005812D5" w:rsidRPr="005812D5">
        <w:rPr>
          <w:rFonts w:eastAsiaTheme="minorHAnsi" w:cs="Times New Roman"/>
          <w:kern w:val="0"/>
          <w:szCs w:val="21"/>
        </w:rPr>
        <w:t>，使得当n≥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 w:hint="eastAsia"/>
                <w:kern w:val="0"/>
                <w:szCs w:val="21"/>
              </w:rPr>
              <m:t>n</m:t>
            </m:r>
            <m:ctrlPr>
              <w:rPr>
                <w:rFonts w:ascii="Cambria Math" w:eastAsiaTheme="minorHAnsi" w:hAnsi="Cambria Math" w:cs="Times New Roman" w:hint="eastAsia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0</m:t>
            </m:r>
          </m:sub>
        </m:sSub>
      </m:oMath>
    </w:p>
    <w:p w14:paraId="7889F79A" w14:textId="34C0CE48" w:rsidR="005812D5" w:rsidRDefault="005812D5" w:rsidP="000A3F48">
      <w:pPr>
        <w:pStyle w:val="a3"/>
        <w:spacing w:line="360" w:lineRule="auto"/>
        <w:ind w:left="844" w:firstLineChars="0" w:firstLine="0"/>
        <w:rPr>
          <w:rFonts w:eastAsiaTheme="minorHAnsi" w:cs="Times New Roman"/>
          <w:kern w:val="0"/>
          <w:szCs w:val="21"/>
        </w:rPr>
      </w:pPr>
      <w:r w:rsidRPr="005812D5">
        <w:rPr>
          <w:rFonts w:eastAsiaTheme="minorHAnsi" w:cs="Times New Roman"/>
          <w:kern w:val="0"/>
          <w:szCs w:val="21"/>
        </w:rPr>
        <w:t>时有T</w:t>
      </w:r>
      <w:r w:rsidR="00F370A7">
        <w:rPr>
          <w:rFonts w:eastAsiaTheme="minorHAnsi" w:cs="Times New Roman" w:hint="eastAsia"/>
          <w:kern w:val="0"/>
          <w:szCs w:val="21"/>
        </w:rPr>
        <w:t>(</w:t>
      </w:r>
      <w:r w:rsidRPr="005812D5">
        <w:rPr>
          <w:rFonts w:eastAsiaTheme="minorHAnsi" w:cs="Times New Roman"/>
          <w:kern w:val="0"/>
          <w:szCs w:val="21"/>
        </w:rPr>
        <w:t>n</w:t>
      </w:r>
      <w:r w:rsidR="00F370A7">
        <w:rPr>
          <w:rFonts w:eastAsiaTheme="minorHAnsi" w:cs="Times New Roman" w:hint="eastAsia"/>
          <w:kern w:val="0"/>
          <w:szCs w:val="21"/>
        </w:rPr>
        <w:t>)≤</w:t>
      </w:r>
      <w:proofErr w:type="spellStart"/>
      <w:r w:rsidRPr="005812D5">
        <w:rPr>
          <w:rFonts w:eastAsiaTheme="minorHAnsi" w:cs="Times New Roman"/>
          <w:kern w:val="0"/>
          <w:szCs w:val="21"/>
        </w:rPr>
        <w:t>cf</w:t>
      </w:r>
      <w:proofErr w:type="spellEnd"/>
      <w:r w:rsidR="00F370A7">
        <w:rPr>
          <w:rFonts w:eastAsiaTheme="minorHAnsi" w:cs="Times New Roman" w:hint="eastAsia"/>
          <w:kern w:val="0"/>
          <w:szCs w:val="21"/>
        </w:rPr>
        <w:t>(</w:t>
      </w:r>
      <w:r w:rsidRPr="005812D5">
        <w:rPr>
          <w:rFonts w:eastAsiaTheme="minorHAnsi" w:cs="Times New Roman"/>
          <w:kern w:val="0"/>
          <w:szCs w:val="21"/>
        </w:rPr>
        <w:t>n</w:t>
      </w:r>
      <w:r w:rsidR="00F370A7">
        <w:rPr>
          <w:rFonts w:eastAsiaTheme="minorHAnsi" w:cs="Times New Roman" w:hint="eastAsia"/>
          <w:kern w:val="0"/>
          <w:szCs w:val="21"/>
        </w:rPr>
        <w:t>)</w:t>
      </w:r>
      <w:r w:rsidRPr="005812D5">
        <w:rPr>
          <w:rFonts w:eastAsiaTheme="minorHAnsi" w:cs="Times New Roman"/>
          <w:kern w:val="0"/>
          <w:szCs w:val="21"/>
        </w:rPr>
        <w:t>，则称T</w:t>
      </w:r>
      <w:r w:rsidR="00E90D72">
        <w:rPr>
          <w:rFonts w:eastAsiaTheme="minorHAnsi" w:cs="Times New Roman"/>
          <w:kern w:val="0"/>
          <w:szCs w:val="21"/>
        </w:rPr>
        <w:t>(</w:t>
      </w:r>
      <w:r w:rsidRPr="005812D5">
        <w:rPr>
          <w:rFonts w:eastAsiaTheme="minorHAnsi" w:cs="Times New Roman"/>
          <w:kern w:val="0"/>
          <w:szCs w:val="21"/>
        </w:rPr>
        <w:t>n</w:t>
      </w:r>
      <w:r w:rsidR="00E90D72">
        <w:rPr>
          <w:rFonts w:eastAsiaTheme="minorHAnsi" w:cs="Times New Roman"/>
          <w:kern w:val="0"/>
          <w:szCs w:val="21"/>
        </w:rPr>
        <w:t>)</w:t>
      </w:r>
      <w:r w:rsidRPr="005812D5">
        <w:rPr>
          <w:rFonts w:eastAsiaTheme="minorHAnsi" w:cs="Times New Roman"/>
          <w:kern w:val="0"/>
          <w:szCs w:val="21"/>
        </w:rPr>
        <w:t>=</w:t>
      </w:r>
      <w:r w:rsidR="00E90D72">
        <w:rPr>
          <w:rFonts w:eastAsiaTheme="minorHAnsi" w:cs="Times New Roman"/>
          <w:kern w:val="0"/>
          <w:szCs w:val="21"/>
        </w:rPr>
        <w:t>O(</w:t>
      </w:r>
      <w:r w:rsidRPr="00E90D72">
        <w:rPr>
          <w:rFonts w:eastAsiaTheme="minorHAnsi" w:cs="Times New Roman"/>
          <w:kern w:val="0"/>
          <w:szCs w:val="21"/>
        </w:rPr>
        <w:t>f</w:t>
      </w:r>
      <w:r w:rsidR="00E90D72">
        <w:rPr>
          <w:rFonts w:eastAsiaTheme="minorHAnsi" w:cs="Times New Roman"/>
          <w:kern w:val="0"/>
          <w:szCs w:val="21"/>
        </w:rPr>
        <w:t>(</w:t>
      </w:r>
      <w:r w:rsidRPr="00E90D72">
        <w:rPr>
          <w:rFonts w:eastAsiaTheme="minorHAnsi" w:cs="Times New Roman"/>
          <w:kern w:val="0"/>
          <w:szCs w:val="21"/>
        </w:rPr>
        <w:t>n</w:t>
      </w:r>
      <w:r w:rsidR="00E90D72">
        <w:rPr>
          <w:rFonts w:eastAsiaTheme="minorHAnsi" w:cs="Times New Roman"/>
          <w:kern w:val="0"/>
          <w:szCs w:val="21"/>
        </w:rPr>
        <w:t>))</w:t>
      </w:r>
      <w:r w:rsidRPr="00E90D72">
        <w:rPr>
          <w:rFonts w:eastAsiaTheme="minorHAnsi" w:cs="Times New Roman"/>
          <w:kern w:val="0"/>
          <w:szCs w:val="21"/>
        </w:rPr>
        <w:t>，即f</w:t>
      </w:r>
      <w:r w:rsidR="00E90D72">
        <w:rPr>
          <w:rFonts w:eastAsiaTheme="minorHAnsi" w:cs="Times New Roman"/>
          <w:kern w:val="0"/>
          <w:szCs w:val="21"/>
        </w:rPr>
        <w:t>(</w:t>
      </w:r>
      <w:r w:rsidRPr="00E90D72">
        <w:rPr>
          <w:rFonts w:eastAsiaTheme="minorHAnsi" w:cs="Times New Roman"/>
          <w:kern w:val="0"/>
          <w:szCs w:val="21"/>
        </w:rPr>
        <w:t>n</w:t>
      </w:r>
      <w:r w:rsidR="00E90D72">
        <w:rPr>
          <w:rFonts w:eastAsiaTheme="minorHAnsi" w:cs="Times New Roman"/>
          <w:kern w:val="0"/>
          <w:szCs w:val="21"/>
        </w:rPr>
        <w:t>)</w:t>
      </w:r>
      <w:r w:rsidRPr="00E90D72">
        <w:rPr>
          <w:rFonts w:eastAsiaTheme="minorHAnsi" w:cs="Times New Roman"/>
          <w:kern w:val="0"/>
          <w:szCs w:val="21"/>
        </w:rPr>
        <w:t>是T</w:t>
      </w:r>
      <w:r w:rsidR="00E90D72">
        <w:rPr>
          <w:rFonts w:eastAsiaTheme="minorHAnsi" w:cs="Times New Roman"/>
          <w:kern w:val="0"/>
          <w:szCs w:val="21"/>
        </w:rPr>
        <w:t>(</w:t>
      </w:r>
      <w:r w:rsidRPr="00E90D72">
        <w:rPr>
          <w:rFonts w:eastAsiaTheme="minorHAnsi" w:cs="Times New Roman"/>
          <w:kern w:val="0"/>
          <w:szCs w:val="21"/>
        </w:rPr>
        <w:t>n</w:t>
      </w:r>
      <w:r w:rsidR="00E90D72">
        <w:rPr>
          <w:rFonts w:eastAsiaTheme="minorHAnsi" w:cs="Times New Roman"/>
          <w:kern w:val="0"/>
          <w:szCs w:val="21"/>
        </w:rPr>
        <w:t>)</w:t>
      </w:r>
      <w:r w:rsidRPr="00E90D72">
        <w:rPr>
          <w:rFonts w:eastAsiaTheme="minorHAnsi" w:cs="Times New Roman"/>
          <w:kern w:val="0"/>
          <w:szCs w:val="21"/>
        </w:rPr>
        <w:t>的上界。</w:t>
      </w:r>
    </w:p>
    <w:p w14:paraId="63B674C0" w14:textId="4AC89D0D" w:rsidR="00462401" w:rsidRPr="00E90D72" w:rsidRDefault="00462401" w:rsidP="000A3F48">
      <w:pPr>
        <w:pStyle w:val="a3"/>
        <w:spacing w:line="360" w:lineRule="auto"/>
        <w:ind w:left="844" w:firstLineChars="0" w:firstLine="0"/>
        <w:rPr>
          <w:rFonts w:cs="Times New Roman"/>
          <w:kern w:val="0"/>
          <w:szCs w:val="21"/>
        </w:rPr>
      </w:pPr>
      <w:r w:rsidRPr="00462401">
        <w:rPr>
          <w:rFonts w:eastAsiaTheme="minorHAnsi" w:cs="Times New Roman" w:hint="eastAsia"/>
          <w:b/>
          <w:bCs/>
          <w:kern w:val="0"/>
          <w:szCs w:val="21"/>
        </w:rPr>
        <w:t>极限判断准则</w:t>
      </w:r>
      <w:r>
        <w:rPr>
          <w:rFonts w:eastAsiaTheme="minorHAnsi" w:cs="Times New Roman" w:hint="eastAsia"/>
          <w:kern w:val="0"/>
          <w:szCs w:val="21"/>
        </w:rPr>
        <w:t>：</w:t>
      </w:r>
    </w:p>
    <w:p w14:paraId="5B5F238A" w14:textId="50053586" w:rsidR="002E5728" w:rsidRPr="00D2117C" w:rsidRDefault="00D2117C" w:rsidP="000A3F48">
      <w:pPr>
        <w:pStyle w:val="a3"/>
        <w:spacing w:line="360" w:lineRule="auto"/>
        <w:ind w:left="844" w:firstLineChars="0" w:firstLine="0"/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 w:hint="eastAsia"/>
            </w:rPr>
            <m:t>，当且仅当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&lt;∞  </m:t>
          </m:r>
        </m:oMath>
      </m:oMathPara>
    </w:p>
    <w:p w14:paraId="39313600" w14:textId="31DD7535" w:rsidR="001F7746" w:rsidRPr="00D2117C" w:rsidRDefault="002E1A27" w:rsidP="000A3F48">
      <w:pPr>
        <w:pStyle w:val="a3"/>
        <w:spacing w:line="360" w:lineRule="auto"/>
        <w:ind w:left="844" w:firstLineChars="0" w:firstLine="0"/>
        <w:rPr>
          <w:rFonts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=10&lt;∞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 w:cs="Times New Roman"/>
            </w:rPr>
            <m:t>10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=O(n)</m:t>
          </m:r>
        </m:oMath>
      </m:oMathPara>
    </w:p>
    <w:p w14:paraId="12D743E8" w14:textId="54E00B6A" w:rsidR="00FA7F21" w:rsidRPr="00D2117C" w:rsidRDefault="002E1A27" w:rsidP="00FA7F21">
      <w:pPr>
        <w:pStyle w:val="a3"/>
        <w:spacing w:line="360" w:lineRule="auto"/>
        <w:ind w:left="844" w:firstLineChars="0" w:firstLine="0"/>
        <w:rPr>
          <w:rFonts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0.1n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=0.1&lt;∞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 w:cs="Times New Roman"/>
            </w:rPr>
            <m:t>0.1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=O(n)</m:t>
          </m:r>
        </m:oMath>
      </m:oMathPara>
    </w:p>
    <w:p w14:paraId="3F1ECEB0" w14:textId="2C693323" w:rsidR="00FA7F21" w:rsidRPr="00D2117C" w:rsidRDefault="002E1A27" w:rsidP="00FA7F21">
      <w:pPr>
        <w:pStyle w:val="a3"/>
        <w:spacing w:line="360" w:lineRule="auto"/>
        <w:ind w:left="844" w:firstLineChars="0" w:firstLine="0"/>
        <w:rPr>
          <w:rFonts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n+1000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=1&lt;∞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 w:cs="Times New Roman" w:hint="eastAsia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+1000=O(n)</m:t>
          </m:r>
        </m:oMath>
      </m:oMathPara>
    </w:p>
    <w:p w14:paraId="26139CA4" w14:textId="6BC0A69A" w:rsidR="001F7746" w:rsidRPr="009B7895" w:rsidRDefault="002E1A27" w:rsidP="009B7895">
      <w:pPr>
        <w:pStyle w:val="a3"/>
        <w:spacing w:line="360" w:lineRule="auto"/>
        <w:ind w:left="844" w:firstLineChars="0" w:firstLine="0"/>
        <w:rPr>
          <w:rFonts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+100n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</w:rPr>
            <m:t>=3&lt;∞</m:t>
          </m:r>
          <m:box>
            <m:boxPr>
              <m:opEmu m:val="1"/>
              <m:ctrlPr>
                <w:rPr>
                  <w:rFonts w:ascii="Cambria Math" w:hAnsi="Cambria Math" w:cs="Times New Roma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Times New Roman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 w:cs="Times New Roman"/>
            </w:rPr>
            <m:t>3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+100n=O(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7EBE1A95" w14:textId="411CF08D" w:rsidR="00D14C83" w:rsidRDefault="00D14C83" w:rsidP="000A3F48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渐进下届</w:t>
      </w:r>
    </w:p>
    <w:p w14:paraId="03E7527C" w14:textId="0BFA2599" w:rsidR="00A97FBD" w:rsidRDefault="00A97FBD" w:rsidP="00F0331E">
      <w:pPr>
        <w:autoSpaceDE w:val="0"/>
        <w:autoSpaceDN w:val="0"/>
        <w:adjustRightInd w:val="0"/>
        <w:spacing w:line="400" w:lineRule="exact"/>
        <w:ind w:leftChars="405" w:left="850"/>
        <w:rPr>
          <w:rFonts w:eastAsiaTheme="minorHAnsi" w:cs="Times New Roman"/>
          <w:kern w:val="0"/>
          <w:szCs w:val="21"/>
        </w:rPr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  <w:r w:rsidRPr="00A97FBD">
        <w:rPr>
          <w:rFonts w:eastAsiaTheme="minorHAnsi" w:cs="Times New Roman"/>
          <w:kern w:val="0"/>
          <w:szCs w:val="21"/>
        </w:rPr>
        <w:t>对于给定的时间复杂度函数T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</w:t>
      </w:r>
      <w:r w:rsidRPr="00A97FBD">
        <w:rPr>
          <w:rFonts w:eastAsiaTheme="minorHAnsi" w:cs="Times New Roman"/>
          <w:kern w:val="0"/>
          <w:szCs w:val="21"/>
        </w:rPr>
        <w:t>，如果存在两个正常数c和</w:t>
      </w:r>
      <m:oMath>
        <m:r>
          <m:rPr>
            <m:sty m:val="p"/>
          </m:rPr>
          <w:rPr>
            <w:rFonts w:ascii="Cambria Math" w:eastAsiaTheme="minorHAnsi" w:hAnsi="Cambria Math" w:cs="Times New Roman"/>
            <w:kern w:val="0"/>
            <w:szCs w:val="21"/>
          </w:rPr>
          <m:t>n</m:t>
        </m:r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0</m:t>
            </m:r>
          </m:sub>
        </m:sSub>
      </m:oMath>
      <w:r w:rsidRPr="00A97FBD">
        <w:rPr>
          <w:rFonts w:eastAsiaTheme="minorHAnsi" w:cs="Times New Roman"/>
          <w:kern w:val="0"/>
          <w:szCs w:val="21"/>
        </w:rPr>
        <w:t>，使得当n≥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0</m:t>
            </m:r>
          </m:sub>
        </m:sSub>
      </m:oMath>
      <w:r w:rsidRPr="00A97FBD">
        <w:rPr>
          <w:rFonts w:eastAsiaTheme="minorHAnsi" w:cs="Times New Roman"/>
          <w:kern w:val="0"/>
          <w:szCs w:val="21"/>
        </w:rPr>
        <w:t>时有T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</w:t>
      </w:r>
      <w:r w:rsidRPr="00A97FBD">
        <w:rPr>
          <w:rFonts w:eastAsiaTheme="minorHAnsi" w:cs="Times New Roman"/>
          <w:kern w:val="0"/>
          <w:szCs w:val="21"/>
        </w:rPr>
        <w:t>≥</w:t>
      </w:r>
      <w:proofErr w:type="spellStart"/>
      <w:r w:rsidRPr="00A97FBD">
        <w:rPr>
          <w:rFonts w:eastAsiaTheme="minorHAnsi" w:cs="Times New Roman"/>
          <w:kern w:val="0"/>
          <w:szCs w:val="21"/>
        </w:rPr>
        <w:t>cf</w:t>
      </w:r>
      <w:proofErr w:type="spellEnd"/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</w:t>
      </w:r>
      <w:r w:rsidRPr="00A97FBD">
        <w:rPr>
          <w:rFonts w:eastAsiaTheme="minorHAnsi" w:cs="Times New Roman"/>
          <w:kern w:val="0"/>
          <w:szCs w:val="21"/>
        </w:rPr>
        <w:t>，则称T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</w:t>
      </w:r>
      <w:r w:rsidRPr="00A97FBD">
        <w:rPr>
          <w:rFonts w:eastAsiaTheme="minorHAnsi" w:cs="Times New Roman"/>
          <w:kern w:val="0"/>
          <w:szCs w:val="21"/>
        </w:rPr>
        <w:t>=O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f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))</w:t>
      </w:r>
      <w:r w:rsidRPr="00A97FBD">
        <w:rPr>
          <w:rFonts w:eastAsiaTheme="minorHAnsi" w:cs="Times New Roman"/>
          <w:kern w:val="0"/>
          <w:szCs w:val="21"/>
        </w:rPr>
        <w:t>，即f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</w:t>
      </w:r>
      <w:r w:rsidRPr="00A97FBD">
        <w:rPr>
          <w:rFonts w:eastAsiaTheme="minorHAnsi" w:cs="Times New Roman"/>
          <w:kern w:val="0"/>
          <w:szCs w:val="21"/>
        </w:rPr>
        <w:t>是T</w:t>
      </w:r>
      <w:r w:rsidR="00426366">
        <w:rPr>
          <w:rFonts w:eastAsiaTheme="minorHAnsi" w:cs="Times New Roman"/>
          <w:kern w:val="0"/>
          <w:szCs w:val="21"/>
        </w:rPr>
        <w:t>(</w:t>
      </w:r>
      <w:r w:rsidRPr="00A97FBD">
        <w:rPr>
          <w:rFonts w:eastAsiaTheme="minorHAnsi" w:cs="Times New Roman"/>
          <w:kern w:val="0"/>
          <w:szCs w:val="21"/>
        </w:rPr>
        <w:t>n</w:t>
      </w:r>
      <w:r w:rsidR="00426366">
        <w:rPr>
          <w:rFonts w:eastAsiaTheme="minorHAnsi" w:cs="Times New Roman"/>
          <w:kern w:val="0"/>
          <w:szCs w:val="21"/>
        </w:rPr>
        <w:t>)</w:t>
      </w:r>
      <w:r w:rsidRPr="00A97FBD">
        <w:rPr>
          <w:rFonts w:eastAsiaTheme="minorHAnsi" w:cs="Times New Roman"/>
          <w:kern w:val="0"/>
          <w:szCs w:val="21"/>
        </w:rPr>
        <w:t>的上界。</w:t>
      </w:r>
    </w:p>
    <w:p w14:paraId="16812072" w14:textId="30FFFE6D" w:rsidR="00F0331E" w:rsidRDefault="00F0331E" w:rsidP="00F0331E">
      <w:pPr>
        <w:autoSpaceDE w:val="0"/>
        <w:autoSpaceDN w:val="0"/>
        <w:adjustRightInd w:val="0"/>
        <w:spacing w:line="400" w:lineRule="exact"/>
        <w:ind w:leftChars="405" w:left="850"/>
      </w:pPr>
      <w:r>
        <w:rPr>
          <w:rFonts w:hint="eastAsia"/>
          <w:b/>
          <w:bCs/>
        </w:rPr>
        <w:t>极限判断准则</w:t>
      </w:r>
      <w:r>
        <w:rPr>
          <w:rFonts w:hint="eastAsia"/>
        </w:rPr>
        <w:t>：</w:t>
      </w:r>
    </w:p>
    <w:p w14:paraId="09BF9371" w14:textId="4B468748" w:rsidR="002E5728" w:rsidRPr="009B7895" w:rsidRDefault="00F0331E" w:rsidP="009B7895">
      <w:pPr>
        <w:pStyle w:val="a3"/>
        <w:spacing w:line="360" w:lineRule="auto"/>
        <w:ind w:left="844" w:firstLineChars="0" w:firstLine="0"/>
        <w:rPr>
          <w:rFonts w:ascii="Cambria Math" w:hAnsi="Cambria Math" w:cs="Times New Roman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=Ω</m:t>
          </m:r>
          <m:d>
            <m:dPr>
              <m:ctrlPr>
                <w:rPr>
                  <w:rFonts w:ascii="Cambria Math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 w:cs="Times New Roman" w:hint="eastAsia"/>
            </w:rPr>
            <m:t>，当且仅当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g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</w:rPr>
                <m:t>≠0</m:t>
              </m:r>
            </m:e>
          </m:func>
        </m:oMath>
      </m:oMathPara>
    </w:p>
    <w:p w14:paraId="53FB642B" w14:textId="6E3EA2C1" w:rsidR="00D14C83" w:rsidRPr="00C927B3" w:rsidRDefault="00D14C83" w:rsidP="000A3F48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渐进准确界</w:t>
      </w:r>
    </w:p>
    <w:p w14:paraId="6F08C05E" w14:textId="43C718E0" w:rsidR="00775C99" w:rsidRDefault="00D56D24" w:rsidP="00775C99">
      <w:pPr>
        <w:pStyle w:val="a3"/>
        <w:autoSpaceDE w:val="0"/>
        <w:autoSpaceDN w:val="0"/>
        <w:adjustRightInd w:val="0"/>
        <w:spacing w:line="400" w:lineRule="exact"/>
        <w:ind w:left="844" w:firstLineChars="0" w:firstLine="0"/>
        <w:rPr>
          <w:rFonts w:eastAsiaTheme="minorHAnsi" w:cs="Times New Roman"/>
          <w:kern w:val="0"/>
          <w:szCs w:val="21"/>
        </w:rPr>
      </w:pPr>
      <w:r w:rsidRPr="00D56D24">
        <w:rPr>
          <w:rFonts w:eastAsiaTheme="minorHAnsi" w:cs="Times New Roman" w:hint="eastAsia"/>
          <w:b/>
          <w:bCs/>
          <w:kern w:val="0"/>
          <w:szCs w:val="21"/>
        </w:rPr>
        <w:t>定义</w:t>
      </w:r>
      <w:r>
        <w:rPr>
          <w:rFonts w:eastAsiaTheme="minorHAnsi" w:cs="Times New Roman" w:hint="eastAsia"/>
          <w:kern w:val="0"/>
          <w:szCs w:val="21"/>
        </w:rPr>
        <w:t>：</w:t>
      </w:r>
      <w:r w:rsidR="00775C99" w:rsidRPr="00775C99">
        <w:rPr>
          <w:rFonts w:eastAsiaTheme="minorHAnsi" w:cs="Times New Roman"/>
          <w:kern w:val="0"/>
          <w:szCs w:val="21"/>
        </w:rPr>
        <w:t>对于给定的时间复杂度函数T</w:t>
      </w:r>
      <w:r w:rsidR="007F1AE9">
        <w:rPr>
          <w:rFonts w:eastAsiaTheme="minorHAnsi" w:cs="Times New Roman"/>
          <w:kern w:val="0"/>
          <w:szCs w:val="21"/>
        </w:rPr>
        <w:t>(</w:t>
      </w:r>
      <w:r w:rsidR="00775C99" w:rsidRPr="00775C99">
        <w:rPr>
          <w:rFonts w:eastAsiaTheme="minorHAnsi" w:cs="Times New Roman"/>
          <w:kern w:val="0"/>
          <w:szCs w:val="21"/>
        </w:rPr>
        <w:t>n</w:t>
      </w:r>
      <w:r w:rsidR="007F1AE9">
        <w:rPr>
          <w:rFonts w:eastAsiaTheme="minorHAnsi" w:cs="Times New Roman"/>
          <w:kern w:val="0"/>
          <w:szCs w:val="21"/>
        </w:rPr>
        <w:t>)</w:t>
      </w:r>
      <w:r w:rsidR="00775C99" w:rsidRPr="00775C99">
        <w:rPr>
          <w:rFonts w:eastAsiaTheme="minorHAnsi" w:cs="Times New Roman"/>
          <w:kern w:val="0"/>
          <w:szCs w:val="21"/>
        </w:rPr>
        <w:t>，如果存在三个正常数c1&lt;c2和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0</m:t>
            </m:r>
          </m:sub>
        </m:sSub>
      </m:oMath>
      <w:r w:rsidR="00775C99" w:rsidRPr="00775C99">
        <w:rPr>
          <w:rFonts w:eastAsiaTheme="minorHAnsi" w:cs="Times New Roman"/>
          <w:kern w:val="0"/>
          <w:szCs w:val="21"/>
        </w:rPr>
        <w:t>，使得当n≥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0</m:t>
            </m:r>
          </m:sub>
        </m:sSub>
      </m:oMath>
      <w:r w:rsidR="00775C99" w:rsidRPr="00775C99">
        <w:rPr>
          <w:rFonts w:eastAsiaTheme="minorHAnsi" w:cs="Times New Roman"/>
          <w:kern w:val="0"/>
          <w:szCs w:val="21"/>
        </w:rPr>
        <w:t>时有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1</m:t>
            </m:r>
          </m:sub>
        </m:sSub>
      </m:oMath>
      <w:r w:rsidR="00775C99" w:rsidRPr="00775C99">
        <w:rPr>
          <w:rFonts w:eastAsiaTheme="minorHAnsi" w:cs="Times New Roman"/>
          <w:kern w:val="0"/>
          <w:szCs w:val="21"/>
        </w:rPr>
        <w:t>f</w:t>
      </w:r>
      <w:r w:rsidR="007F1AE9">
        <w:rPr>
          <w:rFonts w:eastAsiaTheme="minorHAnsi" w:cs="Times New Roman"/>
          <w:kern w:val="0"/>
          <w:szCs w:val="21"/>
        </w:rPr>
        <w:t>(</w:t>
      </w:r>
      <w:r w:rsidR="00775C99" w:rsidRPr="00775C99">
        <w:rPr>
          <w:rFonts w:eastAsiaTheme="minorHAnsi" w:cs="Times New Roman"/>
          <w:kern w:val="0"/>
          <w:szCs w:val="21"/>
        </w:rPr>
        <w:t>n</w:t>
      </w:r>
      <w:r w:rsidR="007F1AE9">
        <w:rPr>
          <w:rFonts w:eastAsiaTheme="minorHAnsi" w:cs="Times New Roman"/>
          <w:kern w:val="0"/>
          <w:szCs w:val="21"/>
        </w:rPr>
        <w:t>)</w:t>
      </w:r>
      <w:r w:rsidR="00775C99" w:rsidRPr="00775C99">
        <w:rPr>
          <w:rFonts w:eastAsiaTheme="minorHAnsi" w:cs="Times New Roman"/>
          <w:kern w:val="0"/>
          <w:szCs w:val="21"/>
        </w:rPr>
        <w:t>≤T</w:t>
      </w:r>
      <w:r w:rsidR="007F1AE9">
        <w:rPr>
          <w:rFonts w:eastAsiaTheme="minorHAnsi" w:cs="Times New Roman"/>
          <w:kern w:val="0"/>
          <w:szCs w:val="21"/>
        </w:rPr>
        <w:t>(</w:t>
      </w:r>
      <w:r w:rsidR="00775C99" w:rsidRPr="00775C99">
        <w:rPr>
          <w:rFonts w:eastAsiaTheme="minorHAnsi" w:cs="Times New Roman"/>
          <w:kern w:val="0"/>
          <w:szCs w:val="21"/>
        </w:rPr>
        <w:t>n</w:t>
      </w:r>
      <w:r w:rsidR="007F1AE9">
        <w:rPr>
          <w:rFonts w:eastAsiaTheme="minorHAnsi" w:cs="Times New Roman"/>
          <w:kern w:val="0"/>
          <w:szCs w:val="21"/>
        </w:rPr>
        <w:t>)</w:t>
      </w:r>
      <w:r w:rsidR="007F1AE9">
        <w:rPr>
          <w:rFonts w:eastAsiaTheme="minorHAnsi" w:cs="Times New Roman" w:hint="eastAsia"/>
          <w:kern w:val="0"/>
          <w:szCs w:val="21"/>
        </w:rPr>
        <w:t>≤</w:t>
      </w:r>
      <m:oMath>
        <m:sSub>
          <m:sSub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 w:hint="eastAsia"/>
                <w:kern w:val="0"/>
                <w:szCs w:val="21"/>
              </w:rPr>
              <m:t>c</m:t>
            </m:r>
            <m:ctrlPr>
              <w:rPr>
                <w:rFonts w:ascii="Cambria Math" w:eastAsiaTheme="minorHAnsi" w:hAnsi="Cambria Math" w:cs="Times New Roman" w:hint="eastAsia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2</m:t>
            </m:r>
          </m:sub>
        </m:sSub>
      </m:oMath>
      <w:r w:rsidR="00775C99" w:rsidRPr="00775C99">
        <w:rPr>
          <w:rFonts w:eastAsiaTheme="minorHAnsi" w:cs="Times New Roman"/>
          <w:kern w:val="0"/>
          <w:szCs w:val="21"/>
        </w:rPr>
        <w:t>f</w:t>
      </w:r>
      <w:r w:rsidR="007F1AE9">
        <w:rPr>
          <w:rFonts w:eastAsiaTheme="minorHAnsi" w:cs="Times New Roman"/>
          <w:kern w:val="0"/>
          <w:szCs w:val="21"/>
        </w:rPr>
        <w:t>(</w:t>
      </w:r>
      <w:r w:rsidR="00775C99" w:rsidRPr="00775C99">
        <w:rPr>
          <w:rFonts w:eastAsiaTheme="minorHAnsi" w:cs="Times New Roman"/>
          <w:kern w:val="0"/>
          <w:szCs w:val="21"/>
        </w:rPr>
        <w:t>n</w:t>
      </w:r>
      <w:r w:rsidR="007F1AE9">
        <w:rPr>
          <w:rFonts w:eastAsiaTheme="minorHAnsi" w:cs="Times New Roman"/>
          <w:kern w:val="0"/>
          <w:szCs w:val="21"/>
        </w:rPr>
        <w:t>)</w:t>
      </w:r>
      <w:r w:rsidR="00775C99" w:rsidRPr="00775C99">
        <w:rPr>
          <w:rFonts w:eastAsiaTheme="minorHAnsi" w:cs="Times New Roman"/>
          <w:kern w:val="0"/>
          <w:szCs w:val="21"/>
        </w:rPr>
        <w:t>，则称</w:t>
      </w:r>
      <m:oMath>
        <m:r>
          <m:rPr>
            <m:sty m:val="p"/>
          </m:rPr>
          <w:rPr>
            <w:rFonts w:ascii="Cambria Math" w:eastAsiaTheme="minorHAnsi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Cs w:val="21"/>
          </w:rPr>
          <m:t>=Θ(f</m:t>
        </m:r>
        <m:d>
          <m:dPr>
            <m:ctrlPr>
              <w:rPr>
                <w:rFonts w:ascii="Cambria Math" w:eastAsiaTheme="minorHAnsi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kern w:val="0"/>
            <w:szCs w:val="21"/>
          </w:rPr>
          <m:t>)</m:t>
        </m:r>
      </m:oMath>
      <w:r w:rsidR="00775C99" w:rsidRPr="00775C99">
        <w:rPr>
          <w:rFonts w:eastAsiaTheme="minorHAnsi" w:cs="Times New Roman"/>
          <w:kern w:val="0"/>
          <w:szCs w:val="21"/>
        </w:rPr>
        <w:t>，即f</w:t>
      </w:r>
      <w:r w:rsidR="007F1AE9">
        <w:rPr>
          <w:rFonts w:eastAsiaTheme="minorHAnsi" w:cs="Times New Roman"/>
          <w:kern w:val="0"/>
          <w:szCs w:val="21"/>
        </w:rPr>
        <w:t>(</w:t>
      </w:r>
      <w:r w:rsidR="00775C99" w:rsidRPr="00775C99">
        <w:rPr>
          <w:rFonts w:eastAsiaTheme="minorHAnsi" w:cs="Times New Roman"/>
          <w:kern w:val="0"/>
          <w:szCs w:val="21"/>
        </w:rPr>
        <w:t>n</w:t>
      </w:r>
      <w:r w:rsidR="007F1AE9">
        <w:rPr>
          <w:rFonts w:eastAsiaTheme="minorHAnsi" w:cs="Times New Roman"/>
          <w:kern w:val="0"/>
          <w:szCs w:val="21"/>
        </w:rPr>
        <w:t>)</w:t>
      </w:r>
      <w:r w:rsidR="00775C99" w:rsidRPr="00775C99">
        <w:rPr>
          <w:rFonts w:eastAsiaTheme="minorHAnsi" w:cs="Times New Roman"/>
          <w:kern w:val="0"/>
          <w:szCs w:val="21"/>
        </w:rPr>
        <w:t>是T</w:t>
      </w:r>
      <w:r w:rsidR="007F1AE9">
        <w:rPr>
          <w:rFonts w:eastAsiaTheme="minorHAnsi" w:cs="Times New Roman"/>
          <w:kern w:val="0"/>
          <w:szCs w:val="21"/>
        </w:rPr>
        <w:t>(</w:t>
      </w:r>
      <w:r w:rsidR="00775C99" w:rsidRPr="00775C99">
        <w:rPr>
          <w:rFonts w:eastAsiaTheme="minorHAnsi" w:cs="Times New Roman"/>
          <w:kern w:val="0"/>
          <w:szCs w:val="21"/>
        </w:rPr>
        <w:t>n</w:t>
      </w:r>
      <w:r w:rsidR="007F1AE9">
        <w:rPr>
          <w:rFonts w:eastAsiaTheme="minorHAnsi" w:cs="Times New Roman"/>
          <w:kern w:val="0"/>
          <w:szCs w:val="21"/>
        </w:rPr>
        <w:t>)</w:t>
      </w:r>
      <w:r w:rsidR="00775C99" w:rsidRPr="00775C99">
        <w:rPr>
          <w:rFonts w:eastAsiaTheme="minorHAnsi" w:cs="Times New Roman"/>
          <w:kern w:val="0"/>
          <w:szCs w:val="21"/>
        </w:rPr>
        <w:t>的准确界。</w:t>
      </w:r>
    </w:p>
    <w:p w14:paraId="576CA10A" w14:textId="02055F44" w:rsidR="00334E26" w:rsidRDefault="00334E26" w:rsidP="00334E26">
      <w:pPr>
        <w:pStyle w:val="a3"/>
        <w:autoSpaceDE w:val="0"/>
        <w:autoSpaceDN w:val="0"/>
        <w:adjustRightInd w:val="0"/>
        <w:spacing w:line="400" w:lineRule="exact"/>
        <w:ind w:left="844" w:firstLineChars="0" w:firstLine="0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b/>
          <w:bCs/>
          <w:kern w:val="0"/>
          <w:szCs w:val="21"/>
        </w:rPr>
        <w:t>极限判断准则</w:t>
      </w:r>
      <w:r>
        <w:rPr>
          <w:rFonts w:eastAsiaTheme="minorHAnsi" w:cs="Times New Roman" w:hint="eastAsia"/>
          <w:kern w:val="0"/>
          <w:szCs w:val="21"/>
        </w:rPr>
        <w:t>：</w:t>
      </w:r>
    </w:p>
    <w:p w14:paraId="23246BAD" w14:textId="3BEF8FC7" w:rsidR="00334E26" w:rsidRPr="00BD0F73" w:rsidRDefault="00BD0F73" w:rsidP="00BD0F73">
      <w:pPr>
        <w:pStyle w:val="a3"/>
        <w:spacing w:line="360" w:lineRule="auto"/>
        <w:ind w:left="844" w:firstLineChars="0" w:firstLine="0"/>
        <w:rPr>
          <w:rFonts w:ascii="Cambria Math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=Θ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，当且仅当</m:t>
          </m:r>
          <m:r>
            <m:rPr>
              <m:sty m:val="p"/>
            </m:rPr>
            <w:rPr>
              <w:rFonts w:ascii="Cambria Math" w:hAnsi="Cambria Math" w:cs="Times New Roman"/>
            </w:rPr>
            <m:t>0&lt;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&lt;∞</m:t>
              </m:r>
            </m:e>
          </m:func>
        </m:oMath>
      </m:oMathPara>
    </w:p>
    <w:p w14:paraId="03E65332" w14:textId="77777777" w:rsidR="00C927B3" w:rsidRPr="005D290D" w:rsidRDefault="00C927B3" w:rsidP="000A3F48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6BC81459" w14:textId="7E68B95B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给出常见的渐近函数阶。</w:t>
      </w:r>
    </w:p>
    <w:tbl>
      <w:tblPr>
        <w:tblStyle w:val="a7"/>
        <w:tblW w:w="0" w:type="auto"/>
        <w:tblInd w:w="360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470"/>
        <w:gridCol w:w="2694"/>
      </w:tblGrid>
      <w:tr w:rsidR="00275DF1" w:rsidRPr="00100BBD" w14:paraId="44097827" w14:textId="77777777" w:rsidTr="00275DF1">
        <w:tc>
          <w:tcPr>
            <w:tcW w:w="2470" w:type="dxa"/>
            <w:shd w:val="clear" w:color="auto" w:fill="E7E6E6" w:themeFill="background2"/>
          </w:tcPr>
          <w:p w14:paraId="03655CD6" w14:textId="3A5348A9" w:rsidR="00275DF1" w:rsidRPr="00275DF1" w:rsidRDefault="00275DF1" w:rsidP="00275DF1">
            <w:pPr>
              <w:pStyle w:val="a3"/>
              <w:spacing w:line="360" w:lineRule="auto"/>
              <w:ind w:leftChars="46" w:left="97" w:firstLineChars="0" w:firstLine="0"/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275DF1">
              <w:rPr>
                <w:rFonts w:ascii="等线" w:eastAsia="等线" w:hAnsi="等线" w:cs="Times New Roman" w:hint="eastAsia"/>
                <w:b/>
                <w:bCs/>
              </w:rPr>
              <w:t>符号</w:t>
            </w:r>
          </w:p>
        </w:tc>
        <w:tc>
          <w:tcPr>
            <w:tcW w:w="2694" w:type="dxa"/>
            <w:shd w:val="clear" w:color="auto" w:fill="E7E6E6" w:themeFill="background2"/>
          </w:tcPr>
          <w:p w14:paraId="62A73783" w14:textId="281742BA" w:rsidR="00275DF1" w:rsidRPr="00275DF1" w:rsidRDefault="00275DF1" w:rsidP="00275DF1">
            <w:pPr>
              <w:pStyle w:val="a3"/>
              <w:spacing w:line="360" w:lineRule="auto"/>
              <w:ind w:leftChars="85" w:left="178" w:firstLineChars="0" w:firstLine="0"/>
              <w:jc w:val="center"/>
              <w:rPr>
                <w:b/>
                <w:bCs/>
              </w:rPr>
            </w:pPr>
            <w:r w:rsidRPr="00275DF1">
              <w:rPr>
                <w:rFonts w:hint="eastAsia"/>
                <w:b/>
                <w:bCs/>
              </w:rPr>
              <w:t>名称</w:t>
            </w:r>
          </w:p>
        </w:tc>
      </w:tr>
      <w:tr w:rsidR="00100BBD" w:rsidRPr="00100BBD" w14:paraId="5165D20B" w14:textId="77777777" w:rsidTr="00275DF1">
        <w:tc>
          <w:tcPr>
            <w:tcW w:w="2470" w:type="dxa"/>
          </w:tcPr>
          <w:p w14:paraId="124A7380" w14:textId="3DF96745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2694" w:type="dxa"/>
          </w:tcPr>
          <w:p w14:paraId="4D3DA813" w14:textId="547D03AB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常数</w:t>
            </w:r>
          </w:p>
        </w:tc>
      </w:tr>
      <w:tr w:rsidR="00100BBD" w:rsidRPr="00100BBD" w14:paraId="3B5DC05F" w14:textId="77777777" w:rsidTr="00275DF1">
        <w:tc>
          <w:tcPr>
            <w:tcW w:w="2470" w:type="dxa"/>
          </w:tcPr>
          <w:p w14:paraId="4A37D47A" w14:textId="15F0D850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O(lo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n)</m:t>
                </m:r>
              </m:oMath>
            </m:oMathPara>
          </w:p>
        </w:tc>
        <w:tc>
          <w:tcPr>
            <w:tcW w:w="2694" w:type="dxa"/>
          </w:tcPr>
          <w:p w14:paraId="5ADF160C" w14:textId="5385E71B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迭代对数</w:t>
            </w:r>
          </w:p>
        </w:tc>
      </w:tr>
      <w:tr w:rsidR="00100BBD" w:rsidRPr="00100BBD" w14:paraId="396814D6" w14:textId="77777777" w:rsidTr="00275DF1">
        <w:tc>
          <w:tcPr>
            <w:tcW w:w="2470" w:type="dxa"/>
          </w:tcPr>
          <w:p w14:paraId="16A9D993" w14:textId="3901FBC2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O(log n)</m:t>
                </m:r>
              </m:oMath>
            </m:oMathPara>
          </w:p>
        </w:tc>
        <w:tc>
          <w:tcPr>
            <w:tcW w:w="2694" w:type="dxa"/>
          </w:tcPr>
          <w:p w14:paraId="0D0CA6CF" w14:textId="52FFDC69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对数</w:t>
            </w:r>
          </w:p>
        </w:tc>
      </w:tr>
      <w:tr w:rsidR="00100BBD" w:rsidRPr="00100BBD" w14:paraId="465ABB4D" w14:textId="77777777" w:rsidTr="00275DF1">
        <w:tc>
          <w:tcPr>
            <w:tcW w:w="2470" w:type="dxa"/>
          </w:tcPr>
          <w:p w14:paraId="68F43413" w14:textId="4996073D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 n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94" w:type="dxa"/>
          </w:tcPr>
          <w:p w14:paraId="7B7EB10A" w14:textId="3CB78DAC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多对数</w:t>
            </w:r>
          </w:p>
        </w:tc>
      </w:tr>
      <w:tr w:rsidR="00100BBD" w:rsidRPr="00100BBD" w14:paraId="6CE18639" w14:textId="77777777" w:rsidTr="00275DF1">
        <w:tc>
          <w:tcPr>
            <w:tcW w:w="2470" w:type="dxa"/>
          </w:tcPr>
          <w:p w14:paraId="21D05DC1" w14:textId="1DB77556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2694" w:type="dxa"/>
          </w:tcPr>
          <w:p w14:paraId="51A9745A" w14:textId="0DADBAD4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线性，次线性</w:t>
            </w:r>
          </w:p>
        </w:tc>
      </w:tr>
      <w:tr w:rsidR="00100BBD" w:rsidRPr="00100BBD" w14:paraId="0BC147A7" w14:textId="77777777" w:rsidTr="00275DF1">
        <w:tc>
          <w:tcPr>
            <w:tcW w:w="2470" w:type="dxa"/>
          </w:tcPr>
          <w:p w14:paraId="22E71745" w14:textId="3433CB08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O(n log n)</m:t>
                </m:r>
              </m:oMath>
            </m:oMathPara>
          </w:p>
        </w:tc>
        <w:tc>
          <w:tcPr>
            <w:tcW w:w="2694" w:type="dxa"/>
          </w:tcPr>
          <w:p w14:paraId="16746E89" w14:textId="5CE50026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线性对数</w:t>
            </w:r>
          </w:p>
        </w:tc>
      </w:tr>
      <w:tr w:rsidR="00100BBD" w:rsidRPr="00100BBD" w14:paraId="647B1675" w14:textId="77777777" w:rsidTr="00275DF1">
        <w:tc>
          <w:tcPr>
            <w:tcW w:w="2470" w:type="dxa"/>
          </w:tcPr>
          <w:p w14:paraId="10E688E5" w14:textId="5AE086D6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94" w:type="dxa"/>
          </w:tcPr>
          <w:p w14:paraId="771E67A5" w14:textId="5843A74B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平方</w:t>
            </w:r>
          </w:p>
        </w:tc>
      </w:tr>
      <w:tr w:rsidR="00100BBD" w:rsidRPr="00100BBD" w14:paraId="42F1DF79" w14:textId="77777777" w:rsidTr="00275DF1">
        <w:tc>
          <w:tcPr>
            <w:tcW w:w="2470" w:type="dxa"/>
          </w:tcPr>
          <w:p w14:paraId="61196789" w14:textId="6A2F5B75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,Integer(c&gt;1)</m:t>
                </m:r>
              </m:oMath>
            </m:oMathPara>
          </w:p>
        </w:tc>
        <w:tc>
          <w:tcPr>
            <w:tcW w:w="2694" w:type="dxa"/>
          </w:tcPr>
          <w:p w14:paraId="26A5D53A" w14:textId="3675BAE5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多项式</w:t>
            </w:r>
          </w:p>
        </w:tc>
      </w:tr>
      <w:tr w:rsidR="00100BBD" w:rsidRPr="00100BBD" w14:paraId="0FA1153F" w14:textId="77777777" w:rsidTr="00275DF1">
        <w:tc>
          <w:tcPr>
            <w:tcW w:w="2470" w:type="dxa"/>
          </w:tcPr>
          <w:p w14:paraId="5EC3DD7D" w14:textId="6A33F58F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94" w:type="dxa"/>
          </w:tcPr>
          <w:p w14:paraId="1B14FFAB" w14:textId="5D8FA414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指数</w:t>
            </w:r>
          </w:p>
        </w:tc>
      </w:tr>
      <w:tr w:rsidR="00100BBD" w:rsidRPr="00100BBD" w14:paraId="2AD78163" w14:textId="77777777" w:rsidTr="00275DF1">
        <w:tc>
          <w:tcPr>
            <w:tcW w:w="2470" w:type="dxa"/>
          </w:tcPr>
          <w:p w14:paraId="1600B786" w14:textId="1C4B69B9" w:rsidR="00100BBD" w:rsidRPr="001805B3" w:rsidRDefault="00100BBD" w:rsidP="001805B3">
            <w:pPr>
              <w:pStyle w:val="a3"/>
              <w:spacing w:line="360" w:lineRule="auto"/>
              <w:ind w:leftChars="46" w:left="97"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O(n!)</m:t>
                </m:r>
              </m:oMath>
            </m:oMathPara>
          </w:p>
        </w:tc>
        <w:tc>
          <w:tcPr>
            <w:tcW w:w="2694" w:type="dxa"/>
          </w:tcPr>
          <w:p w14:paraId="348D4687" w14:textId="6A9678A4" w:rsidR="00100BBD" w:rsidRPr="00100BBD" w:rsidRDefault="00100BBD" w:rsidP="001805B3">
            <w:pPr>
              <w:pStyle w:val="a3"/>
              <w:spacing w:line="360" w:lineRule="auto"/>
              <w:ind w:leftChars="85" w:left="178" w:firstLineChars="0" w:firstLine="0"/>
            </w:pPr>
            <w:r w:rsidRPr="00100BBD">
              <w:rPr>
                <w:rFonts w:hint="eastAsia"/>
              </w:rPr>
              <w:t>阶乘</w:t>
            </w:r>
          </w:p>
        </w:tc>
      </w:tr>
    </w:tbl>
    <w:p w14:paraId="129BD3C5" w14:textId="5E3923AD" w:rsidR="00C927B3" w:rsidRPr="005D290D" w:rsidRDefault="00C927B3" w:rsidP="000A3F48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75C19702" w14:textId="7F17DBD8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举例说明算法的最坏、最好及平均情况时间复杂度。</w:t>
      </w:r>
    </w:p>
    <w:p w14:paraId="4CDE120D" w14:textId="3A76FE13" w:rsidR="00F17AAE" w:rsidRPr="00CC4125" w:rsidRDefault="00F17AAE" w:rsidP="00F17AAE">
      <w:pPr>
        <w:pStyle w:val="a3"/>
        <w:spacing w:line="360" w:lineRule="auto"/>
      </w:pPr>
      <w:r w:rsidRPr="00CC4125">
        <w:rPr>
          <w:rFonts w:hint="eastAsia"/>
        </w:rPr>
        <w:t>以线性搜索算法为例</w:t>
      </w:r>
      <w:r w:rsidR="00A97DC1" w:rsidRPr="00CC4125">
        <w:rPr>
          <w:rFonts w:hint="eastAsia"/>
        </w:rPr>
        <w:t>。</w:t>
      </w:r>
    </w:p>
    <w:p w14:paraId="17869E0F" w14:textId="77777777" w:rsidR="00A97DC1" w:rsidRDefault="00A97DC1" w:rsidP="00A97DC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for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i</w:t>
      </w:r>
      <w:proofErr w:type="spellEnd"/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to n</w:t>
      </w:r>
    </w:p>
    <w:p w14:paraId="226A752D" w14:textId="77777777" w:rsidR="00A97DC1" w:rsidRDefault="00A97DC1" w:rsidP="00A97DC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kern w:val="0"/>
          <w:sz w:val="20"/>
          <w:szCs w:val="20"/>
        </w:rPr>
        <w:tab/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000000"/>
          <w:kern w:val="0"/>
          <w:sz w:val="20"/>
          <w:szCs w:val="20"/>
        </w:rPr>
        <w:t>a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i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then</w:t>
      </w:r>
    </w:p>
    <w:p w14:paraId="691DFD03" w14:textId="77777777" w:rsidR="00A97DC1" w:rsidRDefault="00A97DC1" w:rsidP="00A97DC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kern w:val="0"/>
          <w:sz w:val="20"/>
          <w:szCs w:val="20"/>
        </w:rPr>
        <w:tab/>
      </w:r>
      <w:r>
        <w:rPr>
          <w:rFonts w:ascii="??" w:hAnsi="??" w:cs="??"/>
          <w:kern w:val="0"/>
          <w:sz w:val="20"/>
          <w:szCs w:val="20"/>
        </w:rPr>
        <w:tab/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i</w:t>
      </w:r>
      <w:proofErr w:type="spellEnd"/>
    </w:p>
    <w:p w14:paraId="3E8048BC" w14:textId="77777777" w:rsidR="00A97DC1" w:rsidRDefault="00A97DC1" w:rsidP="00A97DC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</w:p>
    <w:p w14:paraId="01FDFF57" w14:textId="0A042A92" w:rsidR="00A97DC1" w:rsidRDefault="005D51E8" w:rsidP="00F17AAE">
      <w:pPr>
        <w:pStyle w:val="a3"/>
        <w:spacing w:line="360" w:lineRule="auto"/>
      </w:pPr>
      <w:r>
        <w:rPr>
          <w:rFonts w:hint="eastAsia"/>
        </w:rPr>
        <w:t>当循环执行第一次就查找到目标值，此时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best</m:t>
            </m:r>
          </m:sub>
        </m:sSub>
        <m:r>
          <w:rPr>
            <w:rFonts w:ascii="Cambria Math" w:hAnsi="Cambria Math"/>
          </w:rPr>
          <m:t>(n)= O(1)</m:t>
        </m:r>
      </m:oMath>
      <w:r>
        <w:rPr>
          <w:rFonts w:hint="eastAsia"/>
        </w:rPr>
        <w:t>；</w:t>
      </w:r>
    </w:p>
    <w:p w14:paraId="539A290C" w14:textId="27BD2BBB" w:rsidR="005D51E8" w:rsidRPr="005D51E8" w:rsidRDefault="005D51E8" w:rsidP="00F17AAE">
      <w:pPr>
        <w:pStyle w:val="a3"/>
        <w:spacing w:line="360" w:lineRule="auto"/>
      </w:pPr>
      <w:r>
        <w:rPr>
          <w:rFonts w:hint="eastAsia"/>
        </w:rPr>
        <w:t>当直到遍历到最后一个元素才查找到，此时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；</w:t>
      </w:r>
    </w:p>
    <w:p w14:paraId="7A10E274" w14:textId="77777777" w:rsidR="00942B88" w:rsidRDefault="00942B88" w:rsidP="00F17AAE">
      <w:pPr>
        <w:pStyle w:val="a3"/>
        <w:spacing w:line="360" w:lineRule="auto"/>
      </w:pPr>
      <w:r>
        <w:rPr>
          <w:rFonts w:hint="eastAsia"/>
        </w:rPr>
        <w:t>假设目标值存在于序列，且出现在任意位置等可能，则</w:t>
      </w:r>
    </w:p>
    <w:p w14:paraId="185389D8" w14:textId="3D4ADA80" w:rsidR="005D51E8" w:rsidRPr="00942B88" w:rsidRDefault="002E1A27" w:rsidP="00F17AAE">
      <w:pPr>
        <w:pStyle w:val="a3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=O(n)</m:t>
          </m:r>
        </m:oMath>
      </m:oMathPara>
    </w:p>
    <w:p w14:paraId="6052D5C0" w14:textId="02C99488" w:rsidR="00942B88" w:rsidRDefault="00942B88" w:rsidP="00F17AAE">
      <w:pPr>
        <w:pStyle w:val="a3"/>
        <w:spacing w:line="360" w:lineRule="auto"/>
      </w:pPr>
      <w:r>
        <w:rPr>
          <w:rFonts w:hint="eastAsia"/>
        </w:rPr>
        <w:t>假设目标值在位置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找到的概率为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，找不到的概率为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A71405">
        <w:rPr>
          <w:rFonts w:hint="eastAsia"/>
        </w:rPr>
        <w:t>则</w:t>
      </w:r>
    </w:p>
    <w:p w14:paraId="382BD860" w14:textId="527656C2" w:rsidR="00A71405" w:rsidRPr="00942B88" w:rsidRDefault="002E1A27" w:rsidP="00F17AAE">
      <w:pPr>
        <w:pStyle w:val="a3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*i)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*n</m:t>
          </m:r>
          <m:r>
            <m:rPr>
              <m:sty m:val="p"/>
            </m:rPr>
            <w:rPr>
              <w:rFonts w:ascii="Cambria Math" w:hAnsi="Cambria Math"/>
            </w:rPr>
            <m:t>=O(n)</m:t>
          </m:r>
        </m:oMath>
      </m:oMathPara>
    </w:p>
    <w:p w14:paraId="4D8BF07E" w14:textId="77777777" w:rsidR="00942B88" w:rsidRPr="00942B88" w:rsidRDefault="00942B88" w:rsidP="00F17AAE">
      <w:pPr>
        <w:pStyle w:val="a3"/>
        <w:spacing w:line="360" w:lineRule="auto"/>
      </w:pPr>
    </w:p>
    <w:p w14:paraId="1ECB3186" w14:textId="5A9697CE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推导插入排序算法的最好和最坏情况时间复杂度</w:t>
      </w:r>
      <w:r w:rsidR="00C927B3">
        <w:rPr>
          <w:rFonts w:hint="eastAsia"/>
          <w:b/>
          <w:bCs/>
        </w:rPr>
        <w:t>。</w:t>
      </w:r>
    </w:p>
    <w:p w14:paraId="5E4A8EA7" w14:textId="588452EF" w:rsidR="00C927B3" w:rsidRPr="00196BED" w:rsidRDefault="002E1A27" w:rsidP="000A3F48">
      <w:pPr>
        <w:pStyle w:val="a3"/>
        <w:spacing w:line="360" w:lineRule="auto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n-1=O(n)</m:t>
          </m:r>
        </m:oMath>
      </m:oMathPara>
    </w:p>
    <w:p w14:paraId="062780C6" w14:textId="5DA3E5F4" w:rsidR="00365AC0" w:rsidRPr="002E1A27" w:rsidRDefault="00196BED" w:rsidP="000A3F48">
      <w:pPr>
        <w:pStyle w:val="a3"/>
        <w:spacing w:line="360" w:lineRule="auto"/>
        <w:ind w:left="360" w:firstLineChars="0" w:firstLine="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3B9B7A6" w14:textId="77777777" w:rsidR="002E1A27" w:rsidRPr="00196BED" w:rsidRDefault="002E1A27" w:rsidP="000A3F48">
      <w:pPr>
        <w:pStyle w:val="a3"/>
        <w:spacing w:line="360" w:lineRule="auto"/>
        <w:ind w:left="360" w:firstLineChars="0" w:firstLine="0"/>
        <w:rPr>
          <w:rFonts w:hint="eastAsia"/>
          <w:bCs/>
        </w:rPr>
      </w:pPr>
    </w:p>
    <w:p w14:paraId="743796A7" w14:textId="65096EE1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推导归并排序算法的最坏情况时间复杂度</w:t>
      </w:r>
      <w:r w:rsidR="00C927B3">
        <w:rPr>
          <w:rFonts w:hint="eastAsia"/>
          <w:b/>
          <w:bCs/>
        </w:rPr>
        <w:t>。</w:t>
      </w:r>
    </w:p>
    <w:p w14:paraId="35EF97D6" w14:textId="1F5CA5E7" w:rsidR="00F05E96" w:rsidRPr="00F05E96" w:rsidRDefault="00F05E96" w:rsidP="00F05E96">
      <w:pPr>
        <w:pStyle w:val="a3"/>
        <w:spacing w:line="360" w:lineRule="auto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假定</w:t>
      </w:r>
      <m:oMath>
        <m:r>
          <m:rPr>
            <m:sty m:val="b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p>
        </m:sSup>
      </m:oMath>
    </w:p>
    <w:p w14:paraId="679F488B" w14:textId="72C926B4" w:rsidR="00C927B3" w:rsidRPr="003D3526" w:rsidRDefault="002E1A27" w:rsidP="000A3F48">
      <w:pPr>
        <w:pStyle w:val="a3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+2n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+2n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+kn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=n+logn*n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=O(nlogn)</m:t>
          </m:r>
        </m:oMath>
      </m:oMathPara>
    </w:p>
    <w:p w14:paraId="200E8209" w14:textId="77777777" w:rsidR="00C927B3" w:rsidRPr="002E1A27" w:rsidRDefault="00C927B3" w:rsidP="002E1A27">
      <w:pPr>
        <w:spacing w:line="360" w:lineRule="auto"/>
        <w:rPr>
          <w:rFonts w:hint="eastAsia"/>
          <w:b/>
          <w:bCs/>
        </w:rPr>
      </w:pPr>
    </w:p>
    <w:p w14:paraId="139B6E9F" w14:textId="3309249B" w:rsidR="005D290D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推导快速排序算法的最好和最坏情况时间复杂度</w:t>
      </w:r>
      <w:r w:rsidR="00C927B3">
        <w:rPr>
          <w:rFonts w:hint="eastAsia"/>
          <w:b/>
          <w:bCs/>
        </w:rPr>
        <w:t>。</w:t>
      </w:r>
    </w:p>
    <w:p w14:paraId="00CE223C" w14:textId="5C6698B1" w:rsidR="00C927B3" w:rsidRPr="00A537EE" w:rsidRDefault="002A2D96" w:rsidP="000A3F48">
      <w:pPr>
        <w:pStyle w:val="a3"/>
        <w:spacing w:line="360" w:lineRule="auto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best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同上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=n+logn*n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=O(nlogn)</m:t>
          </m:r>
        </m:oMath>
      </m:oMathPara>
    </w:p>
    <w:p w14:paraId="66FC93F1" w14:textId="02C475FF" w:rsidR="00A537EE" w:rsidRDefault="00A537EE" w:rsidP="000A3F48">
      <w:pPr>
        <w:pStyle w:val="a3"/>
        <w:spacing w:line="360" w:lineRule="auto"/>
        <w:ind w:left="360" w:firstLineChars="0" w:firstLine="0"/>
      </w:pPr>
    </w:p>
    <w:p w14:paraId="45EF6B43" w14:textId="04354618" w:rsidR="00A537EE" w:rsidRPr="00EE1FD2" w:rsidRDefault="00A537EE" w:rsidP="000A3F48">
      <w:pPr>
        <w:pStyle w:val="a3"/>
        <w:spacing w:line="360" w:lineRule="auto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worst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+n-1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+n-1+n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+n-1+n-2+n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n-i+1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ACEC0DE" w14:textId="77777777" w:rsidR="00EE1FD2" w:rsidRPr="00EA3FD9" w:rsidRDefault="00EE1FD2" w:rsidP="000A3F48">
      <w:pPr>
        <w:pStyle w:val="a3"/>
        <w:spacing w:line="360" w:lineRule="auto"/>
        <w:ind w:left="360" w:firstLineChars="0" w:firstLine="0"/>
        <w:rPr>
          <w:rFonts w:hint="eastAsia"/>
        </w:rPr>
      </w:pPr>
    </w:p>
    <w:p w14:paraId="25082C81" w14:textId="7F03F5B1" w:rsidR="00D97FCF" w:rsidRDefault="005D290D" w:rsidP="000A3F4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D290D">
        <w:rPr>
          <w:b/>
          <w:bCs/>
        </w:rPr>
        <w:t>推导子集遍历算法的时间复杂度</w:t>
      </w:r>
      <w:r w:rsidR="00C927B3">
        <w:rPr>
          <w:rFonts w:hint="eastAsia"/>
          <w:b/>
          <w:bCs/>
        </w:rPr>
        <w:t>。</w:t>
      </w:r>
    </w:p>
    <w:p w14:paraId="4456FFDD" w14:textId="36784504" w:rsidR="00C927B3" w:rsidRPr="00C037B8" w:rsidRDefault="00C037B8" w:rsidP="00C037B8">
      <w:pPr>
        <w:pStyle w:val="a3"/>
        <w:spacing w:line="360" w:lineRule="auto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n-i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i-2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01272ED" w14:textId="77777777" w:rsidR="006B7D2E" w:rsidRPr="006B7D2E" w:rsidRDefault="006B7D2E" w:rsidP="00C927B3">
      <w:pPr>
        <w:pStyle w:val="a3"/>
        <w:rPr>
          <w:rFonts w:hint="eastAsia"/>
          <w:b/>
          <w:bCs/>
        </w:rPr>
      </w:pPr>
    </w:p>
    <w:p w14:paraId="55F57359" w14:textId="77777777" w:rsidR="00C927B3" w:rsidRPr="00C927B3" w:rsidRDefault="00C927B3" w:rsidP="00C927B3">
      <w:pPr>
        <w:pStyle w:val="a3"/>
        <w:spacing w:line="360" w:lineRule="auto"/>
        <w:ind w:left="360" w:firstLineChars="0" w:firstLine="0"/>
        <w:rPr>
          <w:b/>
          <w:bCs/>
        </w:rPr>
      </w:pPr>
    </w:p>
    <w:p w14:paraId="75C73930" w14:textId="0C29A9CB" w:rsidR="00175078" w:rsidRDefault="00175078" w:rsidP="003D0BA0">
      <w:pPr>
        <w:pStyle w:val="a3"/>
        <w:spacing w:line="360" w:lineRule="auto"/>
        <w:ind w:left="360" w:firstLineChars="0" w:firstLine="0"/>
      </w:pPr>
    </w:p>
    <w:sectPr w:rsidR="0017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500"/>
    <w:multiLevelType w:val="hybridMultilevel"/>
    <w:tmpl w:val="B8727BD6"/>
    <w:lvl w:ilvl="0" w:tplc="C9D2F4E8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C423DC9"/>
    <w:multiLevelType w:val="hybridMultilevel"/>
    <w:tmpl w:val="522CD3E4"/>
    <w:lvl w:ilvl="0" w:tplc="C9D2F4E8">
      <w:start w:val="1"/>
      <w:numFmt w:val="bullet"/>
      <w:lvlText w:val="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22AD7213"/>
    <w:multiLevelType w:val="hybridMultilevel"/>
    <w:tmpl w:val="49D85B98"/>
    <w:lvl w:ilvl="0" w:tplc="4F62C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6"/>
    <w:rsid w:val="00025313"/>
    <w:rsid w:val="000A3F48"/>
    <w:rsid w:val="00100BBD"/>
    <w:rsid w:val="00122721"/>
    <w:rsid w:val="00175078"/>
    <w:rsid w:val="00180297"/>
    <w:rsid w:val="001805B3"/>
    <w:rsid w:val="001812F5"/>
    <w:rsid w:val="00196BED"/>
    <w:rsid w:val="001D5D2A"/>
    <w:rsid w:val="001E1988"/>
    <w:rsid w:val="001F7746"/>
    <w:rsid w:val="00202A16"/>
    <w:rsid w:val="002374AA"/>
    <w:rsid w:val="00260B3C"/>
    <w:rsid w:val="00275DF1"/>
    <w:rsid w:val="00296561"/>
    <w:rsid w:val="002A2D96"/>
    <w:rsid w:val="002D0423"/>
    <w:rsid w:val="002D16B6"/>
    <w:rsid w:val="002D2A18"/>
    <w:rsid w:val="002E1A27"/>
    <w:rsid w:val="002E5728"/>
    <w:rsid w:val="002F6DA8"/>
    <w:rsid w:val="00314BF5"/>
    <w:rsid w:val="00321F2A"/>
    <w:rsid w:val="00334E26"/>
    <w:rsid w:val="0033607E"/>
    <w:rsid w:val="00365AC0"/>
    <w:rsid w:val="0038191B"/>
    <w:rsid w:val="003832CE"/>
    <w:rsid w:val="003933FD"/>
    <w:rsid w:val="003A16B5"/>
    <w:rsid w:val="003B37FF"/>
    <w:rsid w:val="003C6371"/>
    <w:rsid w:val="003D0BA0"/>
    <w:rsid w:val="003D3526"/>
    <w:rsid w:val="00426366"/>
    <w:rsid w:val="00435B29"/>
    <w:rsid w:val="00460DF1"/>
    <w:rsid w:val="00462401"/>
    <w:rsid w:val="004A4FD6"/>
    <w:rsid w:val="004B7C9F"/>
    <w:rsid w:val="004D160F"/>
    <w:rsid w:val="00507495"/>
    <w:rsid w:val="00532BC0"/>
    <w:rsid w:val="005656E1"/>
    <w:rsid w:val="0056700C"/>
    <w:rsid w:val="005812D5"/>
    <w:rsid w:val="005876BC"/>
    <w:rsid w:val="005A3613"/>
    <w:rsid w:val="005D290D"/>
    <w:rsid w:val="005D51E8"/>
    <w:rsid w:val="005D6586"/>
    <w:rsid w:val="005F0D91"/>
    <w:rsid w:val="005F776D"/>
    <w:rsid w:val="00691AFC"/>
    <w:rsid w:val="006A48FD"/>
    <w:rsid w:val="006B6A5D"/>
    <w:rsid w:val="006B7D2E"/>
    <w:rsid w:val="006C46A2"/>
    <w:rsid w:val="006C7386"/>
    <w:rsid w:val="006D124F"/>
    <w:rsid w:val="006D39B1"/>
    <w:rsid w:val="006E1996"/>
    <w:rsid w:val="006F65E6"/>
    <w:rsid w:val="0070418A"/>
    <w:rsid w:val="00710BAA"/>
    <w:rsid w:val="0072646F"/>
    <w:rsid w:val="00743F85"/>
    <w:rsid w:val="00751E80"/>
    <w:rsid w:val="00760AA2"/>
    <w:rsid w:val="00775C99"/>
    <w:rsid w:val="00775F00"/>
    <w:rsid w:val="00790093"/>
    <w:rsid w:val="007968D6"/>
    <w:rsid w:val="007A1057"/>
    <w:rsid w:val="007A51C6"/>
    <w:rsid w:val="007B2BE2"/>
    <w:rsid w:val="007C57D8"/>
    <w:rsid w:val="007E3082"/>
    <w:rsid w:val="007F1AE9"/>
    <w:rsid w:val="007F3CB6"/>
    <w:rsid w:val="007F7417"/>
    <w:rsid w:val="00801F12"/>
    <w:rsid w:val="00824F32"/>
    <w:rsid w:val="00832366"/>
    <w:rsid w:val="008C685F"/>
    <w:rsid w:val="008C69CD"/>
    <w:rsid w:val="009075DD"/>
    <w:rsid w:val="0093667F"/>
    <w:rsid w:val="00942B88"/>
    <w:rsid w:val="009A5316"/>
    <w:rsid w:val="009B7895"/>
    <w:rsid w:val="009D4044"/>
    <w:rsid w:val="009F74E3"/>
    <w:rsid w:val="00A07AEC"/>
    <w:rsid w:val="00A223CB"/>
    <w:rsid w:val="00A47374"/>
    <w:rsid w:val="00A537EE"/>
    <w:rsid w:val="00A71405"/>
    <w:rsid w:val="00A728F2"/>
    <w:rsid w:val="00A97DC1"/>
    <w:rsid w:val="00A97FBD"/>
    <w:rsid w:val="00AB453B"/>
    <w:rsid w:val="00AB623D"/>
    <w:rsid w:val="00AC3251"/>
    <w:rsid w:val="00B02919"/>
    <w:rsid w:val="00B05541"/>
    <w:rsid w:val="00B33499"/>
    <w:rsid w:val="00B66998"/>
    <w:rsid w:val="00B77775"/>
    <w:rsid w:val="00B86AF3"/>
    <w:rsid w:val="00BD0F73"/>
    <w:rsid w:val="00C037B8"/>
    <w:rsid w:val="00C53A1C"/>
    <w:rsid w:val="00C6307D"/>
    <w:rsid w:val="00C87F99"/>
    <w:rsid w:val="00C927B3"/>
    <w:rsid w:val="00CB020F"/>
    <w:rsid w:val="00CB5538"/>
    <w:rsid w:val="00CC4125"/>
    <w:rsid w:val="00CE7022"/>
    <w:rsid w:val="00D07ECE"/>
    <w:rsid w:val="00D14C83"/>
    <w:rsid w:val="00D2117C"/>
    <w:rsid w:val="00D21F13"/>
    <w:rsid w:val="00D53B13"/>
    <w:rsid w:val="00D56D24"/>
    <w:rsid w:val="00D97FCF"/>
    <w:rsid w:val="00DA5B6C"/>
    <w:rsid w:val="00DD6539"/>
    <w:rsid w:val="00E15E25"/>
    <w:rsid w:val="00E40B9A"/>
    <w:rsid w:val="00E85E3D"/>
    <w:rsid w:val="00E902F8"/>
    <w:rsid w:val="00E90D72"/>
    <w:rsid w:val="00EA3FD9"/>
    <w:rsid w:val="00EC2E36"/>
    <w:rsid w:val="00ED5BE7"/>
    <w:rsid w:val="00EE1FD2"/>
    <w:rsid w:val="00F0331E"/>
    <w:rsid w:val="00F042E9"/>
    <w:rsid w:val="00F05E96"/>
    <w:rsid w:val="00F17AAE"/>
    <w:rsid w:val="00F370A7"/>
    <w:rsid w:val="00F44E4E"/>
    <w:rsid w:val="00F8640A"/>
    <w:rsid w:val="00FA7F21"/>
    <w:rsid w:val="00F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17E"/>
  <w15:chartTrackingRefBased/>
  <w15:docId w15:val="{10B1215C-ABD4-437A-8324-CFEA8FC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50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07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2D16B6"/>
    <w:rPr>
      <w:color w:val="808080"/>
    </w:rPr>
  </w:style>
  <w:style w:type="table" w:styleId="a7">
    <w:name w:val="Table Grid"/>
    <w:basedOn w:val="a1"/>
    <w:uiPriority w:val="39"/>
    <w:rsid w:val="00100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824F-6B7B-48F7-9B0E-4F29A2AE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141</cp:revision>
  <dcterms:created xsi:type="dcterms:W3CDTF">2019-09-04T14:52:00Z</dcterms:created>
  <dcterms:modified xsi:type="dcterms:W3CDTF">2019-09-27T12:14:00Z</dcterms:modified>
</cp:coreProperties>
</file>