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C4DA8" w14:textId="028DA932" w:rsidR="00F304B6" w:rsidRPr="003B4E46" w:rsidRDefault="00F304B6" w:rsidP="00552248">
      <w:pPr>
        <w:rPr>
          <w:rFonts w:ascii="Times New Roman" w:hAnsi="Times New Roman" w:cs="Times New Roman"/>
        </w:rPr>
      </w:pPr>
      <w:r w:rsidRPr="003B4E46">
        <w:rPr>
          <w:rFonts w:ascii="Times New Roman" w:hAnsi="Times New Roman" w:cs="Times New Roman"/>
        </w:rPr>
        <w:t>Miguel Mora</w:t>
      </w:r>
    </w:p>
    <w:p w14:paraId="5C314137" w14:textId="4909A353" w:rsidR="00A65F1F" w:rsidRPr="003B4E46" w:rsidRDefault="00A65F1F" w:rsidP="00552248">
      <w:pPr>
        <w:rPr>
          <w:rFonts w:ascii="Times New Roman" w:hAnsi="Times New Roman" w:cs="Times New Roman"/>
        </w:rPr>
      </w:pPr>
      <w:r w:rsidRPr="003B4E46">
        <w:rPr>
          <w:rFonts w:ascii="Times New Roman" w:hAnsi="Times New Roman" w:cs="Times New Roman"/>
        </w:rPr>
        <w:t>Professor Patricia McManus</w:t>
      </w:r>
    </w:p>
    <w:p w14:paraId="45575682" w14:textId="27348005" w:rsidR="00A65F1F" w:rsidRPr="003B4E46" w:rsidRDefault="00A65F1F" w:rsidP="00552248">
      <w:pPr>
        <w:rPr>
          <w:rFonts w:ascii="Times New Roman" w:hAnsi="Times New Roman" w:cs="Times New Roman"/>
        </w:rPr>
      </w:pPr>
      <w:r w:rsidRPr="003B4E46">
        <w:rPr>
          <w:rFonts w:ascii="Times New Roman" w:hAnsi="Times New Roman" w:cs="Times New Roman"/>
        </w:rPr>
        <w:t>Course: ITAI 2373 – Module 03</w:t>
      </w:r>
    </w:p>
    <w:p w14:paraId="7A99E0D6" w14:textId="277B5669" w:rsidR="00A65F1F" w:rsidRPr="003B4E46" w:rsidRDefault="00A65F1F" w:rsidP="00552248">
      <w:pPr>
        <w:rPr>
          <w:rFonts w:ascii="Times New Roman" w:hAnsi="Times New Roman" w:cs="Times New Roman"/>
        </w:rPr>
      </w:pPr>
      <w:r w:rsidRPr="003B4E46">
        <w:rPr>
          <w:rFonts w:ascii="Times New Roman" w:hAnsi="Times New Roman" w:cs="Times New Roman"/>
        </w:rPr>
        <w:t>May 16</w:t>
      </w:r>
      <w:r w:rsidRPr="003B4E46">
        <w:rPr>
          <w:rFonts w:ascii="Times New Roman" w:hAnsi="Times New Roman" w:cs="Times New Roman"/>
          <w:vertAlign w:val="superscript"/>
        </w:rPr>
        <w:t>th</w:t>
      </w:r>
      <w:r w:rsidR="003B4E46" w:rsidRPr="003B4E46">
        <w:rPr>
          <w:rFonts w:ascii="Times New Roman" w:hAnsi="Times New Roman" w:cs="Times New Roman"/>
        </w:rPr>
        <w:t>, 2025</w:t>
      </w:r>
    </w:p>
    <w:p w14:paraId="4B7A982F" w14:textId="7C4CBCF3" w:rsidR="00F304B6" w:rsidRPr="003B4E46" w:rsidRDefault="00A65F1F" w:rsidP="00A65F1F">
      <w:pPr>
        <w:jc w:val="center"/>
        <w:rPr>
          <w:rFonts w:ascii="Times New Roman" w:hAnsi="Times New Roman" w:cs="Times New Roman"/>
        </w:rPr>
      </w:pPr>
      <w:r w:rsidRPr="003B4E46">
        <w:rPr>
          <w:rFonts w:ascii="Times New Roman" w:hAnsi="Times New Roman" w:cs="Times New Roman"/>
        </w:rPr>
        <w:t xml:space="preserve">Voice </w:t>
      </w:r>
      <w:r w:rsidR="00CF7C15" w:rsidRPr="003B4E46">
        <w:rPr>
          <w:rFonts w:ascii="Times New Roman" w:hAnsi="Times New Roman" w:cs="Times New Roman"/>
        </w:rPr>
        <w:t>Tech In the Multiverse: Superhero Universe</w:t>
      </w:r>
    </w:p>
    <w:p w14:paraId="11569EB8" w14:textId="77777777" w:rsidR="00F304B6" w:rsidRPr="003B4E46" w:rsidRDefault="00F304B6" w:rsidP="00552248">
      <w:pPr>
        <w:rPr>
          <w:rFonts w:ascii="Times New Roman" w:hAnsi="Times New Roman" w:cs="Times New Roman"/>
        </w:rPr>
      </w:pPr>
    </w:p>
    <w:p w14:paraId="1F4FF808" w14:textId="392D139F" w:rsidR="00F304B6" w:rsidRPr="003B4E46" w:rsidRDefault="00552248" w:rsidP="00552248">
      <w:pPr>
        <w:rPr>
          <w:rFonts w:ascii="Times New Roman" w:hAnsi="Times New Roman" w:cs="Times New Roman"/>
          <w:b/>
          <w:bCs/>
        </w:rPr>
      </w:pPr>
      <w:r w:rsidRPr="00552248">
        <w:rPr>
          <w:rFonts w:ascii="Times New Roman" w:hAnsi="Times New Roman" w:cs="Times New Roman"/>
        </w:rPr>
        <w:t xml:space="preserve"> </w:t>
      </w:r>
      <w:r w:rsidRPr="00552248">
        <w:rPr>
          <w:rFonts w:ascii="Times New Roman" w:hAnsi="Times New Roman" w:cs="Times New Roman"/>
          <w:b/>
          <w:bCs/>
        </w:rPr>
        <w:t xml:space="preserve">Part 1: World Analysis </w:t>
      </w:r>
    </w:p>
    <w:p w14:paraId="6088D400" w14:textId="4754E7DE" w:rsidR="00552248" w:rsidRPr="00552248" w:rsidRDefault="00552248" w:rsidP="00552248">
      <w:pPr>
        <w:rPr>
          <w:rFonts w:ascii="Times New Roman" w:hAnsi="Times New Roman" w:cs="Times New Roman"/>
        </w:rPr>
      </w:pPr>
      <w:r w:rsidRPr="003B4E46">
        <w:rPr>
          <w:rFonts w:ascii="Times New Roman" w:hAnsi="Times New Roman" w:cs="Times New Roman"/>
        </w:rPr>
        <w:t xml:space="preserve">SoundWave is </w:t>
      </w:r>
      <w:r w:rsidRPr="00552248">
        <w:rPr>
          <w:rFonts w:ascii="Times New Roman" w:hAnsi="Times New Roman" w:cs="Times New Roman"/>
        </w:rPr>
        <w:t xml:space="preserve">a </w:t>
      </w:r>
      <w:r w:rsidR="00E377EE" w:rsidRPr="003B4E46">
        <w:rPr>
          <w:rFonts w:ascii="Times New Roman" w:hAnsi="Times New Roman" w:cs="Times New Roman"/>
        </w:rPr>
        <w:t xml:space="preserve">masked </w:t>
      </w:r>
      <w:r w:rsidRPr="00552248">
        <w:rPr>
          <w:rFonts w:ascii="Times New Roman" w:hAnsi="Times New Roman" w:cs="Times New Roman"/>
        </w:rPr>
        <w:t>vigilante who controls sound waves to manipulate environments</w:t>
      </w:r>
      <w:r w:rsidRPr="003B4E46">
        <w:rPr>
          <w:rFonts w:ascii="Times New Roman" w:hAnsi="Times New Roman" w:cs="Times New Roman"/>
        </w:rPr>
        <w:t>,</w:t>
      </w:r>
      <w:r w:rsidRPr="00552248">
        <w:rPr>
          <w:rFonts w:ascii="Times New Roman" w:hAnsi="Times New Roman" w:cs="Times New Roman"/>
        </w:rPr>
        <w:t xml:space="preserve"> communicate across </w:t>
      </w:r>
      <w:r w:rsidRPr="003B4E46">
        <w:rPr>
          <w:rFonts w:ascii="Times New Roman" w:hAnsi="Times New Roman" w:cs="Times New Roman"/>
        </w:rPr>
        <w:t xml:space="preserve">long </w:t>
      </w:r>
      <w:r w:rsidRPr="00552248">
        <w:rPr>
          <w:rFonts w:ascii="Times New Roman" w:hAnsi="Times New Roman" w:cs="Times New Roman"/>
        </w:rPr>
        <w:t>distances</w:t>
      </w:r>
      <w:r w:rsidR="0033147C" w:rsidRPr="003B4E46">
        <w:rPr>
          <w:rFonts w:ascii="Times New Roman" w:hAnsi="Times New Roman" w:cs="Times New Roman"/>
        </w:rPr>
        <w:t>,</w:t>
      </w:r>
      <w:r w:rsidRPr="003B4E46">
        <w:rPr>
          <w:rFonts w:ascii="Times New Roman" w:hAnsi="Times New Roman" w:cs="Times New Roman"/>
        </w:rPr>
        <w:t xml:space="preserve"> and capture foes </w:t>
      </w:r>
      <w:r w:rsidR="0033147C" w:rsidRPr="003B4E46">
        <w:rPr>
          <w:rFonts w:ascii="Times New Roman" w:hAnsi="Times New Roman" w:cs="Times New Roman"/>
        </w:rPr>
        <w:t>in the name of justice for Echo City.</w:t>
      </w:r>
    </w:p>
    <w:p w14:paraId="7C39FB82" w14:textId="77777777" w:rsidR="00552248" w:rsidRPr="00552248" w:rsidRDefault="00552248" w:rsidP="00552248">
      <w:pPr>
        <w:rPr>
          <w:rFonts w:ascii="Times New Roman" w:hAnsi="Times New Roman" w:cs="Times New Roman"/>
        </w:rPr>
      </w:pPr>
      <w:r w:rsidRPr="00552248">
        <w:rPr>
          <w:rFonts w:ascii="Times New Roman" w:hAnsi="Times New Roman" w:cs="Times New Roman"/>
          <w:b/>
          <w:bCs/>
        </w:rPr>
        <w:t>Acoustic Challenges</w:t>
      </w:r>
      <w:r w:rsidRPr="00552248">
        <w:rPr>
          <w:rFonts w:ascii="Times New Roman" w:hAnsi="Times New Roman" w:cs="Times New Roman"/>
        </w:rPr>
        <w:t>:</w:t>
      </w:r>
    </w:p>
    <w:p w14:paraId="57729F90" w14:textId="07F59940" w:rsidR="00552248" w:rsidRPr="00552248" w:rsidRDefault="00552248" w:rsidP="0055224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B4E46">
        <w:rPr>
          <w:rFonts w:ascii="Times New Roman" w:hAnsi="Times New Roman" w:cs="Times New Roman"/>
        </w:rPr>
        <w:t xml:space="preserve">SoundWave </w:t>
      </w:r>
      <w:r w:rsidRPr="00552248">
        <w:rPr>
          <w:rFonts w:ascii="Times New Roman" w:hAnsi="Times New Roman" w:cs="Times New Roman"/>
        </w:rPr>
        <w:t xml:space="preserve">generates </w:t>
      </w:r>
      <w:r w:rsidRPr="003B4E46">
        <w:rPr>
          <w:rFonts w:ascii="Times New Roman" w:hAnsi="Times New Roman" w:cs="Times New Roman"/>
        </w:rPr>
        <w:t>such an overwhelming noise that normal microphones would be easily destroyed.</w:t>
      </w:r>
    </w:p>
    <w:p w14:paraId="63604288" w14:textId="20C175E9" w:rsidR="00552248" w:rsidRPr="00552248" w:rsidRDefault="00552248" w:rsidP="0055224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52248">
        <w:rPr>
          <w:rFonts w:ascii="Times New Roman" w:hAnsi="Times New Roman" w:cs="Times New Roman"/>
        </w:rPr>
        <w:t>Some frequencies</w:t>
      </w:r>
      <w:r w:rsidRPr="003B4E46">
        <w:rPr>
          <w:rFonts w:ascii="Times New Roman" w:hAnsi="Times New Roman" w:cs="Times New Roman"/>
        </w:rPr>
        <w:t xml:space="preserve"> that SoundWave can produce may be either too low or too high for the human ear to perceive.</w:t>
      </w:r>
    </w:p>
    <w:p w14:paraId="7EE558D5" w14:textId="5F007FB4" w:rsidR="00552248" w:rsidRPr="00552248" w:rsidRDefault="00552248" w:rsidP="0055224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52248">
        <w:rPr>
          <w:rFonts w:ascii="Times New Roman" w:hAnsi="Times New Roman" w:cs="Times New Roman"/>
        </w:rPr>
        <w:t>Environments can collapse i</w:t>
      </w:r>
      <w:r w:rsidRPr="003B4E46">
        <w:rPr>
          <w:rFonts w:ascii="Times New Roman" w:hAnsi="Times New Roman" w:cs="Times New Roman"/>
        </w:rPr>
        <w:t>f SoundWave’s voice is left unchecked</w:t>
      </w:r>
      <w:r w:rsidRPr="00552248">
        <w:rPr>
          <w:rFonts w:ascii="Times New Roman" w:hAnsi="Times New Roman" w:cs="Times New Roman"/>
        </w:rPr>
        <w:t>.</w:t>
      </w:r>
    </w:p>
    <w:p w14:paraId="3F6F2B0E" w14:textId="19027606" w:rsidR="00DF2187" w:rsidRPr="00552248" w:rsidRDefault="00552248" w:rsidP="00552248">
      <w:pPr>
        <w:rPr>
          <w:rFonts w:ascii="Times New Roman" w:hAnsi="Times New Roman" w:cs="Times New Roman"/>
        </w:rPr>
      </w:pPr>
      <w:r w:rsidRPr="00552248">
        <w:rPr>
          <w:rFonts w:ascii="Times New Roman" w:hAnsi="Times New Roman" w:cs="Times New Roman"/>
          <w:b/>
          <w:bCs/>
        </w:rPr>
        <w:t>Environmental Factors</w:t>
      </w:r>
      <w:r w:rsidRPr="00552248">
        <w:rPr>
          <w:rFonts w:ascii="Times New Roman" w:hAnsi="Times New Roman" w:cs="Times New Roman"/>
        </w:rPr>
        <w:t>:</w:t>
      </w:r>
    </w:p>
    <w:p w14:paraId="75B8ED15" w14:textId="692C27C6" w:rsidR="00DF2187" w:rsidRPr="003B4E46" w:rsidRDefault="005514EC" w:rsidP="0055224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B4E46">
        <w:rPr>
          <w:rFonts w:ascii="Times New Roman" w:hAnsi="Times New Roman" w:cs="Times New Roman"/>
        </w:rPr>
        <w:t xml:space="preserve">Gravity Altering Pulsers scattered around Echo City pose a problem to SoundWave as </w:t>
      </w:r>
      <w:r w:rsidR="00415321" w:rsidRPr="003B4E46">
        <w:rPr>
          <w:rFonts w:ascii="Times New Roman" w:hAnsi="Times New Roman" w:cs="Times New Roman"/>
        </w:rPr>
        <w:t xml:space="preserve">gravity changes how fast sound travels, making it difficult for SoundWave to </w:t>
      </w:r>
      <w:r w:rsidR="00970EB8" w:rsidRPr="003B4E46">
        <w:rPr>
          <w:rFonts w:ascii="Times New Roman" w:hAnsi="Times New Roman" w:cs="Times New Roman"/>
        </w:rPr>
        <w:t>use his powers in a time of need.</w:t>
      </w:r>
    </w:p>
    <w:p w14:paraId="4D9AE962" w14:textId="2C9F4AF3" w:rsidR="00970EB8" w:rsidRPr="003B4E46" w:rsidRDefault="00970EB8" w:rsidP="0055224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B4E46">
        <w:rPr>
          <w:rFonts w:ascii="Times New Roman" w:hAnsi="Times New Roman" w:cs="Times New Roman"/>
        </w:rPr>
        <w:t xml:space="preserve">Echo City’s </w:t>
      </w:r>
      <w:r w:rsidR="00B93C3A" w:rsidRPr="003B4E46">
        <w:rPr>
          <w:rFonts w:ascii="Times New Roman" w:hAnsi="Times New Roman" w:cs="Times New Roman"/>
        </w:rPr>
        <w:t xml:space="preserve">metal buildings </w:t>
      </w:r>
      <w:r w:rsidR="00CE11B3" w:rsidRPr="003B4E46">
        <w:rPr>
          <w:rFonts w:ascii="Times New Roman" w:hAnsi="Times New Roman" w:cs="Times New Roman"/>
        </w:rPr>
        <w:t>reflec</w:t>
      </w:r>
      <w:r w:rsidR="003443D4" w:rsidRPr="003B4E46">
        <w:rPr>
          <w:rFonts w:ascii="Times New Roman" w:hAnsi="Times New Roman" w:cs="Times New Roman"/>
        </w:rPr>
        <w:t xml:space="preserve">t sound too much, which creates sound traps for SoundWave as </w:t>
      </w:r>
      <w:r w:rsidR="00C80EDD" w:rsidRPr="003B4E46">
        <w:rPr>
          <w:rFonts w:ascii="Times New Roman" w:hAnsi="Times New Roman" w:cs="Times New Roman"/>
        </w:rPr>
        <w:t>this would make using his powers a double-edged sword.</w:t>
      </w:r>
    </w:p>
    <w:p w14:paraId="2343FBE0" w14:textId="21D43E9B" w:rsidR="00011812" w:rsidRPr="003B4E46" w:rsidRDefault="00011812" w:rsidP="0055224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B4E46">
        <w:rPr>
          <w:rFonts w:ascii="Times New Roman" w:hAnsi="Times New Roman" w:cs="Times New Roman"/>
        </w:rPr>
        <w:t xml:space="preserve">The criminals of Echo City have technologies that </w:t>
      </w:r>
      <w:r w:rsidR="003A09A1" w:rsidRPr="003B4E46">
        <w:rPr>
          <w:rFonts w:ascii="Times New Roman" w:hAnsi="Times New Roman" w:cs="Times New Roman"/>
        </w:rPr>
        <w:t>mess with electronics (EMPs)</w:t>
      </w:r>
      <w:r w:rsidR="00701513" w:rsidRPr="003B4E46">
        <w:rPr>
          <w:rFonts w:ascii="Times New Roman" w:hAnsi="Times New Roman" w:cs="Times New Roman"/>
        </w:rPr>
        <w:t>,</w:t>
      </w:r>
      <w:r w:rsidR="003A09A1" w:rsidRPr="003B4E46">
        <w:rPr>
          <w:rFonts w:ascii="Times New Roman" w:hAnsi="Times New Roman" w:cs="Times New Roman"/>
        </w:rPr>
        <w:t xml:space="preserve"> </w:t>
      </w:r>
      <w:r w:rsidR="00701513" w:rsidRPr="003B4E46">
        <w:rPr>
          <w:rFonts w:ascii="Times New Roman" w:hAnsi="Times New Roman" w:cs="Times New Roman"/>
        </w:rPr>
        <w:t>which makes normal voice systems unreliable.</w:t>
      </w:r>
    </w:p>
    <w:p w14:paraId="45BB65D3" w14:textId="77777777" w:rsidR="00552248" w:rsidRPr="00552248" w:rsidRDefault="00552248" w:rsidP="00552248">
      <w:pPr>
        <w:rPr>
          <w:rFonts w:ascii="Times New Roman" w:hAnsi="Times New Roman" w:cs="Times New Roman"/>
        </w:rPr>
      </w:pPr>
      <w:r w:rsidRPr="00552248">
        <w:rPr>
          <w:rFonts w:ascii="Times New Roman" w:hAnsi="Times New Roman" w:cs="Times New Roman"/>
          <w:b/>
          <w:bCs/>
        </w:rPr>
        <w:t>User Characteristics</w:t>
      </w:r>
      <w:r w:rsidRPr="00552248">
        <w:rPr>
          <w:rFonts w:ascii="Times New Roman" w:hAnsi="Times New Roman" w:cs="Times New Roman"/>
        </w:rPr>
        <w:t>:</w:t>
      </w:r>
    </w:p>
    <w:p w14:paraId="413E2080" w14:textId="516B6CDB" w:rsidR="00552248" w:rsidRPr="00552248" w:rsidRDefault="00E377EE" w:rsidP="0055224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B4E46">
        <w:rPr>
          <w:rFonts w:ascii="Times New Roman" w:hAnsi="Times New Roman" w:cs="Times New Roman"/>
        </w:rPr>
        <w:t>SoundWave</w:t>
      </w:r>
      <w:r w:rsidR="00552248" w:rsidRPr="00552248">
        <w:rPr>
          <w:rFonts w:ascii="Times New Roman" w:hAnsi="Times New Roman" w:cs="Times New Roman"/>
        </w:rPr>
        <w:t>’s vocal anatomy includes dual vocal cords</w:t>
      </w:r>
      <w:r w:rsidRPr="003B4E46">
        <w:rPr>
          <w:rFonts w:ascii="Times New Roman" w:hAnsi="Times New Roman" w:cs="Times New Roman"/>
        </w:rPr>
        <w:t>, one is used for his regular voice, which is how he keeps his identity hidden, and the other is the source of his supersonic voice.</w:t>
      </w:r>
    </w:p>
    <w:p w14:paraId="0771A7F8" w14:textId="272766CD" w:rsidR="00552248" w:rsidRPr="00552248" w:rsidRDefault="00A93E0C" w:rsidP="0055224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B4E46">
        <w:rPr>
          <w:rFonts w:ascii="Times New Roman" w:hAnsi="Times New Roman" w:cs="Times New Roman"/>
        </w:rPr>
        <w:t>Brain Implants are one of the main concerns for Echo City</w:t>
      </w:r>
      <w:r w:rsidR="00D463DC" w:rsidRPr="003B4E46">
        <w:rPr>
          <w:rFonts w:ascii="Times New Roman" w:hAnsi="Times New Roman" w:cs="Times New Roman"/>
        </w:rPr>
        <w:t>,</w:t>
      </w:r>
      <w:r w:rsidRPr="003B4E46">
        <w:rPr>
          <w:rFonts w:ascii="Times New Roman" w:hAnsi="Times New Roman" w:cs="Times New Roman"/>
        </w:rPr>
        <w:t xml:space="preserve"> as criminals have </w:t>
      </w:r>
      <w:r w:rsidR="00D463DC" w:rsidRPr="003B4E46">
        <w:rPr>
          <w:rFonts w:ascii="Times New Roman" w:hAnsi="Times New Roman" w:cs="Times New Roman"/>
        </w:rPr>
        <w:t>used these to change the sound of their voice.</w:t>
      </w:r>
    </w:p>
    <w:p w14:paraId="2E4583ED" w14:textId="77777777" w:rsidR="00552248" w:rsidRPr="00552248" w:rsidRDefault="00552248" w:rsidP="00552248">
      <w:pPr>
        <w:rPr>
          <w:rFonts w:ascii="Times New Roman" w:hAnsi="Times New Roman" w:cs="Times New Roman"/>
        </w:rPr>
      </w:pPr>
      <w:r w:rsidRPr="00552248">
        <w:rPr>
          <w:rFonts w:ascii="Times New Roman" w:hAnsi="Times New Roman" w:cs="Times New Roman"/>
          <w:b/>
          <w:bCs/>
        </w:rPr>
        <w:t>Noise Sources</w:t>
      </w:r>
      <w:r w:rsidRPr="00552248">
        <w:rPr>
          <w:rFonts w:ascii="Times New Roman" w:hAnsi="Times New Roman" w:cs="Times New Roman"/>
        </w:rPr>
        <w:t>:</w:t>
      </w:r>
    </w:p>
    <w:p w14:paraId="3BE2E2BB" w14:textId="02CFC35F" w:rsidR="00552248" w:rsidRPr="00552248" w:rsidRDefault="007E7009" w:rsidP="0055224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B4E46">
        <w:rPr>
          <w:rFonts w:ascii="Times New Roman" w:hAnsi="Times New Roman" w:cs="Times New Roman"/>
        </w:rPr>
        <w:lastRenderedPageBreak/>
        <w:t>Siren, SoundWave’s nemesis</w:t>
      </w:r>
      <w:r w:rsidR="00C72949" w:rsidRPr="003B4E46">
        <w:rPr>
          <w:rFonts w:ascii="Times New Roman" w:hAnsi="Times New Roman" w:cs="Times New Roman"/>
        </w:rPr>
        <w:t xml:space="preserve">’s </w:t>
      </w:r>
      <w:r w:rsidR="00F304B6" w:rsidRPr="003B4E46">
        <w:rPr>
          <w:rFonts w:ascii="Times New Roman" w:hAnsi="Times New Roman" w:cs="Times New Roman"/>
        </w:rPr>
        <w:t>constantly</w:t>
      </w:r>
      <w:r w:rsidR="00C72949" w:rsidRPr="003B4E46">
        <w:rPr>
          <w:rFonts w:ascii="Times New Roman" w:hAnsi="Times New Roman" w:cs="Times New Roman"/>
        </w:rPr>
        <w:t xml:space="preserve"> blasting makes unpleasant sounds that mess with the city’s speech systems.</w:t>
      </w:r>
    </w:p>
    <w:p w14:paraId="0A20EC4A" w14:textId="4072EA1C" w:rsidR="00552248" w:rsidRPr="003B4E46" w:rsidRDefault="00EE24B7" w:rsidP="0055224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B4E46">
        <w:rPr>
          <w:rFonts w:ascii="Times New Roman" w:hAnsi="Times New Roman" w:cs="Times New Roman"/>
        </w:rPr>
        <w:t xml:space="preserve">Echo </w:t>
      </w:r>
      <w:r w:rsidR="00EB04C8" w:rsidRPr="003B4E46">
        <w:rPr>
          <w:rFonts w:ascii="Times New Roman" w:hAnsi="Times New Roman" w:cs="Times New Roman"/>
        </w:rPr>
        <w:t>City</w:t>
      </w:r>
      <w:r w:rsidRPr="003B4E46">
        <w:rPr>
          <w:rFonts w:ascii="Times New Roman" w:hAnsi="Times New Roman" w:cs="Times New Roman"/>
        </w:rPr>
        <w:t xml:space="preserve"> is full of loud noises such as sound cannons, </w:t>
      </w:r>
      <w:r w:rsidR="00EB04C8" w:rsidRPr="003B4E46">
        <w:rPr>
          <w:rFonts w:ascii="Times New Roman" w:hAnsi="Times New Roman" w:cs="Times New Roman"/>
        </w:rPr>
        <w:t xml:space="preserve">loud cars, and </w:t>
      </w:r>
      <w:r w:rsidR="00446E57" w:rsidRPr="003B4E46">
        <w:rPr>
          <w:rFonts w:ascii="Times New Roman" w:hAnsi="Times New Roman" w:cs="Times New Roman"/>
        </w:rPr>
        <w:t>the voices of the overcrowded population.</w:t>
      </w:r>
    </w:p>
    <w:p w14:paraId="5882C7D1" w14:textId="0E189244" w:rsidR="003B21F6" w:rsidRPr="003B21F6" w:rsidRDefault="003B21F6" w:rsidP="003B21F6">
      <w:pPr>
        <w:rPr>
          <w:rFonts w:ascii="Times New Roman" w:hAnsi="Times New Roman" w:cs="Times New Roman"/>
          <w:b/>
          <w:bCs/>
        </w:rPr>
      </w:pPr>
      <w:r w:rsidRPr="003B21F6">
        <w:rPr>
          <w:rFonts w:ascii="Times New Roman" w:hAnsi="Times New Roman" w:cs="Times New Roman"/>
          <w:b/>
          <w:bCs/>
        </w:rPr>
        <w:t>Part 2: Technical Solutions Design</w:t>
      </w:r>
      <w:r w:rsidR="00961001" w:rsidRPr="003B4E46">
        <w:rPr>
          <w:rFonts w:ascii="Times New Roman" w:hAnsi="Times New Roman" w:cs="Times New Roman"/>
          <w:b/>
          <w:bCs/>
        </w:rPr>
        <w:t>: The Echo Grid</w:t>
      </w:r>
    </w:p>
    <w:p w14:paraId="2C386F0C" w14:textId="77777777" w:rsidR="003B21F6" w:rsidRPr="003B21F6" w:rsidRDefault="003B21F6" w:rsidP="003B21F6">
      <w:pPr>
        <w:rPr>
          <w:rFonts w:ascii="Times New Roman" w:hAnsi="Times New Roman" w:cs="Times New Roman"/>
        </w:rPr>
      </w:pPr>
      <w:r w:rsidRPr="003B21F6">
        <w:rPr>
          <w:rFonts w:ascii="Times New Roman" w:hAnsi="Times New Roman" w:cs="Times New Roman"/>
          <w:b/>
          <w:bCs/>
        </w:rPr>
        <w:t>Preprocessing Pipeline Flow</w:t>
      </w:r>
      <w:r w:rsidRPr="003B21F6">
        <w:rPr>
          <w:rFonts w:ascii="Times New Roman" w:hAnsi="Times New Roman" w:cs="Times New Roman"/>
        </w:rPr>
        <w:t>:</w:t>
      </w:r>
    </w:p>
    <w:p w14:paraId="0C08FC33" w14:textId="74B66632" w:rsidR="003B21F6" w:rsidRPr="003B21F6" w:rsidRDefault="007F6FF4" w:rsidP="003B21F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B4E46">
        <w:rPr>
          <w:rFonts w:ascii="Times New Roman" w:hAnsi="Times New Roman" w:cs="Times New Roman"/>
        </w:rPr>
        <w:t>Voice Control</w:t>
      </w:r>
      <w:r w:rsidR="00731441" w:rsidRPr="003B4E46">
        <w:rPr>
          <w:rFonts w:ascii="Times New Roman" w:hAnsi="Times New Roman" w:cs="Times New Roman"/>
        </w:rPr>
        <w:t xml:space="preserve">: </w:t>
      </w:r>
      <w:r w:rsidR="006B3B6E" w:rsidRPr="003B4E46">
        <w:rPr>
          <w:rFonts w:ascii="Times New Roman" w:hAnsi="Times New Roman" w:cs="Times New Roman"/>
        </w:rPr>
        <w:t>This keeps super loud sounds from blowing out the system.</w:t>
      </w:r>
    </w:p>
    <w:p w14:paraId="4FBFE607" w14:textId="17DF546D" w:rsidR="003B21F6" w:rsidRPr="003B21F6" w:rsidRDefault="006B3B6E" w:rsidP="003B21F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B4E46">
        <w:rPr>
          <w:rFonts w:ascii="Times New Roman" w:hAnsi="Times New Roman" w:cs="Times New Roman"/>
        </w:rPr>
        <w:t>Noise Filter</w:t>
      </w:r>
      <w:r w:rsidR="00731441" w:rsidRPr="003B4E46">
        <w:rPr>
          <w:rFonts w:ascii="Times New Roman" w:hAnsi="Times New Roman" w:cs="Times New Roman"/>
        </w:rPr>
        <w:t xml:space="preserve">: </w:t>
      </w:r>
      <w:r w:rsidRPr="003B4E46">
        <w:rPr>
          <w:rFonts w:ascii="Times New Roman" w:hAnsi="Times New Roman" w:cs="Times New Roman"/>
        </w:rPr>
        <w:t>Blocks out any annoying background sounds that are caused by Echo City’s Villains.</w:t>
      </w:r>
    </w:p>
    <w:p w14:paraId="0FE8688C" w14:textId="1E77514E" w:rsidR="003B21F6" w:rsidRPr="003B21F6" w:rsidRDefault="006B3B6E" w:rsidP="003B21F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B4E46">
        <w:rPr>
          <w:rFonts w:ascii="Times New Roman" w:hAnsi="Times New Roman" w:cs="Times New Roman"/>
        </w:rPr>
        <w:t xml:space="preserve">Sound Booster: </w:t>
      </w:r>
      <w:r w:rsidR="00F22500" w:rsidRPr="003B4E46">
        <w:rPr>
          <w:rFonts w:ascii="Times New Roman" w:hAnsi="Times New Roman" w:cs="Times New Roman"/>
        </w:rPr>
        <w:t>This booster helps low rumbles and power pulses get picked up clearly.</w:t>
      </w:r>
    </w:p>
    <w:p w14:paraId="6134768E" w14:textId="439A2359" w:rsidR="00F22500" w:rsidRPr="003B4E46" w:rsidRDefault="00F22500" w:rsidP="003B21F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B4E46">
        <w:rPr>
          <w:rFonts w:ascii="Times New Roman" w:hAnsi="Times New Roman" w:cs="Times New Roman"/>
        </w:rPr>
        <w:t>Smart Sound Analyzer</w:t>
      </w:r>
      <w:r w:rsidR="00731441" w:rsidRPr="003B4E46">
        <w:rPr>
          <w:rFonts w:ascii="Times New Roman" w:hAnsi="Times New Roman" w:cs="Times New Roman"/>
        </w:rPr>
        <w:t xml:space="preserve">: </w:t>
      </w:r>
      <w:r w:rsidRPr="003B4E46">
        <w:rPr>
          <w:rFonts w:ascii="Times New Roman" w:hAnsi="Times New Roman" w:cs="Times New Roman"/>
        </w:rPr>
        <w:t>This breaks sound into tiny pieces over time</w:t>
      </w:r>
      <w:r w:rsidR="00220815" w:rsidRPr="003B4E46">
        <w:rPr>
          <w:rFonts w:ascii="Times New Roman" w:hAnsi="Times New Roman" w:cs="Times New Roman"/>
        </w:rPr>
        <w:t>.</w:t>
      </w:r>
    </w:p>
    <w:p w14:paraId="20ECED19" w14:textId="147B84E0" w:rsidR="003B21F6" w:rsidRPr="003B21F6" w:rsidRDefault="003B21F6" w:rsidP="003B21F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B21F6">
        <w:rPr>
          <w:rFonts w:ascii="Times New Roman" w:hAnsi="Times New Roman" w:cs="Times New Roman"/>
        </w:rPr>
        <w:t>A</w:t>
      </w:r>
      <w:r w:rsidR="00731441" w:rsidRPr="003B4E46">
        <w:rPr>
          <w:rFonts w:ascii="Times New Roman" w:hAnsi="Times New Roman" w:cs="Times New Roman"/>
        </w:rPr>
        <w:t>uto Adjuster: Balances sound levels, which helps everything stay smooth and clear.</w:t>
      </w:r>
    </w:p>
    <w:p w14:paraId="3C50917A" w14:textId="3604894B" w:rsidR="003B21F6" w:rsidRPr="003B21F6" w:rsidRDefault="00731441" w:rsidP="003B21F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B4E46">
        <w:rPr>
          <w:rFonts w:ascii="Times New Roman" w:hAnsi="Times New Roman" w:cs="Times New Roman"/>
        </w:rPr>
        <w:t>Sound Info Collector: Pulls out key sound features so the system is able to understand speech.</w:t>
      </w:r>
    </w:p>
    <w:p w14:paraId="1A866084" w14:textId="2C03A3D1" w:rsidR="003B21F6" w:rsidRPr="003B21F6" w:rsidRDefault="003B21F6" w:rsidP="006C2EE7">
      <w:pPr>
        <w:rPr>
          <w:rFonts w:ascii="Times New Roman" w:hAnsi="Times New Roman" w:cs="Times New Roman"/>
        </w:rPr>
      </w:pPr>
      <w:r w:rsidRPr="003B21F6">
        <w:rPr>
          <w:rFonts w:ascii="Times New Roman" w:hAnsi="Times New Roman" w:cs="Times New Roman"/>
          <w:b/>
          <w:bCs/>
        </w:rPr>
        <w:t>Why MFCCs Fall Short</w:t>
      </w:r>
      <w:r w:rsidRPr="003B21F6">
        <w:rPr>
          <w:rFonts w:ascii="Times New Roman" w:hAnsi="Times New Roman" w:cs="Times New Roman"/>
        </w:rPr>
        <w:t>:</w:t>
      </w:r>
    </w:p>
    <w:p w14:paraId="30316D6A" w14:textId="23895811" w:rsidR="003B21F6" w:rsidRPr="003B21F6" w:rsidRDefault="003B21F6" w:rsidP="003B21F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B21F6">
        <w:rPr>
          <w:rFonts w:ascii="Times New Roman" w:hAnsi="Times New Roman" w:cs="Times New Roman"/>
        </w:rPr>
        <w:t xml:space="preserve">They </w:t>
      </w:r>
      <w:r w:rsidR="0001306E" w:rsidRPr="003B4E46">
        <w:rPr>
          <w:rFonts w:ascii="Times New Roman" w:hAnsi="Times New Roman" w:cs="Times New Roman"/>
        </w:rPr>
        <w:t xml:space="preserve">expect sounds to stay in a small range </w:t>
      </w:r>
      <w:r w:rsidR="00777CF0" w:rsidRPr="003B4E46">
        <w:rPr>
          <w:rFonts w:ascii="Times New Roman" w:hAnsi="Times New Roman" w:cs="Times New Roman"/>
        </w:rPr>
        <w:t>as well as be steady</w:t>
      </w:r>
      <w:r w:rsidRPr="003B21F6">
        <w:rPr>
          <w:rFonts w:ascii="Times New Roman" w:hAnsi="Times New Roman" w:cs="Times New Roman"/>
        </w:rPr>
        <w:t>, both useless in echo-dense, frequency-shifting battlefields.</w:t>
      </w:r>
    </w:p>
    <w:p w14:paraId="733F3D97" w14:textId="77777777" w:rsidR="003B21F6" w:rsidRPr="003B21F6" w:rsidRDefault="003B21F6" w:rsidP="003B21F6">
      <w:pPr>
        <w:rPr>
          <w:rFonts w:ascii="Times New Roman" w:hAnsi="Times New Roman" w:cs="Times New Roman"/>
        </w:rPr>
      </w:pPr>
      <w:r w:rsidRPr="003B21F6">
        <w:rPr>
          <w:rFonts w:ascii="Times New Roman" w:hAnsi="Times New Roman" w:cs="Times New Roman"/>
          <w:b/>
          <w:bCs/>
        </w:rPr>
        <w:t>Feature Strategy</w:t>
      </w:r>
      <w:r w:rsidRPr="003B21F6">
        <w:rPr>
          <w:rFonts w:ascii="Times New Roman" w:hAnsi="Times New Roman" w:cs="Times New Roman"/>
        </w:rPr>
        <w:t>:</w:t>
      </w:r>
    </w:p>
    <w:p w14:paraId="5C2AD200" w14:textId="0AD7A8A2" w:rsidR="003B21F6" w:rsidRPr="003B21F6" w:rsidRDefault="00380670" w:rsidP="003B21F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B4E46">
        <w:rPr>
          <w:rFonts w:ascii="Times New Roman" w:hAnsi="Times New Roman" w:cs="Times New Roman"/>
        </w:rPr>
        <w:t>Detail Catcher: Breaks down sound into tiny bits to capture quick changes as time passes.</w:t>
      </w:r>
    </w:p>
    <w:p w14:paraId="71C7257C" w14:textId="674052FD" w:rsidR="003B21F6" w:rsidRPr="003B21F6" w:rsidRDefault="00D27C41" w:rsidP="003B21F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B4E46">
        <w:rPr>
          <w:rFonts w:ascii="Times New Roman" w:hAnsi="Times New Roman" w:cs="Times New Roman"/>
        </w:rPr>
        <w:t xml:space="preserve">Interference Detector: Spots strange patterns </w:t>
      </w:r>
      <w:r w:rsidR="00A42AA3" w:rsidRPr="003B4E46">
        <w:rPr>
          <w:rFonts w:ascii="Times New Roman" w:hAnsi="Times New Roman" w:cs="Times New Roman"/>
        </w:rPr>
        <w:t>that</w:t>
      </w:r>
      <w:r w:rsidRPr="003B4E46">
        <w:rPr>
          <w:rFonts w:ascii="Times New Roman" w:hAnsi="Times New Roman" w:cs="Times New Roman"/>
        </w:rPr>
        <w:t xml:space="preserve"> </w:t>
      </w:r>
      <w:r w:rsidR="00A42AA3" w:rsidRPr="003B4E46">
        <w:rPr>
          <w:rFonts w:ascii="Times New Roman" w:hAnsi="Times New Roman" w:cs="Times New Roman"/>
        </w:rPr>
        <w:t>show</w:t>
      </w:r>
      <w:r w:rsidRPr="003B4E46">
        <w:rPr>
          <w:rFonts w:ascii="Times New Roman" w:hAnsi="Times New Roman" w:cs="Times New Roman"/>
        </w:rPr>
        <w:t xml:space="preserve"> </w:t>
      </w:r>
      <w:r w:rsidR="00A42AA3" w:rsidRPr="003B4E46">
        <w:rPr>
          <w:rFonts w:ascii="Times New Roman" w:hAnsi="Times New Roman" w:cs="Times New Roman"/>
        </w:rPr>
        <w:t>who is trying to mess with the sound.</w:t>
      </w:r>
    </w:p>
    <w:p w14:paraId="7FF5FDEE" w14:textId="557ECAF4" w:rsidR="003B21F6" w:rsidRPr="003B21F6" w:rsidRDefault="00A42AA3" w:rsidP="003B21F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B4E46">
        <w:rPr>
          <w:rFonts w:ascii="Times New Roman" w:hAnsi="Times New Roman" w:cs="Times New Roman"/>
        </w:rPr>
        <w:t xml:space="preserve">Voice Checker: Listens to how a voice sounds, such as its rhythm or tone, to tell if it's a real or a fake. </w:t>
      </w:r>
    </w:p>
    <w:p w14:paraId="1B1B8548" w14:textId="77777777" w:rsidR="003B21F6" w:rsidRPr="003B21F6" w:rsidRDefault="003B21F6" w:rsidP="003B21F6">
      <w:pPr>
        <w:rPr>
          <w:rFonts w:ascii="Times New Roman" w:hAnsi="Times New Roman" w:cs="Times New Roman"/>
        </w:rPr>
      </w:pPr>
      <w:r w:rsidRPr="003B21F6">
        <w:rPr>
          <w:rFonts w:ascii="Times New Roman" w:hAnsi="Times New Roman" w:cs="Times New Roman"/>
          <w:b/>
          <w:bCs/>
        </w:rPr>
        <w:t>ASR/TTS Modifications</w:t>
      </w:r>
      <w:r w:rsidRPr="003B21F6">
        <w:rPr>
          <w:rFonts w:ascii="Times New Roman" w:hAnsi="Times New Roman" w:cs="Times New Roman"/>
        </w:rPr>
        <w:t>:</w:t>
      </w:r>
    </w:p>
    <w:p w14:paraId="09D4CB57" w14:textId="12DDDCFC" w:rsidR="003B21F6" w:rsidRPr="003B21F6" w:rsidRDefault="003B21F6" w:rsidP="003B21F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B21F6">
        <w:rPr>
          <w:rFonts w:ascii="Times New Roman" w:hAnsi="Times New Roman" w:cs="Times New Roman"/>
        </w:rPr>
        <w:t xml:space="preserve">Multi-modal </w:t>
      </w:r>
      <w:r w:rsidR="00DE41D4" w:rsidRPr="003B4E46">
        <w:rPr>
          <w:rFonts w:ascii="Times New Roman" w:hAnsi="Times New Roman" w:cs="Times New Roman"/>
        </w:rPr>
        <w:t xml:space="preserve">ASR listens to both </w:t>
      </w:r>
      <w:r w:rsidRPr="003B21F6">
        <w:rPr>
          <w:rFonts w:ascii="Times New Roman" w:hAnsi="Times New Roman" w:cs="Times New Roman"/>
        </w:rPr>
        <w:t xml:space="preserve">voice </w:t>
      </w:r>
      <w:r w:rsidR="00DE41D4" w:rsidRPr="003B4E46">
        <w:rPr>
          <w:rFonts w:ascii="Times New Roman" w:hAnsi="Times New Roman" w:cs="Times New Roman"/>
        </w:rPr>
        <w:t>and</w:t>
      </w:r>
      <w:r w:rsidRPr="003B21F6">
        <w:rPr>
          <w:rFonts w:ascii="Times New Roman" w:hAnsi="Times New Roman" w:cs="Times New Roman"/>
        </w:rPr>
        <w:t xml:space="preserve"> vibration pattern</w:t>
      </w:r>
      <w:r w:rsidR="00DE41D4" w:rsidRPr="003B4E46">
        <w:rPr>
          <w:rFonts w:ascii="Times New Roman" w:hAnsi="Times New Roman" w:cs="Times New Roman"/>
        </w:rPr>
        <w:t xml:space="preserve">s for </w:t>
      </w:r>
      <w:r w:rsidRPr="003B21F6">
        <w:rPr>
          <w:rFonts w:ascii="Times New Roman" w:hAnsi="Times New Roman" w:cs="Times New Roman"/>
        </w:rPr>
        <w:t>recognition</w:t>
      </w:r>
      <w:r w:rsidR="00DE41D4" w:rsidRPr="003B4E46">
        <w:rPr>
          <w:rFonts w:ascii="Times New Roman" w:hAnsi="Times New Roman" w:cs="Times New Roman"/>
        </w:rPr>
        <w:t>.</w:t>
      </w:r>
    </w:p>
    <w:p w14:paraId="43897437" w14:textId="149AAED5" w:rsidR="003B21F6" w:rsidRPr="003B21F6" w:rsidRDefault="003B21F6" w:rsidP="003B21F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B21F6">
        <w:rPr>
          <w:rFonts w:ascii="Times New Roman" w:hAnsi="Times New Roman" w:cs="Times New Roman"/>
        </w:rPr>
        <w:t>TTS with emotional resonance synthesis, adapting to urgency</w:t>
      </w:r>
      <w:r w:rsidR="0065349E" w:rsidRPr="003B4E46">
        <w:rPr>
          <w:rFonts w:ascii="Times New Roman" w:hAnsi="Times New Roman" w:cs="Times New Roman"/>
        </w:rPr>
        <w:t xml:space="preserve"> or </w:t>
      </w:r>
      <w:r w:rsidRPr="003B21F6">
        <w:rPr>
          <w:rFonts w:ascii="Times New Roman" w:hAnsi="Times New Roman" w:cs="Times New Roman"/>
        </w:rPr>
        <w:t>context</w:t>
      </w:r>
      <w:r w:rsidR="0065349E" w:rsidRPr="003B4E46">
        <w:rPr>
          <w:rFonts w:ascii="Times New Roman" w:hAnsi="Times New Roman" w:cs="Times New Roman"/>
        </w:rPr>
        <w:t xml:space="preserve">. </w:t>
      </w:r>
    </w:p>
    <w:p w14:paraId="0B3C30E2" w14:textId="536AC902" w:rsidR="003B21F6" w:rsidRPr="003B4E46" w:rsidRDefault="003B21F6" w:rsidP="003B21F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B21F6">
        <w:rPr>
          <w:rFonts w:ascii="Times New Roman" w:hAnsi="Times New Roman" w:cs="Times New Roman"/>
        </w:rPr>
        <w:t>Real-time reverse feedback loop to detect vocal manipulation mid-sentence</w:t>
      </w:r>
      <w:r w:rsidR="0065349E" w:rsidRPr="003B4E46">
        <w:rPr>
          <w:rFonts w:ascii="Times New Roman" w:hAnsi="Times New Roman" w:cs="Times New Roman"/>
        </w:rPr>
        <w:t xml:space="preserve">. </w:t>
      </w:r>
    </w:p>
    <w:p w14:paraId="6EAC44D8" w14:textId="1F655E27" w:rsidR="00FD7092" w:rsidRPr="00FD7092" w:rsidRDefault="00FD7092" w:rsidP="00FD7092">
      <w:pPr>
        <w:rPr>
          <w:rFonts w:ascii="Times New Roman" w:hAnsi="Times New Roman" w:cs="Times New Roman"/>
          <w:b/>
          <w:bCs/>
        </w:rPr>
      </w:pPr>
      <w:r w:rsidRPr="00FD7092">
        <w:rPr>
          <w:rFonts w:ascii="Times New Roman" w:hAnsi="Times New Roman" w:cs="Times New Roman"/>
          <w:b/>
          <w:bCs/>
        </w:rPr>
        <w:t>Part 3: Demo Scenario</w:t>
      </w:r>
    </w:p>
    <w:p w14:paraId="61DA112C" w14:textId="77777777" w:rsidR="00FD7092" w:rsidRPr="00FD7092" w:rsidRDefault="00FD7092" w:rsidP="00FD7092">
      <w:pPr>
        <w:rPr>
          <w:rFonts w:ascii="Times New Roman" w:hAnsi="Times New Roman" w:cs="Times New Roman"/>
        </w:rPr>
      </w:pPr>
      <w:r w:rsidRPr="00FD7092">
        <w:rPr>
          <w:rFonts w:ascii="Times New Roman" w:hAnsi="Times New Roman" w:cs="Times New Roman"/>
          <w:b/>
          <w:bCs/>
        </w:rPr>
        <w:t>Storyboard Concept</w:t>
      </w:r>
      <w:r w:rsidRPr="00FD7092">
        <w:rPr>
          <w:rFonts w:ascii="Times New Roman" w:hAnsi="Times New Roman" w:cs="Times New Roman"/>
        </w:rPr>
        <w:t>:</w:t>
      </w:r>
    </w:p>
    <w:p w14:paraId="05D1A4D2" w14:textId="34D140E0" w:rsidR="00FD7092" w:rsidRPr="00FD7092" w:rsidRDefault="00FD7092" w:rsidP="00FD709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D7092">
        <w:rPr>
          <w:rFonts w:ascii="Times New Roman" w:hAnsi="Times New Roman" w:cs="Times New Roman"/>
        </w:rPr>
        <w:lastRenderedPageBreak/>
        <w:t xml:space="preserve"> </w:t>
      </w:r>
      <w:r w:rsidR="007A391D" w:rsidRPr="003B4E46">
        <w:rPr>
          <w:rFonts w:ascii="Times New Roman" w:hAnsi="Times New Roman" w:cs="Times New Roman"/>
        </w:rPr>
        <w:t xml:space="preserve">Echo </w:t>
      </w:r>
      <w:r w:rsidRPr="00FD7092">
        <w:rPr>
          <w:rFonts w:ascii="Times New Roman" w:hAnsi="Times New Roman" w:cs="Times New Roman"/>
        </w:rPr>
        <w:t>City</w:t>
      </w:r>
      <w:r w:rsidR="007A391D" w:rsidRPr="003B4E46">
        <w:rPr>
          <w:rFonts w:ascii="Times New Roman" w:hAnsi="Times New Roman" w:cs="Times New Roman"/>
        </w:rPr>
        <w:t xml:space="preserve"> is</w:t>
      </w:r>
      <w:r w:rsidRPr="00FD7092">
        <w:rPr>
          <w:rFonts w:ascii="Times New Roman" w:hAnsi="Times New Roman" w:cs="Times New Roman"/>
        </w:rPr>
        <w:t xml:space="preserve"> under siege</w:t>
      </w:r>
      <w:r w:rsidR="007A391D" w:rsidRPr="003B4E46">
        <w:rPr>
          <w:rFonts w:ascii="Times New Roman" w:hAnsi="Times New Roman" w:cs="Times New Roman"/>
        </w:rPr>
        <w:t>.</w:t>
      </w:r>
      <w:r w:rsidRPr="00FD7092">
        <w:rPr>
          <w:rFonts w:ascii="Times New Roman" w:hAnsi="Times New Roman" w:cs="Times New Roman"/>
        </w:rPr>
        <w:t xml:space="preserve"> </w:t>
      </w:r>
      <w:r w:rsidR="00330DF3" w:rsidRPr="003B4E46">
        <w:rPr>
          <w:rFonts w:ascii="Times New Roman" w:hAnsi="Times New Roman" w:cs="Times New Roman"/>
        </w:rPr>
        <w:t>S</w:t>
      </w:r>
      <w:r w:rsidR="00AE28B0" w:rsidRPr="003B4E46">
        <w:rPr>
          <w:rFonts w:ascii="Times New Roman" w:hAnsi="Times New Roman" w:cs="Times New Roman"/>
        </w:rPr>
        <w:t>oundWave</w:t>
      </w:r>
      <w:r w:rsidRPr="00FD7092">
        <w:rPr>
          <w:rFonts w:ascii="Times New Roman" w:hAnsi="Times New Roman" w:cs="Times New Roman"/>
        </w:rPr>
        <w:t xml:space="preserve"> calls out to activate</w:t>
      </w:r>
      <w:r w:rsidR="00330DF3" w:rsidRPr="003B4E46">
        <w:rPr>
          <w:rFonts w:ascii="Times New Roman" w:hAnsi="Times New Roman" w:cs="Times New Roman"/>
        </w:rPr>
        <w:t xml:space="preserve"> </w:t>
      </w:r>
      <w:r w:rsidR="007A391D" w:rsidRPr="003B4E46">
        <w:rPr>
          <w:rFonts w:ascii="Times New Roman" w:hAnsi="Times New Roman" w:cs="Times New Roman"/>
        </w:rPr>
        <w:t xml:space="preserve">the </w:t>
      </w:r>
      <w:r w:rsidR="00330DF3" w:rsidRPr="003B4E46">
        <w:rPr>
          <w:rFonts w:ascii="Times New Roman" w:hAnsi="Times New Roman" w:cs="Times New Roman"/>
        </w:rPr>
        <w:t xml:space="preserve">Vocal </w:t>
      </w:r>
      <w:r w:rsidR="00AE28B0" w:rsidRPr="003B4E46">
        <w:rPr>
          <w:rFonts w:ascii="Times New Roman" w:hAnsi="Times New Roman" w:cs="Times New Roman"/>
        </w:rPr>
        <w:t>Grid Interface.</w:t>
      </w:r>
    </w:p>
    <w:p w14:paraId="56ACCBFA" w14:textId="4AED7229" w:rsidR="00FD7092" w:rsidRPr="00FD7092" w:rsidRDefault="00256107" w:rsidP="00FD709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B4E46">
        <w:rPr>
          <w:rFonts w:ascii="Times New Roman" w:hAnsi="Times New Roman" w:cs="Times New Roman"/>
        </w:rPr>
        <w:t>“Interface non successful, external interference detected.” The interface</w:t>
      </w:r>
      <w:r w:rsidR="00FD7092" w:rsidRPr="00FD7092">
        <w:rPr>
          <w:rFonts w:ascii="Times New Roman" w:hAnsi="Times New Roman" w:cs="Times New Roman"/>
        </w:rPr>
        <w:t xml:space="preserve"> fails due to</w:t>
      </w:r>
      <w:r w:rsidR="00F4583E" w:rsidRPr="003B4E46">
        <w:rPr>
          <w:rFonts w:ascii="Times New Roman" w:hAnsi="Times New Roman" w:cs="Times New Roman"/>
        </w:rPr>
        <w:t xml:space="preserve"> </w:t>
      </w:r>
      <w:r w:rsidR="00FD7092" w:rsidRPr="00FD7092">
        <w:rPr>
          <w:rFonts w:ascii="Times New Roman" w:hAnsi="Times New Roman" w:cs="Times New Roman"/>
        </w:rPr>
        <w:t>Siren’s disruption</w:t>
      </w:r>
      <w:r w:rsidR="00F4583E" w:rsidRPr="003B4E46">
        <w:rPr>
          <w:rFonts w:ascii="Times New Roman" w:hAnsi="Times New Roman" w:cs="Times New Roman"/>
        </w:rPr>
        <w:t>.</w:t>
      </w:r>
    </w:p>
    <w:p w14:paraId="3E1A1ECC" w14:textId="17B2F64C" w:rsidR="00FD7092" w:rsidRPr="00FD7092" w:rsidRDefault="00AE28B0" w:rsidP="00FD709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B4E46">
        <w:rPr>
          <w:rFonts w:ascii="Times New Roman" w:hAnsi="Times New Roman" w:cs="Times New Roman"/>
        </w:rPr>
        <w:t>SoundWave</w:t>
      </w:r>
      <w:r w:rsidR="00FD7092" w:rsidRPr="00FD7092">
        <w:rPr>
          <w:rFonts w:ascii="Times New Roman" w:hAnsi="Times New Roman" w:cs="Times New Roman"/>
        </w:rPr>
        <w:t xml:space="preserve"> coughs, </w:t>
      </w:r>
      <w:r w:rsidR="0092305F" w:rsidRPr="003B4E46">
        <w:rPr>
          <w:rFonts w:ascii="Times New Roman" w:hAnsi="Times New Roman" w:cs="Times New Roman"/>
        </w:rPr>
        <w:t>adjusting</w:t>
      </w:r>
      <w:r w:rsidR="00FD7092" w:rsidRPr="00FD7092">
        <w:rPr>
          <w:rFonts w:ascii="Times New Roman" w:hAnsi="Times New Roman" w:cs="Times New Roman"/>
        </w:rPr>
        <w:t xml:space="preserve"> </w:t>
      </w:r>
      <w:r w:rsidR="0092305F" w:rsidRPr="003B4E46">
        <w:rPr>
          <w:rFonts w:ascii="Times New Roman" w:hAnsi="Times New Roman" w:cs="Times New Roman"/>
        </w:rPr>
        <w:t>his</w:t>
      </w:r>
      <w:r w:rsidR="00FD7092" w:rsidRPr="00FD7092">
        <w:rPr>
          <w:rFonts w:ascii="Times New Roman" w:hAnsi="Times New Roman" w:cs="Times New Roman"/>
        </w:rPr>
        <w:t xml:space="preserve"> voice slightly—fails again</w:t>
      </w:r>
      <w:r w:rsidR="0092305F" w:rsidRPr="003B4E46">
        <w:rPr>
          <w:rFonts w:ascii="Times New Roman" w:hAnsi="Times New Roman" w:cs="Times New Roman"/>
        </w:rPr>
        <w:t>.</w:t>
      </w:r>
    </w:p>
    <w:p w14:paraId="0B1C3DF2" w14:textId="5902DC34" w:rsidR="00FD7092" w:rsidRPr="00FD7092" w:rsidRDefault="001B6A64" w:rsidP="00FD709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B4E46">
        <w:rPr>
          <w:rFonts w:ascii="Times New Roman" w:hAnsi="Times New Roman" w:cs="Times New Roman"/>
        </w:rPr>
        <w:t>SoundWave is confused about his failure again, thinks back to his</w:t>
      </w:r>
      <w:r w:rsidR="00FD7092" w:rsidRPr="00FD7092">
        <w:rPr>
          <w:rFonts w:ascii="Times New Roman" w:hAnsi="Times New Roman" w:cs="Times New Roman"/>
        </w:rPr>
        <w:t xml:space="preserve"> engineer installing the </w:t>
      </w:r>
      <w:r w:rsidRPr="003B4E46">
        <w:rPr>
          <w:rFonts w:ascii="Times New Roman" w:hAnsi="Times New Roman" w:cs="Times New Roman"/>
        </w:rPr>
        <w:t>Echo Grid</w:t>
      </w:r>
      <w:r w:rsidR="00FD7092" w:rsidRPr="00FD7092">
        <w:rPr>
          <w:rFonts w:ascii="Times New Roman" w:hAnsi="Times New Roman" w:cs="Times New Roman"/>
        </w:rPr>
        <w:t xml:space="preserve"> Engine</w:t>
      </w:r>
      <w:r w:rsidRPr="003B4E46">
        <w:rPr>
          <w:rFonts w:ascii="Times New Roman" w:hAnsi="Times New Roman" w:cs="Times New Roman"/>
        </w:rPr>
        <w:t>.</w:t>
      </w:r>
    </w:p>
    <w:p w14:paraId="55812B7A" w14:textId="7228A930" w:rsidR="00FD7092" w:rsidRPr="00FD7092" w:rsidRDefault="00E63FC0" w:rsidP="00FD709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B4E46">
        <w:rPr>
          <w:rFonts w:ascii="Times New Roman" w:hAnsi="Times New Roman" w:cs="Times New Roman"/>
        </w:rPr>
        <w:t>“</w:t>
      </w:r>
      <w:r w:rsidR="00973256" w:rsidRPr="003B4E46">
        <w:rPr>
          <w:rFonts w:ascii="Times New Roman" w:hAnsi="Times New Roman" w:cs="Times New Roman"/>
        </w:rPr>
        <w:t>Grid Engine, switch to back sound channel Omega-9. Cancel out Siren’s noise- DO IT NOW!</w:t>
      </w:r>
      <w:r w:rsidR="00C135F4" w:rsidRPr="003B4E46">
        <w:rPr>
          <w:rFonts w:ascii="Times New Roman" w:hAnsi="Times New Roman" w:cs="Times New Roman"/>
        </w:rPr>
        <w:t xml:space="preserve">” </w:t>
      </w:r>
      <w:r w:rsidR="00FD7092" w:rsidRPr="00FD7092">
        <w:rPr>
          <w:rFonts w:ascii="Times New Roman" w:hAnsi="Times New Roman" w:cs="Times New Roman"/>
        </w:rPr>
        <w:t xml:space="preserve">Grid recalibrates using </w:t>
      </w:r>
      <w:r w:rsidR="00961001" w:rsidRPr="003B4E46">
        <w:rPr>
          <w:rFonts w:ascii="Times New Roman" w:hAnsi="Times New Roman" w:cs="Times New Roman"/>
        </w:rPr>
        <w:t xml:space="preserve">SoundWave’s </w:t>
      </w:r>
      <w:r w:rsidR="00FD7092" w:rsidRPr="00FD7092">
        <w:rPr>
          <w:rFonts w:ascii="Times New Roman" w:hAnsi="Times New Roman" w:cs="Times New Roman"/>
        </w:rPr>
        <w:t xml:space="preserve">voiceprint </w:t>
      </w:r>
      <w:r w:rsidR="00961001" w:rsidRPr="003B4E46">
        <w:rPr>
          <w:rFonts w:ascii="Times New Roman" w:hAnsi="Times New Roman" w:cs="Times New Roman"/>
        </w:rPr>
        <w:t xml:space="preserve">and </w:t>
      </w:r>
      <w:r w:rsidR="00FD7092" w:rsidRPr="00FD7092">
        <w:rPr>
          <w:rFonts w:ascii="Times New Roman" w:hAnsi="Times New Roman" w:cs="Times New Roman"/>
        </w:rPr>
        <w:t>emotional tone</w:t>
      </w:r>
      <w:r w:rsidR="00961001" w:rsidRPr="003B4E46">
        <w:rPr>
          <w:rFonts w:ascii="Times New Roman" w:hAnsi="Times New Roman" w:cs="Times New Roman"/>
        </w:rPr>
        <w:t>.</w:t>
      </w:r>
    </w:p>
    <w:p w14:paraId="576DDADC" w14:textId="581497D0" w:rsidR="00FD7092" w:rsidRPr="003B4E46" w:rsidRDefault="001B6A64" w:rsidP="00FD709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B4E46">
        <w:rPr>
          <w:rFonts w:ascii="Times New Roman" w:hAnsi="Times New Roman" w:cs="Times New Roman"/>
        </w:rPr>
        <w:t>SoundWave</w:t>
      </w:r>
      <w:r w:rsidR="00FD7092" w:rsidRPr="00FD7092">
        <w:rPr>
          <w:rFonts w:ascii="Times New Roman" w:hAnsi="Times New Roman" w:cs="Times New Roman"/>
        </w:rPr>
        <w:t xml:space="preserve"> shouts a command</w:t>
      </w:r>
      <w:r w:rsidR="00961001" w:rsidRPr="003B4E46">
        <w:rPr>
          <w:rFonts w:ascii="Times New Roman" w:hAnsi="Times New Roman" w:cs="Times New Roman"/>
        </w:rPr>
        <w:t xml:space="preserve"> once more</w:t>
      </w:r>
      <w:r w:rsidR="00FD7092" w:rsidRPr="00FD7092">
        <w:rPr>
          <w:rFonts w:ascii="Times New Roman" w:hAnsi="Times New Roman" w:cs="Times New Roman"/>
        </w:rPr>
        <w:t>—the city’s resonators realign, absorbing destructive waves</w:t>
      </w:r>
      <w:r w:rsidR="00AA7F4F" w:rsidRPr="003B4E46">
        <w:rPr>
          <w:rFonts w:ascii="Times New Roman" w:hAnsi="Times New Roman" w:cs="Times New Roman"/>
        </w:rPr>
        <w:t>.</w:t>
      </w:r>
    </w:p>
    <w:p w14:paraId="786AAB71" w14:textId="3710BAE5" w:rsidR="00637E5F" w:rsidRPr="00637E5F" w:rsidRDefault="00637E5F" w:rsidP="00637E5F">
      <w:pPr>
        <w:ind w:left="360"/>
        <w:rPr>
          <w:rFonts w:ascii="Times New Roman" w:hAnsi="Times New Roman" w:cs="Times New Roman"/>
          <w:b/>
          <w:bCs/>
        </w:rPr>
      </w:pPr>
      <w:r w:rsidRPr="00637E5F">
        <w:rPr>
          <w:rFonts w:ascii="Times New Roman" w:hAnsi="Times New Roman" w:cs="Times New Roman"/>
          <w:b/>
          <w:bCs/>
        </w:rPr>
        <w:t>Part 4: Executive Pitch</w:t>
      </w:r>
    </w:p>
    <w:p w14:paraId="2F400B68" w14:textId="2D9586DD" w:rsidR="00637E5F" w:rsidRPr="00637E5F" w:rsidRDefault="00637E5F" w:rsidP="00637E5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37E5F">
        <w:rPr>
          <w:rFonts w:ascii="Times New Roman" w:hAnsi="Times New Roman" w:cs="Times New Roman"/>
        </w:rPr>
        <w:t xml:space="preserve">System Name: </w:t>
      </w:r>
      <w:r w:rsidRPr="003B4E46">
        <w:rPr>
          <w:rFonts w:ascii="Times New Roman" w:hAnsi="Times New Roman" w:cs="Times New Roman"/>
        </w:rPr>
        <w:t>The Echo Grid</w:t>
      </w:r>
    </w:p>
    <w:p w14:paraId="47026A46" w14:textId="6B1106E7" w:rsidR="00637E5F" w:rsidRPr="00637E5F" w:rsidRDefault="00637E5F" w:rsidP="00637E5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37E5F">
        <w:rPr>
          <w:rFonts w:ascii="Times New Roman" w:hAnsi="Times New Roman" w:cs="Times New Roman"/>
        </w:rPr>
        <w:t>Tagline:</w:t>
      </w:r>
      <w:r w:rsidRPr="003B4E46">
        <w:rPr>
          <w:rFonts w:ascii="Times New Roman" w:hAnsi="Times New Roman" w:cs="Times New Roman"/>
        </w:rPr>
        <w:t xml:space="preserve"> </w:t>
      </w:r>
      <w:r w:rsidR="008347F4">
        <w:rPr>
          <w:rFonts w:ascii="Times New Roman" w:hAnsi="Times New Roman" w:cs="Times New Roman"/>
        </w:rPr>
        <w:t>“</w:t>
      </w:r>
      <w:r w:rsidR="00FC37E9">
        <w:rPr>
          <w:rFonts w:ascii="Times New Roman" w:hAnsi="Times New Roman" w:cs="Times New Roman"/>
        </w:rPr>
        <w:t>Command</w:t>
      </w:r>
      <w:r w:rsidR="00952B75" w:rsidRPr="003B4E46">
        <w:rPr>
          <w:rFonts w:ascii="Times New Roman" w:hAnsi="Times New Roman" w:cs="Times New Roman"/>
        </w:rPr>
        <w:t xml:space="preserve"> </w:t>
      </w:r>
      <w:r w:rsidR="00FC37E9" w:rsidRPr="003B4E46">
        <w:rPr>
          <w:rFonts w:ascii="Times New Roman" w:hAnsi="Times New Roman" w:cs="Times New Roman"/>
        </w:rPr>
        <w:t>with</w:t>
      </w:r>
      <w:r w:rsidR="00952B75" w:rsidRPr="003B4E46">
        <w:rPr>
          <w:rFonts w:ascii="Times New Roman" w:hAnsi="Times New Roman" w:cs="Times New Roman"/>
        </w:rPr>
        <w:t xml:space="preserve"> Confidence</w:t>
      </w:r>
      <w:r w:rsidR="008347F4">
        <w:rPr>
          <w:rFonts w:ascii="Times New Roman" w:hAnsi="Times New Roman" w:cs="Times New Roman"/>
        </w:rPr>
        <w:t>”</w:t>
      </w:r>
    </w:p>
    <w:p w14:paraId="42B3E2EF" w14:textId="618F071B" w:rsidR="00637E5F" w:rsidRPr="00637E5F" w:rsidRDefault="00AB004F" w:rsidP="00637E5F">
      <w:pPr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Key</w:t>
      </w:r>
      <w:r w:rsidR="00637E5F" w:rsidRPr="00637E5F">
        <w:rPr>
          <w:rFonts w:ascii="Times New Roman" w:hAnsi="Times New Roman" w:cs="Times New Roman"/>
          <w:b/>
          <w:bCs/>
        </w:rPr>
        <w:t xml:space="preserve"> Features</w:t>
      </w:r>
      <w:r w:rsidR="00637E5F" w:rsidRPr="00637E5F">
        <w:rPr>
          <w:rFonts w:ascii="Times New Roman" w:hAnsi="Times New Roman" w:cs="Times New Roman"/>
        </w:rPr>
        <w:t>:</w:t>
      </w:r>
    </w:p>
    <w:p w14:paraId="0A15CD0F" w14:textId="707E8C2A" w:rsidR="00637E5F" w:rsidRPr="003B4E46" w:rsidRDefault="006C6AE8" w:rsidP="00FC50E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B4E46">
        <w:rPr>
          <w:rFonts w:ascii="Times New Roman" w:hAnsi="Times New Roman" w:cs="Times New Roman"/>
        </w:rPr>
        <w:t>Separates deep and low sounds to avoid mixtures of other noises.</w:t>
      </w:r>
    </w:p>
    <w:p w14:paraId="016870F3" w14:textId="7DCA3223" w:rsidR="00637E5F" w:rsidRPr="003B4E46" w:rsidRDefault="00637E5F" w:rsidP="00FC50E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B4E46">
        <w:rPr>
          <w:rFonts w:ascii="Times New Roman" w:hAnsi="Times New Roman" w:cs="Times New Roman"/>
        </w:rPr>
        <w:t>Emotion-integrated modeling</w:t>
      </w:r>
      <w:r w:rsidR="006C6AE8" w:rsidRPr="003B4E46">
        <w:rPr>
          <w:rFonts w:ascii="Times New Roman" w:hAnsi="Times New Roman" w:cs="Times New Roman"/>
        </w:rPr>
        <w:t xml:space="preserve"> for further comprehension of </w:t>
      </w:r>
      <w:r w:rsidR="00FF5DCC" w:rsidRPr="003B4E46">
        <w:rPr>
          <w:rFonts w:ascii="Times New Roman" w:hAnsi="Times New Roman" w:cs="Times New Roman"/>
        </w:rPr>
        <w:t>emotion when spoken to.</w:t>
      </w:r>
    </w:p>
    <w:p w14:paraId="1EC1CC1B" w14:textId="5A8E65F5" w:rsidR="00637E5F" w:rsidRPr="003B4E46" w:rsidRDefault="00952B75" w:rsidP="00FC50E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B4E46">
        <w:rPr>
          <w:rFonts w:ascii="Times New Roman" w:hAnsi="Times New Roman" w:cs="Times New Roman"/>
        </w:rPr>
        <w:t>In r</w:t>
      </w:r>
      <w:r w:rsidR="00637E5F" w:rsidRPr="003B4E46">
        <w:rPr>
          <w:rFonts w:ascii="Times New Roman" w:hAnsi="Times New Roman" w:cs="Times New Roman"/>
        </w:rPr>
        <w:t>eal-time calibration</w:t>
      </w:r>
      <w:r w:rsidR="00AC1CA7">
        <w:rPr>
          <w:rFonts w:ascii="Times New Roman" w:hAnsi="Times New Roman" w:cs="Times New Roman"/>
        </w:rPr>
        <w:t xml:space="preserve"> to prevent any delays.</w:t>
      </w:r>
    </w:p>
    <w:p w14:paraId="0BBFF9A3" w14:textId="77777777" w:rsidR="00637E5F" w:rsidRPr="00637E5F" w:rsidRDefault="00637E5F" w:rsidP="00637E5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37E5F">
        <w:rPr>
          <w:rFonts w:ascii="Times New Roman" w:hAnsi="Times New Roman" w:cs="Times New Roman"/>
          <w:b/>
          <w:bCs/>
        </w:rPr>
        <w:t>Competitive Advantage</w:t>
      </w:r>
      <w:r w:rsidRPr="00637E5F">
        <w:rPr>
          <w:rFonts w:ascii="Times New Roman" w:hAnsi="Times New Roman" w:cs="Times New Roman"/>
        </w:rPr>
        <w:t>:</w:t>
      </w:r>
    </w:p>
    <w:p w14:paraId="5ED88850" w14:textId="11AF1963" w:rsidR="00637E5F" w:rsidRPr="00637E5F" w:rsidRDefault="00637E5F" w:rsidP="00637E5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37E5F">
        <w:rPr>
          <w:rFonts w:ascii="Times New Roman" w:hAnsi="Times New Roman" w:cs="Times New Roman"/>
        </w:rPr>
        <w:t xml:space="preserve">Unlike </w:t>
      </w:r>
      <w:r w:rsidR="0085455E" w:rsidRPr="003B4E46">
        <w:rPr>
          <w:rFonts w:ascii="Times New Roman" w:hAnsi="Times New Roman" w:cs="Times New Roman"/>
        </w:rPr>
        <w:t xml:space="preserve">the average systems of our </w:t>
      </w:r>
      <w:r w:rsidR="007D0CB2" w:rsidRPr="003B4E46">
        <w:rPr>
          <w:rFonts w:ascii="Times New Roman" w:hAnsi="Times New Roman" w:cs="Times New Roman"/>
        </w:rPr>
        <w:t xml:space="preserve">competitors in Harmonia City. </w:t>
      </w:r>
      <w:r w:rsidR="004D667F" w:rsidRPr="003B4E46">
        <w:rPr>
          <w:rFonts w:ascii="Times New Roman" w:hAnsi="Times New Roman" w:cs="Times New Roman"/>
        </w:rPr>
        <w:t xml:space="preserve">The </w:t>
      </w:r>
      <w:r w:rsidR="0085455E" w:rsidRPr="003B4E46">
        <w:rPr>
          <w:rFonts w:ascii="Times New Roman" w:hAnsi="Times New Roman" w:cs="Times New Roman"/>
        </w:rPr>
        <w:t>Echo Grid</w:t>
      </w:r>
      <w:r w:rsidRPr="00637E5F">
        <w:rPr>
          <w:rFonts w:ascii="Times New Roman" w:hAnsi="Times New Roman" w:cs="Times New Roman"/>
        </w:rPr>
        <w:t xml:space="preserve"> thrives in</w:t>
      </w:r>
      <w:r w:rsidR="004D667F" w:rsidRPr="003B4E46">
        <w:rPr>
          <w:rFonts w:ascii="Times New Roman" w:hAnsi="Times New Roman" w:cs="Times New Roman"/>
        </w:rPr>
        <w:t xml:space="preserve"> chaotic and </w:t>
      </w:r>
      <w:r w:rsidR="0085455E" w:rsidRPr="003B4E46">
        <w:rPr>
          <w:rFonts w:ascii="Times New Roman" w:hAnsi="Times New Roman" w:cs="Times New Roman"/>
        </w:rPr>
        <w:t xml:space="preserve">resonant </w:t>
      </w:r>
      <w:r w:rsidRPr="00637E5F">
        <w:rPr>
          <w:rFonts w:ascii="Times New Roman" w:hAnsi="Times New Roman" w:cs="Times New Roman"/>
        </w:rPr>
        <w:t>environments</w:t>
      </w:r>
      <w:r w:rsidR="004B4DD2">
        <w:rPr>
          <w:rFonts w:ascii="Times New Roman" w:hAnsi="Times New Roman" w:cs="Times New Roman"/>
        </w:rPr>
        <w:t xml:space="preserve"> and has an impeccable understanding of emotions through tone and rhythm recognition</w:t>
      </w:r>
      <w:r w:rsidR="0085455E" w:rsidRPr="003B4E46">
        <w:rPr>
          <w:rFonts w:ascii="Times New Roman" w:hAnsi="Times New Roman" w:cs="Times New Roman"/>
        </w:rPr>
        <w:t>.</w:t>
      </w:r>
    </w:p>
    <w:p w14:paraId="33F2600F" w14:textId="4DDFF51A" w:rsidR="00637E5F" w:rsidRPr="00637E5F" w:rsidRDefault="003B4E46" w:rsidP="00637E5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B4E46">
        <w:rPr>
          <w:rFonts w:ascii="Times New Roman" w:hAnsi="Times New Roman" w:cs="Times New Roman"/>
        </w:rPr>
        <w:t>The Echo Grid is not only designed</w:t>
      </w:r>
      <w:r w:rsidR="00637E5F" w:rsidRPr="00637E5F">
        <w:rPr>
          <w:rFonts w:ascii="Times New Roman" w:hAnsi="Times New Roman" w:cs="Times New Roman"/>
        </w:rPr>
        <w:t xml:space="preserve"> </w:t>
      </w:r>
      <w:r w:rsidRPr="003B4E46">
        <w:rPr>
          <w:rFonts w:ascii="Times New Roman" w:hAnsi="Times New Roman" w:cs="Times New Roman"/>
        </w:rPr>
        <w:t>for sonic</w:t>
      </w:r>
      <w:r w:rsidR="00637E5F" w:rsidRPr="00637E5F">
        <w:rPr>
          <w:rFonts w:ascii="Times New Roman" w:hAnsi="Times New Roman" w:cs="Times New Roman"/>
        </w:rPr>
        <w:t xml:space="preserve"> offense </w:t>
      </w:r>
      <w:r w:rsidRPr="003B4E46">
        <w:rPr>
          <w:rFonts w:ascii="Times New Roman" w:hAnsi="Times New Roman" w:cs="Times New Roman"/>
        </w:rPr>
        <w:t>but also for</w:t>
      </w:r>
      <w:r w:rsidR="00637E5F" w:rsidRPr="00637E5F">
        <w:rPr>
          <w:rFonts w:ascii="Times New Roman" w:hAnsi="Times New Roman" w:cs="Times New Roman"/>
        </w:rPr>
        <w:t xml:space="preserve"> </w:t>
      </w:r>
      <w:r w:rsidRPr="003B4E46">
        <w:rPr>
          <w:rFonts w:ascii="Times New Roman" w:hAnsi="Times New Roman" w:cs="Times New Roman"/>
        </w:rPr>
        <w:t>communication.</w:t>
      </w:r>
    </w:p>
    <w:p w14:paraId="4B513D5F" w14:textId="77777777" w:rsidR="00637E5F" w:rsidRPr="00FD7092" w:rsidRDefault="00637E5F" w:rsidP="00637E5F">
      <w:pPr>
        <w:ind w:left="360"/>
        <w:rPr>
          <w:rFonts w:ascii="Times New Roman" w:hAnsi="Times New Roman" w:cs="Times New Roman"/>
        </w:rPr>
      </w:pPr>
    </w:p>
    <w:p w14:paraId="4DC23015" w14:textId="77777777" w:rsidR="0065349E" w:rsidRPr="003B21F6" w:rsidRDefault="0065349E" w:rsidP="0065349E">
      <w:pPr>
        <w:rPr>
          <w:rFonts w:ascii="Times New Roman" w:hAnsi="Times New Roman" w:cs="Times New Roman"/>
        </w:rPr>
      </w:pPr>
    </w:p>
    <w:p w14:paraId="5C86A575" w14:textId="77777777" w:rsidR="00517722" w:rsidRPr="00552248" w:rsidRDefault="00517722" w:rsidP="00517722"/>
    <w:p w14:paraId="46FD49D5" w14:textId="77777777" w:rsidR="00EA1631" w:rsidRDefault="00EA1631"/>
    <w:sectPr w:rsidR="00EA1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F3C91"/>
    <w:multiLevelType w:val="multilevel"/>
    <w:tmpl w:val="67F0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E60BD"/>
    <w:multiLevelType w:val="multilevel"/>
    <w:tmpl w:val="1118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D7374"/>
    <w:multiLevelType w:val="multilevel"/>
    <w:tmpl w:val="F964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25F11"/>
    <w:multiLevelType w:val="multilevel"/>
    <w:tmpl w:val="AB7C2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E7E44"/>
    <w:multiLevelType w:val="multilevel"/>
    <w:tmpl w:val="972A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8C7B42"/>
    <w:multiLevelType w:val="hybridMultilevel"/>
    <w:tmpl w:val="0ACA4E32"/>
    <w:lvl w:ilvl="0" w:tplc="53F2CA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F5D22"/>
    <w:multiLevelType w:val="multilevel"/>
    <w:tmpl w:val="5CAC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8234AF"/>
    <w:multiLevelType w:val="multilevel"/>
    <w:tmpl w:val="CBB6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760A3F"/>
    <w:multiLevelType w:val="multilevel"/>
    <w:tmpl w:val="6B6C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495584"/>
    <w:multiLevelType w:val="multilevel"/>
    <w:tmpl w:val="BCA6D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435E0D"/>
    <w:multiLevelType w:val="multilevel"/>
    <w:tmpl w:val="C33E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A11F61"/>
    <w:multiLevelType w:val="multilevel"/>
    <w:tmpl w:val="F3EC5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6973181">
    <w:abstractNumId w:val="3"/>
  </w:num>
  <w:num w:numId="2" w16cid:durableId="44528513">
    <w:abstractNumId w:val="4"/>
  </w:num>
  <w:num w:numId="3" w16cid:durableId="1396006541">
    <w:abstractNumId w:val="8"/>
  </w:num>
  <w:num w:numId="4" w16cid:durableId="1948998416">
    <w:abstractNumId w:val="1"/>
  </w:num>
  <w:num w:numId="5" w16cid:durableId="1948273026">
    <w:abstractNumId w:val="9"/>
  </w:num>
  <w:num w:numId="6" w16cid:durableId="662122041">
    <w:abstractNumId w:val="6"/>
  </w:num>
  <w:num w:numId="7" w16cid:durableId="230845152">
    <w:abstractNumId w:val="0"/>
  </w:num>
  <w:num w:numId="8" w16cid:durableId="1466774255">
    <w:abstractNumId w:val="11"/>
  </w:num>
  <w:num w:numId="9" w16cid:durableId="1211071138">
    <w:abstractNumId w:val="10"/>
  </w:num>
  <w:num w:numId="10" w16cid:durableId="749617224">
    <w:abstractNumId w:val="2"/>
  </w:num>
  <w:num w:numId="11" w16cid:durableId="1462113199">
    <w:abstractNumId w:val="7"/>
  </w:num>
  <w:num w:numId="12" w16cid:durableId="9334410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48"/>
    <w:rsid w:val="00011812"/>
    <w:rsid w:val="0001306E"/>
    <w:rsid w:val="00072581"/>
    <w:rsid w:val="000D6127"/>
    <w:rsid w:val="000E7D8A"/>
    <w:rsid w:val="001B6A64"/>
    <w:rsid w:val="00220815"/>
    <w:rsid w:val="00256107"/>
    <w:rsid w:val="00330DF3"/>
    <w:rsid w:val="0033147C"/>
    <w:rsid w:val="003360D8"/>
    <w:rsid w:val="003443D4"/>
    <w:rsid w:val="00380670"/>
    <w:rsid w:val="003A09A1"/>
    <w:rsid w:val="003B21F6"/>
    <w:rsid w:val="003B4E46"/>
    <w:rsid w:val="00415321"/>
    <w:rsid w:val="00446E57"/>
    <w:rsid w:val="004B4DD2"/>
    <w:rsid w:val="004D667F"/>
    <w:rsid w:val="00517722"/>
    <w:rsid w:val="005514EC"/>
    <w:rsid w:val="00552248"/>
    <w:rsid w:val="00566CC8"/>
    <w:rsid w:val="00637E5F"/>
    <w:rsid w:val="0065349E"/>
    <w:rsid w:val="006B3B6E"/>
    <w:rsid w:val="006C2EE7"/>
    <w:rsid w:val="006C6AE8"/>
    <w:rsid w:val="006D4FB2"/>
    <w:rsid w:val="00701513"/>
    <w:rsid w:val="00701B7E"/>
    <w:rsid w:val="00731441"/>
    <w:rsid w:val="00777CF0"/>
    <w:rsid w:val="007A391D"/>
    <w:rsid w:val="007D0CB2"/>
    <w:rsid w:val="007E7009"/>
    <w:rsid w:val="007F6FF4"/>
    <w:rsid w:val="00820D72"/>
    <w:rsid w:val="008347F4"/>
    <w:rsid w:val="0085455E"/>
    <w:rsid w:val="0091319F"/>
    <w:rsid w:val="0092305F"/>
    <w:rsid w:val="00952B75"/>
    <w:rsid w:val="00961001"/>
    <w:rsid w:val="00970EB8"/>
    <w:rsid w:val="00973256"/>
    <w:rsid w:val="009F7B29"/>
    <w:rsid w:val="00A42AA3"/>
    <w:rsid w:val="00A65F1F"/>
    <w:rsid w:val="00A93E0C"/>
    <w:rsid w:val="00AA7F4F"/>
    <w:rsid w:val="00AB004F"/>
    <w:rsid w:val="00AC1CA7"/>
    <w:rsid w:val="00AE28B0"/>
    <w:rsid w:val="00B93C3A"/>
    <w:rsid w:val="00BD42C5"/>
    <w:rsid w:val="00C135F4"/>
    <w:rsid w:val="00C72949"/>
    <w:rsid w:val="00C80EDD"/>
    <w:rsid w:val="00CD229D"/>
    <w:rsid w:val="00CE11B3"/>
    <w:rsid w:val="00CF7C15"/>
    <w:rsid w:val="00D27C41"/>
    <w:rsid w:val="00D463DC"/>
    <w:rsid w:val="00DB6892"/>
    <w:rsid w:val="00DE41D4"/>
    <w:rsid w:val="00DF2187"/>
    <w:rsid w:val="00E069B3"/>
    <w:rsid w:val="00E271B2"/>
    <w:rsid w:val="00E377EE"/>
    <w:rsid w:val="00E63FC0"/>
    <w:rsid w:val="00EA1631"/>
    <w:rsid w:val="00EB04C8"/>
    <w:rsid w:val="00EE24B7"/>
    <w:rsid w:val="00F22500"/>
    <w:rsid w:val="00F304B6"/>
    <w:rsid w:val="00F4583E"/>
    <w:rsid w:val="00F97122"/>
    <w:rsid w:val="00FC37E9"/>
    <w:rsid w:val="00FC50EF"/>
    <w:rsid w:val="00FD7092"/>
    <w:rsid w:val="00FF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F7A327"/>
  <w15:chartTrackingRefBased/>
  <w15:docId w15:val="{F81145FA-FD63-4477-8DB6-CAB64838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2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2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2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2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2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2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2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2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2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2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2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2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2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2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2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2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2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654</Words>
  <Characters>3597</Characters>
  <Application>Microsoft Office Word</Application>
  <DocSecurity>0</DocSecurity>
  <Lines>83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Mora</dc:creator>
  <cp:keywords/>
  <dc:description/>
  <cp:lastModifiedBy>Miguel Mora</cp:lastModifiedBy>
  <cp:revision>75</cp:revision>
  <dcterms:created xsi:type="dcterms:W3CDTF">2025-06-18T03:30:00Z</dcterms:created>
  <dcterms:modified xsi:type="dcterms:W3CDTF">2025-06-18T04:58:00Z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28e303f1-c935-48de-9a2d-1bb27c64ce64</vt:lpwstr>
  </property>
</Properties>
</file>